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7FFAB" w14:textId="5997369D" w:rsidR="007B7817" w:rsidRPr="007B7817" w:rsidRDefault="007B7817" w:rsidP="007B7817">
      <w:pPr>
        <w:pStyle w:val="Titolo1"/>
      </w:pPr>
      <w:bookmarkStart w:id="0" w:name="_Toc212557272"/>
      <w:r w:rsidRPr="007B7817">
        <w:t>SERVIZIO PASTORALE</w:t>
      </w:r>
      <w:bookmarkEnd w:id="0"/>
    </w:p>
    <w:p w14:paraId="4974E860" w14:textId="77777777" w:rsidR="007B7817" w:rsidRPr="007B7817" w:rsidRDefault="007B7817" w:rsidP="00585727">
      <w:pPr>
        <w:rPr>
          <w:rFonts w:ascii="Arial" w:hAnsi="Arial" w:cs="Arial"/>
          <w:sz w:val="28"/>
          <w:szCs w:val="28"/>
        </w:rPr>
      </w:pPr>
    </w:p>
    <w:p w14:paraId="1454A327" w14:textId="77777777" w:rsidR="007B7817" w:rsidRPr="007B7817" w:rsidRDefault="007B7817" w:rsidP="00585727">
      <w:pPr>
        <w:rPr>
          <w:rFonts w:ascii="Arial" w:hAnsi="Arial" w:cs="Arial"/>
          <w:sz w:val="28"/>
          <w:szCs w:val="28"/>
        </w:rPr>
      </w:pPr>
    </w:p>
    <w:p w14:paraId="445722B2" w14:textId="77777777" w:rsidR="007B7817" w:rsidRPr="007B7817" w:rsidRDefault="007B7817" w:rsidP="00585727">
      <w:pPr>
        <w:rPr>
          <w:rFonts w:ascii="Arial" w:hAnsi="Arial" w:cs="Arial"/>
          <w:sz w:val="28"/>
          <w:szCs w:val="28"/>
        </w:rPr>
      </w:pPr>
    </w:p>
    <w:p w14:paraId="2AB7CB4C" w14:textId="77777777" w:rsidR="007B7817" w:rsidRDefault="007B7817" w:rsidP="00585727">
      <w:pPr>
        <w:rPr>
          <w:rFonts w:ascii="Arial" w:hAnsi="Arial" w:cs="Arial"/>
          <w:sz w:val="28"/>
          <w:szCs w:val="28"/>
        </w:rPr>
      </w:pPr>
    </w:p>
    <w:p w14:paraId="08C30D3F" w14:textId="77777777" w:rsidR="007B7817" w:rsidRDefault="007B7817" w:rsidP="00585727">
      <w:pPr>
        <w:rPr>
          <w:rFonts w:ascii="Arial" w:hAnsi="Arial" w:cs="Arial"/>
          <w:sz w:val="28"/>
          <w:szCs w:val="28"/>
        </w:rPr>
      </w:pPr>
    </w:p>
    <w:p w14:paraId="4E170328" w14:textId="77777777" w:rsidR="007B7817" w:rsidRDefault="007B7817" w:rsidP="00585727">
      <w:pPr>
        <w:rPr>
          <w:rFonts w:ascii="Arial" w:hAnsi="Arial" w:cs="Arial"/>
          <w:sz w:val="28"/>
          <w:szCs w:val="28"/>
        </w:rPr>
      </w:pPr>
    </w:p>
    <w:p w14:paraId="25CC9DDF" w14:textId="77777777" w:rsidR="007B7817" w:rsidRDefault="007B7817" w:rsidP="00585727">
      <w:pPr>
        <w:rPr>
          <w:rFonts w:ascii="Arial" w:hAnsi="Arial" w:cs="Arial"/>
          <w:sz w:val="28"/>
          <w:szCs w:val="28"/>
        </w:rPr>
      </w:pPr>
    </w:p>
    <w:p w14:paraId="340A1667" w14:textId="77777777" w:rsidR="007B7817" w:rsidRPr="007B7817" w:rsidRDefault="007B7817" w:rsidP="00585727">
      <w:pPr>
        <w:rPr>
          <w:rFonts w:ascii="Arial" w:hAnsi="Arial" w:cs="Arial"/>
          <w:sz w:val="28"/>
          <w:szCs w:val="28"/>
        </w:rPr>
      </w:pPr>
    </w:p>
    <w:p w14:paraId="4B50CC27" w14:textId="4CA04C0B" w:rsidR="007B7817" w:rsidRDefault="007B7817" w:rsidP="007B7817">
      <w:pPr>
        <w:pStyle w:val="Titolo1"/>
      </w:pPr>
      <w:bookmarkStart w:id="1" w:name="_Toc212557273"/>
      <w:r w:rsidRPr="007B7817">
        <w:t>VANGELO SECONDO MATTEO</w:t>
      </w:r>
      <w:bookmarkEnd w:id="1"/>
    </w:p>
    <w:p w14:paraId="156B04BA" w14:textId="35B4B707" w:rsidR="007B7817" w:rsidRDefault="00A550A0" w:rsidP="00A550A0">
      <w:pPr>
        <w:pStyle w:val="Titolo2"/>
      </w:pPr>
      <w:bookmarkStart w:id="2" w:name="_Toc212557274"/>
      <w:r>
        <w:t>(</w:t>
      </w:r>
      <w:r w:rsidR="00E0642A">
        <w:t xml:space="preserve">SECONDO </w:t>
      </w:r>
      <w:r>
        <w:t xml:space="preserve">VOLUME </w:t>
      </w:r>
      <w:r w:rsidR="009A6145">
        <w:t xml:space="preserve">GESÙ IN </w:t>
      </w:r>
      <w:r w:rsidR="00E0642A">
        <w:t>CAMMINO VER</w:t>
      </w:r>
      <w:r w:rsidR="009A6145">
        <w:t>S</w:t>
      </w:r>
      <w:r w:rsidR="00E0642A">
        <w:t xml:space="preserve">O GERUSALEMME </w:t>
      </w:r>
      <w:r>
        <w:t>CAPITOLI X</w:t>
      </w:r>
      <w:r w:rsidR="00E0642A">
        <w:t>-XX</w:t>
      </w:r>
      <w:r>
        <w:t>)</w:t>
      </w:r>
      <w:bookmarkEnd w:id="2"/>
    </w:p>
    <w:p w14:paraId="4C9E1448" w14:textId="77777777" w:rsidR="007B7817" w:rsidRDefault="007B7817" w:rsidP="007B7817"/>
    <w:p w14:paraId="3FC87D32" w14:textId="77777777" w:rsidR="007B7817" w:rsidRDefault="007B7817" w:rsidP="007B7817"/>
    <w:p w14:paraId="50038E41" w14:textId="77777777" w:rsidR="007B7817" w:rsidRDefault="007B7817" w:rsidP="007B7817"/>
    <w:p w14:paraId="30FEB115" w14:textId="77777777" w:rsidR="007B7817" w:rsidRDefault="007B7817" w:rsidP="007B7817"/>
    <w:p w14:paraId="5CBF682C" w14:textId="77777777" w:rsidR="007B7817" w:rsidRDefault="007B7817" w:rsidP="007B7817"/>
    <w:p w14:paraId="11E1997C" w14:textId="77777777" w:rsidR="007B7817" w:rsidRDefault="007B7817" w:rsidP="007B7817"/>
    <w:p w14:paraId="5C8E6975" w14:textId="77777777" w:rsidR="007B7817" w:rsidRDefault="007B7817" w:rsidP="007B7817"/>
    <w:p w14:paraId="20F90AA1" w14:textId="77777777" w:rsidR="007B7817" w:rsidRDefault="007B7817" w:rsidP="007B7817"/>
    <w:p w14:paraId="290B05A6" w14:textId="77777777" w:rsidR="007B7817" w:rsidRPr="007B7817" w:rsidRDefault="007B7817" w:rsidP="007B7817"/>
    <w:p w14:paraId="36AE791D" w14:textId="5A31A161" w:rsidR="00A550A0" w:rsidRDefault="007B7817" w:rsidP="007B7817">
      <w:pPr>
        <w:pStyle w:val="Titolo1"/>
      </w:pPr>
      <w:bookmarkStart w:id="3" w:name="_Toc212557275"/>
      <w:r w:rsidRPr="007B7817">
        <w:t>ANNO DOMINI 2025</w:t>
      </w:r>
      <w:bookmarkEnd w:id="3"/>
    </w:p>
    <w:p w14:paraId="3D08DF07" w14:textId="77777777" w:rsidR="00A550A0" w:rsidRDefault="00A550A0">
      <w:pPr>
        <w:rPr>
          <w:rFonts w:ascii="Arial" w:eastAsiaTheme="majorEastAsia" w:hAnsi="Arial" w:cstheme="majorBidi"/>
          <w:b/>
          <w:bCs/>
          <w:color w:val="000000" w:themeColor="text1"/>
          <w:sz w:val="44"/>
          <w:szCs w:val="44"/>
        </w:rPr>
      </w:pPr>
      <w:r>
        <w:br w:type="page"/>
      </w:r>
    </w:p>
    <w:p w14:paraId="594F81C1" w14:textId="77777777" w:rsidR="007B7817" w:rsidRPr="00A550A0" w:rsidRDefault="007B7817" w:rsidP="00A550A0">
      <w:pPr>
        <w:rPr>
          <w:rFonts w:ascii="Arial" w:hAnsi="Arial" w:cs="Arial"/>
          <w:sz w:val="24"/>
          <w:szCs w:val="24"/>
        </w:rPr>
      </w:pPr>
    </w:p>
    <w:p w14:paraId="7AF0D78F" w14:textId="1EB97A94" w:rsidR="007B7817" w:rsidRPr="007B7817" w:rsidRDefault="007B7817" w:rsidP="007B7817">
      <w:pPr>
        <w:pStyle w:val="Titolo1"/>
      </w:pPr>
      <w:r w:rsidRPr="007B7817">
        <w:br w:type="page"/>
      </w:r>
    </w:p>
    <w:p w14:paraId="633C271D" w14:textId="01C8D1F1" w:rsidR="007B7817" w:rsidRPr="007B7817" w:rsidRDefault="00A550A0" w:rsidP="00A550A0">
      <w:pPr>
        <w:pStyle w:val="Titolo1"/>
      </w:pPr>
      <w:bookmarkStart w:id="4" w:name="_Toc212557276"/>
      <w:r>
        <w:lastRenderedPageBreak/>
        <w:t>INTRODUZIONE</w:t>
      </w:r>
      <w:bookmarkEnd w:id="4"/>
    </w:p>
    <w:p w14:paraId="144E13E3" w14:textId="77777777" w:rsidR="009704AE" w:rsidRDefault="009704AE" w:rsidP="000A73AD">
      <w:pPr>
        <w:jc w:val="both"/>
        <w:rPr>
          <w:rFonts w:ascii="Arial" w:hAnsi="Arial" w:cs="Arial"/>
          <w:sz w:val="24"/>
          <w:szCs w:val="24"/>
        </w:rPr>
      </w:pPr>
    </w:p>
    <w:p w14:paraId="3311D4C0" w14:textId="44C2AE01" w:rsidR="007B24CF" w:rsidRDefault="000540F6" w:rsidP="000F49E8">
      <w:pPr>
        <w:spacing w:after="120" w:line="240" w:lineRule="auto"/>
        <w:jc w:val="both"/>
        <w:rPr>
          <w:rFonts w:ascii="Arial" w:hAnsi="Arial" w:cs="Arial"/>
          <w:sz w:val="24"/>
          <w:szCs w:val="24"/>
        </w:rPr>
      </w:pPr>
      <w:r>
        <w:rPr>
          <w:rFonts w:ascii="Arial" w:hAnsi="Arial" w:cs="Arial"/>
          <w:sz w:val="24"/>
          <w:szCs w:val="24"/>
        </w:rPr>
        <w:t xml:space="preserve">Questo Secondo Volume </w:t>
      </w:r>
      <w:r w:rsidR="00AF2A64">
        <w:rPr>
          <w:rFonts w:ascii="Arial" w:hAnsi="Arial" w:cs="Arial"/>
          <w:sz w:val="24"/>
          <w:szCs w:val="24"/>
        </w:rPr>
        <w:t xml:space="preserve">sul Vangelo secondo Matteo </w:t>
      </w:r>
      <w:r w:rsidR="000A73AD">
        <w:rPr>
          <w:rFonts w:ascii="Arial" w:hAnsi="Arial" w:cs="Arial"/>
          <w:sz w:val="24"/>
          <w:szCs w:val="24"/>
        </w:rPr>
        <w:t xml:space="preserve">inizia con la scelta e la missione degli Apostoli in Palestina, esclusa la regione della Samaria, </w:t>
      </w:r>
      <w:r w:rsidR="00AF2A64">
        <w:rPr>
          <w:rFonts w:ascii="Arial" w:hAnsi="Arial" w:cs="Arial"/>
          <w:sz w:val="24"/>
          <w:szCs w:val="24"/>
        </w:rPr>
        <w:t>e termina quando Gesù è già alle porte di Gerusalemme.  Ess</w:t>
      </w:r>
      <w:r w:rsidR="009B7CD4">
        <w:rPr>
          <w:rFonts w:ascii="Arial" w:hAnsi="Arial" w:cs="Arial"/>
          <w:sz w:val="24"/>
          <w:szCs w:val="24"/>
        </w:rPr>
        <w:t>o</w:t>
      </w:r>
      <w:r w:rsidR="00AF2A64">
        <w:rPr>
          <w:rFonts w:ascii="Arial" w:hAnsi="Arial" w:cs="Arial"/>
          <w:sz w:val="24"/>
          <w:szCs w:val="24"/>
        </w:rPr>
        <w:t xml:space="preserve"> va dal Capitolo X al Capitolo XX. In questi Undici Capitoli Gesù rivela i misteri del regno di Dio, manifesta ai s</w:t>
      </w:r>
      <w:r w:rsidR="009B7CD4">
        <w:rPr>
          <w:rFonts w:ascii="Arial" w:hAnsi="Arial" w:cs="Arial"/>
          <w:sz w:val="24"/>
          <w:szCs w:val="24"/>
        </w:rPr>
        <w:t>u</w:t>
      </w:r>
      <w:r w:rsidR="00AF2A64">
        <w:rPr>
          <w:rFonts w:ascii="Arial" w:hAnsi="Arial" w:cs="Arial"/>
          <w:sz w:val="24"/>
          <w:szCs w:val="24"/>
        </w:rPr>
        <w:t xml:space="preserve">oi Apostoli che Lui è il Messia del Signore annunciando per ben tre volte la sua passione, morte e risurrezione. </w:t>
      </w:r>
      <w:r w:rsidR="009B7CD4">
        <w:rPr>
          <w:rFonts w:ascii="Arial" w:hAnsi="Arial" w:cs="Arial"/>
          <w:sz w:val="24"/>
          <w:szCs w:val="24"/>
        </w:rPr>
        <w:t xml:space="preserve">Rivela </w:t>
      </w:r>
      <w:r w:rsidR="00AF2A64">
        <w:rPr>
          <w:rFonts w:ascii="Arial" w:hAnsi="Arial" w:cs="Arial"/>
          <w:sz w:val="24"/>
          <w:szCs w:val="24"/>
        </w:rPr>
        <w:t>la sua gloria sul monte. Compie alcuni miracoli. Inizia il cammino verso Gerusalemme. Narra diverse Parabole.</w:t>
      </w:r>
    </w:p>
    <w:p w14:paraId="0CE79FFA" w14:textId="668A4519" w:rsidR="00D97DC6" w:rsidRDefault="00AF2A64" w:rsidP="000F49E8">
      <w:pPr>
        <w:spacing w:after="120" w:line="240" w:lineRule="auto"/>
        <w:jc w:val="both"/>
        <w:rPr>
          <w:rFonts w:ascii="Arial" w:hAnsi="Arial" w:cs="Arial"/>
          <w:sz w:val="24"/>
          <w:szCs w:val="24"/>
        </w:rPr>
      </w:pPr>
      <w:r>
        <w:rPr>
          <w:rFonts w:ascii="Arial" w:hAnsi="Arial" w:cs="Arial"/>
          <w:sz w:val="24"/>
          <w:szCs w:val="24"/>
        </w:rPr>
        <w:t xml:space="preserve">Sempre però </w:t>
      </w:r>
      <w:r w:rsidR="003F5DB5">
        <w:rPr>
          <w:rFonts w:ascii="Arial" w:hAnsi="Arial" w:cs="Arial"/>
          <w:sz w:val="24"/>
          <w:szCs w:val="24"/>
        </w:rPr>
        <w:t xml:space="preserve">Gesù </w:t>
      </w:r>
      <w:r>
        <w:rPr>
          <w:rFonts w:ascii="Arial" w:hAnsi="Arial" w:cs="Arial"/>
          <w:sz w:val="24"/>
          <w:szCs w:val="24"/>
        </w:rPr>
        <w:t xml:space="preserve">deve difendere la verità del suo insegnamento </w:t>
      </w:r>
      <w:r w:rsidR="009B7CD4">
        <w:rPr>
          <w:rFonts w:ascii="Arial" w:hAnsi="Arial" w:cs="Arial"/>
          <w:sz w:val="24"/>
          <w:szCs w:val="24"/>
        </w:rPr>
        <w:t>d</w:t>
      </w:r>
      <w:r w:rsidR="007B24CF">
        <w:rPr>
          <w:rFonts w:ascii="Arial" w:hAnsi="Arial" w:cs="Arial"/>
          <w:sz w:val="24"/>
          <w:szCs w:val="24"/>
        </w:rPr>
        <w:t>inanzi a farisei, scribi, sadducei, che dialogano con lui con una sola intenzione: coglierlo in fallo in qual</w:t>
      </w:r>
      <w:r w:rsidR="009B7CD4">
        <w:rPr>
          <w:rFonts w:ascii="Arial" w:hAnsi="Arial" w:cs="Arial"/>
          <w:sz w:val="24"/>
          <w:szCs w:val="24"/>
        </w:rPr>
        <w:t>ch</w:t>
      </w:r>
      <w:r w:rsidR="007B24CF">
        <w:rPr>
          <w:rFonts w:ascii="Arial" w:hAnsi="Arial" w:cs="Arial"/>
          <w:sz w:val="24"/>
          <w:szCs w:val="24"/>
        </w:rPr>
        <w:t>e parola uscita dalla sua bocca, così da poterlo accusa</w:t>
      </w:r>
      <w:r w:rsidR="003F5DB5">
        <w:rPr>
          <w:rFonts w:ascii="Arial" w:hAnsi="Arial" w:cs="Arial"/>
          <w:sz w:val="24"/>
          <w:szCs w:val="24"/>
        </w:rPr>
        <w:t xml:space="preserve">re </w:t>
      </w:r>
      <w:r w:rsidR="007B24CF">
        <w:rPr>
          <w:rFonts w:ascii="Arial" w:hAnsi="Arial" w:cs="Arial"/>
          <w:sz w:val="24"/>
          <w:szCs w:val="24"/>
        </w:rPr>
        <w:t>di insegnamento contro la Legge di Mosè e toglierlo di mezzo</w:t>
      </w:r>
      <w:r w:rsidR="009B7CD4">
        <w:rPr>
          <w:rFonts w:ascii="Arial" w:hAnsi="Arial" w:cs="Arial"/>
          <w:sz w:val="24"/>
          <w:szCs w:val="24"/>
        </w:rPr>
        <w:t xml:space="preserve"> in modo legale</w:t>
      </w:r>
      <w:r w:rsidR="007B24CF">
        <w:rPr>
          <w:rFonts w:ascii="Arial" w:hAnsi="Arial" w:cs="Arial"/>
          <w:sz w:val="24"/>
          <w:szCs w:val="24"/>
        </w:rPr>
        <w:t xml:space="preserve">. Tra l’insegnamento di Gesù e la dottrina di scribi e dottori della Legge non vi è nessun punto di contatto. Se è vero l’insegnamento di </w:t>
      </w:r>
      <w:r w:rsidR="009B7CD4">
        <w:rPr>
          <w:rFonts w:ascii="Arial" w:hAnsi="Arial" w:cs="Arial"/>
          <w:sz w:val="24"/>
          <w:szCs w:val="24"/>
        </w:rPr>
        <w:t>Gesù,</w:t>
      </w:r>
      <w:r w:rsidR="007B24CF">
        <w:rPr>
          <w:rFonts w:ascii="Arial" w:hAnsi="Arial" w:cs="Arial"/>
          <w:sz w:val="24"/>
          <w:szCs w:val="24"/>
        </w:rPr>
        <w:t xml:space="preserve"> è falsa la dottrina degli scribi e dei farisei. Se è vera la dottrina degli scribi e dei farisei, è falso l’insegnamento di Gesù. </w:t>
      </w:r>
    </w:p>
    <w:p w14:paraId="17CCB511" w14:textId="7D556F32" w:rsidR="000A73AD" w:rsidRDefault="007B24CF" w:rsidP="000F49E8">
      <w:pPr>
        <w:spacing w:after="120" w:line="240" w:lineRule="auto"/>
        <w:jc w:val="both"/>
        <w:rPr>
          <w:rFonts w:ascii="Arial" w:hAnsi="Arial" w:cs="Arial"/>
          <w:sz w:val="24"/>
          <w:szCs w:val="24"/>
        </w:rPr>
      </w:pPr>
      <w:r>
        <w:rPr>
          <w:rFonts w:ascii="Arial" w:hAnsi="Arial" w:cs="Arial"/>
          <w:sz w:val="24"/>
          <w:szCs w:val="24"/>
        </w:rPr>
        <w:t>Poiché la folla pende dall</w:t>
      </w:r>
      <w:r w:rsidR="009B7CD4">
        <w:rPr>
          <w:rFonts w:ascii="Arial" w:hAnsi="Arial" w:cs="Arial"/>
          <w:sz w:val="24"/>
          <w:szCs w:val="24"/>
        </w:rPr>
        <w:t>e</w:t>
      </w:r>
      <w:r>
        <w:rPr>
          <w:rFonts w:ascii="Arial" w:hAnsi="Arial" w:cs="Arial"/>
          <w:sz w:val="24"/>
          <w:szCs w:val="24"/>
        </w:rPr>
        <w:t xml:space="preserve"> labbra di Gesù, Gesù deve essere tolto di mezzo. Gesù però non viene tolto di mezzo, è Lui che</w:t>
      </w:r>
      <w:r w:rsidR="00D97DC6">
        <w:rPr>
          <w:rFonts w:ascii="Arial" w:hAnsi="Arial" w:cs="Arial"/>
          <w:sz w:val="24"/>
          <w:szCs w:val="24"/>
        </w:rPr>
        <w:t>,</w:t>
      </w:r>
      <w:r>
        <w:rPr>
          <w:rFonts w:ascii="Arial" w:hAnsi="Arial" w:cs="Arial"/>
          <w:sz w:val="24"/>
          <w:szCs w:val="24"/>
        </w:rPr>
        <w:t xml:space="preserve"> per </w:t>
      </w:r>
      <w:r w:rsidR="00D97DC6">
        <w:rPr>
          <w:rFonts w:ascii="Arial" w:hAnsi="Arial" w:cs="Arial"/>
          <w:sz w:val="24"/>
          <w:szCs w:val="24"/>
        </w:rPr>
        <w:t>dare compimento a ogni Parola del Padre, cammina verso Gerusalemme mosso dallo Spirito Santo. vivendo di obbedienza al Padre sino alla fine. Il mistero di Cristo Gesù è racchiudo nelle parole del Salmo e rivelato compiuto nella Lettera agli Ebrei:</w:t>
      </w:r>
    </w:p>
    <w:p w14:paraId="6A7C45F7" w14:textId="42A71A26" w:rsidR="00D97DC6" w:rsidRDefault="00D97DC6" w:rsidP="000F49E8">
      <w:pPr>
        <w:spacing w:after="120" w:line="240" w:lineRule="auto"/>
        <w:jc w:val="both"/>
        <w:rPr>
          <w:rFonts w:ascii="Arial" w:hAnsi="Arial" w:cs="Arial"/>
          <w:sz w:val="24"/>
          <w:szCs w:val="24"/>
        </w:rPr>
      </w:pPr>
      <w:r>
        <w:rPr>
          <w:rFonts w:ascii="Arial" w:hAnsi="Arial" w:cs="Arial"/>
          <w:sz w:val="24"/>
          <w:szCs w:val="24"/>
        </w:rPr>
        <w:t>Nelle Parole profetiche del Salmo</w:t>
      </w:r>
      <w:r w:rsidR="007901A3">
        <w:rPr>
          <w:rFonts w:ascii="Arial" w:hAnsi="Arial" w:cs="Arial"/>
          <w:sz w:val="24"/>
          <w:szCs w:val="24"/>
        </w:rPr>
        <w:t xml:space="preserve"> 40</w:t>
      </w:r>
    </w:p>
    <w:p w14:paraId="62B52130" w14:textId="5272AB20" w:rsidR="00D97DC6" w:rsidRPr="00D97DC6" w:rsidRDefault="00D97DC6" w:rsidP="000F49E8">
      <w:pPr>
        <w:spacing w:after="120" w:line="240" w:lineRule="auto"/>
        <w:jc w:val="both"/>
        <w:rPr>
          <w:rFonts w:ascii="Arial" w:hAnsi="Arial" w:cs="Arial"/>
          <w:i/>
          <w:iCs/>
          <w:sz w:val="24"/>
          <w:szCs w:val="24"/>
        </w:rPr>
      </w:pPr>
      <w:r w:rsidRPr="00D97DC6">
        <w:rPr>
          <w:rFonts w:ascii="Arial" w:hAnsi="Arial" w:cs="Arial"/>
          <w:i/>
          <w:iCs/>
          <w:sz w:val="24"/>
          <w:szCs w:val="24"/>
        </w:rPr>
        <w:t>Al maestro del coro. Di Davide. Salmo.</w:t>
      </w:r>
      <w:r w:rsidR="009704AE">
        <w:rPr>
          <w:rFonts w:ascii="Arial" w:hAnsi="Arial" w:cs="Arial"/>
          <w:i/>
          <w:iCs/>
          <w:sz w:val="24"/>
          <w:szCs w:val="24"/>
        </w:rPr>
        <w:t xml:space="preserve"> </w:t>
      </w:r>
      <w:r w:rsidRPr="00D97DC6">
        <w:rPr>
          <w:rFonts w:ascii="Arial" w:hAnsi="Arial" w:cs="Arial"/>
          <w:i/>
          <w:iCs/>
          <w:sz w:val="24"/>
          <w:szCs w:val="24"/>
        </w:rPr>
        <w:t>Ho sperato, ho sperato nel Signore,</w:t>
      </w:r>
      <w:r w:rsidR="009704AE">
        <w:rPr>
          <w:rFonts w:ascii="Arial" w:hAnsi="Arial" w:cs="Arial"/>
          <w:i/>
          <w:iCs/>
          <w:sz w:val="24"/>
          <w:szCs w:val="24"/>
        </w:rPr>
        <w:t xml:space="preserve"> </w:t>
      </w:r>
      <w:r w:rsidRPr="00D97DC6">
        <w:rPr>
          <w:rFonts w:ascii="Arial" w:hAnsi="Arial" w:cs="Arial"/>
          <w:i/>
          <w:iCs/>
          <w:sz w:val="24"/>
          <w:szCs w:val="24"/>
        </w:rPr>
        <w:t>ed egli su di me si è chinato,</w:t>
      </w:r>
      <w:r w:rsidR="009704AE">
        <w:rPr>
          <w:rFonts w:ascii="Arial" w:hAnsi="Arial" w:cs="Arial"/>
          <w:i/>
          <w:iCs/>
          <w:sz w:val="24"/>
          <w:szCs w:val="24"/>
        </w:rPr>
        <w:t xml:space="preserve"> </w:t>
      </w:r>
      <w:r w:rsidRPr="00D97DC6">
        <w:rPr>
          <w:rFonts w:ascii="Arial" w:hAnsi="Arial" w:cs="Arial"/>
          <w:i/>
          <w:iCs/>
          <w:sz w:val="24"/>
          <w:szCs w:val="24"/>
        </w:rPr>
        <w:t>ha dato ascolto al mio grido.</w:t>
      </w:r>
      <w:r w:rsidR="009704AE">
        <w:rPr>
          <w:rFonts w:ascii="Arial" w:hAnsi="Arial" w:cs="Arial"/>
          <w:i/>
          <w:iCs/>
          <w:sz w:val="24"/>
          <w:szCs w:val="24"/>
        </w:rPr>
        <w:t xml:space="preserve"> </w:t>
      </w:r>
      <w:r w:rsidRPr="00D97DC6">
        <w:rPr>
          <w:rFonts w:ascii="Arial" w:hAnsi="Arial" w:cs="Arial"/>
          <w:i/>
          <w:iCs/>
          <w:sz w:val="24"/>
          <w:szCs w:val="24"/>
        </w:rPr>
        <w:t>Mi ha tratto da un pozzo di acque tumultuose,</w:t>
      </w:r>
      <w:r w:rsidR="009704AE">
        <w:rPr>
          <w:rFonts w:ascii="Arial" w:hAnsi="Arial" w:cs="Arial"/>
          <w:i/>
          <w:iCs/>
          <w:sz w:val="24"/>
          <w:szCs w:val="24"/>
        </w:rPr>
        <w:t xml:space="preserve"> </w:t>
      </w:r>
      <w:r w:rsidRPr="00D97DC6">
        <w:rPr>
          <w:rFonts w:ascii="Arial" w:hAnsi="Arial" w:cs="Arial"/>
          <w:i/>
          <w:iCs/>
          <w:sz w:val="24"/>
          <w:szCs w:val="24"/>
        </w:rPr>
        <w:t>dal fango della palude;</w:t>
      </w:r>
      <w:r w:rsidR="009704AE">
        <w:rPr>
          <w:rFonts w:ascii="Arial" w:hAnsi="Arial" w:cs="Arial"/>
          <w:i/>
          <w:iCs/>
          <w:sz w:val="24"/>
          <w:szCs w:val="24"/>
        </w:rPr>
        <w:t xml:space="preserve"> </w:t>
      </w:r>
      <w:r w:rsidRPr="00D97DC6">
        <w:rPr>
          <w:rFonts w:ascii="Arial" w:hAnsi="Arial" w:cs="Arial"/>
          <w:i/>
          <w:iCs/>
          <w:sz w:val="24"/>
          <w:szCs w:val="24"/>
        </w:rPr>
        <w:t>ha stabilito i miei piedi sulla roccia,</w:t>
      </w:r>
      <w:r w:rsidR="009704AE">
        <w:rPr>
          <w:rFonts w:ascii="Arial" w:hAnsi="Arial" w:cs="Arial"/>
          <w:i/>
          <w:iCs/>
          <w:sz w:val="24"/>
          <w:szCs w:val="24"/>
        </w:rPr>
        <w:t xml:space="preserve"> </w:t>
      </w:r>
      <w:r w:rsidRPr="00D97DC6">
        <w:rPr>
          <w:rFonts w:ascii="Arial" w:hAnsi="Arial" w:cs="Arial"/>
          <w:i/>
          <w:iCs/>
          <w:sz w:val="24"/>
          <w:szCs w:val="24"/>
        </w:rPr>
        <w:t>ha reso sicuri i miei passi.</w:t>
      </w:r>
      <w:r w:rsidR="009704AE">
        <w:rPr>
          <w:rFonts w:ascii="Arial" w:hAnsi="Arial" w:cs="Arial"/>
          <w:i/>
          <w:iCs/>
          <w:sz w:val="24"/>
          <w:szCs w:val="24"/>
        </w:rPr>
        <w:t xml:space="preserve"> </w:t>
      </w:r>
      <w:r w:rsidRPr="00D97DC6">
        <w:rPr>
          <w:rFonts w:ascii="Arial" w:hAnsi="Arial" w:cs="Arial"/>
          <w:i/>
          <w:iCs/>
          <w:sz w:val="24"/>
          <w:szCs w:val="24"/>
        </w:rPr>
        <w:t>Mi ha messo sulla bocca un canto nuovo,</w:t>
      </w:r>
      <w:r w:rsidR="009704AE">
        <w:rPr>
          <w:rFonts w:ascii="Arial" w:hAnsi="Arial" w:cs="Arial"/>
          <w:i/>
          <w:iCs/>
          <w:sz w:val="24"/>
          <w:szCs w:val="24"/>
        </w:rPr>
        <w:t xml:space="preserve"> </w:t>
      </w:r>
      <w:r w:rsidRPr="00D97DC6">
        <w:rPr>
          <w:rFonts w:ascii="Arial" w:hAnsi="Arial" w:cs="Arial"/>
          <w:i/>
          <w:iCs/>
          <w:sz w:val="24"/>
          <w:szCs w:val="24"/>
        </w:rPr>
        <w:t>una lode al nostro Dio.</w:t>
      </w:r>
      <w:r w:rsidR="009704AE">
        <w:rPr>
          <w:rFonts w:ascii="Arial" w:hAnsi="Arial" w:cs="Arial"/>
          <w:i/>
          <w:iCs/>
          <w:sz w:val="24"/>
          <w:szCs w:val="24"/>
        </w:rPr>
        <w:t xml:space="preserve"> </w:t>
      </w:r>
      <w:r w:rsidRPr="00D97DC6">
        <w:rPr>
          <w:rFonts w:ascii="Arial" w:hAnsi="Arial" w:cs="Arial"/>
          <w:i/>
          <w:iCs/>
          <w:sz w:val="24"/>
          <w:szCs w:val="24"/>
        </w:rPr>
        <w:t>Molti vedranno e avranno timore</w:t>
      </w:r>
      <w:r w:rsidR="009704AE">
        <w:rPr>
          <w:rFonts w:ascii="Arial" w:hAnsi="Arial" w:cs="Arial"/>
          <w:i/>
          <w:iCs/>
          <w:sz w:val="24"/>
          <w:szCs w:val="24"/>
        </w:rPr>
        <w:t xml:space="preserve"> </w:t>
      </w:r>
      <w:r w:rsidRPr="00D97DC6">
        <w:rPr>
          <w:rFonts w:ascii="Arial" w:hAnsi="Arial" w:cs="Arial"/>
          <w:i/>
          <w:iCs/>
          <w:sz w:val="24"/>
          <w:szCs w:val="24"/>
        </w:rPr>
        <w:t>e confideranno nel Signore.</w:t>
      </w:r>
      <w:r w:rsidR="009704AE">
        <w:rPr>
          <w:rFonts w:ascii="Arial" w:hAnsi="Arial" w:cs="Arial"/>
          <w:i/>
          <w:iCs/>
          <w:sz w:val="24"/>
          <w:szCs w:val="24"/>
        </w:rPr>
        <w:t xml:space="preserve"> </w:t>
      </w:r>
      <w:r w:rsidRPr="00D97DC6">
        <w:rPr>
          <w:rFonts w:ascii="Arial" w:hAnsi="Arial" w:cs="Arial"/>
          <w:i/>
          <w:iCs/>
          <w:sz w:val="24"/>
          <w:szCs w:val="24"/>
        </w:rPr>
        <w:t>Beato l’uomo che ha posto la sua fiducia nel Signore</w:t>
      </w:r>
      <w:r w:rsidR="009704AE">
        <w:rPr>
          <w:rFonts w:ascii="Arial" w:hAnsi="Arial" w:cs="Arial"/>
          <w:i/>
          <w:iCs/>
          <w:sz w:val="24"/>
          <w:szCs w:val="24"/>
        </w:rPr>
        <w:t xml:space="preserve"> </w:t>
      </w:r>
      <w:r w:rsidRPr="00D97DC6">
        <w:rPr>
          <w:rFonts w:ascii="Arial" w:hAnsi="Arial" w:cs="Arial"/>
          <w:i/>
          <w:iCs/>
          <w:sz w:val="24"/>
          <w:szCs w:val="24"/>
        </w:rPr>
        <w:t>e non si volge verso chi segue gli idoli</w:t>
      </w:r>
      <w:r w:rsidR="009704AE">
        <w:rPr>
          <w:rFonts w:ascii="Arial" w:hAnsi="Arial" w:cs="Arial"/>
          <w:i/>
          <w:iCs/>
          <w:sz w:val="24"/>
          <w:szCs w:val="24"/>
        </w:rPr>
        <w:t xml:space="preserve"> </w:t>
      </w:r>
      <w:r w:rsidRPr="00D97DC6">
        <w:rPr>
          <w:rFonts w:ascii="Arial" w:hAnsi="Arial" w:cs="Arial"/>
          <w:i/>
          <w:iCs/>
          <w:sz w:val="24"/>
          <w:szCs w:val="24"/>
        </w:rPr>
        <w:t>né verso chi segue la menzogna.</w:t>
      </w:r>
      <w:r w:rsidR="009704AE">
        <w:rPr>
          <w:rFonts w:ascii="Arial" w:hAnsi="Arial" w:cs="Arial"/>
          <w:i/>
          <w:iCs/>
          <w:sz w:val="24"/>
          <w:szCs w:val="24"/>
        </w:rPr>
        <w:t xml:space="preserve"> </w:t>
      </w:r>
      <w:r w:rsidRPr="00D97DC6">
        <w:rPr>
          <w:rFonts w:ascii="Arial" w:hAnsi="Arial" w:cs="Arial"/>
          <w:i/>
          <w:iCs/>
          <w:sz w:val="24"/>
          <w:szCs w:val="24"/>
        </w:rPr>
        <w:t>Quante meraviglie hai fatto,</w:t>
      </w:r>
      <w:r w:rsidR="009704AE">
        <w:rPr>
          <w:rFonts w:ascii="Arial" w:hAnsi="Arial" w:cs="Arial"/>
          <w:i/>
          <w:iCs/>
          <w:sz w:val="24"/>
          <w:szCs w:val="24"/>
        </w:rPr>
        <w:t xml:space="preserve"> </w:t>
      </w:r>
      <w:r w:rsidRPr="00D97DC6">
        <w:rPr>
          <w:rFonts w:ascii="Arial" w:hAnsi="Arial" w:cs="Arial"/>
          <w:i/>
          <w:iCs/>
          <w:sz w:val="24"/>
          <w:szCs w:val="24"/>
        </w:rPr>
        <w:t>tu, Signore, mio Dio,</w:t>
      </w:r>
      <w:r w:rsidR="009704AE">
        <w:rPr>
          <w:rFonts w:ascii="Arial" w:hAnsi="Arial" w:cs="Arial"/>
          <w:i/>
          <w:iCs/>
          <w:sz w:val="24"/>
          <w:szCs w:val="24"/>
        </w:rPr>
        <w:t xml:space="preserve"> </w:t>
      </w:r>
      <w:r w:rsidRPr="00D97DC6">
        <w:rPr>
          <w:rFonts w:ascii="Arial" w:hAnsi="Arial" w:cs="Arial"/>
          <w:i/>
          <w:iCs/>
          <w:sz w:val="24"/>
          <w:szCs w:val="24"/>
        </w:rPr>
        <w:t>quanti progetti in nostro favore:</w:t>
      </w:r>
      <w:r w:rsidR="009704AE">
        <w:rPr>
          <w:rFonts w:ascii="Arial" w:hAnsi="Arial" w:cs="Arial"/>
          <w:i/>
          <w:iCs/>
          <w:sz w:val="24"/>
          <w:szCs w:val="24"/>
        </w:rPr>
        <w:t xml:space="preserve"> </w:t>
      </w:r>
      <w:r w:rsidRPr="00D97DC6">
        <w:rPr>
          <w:rFonts w:ascii="Arial" w:hAnsi="Arial" w:cs="Arial"/>
          <w:i/>
          <w:iCs/>
          <w:sz w:val="24"/>
          <w:szCs w:val="24"/>
        </w:rPr>
        <w:t>nessuno a te si può paragonare!</w:t>
      </w:r>
      <w:r w:rsidR="009704AE">
        <w:rPr>
          <w:rFonts w:ascii="Arial" w:hAnsi="Arial" w:cs="Arial"/>
          <w:i/>
          <w:iCs/>
          <w:sz w:val="24"/>
          <w:szCs w:val="24"/>
        </w:rPr>
        <w:t xml:space="preserve"> </w:t>
      </w:r>
      <w:r w:rsidRPr="00D97DC6">
        <w:rPr>
          <w:rFonts w:ascii="Arial" w:hAnsi="Arial" w:cs="Arial"/>
          <w:i/>
          <w:iCs/>
          <w:sz w:val="24"/>
          <w:szCs w:val="24"/>
        </w:rPr>
        <w:t>Se li voglio annunciare e proclamare,</w:t>
      </w:r>
      <w:r w:rsidR="009704AE">
        <w:rPr>
          <w:rFonts w:ascii="Arial" w:hAnsi="Arial" w:cs="Arial"/>
          <w:i/>
          <w:iCs/>
          <w:sz w:val="24"/>
          <w:szCs w:val="24"/>
        </w:rPr>
        <w:t xml:space="preserve"> </w:t>
      </w:r>
      <w:r w:rsidRPr="00D97DC6">
        <w:rPr>
          <w:rFonts w:ascii="Arial" w:hAnsi="Arial" w:cs="Arial"/>
          <w:i/>
          <w:iCs/>
          <w:sz w:val="24"/>
          <w:szCs w:val="24"/>
        </w:rPr>
        <w:t>sono troppi per essere contati.</w:t>
      </w:r>
    </w:p>
    <w:p w14:paraId="74EC231B" w14:textId="5D662AEA" w:rsidR="00D97DC6" w:rsidRPr="00D97DC6" w:rsidRDefault="00D97DC6" w:rsidP="000F49E8">
      <w:pPr>
        <w:spacing w:after="120" w:line="240" w:lineRule="auto"/>
        <w:jc w:val="both"/>
        <w:rPr>
          <w:rFonts w:ascii="Arial" w:hAnsi="Arial" w:cs="Arial"/>
          <w:i/>
          <w:iCs/>
          <w:sz w:val="24"/>
          <w:szCs w:val="24"/>
        </w:rPr>
      </w:pPr>
      <w:r w:rsidRPr="00D97DC6">
        <w:rPr>
          <w:rFonts w:ascii="Arial" w:hAnsi="Arial" w:cs="Arial"/>
          <w:i/>
          <w:iCs/>
          <w:sz w:val="24"/>
          <w:szCs w:val="24"/>
        </w:rPr>
        <w:t>Sacrificio e offerta non gradisci,</w:t>
      </w:r>
      <w:r w:rsidR="009704AE">
        <w:rPr>
          <w:rFonts w:ascii="Arial" w:hAnsi="Arial" w:cs="Arial"/>
          <w:i/>
          <w:iCs/>
          <w:sz w:val="24"/>
          <w:szCs w:val="24"/>
        </w:rPr>
        <w:t xml:space="preserve"> </w:t>
      </w:r>
      <w:r w:rsidRPr="00D97DC6">
        <w:rPr>
          <w:rFonts w:ascii="Arial" w:hAnsi="Arial" w:cs="Arial"/>
          <w:i/>
          <w:iCs/>
          <w:sz w:val="24"/>
          <w:szCs w:val="24"/>
        </w:rPr>
        <w:t>gli orecchi mi hai aperto,</w:t>
      </w:r>
      <w:r w:rsidR="009704AE">
        <w:rPr>
          <w:rFonts w:ascii="Arial" w:hAnsi="Arial" w:cs="Arial"/>
          <w:i/>
          <w:iCs/>
          <w:sz w:val="24"/>
          <w:szCs w:val="24"/>
        </w:rPr>
        <w:t xml:space="preserve"> </w:t>
      </w:r>
      <w:r w:rsidRPr="00D97DC6">
        <w:rPr>
          <w:rFonts w:ascii="Arial" w:hAnsi="Arial" w:cs="Arial"/>
          <w:i/>
          <w:iCs/>
          <w:sz w:val="24"/>
          <w:szCs w:val="24"/>
        </w:rPr>
        <w:t>non hai chiesto olocausto né sacrificio per il peccato.</w:t>
      </w:r>
      <w:r w:rsidR="009704AE">
        <w:rPr>
          <w:rFonts w:ascii="Arial" w:hAnsi="Arial" w:cs="Arial"/>
          <w:i/>
          <w:iCs/>
          <w:sz w:val="24"/>
          <w:szCs w:val="24"/>
        </w:rPr>
        <w:t xml:space="preserve"> </w:t>
      </w:r>
      <w:r w:rsidRPr="00D97DC6">
        <w:rPr>
          <w:rFonts w:ascii="Arial" w:hAnsi="Arial" w:cs="Arial"/>
          <w:i/>
          <w:iCs/>
          <w:sz w:val="24"/>
          <w:szCs w:val="24"/>
        </w:rPr>
        <w:t>Allora ho detto: «Ecco, io vengo.</w:t>
      </w:r>
      <w:r w:rsidR="009704AE">
        <w:rPr>
          <w:rFonts w:ascii="Arial" w:hAnsi="Arial" w:cs="Arial"/>
          <w:i/>
          <w:iCs/>
          <w:sz w:val="24"/>
          <w:szCs w:val="24"/>
        </w:rPr>
        <w:t xml:space="preserve"> </w:t>
      </w:r>
      <w:r w:rsidRPr="00D97DC6">
        <w:rPr>
          <w:rFonts w:ascii="Arial" w:hAnsi="Arial" w:cs="Arial"/>
          <w:i/>
          <w:iCs/>
          <w:sz w:val="24"/>
          <w:szCs w:val="24"/>
        </w:rPr>
        <w:t>Nel rotolo del libro su di me è scritto</w:t>
      </w:r>
      <w:r w:rsidR="009704AE">
        <w:rPr>
          <w:rFonts w:ascii="Arial" w:hAnsi="Arial" w:cs="Arial"/>
          <w:i/>
          <w:iCs/>
          <w:sz w:val="24"/>
          <w:szCs w:val="24"/>
        </w:rPr>
        <w:t xml:space="preserve"> </w:t>
      </w:r>
      <w:r w:rsidRPr="00D97DC6">
        <w:rPr>
          <w:rFonts w:ascii="Arial" w:hAnsi="Arial" w:cs="Arial"/>
          <w:i/>
          <w:iCs/>
          <w:sz w:val="24"/>
          <w:szCs w:val="24"/>
        </w:rPr>
        <w:t>di fare la tua volontà:</w:t>
      </w:r>
      <w:r w:rsidR="009704AE">
        <w:rPr>
          <w:rFonts w:ascii="Arial" w:hAnsi="Arial" w:cs="Arial"/>
          <w:i/>
          <w:iCs/>
          <w:sz w:val="24"/>
          <w:szCs w:val="24"/>
        </w:rPr>
        <w:t xml:space="preserve"> </w:t>
      </w:r>
      <w:r w:rsidRPr="00D97DC6">
        <w:rPr>
          <w:rFonts w:ascii="Arial" w:hAnsi="Arial" w:cs="Arial"/>
          <w:i/>
          <w:iCs/>
          <w:sz w:val="24"/>
          <w:szCs w:val="24"/>
        </w:rPr>
        <w:t>mio Dio, questo io desidero;</w:t>
      </w:r>
      <w:r w:rsidR="009704AE">
        <w:rPr>
          <w:rFonts w:ascii="Arial" w:hAnsi="Arial" w:cs="Arial"/>
          <w:i/>
          <w:iCs/>
          <w:sz w:val="24"/>
          <w:szCs w:val="24"/>
        </w:rPr>
        <w:t xml:space="preserve"> </w:t>
      </w:r>
      <w:r w:rsidRPr="00D97DC6">
        <w:rPr>
          <w:rFonts w:ascii="Arial" w:hAnsi="Arial" w:cs="Arial"/>
          <w:i/>
          <w:iCs/>
          <w:sz w:val="24"/>
          <w:szCs w:val="24"/>
        </w:rPr>
        <w:t>la tua legge è nel mio intimo».</w:t>
      </w:r>
    </w:p>
    <w:p w14:paraId="21CB585A" w14:textId="204C9355" w:rsidR="00D97DC6" w:rsidRPr="00D97DC6" w:rsidRDefault="00D97DC6" w:rsidP="000F49E8">
      <w:pPr>
        <w:spacing w:after="120" w:line="240" w:lineRule="auto"/>
        <w:jc w:val="both"/>
        <w:rPr>
          <w:rFonts w:ascii="Arial" w:hAnsi="Arial" w:cs="Arial"/>
          <w:i/>
          <w:iCs/>
          <w:sz w:val="24"/>
          <w:szCs w:val="24"/>
        </w:rPr>
      </w:pPr>
      <w:r w:rsidRPr="00D97DC6">
        <w:rPr>
          <w:rFonts w:ascii="Arial" w:hAnsi="Arial" w:cs="Arial"/>
          <w:i/>
          <w:iCs/>
          <w:sz w:val="24"/>
          <w:szCs w:val="24"/>
        </w:rPr>
        <w:t>Ho annunciato la tua giustizia nella grande assemblea;</w:t>
      </w:r>
      <w:r w:rsidR="009704AE">
        <w:rPr>
          <w:rFonts w:ascii="Arial" w:hAnsi="Arial" w:cs="Arial"/>
          <w:i/>
          <w:iCs/>
          <w:sz w:val="24"/>
          <w:szCs w:val="24"/>
        </w:rPr>
        <w:t xml:space="preserve"> </w:t>
      </w:r>
      <w:r w:rsidRPr="00D97DC6">
        <w:rPr>
          <w:rFonts w:ascii="Arial" w:hAnsi="Arial" w:cs="Arial"/>
          <w:i/>
          <w:iCs/>
          <w:sz w:val="24"/>
          <w:szCs w:val="24"/>
        </w:rPr>
        <w:t>vedi: non tengo chiuse le labbra, Signore, tu lo sai.</w:t>
      </w:r>
      <w:r w:rsidR="009704AE">
        <w:rPr>
          <w:rFonts w:ascii="Arial" w:hAnsi="Arial" w:cs="Arial"/>
          <w:i/>
          <w:iCs/>
          <w:sz w:val="24"/>
          <w:szCs w:val="24"/>
        </w:rPr>
        <w:t xml:space="preserve"> </w:t>
      </w:r>
      <w:r w:rsidRPr="00D97DC6">
        <w:rPr>
          <w:rFonts w:ascii="Arial" w:hAnsi="Arial" w:cs="Arial"/>
          <w:i/>
          <w:iCs/>
          <w:sz w:val="24"/>
          <w:szCs w:val="24"/>
        </w:rPr>
        <w:t>Non ho nascosto la tua giustizia dentro il mio cuore,</w:t>
      </w:r>
      <w:r w:rsidR="009704AE">
        <w:rPr>
          <w:rFonts w:ascii="Arial" w:hAnsi="Arial" w:cs="Arial"/>
          <w:i/>
          <w:iCs/>
          <w:sz w:val="24"/>
          <w:szCs w:val="24"/>
        </w:rPr>
        <w:t xml:space="preserve"> </w:t>
      </w:r>
      <w:r w:rsidRPr="00D97DC6">
        <w:rPr>
          <w:rFonts w:ascii="Arial" w:hAnsi="Arial" w:cs="Arial"/>
          <w:i/>
          <w:iCs/>
          <w:sz w:val="24"/>
          <w:szCs w:val="24"/>
        </w:rPr>
        <w:t>la tua verità e la tua salvezza ho proclamato.</w:t>
      </w:r>
      <w:r w:rsidR="009704AE">
        <w:rPr>
          <w:rFonts w:ascii="Arial" w:hAnsi="Arial" w:cs="Arial"/>
          <w:i/>
          <w:iCs/>
          <w:sz w:val="24"/>
          <w:szCs w:val="24"/>
        </w:rPr>
        <w:t xml:space="preserve"> </w:t>
      </w:r>
      <w:r w:rsidRPr="00D97DC6">
        <w:rPr>
          <w:rFonts w:ascii="Arial" w:hAnsi="Arial" w:cs="Arial"/>
          <w:i/>
          <w:iCs/>
          <w:sz w:val="24"/>
          <w:szCs w:val="24"/>
        </w:rPr>
        <w:t>Non ho celato il tuo amore</w:t>
      </w:r>
      <w:r w:rsidR="009704AE">
        <w:rPr>
          <w:rFonts w:ascii="Arial" w:hAnsi="Arial" w:cs="Arial"/>
          <w:i/>
          <w:iCs/>
          <w:sz w:val="24"/>
          <w:szCs w:val="24"/>
        </w:rPr>
        <w:t xml:space="preserve"> </w:t>
      </w:r>
      <w:r w:rsidRPr="00D97DC6">
        <w:rPr>
          <w:rFonts w:ascii="Arial" w:hAnsi="Arial" w:cs="Arial"/>
          <w:i/>
          <w:iCs/>
          <w:sz w:val="24"/>
          <w:szCs w:val="24"/>
        </w:rPr>
        <w:t>e la tua fedeltà alla grande assemblea.</w:t>
      </w:r>
      <w:r w:rsidR="009704AE">
        <w:rPr>
          <w:rFonts w:ascii="Arial" w:hAnsi="Arial" w:cs="Arial"/>
          <w:i/>
          <w:iCs/>
          <w:sz w:val="24"/>
          <w:szCs w:val="24"/>
        </w:rPr>
        <w:t xml:space="preserve"> </w:t>
      </w:r>
      <w:r w:rsidRPr="00D97DC6">
        <w:rPr>
          <w:rFonts w:ascii="Arial" w:hAnsi="Arial" w:cs="Arial"/>
          <w:i/>
          <w:iCs/>
          <w:sz w:val="24"/>
          <w:szCs w:val="24"/>
        </w:rPr>
        <w:t>Non rifiutarmi, Signore, la tua misericordia;</w:t>
      </w:r>
      <w:r w:rsidR="009704AE">
        <w:rPr>
          <w:rFonts w:ascii="Arial" w:hAnsi="Arial" w:cs="Arial"/>
          <w:i/>
          <w:iCs/>
          <w:sz w:val="24"/>
          <w:szCs w:val="24"/>
        </w:rPr>
        <w:t xml:space="preserve"> </w:t>
      </w:r>
      <w:r w:rsidRPr="00D97DC6">
        <w:rPr>
          <w:rFonts w:ascii="Arial" w:hAnsi="Arial" w:cs="Arial"/>
          <w:i/>
          <w:iCs/>
          <w:sz w:val="24"/>
          <w:szCs w:val="24"/>
        </w:rPr>
        <w:t>il tuo amore e la tua fedeltà mi proteggano sempre,</w:t>
      </w:r>
      <w:r w:rsidR="009704AE">
        <w:rPr>
          <w:rFonts w:ascii="Arial" w:hAnsi="Arial" w:cs="Arial"/>
          <w:i/>
          <w:iCs/>
          <w:sz w:val="24"/>
          <w:szCs w:val="24"/>
        </w:rPr>
        <w:t xml:space="preserve"> </w:t>
      </w:r>
      <w:r w:rsidRPr="00D97DC6">
        <w:rPr>
          <w:rFonts w:ascii="Arial" w:hAnsi="Arial" w:cs="Arial"/>
          <w:i/>
          <w:iCs/>
          <w:sz w:val="24"/>
          <w:szCs w:val="24"/>
        </w:rPr>
        <w:t>perché mi circondano mali senza numero,</w:t>
      </w:r>
      <w:r w:rsidR="009704AE">
        <w:rPr>
          <w:rFonts w:ascii="Arial" w:hAnsi="Arial" w:cs="Arial"/>
          <w:i/>
          <w:iCs/>
          <w:sz w:val="24"/>
          <w:szCs w:val="24"/>
        </w:rPr>
        <w:t xml:space="preserve"> </w:t>
      </w:r>
      <w:r w:rsidRPr="00D97DC6">
        <w:rPr>
          <w:rFonts w:ascii="Arial" w:hAnsi="Arial" w:cs="Arial"/>
          <w:i/>
          <w:iCs/>
          <w:sz w:val="24"/>
          <w:szCs w:val="24"/>
        </w:rPr>
        <w:t xml:space="preserve">le mie </w:t>
      </w:r>
      <w:r w:rsidRPr="00D97DC6">
        <w:rPr>
          <w:rFonts w:ascii="Arial" w:hAnsi="Arial" w:cs="Arial"/>
          <w:i/>
          <w:iCs/>
          <w:sz w:val="24"/>
          <w:szCs w:val="24"/>
        </w:rPr>
        <w:lastRenderedPageBreak/>
        <w:t>colpe mi opprimono e non riesco più a vedere:</w:t>
      </w:r>
      <w:r w:rsidR="009704AE">
        <w:rPr>
          <w:rFonts w:ascii="Arial" w:hAnsi="Arial" w:cs="Arial"/>
          <w:i/>
          <w:iCs/>
          <w:sz w:val="24"/>
          <w:szCs w:val="24"/>
        </w:rPr>
        <w:t xml:space="preserve"> </w:t>
      </w:r>
      <w:r w:rsidRPr="00D97DC6">
        <w:rPr>
          <w:rFonts w:ascii="Arial" w:hAnsi="Arial" w:cs="Arial"/>
          <w:i/>
          <w:iCs/>
          <w:sz w:val="24"/>
          <w:szCs w:val="24"/>
        </w:rPr>
        <w:t>sono più dei capelli del mio capo,</w:t>
      </w:r>
      <w:r w:rsidR="009704AE">
        <w:rPr>
          <w:rFonts w:ascii="Arial" w:hAnsi="Arial" w:cs="Arial"/>
          <w:i/>
          <w:iCs/>
          <w:sz w:val="24"/>
          <w:szCs w:val="24"/>
        </w:rPr>
        <w:t xml:space="preserve"> </w:t>
      </w:r>
      <w:r w:rsidRPr="00D97DC6">
        <w:rPr>
          <w:rFonts w:ascii="Arial" w:hAnsi="Arial" w:cs="Arial"/>
          <w:i/>
          <w:iCs/>
          <w:sz w:val="24"/>
          <w:szCs w:val="24"/>
        </w:rPr>
        <w:t>il mio cuore viene meno.</w:t>
      </w:r>
    </w:p>
    <w:p w14:paraId="66450216" w14:textId="5ED40AF9" w:rsidR="00D97DC6" w:rsidRPr="00D97DC6" w:rsidRDefault="00D97DC6" w:rsidP="000F49E8">
      <w:pPr>
        <w:spacing w:after="120" w:line="240" w:lineRule="auto"/>
        <w:jc w:val="both"/>
        <w:rPr>
          <w:rFonts w:ascii="Arial" w:hAnsi="Arial" w:cs="Arial"/>
          <w:i/>
          <w:iCs/>
          <w:sz w:val="24"/>
          <w:szCs w:val="24"/>
        </w:rPr>
      </w:pPr>
      <w:r w:rsidRPr="00D97DC6">
        <w:rPr>
          <w:rFonts w:ascii="Arial" w:hAnsi="Arial" w:cs="Arial"/>
          <w:i/>
          <w:iCs/>
          <w:sz w:val="24"/>
          <w:szCs w:val="24"/>
        </w:rPr>
        <w:t>Dégnati, Signore, di liberarmi;</w:t>
      </w:r>
      <w:r w:rsidR="009704AE">
        <w:rPr>
          <w:rFonts w:ascii="Arial" w:hAnsi="Arial" w:cs="Arial"/>
          <w:i/>
          <w:iCs/>
          <w:sz w:val="24"/>
          <w:szCs w:val="24"/>
        </w:rPr>
        <w:t xml:space="preserve"> </w:t>
      </w:r>
      <w:r w:rsidRPr="00D97DC6">
        <w:rPr>
          <w:rFonts w:ascii="Arial" w:hAnsi="Arial" w:cs="Arial"/>
          <w:i/>
          <w:iCs/>
          <w:sz w:val="24"/>
          <w:szCs w:val="24"/>
        </w:rPr>
        <w:t>Signore, vieni presto in mio aiuto.</w:t>
      </w:r>
      <w:r w:rsidR="009704AE">
        <w:rPr>
          <w:rFonts w:ascii="Arial" w:hAnsi="Arial" w:cs="Arial"/>
          <w:i/>
          <w:iCs/>
          <w:sz w:val="24"/>
          <w:szCs w:val="24"/>
        </w:rPr>
        <w:t xml:space="preserve"> </w:t>
      </w:r>
      <w:r w:rsidRPr="00D97DC6">
        <w:rPr>
          <w:rFonts w:ascii="Arial" w:hAnsi="Arial" w:cs="Arial"/>
          <w:i/>
          <w:iCs/>
          <w:sz w:val="24"/>
          <w:szCs w:val="24"/>
        </w:rPr>
        <w:t>Siano svergognati e confusi</w:t>
      </w:r>
      <w:r w:rsidR="009704AE">
        <w:rPr>
          <w:rFonts w:ascii="Arial" w:hAnsi="Arial" w:cs="Arial"/>
          <w:i/>
          <w:iCs/>
          <w:sz w:val="24"/>
          <w:szCs w:val="24"/>
        </w:rPr>
        <w:t xml:space="preserve"> </w:t>
      </w:r>
      <w:r w:rsidRPr="00D97DC6">
        <w:rPr>
          <w:rFonts w:ascii="Arial" w:hAnsi="Arial" w:cs="Arial"/>
          <w:i/>
          <w:iCs/>
          <w:sz w:val="24"/>
          <w:szCs w:val="24"/>
        </w:rPr>
        <w:t>quanti cercano di togliermi la vita.</w:t>
      </w:r>
      <w:r w:rsidR="009704AE">
        <w:rPr>
          <w:rFonts w:ascii="Arial" w:hAnsi="Arial" w:cs="Arial"/>
          <w:i/>
          <w:iCs/>
          <w:sz w:val="24"/>
          <w:szCs w:val="24"/>
        </w:rPr>
        <w:t xml:space="preserve"> </w:t>
      </w:r>
      <w:r w:rsidRPr="00D97DC6">
        <w:rPr>
          <w:rFonts w:ascii="Arial" w:hAnsi="Arial" w:cs="Arial"/>
          <w:i/>
          <w:iCs/>
          <w:sz w:val="24"/>
          <w:szCs w:val="24"/>
        </w:rPr>
        <w:t>Retrocedano, coperti d’infamia,</w:t>
      </w:r>
      <w:r w:rsidR="009704AE">
        <w:rPr>
          <w:rFonts w:ascii="Arial" w:hAnsi="Arial" w:cs="Arial"/>
          <w:i/>
          <w:iCs/>
          <w:sz w:val="24"/>
          <w:szCs w:val="24"/>
        </w:rPr>
        <w:t xml:space="preserve"> </w:t>
      </w:r>
      <w:r w:rsidRPr="00D97DC6">
        <w:rPr>
          <w:rFonts w:ascii="Arial" w:hAnsi="Arial" w:cs="Arial"/>
          <w:i/>
          <w:iCs/>
          <w:sz w:val="24"/>
          <w:szCs w:val="24"/>
        </w:rPr>
        <w:t>quanti godono della mia rovina.</w:t>
      </w:r>
      <w:r w:rsidR="009704AE">
        <w:rPr>
          <w:rFonts w:ascii="Arial" w:hAnsi="Arial" w:cs="Arial"/>
          <w:i/>
          <w:iCs/>
          <w:sz w:val="24"/>
          <w:szCs w:val="24"/>
        </w:rPr>
        <w:t xml:space="preserve"> </w:t>
      </w:r>
      <w:r w:rsidRPr="00D97DC6">
        <w:rPr>
          <w:rFonts w:ascii="Arial" w:hAnsi="Arial" w:cs="Arial"/>
          <w:i/>
          <w:iCs/>
          <w:sz w:val="24"/>
          <w:szCs w:val="24"/>
        </w:rPr>
        <w:t>Se ne tornino indietro pieni di vergogna</w:t>
      </w:r>
      <w:r w:rsidR="009704AE">
        <w:rPr>
          <w:rFonts w:ascii="Arial" w:hAnsi="Arial" w:cs="Arial"/>
          <w:i/>
          <w:iCs/>
          <w:sz w:val="24"/>
          <w:szCs w:val="24"/>
        </w:rPr>
        <w:t xml:space="preserve"> </w:t>
      </w:r>
      <w:r w:rsidRPr="00D97DC6">
        <w:rPr>
          <w:rFonts w:ascii="Arial" w:hAnsi="Arial" w:cs="Arial"/>
          <w:i/>
          <w:iCs/>
          <w:sz w:val="24"/>
          <w:szCs w:val="24"/>
        </w:rPr>
        <w:t>quelli che mi dicono: «Ti sta bene!».</w:t>
      </w:r>
    </w:p>
    <w:p w14:paraId="456DB5BE" w14:textId="77777777" w:rsidR="009B7CD4" w:rsidRDefault="00D97DC6" w:rsidP="000F49E8">
      <w:pPr>
        <w:spacing w:after="120" w:line="240" w:lineRule="auto"/>
        <w:jc w:val="both"/>
        <w:rPr>
          <w:rFonts w:ascii="Arial" w:hAnsi="Arial" w:cs="Arial"/>
          <w:i/>
          <w:iCs/>
          <w:sz w:val="24"/>
          <w:szCs w:val="24"/>
        </w:rPr>
      </w:pPr>
      <w:r w:rsidRPr="00D97DC6">
        <w:rPr>
          <w:rFonts w:ascii="Arial" w:hAnsi="Arial" w:cs="Arial"/>
          <w:i/>
          <w:iCs/>
          <w:sz w:val="24"/>
          <w:szCs w:val="24"/>
        </w:rPr>
        <w:t>Esultino e gioiscano in te</w:t>
      </w:r>
      <w:r w:rsidR="009704AE">
        <w:rPr>
          <w:rFonts w:ascii="Arial" w:hAnsi="Arial" w:cs="Arial"/>
          <w:i/>
          <w:iCs/>
          <w:sz w:val="24"/>
          <w:szCs w:val="24"/>
        </w:rPr>
        <w:t xml:space="preserve"> </w:t>
      </w:r>
      <w:r w:rsidRPr="00D97DC6">
        <w:rPr>
          <w:rFonts w:ascii="Arial" w:hAnsi="Arial" w:cs="Arial"/>
          <w:i/>
          <w:iCs/>
          <w:sz w:val="24"/>
          <w:szCs w:val="24"/>
        </w:rPr>
        <w:t>quelli che ti cercano;</w:t>
      </w:r>
      <w:r w:rsidR="009704AE">
        <w:rPr>
          <w:rFonts w:ascii="Arial" w:hAnsi="Arial" w:cs="Arial"/>
          <w:i/>
          <w:iCs/>
          <w:sz w:val="24"/>
          <w:szCs w:val="24"/>
        </w:rPr>
        <w:t xml:space="preserve"> </w:t>
      </w:r>
      <w:r w:rsidRPr="00D97DC6">
        <w:rPr>
          <w:rFonts w:ascii="Arial" w:hAnsi="Arial" w:cs="Arial"/>
          <w:i/>
          <w:iCs/>
          <w:sz w:val="24"/>
          <w:szCs w:val="24"/>
        </w:rPr>
        <w:t>dicano sempre: «Il Signore è grande!»</w:t>
      </w:r>
      <w:r w:rsidR="009704AE">
        <w:rPr>
          <w:rFonts w:ascii="Arial" w:hAnsi="Arial" w:cs="Arial"/>
          <w:i/>
          <w:iCs/>
          <w:sz w:val="24"/>
          <w:szCs w:val="24"/>
        </w:rPr>
        <w:t xml:space="preserve"> </w:t>
      </w:r>
      <w:r w:rsidRPr="00D97DC6">
        <w:rPr>
          <w:rFonts w:ascii="Arial" w:hAnsi="Arial" w:cs="Arial"/>
          <w:i/>
          <w:iCs/>
          <w:sz w:val="24"/>
          <w:szCs w:val="24"/>
        </w:rPr>
        <w:t>quelli che amano la tua salvezza.</w:t>
      </w:r>
      <w:r w:rsidR="009704AE">
        <w:rPr>
          <w:rFonts w:ascii="Arial" w:hAnsi="Arial" w:cs="Arial"/>
          <w:i/>
          <w:iCs/>
          <w:sz w:val="24"/>
          <w:szCs w:val="24"/>
        </w:rPr>
        <w:t xml:space="preserve"> </w:t>
      </w:r>
      <w:r w:rsidRPr="00D97DC6">
        <w:rPr>
          <w:rFonts w:ascii="Arial" w:hAnsi="Arial" w:cs="Arial"/>
          <w:i/>
          <w:iCs/>
          <w:sz w:val="24"/>
          <w:szCs w:val="24"/>
        </w:rPr>
        <w:t>Ma io sono povero e bisognoso:</w:t>
      </w:r>
      <w:r w:rsidR="009704AE">
        <w:rPr>
          <w:rFonts w:ascii="Arial" w:hAnsi="Arial" w:cs="Arial"/>
          <w:i/>
          <w:iCs/>
          <w:sz w:val="24"/>
          <w:szCs w:val="24"/>
        </w:rPr>
        <w:t xml:space="preserve"> </w:t>
      </w:r>
      <w:r w:rsidRPr="00D97DC6">
        <w:rPr>
          <w:rFonts w:ascii="Arial" w:hAnsi="Arial" w:cs="Arial"/>
          <w:i/>
          <w:iCs/>
          <w:sz w:val="24"/>
          <w:szCs w:val="24"/>
        </w:rPr>
        <w:t>di me ha cura il Signore.</w:t>
      </w:r>
      <w:r w:rsidR="009704AE">
        <w:rPr>
          <w:rFonts w:ascii="Arial" w:hAnsi="Arial" w:cs="Arial"/>
          <w:i/>
          <w:iCs/>
          <w:sz w:val="24"/>
          <w:szCs w:val="24"/>
        </w:rPr>
        <w:t xml:space="preserve"> </w:t>
      </w:r>
      <w:r w:rsidRPr="00D97DC6">
        <w:rPr>
          <w:rFonts w:ascii="Arial" w:hAnsi="Arial" w:cs="Arial"/>
          <w:i/>
          <w:iCs/>
          <w:sz w:val="24"/>
          <w:szCs w:val="24"/>
        </w:rPr>
        <w:t>Tu sei mio aiuto e mio liberatore:</w:t>
      </w:r>
      <w:r w:rsidR="009704AE">
        <w:rPr>
          <w:rFonts w:ascii="Arial" w:hAnsi="Arial" w:cs="Arial"/>
          <w:i/>
          <w:iCs/>
          <w:sz w:val="24"/>
          <w:szCs w:val="24"/>
        </w:rPr>
        <w:t xml:space="preserve"> </w:t>
      </w:r>
      <w:r w:rsidRPr="00D97DC6">
        <w:rPr>
          <w:rFonts w:ascii="Arial" w:hAnsi="Arial" w:cs="Arial"/>
          <w:i/>
          <w:iCs/>
          <w:sz w:val="24"/>
          <w:szCs w:val="24"/>
        </w:rPr>
        <w:t>mio Dio, non tardare</w:t>
      </w:r>
      <w:r>
        <w:rPr>
          <w:rFonts w:ascii="Arial" w:hAnsi="Arial" w:cs="Arial"/>
          <w:i/>
          <w:iCs/>
          <w:sz w:val="24"/>
          <w:szCs w:val="24"/>
        </w:rPr>
        <w:t xml:space="preserve"> (Sal 40,1-16).</w:t>
      </w:r>
      <w:r w:rsidR="009704AE">
        <w:rPr>
          <w:rFonts w:ascii="Arial" w:hAnsi="Arial" w:cs="Arial"/>
          <w:i/>
          <w:iCs/>
          <w:sz w:val="24"/>
          <w:szCs w:val="24"/>
        </w:rPr>
        <w:t xml:space="preserve"> </w:t>
      </w:r>
    </w:p>
    <w:p w14:paraId="2BDACACA" w14:textId="5197BE55" w:rsidR="00D97DC6" w:rsidRDefault="00D97DC6" w:rsidP="000F49E8">
      <w:pPr>
        <w:spacing w:after="120" w:line="240" w:lineRule="auto"/>
        <w:jc w:val="both"/>
        <w:rPr>
          <w:rFonts w:ascii="Arial" w:hAnsi="Arial" w:cs="Arial"/>
          <w:sz w:val="24"/>
          <w:szCs w:val="24"/>
        </w:rPr>
      </w:pPr>
      <w:r>
        <w:rPr>
          <w:rFonts w:ascii="Arial" w:hAnsi="Arial" w:cs="Arial"/>
          <w:sz w:val="24"/>
          <w:szCs w:val="24"/>
        </w:rPr>
        <w:t>Nelle Parole di compimento della Lettera agli Ebrei:</w:t>
      </w:r>
    </w:p>
    <w:p w14:paraId="4E3C6FF2" w14:textId="082BA186" w:rsidR="00D97DC6" w:rsidRPr="00D97DC6" w:rsidRDefault="009704AE" w:rsidP="000F49E8">
      <w:pPr>
        <w:spacing w:after="120" w:line="240" w:lineRule="auto"/>
        <w:jc w:val="both"/>
        <w:rPr>
          <w:rFonts w:ascii="Arial" w:hAnsi="Arial" w:cs="Arial"/>
          <w:i/>
          <w:iCs/>
          <w:sz w:val="24"/>
          <w:szCs w:val="24"/>
        </w:rPr>
      </w:pPr>
      <w:r w:rsidRPr="00D97DC6">
        <w:rPr>
          <w:rFonts w:ascii="Arial" w:hAnsi="Arial" w:cs="Arial"/>
          <w:i/>
          <w:iCs/>
          <w:sz w:val="24"/>
          <w:szCs w:val="24"/>
        </w:rPr>
        <w:t>Ogni</w:t>
      </w:r>
      <w:r w:rsidR="00D97DC6" w:rsidRPr="00D97DC6">
        <w:rPr>
          <w:rFonts w:ascii="Arial" w:hAnsi="Arial" w:cs="Arial"/>
          <w:i/>
          <w:iCs/>
          <w:sz w:val="24"/>
          <w:szCs w:val="24"/>
        </w:rPr>
        <w:t xml:space="preserve"> sommo sacerdote, infatti, è scelto fra gli uomini e per gli uomini viene costituito tale nelle cose che riguardano Dio, per offrire doni e sacrifici per i peccati. </w:t>
      </w:r>
      <w:r w:rsidRPr="00D97DC6">
        <w:rPr>
          <w:rFonts w:ascii="Arial" w:hAnsi="Arial" w:cs="Arial"/>
          <w:i/>
          <w:iCs/>
          <w:sz w:val="24"/>
          <w:szCs w:val="24"/>
        </w:rPr>
        <w:t>Egli</w:t>
      </w:r>
      <w:r w:rsidR="00D97DC6" w:rsidRPr="00D97DC6">
        <w:rPr>
          <w:rFonts w:ascii="Arial" w:hAnsi="Arial" w:cs="Arial"/>
          <w:i/>
          <w:iCs/>
          <w:sz w:val="24"/>
          <w:szCs w:val="24"/>
        </w:rPr>
        <w:t xml:space="preserve"> è in grado di sentire giusta compassione per quelli che sono nell’ignoranza e nell’errore, essendo anche lui rivestito di debolezza. </w:t>
      </w:r>
      <w:r w:rsidRPr="00D97DC6">
        <w:rPr>
          <w:rFonts w:ascii="Arial" w:hAnsi="Arial" w:cs="Arial"/>
          <w:i/>
          <w:iCs/>
          <w:sz w:val="24"/>
          <w:szCs w:val="24"/>
        </w:rPr>
        <w:t>A</w:t>
      </w:r>
      <w:r w:rsidR="00D97DC6" w:rsidRPr="00D97DC6">
        <w:rPr>
          <w:rFonts w:ascii="Arial" w:hAnsi="Arial" w:cs="Arial"/>
          <w:i/>
          <w:iCs/>
          <w:sz w:val="24"/>
          <w:szCs w:val="24"/>
        </w:rPr>
        <w:t xml:space="preserve"> causa di questa egli deve offrire sacrifici per i peccati anche per se stesso, come fa per il popolo.</w:t>
      </w:r>
    </w:p>
    <w:p w14:paraId="0A82628B" w14:textId="06307586" w:rsidR="00D97DC6" w:rsidRPr="00D97DC6" w:rsidRDefault="009704AE" w:rsidP="000F49E8">
      <w:pPr>
        <w:spacing w:after="120" w:line="240" w:lineRule="auto"/>
        <w:jc w:val="both"/>
        <w:rPr>
          <w:rFonts w:ascii="Arial" w:hAnsi="Arial" w:cs="Arial"/>
          <w:i/>
          <w:iCs/>
          <w:sz w:val="24"/>
          <w:szCs w:val="24"/>
        </w:rPr>
      </w:pPr>
      <w:r w:rsidRPr="00D97DC6">
        <w:rPr>
          <w:rFonts w:ascii="Arial" w:hAnsi="Arial" w:cs="Arial"/>
          <w:i/>
          <w:iCs/>
          <w:sz w:val="24"/>
          <w:szCs w:val="24"/>
        </w:rPr>
        <w:t>Nessuno</w:t>
      </w:r>
      <w:r w:rsidR="00D97DC6" w:rsidRPr="00D97DC6">
        <w:rPr>
          <w:rFonts w:ascii="Arial" w:hAnsi="Arial" w:cs="Arial"/>
          <w:i/>
          <w:iCs/>
          <w:sz w:val="24"/>
          <w:szCs w:val="24"/>
        </w:rPr>
        <w:t xml:space="preserve"> attribuisce a se stesso questo onore, se non chi è chiamato da Dio, come Aronne. </w:t>
      </w:r>
      <w:r w:rsidRPr="00D97DC6">
        <w:rPr>
          <w:rFonts w:ascii="Arial" w:hAnsi="Arial" w:cs="Arial"/>
          <w:i/>
          <w:iCs/>
          <w:sz w:val="24"/>
          <w:szCs w:val="24"/>
        </w:rPr>
        <w:t>Nello</w:t>
      </w:r>
      <w:r w:rsidR="00D97DC6" w:rsidRPr="00D97DC6">
        <w:rPr>
          <w:rFonts w:ascii="Arial" w:hAnsi="Arial" w:cs="Arial"/>
          <w:i/>
          <w:iCs/>
          <w:sz w:val="24"/>
          <w:szCs w:val="24"/>
        </w:rPr>
        <w:t xml:space="preserve"> stesso modo Cristo non attribuì a se stesso la gloria di sommo sacerdote, ma colui che gli disse: Tu sei mio figlio, oggi ti ho generato, gliela conferì </w:t>
      </w:r>
      <w:r w:rsidRPr="00D97DC6">
        <w:rPr>
          <w:rFonts w:ascii="Arial" w:hAnsi="Arial" w:cs="Arial"/>
          <w:i/>
          <w:iCs/>
          <w:sz w:val="24"/>
          <w:szCs w:val="24"/>
        </w:rPr>
        <w:t>come</w:t>
      </w:r>
      <w:r w:rsidR="00D97DC6" w:rsidRPr="00D97DC6">
        <w:rPr>
          <w:rFonts w:ascii="Arial" w:hAnsi="Arial" w:cs="Arial"/>
          <w:i/>
          <w:iCs/>
          <w:sz w:val="24"/>
          <w:szCs w:val="24"/>
        </w:rPr>
        <w:t xml:space="preserve"> è detto in un altro passo:</w:t>
      </w:r>
      <w:r w:rsidR="007901A3">
        <w:rPr>
          <w:rFonts w:ascii="Arial" w:hAnsi="Arial" w:cs="Arial"/>
          <w:i/>
          <w:iCs/>
          <w:sz w:val="24"/>
          <w:szCs w:val="24"/>
        </w:rPr>
        <w:t xml:space="preserve"> </w:t>
      </w:r>
      <w:r w:rsidR="00D97DC6" w:rsidRPr="00D97DC6">
        <w:rPr>
          <w:rFonts w:ascii="Arial" w:hAnsi="Arial" w:cs="Arial"/>
          <w:i/>
          <w:iCs/>
          <w:sz w:val="24"/>
          <w:szCs w:val="24"/>
        </w:rPr>
        <w:t>Tu sei sacerdote per sempre,</w:t>
      </w:r>
      <w:r w:rsidR="007901A3">
        <w:rPr>
          <w:rFonts w:ascii="Arial" w:hAnsi="Arial" w:cs="Arial"/>
          <w:i/>
          <w:iCs/>
          <w:sz w:val="24"/>
          <w:szCs w:val="24"/>
        </w:rPr>
        <w:t xml:space="preserve"> </w:t>
      </w:r>
      <w:r w:rsidR="00D97DC6" w:rsidRPr="00D97DC6">
        <w:rPr>
          <w:rFonts w:ascii="Arial" w:hAnsi="Arial" w:cs="Arial"/>
          <w:i/>
          <w:iCs/>
          <w:sz w:val="24"/>
          <w:szCs w:val="24"/>
        </w:rPr>
        <w:t>secondo l’ordine di Melchìsedek.</w:t>
      </w:r>
    </w:p>
    <w:p w14:paraId="2B07ADB3" w14:textId="03BA9DC7" w:rsidR="00D97DC6" w:rsidRDefault="009704AE" w:rsidP="000F49E8">
      <w:pPr>
        <w:spacing w:after="120" w:line="240" w:lineRule="auto"/>
        <w:jc w:val="both"/>
        <w:rPr>
          <w:rFonts w:ascii="Arial" w:hAnsi="Arial" w:cs="Arial"/>
          <w:i/>
          <w:iCs/>
          <w:sz w:val="24"/>
          <w:szCs w:val="24"/>
        </w:rPr>
      </w:pPr>
      <w:r w:rsidRPr="00D97DC6">
        <w:rPr>
          <w:rFonts w:ascii="Arial" w:hAnsi="Arial" w:cs="Arial"/>
          <w:i/>
          <w:iCs/>
          <w:sz w:val="24"/>
          <w:szCs w:val="24"/>
        </w:rPr>
        <w:t>Nei</w:t>
      </w:r>
      <w:r w:rsidR="00D97DC6" w:rsidRPr="00D97DC6">
        <w:rPr>
          <w:rFonts w:ascii="Arial" w:hAnsi="Arial" w:cs="Arial"/>
          <w:i/>
          <w:iCs/>
          <w:sz w:val="24"/>
          <w:szCs w:val="24"/>
        </w:rPr>
        <w:t xml:space="preserve"> giorni della sua vita terrena egli offrì preghiere e suppliche, con forti grida e lacrime, a Dio che poteva salvarlo da morte e, per il suo pieno abbandono a lui, venne esaudito. </w:t>
      </w:r>
      <w:r w:rsidRPr="00D97DC6">
        <w:rPr>
          <w:rFonts w:ascii="Arial" w:hAnsi="Arial" w:cs="Arial"/>
          <w:i/>
          <w:iCs/>
          <w:sz w:val="24"/>
          <w:szCs w:val="24"/>
        </w:rPr>
        <w:t>Pur</w:t>
      </w:r>
      <w:r w:rsidR="00D97DC6" w:rsidRPr="00D97DC6">
        <w:rPr>
          <w:rFonts w:ascii="Arial" w:hAnsi="Arial" w:cs="Arial"/>
          <w:i/>
          <w:iCs/>
          <w:sz w:val="24"/>
          <w:szCs w:val="24"/>
        </w:rPr>
        <w:t xml:space="preserve"> essendo Figlio, imparò l’obbedienza da ciò che patì </w:t>
      </w:r>
      <w:r w:rsidRPr="00D97DC6">
        <w:rPr>
          <w:rFonts w:ascii="Arial" w:hAnsi="Arial" w:cs="Arial"/>
          <w:i/>
          <w:iCs/>
          <w:sz w:val="24"/>
          <w:szCs w:val="24"/>
        </w:rPr>
        <w:t>e</w:t>
      </w:r>
      <w:r w:rsidR="00D97DC6" w:rsidRPr="00D97DC6">
        <w:rPr>
          <w:rFonts w:ascii="Arial" w:hAnsi="Arial" w:cs="Arial"/>
          <w:i/>
          <w:iCs/>
          <w:sz w:val="24"/>
          <w:szCs w:val="24"/>
        </w:rPr>
        <w:t xml:space="preserve">, reso perfetto, divenne causa di salvezza eterna per tutti coloro che gli obbediscono, </w:t>
      </w:r>
      <w:r w:rsidRPr="00D97DC6">
        <w:rPr>
          <w:rFonts w:ascii="Arial" w:hAnsi="Arial" w:cs="Arial"/>
          <w:i/>
          <w:iCs/>
          <w:sz w:val="24"/>
          <w:szCs w:val="24"/>
        </w:rPr>
        <w:t>essendo</w:t>
      </w:r>
      <w:r w:rsidR="00D97DC6" w:rsidRPr="00D97DC6">
        <w:rPr>
          <w:rFonts w:ascii="Arial" w:hAnsi="Arial" w:cs="Arial"/>
          <w:i/>
          <w:iCs/>
          <w:sz w:val="24"/>
          <w:szCs w:val="24"/>
        </w:rPr>
        <w:t xml:space="preserve"> stato proclamato da Dio sommo sacerdote secondo l’ordine di Melchìsedek</w:t>
      </w:r>
      <w:r w:rsidR="00D97DC6">
        <w:rPr>
          <w:rFonts w:ascii="Arial" w:hAnsi="Arial" w:cs="Arial"/>
          <w:i/>
          <w:iCs/>
          <w:sz w:val="24"/>
          <w:szCs w:val="24"/>
        </w:rPr>
        <w:t xml:space="preserve"> (Eb 5,1-10).</w:t>
      </w:r>
    </w:p>
    <w:p w14:paraId="7C23AD08" w14:textId="28493F07" w:rsidR="00D97DC6" w:rsidRDefault="009704AE" w:rsidP="000F49E8">
      <w:pPr>
        <w:spacing w:after="120" w:line="240" w:lineRule="auto"/>
        <w:jc w:val="both"/>
        <w:rPr>
          <w:rFonts w:ascii="Arial" w:hAnsi="Arial" w:cs="Arial"/>
          <w:i/>
          <w:iCs/>
          <w:sz w:val="24"/>
          <w:szCs w:val="24"/>
        </w:rPr>
      </w:pPr>
      <w:r w:rsidRPr="00D97DC6">
        <w:rPr>
          <w:rFonts w:ascii="Arial" w:hAnsi="Arial" w:cs="Arial"/>
          <w:i/>
          <w:iCs/>
          <w:sz w:val="24"/>
          <w:szCs w:val="24"/>
        </w:rPr>
        <w:t>Questo</w:t>
      </w:r>
      <w:r w:rsidR="00D97DC6" w:rsidRPr="00D97DC6">
        <w:rPr>
          <w:rFonts w:ascii="Arial" w:hAnsi="Arial" w:cs="Arial"/>
          <w:i/>
          <w:iCs/>
          <w:sz w:val="24"/>
          <w:szCs w:val="24"/>
        </w:rPr>
        <w:t xml:space="preserve"> era il sommo sacerdote che ci occorreva: santo, innocente, senza macchia, separato dai peccatori ed elevato sopra i cieli. </w:t>
      </w:r>
      <w:r w:rsidRPr="00D97DC6">
        <w:rPr>
          <w:rFonts w:ascii="Arial" w:hAnsi="Arial" w:cs="Arial"/>
          <w:i/>
          <w:iCs/>
          <w:sz w:val="24"/>
          <w:szCs w:val="24"/>
        </w:rPr>
        <w:t>Egli</w:t>
      </w:r>
      <w:r w:rsidR="00D97DC6" w:rsidRPr="00D97DC6">
        <w:rPr>
          <w:rFonts w:ascii="Arial" w:hAnsi="Arial" w:cs="Arial"/>
          <w:i/>
          <w:iCs/>
          <w:sz w:val="24"/>
          <w:szCs w:val="24"/>
        </w:rPr>
        <w:t xml:space="preserve"> non ha bisogno, come i sommi sacerdoti, di offrire sacrifici ogni giorno, prima per i propri peccati e poi per quelli del popolo: lo ha fatto una volta per tutte, offrendo se stesso. </w:t>
      </w:r>
      <w:r w:rsidRPr="00D97DC6">
        <w:rPr>
          <w:rFonts w:ascii="Arial" w:hAnsi="Arial" w:cs="Arial"/>
          <w:i/>
          <w:iCs/>
          <w:sz w:val="24"/>
          <w:szCs w:val="24"/>
        </w:rPr>
        <w:t>La</w:t>
      </w:r>
      <w:r w:rsidR="00D97DC6" w:rsidRPr="00D97DC6">
        <w:rPr>
          <w:rFonts w:ascii="Arial" w:hAnsi="Arial" w:cs="Arial"/>
          <w:i/>
          <w:iCs/>
          <w:sz w:val="24"/>
          <w:szCs w:val="24"/>
        </w:rPr>
        <w:t xml:space="preserve"> Legge infatti costituisce sommi sacerdoti uomini soggetti a debolezza; ma la parola del giuramento, posteriore alla Legge, costituisce sacerdote il Figlio, reso perfetto per sempre (Eb 7,26-28). </w:t>
      </w:r>
    </w:p>
    <w:p w14:paraId="21165A05" w14:textId="4BC10898" w:rsidR="00D97DC6" w:rsidRPr="00D97DC6" w:rsidRDefault="009704AE" w:rsidP="000F49E8">
      <w:pPr>
        <w:spacing w:after="120" w:line="240" w:lineRule="auto"/>
        <w:jc w:val="both"/>
        <w:rPr>
          <w:rFonts w:ascii="Arial" w:hAnsi="Arial" w:cs="Arial"/>
          <w:i/>
          <w:iCs/>
          <w:sz w:val="24"/>
          <w:szCs w:val="24"/>
        </w:rPr>
      </w:pPr>
      <w:r w:rsidRPr="00D97DC6">
        <w:rPr>
          <w:rFonts w:ascii="Arial" w:hAnsi="Arial" w:cs="Arial"/>
          <w:i/>
          <w:iCs/>
          <w:sz w:val="24"/>
          <w:szCs w:val="24"/>
        </w:rPr>
        <w:t>La</w:t>
      </w:r>
      <w:r w:rsidR="00D97DC6" w:rsidRPr="00D97DC6">
        <w:rPr>
          <w:rFonts w:ascii="Arial" w:hAnsi="Arial" w:cs="Arial"/>
          <w:i/>
          <w:iCs/>
          <w:sz w:val="24"/>
          <w:szCs w:val="24"/>
        </w:rPr>
        <w:t xml:space="preserve"> Legge infatti, poiché possiede soltanto un’ombra dei beni futuri e non la realtà stessa delle cose, non ha mai il potere di condurre alla perfezione per mezzo di sacrifici – sempre uguali, che si continuano a offrire di anno in anno – coloro che si accostano a Dio. </w:t>
      </w:r>
      <w:r w:rsidRPr="00D97DC6">
        <w:rPr>
          <w:rFonts w:ascii="Arial" w:hAnsi="Arial" w:cs="Arial"/>
          <w:i/>
          <w:iCs/>
          <w:sz w:val="24"/>
          <w:szCs w:val="24"/>
        </w:rPr>
        <w:t>Altrimenti</w:t>
      </w:r>
      <w:r w:rsidR="00D97DC6" w:rsidRPr="00D97DC6">
        <w:rPr>
          <w:rFonts w:ascii="Arial" w:hAnsi="Arial" w:cs="Arial"/>
          <w:i/>
          <w:iCs/>
          <w:sz w:val="24"/>
          <w:szCs w:val="24"/>
        </w:rPr>
        <w:t xml:space="preserve">, non si sarebbe forse cessato di offrirli, dal momento che gli offerenti, purificati una volta per tutte, non avrebbero più alcuna coscienza dei peccati? </w:t>
      </w:r>
      <w:r w:rsidRPr="00D97DC6">
        <w:rPr>
          <w:rFonts w:ascii="Arial" w:hAnsi="Arial" w:cs="Arial"/>
          <w:i/>
          <w:iCs/>
          <w:sz w:val="24"/>
          <w:szCs w:val="24"/>
        </w:rPr>
        <w:t>Invece</w:t>
      </w:r>
      <w:r w:rsidR="00D97DC6" w:rsidRPr="00D97DC6">
        <w:rPr>
          <w:rFonts w:ascii="Arial" w:hAnsi="Arial" w:cs="Arial"/>
          <w:i/>
          <w:iCs/>
          <w:sz w:val="24"/>
          <w:szCs w:val="24"/>
        </w:rPr>
        <w:t xml:space="preserve"> in quei sacrifici si rinnova di anno in anno il ricordo dei peccati. </w:t>
      </w:r>
      <w:r w:rsidRPr="00D97DC6">
        <w:rPr>
          <w:rFonts w:ascii="Arial" w:hAnsi="Arial" w:cs="Arial"/>
          <w:i/>
          <w:iCs/>
          <w:sz w:val="24"/>
          <w:szCs w:val="24"/>
        </w:rPr>
        <w:t>È</w:t>
      </w:r>
      <w:r w:rsidR="00D97DC6" w:rsidRPr="00D97DC6">
        <w:rPr>
          <w:rFonts w:ascii="Arial" w:hAnsi="Arial" w:cs="Arial"/>
          <w:i/>
          <w:iCs/>
          <w:sz w:val="24"/>
          <w:szCs w:val="24"/>
        </w:rPr>
        <w:t xml:space="preserve"> impossibile infatti che il sangue di tori e di capri elimini i peccati. </w:t>
      </w:r>
      <w:r w:rsidRPr="00D97DC6">
        <w:rPr>
          <w:rFonts w:ascii="Arial" w:hAnsi="Arial" w:cs="Arial"/>
          <w:i/>
          <w:iCs/>
          <w:sz w:val="24"/>
          <w:szCs w:val="24"/>
        </w:rPr>
        <w:t>Per</w:t>
      </w:r>
      <w:r w:rsidR="00D97DC6" w:rsidRPr="00D97DC6">
        <w:rPr>
          <w:rFonts w:ascii="Arial" w:hAnsi="Arial" w:cs="Arial"/>
          <w:i/>
          <w:iCs/>
          <w:sz w:val="24"/>
          <w:szCs w:val="24"/>
        </w:rPr>
        <w:t xml:space="preserve"> questo, entrando nel mondo, Cristo dice:</w:t>
      </w:r>
    </w:p>
    <w:p w14:paraId="534AD2A0" w14:textId="350AA562" w:rsidR="00D97DC6" w:rsidRPr="00D97DC6" w:rsidRDefault="00D97DC6" w:rsidP="000F49E8">
      <w:pPr>
        <w:spacing w:after="120" w:line="240" w:lineRule="auto"/>
        <w:jc w:val="both"/>
        <w:rPr>
          <w:rFonts w:ascii="Arial" w:hAnsi="Arial" w:cs="Arial"/>
          <w:i/>
          <w:iCs/>
          <w:sz w:val="24"/>
          <w:szCs w:val="24"/>
        </w:rPr>
      </w:pPr>
      <w:r w:rsidRPr="00D97DC6">
        <w:rPr>
          <w:rFonts w:ascii="Arial" w:hAnsi="Arial" w:cs="Arial"/>
          <w:i/>
          <w:iCs/>
          <w:sz w:val="24"/>
          <w:szCs w:val="24"/>
        </w:rPr>
        <w:lastRenderedPageBreak/>
        <w:t>Tu non hai voluto né sacrificio né offerta,</w:t>
      </w:r>
      <w:r w:rsidR="007901A3">
        <w:rPr>
          <w:rFonts w:ascii="Arial" w:hAnsi="Arial" w:cs="Arial"/>
          <w:i/>
          <w:iCs/>
          <w:sz w:val="24"/>
          <w:szCs w:val="24"/>
        </w:rPr>
        <w:t xml:space="preserve"> </w:t>
      </w:r>
      <w:r w:rsidRPr="00D97DC6">
        <w:rPr>
          <w:rFonts w:ascii="Arial" w:hAnsi="Arial" w:cs="Arial"/>
          <w:i/>
          <w:iCs/>
          <w:sz w:val="24"/>
          <w:szCs w:val="24"/>
        </w:rPr>
        <w:t>un corpo invece mi hai preparato.</w:t>
      </w:r>
      <w:r w:rsidR="007901A3">
        <w:rPr>
          <w:rFonts w:ascii="Arial" w:hAnsi="Arial" w:cs="Arial"/>
          <w:i/>
          <w:iCs/>
          <w:sz w:val="24"/>
          <w:szCs w:val="24"/>
        </w:rPr>
        <w:t xml:space="preserve"> </w:t>
      </w:r>
      <w:r w:rsidRPr="00D97DC6">
        <w:rPr>
          <w:rFonts w:ascii="Arial" w:hAnsi="Arial" w:cs="Arial"/>
          <w:i/>
          <w:iCs/>
          <w:sz w:val="24"/>
          <w:szCs w:val="24"/>
        </w:rPr>
        <w:t>6 Non hai gradito</w:t>
      </w:r>
      <w:r w:rsidR="007901A3">
        <w:rPr>
          <w:rFonts w:ascii="Arial" w:hAnsi="Arial" w:cs="Arial"/>
          <w:i/>
          <w:iCs/>
          <w:sz w:val="24"/>
          <w:szCs w:val="24"/>
        </w:rPr>
        <w:t xml:space="preserve"> </w:t>
      </w:r>
      <w:r w:rsidRPr="00D97DC6">
        <w:rPr>
          <w:rFonts w:ascii="Arial" w:hAnsi="Arial" w:cs="Arial"/>
          <w:i/>
          <w:iCs/>
          <w:sz w:val="24"/>
          <w:szCs w:val="24"/>
        </w:rPr>
        <w:t>né olocausti né sacrifici per il peccato.</w:t>
      </w:r>
      <w:r w:rsidR="007901A3">
        <w:rPr>
          <w:rFonts w:ascii="Arial" w:hAnsi="Arial" w:cs="Arial"/>
          <w:i/>
          <w:iCs/>
          <w:sz w:val="24"/>
          <w:szCs w:val="24"/>
        </w:rPr>
        <w:t xml:space="preserve"> </w:t>
      </w:r>
      <w:r w:rsidR="009704AE" w:rsidRPr="00D97DC6">
        <w:rPr>
          <w:rFonts w:ascii="Arial" w:hAnsi="Arial" w:cs="Arial"/>
          <w:i/>
          <w:iCs/>
          <w:sz w:val="24"/>
          <w:szCs w:val="24"/>
        </w:rPr>
        <w:t>Allora</w:t>
      </w:r>
      <w:r w:rsidRPr="00D97DC6">
        <w:rPr>
          <w:rFonts w:ascii="Arial" w:hAnsi="Arial" w:cs="Arial"/>
          <w:i/>
          <w:iCs/>
          <w:sz w:val="24"/>
          <w:szCs w:val="24"/>
        </w:rPr>
        <w:t xml:space="preserve"> ho detto: «Ecco, io vengo– poiché di me sta scritto nel rotolo del libro –</w:t>
      </w:r>
      <w:r w:rsidR="007901A3">
        <w:rPr>
          <w:rFonts w:ascii="Arial" w:hAnsi="Arial" w:cs="Arial"/>
          <w:i/>
          <w:iCs/>
          <w:sz w:val="24"/>
          <w:szCs w:val="24"/>
        </w:rPr>
        <w:t xml:space="preserve"> </w:t>
      </w:r>
      <w:r w:rsidRPr="00D97DC6">
        <w:rPr>
          <w:rFonts w:ascii="Arial" w:hAnsi="Arial" w:cs="Arial"/>
          <w:i/>
          <w:iCs/>
          <w:sz w:val="24"/>
          <w:szCs w:val="24"/>
        </w:rPr>
        <w:t>per fare, o Dio, la tua volontà».</w:t>
      </w:r>
    </w:p>
    <w:p w14:paraId="4298BCC7" w14:textId="399AB7EF" w:rsidR="00D97DC6" w:rsidRPr="00D97DC6" w:rsidRDefault="009704AE" w:rsidP="000F49E8">
      <w:pPr>
        <w:spacing w:after="120" w:line="240" w:lineRule="auto"/>
        <w:jc w:val="both"/>
        <w:rPr>
          <w:rFonts w:ascii="Arial" w:hAnsi="Arial" w:cs="Arial"/>
          <w:i/>
          <w:iCs/>
          <w:sz w:val="24"/>
          <w:szCs w:val="24"/>
        </w:rPr>
      </w:pPr>
      <w:r w:rsidRPr="00D97DC6">
        <w:rPr>
          <w:rFonts w:ascii="Arial" w:hAnsi="Arial" w:cs="Arial"/>
          <w:i/>
          <w:iCs/>
          <w:sz w:val="24"/>
          <w:szCs w:val="24"/>
        </w:rPr>
        <w:t>Dopo</w:t>
      </w:r>
      <w:r w:rsidR="00D97DC6" w:rsidRPr="00D97DC6">
        <w:rPr>
          <w:rFonts w:ascii="Arial" w:hAnsi="Arial" w:cs="Arial"/>
          <w:i/>
          <w:iCs/>
          <w:sz w:val="24"/>
          <w:szCs w:val="24"/>
        </w:rPr>
        <w:t xml:space="preserve"> aver detto: Tu non hai voluto e non hai gradito né sacrifici né offerte, né olocausti né sacrifici per il peccato, cose che vengono offerte secondo la Legge, </w:t>
      </w:r>
      <w:r w:rsidRPr="00D97DC6">
        <w:rPr>
          <w:rFonts w:ascii="Arial" w:hAnsi="Arial" w:cs="Arial"/>
          <w:i/>
          <w:iCs/>
          <w:sz w:val="24"/>
          <w:szCs w:val="24"/>
        </w:rPr>
        <w:t>soggiunge</w:t>
      </w:r>
      <w:r w:rsidR="00D97DC6" w:rsidRPr="00D97DC6">
        <w:rPr>
          <w:rFonts w:ascii="Arial" w:hAnsi="Arial" w:cs="Arial"/>
          <w:i/>
          <w:iCs/>
          <w:sz w:val="24"/>
          <w:szCs w:val="24"/>
        </w:rPr>
        <w:t xml:space="preserve">: Ecco, io vengo a fare la tua volontà. Così egli abolisce il primo sacrificio per costituire quello nuovo. </w:t>
      </w:r>
      <w:r w:rsidRPr="00D97DC6">
        <w:rPr>
          <w:rFonts w:ascii="Arial" w:hAnsi="Arial" w:cs="Arial"/>
          <w:i/>
          <w:iCs/>
          <w:sz w:val="24"/>
          <w:szCs w:val="24"/>
        </w:rPr>
        <w:t>Mediante</w:t>
      </w:r>
      <w:r w:rsidR="00D97DC6" w:rsidRPr="00D97DC6">
        <w:rPr>
          <w:rFonts w:ascii="Arial" w:hAnsi="Arial" w:cs="Arial"/>
          <w:i/>
          <w:iCs/>
          <w:sz w:val="24"/>
          <w:szCs w:val="24"/>
        </w:rPr>
        <w:t xml:space="preserve"> quella volontà siamo stati santificati per mezzo dell’offerta del corpo di Gesù Cristo, una volta per sempre.</w:t>
      </w:r>
    </w:p>
    <w:p w14:paraId="788EFA87" w14:textId="037ED08C" w:rsidR="00D97DC6" w:rsidRPr="00D97DC6" w:rsidRDefault="009704AE" w:rsidP="000F49E8">
      <w:pPr>
        <w:spacing w:after="120" w:line="240" w:lineRule="auto"/>
        <w:jc w:val="both"/>
        <w:rPr>
          <w:rFonts w:ascii="Arial" w:hAnsi="Arial" w:cs="Arial"/>
          <w:i/>
          <w:iCs/>
          <w:sz w:val="24"/>
          <w:szCs w:val="24"/>
        </w:rPr>
      </w:pPr>
      <w:r w:rsidRPr="00D97DC6">
        <w:rPr>
          <w:rFonts w:ascii="Arial" w:hAnsi="Arial" w:cs="Arial"/>
          <w:i/>
          <w:iCs/>
          <w:sz w:val="24"/>
          <w:szCs w:val="24"/>
        </w:rPr>
        <w:t>Ogni</w:t>
      </w:r>
      <w:r w:rsidR="00D97DC6" w:rsidRPr="00D97DC6">
        <w:rPr>
          <w:rFonts w:ascii="Arial" w:hAnsi="Arial" w:cs="Arial"/>
          <w:i/>
          <w:iCs/>
          <w:sz w:val="24"/>
          <w:szCs w:val="24"/>
        </w:rPr>
        <w:t xml:space="preserve"> sacerdote si presenta giorno per giorno a celebrare il culto e a offrire molte volte gli stessi sacrifici, che non possono mai eliminare i peccati. </w:t>
      </w:r>
      <w:r w:rsidRPr="00D97DC6">
        <w:rPr>
          <w:rFonts w:ascii="Arial" w:hAnsi="Arial" w:cs="Arial"/>
          <w:i/>
          <w:iCs/>
          <w:sz w:val="24"/>
          <w:szCs w:val="24"/>
        </w:rPr>
        <w:t>Cristo</w:t>
      </w:r>
      <w:r w:rsidR="00D97DC6" w:rsidRPr="00D97DC6">
        <w:rPr>
          <w:rFonts w:ascii="Arial" w:hAnsi="Arial" w:cs="Arial"/>
          <w:i/>
          <w:iCs/>
          <w:sz w:val="24"/>
          <w:szCs w:val="24"/>
        </w:rPr>
        <w:t xml:space="preserve">, invece, avendo offerto un solo sacrificio per i peccati, si è assiso per sempre alla destra di Dio, </w:t>
      </w:r>
      <w:r w:rsidRPr="00D97DC6">
        <w:rPr>
          <w:rFonts w:ascii="Arial" w:hAnsi="Arial" w:cs="Arial"/>
          <w:i/>
          <w:iCs/>
          <w:sz w:val="24"/>
          <w:szCs w:val="24"/>
        </w:rPr>
        <w:t>aspettando</w:t>
      </w:r>
      <w:r w:rsidR="00D97DC6" w:rsidRPr="00D97DC6">
        <w:rPr>
          <w:rFonts w:ascii="Arial" w:hAnsi="Arial" w:cs="Arial"/>
          <w:i/>
          <w:iCs/>
          <w:sz w:val="24"/>
          <w:szCs w:val="24"/>
        </w:rPr>
        <w:t xml:space="preserve"> ormai che i suoi nemici vengano posti a sgabello dei suoi piedi. </w:t>
      </w:r>
      <w:r w:rsidRPr="00D97DC6">
        <w:rPr>
          <w:rFonts w:ascii="Arial" w:hAnsi="Arial" w:cs="Arial"/>
          <w:i/>
          <w:iCs/>
          <w:sz w:val="24"/>
          <w:szCs w:val="24"/>
        </w:rPr>
        <w:t>Infatti</w:t>
      </w:r>
      <w:r w:rsidR="00D97DC6" w:rsidRPr="00D97DC6">
        <w:rPr>
          <w:rFonts w:ascii="Arial" w:hAnsi="Arial" w:cs="Arial"/>
          <w:i/>
          <w:iCs/>
          <w:sz w:val="24"/>
          <w:szCs w:val="24"/>
        </w:rPr>
        <w:t>, con un’unica offerta egli ha reso perfetti per sempre quelli che vengono santificati. A noi lo testimonia anche lo Spirito Santo. Infatti, dopo aver detto:</w:t>
      </w:r>
    </w:p>
    <w:p w14:paraId="396B6223" w14:textId="0711A106" w:rsidR="00D97DC6" w:rsidRDefault="009704AE" w:rsidP="000F49E8">
      <w:pPr>
        <w:spacing w:after="120" w:line="240" w:lineRule="auto"/>
        <w:jc w:val="both"/>
        <w:rPr>
          <w:rFonts w:ascii="Arial" w:hAnsi="Arial" w:cs="Arial"/>
          <w:i/>
          <w:iCs/>
          <w:sz w:val="24"/>
          <w:szCs w:val="24"/>
        </w:rPr>
      </w:pPr>
      <w:r w:rsidRPr="00D97DC6">
        <w:rPr>
          <w:rFonts w:ascii="Arial" w:hAnsi="Arial" w:cs="Arial"/>
          <w:i/>
          <w:iCs/>
          <w:sz w:val="24"/>
          <w:szCs w:val="24"/>
        </w:rPr>
        <w:t>Questa</w:t>
      </w:r>
      <w:r w:rsidR="00D97DC6" w:rsidRPr="00D97DC6">
        <w:rPr>
          <w:rFonts w:ascii="Arial" w:hAnsi="Arial" w:cs="Arial"/>
          <w:i/>
          <w:iCs/>
          <w:sz w:val="24"/>
          <w:szCs w:val="24"/>
        </w:rPr>
        <w:t xml:space="preserve"> è l’alleanza che io stipulerò con loro</w:t>
      </w:r>
      <w:r w:rsidR="007901A3">
        <w:rPr>
          <w:rFonts w:ascii="Arial" w:hAnsi="Arial" w:cs="Arial"/>
          <w:i/>
          <w:iCs/>
          <w:sz w:val="24"/>
          <w:szCs w:val="24"/>
        </w:rPr>
        <w:t xml:space="preserve"> </w:t>
      </w:r>
      <w:r w:rsidR="00D97DC6" w:rsidRPr="00D97DC6">
        <w:rPr>
          <w:rFonts w:ascii="Arial" w:hAnsi="Arial" w:cs="Arial"/>
          <w:i/>
          <w:iCs/>
          <w:sz w:val="24"/>
          <w:szCs w:val="24"/>
        </w:rPr>
        <w:t>dopo quei giorni, dice il Signore:</w:t>
      </w:r>
      <w:r w:rsidR="007901A3">
        <w:rPr>
          <w:rFonts w:ascii="Arial" w:hAnsi="Arial" w:cs="Arial"/>
          <w:i/>
          <w:iCs/>
          <w:sz w:val="24"/>
          <w:szCs w:val="24"/>
        </w:rPr>
        <w:t xml:space="preserve"> </w:t>
      </w:r>
      <w:r w:rsidR="00D97DC6" w:rsidRPr="00D97DC6">
        <w:rPr>
          <w:rFonts w:ascii="Arial" w:hAnsi="Arial" w:cs="Arial"/>
          <w:i/>
          <w:iCs/>
          <w:sz w:val="24"/>
          <w:szCs w:val="24"/>
        </w:rPr>
        <w:t>io porrò le mie leggi nei loro cuori</w:t>
      </w:r>
      <w:r w:rsidR="007901A3">
        <w:rPr>
          <w:rFonts w:ascii="Arial" w:hAnsi="Arial" w:cs="Arial"/>
          <w:i/>
          <w:iCs/>
          <w:sz w:val="24"/>
          <w:szCs w:val="24"/>
        </w:rPr>
        <w:t xml:space="preserve"> </w:t>
      </w:r>
      <w:r w:rsidR="00D97DC6" w:rsidRPr="00D97DC6">
        <w:rPr>
          <w:rFonts w:ascii="Arial" w:hAnsi="Arial" w:cs="Arial"/>
          <w:i/>
          <w:iCs/>
          <w:sz w:val="24"/>
          <w:szCs w:val="24"/>
        </w:rPr>
        <w:t>e le imprimerò nella loro mente,</w:t>
      </w:r>
      <w:r w:rsidR="007901A3">
        <w:rPr>
          <w:rFonts w:ascii="Arial" w:hAnsi="Arial" w:cs="Arial"/>
          <w:i/>
          <w:iCs/>
          <w:sz w:val="24"/>
          <w:szCs w:val="24"/>
        </w:rPr>
        <w:t xml:space="preserve"> </w:t>
      </w:r>
      <w:r w:rsidR="00D97DC6" w:rsidRPr="00D97DC6">
        <w:rPr>
          <w:rFonts w:ascii="Arial" w:hAnsi="Arial" w:cs="Arial"/>
          <w:i/>
          <w:iCs/>
          <w:sz w:val="24"/>
          <w:szCs w:val="24"/>
        </w:rPr>
        <w:t>dice:</w:t>
      </w:r>
      <w:r w:rsidR="007901A3">
        <w:rPr>
          <w:rFonts w:ascii="Arial" w:hAnsi="Arial" w:cs="Arial"/>
          <w:i/>
          <w:iCs/>
          <w:sz w:val="24"/>
          <w:szCs w:val="24"/>
        </w:rPr>
        <w:t xml:space="preserve"> </w:t>
      </w:r>
      <w:r w:rsidR="00D97DC6" w:rsidRPr="00D97DC6">
        <w:rPr>
          <w:rFonts w:ascii="Arial" w:hAnsi="Arial" w:cs="Arial"/>
          <w:i/>
          <w:iCs/>
          <w:sz w:val="24"/>
          <w:szCs w:val="24"/>
        </w:rPr>
        <w:t>e non mi ricorderò più dei loro peccati e delle loro iniquità.</w:t>
      </w:r>
      <w:r>
        <w:rPr>
          <w:rFonts w:ascii="Arial" w:hAnsi="Arial" w:cs="Arial"/>
          <w:i/>
          <w:iCs/>
          <w:sz w:val="24"/>
          <w:szCs w:val="24"/>
        </w:rPr>
        <w:t xml:space="preserve"> </w:t>
      </w:r>
      <w:r w:rsidR="00D97DC6" w:rsidRPr="00D97DC6">
        <w:rPr>
          <w:rFonts w:ascii="Arial" w:hAnsi="Arial" w:cs="Arial"/>
          <w:i/>
          <w:iCs/>
          <w:sz w:val="24"/>
          <w:szCs w:val="24"/>
        </w:rPr>
        <w:t>Ora, dove c’è il perdono di queste cose, non c’è più offerta per il peccato</w:t>
      </w:r>
      <w:r w:rsidR="00D97DC6">
        <w:rPr>
          <w:rFonts w:ascii="Arial" w:hAnsi="Arial" w:cs="Arial"/>
          <w:i/>
          <w:iCs/>
          <w:sz w:val="24"/>
          <w:szCs w:val="24"/>
        </w:rPr>
        <w:t xml:space="preserve"> (Eb 1’,1-18). </w:t>
      </w:r>
    </w:p>
    <w:p w14:paraId="67F54485" w14:textId="77777777" w:rsidR="00D97DC6" w:rsidRDefault="00D97DC6" w:rsidP="000F49E8">
      <w:pPr>
        <w:spacing w:after="120" w:line="240" w:lineRule="auto"/>
        <w:jc w:val="both"/>
        <w:rPr>
          <w:rFonts w:ascii="Arial" w:hAnsi="Arial" w:cs="Arial"/>
          <w:i/>
          <w:iCs/>
          <w:sz w:val="24"/>
          <w:szCs w:val="24"/>
        </w:rPr>
      </w:pPr>
    </w:p>
    <w:p w14:paraId="4405D5A6" w14:textId="1A02B3DB" w:rsidR="00CC5E80" w:rsidRPr="00EC60F3" w:rsidRDefault="00EC60F3" w:rsidP="000F49E8">
      <w:pPr>
        <w:pStyle w:val="Titolo2"/>
        <w:spacing w:after="120" w:line="240" w:lineRule="auto"/>
      </w:pPr>
      <w:bookmarkStart w:id="5" w:name="_Toc212557277"/>
      <w:r w:rsidRPr="00EC60F3">
        <w:t>Stru</w:t>
      </w:r>
      <w:r>
        <w:t>tt</w:t>
      </w:r>
      <w:r w:rsidRPr="00EC60F3">
        <w:t>ura</w:t>
      </w:r>
      <w:r w:rsidR="003C43F0">
        <w:t xml:space="preserve"> e contenuto dei Capitolo X</w:t>
      </w:r>
      <w:r w:rsidR="009704AE">
        <w:t>-XX</w:t>
      </w:r>
      <w:bookmarkEnd w:id="5"/>
    </w:p>
    <w:p w14:paraId="62015832" w14:textId="67AA1A78" w:rsidR="00D97DC6" w:rsidRDefault="00D97DC6" w:rsidP="009B7CD4">
      <w:pPr>
        <w:spacing w:after="120" w:line="240" w:lineRule="auto"/>
        <w:jc w:val="both"/>
        <w:rPr>
          <w:rFonts w:ascii="Arial" w:hAnsi="Arial" w:cs="Arial"/>
          <w:sz w:val="24"/>
          <w:szCs w:val="24"/>
        </w:rPr>
      </w:pPr>
      <w:r>
        <w:rPr>
          <w:rFonts w:ascii="Arial" w:hAnsi="Arial" w:cs="Arial"/>
          <w:sz w:val="24"/>
          <w:szCs w:val="24"/>
        </w:rPr>
        <w:t>Per avere piena conoscenza del contenuto di questi Undici</w:t>
      </w:r>
      <w:r w:rsidR="00931F4E">
        <w:rPr>
          <w:rFonts w:ascii="Arial" w:hAnsi="Arial" w:cs="Arial"/>
          <w:sz w:val="24"/>
          <w:szCs w:val="24"/>
        </w:rPr>
        <w:t xml:space="preserve"> </w:t>
      </w:r>
      <w:r>
        <w:rPr>
          <w:rFonts w:ascii="Arial" w:hAnsi="Arial" w:cs="Arial"/>
          <w:sz w:val="24"/>
          <w:szCs w:val="24"/>
        </w:rPr>
        <w:t>Capitol</w:t>
      </w:r>
      <w:r w:rsidR="00931F4E">
        <w:rPr>
          <w:rFonts w:ascii="Arial" w:hAnsi="Arial" w:cs="Arial"/>
          <w:sz w:val="24"/>
          <w:szCs w:val="24"/>
        </w:rPr>
        <w:t>i</w:t>
      </w:r>
      <w:r>
        <w:rPr>
          <w:rFonts w:ascii="Arial" w:hAnsi="Arial" w:cs="Arial"/>
          <w:sz w:val="24"/>
          <w:szCs w:val="24"/>
        </w:rPr>
        <w:t xml:space="preserve"> </w:t>
      </w:r>
      <w:r w:rsidR="00931F4E">
        <w:rPr>
          <w:rFonts w:ascii="Arial" w:hAnsi="Arial" w:cs="Arial"/>
          <w:sz w:val="24"/>
          <w:szCs w:val="24"/>
        </w:rPr>
        <w:t xml:space="preserve">è sufficiente leggere alcuni dei molteplici titoli dei contenuti che si trovano in essi. </w:t>
      </w:r>
    </w:p>
    <w:p w14:paraId="68F15C05" w14:textId="77777777" w:rsidR="00931F4E" w:rsidRDefault="00931F4E" w:rsidP="000F49E8">
      <w:pPr>
        <w:spacing w:after="120" w:line="240" w:lineRule="auto"/>
        <w:rPr>
          <w:rFonts w:ascii="Arial" w:hAnsi="Arial" w:cs="Arial"/>
          <w:sz w:val="24"/>
          <w:szCs w:val="24"/>
        </w:rPr>
      </w:pPr>
    </w:p>
    <w:p w14:paraId="76EBE60B" w14:textId="4FE29DCF" w:rsidR="00EC60F3" w:rsidRPr="00ED7E5C" w:rsidRDefault="00EC60F3" w:rsidP="000F49E8">
      <w:pPr>
        <w:spacing w:after="120" w:line="240" w:lineRule="auto"/>
        <w:rPr>
          <w:rFonts w:ascii="Arial" w:hAnsi="Arial" w:cs="Arial"/>
          <w:b/>
          <w:bCs/>
          <w:sz w:val="24"/>
          <w:szCs w:val="24"/>
        </w:rPr>
      </w:pPr>
      <w:r w:rsidRPr="00ED7E5C">
        <w:rPr>
          <w:rFonts w:ascii="Arial" w:hAnsi="Arial" w:cs="Arial"/>
          <w:b/>
          <w:bCs/>
          <w:sz w:val="24"/>
          <w:szCs w:val="24"/>
        </w:rPr>
        <w:t xml:space="preserve">CAPITOLO </w:t>
      </w:r>
      <w:r w:rsidR="00117729" w:rsidRPr="00ED7E5C">
        <w:rPr>
          <w:rFonts w:ascii="Arial" w:hAnsi="Arial" w:cs="Arial"/>
          <w:b/>
          <w:bCs/>
          <w:sz w:val="24"/>
          <w:szCs w:val="24"/>
        </w:rPr>
        <w:t>X</w:t>
      </w:r>
    </w:p>
    <w:p w14:paraId="3A58C093" w14:textId="4AFCFC8E" w:rsidR="00D255ED" w:rsidRPr="00D255ED" w:rsidRDefault="00D255ED" w:rsidP="000F49E8">
      <w:pPr>
        <w:spacing w:after="120" w:line="240" w:lineRule="auto"/>
        <w:jc w:val="both"/>
        <w:rPr>
          <w:rFonts w:ascii="Arial" w:hAnsi="Arial" w:cs="Arial"/>
          <w:sz w:val="24"/>
          <w:szCs w:val="24"/>
        </w:rPr>
      </w:pPr>
      <w:r w:rsidRPr="00D255ED">
        <w:rPr>
          <w:rFonts w:ascii="Arial" w:hAnsi="Arial" w:cs="Arial"/>
          <w:sz w:val="24"/>
          <w:szCs w:val="24"/>
        </w:rPr>
        <w:t>Diede loro potere sugli spiriti impuri per scacciarli e guarire ogni malattia e ogni infermità</w:t>
      </w:r>
      <w:r w:rsidRPr="00D255ED">
        <w:rPr>
          <w:rFonts w:ascii="Arial" w:hAnsi="Arial" w:cs="Arial"/>
          <w:sz w:val="24"/>
          <w:szCs w:val="24"/>
        </w:rPr>
        <w:tab/>
      </w:r>
    </w:p>
    <w:p w14:paraId="79E09061" w14:textId="6671BCDC" w:rsidR="00D255ED" w:rsidRPr="00D255ED" w:rsidRDefault="00D255ED" w:rsidP="000F49E8">
      <w:pPr>
        <w:spacing w:after="120" w:line="240" w:lineRule="auto"/>
        <w:jc w:val="both"/>
        <w:rPr>
          <w:rFonts w:ascii="Arial" w:hAnsi="Arial" w:cs="Arial"/>
          <w:sz w:val="24"/>
          <w:szCs w:val="24"/>
        </w:rPr>
      </w:pPr>
      <w:r w:rsidRPr="00D255ED">
        <w:rPr>
          <w:rFonts w:ascii="Arial" w:hAnsi="Arial" w:cs="Arial"/>
          <w:sz w:val="24"/>
          <w:szCs w:val="24"/>
        </w:rPr>
        <w:t>Ecco: io vi mando come pecore in mezzo a lupi</w:t>
      </w:r>
      <w:r w:rsidRPr="00D255ED">
        <w:rPr>
          <w:rFonts w:ascii="Arial" w:hAnsi="Arial" w:cs="Arial"/>
          <w:sz w:val="24"/>
          <w:szCs w:val="24"/>
        </w:rPr>
        <w:tab/>
      </w:r>
    </w:p>
    <w:p w14:paraId="370FD64B" w14:textId="346725A1" w:rsidR="00D255ED" w:rsidRPr="00D255ED" w:rsidRDefault="00D255ED" w:rsidP="000F49E8">
      <w:pPr>
        <w:spacing w:after="120" w:line="240" w:lineRule="auto"/>
        <w:jc w:val="both"/>
        <w:rPr>
          <w:rFonts w:ascii="Arial" w:hAnsi="Arial" w:cs="Arial"/>
          <w:sz w:val="24"/>
          <w:szCs w:val="24"/>
        </w:rPr>
      </w:pPr>
      <w:r w:rsidRPr="00D255ED">
        <w:rPr>
          <w:rFonts w:ascii="Arial" w:hAnsi="Arial" w:cs="Arial"/>
          <w:sz w:val="24"/>
          <w:szCs w:val="24"/>
        </w:rPr>
        <w:t>Quello che io vi dico nelle tenebre voi ditelo nella luce</w:t>
      </w:r>
      <w:r w:rsidRPr="00D255ED">
        <w:rPr>
          <w:rFonts w:ascii="Arial" w:hAnsi="Arial" w:cs="Arial"/>
          <w:sz w:val="24"/>
          <w:szCs w:val="24"/>
        </w:rPr>
        <w:tab/>
      </w:r>
    </w:p>
    <w:p w14:paraId="759CDB3A" w14:textId="741B65EE" w:rsidR="00D255ED" w:rsidRPr="00D255ED" w:rsidRDefault="00D255ED" w:rsidP="000F49E8">
      <w:pPr>
        <w:spacing w:after="120" w:line="240" w:lineRule="auto"/>
        <w:jc w:val="both"/>
        <w:rPr>
          <w:rFonts w:ascii="Arial" w:hAnsi="Arial" w:cs="Arial"/>
          <w:sz w:val="24"/>
          <w:szCs w:val="24"/>
        </w:rPr>
      </w:pPr>
      <w:r w:rsidRPr="00D255ED">
        <w:rPr>
          <w:rFonts w:ascii="Arial" w:hAnsi="Arial" w:cs="Arial"/>
          <w:sz w:val="24"/>
          <w:szCs w:val="24"/>
        </w:rPr>
        <w:t>Anch’io lo rinnegherò davanti al Padre mio che è nei cieli</w:t>
      </w:r>
      <w:r w:rsidRPr="00D255ED">
        <w:rPr>
          <w:rFonts w:ascii="Arial" w:hAnsi="Arial" w:cs="Arial"/>
          <w:sz w:val="24"/>
          <w:szCs w:val="24"/>
        </w:rPr>
        <w:tab/>
      </w:r>
    </w:p>
    <w:p w14:paraId="1D933410" w14:textId="5A22507F" w:rsidR="00D255ED" w:rsidRPr="00D255ED" w:rsidRDefault="00D255ED" w:rsidP="000F49E8">
      <w:pPr>
        <w:spacing w:after="120" w:line="240" w:lineRule="auto"/>
        <w:jc w:val="both"/>
        <w:rPr>
          <w:rFonts w:ascii="Arial" w:hAnsi="Arial" w:cs="Arial"/>
          <w:sz w:val="24"/>
          <w:szCs w:val="24"/>
        </w:rPr>
      </w:pPr>
      <w:r w:rsidRPr="00D255ED">
        <w:rPr>
          <w:rFonts w:ascii="Arial" w:hAnsi="Arial" w:cs="Arial"/>
          <w:sz w:val="24"/>
          <w:szCs w:val="24"/>
        </w:rPr>
        <w:t>Sono venuto a portare non pace, ma spada</w:t>
      </w:r>
      <w:r w:rsidRPr="00D255ED">
        <w:rPr>
          <w:rFonts w:ascii="Arial" w:hAnsi="Arial" w:cs="Arial"/>
          <w:sz w:val="24"/>
          <w:szCs w:val="24"/>
        </w:rPr>
        <w:tab/>
      </w:r>
    </w:p>
    <w:p w14:paraId="3341042F" w14:textId="71770DD9" w:rsidR="00D255ED" w:rsidRPr="00D255ED" w:rsidRDefault="00D255ED" w:rsidP="000F49E8">
      <w:pPr>
        <w:spacing w:after="120" w:line="240" w:lineRule="auto"/>
        <w:jc w:val="both"/>
        <w:rPr>
          <w:rFonts w:ascii="Arial" w:hAnsi="Arial" w:cs="Arial"/>
          <w:sz w:val="24"/>
          <w:szCs w:val="24"/>
        </w:rPr>
      </w:pPr>
      <w:r w:rsidRPr="00D255ED">
        <w:rPr>
          <w:rFonts w:ascii="Arial" w:hAnsi="Arial" w:cs="Arial"/>
          <w:sz w:val="24"/>
          <w:szCs w:val="24"/>
        </w:rPr>
        <w:t>Chi accoglie voi accoglie me, e chi accoglie me accoglie colui che mi ha mandato.</w:t>
      </w:r>
    </w:p>
    <w:p w14:paraId="1462A03F" w14:textId="77777777" w:rsidR="00E36728" w:rsidRDefault="00E36728" w:rsidP="000F49E8">
      <w:pPr>
        <w:spacing w:after="120" w:line="240" w:lineRule="auto"/>
        <w:rPr>
          <w:rFonts w:ascii="Arial" w:hAnsi="Arial" w:cs="Arial"/>
          <w:sz w:val="24"/>
          <w:szCs w:val="24"/>
        </w:rPr>
      </w:pPr>
    </w:p>
    <w:p w14:paraId="1150CEC3" w14:textId="2885ADDC" w:rsidR="00EC60F3" w:rsidRPr="00ED7E5C" w:rsidRDefault="00EC60F3" w:rsidP="000F49E8">
      <w:pPr>
        <w:spacing w:after="120" w:line="240" w:lineRule="auto"/>
        <w:rPr>
          <w:rFonts w:ascii="Arial" w:hAnsi="Arial" w:cs="Arial"/>
          <w:b/>
          <w:bCs/>
          <w:sz w:val="24"/>
          <w:szCs w:val="24"/>
        </w:rPr>
      </w:pPr>
      <w:r w:rsidRPr="00ED7E5C">
        <w:rPr>
          <w:rFonts w:ascii="Arial" w:hAnsi="Arial" w:cs="Arial"/>
          <w:b/>
          <w:bCs/>
          <w:sz w:val="24"/>
          <w:szCs w:val="24"/>
        </w:rPr>
        <w:t xml:space="preserve">CAPITOLO </w:t>
      </w:r>
      <w:r w:rsidR="00117729" w:rsidRPr="00ED7E5C">
        <w:rPr>
          <w:rFonts w:ascii="Arial" w:hAnsi="Arial" w:cs="Arial"/>
          <w:b/>
          <w:bCs/>
          <w:sz w:val="24"/>
          <w:szCs w:val="24"/>
        </w:rPr>
        <w:t>X</w:t>
      </w:r>
      <w:r w:rsidRPr="00ED7E5C">
        <w:rPr>
          <w:rFonts w:ascii="Arial" w:hAnsi="Arial" w:cs="Arial"/>
          <w:b/>
          <w:bCs/>
          <w:sz w:val="24"/>
          <w:szCs w:val="24"/>
        </w:rPr>
        <w:t>I</w:t>
      </w:r>
    </w:p>
    <w:p w14:paraId="1DDED64B" w14:textId="7F5B2561" w:rsidR="00EB3CA9" w:rsidRPr="00EB3CA9" w:rsidRDefault="00EB3CA9" w:rsidP="000F49E8">
      <w:pPr>
        <w:spacing w:after="120" w:line="240" w:lineRule="auto"/>
        <w:rPr>
          <w:rFonts w:ascii="Arial" w:hAnsi="Arial" w:cs="Arial"/>
          <w:sz w:val="24"/>
          <w:szCs w:val="24"/>
        </w:rPr>
      </w:pPr>
      <w:r w:rsidRPr="00EB3CA9">
        <w:rPr>
          <w:rFonts w:ascii="Arial" w:hAnsi="Arial" w:cs="Arial"/>
          <w:sz w:val="24"/>
          <w:szCs w:val="24"/>
        </w:rPr>
        <w:t>Sei tu colui che deve venire o dobbiamo aspettare un altro?</w:t>
      </w:r>
      <w:r w:rsidRPr="00EB3CA9">
        <w:rPr>
          <w:rFonts w:ascii="Arial" w:hAnsi="Arial" w:cs="Arial"/>
          <w:sz w:val="24"/>
          <w:szCs w:val="24"/>
        </w:rPr>
        <w:tab/>
      </w:r>
    </w:p>
    <w:p w14:paraId="08CFABBA" w14:textId="66B5FBA3" w:rsidR="00EB3CA9" w:rsidRPr="00EB3CA9" w:rsidRDefault="00EB3CA9" w:rsidP="000F49E8">
      <w:pPr>
        <w:spacing w:after="120" w:line="240" w:lineRule="auto"/>
        <w:rPr>
          <w:rFonts w:ascii="Arial" w:hAnsi="Arial" w:cs="Arial"/>
          <w:sz w:val="24"/>
          <w:szCs w:val="24"/>
        </w:rPr>
      </w:pPr>
      <w:r w:rsidRPr="00EB3CA9">
        <w:rPr>
          <w:rFonts w:ascii="Arial" w:hAnsi="Arial" w:cs="Arial"/>
          <w:sz w:val="24"/>
          <w:szCs w:val="24"/>
        </w:rPr>
        <w:t>Ecco, dinanzi a te io mando il mio messaggero, davanti a te egli preparerà la tua via.</w:t>
      </w:r>
      <w:r w:rsidRPr="00EB3CA9">
        <w:rPr>
          <w:rFonts w:ascii="Arial" w:hAnsi="Arial" w:cs="Arial"/>
          <w:sz w:val="24"/>
          <w:szCs w:val="24"/>
        </w:rPr>
        <w:tab/>
      </w:r>
    </w:p>
    <w:p w14:paraId="21FBC60E" w14:textId="6E8390BA" w:rsidR="00EB3CA9" w:rsidRPr="00EB3CA9" w:rsidRDefault="00EB3CA9" w:rsidP="000F49E8">
      <w:pPr>
        <w:spacing w:after="120" w:line="240" w:lineRule="auto"/>
        <w:rPr>
          <w:rFonts w:ascii="Arial" w:hAnsi="Arial" w:cs="Arial"/>
          <w:sz w:val="24"/>
          <w:szCs w:val="24"/>
        </w:rPr>
      </w:pPr>
      <w:r w:rsidRPr="00EB3CA9">
        <w:rPr>
          <w:rFonts w:ascii="Arial" w:hAnsi="Arial" w:cs="Arial"/>
          <w:sz w:val="24"/>
          <w:szCs w:val="24"/>
        </w:rPr>
        <w:lastRenderedPageBreak/>
        <w:t>Ma la sapienza è stata riconosciuta giusta per le opere che essa compie</w:t>
      </w:r>
      <w:r w:rsidRPr="00EB3CA9">
        <w:rPr>
          <w:rFonts w:ascii="Arial" w:hAnsi="Arial" w:cs="Arial"/>
          <w:sz w:val="24"/>
          <w:szCs w:val="24"/>
        </w:rPr>
        <w:tab/>
      </w:r>
    </w:p>
    <w:p w14:paraId="52E9C580" w14:textId="48541AB8" w:rsidR="00EB3CA9" w:rsidRPr="00EB3CA9" w:rsidRDefault="00EB3CA9" w:rsidP="000F49E8">
      <w:pPr>
        <w:spacing w:after="120" w:line="240" w:lineRule="auto"/>
        <w:rPr>
          <w:rFonts w:ascii="Arial" w:hAnsi="Arial" w:cs="Arial"/>
          <w:sz w:val="24"/>
          <w:szCs w:val="24"/>
        </w:rPr>
      </w:pPr>
      <w:r w:rsidRPr="00EB3CA9">
        <w:rPr>
          <w:rFonts w:ascii="Arial" w:hAnsi="Arial" w:cs="Arial"/>
          <w:sz w:val="24"/>
          <w:szCs w:val="24"/>
        </w:rPr>
        <w:t>Guai a te, Corazìn! Guai a te, Betsàida!</w:t>
      </w:r>
      <w:r w:rsidRPr="00EB3CA9">
        <w:rPr>
          <w:rFonts w:ascii="Arial" w:hAnsi="Arial" w:cs="Arial"/>
          <w:sz w:val="24"/>
          <w:szCs w:val="24"/>
        </w:rPr>
        <w:tab/>
      </w:r>
    </w:p>
    <w:p w14:paraId="6D4AA51A" w14:textId="5D91D517" w:rsidR="00EB3CA9" w:rsidRPr="00EB3CA9" w:rsidRDefault="00EB3CA9" w:rsidP="000F49E8">
      <w:pPr>
        <w:spacing w:after="120" w:line="240" w:lineRule="auto"/>
        <w:rPr>
          <w:rFonts w:ascii="Arial" w:hAnsi="Arial" w:cs="Arial"/>
          <w:sz w:val="24"/>
          <w:szCs w:val="24"/>
        </w:rPr>
      </w:pPr>
      <w:r w:rsidRPr="00EB3CA9">
        <w:rPr>
          <w:rFonts w:ascii="Arial" w:hAnsi="Arial" w:cs="Arial"/>
          <w:sz w:val="24"/>
          <w:szCs w:val="24"/>
        </w:rPr>
        <w:t>Tutto è stato dato a me dal Padre mio</w:t>
      </w:r>
      <w:r w:rsidRPr="00EB3CA9">
        <w:rPr>
          <w:rFonts w:ascii="Arial" w:hAnsi="Arial" w:cs="Arial"/>
          <w:sz w:val="24"/>
          <w:szCs w:val="24"/>
        </w:rPr>
        <w:tab/>
      </w:r>
    </w:p>
    <w:p w14:paraId="1B133543" w14:textId="77777777" w:rsidR="00EC60F3" w:rsidRDefault="00EC60F3" w:rsidP="000F49E8">
      <w:pPr>
        <w:spacing w:after="120" w:line="240" w:lineRule="auto"/>
        <w:rPr>
          <w:rFonts w:ascii="Arial" w:hAnsi="Arial" w:cs="Arial"/>
          <w:sz w:val="24"/>
          <w:szCs w:val="24"/>
        </w:rPr>
      </w:pPr>
    </w:p>
    <w:p w14:paraId="113E793A" w14:textId="2E068C62" w:rsidR="00EC60F3" w:rsidRPr="00ED7E5C" w:rsidRDefault="00EC60F3" w:rsidP="000F49E8">
      <w:pPr>
        <w:spacing w:after="120" w:line="240" w:lineRule="auto"/>
        <w:rPr>
          <w:rFonts w:ascii="Arial" w:hAnsi="Arial" w:cs="Arial"/>
          <w:b/>
          <w:bCs/>
          <w:sz w:val="24"/>
          <w:szCs w:val="24"/>
        </w:rPr>
      </w:pPr>
      <w:r w:rsidRPr="00ED7E5C">
        <w:rPr>
          <w:rFonts w:ascii="Arial" w:hAnsi="Arial" w:cs="Arial"/>
          <w:b/>
          <w:bCs/>
          <w:sz w:val="24"/>
          <w:szCs w:val="24"/>
        </w:rPr>
        <w:t xml:space="preserve">CAPITOLO </w:t>
      </w:r>
      <w:r w:rsidR="00117729" w:rsidRPr="00ED7E5C">
        <w:rPr>
          <w:rFonts w:ascii="Arial" w:hAnsi="Arial" w:cs="Arial"/>
          <w:b/>
          <w:bCs/>
          <w:sz w:val="24"/>
          <w:szCs w:val="24"/>
        </w:rPr>
        <w:t>X</w:t>
      </w:r>
      <w:r w:rsidRPr="00ED7E5C">
        <w:rPr>
          <w:rFonts w:ascii="Arial" w:hAnsi="Arial" w:cs="Arial"/>
          <w:b/>
          <w:bCs/>
          <w:sz w:val="24"/>
          <w:szCs w:val="24"/>
        </w:rPr>
        <w:t>II</w:t>
      </w:r>
    </w:p>
    <w:p w14:paraId="03CBAF10" w14:textId="3EA8C1CD" w:rsidR="00EB3CA9" w:rsidRPr="00EB3CA9" w:rsidRDefault="00EB3CA9" w:rsidP="000F49E8">
      <w:pPr>
        <w:spacing w:after="120" w:line="240" w:lineRule="auto"/>
        <w:rPr>
          <w:rFonts w:ascii="Arial" w:hAnsi="Arial" w:cs="Arial"/>
          <w:sz w:val="24"/>
          <w:szCs w:val="24"/>
        </w:rPr>
      </w:pPr>
      <w:r w:rsidRPr="00EB3CA9">
        <w:rPr>
          <w:rFonts w:ascii="Arial" w:hAnsi="Arial" w:cs="Arial"/>
          <w:sz w:val="24"/>
          <w:szCs w:val="24"/>
        </w:rPr>
        <w:t>Ecco, i tuoi discepoli stanno facendo quello che non è lecito fare di sabato</w:t>
      </w:r>
      <w:r w:rsidRPr="00EB3CA9">
        <w:rPr>
          <w:rFonts w:ascii="Arial" w:hAnsi="Arial" w:cs="Arial"/>
          <w:sz w:val="24"/>
          <w:szCs w:val="24"/>
        </w:rPr>
        <w:tab/>
      </w:r>
    </w:p>
    <w:p w14:paraId="38079BBB" w14:textId="6B1FA545" w:rsidR="00EB3CA9" w:rsidRPr="00EB3CA9" w:rsidRDefault="00EB3CA9" w:rsidP="000F49E8">
      <w:pPr>
        <w:spacing w:after="120" w:line="240" w:lineRule="auto"/>
        <w:rPr>
          <w:rFonts w:ascii="Arial" w:hAnsi="Arial" w:cs="Arial"/>
          <w:sz w:val="24"/>
          <w:szCs w:val="24"/>
        </w:rPr>
      </w:pPr>
      <w:r w:rsidRPr="00EB3CA9">
        <w:rPr>
          <w:rFonts w:ascii="Arial" w:hAnsi="Arial" w:cs="Arial"/>
          <w:sz w:val="24"/>
          <w:szCs w:val="24"/>
        </w:rPr>
        <w:t>Per accusarlo, domandarono a Gesù: «È lecito guarire in giorno di sabato?»</w:t>
      </w:r>
      <w:r w:rsidRPr="00EB3CA9">
        <w:rPr>
          <w:rFonts w:ascii="Arial" w:hAnsi="Arial" w:cs="Arial"/>
          <w:sz w:val="24"/>
          <w:szCs w:val="24"/>
        </w:rPr>
        <w:tab/>
      </w:r>
    </w:p>
    <w:p w14:paraId="16EE2123" w14:textId="38143311" w:rsidR="00EB3CA9" w:rsidRPr="00EB3CA9" w:rsidRDefault="00EB3CA9" w:rsidP="000F49E8">
      <w:pPr>
        <w:spacing w:after="120" w:line="240" w:lineRule="auto"/>
        <w:rPr>
          <w:rFonts w:ascii="Arial" w:hAnsi="Arial" w:cs="Arial"/>
          <w:sz w:val="24"/>
          <w:szCs w:val="24"/>
        </w:rPr>
      </w:pPr>
      <w:r w:rsidRPr="00EB3CA9">
        <w:rPr>
          <w:rFonts w:ascii="Arial" w:hAnsi="Arial" w:cs="Arial"/>
          <w:sz w:val="24"/>
          <w:szCs w:val="24"/>
        </w:rPr>
        <w:t>Perché si compisse ciò che era stato detto per mezzo del profeta Isaia</w:t>
      </w:r>
      <w:r w:rsidRPr="00EB3CA9">
        <w:rPr>
          <w:rFonts w:ascii="Arial" w:hAnsi="Arial" w:cs="Arial"/>
          <w:sz w:val="24"/>
          <w:szCs w:val="24"/>
        </w:rPr>
        <w:tab/>
      </w:r>
    </w:p>
    <w:p w14:paraId="487A0B23" w14:textId="79F7D556" w:rsidR="00EB3CA9" w:rsidRPr="00EB3CA9" w:rsidRDefault="00EB3CA9" w:rsidP="000F49E8">
      <w:pPr>
        <w:spacing w:after="120" w:line="240" w:lineRule="auto"/>
        <w:rPr>
          <w:rFonts w:ascii="Arial" w:hAnsi="Arial" w:cs="Arial"/>
          <w:sz w:val="24"/>
          <w:szCs w:val="24"/>
        </w:rPr>
      </w:pPr>
      <w:r w:rsidRPr="00EB3CA9">
        <w:rPr>
          <w:rFonts w:ascii="Arial" w:hAnsi="Arial" w:cs="Arial"/>
          <w:sz w:val="24"/>
          <w:szCs w:val="24"/>
        </w:rPr>
        <w:t>Costui non scaccia i demòni se non per mezzo di Beelzebùl, capo dei demòni</w:t>
      </w:r>
      <w:r w:rsidRPr="00EB3CA9">
        <w:rPr>
          <w:rFonts w:ascii="Arial" w:hAnsi="Arial" w:cs="Arial"/>
          <w:sz w:val="24"/>
          <w:szCs w:val="24"/>
        </w:rPr>
        <w:tab/>
      </w:r>
    </w:p>
    <w:p w14:paraId="0D0A2C3D" w14:textId="33C02CFE" w:rsidR="00EB3CA9" w:rsidRPr="00EB3CA9" w:rsidRDefault="00EB3CA9" w:rsidP="000F49E8">
      <w:pPr>
        <w:spacing w:after="120" w:line="240" w:lineRule="auto"/>
        <w:rPr>
          <w:rFonts w:ascii="Arial" w:hAnsi="Arial" w:cs="Arial"/>
          <w:sz w:val="24"/>
          <w:szCs w:val="24"/>
        </w:rPr>
      </w:pPr>
      <w:r w:rsidRPr="00EB3CA9">
        <w:rPr>
          <w:rFonts w:ascii="Arial" w:hAnsi="Arial" w:cs="Arial"/>
          <w:sz w:val="24"/>
          <w:szCs w:val="24"/>
        </w:rPr>
        <w:t>Ma, se io scaccio i demòni per mezzo dello Spirito di Dio, allora è giunto a voi il regno di Dio</w:t>
      </w:r>
      <w:r w:rsidRPr="00EB3CA9">
        <w:rPr>
          <w:rFonts w:ascii="Arial" w:hAnsi="Arial" w:cs="Arial"/>
          <w:sz w:val="24"/>
          <w:szCs w:val="24"/>
        </w:rPr>
        <w:tab/>
      </w:r>
    </w:p>
    <w:p w14:paraId="5A4FD090" w14:textId="6E8AE3B6" w:rsidR="00EB3CA9" w:rsidRPr="00EB3CA9" w:rsidRDefault="00EB3CA9" w:rsidP="000F49E8">
      <w:pPr>
        <w:spacing w:after="120" w:line="240" w:lineRule="auto"/>
        <w:rPr>
          <w:rFonts w:ascii="Arial" w:hAnsi="Arial" w:cs="Arial"/>
          <w:sz w:val="24"/>
          <w:szCs w:val="24"/>
        </w:rPr>
      </w:pPr>
      <w:r w:rsidRPr="00EB3CA9">
        <w:rPr>
          <w:rFonts w:ascii="Arial" w:hAnsi="Arial" w:cs="Arial"/>
          <w:sz w:val="24"/>
          <w:szCs w:val="24"/>
        </w:rPr>
        <w:t>La bestemmia contro lo Spirito non verrà perdonata</w:t>
      </w:r>
      <w:r w:rsidRPr="00EB3CA9">
        <w:rPr>
          <w:rFonts w:ascii="Arial" w:hAnsi="Arial" w:cs="Arial"/>
          <w:sz w:val="24"/>
          <w:szCs w:val="24"/>
        </w:rPr>
        <w:tab/>
      </w:r>
    </w:p>
    <w:p w14:paraId="43010B30" w14:textId="614EBC58" w:rsidR="00EB3CA9" w:rsidRPr="00EB3CA9" w:rsidRDefault="00EB3CA9" w:rsidP="000F49E8">
      <w:pPr>
        <w:spacing w:after="120" w:line="240" w:lineRule="auto"/>
        <w:rPr>
          <w:rFonts w:ascii="Arial" w:hAnsi="Arial" w:cs="Arial"/>
          <w:sz w:val="24"/>
          <w:szCs w:val="24"/>
        </w:rPr>
      </w:pPr>
      <w:r w:rsidRPr="00EB3CA9">
        <w:rPr>
          <w:rFonts w:ascii="Arial" w:hAnsi="Arial" w:cs="Arial"/>
          <w:sz w:val="24"/>
          <w:szCs w:val="24"/>
        </w:rPr>
        <w:t>Infatti in base alle tue parole sarai giustificato e in base alle tue parole sarai condannato</w:t>
      </w:r>
      <w:r w:rsidRPr="00EB3CA9">
        <w:rPr>
          <w:rFonts w:ascii="Arial" w:hAnsi="Arial" w:cs="Arial"/>
          <w:sz w:val="24"/>
          <w:szCs w:val="24"/>
        </w:rPr>
        <w:tab/>
      </w:r>
    </w:p>
    <w:p w14:paraId="1A171957" w14:textId="249C664B" w:rsidR="00EB3CA9" w:rsidRPr="00EB3CA9" w:rsidRDefault="00EB3CA9" w:rsidP="000F49E8">
      <w:pPr>
        <w:spacing w:after="120" w:line="240" w:lineRule="auto"/>
        <w:rPr>
          <w:rFonts w:ascii="Arial" w:hAnsi="Arial" w:cs="Arial"/>
          <w:sz w:val="24"/>
          <w:szCs w:val="24"/>
        </w:rPr>
      </w:pPr>
      <w:r w:rsidRPr="00EB3CA9">
        <w:rPr>
          <w:rFonts w:ascii="Arial" w:hAnsi="Arial" w:cs="Arial"/>
          <w:sz w:val="24"/>
          <w:szCs w:val="24"/>
        </w:rPr>
        <w:t>Ma non le sarà dato alcun segno, se non il segno di Giona il profeta</w:t>
      </w:r>
      <w:r w:rsidRPr="00EB3CA9">
        <w:rPr>
          <w:rFonts w:ascii="Arial" w:hAnsi="Arial" w:cs="Arial"/>
          <w:sz w:val="24"/>
          <w:szCs w:val="24"/>
        </w:rPr>
        <w:tab/>
      </w:r>
    </w:p>
    <w:p w14:paraId="0333DD79" w14:textId="1F0D1B6C" w:rsidR="00EB3CA9" w:rsidRPr="00EB3CA9" w:rsidRDefault="00EB3CA9" w:rsidP="000F49E8">
      <w:pPr>
        <w:spacing w:after="120" w:line="240" w:lineRule="auto"/>
        <w:rPr>
          <w:rFonts w:ascii="Arial" w:hAnsi="Arial" w:cs="Arial"/>
          <w:sz w:val="24"/>
          <w:szCs w:val="24"/>
        </w:rPr>
      </w:pPr>
      <w:r w:rsidRPr="00EB3CA9">
        <w:rPr>
          <w:rFonts w:ascii="Arial" w:hAnsi="Arial" w:cs="Arial"/>
          <w:sz w:val="24"/>
          <w:szCs w:val="24"/>
        </w:rPr>
        <w:t>Ritornerò nella mia casa, da cui sono uscito</w:t>
      </w:r>
      <w:r w:rsidRPr="00EB3CA9">
        <w:rPr>
          <w:rFonts w:ascii="Arial" w:hAnsi="Arial" w:cs="Arial"/>
          <w:sz w:val="24"/>
          <w:szCs w:val="24"/>
        </w:rPr>
        <w:tab/>
      </w:r>
    </w:p>
    <w:p w14:paraId="77C42DA4" w14:textId="73768D40" w:rsidR="00EB3CA9" w:rsidRPr="00EB3CA9" w:rsidRDefault="00EB3CA9" w:rsidP="000F49E8">
      <w:pPr>
        <w:spacing w:after="120" w:line="240" w:lineRule="auto"/>
        <w:rPr>
          <w:rFonts w:ascii="Arial" w:hAnsi="Arial" w:cs="Arial"/>
          <w:sz w:val="24"/>
          <w:szCs w:val="24"/>
        </w:rPr>
      </w:pPr>
      <w:r w:rsidRPr="00EB3CA9">
        <w:rPr>
          <w:rFonts w:ascii="Arial" w:hAnsi="Arial" w:cs="Arial"/>
          <w:sz w:val="24"/>
          <w:szCs w:val="24"/>
        </w:rPr>
        <w:t>Chi è mia madre e chi sono i miei fratelli?</w:t>
      </w:r>
      <w:r w:rsidRPr="00EB3CA9">
        <w:rPr>
          <w:rFonts w:ascii="Arial" w:hAnsi="Arial" w:cs="Arial"/>
          <w:sz w:val="24"/>
          <w:szCs w:val="24"/>
        </w:rPr>
        <w:tab/>
      </w:r>
    </w:p>
    <w:p w14:paraId="75EBFD9E" w14:textId="77777777" w:rsidR="00117729" w:rsidRDefault="00117729" w:rsidP="000F49E8">
      <w:pPr>
        <w:spacing w:after="120" w:line="240" w:lineRule="auto"/>
        <w:rPr>
          <w:rFonts w:ascii="Arial" w:hAnsi="Arial" w:cs="Arial"/>
          <w:sz w:val="24"/>
          <w:szCs w:val="24"/>
        </w:rPr>
      </w:pPr>
    </w:p>
    <w:p w14:paraId="0E07A1F4" w14:textId="06EBCB37" w:rsidR="00EC60F3" w:rsidRPr="00ED7E5C" w:rsidRDefault="00EC60F3" w:rsidP="000F49E8">
      <w:pPr>
        <w:spacing w:after="120" w:line="240" w:lineRule="auto"/>
        <w:rPr>
          <w:rFonts w:ascii="Arial" w:hAnsi="Arial" w:cs="Arial"/>
          <w:b/>
          <w:bCs/>
          <w:sz w:val="24"/>
          <w:szCs w:val="24"/>
        </w:rPr>
      </w:pPr>
      <w:r w:rsidRPr="00ED7E5C">
        <w:rPr>
          <w:rFonts w:ascii="Arial" w:hAnsi="Arial" w:cs="Arial"/>
          <w:b/>
          <w:bCs/>
          <w:sz w:val="24"/>
          <w:szCs w:val="24"/>
        </w:rPr>
        <w:t xml:space="preserve">CAPITOLO </w:t>
      </w:r>
      <w:r w:rsidR="00117729" w:rsidRPr="00ED7E5C">
        <w:rPr>
          <w:rFonts w:ascii="Arial" w:hAnsi="Arial" w:cs="Arial"/>
          <w:b/>
          <w:bCs/>
          <w:sz w:val="24"/>
          <w:szCs w:val="24"/>
        </w:rPr>
        <w:t>XII</w:t>
      </w:r>
      <w:r w:rsidRPr="00ED7E5C">
        <w:rPr>
          <w:rFonts w:ascii="Arial" w:hAnsi="Arial" w:cs="Arial"/>
          <w:b/>
          <w:bCs/>
          <w:sz w:val="24"/>
          <w:szCs w:val="24"/>
        </w:rPr>
        <w:t>I.</w:t>
      </w:r>
    </w:p>
    <w:p w14:paraId="5CFB9864" w14:textId="2615BAE0" w:rsidR="00B3336B" w:rsidRPr="00B3336B" w:rsidRDefault="00B3336B" w:rsidP="000F49E8">
      <w:pPr>
        <w:spacing w:after="120" w:line="240" w:lineRule="auto"/>
        <w:rPr>
          <w:rFonts w:ascii="Arial" w:hAnsi="Arial" w:cs="Arial"/>
          <w:sz w:val="24"/>
          <w:szCs w:val="24"/>
          <w:lang w:val="la-Latn"/>
        </w:rPr>
      </w:pPr>
      <w:r w:rsidRPr="00B3336B">
        <w:rPr>
          <w:rFonts w:ascii="Arial" w:hAnsi="Arial" w:cs="Arial"/>
          <w:sz w:val="24"/>
          <w:szCs w:val="24"/>
          <w:lang w:val="la-Latn"/>
        </w:rPr>
        <w:t>Ecco, il seminatore uscì a seminare</w:t>
      </w:r>
    </w:p>
    <w:p w14:paraId="3B122818" w14:textId="2AAEE923" w:rsidR="00B3336B" w:rsidRPr="00B3336B" w:rsidRDefault="00B3336B" w:rsidP="000F49E8">
      <w:pPr>
        <w:spacing w:after="120" w:line="240" w:lineRule="auto"/>
        <w:rPr>
          <w:rFonts w:ascii="Arial" w:hAnsi="Arial" w:cs="Arial"/>
          <w:sz w:val="24"/>
          <w:szCs w:val="24"/>
          <w:lang w:val="la-Latn"/>
        </w:rPr>
      </w:pPr>
      <w:r w:rsidRPr="00B3336B">
        <w:rPr>
          <w:rFonts w:ascii="Arial" w:hAnsi="Arial" w:cs="Arial"/>
          <w:sz w:val="24"/>
          <w:szCs w:val="24"/>
          <w:lang w:val="la-Latn"/>
        </w:rPr>
        <w:t>Perché a voi è dato conoscere i misteri del regno dei cieli, ma a loro non è dato</w:t>
      </w:r>
      <w:r w:rsidRPr="00B3336B">
        <w:rPr>
          <w:rFonts w:ascii="Arial" w:hAnsi="Arial" w:cs="Arial"/>
          <w:sz w:val="24"/>
          <w:szCs w:val="24"/>
          <w:lang w:val="la-Latn"/>
        </w:rPr>
        <w:tab/>
      </w:r>
    </w:p>
    <w:p w14:paraId="4298EC8C" w14:textId="13329B51" w:rsidR="00B3336B" w:rsidRPr="00B3336B" w:rsidRDefault="00B3336B" w:rsidP="000F49E8">
      <w:pPr>
        <w:spacing w:after="120" w:line="240" w:lineRule="auto"/>
        <w:rPr>
          <w:rFonts w:ascii="Arial" w:hAnsi="Arial" w:cs="Arial"/>
          <w:sz w:val="24"/>
          <w:szCs w:val="24"/>
          <w:lang w:val="la-Latn"/>
        </w:rPr>
      </w:pPr>
      <w:r w:rsidRPr="00B3336B">
        <w:rPr>
          <w:rFonts w:ascii="Arial" w:hAnsi="Arial" w:cs="Arial"/>
          <w:sz w:val="24"/>
          <w:szCs w:val="24"/>
          <w:lang w:val="la-Latn"/>
        </w:rPr>
        <w:t>Voi dunque ascoltate la parabola del seminatore</w:t>
      </w:r>
      <w:r w:rsidRPr="00B3336B">
        <w:rPr>
          <w:rFonts w:ascii="Arial" w:hAnsi="Arial" w:cs="Arial"/>
          <w:sz w:val="24"/>
          <w:szCs w:val="24"/>
          <w:lang w:val="la-Latn"/>
        </w:rPr>
        <w:tab/>
      </w:r>
    </w:p>
    <w:p w14:paraId="7FB789CD" w14:textId="177D1D5D" w:rsidR="00B3336B" w:rsidRPr="00B3336B" w:rsidRDefault="00B3336B" w:rsidP="000F49E8">
      <w:pPr>
        <w:spacing w:after="120" w:line="240" w:lineRule="auto"/>
        <w:rPr>
          <w:rFonts w:ascii="Arial" w:hAnsi="Arial" w:cs="Arial"/>
          <w:sz w:val="24"/>
          <w:szCs w:val="24"/>
          <w:lang w:val="la-Latn"/>
        </w:rPr>
      </w:pPr>
      <w:r w:rsidRPr="00B3336B">
        <w:rPr>
          <w:rFonts w:ascii="Arial" w:hAnsi="Arial" w:cs="Arial"/>
          <w:sz w:val="24"/>
          <w:szCs w:val="24"/>
          <w:lang w:val="la-Latn"/>
        </w:rPr>
        <w:t>Mentre tutti dormivano, venne il suo nemico, seminò della zizzania in mezzo al grano e se ne andò.</w:t>
      </w:r>
      <w:r w:rsidRPr="00B3336B">
        <w:rPr>
          <w:rFonts w:ascii="Arial" w:hAnsi="Arial" w:cs="Arial"/>
          <w:sz w:val="24"/>
          <w:szCs w:val="24"/>
          <w:lang w:val="la-Latn"/>
        </w:rPr>
        <w:tab/>
      </w:r>
    </w:p>
    <w:p w14:paraId="3F2E8099" w14:textId="35DC2F55" w:rsidR="00B3336B" w:rsidRPr="00B3336B" w:rsidRDefault="00B3336B" w:rsidP="000F49E8">
      <w:pPr>
        <w:spacing w:after="120" w:line="240" w:lineRule="auto"/>
        <w:rPr>
          <w:rFonts w:ascii="Arial" w:hAnsi="Arial" w:cs="Arial"/>
          <w:sz w:val="24"/>
          <w:szCs w:val="24"/>
          <w:lang w:val="la-Latn"/>
        </w:rPr>
      </w:pPr>
      <w:r w:rsidRPr="00B3336B">
        <w:rPr>
          <w:rFonts w:ascii="Arial" w:hAnsi="Arial" w:cs="Arial"/>
          <w:sz w:val="24"/>
          <w:szCs w:val="24"/>
          <w:lang w:val="la-Latn"/>
        </w:rPr>
        <w:t>Il regno dei cieli è simile a un granello di senape</w:t>
      </w:r>
      <w:r w:rsidRPr="00B3336B">
        <w:rPr>
          <w:rFonts w:ascii="Arial" w:hAnsi="Arial" w:cs="Arial"/>
          <w:sz w:val="24"/>
          <w:szCs w:val="24"/>
          <w:lang w:val="la-Latn"/>
        </w:rPr>
        <w:tab/>
      </w:r>
    </w:p>
    <w:p w14:paraId="7608429F" w14:textId="5B10B2B5" w:rsidR="00B3336B" w:rsidRPr="00B3336B" w:rsidRDefault="00B3336B" w:rsidP="000F49E8">
      <w:pPr>
        <w:spacing w:after="120" w:line="240" w:lineRule="auto"/>
        <w:rPr>
          <w:rFonts w:ascii="Arial" w:hAnsi="Arial" w:cs="Arial"/>
          <w:sz w:val="24"/>
          <w:szCs w:val="24"/>
          <w:lang w:val="la-Latn"/>
        </w:rPr>
      </w:pPr>
      <w:r w:rsidRPr="00B3336B">
        <w:rPr>
          <w:rFonts w:ascii="Arial" w:hAnsi="Arial" w:cs="Arial"/>
          <w:sz w:val="24"/>
          <w:szCs w:val="24"/>
          <w:lang w:val="la-Latn"/>
        </w:rPr>
        <w:t>Il regno dei cieli è simile al lievito,</w:t>
      </w:r>
      <w:r w:rsidRPr="00B3336B">
        <w:rPr>
          <w:rFonts w:ascii="Arial" w:hAnsi="Arial" w:cs="Arial"/>
          <w:sz w:val="24"/>
          <w:szCs w:val="24"/>
          <w:lang w:val="la-Latn"/>
        </w:rPr>
        <w:tab/>
      </w:r>
    </w:p>
    <w:p w14:paraId="35F0D42F" w14:textId="2AA4BA00" w:rsidR="00B3336B" w:rsidRPr="00B3336B" w:rsidRDefault="00B3336B" w:rsidP="000F49E8">
      <w:pPr>
        <w:spacing w:after="120" w:line="240" w:lineRule="auto"/>
        <w:rPr>
          <w:rFonts w:ascii="Arial" w:hAnsi="Arial" w:cs="Arial"/>
          <w:sz w:val="24"/>
          <w:szCs w:val="24"/>
          <w:lang w:val="la-Latn"/>
        </w:rPr>
      </w:pPr>
      <w:r w:rsidRPr="00B3336B">
        <w:rPr>
          <w:rFonts w:ascii="Arial" w:hAnsi="Arial" w:cs="Arial"/>
          <w:sz w:val="24"/>
          <w:szCs w:val="24"/>
          <w:lang w:val="la-Latn"/>
        </w:rPr>
        <w:t>Non parlava ad esse se non con parabole</w:t>
      </w:r>
      <w:r w:rsidRPr="00B3336B">
        <w:rPr>
          <w:rFonts w:ascii="Arial" w:hAnsi="Arial" w:cs="Arial"/>
          <w:sz w:val="24"/>
          <w:szCs w:val="24"/>
          <w:lang w:val="la-Latn"/>
        </w:rPr>
        <w:tab/>
      </w:r>
    </w:p>
    <w:p w14:paraId="7308E3D1" w14:textId="0C80493A" w:rsidR="00B3336B" w:rsidRPr="00B3336B" w:rsidRDefault="00B3336B" w:rsidP="000F49E8">
      <w:pPr>
        <w:spacing w:after="120" w:line="240" w:lineRule="auto"/>
        <w:rPr>
          <w:rFonts w:ascii="Arial" w:hAnsi="Arial" w:cs="Arial"/>
          <w:sz w:val="24"/>
          <w:szCs w:val="24"/>
          <w:lang w:val="la-Latn"/>
        </w:rPr>
      </w:pPr>
      <w:r w:rsidRPr="00B3336B">
        <w:rPr>
          <w:rFonts w:ascii="Arial" w:hAnsi="Arial" w:cs="Arial"/>
          <w:sz w:val="24"/>
          <w:szCs w:val="24"/>
          <w:lang w:val="la-Latn"/>
        </w:rPr>
        <w:t>Spiegaci la parabola della zizzania nel campo</w:t>
      </w:r>
      <w:r w:rsidRPr="00B3336B">
        <w:rPr>
          <w:rFonts w:ascii="Arial" w:hAnsi="Arial" w:cs="Arial"/>
          <w:sz w:val="24"/>
          <w:szCs w:val="24"/>
          <w:lang w:val="la-Latn"/>
        </w:rPr>
        <w:tab/>
      </w:r>
    </w:p>
    <w:p w14:paraId="3718B37A" w14:textId="3085E487" w:rsidR="00B3336B" w:rsidRPr="00B3336B" w:rsidRDefault="00B3336B" w:rsidP="000F49E8">
      <w:pPr>
        <w:spacing w:after="120" w:line="240" w:lineRule="auto"/>
        <w:rPr>
          <w:rFonts w:ascii="Arial" w:hAnsi="Arial" w:cs="Arial"/>
          <w:sz w:val="24"/>
          <w:szCs w:val="24"/>
          <w:lang w:val="la-Latn"/>
        </w:rPr>
      </w:pPr>
      <w:r w:rsidRPr="00B3336B">
        <w:rPr>
          <w:rFonts w:ascii="Arial" w:hAnsi="Arial" w:cs="Arial"/>
          <w:sz w:val="24"/>
          <w:szCs w:val="24"/>
          <w:lang w:val="la-Latn"/>
        </w:rPr>
        <w:t>Il regno dei cieli è simile a un tesoro nascosto nel campo</w:t>
      </w:r>
      <w:r w:rsidRPr="00B3336B">
        <w:rPr>
          <w:rFonts w:ascii="Arial" w:hAnsi="Arial" w:cs="Arial"/>
          <w:sz w:val="24"/>
          <w:szCs w:val="24"/>
          <w:lang w:val="la-Latn"/>
        </w:rPr>
        <w:tab/>
      </w:r>
    </w:p>
    <w:p w14:paraId="49AA0E2F" w14:textId="1B9CDA33" w:rsidR="00B3336B" w:rsidRPr="00B3336B" w:rsidRDefault="00B3336B" w:rsidP="000F49E8">
      <w:pPr>
        <w:spacing w:after="120" w:line="240" w:lineRule="auto"/>
        <w:rPr>
          <w:rFonts w:ascii="Arial" w:hAnsi="Arial" w:cs="Arial"/>
          <w:sz w:val="24"/>
          <w:szCs w:val="24"/>
          <w:lang w:val="la-Latn"/>
        </w:rPr>
      </w:pPr>
      <w:r w:rsidRPr="00B3336B">
        <w:rPr>
          <w:rFonts w:ascii="Arial" w:hAnsi="Arial" w:cs="Arial"/>
          <w:sz w:val="24"/>
          <w:szCs w:val="24"/>
          <w:lang w:val="la-Latn"/>
        </w:rPr>
        <w:t>Il regno dei cieli è simile anche a un mercante che va in cerca di perle preziose</w:t>
      </w:r>
      <w:r w:rsidRPr="00B3336B">
        <w:rPr>
          <w:rFonts w:ascii="Arial" w:hAnsi="Arial" w:cs="Arial"/>
          <w:sz w:val="24"/>
          <w:szCs w:val="24"/>
          <w:lang w:val="la-Latn"/>
        </w:rPr>
        <w:tab/>
      </w:r>
    </w:p>
    <w:p w14:paraId="543CB675" w14:textId="77777777" w:rsidR="00A00722" w:rsidRDefault="00B3336B" w:rsidP="000F49E8">
      <w:pPr>
        <w:spacing w:after="120" w:line="240" w:lineRule="auto"/>
        <w:rPr>
          <w:rFonts w:ascii="Arial" w:hAnsi="Arial" w:cs="Arial"/>
          <w:sz w:val="24"/>
          <w:szCs w:val="24"/>
          <w:lang w:val="la-Latn"/>
        </w:rPr>
      </w:pPr>
      <w:r w:rsidRPr="00B3336B">
        <w:rPr>
          <w:rFonts w:ascii="Arial" w:hAnsi="Arial" w:cs="Arial"/>
          <w:sz w:val="24"/>
          <w:szCs w:val="24"/>
          <w:lang w:val="la-Latn"/>
        </w:rPr>
        <w:t>il regno dei cieli è simile a una rete gettata nel mare</w:t>
      </w:r>
      <w:r w:rsidRPr="00B3336B">
        <w:rPr>
          <w:rFonts w:ascii="Arial" w:hAnsi="Arial" w:cs="Arial"/>
          <w:sz w:val="24"/>
          <w:szCs w:val="24"/>
          <w:lang w:val="la-Latn"/>
        </w:rPr>
        <w:tab/>
      </w:r>
    </w:p>
    <w:p w14:paraId="3C643A6D" w14:textId="38309852" w:rsidR="00B3336B" w:rsidRPr="00B3336B" w:rsidRDefault="00B3336B" w:rsidP="000F49E8">
      <w:pPr>
        <w:spacing w:after="120" w:line="240" w:lineRule="auto"/>
        <w:rPr>
          <w:rFonts w:ascii="Arial" w:hAnsi="Arial" w:cs="Arial"/>
          <w:sz w:val="24"/>
          <w:szCs w:val="24"/>
          <w:lang w:val="la-Latn"/>
        </w:rPr>
      </w:pPr>
      <w:r w:rsidRPr="00B3336B">
        <w:rPr>
          <w:rFonts w:ascii="Arial" w:hAnsi="Arial" w:cs="Arial"/>
          <w:sz w:val="24"/>
          <w:szCs w:val="24"/>
          <w:lang w:val="la-Latn"/>
        </w:rPr>
        <w:t>È simile a un padrone di casa che estrae dal suo tesoro cose nuove e cose antiche</w:t>
      </w:r>
    </w:p>
    <w:p w14:paraId="6C224867" w14:textId="1456A6FC" w:rsidR="00B3336B" w:rsidRPr="00B3336B" w:rsidRDefault="00B3336B" w:rsidP="000F49E8">
      <w:pPr>
        <w:spacing w:after="120" w:line="240" w:lineRule="auto"/>
        <w:rPr>
          <w:rFonts w:ascii="Arial" w:hAnsi="Arial" w:cs="Arial"/>
          <w:sz w:val="24"/>
          <w:szCs w:val="24"/>
          <w:lang w:val="la-Latn"/>
        </w:rPr>
      </w:pPr>
      <w:r w:rsidRPr="00B3336B">
        <w:rPr>
          <w:rFonts w:ascii="Arial" w:hAnsi="Arial" w:cs="Arial"/>
          <w:sz w:val="24"/>
          <w:szCs w:val="24"/>
          <w:lang w:val="la-Latn"/>
        </w:rPr>
        <w:lastRenderedPageBreak/>
        <w:t>Da dove gli vengono allora tutte queste cose?</w:t>
      </w:r>
      <w:r w:rsidRPr="00B3336B">
        <w:rPr>
          <w:rFonts w:ascii="Arial" w:hAnsi="Arial" w:cs="Arial"/>
          <w:sz w:val="24"/>
          <w:szCs w:val="24"/>
          <w:lang w:val="la-Latn"/>
        </w:rPr>
        <w:tab/>
      </w:r>
    </w:p>
    <w:p w14:paraId="0878538C" w14:textId="77777777" w:rsidR="00117729" w:rsidRPr="00EC60F3" w:rsidRDefault="00117729" w:rsidP="000F49E8">
      <w:pPr>
        <w:spacing w:after="120" w:line="240" w:lineRule="auto"/>
        <w:rPr>
          <w:rFonts w:ascii="Arial" w:hAnsi="Arial" w:cs="Arial"/>
          <w:sz w:val="24"/>
          <w:szCs w:val="24"/>
          <w:lang w:val="la-Latn"/>
        </w:rPr>
      </w:pPr>
    </w:p>
    <w:p w14:paraId="6EF4FB3A" w14:textId="5B50BE34" w:rsidR="00B3336B" w:rsidRPr="00ED7E5C" w:rsidRDefault="00B3336B" w:rsidP="000F49E8">
      <w:pPr>
        <w:spacing w:after="120" w:line="240" w:lineRule="auto"/>
        <w:rPr>
          <w:rFonts w:ascii="Arial" w:hAnsi="Arial" w:cs="Arial"/>
          <w:b/>
          <w:bCs/>
          <w:sz w:val="24"/>
          <w:szCs w:val="24"/>
        </w:rPr>
      </w:pPr>
      <w:r w:rsidRPr="00ED7E5C">
        <w:rPr>
          <w:rFonts w:ascii="Arial" w:hAnsi="Arial" w:cs="Arial"/>
          <w:b/>
          <w:bCs/>
          <w:sz w:val="24"/>
          <w:szCs w:val="24"/>
        </w:rPr>
        <w:t>CAPITOLO XIV</w:t>
      </w:r>
      <w:r w:rsidRPr="00ED7E5C">
        <w:rPr>
          <w:rFonts w:ascii="Arial" w:hAnsi="Arial" w:cs="Arial"/>
          <w:b/>
          <w:bCs/>
          <w:sz w:val="24"/>
          <w:szCs w:val="24"/>
        </w:rPr>
        <w:tab/>
      </w:r>
    </w:p>
    <w:p w14:paraId="4756D2B6" w14:textId="439DB49F" w:rsidR="00B3336B" w:rsidRPr="00B3336B" w:rsidRDefault="00B3336B" w:rsidP="000F49E8">
      <w:pPr>
        <w:spacing w:after="120" w:line="240" w:lineRule="auto"/>
        <w:rPr>
          <w:rFonts w:ascii="Arial" w:hAnsi="Arial" w:cs="Arial"/>
          <w:sz w:val="24"/>
          <w:szCs w:val="24"/>
        </w:rPr>
      </w:pPr>
      <w:r w:rsidRPr="00B3336B">
        <w:rPr>
          <w:rFonts w:ascii="Arial" w:hAnsi="Arial" w:cs="Arial"/>
          <w:sz w:val="24"/>
          <w:szCs w:val="24"/>
        </w:rPr>
        <w:t>Dammi qui, su un vassoio, la testa di Giovanni il Battista</w:t>
      </w:r>
      <w:r w:rsidRPr="00B3336B">
        <w:rPr>
          <w:rFonts w:ascii="Arial" w:hAnsi="Arial" w:cs="Arial"/>
          <w:sz w:val="24"/>
          <w:szCs w:val="24"/>
        </w:rPr>
        <w:tab/>
      </w:r>
    </w:p>
    <w:p w14:paraId="68DE66A8" w14:textId="1427088A" w:rsidR="00B3336B" w:rsidRPr="00B3336B" w:rsidRDefault="00B3336B" w:rsidP="000F49E8">
      <w:pPr>
        <w:spacing w:after="120" w:line="240" w:lineRule="auto"/>
        <w:rPr>
          <w:rFonts w:ascii="Arial" w:hAnsi="Arial" w:cs="Arial"/>
          <w:sz w:val="24"/>
          <w:szCs w:val="24"/>
        </w:rPr>
      </w:pPr>
      <w:r w:rsidRPr="00B3336B">
        <w:rPr>
          <w:rFonts w:ascii="Arial" w:hAnsi="Arial" w:cs="Arial"/>
          <w:sz w:val="24"/>
          <w:szCs w:val="24"/>
        </w:rPr>
        <w:t>Non occorre che vadano; voi stessi date loro da mangiare</w:t>
      </w:r>
      <w:r w:rsidRPr="00B3336B">
        <w:rPr>
          <w:rFonts w:ascii="Arial" w:hAnsi="Arial" w:cs="Arial"/>
          <w:sz w:val="24"/>
          <w:szCs w:val="24"/>
        </w:rPr>
        <w:tab/>
      </w:r>
    </w:p>
    <w:p w14:paraId="3715335E" w14:textId="387F4244" w:rsidR="00B3336B" w:rsidRPr="00B3336B" w:rsidRDefault="00B3336B" w:rsidP="000F49E8">
      <w:pPr>
        <w:spacing w:after="120" w:line="240" w:lineRule="auto"/>
        <w:rPr>
          <w:rFonts w:ascii="Arial" w:hAnsi="Arial" w:cs="Arial"/>
          <w:sz w:val="24"/>
          <w:szCs w:val="24"/>
        </w:rPr>
      </w:pPr>
      <w:r w:rsidRPr="00B3336B">
        <w:rPr>
          <w:rFonts w:ascii="Arial" w:hAnsi="Arial" w:cs="Arial"/>
          <w:sz w:val="24"/>
          <w:szCs w:val="24"/>
        </w:rPr>
        <w:t>Quelli che erano sulla barca si prostrarono davanti a lui, dicendo: «Davvero tu sei Figlio di Dio!».</w:t>
      </w:r>
      <w:r w:rsidRPr="00B3336B">
        <w:rPr>
          <w:rFonts w:ascii="Arial" w:hAnsi="Arial" w:cs="Arial"/>
          <w:sz w:val="24"/>
          <w:szCs w:val="24"/>
        </w:rPr>
        <w:tab/>
      </w:r>
    </w:p>
    <w:p w14:paraId="43606C0C" w14:textId="051E0406" w:rsidR="00B3336B" w:rsidRPr="00B3336B" w:rsidRDefault="00B3336B" w:rsidP="000F49E8">
      <w:pPr>
        <w:spacing w:after="120" w:line="240" w:lineRule="auto"/>
        <w:rPr>
          <w:rFonts w:ascii="Arial" w:hAnsi="Arial" w:cs="Arial"/>
          <w:sz w:val="24"/>
          <w:szCs w:val="24"/>
        </w:rPr>
      </w:pPr>
      <w:r w:rsidRPr="00B3336B">
        <w:rPr>
          <w:rFonts w:ascii="Arial" w:hAnsi="Arial" w:cs="Arial"/>
          <w:sz w:val="24"/>
          <w:szCs w:val="24"/>
        </w:rPr>
        <w:t>E quanti lo toccarono furono guariti</w:t>
      </w:r>
      <w:r w:rsidRPr="00B3336B">
        <w:rPr>
          <w:rFonts w:ascii="Arial" w:hAnsi="Arial" w:cs="Arial"/>
          <w:sz w:val="24"/>
          <w:szCs w:val="24"/>
        </w:rPr>
        <w:tab/>
      </w:r>
    </w:p>
    <w:p w14:paraId="30F4F78C" w14:textId="77777777" w:rsidR="00117729" w:rsidRDefault="00117729" w:rsidP="000F49E8">
      <w:pPr>
        <w:spacing w:after="120" w:line="240" w:lineRule="auto"/>
        <w:rPr>
          <w:rFonts w:ascii="Arial" w:hAnsi="Arial" w:cs="Arial"/>
          <w:sz w:val="24"/>
          <w:szCs w:val="24"/>
        </w:rPr>
      </w:pPr>
    </w:p>
    <w:p w14:paraId="14F60A93" w14:textId="0ECAB90C" w:rsidR="00B3336B" w:rsidRPr="00ED7E5C" w:rsidRDefault="00B3336B" w:rsidP="000F49E8">
      <w:pPr>
        <w:spacing w:after="120" w:line="240" w:lineRule="auto"/>
        <w:rPr>
          <w:rFonts w:ascii="Arial" w:hAnsi="Arial" w:cs="Arial"/>
          <w:b/>
          <w:bCs/>
          <w:sz w:val="24"/>
          <w:szCs w:val="24"/>
        </w:rPr>
      </w:pPr>
      <w:r w:rsidRPr="00ED7E5C">
        <w:rPr>
          <w:rFonts w:ascii="Arial" w:hAnsi="Arial" w:cs="Arial"/>
          <w:b/>
          <w:bCs/>
          <w:sz w:val="24"/>
          <w:szCs w:val="24"/>
        </w:rPr>
        <w:t>CAPITOLO XV</w:t>
      </w:r>
    </w:p>
    <w:p w14:paraId="3E007155" w14:textId="1229CD57" w:rsidR="00B3336B" w:rsidRPr="00B3336B" w:rsidRDefault="00B3336B" w:rsidP="000F49E8">
      <w:pPr>
        <w:spacing w:after="120" w:line="240" w:lineRule="auto"/>
        <w:rPr>
          <w:rFonts w:ascii="Arial" w:hAnsi="Arial" w:cs="Arial"/>
          <w:sz w:val="24"/>
          <w:szCs w:val="24"/>
        </w:rPr>
      </w:pPr>
      <w:r w:rsidRPr="00B3336B">
        <w:rPr>
          <w:rFonts w:ascii="Arial" w:hAnsi="Arial" w:cs="Arial"/>
          <w:sz w:val="24"/>
          <w:szCs w:val="24"/>
        </w:rPr>
        <w:t>E voi, perché trasgredite il comandamento di Dio in nome della vostra tradizione?</w:t>
      </w:r>
    </w:p>
    <w:p w14:paraId="3208B21B" w14:textId="68B73D1F" w:rsidR="00B3336B" w:rsidRPr="00B3336B" w:rsidRDefault="00B3336B" w:rsidP="000F49E8">
      <w:pPr>
        <w:spacing w:after="120" w:line="240" w:lineRule="auto"/>
        <w:rPr>
          <w:rFonts w:ascii="Arial" w:hAnsi="Arial" w:cs="Arial"/>
          <w:sz w:val="24"/>
          <w:szCs w:val="24"/>
        </w:rPr>
      </w:pPr>
      <w:r w:rsidRPr="00B3336B">
        <w:rPr>
          <w:rFonts w:ascii="Arial" w:hAnsi="Arial" w:cs="Arial"/>
          <w:sz w:val="24"/>
          <w:szCs w:val="24"/>
        </w:rPr>
        <w:t>Non ciò che entra nella bocca rende impuro l’uomo; ciò che esce dalla bocca, questo rende impuro l’uomo!».</w:t>
      </w:r>
      <w:r w:rsidRPr="00B3336B">
        <w:rPr>
          <w:rFonts w:ascii="Arial" w:hAnsi="Arial" w:cs="Arial"/>
          <w:sz w:val="24"/>
          <w:szCs w:val="24"/>
        </w:rPr>
        <w:tab/>
      </w:r>
    </w:p>
    <w:p w14:paraId="12A582B0" w14:textId="58B0C925" w:rsidR="00B3336B" w:rsidRPr="00B3336B" w:rsidRDefault="00B3336B" w:rsidP="000F49E8">
      <w:pPr>
        <w:spacing w:after="120" w:line="240" w:lineRule="auto"/>
        <w:rPr>
          <w:rFonts w:ascii="Arial" w:hAnsi="Arial" w:cs="Arial"/>
          <w:sz w:val="24"/>
          <w:szCs w:val="24"/>
        </w:rPr>
      </w:pPr>
      <w:r w:rsidRPr="00B3336B">
        <w:rPr>
          <w:rFonts w:ascii="Arial" w:hAnsi="Arial" w:cs="Arial"/>
          <w:sz w:val="24"/>
          <w:szCs w:val="24"/>
        </w:rPr>
        <w:t>Allora Gesù le replicò: «Donna, grande è la tua fede! Avvenga per te come desideri»</w:t>
      </w:r>
      <w:r w:rsidRPr="00B3336B">
        <w:rPr>
          <w:rFonts w:ascii="Arial" w:hAnsi="Arial" w:cs="Arial"/>
          <w:sz w:val="24"/>
          <w:szCs w:val="24"/>
        </w:rPr>
        <w:tab/>
      </w:r>
    </w:p>
    <w:p w14:paraId="72935B59" w14:textId="11216616" w:rsidR="00B3336B" w:rsidRPr="00B3336B" w:rsidRDefault="00B3336B" w:rsidP="000F49E8">
      <w:pPr>
        <w:spacing w:after="120" w:line="240" w:lineRule="auto"/>
        <w:rPr>
          <w:rFonts w:ascii="Arial" w:hAnsi="Arial" w:cs="Arial"/>
          <w:sz w:val="24"/>
          <w:szCs w:val="24"/>
        </w:rPr>
      </w:pPr>
      <w:r w:rsidRPr="00B3336B">
        <w:rPr>
          <w:rFonts w:ascii="Arial" w:hAnsi="Arial" w:cs="Arial"/>
          <w:sz w:val="24"/>
          <w:szCs w:val="24"/>
        </w:rPr>
        <w:t>E lodava il Dio d’Israele</w:t>
      </w:r>
      <w:r w:rsidRPr="00B3336B">
        <w:rPr>
          <w:rFonts w:ascii="Arial" w:hAnsi="Arial" w:cs="Arial"/>
          <w:sz w:val="24"/>
          <w:szCs w:val="24"/>
        </w:rPr>
        <w:tab/>
      </w:r>
    </w:p>
    <w:p w14:paraId="1A245521" w14:textId="49562512" w:rsidR="00B3336B" w:rsidRPr="00B3336B" w:rsidRDefault="00B3336B" w:rsidP="000F49E8">
      <w:pPr>
        <w:spacing w:after="120" w:line="240" w:lineRule="auto"/>
        <w:rPr>
          <w:rFonts w:ascii="Arial" w:hAnsi="Arial" w:cs="Arial"/>
          <w:sz w:val="24"/>
          <w:szCs w:val="24"/>
        </w:rPr>
      </w:pPr>
      <w:r w:rsidRPr="00B3336B">
        <w:rPr>
          <w:rFonts w:ascii="Arial" w:hAnsi="Arial" w:cs="Arial"/>
          <w:sz w:val="24"/>
          <w:szCs w:val="24"/>
        </w:rPr>
        <w:t>Sento compassione per la folla</w:t>
      </w:r>
      <w:r w:rsidRPr="00B3336B">
        <w:rPr>
          <w:rFonts w:ascii="Arial" w:hAnsi="Arial" w:cs="Arial"/>
          <w:sz w:val="24"/>
          <w:szCs w:val="24"/>
        </w:rPr>
        <w:tab/>
      </w:r>
    </w:p>
    <w:p w14:paraId="48055E7B" w14:textId="77777777" w:rsidR="00B3336B" w:rsidRDefault="00B3336B" w:rsidP="000F49E8">
      <w:pPr>
        <w:spacing w:after="120" w:line="240" w:lineRule="auto"/>
        <w:rPr>
          <w:rFonts w:ascii="Arial" w:hAnsi="Arial" w:cs="Arial"/>
          <w:sz w:val="24"/>
          <w:szCs w:val="24"/>
        </w:rPr>
      </w:pPr>
    </w:p>
    <w:p w14:paraId="2F36BAAF" w14:textId="078303A8" w:rsidR="00B3336B" w:rsidRPr="00ED7E5C" w:rsidRDefault="00B3336B" w:rsidP="000F49E8">
      <w:pPr>
        <w:spacing w:after="120" w:line="240" w:lineRule="auto"/>
        <w:rPr>
          <w:rFonts w:ascii="Arial" w:hAnsi="Arial" w:cs="Arial"/>
          <w:b/>
          <w:bCs/>
          <w:sz w:val="24"/>
          <w:szCs w:val="24"/>
        </w:rPr>
      </w:pPr>
      <w:r w:rsidRPr="00ED7E5C">
        <w:rPr>
          <w:rFonts w:ascii="Arial" w:hAnsi="Arial" w:cs="Arial"/>
          <w:b/>
          <w:bCs/>
          <w:sz w:val="24"/>
          <w:szCs w:val="24"/>
        </w:rPr>
        <w:t>CAPITOLO XVI</w:t>
      </w:r>
    </w:p>
    <w:p w14:paraId="61A49394" w14:textId="482FEED1" w:rsidR="00B3336B" w:rsidRPr="00B3336B" w:rsidRDefault="00B3336B" w:rsidP="000F49E8">
      <w:pPr>
        <w:spacing w:after="120" w:line="240" w:lineRule="auto"/>
        <w:rPr>
          <w:rFonts w:ascii="Arial" w:hAnsi="Arial" w:cs="Arial"/>
          <w:sz w:val="24"/>
          <w:szCs w:val="24"/>
        </w:rPr>
      </w:pPr>
      <w:r w:rsidRPr="00B3336B">
        <w:rPr>
          <w:rFonts w:ascii="Arial" w:hAnsi="Arial" w:cs="Arial"/>
          <w:sz w:val="24"/>
          <w:szCs w:val="24"/>
        </w:rPr>
        <w:t>Una generazione malvagia e adultera pretende un segno!</w:t>
      </w:r>
      <w:r w:rsidRPr="00B3336B">
        <w:rPr>
          <w:rFonts w:ascii="Arial" w:hAnsi="Arial" w:cs="Arial"/>
          <w:sz w:val="24"/>
          <w:szCs w:val="24"/>
        </w:rPr>
        <w:tab/>
      </w:r>
    </w:p>
    <w:p w14:paraId="01BE83F7" w14:textId="71E996E6" w:rsidR="00B3336B" w:rsidRPr="00B3336B" w:rsidRDefault="00B3336B" w:rsidP="000F49E8">
      <w:pPr>
        <w:spacing w:after="120" w:line="240" w:lineRule="auto"/>
        <w:rPr>
          <w:rFonts w:ascii="Arial" w:hAnsi="Arial" w:cs="Arial"/>
          <w:sz w:val="24"/>
          <w:szCs w:val="24"/>
        </w:rPr>
      </w:pPr>
      <w:r w:rsidRPr="00B3336B">
        <w:rPr>
          <w:rFonts w:ascii="Arial" w:hAnsi="Arial" w:cs="Arial"/>
          <w:sz w:val="24"/>
          <w:szCs w:val="24"/>
        </w:rPr>
        <w:t>Fate attenzione e guardatevi dal lievito dei farisei e dei sadducei</w:t>
      </w:r>
      <w:r w:rsidRPr="00B3336B">
        <w:rPr>
          <w:rFonts w:ascii="Arial" w:hAnsi="Arial" w:cs="Arial"/>
          <w:sz w:val="24"/>
          <w:szCs w:val="24"/>
        </w:rPr>
        <w:tab/>
      </w:r>
    </w:p>
    <w:p w14:paraId="04D93D20" w14:textId="294EE0A1" w:rsidR="00B3336B" w:rsidRPr="00B3336B" w:rsidRDefault="00B3336B" w:rsidP="000F49E8">
      <w:pPr>
        <w:spacing w:after="120" w:line="240" w:lineRule="auto"/>
        <w:rPr>
          <w:rFonts w:ascii="Arial" w:hAnsi="Arial" w:cs="Arial"/>
          <w:sz w:val="24"/>
          <w:szCs w:val="24"/>
        </w:rPr>
      </w:pPr>
      <w:r w:rsidRPr="00B3336B">
        <w:rPr>
          <w:rFonts w:ascii="Arial" w:hAnsi="Arial" w:cs="Arial"/>
          <w:sz w:val="24"/>
          <w:szCs w:val="24"/>
        </w:rPr>
        <w:t>E io a te dico: tu sei Pietro e su questa pietra edificherò la mia Chiesa</w:t>
      </w:r>
      <w:r w:rsidRPr="00B3336B">
        <w:rPr>
          <w:rFonts w:ascii="Arial" w:hAnsi="Arial" w:cs="Arial"/>
          <w:sz w:val="24"/>
          <w:szCs w:val="24"/>
        </w:rPr>
        <w:tab/>
      </w:r>
    </w:p>
    <w:p w14:paraId="1D0AB66B" w14:textId="520C49B1" w:rsidR="00B3336B" w:rsidRPr="00B3336B" w:rsidRDefault="00B3336B" w:rsidP="000F49E8">
      <w:pPr>
        <w:spacing w:after="120" w:line="240" w:lineRule="auto"/>
        <w:rPr>
          <w:rFonts w:ascii="Arial" w:hAnsi="Arial" w:cs="Arial"/>
          <w:sz w:val="24"/>
          <w:szCs w:val="24"/>
        </w:rPr>
      </w:pPr>
      <w:r w:rsidRPr="00B3336B">
        <w:rPr>
          <w:rFonts w:ascii="Arial" w:hAnsi="Arial" w:cs="Arial"/>
          <w:sz w:val="24"/>
          <w:szCs w:val="24"/>
        </w:rPr>
        <w:t>Tu mi sei di scandalo, perché non pensi secondo Dio, ma secondo gli uomini!</w:t>
      </w:r>
      <w:r w:rsidRPr="00B3336B">
        <w:rPr>
          <w:rFonts w:ascii="Arial" w:hAnsi="Arial" w:cs="Arial"/>
          <w:sz w:val="24"/>
          <w:szCs w:val="24"/>
        </w:rPr>
        <w:tab/>
      </w:r>
    </w:p>
    <w:p w14:paraId="3F04DD69" w14:textId="3C73F6E6" w:rsidR="00B3336B" w:rsidRPr="00B3336B" w:rsidRDefault="00B3336B" w:rsidP="000F49E8">
      <w:pPr>
        <w:spacing w:after="120" w:line="240" w:lineRule="auto"/>
        <w:rPr>
          <w:rFonts w:ascii="Arial" w:hAnsi="Arial" w:cs="Arial"/>
          <w:sz w:val="24"/>
          <w:szCs w:val="24"/>
        </w:rPr>
      </w:pPr>
      <w:r w:rsidRPr="00B3336B">
        <w:rPr>
          <w:rFonts w:ascii="Arial" w:hAnsi="Arial" w:cs="Arial"/>
          <w:sz w:val="24"/>
          <w:szCs w:val="24"/>
        </w:rPr>
        <w:t>Se qualcuno vuole venire dietro a me, rinneghi se stesso, prenda la sua croce e mi segua</w:t>
      </w:r>
      <w:r w:rsidRPr="00B3336B">
        <w:rPr>
          <w:rFonts w:ascii="Arial" w:hAnsi="Arial" w:cs="Arial"/>
          <w:sz w:val="24"/>
          <w:szCs w:val="24"/>
        </w:rPr>
        <w:tab/>
      </w:r>
    </w:p>
    <w:p w14:paraId="4B06E8E9" w14:textId="77777777" w:rsidR="00117729" w:rsidRDefault="00117729" w:rsidP="000F49E8">
      <w:pPr>
        <w:spacing w:after="120" w:line="240" w:lineRule="auto"/>
        <w:rPr>
          <w:rFonts w:ascii="Arial" w:hAnsi="Arial" w:cs="Arial"/>
          <w:sz w:val="24"/>
          <w:szCs w:val="24"/>
        </w:rPr>
      </w:pPr>
    </w:p>
    <w:p w14:paraId="24D73614" w14:textId="1E0B123B" w:rsidR="00B3336B" w:rsidRPr="00ED7E5C" w:rsidRDefault="00B3336B" w:rsidP="000F49E8">
      <w:pPr>
        <w:spacing w:after="120" w:line="240" w:lineRule="auto"/>
        <w:rPr>
          <w:rFonts w:ascii="Arial" w:hAnsi="Arial" w:cs="Arial"/>
          <w:b/>
          <w:bCs/>
          <w:sz w:val="24"/>
          <w:szCs w:val="24"/>
        </w:rPr>
      </w:pPr>
      <w:r w:rsidRPr="00ED7E5C">
        <w:rPr>
          <w:rFonts w:ascii="Arial" w:hAnsi="Arial" w:cs="Arial"/>
          <w:b/>
          <w:bCs/>
          <w:sz w:val="24"/>
          <w:szCs w:val="24"/>
        </w:rPr>
        <w:t>CAPITOLO XVII</w:t>
      </w:r>
    </w:p>
    <w:p w14:paraId="6F425695" w14:textId="2CDD42F3" w:rsidR="00B3336B" w:rsidRPr="00B3336B" w:rsidRDefault="00B3336B" w:rsidP="000F49E8">
      <w:pPr>
        <w:spacing w:after="120" w:line="240" w:lineRule="auto"/>
        <w:rPr>
          <w:rFonts w:ascii="Arial" w:hAnsi="Arial" w:cs="Arial"/>
          <w:sz w:val="24"/>
          <w:szCs w:val="24"/>
        </w:rPr>
      </w:pPr>
      <w:r w:rsidRPr="00B3336B">
        <w:rPr>
          <w:rFonts w:ascii="Arial" w:hAnsi="Arial" w:cs="Arial"/>
          <w:sz w:val="24"/>
          <w:szCs w:val="24"/>
        </w:rPr>
        <w:t>Questi è il Figlio mio, l’amato: in lui ho posto il mio compiacimento. Ascoltatelo</w:t>
      </w:r>
      <w:r w:rsidRPr="00B3336B">
        <w:rPr>
          <w:rFonts w:ascii="Arial" w:hAnsi="Arial" w:cs="Arial"/>
          <w:sz w:val="24"/>
          <w:szCs w:val="24"/>
        </w:rPr>
        <w:tab/>
      </w:r>
    </w:p>
    <w:p w14:paraId="5F00909B" w14:textId="3F5E3606" w:rsidR="00B3336B" w:rsidRPr="00B3336B" w:rsidRDefault="00B3336B" w:rsidP="000F49E8">
      <w:pPr>
        <w:spacing w:after="120" w:line="240" w:lineRule="auto"/>
        <w:rPr>
          <w:rFonts w:ascii="Arial" w:hAnsi="Arial" w:cs="Arial"/>
          <w:sz w:val="24"/>
          <w:szCs w:val="24"/>
        </w:rPr>
      </w:pPr>
      <w:r w:rsidRPr="00B3336B">
        <w:rPr>
          <w:rFonts w:ascii="Arial" w:hAnsi="Arial" w:cs="Arial"/>
          <w:sz w:val="24"/>
          <w:szCs w:val="24"/>
        </w:rPr>
        <w:t>Così anche il Figlio dell’uomo dovrà soffrire per opera loro</w:t>
      </w:r>
      <w:r w:rsidRPr="00B3336B">
        <w:rPr>
          <w:rFonts w:ascii="Arial" w:hAnsi="Arial" w:cs="Arial"/>
          <w:sz w:val="24"/>
          <w:szCs w:val="24"/>
        </w:rPr>
        <w:tab/>
      </w:r>
    </w:p>
    <w:p w14:paraId="33B87B87" w14:textId="1C4B648A" w:rsidR="00B3336B" w:rsidRPr="00B3336B" w:rsidRDefault="00B3336B" w:rsidP="000F49E8">
      <w:pPr>
        <w:spacing w:after="120" w:line="240" w:lineRule="auto"/>
        <w:rPr>
          <w:rFonts w:ascii="Arial" w:hAnsi="Arial" w:cs="Arial"/>
          <w:sz w:val="24"/>
          <w:szCs w:val="24"/>
        </w:rPr>
      </w:pPr>
      <w:r w:rsidRPr="00B3336B">
        <w:rPr>
          <w:rFonts w:ascii="Arial" w:hAnsi="Arial" w:cs="Arial"/>
          <w:sz w:val="24"/>
          <w:szCs w:val="24"/>
        </w:rPr>
        <w:t>L’ho portato dai tuoi discepoli, ma non sono riusciti a guarirlo</w:t>
      </w:r>
      <w:r w:rsidRPr="00B3336B">
        <w:rPr>
          <w:rFonts w:ascii="Arial" w:hAnsi="Arial" w:cs="Arial"/>
          <w:sz w:val="24"/>
          <w:szCs w:val="24"/>
        </w:rPr>
        <w:tab/>
      </w:r>
    </w:p>
    <w:p w14:paraId="4767AF20" w14:textId="135CCC3D" w:rsidR="00B3336B" w:rsidRPr="00B3336B" w:rsidRDefault="00B3336B" w:rsidP="000F49E8">
      <w:pPr>
        <w:spacing w:after="120" w:line="240" w:lineRule="auto"/>
        <w:rPr>
          <w:rFonts w:ascii="Arial" w:hAnsi="Arial" w:cs="Arial"/>
          <w:sz w:val="24"/>
          <w:szCs w:val="24"/>
        </w:rPr>
      </w:pPr>
      <w:r w:rsidRPr="00B3336B">
        <w:rPr>
          <w:rFonts w:ascii="Arial" w:hAnsi="Arial" w:cs="Arial"/>
          <w:sz w:val="24"/>
          <w:szCs w:val="24"/>
        </w:rPr>
        <w:t>Perché noi non siamo riusciti a scacciarlo?</w:t>
      </w:r>
      <w:r w:rsidRPr="00B3336B">
        <w:rPr>
          <w:rFonts w:ascii="Arial" w:hAnsi="Arial" w:cs="Arial"/>
          <w:sz w:val="24"/>
          <w:szCs w:val="24"/>
        </w:rPr>
        <w:tab/>
      </w:r>
    </w:p>
    <w:p w14:paraId="6FB64A98" w14:textId="6A140C49" w:rsidR="00B3336B" w:rsidRPr="00B3336B" w:rsidRDefault="00B3336B" w:rsidP="000F49E8">
      <w:pPr>
        <w:spacing w:after="120" w:line="240" w:lineRule="auto"/>
        <w:rPr>
          <w:rFonts w:ascii="Arial" w:hAnsi="Arial" w:cs="Arial"/>
          <w:sz w:val="24"/>
          <w:szCs w:val="24"/>
        </w:rPr>
      </w:pPr>
      <w:r w:rsidRPr="00B3336B">
        <w:rPr>
          <w:rFonts w:ascii="Arial" w:hAnsi="Arial" w:cs="Arial"/>
          <w:sz w:val="24"/>
          <w:szCs w:val="24"/>
        </w:rPr>
        <w:t>Il Figlio dell’uomo sta per essere consegnato nelle mani degli uomini e lo uccideranno</w:t>
      </w:r>
      <w:r w:rsidRPr="00B3336B">
        <w:rPr>
          <w:rFonts w:ascii="Arial" w:hAnsi="Arial" w:cs="Arial"/>
          <w:sz w:val="24"/>
          <w:szCs w:val="24"/>
        </w:rPr>
        <w:tab/>
      </w:r>
    </w:p>
    <w:p w14:paraId="3F589F9B" w14:textId="1E283B57" w:rsidR="00B3336B" w:rsidRPr="00B3336B" w:rsidRDefault="00B3336B" w:rsidP="000F49E8">
      <w:pPr>
        <w:spacing w:after="120" w:line="240" w:lineRule="auto"/>
        <w:rPr>
          <w:rFonts w:ascii="Arial" w:hAnsi="Arial" w:cs="Arial"/>
          <w:sz w:val="24"/>
          <w:szCs w:val="24"/>
        </w:rPr>
      </w:pPr>
      <w:r w:rsidRPr="00B3336B">
        <w:rPr>
          <w:rFonts w:ascii="Arial" w:hAnsi="Arial" w:cs="Arial"/>
          <w:sz w:val="24"/>
          <w:szCs w:val="24"/>
        </w:rPr>
        <w:lastRenderedPageBreak/>
        <w:t>Ma, per evitare di scandalizzarli</w:t>
      </w:r>
      <w:r w:rsidRPr="00B3336B">
        <w:rPr>
          <w:rFonts w:ascii="Arial" w:hAnsi="Arial" w:cs="Arial"/>
          <w:sz w:val="24"/>
          <w:szCs w:val="24"/>
        </w:rPr>
        <w:tab/>
      </w:r>
    </w:p>
    <w:p w14:paraId="2F54687F" w14:textId="77777777" w:rsidR="00A00722" w:rsidRDefault="00A00722" w:rsidP="000F49E8">
      <w:pPr>
        <w:spacing w:after="120" w:line="240" w:lineRule="auto"/>
        <w:rPr>
          <w:rFonts w:ascii="Arial" w:hAnsi="Arial" w:cs="Arial"/>
          <w:sz w:val="24"/>
          <w:szCs w:val="24"/>
        </w:rPr>
      </w:pPr>
    </w:p>
    <w:p w14:paraId="7E1337A5" w14:textId="5439942C" w:rsidR="00B3336B" w:rsidRPr="00ED7E5C" w:rsidRDefault="00B3336B" w:rsidP="000F49E8">
      <w:pPr>
        <w:spacing w:after="120" w:line="240" w:lineRule="auto"/>
        <w:rPr>
          <w:rFonts w:ascii="Arial" w:hAnsi="Arial" w:cs="Arial"/>
          <w:b/>
          <w:bCs/>
          <w:sz w:val="24"/>
          <w:szCs w:val="24"/>
        </w:rPr>
      </w:pPr>
      <w:r w:rsidRPr="00ED7E5C">
        <w:rPr>
          <w:rFonts w:ascii="Arial" w:hAnsi="Arial" w:cs="Arial"/>
          <w:b/>
          <w:bCs/>
          <w:sz w:val="24"/>
          <w:szCs w:val="24"/>
        </w:rPr>
        <w:t>CAPITOLO XVIII</w:t>
      </w:r>
      <w:r w:rsidRPr="00ED7E5C">
        <w:rPr>
          <w:rFonts w:ascii="Arial" w:hAnsi="Arial" w:cs="Arial"/>
          <w:b/>
          <w:bCs/>
          <w:sz w:val="24"/>
          <w:szCs w:val="24"/>
        </w:rPr>
        <w:tab/>
      </w:r>
    </w:p>
    <w:p w14:paraId="424AC268" w14:textId="3FF63320" w:rsidR="00B3336B" w:rsidRPr="00B3336B" w:rsidRDefault="00B3336B" w:rsidP="000F49E8">
      <w:pPr>
        <w:spacing w:after="120" w:line="240" w:lineRule="auto"/>
        <w:rPr>
          <w:rFonts w:ascii="Arial" w:hAnsi="Arial" w:cs="Arial"/>
          <w:sz w:val="24"/>
          <w:szCs w:val="24"/>
        </w:rPr>
      </w:pPr>
      <w:r w:rsidRPr="00B3336B">
        <w:rPr>
          <w:rFonts w:ascii="Arial" w:hAnsi="Arial" w:cs="Arial"/>
          <w:sz w:val="24"/>
          <w:szCs w:val="24"/>
        </w:rPr>
        <w:t>Chi dunque è più grande nel regno dei cieli?</w:t>
      </w:r>
      <w:r w:rsidRPr="00B3336B">
        <w:rPr>
          <w:rFonts w:ascii="Arial" w:hAnsi="Arial" w:cs="Arial"/>
          <w:sz w:val="24"/>
          <w:szCs w:val="24"/>
        </w:rPr>
        <w:tab/>
      </w:r>
    </w:p>
    <w:p w14:paraId="4910E739" w14:textId="631435FA" w:rsidR="00B3336B" w:rsidRPr="00B3336B" w:rsidRDefault="00B3336B" w:rsidP="000F49E8">
      <w:pPr>
        <w:spacing w:after="120" w:line="240" w:lineRule="auto"/>
        <w:rPr>
          <w:rFonts w:ascii="Arial" w:hAnsi="Arial" w:cs="Arial"/>
          <w:sz w:val="24"/>
          <w:szCs w:val="24"/>
        </w:rPr>
      </w:pPr>
      <w:r w:rsidRPr="00B3336B">
        <w:rPr>
          <w:rFonts w:ascii="Arial" w:hAnsi="Arial" w:cs="Arial"/>
          <w:sz w:val="24"/>
          <w:szCs w:val="24"/>
        </w:rPr>
        <w:t>È inevitabile che vengano scandali, ma guai all’uomo a causa del quale viene lo scandalo!</w:t>
      </w:r>
      <w:r w:rsidRPr="00B3336B">
        <w:rPr>
          <w:rFonts w:ascii="Arial" w:hAnsi="Arial" w:cs="Arial"/>
          <w:sz w:val="24"/>
          <w:szCs w:val="24"/>
        </w:rPr>
        <w:tab/>
      </w:r>
    </w:p>
    <w:p w14:paraId="28834E93" w14:textId="1967B27B" w:rsidR="00B3336B" w:rsidRPr="00B3336B" w:rsidRDefault="00B3336B" w:rsidP="000F49E8">
      <w:pPr>
        <w:spacing w:after="120" w:line="240" w:lineRule="auto"/>
        <w:rPr>
          <w:rFonts w:ascii="Arial" w:hAnsi="Arial" w:cs="Arial"/>
          <w:sz w:val="24"/>
          <w:szCs w:val="24"/>
        </w:rPr>
      </w:pPr>
      <w:r w:rsidRPr="00B3336B">
        <w:rPr>
          <w:rFonts w:ascii="Arial" w:hAnsi="Arial" w:cs="Arial"/>
          <w:sz w:val="24"/>
          <w:szCs w:val="24"/>
        </w:rPr>
        <w:t>In verità io vi dico: se riesce a trovarla</w:t>
      </w:r>
      <w:r w:rsidRPr="00B3336B">
        <w:rPr>
          <w:rFonts w:ascii="Arial" w:hAnsi="Arial" w:cs="Arial"/>
          <w:sz w:val="24"/>
          <w:szCs w:val="24"/>
        </w:rPr>
        <w:tab/>
      </w:r>
    </w:p>
    <w:p w14:paraId="506A2136" w14:textId="3A36D96C" w:rsidR="00B3336B" w:rsidRPr="00B3336B" w:rsidRDefault="00B3336B" w:rsidP="000F49E8">
      <w:pPr>
        <w:spacing w:after="120" w:line="240" w:lineRule="auto"/>
        <w:rPr>
          <w:rFonts w:ascii="Arial" w:hAnsi="Arial" w:cs="Arial"/>
          <w:sz w:val="24"/>
          <w:szCs w:val="24"/>
        </w:rPr>
      </w:pPr>
      <w:r w:rsidRPr="00B3336B">
        <w:rPr>
          <w:rFonts w:ascii="Arial" w:hAnsi="Arial" w:cs="Arial"/>
          <w:sz w:val="24"/>
          <w:szCs w:val="24"/>
        </w:rPr>
        <w:t>Sia per te come il pagano e il pubblicano</w:t>
      </w:r>
      <w:r w:rsidRPr="00B3336B">
        <w:rPr>
          <w:rFonts w:ascii="Arial" w:hAnsi="Arial" w:cs="Arial"/>
          <w:sz w:val="24"/>
          <w:szCs w:val="24"/>
        </w:rPr>
        <w:tab/>
      </w:r>
    </w:p>
    <w:p w14:paraId="1288FD38" w14:textId="653FDBAC" w:rsidR="00B3336B" w:rsidRPr="00B3336B" w:rsidRDefault="00B3336B" w:rsidP="000F49E8">
      <w:pPr>
        <w:spacing w:after="120" w:line="240" w:lineRule="auto"/>
        <w:rPr>
          <w:rFonts w:ascii="Arial" w:hAnsi="Arial" w:cs="Arial"/>
          <w:sz w:val="24"/>
          <w:szCs w:val="24"/>
        </w:rPr>
      </w:pPr>
      <w:r w:rsidRPr="00B3336B">
        <w:rPr>
          <w:rFonts w:ascii="Arial" w:hAnsi="Arial" w:cs="Arial"/>
          <w:sz w:val="24"/>
          <w:szCs w:val="24"/>
        </w:rPr>
        <w:t>Perché dove sono due o tre riuniti nel mio nome, lì sono io in mezzo a loro</w:t>
      </w:r>
      <w:r w:rsidRPr="00B3336B">
        <w:rPr>
          <w:rFonts w:ascii="Arial" w:hAnsi="Arial" w:cs="Arial"/>
          <w:sz w:val="24"/>
          <w:szCs w:val="24"/>
        </w:rPr>
        <w:tab/>
      </w:r>
    </w:p>
    <w:p w14:paraId="2C6716B3" w14:textId="5DDB54B6" w:rsidR="00B3336B" w:rsidRPr="00B3336B" w:rsidRDefault="00B3336B" w:rsidP="000F49E8">
      <w:pPr>
        <w:spacing w:after="120" w:line="240" w:lineRule="auto"/>
        <w:rPr>
          <w:rFonts w:ascii="Arial" w:hAnsi="Arial" w:cs="Arial"/>
          <w:sz w:val="24"/>
          <w:szCs w:val="24"/>
        </w:rPr>
      </w:pPr>
      <w:r w:rsidRPr="00B3336B">
        <w:rPr>
          <w:rFonts w:ascii="Arial" w:hAnsi="Arial" w:cs="Arial"/>
          <w:sz w:val="24"/>
          <w:szCs w:val="24"/>
        </w:rPr>
        <w:t>Non ti dico fino a sette volte, ma fino a settanta volte sette</w:t>
      </w:r>
      <w:r w:rsidRPr="00B3336B">
        <w:rPr>
          <w:rFonts w:ascii="Arial" w:hAnsi="Arial" w:cs="Arial"/>
          <w:sz w:val="24"/>
          <w:szCs w:val="24"/>
        </w:rPr>
        <w:tab/>
      </w:r>
    </w:p>
    <w:p w14:paraId="09DEA434" w14:textId="424DB44A" w:rsidR="00B3336B" w:rsidRPr="00B3336B" w:rsidRDefault="00B3336B" w:rsidP="000F49E8">
      <w:pPr>
        <w:spacing w:after="120" w:line="240" w:lineRule="auto"/>
        <w:rPr>
          <w:rFonts w:ascii="Arial" w:hAnsi="Arial" w:cs="Arial"/>
          <w:sz w:val="24"/>
          <w:szCs w:val="24"/>
        </w:rPr>
      </w:pPr>
      <w:r w:rsidRPr="00B3336B">
        <w:rPr>
          <w:rFonts w:ascii="Arial" w:hAnsi="Arial" w:cs="Arial"/>
          <w:sz w:val="24"/>
          <w:szCs w:val="24"/>
        </w:rPr>
        <w:t>Non dovevi anche tu aver pietà del tuo compagno, così come io ho avuto pietà di te?</w:t>
      </w:r>
      <w:r w:rsidRPr="00B3336B">
        <w:rPr>
          <w:rFonts w:ascii="Arial" w:hAnsi="Arial" w:cs="Arial"/>
          <w:sz w:val="24"/>
          <w:szCs w:val="24"/>
        </w:rPr>
        <w:tab/>
      </w:r>
    </w:p>
    <w:p w14:paraId="762B99FC" w14:textId="77777777" w:rsidR="00117729" w:rsidRDefault="00117729" w:rsidP="000F49E8">
      <w:pPr>
        <w:spacing w:after="120" w:line="240" w:lineRule="auto"/>
        <w:rPr>
          <w:rFonts w:ascii="Arial" w:hAnsi="Arial" w:cs="Arial"/>
          <w:sz w:val="24"/>
          <w:szCs w:val="24"/>
        </w:rPr>
      </w:pPr>
    </w:p>
    <w:p w14:paraId="5BC03BCE" w14:textId="3A0A637C" w:rsidR="00B3336B" w:rsidRPr="00ED7E5C" w:rsidRDefault="00B3336B" w:rsidP="000F49E8">
      <w:pPr>
        <w:spacing w:after="120" w:line="240" w:lineRule="auto"/>
        <w:rPr>
          <w:rFonts w:ascii="Arial" w:hAnsi="Arial" w:cs="Arial"/>
          <w:b/>
          <w:bCs/>
          <w:sz w:val="24"/>
          <w:szCs w:val="24"/>
        </w:rPr>
      </w:pPr>
      <w:r w:rsidRPr="00ED7E5C">
        <w:rPr>
          <w:rFonts w:ascii="Arial" w:hAnsi="Arial" w:cs="Arial"/>
          <w:b/>
          <w:bCs/>
          <w:sz w:val="24"/>
          <w:szCs w:val="24"/>
        </w:rPr>
        <w:t>CAPITOLO XIX</w:t>
      </w:r>
      <w:r w:rsidRPr="00ED7E5C">
        <w:rPr>
          <w:rFonts w:ascii="Arial" w:hAnsi="Arial" w:cs="Arial"/>
          <w:b/>
          <w:bCs/>
          <w:sz w:val="24"/>
          <w:szCs w:val="24"/>
        </w:rPr>
        <w:tab/>
      </w:r>
    </w:p>
    <w:p w14:paraId="78C33BFA" w14:textId="37B42397" w:rsidR="00B3336B" w:rsidRPr="00B3336B" w:rsidRDefault="00B3336B" w:rsidP="000F49E8">
      <w:pPr>
        <w:spacing w:after="120" w:line="240" w:lineRule="auto"/>
        <w:rPr>
          <w:rFonts w:ascii="Arial" w:hAnsi="Arial" w:cs="Arial"/>
          <w:sz w:val="24"/>
          <w:szCs w:val="24"/>
        </w:rPr>
      </w:pPr>
      <w:r w:rsidRPr="00B3336B">
        <w:rPr>
          <w:rFonts w:ascii="Arial" w:hAnsi="Arial" w:cs="Arial"/>
          <w:sz w:val="24"/>
          <w:szCs w:val="24"/>
        </w:rPr>
        <w:t>È lecito a un uomo ripudiare la propria moglie per qualsiasi motivo?</w:t>
      </w:r>
    </w:p>
    <w:p w14:paraId="74E0E678" w14:textId="14C62329" w:rsidR="00B3336B" w:rsidRPr="00B3336B" w:rsidRDefault="00B3336B" w:rsidP="000F49E8">
      <w:pPr>
        <w:spacing w:after="120" w:line="240" w:lineRule="auto"/>
        <w:rPr>
          <w:rFonts w:ascii="Arial" w:hAnsi="Arial" w:cs="Arial"/>
          <w:sz w:val="24"/>
          <w:szCs w:val="24"/>
        </w:rPr>
      </w:pPr>
      <w:r w:rsidRPr="00B3336B">
        <w:rPr>
          <w:rFonts w:ascii="Arial" w:hAnsi="Arial" w:cs="Arial"/>
          <w:sz w:val="24"/>
          <w:szCs w:val="24"/>
        </w:rPr>
        <w:t>Non tutti capiscono questa parola, ma solo coloro ai quali è stato concesso</w:t>
      </w:r>
      <w:r w:rsidRPr="00B3336B">
        <w:rPr>
          <w:rFonts w:ascii="Arial" w:hAnsi="Arial" w:cs="Arial"/>
          <w:sz w:val="24"/>
          <w:szCs w:val="24"/>
        </w:rPr>
        <w:tab/>
      </w:r>
    </w:p>
    <w:p w14:paraId="72F68526" w14:textId="103FA46E" w:rsidR="00B3336B" w:rsidRPr="00B3336B" w:rsidRDefault="00B3336B" w:rsidP="000F49E8">
      <w:pPr>
        <w:spacing w:after="120" w:line="240" w:lineRule="auto"/>
        <w:rPr>
          <w:rFonts w:ascii="Arial" w:hAnsi="Arial" w:cs="Arial"/>
          <w:sz w:val="24"/>
          <w:szCs w:val="24"/>
        </w:rPr>
      </w:pPr>
      <w:r w:rsidRPr="00B3336B">
        <w:rPr>
          <w:rFonts w:ascii="Arial" w:hAnsi="Arial" w:cs="Arial"/>
          <w:sz w:val="24"/>
          <w:szCs w:val="24"/>
        </w:rPr>
        <w:t>A chi è come loro, infatti, appartiene il regno dei cieli</w:t>
      </w:r>
      <w:r w:rsidRPr="00B3336B">
        <w:rPr>
          <w:rFonts w:ascii="Arial" w:hAnsi="Arial" w:cs="Arial"/>
          <w:sz w:val="24"/>
          <w:szCs w:val="24"/>
        </w:rPr>
        <w:tab/>
      </w:r>
    </w:p>
    <w:p w14:paraId="765EF0DF" w14:textId="7493BCD7" w:rsidR="00B3336B" w:rsidRPr="00B3336B" w:rsidRDefault="00B3336B" w:rsidP="000F49E8">
      <w:pPr>
        <w:spacing w:after="120" w:line="240" w:lineRule="auto"/>
        <w:rPr>
          <w:rFonts w:ascii="Arial" w:hAnsi="Arial" w:cs="Arial"/>
          <w:sz w:val="24"/>
          <w:szCs w:val="24"/>
        </w:rPr>
      </w:pPr>
      <w:r w:rsidRPr="00B3336B">
        <w:rPr>
          <w:rFonts w:ascii="Arial" w:hAnsi="Arial" w:cs="Arial"/>
          <w:sz w:val="24"/>
          <w:szCs w:val="24"/>
        </w:rPr>
        <w:t>Udita questa parola, il giovane se ne andò, triste; possedeva infatti molte ricchezze</w:t>
      </w:r>
    </w:p>
    <w:p w14:paraId="334B94C5" w14:textId="62C07CBD" w:rsidR="00B3336B" w:rsidRPr="00B3336B" w:rsidRDefault="00B3336B" w:rsidP="000F49E8">
      <w:pPr>
        <w:spacing w:after="120" w:line="240" w:lineRule="auto"/>
        <w:rPr>
          <w:rFonts w:ascii="Arial" w:hAnsi="Arial" w:cs="Arial"/>
          <w:sz w:val="24"/>
          <w:szCs w:val="24"/>
        </w:rPr>
      </w:pPr>
      <w:r w:rsidRPr="00B3336B">
        <w:rPr>
          <w:rFonts w:ascii="Arial" w:hAnsi="Arial" w:cs="Arial"/>
          <w:sz w:val="24"/>
          <w:szCs w:val="24"/>
        </w:rPr>
        <w:t>In verità io vi dico: difficilmente un ricco entrerà nel regno dei cieli</w:t>
      </w:r>
      <w:r w:rsidRPr="00B3336B">
        <w:rPr>
          <w:rFonts w:ascii="Arial" w:hAnsi="Arial" w:cs="Arial"/>
          <w:sz w:val="24"/>
          <w:szCs w:val="24"/>
        </w:rPr>
        <w:tab/>
      </w:r>
    </w:p>
    <w:p w14:paraId="759729D9" w14:textId="0D7E4996" w:rsidR="00B3336B" w:rsidRPr="00B3336B" w:rsidRDefault="00B3336B" w:rsidP="000F49E8">
      <w:pPr>
        <w:spacing w:after="120" w:line="240" w:lineRule="auto"/>
        <w:rPr>
          <w:rFonts w:ascii="Arial" w:hAnsi="Arial" w:cs="Arial"/>
          <w:sz w:val="24"/>
          <w:szCs w:val="24"/>
        </w:rPr>
      </w:pPr>
      <w:r w:rsidRPr="00B3336B">
        <w:rPr>
          <w:rFonts w:ascii="Arial" w:hAnsi="Arial" w:cs="Arial"/>
          <w:sz w:val="24"/>
          <w:szCs w:val="24"/>
        </w:rPr>
        <w:t>Ecco, noi abbiamo lasciato tutto e ti abbiamo seguito; che cosa dunque ne avremo?</w:t>
      </w:r>
      <w:r w:rsidRPr="00B3336B">
        <w:rPr>
          <w:rFonts w:ascii="Arial" w:hAnsi="Arial" w:cs="Arial"/>
          <w:sz w:val="24"/>
          <w:szCs w:val="24"/>
        </w:rPr>
        <w:tab/>
      </w:r>
    </w:p>
    <w:p w14:paraId="487EEF47" w14:textId="75CB39DA" w:rsidR="00117729" w:rsidRDefault="00117729" w:rsidP="000F49E8">
      <w:pPr>
        <w:spacing w:after="120" w:line="240" w:lineRule="auto"/>
        <w:rPr>
          <w:rFonts w:ascii="Arial" w:hAnsi="Arial" w:cs="Arial"/>
          <w:sz w:val="24"/>
          <w:szCs w:val="24"/>
        </w:rPr>
      </w:pPr>
    </w:p>
    <w:p w14:paraId="4C02AAD6" w14:textId="4C4D16BC" w:rsidR="00B3336B" w:rsidRPr="00ED7E5C" w:rsidRDefault="00B3336B" w:rsidP="000F49E8">
      <w:pPr>
        <w:spacing w:after="120" w:line="240" w:lineRule="auto"/>
        <w:jc w:val="both"/>
        <w:rPr>
          <w:rFonts w:ascii="Arial" w:hAnsi="Arial" w:cs="Arial"/>
          <w:b/>
          <w:bCs/>
          <w:sz w:val="24"/>
          <w:szCs w:val="24"/>
        </w:rPr>
      </w:pPr>
      <w:r w:rsidRPr="00ED7E5C">
        <w:rPr>
          <w:rFonts w:ascii="Arial" w:hAnsi="Arial" w:cs="Arial"/>
          <w:b/>
          <w:bCs/>
          <w:sz w:val="24"/>
          <w:szCs w:val="24"/>
        </w:rPr>
        <w:t>CAPITOLO XX</w:t>
      </w:r>
    </w:p>
    <w:p w14:paraId="1D60A352" w14:textId="4DC68BAF" w:rsidR="00B3336B" w:rsidRPr="00B3336B" w:rsidRDefault="00B3336B" w:rsidP="000F49E8">
      <w:pPr>
        <w:spacing w:after="120" w:line="240" w:lineRule="auto"/>
        <w:jc w:val="both"/>
        <w:rPr>
          <w:rFonts w:ascii="Arial" w:hAnsi="Arial" w:cs="Arial"/>
          <w:sz w:val="24"/>
          <w:szCs w:val="24"/>
        </w:rPr>
      </w:pPr>
      <w:r w:rsidRPr="00B3336B">
        <w:rPr>
          <w:rFonts w:ascii="Arial" w:hAnsi="Arial" w:cs="Arial"/>
          <w:sz w:val="24"/>
          <w:szCs w:val="24"/>
        </w:rPr>
        <w:t>Oppure tu sei invidioso perché io sono buono?</w:t>
      </w:r>
    </w:p>
    <w:p w14:paraId="1F663085" w14:textId="54E9A478" w:rsidR="00B3336B" w:rsidRPr="00B3336B" w:rsidRDefault="00B3336B" w:rsidP="000F49E8">
      <w:pPr>
        <w:spacing w:after="120" w:line="240" w:lineRule="auto"/>
        <w:jc w:val="both"/>
        <w:rPr>
          <w:rFonts w:ascii="Arial" w:hAnsi="Arial" w:cs="Arial"/>
          <w:sz w:val="24"/>
          <w:szCs w:val="24"/>
        </w:rPr>
      </w:pPr>
      <w:r w:rsidRPr="00B3336B">
        <w:rPr>
          <w:rFonts w:ascii="Arial" w:hAnsi="Arial" w:cs="Arial"/>
          <w:sz w:val="24"/>
          <w:szCs w:val="24"/>
        </w:rPr>
        <w:t>E il terzo giorno risorgerà</w:t>
      </w:r>
      <w:r w:rsidRPr="00B3336B">
        <w:rPr>
          <w:rFonts w:ascii="Arial" w:hAnsi="Arial" w:cs="Arial"/>
          <w:sz w:val="24"/>
          <w:szCs w:val="24"/>
        </w:rPr>
        <w:tab/>
      </w:r>
    </w:p>
    <w:p w14:paraId="2E602CD8" w14:textId="22577F04" w:rsidR="00B3336B" w:rsidRPr="00B3336B" w:rsidRDefault="00B3336B" w:rsidP="000F49E8">
      <w:pPr>
        <w:spacing w:after="120" w:line="240" w:lineRule="auto"/>
        <w:jc w:val="both"/>
        <w:rPr>
          <w:rFonts w:ascii="Arial" w:hAnsi="Arial" w:cs="Arial"/>
          <w:sz w:val="24"/>
          <w:szCs w:val="24"/>
        </w:rPr>
      </w:pPr>
      <w:r w:rsidRPr="00B3336B">
        <w:rPr>
          <w:rFonts w:ascii="Arial" w:hAnsi="Arial" w:cs="Arial"/>
          <w:sz w:val="24"/>
          <w:szCs w:val="24"/>
        </w:rPr>
        <w:t>Però sedere alla mia destra e alla mia sinistra non sta a me concederlo</w:t>
      </w:r>
      <w:r w:rsidRPr="00B3336B">
        <w:rPr>
          <w:rFonts w:ascii="Arial" w:hAnsi="Arial" w:cs="Arial"/>
          <w:sz w:val="24"/>
          <w:szCs w:val="24"/>
        </w:rPr>
        <w:tab/>
      </w:r>
    </w:p>
    <w:p w14:paraId="3AA51BBB" w14:textId="11B073C1" w:rsidR="00B3336B" w:rsidRPr="00B3336B" w:rsidRDefault="00B3336B" w:rsidP="000F49E8">
      <w:pPr>
        <w:spacing w:after="120" w:line="240" w:lineRule="auto"/>
        <w:jc w:val="both"/>
        <w:rPr>
          <w:rFonts w:ascii="Arial" w:hAnsi="Arial" w:cs="Arial"/>
          <w:sz w:val="24"/>
          <w:szCs w:val="24"/>
        </w:rPr>
      </w:pPr>
      <w:r w:rsidRPr="00B3336B">
        <w:rPr>
          <w:rFonts w:ascii="Arial" w:hAnsi="Arial" w:cs="Arial"/>
          <w:sz w:val="24"/>
          <w:szCs w:val="24"/>
        </w:rPr>
        <w:t>Ma per servire e dare la propria vita in riscatto per molti</w:t>
      </w:r>
      <w:r w:rsidRPr="00B3336B">
        <w:rPr>
          <w:rFonts w:ascii="Arial" w:hAnsi="Arial" w:cs="Arial"/>
          <w:sz w:val="24"/>
          <w:szCs w:val="24"/>
        </w:rPr>
        <w:tab/>
      </w:r>
    </w:p>
    <w:p w14:paraId="6B25B6CA" w14:textId="3955688A" w:rsidR="00B3336B" w:rsidRDefault="00B3336B" w:rsidP="000F49E8">
      <w:pPr>
        <w:spacing w:after="120" w:line="240" w:lineRule="auto"/>
        <w:jc w:val="both"/>
        <w:rPr>
          <w:rFonts w:ascii="Arial" w:hAnsi="Arial" w:cs="Arial"/>
          <w:sz w:val="24"/>
          <w:szCs w:val="24"/>
        </w:rPr>
      </w:pPr>
      <w:r w:rsidRPr="00B3336B">
        <w:rPr>
          <w:rFonts w:ascii="Arial" w:hAnsi="Arial" w:cs="Arial"/>
          <w:sz w:val="24"/>
          <w:szCs w:val="24"/>
        </w:rPr>
        <w:t>Che cosa volete che io faccia per voi?</w:t>
      </w:r>
      <w:r w:rsidRPr="00B3336B">
        <w:rPr>
          <w:rFonts w:ascii="Arial" w:hAnsi="Arial" w:cs="Arial"/>
          <w:sz w:val="24"/>
          <w:szCs w:val="24"/>
        </w:rPr>
        <w:tab/>
      </w:r>
    </w:p>
    <w:p w14:paraId="74D6DE07" w14:textId="77777777" w:rsidR="001C5C87" w:rsidRDefault="001C5C87" w:rsidP="000F49E8">
      <w:pPr>
        <w:spacing w:after="120" w:line="240" w:lineRule="auto"/>
        <w:jc w:val="both"/>
        <w:rPr>
          <w:rFonts w:ascii="Arial" w:hAnsi="Arial" w:cs="Arial"/>
          <w:sz w:val="24"/>
          <w:szCs w:val="24"/>
        </w:rPr>
      </w:pPr>
    </w:p>
    <w:p w14:paraId="6E9455BB" w14:textId="34A526FF" w:rsidR="00DF6CA8" w:rsidRPr="005C1EE8" w:rsidRDefault="00DF6CA8" w:rsidP="000F49E8">
      <w:pPr>
        <w:pStyle w:val="Titolo2"/>
        <w:spacing w:after="120" w:line="240" w:lineRule="auto"/>
      </w:pPr>
      <w:bookmarkStart w:id="6" w:name="_Toc212557278"/>
      <w:r w:rsidRPr="005C1EE8">
        <w:t>Tutto dallo Spirito Santo, tutto per lo Spirito Santo</w:t>
      </w:r>
      <w:bookmarkEnd w:id="6"/>
    </w:p>
    <w:p w14:paraId="303C7FF4" w14:textId="4D516E4F" w:rsidR="001C5C87" w:rsidRDefault="00BC3427" w:rsidP="000F49E8">
      <w:pPr>
        <w:spacing w:after="120" w:line="240" w:lineRule="auto"/>
        <w:jc w:val="both"/>
        <w:rPr>
          <w:rFonts w:ascii="Arial" w:hAnsi="Arial" w:cs="Arial"/>
          <w:sz w:val="24"/>
          <w:szCs w:val="24"/>
        </w:rPr>
      </w:pPr>
      <w:r>
        <w:rPr>
          <w:rFonts w:ascii="Arial" w:hAnsi="Arial" w:cs="Arial"/>
          <w:sz w:val="24"/>
          <w:szCs w:val="24"/>
        </w:rPr>
        <w:t xml:space="preserve">Il Padre nostro </w:t>
      </w:r>
      <w:r w:rsidR="009B7CD4">
        <w:rPr>
          <w:rFonts w:ascii="Arial" w:hAnsi="Arial" w:cs="Arial"/>
          <w:sz w:val="24"/>
          <w:szCs w:val="24"/>
        </w:rPr>
        <w:t>celeste</w:t>
      </w:r>
      <w:r>
        <w:rPr>
          <w:rFonts w:ascii="Arial" w:hAnsi="Arial" w:cs="Arial"/>
          <w:sz w:val="24"/>
          <w:szCs w:val="24"/>
        </w:rPr>
        <w:t>, per opera dello Spirito Santo, per bocca di Gesù e per il suo cuore</w:t>
      </w:r>
      <w:r w:rsidR="00D65953">
        <w:rPr>
          <w:rFonts w:ascii="Arial" w:hAnsi="Arial" w:cs="Arial"/>
          <w:sz w:val="24"/>
          <w:szCs w:val="24"/>
        </w:rPr>
        <w:t>,</w:t>
      </w:r>
      <w:r>
        <w:rPr>
          <w:rFonts w:ascii="Arial" w:hAnsi="Arial" w:cs="Arial"/>
          <w:sz w:val="24"/>
          <w:szCs w:val="24"/>
        </w:rPr>
        <w:t xml:space="preserve"> ha messo nel Vangelo secondo Matteo tutta la bellezza, l</w:t>
      </w:r>
      <w:r w:rsidR="001C5C87">
        <w:rPr>
          <w:rFonts w:ascii="Arial" w:hAnsi="Arial" w:cs="Arial"/>
          <w:sz w:val="24"/>
          <w:szCs w:val="24"/>
        </w:rPr>
        <w:t>a magnificenza</w:t>
      </w:r>
      <w:r>
        <w:rPr>
          <w:rFonts w:ascii="Arial" w:hAnsi="Arial" w:cs="Arial"/>
          <w:sz w:val="24"/>
          <w:szCs w:val="24"/>
        </w:rPr>
        <w:t xml:space="preserve">, lo </w:t>
      </w:r>
      <w:r>
        <w:rPr>
          <w:rFonts w:ascii="Arial" w:hAnsi="Arial" w:cs="Arial"/>
          <w:sz w:val="24"/>
          <w:szCs w:val="24"/>
        </w:rPr>
        <w:lastRenderedPageBreak/>
        <w:t>splendore, la pienezza della verità e della luce del Regno di Dio. Ciò che il Padre opera per mezzo dello Spirito Santo, per mezzo dello Spirito Santo si può comprendere e per mezzo dello Spirito Santo lo si potrà vivere .Ciò che il Padre fa giungere a no</w:t>
      </w:r>
      <w:r w:rsidR="00D65953">
        <w:rPr>
          <w:rFonts w:ascii="Arial" w:hAnsi="Arial" w:cs="Arial"/>
          <w:sz w:val="24"/>
          <w:szCs w:val="24"/>
        </w:rPr>
        <w:t>i</w:t>
      </w:r>
      <w:r>
        <w:rPr>
          <w:rFonts w:ascii="Arial" w:hAnsi="Arial" w:cs="Arial"/>
          <w:sz w:val="24"/>
          <w:szCs w:val="24"/>
        </w:rPr>
        <w:t xml:space="preserve"> dal cuore di Cristo Gesù, solo se si è nel cuore di Cristo Gesù lo si potrà conosce</w:t>
      </w:r>
      <w:r w:rsidR="00862FC9">
        <w:rPr>
          <w:rFonts w:ascii="Arial" w:hAnsi="Arial" w:cs="Arial"/>
          <w:sz w:val="24"/>
          <w:szCs w:val="24"/>
        </w:rPr>
        <w:t>re</w:t>
      </w:r>
      <w:r>
        <w:rPr>
          <w:rFonts w:ascii="Arial" w:hAnsi="Arial" w:cs="Arial"/>
          <w:sz w:val="24"/>
          <w:szCs w:val="24"/>
        </w:rPr>
        <w:t xml:space="preserve"> e lo si potrà vivere. Se si esce dal cuore di Gesù Signore, nulla si conosce e nulla si vive. Ma se nulla si conosce e nulla si vive</w:t>
      </w:r>
      <w:r w:rsidR="00D65953">
        <w:rPr>
          <w:rFonts w:ascii="Arial" w:hAnsi="Arial" w:cs="Arial"/>
          <w:sz w:val="24"/>
          <w:szCs w:val="24"/>
        </w:rPr>
        <w:t>,</w:t>
      </w:r>
      <w:r>
        <w:rPr>
          <w:rFonts w:ascii="Arial" w:hAnsi="Arial" w:cs="Arial"/>
          <w:sz w:val="24"/>
          <w:szCs w:val="24"/>
        </w:rPr>
        <w:t xml:space="preserve"> nulla si potrà annunciare, nulla insegnare, nulla proclamare, nulla predicare, nulla spiegare.  Tutto il Padre oper</w:t>
      </w:r>
      <w:r w:rsidR="00D65953">
        <w:rPr>
          <w:rFonts w:ascii="Arial" w:hAnsi="Arial" w:cs="Arial"/>
          <w:sz w:val="24"/>
          <w:szCs w:val="24"/>
        </w:rPr>
        <w:t>a</w:t>
      </w:r>
      <w:r>
        <w:rPr>
          <w:rFonts w:ascii="Arial" w:hAnsi="Arial" w:cs="Arial"/>
          <w:sz w:val="24"/>
          <w:szCs w:val="24"/>
        </w:rPr>
        <w:t xml:space="preserve"> per Cristo nello Spirito e tutto per lo Spirito Santo in </w:t>
      </w:r>
      <w:r w:rsidR="00862FC9">
        <w:rPr>
          <w:rFonts w:ascii="Arial" w:hAnsi="Arial" w:cs="Arial"/>
          <w:sz w:val="24"/>
          <w:szCs w:val="24"/>
        </w:rPr>
        <w:t xml:space="preserve">Cristo. Tutto </w:t>
      </w:r>
      <w:r>
        <w:rPr>
          <w:rFonts w:ascii="Arial" w:hAnsi="Arial" w:cs="Arial"/>
          <w:sz w:val="24"/>
          <w:szCs w:val="24"/>
        </w:rPr>
        <w:t xml:space="preserve">noi dobbiamo compiere per Cristo nello Spirito Santo e per lo Spirito Santo in </w:t>
      </w:r>
      <w:r w:rsidR="00862FC9">
        <w:rPr>
          <w:rFonts w:ascii="Arial" w:hAnsi="Arial" w:cs="Arial"/>
          <w:sz w:val="24"/>
          <w:szCs w:val="24"/>
        </w:rPr>
        <w:t xml:space="preserve">Cristo, per obbedire alla volontà del Padre e fare la volontà del Padre nostra unica Legge. </w:t>
      </w:r>
    </w:p>
    <w:p w14:paraId="03DAA8B0" w14:textId="7CFEE792" w:rsidR="00BC3427" w:rsidRDefault="00386AFE" w:rsidP="000F49E8">
      <w:pPr>
        <w:spacing w:after="120" w:line="240" w:lineRule="auto"/>
        <w:jc w:val="both"/>
        <w:rPr>
          <w:rFonts w:ascii="Arial" w:hAnsi="Arial" w:cs="Arial"/>
          <w:sz w:val="24"/>
          <w:szCs w:val="24"/>
        </w:rPr>
      </w:pPr>
      <w:r>
        <w:rPr>
          <w:rFonts w:ascii="Arial" w:hAnsi="Arial" w:cs="Arial"/>
          <w:sz w:val="24"/>
          <w:szCs w:val="24"/>
        </w:rPr>
        <w:t>Ecco come questa verità viene rivelata dall’Apostolo Paolo nella Prima Lettera ai Corinti. Si tratta di una rivelazione che tocca la vita di ogni discepolo di Gesù.</w:t>
      </w:r>
    </w:p>
    <w:p w14:paraId="1F832F10" w14:textId="59CDA8BB" w:rsidR="00386AFE" w:rsidRPr="00386AFE" w:rsidRDefault="00386AFE" w:rsidP="000F49E8">
      <w:pPr>
        <w:spacing w:after="120" w:line="240" w:lineRule="auto"/>
        <w:jc w:val="both"/>
        <w:rPr>
          <w:rFonts w:ascii="Arial" w:hAnsi="Arial" w:cs="Arial"/>
          <w:i/>
          <w:iCs/>
          <w:sz w:val="24"/>
          <w:szCs w:val="24"/>
        </w:rPr>
      </w:pPr>
      <w:r w:rsidRPr="00386AFE">
        <w:rPr>
          <w:rFonts w:ascii="Arial" w:hAnsi="Arial" w:cs="Arial"/>
          <w:i/>
          <w:iCs/>
          <w:sz w:val="24"/>
          <w:szCs w:val="24"/>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06B1483E" w14:textId="2EA676ED" w:rsidR="00386AFE" w:rsidRPr="00386AFE" w:rsidRDefault="00386AFE" w:rsidP="000F49E8">
      <w:pPr>
        <w:spacing w:after="120" w:line="240" w:lineRule="auto"/>
        <w:jc w:val="both"/>
        <w:rPr>
          <w:rFonts w:ascii="Arial" w:hAnsi="Arial" w:cs="Arial"/>
          <w:i/>
          <w:iCs/>
          <w:sz w:val="24"/>
          <w:szCs w:val="24"/>
        </w:rPr>
      </w:pPr>
      <w:r w:rsidRPr="00386AFE">
        <w:rPr>
          <w:rFonts w:ascii="Arial" w:hAnsi="Arial" w:cs="Arial"/>
          <w:i/>
          <w:iCs/>
          <w:sz w:val="24"/>
          <w:szCs w:val="24"/>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266509C0" w14:textId="5844560F" w:rsidR="00386AFE" w:rsidRPr="00386AFE" w:rsidRDefault="00386AFE" w:rsidP="000F49E8">
      <w:pPr>
        <w:spacing w:after="120" w:line="240" w:lineRule="auto"/>
        <w:jc w:val="both"/>
        <w:rPr>
          <w:rFonts w:ascii="Arial" w:hAnsi="Arial" w:cs="Arial"/>
          <w:i/>
          <w:iCs/>
          <w:sz w:val="24"/>
          <w:szCs w:val="24"/>
        </w:rPr>
      </w:pPr>
      <w:r w:rsidRPr="00386AFE">
        <w:rPr>
          <w:rFonts w:ascii="Arial" w:hAnsi="Arial" w:cs="Arial"/>
          <w:i/>
          <w:iCs/>
          <w:sz w:val="24"/>
          <w:szCs w:val="24"/>
        </w:rPr>
        <w:t>La parola della croce infatti è stoltezza per quelli che si perdono, ma per quelli che si salvano, ossia per noi, è potenza di Dio. Sta scritto infatti:</w:t>
      </w:r>
      <w:r>
        <w:rPr>
          <w:rFonts w:ascii="Arial" w:hAnsi="Arial" w:cs="Arial"/>
          <w:i/>
          <w:iCs/>
          <w:sz w:val="24"/>
          <w:szCs w:val="24"/>
        </w:rPr>
        <w:t xml:space="preserve"> </w:t>
      </w:r>
      <w:r w:rsidRPr="00386AFE">
        <w:rPr>
          <w:rFonts w:ascii="Arial" w:hAnsi="Arial" w:cs="Arial"/>
          <w:i/>
          <w:iCs/>
          <w:sz w:val="24"/>
          <w:szCs w:val="24"/>
        </w:rPr>
        <w:t>Distruggerò la sapienza dei sapienti</w:t>
      </w:r>
      <w:r>
        <w:rPr>
          <w:rFonts w:ascii="Arial" w:hAnsi="Arial" w:cs="Arial"/>
          <w:i/>
          <w:iCs/>
          <w:sz w:val="24"/>
          <w:szCs w:val="24"/>
        </w:rPr>
        <w:t xml:space="preserve"> </w:t>
      </w:r>
      <w:r w:rsidRPr="00386AFE">
        <w:rPr>
          <w:rFonts w:ascii="Arial" w:hAnsi="Arial" w:cs="Arial"/>
          <w:i/>
          <w:iCs/>
          <w:sz w:val="24"/>
          <w:szCs w:val="24"/>
        </w:rPr>
        <w:t>e annullerò l’intelligenza degli intelligenti.</w:t>
      </w:r>
    </w:p>
    <w:p w14:paraId="16CA7516" w14:textId="43BD8BEE" w:rsidR="00386AFE" w:rsidRPr="00386AFE" w:rsidRDefault="00386AFE" w:rsidP="000F49E8">
      <w:pPr>
        <w:spacing w:after="120" w:line="240" w:lineRule="auto"/>
        <w:jc w:val="both"/>
        <w:rPr>
          <w:rFonts w:ascii="Arial" w:hAnsi="Arial" w:cs="Arial"/>
          <w:i/>
          <w:iCs/>
          <w:sz w:val="24"/>
          <w:szCs w:val="24"/>
        </w:rPr>
      </w:pPr>
      <w:r w:rsidRPr="00386AFE">
        <w:rPr>
          <w:rFonts w:ascii="Arial" w:hAnsi="Arial" w:cs="Arial"/>
          <w:i/>
          <w:iCs/>
          <w:sz w:val="24"/>
          <w:szCs w:val="24"/>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6FFA99CB" w14:textId="1C38918E" w:rsidR="00386AFE" w:rsidRPr="00386AFE" w:rsidRDefault="00386AFE" w:rsidP="000F49E8">
      <w:pPr>
        <w:spacing w:after="120" w:line="240" w:lineRule="auto"/>
        <w:jc w:val="both"/>
        <w:rPr>
          <w:rFonts w:ascii="Arial" w:hAnsi="Arial" w:cs="Arial"/>
          <w:i/>
          <w:iCs/>
          <w:sz w:val="24"/>
          <w:szCs w:val="24"/>
        </w:rPr>
      </w:pPr>
      <w:r w:rsidRPr="00386AFE">
        <w:rPr>
          <w:rFonts w:ascii="Arial" w:hAnsi="Arial" w:cs="Arial"/>
          <w:i/>
          <w:iCs/>
          <w:sz w:val="24"/>
          <w:szCs w:val="24"/>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w:t>
      </w:r>
      <w:r w:rsidRPr="00386AFE">
        <w:rPr>
          <w:rFonts w:ascii="Arial" w:hAnsi="Arial" w:cs="Arial"/>
          <w:i/>
          <w:iCs/>
          <w:sz w:val="24"/>
          <w:szCs w:val="24"/>
        </w:rPr>
        <w:lastRenderedPageBreak/>
        <w:t>il quale per noi è diventato sapienza per opera di Dio, giustizia, santificazione e redenzione, perché, come sta scritto, chi si vanta, si vanti nel Signore</w:t>
      </w:r>
      <w:r>
        <w:rPr>
          <w:rFonts w:ascii="Arial" w:hAnsi="Arial" w:cs="Arial"/>
          <w:i/>
          <w:iCs/>
          <w:sz w:val="24"/>
          <w:szCs w:val="24"/>
        </w:rPr>
        <w:t xml:space="preserve"> (1Cor 1,10-31). </w:t>
      </w:r>
    </w:p>
    <w:p w14:paraId="626151D5" w14:textId="756BF9F9" w:rsidR="00386AFE" w:rsidRPr="00386AFE" w:rsidRDefault="00386AFE" w:rsidP="000F49E8">
      <w:pPr>
        <w:spacing w:after="120" w:line="240" w:lineRule="auto"/>
        <w:jc w:val="both"/>
        <w:rPr>
          <w:rFonts w:ascii="Arial" w:hAnsi="Arial" w:cs="Arial"/>
          <w:i/>
          <w:iCs/>
          <w:sz w:val="24"/>
          <w:szCs w:val="24"/>
        </w:rPr>
      </w:pPr>
      <w:r w:rsidRPr="00386AFE">
        <w:rPr>
          <w:rFonts w:ascii="Arial" w:hAnsi="Arial" w:cs="Arial"/>
          <w:i/>
          <w:iCs/>
          <w:sz w:val="24"/>
          <w:szCs w:val="24"/>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r w:rsidR="00A63795">
        <w:rPr>
          <w:rFonts w:ascii="Arial" w:hAnsi="Arial" w:cs="Arial"/>
          <w:i/>
          <w:iCs/>
          <w:sz w:val="24"/>
          <w:szCs w:val="24"/>
        </w:rPr>
        <w:t xml:space="preserve"> </w:t>
      </w:r>
      <w:r w:rsidRPr="00386AFE">
        <w:rPr>
          <w:rFonts w:ascii="Arial" w:hAnsi="Arial" w:cs="Arial"/>
          <w:i/>
          <w:iCs/>
          <w:sz w:val="24"/>
          <w:szCs w:val="24"/>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r>
        <w:rPr>
          <w:rFonts w:ascii="Arial" w:hAnsi="Arial" w:cs="Arial"/>
          <w:i/>
          <w:iCs/>
          <w:sz w:val="24"/>
          <w:szCs w:val="24"/>
        </w:rPr>
        <w:t xml:space="preserve"> </w:t>
      </w:r>
      <w:r w:rsidRPr="00386AFE">
        <w:rPr>
          <w:rFonts w:ascii="Arial" w:hAnsi="Arial" w:cs="Arial"/>
          <w:i/>
          <w:iCs/>
          <w:sz w:val="24"/>
          <w:szCs w:val="24"/>
        </w:rPr>
        <w:t>Quelle cose che occhio non vide, né orecchio udì,</w:t>
      </w:r>
      <w:r>
        <w:rPr>
          <w:rFonts w:ascii="Arial" w:hAnsi="Arial" w:cs="Arial"/>
          <w:i/>
          <w:iCs/>
          <w:sz w:val="24"/>
          <w:szCs w:val="24"/>
        </w:rPr>
        <w:t xml:space="preserve"> </w:t>
      </w:r>
      <w:r w:rsidRPr="00386AFE">
        <w:rPr>
          <w:rFonts w:ascii="Arial" w:hAnsi="Arial" w:cs="Arial"/>
          <w:i/>
          <w:iCs/>
          <w:sz w:val="24"/>
          <w:szCs w:val="24"/>
        </w:rPr>
        <w:t>né mai entrarono in cuore di uomo,</w:t>
      </w:r>
      <w:r>
        <w:rPr>
          <w:rFonts w:ascii="Arial" w:hAnsi="Arial" w:cs="Arial"/>
          <w:i/>
          <w:iCs/>
          <w:sz w:val="24"/>
          <w:szCs w:val="24"/>
        </w:rPr>
        <w:t xml:space="preserve"> </w:t>
      </w:r>
      <w:r w:rsidRPr="00386AFE">
        <w:rPr>
          <w:rFonts w:ascii="Arial" w:hAnsi="Arial" w:cs="Arial"/>
          <w:i/>
          <w:iCs/>
          <w:sz w:val="24"/>
          <w:szCs w:val="24"/>
        </w:rPr>
        <w:t>Dio le ha preparate per coloro che lo amano.</w:t>
      </w:r>
    </w:p>
    <w:p w14:paraId="1FEA1E17" w14:textId="413E64B1" w:rsidR="001C5C87" w:rsidRDefault="00386AFE" w:rsidP="000F49E8">
      <w:pPr>
        <w:spacing w:after="120" w:line="240" w:lineRule="auto"/>
        <w:jc w:val="both"/>
        <w:rPr>
          <w:rFonts w:ascii="Arial" w:hAnsi="Arial" w:cs="Arial"/>
          <w:i/>
          <w:iCs/>
          <w:sz w:val="24"/>
          <w:szCs w:val="24"/>
        </w:rPr>
      </w:pPr>
      <w:r w:rsidRPr="00386AFE">
        <w:rPr>
          <w:rFonts w:ascii="Arial" w:hAnsi="Arial" w:cs="Arial"/>
          <w:i/>
          <w:iCs/>
          <w:sz w:val="24"/>
          <w:szCs w:val="24"/>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w:t>
      </w:r>
      <w:r>
        <w:rPr>
          <w:rFonts w:ascii="Arial" w:hAnsi="Arial" w:cs="Arial"/>
          <w:i/>
          <w:iCs/>
          <w:sz w:val="24"/>
          <w:szCs w:val="24"/>
        </w:rPr>
        <w:t xml:space="preserve">Cristo (1Cor 2,1-16). </w:t>
      </w:r>
    </w:p>
    <w:p w14:paraId="3ED5A045" w14:textId="0DC81BF4" w:rsidR="00FD5708" w:rsidRDefault="00FD5708" w:rsidP="000F49E8">
      <w:pPr>
        <w:spacing w:after="120" w:line="240" w:lineRule="auto"/>
        <w:jc w:val="both"/>
        <w:rPr>
          <w:rFonts w:ascii="Arial" w:hAnsi="Arial" w:cs="Arial"/>
          <w:sz w:val="24"/>
          <w:szCs w:val="24"/>
        </w:rPr>
      </w:pPr>
      <w:r w:rsidRPr="00FD5708">
        <w:rPr>
          <w:rFonts w:ascii="Arial" w:hAnsi="Arial" w:cs="Arial"/>
          <w:sz w:val="24"/>
          <w:szCs w:val="24"/>
        </w:rPr>
        <w:t>Se non viv</w:t>
      </w:r>
      <w:r>
        <w:rPr>
          <w:rFonts w:ascii="Arial" w:hAnsi="Arial" w:cs="Arial"/>
          <w:sz w:val="24"/>
          <w:szCs w:val="24"/>
        </w:rPr>
        <w:t xml:space="preserve">iamo in Cristo per lo Spirito Santo e se non viviamo nello Spirito Santo per Cristo, leggiamo la Parola del Vangelo come si legge qualsiasi altra parola della terra. La pensiamo come una </w:t>
      </w:r>
      <w:r w:rsidR="00862FC9">
        <w:rPr>
          <w:rFonts w:ascii="Arial" w:hAnsi="Arial" w:cs="Arial"/>
          <w:sz w:val="24"/>
          <w:szCs w:val="24"/>
        </w:rPr>
        <w:t>b</w:t>
      </w:r>
      <w:r>
        <w:rPr>
          <w:rFonts w:ascii="Arial" w:hAnsi="Arial" w:cs="Arial"/>
          <w:sz w:val="24"/>
          <w:szCs w:val="24"/>
        </w:rPr>
        <w:t>ella favola. Nulla di più. Si spiega</w:t>
      </w:r>
      <w:r w:rsidR="00862FC9">
        <w:rPr>
          <w:rFonts w:ascii="Arial" w:hAnsi="Arial" w:cs="Arial"/>
          <w:sz w:val="24"/>
          <w:szCs w:val="24"/>
        </w:rPr>
        <w:t xml:space="preserve">  così</w:t>
      </w:r>
      <w:r>
        <w:rPr>
          <w:rFonts w:ascii="Arial" w:hAnsi="Arial" w:cs="Arial"/>
          <w:sz w:val="24"/>
          <w:szCs w:val="24"/>
        </w:rPr>
        <w:t xml:space="preserve"> perché </w:t>
      </w:r>
      <w:r w:rsidR="00862FC9">
        <w:rPr>
          <w:rFonts w:ascii="Arial" w:hAnsi="Arial" w:cs="Arial"/>
          <w:sz w:val="24"/>
          <w:szCs w:val="24"/>
        </w:rPr>
        <w:t xml:space="preserve">oggi </w:t>
      </w:r>
      <w:r>
        <w:rPr>
          <w:rFonts w:ascii="Arial" w:hAnsi="Arial" w:cs="Arial"/>
          <w:sz w:val="24"/>
          <w:szCs w:val="24"/>
        </w:rPr>
        <w:t xml:space="preserve">tutte le interpretazioni del Testo Sacro hanno come unico fine la riduzione a menzogna di tutta la verità divina, eterna, soprannaturale e anche </w:t>
      </w:r>
      <w:r w:rsidR="00862FC9">
        <w:rPr>
          <w:rFonts w:ascii="Arial" w:hAnsi="Arial" w:cs="Arial"/>
          <w:sz w:val="24"/>
          <w:szCs w:val="24"/>
        </w:rPr>
        <w:t xml:space="preserve">di tutta </w:t>
      </w:r>
      <w:r>
        <w:rPr>
          <w:rFonts w:ascii="Arial" w:hAnsi="Arial" w:cs="Arial"/>
          <w:sz w:val="24"/>
          <w:szCs w:val="24"/>
        </w:rPr>
        <w:t xml:space="preserve">verità storica portatrice della verità divina ed eterna nel suo seno. Come nel seno della Vergine Maria vi è il Verbo della vita che in Lei si è fatto carne per opera dello Spirito Santo, così anche nel seno della Parola della Scrittura Santa per opera dello Spirito Santo </w:t>
      </w:r>
      <w:r w:rsidR="00D65953">
        <w:rPr>
          <w:rFonts w:ascii="Arial" w:hAnsi="Arial" w:cs="Arial"/>
          <w:sz w:val="24"/>
          <w:szCs w:val="24"/>
        </w:rPr>
        <w:t>v</w:t>
      </w:r>
      <w:r>
        <w:rPr>
          <w:rFonts w:ascii="Arial" w:hAnsi="Arial" w:cs="Arial"/>
          <w:sz w:val="24"/>
          <w:szCs w:val="24"/>
        </w:rPr>
        <w:t>i è la purissima verità della salvezza e del Regno di Dio, che sempre per opera dello Spirito Santo, in Cristo, vuole farsi vita nel seno della nostra vi</w:t>
      </w:r>
      <w:r w:rsidR="00D65953">
        <w:rPr>
          <w:rFonts w:ascii="Arial" w:hAnsi="Arial" w:cs="Arial"/>
          <w:sz w:val="24"/>
          <w:szCs w:val="24"/>
        </w:rPr>
        <w:t>t</w:t>
      </w:r>
      <w:r>
        <w:rPr>
          <w:rFonts w:ascii="Arial" w:hAnsi="Arial" w:cs="Arial"/>
          <w:sz w:val="24"/>
          <w:szCs w:val="24"/>
        </w:rPr>
        <w:t>a e per la nostra vita nel seno di ogni altra vita</w:t>
      </w:r>
      <w:r w:rsidR="00862FC9">
        <w:rPr>
          <w:rFonts w:ascii="Arial" w:hAnsi="Arial" w:cs="Arial"/>
          <w:sz w:val="24"/>
          <w:szCs w:val="24"/>
        </w:rPr>
        <w:t>.</w:t>
      </w:r>
      <w:r>
        <w:rPr>
          <w:rFonts w:ascii="Arial" w:hAnsi="Arial" w:cs="Arial"/>
          <w:sz w:val="24"/>
          <w:szCs w:val="24"/>
        </w:rPr>
        <w:t xml:space="preserve"> Mistero </w:t>
      </w:r>
      <w:r w:rsidR="00CC0D16">
        <w:rPr>
          <w:rFonts w:ascii="Arial" w:hAnsi="Arial" w:cs="Arial"/>
          <w:sz w:val="24"/>
          <w:szCs w:val="24"/>
        </w:rPr>
        <w:t xml:space="preserve">indicibile </w:t>
      </w:r>
      <w:r>
        <w:rPr>
          <w:rFonts w:ascii="Arial" w:hAnsi="Arial" w:cs="Arial"/>
          <w:sz w:val="24"/>
          <w:szCs w:val="24"/>
        </w:rPr>
        <w:t xml:space="preserve">di </w:t>
      </w:r>
      <w:r w:rsidR="00CC0D16">
        <w:rPr>
          <w:rFonts w:ascii="Arial" w:hAnsi="Arial" w:cs="Arial"/>
          <w:sz w:val="24"/>
          <w:szCs w:val="24"/>
        </w:rPr>
        <w:t>v</w:t>
      </w:r>
      <w:r>
        <w:rPr>
          <w:rFonts w:ascii="Arial" w:hAnsi="Arial" w:cs="Arial"/>
          <w:sz w:val="24"/>
          <w:szCs w:val="24"/>
        </w:rPr>
        <w:t xml:space="preserve">ita </w:t>
      </w:r>
      <w:r w:rsidR="00CC0D16">
        <w:rPr>
          <w:rFonts w:ascii="Arial" w:hAnsi="Arial" w:cs="Arial"/>
          <w:sz w:val="24"/>
          <w:szCs w:val="24"/>
        </w:rPr>
        <w:t xml:space="preserve">di Cristo per opera dello Spirito e di vita dello Spirito Santo per opera di Cristo Gesù. Ma oggi </w:t>
      </w:r>
      <w:r w:rsidR="00862FC9">
        <w:rPr>
          <w:rFonts w:ascii="Arial" w:hAnsi="Arial" w:cs="Arial"/>
          <w:sz w:val="24"/>
          <w:szCs w:val="24"/>
        </w:rPr>
        <w:t xml:space="preserve">ogni giorno noi veniamo </w:t>
      </w:r>
      <w:r w:rsidR="00CC0D16">
        <w:rPr>
          <w:rFonts w:ascii="Arial" w:hAnsi="Arial" w:cs="Arial"/>
          <w:sz w:val="24"/>
          <w:szCs w:val="24"/>
        </w:rPr>
        <w:t>rapinat</w:t>
      </w:r>
      <w:r w:rsidR="00862FC9">
        <w:rPr>
          <w:rFonts w:ascii="Arial" w:hAnsi="Arial" w:cs="Arial"/>
          <w:sz w:val="24"/>
          <w:szCs w:val="24"/>
        </w:rPr>
        <w:t>i e derubati</w:t>
      </w:r>
      <w:r w:rsidR="00CC0D16">
        <w:rPr>
          <w:rFonts w:ascii="Arial" w:hAnsi="Arial" w:cs="Arial"/>
          <w:sz w:val="24"/>
          <w:szCs w:val="24"/>
        </w:rPr>
        <w:t xml:space="preserve"> è della verità della rivelazione e della verità di Cristo Gesù e della verità dello Spirito Santo. Una Scrittura Sacra rapinata </w:t>
      </w:r>
      <w:r w:rsidR="00862FC9">
        <w:rPr>
          <w:rFonts w:ascii="Arial" w:hAnsi="Arial" w:cs="Arial"/>
          <w:sz w:val="24"/>
          <w:szCs w:val="24"/>
        </w:rPr>
        <w:t xml:space="preserve">e derubata </w:t>
      </w:r>
      <w:r w:rsidR="00CC0D16">
        <w:rPr>
          <w:rFonts w:ascii="Arial" w:hAnsi="Arial" w:cs="Arial"/>
          <w:sz w:val="24"/>
          <w:szCs w:val="24"/>
        </w:rPr>
        <w:t xml:space="preserve">da </w:t>
      </w:r>
      <w:r w:rsidR="00CC0D16">
        <w:rPr>
          <w:rFonts w:ascii="Arial" w:hAnsi="Arial" w:cs="Arial"/>
          <w:sz w:val="24"/>
          <w:szCs w:val="24"/>
        </w:rPr>
        <w:lastRenderedPageBreak/>
        <w:t xml:space="preserve">ogni verità, </w:t>
      </w:r>
      <w:r w:rsidR="005C1EE8">
        <w:rPr>
          <w:rFonts w:ascii="Arial" w:hAnsi="Arial" w:cs="Arial"/>
          <w:sz w:val="24"/>
          <w:szCs w:val="24"/>
        </w:rPr>
        <w:t>serve solo a ingannare le coscienz</w:t>
      </w:r>
      <w:r w:rsidR="00D65953">
        <w:rPr>
          <w:rFonts w:ascii="Arial" w:hAnsi="Arial" w:cs="Arial"/>
          <w:sz w:val="24"/>
          <w:szCs w:val="24"/>
        </w:rPr>
        <w:t>e</w:t>
      </w:r>
      <w:r w:rsidR="005C1EE8">
        <w:rPr>
          <w:rFonts w:ascii="Arial" w:hAnsi="Arial" w:cs="Arial"/>
          <w:sz w:val="24"/>
          <w:szCs w:val="24"/>
        </w:rPr>
        <w:t>. Perché se la Scrittura è ridott</w:t>
      </w:r>
      <w:r w:rsidR="00D65953">
        <w:rPr>
          <w:rFonts w:ascii="Arial" w:hAnsi="Arial" w:cs="Arial"/>
          <w:sz w:val="24"/>
          <w:szCs w:val="24"/>
        </w:rPr>
        <w:t>a</w:t>
      </w:r>
      <w:r w:rsidR="005C1EE8">
        <w:rPr>
          <w:rFonts w:ascii="Arial" w:hAnsi="Arial" w:cs="Arial"/>
          <w:sz w:val="24"/>
          <w:szCs w:val="24"/>
        </w:rPr>
        <w:t xml:space="preserve"> a falsità e menzogna, tutto ciò che è suo frutto</w:t>
      </w:r>
      <w:r w:rsidR="00D65953">
        <w:rPr>
          <w:rFonts w:ascii="Arial" w:hAnsi="Arial" w:cs="Arial"/>
          <w:sz w:val="24"/>
          <w:szCs w:val="24"/>
        </w:rPr>
        <w:t>,</w:t>
      </w:r>
      <w:r w:rsidR="005C1EE8">
        <w:rPr>
          <w:rFonts w:ascii="Arial" w:hAnsi="Arial" w:cs="Arial"/>
          <w:sz w:val="24"/>
          <w:szCs w:val="24"/>
        </w:rPr>
        <w:t xml:space="preserve"> è falsità e menzogna. Falsità e menzogna sono tutte le persone, tutti i sacramenti, tutte le istituzione e falsità e menzogna è la stessa Chiesa.</w:t>
      </w:r>
      <w:r w:rsidR="00D65953">
        <w:rPr>
          <w:rFonts w:ascii="Arial" w:hAnsi="Arial" w:cs="Arial"/>
          <w:sz w:val="24"/>
          <w:szCs w:val="24"/>
        </w:rPr>
        <w:t xml:space="preserve"> Se la Scrittura è ridotta a falsità, tutto ciò che nasce da essa è falsità. </w:t>
      </w:r>
      <w:r w:rsidR="00862FC9">
        <w:rPr>
          <w:rFonts w:ascii="Arial" w:hAnsi="Arial" w:cs="Arial"/>
          <w:sz w:val="24"/>
          <w:szCs w:val="24"/>
        </w:rPr>
        <w:t xml:space="preserve">Ecco noi cosa facciamo: gettiamo nel mare della Parola un ordigno nucleare, lo facciamo esplodere senza neanche pensare che le conseguenze sono un disastro che neanche </w:t>
      </w:r>
      <w:r w:rsidR="00A71ED7">
        <w:rPr>
          <w:rFonts w:ascii="Arial" w:hAnsi="Arial" w:cs="Arial"/>
          <w:sz w:val="24"/>
          <w:szCs w:val="24"/>
        </w:rPr>
        <w:t>n</w:t>
      </w:r>
      <w:r w:rsidR="00862FC9">
        <w:rPr>
          <w:rFonts w:ascii="Arial" w:hAnsi="Arial" w:cs="Arial"/>
          <w:sz w:val="24"/>
          <w:szCs w:val="24"/>
        </w:rPr>
        <w:t xml:space="preserve">ell’eternità si potrà né riparare e né sanare. </w:t>
      </w:r>
      <w:r w:rsidR="00A71ED7">
        <w:rPr>
          <w:rFonts w:ascii="Arial" w:hAnsi="Arial" w:cs="Arial"/>
          <w:sz w:val="24"/>
          <w:szCs w:val="24"/>
        </w:rPr>
        <w:t>Ogni nostra parola è oggi un ordino nucleare che noi faccia</w:t>
      </w:r>
      <w:r w:rsidR="00617CD7">
        <w:rPr>
          <w:rFonts w:ascii="Arial" w:hAnsi="Arial" w:cs="Arial"/>
          <w:sz w:val="24"/>
          <w:szCs w:val="24"/>
        </w:rPr>
        <w:t>mo</w:t>
      </w:r>
      <w:r w:rsidR="00A71ED7">
        <w:rPr>
          <w:rFonts w:ascii="Arial" w:hAnsi="Arial" w:cs="Arial"/>
          <w:sz w:val="24"/>
          <w:szCs w:val="24"/>
        </w:rPr>
        <w:t xml:space="preserve"> esplodere nella Chiesa e nel mondo. Nessuno però crede che le conseguenze sar</w:t>
      </w:r>
      <w:r w:rsidR="00617CD7">
        <w:rPr>
          <w:rFonts w:ascii="Arial" w:hAnsi="Arial" w:cs="Arial"/>
          <w:sz w:val="24"/>
          <w:szCs w:val="24"/>
        </w:rPr>
        <w:t>anno</w:t>
      </w:r>
      <w:r w:rsidR="00A71ED7">
        <w:rPr>
          <w:rFonts w:ascii="Arial" w:hAnsi="Arial" w:cs="Arial"/>
          <w:sz w:val="24"/>
          <w:szCs w:val="24"/>
        </w:rPr>
        <w:t xml:space="preserve"> di inferno eterno. Ma noi possiamo fare esplodere ogni ordino nucleare di falsità e di menzogna, proprio perché è da più di un secolo che illustri maestri di teologia predicano, insegnano, ammaestrano, divulgano, difendono</w:t>
      </w:r>
      <w:r w:rsidR="00617CD7">
        <w:rPr>
          <w:rFonts w:ascii="Arial" w:hAnsi="Arial" w:cs="Arial"/>
          <w:sz w:val="24"/>
          <w:szCs w:val="24"/>
        </w:rPr>
        <w:t xml:space="preserve"> la non esistenza della perdizione eterna.</w:t>
      </w:r>
    </w:p>
    <w:p w14:paraId="4B1C955D" w14:textId="3302DC72" w:rsidR="00A71ED7" w:rsidRDefault="00A71ED7" w:rsidP="000F49E8">
      <w:pPr>
        <w:spacing w:after="120" w:line="240" w:lineRule="auto"/>
        <w:jc w:val="both"/>
        <w:rPr>
          <w:rFonts w:ascii="Arial" w:hAnsi="Arial" w:cs="Arial"/>
          <w:sz w:val="24"/>
          <w:szCs w:val="24"/>
        </w:rPr>
      </w:pPr>
      <w:r>
        <w:rPr>
          <w:rFonts w:ascii="Arial" w:hAnsi="Arial" w:cs="Arial"/>
          <w:sz w:val="24"/>
          <w:szCs w:val="24"/>
        </w:rPr>
        <w:t xml:space="preserve">Un giorno un vero profeta del Dio vivente andò a </w:t>
      </w:r>
      <w:r w:rsidR="00C575F6">
        <w:rPr>
          <w:rFonts w:ascii="Arial" w:hAnsi="Arial" w:cs="Arial"/>
          <w:sz w:val="24"/>
          <w:szCs w:val="24"/>
        </w:rPr>
        <w:t xml:space="preserve">riverire </w:t>
      </w:r>
      <w:r>
        <w:rPr>
          <w:rFonts w:ascii="Arial" w:hAnsi="Arial" w:cs="Arial"/>
          <w:sz w:val="24"/>
          <w:szCs w:val="24"/>
        </w:rPr>
        <w:t xml:space="preserve">una persona ragguardevole della Chiesa. </w:t>
      </w:r>
      <w:r w:rsidR="00C575F6">
        <w:rPr>
          <w:rFonts w:ascii="Arial" w:hAnsi="Arial" w:cs="Arial"/>
          <w:sz w:val="24"/>
          <w:szCs w:val="24"/>
        </w:rPr>
        <w:t xml:space="preserve">Questa persona fece tutto un discorso assai lungo sulla misericordia di Dio, negando la verità della perdizione eterna e affermando l’esistenza del solo paradiso. Dopo che ebbe terminato di parlare, il profeta del Dio vivente ha osato dire: </w:t>
      </w:r>
      <w:r w:rsidR="00C575F6" w:rsidRPr="00C575F6">
        <w:rPr>
          <w:rFonts w:ascii="Arial" w:hAnsi="Arial" w:cs="Arial"/>
          <w:i/>
          <w:iCs/>
          <w:sz w:val="24"/>
          <w:szCs w:val="24"/>
        </w:rPr>
        <w:t xml:space="preserve">“Padre, guardi che il nostro Dio è non solo misericordioso, è anche giusto e lento all’ira”. </w:t>
      </w:r>
      <w:r w:rsidR="00C575F6" w:rsidRPr="00C575F6">
        <w:rPr>
          <w:rFonts w:ascii="Arial" w:hAnsi="Arial" w:cs="Arial"/>
          <w:sz w:val="24"/>
          <w:szCs w:val="24"/>
        </w:rPr>
        <w:t>Questo</w:t>
      </w:r>
      <w:r w:rsidR="00C575F6">
        <w:rPr>
          <w:rFonts w:ascii="Arial" w:hAnsi="Arial" w:cs="Arial"/>
          <w:sz w:val="24"/>
          <w:szCs w:val="24"/>
        </w:rPr>
        <w:t xml:space="preserve"> profeta fu subito azzittito e accusato di non conoscere nulla del mistero della nostra fede. Il povero profeta tacque, perché il suo Signore gli ha chiuso la bocca. Dopo qual</w:t>
      </w:r>
      <w:r w:rsidR="00A63795">
        <w:rPr>
          <w:rFonts w:ascii="Arial" w:hAnsi="Arial" w:cs="Arial"/>
          <w:sz w:val="24"/>
          <w:szCs w:val="24"/>
        </w:rPr>
        <w:t>ch</w:t>
      </w:r>
      <w:r w:rsidR="00C575F6">
        <w:rPr>
          <w:rFonts w:ascii="Arial" w:hAnsi="Arial" w:cs="Arial"/>
          <w:sz w:val="24"/>
          <w:szCs w:val="24"/>
        </w:rPr>
        <w:t xml:space="preserve">e parole di convenienza umana, il profeta si alzò e lasciò </w:t>
      </w:r>
      <w:r w:rsidR="00C575F6" w:rsidRPr="00A63795">
        <w:rPr>
          <w:rFonts w:ascii="Arial" w:hAnsi="Arial" w:cs="Arial"/>
          <w:i/>
          <w:iCs/>
          <w:sz w:val="24"/>
          <w:szCs w:val="24"/>
        </w:rPr>
        <w:t>“Gerusalemme”</w:t>
      </w:r>
      <w:r w:rsidR="00C575F6">
        <w:rPr>
          <w:rFonts w:ascii="Arial" w:hAnsi="Arial" w:cs="Arial"/>
          <w:sz w:val="24"/>
          <w:szCs w:val="24"/>
        </w:rPr>
        <w:t xml:space="preserve"> a se stessa. Quando il Signore abbandona un luogo, in quel luogo cresceranno solo ortiche, spine, cardi, ogni altra erba selvatica.  Mai potrà crescere il buon grano, perché chi coltiva il buon grando è lo Spirito Santo. Il profeta del Dio vivente era andato per portare lo Spirito Santo. Il profeta non è stato accolto e lui si è ripreso lo Spirito e se ne è andato, lasciando quel luogo nudo e spoglio. </w:t>
      </w:r>
      <w:r w:rsidR="00E22DFD">
        <w:rPr>
          <w:rFonts w:ascii="Arial" w:hAnsi="Arial" w:cs="Arial"/>
          <w:sz w:val="24"/>
          <w:szCs w:val="24"/>
        </w:rPr>
        <w:t>Poi abbiamo saputo che la sera stessa, dinanzi a molte altre persone, questa persona ragguardevole si beatificava per aver azzittito con la mitraglia della sua alta teologia quello che per lui era solo un falso profeta. Per questa persona da quel giorno si chiu</w:t>
      </w:r>
      <w:r w:rsidR="00A63795">
        <w:rPr>
          <w:rFonts w:ascii="Arial" w:hAnsi="Arial" w:cs="Arial"/>
          <w:sz w:val="24"/>
          <w:szCs w:val="24"/>
        </w:rPr>
        <w:t xml:space="preserve">sero </w:t>
      </w:r>
      <w:r w:rsidR="00E22DFD">
        <w:rPr>
          <w:rFonts w:ascii="Arial" w:hAnsi="Arial" w:cs="Arial"/>
          <w:sz w:val="24"/>
          <w:szCs w:val="24"/>
        </w:rPr>
        <w:t>le porte del cielo e si aprirono solo quell</w:t>
      </w:r>
      <w:r w:rsidR="00A63795">
        <w:rPr>
          <w:rFonts w:ascii="Arial" w:hAnsi="Arial" w:cs="Arial"/>
          <w:sz w:val="24"/>
          <w:szCs w:val="24"/>
        </w:rPr>
        <w:t>e dell</w:t>
      </w:r>
      <w:r w:rsidR="00E22DFD">
        <w:rPr>
          <w:rFonts w:ascii="Arial" w:hAnsi="Arial" w:cs="Arial"/>
          <w:sz w:val="24"/>
          <w:szCs w:val="24"/>
        </w:rPr>
        <w:t>’inferno. Dio tolse la siepe dalle sua vigna e questa fu devastata dai cinghiali e da ogni animale selvatico.</w:t>
      </w:r>
    </w:p>
    <w:p w14:paraId="30270618" w14:textId="77777777" w:rsidR="00A63795" w:rsidRDefault="00E22DFD" w:rsidP="000F49E8">
      <w:pPr>
        <w:spacing w:after="120" w:line="240" w:lineRule="auto"/>
        <w:jc w:val="both"/>
        <w:rPr>
          <w:rFonts w:ascii="Arial" w:hAnsi="Arial" w:cs="Arial"/>
          <w:sz w:val="24"/>
          <w:szCs w:val="24"/>
        </w:rPr>
      </w:pPr>
      <w:r>
        <w:rPr>
          <w:rFonts w:ascii="Arial" w:hAnsi="Arial" w:cs="Arial"/>
          <w:sz w:val="24"/>
          <w:szCs w:val="24"/>
        </w:rPr>
        <w:t xml:space="preserve">A quanti amministrano la Catechesi partendo dal Vangelo secondo Matteo, diciamo che è sufficiente mettere prima nel loro cuore una sola verità per ogni Capitolo e poi dal loro cuore, arricchita con tutta la potenza cello Spirito Santo che dimora in esso, versarla nel cuore dei partecipanti e realmente </w:t>
      </w:r>
      <w:r w:rsidR="005D1F29">
        <w:rPr>
          <w:rFonts w:ascii="Arial" w:hAnsi="Arial" w:cs="Arial"/>
          <w:sz w:val="24"/>
          <w:szCs w:val="24"/>
        </w:rPr>
        <w:t xml:space="preserve">cambia la vita del credente in Cristo Gesù. Ogni Capitolo contiene una moltitudine di verità. Quale scegliere? Quella che l’amministratore della catechesi ritiene più necessaria per la sua persona e per ogni persone che è presente dinanzi ai suoi occhi. Per questo l’amministratore dovrà sempre essere una cosa sola con lo Spirito Santo e chiedere a Lui che </w:t>
      </w:r>
      <w:r w:rsidR="00A63795">
        <w:rPr>
          <w:rFonts w:ascii="Arial" w:hAnsi="Arial" w:cs="Arial"/>
          <w:sz w:val="24"/>
          <w:szCs w:val="24"/>
        </w:rPr>
        <w:t>g</w:t>
      </w:r>
      <w:r w:rsidR="005D1F29">
        <w:rPr>
          <w:rFonts w:ascii="Arial" w:hAnsi="Arial" w:cs="Arial"/>
          <w:sz w:val="24"/>
          <w:szCs w:val="24"/>
        </w:rPr>
        <w:t>li ispiri ogni scelta e poi anche ogni parola per annunciare secondo ogni vera sapienza e intelligenza, ogni vera scienza e conoscenza, la Parola del Vangelo da scrivere nel cuore di colui al quale la Parola viene rivolta. Ecco ora un esempio di scelta:</w:t>
      </w:r>
    </w:p>
    <w:p w14:paraId="548CF516" w14:textId="296F5BF1" w:rsidR="005D1F29" w:rsidRDefault="005D1F29" w:rsidP="000F49E8">
      <w:pPr>
        <w:spacing w:after="120" w:line="240" w:lineRule="auto"/>
        <w:jc w:val="both"/>
        <w:rPr>
          <w:rFonts w:ascii="Arial" w:hAnsi="Arial" w:cs="Arial"/>
          <w:sz w:val="24"/>
          <w:szCs w:val="24"/>
        </w:rPr>
      </w:pPr>
      <w:r>
        <w:rPr>
          <w:rFonts w:ascii="Arial" w:hAnsi="Arial" w:cs="Arial"/>
          <w:sz w:val="24"/>
          <w:szCs w:val="24"/>
        </w:rPr>
        <w:t xml:space="preserve">Capitolo X: Chi mi rinnegherà davanti agli uomini, anch’io lo rinnegherò davanti al Padre mio. </w:t>
      </w:r>
    </w:p>
    <w:p w14:paraId="51E7F435" w14:textId="61E4551B" w:rsidR="005D1F29" w:rsidRDefault="005D1F29" w:rsidP="000F49E8">
      <w:pPr>
        <w:spacing w:after="120" w:line="240" w:lineRule="auto"/>
        <w:jc w:val="both"/>
        <w:rPr>
          <w:rFonts w:ascii="Arial" w:hAnsi="Arial" w:cs="Arial"/>
          <w:sz w:val="24"/>
          <w:szCs w:val="24"/>
        </w:rPr>
      </w:pPr>
      <w:r>
        <w:rPr>
          <w:rFonts w:ascii="Arial" w:hAnsi="Arial" w:cs="Arial"/>
          <w:sz w:val="24"/>
          <w:szCs w:val="24"/>
        </w:rPr>
        <w:lastRenderedPageBreak/>
        <w:t xml:space="preserve">Capitolo XI: Tutto è stato dato a me dal Padre mio.  </w:t>
      </w:r>
    </w:p>
    <w:p w14:paraId="4CAD7BB5" w14:textId="64418C54" w:rsidR="005D1F29" w:rsidRDefault="005D1F29" w:rsidP="000F49E8">
      <w:pPr>
        <w:spacing w:after="120" w:line="240" w:lineRule="auto"/>
        <w:jc w:val="both"/>
        <w:rPr>
          <w:rFonts w:ascii="Arial" w:hAnsi="Arial" w:cs="Arial"/>
          <w:sz w:val="24"/>
          <w:szCs w:val="24"/>
        </w:rPr>
      </w:pPr>
      <w:r>
        <w:rPr>
          <w:rFonts w:ascii="Arial" w:hAnsi="Arial" w:cs="Arial"/>
          <w:sz w:val="24"/>
          <w:szCs w:val="24"/>
        </w:rPr>
        <w:t>Capitolo XII: La bestemmia contro lo Spirito Santo non sarà perdonata.</w:t>
      </w:r>
    </w:p>
    <w:p w14:paraId="4B99DBE9" w14:textId="5EB50FB7" w:rsidR="005D1F29" w:rsidRDefault="005D1F29" w:rsidP="000F49E8">
      <w:pPr>
        <w:spacing w:after="120" w:line="240" w:lineRule="auto"/>
        <w:jc w:val="both"/>
        <w:rPr>
          <w:rFonts w:ascii="Arial" w:hAnsi="Arial" w:cs="Arial"/>
          <w:sz w:val="24"/>
          <w:szCs w:val="24"/>
        </w:rPr>
      </w:pPr>
      <w:r>
        <w:rPr>
          <w:rFonts w:ascii="Arial" w:hAnsi="Arial" w:cs="Arial"/>
          <w:sz w:val="24"/>
          <w:szCs w:val="24"/>
        </w:rPr>
        <w:t xml:space="preserve">Capitolo </w:t>
      </w:r>
      <w:r w:rsidR="00CF2F1A">
        <w:rPr>
          <w:rFonts w:ascii="Arial" w:hAnsi="Arial" w:cs="Arial"/>
          <w:sz w:val="24"/>
          <w:szCs w:val="24"/>
        </w:rPr>
        <w:t>X</w:t>
      </w:r>
      <w:r>
        <w:rPr>
          <w:rFonts w:ascii="Arial" w:hAnsi="Arial" w:cs="Arial"/>
          <w:sz w:val="24"/>
          <w:szCs w:val="24"/>
        </w:rPr>
        <w:t xml:space="preserve">III: </w:t>
      </w:r>
      <w:r w:rsidR="00CF2F1A">
        <w:rPr>
          <w:rFonts w:ascii="Arial" w:hAnsi="Arial" w:cs="Arial"/>
          <w:sz w:val="24"/>
          <w:szCs w:val="24"/>
        </w:rPr>
        <w:t xml:space="preserve">Il regno dei cieli è simile a una rete dettata in mare. </w:t>
      </w:r>
    </w:p>
    <w:p w14:paraId="65500D26" w14:textId="36F86AC2" w:rsidR="00CF2F1A" w:rsidRDefault="00CF2F1A" w:rsidP="000F49E8">
      <w:pPr>
        <w:spacing w:after="120" w:line="240" w:lineRule="auto"/>
        <w:jc w:val="both"/>
        <w:rPr>
          <w:rFonts w:ascii="Arial" w:hAnsi="Arial" w:cs="Arial"/>
          <w:sz w:val="24"/>
          <w:szCs w:val="24"/>
        </w:rPr>
      </w:pPr>
      <w:r>
        <w:rPr>
          <w:rFonts w:ascii="Arial" w:hAnsi="Arial" w:cs="Arial"/>
          <w:sz w:val="24"/>
          <w:szCs w:val="24"/>
        </w:rPr>
        <w:t xml:space="preserve">Capitolo XIV: Davvero tu sei Figlio di Dio. </w:t>
      </w:r>
    </w:p>
    <w:p w14:paraId="570DB215" w14:textId="618BE53E" w:rsidR="00CF2F1A" w:rsidRDefault="00CF2F1A" w:rsidP="000F49E8">
      <w:pPr>
        <w:spacing w:after="120" w:line="240" w:lineRule="auto"/>
        <w:jc w:val="both"/>
        <w:rPr>
          <w:rFonts w:ascii="Arial" w:hAnsi="Arial" w:cs="Arial"/>
          <w:sz w:val="24"/>
          <w:szCs w:val="24"/>
        </w:rPr>
      </w:pPr>
      <w:r>
        <w:rPr>
          <w:rFonts w:ascii="Arial" w:hAnsi="Arial" w:cs="Arial"/>
          <w:sz w:val="24"/>
          <w:szCs w:val="24"/>
        </w:rPr>
        <w:t>Capitolo XV: Donna, grande è la tua fede</w:t>
      </w:r>
    </w:p>
    <w:p w14:paraId="7A452A54" w14:textId="1C20585A" w:rsidR="00CF2F1A" w:rsidRDefault="00CF2F1A" w:rsidP="000F49E8">
      <w:pPr>
        <w:spacing w:after="120" w:line="240" w:lineRule="auto"/>
        <w:jc w:val="both"/>
        <w:rPr>
          <w:rFonts w:ascii="Arial" w:hAnsi="Arial" w:cs="Arial"/>
          <w:sz w:val="24"/>
          <w:szCs w:val="24"/>
        </w:rPr>
      </w:pPr>
      <w:r>
        <w:rPr>
          <w:rFonts w:ascii="Arial" w:hAnsi="Arial" w:cs="Arial"/>
          <w:sz w:val="24"/>
          <w:szCs w:val="24"/>
        </w:rPr>
        <w:t>Capitolo XVI: Chi vuole venire dietro a me</w:t>
      </w:r>
    </w:p>
    <w:p w14:paraId="758F8C18" w14:textId="3863A982" w:rsidR="00CF2F1A" w:rsidRDefault="00CF2F1A" w:rsidP="000F49E8">
      <w:pPr>
        <w:spacing w:after="120" w:line="240" w:lineRule="auto"/>
        <w:jc w:val="both"/>
        <w:rPr>
          <w:rFonts w:ascii="Arial" w:hAnsi="Arial" w:cs="Arial"/>
          <w:sz w:val="24"/>
          <w:szCs w:val="24"/>
        </w:rPr>
      </w:pPr>
      <w:r>
        <w:rPr>
          <w:rFonts w:ascii="Arial" w:hAnsi="Arial" w:cs="Arial"/>
          <w:sz w:val="24"/>
          <w:szCs w:val="24"/>
        </w:rPr>
        <w:t>Capitolo XVII: Perché noi non siamo riusciti a scacciarlo?</w:t>
      </w:r>
    </w:p>
    <w:p w14:paraId="32B33862" w14:textId="5ADD7655" w:rsidR="00CF2F1A" w:rsidRDefault="00CF2F1A" w:rsidP="000F49E8">
      <w:pPr>
        <w:spacing w:after="120" w:line="240" w:lineRule="auto"/>
        <w:jc w:val="both"/>
        <w:rPr>
          <w:rFonts w:ascii="Arial" w:hAnsi="Arial" w:cs="Arial"/>
          <w:sz w:val="24"/>
          <w:szCs w:val="24"/>
        </w:rPr>
      </w:pPr>
      <w:r>
        <w:rPr>
          <w:rFonts w:ascii="Arial" w:hAnsi="Arial" w:cs="Arial"/>
          <w:sz w:val="24"/>
          <w:szCs w:val="24"/>
        </w:rPr>
        <w:t xml:space="preserve">Capitolo XVIII: Non ti dico fino a sette, ma fine a settantasette volte. </w:t>
      </w:r>
    </w:p>
    <w:p w14:paraId="23EAEF2B" w14:textId="52B6ED7B" w:rsidR="00CF2F1A" w:rsidRDefault="00CF2F1A" w:rsidP="000F49E8">
      <w:pPr>
        <w:spacing w:after="120" w:line="240" w:lineRule="auto"/>
        <w:jc w:val="both"/>
        <w:rPr>
          <w:rFonts w:ascii="Arial" w:hAnsi="Arial" w:cs="Arial"/>
          <w:sz w:val="24"/>
          <w:szCs w:val="24"/>
        </w:rPr>
      </w:pPr>
      <w:r>
        <w:rPr>
          <w:rFonts w:ascii="Arial" w:hAnsi="Arial" w:cs="Arial"/>
          <w:sz w:val="24"/>
          <w:szCs w:val="24"/>
        </w:rPr>
        <w:t xml:space="preserve">Capitolo XIX: Difficilmente un ricco entrerà nel regno dei cieli. </w:t>
      </w:r>
    </w:p>
    <w:p w14:paraId="6BE1022F" w14:textId="0CA6EBA7" w:rsidR="00CF2F1A" w:rsidRDefault="00CF2F1A" w:rsidP="000F49E8">
      <w:pPr>
        <w:spacing w:after="120" w:line="240" w:lineRule="auto"/>
        <w:jc w:val="both"/>
        <w:rPr>
          <w:rFonts w:ascii="Arial" w:hAnsi="Arial" w:cs="Arial"/>
          <w:sz w:val="24"/>
          <w:szCs w:val="24"/>
        </w:rPr>
      </w:pPr>
      <w:r>
        <w:rPr>
          <w:rFonts w:ascii="Arial" w:hAnsi="Arial" w:cs="Arial"/>
          <w:sz w:val="24"/>
          <w:szCs w:val="24"/>
        </w:rPr>
        <w:t>Capitolo XX: Che cosa volete che io faccia per voi?</w:t>
      </w:r>
    </w:p>
    <w:p w14:paraId="1060B895" w14:textId="24D1D5B2" w:rsidR="00CF2F1A" w:rsidRDefault="00CF2F1A" w:rsidP="000F49E8">
      <w:pPr>
        <w:spacing w:after="120" w:line="240" w:lineRule="auto"/>
        <w:jc w:val="both"/>
        <w:rPr>
          <w:rFonts w:ascii="Arial" w:hAnsi="Arial" w:cs="Arial"/>
          <w:sz w:val="24"/>
          <w:szCs w:val="24"/>
        </w:rPr>
      </w:pPr>
      <w:r>
        <w:rPr>
          <w:rFonts w:ascii="Arial" w:hAnsi="Arial" w:cs="Arial"/>
          <w:sz w:val="24"/>
          <w:szCs w:val="24"/>
        </w:rPr>
        <w:t>Questo è solo un esempio. Ogni amministratore della catechesi, ispirato e mosso dallo Spirito Santo, sceglierà la Parola che su consiglio sempre dello Spirito Santo. riterrà più utile per il piccolo gregge dei presenti</w:t>
      </w:r>
      <w:r w:rsidR="001E5386">
        <w:rPr>
          <w:rFonts w:ascii="Arial" w:hAnsi="Arial" w:cs="Arial"/>
          <w:sz w:val="24"/>
          <w:szCs w:val="24"/>
        </w:rPr>
        <w:t xml:space="preserve"> e poi dopo aver</w:t>
      </w:r>
      <w:r w:rsidR="00A63795">
        <w:rPr>
          <w:rFonts w:ascii="Arial" w:hAnsi="Arial" w:cs="Arial"/>
          <w:sz w:val="24"/>
          <w:szCs w:val="24"/>
        </w:rPr>
        <w:t xml:space="preserve">la </w:t>
      </w:r>
      <w:r w:rsidR="001E5386">
        <w:rPr>
          <w:rFonts w:ascii="Arial" w:hAnsi="Arial" w:cs="Arial"/>
          <w:sz w:val="24"/>
          <w:szCs w:val="24"/>
        </w:rPr>
        <w:t>ben spiegata e illuminata, trarrà da essa ogni conseguenza, ogni deduzione, ogni argomentazione. Dedurre, argomentare, trarre le conseguenze è essenza del vero insegnamento ed è l’opera del vero maestro. Ecco perché la catechesi va distinta e separata da ogni altra dorma di amministrare al popolo di Dio o al gregge di Cristo Gesù “il foraggio” della divina Parola.</w:t>
      </w:r>
    </w:p>
    <w:p w14:paraId="4CDAAE9B" w14:textId="36605E95" w:rsidR="001E5386" w:rsidRDefault="001E5386" w:rsidP="000F49E8">
      <w:pPr>
        <w:spacing w:after="120" w:line="240" w:lineRule="auto"/>
        <w:jc w:val="both"/>
        <w:rPr>
          <w:rFonts w:ascii="Arial" w:hAnsi="Arial" w:cs="Arial"/>
          <w:sz w:val="24"/>
          <w:szCs w:val="24"/>
        </w:rPr>
      </w:pPr>
      <w:r>
        <w:rPr>
          <w:rFonts w:ascii="Arial" w:hAnsi="Arial" w:cs="Arial"/>
          <w:sz w:val="24"/>
          <w:szCs w:val="24"/>
        </w:rPr>
        <w:t xml:space="preserve">Noi, su consiglio dello Spirito Santo, abbiamo adottato e tuttora adottiamo una forma assai semplice: Si Legge il brano del Vangelo sul quale poi verterà l’insegnamento o l’ammaestramento, si espongono una o due verità occupando brevissimo tempo, poi si concede spazio alle domande e a asse </w:t>
      </w:r>
      <w:r w:rsidR="00A63795">
        <w:rPr>
          <w:rFonts w:ascii="Arial" w:hAnsi="Arial" w:cs="Arial"/>
          <w:sz w:val="24"/>
          <w:szCs w:val="24"/>
        </w:rPr>
        <w:t xml:space="preserve">si </w:t>
      </w:r>
      <w:r>
        <w:rPr>
          <w:rFonts w:ascii="Arial" w:hAnsi="Arial" w:cs="Arial"/>
          <w:sz w:val="24"/>
          <w:szCs w:val="24"/>
        </w:rPr>
        <w:t xml:space="preserve">dona risposta esaustiva, senza lasciare spazi a dubbi o a fraintendimenti. Alla fine, quando le domande sono esaurite e anche il tempo è esaurito, si dona una parola di chiusura, parola breve in modo che si possa scrivere nel cuore di tutti. </w:t>
      </w:r>
      <w:r w:rsidR="00737195">
        <w:rPr>
          <w:rFonts w:ascii="Arial" w:hAnsi="Arial" w:cs="Arial"/>
          <w:sz w:val="24"/>
          <w:szCs w:val="24"/>
        </w:rPr>
        <w:t xml:space="preserve">Si chiude con la preghiera </w:t>
      </w:r>
      <w:r>
        <w:rPr>
          <w:rFonts w:ascii="Arial" w:hAnsi="Arial" w:cs="Arial"/>
          <w:sz w:val="24"/>
          <w:szCs w:val="24"/>
        </w:rPr>
        <w:t xml:space="preserve"> </w:t>
      </w:r>
      <w:r w:rsidR="00737195">
        <w:rPr>
          <w:rFonts w:ascii="Arial" w:hAnsi="Arial" w:cs="Arial"/>
          <w:sz w:val="24"/>
          <w:szCs w:val="24"/>
        </w:rPr>
        <w:t xml:space="preserve">e indicando, se necessario, il brano del Vangelo che sarà oggetto della prossima catechesi. </w:t>
      </w:r>
    </w:p>
    <w:p w14:paraId="5EF57BC6" w14:textId="104DA07C" w:rsidR="00737195" w:rsidRDefault="00737195" w:rsidP="000F49E8">
      <w:pPr>
        <w:spacing w:after="120" w:line="240" w:lineRule="auto"/>
        <w:jc w:val="both"/>
        <w:rPr>
          <w:rFonts w:ascii="Arial" w:hAnsi="Arial" w:cs="Arial"/>
          <w:sz w:val="24"/>
          <w:szCs w:val="24"/>
        </w:rPr>
      </w:pPr>
      <w:r>
        <w:rPr>
          <w:rFonts w:ascii="Arial" w:hAnsi="Arial" w:cs="Arial"/>
          <w:sz w:val="24"/>
          <w:szCs w:val="24"/>
        </w:rPr>
        <w:t>La catechesi produce un frutto di verit</w:t>
      </w:r>
      <w:r w:rsidR="00A63795">
        <w:rPr>
          <w:rFonts w:ascii="Arial" w:hAnsi="Arial" w:cs="Arial"/>
          <w:sz w:val="24"/>
          <w:szCs w:val="24"/>
        </w:rPr>
        <w:t>à</w:t>
      </w:r>
      <w:r>
        <w:rPr>
          <w:rFonts w:ascii="Arial" w:hAnsi="Arial" w:cs="Arial"/>
          <w:sz w:val="24"/>
          <w:szCs w:val="24"/>
        </w:rPr>
        <w:t xml:space="preserve"> nel cuore</w:t>
      </w:r>
      <w:r w:rsidR="00A63795">
        <w:rPr>
          <w:rFonts w:ascii="Arial" w:hAnsi="Arial" w:cs="Arial"/>
          <w:sz w:val="24"/>
          <w:szCs w:val="24"/>
        </w:rPr>
        <w:t>,</w:t>
      </w:r>
      <w:r>
        <w:rPr>
          <w:rFonts w:ascii="Arial" w:hAnsi="Arial" w:cs="Arial"/>
          <w:sz w:val="24"/>
          <w:szCs w:val="24"/>
        </w:rPr>
        <w:t xml:space="preserve"> se essa è amministrata nello Spirito Santo e nello Spirito Santo accolta e scritta nel cuore. Essa produce frutti se sempre nell’aula della catechesi è presente la Vergine Maria ed Ella è presente se è nel cuore sia di chi la catechesi amministra e sia nel cuore di chi vi partecipa. Lei porta il suo Spirito Santo, che unito al nostr</w:t>
      </w:r>
      <w:r w:rsidR="00F86967">
        <w:rPr>
          <w:rFonts w:ascii="Arial" w:hAnsi="Arial" w:cs="Arial"/>
          <w:sz w:val="24"/>
          <w:szCs w:val="24"/>
        </w:rPr>
        <w:t>o Spirito Santo, fa dell’aula della catechesi un vero Cenacolo di luce, di verità, di scienza e e di conoscenza sulla Parola di Gesù.</w:t>
      </w:r>
    </w:p>
    <w:p w14:paraId="2202EC13" w14:textId="77777777" w:rsidR="00A63795" w:rsidRDefault="00F86967" w:rsidP="00A63795">
      <w:pPr>
        <w:spacing w:after="120" w:line="240" w:lineRule="auto"/>
        <w:jc w:val="both"/>
        <w:rPr>
          <w:rFonts w:ascii="Arial" w:hAnsi="Arial" w:cs="Arial"/>
          <w:sz w:val="24"/>
          <w:szCs w:val="24"/>
        </w:rPr>
      </w:pPr>
      <w:r>
        <w:rPr>
          <w:rFonts w:ascii="Arial" w:hAnsi="Arial" w:cs="Arial"/>
          <w:sz w:val="24"/>
          <w:szCs w:val="24"/>
        </w:rPr>
        <w:t>Sia sempre la Vergine Maria, a presiedere ogni nostra catechesi. Sia l’angelo  Gabriele a spiegarci il mistero del regno dei cieli second</w:t>
      </w:r>
      <w:r w:rsidR="00A63795">
        <w:rPr>
          <w:rFonts w:ascii="Arial" w:hAnsi="Arial" w:cs="Arial"/>
          <w:sz w:val="24"/>
          <w:szCs w:val="24"/>
        </w:rPr>
        <w:t>o</w:t>
      </w:r>
      <w:r>
        <w:rPr>
          <w:rFonts w:ascii="Arial" w:hAnsi="Arial" w:cs="Arial"/>
          <w:sz w:val="24"/>
          <w:szCs w:val="24"/>
        </w:rPr>
        <w:t xml:space="preserve"> purissima verità. Con Lei in mezzo a noi di certo i frutti non mancheranno</w:t>
      </w:r>
      <w:r w:rsidR="00A63795">
        <w:rPr>
          <w:rFonts w:ascii="Arial" w:hAnsi="Arial" w:cs="Arial"/>
          <w:sz w:val="24"/>
          <w:szCs w:val="24"/>
        </w:rPr>
        <w:t>.</w:t>
      </w:r>
    </w:p>
    <w:p w14:paraId="19D04125" w14:textId="4A61B8FF" w:rsidR="00297A4F" w:rsidRDefault="00F86967" w:rsidP="00A63795">
      <w:pPr>
        <w:spacing w:after="120" w:line="240" w:lineRule="auto"/>
        <w:jc w:val="right"/>
        <w:rPr>
          <w:rFonts w:ascii="Arial" w:hAnsi="Arial" w:cs="Arial"/>
          <w:sz w:val="24"/>
          <w:szCs w:val="24"/>
        </w:rPr>
      </w:pPr>
      <w:r>
        <w:rPr>
          <w:rFonts w:ascii="Arial" w:hAnsi="Arial" w:cs="Arial"/>
          <w:sz w:val="24"/>
          <w:szCs w:val="24"/>
        </w:rPr>
        <w:t>Anno Domini 2025</w:t>
      </w:r>
      <w:r w:rsidR="00297A4F">
        <w:rPr>
          <w:rFonts w:ascii="Arial" w:hAnsi="Arial" w:cs="Arial"/>
          <w:sz w:val="24"/>
          <w:szCs w:val="24"/>
        </w:rPr>
        <w:br w:type="page"/>
      </w:r>
    </w:p>
    <w:p w14:paraId="639674BF" w14:textId="3870F23F" w:rsidR="00BB501D" w:rsidRPr="00BB501D" w:rsidRDefault="00BB501D" w:rsidP="00600D25">
      <w:pPr>
        <w:pStyle w:val="Titolo1"/>
      </w:pPr>
      <w:bookmarkStart w:id="7" w:name="_Toc212557279"/>
      <w:r w:rsidRPr="00BB501D">
        <w:lastRenderedPageBreak/>
        <w:t xml:space="preserve">CAPITOLO </w:t>
      </w:r>
      <w:r w:rsidR="00117729">
        <w:t>X</w:t>
      </w:r>
      <w:bookmarkEnd w:id="7"/>
    </w:p>
    <w:p w14:paraId="687B9A83" w14:textId="77777777" w:rsidR="00600D25" w:rsidRPr="00600D25" w:rsidRDefault="00600D25" w:rsidP="00600D25">
      <w:pPr>
        <w:rPr>
          <w:rFonts w:ascii="Arial" w:hAnsi="Arial" w:cs="Arial"/>
          <w:sz w:val="24"/>
          <w:szCs w:val="24"/>
        </w:rPr>
      </w:pPr>
    </w:p>
    <w:p w14:paraId="68E37EA9" w14:textId="77777777" w:rsidR="00600D25" w:rsidRPr="00600D25" w:rsidRDefault="00600D25" w:rsidP="00600D25">
      <w:pPr>
        <w:jc w:val="both"/>
        <w:rPr>
          <w:rFonts w:ascii="Arial" w:hAnsi="Arial" w:cs="Arial"/>
          <w:sz w:val="24"/>
          <w:szCs w:val="24"/>
        </w:rPr>
      </w:pPr>
      <w:bookmarkStart w:id="8" w:name="_Hlk208472301"/>
      <w:r w:rsidRPr="00600D25">
        <w:rPr>
          <w:rFonts w:ascii="Arial" w:hAnsi="Arial" w:cs="Arial"/>
          <w:sz w:val="24"/>
          <w:szCs w:val="24"/>
        </w:rPr>
        <w:t>Chiamati a sé i suoi dodici discepoli, diede loro potere sugli spiriti impuri per scacciarli e guarire ogni malattia e ogni infermità.</w:t>
      </w:r>
    </w:p>
    <w:p w14:paraId="7A7F08E2"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p>
    <w:p w14:paraId="7684D117"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14:paraId="60565D75"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6C4C4651"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45327215"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3B4F75C2"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Un discepolo non è più grande del maestro, né un servo è più grande del suo signore; è sufficiente per il discepolo diventare come il suo maestro e per il servo </w:t>
      </w:r>
      <w:r w:rsidRPr="00600D25">
        <w:rPr>
          <w:rFonts w:ascii="Arial" w:hAnsi="Arial" w:cs="Arial"/>
          <w:sz w:val="24"/>
          <w:szCs w:val="24"/>
        </w:rPr>
        <w:lastRenderedPageBreak/>
        <w:t>come il suo signore. Se hanno chiamato Beelzebùl il padrone di casa, quanto più quelli della sua famiglia!</w:t>
      </w:r>
    </w:p>
    <w:p w14:paraId="72655D0E"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35AFCA2A"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Perciò chiunque mi riconoscerà davanti agli uomini, anch’io lo riconoscerò davanti al Padre mio che è nei cieli; chi invece mi rinnegherà davanti agli uomini, anch’io lo rinnegherò davanti al Padre mio che è nei cieli.</w:t>
      </w:r>
    </w:p>
    <w:p w14:paraId="33EB6C46"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Non crediate che io sia venuto a portare pace sulla terra; sono venuto a portare non pace, ma spada. Sono infatti venuto a separare l’uomo da suo padre e la figlia da sua madre e la nuora da sua suocera; e nemici dell’uomo saranno quelli della sua casa.</w:t>
      </w:r>
    </w:p>
    <w:p w14:paraId="69A58A0D"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p>
    <w:p w14:paraId="0EADFFA6"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10,1-42). </w:t>
      </w:r>
    </w:p>
    <w:bookmarkEnd w:id="8"/>
    <w:p w14:paraId="44353E80" w14:textId="77777777" w:rsidR="00600D25" w:rsidRPr="00600D25" w:rsidRDefault="00600D25" w:rsidP="00600D25">
      <w:pPr>
        <w:jc w:val="both"/>
        <w:rPr>
          <w:rFonts w:ascii="Arial" w:hAnsi="Arial" w:cs="Arial"/>
          <w:sz w:val="24"/>
          <w:szCs w:val="24"/>
          <w:lang w:val="la-Latn"/>
        </w:rPr>
      </w:pPr>
      <w:r w:rsidRPr="00600D25">
        <w:rPr>
          <w:rFonts w:ascii="Arial" w:hAnsi="Arial" w:cs="Arial"/>
          <w:sz w:val="24"/>
          <w:szCs w:val="24"/>
          <w:lang w:val="la-Latn"/>
        </w:rPr>
        <w:t xml:space="preserve">Et convocatis Duodecim discipulis suis, dedit illis potestatem spirituum immundorum, ut eicerent eos et curarent omnem languorem et omnem infirmitatem. Duodecim autem apostolorum nomina sunt haec: primus Simon, qui dicitur Petrus, et Andreas frater eius, et Iacobus Zebedaei et Ioannes frater eius, Philippus et Bartholomaeus, Thomas et Matthaeus publicanus, Iacobus Alphaei et Thaddaeus,  Simon Chananaeus et Iudas Iscariotes, qui et tradidit eum. Hos Duodecim misit Iesus praecipiens eis et dicens: “ In viam gentium ne abieritis et in civitates Samaritanorum ne intraveritis; sed potius ite ad oves, quae perierunt domus Israel. Euntes autem praedicate dicentes: “Appropinquavit regnum caelorum”. Infirmos curate, mortuos suscitate, leprosos mundate, daemones eicite; gratis accepistis, gratis date. Nolite possidere aurum neque argentum neque pecuniam in zonis vestris, non peram in via neque duas tunicas neque calceamenta neque virgam; </w:t>
      </w:r>
      <w:r w:rsidRPr="00600D25">
        <w:rPr>
          <w:rFonts w:ascii="Arial" w:hAnsi="Arial" w:cs="Arial"/>
          <w:sz w:val="24"/>
          <w:szCs w:val="24"/>
          <w:lang w:val="la-Latn"/>
        </w:rPr>
        <w:lastRenderedPageBreak/>
        <w:t>dignus enim est operarius cibo suo. In quamcumque civitatem aut castellum intraveritis, interrogate quis in ea dignus sit; et ibi manete donec exeatis. Intrantes autem in domum, salutate eam; et si quidem fuerit domus digna, veniat pax vestra super eam; si autem non fuerit digna, pax vestra ad vos revertatur. Et quicumque non receperit vos neque audierit sermones vestros, exeuntes foras de domo vel de civitate illa, excutite pulverem de pedibus vestris. Amen dico vobis: Tolerabilius erit terrae Sodomorum et Gomorraeorum in die iudicii quam illi civitati.</w:t>
      </w:r>
    </w:p>
    <w:p w14:paraId="49AB7B02" w14:textId="77777777" w:rsidR="00600D25" w:rsidRPr="00600D25" w:rsidRDefault="00600D25" w:rsidP="00600D25">
      <w:pPr>
        <w:jc w:val="both"/>
        <w:rPr>
          <w:rFonts w:ascii="Arial" w:hAnsi="Arial" w:cs="Arial"/>
          <w:sz w:val="24"/>
          <w:szCs w:val="24"/>
          <w:lang w:val="la-Latn"/>
        </w:rPr>
      </w:pPr>
      <w:r w:rsidRPr="00600D25">
        <w:rPr>
          <w:rFonts w:ascii="Arial" w:hAnsi="Arial" w:cs="Arial"/>
          <w:sz w:val="24"/>
          <w:szCs w:val="24"/>
          <w:lang w:val="la-Latn"/>
        </w:rPr>
        <w:t>Ecce ego mitto vos sicut oves in medio luporum; estote ergo prudentes sicut serpentes et simplices sicut columbae. Cavete autem ab hominibus; tradent enim vos in conciliis, et in synagogis suis flagellabunt vos; et ad praesides et ad reges ducemini propter me in testimonium illis et gentibus. Cum autem tradent vos, nolite cogitare quomodo aut quid loquamini; dabitur enim vobis in illa hora quid loquamini. Non enim vos estis, qui loquimini, sed Spiritus Patris vestri, qui loquitur in vobis.</w:t>
      </w:r>
    </w:p>
    <w:p w14:paraId="529AD2A4" w14:textId="77777777" w:rsidR="00600D25" w:rsidRPr="00600D25" w:rsidRDefault="00600D25" w:rsidP="00600D25">
      <w:pPr>
        <w:jc w:val="both"/>
        <w:rPr>
          <w:rFonts w:ascii="Arial" w:hAnsi="Arial" w:cs="Arial"/>
          <w:sz w:val="24"/>
          <w:szCs w:val="24"/>
          <w:lang w:val="la-Latn"/>
        </w:rPr>
      </w:pPr>
      <w:r w:rsidRPr="00600D25">
        <w:rPr>
          <w:rFonts w:ascii="Arial" w:hAnsi="Arial" w:cs="Arial"/>
          <w:sz w:val="24"/>
          <w:szCs w:val="24"/>
          <w:lang w:val="la-Latn"/>
        </w:rPr>
        <w:t>Tradet autem frater fratrem in mortem, et pater filium; et insurgent filii in parentes et morte eos afficient. Et eritis odio omnibus propter nomen meum; qui autem perseveraverit in finem, hic salvus erit. Cum autem persequentur vos in civitate ista, fugite in aliam; amen enim dico vobis: Non consummabitis civitates Israel, donec veniat Filius hominis. Non est discipulus super magistrum nec servus super dominum suum. Sufficit discipulo, ut sit sicut magister eius, et servus sicut dominus eius. Si patrem familias Beelzebul vocaverunt, quanto magis domesticos eius! Ne ergo timueritis eos. Nihil enim est opertum, quod non revelabitur, et occultum, quod non scietur.</w:t>
      </w:r>
    </w:p>
    <w:p w14:paraId="188FD265" w14:textId="77777777" w:rsidR="00600D25" w:rsidRPr="00600D25" w:rsidRDefault="00600D25" w:rsidP="00600D25">
      <w:pPr>
        <w:jc w:val="both"/>
        <w:rPr>
          <w:rFonts w:ascii="Arial" w:hAnsi="Arial" w:cs="Arial"/>
          <w:sz w:val="24"/>
          <w:szCs w:val="24"/>
          <w:lang w:val="la-Latn"/>
        </w:rPr>
      </w:pPr>
      <w:r w:rsidRPr="00600D25">
        <w:rPr>
          <w:rFonts w:ascii="Arial" w:hAnsi="Arial" w:cs="Arial"/>
          <w:sz w:val="24"/>
          <w:szCs w:val="24"/>
          <w:lang w:val="la-Latn"/>
        </w:rPr>
        <w:t>Quod dico vobis in tenebris, dicite in lumine; et, quod in aure auditis, praedicate super tecta. Et nolite timere eos, qui occidunt corpus, animam autem non possunt occidere; sed potius eum timete, qui potest et animam et corpus perdere in gehenna. Nonne duo passeres asse veneunt? Et unus ex illis non cadet super terram sine Patre vestro. Vestri autem et capilli capitis omnes numerati sunt. Nolite ergo timere; multis passeribus meliores estis vos.</w:t>
      </w:r>
    </w:p>
    <w:p w14:paraId="608726FC" w14:textId="77777777" w:rsidR="00600D25" w:rsidRPr="00600D25" w:rsidRDefault="00600D25" w:rsidP="00600D25">
      <w:pPr>
        <w:jc w:val="both"/>
        <w:rPr>
          <w:rFonts w:ascii="Arial" w:hAnsi="Arial" w:cs="Arial"/>
          <w:sz w:val="24"/>
          <w:szCs w:val="24"/>
          <w:lang w:val="la-Latn"/>
        </w:rPr>
      </w:pPr>
      <w:r w:rsidRPr="00600D25">
        <w:rPr>
          <w:rFonts w:ascii="Arial" w:hAnsi="Arial" w:cs="Arial"/>
          <w:sz w:val="24"/>
          <w:szCs w:val="24"/>
          <w:lang w:val="la-Latn"/>
        </w:rPr>
        <w:t xml:space="preserve">Omnis ergo qui confitebitur me coram hominibus, confitebor et ego eum coram Patre meo, qui est in caelis; qui autem negaverit me coram hominibus, negabo et ego eum coram Patre meo, qui est in caelis. </w:t>
      </w:r>
      <w:bookmarkStart w:id="9" w:name="_Hlk210162557"/>
      <w:r w:rsidRPr="00600D25">
        <w:rPr>
          <w:rFonts w:ascii="Arial" w:hAnsi="Arial" w:cs="Arial"/>
          <w:sz w:val="24"/>
          <w:szCs w:val="24"/>
          <w:lang w:val="la-Latn"/>
        </w:rPr>
        <w:t>Nolite arbitrari quia venerim mittere pacem in terram; non veni pacem mittere sed gladium</w:t>
      </w:r>
      <w:bookmarkEnd w:id="9"/>
      <w:r w:rsidRPr="00600D25">
        <w:rPr>
          <w:rFonts w:ascii="Arial" w:hAnsi="Arial" w:cs="Arial"/>
          <w:sz w:val="24"/>
          <w:szCs w:val="24"/>
          <w:lang w:val="la-Latn"/>
        </w:rPr>
        <w:t>. Veni enim separare hominem adversus patrem suum et filiam adversus matrem suam et nurum adversus socrum suam: et inimici hominis domestici eius. Qui amat patrem aut matrem plus quam me, non est me dignus; et, qui amat filium aut filiam super me, non est me dignus; et, qui non accipit crucem suam et sequitur me, non est me dignus. Qui invenerit animam suam, perdet illam; et, qui perdiderit animam suam propter me, inveniet eam.</w:t>
      </w:r>
    </w:p>
    <w:p w14:paraId="3BEF7786" w14:textId="77777777" w:rsidR="00600D25" w:rsidRPr="00600D25" w:rsidRDefault="00600D25" w:rsidP="00600D25">
      <w:pPr>
        <w:jc w:val="both"/>
        <w:rPr>
          <w:rFonts w:ascii="Arial" w:hAnsi="Arial" w:cs="Arial"/>
          <w:sz w:val="24"/>
          <w:szCs w:val="24"/>
          <w:lang w:val="la-Latn"/>
        </w:rPr>
      </w:pPr>
      <w:r w:rsidRPr="00600D25">
        <w:rPr>
          <w:rFonts w:ascii="Arial" w:hAnsi="Arial" w:cs="Arial"/>
          <w:sz w:val="24"/>
          <w:szCs w:val="24"/>
          <w:lang w:val="la-Latn"/>
        </w:rPr>
        <w:t xml:space="preserve">Qui recipit vos, me recipit; et, qui me recipit, recipit eum, qui me misit. Qui recipit prophetam in nomine prophetae, mercedem prophetae accipiet; et, qui recipit iustum </w:t>
      </w:r>
      <w:r w:rsidRPr="00600D25">
        <w:rPr>
          <w:rFonts w:ascii="Arial" w:hAnsi="Arial" w:cs="Arial"/>
          <w:sz w:val="24"/>
          <w:szCs w:val="24"/>
          <w:lang w:val="la-Latn"/>
        </w:rPr>
        <w:lastRenderedPageBreak/>
        <w:t xml:space="preserve">in nomine iusti, mercedem iusti accipiet. Et, quicumque potum dederit uni ex minimis istis calicem aquae frigidae tantum in nomine discipuli, amen dico vobis: Non perdet mercedem suam ” (Mt 10,1-42). </w:t>
      </w:r>
    </w:p>
    <w:p w14:paraId="6CC931AF" w14:textId="77777777" w:rsidR="00600D25" w:rsidRPr="00600D25" w:rsidRDefault="00600D25" w:rsidP="00600D25">
      <w:pPr>
        <w:jc w:val="both"/>
        <w:rPr>
          <w:rFonts w:ascii="PT Serif" w:hAnsi="PT Serif"/>
          <w:color w:val="111111"/>
          <w:sz w:val="26"/>
          <w:szCs w:val="26"/>
          <w:lang w:val="la-Latn"/>
        </w:rPr>
      </w:pP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PT Serif" w:hAnsi="PT Serif"/>
          <w:color w:val="111111"/>
          <w:sz w:val="26"/>
          <w:szCs w:val="26"/>
        </w:rPr>
        <w:t>π</w:t>
      </w:r>
      <w:r w:rsidRPr="00600D25">
        <w:rPr>
          <w:rFonts w:ascii="Cambria" w:hAnsi="Cambria" w:cs="Cambria"/>
          <w:color w:val="111111"/>
          <w:sz w:val="26"/>
          <w:szCs w:val="26"/>
        </w:rPr>
        <w:t>ροσκαλεσά</w:t>
      </w:r>
      <w:r w:rsidRPr="00600D25">
        <w:rPr>
          <w:rFonts w:ascii="PT Serif" w:hAnsi="PT Serif" w:cs="PT Serif"/>
          <w:color w:val="111111"/>
          <w:sz w:val="26"/>
          <w:szCs w:val="26"/>
        </w:rPr>
        <w:t>μ</w:t>
      </w:r>
      <w:r w:rsidRPr="00600D25">
        <w:rPr>
          <w:rFonts w:ascii="Cambria" w:hAnsi="Cambria" w:cs="Cambria"/>
          <w:color w:val="111111"/>
          <w:sz w:val="26"/>
          <w:szCs w:val="26"/>
        </w:rPr>
        <w:t>ενος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το</w:t>
      </w:r>
      <w:r w:rsidRPr="00600D25">
        <w:rPr>
          <w:rFonts w:ascii="Times New Roman" w:hAnsi="Times New Roman" w:cs="Times New Roman"/>
          <w:color w:val="111111"/>
          <w:sz w:val="26"/>
          <w:szCs w:val="26"/>
        </w:rPr>
        <w:t>ὺ</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δώδεκα</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μ</w:t>
      </w:r>
      <w:r w:rsidRPr="00600D25">
        <w:rPr>
          <w:rFonts w:ascii="Cambria" w:hAnsi="Cambria" w:cs="Cambria"/>
          <w:color w:val="111111"/>
          <w:sz w:val="26"/>
          <w:szCs w:val="26"/>
        </w:rPr>
        <w:t>αθητ</w:t>
      </w:r>
      <w:r w:rsidRPr="00600D25">
        <w:rPr>
          <w:rFonts w:ascii="Times New Roman" w:hAnsi="Times New Roman" w:cs="Times New Roman"/>
          <w:color w:val="111111"/>
          <w:sz w:val="26"/>
          <w:szCs w:val="26"/>
        </w:rPr>
        <w:t>ὰ</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το</w:t>
      </w:r>
      <w:r w:rsidRPr="00600D25">
        <w:rPr>
          <w:rFonts w:ascii="Times New Roman" w:hAnsi="Times New Roman" w:cs="Times New Roman"/>
          <w:color w:val="111111"/>
          <w:sz w:val="26"/>
          <w:szCs w:val="26"/>
        </w:rPr>
        <w:t>ῦ</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ἔ</w:t>
      </w:r>
      <w:r w:rsidRPr="00600D25">
        <w:rPr>
          <w:rFonts w:ascii="Cambria" w:hAnsi="Cambria" w:cs="Cambria"/>
          <w:color w:val="111111"/>
          <w:sz w:val="26"/>
          <w:szCs w:val="26"/>
        </w:rPr>
        <w:t>δωκεν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το</w:t>
      </w:r>
      <w:r w:rsidRPr="00600D25">
        <w:rPr>
          <w:rFonts w:ascii="Times New Roman" w:hAnsi="Times New Roman" w:cs="Times New Roman"/>
          <w:color w:val="111111"/>
          <w:sz w:val="26"/>
          <w:szCs w:val="26"/>
        </w:rPr>
        <w:t>ῖ</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ξουσίαν</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π</w:t>
      </w:r>
      <w:r w:rsidRPr="00600D25">
        <w:rPr>
          <w:rFonts w:ascii="Cambria" w:hAnsi="Cambria" w:cs="Cambria"/>
          <w:color w:val="111111"/>
          <w:sz w:val="26"/>
          <w:szCs w:val="26"/>
        </w:rPr>
        <w:t>νευ</w:t>
      </w:r>
      <w:r w:rsidRPr="00600D25">
        <w:rPr>
          <w:rFonts w:ascii="PT Serif" w:hAnsi="PT Serif" w:cs="PT Serif"/>
          <w:color w:val="111111"/>
          <w:sz w:val="26"/>
          <w:szCs w:val="26"/>
        </w:rPr>
        <w:t>μ</w:t>
      </w:r>
      <w:r w:rsidRPr="00600D25">
        <w:rPr>
          <w:rFonts w:ascii="Cambria" w:hAnsi="Cambria" w:cs="Cambria"/>
          <w:color w:val="111111"/>
          <w:sz w:val="26"/>
          <w:szCs w:val="26"/>
        </w:rPr>
        <w:t>άτων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Cambria" w:hAnsi="Cambria" w:cs="Cambria"/>
          <w:color w:val="111111"/>
          <w:sz w:val="26"/>
          <w:szCs w:val="26"/>
        </w:rPr>
        <w:t>καθάρτων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ὥ</w:t>
      </w:r>
      <w:r w:rsidRPr="00600D25">
        <w:rPr>
          <w:rFonts w:ascii="Cambria" w:hAnsi="Cambria" w:cs="Cambria"/>
          <w:color w:val="111111"/>
          <w:sz w:val="26"/>
          <w:szCs w:val="26"/>
        </w:rPr>
        <w:t>στε</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κβάλλειν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ὰ</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θερα</w:t>
      </w:r>
      <w:r w:rsidRPr="00600D25">
        <w:rPr>
          <w:rFonts w:ascii="PT Serif" w:hAnsi="PT Serif" w:cs="PT Serif"/>
          <w:color w:val="111111"/>
          <w:sz w:val="26"/>
          <w:szCs w:val="26"/>
        </w:rPr>
        <w:t>π</w:t>
      </w:r>
      <w:r w:rsidRPr="00600D25">
        <w:rPr>
          <w:rFonts w:ascii="Cambria" w:hAnsi="Cambria" w:cs="Cambria"/>
          <w:color w:val="111111"/>
          <w:sz w:val="26"/>
          <w:szCs w:val="26"/>
        </w:rPr>
        <w:t>εύειν</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π</w:t>
      </w:r>
      <w:r w:rsidRPr="00600D25">
        <w:rPr>
          <w:rFonts w:ascii="Times New Roman" w:hAnsi="Times New Roman" w:cs="Times New Roman"/>
          <w:color w:val="111111"/>
          <w:sz w:val="26"/>
          <w:szCs w:val="26"/>
        </w:rPr>
        <w:t>ᾶ</w:t>
      </w:r>
      <w:r w:rsidRPr="00600D25">
        <w:rPr>
          <w:rFonts w:ascii="Cambria" w:hAnsi="Cambria" w:cs="Cambria"/>
          <w:color w:val="111111"/>
          <w:sz w:val="26"/>
          <w:szCs w:val="26"/>
        </w:rPr>
        <w:t>σαν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νόσον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PT Serif" w:hAnsi="PT Serif"/>
          <w:color w:val="111111"/>
          <w:sz w:val="26"/>
          <w:szCs w:val="26"/>
        </w:rPr>
        <w:t>π</w:t>
      </w:r>
      <w:r w:rsidRPr="00600D25">
        <w:rPr>
          <w:rFonts w:ascii="Times New Roman" w:hAnsi="Times New Roman" w:cs="Times New Roman"/>
          <w:color w:val="111111"/>
          <w:sz w:val="26"/>
          <w:szCs w:val="26"/>
        </w:rPr>
        <w:t>ᾶ</w:t>
      </w:r>
      <w:r w:rsidRPr="00600D25">
        <w:rPr>
          <w:rFonts w:ascii="Cambria" w:hAnsi="Cambria" w:cs="Cambria"/>
          <w:color w:val="111111"/>
          <w:sz w:val="26"/>
          <w:szCs w:val="26"/>
        </w:rPr>
        <w:t>σαν</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μ</w:t>
      </w:r>
      <w:r w:rsidRPr="00600D25">
        <w:rPr>
          <w:rFonts w:ascii="Cambria" w:hAnsi="Cambria" w:cs="Cambria"/>
          <w:color w:val="111111"/>
          <w:sz w:val="26"/>
          <w:szCs w:val="26"/>
        </w:rPr>
        <w:t>αλακίαν</w:t>
      </w:r>
      <w:r w:rsidRPr="00600D25">
        <w:rPr>
          <w:rFonts w:ascii="PT Serif" w:hAnsi="PT Serif"/>
          <w:color w:val="111111"/>
          <w:sz w:val="26"/>
          <w:szCs w:val="26"/>
          <w:lang w:val="la-Latn"/>
        </w:rPr>
        <w:t>.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ῶ</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w:t>
      </w:r>
      <w:r w:rsidRPr="00600D25">
        <w:rPr>
          <w:rFonts w:ascii="Times New Roman" w:hAnsi="Times New Roman" w:cs="Times New Roman"/>
          <w:color w:val="111111"/>
          <w:sz w:val="26"/>
          <w:szCs w:val="26"/>
        </w:rPr>
        <w:t>ὲ</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δώδεκα</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PT Serif" w:hAnsi="PT Serif"/>
          <w:color w:val="111111"/>
          <w:sz w:val="26"/>
          <w:szCs w:val="26"/>
        </w:rPr>
        <w:t>π</w:t>
      </w:r>
      <w:r w:rsidRPr="00600D25">
        <w:rPr>
          <w:rFonts w:ascii="Cambria" w:hAnsi="Cambria" w:cs="Cambria"/>
          <w:color w:val="111111"/>
          <w:sz w:val="26"/>
          <w:szCs w:val="26"/>
        </w:rPr>
        <w:t>οστόλων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ὰ</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ὀ</w:t>
      </w:r>
      <w:r w:rsidRPr="00600D25">
        <w:rPr>
          <w:rFonts w:ascii="Cambria" w:hAnsi="Cambria" w:cs="Cambria"/>
          <w:color w:val="111111"/>
          <w:sz w:val="26"/>
          <w:szCs w:val="26"/>
        </w:rPr>
        <w:t>νό</w:t>
      </w:r>
      <w:r w:rsidRPr="00600D25">
        <w:rPr>
          <w:rFonts w:ascii="PT Serif" w:hAnsi="PT Serif" w:cs="PT Serif"/>
          <w:color w:val="111111"/>
          <w:sz w:val="26"/>
          <w:szCs w:val="26"/>
        </w:rPr>
        <w:t>μ</w:t>
      </w:r>
      <w:r w:rsidRPr="00600D25">
        <w:rPr>
          <w:rFonts w:ascii="Cambria" w:hAnsi="Cambria" w:cs="Cambria"/>
          <w:color w:val="111111"/>
          <w:sz w:val="26"/>
          <w:szCs w:val="26"/>
        </w:rPr>
        <w:t>ατά</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στιν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τα</w:t>
      </w:r>
      <w:r w:rsidRPr="00600D25">
        <w:rPr>
          <w:rFonts w:ascii="Times New Roman" w:hAnsi="Times New Roman" w:cs="Times New Roman"/>
          <w:color w:val="111111"/>
          <w:sz w:val="26"/>
          <w:szCs w:val="26"/>
        </w:rPr>
        <w:t>ῦ</w:t>
      </w:r>
      <w:r w:rsidRPr="00600D25">
        <w:rPr>
          <w:rFonts w:ascii="Cambria" w:hAnsi="Cambria" w:cs="Cambria"/>
          <w:color w:val="111111"/>
          <w:sz w:val="26"/>
          <w:szCs w:val="26"/>
        </w:rPr>
        <w:t>τα·</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π</w:t>
      </w:r>
      <w:r w:rsidRPr="00600D25">
        <w:rPr>
          <w:rFonts w:ascii="Cambria" w:hAnsi="Cambria" w:cs="Cambria"/>
          <w:color w:val="111111"/>
          <w:sz w:val="26"/>
          <w:szCs w:val="26"/>
        </w:rPr>
        <w:t>ρ</w:t>
      </w:r>
      <w:r w:rsidRPr="00600D25">
        <w:rPr>
          <w:rFonts w:ascii="Times New Roman" w:hAnsi="Times New Roman" w:cs="Times New Roman"/>
          <w:color w:val="111111"/>
          <w:sz w:val="26"/>
          <w:szCs w:val="26"/>
        </w:rPr>
        <w:t>ῶ</w:t>
      </w:r>
      <w:r w:rsidRPr="00600D25">
        <w:rPr>
          <w:rFonts w:ascii="Cambria" w:hAnsi="Cambria" w:cs="Cambria"/>
          <w:color w:val="111111"/>
          <w:sz w:val="26"/>
          <w:szCs w:val="26"/>
        </w:rPr>
        <w:t>τος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Σί</w:t>
      </w:r>
      <w:r w:rsidRPr="00600D25">
        <w:rPr>
          <w:rFonts w:ascii="PT Serif" w:hAnsi="PT Serif" w:cs="PT Serif"/>
          <w:color w:val="111111"/>
          <w:sz w:val="26"/>
          <w:szCs w:val="26"/>
        </w:rPr>
        <w:t>μ</w:t>
      </w:r>
      <w:r w:rsidRPr="00600D25">
        <w:rPr>
          <w:rFonts w:ascii="Cambria" w:hAnsi="Cambria" w:cs="Cambria"/>
          <w:color w:val="111111"/>
          <w:sz w:val="26"/>
          <w:szCs w:val="26"/>
        </w:rPr>
        <w:t>ων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ὁ</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λεγό</w:t>
      </w:r>
      <w:r w:rsidRPr="00600D25">
        <w:rPr>
          <w:rFonts w:ascii="PT Serif" w:hAnsi="PT Serif" w:cs="PT Serif"/>
          <w:color w:val="111111"/>
          <w:sz w:val="26"/>
          <w:szCs w:val="26"/>
        </w:rPr>
        <w:t>μ</w:t>
      </w:r>
      <w:r w:rsidRPr="00600D25">
        <w:rPr>
          <w:rFonts w:ascii="Cambria" w:hAnsi="Cambria" w:cs="Cambria"/>
          <w:color w:val="111111"/>
          <w:sz w:val="26"/>
          <w:szCs w:val="26"/>
        </w:rPr>
        <w:t>ενος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Πέτρος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Cambria" w:hAnsi="Cambria" w:cs="Cambria"/>
          <w:color w:val="111111"/>
          <w:sz w:val="26"/>
          <w:szCs w:val="26"/>
        </w:rPr>
        <w:t>νδρέας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ὁ</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Cambria" w:hAnsi="Cambria" w:cs="Cambria"/>
          <w:color w:val="111111"/>
          <w:sz w:val="26"/>
          <w:szCs w:val="26"/>
        </w:rPr>
        <w:t>δελφ</w:t>
      </w:r>
      <w:r w:rsidRPr="00600D25">
        <w:rPr>
          <w:rFonts w:ascii="Times New Roman" w:hAnsi="Times New Roman" w:cs="Times New Roman"/>
          <w:color w:val="111111"/>
          <w:sz w:val="26"/>
          <w:szCs w:val="26"/>
        </w:rPr>
        <w:t>ὸ</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Segoe UI Symbol" w:hAnsi="Segoe UI Symbol" w:cs="Segoe UI Symbol"/>
          <w:color w:val="111111"/>
          <w:sz w:val="26"/>
          <w:szCs w:val="26"/>
          <w:lang w:val="la-Latn"/>
        </w:rPr>
        <w:t>⸀</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το</w:t>
      </w:r>
      <w:r w:rsidRPr="00600D25">
        <w:rPr>
          <w:rFonts w:ascii="Times New Roman" w:hAnsi="Times New Roman" w:cs="Times New Roman"/>
          <w:color w:val="111111"/>
          <w:sz w:val="26"/>
          <w:szCs w:val="26"/>
        </w:rPr>
        <w:t>ῦ</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άκωβος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ὁ</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το</w:t>
      </w:r>
      <w:r w:rsidRPr="00600D25">
        <w:rPr>
          <w:rFonts w:ascii="Times New Roman" w:hAnsi="Times New Roman" w:cs="Times New Roman"/>
          <w:color w:val="111111"/>
          <w:sz w:val="26"/>
          <w:szCs w:val="26"/>
        </w:rPr>
        <w:t>ῦ</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Ζεβεδαίου</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ωάννης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ὁ</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Cambria" w:hAnsi="Cambria" w:cs="Cambria"/>
          <w:color w:val="111111"/>
          <w:sz w:val="26"/>
          <w:szCs w:val="26"/>
        </w:rPr>
        <w:t>δελφ</w:t>
      </w:r>
      <w:r w:rsidRPr="00600D25">
        <w:rPr>
          <w:rFonts w:ascii="Times New Roman" w:hAnsi="Times New Roman" w:cs="Times New Roman"/>
          <w:color w:val="111111"/>
          <w:sz w:val="26"/>
          <w:szCs w:val="26"/>
        </w:rPr>
        <w:t>ὸ</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το</w:t>
      </w:r>
      <w:r w:rsidRPr="00600D25">
        <w:rPr>
          <w:rFonts w:ascii="Times New Roman" w:hAnsi="Times New Roman" w:cs="Times New Roman"/>
          <w:color w:val="111111"/>
          <w:sz w:val="26"/>
          <w:szCs w:val="26"/>
        </w:rPr>
        <w:t>ῦ</w:t>
      </w:r>
      <w:r w:rsidRPr="00600D25">
        <w:rPr>
          <w:rFonts w:ascii="PT Serif" w:hAnsi="PT Serif"/>
          <w:color w:val="111111"/>
          <w:sz w:val="26"/>
          <w:szCs w:val="26"/>
          <w:lang w:val="la-Latn"/>
        </w:rPr>
        <w:t>, </w:t>
      </w:r>
      <w:r w:rsidRPr="00600D25">
        <w:rPr>
          <w:rFonts w:ascii="Cambria" w:hAnsi="Cambria" w:cs="Cambria"/>
          <w:color w:val="111111"/>
          <w:sz w:val="26"/>
          <w:szCs w:val="26"/>
        </w:rPr>
        <w:t>Φίλι</w:t>
      </w:r>
      <w:r w:rsidRPr="00600D25">
        <w:rPr>
          <w:rFonts w:ascii="PT Serif" w:hAnsi="PT Serif" w:cs="PT Serif"/>
          <w:color w:val="111111"/>
          <w:sz w:val="26"/>
          <w:szCs w:val="26"/>
        </w:rPr>
        <w:t>ππ</w:t>
      </w:r>
      <w:r w:rsidRPr="00600D25">
        <w:rPr>
          <w:rFonts w:ascii="Cambria" w:hAnsi="Cambria" w:cs="Cambria"/>
          <w:color w:val="111111"/>
          <w:sz w:val="26"/>
          <w:szCs w:val="26"/>
        </w:rPr>
        <w:t>ος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Βαρθολο</w:t>
      </w:r>
      <w:r w:rsidRPr="00600D25">
        <w:rPr>
          <w:rFonts w:ascii="PT Serif" w:hAnsi="PT Serif" w:cs="PT Serif"/>
          <w:color w:val="111111"/>
          <w:sz w:val="26"/>
          <w:szCs w:val="26"/>
        </w:rPr>
        <w:t>μ</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ῖ</w:t>
      </w:r>
      <w:r w:rsidRPr="00600D25">
        <w:rPr>
          <w:rFonts w:ascii="Cambria" w:hAnsi="Cambria" w:cs="Cambria"/>
          <w:color w:val="111111"/>
          <w:sz w:val="26"/>
          <w:szCs w:val="26"/>
        </w:rPr>
        <w:t>ος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Θω</w:t>
      </w:r>
      <w:r w:rsidRPr="00600D25">
        <w:rPr>
          <w:rFonts w:ascii="PT Serif" w:hAnsi="PT Serif" w:cs="PT Serif"/>
          <w:color w:val="111111"/>
          <w:sz w:val="26"/>
          <w:szCs w:val="26"/>
        </w:rPr>
        <w:t>μ</w:t>
      </w:r>
      <w:r w:rsidRPr="00600D25">
        <w:rPr>
          <w:rFonts w:ascii="Times New Roman" w:hAnsi="Times New Roman" w:cs="Times New Roman"/>
          <w:color w:val="111111"/>
          <w:sz w:val="26"/>
          <w:szCs w:val="26"/>
        </w:rPr>
        <w:t>ᾶ</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Μαθθα</w:t>
      </w:r>
      <w:r w:rsidRPr="00600D25">
        <w:rPr>
          <w:rFonts w:ascii="Times New Roman" w:hAnsi="Times New Roman" w:cs="Times New Roman"/>
          <w:color w:val="111111"/>
          <w:sz w:val="26"/>
          <w:szCs w:val="26"/>
        </w:rPr>
        <w:t>ῖ</w:t>
      </w:r>
      <w:r w:rsidRPr="00600D25">
        <w:rPr>
          <w:rFonts w:ascii="Cambria" w:hAnsi="Cambria" w:cs="Cambria"/>
          <w:color w:val="111111"/>
          <w:sz w:val="26"/>
          <w:szCs w:val="26"/>
        </w:rPr>
        <w:t>ος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ὁ</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τελώνης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άκωβος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ὁ</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το</w:t>
      </w:r>
      <w:r w:rsidRPr="00600D25">
        <w:rPr>
          <w:rFonts w:ascii="Times New Roman" w:hAnsi="Times New Roman" w:cs="Times New Roman"/>
          <w:color w:val="111111"/>
          <w:sz w:val="26"/>
          <w:szCs w:val="26"/>
        </w:rPr>
        <w:t>ῦ</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Ἁ</w:t>
      </w:r>
      <w:r w:rsidRPr="00600D25">
        <w:rPr>
          <w:rFonts w:ascii="Cambria" w:hAnsi="Cambria" w:cs="Cambria"/>
          <w:color w:val="111111"/>
          <w:sz w:val="26"/>
          <w:szCs w:val="26"/>
        </w:rPr>
        <w:t>λφαίου</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Segoe UI Symbol" w:hAnsi="Segoe UI Symbol" w:cs="Segoe UI Symbol"/>
          <w:color w:val="111111"/>
          <w:sz w:val="26"/>
          <w:szCs w:val="26"/>
          <w:lang w:val="la-Latn"/>
        </w:rPr>
        <w:t>⸀</w:t>
      </w:r>
      <w:r w:rsidRPr="00600D25">
        <w:rPr>
          <w:rFonts w:ascii="Cambria" w:hAnsi="Cambria" w:cs="Cambria"/>
          <w:color w:val="111111"/>
          <w:sz w:val="26"/>
          <w:szCs w:val="26"/>
        </w:rPr>
        <w:t>Θαδδα</w:t>
      </w:r>
      <w:r w:rsidRPr="00600D25">
        <w:rPr>
          <w:rFonts w:ascii="Times New Roman" w:hAnsi="Times New Roman" w:cs="Times New Roman"/>
          <w:color w:val="111111"/>
          <w:sz w:val="26"/>
          <w:szCs w:val="26"/>
        </w:rPr>
        <w:t>ῖ</w:t>
      </w:r>
      <w:r w:rsidRPr="00600D25">
        <w:rPr>
          <w:rFonts w:ascii="Cambria" w:hAnsi="Cambria" w:cs="Cambria"/>
          <w:color w:val="111111"/>
          <w:sz w:val="26"/>
          <w:szCs w:val="26"/>
        </w:rPr>
        <w:t>ος</w:t>
      </w:r>
      <w:r w:rsidRPr="00600D25">
        <w:rPr>
          <w:rFonts w:ascii="PT Serif" w:hAnsi="PT Serif"/>
          <w:color w:val="111111"/>
          <w:sz w:val="26"/>
          <w:szCs w:val="26"/>
          <w:lang w:val="la-Latn"/>
        </w:rPr>
        <w:t>, </w:t>
      </w:r>
      <w:r w:rsidRPr="00600D25">
        <w:rPr>
          <w:rFonts w:ascii="Cambria" w:hAnsi="Cambria" w:cs="Cambria"/>
          <w:color w:val="111111"/>
          <w:sz w:val="26"/>
          <w:szCs w:val="26"/>
        </w:rPr>
        <w:t>Σί</w:t>
      </w:r>
      <w:r w:rsidRPr="00600D25">
        <w:rPr>
          <w:rFonts w:ascii="PT Serif" w:hAnsi="PT Serif" w:cs="PT Serif"/>
          <w:color w:val="111111"/>
          <w:sz w:val="26"/>
          <w:szCs w:val="26"/>
        </w:rPr>
        <w:t>μ</w:t>
      </w:r>
      <w:r w:rsidRPr="00600D25">
        <w:rPr>
          <w:rFonts w:ascii="Cambria" w:hAnsi="Cambria" w:cs="Cambria"/>
          <w:color w:val="111111"/>
          <w:sz w:val="26"/>
          <w:szCs w:val="26"/>
        </w:rPr>
        <w:t>ων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ὁ</w:t>
      </w:r>
      <w:r w:rsidRPr="00600D25">
        <w:rPr>
          <w:rFonts w:ascii="PT Serif" w:hAnsi="PT Serif"/>
          <w:color w:val="111111"/>
          <w:sz w:val="26"/>
          <w:szCs w:val="26"/>
          <w:lang w:val="la-Latn"/>
        </w:rPr>
        <w:t xml:space="preserve"> </w:t>
      </w:r>
      <w:r w:rsidRPr="00600D25">
        <w:rPr>
          <w:rFonts w:ascii="Segoe UI Symbol" w:hAnsi="Segoe UI Symbol" w:cs="Segoe UI Symbol"/>
          <w:color w:val="111111"/>
          <w:sz w:val="26"/>
          <w:szCs w:val="26"/>
          <w:lang w:val="la-Latn"/>
        </w:rPr>
        <w:t>⸀</w:t>
      </w:r>
      <w:r w:rsidRPr="00600D25">
        <w:rPr>
          <w:rFonts w:ascii="Cambria" w:hAnsi="Cambria" w:cs="Cambria"/>
          <w:color w:val="111111"/>
          <w:sz w:val="26"/>
          <w:szCs w:val="26"/>
        </w:rPr>
        <w:t>Κανανα</w:t>
      </w:r>
      <w:r w:rsidRPr="00600D25">
        <w:rPr>
          <w:rFonts w:ascii="Times New Roman" w:hAnsi="Times New Roman" w:cs="Times New Roman"/>
          <w:color w:val="111111"/>
          <w:sz w:val="26"/>
          <w:szCs w:val="26"/>
        </w:rPr>
        <w:t>ῖ</w:t>
      </w:r>
      <w:r w:rsidRPr="00600D25">
        <w:rPr>
          <w:rFonts w:ascii="Cambria" w:hAnsi="Cambria" w:cs="Cambria"/>
          <w:color w:val="111111"/>
          <w:sz w:val="26"/>
          <w:szCs w:val="26"/>
        </w:rPr>
        <w:t>ος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ούδας</w:t>
      </w:r>
      <w:r w:rsidRPr="00600D25">
        <w:rPr>
          <w:rFonts w:ascii="PT Serif" w:hAnsi="PT Serif"/>
          <w:color w:val="111111"/>
          <w:sz w:val="26"/>
          <w:szCs w:val="26"/>
          <w:lang w:val="la-Latn"/>
        </w:rPr>
        <w:t xml:space="preserve"> </w:t>
      </w:r>
      <w:r w:rsidRPr="00600D25">
        <w:rPr>
          <w:rFonts w:ascii="Segoe UI Symbol" w:hAnsi="Segoe UI Symbol" w:cs="Segoe UI Symbol"/>
          <w:color w:val="111111"/>
          <w:sz w:val="26"/>
          <w:szCs w:val="26"/>
          <w:lang w:val="la-Latn"/>
        </w:rPr>
        <w:t>⸀</w:t>
      </w:r>
      <w:r w:rsidRPr="00600D25">
        <w:rPr>
          <w:rFonts w:ascii="Times New Roman" w:hAnsi="Times New Roman" w:cs="Times New Roman"/>
          <w:color w:val="111111"/>
          <w:sz w:val="26"/>
          <w:szCs w:val="26"/>
        </w:rPr>
        <w:t>ὁ</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σκαριώτης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ὁ</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PT Serif" w:hAnsi="PT Serif"/>
          <w:color w:val="111111"/>
          <w:sz w:val="26"/>
          <w:szCs w:val="26"/>
        </w:rPr>
        <w:t>π</w:t>
      </w:r>
      <w:r w:rsidRPr="00600D25">
        <w:rPr>
          <w:rFonts w:ascii="Cambria" w:hAnsi="Cambria" w:cs="Cambria"/>
          <w:color w:val="111111"/>
          <w:sz w:val="26"/>
          <w:szCs w:val="26"/>
        </w:rPr>
        <w:t>αραδο</w:t>
      </w:r>
      <w:r w:rsidRPr="00600D25">
        <w:rPr>
          <w:rFonts w:ascii="Times New Roman" w:hAnsi="Times New Roman" w:cs="Times New Roman"/>
          <w:color w:val="111111"/>
          <w:sz w:val="26"/>
          <w:szCs w:val="26"/>
        </w:rPr>
        <w:t>ὺ</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τόν</w:t>
      </w:r>
      <w:r w:rsidRPr="00600D25">
        <w:rPr>
          <w:rFonts w:ascii="PT Serif" w:hAnsi="PT Serif"/>
          <w:color w:val="111111"/>
          <w:sz w:val="26"/>
          <w:szCs w:val="26"/>
          <w:lang w:val="la-Latn"/>
        </w:rPr>
        <w:t>. </w:t>
      </w:r>
      <w:r w:rsidRPr="00600D25">
        <w:rPr>
          <w:rFonts w:ascii="Cambria" w:hAnsi="Cambria" w:cs="Cambria"/>
          <w:color w:val="111111"/>
          <w:sz w:val="26"/>
          <w:szCs w:val="26"/>
        </w:rPr>
        <w:t>Τούτους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το</w:t>
      </w:r>
      <w:r w:rsidRPr="00600D25">
        <w:rPr>
          <w:rFonts w:ascii="Times New Roman" w:hAnsi="Times New Roman" w:cs="Times New Roman"/>
          <w:color w:val="111111"/>
          <w:sz w:val="26"/>
          <w:szCs w:val="26"/>
        </w:rPr>
        <w:t>ὺ</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δώδεκα</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PT Serif" w:hAnsi="PT Serif"/>
          <w:color w:val="111111"/>
          <w:sz w:val="26"/>
          <w:szCs w:val="26"/>
        </w:rPr>
        <w:t>π</w:t>
      </w:r>
      <w:r w:rsidRPr="00600D25">
        <w:rPr>
          <w:rFonts w:ascii="Cambria" w:hAnsi="Cambria" w:cs="Cambria"/>
          <w:color w:val="111111"/>
          <w:sz w:val="26"/>
          <w:szCs w:val="26"/>
        </w:rPr>
        <w:t>έστειλεν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ὁ</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ησο</w:t>
      </w:r>
      <w:r w:rsidRPr="00600D25">
        <w:rPr>
          <w:rFonts w:ascii="Times New Roman" w:hAnsi="Times New Roman" w:cs="Times New Roman"/>
          <w:color w:val="111111"/>
          <w:sz w:val="26"/>
          <w:szCs w:val="26"/>
        </w:rPr>
        <w:t>ῦ</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π</w:t>
      </w:r>
      <w:r w:rsidRPr="00600D25">
        <w:rPr>
          <w:rFonts w:ascii="Cambria" w:hAnsi="Cambria" w:cs="Cambria"/>
          <w:color w:val="111111"/>
          <w:sz w:val="26"/>
          <w:szCs w:val="26"/>
        </w:rPr>
        <w:t>αραγγείλας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το</w:t>
      </w:r>
      <w:r w:rsidRPr="00600D25">
        <w:rPr>
          <w:rFonts w:ascii="Times New Roman" w:hAnsi="Times New Roman" w:cs="Times New Roman"/>
          <w:color w:val="111111"/>
          <w:sz w:val="26"/>
          <w:szCs w:val="26"/>
        </w:rPr>
        <w:t>ῖ</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λέγων·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Ε</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ὁ</w:t>
      </w:r>
      <w:r w:rsidRPr="00600D25">
        <w:rPr>
          <w:rFonts w:ascii="Cambria" w:hAnsi="Cambria" w:cs="Cambria"/>
          <w:color w:val="111111"/>
          <w:sz w:val="26"/>
          <w:szCs w:val="26"/>
        </w:rPr>
        <w:t>δ</w:t>
      </w:r>
      <w:r w:rsidRPr="00600D25">
        <w:rPr>
          <w:rFonts w:ascii="Times New Roman" w:hAnsi="Times New Roman" w:cs="Times New Roman"/>
          <w:color w:val="111111"/>
          <w:sz w:val="26"/>
          <w:szCs w:val="26"/>
        </w:rPr>
        <w:t>ὸ</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θν</w:t>
      </w:r>
      <w:r w:rsidRPr="00600D25">
        <w:rPr>
          <w:rFonts w:ascii="Times New Roman" w:hAnsi="Times New Roman" w:cs="Times New Roman"/>
          <w:color w:val="111111"/>
          <w:sz w:val="26"/>
          <w:szCs w:val="26"/>
        </w:rPr>
        <w:t>ῶ</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μ</w:t>
      </w:r>
      <w:r w:rsidRPr="00600D25">
        <w:rPr>
          <w:rFonts w:ascii="Times New Roman" w:hAnsi="Times New Roman" w:cs="Times New Roman"/>
          <w:color w:val="111111"/>
          <w:sz w:val="26"/>
          <w:szCs w:val="26"/>
        </w:rPr>
        <w:t>ὴ</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PT Serif" w:hAnsi="PT Serif"/>
          <w:color w:val="111111"/>
          <w:sz w:val="26"/>
          <w:szCs w:val="26"/>
        </w:rPr>
        <w:t>π</w:t>
      </w:r>
      <w:r w:rsidRPr="00600D25">
        <w:rPr>
          <w:rFonts w:ascii="Cambria" w:hAnsi="Cambria" w:cs="Cambria"/>
          <w:color w:val="111111"/>
          <w:sz w:val="26"/>
          <w:szCs w:val="26"/>
        </w:rPr>
        <w:t>έλθητε</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ε</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π</w:t>
      </w:r>
      <w:r w:rsidRPr="00600D25">
        <w:rPr>
          <w:rFonts w:ascii="Cambria" w:hAnsi="Cambria" w:cs="Cambria"/>
          <w:color w:val="111111"/>
          <w:sz w:val="26"/>
          <w:szCs w:val="26"/>
        </w:rPr>
        <w:t>όλιν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Σα</w:t>
      </w:r>
      <w:r w:rsidRPr="00600D25">
        <w:rPr>
          <w:rFonts w:ascii="PT Serif" w:hAnsi="PT Serif" w:cs="PT Serif"/>
          <w:color w:val="111111"/>
          <w:sz w:val="26"/>
          <w:szCs w:val="26"/>
        </w:rPr>
        <w:t>μ</w:t>
      </w:r>
      <w:r w:rsidRPr="00600D25">
        <w:rPr>
          <w:rFonts w:ascii="Cambria" w:hAnsi="Cambria" w:cs="Cambria"/>
          <w:color w:val="111111"/>
          <w:sz w:val="26"/>
          <w:szCs w:val="26"/>
        </w:rPr>
        <w:t>αριτ</w:t>
      </w:r>
      <w:r w:rsidRPr="00600D25">
        <w:rPr>
          <w:rFonts w:ascii="Times New Roman" w:hAnsi="Times New Roman" w:cs="Times New Roman"/>
          <w:color w:val="111111"/>
          <w:sz w:val="26"/>
          <w:szCs w:val="26"/>
        </w:rPr>
        <w:t>ῶ</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μ</w:t>
      </w:r>
      <w:r w:rsidRPr="00600D25">
        <w:rPr>
          <w:rFonts w:ascii="Times New Roman" w:hAnsi="Times New Roman" w:cs="Times New Roman"/>
          <w:color w:val="111111"/>
          <w:sz w:val="26"/>
          <w:szCs w:val="26"/>
        </w:rPr>
        <w:t>ὴ</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ε</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σέλθητε·</w:t>
      </w:r>
      <w:r w:rsidRPr="00600D25">
        <w:rPr>
          <w:rFonts w:ascii="PT Serif" w:hAnsi="PT Serif"/>
          <w:color w:val="111111"/>
          <w:sz w:val="26"/>
          <w:szCs w:val="26"/>
          <w:lang w:val="la-Latn"/>
        </w:rPr>
        <w:t> </w:t>
      </w:r>
      <w:r w:rsidRPr="00600D25">
        <w:rPr>
          <w:rFonts w:ascii="PT Serif" w:hAnsi="PT Serif"/>
          <w:color w:val="111111"/>
          <w:sz w:val="26"/>
          <w:szCs w:val="26"/>
        </w:rPr>
        <w:t>π</w:t>
      </w:r>
      <w:r w:rsidRPr="00600D25">
        <w:rPr>
          <w:rFonts w:ascii="Cambria" w:hAnsi="Cambria" w:cs="Cambria"/>
          <w:color w:val="111111"/>
          <w:sz w:val="26"/>
          <w:szCs w:val="26"/>
        </w:rPr>
        <w:t>ορεύεσθε</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w:t>
      </w:r>
      <w:r w:rsidRPr="00600D25">
        <w:rPr>
          <w:rFonts w:ascii="Times New Roman" w:hAnsi="Times New Roman" w:cs="Times New Roman"/>
          <w:color w:val="111111"/>
          <w:sz w:val="26"/>
          <w:szCs w:val="26"/>
        </w:rPr>
        <w:t>ὲ</w:t>
      </w:r>
      <w:r w:rsidRPr="00600D25">
        <w:rPr>
          <w:rFonts w:ascii="PT Serif" w:hAnsi="PT Serif"/>
          <w:color w:val="111111"/>
          <w:sz w:val="26"/>
          <w:szCs w:val="26"/>
          <w:lang w:val="la-Latn"/>
        </w:rPr>
        <w:t xml:space="preserve"> </w:t>
      </w:r>
      <w:r w:rsidRPr="00600D25">
        <w:rPr>
          <w:rFonts w:ascii="PT Serif" w:hAnsi="PT Serif"/>
          <w:color w:val="111111"/>
          <w:sz w:val="26"/>
          <w:szCs w:val="26"/>
        </w:rPr>
        <w:t>μ</w:t>
      </w:r>
      <w:r w:rsidRPr="00600D25">
        <w:rPr>
          <w:rFonts w:ascii="Times New Roman" w:hAnsi="Times New Roman" w:cs="Times New Roman"/>
          <w:color w:val="111111"/>
          <w:sz w:val="26"/>
          <w:szCs w:val="26"/>
        </w:rPr>
        <w:t>ᾶ</w:t>
      </w:r>
      <w:r w:rsidRPr="00600D25">
        <w:rPr>
          <w:rFonts w:ascii="Cambria" w:hAnsi="Cambria" w:cs="Cambria"/>
          <w:color w:val="111111"/>
          <w:sz w:val="26"/>
          <w:szCs w:val="26"/>
        </w:rPr>
        <w:t>λλον</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π</w:t>
      </w:r>
      <w:r w:rsidRPr="00600D25">
        <w:rPr>
          <w:rFonts w:ascii="Cambria" w:hAnsi="Cambria" w:cs="Cambria"/>
          <w:color w:val="111111"/>
          <w:sz w:val="26"/>
          <w:szCs w:val="26"/>
        </w:rPr>
        <w:t>ρ</w:t>
      </w:r>
      <w:r w:rsidRPr="00600D25">
        <w:rPr>
          <w:rFonts w:ascii="Times New Roman" w:hAnsi="Times New Roman" w:cs="Times New Roman"/>
          <w:color w:val="111111"/>
          <w:sz w:val="26"/>
          <w:szCs w:val="26"/>
        </w:rPr>
        <w:t>ὸ</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ὰ</w:t>
      </w:r>
      <w:r w:rsidRPr="00600D25">
        <w:rPr>
          <w:rFonts w:ascii="PT Serif" w:hAnsi="PT Serif"/>
          <w:color w:val="111111"/>
          <w:sz w:val="26"/>
          <w:szCs w:val="26"/>
          <w:lang w:val="la-Latn"/>
        </w:rPr>
        <w:t xml:space="preserve"> </w:t>
      </w:r>
      <w:r w:rsidRPr="00600D25">
        <w:rPr>
          <w:rFonts w:ascii="PT Serif" w:hAnsi="PT Serif"/>
          <w:color w:val="111111"/>
          <w:sz w:val="26"/>
          <w:szCs w:val="26"/>
        </w:rPr>
        <w:t>π</w:t>
      </w:r>
      <w:r w:rsidRPr="00600D25">
        <w:rPr>
          <w:rFonts w:ascii="Cambria" w:hAnsi="Cambria" w:cs="Cambria"/>
          <w:color w:val="111111"/>
          <w:sz w:val="26"/>
          <w:szCs w:val="26"/>
        </w:rPr>
        <w:t>ρόβατα</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ὰ</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PT Serif" w:hAnsi="PT Serif"/>
          <w:color w:val="111111"/>
          <w:sz w:val="26"/>
          <w:szCs w:val="26"/>
        </w:rPr>
        <w:t>π</w:t>
      </w:r>
      <w:r w:rsidRPr="00600D25">
        <w:rPr>
          <w:rFonts w:ascii="Cambria" w:hAnsi="Cambria" w:cs="Cambria"/>
          <w:color w:val="111111"/>
          <w:sz w:val="26"/>
          <w:szCs w:val="26"/>
        </w:rPr>
        <w:t>ολωλότα</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ἴ</w:t>
      </w:r>
      <w:r w:rsidRPr="00600D25">
        <w:rPr>
          <w:rFonts w:ascii="Cambria" w:hAnsi="Cambria" w:cs="Cambria"/>
          <w:color w:val="111111"/>
          <w:sz w:val="26"/>
          <w:szCs w:val="26"/>
        </w:rPr>
        <w:t>κου</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σραήλ</w:t>
      </w:r>
      <w:r w:rsidRPr="00600D25">
        <w:rPr>
          <w:rFonts w:ascii="PT Serif" w:hAnsi="PT Serif"/>
          <w:color w:val="111111"/>
          <w:sz w:val="26"/>
          <w:szCs w:val="26"/>
          <w:lang w:val="la-Latn"/>
        </w:rPr>
        <w:t>. </w:t>
      </w:r>
      <w:r w:rsidRPr="00600D25">
        <w:rPr>
          <w:rFonts w:ascii="PT Serif" w:hAnsi="PT Serif"/>
          <w:color w:val="111111"/>
          <w:sz w:val="26"/>
          <w:szCs w:val="26"/>
        </w:rPr>
        <w:t>π</w:t>
      </w:r>
      <w:r w:rsidRPr="00600D25">
        <w:rPr>
          <w:rFonts w:ascii="Cambria" w:hAnsi="Cambria" w:cs="Cambria"/>
          <w:color w:val="111111"/>
          <w:sz w:val="26"/>
          <w:szCs w:val="26"/>
        </w:rPr>
        <w:t>ορευό</w:t>
      </w:r>
      <w:r w:rsidRPr="00600D25">
        <w:rPr>
          <w:rFonts w:ascii="PT Serif" w:hAnsi="PT Serif" w:cs="PT Serif"/>
          <w:color w:val="111111"/>
          <w:sz w:val="26"/>
          <w:szCs w:val="26"/>
        </w:rPr>
        <w:t>μ</w:t>
      </w:r>
      <w:r w:rsidRPr="00600D25">
        <w:rPr>
          <w:rFonts w:ascii="Cambria" w:hAnsi="Cambria" w:cs="Cambria"/>
          <w:color w:val="111111"/>
          <w:sz w:val="26"/>
          <w:szCs w:val="26"/>
        </w:rPr>
        <w:t>ενοι</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w:t>
      </w:r>
      <w:r w:rsidRPr="00600D25">
        <w:rPr>
          <w:rFonts w:ascii="Times New Roman" w:hAnsi="Times New Roman" w:cs="Times New Roman"/>
          <w:color w:val="111111"/>
          <w:sz w:val="26"/>
          <w:szCs w:val="26"/>
        </w:rPr>
        <w:t>ὲ</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κηρύσσετε</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λέγοντες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ὅ</w:t>
      </w:r>
      <w:r w:rsidRPr="00600D25">
        <w:rPr>
          <w:rFonts w:ascii="Cambria" w:hAnsi="Cambria" w:cs="Cambria"/>
          <w:color w:val="111111"/>
          <w:sz w:val="26"/>
          <w:szCs w:val="26"/>
        </w:rPr>
        <w:t>τι</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Ἤ</w:t>
      </w:r>
      <w:r w:rsidRPr="00600D25">
        <w:rPr>
          <w:rFonts w:ascii="Cambria" w:hAnsi="Cambria" w:cs="Cambria"/>
          <w:color w:val="111111"/>
          <w:sz w:val="26"/>
          <w:szCs w:val="26"/>
        </w:rPr>
        <w:t>γγικεν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ἡ</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βασιλεία</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ῶ</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ραν</w:t>
      </w:r>
      <w:r w:rsidRPr="00600D25">
        <w:rPr>
          <w:rFonts w:ascii="Times New Roman" w:hAnsi="Times New Roman" w:cs="Times New Roman"/>
          <w:color w:val="111111"/>
          <w:sz w:val="26"/>
          <w:szCs w:val="26"/>
        </w:rPr>
        <w:t>ῶ</w:t>
      </w:r>
      <w:r w:rsidRPr="00600D25">
        <w:rPr>
          <w:rFonts w:ascii="Cambria" w:hAnsi="Cambria" w:cs="Cambria"/>
          <w:color w:val="111111"/>
          <w:sz w:val="26"/>
          <w:szCs w:val="26"/>
        </w:rPr>
        <w:t>ν</w:t>
      </w:r>
      <w:r w:rsidRPr="00600D25">
        <w:rPr>
          <w:rFonts w:ascii="PT Serif" w:hAnsi="PT Serif"/>
          <w:color w:val="111111"/>
          <w:sz w:val="26"/>
          <w:szCs w:val="26"/>
          <w:lang w:val="la-Latn"/>
        </w:rPr>
        <w:t>. </w:t>
      </w:r>
      <w:r w:rsidRPr="00600D25">
        <w:rPr>
          <w:rFonts w:ascii="Times New Roman" w:hAnsi="Times New Roman" w:cs="Times New Roman"/>
          <w:color w:val="111111"/>
          <w:sz w:val="26"/>
          <w:szCs w:val="26"/>
        </w:rPr>
        <w:t>ἀ</w:t>
      </w:r>
      <w:r w:rsidRPr="00600D25">
        <w:rPr>
          <w:rFonts w:ascii="Cambria" w:hAnsi="Cambria" w:cs="Cambria"/>
          <w:color w:val="111111"/>
          <w:sz w:val="26"/>
          <w:szCs w:val="26"/>
        </w:rPr>
        <w:t>σθενο</w:t>
      </w:r>
      <w:r w:rsidRPr="00600D25">
        <w:rPr>
          <w:rFonts w:ascii="Times New Roman" w:hAnsi="Times New Roman" w:cs="Times New Roman"/>
          <w:color w:val="111111"/>
          <w:sz w:val="26"/>
          <w:szCs w:val="26"/>
        </w:rPr>
        <w:t>ῦ</w:t>
      </w:r>
      <w:r w:rsidRPr="00600D25">
        <w:rPr>
          <w:rFonts w:ascii="Cambria" w:hAnsi="Cambria" w:cs="Cambria"/>
          <w:color w:val="111111"/>
          <w:sz w:val="26"/>
          <w:szCs w:val="26"/>
        </w:rPr>
        <w:t>ντας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θερα</w:t>
      </w:r>
      <w:r w:rsidRPr="00600D25">
        <w:rPr>
          <w:rFonts w:ascii="PT Serif" w:hAnsi="PT Serif" w:cs="PT Serif"/>
          <w:color w:val="111111"/>
          <w:sz w:val="26"/>
          <w:szCs w:val="26"/>
        </w:rPr>
        <w:t>π</w:t>
      </w:r>
      <w:r w:rsidRPr="00600D25">
        <w:rPr>
          <w:rFonts w:ascii="Cambria" w:hAnsi="Cambria" w:cs="Cambria"/>
          <w:color w:val="111111"/>
          <w:sz w:val="26"/>
          <w:szCs w:val="26"/>
        </w:rPr>
        <w:t>εύετε</w:t>
      </w:r>
      <w:r w:rsidRPr="00600D25">
        <w:rPr>
          <w:rFonts w:ascii="PT Serif" w:hAnsi="PT Serif"/>
          <w:color w:val="111111"/>
          <w:sz w:val="26"/>
          <w:szCs w:val="26"/>
          <w:lang w:val="la-Latn"/>
        </w:rPr>
        <w:t xml:space="preserve">, </w:t>
      </w:r>
      <w:r w:rsidRPr="00600D25">
        <w:rPr>
          <w:rFonts w:ascii="Segoe UI Symbol" w:hAnsi="Segoe UI Symbol" w:cs="Segoe UI Symbol"/>
          <w:color w:val="111111"/>
          <w:sz w:val="26"/>
          <w:szCs w:val="26"/>
          <w:lang w:val="la-Latn"/>
        </w:rPr>
        <w:t>⸂</w:t>
      </w:r>
      <w:r w:rsidRPr="00600D25">
        <w:rPr>
          <w:rFonts w:ascii="Cambria" w:hAnsi="Cambria" w:cs="Cambria"/>
          <w:color w:val="111111"/>
          <w:sz w:val="26"/>
          <w:szCs w:val="26"/>
        </w:rPr>
        <w:t>νεκρο</w:t>
      </w:r>
      <w:r w:rsidRPr="00600D25">
        <w:rPr>
          <w:rFonts w:ascii="Times New Roman" w:hAnsi="Times New Roman" w:cs="Times New Roman"/>
          <w:color w:val="111111"/>
          <w:sz w:val="26"/>
          <w:szCs w:val="26"/>
        </w:rPr>
        <w:t>ὺ</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γείρετε</w:t>
      </w:r>
      <w:r w:rsidRPr="00600D25">
        <w:rPr>
          <w:rFonts w:ascii="Segoe UI Symbol" w:hAnsi="Segoe UI Symbol" w:cs="Segoe UI Symbol"/>
          <w:color w:val="111111"/>
          <w:sz w:val="26"/>
          <w:szCs w:val="26"/>
          <w:lang w:val="la-Latn"/>
        </w:rPr>
        <w:t>⸃</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λε</w:t>
      </w:r>
      <w:r w:rsidRPr="00600D25">
        <w:rPr>
          <w:rFonts w:ascii="PT Serif" w:hAnsi="PT Serif" w:cs="PT Serif"/>
          <w:color w:val="111111"/>
          <w:sz w:val="26"/>
          <w:szCs w:val="26"/>
        </w:rPr>
        <w:t>π</w:t>
      </w:r>
      <w:r w:rsidRPr="00600D25">
        <w:rPr>
          <w:rFonts w:ascii="Cambria" w:hAnsi="Cambria" w:cs="Cambria"/>
          <w:color w:val="111111"/>
          <w:sz w:val="26"/>
          <w:szCs w:val="26"/>
        </w:rPr>
        <w:t>ρο</w:t>
      </w:r>
      <w:r w:rsidRPr="00600D25">
        <w:rPr>
          <w:rFonts w:ascii="Times New Roman" w:hAnsi="Times New Roman" w:cs="Times New Roman"/>
          <w:color w:val="111111"/>
          <w:sz w:val="26"/>
          <w:szCs w:val="26"/>
        </w:rPr>
        <w:t>ὺ</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καθαρίζετε</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δαι</w:t>
      </w:r>
      <w:r w:rsidRPr="00600D25">
        <w:rPr>
          <w:rFonts w:ascii="PT Serif" w:hAnsi="PT Serif" w:cs="PT Serif"/>
          <w:color w:val="111111"/>
          <w:sz w:val="26"/>
          <w:szCs w:val="26"/>
        </w:rPr>
        <w:t>μ</w:t>
      </w:r>
      <w:r w:rsidRPr="00600D25">
        <w:rPr>
          <w:rFonts w:ascii="Cambria" w:hAnsi="Cambria" w:cs="Cambria"/>
          <w:color w:val="111111"/>
          <w:sz w:val="26"/>
          <w:szCs w:val="26"/>
        </w:rPr>
        <w:t>όνια</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κβάλλετε·</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δωρε</w:t>
      </w:r>
      <w:r w:rsidRPr="00600D25">
        <w:rPr>
          <w:rFonts w:ascii="Times New Roman" w:hAnsi="Times New Roman" w:cs="Times New Roman"/>
          <w:color w:val="111111"/>
          <w:sz w:val="26"/>
          <w:szCs w:val="26"/>
        </w:rPr>
        <w:t>ὰ</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λάβετε</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δωρε</w:t>
      </w:r>
      <w:r w:rsidRPr="00600D25">
        <w:rPr>
          <w:rFonts w:ascii="Times New Roman" w:hAnsi="Times New Roman" w:cs="Times New Roman"/>
          <w:color w:val="111111"/>
          <w:sz w:val="26"/>
          <w:szCs w:val="26"/>
        </w:rPr>
        <w:t>ὰ</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δότε</w:t>
      </w:r>
      <w:r w:rsidRPr="00600D25">
        <w:rPr>
          <w:rFonts w:ascii="PT Serif" w:hAnsi="PT Serif"/>
          <w:color w:val="111111"/>
          <w:sz w:val="26"/>
          <w:szCs w:val="26"/>
          <w:lang w:val="la-Latn"/>
        </w:rPr>
        <w:t>. </w:t>
      </w:r>
      <w:r w:rsidRPr="00600D25">
        <w:rPr>
          <w:rFonts w:ascii="PT Serif" w:hAnsi="PT Serif"/>
          <w:color w:val="111111"/>
          <w:sz w:val="26"/>
          <w:szCs w:val="26"/>
        </w:rPr>
        <w:t>μ</w:t>
      </w:r>
      <w:r w:rsidRPr="00600D25">
        <w:rPr>
          <w:rFonts w:ascii="Times New Roman" w:hAnsi="Times New Roman" w:cs="Times New Roman"/>
          <w:color w:val="111111"/>
          <w:sz w:val="26"/>
          <w:szCs w:val="26"/>
        </w:rPr>
        <w:t>ὴ</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κτήσησθε</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χρυσ</w:t>
      </w:r>
      <w:r w:rsidRPr="00600D25">
        <w:rPr>
          <w:rFonts w:ascii="Times New Roman" w:hAnsi="Times New Roman" w:cs="Times New Roman"/>
          <w:color w:val="111111"/>
          <w:sz w:val="26"/>
          <w:szCs w:val="26"/>
        </w:rPr>
        <w:t>ὸ</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μ</w:t>
      </w:r>
      <w:r w:rsidRPr="00600D25">
        <w:rPr>
          <w:rFonts w:ascii="Cambria" w:hAnsi="Cambria" w:cs="Cambria"/>
          <w:color w:val="111111"/>
          <w:sz w:val="26"/>
          <w:szCs w:val="26"/>
        </w:rPr>
        <w:t>ηδ</w:t>
      </w:r>
      <w:r w:rsidRPr="00600D25">
        <w:rPr>
          <w:rFonts w:ascii="Times New Roman" w:hAnsi="Times New Roman" w:cs="Times New Roman"/>
          <w:color w:val="111111"/>
          <w:sz w:val="26"/>
          <w:szCs w:val="26"/>
        </w:rPr>
        <w:t>ὲ</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ἄ</w:t>
      </w:r>
      <w:r w:rsidRPr="00600D25">
        <w:rPr>
          <w:rFonts w:ascii="Cambria" w:hAnsi="Cambria" w:cs="Cambria"/>
          <w:color w:val="111111"/>
          <w:sz w:val="26"/>
          <w:szCs w:val="26"/>
        </w:rPr>
        <w:t>ργυρον</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μ</w:t>
      </w:r>
      <w:r w:rsidRPr="00600D25">
        <w:rPr>
          <w:rFonts w:ascii="Cambria" w:hAnsi="Cambria" w:cs="Cambria"/>
          <w:color w:val="111111"/>
          <w:sz w:val="26"/>
          <w:szCs w:val="26"/>
        </w:rPr>
        <w:t>ηδ</w:t>
      </w:r>
      <w:r w:rsidRPr="00600D25">
        <w:rPr>
          <w:rFonts w:ascii="Times New Roman" w:hAnsi="Times New Roman" w:cs="Times New Roman"/>
          <w:color w:val="111111"/>
          <w:sz w:val="26"/>
          <w:szCs w:val="26"/>
        </w:rPr>
        <w:t>ὲ</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χαλκ</w:t>
      </w:r>
      <w:r w:rsidRPr="00600D25">
        <w:rPr>
          <w:rFonts w:ascii="Times New Roman" w:hAnsi="Times New Roman" w:cs="Times New Roman"/>
          <w:color w:val="111111"/>
          <w:sz w:val="26"/>
          <w:szCs w:val="26"/>
        </w:rPr>
        <w:t>ὸ</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ε</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ὰ</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ζώνας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ὑ</w:t>
      </w:r>
      <w:r w:rsidRPr="00600D25">
        <w:rPr>
          <w:rFonts w:ascii="PT Serif" w:hAnsi="PT Serif"/>
          <w:color w:val="111111"/>
          <w:sz w:val="26"/>
          <w:szCs w:val="26"/>
        </w:rPr>
        <w:t>μ</w:t>
      </w:r>
      <w:r w:rsidRPr="00600D25">
        <w:rPr>
          <w:rFonts w:ascii="Times New Roman" w:hAnsi="Times New Roman" w:cs="Times New Roman"/>
          <w:color w:val="111111"/>
          <w:sz w:val="26"/>
          <w:szCs w:val="26"/>
        </w:rPr>
        <w:t>ῶ</w:t>
      </w:r>
      <w:r w:rsidRPr="00600D25">
        <w:rPr>
          <w:rFonts w:ascii="Cambria" w:hAnsi="Cambria" w:cs="Cambria"/>
          <w:color w:val="111111"/>
          <w:sz w:val="26"/>
          <w:szCs w:val="26"/>
        </w:rPr>
        <w:t>ν</w:t>
      </w:r>
      <w:r w:rsidRPr="00600D25">
        <w:rPr>
          <w:rFonts w:ascii="PT Serif" w:hAnsi="PT Serif"/>
          <w:color w:val="111111"/>
          <w:sz w:val="26"/>
          <w:szCs w:val="26"/>
          <w:lang w:val="la-Latn"/>
        </w:rPr>
        <w:t>, </w:t>
      </w:r>
      <w:r w:rsidRPr="00600D25">
        <w:rPr>
          <w:rFonts w:ascii="PT Serif" w:hAnsi="PT Serif"/>
          <w:color w:val="111111"/>
          <w:sz w:val="26"/>
          <w:szCs w:val="26"/>
        </w:rPr>
        <w:t>μ</w:t>
      </w:r>
      <w:r w:rsidRPr="00600D25">
        <w:rPr>
          <w:rFonts w:ascii="Times New Roman" w:hAnsi="Times New Roman" w:cs="Times New Roman"/>
          <w:color w:val="111111"/>
          <w:sz w:val="26"/>
          <w:szCs w:val="26"/>
        </w:rPr>
        <w:t>ὴ</w:t>
      </w:r>
      <w:r w:rsidRPr="00600D25">
        <w:rPr>
          <w:rFonts w:ascii="PT Serif" w:hAnsi="PT Serif"/>
          <w:color w:val="111111"/>
          <w:sz w:val="26"/>
          <w:szCs w:val="26"/>
          <w:lang w:val="la-Latn"/>
        </w:rPr>
        <w:t xml:space="preserve"> </w:t>
      </w:r>
      <w:r w:rsidRPr="00600D25">
        <w:rPr>
          <w:rFonts w:ascii="PT Serif" w:hAnsi="PT Serif"/>
          <w:color w:val="111111"/>
          <w:sz w:val="26"/>
          <w:szCs w:val="26"/>
        </w:rPr>
        <w:t>π</w:t>
      </w:r>
      <w:r w:rsidRPr="00600D25">
        <w:rPr>
          <w:rFonts w:ascii="Cambria" w:hAnsi="Cambria" w:cs="Cambria"/>
          <w:color w:val="111111"/>
          <w:sz w:val="26"/>
          <w:szCs w:val="26"/>
        </w:rPr>
        <w:t>ήραν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ε</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ὁ</w:t>
      </w:r>
      <w:r w:rsidRPr="00600D25">
        <w:rPr>
          <w:rFonts w:ascii="Cambria" w:hAnsi="Cambria" w:cs="Cambria"/>
          <w:color w:val="111111"/>
          <w:sz w:val="26"/>
          <w:szCs w:val="26"/>
        </w:rPr>
        <w:t>δ</w:t>
      </w:r>
      <w:r w:rsidRPr="00600D25">
        <w:rPr>
          <w:rFonts w:ascii="Times New Roman" w:hAnsi="Times New Roman" w:cs="Times New Roman"/>
          <w:color w:val="111111"/>
          <w:sz w:val="26"/>
          <w:szCs w:val="26"/>
        </w:rPr>
        <w:t>ὸ</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μ</w:t>
      </w:r>
      <w:r w:rsidRPr="00600D25">
        <w:rPr>
          <w:rFonts w:ascii="Cambria" w:hAnsi="Cambria" w:cs="Cambria"/>
          <w:color w:val="111111"/>
          <w:sz w:val="26"/>
          <w:szCs w:val="26"/>
        </w:rPr>
        <w:t>ηδ</w:t>
      </w:r>
      <w:r w:rsidRPr="00600D25">
        <w:rPr>
          <w:rFonts w:ascii="Times New Roman" w:hAnsi="Times New Roman" w:cs="Times New Roman"/>
          <w:color w:val="111111"/>
          <w:sz w:val="26"/>
          <w:szCs w:val="26"/>
        </w:rPr>
        <w:t>ὲ</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δύο</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χιτ</w:t>
      </w:r>
      <w:r w:rsidRPr="00600D25">
        <w:rPr>
          <w:rFonts w:ascii="Times New Roman" w:hAnsi="Times New Roman" w:cs="Times New Roman"/>
          <w:color w:val="111111"/>
          <w:sz w:val="26"/>
          <w:szCs w:val="26"/>
        </w:rPr>
        <w:t>ῶ</w:t>
      </w:r>
      <w:r w:rsidRPr="00600D25">
        <w:rPr>
          <w:rFonts w:ascii="Cambria" w:hAnsi="Cambria" w:cs="Cambria"/>
          <w:color w:val="111111"/>
          <w:sz w:val="26"/>
          <w:szCs w:val="26"/>
        </w:rPr>
        <w:t>νας</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μ</w:t>
      </w:r>
      <w:r w:rsidRPr="00600D25">
        <w:rPr>
          <w:rFonts w:ascii="Cambria" w:hAnsi="Cambria" w:cs="Cambria"/>
          <w:color w:val="111111"/>
          <w:sz w:val="26"/>
          <w:szCs w:val="26"/>
        </w:rPr>
        <w:t>ηδ</w:t>
      </w:r>
      <w:r w:rsidRPr="00600D25">
        <w:rPr>
          <w:rFonts w:ascii="Times New Roman" w:hAnsi="Times New Roman" w:cs="Times New Roman"/>
          <w:color w:val="111111"/>
          <w:sz w:val="26"/>
          <w:szCs w:val="26"/>
        </w:rPr>
        <w:t>ὲ</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ὑ</w:t>
      </w:r>
      <w:r w:rsidRPr="00600D25">
        <w:rPr>
          <w:rFonts w:ascii="PT Serif" w:hAnsi="PT Serif"/>
          <w:color w:val="111111"/>
          <w:sz w:val="26"/>
          <w:szCs w:val="26"/>
        </w:rPr>
        <w:t>π</w:t>
      </w:r>
      <w:r w:rsidRPr="00600D25">
        <w:rPr>
          <w:rFonts w:ascii="Cambria" w:hAnsi="Cambria" w:cs="Cambria"/>
          <w:color w:val="111111"/>
          <w:sz w:val="26"/>
          <w:szCs w:val="26"/>
        </w:rPr>
        <w:t>οδή</w:t>
      </w:r>
      <w:r w:rsidRPr="00600D25">
        <w:rPr>
          <w:rFonts w:ascii="PT Serif" w:hAnsi="PT Serif" w:cs="PT Serif"/>
          <w:color w:val="111111"/>
          <w:sz w:val="26"/>
          <w:szCs w:val="26"/>
        </w:rPr>
        <w:t>μ</w:t>
      </w:r>
      <w:r w:rsidRPr="00600D25">
        <w:rPr>
          <w:rFonts w:ascii="Cambria" w:hAnsi="Cambria" w:cs="Cambria"/>
          <w:color w:val="111111"/>
          <w:sz w:val="26"/>
          <w:szCs w:val="26"/>
        </w:rPr>
        <w:t>ατα</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μ</w:t>
      </w:r>
      <w:r w:rsidRPr="00600D25">
        <w:rPr>
          <w:rFonts w:ascii="Cambria" w:hAnsi="Cambria" w:cs="Cambria"/>
          <w:color w:val="111111"/>
          <w:sz w:val="26"/>
          <w:szCs w:val="26"/>
        </w:rPr>
        <w:t>ηδ</w:t>
      </w:r>
      <w:r w:rsidRPr="00600D25">
        <w:rPr>
          <w:rFonts w:ascii="Times New Roman" w:hAnsi="Times New Roman" w:cs="Times New Roman"/>
          <w:color w:val="111111"/>
          <w:sz w:val="26"/>
          <w:szCs w:val="26"/>
        </w:rPr>
        <w:t>ὲ</w:t>
      </w:r>
      <w:r w:rsidRPr="00600D25">
        <w:rPr>
          <w:rFonts w:ascii="PT Serif" w:hAnsi="PT Serif"/>
          <w:color w:val="111111"/>
          <w:sz w:val="26"/>
          <w:szCs w:val="26"/>
          <w:lang w:val="la-Latn"/>
        </w:rPr>
        <w:t xml:space="preserve"> </w:t>
      </w:r>
      <w:r w:rsidRPr="00600D25">
        <w:rPr>
          <w:rFonts w:ascii="Segoe UI Symbol" w:hAnsi="Segoe UI Symbol" w:cs="Segoe UI Symbol"/>
          <w:color w:val="111111"/>
          <w:sz w:val="26"/>
          <w:szCs w:val="26"/>
          <w:lang w:val="la-Latn"/>
        </w:rPr>
        <w:t>⸀</w:t>
      </w:r>
      <w:r w:rsidRPr="00600D25">
        <w:rPr>
          <w:rFonts w:ascii="Times New Roman" w:hAnsi="Times New Roman" w:cs="Times New Roman"/>
          <w:color w:val="111111"/>
          <w:sz w:val="26"/>
          <w:szCs w:val="26"/>
        </w:rPr>
        <w:t>ῥ</w:t>
      </w:r>
      <w:r w:rsidRPr="00600D25">
        <w:rPr>
          <w:rFonts w:ascii="Cambria" w:hAnsi="Cambria" w:cs="Cambria"/>
          <w:color w:val="111111"/>
          <w:sz w:val="26"/>
          <w:szCs w:val="26"/>
        </w:rPr>
        <w:t>άβδον·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ἄ</w:t>
      </w:r>
      <w:r w:rsidRPr="00600D25">
        <w:rPr>
          <w:rFonts w:ascii="Cambria" w:hAnsi="Cambria" w:cs="Cambria"/>
          <w:color w:val="111111"/>
          <w:sz w:val="26"/>
          <w:szCs w:val="26"/>
        </w:rPr>
        <w:t>ξιος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γ</w:t>
      </w:r>
      <w:r w:rsidRPr="00600D25">
        <w:rPr>
          <w:rFonts w:ascii="Times New Roman" w:hAnsi="Times New Roman" w:cs="Times New Roman"/>
          <w:color w:val="111111"/>
          <w:sz w:val="26"/>
          <w:szCs w:val="26"/>
        </w:rPr>
        <w:t>ὰ</w:t>
      </w:r>
      <w:r w:rsidRPr="00600D25">
        <w:rPr>
          <w:rFonts w:ascii="Cambria" w:hAnsi="Cambria" w:cs="Cambria"/>
          <w:color w:val="111111"/>
          <w:sz w:val="26"/>
          <w:szCs w:val="26"/>
        </w:rPr>
        <w:t>ρ</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ὁ</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ργάτης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ῆ</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τροφ</w:t>
      </w:r>
      <w:r w:rsidRPr="00600D25">
        <w:rPr>
          <w:rFonts w:ascii="Times New Roman" w:hAnsi="Times New Roman" w:cs="Times New Roman"/>
          <w:color w:val="111111"/>
          <w:sz w:val="26"/>
          <w:szCs w:val="26"/>
        </w:rPr>
        <w:t>ῆ</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Segoe UI Symbol" w:hAnsi="Segoe UI Symbol" w:cs="Segoe UI Symbol"/>
          <w:color w:val="111111"/>
          <w:sz w:val="26"/>
          <w:szCs w:val="26"/>
          <w:lang w:val="la-Latn"/>
        </w:rPr>
        <w:t>⸀</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το</w:t>
      </w:r>
      <w:r w:rsidRPr="00600D25">
        <w:rPr>
          <w:rFonts w:ascii="Times New Roman" w:hAnsi="Times New Roman" w:cs="Times New Roman"/>
          <w:color w:val="111111"/>
          <w:sz w:val="26"/>
          <w:szCs w:val="26"/>
        </w:rPr>
        <w:t>ῦ</w:t>
      </w:r>
      <w:r w:rsidRPr="00600D25">
        <w:rPr>
          <w:rFonts w:ascii="PT Serif" w:hAnsi="PT Serif"/>
          <w:color w:val="111111"/>
          <w:sz w:val="26"/>
          <w:szCs w:val="26"/>
          <w:lang w:val="la-Latn"/>
        </w:rPr>
        <w:t>.</w:t>
      </w:r>
    </w:p>
    <w:p w14:paraId="7D83F6E3" w14:textId="77777777" w:rsidR="00600D25" w:rsidRPr="00600D25" w:rsidRDefault="00600D25" w:rsidP="00600D25">
      <w:pPr>
        <w:jc w:val="both"/>
        <w:rPr>
          <w:rFonts w:ascii="PT Serif" w:hAnsi="PT Serif"/>
          <w:color w:val="111111"/>
          <w:sz w:val="26"/>
          <w:szCs w:val="26"/>
          <w:lang w:val="la-Latn"/>
        </w:rPr>
      </w:pPr>
      <w:r w:rsidRPr="00600D25">
        <w:rPr>
          <w:rFonts w:ascii="Cambria" w:hAnsi="Cambria" w:cs="Cambria"/>
          <w:color w:val="111111"/>
          <w:sz w:val="26"/>
          <w:szCs w:val="26"/>
        </w:rPr>
        <w:t>ε</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ἣ</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w:t>
      </w:r>
      <w:r w:rsidRPr="00600D25">
        <w:rPr>
          <w:rFonts w:ascii="PT Serif" w:hAnsi="PT Serif" w:cs="PT Serif"/>
          <w:color w:val="111111"/>
          <w:sz w:val="26"/>
          <w:szCs w:val="26"/>
          <w:lang w:val="la-Latn"/>
        </w:rPr>
        <w:t>’</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ἂ</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π</w:t>
      </w:r>
      <w:r w:rsidRPr="00600D25">
        <w:rPr>
          <w:rFonts w:ascii="Cambria" w:hAnsi="Cambria" w:cs="Cambria"/>
          <w:color w:val="111111"/>
          <w:sz w:val="26"/>
          <w:szCs w:val="26"/>
        </w:rPr>
        <w:t>όλιν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ἢ</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κώ</w:t>
      </w:r>
      <w:r w:rsidRPr="00600D25">
        <w:rPr>
          <w:rFonts w:ascii="PT Serif" w:hAnsi="PT Serif" w:cs="PT Serif"/>
          <w:color w:val="111111"/>
          <w:sz w:val="26"/>
          <w:szCs w:val="26"/>
        </w:rPr>
        <w:t>μ</w:t>
      </w:r>
      <w:r w:rsidRPr="00600D25">
        <w:rPr>
          <w:rFonts w:ascii="Cambria" w:hAnsi="Cambria" w:cs="Cambria"/>
          <w:color w:val="111111"/>
          <w:sz w:val="26"/>
          <w:szCs w:val="26"/>
        </w:rPr>
        <w:t>ην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ε</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σέλθητε</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ξετάσατε</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τίς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ῇ</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ἄ</w:t>
      </w:r>
      <w:r w:rsidRPr="00600D25">
        <w:rPr>
          <w:rFonts w:ascii="Cambria" w:hAnsi="Cambria" w:cs="Cambria"/>
          <w:color w:val="111111"/>
          <w:sz w:val="26"/>
          <w:szCs w:val="26"/>
        </w:rPr>
        <w:t>ξιός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στιν·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w:t>
      </w:r>
      <w:r w:rsidRPr="00600D25">
        <w:rPr>
          <w:rFonts w:ascii="Times New Roman" w:hAnsi="Times New Roman" w:cs="Times New Roman"/>
          <w:color w:val="111111"/>
          <w:sz w:val="26"/>
          <w:szCs w:val="26"/>
        </w:rPr>
        <w:t>ἀ</w:t>
      </w:r>
      <w:r w:rsidRPr="00600D25">
        <w:rPr>
          <w:rFonts w:ascii="Cambria" w:hAnsi="Cambria" w:cs="Cambria"/>
          <w:color w:val="111111"/>
          <w:sz w:val="26"/>
          <w:szCs w:val="26"/>
        </w:rPr>
        <w:t>κε</w:t>
      </w:r>
      <w:r w:rsidRPr="00600D25">
        <w:rPr>
          <w:rFonts w:ascii="Times New Roman" w:hAnsi="Times New Roman" w:cs="Times New Roman"/>
          <w:color w:val="111111"/>
          <w:sz w:val="26"/>
          <w:szCs w:val="26"/>
        </w:rPr>
        <w:t>ῖ</w:t>
      </w:r>
      <w:r w:rsidRPr="00600D25">
        <w:rPr>
          <w:rFonts w:ascii="PT Serif" w:hAnsi="PT Serif"/>
          <w:color w:val="111111"/>
          <w:sz w:val="26"/>
          <w:szCs w:val="26"/>
          <w:lang w:val="la-Latn"/>
        </w:rPr>
        <w:t xml:space="preserve"> </w:t>
      </w:r>
      <w:r w:rsidRPr="00600D25">
        <w:rPr>
          <w:rFonts w:ascii="PT Serif" w:hAnsi="PT Serif"/>
          <w:color w:val="111111"/>
          <w:sz w:val="26"/>
          <w:szCs w:val="26"/>
        </w:rPr>
        <w:t>μ</w:t>
      </w:r>
      <w:r w:rsidRPr="00600D25">
        <w:rPr>
          <w:rFonts w:ascii="Cambria" w:hAnsi="Cambria" w:cs="Cambria"/>
          <w:color w:val="111111"/>
          <w:sz w:val="26"/>
          <w:szCs w:val="26"/>
        </w:rPr>
        <w:t>είνατε</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ἕ</w:t>
      </w:r>
      <w:r w:rsidRPr="00600D25">
        <w:rPr>
          <w:rFonts w:ascii="Cambria" w:hAnsi="Cambria" w:cs="Cambria"/>
          <w:color w:val="111111"/>
          <w:sz w:val="26"/>
          <w:szCs w:val="26"/>
        </w:rPr>
        <w:t>ως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ἂ</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ξέλθητε</w:t>
      </w:r>
      <w:r w:rsidRPr="00600D25">
        <w:rPr>
          <w:rFonts w:ascii="PT Serif" w:hAnsi="PT Serif"/>
          <w:color w:val="111111"/>
          <w:sz w:val="26"/>
          <w:szCs w:val="26"/>
          <w:lang w:val="la-Latn"/>
        </w:rPr>
        <w:t>. </w:t>
      </w:r>
      <w:r w:rsidRPr="00600D25">
        <w:rPr>
          <w:rFonts w:ascii="Cambria" w:hAnsi="Cambria" w:cs="Cambria"/>
          <w:color w:val="111111"/>
          <w:sz w:val="26"/>
          <w:szCs w:val="26"/>
        </w:rPr>
        <w:t>ε</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σερχό</w:t>
      </w:r>
      <w:r w:rsidRPr="00600D25">
        <w:rPr>
          <w:rFonts w:ascii="PT Serif" w:hAnsi="PT Serif" w:cs="PT Serif"/>
          <w:color w:val="111111"/>
          <w:sz w:val="26"/>
          <w:szCs w:val="26"/>
        </w:rPr>
        <w:t>μ</w:t>
      </w:r>
      <w:r w:rsidRPr="00600D25">
        <w:rPr>
          <w:rFonts w:ascii="Cambria" w:hAnsi="Cambria" w:cs="Cambria"/>
          <w:color w:val="111111"/>
          <w:sz w:val="26"/>
          <w:szCs w:val="26"/>
        </w:rPr>
        <w:t>ενοι</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w:t>
      </w:r>
      <w:r w:rsidRPr="00600D25">
        <w:rPr>
          <w:rFonts w:ascii="Times New Roman" w:hAnsi="Times New Roman" w:cs="Times New Roman"/>
          <w:color w:val="111111"/>
          <w:sz w:val="26"/>
          <w:szCs w:val="26"/>
        </w:rPr>
        <w:t>ὲ</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ε</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ὴ</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κίαν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Cambria" w:hAnsi="Cambria" w:cs="Cambria"/>
          <w:color w:val="111111"/>
          <w:sz w:val="26"/>
          <w:szCs w:val="26"/>
        </w:rPr>
        <w:t>σ</w:t>
      </w:r>
      <w:r w:rsidRPr="00600D25">
        <w:rPr>
          <w:rFonts w:ascii="PT Serif" w:hAnsi="PT Serif" w:cs="PT Serif"/>
          <w:color w:val="111111"/>
          <w:sz w:val="26"/>
          <w:szCs w:val="26"/>
        </w:rPr>
        <w:t>π</w:t>
      </w:r>
      <w:r w:rsidRPr="00600D25">
        <w:rPr>
          <w:rFonts w:ascii="Cambria" w:hAnsi="Cambria" w:cs="Cambria"/>
          <w:color w:val="111111"/>
          <w:sz w:val="26"/>
          <w:szCs w:val="26"/>
        </w:rPr>
        <w:t>άσασθε</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τήν·</w:t>
      </w:r>
      <w:r w:rsidRPr="00600D25">
        <w:rPr>
          <w:rFonts w:ascii="PT Serif" w:hAnsi="PT Serif"/>
          <w:color w:val="111111"/>
          <w:sz w:val="26"/>
          <w:szCs w:val="26"/>
          <w:lang w:val="la-Latn"/>
        </w:rPr>
        <w:t>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ἐὰ</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μ</w:t>
      </w:r>
      <w:r w:rsidRPr="00600D25">
        <w:rPr>
          <w:rFonts w:ascii="Times New Roman" w:hAnsi="Times New Roman" w:cs="Times New Roman"/>
          <w:color w:val="111111"/>
          <w:sz w:val="26"/>
          <w:szCs w:val="26"/>
        </w:rPr>
        <w:t>ὲ</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ᾖ</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ἡ</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κία</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Cambria" w:hAnsi="Cambria" w:cs="Cambria"/>
          <w:color w:val="111111"/>
          <w:sz w:val="26"/>
          <w:szCs w:val="26"/>
        </w:rPr>
        <w:t>ξία</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λθάτω</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ἡ</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ε</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ρήνη</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ὑ</w:t>
      </w:r>
      <w:r w:rsidRPr="00600D25">
        <w:rPr>
          <w:rFonts w:ascii="PT Serif" w:hAnsi="PT Serif"/>
          <w:color w:val="111111"/>
          <w:sz w:val="26"/>
          <w:szCs w:val="26"/>
        </w:rPr>
        <w:t>μ</w:t>
      </w:r>
      <w:r w:rsidRPr="00600D25">
        <w:rPr>
          <w:rFonts w:ascii="Times New Roman" w:hAnsi="Times New Roman" w:cs="Times New Roman"/>
          <w:color w:val="111111"/>
          <w:sz w:val="26"/>
          <w:szCs w:val="26"/>
        </w:rPr>
        <w:t>ῶ</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PT Serif" w:hAnsi="PT Serif"/>
          <w:color w:val="111111"/>
          <w:sz w:val="26"/>
          <w:szCs w:val="26"/>
        </w:rPr>
        <w:t>π</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τήν·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ἐὰ</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w:t>
      </w:r>
      <w:r w:rsidRPr="00600D25">
        <w:rPr>
          <w:rFonts w:ascii="Times New Roman" w:hAnsi="Times New Roman" w:cs="Times New Roman"/>
          <w:color w:val="111111"/>
          <w:sz w:val="26"/>
          <w:szCs w:val="26"/>
        </w:rPr>
        <w:t>ὲ</w:t>
      </w:r>
      <w:r w:rsidRPr="00600D25">
        <w:rPr>
          <w:rFonts w:ascii="PT Serif" w:hAnsi="PT Serif"/>
          <w:color w:val="111111"/>
          <w:sz w:val="26"/>
          <w:szCs w:val="26"/>
          <w:lang w:val="la-Latn"/>
        </w:rPr>
        <w:t xml:space="preserve"> </w:t>
      </w:r>
      <w:r w:rsidRPr="00600D25">
        <w:rPr>
          <w:rFonts w:ascii="PT Serif" w:hAnsi="PT Serif"/>
          <w:color w:val="111111"/>
          <w:sz w:val="26"/>
          <w:szCs w:val="26"/>
        </w:rPr>
        <w:t>μ</w:t>
      </w:r>
      <w:r w:rsidRPr="00600D25">
        <w:rPr>
          <w:rFonts w:ascii="Times New Roman" w:hAnsi="Times New Roman" w:cs="Times New Roman"/>
          <w:color w:val="111111"/>
          <w:sz w:val="26"/>
          <w:szCs w:val="26"/>
        </w:rPr>
        <w:t>ὴ</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ᾖ</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Cambria" w:hAnsi="Cambria" w:cs="Cambria"/>
          <w:color w:val="111111"/>
          <w:sz w:val="26"/>
          <w:szCs w:val="26"/>
        </w:rPr>
        <w:t>ξία</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ἡ</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ε</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ρήνη</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ὑ</w:t>
      </w:r>
      <w:r w:rsidRPr="00600D25">
        <w:rPr>
          <w:rFonts w:ascii="PT Serif" w:hAnsi="PT Serif"/>
          <w:color w:val="111111"/>
          <w:sz w:val="26"/>
          <w:szCs w:val="26"/>
        </w:rPr>
        <w:t>μ</w:t>
      </w:r>
      <w:r w:rsidRPr="00600D25">
        <w:rPr>
          <w:rFonts w:ascii="Times New Roman" w:hAnsi="Times New Roman" w:cs="Times New Roman"/>
          <w:color w:val="111111"/>
          <w:sz w:val="26"/>
          <w:szCs w:val="26"/>
        </w:rPr>
        <w:t>ῶ</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Segoe UI Symbol" w:hAnsi="Segoe UI Symbol" w:cs="Segoe UI Symbol"/>
          <w:color w:val="111111"/>
          <w:sz w:val="26"/>
          <w:szCs w:val="26"/>
          <w:lang w:val="la-Latn"/>
        </w:rPr>
        <w:t>⸀</w:t>
      </w:r>
      <w:r w:rsidRPr="00600D25">
        <w:rPr>
          <w:rFonts w:ascii="PT Serif" w:hAnsi="PT Serif"/>
          <w:color w:val="111111"/>
          <w:sz w:val="26"/>
          <w:szCs w:val="26"/>
        </w:rPr>
        <w:t>π</w:t>
      </w:r>
      <w:r w:rsidRPr="00600D25">
        <w:rPr>
          <w:rFonts w:ascii="Cambria" w:hAnsi="Cambria" w:cs="Cambria"/>
          <w:color w:val="111111"/>
          <w:sz w:val="26"/>
          <w:szCs w:val="26"/>
        </w:rPr>
        <w:t>ρ</w:t>
      </w:r>
      <w:r w:rsidRPr="00600D25">
        <w:rPr>
          <w:rFonts w:ascii="Times New Roman" w:hAnsi="Times New Roman" w:cs="Times New Roman"/>
          <w:color w:val="111111"/>
          <w:sz w:val="26"/>
          <w:szCs w:val="26"/>
        </w:rPr>
        <w:t>ὸ</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ὑ</w:t>
      </w:r>
      <w:r w:rsidRPr="00600D25">
        <w:rPr>
          <w:rFonts w:ascii="PT Serif" w:hAnsi="PT Serif"/>
          <w:color w:val="111111"/>
          <w:sz w:val="26"/>
          <w:szCs w:val="26"/>
        </w:rPr>
        <w:t>μ</w:t>
      </w:r>
      <w:r w:rsidRPr="00600D25">
        <w:rPr>
          <w:rFonts w:ascii="Times New Roman" w:hAnsi="Times New Roman" w:cs="Times New Roman"/>
          <w:color w:val="111111"/>
          <w:sz w:val="26"/>
          <w:szCs w:val="26"/>
        </w:rPr>
        <w:t>ᾶ</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PT Serif" w:hAnsi="PT Serif"/>
          <w:color w:val="111111"/>
          <w:sz w:val="26"/>
          <w:szCs w:val="26"/>
        </w:rPr>
        <w:t>π</w:t>
      </w:r>
      <w:r w:rsidRPr="00600D25">
        <w:rPr>
          <w:rFonts w:ascii="Cambria" w:hAnsi="Cambria" w:cs="Cambria"/>
          <w:color w:val="111111"/>
          <w:sz w:val="26"/>
          <w:szCs w:val="26"/>
        </w:rPr>
        <w:t>ιστραφήτω</w:t>
      </w:r>
      <w:r w:rsidRPr="00600D25">
        <w:rPr>
          <w:rFonts w:ascii="PT Serif" w:hAnsi="PT Serif"/>
          <w:color w:val="111111"/>
          <w:sz w:val="26"/>
          <w:szCs w:val="26"/>
          <w:lang w:val="la-Latn"/>
        </w:rPr>
        <w:t>.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ὃ</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Segoe UI Symbol" w:hAnsi="Segoe UI Symbol" w:cs="Segoe UI Symbol"/>
          <w:color w:val="111111"/>
          <w:sz w:val="26"/>
          <w:szCs w:val="26"/>
          <w:lang w:val="la-Latn"/>
        </w:rPr>
        <w:t>⸀</w:t>
      </w:r>
      <w:r w:rsidRPr="00600D25">
        <w:rPr>
          <w:rFonts w:ascii="Times New Roman" w:hAnsi="Times New Roman" w:cs="Times New Roman"/>
          <w:color w:val="111111"/>
          <w:sz w:val="26"/>
          <w:szCs w:val="26"/>
        </w:rPr>
        <w:t>ἂ</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μ</w:t>
      </w:r>
      <w:r w:rsidRPr="00600D25">
        <w:rPr>
          <w:rFonts w:ascii="Times New Roman" w:hAnsi="Times New Roman" w:cs="Times New Roman"/>
          <w:color w:val="111111"/>
          <w:sz w:val="26"/>
          <w:szCs w:val="26"/>
        </w:rPr>
        <w:t>ὴ</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δέξηται</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ὑ</w:t>
      </w:r>
      <w:r w:rsidRPr="00600D25">
        <w:rPr>
          <w:rFonts w:ascii="PT Serif" w:hAnsi="PT Serif"/>
          <w:color w:val="111111"/>
          <w:sz w:val="26"/>
          <w:szCs w:val="26"/>
        </w:rPr>
        <w:t>μ</w:t>
      </w:r>
      <w:r w:rsidRPr="00600D25">
        <w:rPr>
          <w:rFonts w:ascii="Times New Roman" w:hAnsi="Times New Roman" w:cs="Times New Roman"/>
          <w:color w:val="111111"/>
          <w:sz w:val="26"/>
          <w:szCs w:val="26"/>
        </w:rPr>
        <w:t>ᾶ</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μ</w:t>
      </w:r>
      <w:r w:rsidRPr="00600D25">
        <w:rPr>
          <w:rFonts w:ascii="Cambria" w:hAnsi="Cambria" w:cs="Cambria"/>
          <w:color w:val="111111"/>
          <w:sz w:val="26"/>
          <w:szCs w:val="26"/>
        </w:rPr>
        <w:t>ηδ</w:t>
      </w:r>
      <w:r w:rsidRPr="00600D25">
        <w:rPr>
          <w:rFonts w:ascii="Times New Roman" w:hAnsi="Times New Roman" w:cs="Times New Roman"/>
          <w:color w:val="111111"/>
          <w:sz w:val="26"/>
          <w:szCs w:val="26"/>
        </w:rPr>
        <w:t>ὲ</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Cambria" w:hAnsi="Cambria" w:cs="Cambria"/>
          <w:color w:val="111111"/>
          <w:sz w:val="26"/>
          <w:szCs w:val="26"/>
        </w:rPr>
        <w:t>κούσ</w:t>
      </w:r>
      <w:r w:rsidRPr="00600D25">
        <w:rPr>
          <w:rFonts w:ascii="Times New Roman" w:hAnsi="Times New Roman" w:cs="Times New Roman"/>
          <w:color w:val="111111"/>
          <w:sz w:val="26"/>
          <w:szCs w:val="26"/>
        </w:rPr>
        <w:t>ῃ</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το</w:t>
      </w:r>
      <w:r w:rsidRPr="00600D25">
        <w:rPr>
          <w:rFonts w:ascii="Times New Roman" w:hAnsi="Times New Roman" w:cs="Times New Roman"/>
          <w:color w:val="111111"/>
          <w:sz w:val="26"/>
          <w:szCs w:val="26"/>
        </w:rPr>
        <w:t>ὺ</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λόγους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ὑ</w:t>
      </w:r>
      <w:r w:rsidRPr="00600D25">
        <w:rPr>
          <w:rFonts w:ascii="PT Serif" w:hAnsi="PT Serif"/>
          <w:color w:val="111111"/>
          <w:sz w:val="26"/>
          <w:szCs w:val="26"/>
        </w:rPr>
        <w:t>μ</w:t>
      </w:r>
      <w:r w:rsidRPr="00600D25">
        <w:rPr>
          <w:rFonts w:ascii="Times New Roman" w:hAnsi="Times New Roman" w:cs="Times New Roman"/>
          <w:color w:val="111111"/>
          <w:sz w:val="26"/>
          <w:szCs w:val="26"/>
        </w:rPr>
        <w:t>ῶ</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ξερχό</w:t>
      </w:r>
      <w:r w:rsidRPr="00600D25">
        <w:rPr>
          <w:rFonts w:ascii="PT Serif" w:hAnsi="PT Serif" w:cs="PT Serif"/>
          <w:color w:val="111111"/>
          <w:sz w:val="26"/>
          <w:szCs w:val="26"/>
        </w:rPr>
        <w:t>μ</w:t>
      </w:r>
      <w:r w:rsidRPr="00600D25">
        <w:rPr>
          <w:rFonts w:ascii="Cambria" w:hAnsi="Cambria" w:cs="Cambria"/>
          <w:color w:val="111111"/>
          <w:sz w:val="26"/>
          <w:szCs w:val="26"/>
        </w:rPr>
        <w:t>ενοι</w:t>
      </w:r>
      <w:r w:rsidRPr="00600D25">
        <w:rPr>
          <w:rFonts w:ascii="PT Serif" w:hAnsi="PT Serif"/>
          <w:color w:val="111111"/>
          <w:sz w:val="26"/>
          <w:szCs w:val="26"/>
          <w:lang w:val="la-Latn"/>
        </w:rPr>
        <w:t xml:space="preserve"> </w:t>
      </w:r>
      <w:r w:rsidRPr="00600D25">
        <w:rPr>
          <w:rFonts w:ascii="Segoe UI Symbol" w:hAnsi="Segoe UI Symbol" w:cs="Segoe UI Symbol"/>
          <w:color w:val="111111"/>
          <w:sz w:val="26"/>
          <w:szCs w:val="26"/>
          <w:lang w:val="la-Latn"/>
        </w:rPr>
        <w:t>⸀</w:t>
      </w:r>
      <w:r w:rsidRPr="00600D25">
        <w:rPr>
          <w:rFonts w:ascii="Times New Roman" w:hAnsi="Times New Roman" w:cs="Times New Roman"/>
          <w:color w:val="111111"/>
          <w:sz w:val="26"/>
          <w:szCs w:val="26"/>
        </w:rPr>
        <w:t>ἔ</w:t>
      </w:r>
      <w:r w:rsidRPr="00600D25">
        <w:rPr>
          <w:rFonts w:ascii="Cambria" w:hAnsi="Cambria" w:cs="Cambria"/>
          <w:color w:val="111111"/>
          <w:sz w:val="26"/>
          <w:szCs w:val="26"/>
        </w:rPr>
        <w:t>ξω</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ῆ</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κίας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ἢ</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ῆ</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π</w:t>
      </w:r>
      <w:r w:rsidRPr="00600D25">
        <w:rPr>
          <w:rFonts w:ascii="Cambria" w:hAnsi="Cambria" w:cs="Cambria"/>
          <w:color w:val="111111"/>
          <w:sz w:val="26"/>
          <w:szCs w:val="26"/>
        </w:rPr>
        <w:t>όλεως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κείνης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κτινάξατε</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ὸ</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κονιορτ</w:t>
      </w:r>
      <w:r w:rsidRPr="00600D25">
        <w:rPr>
          <w:rFonts w:ascii="Times New Roman" w:hAnsi="Times New Roman" w:cs="Times New Roman"/>
          <w:color w:val="111111"/>
          <w:sz w:val="26"/>
          <w:szCs w:val="26"/>
        </w:rPr>
        <w:t>ὸ</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ῶ</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π</w:t>
      </w:r>
      <w:r w:rsidRPr="00600D25">
        <w:rPr>
          <w:rFonts w:ascii="Cambria" w:hAnsi="Cambria" w:cs="Cambria"/>
          <w:color w:val="111111"/>
          <w:sz w:val="26"/>
          <w:szCs w:val="26"/>
        </w:rPr>
        <w:t>οδ</w:t>
      </w:r>
      <w:r w:rsidRPr="00600D25">
        <w:rPr>
          <w:rFonts w:ascii="Times New Roman" w:hAnsi="Times New Roman" w:cs="Times New Roman"/>
          <w:color w:val="111111"/>
          <w:sz w:val="26"/>
          <w:szCs w:val="26"/>
        </w:rPr>
        <w:t>ῶ</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ὑ</w:t>
      </w:r>
      <w:r w:rsidRPr="00600D25">
        <w:rPr>
          <w:rFonts w:ascii="PT Serif" w:hAnsi="PT Serif"/>
          <w:color w:val="111111"/>
          <w:sz w:val="26"/>
          <w:szCs w:val="26"/>
        </w:rPr>
        <w:t>μ</w:t>
      </w:r>
      <w:r w:rsidRPr="00600D25">
        <w:rPr>
          <w:rFonts w:ascii="Times New Roman" w:hAnsi="Times New Roman" w:cs="Times New Roman"/>
          <w:color w:val="111111"/>
          <w:sz w:val="26"/>
          <w:szCs w:val="26"/>
        </w:rPr>
        <w:t>ῶ</w:t>
      </w:r>
      <w:r w:rsidRPr="00600D25">
        <w:rPr>
          <w:rFonts w:ascii="Cambria" w:hAnsi="Cambria" w:cs="Cambria"/>
          <w:color w:val="111111"/>
          <w:sz w:val="26"/>
          <w:szCs w:val="26"/>
        </w:rPr>
        <w:t>ν</w:t>
      </w:r>
      <w:r w:rsidRPr="00600D25">
        <w:rPr>
          <w:rFonts w:ascii="PT Serif" w:hAnsi="PT Serif"/>
          <w:color w:val="111111"/>
          <w:sz w:val="26"/>
          <w:szCs w:val="26"/>
          <w:lang w:val="la-Latn"/>
        </w:rPr>
        <w:t>. </w:t>
      </w:r>
      <w:r w:rsidRPr="00600D25">
        <w:rPr>
          <w:rFonts w:ascii="Times New Roman" w:hAnsi="Times New Roman" w:cs="Times New Roman"/>
          <w:color w:val="111111"/>
          <w:sz w:val="26"/>
          <w:szCs w:val="26"/>
        </w:rPr>
        <w:t>ἀ</w:t>
      </w:r>
      <w:r w:rsidRPr="00600D25">
        <w:rPr>
          <w:rFonts w:ascii="PT Serif" w:hAnsi="PT Serif"/>
          <w:color w:val="111111"/>
          <w:sz w:val="26"/>
          <w:szCs w:val="26"/>
        </w:rPr>
        <w:t>μ</w:t>
      </w:r>
      <w:r w:rsidRPr="00600D25">
        <w:rPr>
          <w:rFonts w:ascii="Times New Roman" w:hAnsi="Times New Roman" w:cs="Times New Roman"/>
          <w:color w:val="111111"/>
          <w:sz w:val="26"/>
          <w:szCs w:val="26"/>
        </w:rPr>
        <w:t>ὴ</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λέγω</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ὑ</w:t>
      </w:r>
      <w:r w:rsidRPr="00600D25">
        <w:rPr>
          <w:rFonts w:ascii="PT Serif" w:hAnsi="PT Serif"/>
          <w:color w:val="111111"/>
          <w:sz w:val="26"/>
          <w:szCs w:val="26"/>
        </w:rPr>
        <w:t>μ</w:t>
      </w:r>
      <w:r w:rsidRPr="00600D25">
        <w:rPr>
          <w:rFonts w:ascii="Times New Roman" w:hAnsi="Times New Roman" w:cs="Times New Roman"/>
          <w:color w:val="111111"/>
          <w:sz w:val="26"/>
          <w:szCs w:val="26"/>
        </w:rPr>
        <w:t>ῖ</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Cambria" w:hAnsi="Cambria" w:cs="Cambria"/>
          <w:color w:val="111111"/>
          <w:sz w:val="26"/>
          <w:szCs w:val="26"/>
        </w:rPr>
        <w:t>νεκτότερον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ἔ</w:t>
      </w:r>
      <w:r w:rsidRPr="00600D25">
        <w:rPr>
          <w:rFonts w:ascii="Cambria" w:hAnsi="Cambria" w:cs="Cambria"/>
          <w:color w:val="111111"/>
          <w:sz w:val="26"/>
          <w:szCs w:val="26"/>
        </w:rPr>
        <w:t>σται</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γ</w:t>
      </w:r>
      <w:r w:rsidRPr="00600D25">
        <w:rPr>
          <w:rFonts w:ascii="Times New Roman" w:hAnsi="Times New Roman" w:cs="Times New Roman"/>
          <w:color w:val="111111"/>
          <w:sz w:val="26"/>
          <w:szCs w:val="26"/>
        </w:rPr>
        <w:t>ῇ</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Σοδό</w:t>
      </w:r>
      <w:r w:rsidRPr="00600D25">
        <w:rPr>
          <w:rFonts w:ascii="PT Serif" w:hAnsi="PT Serif" w:cs="PT Serif"/>
          <w:color w:val="111111"/>
          <w:sz w:val="26"/>
          <w:szCs w:val="26"/>
        </w:rPr>
        <w:t>μ</w:t>
      </w:r>
      <w:r w:rsidRPr="00600D25">
        <w:rPr>
          <w:rFonts w:ascii="Cambria" w:hAnsi="Cambria" w:cs="Cambria"/>
          <w:color w:val="111111"/>
          <w:sz w:val="26"/>
          <w:szCs w:val="26"/>
        </w:rPr>
        <w:t>ων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Γο</w:t>
      </w:r>
      <w:r w:rsidRPr="00600D25">
        <w:rPr>
          <w:rFonts w:ascii="PT Serif" w:hAnsi="PT Serif" w:cs="PT Serif"/>
          <w:color w:val="111111"/>
          <w:sz w:val="26"/>
          <w:szCs w:val="26"/>
        </w:rPr>
        <w:t>μ</w:t>
      </w:r>
      <w:r w:rsidRPr="00600D25">
        <w:rPr>
          <w:rFonts w:ascii="Cambria" w:hAnsi="Cambria" w:cs="Cambria"/>
          <w:color w:val="111111"/>
          <w:sz w:val="26"/>
          <w:szCs w:val="26"/>
        </w:rPr>
        <w:t>όρρων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ἡ</w:t>
      </w:r>
      <w:r w:rsidRPr="00600D25">
        <w:rPr>
          <w:rFonts w:ascii="PT Serif" w:hAnsi="PT Serif"/>
          <w:color w:val="111111"/>
          <w:sz w:val="26"/>
          <w:szCs w:val="26"/>
        </w:rPr>
        <w:t>μ</w:t>
      </w:r>
      <w:r w:rsidRPr="00600D25">
        <w:rPr>
          <w:rFonts w:ascii="Cambria" w:hAnsi="Cambria" w:cs="Cambria"/>
          <w:color w:val="111111"/>
          <w:sz w:val="26"/>
          <w:szCs w:val="26"/>
        </w:rPr>
        <w:t>έρ</w:t>
      </w:r>
      <w:r w:rsidRPr="00600D25">
        <w:rPr>
          <w:rFonts w:ascii="Times New Roman" w:hAnsi="Times New Roman" w:cs="Times New Roman"/>
          <w:color w:val="111111"/>
          <w:sz w:val="26"/>
          <w:szCs w:val="26"/>
        </w:rPr>
        <w:t>ᾳ</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κρίσεως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ἢ</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ῇ</w:t>
      </w:r>
      <w:r w:rsidRPr="00600D25">
        <w:rPr>
          <w:rFonts w:ascii="PT Serif" w:hAnsi="PT Serif"/>
          <w:color w:val="111111"/>
          <w:sz w:val="26"/>
          <w:szCs w:val="26"/>
          <w:lang w:val="la-Latn"/>
        </w:rPr>
        <w:t xml:space="preserve"> </w:t>
      </w:r>
      <w:r w:rsidRPr="00600D25">
        <w:rPr>
          <w:rFonts w:ascii="PT Serif" w:hAnsi="PT Serif"/>
          <w:color w:val="111111"/>
          <w:sz w:val="26"/>
          <w:szCs w:val="26"/>
        </w:rPr>
        <w:t>π</w:t>
      </w:r>
      <w:r w:rsidRPr="00600D25">
        <w:rPr>
          <w:rFonts w:ascii="Cambria" w:hAnsi="Cambria" w:cs="Cambria"/>
          <w:color w:val="111111"/>
          <w:sz w:val="26"/>
          <w:szCs w:val="26"/>
        </w:rPr>
        <w:t>όλει</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κείν</w:t>
      </w:r>
      <w:r w:rsidRPr="00600D25">
        <w:rPr>
          <w:rFonts w:ascii="Times New Roman" w:hAnsi="Times New Roman" w:cs="Times New Roman"/>
          <w:color w:val="111111"/>
          <w:sz w:val="26"/>
          <w:szCs w:val="26"/>
        </w:rPr>
        <w:t>ῃ</w:t>
      </w:r>
      <w:r w:rsidRPr="00600D25">
        <w:rPr>
          <w:rFonts w:ascii="PT Serif" w:hAnsi="PT Serif"/>
          <w:color w:val="111111"/>
          <w:sz w:val="26"/>
          <w:szCs w:val="26"/>
          <w:lang w:val="la-Latn"/>
        </w:rPr>
        <w:t>.</w:t>
      </w:r>
    </w:p>
    <w:p w14:paraId="4AA36D75" w14:textId="77777777" w:rsidR="00600D25" w:rsidRPr="00600D25" w:rsidRDefault="00600D25" w:rsidP="00600D25">
      <w:pPr>
        <w:jc w:val="both"/>
        <w:rPr>
          <w:rFonts w:ascii="PT Serif" w:hAnsi="PT Serif"/>
          <w:color w:val="111111"/>
          <w:sz w:val="26"/>
          <w:szCs w:val="26"/>
          <w:lang w:val="la-Latn"/>
        </w:rPr>
      </w:pPr>
      <w:r w:rsidRPr="00600D25">
        <w:rPr>
          <w:rFonts w:ascii="Times New Roman" w:hAnsi="Times New Roman" w:cs="Times New Roman"/>
          <w:color w:val="111111"/>
          <w:sz w:val="26"/>
          <w:szCs w:val="26"/>
        </w:rPr>
        <w:t>Ἰ</w:t>
      </w:r>
      <w:r w:rsidRPr="00600D25">
        <w:rPr>
          <w:rFonts w:ascii="Cambria" w:hAnsi="Cambria" w:cs="Cambria"/>
          <w:color w:val="111111"/>
          <w:sz w:val="26"/>
          <w:szCs w:val="26"/>
        </w:rPr>
        <w:t>δο</w:t>
      </w:r>
      <w:r w:rsidRPr="00600D25">
        <w:rPr>
          <w:rFonts w:ascii="Times New Roman" w:hAnsi="Times New Roman" w:cs="Times New Roman"/>
          <w:color w:val="111111"/>
          <w:sz w:val="26"/>
          <w:szCs w:val="26"/>
        </w:rPr>
        <w:t>ὺ</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γ</w:t>
      </w:r>
      <w:r w:rsidRPr="00600D25">
        <w:rPr>
          <w:rFonts w:ascii="Times New Roman" w:hAnsi="Times New Roman" w:cs="Times New Roman"/>
          <w:color w:val="111111"/>
          <w:sz w:val="26"/>
          <w:szCs w:val="26"/>
        </w:rPr>
        <w:t>ὼ</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PT Serif" w:hAnsi="PT Serif"/>
          <w:color w:val="111111"/>
          <w:sz w:val="26"/>
          <w:szCs w:val="26"/>
        </w:rPr>
        <w:t>π</w:t>
      </w:r>
      <w:r w:rsidRPr="00600D25">
        <w:rPr>
          <w:rFonts w:ascii="Cambria" w:hAnsi="Cambria" w:cs="Cambria"/>
          <w:color w:val="111111"/>
          <w:sz w:val="26"/>
          <w:szCs w:val="26"/>
        </w:rPr>
        <w:t>οστέλλω</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ὑ</w:t>
      </w:r>
      <w:r w:rsidRPr="00600D25">
        <w:rPr>
          <w:rFonts w:ascii="PT Serif" w:hAnsi="PT Serif"/>
          <w:color w:val="111111"/>
          <w:sz w:val="26"/>
          <w:szCs w:val="26"/>
        </w:rPr>
        <w:t>μ</w:t>
      </w:r>
      <w:r w:rsidRPr="00600D25">
        <w:rPr>
          <w:rFonts w:ascii="Times New Roman" w:hAnsi="Times New Roman" w:cs="Times New Roman"/>
          <w:color w:val="111111"/>
          <w:sz w:val="26"/>
          <w:szCs w:val="26"/>
        </w:rPr>
        <w:t>ᾶ</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ὡ</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π</w:t>
      </w:r>
      <w:r w:rsidRPr="00600D25">
        <w:rPr>
          <w:rFonts w:ascii="Cambria" w:hAnsi="Cambria" w:cs="Cambria"/>
          <w:color w:val="111111"/>
          <w:sz w:val="26"/>
          <w:szCs w:val="26"/>
        </w:rPr>
        <w:t>ρόβατα</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μ</w:t>
      </w:r>
      <w:r w:rsidRPr="00600D25">
        <w:rPr>
          <w:rFonts w:ascii="Cambria" w:hAnsi="Cambria" w:cs="Cambria"/>
          <w:color w:val="111111"/>
          <w:sz w:val="26"/>
          <w:szCs w:val="26"/>
        </w:rPr>
        <w:t>έσ</w:t>
      </w:r>
      <w:r w:rsidRPr="00600D25">
        <w:rPr>
          <w:rFonts w:ascii="Times New Roman" w:hAnsi="Times New Roman" w:cs="Times New Roman"/>
          <w:color w:val="111111"/>
          <w:sz w:val="26"/>
          <w:szCs w:val="26"/>
        </w:rPr>
        <w:t>ῳ</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λύκων·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γίνεσθε</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ὖ</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φρόνι</w:t>
      </w:r>
      <w:r w:rsidRPr="00600D25">
        <w:rPr>
          <w:rFonts w:ascii="PT Serif" w:hAnsi="PT Serif" w:cs="PT Serif"/>
          <w:color w:val="111111"/>
          <w:sz w:val="26"/>
          <w:szCs w:val="26"/>
        </w:rPr>
        <w:t>μ</w:t>
      </w:r>
      <w:r w:rsidRPr="00600D25">
        <w:rPr>
          <w:rFonts w:ascii="Cambria" w:hAnsi="Cambria" w:cs="Cambria"/>
          <w:color w:val="111111"/>
          <w:sz w:val="26"/>
          <w:szCs w:val="26"/>
        </w:rPr>
        <w:t>οι</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ὡ</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ἱ</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ὄ</w:t>
      </w:r>
      <w:r w:rsidRPr="00600D25">
        <w:rPr>
          <w:rFonts w:ascii="Cambria" w:hAnsi="Cambria" w:cs="Cambria"/>
          <w:color w:val="111111"/>
          <w:sz w:val="26"/>
          <w:szCs w:val="26"/>
        </w:rPr>
        <w:t>φεις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Cambria" w:hAnsi="Cambria" w:cs="Cambria"/>
          <w:color w:val="111111"/>
          <w:sz w:val="26"/>
          <w:szCs w:val="26"/>
        </w:rPr>
        <w:t>κέραιοι</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ὡ</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ἱ</w:t>
      </w:r>
      <w:r w:rsidRPr="00600D25">
        <w:rPr>
          <w:rFonts w:ascii="PT Serif" w:hAnsi="PT Serif"/>
          <w:color w:val="111111"/>
          <w:sz w:val="26"/>
          <w:szCs w:val="26"/>
          <w:lang w:val="la-Latn"/>
        </w:rPr>
        <w:t xml:space="preserve"> </w:t>
      </w:r>
      <w:r w:rsidRPr="00600D25">
        <w:rPr>
          <w:rFonts w:ascii="PT Serif" w:hAnsi="PT Serif"/>
          <w:color w:val="111111"/>
          <w:sz w:val="26"/>
          <w:szCs w:val="26"/>
        </w:rPr>
        <w:t>π</w:t>
      </w:r>
      <w:r w:rsidRPr="00600D25">
        <w:rPr>
          <w:rFonts w:ascii="Cambria" w:hAnsi="Cambria" w:cs="Cambria"/>
          <w:color w:val="111111"/>
          <w:sz w:val="26"/>
          <w:szCs w:val="26"/>
        </w:rPr>
        <w:t>εριστεραί</w:t>
      </w:r>
      <w:r w:rsidRPr="00600D25">
        <w:rPr>
          <w:rFonts w:ascii="PT Serif" w:hAnsi="PT Serif"/>
          <w:color w:val="111111"/>
          <w:sz w:val="26"/>
          <w:szCs w:val="26"/>
          <w:lang w:val="la-Latn"/>
        </w:rPr>
        <w:t>. </w:t>
      </w:r>
      <w:r w:rsidRPr="00600D25">
        <w:rPr>
          <w:rFonts w:ascii="PT Serif" w:hAnsi="PT Serif"/>
          <w:color w:val="111111"/>
          <w:sz w:val="26"/>
          <w:szCs w:val="26"/>
        </w:rPr>
        <w:t>π</w:t>
      </w:r>
      <w:r w:rsidRPr="00600D25">
        <w:rPr>
          <w:rFonts w:ascii="Cambria" w:hAnsi="Cambria" w:cs="Cambria"/>
          <w:color w:val="111111"/>
          <w:sz w:val="26"/>
          <w:szCs w:val="26"/>
        </w:rPr>
        <w:t>ροσέχετε</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w:t>
      </w:r>
      <w:r w:rsidRPr="00600D25">
        <w:rPr>
          <w:rFonts w:ascii="Times New Roman" w:hAnsi="Times New Roman" w:cs="Times New Roman"/>
          <w:color w:val="111111"/>
          <w:sz w:val="26"/>
          <w:szCs w:val="26"/>
        </w:rPr>
        <w:t>ὲ</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PT Serif" w:hAnsi="PT Serif"/>
          <w:color w:val="111111"/>
          <w:sz w:val="26"/>
          <w:szCs w:val="26"/>
        </w:rPr>
        <w:t>π</w:t>
      </w:r>
      <w:r w:rsidRPr="00600D25">
        <w:rPr>
          <w:rFonts w:ascii="Times New Roman" w:hAnsi="Times New Roman" w:cs="Times New Roman"/>
          <w:color w:val="111111"/>
          <w:sz w:val="26"/>
          <w:szCs w:val="26"/>
        </w:rPr>
        <w:t>ὸ</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ῶ</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Cambria" w:hAnsi="Cambria" w:cs="Cambria"/>
          <w:color w:val="111111"/>
          <w:sz w:val="26"/>
          <w:szCs w:val="26"/>
        </w:rPr>
        <w:t>νθρώ</w:t>
      </w:r>
      <w:r w:rsidRPr="00600D25">
        <w:rPr>
          <w:rFonts w:ascii="PT Serif" w:hAnsi="PT Serif" w:cs="PT Serif"/>
          <w:color w:val="111111"/>
          <w:sz w:val="26"/>
          <w:szCs w:val="26"/>
        </w:rPr>
        <w:t>π</w:t>
      </w:r>
      <w:r w:rsidRPr="00600D25">
        <w:rPr>
          <w:rFonts w:ascii="Cambria" w:hAnsi="Cambria" w:cs="Cambria"/>
          <w:color w:val="111111"/>
          <w:sz w:val="26"/>
          <w:szCs w:val="26"/>
        </w:rPr>
        <w:t>ων·</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π</w:t>
      </w:r>
      <w:r w:rsidRPr="00600D25">
        <w:rPr>
          <w:rFonts w:ascii="Cambria" w:hAnsi="Cambria" w:cs="Cambria"/>
          <w:color w:val="111111"/>
          <w:sz w:val="26"/>
          <w:szCs w:val="26"/>
        </w:rPr>
        <w:t>αραδώσουσιν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γ</w:t>
      </w:r>
      <w:r w:rsidRPr="00600D25">
        <w:rPr>
          <w:rFonts w:ascii="Times New Roman" w:hAnsi="Times New Roman" w:cs="Times New Roman"/>
          <w:color w:val="111111"/>
          <w:sz w:val="26"/>
          <w:szCs w:val="26"/>
        </w:rPr>
        <w:t>ὰ</w:t>
      </w:r>
      <w:r w:rsidRPr="00600D25">
        <w:rPr>
          <w:rFonts w:ascii="Cambria" w:hAnsi="Cambria" w:cs="Cambria"/>
          <w:color w:val="111111"/>
          <w:sz w:val="26"/>
          <w:szCs w:val="26"/>
        </w:rPr>
        <w:t>ρ</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ὑ</w:t>
      </w:r>
      <w:r w:rsidRPr="00600D25">
        <w:rPr>
          <w:rFonts w:ascii="PT Serif" w:hAnsi="PT Serif"/>
          <w:color w:val="111111"/>
          <w:sz w:val="26"/>
          <w:szCs w:val="26"/>
        </w:rPr>
        <w:t>μ</w:t>
      </w:r>
      <w:r w:rsidRPr="00600D25">
        <w:rPr>
          <w:rFonts w:ascii="Times New Roman" w:hAnsi="Times New Roman" w:cs="Times New Roman"/>
          <w:color w:val="111111"/>
          <w:sz w:val="26"/>
          <w:szCs w:val="26"/>
        </w:rPr>
        <w:t>ᾶ</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ε</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συνέδρια</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τα</w:t>
      </w:r>
      <w:r w:rsidRPr="00600D25">
        <w:rPr>
          <w:rFonts w:ascii="Times New Roman" w:hAnsi="Times New Roman" w:cs="Times New Roman"/>
          <w:color w:val="111111"/>
          <w:sz w:val="26"/>
          <w:szCs w:val="26"/>
        </w:rPr>
        <w:t>ῖ</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συναγωγα</w:t>
      </w:r>
      <w:r w:rsidRPr="00600D25">
        <w:rPr>
          <w:rFonts w:ascii="Times New Roman" w:hAnsi="Times New Roman" w:cs="Times New Roman"/>
          <w:color w:val="111111"/>
          <w:sz w:val="26"/>
          <w:szCs w:val="26"/>
        </w:rPr>
        <w:t>ῖ</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ῶ</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μ</w:t>
      </w:r>
      <w:r w:rsidRPr="00600D25">
        <w:rPr>
          <w:rFonts w:ascii="Cambria" w:hAnsi="Cambria" w:cs="Cambria"/>
          <w:color w:val="111111"/>
          <w:sz w:val="26"/>
          <w:szCs w:val="26"/>
        </w:rPr>
        <w:t>αστιγώσουσιν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ὑ</w:t>
      </w:r>
      <w:r w:rsidRPr="00600D25">
        <w:rPr>
          <w:rFonts w:ascii="PT Serif" w:hAnsi="PT Serif"/>
          <w:color w:val="111111"/>
          <w:sz w:val="26"/>
          <w:szCs w:val="26"/>
        </w:rPr>
        <w:t>μ</w:t>
      </w:r>
      <w:r w:rsidRPr="00600D25">
        <w:rPr>
          <w:rFonts w:ascii="Times New Roman" w:hAnsi="Times New Roman" w:cs="Times New Roman"/>
          <w:color w:val="111111"/>
          <w:sz w:val="26"/>
          <w:szCs w:val="26"/>
        </w:rPr>
        <w:t>ᾶ</w:t>
      </w:r>
      <w:r w:rsidRPr="00600D25">
        <w:rPr>
          <w:rFonts w:ascii="Cambria" w:hAnsi="Cambria" w:cs="Cambria"/>
          <w:color w:val="111111"/>
          <w:sz w:val="26"/>
          <w:szCs w:val="26"/>
        </w:rPr>
        <w:t>ς·</w:t>
      </w:r>
      <w:r w:rsidRPr="00600D25">
        <w:rPr>
          <w:rFonts w:ascii="PT Serif" w:hAnsi="PT Serif"/>
          <w:color w:val="111111"/>
          <w:sz w:val="26"/>
          <w:szCs w:val="26"/>
          <w:lang w:val="la-Latn"/>
        </w:rPr>
        <w:t>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PT Serif" w:hAnsi="PT Serif"/>
          <w:color w:val="111111"/>
          <w:sz w:val="26"/>
          <w:szCs w:val="26"/>
        </w:rPr>
        <w:t>π</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ἡ</w:t>
      </w:r>
      <w:r w:rsidRPr="00600D25">
        <w:rPr>
          <w:rFonts w:ascii="Cambria" w:hAnsi="Cambria" w:cs="Cambria"/>
          <w:color w:val="111111"/>
          <w:sz w:val="26"/>
          <w:szCs w:val="26"/>
        </w:rPr>
        <w:t>γε</w:t>
      </w:r>
      <w:r w:rsidRPr="00600D25">
        <w:rPr>
          <w:rFonts w:ascii="PT Serif" w:hAnsi="PT Serif" w:cs="PT Serif"/>
          <w:color w:val="111111"/>
          <w:sz w:val="26"/>
          <w:szCs w:val="26"/>
        </w:rPr>
        <w:t>μ</w:t>
      </w:r>
      <w:r w:rsidRPr="00600D25">
        <w:rPr>
          <w:rFonts w:ascii="Cambria" w:hAnsi="Cambria" w:cs="Cambria"/>
          <w:color w:val="111111"/>
          <w:sz w:val="26"/>
          <w:szCs w:val="26"/>
        </w:rPr>
        <w:t>όνας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w:t>
      </w:r>
      <w:r w:rsidRPr="00600D25">
        <w:rPr>
          <w:rFonts w:ascii="Times New Roman" w:hAnsi="Times New Roman" w:cs="Times New Roman"/>
          <w:color w:val="111111"/>
          <w:sz w:val="26"/>
          <w:szCs w:val="26"/>
        </w:rPr>
        <w:t>ὲ</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βασιλε</w:t>
      </w:r>
      <w:r w:rsidRPr="00600D25">
        <w:rPr>
          <w:rFonts w:ascii="Times New Roman" w:hAnsi="Times New Roman" w:cs="Times New Roman"/>
          <w:color w:val="111111"/>
          <w:sz w:val="26"/>
          <w:szCs w:val="26"/>
        </w:rPr>
        <w:t>ῖ</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Cambria" w:hAnsi="Cambria" w:cs="Cambria"/>
          <w:color w:val="111111"/>
          <w:sz w:val="26"/>
          <w:szCs w:val="26"/>
        </w:rPr>
        <w:t>χθήσεσθε</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ἕ</w:t>
      </w:r>
      <w:r w:rsidRPr="00600D25">
        <w:rPr>
          <w:rFonts w:ascii="Cambria" w:hAnsi="Cambria" w:cs="Cambria"/>
          <w:color w:val="111111"/>
          <w:sz w:val="26"/>
          <w:szCs w:val="26"/>
        </w:rPr>
        <w:t>νεκεν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PT Serif" w:hAnsi="PT Serif"/>
          <w:color w:val="111111"/>
          <w:sz w:val="26"/>
          <w:szCs w:val="26"/>
        </w:rPr>
        <w:t>μ</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ῦ</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ε</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μ</w:t>
      </w:r>
      <w:r w:rsidRPr="00600D25">
        <w:rPr>
          <w:rFonts w:ascii="Cambria" w:hAnsi="Cambria" w:cs="Cambria"/>
          <w:color w:val="111111"/>
          <w:sz w:val="26"/>
          <w:szCs w:val="26"/>
        </w:rPr>
        <w:t>αρτύριον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το</w:t>
      </w:r>
      <w:r w:rsidRPr="00600D25">
        <w:rPr>
          <w:rFonts w:ascii="Times New Roman" w:hAnsi="Times New Roman" w:cs="Times New Roman"/>
          <w:color w:val="111111"/>
          <w:sz w:val="26"/>
          <w:szCs w:val="26"/>
        </w:rPr>
        <w:t>ῖ</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το</w:t>
      </w:r>
      <w:r w:rsidRPr="00600D25">
        <w:rPr>
          <w:rFonts w:ascii="Times New Roman" w:hAnsi="Times New Roman" w:cs="Times New Roman"/>
          <w:color w:val="111111"/>
          <w:sz w:val="26"/>
          <w:szCs w:val="26"/>
        </w:rPr>
        <w:t>ῖ</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ἔ</w:t>
      </w:r>
      <w:r w:rsidRPr="00600D25">
        <w:rPr>
          <w:rFonts w:ascii="Cambria" w:hAnsi="Cambria" w:cs="Cambria"/>
          <w:color w:val="111111"/>
          <w:sz w:val="26"/>
          <w:szCs w:val="26"/>
        </w:rPr>
        <w:t>θνεσιν</w:t>
      </w:r>
      <w:r w:rsidRPr="00600D25">
        <w:rPr>
          <w:rFonts w:ascii="PT Serif" w:hAnsi="PT Serif"/>
          <w:color w:val="111111"/>
          <w:sz w:val="26"/>
          <w:szCs w:val="26"/>
          <w:lang w:val="la-Latn"/>
        </w:rPr>
        <w:t>. </w:t>
      </w:r>
      <w:r w:rsidRPr="00600D25">
        <w:rPr>
          <w:rFonts w:ascii="Times New Roman" w:hAnsi="Times New Roman" w:cs="Times New Roman"/>
          <w:color w:val="111111"/>
          <w:sz w:val="26"/>
          <w:szCs w:val="26"/>
        </w:rPr>
        <w:t>ὅ</w:t>
      </w:r>
      <w:r w:rsidRPr="00600D25">
        <w:rPr>
          <w:rFonts w:ascii="Cambria" w:hAnsi="Cambria" w:cs="Cambria"/>
          <w:color w:val="111111"/>
          <w:sz w:val="26"/>
          <w:szCs w:val="26"/>
        </w:rPr>
        <w:t>ταν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w:t>
      </w:r>
      <w:r w:rsidRPr="00600D25">
        <w:rPr>
          <w:rFonts w:ascii="Times New Roman" w:hAnsi="Times New Roman" w:cs="Times New Roman"/>
          <w:color w:val="111111"/>
          <w:sz w:val="26"/>
          <w:szCs w:val="26"/>
        </w:rPr>
        <w:t>ὲ</w:t>
      </w:r>
      <w:r w:rsidRPr="00600D25">
        <w:rPr>
          <w:rFonts w:ascii="PT Serif" w:hAnsi="PT Serif"/>
          <w:color w:val="111111"/>
          <w:sz w:val="26"/>
          <w:szCs w:val="26"/>
          <w:lang w:val="la-Latn"/>
        </w:rPr>
        <w:t xml:space="preserve"> </w:t>
      </w:r>
      <w:r w:rsidRPr="00600D25">
        <w:rPr>
          <w:rFonts w:ascii="Segoe UI Symbol" w:hAnsi="Segoe UI Symbol" w:cs="Segoe UI Symbol"/>
          <w:color w:val="111111"/>
          <w:sz w:val="26"/>
          <w:szCs w:val="26"/>
          <w:lang w:val="la-Latn"/>
        </w:rPr>
        <w:t>⸀</w:t>
      </w:r>
      <w:r w:rsidRPr="00600D25">
        <w:rPr>
          <w:rFonts w:ascii="PT Serif" w:hAnsi="PT Serif"/>
          <w:color w:val="111111"/>
          <w:sz w:val="26"/>
          <w:szCs w:val="26"/>
        </w:rPr>
        <w:t>π</w:t>
      </w:r>
      <w:r w:rsidRPr="00600D25">
        <w:rPr>
          <w:rFonts w:ascii="Cambria" w:hAnsi="Cambria" w:cs="Cambria"/>
          <w:color w:val="111111"/>
          <w:sz w:val="26"/>
          <w:szCs w:val="26"/>
        </w:rPr>
        <w:t>αραδ</w:t>
      </w:r>
      <w:r w:rsidRPr="00600D25">
        <w:rPr>
          <w:rFonts w:ascii="Times New Roman" w:hAnsi="Times New Roman" w:cs="Times New Roman"/>
          <w:color w:val="111111"/>
          <w:sz w:val="26"/>
          <w:szCs w:val="26"/>
        </w:rPr>
        <w:t>ῶ</w:t>
      </w:r>
      <w:r w:rsidRPr="00600D25">
        <w:rPr>
          <w:rFonts w:ascii="Cambria" w:hAnsi="Cambria" w:cs="Cambria"/>
          <w:color w:val="111111"/>
          <w:sz w:val="26"/>
          <w:szCs w:val="26"/>
        </w:rPr>
        <w:t>σιν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ὑ</w:t>
      </w:r>
      <w:r w:rsidRPr="00600D25">
        <w:rPr>
          <w:rFonts w:ascii="PT Serif" w:hAnsi="PT Serif"/>
          <w:color w:val="111111"/>
          <w:sz w:val="26"/>
          <w:szCs w:val="26"/>
        </w:rPr>
        <w:t>μ</w:t>
      </w:r>
      <w:r w:rsidRPr="00600D25">
        <w:rPr>
          <w:rFonts w:ascii="Times New Roman" w:hAnsi="Times New Roman" w:cs="Times New Roman"/>
          <w:color w:val="111111"/>
          <w:sz w:val="26"/>
          <w:szCs w:val="26"/>
        </w:rPr>
        <w:t>ᾶ</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μ</w:t>
      </w:r>
      <w:r w:rsidRPr="00600D25">
        <w:rPr>
          <w:rFonts w:ascii="Times New Roman" w:hAnsi="Times New Roman" w:cs="Times New Roman"/>
          <w:color w:val="111111"/>
          <w:sz w:val="26"/>
          <w:szCs w:val="26"/>
        </w:rPr>
        <w:t>ὴ</w:t>
      </w:r>
      <w:r w:rsidRPr="00600D25">
        <w:rPr>
          <w:rFonts w:ascii="PT Serif" w:hAnsi="PT Serif"/>
          <w:color w:val="111111"/>
          <w:sz w:val="26"/>
          <w:szCs w:val="26"/>
          <w:lang w:val="la-Latn"/>
        </w:rPr>
        <w:t xml:space="preserve"> </w:t>
      </w:r>
      <w:r w:rsidRPr="00600D25">
        <w:rPr>
          <w:rFonts w:ascii="PT Serif" w:hAnsi="PT Serif"/>
          <w:color w:val="111111"/>
          <w:sz w:val="26"/>
          <w:szCs w:val="26"/>
        </w:rPr>
        <w:t>μ</w:t>
      </w:r>
      <w:r w:rsidRPr="00600D25">
        <w:rPr>
          <w:rFonts w:ascii="Cambria" w:hAnsi="Cambria" w:cs="Cambria"/>
          <w:color w:val="111111"/>
          <w:sz w:val="26"/>
          <w:szCs w:val="26"/>
        </w:rPr>
        <w:t>ερι</w:t>
      </w:r>
      <w:r w:rsidRPr="00600D25">
        <w:rPr>
          <w:rFonts w:ascii="PT Serif" w:hAnsi="PT Serif" w:cs="PT Serif"/>
          <w:color w:val="111111"/>
          <w:sz w:val="26"/>
          <w:szCs w:val="26"/>
        </w:rPr>
        <w:t>μ</w:t>
      </w:r>
      <w:r w:rsidRPr="00600D25">
        <w:rPr>
          <w:rFonts w:ascii="Cambria" w:hAnsi="Cambria" w:cs="Cambria"/>
          <w:color w:val="111111"/>
          <w:sz w:val="26"/>
          <w:szCs w:val="26"/>
        </w:rPr>
        <w:t>νήσητε</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π</w:t>
      </w:r>
      <w:r w:rsidRPr="00600D25">
        <w:rPr>
          <w:rFonts w:ascii="Times New Roman" w:hAnsi="Times New Roman" w:cs="Times New Roman"/>
          <w:color w:val="111111"/>
          <w:sz w:val="26"/>
          <w:szCs w:val="26"/>
        </w:rPr>
        <w:t>ῶ</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ἢ</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τί</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λαλήσητε·</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δοθήσεται</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γ</w:t>
      </w:r>
      <w:r w:rsidRPr="00600D25">
        <w:rPr>
          <w:rFonts w:ascii="Times New Roman" w:hAnsi="Times New Roman" w:cs="Times New Roman"/>
          <w:color w:val="111111"/>
          <w:sz w:val="26"/>
          <w:szCs w:val="26"/>
        </w:rPr>
        <w:t>ὰ</w:t>
      </w:r>
      <w:r w:rsidRPr="00600D25">
        <w:rPr>
          <w:rFonts w:ascii="Cambria" w:hAnsi="Cambria" w:cs="Cambria"/>
          <w:color w:val="111111"/>
          <w:sz w:val="26"/>
          <w:szCs w:val="26"/>
        </w:rPr>
        <w:t>ρ</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ὑ</w:t>
      </w:r>
      <w:r w:rsidRPr="00600D25">
        <w:rPr>
          <w:rFonts w:ascii="PT Serif" w:hAnsi="PT Serif"/>
          <w:color w:val="111111"/>
          <w:sz w:val="26"/>
          <w:szCs w:val="26"/>
        </w:rPr>
        <w:t>μ</w:t>
      </w:r>
      <w:r w:rsidRPr="00600D25">
        <w:rPr>
          <w:rFonts w:ascii="Times New Roman" w:hAnsi="Times New Roman" w:cs="Times New Roman"/>
          <w:color w:val="111111"/>
          <w:sz w:val="26"/>
          <w:szCs w:val="26"/>
        </w:rPr>
        <w:t>ῖ</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κείν</w:t>
      </w:r>
      <w:r w:rsidRPr="00600D25">
        <w:rPr>
          <w:rFonts w:ascii="Times New Roman" w:hAnsi="Times New Roman" w:cs="Times New Roman"/>
          <w:color w:val="111111"/>
          <w:sz w:val="26"/>
          <w:szCs w:val="26"/>
        </w:rPr>
        <w:t>ῃ</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ῇ</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ὥ</w:t>
      </w:r>
      <w:r w:rsidRPr="00600D25">
        <w:rPr>
          <w:rFonts w:ascii="Cambria" w:hAnsi="Cambria" w:cs="Cambria"/>
          <w:color w:val="111111"/>
          <w:sz w:val="26"/>
          <w:szCs w:val="26"/>
        </w:rPr>
        <w:t>ρ</w:t>
      </w:r>
      <w:r w:rsidRPr="00600D25">
        <w:rPr>
          <w:rFonts w:ascii="Times New Roman" w:hAnsi="Times New Roman" w:cs="Times New Roman"/>
          <w:color w:val="111111"/>
          <w:sz w:val="26"/>
          <w:szCs w:val="26"/>
        </w:rPr>
        <w:t>ᾳ</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τί</w:t>
      </w:r>
      <w:r w:rsidRPr="00600D25">
        <w:rPr>
          <w:rFonts w:ascii="PT Serif" w:hAnsi="PT Serif"/>
          <w:color w:val="111111"/>
          <w:sz w:val="26"/>
          <w:szCs w:val="26"/>
          <w:lang w:val="la-Latn"/>
        </w:rPr>
        <w:t xml:space="preserve"> </w:t>
      </w:r>
      <w:r w:rsidRPr="00600D25">
        <w:rPr>
          <w:rFonts w:ascii="Segoe UI Symbol" w:hAnsi="Segoe UI Symbol" w:cs="Segoe UI Symbol"/>
          <w:color w:val="111111"/>
          <w:sz w:val="26"/>
          <w:szCs w:val="26"/>
          <w:lang w:val="la-Latn"/>
        </w:rPr>
        <w:t>⸀</w:t>
      </w:r>
      <w:r w:rsidRPr="00600D25">
        <w:rPr>
          <w:rFonts w:ascii="Cambria" w:hAnsi="Cambria" w:cs="Cambria"/>
          <w:color w:val="111111"/>
          <w:sz w:val="26"/>
          <w:szCs w:val="26"/>
        </w:rPr>
        <w:t>λαλήσητε·</w:t>
      </w:r>
      <w:r w:rsidRPr="00600D25">
        <w:rPr>
          <w:rFonts w:ascii="PT Serif" w:hAnsi="PT Serif"/>
          <w:color w:val="111111"/>
          <w:sz w:val="26"/>
          <w:szCs w:val="26"/>
          <w:lang w:val="la-Latn"/>
        </w:rPr>
        <w:t> </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ὐ</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γ</w:t>
      </w:r>
      <w:r w:rsidRPr="00600D25">
        <w:rPr>
          <w:rFonts w:ascii="Times New Roman" w:hAnsi="Times New Roman" w:cs="Times New Roman"/>
          <w:color w:val="111111"/>
          <w:sz w:val="26"/>
          <w:szCs w:val="26"/>
        </w:rPr>
        <w:t>ὰ</w:t>
      </w:r>
      <w:r w:rsidRPr="00600D25">
        <w:rPr>
          <w:rFonts w:ascii="Cambria" w:hAnsi="Cambria" w:cs="Cambria"/>
          <w:color w:val="111111"/>
          <w:sz w:val="26"/>
          <w:szCs w:val="26"/>
        </w:rPr>
        <w:t>ρ</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ὑ</w:t>
      </w:r>
      <w:r w:rsidRPr="00600D25">
        <w:rPr>
          <w:rFonts w:ascii="PT Serif" w:hAnsi="PT Serif"/>
          <w:color w:val="111111"/>
          <w:sz w:val="26"/>
          <w:szCs w:val="26"/>
        </w:rPr>
        <w:t>μ</w:t>
      </w:r>
      <w:r w:rsidRPr="00600D25">
        <w:rPr>
          <w:rFonts w:ascii="Cambria" w:hAnsi="Cambria" w:cs="Cambria"/>
          <w:color w:val="111111"/>
          <w:sz w:val="26"/>
          <w:szCs w:val="26"/>
        </w:rPr>
        <w:t>ε</w:t>
      </w:r>
      <w:r w:rsidRPr="00600D25">
        <w:rPr>
          <w:rFonts w:ascii="Times New Roman" w:hAnsi="Times New Roman" w:cs="Times New Roman"/>
          <w:color w:val="111111"/>
          <w:sz w:val="26"/>
          <w:szCs w:val="26"/>
        </w:rPr>
        <w:t>ῖ</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στε</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ἱ</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λαλο</w:t>
      </w:r>
      <w:r w:rsidRPr="00600D25">
        <w:rPr>
          <w:rFonts w:ascii="Times New Roman" w:hAnsi="Times New Roman" w:cs="Times New Roman"/>
          <w:color w:val="111111"/>
          <w:sz w:val="26"/>
          <w:szCs w:val="26"/>
        </w:rPr>
        <w:t>ῦ</w:t>
      </w:r>
      <w:r w:rsidRPr="00600D25">
        <w:rPr>
          <w:rFonts w:ascii="Cambria" w:hAnsi="Cambria" w:cs="Cambria"/>
          <w:color w:val="111111"/>
          <w:sz w:val="26"/>
          <w:szCs w:val="26"/>
        </w:rPr>
        <w:t>ντες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Cambria" w:hAnsi="Cambria" w:cs="Cambria"/>
          <w:color w:val="111111"/>
          <w:sz w:val="26"/>
          <w:szCs w:val="26"/>
        </w:rPr>
        <w:t>λλ</w:t>
      </w:r>
      <w:r w:rsidRPr="00600D25">
        <w:rPr>
          <w:rFonts w:ascii="Times New Roman" w:hAnsi="Times New Roman" w:cs="Times New Roman"/>
          <w:color w:val="111111"/>
          <w:sz w:val="26"/>
          <w:szCs w:val="26"/>
        </w:rPr>
        <w:t>ὰ</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ὸ</w:t>
      </w:r>
      <w:r w:rsidRPr="00600D25">
        <w:rPr>
          <w:rFonts w:ascii="PT Serif" w:hAnsi="PT Serif"/>
          <w:color w:val="111111"/>
          <w:sz w:val="26"/>
          <w:szCs w:val="26"/>
          <w:lang w:val="la-Latn"/>
        </w:rPr>
        <w:t xml:space="preserve"> </w:t>
      </w:r>
      <w:r w:rsidRPr="00600D25">
        <w:rPr>
          <w:rFonts w:ascii="PT Serif" w:hAnsi="PT Serif"/>
          <w:color w:val="111111"/>
          <w:sz w:val="26"/>
          <w:szCs w:val="26"/>
        </w:rPr>
        <w:t>π</w:t>
      </w:r>
      <w:r w:rsidRPr="00600D25">
        <w:rPr>
          <w:rFonts w:ascii="Cambria" w:hAnsi="Cambria" w:cs="Cambria"/>
          <w:color w:val="111111"/>
          <w:sz w:val="26"/>
          <w:szCs w:val="26"/>
        </w:rPr>
        <w:t>νε</w:t>
      </w:r>
      <w:r w:rsidRPr="00600D25">
        <w:rPr>
          <w:rFonts w:ascii="Times New Roman" w:hAnsi="Times New Roman" w:cs="Times New Roman"/>
          <w:color w:val="111111"/>
          <w:sz w:val="26"/>
          <w:szCs w:val="26"/>
        </w:rPr>
        <w:t>ῦ</w:t>
      </w:r>
      <w:r w:rsidRPr="00600D25">
        <w:rPr>
          <w:rFonts w:ascii="PT Serif" w:hAnsi="PT Serif"/>
          <w:color w:val="111111"/>
          <w:sz w:val="26"/>
          <w:szCs w:val="26"/>
        </w:rPr>
        <w:t>μ</w:t>
      </w:r>
      <w:r w:rsidRPr="00600D25">
        <w:rPr>
          <w:rFonts w:ascii="Cambria" w:hAnsi="Cambria" w:cs="Cambria"/>
          <w:color w:val="111111"/>
          <w:sz w:val="26"/>
          <w:szCs w:val="26"/>
        </w:rPr>
        <w:t>α</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το</w:t>
      </w:r>
      <w:r w:rsidRPr="00600D25">
        <w:rPr>
          <w:rFonts w:ascii="Times New Roman" w:hAnsi="Times New Roman" w:cs="Times New Roman"/>
          <w:color w:val="111111"/>
          <w:sz w:val="26"/>
          <w:szCs w:val="26"/>
        </w:rPr>
        <w:t>ῦ</w:t>
      </w:r>
      <w:r w:rsidRPr="00600D25">
        <w:rPr>
          <w:rFonts w:ascii="PT Serif" w:hAnsi="PT Serif"/>
          <w:color w:val="111111"/>
          <w:sz w:val="26"/>
          <w:szCs w:val="26"/>
          <w:lang w:val="la-Latn"/>
        </w:rPr>
        <w:t xml:space="preserve"> </w:t>
      </w:r>
      <w:r w:rsidRPr="00600D25">
        <w:rPr>
          <w:rFonts w:ascii="PT Serif" w:hAnsi="PT Serif"/>
          <w:color w:val="111111"/>
          <w:sz w:val="26"/>
          <w:szCs w:val="26"/>
        </w:rPr>
        <w:t>π</w:t>
      </w:r>
      <w:r w:rsidRPr="00600D25">
        <w:rPr>
          <w:rFonts w:ascii="Cambria" w:hAnsi="Cambria" w:cs="Cambria"/>
          <w:color w:val="111111"/>
          <w:sz w:val="26"/>
          <w:szCs w:val="26"/>
        </w:rPr>
        <w:t>ατρ</w:t>
      </w:r>
      <w:r w:rsidRPr="00600D25">
        <w:rPr>
          <w:rFonts w:ascii="Times New Roman" w:hAnsi="Times New Roman" w:cs="Times New Roman"/>
          <w:color w:val="111111"/>
          <w:sz w:val="26"/>
          <w:szCs w:val="26"/>
        </w:rPr>
        <w:t>ὸ</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ὑ</w:t>
      </w:r>
      <w:r w:rsidRPr="00600D25">
        <w:rPr>
          <w:rFonts w:ascii="PT Serif" w:hAnsi="PT Serif"/>
          <w:color w:val="111111"/>
          <w:sz w:val="26"/>
          <w:szCs w:val="26"/>
        </w:rPr>
        <w:t>μ</w:t>
      </w:r>
      <w:r w:rsidRPr="00600D25">
        <w:rPr>
          <w:rFonts w:ascii="Times New Roman" w:hAnsi="Times New Roman" w:cs="Times New Roman"/>
          <w:color w:val="111111"/>
          <w:sz w:val="26"/>
          <w:szCs w:val="26"/>
        </w:rPr>
        <w:t>ῶ</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ὸ</w:t>
      </w:r>
      <w:r w:rsidRPr="00600D25">
        <w:rPr>
          <w:rFonts w:ascii="PT Serif" w:hAnsi="PT Serif"/>
          <w:color w:val="111111"/>
          <w:sz w:val="26"/>
          <w:szCs w:val="26"/>
          <w:lang w:val="la-Latn"/>
        </w:rPr>
        <w:t xml:space="preserve"> </w:t>
      </w:r>
      <w:r w:rsidRPr="00600D25">
        <w:rPr>
          <w:rFonts w:ascii="Cambria" w:hAnsi="Cambria" w:cs="Cambria"/>
          <w:color w:val="111111"/>
          <w:sz w:val="26"/>
          <w:szCs w:val="26"/>
        </w:rPr>
        <w:lastRenderedPageBreak/>
        <w:t>λαλο</w:t>
      </w:r>
      <w:r w:rsidRPr="00600D25">
        <w:rPr>
          <w:rFonts w:ascii="Times New Roman" w:hAnsi="Times New Roman" w:cs="Times New Roman"/>
          <w:color w:val="111111"/>
          <w:sz w:val="26"/>
          <w:szCs w:val="26"/>
        </w:rPr>
        <w:t>ῦ</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ὑ</w:t>
      </w:r>
      <w:r w:rsidRPr="00600D25">
        <w:rPr>
          <w:rFonts w:ascii="PT Serif" w:hAnsi="PT Serif"/>
          <w:color w:val="111111"/>
          <w:sz w:val="26"/>
          <w:szCs w:val="26"/>
        </w:rPr>
        <w:t>μ</w:t>
      </w:r>
      <w:r w:rsidRPr="00600D25">
        <w:rPr>
          <w:rFonts w:ascii="Times New Roman" w:hAnsi="Times New Roman" w:cs="Times New Roman"/>
          <w:color w:val="111111"/>
          <w:sz w:val="26"/>
          <w:szCs w:val="26"/>
        </w:rPr>
        <w:t>ῖ</w:t>
      </w:r>
      <w:r w:rsidRPr="00600D25">
        <w:rPr>
          <w:rFonts w:ascii="Cambria" w:hAnsi="Cambria" w:cs="Cambria"/>
          <w:color w:val="111111"/>
          <w:sz w:val="26"/>
          <w:szCs w:val="26"/>
        </w:rPr>
        <w:t>ν</w:t>
      </w:r>
      <w:r w:rsidRPr="00600D25">
        <w:rPr>
          <w:rFonts w:ascii="PT Serif" w:hAnsi="PT Serif"/>
          <w:color w:val="111111"/>
          <w:sz w:val="26"/>
          <w:szCs w:val="26"/>
          <w:lang w:val="la-Latn"/>
        </w:rPr>
        <w:t>. </w:t>
      </w:r>
      <w:r w:rsidRPr="00600D25">
        <w:rPr>
          <w:rFonts w:ascii="PT Serif" w:hAnsi="PT Serif"/>
          <w:color w:val="111111"/>
          <w:sz w:val="26"/>
          <w:szCs w:val="26"/>
        </w:rPr>
        <w:t>π</w:t>
      </w:r>
      <w:r w:rsidRPr="00600D25">
        <w:rPr>
          <w:rFonts w:ascii="Cambria" w:hAnsi="Cambria" w:cs="Cambria"/>
          <w:color w:val="111111"/>
          <w:sz w:val="26"/>
          <w:szCs w:val="26"/>
        </w:rPr>
        <w:t>αραδώσει</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w:t>
      </w:r>
      <w:r w:rsidRPr="00600D25">
        <w:rPr>
          <w:rFonts w:ascii="Times New Roman" w:hAnsi="Times New Roman" w:cs="Times New Roman"/>
          <w:color w:val="111111"/>
          <w:sz w:val="26"/>
          <w:szCs w:val="26"/>
        </w:rPr>
        <w:t>ὲ</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Cambria" w:hAnsi="Cambria" w:cs="Cambria"/>
          <w:color w:val="111111"/>
          <w:sz w:val="26"/>
          <w:szCs w:val="26"/>
        </w:rPr>
        <w:t>δελφ</w:t>
      </w:r>
      <w:r w:rsidRPr="00600D25">
        <w:rPr>
          <w:rFonts w:ascii="Times New Roman" w:hAnsi="Times New Roman" w:cs="Times New Roman"/>
          <w:color w:val="111111"/>
          <w:sz w:val="26"/>
          <w:szCs w:val="26"/>
        </w:rPr>
        <w:t>ὸ</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Cambria" w:hAnsi="Cambria" w:cs="Cambria"/>
          <w:color w:val="111111"/>
          <w:sz w:val="26"/>
          <w:szCs w:val="26"/>
        </w:rPr>
        <w:t>δελφ</w:t>
      </w:r>
      <w:r w:rsidRPr="00600D25">
        <w:rPr>
          <w:rFonts w:ascii="Times New Roman" w:hAnsi="Times New Roman" w:cs="Times New Roman"/>
          <w:color w:val="111111"/>
          <w:sz w:val="26"/>
          <w:szCs w:val="26"/>
        </w:rPr>
        <w:t>ὸ</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ε</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θάνατον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PT Serif" w:hAnsi="PT Serif"/>
          <w:color w:val="111111"/>
          <w:sz w:val="26"/>
          <w:szCs w:val="26"/>
        </w:rPr>
        <w:t>π</w:t>
      </w:r>
      <w:r w:rsidRPr="00600D25">
        <w:rPr>
          <w:rFonts w:ascii="Cambria" w:hAnsi="Cambria" w:cs="Cambria"/>
          <w:color w:val="111111"/>
          <w:sz w:val="26"/>
          <w:szCs w:val="26"/>
        </w:rPr>
        <w:t>ατ</w:t>
      </w:r>
      <w:r w:rsidRPr="00600D25">
        <w:rPr>
          <w:rFonts w:ascii="Times New Roman" w:hAnsi="Times New Roman" w:cs="Times New Roman"/>
          <w:color w:val="111111"/>
          <w:sz w:val="26"/>
          <w:szCs w:val="26"/>
        </w:rPr>
        <w:t>ὴ</w:t>
      </w:r>
      <w:r w:rsidRPr="00600D25">
        <w:rPr>
          <w:rFonts w:ascii="Cambria" w:hAnsi="Cambria" w:cs="Cambria"/>
          <w:color w:val="111111"/>
          <w:sz w:val="26"/>
          <w:szCs w:val="26"/>
        </w:rPr>
        <w:t>ρ</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τέκνον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PT Serif" w:hAnsi="PT Serif"/>
          <w:color w:val="111111"/>
          <w:sz w:val="26"/>
          <w:szCs w:val="26"/>
        </w:rPr>
        <w:t>π</w:t>
      </w:r>
      <w:r w:rsidRPr="00600D25">
        <w:rPr>
          <w:rFonts w:ascii="Cambria" w:hAnsi="Cambria" w:cs="Cambria"/>
          <w:color w:val="111111"/>
          <w:sz w:val="26"/>
          <w:szCs w:val="26"/>
        </w:rPr>
        <w:t>αναστήσονται</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τέκνα</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PT Serif" w:hAnsi="PT Serif"/>
          <w:color w:val="111111"/>
          <w:sz w:val="26"/>
          <w:szCs w:val="26"/>
        </w:rPr>
        <w:t>π</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γονε</w:t>
      </w:r>
      <w:r w:rsidRPr="00600D25">
        <w:rPr>
          <w:rFonts w:ascii="Times New Roman" w:hAnsi="Times New Roman" w:cs="Times New Roman"/>
          <w:color w:val="111111"/>
          <w:sz w:val="26"/>
          <w:szCs w:val="26"/>
        </w:rPr>
        <w:t>ῖ</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θανατώσουσιν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τούς</w:t>
      </w:r>
      <w:r w:rsidRPr="00600D25">
        <w:rPr>
          <w:rFonts w:ascii="PT Serif" w:hAnsi="PT Serif"/>
          <w:color w:val="111111"/>
          <w:sz w:val="26"/>
          <w:szCs w:val="26"/>
          <w:lang w:val="la-Latn"/>
        </w:rPr>
        <w:t>. </w:t>
      </w:r>
      <w:r w:rsidRPr="00600D25">
        <w:rPr>
          <w:rFonts w:ascii="Cambria" w:hAnsi="Cambria" w:cs="Cambria"/>
          <w:color w:val="111111"/>
          <w:sz w:val="26"/>
          <w:szCs w:val="26"/>
          <w:lang w:val="el-GR"/>
        </w:rPr>
        <w:t>κα</w:t>
      </w:r>
      <w:r w:rsidRPr="00600D25">
        <w:rPr>
          <w:rFonts w:ascii="Times New Roman" w:hAnsi="Times New Roman" w:cs="Times New Roman"/>
          <w:color w:val="111111"/>
          <w:sz w:val="26"/>
          <w:szCs w:val="26"/>
          <w:lang w:val="el-GR"/>
        </w:rPr>
        <w:t>ὶ</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lang w:val="el-GR"/>
        </w:rPr>
        <w:t>ἔ</w:t>
      </w:r>
      <w:r w:rsidRPr="00600D25">
        <w:rPr>
          <w:rFonts w:ascii="Cambria" w:hAnsi="Cambria" w:cs="Cambria"/>
          <w:color w:val="111111"/>
          <w:sz w:val="26"/>
          <w:szCs w:val="26"/>
          <w:lang w:val="el-GR"/>
        </w:rPr>
        <w:t>σεσθε</w:t>
      </w:r>
      <w:r w:rsidRPr="00600D25">
        <w:rPr>
          <w:rFonts w:ascii="PT Serif" w:hAnsi="PT Serif"/>
          <w:color w:val="111111"/>
          <w:sz w:val="26"/>
          <w:szCs w:val="26"/>
          <w:lang w:val="la-Latn"/>
        </w:rPr>
        <w:t xml:space="preserve"> </w:t>
      </w:r>
      <w:r w:rsidRPr="00600D25">
        <w:rPr>
          <w:rFonts w:ascii="PT Serif" w:hAnsi="PT Serif" w:cs="PT Serif"/>
          <w:color w:val="111111"/>
          <w:sz w:val="26"/>
          <w:szCs w:val="26"/>
          <w:lang w:val="el-GR"/>
        </w:rPr>
        <w:t>μ</w:t>
      </w:r>
      <w:r w:rsidRPr="00600D25">
        <w:rPr>
          <w:rFonts w:ascii="Cambria" w:hAnsi="Cambria" w:cs="Cambria"/>
          <w:color w:val="111111"/>
          <w:sz w:val="26"/>
          <w:szCs w:val="26"/>
          <w:lang w:val="el-GR"/>
        </w:rPr>
        <w:t>ισού</w:t>
      </w:r>
      <w:r w:rsidRPr="00600D25">
        <w:rPr>
          <w:rFonts w:ascii="PT Serif" w:hAnsi="PT Serif" w:cs="PT Serif"/>
          <w:color w:val="111111"/>
          <w:sz w:val="26"/>
          <w:szCs w:val="26"/>
          <w:lang w:val="el-GR"/>
        </w:rPr>
        <w:t>μ</w:t>
      </w:r>
      <w:r w:rsidRPr="00600D25">
        <w:rPr>
          <w:rFonts w:ascii="Cambria" w:hAnsi="Cambria" w:cs="Cambria"/>
          <w:color w:val="111111"/>
          <w:sz w:val="26"/>
          <w:szCs w:val="26"/>
          <w:lang w:val="el-GR"/>
        </w:rPr>
        <w:t>ενοι</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lang w:val="el-GR"/>
        </w:rPr>
        <w:t>ὑ</w:t>
      </w:r>
      <w:r w:rsidRPr="00600D25">
        <w:rPr>
          <w:rFonts w:ascii="PT Serif" w:hAnsi="PT Serif"/>
          <w:color w:val="111111"/>
          <w:sz w:val="26"/>
          <w:szCs w:val="26"/>
          <w:lang w:val="el-GR"/>
        </w:rPr>
        <w:t>π</w:t>
      </w:r>
      <w:r w:rsidRPr="00600D25">
        <w:rPr>
          <w:rFonts w:ascii="Times New Roman" w:hAnsi="Times New Roman" w:cs="Times New Roman"/>
          <w:color w:val="111111"/>
          <w:sz w:val="26"/>
          <w:szCs w:val="26"/>
          <w:lang w:val="el-GR"/>
        </w:rPr>
        <w:t>ὸ</w:t>
      </w:r>
      <w:r w:rsidRPr="00600D25">
        <w:rPr>
          <w:rFonts w:ascii="PT Serif" w:hAnsi="PT Serif"/>
          <w:color w:val="111111"/>
          <w:sz w:val="26"/>
          <w:szCs w:val="26"/>
          <w:lang w:val="la-Latn"/>
        </w:rPr>
        <w:t xml:space="preserve"> </w:t>
      </w:r>
      <w:r w:rsidRPr="00600D25">
        <w:rPr>
          <w:rFonts w:ascii="PT Serif" w:hAnsi="PT Serif"/>
          <w:color w:val="111111"/>
          <w:sz w:val="26"/>
          <w:szCs w:val="26"/>
          <w:lang w:val="el-GR"/>
        </w:rPr>
        <w:t>π</w:t>
      </w:r>
      <w:r w:rsidRPr="00600D25">
        <w:rPr>
          <w:rFonts w:ascii="Cambria" w:hAnsi="Cambria" w:cs="Cambria"/>
          <w:color w:val="111111"/>
          <w:sz w:val="26"/>
          <w:szCs w:val="26"/>
          <w:lang w:val="el-GR"/>
        </w:rPr>
        <w:t>άντων</w:t>
      </w:r>
      <w:r w:rsidRPr="00600D25">
        <w:rPr>
          <w:rFonts w:ascii="PT Serif" w:hAnsi="PT Serif"/>
          <w:color w:val="111111"/>
          <w:sz w:val="26"/>
          <w:szCs w:val="26"/>
          <w:lang w:val="la-Latn"/>
        </w:rPr>
        <w:t xml:space="preserve"> </w:t>
      </w:r>
      <w:r w:rsidRPr="00600D25">
        <w:rPr>
          <w:rFonts w:ascii="Cambria" w:hAnsi="Cambria" w:cs="Cambria"/>
          <w:color w:val="111111"/>
          <w:sz w:val="26"/>
          <w:szCs w:val="26"/>
          <w:lang w:val="el-GR"/>
        </w:rPr>
        <w:t>δι</w:t>
      </w:r>
      <w:r w:rsidRPr="00600D25">
        <w:rPr>
          <w:rFonts w:ascii="Times New Roman" w:hAnsi="Times New Roman" w:cs="Times New Roman"/>
          <w:color w:val="111111"/>
          <w:sz w:val="26"/>
          <w:szCs w:val="26"/>
          <w:lang w:val="el-GR"/>
        </w:rPr>
        <w:t>ὰ</w:t>
      </w:r>
      <w:r w:rsidRPr="00600D25">
        <w:rPr>
          <w:rFonts w:ascii="PT Serif" w:hAnsi="PT Serif"/>
          <w:color w:val="111111"/>
          <w:sz w:val="26"/>
          <w:szCs w:val="26"/>
          <w:lang w:val="la-Latn"/>
        </w:rPr>
        <w:t xml:space="preserve"> </w:t>
      </w:r>
      <w:r w:rsidRPr="00600D25">
        <w:rPr>
          <w:rFonts w:ascii="Cambria" w:hAnsi="Cambria" w:cs="Cambria"/>
          <w:color w:val="111111"/>
          <w:sz w:val="26"/>
          <w:szCs w:val="26"/>
          <w:lang w:val="el-GR"/>
        </w:rPr>
        <w:t>τ</w:t>
      </w:r>
      <w:r w:rsidRPr="00600D25">
        <w:rPr>
          <w:rFonts w:ascii="Times New Roman" w:hAnsi="Times New Roman" w:cs="Times New Roman"/>
          <w:color w:val="111111"/>
          <w:sz w:val="26"/>
          <w:szCs w:val="26"/>
          <w:lang w:val="el-GR"/>
        </w:rPr>
        <w:t>ὸ</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lang w:val="el-GR"/>
        </w:rPr>
        <w:t>ὄ</w:t>
      </w:r>
      <w:r w:rsidRPr="00600D25">
        <w:rPr>
          <w:rFonts w:ascii="Cambria" w:hAnsi="Cambria" w:cs="Cambria"/>
          <w:color w:val="111111"/>
          <w:sz w:val="26"/>
          <w:szCs w:val="26"/>
          <w:lang w:val="el-GR"/>
        </w:rPr>
        <w:t>νο</w:t>
      </w:r>
      <w:r w:rsidRPr="00600D25">
        <w:rPr>
          <w:rFonts w:ascii="PT Serif" w:hAnsi="PT Serif" w:cs="PT Serif"/>
          <w:color w:val="111111"/>
          <w:sz w:val="26"/>
          <w:szCs w:val="26"/>
          <w:lang w:val="el-GR"/>
        </w:rPr>
        <w:t>μ</w:t>
      </w:r>
      <w:r w:rsidRPr="00600D25">
        <w:rPr>
          <w:rFonts w:ascii="Cambria" w:hAnsi="Cambria" w:cs="Cambria"/>
          <w:color w:val="111111"/>
          <w:sz w:val="26"/>
          <w:szCs w:val="26"/>
          <w:lang w:val="el-GR"/>
        </w:rPr>
        <w:t>ά</w:t>
      </w:r>
      <w:r w:rsidRPr="00600D25">
        <w:rPr>
          <w:rFonts w:ascii="PT Serif" w:hAnsi="PT Serif"/>
          <w:color w:val="111111"/>
          <w:sz w:val="26"/>
          <w:szCs w:val="26"/>
          <w:lang w:val="la-Latn"/>
        </w:rPr>
        <w:t xml:space="preserve"> </w:t>
      </w:r>
      <w:r w:rsidRPr="00600D25">
        <w:rPr>
          <w:rFonts w:ascii="PT Serif" w:hAnsi="PT Serif" w:cs="PT Serif"/>
          <w:color w:val="111111"/>
          <w:sz w:val="26"/>
          <w:szCs w:val="26"/>
          <w:lang w:val="el-GR"/>
        </w:rPr>
        <w:t>μ</w:t>
      </w:r>
      <w:r w:rsidRPr="00600D25">
        <w:rPr>
          <w:rFonts w:ascii="Cambria" w:hAnsi="Cambria" w:cs="Cambria"/>
          <w:color w:val="111111"/>
          <w:sz w:val="26"/>
          <w:szCs w:val="26"/>
          <w:lang w:val="el-GR"/>
        </w:rPr>
        <w:t>ου·</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lang w:val="el-GR"/>
        </w:rPr>
        <w:t>ὁ</w:t>
      </w:r>
      <w:r w:rsidRPr="00600D25">
        <w:rPr>
          <w:rFonts w:ascii="PT Serif" w:hAnsi="PT Serif"/>
          <w:color w:val="111111"/>
          <w:sz w:val="26"/>
          <w:szCs w:val="26"/>
          <w:lang w:val="la-Latn"/>
        </w:rPr>
        <w:t xml:space="preserve"> </w:t>
      </w:r>
      <w:r w:rsidRPr="00600D25">
        <w:rPr>
          <w:rFonts w:ascii="Cambria" w:hAnsi="Cambria" w:cs="Cambria"/>
          <w:color w:val="111111"/>
          <w:sz w:val="26"/>
          <w:szCs w:val="26"/>
          <w:lang w:val="el-GR"/>
        </w:rPr>
        <w:t>δ</w:t>
      </w:r>
      <w:r w:rsidRPr="00600D25">
        <w:rPr>
          <w:rFonts w:ascii="Times New Roman" w:hAnsi="Times New Roman" w:cs="Times New Roman"/>
          <w:color w:val="111111"/>
          <w:sz w:val="26"/>
          <w:szCs w:val="26"/>
          <w:lang w:val="el-GR"/>
        </w:rPr>
        <w:t>ὲ</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lang w:val="el-GR"/>
        </w:rPr>
        <w:t>ὑ</w:t>
      </w:r>
      <w:r w:rsidRPr="00600D25">
        <w:rPr>
          <w:rFonts w:ascii="PT Serif" w:hAnsi="PT Serif"/>
          <w:color w:val="111111"/>
          <w:sz w:val="26"/>
          <w:szCs w:val="26"/>
          <w:lang w:val="el-GR"/>
        </w:rPr>
        <w:t>π</w:t>
      </w:r>
      <w:r w:rsidRPr="00600D25">
        <w:rPr>
          <w:rFonts w:ascii="Cambria" w:hAnsi="Cambria" w:cs="Cambria"/>
          <w:color w:val="111111"/>
          <w:sz w:val="26"/>
          <w:szCs w:val="26"/>
          <w:lang w:val="el-GR"/>
        </w:rPr>
        <w:t>ο</w:t>
      </w:r>
      <w:r w:rsidRPr="00600D25">
        <w:rPr>
          <w:rFonts w:ascii="PT Serif" w:hAnsi="PT Serif" w:cs="PT Serif"/>
          <w:color w:val="111111"/>
          <w:sz w:val="26"/>
          <w:szCs w:val="26"/>
          <w:lang w:val="el-GR"/>
        </w:rPr>
        <w:t>μ</w:t>
      </w:r>
      <w:r w:rsidRPr="00600D25">
        <w:rPr>
          <w:rFonts w:ascii="Cambria" w:hAnsi="Cambria" w:cs="Cambria"/>
          <w:color w:val="111111"/>
          <w:sz w:val="26"/>
          <w:szCs w:val="26"/>
          <w:lang w:val="el-GR"/>
        </w:rPr>
        <w:t>είνας</w:t>
      </w:r>
      <w:r w:rsidRPr="00600D25">
        <w:rPr>
          <w:rFonts w:ascii="PT Serif" w:hAnsi="PT Serif"/>
          <w:color w:val="111111"/>
          <w:sz w:val="26"/>
          <w:szCs w:val="26"/>
          <w:lang w:val="la-Latn"/>
        </w:rPr>
        <w:t xml:space="preserve"> </w:t>
      </w:r>
      <w:r w:rsidRPr="00600D25">
        <w:rPr>
          <w:rFonts w:ascii="Cambria" w:hAnsi="Cambria" w:cs="Cambria"/>
          <w:color w:val="111111"/>
          <w:sz w:val="26"/>
          <w:szCs w:val="26"/>
          <w:lang w:val="el-GR"/>
        </w:rPr>
        <w:t>ε</w:t>
      </w:r>
      <w:r w:rsidRPr="00600D25">
        <w:rPr>
          <w:rFonts w:ascii="Times New Roman" w:hAnsi="Times New Roman" w:cs="Times New Roman"/>
          <w:color w:val="111111"/>
          <w:sz w:val="26"/>
          <w:szCs w:val="26"/>
          <w:lang w:val="el-GR"/>
        </w:rPr>
        <w:t>ἰ</w:t>
      </w:r>
      <w:r w:rsidRPr="00600D25">
        <w:rPr>
          <w:rFonts w:ascii="Cambria" w:hAnsi="Cambria" w:cs="Cambria"/>
          <w:color w:val="111111"/>
          <w:sz w:val="26"/>
          <w:szCs w:val="26"/>
          <w:lang w:val="el-GR"/>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lang w:val="el-GR"/>
        </w:rPr>
        <w:t>τέλος</w:t>
      </w:r>
      <w:r w:rsidRPr="00600D25">
        <w:rPr>
          <w:rFonts w:ascii="PT Serif" w:hAnsi="PT Serif"/>
          <w:color w:val="111111"/>
          <w:sz w:val="26"/>
          <w:szCs w:val="26"/>
          <w:lang w:val="la-Latn"/>
        </w:rPr>
        <w:t xml:space="preserve"> </w:t>
      </w:r>
      <w:r w:rsidRPr="00600D25">
        <w:rPr>
          <w:rFonts w:ascii="Cambria" w:hAnsi="Cambria" w:cs="Cambria"/>
          <w:color w:val="111111"/>
          <w:sz w:val="26"/>
          <w:szCs w:val="26"/>
          <w:lang w:val="el-GR"/>
        </w:rPr>
        <w:t>ο</w:t>
      </w:r>
      <w:r w:rsidRPr="00600D25">
        <w:rPr>
          <w:rFonts w:ascii="Times New Roman" w:hAnsi="Times New Roman" w:cs="Times New Roman"/>
          <w:color w:val="111111"/>
          <w:sz w:val="26"/>
          <w:szCs w:val="26"/>
          <w:lang w:val="el-GR"/>
        </w:rPr>
        <w:t>ὗ</w:t>
      </w:r>
      <w:r w:rsidRPr="00600D25">
        <w:rPr>
          <w:rFonts w:ascii="Cambria" w:hAnsi="Cambria" w:cs="Cambria"/>
          <w:color w:val="111111"/>
          <w:sz w:val="26"/>
          <w:szCs w:val="26"/>
          <w:lang w:val="el-GR"/>
        </w:rPr>
        <w:t>τος</w:t>
      </w:r>
      <w:r w:rsidRPr="00600D25">
        <w:rPr>
          <w:rFonts w:ascii="PT Serif" w:hAnsi="PT Serif"/>
          <w:color w:val="111111"/>
          <w:sz w:val="26"/>
          <w:szCs w:val="26"/>
          <w:lang w:val="la-Latn"/>
        </w:rPr>
        <w:t xml:space="preserve"> </w:t>
      </w:r>
      <w:r w:rsidRPr="00600D25">
        <w:rPr>
          <w:rFonts w:ascii="Cambria" w:hAnsi="Cambria" w:cs="Cambria"/>
          <w:color w:val="111111"/>
          <w:sz w:val="26"/>
          <w:szCs w:val="26"/>
          <w:lang w:val="el-GR"/>
        </w:rPr>
        <w:t>σωθήσεται</w:t>
      </w:r>
      <w:r w:rsidRPr="00600D25">
        <w:rPr>
          <w:rFonts w:ascii="PT Serif" w:hAnsi="PT Serif"/>
          <w:color w:val="111111"/>
          <w:sz w:val="26"/>
          <w:szCs w:val="26"/>
          <w:lang w:val="la-Latn"/>
        </w:rPr>
        <w:t>. </w:t>
      </w:r>
      <w:r w:rsidRPr="00600D25">
        <w:rPr>
          <w:rFonts w:ascii="Times New Roman" w:hAnsi="Times New Roman" w:cs="Times New Roman"/>
          <w:color w:val="111111"/>
          <w:sz w:val="26"/>
          <w:szCs w:val="26"/>
        </w:rPr>
        <w:t>ὅ</w:t>
      </w:r>
      <w:r w:rsidRPr="00600D25">
        <w:rPr>
          <w:rFonts w:ascii="Cambria" w:hAnsi="Cambria" w:cs="Cambria"/>
          <w:color w:val="111111"/>
          <w:sz w:val="26"/>
          <w:szCs w:val="26"/>
        </w:rPr>
        <w:t>ταν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w:t>
      </w:r>
      <w:r w:rsidRPr="00600D25">
        <w:rPr>
          <w:rFonts w:ascii="Times New Roman" w:hAnsi="Times New Roman" w:cs="Times New Roman"/>
          <w:color w:val="111111"/>
          <w:sz w:val="26"/>
          <w:szCs w:val="26"/>
        </w:rPr>
        <w:t>ὲ</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διώκωσιν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ὑ</w:t>
      </w:r>
      <w:r w:rsidRPr="00600D25">
        <w:rPr>
          <w:rFonts w:ascii="PT Serif" w:hAnsi="PT Serif"/>
          <w:color w:val="111111"/>
          <w:sz w:val="26"/>
          <w:szCs w:val="26"/>
        </w:rPr>
        <w:t>μ</w:t>
      </w:r>
      <w:r w:rsidRPr="00600D25">
        <w:rPr>
          <w:rFonts w:ascii="Times New Roman" w:hAnsi="Times New Roman" w:cs="Times New Roman"/>
          <w:color w:val="111111"/>
          <w:sz w:val="26"/>
          <w:szCs w:val="26"/>
        </w:rPr>
        <w:t>ᾶ</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ῇ</w:t>
      </w:r>
      <w:r w:rsidRPr="00600D25">
        <w:rPr>
          <w:rFonts w:ascii="PT Serif" w:hAnsi="PT Serif"/>
          <w:color w:val="111111"/>
          <w:sz w:val="26"/>
          <w:szCs w:val="26"/>
          <w:lang w:val="la-Latn"/>
        </w:rPr>
        <w:t xml:space="preserve"> </w:t>
      </w:r>
      <w:r w:rsidRPr="00600D25">
        <w:rPr>
          <w:rFonts w:ascii="PT Serif" w:hAnsi="PT Serif"/>
          <w:color w:val="111111"/>
          <w:sz w:val="26"/>
          <w:szCs w:val="26"/>
        </w:rPr>
        <w:t>π</w:t>
      </w:r>
      <w:r w:rsidRPr="00600D25">
        <w:rPr>
          <w:rFonts w:ascii="Cambria" w:hAnsi="Cambria" w:cs="Cambria"/>
          <w:color w:val="111111"/>
          <w:sz w:val="26"/>
          <w:szCs w:val="26"/>
        </w:rPr>
        <w:t>όλει</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ταύτ</w:t>
      </w:r>
      <w:r w:rsidRPr="00600D25">
        <w:rPr>
          <w:rFonts w:ascii="Times New Roman" w:hAnsi="Times New Roman" w:cs="Times New Roman"/>
          <w:color w:val="111111"/>
          <w:sz w:val="26"/>
          <w:szCs w:val="26"/>
        </w:rPr>
        <w:t>ῃ</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φεύγετε</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ε</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ὴ</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Segoe UI Symbol" w:hAnsi="Segoe UI Symbol" w:cs="Segoe UI Symbol"/>
          <w:color w:val="111111"/>
          <w:sz w:val="26"/>
          <w:szCs w:val="26"/>
          <w:lang w:val="la-Latn"/>
        </w:rPr>
        <w:t>⸀</w:t>
      </w:r>
      <w:r w:rsidRPr="00600D25">
        <w:rPr>
          <w:rFonts w:ascii="Times New Roman" w:hAnsi="Times New Roman" w:cs="Times New Roman"/>
          <w:color w:val="111111"/>
          <w:sz w:val="26"/>
          <w:szCs w:val="26"/>
        </w:rPr>
        <w:t>ἑ</w:t>
      </w:r>
      <w:r w:rsidRPr="00600D25">
        <w:rPr>
          <w:rFonts w:ascii="Cambria" w:hAnsi="Cambria" w:cs="Cambria"/>
          <w:color w:val="111111"/>
          <w:sz w:val="26"/>
          <w:szCs w:val="26"/>
        </w:rPr>
        <w:t>τέραν·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PT Serif" w:hAnsi="PT Serif"/>
          <w:color w:val="111111"/>
          <w:sz w:val="26"/>
          <w:szCs w:val="26"/>
        </w:rPr>
        <w:t>μ</w:t>
      </w:r>
      <w:r w:rsidRPr="00600D25">
        <w:rPr>
          <w:rFonts w:ascii="Times New Roman" w:hAnsi="Times New Roman" w:cs="Times New Roman"/>
          <w:color w:val="111111"/>
          <w:sz w:val="26"/>
          <w:szCs w:val="26"/>
        </w:rPr>
        <w:t>ὴ</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γ</w:t>
      </w:r>
      <w:r w:rsidRPr="00600D25">
        <w:rPr>
          <w:rFonts w:ascii="Times New Roman" w:hAnsi="Times New Roman" w:cs="Times New Roman"/>
          <w:color w:val="111111"/>
          <w:sz w:val="26"/>
          <w:szCs w:val="26"/>
        </w:rPr>
        <w:t>ὰ</w:t>
      </w:r>
      <w:r w:rsidRPr="00600D25">
        <w:rPr>
          <w:rFonts w:ascii="Cambria" w:hAnsi="Cambria" w:cs="Cambria"/>
          <w:color w:val="111111"/>
          <w:sz w:val="26"/>
          <w:szCs w:val="26"/>
        </w:rPr>
        <w:t>ρ</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λέγω</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ὑ</w:t>
      </w:r>
      <w:r w:rsidRPr="00600D25">
        <w:rPr>
          <w:rFonts w:ascii="PT Serif" w:hAnsi="PT Serif"/>
          <w:color w:val="111111"/>
          <w:sz w:val="26"/>
          <w:szCs w:val="26"/>
        </w:rPr>
        <w:t>μ</w:t>
      </w:r>
      <w:r w:rsidRPr="00600D25">
        <w:rPr>
          <w:rFonts w:ascii="Times New Roman" w:hAnsi="Times New Roman" w:cs="Times New Roman"/>
          <w:color w:val="111111"/>
          <w:sz w:val="26"/>
          <w:szCs w:val="26"/>
        </w:rPr>
        <w:t>ῖ</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ὐ</w:t>
      </w:r>
      <w:r w:rsidRPr="00600D25">
        <w:rPr>
          <w:rFonts w:ascii="PT Serif" w:hAnsi="PT Serif"/>
          <w:color w:val="111111"/>
          <w:sz w:val="26"/>
          <w:szCs w:val="26"/>
          <w:lang w:val="la-Latn"/>
        </w:rPr>
        <w:t xml:space="preserve"> </w:t>
      </w:r>
      <w:r w:rsidRPr="00600D25">
        <w:rPr>
          <w:rFonts w:ascii="PT Serif" w:hAnsi="PT Serif"/>
          <w:color w:val="111111"/>
          <w:sz w:val="26"/>
          <w:szCs w:val="26"/>
        </w:rPr>
        <w:t>μ</w:t>
      </w:r>
      <w:r w:rsidRPr="00600D25">
        <w:rPr>
          <w:rFonts w:ascii="Times New Roman" w:hAnsi="Times New Roman" w:cs="Times New Roman"/>
          <w:color w:val="111111"/>
          <w:sz w:val="26"/>
          <w:szCs w:val="26"/>
        </w:rPr>
        <w:t>ὴ</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τελέσητε</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ὰ</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π</w:t>
      </w:r>
      <w:r w:rsidRPr="00600D25">
        <w:rPr>
          <w:rFonts w:ascii="Cambria" w:hAnsi="Cambria" w:cs="Cambria"/>
          <w:color w:val="111111"/>
          <w:sz w:val="26"/>
          <w:szCs w:val="26"/>
        </w:rPr>
        <w:t>όλεις</w:t>
      </w:r>
      <w:r w:rsidRPr="00600D25">
        <w:rPr>
          <w:rFonts w:ascii="PT Serif" w:hAnsi="PT Serif"/>
          <w:color w:val="111111"/>
          <w:sz w:val="26"/>
          <w:szCs w:val="26"/>
          <w:lang w:val="la-Latn"/>
        </w:rPr>
        <w:t xml:space="preserve"> </w:t>
      </w:r>
      <w:r w:rsidRPr="00600D25">
        <w:rPr>
          <w:rFonts w:ascii="Segoe UI Symbol" w:hAnsi="Segoe UI Symbol" w:cs="Segoe UI Symbol"/>
          <w:color w:val="111111"/>
          <w:sz w:val="26"/>
          <w:szCs w:val="26"/>
          <w:lang w:val="la-Latn"/>
        </w:rPr>
        <w:t>⸀</w:t>
      </w:r>
      <w:r w:rsidRPr="00600D25">
        <w:rPr>
          <w:rFonts w:ascii="Cambria" w:hAnsi="Cambria" w:cs="Cambria"/>
          <w:color w:val="111111"/>
          <w:sz w:val="26"/>
          <w:szCs w:val="26"/>
        </w:rPr>
        <w:t>το</w:t>
      </w:r>
      <w:r w:rsidRPr="00600D25">
        <w:rPr>
          <w:rFonts w:ascii="Times New Roman" w:hAnsi="Times New Roman" w:cs="Times New Roman"/>
          <w:color w:val="111111"/>
          <w:sz w:val="26"/>
          <w:szCs w:val="26"/>
        </w:rPr>
        <w:t>ῦ</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σρα</w:t>
      </w:r>
      <w:r w:rsidRPr="00600D25">
        <w:rPr>
          <w:rFonts w:ascii="Times New Roman" w:hAnsi="Times New Roman" w:cs="Times New Roman"/>
          <w:color w:val="111111"/>
          <w:sz w:val="26"/>
          <w:szCs w:val="26"/>
        </w:rPr>
        <w:t>ὴ</w:t>
      </w:r>
      <w:r w:rsidRPr="00600D25">
        <w:rPr>
          <w:rFonts w:ascii="Cambria" w:hAnsi="Cambria" w:cs="Cambria"/>
          <w:color w:val="111111"/>
          <w:sz w:val="26"/>
          <w:szCs w:val="26"/>
        </w:rPr>
        <w:t>λ</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ἕ</w:t>
      </w:r>
      <w:r w:rsidRPr="00600D25">
        <w:rPr>
          <w:rFonts w:ascii="Cambria" w:hAnsi="Cambria" w:cs="Cambria"/>
          <w:color w:val="111111"/>
          <w:sz w:val="26"/>
          <w:szCs w:val="26"/>
        </w:rPr>
        <w:t>ως</w:t>
      </w:r>
      <w:r w:rsidRPr="00600D25">
        <w:rPr>
          <w:rFonts w:ascii="PT Serif" w:hAnsi="PT Serif"/>
          <w:color w:val="111111"/>
          <w:sz w:val="26"/>
          <w:szCs w:val="26"/>
          <w:lang w:val="la-Latn"/>
        </w:rPr>
        <w:t xml:space="preserve"> </w:t>
      </w:r>
      <w:r w:rsidRPr="00600D25">
        <w:rPr>
          <w:rFonts w:ascii="Segoe UI Symbol" w:hAnsi="Segoe UI Symbol" w:cs="Segoe UI Symbol"/>
          <w:color w:val="111111"/>
          <w:sz w:val="26"/>
          <w:szCs w:val="26"/>
          <w:lang w:val="la-Latn"/>
        </w:rPr>
        <w:t>⸀</w:t>
      </w:r>
      <w:r w:rsidRPr="00600D25">
        <w:rPr>
          <w:rFonts w:ascii="Times New Roman" w:hAnsi="Times New Roman" w:cs="Times New Roman"/>
          <w:color w:val="111111"/>
          <w:sz w:val="26"/>
          <w:szCs w:val="26"/>
        </w:rPr>
        <w:t>ἂ</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ἔ</w:t>
      </w:r>
      <w:r w:rsidRPr="00600D25">
        <w:rPr>
          <w:rFonts w:ascii="Cambria" w:hAnsi="Cambria" w:cs="Cambria"/>
          <w:color w:val="111111"/>
          <w:sz w:val="26"/>
          <w:szCs w:val="26"/>
        </w:rPr>
        <w:t>λθ</w:t>
      </w:r>
      <w:r w:rsidRPr="00600D25">
        <w:rPr>
          <w:rFonts w:ascii="Times New Roman" w:hAnsi="Times New Roman" w:cs="Times New Roman"/>
          <w:color w:val="111111"/>
          <w:sz w:val="26"/>
          <w:szCs w:val="26"/>
        </w:rPr>
        <w:t>ῃ</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ὁ</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υ</w:t>
      </w:r>
      <w:r w:rsidRPr="00600D25">
        <w:rPr>
          <w:rFonts w:ascii="Times New Roman" w:hAnsi="Times New Roman" w:cs="Times New Roman"/>
          <w:color w:val="111111"/>
          <w:sz w:val="26"/>
          <w:szCs w:val="26"/>
        </w:rPr>
        <w:t>ἱὸ</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το</w:t>
      </w:r>
      <w:r w:rsidRPr="00600D25">
        <w:rPr>
          <w:rFonts w:ascii="Times New Roman" w:hAnsi="Times New Roman" w:cs="Times New Roman"/>
          <w:color w:val="111111"/>
          <w:sz w:val="26"/>
          <w:szCs w:val="26"/>
        </w:rPr>
        <w:t>ῦ</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Cambria" w:hAnsi="Cambria" w:cs="Cambria"/>
          <w:color w:val="111111"/>
          <w:sz w:val="26"/>
          <w:szCs w:val="26"/>
        </w:rPr>
        <w:t>νθρώ</w:t>
      </w:r>
      <w:r w:rsidRPr="00600D25">
        <w:rPr>
          <w:rFonts w:ascii="PT Serif" w:hAnsi="PT Serif" w:cs="PT Serif"/>
          <w:color w:val="111111"/>
          <w:sz w:val="26"/>
          <w:szCs w:val="26"/>
        </w:rPr>
        <w:t>π</w:t>
      </w:r>
      <w:r w:rsidRPr="00600D25">
        <w:rPr>
          <w:rFonts w:ascii="Cambria" w:hAnsi="Cambria" w:cs="Cambria"/>
          <w:color w:val="111111"/>
          <w:sz w:val="26"/>
          <w:szCs w:val="26"/>
        </w:rPr>
        <w:t>ου</w:t>
      </w:r>
      <w:r w:rsidRPr="00600D25">
        <w:rPr>
          <w:rFonts w:ascii="PT Serif" w:hAnsi="PT Serif"/>
          <w:color w:val="111111"/>
          <w:sz w:val="26"/>
          <w:szCs w:val="26"/>
          <w:lang w:val="la-Latn"/>
        </w:rPr>
        <w:t>. </w:t>
      </w:r>
    </w:p>
    <w:p w14:paraId="7AAAF93E" w14:textId="77777777" w:rsidR="00600D25" w:rsidRPr="00600D25" w:rsidRDefault="00600D25" w:rsidP="00600D25">
      <w:pPr>
        <w:jc w:val="both"/>
        <w:rPr>
          <w:rFonts w:ascii="PT Serif" w:hAnsi="PT Serif"/>
          <w:color w:val="111111"/>
          <w:sz w:val="26"/>
          <w:szCs w:val="26"/>
          <w:lang w:val="la-Latn"/>
        </w:rPr>
      </w:pPr>
      <w:r w:rsidRPr="00600D25">
        <w:rPr>
          <w:rFonts w:ascii="Cambria" w:hAnsi="Cambria" w:cs="Cambria"/>
          <w:color w:val="111111"/>
          <w:sz w:val="26"/>
          <w:szCs w:val="26"/>
        </w:rPr>
        <w:t>Ο</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κ</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ἔ</w:t>
      </w:r>
      <w:r w:rsidRPr="00600D25">
        <w:rPr>
          <w:rFonts w:ascii="Cambria" w:hAnsi="Cambria" w:cs="Cambria"/>
          <w:color w:val="111111"/>
          <w:sz w:val="26"/>
          <w:szCs w:val="26"/>
        </w:rPr>
        <w:t>στιν</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μ</w:t>
      </w:r>
      <w:r w:rsidRPr="00600D25">
        <w:rPr>
          <w:rFonts w:ascii="Cambria" w:hAnsi="Cambria" w:cs="Cambria"/>
          <w:color w:val="111111"/>
          <w:sz w:val="26"/>
          <w:szCs w:val="26"/>
        </w:rPr>
        <w:t>αθητ</w:t>
      </w:r>
      <w:r w:rsidRPr="00600D25">
        <w:rPr>
          <w:rFonts w:ascii="Times New Roman" w:hAnsi="Times New Roman" w:cs="Times New Roman"/>
          <w:color w:val="111111"/>
          <w:sz w:val="26"/>
          <w:szCs w:val="26"/>
        </w:rPr>
        <w:t>ὴ</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ὑ</w:t>
      </w:r>
      <w:r w:rsidRPr="00600D25">
        <w:rPr>
          <w:rFonts w:ascii="PT Serif" w:hAnsi="PT Serif"/>
          <w:color w:val="111111"/>
          <w:sz w:val="26"/>
          <w:szCs w:val="26"/>
        </w:rPr>
        <w:t>π</w:t>
      </w:r>
      <w:r w:rsidRPr="00600D25">
        <w:rPr>
          <w:rFonts w:ascii="Times New Roman" w:hAnsi="Times New Roman" w:cs="Times New Roman"/>
          <w:color w:val="111111"/>
          <w:sz w:val="26"/>
          <w:szCs w:val="26"/>
        </w:rPr>
        <w:t>ὲ</w:t>
      </w:r>
      <w:r w:rsidRPr="00600D25">
        <w:rPr>
          <w:rFonts w:ascii="Cambria" w:hAnsi="Cambria" w:cs="Cambria"/>
          <w:color w:val="111111"/>
          <w:sz w:val="26"/>
          <w:szCs w:val="26"/>
        </w:rPr>
        <w:t>ρ</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ὸ</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διδάσκαλον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δ</w:t>
      </w:r>
      <w:r w:rsidRPr="00600D25">
        <w:rPr>
          <w:rFonts w:ascii="Times New Roman" w:hAnsi="Times New Roman" w:cs="Times New Roman"/>
          <w:color w:val="111111"/>
          <w:sz w:val="26"/>
          <w:szCs w:val="26"/>
        </w:rPr>
        <w:t>ὲ</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δο</w:t>
      </w:r>
      <w:r w:rsidRPr="00600D25">
        <w:rPr>
          <w:rFonts w:ascii="Times New Roman" w:hAnsi="Times New Roman" w:cs="Times New Roman"/>
          <w:color w:val="111111"/>
          <w:sz w:val="26"/>
          <w:szCs w:val="26"/>
        </w:rPr>
        <w:t>ῦ</w:t>
      </w:r>
      <w:r w:rsidRPr="00600D25">
        <w:rPr>
          <w:rFonts w:ascii="Cambria" w:hAnsi="Cambria" w:cs="Cambria"/>
          <w:color w:val="111111"/>
          <w:sz w:val="26"/>
          <w:szCs w:val="26"/>
        </w:rPr>
        <w:t>λος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ὑ</w:t>
      </w:r>
      <w:r w:rsidRPr="00600D25">
        <w:rPr>
          <w:rFonts w:ascii="PT Serif" w:hAnsi="PT Serif"/>
          <w:color w:val="111111"/>
          <w:sz w:val="26"/>
          <w:szCs w:val="26"/>
        </w:rPr>
        <w:t>π</w:t>
      </w:r>
      <w:r w:rsidRPr="00600D25">
        <w:rPr>
          <w:rFonts w:ascii="Times New Roman" w:hAnsi="Times New Roman" w:cs="Times New Roman"/>
          <w:color w:val="111111"/>
          <w:sz w:val="26"/>
          <w:szCs w:val="26"/>
        </w:rPr>
        <w:t>ὲ</w:t>
      </w:r>
      <w:r w:rsidRPr="00600D25">
        <w:rPr>
          <w:rFonts w:ascii="Cambria" w:hAnsi="Cambria" w:cs="Cambria"/>
          <w:color w:val="111111"/>
          <w:sz w:val="26"/>
          <w:szCs w:val="26"/>
        </w:rPr>
        <w:t>ρ</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ὸ</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κύριον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το</w:t>
      </w:r>
      <w:r w:rsidRPr="00600D25">
        <w:rPr>
          <w:rFonts w:ascii="Times New Roman" w:hAnsi="Times New Roman" w:cs="Times New Roman"/>
          <w:color w:val="111111"/>
          <w:sz w:val="26"/>
          <w:szCs w:val="26"/>
        </w:rPr>
        <w:t>ῦ</w:t>
      </w:r>
      <w:r w:rsidRPr="00600D25">
        <w:rPr>
          <w:rFonts w:ascii="PT Serif" w:hAnsi="PT Serif"/>
          <w:color w:val="111111"/>
          <w:sz w:val="26"/>
          <w:szCs w:val="26"/>
          <w:lang w:val="la-Latn"/>
        </w:rPr>
        <w:t>. </w:t>
      </w:r>
      <w:r w:rsidRPr="00600D25">
        <w:rPr>
          <w:rFonts w:ascii="Times New Roman" w:hAnsi="Times New Roman" w:cs="Times New Roman"/>
          <w:color w:val="111111"/>
          <w:sz w:val="26"/>
          <w:szCs w:val="26"/>
        </w:rPr>
        <w:t>ἀ</w:t>
      </w:r>
      <w:r w:rsidRPr="00600D25">
        <w:rPr>
          <w:rFonts w:ascii="Cambria" w:hAnsi="Cambria" w:cs="Cambria"/>
          <w:color w:val="111111"/>
          <w:sz w:val="26"/>
          <w:szCs w:val="26"/>
        </w:rPr>
        <w:t>ρκετ</w:t>
      </w:r>
      <w:r w:rsidRPr="00600D25">
        <w:rPr>
          <w:rFonts w:ascii="Times New Roman" w:hAnsi="Times New Roman" w:cs="Times New Roman"/>
          <w:color w:val="111111"/>
          <w:sz w:val="26"/>
          <w:szCs w:val="26"/>
        </w:rPr>
        <w:t>ὸ</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ῷ</w:t>
      </w:r>
      <w:r w:rsidRPr="00600D25">
        <w:rPr>
          <w:rFonts w:ascii="PT Serif" w:hAnsi="PT Serif"/>
          <w:color w:val="111111"/>
          <w:sz w:val="26"/>
          <w:szCs w:val="26"/>
          <w:lang w:val="la-Latn"/>
        </w:rPr>
        <w:t xml:space="preserve"> </w:t>
      </w:r>
      <w:r w:rsidRPr="00600D25">
        <w:rPr>
          <w:rFonts w:ascii="PT Serif" w:hAnsi="PT Serif"/>
          <w:color w:val="111111"/>
          <w:sz w:val="26"/>
          <w:szCs w:val="26"/>
        </w:rPr>
        <w:t>μ</w:t>
      </w:r>
      <w:r w:rsidRPr="00600D25">
        <w:rPr>
          <w:rFonts w:ascii="Cambria" w:hAnsi="Cambria" w:cs="Cambria"/>
          <w:color w:val="111111"/>
          <w:sz w:val="26"/>
          <w:szCs w:val="26"/>
        </w:rPr>
        <w:t>αθητ</w:t>
      </w:r>
      <w:r w:rsidRPr="00600D25">
        <w:rPr>
          <w:rFonts w:ascii="Times New Roman" w:hAnsi="Times New Roman" w:cs="Times New Roman"/>
          <w:color w:val="111111"/>
          <w:sz w:val="26"/>
          <w:szCs w:val="26"/>
        </w:rPr>
        <w:t>ῇ</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ἵ</w:t>
      </w:r>
      <w:r w:rsidRPr="00600D25">
        <w:rPr>
          <w:rFonts w:ascii="Cambria" w:hAnsi="Cambria" w:cs="Cambria"/>
          <w:color w:val="111111"/>
          <w:sz w:val="26"/>
          <w:szCs w:val="26"/>
        </w:rPr>
        <w:t>να</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γένηται</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ὡ</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ὁ</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διδάσκαλος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το</w:t>
      </w:r>
      <w:r w:rsidRPr="00600D25">
        <w:rPr>
          <w:rFonts w:ascii="Times New Roman" w:hAnsi="Times New Roman" w:cs="Times New Roman"/>
          <w:color w:val="111111"/>
          <w:sz w:val="26"/>
          <w:szCs w:val="26"/>
        </w:rPr>
        <w:t>ῦ</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ὁ</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δο</w:t>
      </w:r>
      <w:r w:rsidRPr="00600D25">
        <w:rPr>
          <w:rFonts w:ascii="Times New Roman" w:hAnsi="Times New Roman" w:cs="Times New Roman"/>
          <w:color w:val="111111"/>
          <w:sz w:val="26"/>
          <w:szCs w:val="26"/>
        </w:rPr>
        <w:t>ῦ</w:t>
      </w:r>
      <w:r w:rsidRPr="00600D25">
        <w:rPr>
          <w:rFonts w:ascii="Cambria" w:hAnsi="Cambria" w:cs="Cambria"/>
          <w:color w:val="111111"/>
          <w:sz w:val="26"/>
          <w:szCs w:val="26"/>
        </w:rPr>
        <w:t>λος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ὡ</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ὁ</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κύριος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το</w:t>
      </w:r>
      <w:r w:rsidRPr="00600D25">
        <w:rPr>
          <w:rFonts w:ascii="Times New Roman" w:hAnsi="Times New Roman" w:cs="Times New Roman"/>
          <w:color w:val="111111"/>
          <w:sz w:val="26"/>
          <w:szCs w:val="26"/>
        </w:rPr>
        <w:t>ῦ</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ε</w:t>
      </w:r>
      <w:r w:rsidRPr="00600D25">
        <w:rPr>
          <w:rFonts w:ascii="Times New Roman" w:hAnsi="Times New Roman" w:cs="Times New Roman"/>
          <w:color w:val="111111"/>
          <w:sz w:val="26"/>
          <w:szCs w:val="26"/>
        </w:rPr>
        <w:t>ἰ</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ὸ</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κοδεσ</w:t>
      </w:r>
      <w:r w:rsidRPr="00600D25">
        <w:rPr>
          <w:rFonts w:ascii="PT Serif" w:hAnsi="PT Serif" w:cs="PT Serif"/>
          <w:color w:val="111111"/>
          <w:sz w:val="26"/>
          <w:szCs w:val="26"/>
        </w:rPr>
        <w:t>π</w:t>
      </w:r>
      <w:r w:rsidRPr="00600D25">
        <w:rPr>
          <w:rFonts w:ascii="Cambria" w:hAnsi="Cambria" w:cs="Cambria"/>
          <w:color w:val="111111"/>
          <w:sz w:val="26"/>
          <w:szCs w:val="26"/>
        </w:rPr>
        <w:t>ότην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Βεελζεβο</w:t>
      </w:r>
      <w:r w:rsidRPr="00600D25">
        <w:rPr>
          <w:rFonts w:ascii="Times New Roman" w:hAnsi="Times New Roman" w:cs="Times New Roman"/>
          <w:color w:val="111111"/>
          <w:sz w:val="26"/>
          <w:szCs w:val="26"/>
        </w:rPr>
        <w:t>ὺ</w:t>
      </w:r>
      <w:r w:rsidRPr="00600D25">
        <w:rPr>
          <w:rFonts w:ascii="Cambria" w:hAnsi="Cambria" w:cs="Cambria"/>
          <w:color w:val="111111"/>
          <w:sz w:val="26"/>
          <w:szCs w:val="26"/>
        </w:rPr>
        <w:t>λ</w:t>
      </w:r>
      <w:r w:rsidRPr="00600D25">
        <w:rPr>
          <w:rFonts w:ascii="PT Serif" w:hAnsi="PT Serif"/>
          <w:color w:val="111111"/>
          <w:sz w:val="26"/>
          <w:szCs w:val="26"/>
          <w:lang w:val="la-Latn"/>
        </w:rPr>
        <w:t xml:space="preserve"> </w:t>
      </w:r>
      <w:r w:rsidRPr="00600D25">
        <w:rPr>
          <w:rFonts w:ascii="Segoe UI Symbol" w:hAnsi="Segoe UI Symbol" w:cs="Segoe UI Symbol"/>
          <w:color w:val="111111"/>
          <w:sz w:val="26"/>
          <w:szCs w:val="26"/>
          <w:lang w:val="la-Latn"/>
        </w:rPr>
        <w:t>⸀</w:t>
      </w:r>
      <w:r w:rsidRPr="00600D25">
        <w:rPr>
          <w:rFonts w:ascii="Times New Roman" w:hAnsi="Times New Roman" w:cs="Times New Roman"/>
          <w:color w:val="111111"/>
          <w:sz w:val="26"/>
          <w:szCs w:val="26"/>
        </w:rPr>
        <w:t>ἐ</w:t>
      </w:r>
      <w:r w:rsidRPr="00600D25">
        <w:rPr>
          <w:rFonts w:ascii="PT Serif" w:hAnsi="PT Serif"/>
          <w:color w:val="111111"/>
          <w:sz w:val="26"/>
          <w:szCs w:val="26"/>
        </w:rPr>
        <w:t>π</w:t>
      </w:r>
      <w:r w:rsidRPr="00600D25">
        <w:rPr>
          <w:rFonts w:ascii="Cambria" w:hAnsi="Cambria" w:cs="Cambria"/>
          <w:color w:val="111111"/>
          <w:sz w:val="26"/>
          <w:szCs w:val="26"/>
        </w:rPr>
        <w:t>εκάλεσαν</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π</w:t>
      </w:r>
      <w:r w:rsidRPr="00600D25">
        <w:rPr>
          <w:rFonts w:ascii="Cambria" w:hAnsi="Cambria" w:cs="Cambria"/>
          <w:color w:val="111111"/>
          <w:sz w:val="26"/>
          <w:szCs w:val="26"/>
        </w:rPr>
        <w:t>όσ</w:t>
      </w:r>
      <w:r w:rsidRPr="00600D25">
        <w:rPr>
          <w:rFonts w:ascii="Times New Roman" w:hAnsi="Times New Roman" w:cs="Times New Roman"/>
          <w:color w:val="111111"/>
          <w:sz w:val="26"/>
          <w:szCs w:val="26"/>
        </w:rPr>
        <w:t>ῳ</w:t>
      </w:r>
      <w:r w:rsidRPr="00600D25">
        <w:rPr>
          <w:rFonts w:ascii="PT Serif" w:hAnsi="PT Serif"/>
          <w:color w:val="111111"/>
          <w:sz w:val="26"/>
          <w:szCs w:val="26"/>
          <w:lang w:val="la-Latn"/>
        </w:rPr>
        <w:t xml:space="preserve"> </w:t>
      </w:r>
      <w:r w:rsidRPr="00600D25">
        <w:rPr>
          <w:rFonts w:ascii="PT Serif" w:hAnsi="PT Serif"/>
          <w:color w:val="111111"/>
          <w:sz w:val="26"/>
          <w:szCs w:val="26"/>
        </w:rPr>
        <w:t>μ</w:t>
      </w:r>
      <w:r w:rsidRPr="00600D25">
        <w:rPr>
          <w:rFonts w:ascii="Times New Roman" w:hAnsi="Times New Roman" w:cs="Times New Roman"/>
          <w:color w:val="111111"/>
          <w:sz w:val="26"/>
          <w:szCs w:val="26"/>
        </w:rPr>
        <w:t>ᾶ</w:t>
      </w:r>
      <w:r w:rsidRPr="00600D25">
        <w:rPr>
          <w:rFonts w:ascii="Cambria" w:hAnsi="Cambria" w:cs="Cambria"/>
          <w:color w:val="111111"/>
          <w:sz w:val="26"/>
          <w:szCs w:val="26"/>
        </w:rPr>
        <w:t>λλον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το</w:t>
      </w:r>
      <w:r w:rsidRPr="00600D25">
        <w:rPr>
          <w:rFonts w:ascii="Times New Roman" w:hAnsi="Times New Roman" w:cs="Times New Roman"/>
          <w:color w:val="111111"/>
          <w:sz w:val="26"/>
          <w:szCs w:val="26"/>
        </w:rPr>
        <w:t>ὺ</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κιακο</w:t>
      </w:r>
      <w:r w:rsidRPr="00600D25">
        <w:rPr>
          <w:rFonts w:ascii="Times New Roman" w:hAnsi="Times New Roman" w:cs="Times New Roman"/>
          <w:color w:val="111111"/>
          <w:sz w:val="26"/>
          <w:szCs w:val="26"/>
        </w:rPr>
        <w:t>ὺ</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το</w:t>
      </w:r>
      <w:r w:rsidRPr="00600D25">
        <w:rPr>
          <w:rFonts w:ascii="Times New Roman" w:hAnsi="Times New Roman" w:cs="Times New Roman"/>
          <w:color w:val="111111"/>
          <w:sz w:val="26"/>
          <w:szCs w:val="26"/>
        </w:rPr>
        <w:t>ῦ</w:t>
      </w:r>
      <w:r w:rsidRPr="00600D25">
        <w:rPr>
          <w:rFonts w:ascii="PT Serif" w:hAnsi="PT Serif"/>
          <w:color w:val="111111"/>
          <w:sz w:val="26"/>
          <w:szCs w:val="26"/>
          <w:lang w:val="la-Latn"/>
        </w:rPr>
        <w:t>. </w:t>
      </w:r>
      <w:r w:rsidRPr="00600D25">
        <w:rPr>
          <w:rFonts w:ascii="Cambria" w:hAnsi="Cambria" w:cs="Cambria"/>
          <w:color w:val="111111"/>
          <w:sz w:val="26"/>
          <w:szCs w:val="26"/>
        </w:rPr>
        <w:t>Μ</w:t>
      </w:r>
      <w:r w:rsidRPr="00600D25">
        <w:rPr>
          <w:rFonts w:ascii="Times New Roman" w:hAnsi="Times New Roman" w:cs="Times New Roman"/>
          <w:color w:val="111111"/>
          <w:sz w:val="26"/>
          <w:szCs w:val="26"/>
        </w:rPr>
        <w:t>ὴ</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ὖ</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φοβηθ</w:t>
      </w:r>
      <w:r w:rsidRPr="00600D25">
        <w:rPr>
          <w:rFonts w:ascii="Times New Roman" w:hAnsi="Times New Roman" w:cs="Times New Roman"/>
          <w:color w:val="111111"/>
          <w:sz w:val="26"/>
          <w:szCs w:val="26"/>
        </w:rPr>
        <w:t>ῆ</w:t>
      </w:r>
      <w:r w:rsidRPr="00600D25">
        <w:rPr>
          <w:rFonts w:ascii="Cambria" w:hAnsi="Cambria" w:cs="Cambria"/>
          <w:color w:val="111111"/>
          <w:sz w:val="26"/>
          <w:szCs w:val="26"/>
        </w:rPr>
        <w:t>τε</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τούς·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δ</w:t>
      </w:r>
      <w:r w:rsidRPr="00600D25">
        <w:rPr>
          <w:rFonts w:ascii="Times New Roman" w:hAnsi="Times New Roman" w:cs="Times New Roman"/>
          <w:color w:val="111111"/>
          <w:sz w:val="26"/>
          <w:szCs w:val="26"/>
        </w:rPr>
        <w:t>ὲ</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γάρ</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στιν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κεκαλυ</w:t>
      </w:r>
      <w:r w:rsidRPr="00600D25">
        <w:rPr>
          <w:rFonts w:ascii="PT Serif" w:hAnsi="PT Serif" w:cs="PT Serif"/>
          <w:color w:val="111111"/>
          <w:sz w:val="26"/>
          <w:szCs w:val="26"/>
        </w:rPr>
        <w:t>μμ</w:t>
      </w:r>
      <w:r w:rsidRPr="00600D25">
        <w:rPr>
          <w:rFonts w:ascii="Cambria" w:hAnsi="Cambria" w:cs="Cambria"/>
          <w:color w:val="111111"/>
          <w:sz w:val="26"/>
          <w:szCs w:val="26"/>
        </w:rPr>
        <w:t>ένον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ὃ</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κ</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PT Serif" w:hAnsi="PT Serif"/>
          <w:color w:val="111111"/>
          <w:sz w:val="26"/>
          <w:szCs w:val="26"/>
        </w:rPr>
        <w:t>π</w:t>
      </w:r>
      <w:r w:rsidRPr="00600D25">
        <w:rPr>
          <w:rFonts w:ascii="Cambria" w:hAnsi="Cambria" w:cs="Cambria"/>
          <w:color w:val="111111"/>
          <w:sz w:val="26"/>
          <w:szCs w:val="26"/>
        </w:rPr>
        <w:t>οκαλυφθήσεται</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κρυ</w:t>
      </w:r>
      <w:r w:rsidRPr="00600D25">
        <w:rPr>
          <w:rFonts w:ascii="PT Serif" w:hAnsi="PT Serif" w:cs="PT Serif"/>
          <w:color w:val="111111"/>
          <w:sz w:val="26"/>
          <w:szCs w:val="26"/>
        </w:rPr>
        <w:t>π</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ὸ</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ὃ</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ὐ</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γνωσθήσεται</w:t>
      </w:r>
      <w:r w:rsidRPr="00600D25">
        <w:rPr>
          <w:rFonts w:ascii="PT Serif" w:hAnsi="PT Serif"/>
          <w:color w:val="111111"/>
          <w:sz w:val="26"/>
          <w:szCs w:val="26"/>
          <w:lang w:val="la-Latn"/>
        </w:rPr>
        <w:t>. </w:t>
      </w:r>
      <w:r w:rsidRPr="00600D25">
        <w:rPr>
          <w:rFonts w:ascii="Times New Roman" w:hAnsi="Times New Roman" w:cs="Times New Roman"/>
          <w:color w:val="111111"/>
          <w:sz w:val="26"/>
          <w:szCs w:val="26"/>
        </w:rPr>
        <w:t>ὃ</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λέγω</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ὑ</w:t>
      </w:r>
      <w:r w:rsidRPr="00600D25">
        <w:rPr>
          <w:rFonts w:ascii="PT Serif" w:hAnsi="PT Serif"/>
          <w:color w:val="111111"/>
          <w:sz w:val="26"/>
          <w:szCs w:val="26"/>
        </w:rPr>
        <w:t>μ</w:t>
      </w:r>
      <w:r w:rsidRPr="00600D25">
        <w:rPr>
          <w:rFonts w:ascii="Times New Roman" w:hAnsi="Times New Roman" w:cs="Times New Roman"/>
          <w:color w:val="111111"/>
          <w:sz w:val="26"/>
          <w:szCs w:val="26"/>
        </w:rPr>
        <w:t>ῖ</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ῇ</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σκοτί</w:t>
      </w:r>
      <w:r w:rsidRPr="00600D25">
        <w:rPr>
          <w:rFonts w:ascii="Times New Roman" w:hAnsi="Times New Roman" w:cs="Times New Roman"/>
          <w:color w:val="111111"/>
          <w:sz w:val="26"/>
          <w:szCs w:val="26"/>
        </w:rPr>
        <w:t>ᾳ</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ε</w:t>
      </w:r>
      <w:r w:rsidRPr="00600D25">
        <w:rPr>
          <w:rFonts w:ascii="Times New Roman" w:hAnsi="Times New Roman" w:cs="Times New Roman"/>
          <w:color w:val="111111"/>
          <w:sz w:val="26"/>
          <w:szCs w:val="26"/>
        </w:rPr>
        <w:t>ἴ</w:t>
      </w:r>
      <w:r w:rsidRPr="00600D25">
        <w:rPr>
          <w:rFonts w:ascii="PT Serif" w:hAnsi="PT Serif"/>
          <w:color w:val="111111"/>
          <w:sz w:val="26"/>
          <w:szCs w:val="26"/>
        </w:rPr>
        <w:t>π</w:t>
      </w:r>
      <w:r w:rsidRPr="00600D25">
        <w:rPr>
          <w:rFonts w:ascii="Cambria" w:hAnsi="Cambria" w:cs="Cambria"/>
          <w:color w:val="111111"/>
          <w:sz w:val="26"/>
          <w:szCs w:val="26"/>
        </w:rPr>
        <w:t>ατε</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ῷ</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φωτί·</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ὃ</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ε</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ὸ</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ὖ</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Cambria" w:hAnsi="Cambria" w:cs="Cambria"/>
          <w:color w:val="111111"/>
          <w:sz w:val="26"/>
          <w:szCs w:val="26"/>
        </w:rPr>
        <w:t>κούετε</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κηρύξατε</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PT Serif" w:hAnsi="PT Serif"/>
          <w:color w:val="111111"/>
          <w:sz w:val="26"/>
          <w:szCs w:val="26"/>
        </w:rPr>
        <w:t>π</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ῶ</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δω</w:t>
      </w:r>
      <w:r w:rsidRPr="00600D25">
        <w:rPr>
          <w:rFonts w:ascii="PT Serif" w:hAnsi="PT Serif" w:cs="PT Serif"/>
          <w:color w:val="111111"/>
          <w:sz w:val="26"/>
          <w:szCs w:val="26"/>
        </w:rPr>
        <w:t>μ</w:t>
      </w:r>
      <w:r w:rsidRPr="00600D25">
        <w:rPr>
          <w:rFonts w:ascii="Cambria" w:hAnsi="Cambria" w:cs="Cambria"/>
          <w:color w:val="111111"/>
          <w:sz w:val="26"/>
          <w:szCs w:val="26"/>
        </w:rPr>
        <w:t>άτων</w:t>
      </w:r>
      <w:r w:rsidRPr="00600D25">
        <w:rPr>
          <w:rFonts w:ascii="PT Serif" w:hAnsi="PT Serif"/>
          <w:color w:val="111111"/>
          <w:sz w:val="26"/>
          <w:szCs w:val="26"/>
          <w:lang w:val="la-Latn"/>
        </w:rPr>
        <w:t>.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PT Serif" w:hAnsi="PT Serif"/>
          <w:color w:val="111111"/>
          <w:sz w:val="26"/>
          <w:szCs w:val="26"/>
        </w:rPr>
        <w:t>μ</w:t>
      </w:r>
      <w:r w:rsidRPr="00600D25">
        <w:rPr>
          <w:rFonts w:ascii="Times New Roman" w:hAnsi="Times New Roman" w:cs="Times New Roman"/>
          <w:color w:val="111111"/>
          <w:sz w:val="26"/>
          <w:szCs w:val="26"/>
        </w:rPr>
        <w:t>ὴ</w:t>
      </w:r>
      <w:r w:rsidRPr="00600D25">
        <w:rPr>
          <w:rFonts w:ascii="PT Serif" w:hAnsi="PT Serif"/>
          <w:color w:val="111111"/>
          <w:sz w:val="26"/>
          <w:szCs w:val="26"/>
          <w:lang w:val="la-Latn"/>
        </w:rPr>
        <w:t xml:space="preserve"> </w:t>
      </w:r>
      <w:r w:rsidRPr="00600D25">
        <w:rPr>
          <w:rFonts w:ascii="Segoe UI Symbol" w:hAnsi="Segoe UI Symbol" w:cs="Segoe UI Symbol"/>
          <w:color w:val="111111"/>
          <w:sz w:val="26"/>
          <w:szCs w:val="26"/>
          <w:lang w:val="la-Latn"/>
        </w:rPr>
        <w:t>⸀</w:t>
      </w:r>
      <w:r w:rsidRPr="00600D25">
        <w:rPr>
          <w:rFonts w:ascii="Cambria" w:hAnsi="Cambria" w:cs="Cambria"/>
          <w:color w:val="111111"/>
          <w:sz w:val="26"/>
          <w:szCs w:val="26"/>
        </w:rPr>
        <w:t>φοβε</w:t>
      </w:r>
      <w:r w:rsidRPr="00600D25">
        <w:rPr>
          <w:rFonts w:ascii="Times New Roman" w:hAnsi="Times New Roman" w:cs="Times New Roman"/>
          <w:color w:val="111111"/>
          <w:sz w:val="26"/>
          <w:szCs w:val="26"/>
        </w:rPr>
        <w:t>ῖ</w:t>
      </w:r>
      <w:r w:rsidRPr="00600D25">
        <w:rPr>
          <w:rFonts w:ascii="Cambria" w:hAnsi="Cambria" w:cs="Cambria"/>
          <w:color w:val="111111"/>
          <w:sz w:val="26"/>
          <w:szCs w:val="26"/>
        </w:rPr>
        <w:t>σθε</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PT Serif" w:hAnsi="PT Serif"/>
          <w:color w:val="111111"/>
          <w:sz w:val="26"/>
          <w:szCs w:val="26"/>
        </w:rPr>
        <w:t>π</w:t>
      </w:r>
      <w:r w:rsidRPr="00600D25">
        <w:rPr>
          <w:rFonts w:ascii="Times New Roman" w:hAnsi="Times New Roman" w:cs="Times New Roman"/>
          <w:color w:val="111111"/>
          <w:sz w:val="26"/>
          <w:szCs w:val="26"/>
        </w:rPr>
        <w:t>ὸ</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ῶ</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PT Serif" w:hAnsi="PT Serif"/>
          <w:color w:val="111111"/>
          <w:sz w:val="26"/>
          <w:szCs w:val="26"/>
        </w:rPr>
        <w:t>π</w:t>
      </w:r>
      <w:r w:rsidRPr="00600D25">
        <w:rPr>
          <w:rFonts w:ascii="Cambria" w:hAnsi="Cambria" w:cs="Cambria"/>
          <w:color w:val="111111"/>
          <w:sz w:val="26"/>
          <w:szCs w:val="26"/>
        </w:rPr>
        <w:t>οκτεννόντων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ὸ</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σ</w:t>
      </w:r>
      <w:r w:rsidRPr="00600D25">
        <w:rPr>
          <w:rFonts w:ascii="Times New Roman" w:hAnsi="Times New Roman" w:cs="Times New Roman"/>
          <w:color w:val="111111"/>
          <w:sz w:val="26"/>
          <w:szCs w:val="26"/>
        </w:rPr>
        <w:t>ῶ</w:t>
      </w:r>
      <w:r w:rsidRPr="00600D25">
        <w:rPr>
          <w:rFonts w:ascii="PT Serif" w:hAnsi="PT Serif"/>
          <w:color w:val="111111"/>
          <w:sz w:val="26"/>
          <w:szCs w:val="26"/>
        </w:rPr>
        <w:t>μ</w:t>
      </w:r>
      <w:r w:rsidRPr="00600D25">
        <w:rPr>
          <w:rFonts w:ascii="Cambria" w:hAnsi="Cambria" w:cs="Cambria"/>
          <w:color w:val="111111"/>
          <w:sz w:val="26"/>
          <w:szCs w:val="26"/>
        </w:rPr>
        <w:t>α</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ὴ</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w:t>
      </w:r>
      <w:r w:rsidRPr="00600D25">
        <w:rPr>
          <w:rFonts w:ascii="Times New Roman" w:hAnsi="Times New Roman" w:cs="Times New Roman"/>
          <w:color w:val="111111"/>
          <w:sz w:val="26"/>
          <w:szCs w:val="26"/>
        </w:rPr>
        <w:t>ὲ</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ψυχ</w:t>
      </w:r>
      <w:r w:rsidRPr="00600D25">
        <w:rPr>
          <w:rFonts w:ascii="Times New Roman" w:hAnsi="Times New Roman" w:cs="Times New Roman"/>
          <w:color w:val="111111"/>
          <w:sz w:val="26"/>
          <w:szCs w:val="26"/>
        </w:rPr>
        <w:t>ὴ</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μ</w:t>
      </w:r>
      <w:r w:rsidRPr="00600D25">
        <w:rPr>
          <w:rFonts w:ascii="Times New Roman" w:hAnsi="Times New Roman" w:cs="Times New Roman"/>
          <w:color w:val="111111"/>
          <w:sz w:val="26"/>
          <w:szCs w:val="26"/>
        </w:rPr>
        <w:t>ὴ</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δυνα</w:t>
      </w:r>
      <w:r w:rsidRPr="00600D25">
        <w:rPr>
          <w:rFonts w:ascii="PT Serif" w:hAnsi="PT Serif" w:cs="PT Serif"/>
          <w:color w:val="111111"/>
          <w:sz w:val="26"/>
          <w:szCs w:val="26"/>
        </w:rPr>
        <w:t>μ</w:t>
      </w:r>
      <w:r w:rsidRPr="00600D25">
        <w:rPr>
          <w:rFonts w:ascii="Cambria" w:hAnsi="Cambria" w:cs="Cambria"/>
          <w:color w:val="111111"/>
          <w:sz w:val="26"/>
          <w:szCs w:val="26"/>
        </w:rPr>
        <w:t>ένων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PT Serif" w:hAnsi="PT Serif"/>
          <w:color w:val="111111"/>
          <w:sz w:val="26"/>
          <w:szCs w:val="26"/>
        </w:rPr>
        <w:t>π</w:t>
      </w:r>
      <w:r w:rsidRPr="00600D25">
        <w:rPr>
          <w:rFonts w:ascii="Cambria" w:hAnsi="Cambria" w:cs="Cambria"/>
          <w:color w:val="111111"/>
          <w:sz w:val="26"/>
          <w:szCs w:val="26"/>
        </w:rPr>
        <w:t>οκτε</w:t>
      </w:r>
      <w:r w:rsidRPr="00600D25">
        <w:rPr>
          <w:rFonts w:ascii="Times New Roman" w:hAnsi="Times New Roman" w:cs="Times New Roman"/>
          <w:color w:val="111111"/>
          <w:sz w:val="26"/>
          <w:szCs w:val="26"/>
        </w:rPr>
        <w:t>ῖ</w:t>
      </w:r>
      <w:r w:rsidRPr="00600D25">
        <w:rPr>
          <w:rFonts w:ascii="Cambria" w:hAnsi="Cambria" w:cs="Cambria"/>
          <w:color w:val="111111"/>
          <w:sz w:val="26"/>
          <w:szCs w:val="26"/>
        </w:rPr>
        <w:t>ναι·</w:t>
      </w:r>
      <w:r w:rsidRPr="00600D25">
        <w:rPr>
          <w:rFonts w:ascii="PT Serif" w:hAnsi="PT Serif"/>
          <w:color w:val="111111"/>
          <w:sz w:val="26"/>
          <w:szCs w:val="26"/>
          <w:lang w:val="la-Latn"/>
        </w:rPr>
        <w:t xml:space="preserve"> </w:t>
      </w:r>
      <w:r w:rsidRPr="00600D25">
        <w:rPr>
          <w:rFonts w:ascii="Segoe UI Symbol" w:hAnsi="Segoe UI Symbol" w:cs="Segoe UI Symbol"/>
          <w:color w:val="111111"/>
          <w:sz w:val="26"/>
          <w:szCs w:val="26"/>
          <w:lang w:val="la-Latn"/>
        </w:rPr>
        <w:t>⸁</w:t>
      </w:r>
      <w:r w:rsidRPr="00600D25">
        <w:rPr>
          <w:rFonts w:ascii="Cambria" w:hAnsi="Cambria" w:cs="Cambria"/>
          <w:color w:val="111111"/>
          <w:sz w:val="26"/>
          <w:szCs w:val="26"/>
        </w:rPr>
        <w:t>φοβε</w:t>
      </w:r>
      <w:r w:rsidRPr="00600D25">
        <w:rPr>
          <w:rFonts w:ascii="Times New Roman" w:hAnsi="Times New Roman" w:cs="Times New Roman"/>
          <w:color w:val="111111"/>
          <w:sz w:val="26"/>
          <w:szCs w:val="26"/>
        </w:rPr>
        <w:t>ῖ</w:t>
      </w:r>
      <w:r w:rsidRPr="00600D25">
        <w:rPr>
          <w:rFonts w:ascii="Cambria" w:hAnsi="Cambria" w:cs="Cambria"/>
          <w:color w:val="111111"/>
          <w:sz w:val="26"/>
          <w:szCs w:val="26"/>
        </w:rPr>
        <w:t>σθε</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w:t>
      </w:r>
      <w:r w:rsidRPr="00600D25">
        <w:rPr>
          <w:rFonts w:ascii="Times New Roman" w:hAnsi="Times New Roman" w:cs="Times New Roman"/>
          <w:color w:val="111111"/>
          <w:sz w:val="26"/>
          <w:szCs w:val="26"/>
        </w:rPr>
        <w:t>ὲ</w:t>
      </w:r>
      <w:r w:rsidRPr="00600D25">
        <w:rPr>
          <w:rFonts w:ascii="PT Serif" w:hAnsi="PT Serif"/>
          <w:color w:val="111111"/>
          <w:sz w:val="26"/>
          <w:szCs w:val="26"/>
          <w:lang w:val="la-Latn"/>
        </w:rPr>
        <w:t xml:space="preserve"> </w:t>
      </w:r>
      <w:r w:rsidRPr="00600D25">
        <w:rPr>
          <w:rFonts w:ascii="PT Serif" w:hAnsi="PT Serif"/>
          <w:color w:val="111111"/>
          <w:sz w:val="26"/>
          <w:szCs w:val="26"/>
        </w:rPr>
        <w:t>μ</w:t>
      </w:r>
      <w:r w:rsidRPr="00600D25">
        <w:rPr>
          <w:rFonts w:ascii="Times New Roman" w:hAnsi="Times New Roman" w:cs="Times New Roman"/>
          <w:color w:val="111111"/>
          <w:sz w:val="26"/>
          <w:szCs w:val="26"/>
        </w:rPr>
        <w:t>ᾶ</w:t>
      </w:r>
      <w:r w:rsidRPr="00600D25">
        <w:rPr>
          <w:rFonts w:ascii="Cambria" w:hAnsi="Cambria" w:cs="Cambria"/>
          <w:color w:val="111111"/>
          <w:sz w:val="26"/>
          <w:szCs w:val="26"/>
        </w:rPr>
        <w:t>λλον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ὸ</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δυνά</w:t>
      </w:r>
      <w:r w:rsidRPr="00600D25">
        <w:rPr>
          <w:rFonts w:ascii="PT Serif" w:hAnsi="PT Serif" w:cs="PT Serif"/>
          <w:color w:val="111111"/>
          <w:sz w:val="26"/>
          <w:szCs w:val="26"/>
        </w:rPr>
        <w:t>μ</w:t>
      </w:r>
      <w:r w:rsidRPr="00600D25">
        <w:rPr>
          <w:rFonts w:ascii="Cambria" w:hAnsi="Cambria" w:cs="Cambria"/>
          <w:color w:val="111111"/>
          <w:sz w:val="26"/>
          <w:szCs w:val="26"/>
        </w:rPr>
        <w:t>ενον</w:t>
      </w:r>
      <w:r w:rsidRPr="00600D25">
        <w:rPr>
          <w:rFonts w:ascii="PT Serif" w:hAnsi="PT Serif"/>
          <w:color w:val="111111"/>
          <w:sz w:val="26"/>
          <w:szCs w:val="26"/>
          <w:lang w:val="la-Latn"/>
        </w:rPr>
        <w:t xml:space="preserve"> </w:t>
      </w:r>
      <w:r w:rsidRPr="00600D25">
        <w:rPr>
          <w:rFonts w:ascii="Segoe UI Symbol" w:hAnsi="Segoe UI Symbol" w:cs="Segoe UI Symbol"/>
          <w:color w:val="111111"/>
          <w:sz w:val="26"/>
          <w:szCs w:val="26"/>
          <w:lang w:val="la-Latn"/>
        </w:rPr>
        <w:t>⸀</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ψυχ</w:t>
      </w:r>
      <w:r w:rsidRPr="00600D25">
        <w:rPr>
          <w:rFonts w:ascii="Times New Roman" w:hAnsi="Times New Roman" w:cs="Times New Roman"/>
          <w:color w:val="111111"/>
          <w:sz w:val="26"/>
          <w:szCs w:val="26"/>
        </w:rPr>
        <w:t>ὴ</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Segoe UI Symbol" w:hAnsi="Segoe UI Symbol" w:cs="Segoe UI Symbol"/>
          <w:color w:val="111111"/>
          <w:sz w:val="26"/>
          <w:szCs w:val="26"/>
          <w:lang w:val="la-Latn"/>
        </w:rPr>
        <w:t>⸁</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σ</w:t>
      </w:r>
      <w:r w:rsidRPr="00600D25">
        <w:rPr>
          <w:rFonts w:ascii="Times New Roman" w:hAnsi="Times New Roman" w:cs="Times New Roman"/>
          <w:color w:val="111111"/>
          <w:sz w:val="26"/>
          <w:szCs w:val="26"/>
        </w:rPr>
        <w:t>ῶ</w:t>
      </w:r>
      <w:r w:rsidRPr="00600D25">
        <w:rPr>
          <w:rFonts w:ascii="PT Serif" w:hAnsi="PT Serif"/>
          <w:color w:val="111111"/>
          <w:sz w:val="26"/>
          <w:szCs w:val="26"/>
        </w:rPr>
        <w:t>μ</w:t>
      </w:r>
      <w:r w:rsidRPr="00600D25">
        <w:rPr>
          <w:rFonts w:ascii="Cambria" w:hAnsi="Cambria" w:cs="Cambria"/>
          <w:color w:val="111111"/>
          <w:sz w:val="26"/>
          <w:szCs w:val="26"/>
        </w:rPr>
        <w:t>α</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PT Serif" w:hAnsi="PT Serif"/>
          <w:color w:val="111111"/>
          <w:sz w:val="26"/>
          <w:szCs w:val="26"/>
        </w:rPr>
        <w:t>π</w:t>
      </w:r>
      <w:r w:rsidRPr="00600D25">
        <w:rPr>
          <w:rFonts w:ascii="Cambria" w:hAnsi="Cambria" w:cs="Cambria"/>
          <w:color w:val="111111"/>
          <w:sz w:val="26"/>
          <w:szCs w:val="26"/>
        </w:rPr>
        <w:t>ολέσαι</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γεένν</w:t>
      </w:r>
      <w:r w:rsidRPr="00600D25">
        <w:rPr>
          <w:rFonts w:ascii="Times New Roman" w:hAnsi="Times New Roman" w:cs="Times New Roman"/>
          <w:color w:val="111111"/>
          <w:sz w:val="26"/>
          <w:szCs w:val="26"/>
        </w:rPr>
        <w:t>ῃ</w:t>
      </w:r>
      <w:r w:rsidRPr="00600D25">
        <w:rPr>
          <w:rFonts w:ascii="PT Serif" w:hAnsi="PT Serif"/>
          <w:color w:val="111111"/>
          <w:sz w:val="26"/>
          <w:szCs w:val="26"/>
          <w:lang w:val="la-Latn"/>
        </w:rPr>
        <w:t>. </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χ</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δύο</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στρουθία</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Cambria" w:hAnsi="Cambria" w:cs="Cambria"/>
          <w:color w:val="111111"/>
          <w:sz w:val="26"/>
          <w:szCs w:val="26"/>
        </w:rPr>
        <w:t>σσαρίου</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π</w:t>
      </w:r>
      <w:r w:rsidRPr="00600D25">
        <w:rPr>
          <w:rFonts w:ascii="Cambria" w:hAnsi="Cambria" w:cs="Cambria"/>
          <w:color w:val="111111"/>
          <w:sz w:val="26"/>
          <w:szCs w:val="26"/>
        </w:rPr>
        <w:t>ωλε</w:t>
      </w:r>
      <w:r w:rsidRPr="00600D25">
        <w:rPr>
          <w:rFonts w:ascii="Times New Roman" w:hAnsi="Times New Roman" w:cs="Times New Roman"/>
          <w:color w:val="111111"/>
          <w:sz w:val="26"/>
          <w:szCs w:val="26"/>
        </w:rPr>
        <w:t>ῖ</w:t>
      </w:r>
      <w:r w:rsidRPr="00600D25">
        <w:rPr>
          <w:rFonts w:ascii="Cambria" w:hAnsi="Cambria" w:cs="Cambria"/>
          <w:color w:val="111111"/>
          <w:sz w:val="26"/>
          <w:szCs w:val="26"/>
        </w:rPr>
        <w:t>ται</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ἓ</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ξ</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ῶ</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ὐ</w:t>
      </w:r>
      <w:r w:rsidRPr="00600D25">
        <w:rPr>
          <w:rFonts w:ascii="PT Serif" w:hAnsi="PT Serif"/>
          <w:color w:val="111111"/>
          <w:sz w:val="26"/>
          <w:szCs w:val="26"/>
          <w:lang w:val="la-Latn"/>
        </w:rPr>
        <w:t xml:space="preserve"> </w:t>
      </w:r>
      <w:r w:rsidRPr="00600D25">
        <w:rPr>
          <w:rFonts w:ascii="PT Serif" w:hAnsi="PT Serif"/>
          <w:color w:val="111111"/>
          <w:sz w:val="26"/>
          <w:szCs w:val="26"/>
        </w:rPr>
        <w:t>π</w:t>
      </w:r>
      <w:r w:rsidRPr="00600D25">
        <w:rPr>
          <w:rFonts w:ascii="Cambria" w:hAnsi="Cambria" w:cs="Cambria"/>
          <w:color w:val="111111"/>
          <w:sz w:val="26"/>
          <w:szCs w:val="26"/>
        </w:rPr>
        <w:t>εσε</w:t>
      </w:r>
      <w:r w:rsidRPr="00600D25">
        <w:rPr>
          <w:rFonts w:ascii="Times New Roman" w:hAnsi="Times New Roman" w:cs="Times New Roman"/>
          <w:color w:val="111111"/>
          <w:sz w:val="26"/>
          <w:szCs w:val="26"/>
        </w:rPr>
        <w:t>ῖ</w:t>
      </w:r>
      <w:r w:rsidRPr="00600D25">
        <w:rPr>
          <w:rFonts w:ascii="Cambria" w:hAnsi="Cambria" w:cs="Cambria"/>
          <w:color w:val="111111"/>
          <w:sz w:val="26"/>
          <w:szCs w:val="26"/>
        </w:rPr>
        <w:t>ται</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PT Serif" w:hAnsi="PT Serif"/>
          <w:color w:val="111111"/>
          <w:sz w:val="26"/>
          <w:szCs w:val="26"/>
        </w:rPr>
        <w:t>π</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ὴ</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γ</w:t>
      </w:r>
      <w:r w:rsidRPr="00600D25">
        <w:rPr>
          <w:rFonts w:ascii="Times New Roman" w:hAnsi="Times New Roman" w:cs="Times New Roman"/>
          <w:color w:val="111111"/>
          <w:sz w:val="26"/>
          <w:szCs w:val="26"/>
        </w:rPr>
        <w:t>ῆ</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ἄ</w:t>
      </w:r>
      <w:r w:rsidRPr="00600D25">
        <w:rPr>
          <w:rFonts w:ascii="Cambria" w:hAnsi="Cambria" w:cs="Cambria"/>
          <w:color w:val="111111"/>
          <w:sz w:val="26"/>
          <w:szCs w:val="26"/>
        </w:rPr>
        <w:t>νευ</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το</w:t>
      </w:r>
      <w:r w:rsidRPr="00600D25">
        <w:rPr>
          <w:rFonts w:ascii="Times New Roman" w:hAnsi="Times New Roman" w:cs="Times New Roman"/>
          <w:color w:val="111111"/>
          <w:sz w:val="26"/>
          <w:szCs w:val="26"/>
        </w:rPr>
        <w:t>ῦ</w:t>
      </w:r>
      <w:r w:rsidRPr="00600D25">
        <w:rPr>
          <w:rFonts w:ascii="PT Serif" w:hAnsi="PT Serif"/>
          <w:color w:val="111111"/>
          <w:sz w:val="26"/>
          <w:szCs w:val="26"/>
          <w:lang w:val="la-Latn"/>
        </w:rPr>
        <w:t xml:space="preserve"> </w:t>
      </w:r>
      <w:r w:rsidRPr="00600D25">
        <w:rPr>
          <w:rFonts w:ascii="PT Serif" w:hAnsi="PT Serif"/>
          <w:color w:val="111111"/>
          <w:sz w:val="26"/>
          <w:szCs w:val="26"/>
        </w:rPr>
        <w:t>π</w:t>
      </w:r>
      <w:r w:rsidRPr="00600D25">
        <w:rPr>
          <w:rFonts w:ascii="Cambria" w:hAnsi="Cambria" w:cs="Cambria"/>
          <w:color w:val="111111"/>
          <w:sz w:val="26"/>
          <w:szCs w:val="26"/>
        </w:rPr>
        <w:t>ατρ</w:t>
      </w:r>
      <w:r w:rsidRPr="00600D25">
        <w:rPr>
          <w:rFonts w:ascii="Times New Roman" w:hAnsi="Times New Roman" w:cs="Times New Roman"/>
          <w:color w:val="111111"/>
          <w:sz w:val="26"/>
          <w:szCs w:val="26"/>
        </w:rPr>
        <w:t>ὸ</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ὑ</w:t>
      </w:r>
      <w:r w:rsidRPr="00600D25">
        <w:rPr>
          <w:rFonts w:ascii="PT Serif" w:hAnsi="PT Serif"/>
          <w:color w:val="111111"/>
          <w:sz w:val="26"/>
          <w:szCs w:val="26"/>
        </w:rPr>
        <w:t>μ</w:t>
      </w:r>
      <w:r w:rsidRPr="00600D25">
        <w:rPr>
          <w:rFonts w:ascii="Times New Roman" w:hAnsi="Times New Roman" w:cs="Times New Roman"/>
          <w:color w:val="111111"/>
          <w:sz w:val="26"/>
          <w:szCs w:val="26"/>
        </w:rPr>
        <w:t>ῶ</w:t>
      </w:r>
      <w:r w:rsidRPr="00600D25">
        <w:rPr>
          <w:rFonts w:ascii="Cambria" w:hAnsi="Cambria" w:cs="Cambria"/>
          <w:color w:val="111111"/>
          <w:sz w:val="26"/>
          <w:szCs w:val="26"/>
        </w:rPr>
        <w:t>ν</w:t>
      </w:r>
      <w:r w:rsidRPr="00600D25">
        <w:rPr>
          <w:rFonts w:ascii="PT Serif" w:hAnsi="PT Serif"/>
          <w:color w:val="111111"/>
          <w:sz w:val="26"/>
          <w:szCs w:val="26"/>
          <w:lang w:val="la-Latn"/>
        </w:rPr>
        <w:t>. </w:t>
      </w:r>
      <w:r w:rsidRPr="00600D25">
        <w:rPr>
          <w:rFonts w:ascii="Times New Roman" w:hAnsi="Times New Roman" w:cs="Times New Roman"/>
          <w:color w:val="111111"/>
          <w:sz w:val="26"/>
          <w:szCs w:val="26"/>
        </w:rPr>
        <w:t>ὑ</w:t>
      </w:r>
      <w:r w:rsidRPr="00600D25">
        <w:rPr>
          <w:rFonts w:ascii="PT Serif" w:hAnsi="PT Serif"/>
          <w:color w:val="111111"/>
          <w:sz w:val="26"/>
          <w:szCs w:val="26"/>
        </w:rPr>
        <w:t>μ</w:t>
      </w:r>
      <w:r w:rsidRPr="00600D25">
        <w:rPr>
          <w:rFonts w:ascii="Times New Roman" w:hAnsi="Times New Roman" w:cs="Times New Roman"/>
          <w:color w:val="111111"/>
          <w:sz w:val="26"/>
          <w:szCs w:val="26"/>
        </w:rPr>
        <w:t>ῶ</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w:t>
      </w:r>
      <w:r w:rsidRPr="00600D25">
        <w:rPr>
          <w:rFonts w:ascii="Times New Roman" w:hAnsi="Times New Roman" w:cs="Times New Roman"/>
          <w:color w:val="111111"/>
          <w:sz w:val="26"/>
          <w:szCs w:val="26"/>
        </w:rPr>
        <w:t>ὲ</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ἱ</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τρίχες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ῆ</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κεφαλ</w:t>
      </w:r>
      <w:r w:rsidRPr="00600D25">
        <w:rPr>
          <w:rFonts w:ascii="Times New Roman" w:hAnsi="Times New Roman" w:cs="Times New Roman"/>
          <w:color w:val="111111"/>
          <w:sz w:val="26"/>
          <w:szCs w:val="26"/>
        </w:rPr>
        <w:t>ῆ</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π</w:t>
      </w:r>
      <w:r w:rsidRPr="00600D25">
        <w:rPr>
          <w:rFonts w:ascii="Times New Roman" w:hAnsi="Times New Roman" w:cs="Times New Roman"/>
          <w:color w:val="111111"/>
          <w:sz w:val="26"/>
          <w:szCs w:val="26"/>
        </w:rPr>
        <w:t>ᾶ</w:t>
      </w:r>
      <w:r w:rsidRPr="00600D25">
        <w:rPr>
          <w:rFonts w:ascii="Cambria" w:hAnsi="Cambria" w:cs="Cambria"/>
          <w:color w:val="111111"/>
          <w:sz w:val="26"/>
          <w:szCs w:val="26"/>
        </w:rPr>
        <w:t>σαι</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ἠ</w:t>
      </w:r>
      <w:r w:rsidRPr="00600D25">
        <w:rPr>
          <w:rFonts w:ascii="Cambria" w:hAnsi="Cambria" w:cs="Cambria"/>
          <w:color w:val="111111"/>
          <w:sz w:val="26"/>
          <w:szCs w:val="26"/>
        </w:rPr>
        <w:t>ριθ</w:t>
      </w:r>
      <w:r w:rsidRPr="00600D25">
        <w:rPr>
          <w:rFonts w:ascii="PT Serif" w:hAnsi="PT Serif" w:cs="PT Serif"/>
          <w:color w:val="111111"/>
          <w:sz w:val="26"/>
          <w:szCs w:val="26"/>
        </w:rPr>
        <w:t>μ</w:t>
      </w:r>
      <w:r w:rsidRPr="00600D25">
        <w:rPr>
          <w:rFonts w:ascii="Cambria" w:hAnsi="Cambria" w:cs="Cambria"/>
          <w:color w:val="111111"/>
          <w:sz w:val="26"/>
          <w:szCs w:val="26"/>
        </w:rPr>
        <w:t>η</w:t>
      </w:r>
      <w:r w:rsidRPr="00600D25">
        <w:rPr>
          <w:rFonts w:ascii="PT Serif" w:hAnsi="PT Serif" w:cs="PT Serif"/>
          <w:color w:val="111111"/>
          <w:sz w:val="26"/>
          <w:szCs w:val="26"/>
        </w:rPr>
        <w:t>μ</w:t>
      </w:r>
      <w:r w:rsidRPr="00600D25">
        <w:rPr>
          <w:rFonts w:ascii="Cambria" w:hAnsi="Cambria" w:cs="Cambria"/>
          <w:color w:val="111111"/>
          <w:sz w:val="26"/>
          <w:szCs w:val="26"/>
        </w:rPr>
        <w:t>έναι</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ε</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σίν</w:t>
      </w:r>
      <w:r w:rsidRPr="00600D25">
        <w:rPr>
          <w:rFonts w:ascii="PT Serif" w:hAnsi="PT Serif"/>
          <w:color w:val="111111"/>
          <w:sz w:val="26"/>
          <w:szCs w:val="26"/>
          <w:lang w:val="la-Latn"/>
        </w:rPr>
        <w:t>. </w:t>
      </w:r>
      <w:r w:rsidRPr="00600D25">
        <w:rPr>
          <w:rFonts w:ascii="PT Serif" w:hAnsi="PT Serif"/>
          <w:color w:val="111111"/>
          <w:sz w:val="26"/>
          <w:szCs w:val="26"/>
        </w:rPr>
        <w:t>μ</w:t>
      </w:r>
      <w:r w:rsidRPr="00600D25">
        <w:rPr>
          <w:rFonts w:ascii="Times New Roman" w:hAnsi="Times New Roman" w:cs="Times New Roman"/>
          <w:color w:val="111111"/>
          <w:sz w:val="26"/>
          <w:szCs w:val="26"/>
        </w:rPr>
        <w:t>ὴ</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ὖ</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Segoe UI Symbol" w:hAnsi="Segoe UI Symbol" w:cs="Segoe UI Symbol"/>
          <w:color w:val="111111"/>
          <w:sz w:val="26"/>
          <w:szCs w:val="26"/>
          <w:lang w:val="la-Latn"/>
        </w:rPr>
        <w:t>⸀</w:t>
      </w:r>
      <w:r w:rsidRPr="00600D25">
        <w:rPr>
          <w:rFonts w:ascii="Cambria" w:hAnsi="Cambria" w:cs="Cambria"/>
          <w:color w:val="111111"/>
          <w:sz w:val="26"/>
          <w:szCs w:val="26"/>
        </w:rPr>
        <w:t>φοβε</w:t>
      </w:r>
      <w:r w:rsidRPr="00600D25">
        <w:rPr>
          <w:rFonts w:ascii="Times New Roman" w:hAnsi="Times New Roman" w:cs="Times New Roman"/>
          <w:color w:val="111111"/>
          <w:sz w:val="26"/>
          <w:szCs w:val="26"/>
        </w:rPr>
        <w:t>ῖ</w:t>
      </w:r>
      <w:r w:rsidRPr="00600D25">
        <w:rPr>
          <w:rFonts w:ascii="Cambria" w:hAnsi="Cambria" w:cs="Cambria"/>
          <w:color w:val="111111"/>
          <w:sz w:val="26"/>
          <w:szCs w:val="26"/>
        </w:rPr>
        <w:t>σθε·</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π</w:t>
      </w:r>
      <w:r w:rsidRPr="00600D25">
        <w:rPr>
          <w:rFonts w:ascii="Cambria" w:hAnsi="Cambria" w:cs="Cambria"/>
          <w:color w:val="111111"/>
          <w:sz w:val="26"/>
          <w:szCs w:val="26"/>
        </w:rPr>
        <w:t>ολλ</w:t>
      </w:r>
      <w:r w:rsidRPr="00600D25">
        <w:rPr>
          <w:rFonts w:ascii="Times New Roman" w:hAnsi="Times New Roman" w:cs="Times New Roman"/>
          <w:color w:val="111111"/>
          <w:sz w:val="26"/>
          <w:szCs w:val="26"/>
        </w:rPr>
        <w:t>ῶ</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στρουθίων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διαφέρετε</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ὑ</w:t>
      </w:r>
      <w:r w:rsidRPr="00600D25">
        <w:rPr>
          <w:rFonts w:ascii="PT Serif" w:hAnsi="PT Serif"/>
          <w:color w:val="111111"/>
          <w:sz w:val="26"/>
          <w:szCs w:val="26"/>
        </w:rPr>
        <w:t>μ</w:t>
      </w:r>
      <w:r w:rsidRPr="00600D25">
        <w:rPr>
          <w:rFonts w:ascii="Cambria" w:hAnsi="Cambria" w:cs="Cambria"/>
          <w:color w:val="111111"/>
          <w:sz w:val="26"/>
          <w:szCs w:val="26"/>
        </w:rPr>
        <w:t>ε</w:t>
      </w:r>
      <w:r w:rsidRPr="00600D25">
        <w:rPr>
          <w:rFonts w:ascii="Times New Roman" w:hAnsi="Times New Roman" w:cs="Times New Roman"/>
          <w:color w:val="111111"/>
          <w:sz w:val="26"/>
          <w:szCs w:val="26"/>
        </w:rPr>
        <w:t>ῖ</w:t>
      </w:r>
      <w:r w:rsidRPr="00600D25">
        <w:rPr>
          <w:rFonts w:ascii="Cambria" w:hAnsi="Cambria" w:cs="Cambria"/>
          <w:color w:val="111111"/>
          <w:sz w:val="26"/>
          <w:szCs w:val="26"/>
        </w:rPr>
        <w:t>ς</w:t>
      </w:r>
      <w:r w:rsidRPr="00600D25">
        <w:rPr>
          <w:rFonts w:ascii="PT Serif" w:hAnsi="PT Serif"/>
          <w:color w:val="111111"/>
          <w:sz w:val="26"/>
          <w:szCs w:val="26"/>
          <w:lang w:val="la-Latn"/>
        </w:rPr>
        <w:t>. </w:t>
      </w:r>
      <w:r w:rsidRPr="00600D25">
        <w:rPr>
          <w:rFonts w:ascii="Cambria" w:hAnsi="Cambria" w:cs="Cambria"/>
          <w:color w:val="111111"/>
          <w:sz w:val="26"/>
          <w:szCs w:val="26"/>
        </w:rPr>
        <w:t>Π</w:t>
      </w:r>
      <w:r w:rsidRPr="00600D25">
        <w:rPr>
          <w:rFonts w:ascii="Times New Roman" w:hAnsi="Times New Roman" w:cs="Times New Roman"/>
          <w:color w:val="111111"/>
          <w:sz w:val="26"/>
          <w:szCs w:val="26"/>
        </w:rPr>
        <w:t>ᾶ</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ὖ</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ὅ</w:t>
      </w:r>
      <w:r w:rsidRPr="00600D25">
        <w:rPr>
          <w:rFonts w:ascii="Cambria" w:hAnsi="Cambria" w:cs="Cambria"/>
          <w:color w:val="111111"/>
          <w:sz w:val="26"/>
          <w:szCs w:val="26"/>
        </w:rPr>
        <w:t>στις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ὁ</w:t>
      </w:r>
      <w:r w:rsidRPr="00600D25">
        <w:rPr>
          <w:rFonts w:ascii="PT Serif" w:hAnsi="PT Serif"/>
          <w:color w:val="111111"/>
          <w:sz w:val="26"/>
          <w:szCs w:val="26"/>
        </w:rPr>
        <w:t>μ</w:t>
      </w:r>
      <w:r w:rsidRPr="00600D25">
        <w:rPr>
          <w:rFonts w:ascii="Cambria" w:hAnsi="Cambria" w:cs="Cambria"/>
          <w:color w:val="111111"/>
          <w:sz w:val="26"/>
          <w:szCs w:val="26"/>
        </w:rPr>
        <w:t>ολογήσει</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PT Serif" w:hAnsi="PT Serif"/>
          <w:color w:val="111111"/>
          <w:sz w:val="26"/>
          <w:szCs w:val="26"/>
        </w:rPr>
        <w:t>μ</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ἔ</w:t>
      </w:r>
      <w:r w:rsidRPr="00600D25">
        <w:rPr>
          <w:rFonts w:ascii="PT Serif" w:hAnsi="PT Serif"/>
          <w:color w:val="111111"/>
          <w:sz w:val="26"/>
          <w:szCs w:val="26"/>
        </w:rPr>
        <w:t>μπ</w:t>
      </w:r>
      <w:r w:rsidRPr="00600D25">
        <w:rPr>
          <w:rFonts w:ascii="Cambria" w:hAnsi="Cambria" w:cs="Cambria"/>
          <w:color w:val="111111"/>
          <w:sz w:val="26"/>
          <w:szCs w:val="26"/>
        </w:rPr>
        <w:t>ροσθεν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ῶ</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Cambria" w:hAnsi="Cambria" w:cs="Cambria"/>
          <w:color w:val="111111"/>
          <w:sz w:val="26"/>
          <w:szCs w:val="26"/>
        </w:rPr>
        <w:t>νθρώ</w:t>
      </w:r>
      <w:r w:rsidRPr="00600D25">
        <w:rPr>
          <w:rFonts w:ascii="PT Serif" w:hAnsi="PT Serif" w:cs="PT Serif"/>
          <w:color w:val="111111"/>
          <w:sz w:val="26"/>
          <w:szCs w:val="26"/>
        </w:rPr>
        <w:t>π</w:t>
      </w:r>
      <w:r w:rsidRPr="00600D25">
        <w:rPr>
          <w:rFonts w:ascii="Cambria" w:hAnsi="Cambria" w:cs="Cambria"/>
          <w:color w:val="111111"/>
          <w:sz w:val="26"/>
          <w:szCs w:val="26"/>
        </w:rPr>
        <w:t>ων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ὁ</w:t>
      </w:r>
      <w:r w:rsidRPr="00600D25">
        <w:rPr>
          <w:rFonts w:ascii="PT Serif" w:hAnsi="PT Serif"/>
          <w:color w:val="111111"/>
          <w:sz w:val="26"/>
          <w:szCs w:val="26"/>
        </w:rPr>
        <w:t>μ</w:t>
      </w:r>
      <w:r w:rsidRPr="00600D25">
        <w:rPr>
          <w:rFonts w:ascii="Cambria" w:hAnsi="Cambria" w:cs="Cambria"/>
          <w:color w:val="111111"/>
          <w:sz w:val="26"/>
          <w:szCs w:val="26"/>
        </w:rPr>
        <w:t>ολογήσω</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w:t>
      </w:r>
      <w:r w:rsidRPr="00600D25">
        <w:rPr>
          <w:rFonts w:ascii="Times New Roman" w:hAnsi="Times New Roman" w:cs="Times New Roman"/>
          <w:color w:val="111111"/>
          <w:sz w:val="26"/>
          <w:szCs w:val="26"/>
        </w:rPr>
        <w:t>ἀ</w:t>
      </w:r>
      <w:r w:rsidRPr="00600D25">
        <w:rPr>
          <w:rFonts w:ascii="Cambria" w:hAnsi="Cambria" w:cs="Cambria"/>
          <w:color w:val="111111"/>
          <w:sz w:val="26"/>
          <w:szCs w:val="26"/>
        </w:rPr>
        <w:t>γ</w:t>
      </w:r>
      <w:r w:rsidRPr="00600D25">
        <w:rPr>
          <w:rFonts w:ascii="Times New Roman" w:hAnsi="Times New Roman" w:cs="Times New Roman"/>
          <w:color w:val="111111"/>
          <w:sz w:val="26"/>
          <w:szCs w:val="26"/>
        </w:rPr>
        <w:t>ὼ</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ῷ</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ἔ</w:t>
      </w:r>
      <w:r w:rsidRPr="00600D25">
        <w:rPr>
          <w:rFonts w:ascii="PT Serif" w:hAnsi="PT Serif"/>
          <w:color w:val="111111"/>
          <w:sz w:val="26"/>
          <w:szCs w:val="26"/>
        </w:rPr>
        <w:t>μπ</w:t>
      </w:r>
      <w:r w:rsidRPr="00600D25">
        <w:rPr>
          <w:rFonts w:ascii="Cambria" w:hAnsi="Cambria" w:cs="Cambria"/>
          <w:color w:val="111111"/>
          <w:sz w:val="26"/>
          <w:szCs w:val="26"/>
        </w:rPr>
        <w:t>ροσθεν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το</w:t>
      </w:r>
      <w:r w:rsidRPr="00600D25">
        <w:rPr>
          <w:rFonts w:ascii="Times New Roman" w:hAnsi="Times New Roman" w:cs="Times New Roman"/>
          <w:color w:val="111111"/>
          <w:sz w:val="26"/>
          <w:szCs w:val="26"/>
        </w:rPr>
        <w:t>ῦ</w:t>
      </w:r>
      <w:r w:rsidRPr="00600D25">
        <w:rPr>
          <w:rFonts w:ascii="PT Serif" w:hAnsi="PT Serif"/>
          <w:color w:val="111111"/>
          <w:sz w:val="26"/>
          <w:szCs w:val="26"/>
          <w:lang w:val="la-Latn"/>
        </w:rPr>
        <w:t xml:space="preserve"> </w:t>
      </w:r>
      <w:r w:rsidRPr="00600D25">
        <w:rPr>
          <w:rFonts w:ascii="PT Serif" w:hAnsi="PT Serif"/>
          <w:color w:val="111111"/>
          <w:sz w:val="26"/>
          <w:szCs w:val="26"/>
        </w:rPr>
        <w:t>π</w:t>
      </w:r>
      <w:r w:rsidRPr="00600D25">
        <w:rPr>
          <w:rFonts w:ascii="Cambria" w:hAnsi="Cambria" w:cs="Cambria"/>
          <w:color w:val="111111"/>
          <w:sz w:val="26"/>
          <w:szCs w:val="26"/>
        </w:rPr>
        <w:t>ατρός</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μ</w:t>
      </w:r>
      <w:r w:rsidRPr="00600D25">
        <w:rPr>
          <w:rFonts w:ascii="Cambria" w:hAnsi="Cambria" w:cs="Cambria"/>
          <w:color w:val="111111"/>
          <w:sz w:val="26"/>
          <w:szCs w:val="26"/>
        </w:rPr>
        <w:t>ου</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το</w:t>
      </w:r>
      <w:r w:rsidRPr="00600D25">
        <w:rPr>
          <w:rFonts w:ascii="Times New Roman" w:hAnsi="Times New Roman" w:cs="Times New Roman"/>
          <w:color w:val="111111"/>
          <w:sz w:val="26"/>
          <w:szCs w:val="26"/>
        </w:rPr>
        <w:t>ῦ</w:t>
      </w:r>
      <w:r w:rsidRPr="00600D25">
        <w:rPr>
          <w:rFonts w:ascii="PT Serif" w:hAnsi="PT Serif"/>
          <w:color w:val="111111"/>
          <w:sz w:val="26"/>
          <w:szCs w:val="26"/>
          <w:lang w:val="la-Latn"/>
        </w:rPr>
        <w:t xml:space="preserve"> </w:t>
      </w:r>
      <w:r w:rsidRPr="00600D25">
        <w:rPr>
          <w:rFonts w:ascii="Segoe UI Symbol" w:hAnsi="Segoe UI Symbol" w:cs="Segoe UI Symbol"/>
          <w:color w:val="111111"/>
          <w:sz w:val="26"/>
          <w:szCs w:val="26"/>
          <w:lang w:val="la-Latn"/>
        </w:rPr>
        <w:t>⸀</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ρανο</w:t>
      </w:r>
      <w:r w:rsidRPr="00600D25">
        <w:rPr>
          <w:rFonts w:ascii="Times New Roman" w:hAnsi="Times New Roman" w:cs="Times New Roman"/>
          <w:color w:val="111111"/>
          <w:sz w:val="26"/>
          <w:szCs w:val="26"/>
        </w:rPr>
        <w:t>ῖ</w:t>
      </w:r>
      <w:r w:rsidRPr="00600D25">
        <w:rPr>
          <w:rFonts w:ascii="Cambria" w:hAnsi="Cambria" w:cs="Cambria"/>
          <w:color w:val="111111"/>
          <w:sz w:val="26"/>
          <w:szCs w:val="26"/>
        </w:rPr>
        <w:t>ς·</w:t>
      </w:r>
      <w:r w:rsidRPr="00600D25">
        <w:rPr>
          <w:rFonts w:ascii="PT Serif" w:hAnsi="PT Serif"/>
          <w:color w:val="111111"/>
          <w:sz w:val="26"/>
          <w:szCs w:val="26"/>
          <w:lang w:val="la-Latn"/>
        </w:rPr>
        <w:t> </w:t>
      </w:r>
      <w:r w:rsidRPr="00600D25">
        <w:rPr>
          <w:rFonts w:ascii="Times New Roman" w:hAnsi="Times New Roman" w:cs="Times New Roman"/>
          <w:color w:val="111111"/>
          <w:sz w:val="26"/>
          <w:szCs w:val="26"/>
        </w:rPr>
        <w:t>ὅ</w:t>
      </w:r>
      <w:r w:rsidRPr="00600D25">
        <w:rPr>
          <w:rFonts w:ascii="Cambria" w:hAnsi="Cambria" w:cs="Cambria"/>
          <w:color w:val="111111"/>
          <w:sz w:val="26"/>
          <w:szCs w:val="26"/>
        </w:rPr>
        <w:t>στις</w:t>
      </w:r>
      <w:r w:rsidRPr="00600D25">
        <w:rPr>
          <w:rFonts w:ascii="PT Serif" w:hAnsi="PT Serif"/>
          <w:color w:val="111111"/>
          <w:sz w:val="26"/>
          <w:szCs w:val="26"/>
          <w:lang w:val="la-Latn"/>
        </w:rPr>
        <w:t xml:space="preserve"> </w:t>
      </w:r>
      <w:r w:rsidRPr="00600D25">
        <w:rPr>
          <w:rFonts w:ascii="Segoe UI Symbol" w:hAnsi="Segoe UI Symbol" w:cs="Segoe UI Symbol"/>
          <w:color w:val="111111"/>
          <w:sz w:val="26"/>
          <w:szCs w:val="26"/>
          <w:lang w:val="la-Latn"/>
        </w:rPr>
        <w:t>⸂</w:t>
      </w:r>
      <w:r w:rsidRPr="00600D25">
        <w:rPr>
          <w:rFonts w:ascii="Cambria" w:hAnsi="Cambria" w:cs="Cambria"/>
          <w:color w:val="111111"/>
          <w:sz w:val="26"/>
          <w:szCs w:val="26"/>
        </w:rPr>
        <w:t>δ</w:t>
      </w:r>
      <w:r w:rsidRPr="00600D25">
        <w:rPr>
          <w:rFonts w:ascii="Times New Roman" w:hAnsi="Times New Roman" w:cs="Times New Roman"/>
          <w:color w:val="111111"/>
          <w:sz w:val="26"/>
          <w:szCs w:val="26"/>
        </w:rPr>
        <w:t>᾽</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ἂ</w:t>
      </w:r>
      <w:r w:rsidRPr="00600D25">
        <w:rPr>
          <w:rFonts w:ascii="Cambria" w:hAnsi="Cambria" w:cs="Cambria"/>
          <w:color w:val="111111"/>
          <w:sz w:val="26"/>
          <w:szCs w:val="26"/>
        </w:rPr>
        <w:t>ν</w:t>
      </w:r>
      <w:r w:rsidRPr="00600D25">
        <w:rPr>
          <w:rFonts w:ascii="Segoe UI Symbol" w:hAnsi="Segoe UI Symbol" w:cs="Segoe UI Symbol"/>
          <w:color w:val="111111"/>
          <w:sz w:val="26"/>
          <w:szCs w:val="26"/>
          <w:lang w:val="la-Latn"/>
        </w:rPr>
        <w:t>⸃</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Cambria" w:hAnsi="Cambria" w:cs="Cambria"/>
          <w:color w:val="111111"/>
          <w:sz w:val="26"/>
          <w:szCs w:val="26"/>
        </w:rPr>
        <w:t>ρνήσηταί</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μ</w:t>
      </w:r>
      <w:r w:rsidRPr="00600D25">
        <w:rPr>
          <w:rFonts w:ascii="Cambria" w:hAnsi="Cambria" w:cs="Cambria"/>
          <w:color w:val="111111"/>
          <w:sz w:val="26"/>
          <w:szCs w:val="26"/>
        </w:rPr>
        <w:t>ε</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ἔ</w:t>
      </w:r>
      <w:r w:rsidRPr="00600D25">
        <w:rPr>
          <w:rFonts w:ascii="PT Serif" w:hAnsi="PT Serif"/>
          <w:color w:val="111111"/>
          <w:sz w:val="26"/>
          <w:szCs w:val="26"/>
        </w:rPr>
        <w:t>μπ</w:t>
      </w:r>
      <w:r w:rsidRPr="00600D25">
        <w:rPr>
          <w:rFonts w:ascii="Cambria" w:hAnsi="Cambria" w:cs="Cambria"/>
          <w:color w:val="111111"/>
          <w:sz w:val="26"/>
          <w:szCs w:val="26"/>
        </w:rPr>
        <w:t>ροσθεν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ῶ</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Cambria" w:hAnsi="Cambria" w:cs="Cambria"/>
          <w:color w:val="111111"/>
          <w:sz w:val="26"/>
          <w:szCs w:val="26"/>
        </w:rPr>
        <w:t>νθρώ</w:t>
      </w:r>
      <w:r w:rsidRPr="00600D25">
        <w:rPr>
          <w:rFonts w:ascii="PT Serif" w:hAnsi="PT Serif" w:cs="PT Serif"/>
          <w:color w:val="111111"/>
          <w:sz w:val="26"/>
          <w:szCs w:val="26"/>
        </w:rPr>
        <w:t>π</w:t>
      </w:r>
      <w:r w:rsidRPr="00600D25">
        <w:rPr>
          <w:rFonts w:ascii="Cambria" w:hAnsi="Cambria" w:cs="Cambria"/>
          <w:color w:val="111111"/>
          <w:sz w:val="26"/>
          <w:szCs w:val="26"/>
        </w:rPr>
        <w:t>ων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Cambria" w:hAnsi="Cambria" w:cs="Cambria"/>
          <w:color w:val="111111"/>
          <w:sz w:val="26"/>
          <w:szCs w:val="26"/>
        </w:rPr>
        <w:t>ρνήσο</w:t>
      </w:r>
      <w:r w:rsidRPr="00600D25">
        <w:rPr>
          <w:rFonts w:ascii="PT Serif" w:hAnsi="PT Serif" w:cs="PT Serif"/>
          <w:color w:val="111111"/>
          <w:sz w:val="26"/>
          <w:szCs w:val="26"/>
        </w:rPr>
        <w:t>μ</w:t>
      </w:r>
      <w:r w:rsidRPr="00600D25">
        <w:rPr>
          <w:rFonts w:ascii="Cambria" w:hAnsi="Cambria" w:cs="Cambria"/>
          <w:color w:val="111111"/>
          <w:sz w:val="26"/>
          <w:szCs w:val="26"/>
        </w:rPr>
        <w:t>αι</w:t>
      </w:r>
      <w:r w:rsidRPr="00600D25">
        <w:rPr>
          <w:rFonts w:ascii="PT Serif" w:hAnsi="PT Serif"/>
          <w:color w:val="111111"/>
          <w:sz w:val="26"/>
          <w:szCs w:val="26"/>
          <w:lang w:val="la-Latn"/>
        </w:rPr>
        <w:t xml:space="preserve"> </w:t>
      </w:r>
      <w:r w:rsidRPr="00600D25">
        <w:rPr>
          <w:rFonts w:ascii="Segoe UI Symbol" w:hAnsi="Segoe UI Symbol" w:cs="Segoe UI Symbol"/>
          <w:color w:val="111111"/>
          <w:sz w:val="26"/>
          <w:szCs w:val="26"/>
          <w:lang w:val="la-Latn"/>
        </w:rPr>
        <w:t>⸂</w:t>
      </w:r>
      <w:r w:rsidRPr="00600D25">
        <w:rPr>
          <w:rFonts w:ascii="Cambria" w:hAnsi="Cambria" w:cs="Cambria"/>
          <w:color w:val="111111"/>
          <w:sz w:val="26"/>
          <w:szCs w:val="26"/>
        </w:rPr>
        <w:t>κ</w:t>
      </w:r>
      <w:r w:rsidRPr="00600D25">
        <w:rPr>
          <w:rFonts w:ascii="Times New Roman" w:hAnsi="Times New Roman" w:cs="Times New Roman"/>
          <w:color w:val="111111"/>
          <w:sz w:val="26"/>
          <w:szCs w:val="26"/>
        </w:rPr>
        <w:t>ἀ</w:t>
      </w:r>
      <w:r w:rsidRPr="00600D25">
        <w:rPr>
          <w:rFonts w:ascii="Cambria" w:hAnsi="Cambria" w:cs="Cambria"/>
          <w:color w:val="111111"/>
          <w:sz w:val="26"/>
          <w:szCs w:val="26"/>
        </w:rPr>
        <w:t>γ</w:t>
      </w:r>
      <w:r w:rsidRPr="00600D25">
        <w:rPr>
          <w:rFonts w:ascii="Times New Roman" w:hAnsi="Times New Roman" w:cs="Times New Roman"/>
          <w:color w:val="111111"/>
          <w:sz w:val="26"/>
          <w:szCs w:val="26"/>
        </w:rPr>
        <w:t>ὼ</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ὸ</w:t>
      </w:r>
      <w:r w:rsidRPr="00600D25">
        <w:rPr>
          <w:rFonts w:ascii="Cambria" w:hAnsi="Cambria" w:cs="Cambria"/>
          <w:color w:val="111111"/>
          <w:sz w:val="26"/>
          <w:szCs w:val="26"/>
        </w:rPr>
        <w:t>ν</w:t>
      </w:r>
      <w:r w:rsidRPr="00600D25">
        <w:rPr>
          <w:rFonts w:ascii="Segoe UI Symbol" w:hAnsi="Segoe UI Symbol" w:cs="Segoe UI Symbol"/>
          <w:color w:val="111111"/>
          <w:sz w:val="26"/>
          <w:szCs w:val="26"/>
          <w:lang w:val="la-Latn"/>
        </w:rPr>
        <w:t>⸃</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ἔ</w:t>
      </w:r>
      <w:r w:rsidRPr="00600D25">
        <w:rPr>
          <w:rFonts w:ascii="PT Serif" w:hAnsi="PT Serif"/>
          <w:color w:val="111111"/>
          <w:sz w:val="26"/>
          <w:szCs w:val="26"/>
        </w:rPr>
        <w:t>μπ</w:t>
      </w:r>
      <w:r w:rsidRPr="00600D25">
        <w:rPr>
          <w:rFonts w:ascii="Cambria" w:hAnsi="Cambria" w:cs="Cambria"/>
          <w:color w:val="111111"/>
          <w:sz w:val="26"/>
          <w:szCs w:val="26"/>
        </w:rPr>
        <w:t>ροσθεν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το</w:t>
      </w:r>
      <w:r w:rsidRPr="00600D25">
        <w:rPr>
          <w:rFonts w:ascii="Times New Roman" w:hAnsi="Times New Roman" w:cs="Times New Roman"/>
          <w:color w:val="111111"/>
          <w:sz w:val="26"/>
          <w:szCs w:val="26"/>
        </w:rPr>
        <w:t>ῦ</w:t>
      </w:r>
      <w:r w:rsidRPr="00600D25">
        <w:rPr>
          <w:rFonts w:ascii="PT Serif" w:hAnsi="PT Serif"/>
          <w:color w:val="111111"/>
          <w:sz w:val="26"/>
          <w:szCs w:val="26"/>
          <w:lang w:val="la-Latn"/>
        </w:rPr>
        <w:t xml:space="preserve"> </w:t>
      </w:r>
      <w:r w:rsidRPr="00600D25">
        <w:rPr>
          <w:rFonts w:ascii="PT Serif" w:hAnsi="PT Serif"/>
          <w:color w:val="111111"/>
          <w:sz w:val="26"/>
          <w:szCs w:val="26"/>
        </w:rPr>
        <w:t>π</w:t>
      </w:r>
      <w:r w:rsidRPr="00600D25">
        <w:rPr>
          <w:rFonts w:ascii="Cambria" w:hAnsi="Cambria" w:cs="Cambria"/>
          <w:color w:val="111111"/>
          <w:sz w:val="26"/>
          <w:szCs w:val="26"/>
        </w:rPr>
        <w:t>ατρός</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μ</w:t>
      </w:r>
      <w:r w:rsidRPr="00600D25">
        <w:rPr>
          <w:rFonts w:ascii="Cambria" w:hAnsi="Cambria" w:cs="Cambria"/>
          <w:color w:val="111111"/>
          <w:sz w:val="26"/>
          <w:szCs w:val="26"/>
        </w:rPr>
        <w:t>ου</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το</w:t>
      </w:r>
      <w:r w:rsidRPr="00600D25">
        <w:rPr>
          <w:rFonts w:ascii="Times New Roman" w:hAnsi="Times New Roman" w:cs="Times New Roman"/>
          <w:color w:val="111111"/>
          <w:sz w:val="26"/>
          <w:szCs w:val="26"/>
        </w:rPr>
        <w:t>ῦ</w:t>
      </w:r>
      <w:r w:rsidRPr="00600D25">
        <w:rPr>
          <w:rFonts w:ascii="PT Serif" w:hAnsi="PT Serif"/>
          <w:color w:val="111111"/>
          <w:sz w:val="26"/>
          <w:szCs w:val="26"/>
          <w:lang w:val="la-Latn"/>
        </w:rPr>
        <w:t xml:space="preserve"> </w:t>
      </w:r>
      <w:r w:rsidRPr="00600D25">
        <w:rPr>
          <w:rFonts w:ascii="Segoe UI Symbol" w:hAnsi="Segoe UI Symbol" w:cs="Segoe UI Symbol"/>
          <w:color w:val="111111"/>
          <w:sz w:val="26"/>
          <w:szCs w:val="26"/>
          <w:lang w:val="la-Latn"/>
        </w:rPr>
        <w:t>⸀</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ρανο</w:t>
      </w:r>
      <w:r w:rsidRPr="00600D25">
        <w:rPr>
          <w:rFonts w:ascii="Times New Roman" w:hAnsi="Times New Roman" w:cs="Times New Roman"/>
          <w:color w:val="111111"/>
          <w:sz w:val="26"/>
          <w:szCs w:val="26"/>
        </w:rPr>
        <w:t>ῖ</w:t>
      </w:r>
      <w:r w:rsidRPr="00600D25">
        <w:rPr>
          <w:rFonts w:ascii="Cambria" w:hAnsi="Cambria" w:cs="Cambria"/>
          <w:color w:val="111111"/>
          <w:sz w:val="26"/>
          <w:szCs w:val="26"/>
        </w:rPr>
        <w:t>ς</w:t>
      </w:r>
      <w:r w:rsidRPr="00600D25">
        <w:rPr>
          <w:rFonts w:ascii="PT Serif" w:hAnsi="PT Serif"/>
          <w:color w:val="111111"/>
          <w:sz w:val="26"/>
          <w:szCs w:val="26"/>
          <w:lang w:val="la-Latn"/>
        </w:rPr>
        <w:t>.</w:t>
      </w:r>
    </w:p>
    <w:p w14:paraId="0C28B444" w14:textId="77777777" w:rsidR="00600D25" w:rsidRPr="00600D25" w:rsidRDefault="00600D25" w:rsidP="00600D25">
      <w:pPr>
        <w:jc w:val="both"/>
        <w:rPr>
          <w:rFonts w:ascii="Arial" w:hAnsi="Arial" w:cs="Arial"/>
          <w:sz w:val="24"/>
          <w:szCs w:val="24"/>
        </w:rPr>
      </w:pPr>
      <w:bookmarkStart w:id="10" w:name="_Hlk210162732"/>
      <w:r w:rsidRPr="00600D25">
        <w:rPr>
          <w:rFonts w:ascii="Cambria" w:hAnsi="Cambria" w:cs="Cambria"/>
          <w:color w:val="111111"/>
          <w:sz w:val="26"/>
          <w:szCs w:val="26"/>
        </w:rPr>
        <w:t>Μ</w:t>
      </w:r>
      <w:r w:rsidRPr="00600D25">
        <w:rPr>
          <w:rFonts w:ascii="Times New Roman" w:hAnsi="Times New Roman" w:cs="Times New Roman"/>
          <w:color w:val="111111"/>
          <w:sz w:val="26"/>
          <w:szCs w:val="26"/>
        </w:rPr>
        <w:t>ὴ</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νο</w:t>
      </w:r>
      <w:r w:rsidRPr="00600D25">
        <w:rPr>
          <w:rFonts w:ascii="PT Serif" w:hAnsi="PT Serif" w:cs="PT Serif"/>
          <w:color w:val="111111"/>
          <w:sz w:val="26"/>
          <w:szCs w:val="26"/>
        </w:rPr>
        <w:t>μ</w:t>
      </w:r>
      <w:r w:rsidRPr="00600D25">
        <w:rPr>
          <w:rFonts w:ascii="Cambria" w:hAnsi="Cambria" w:cs="Cambria"/>
          <w:color w:val="111111"/>
          <w:sz w:val="26"/>
          <w:szCs w:val="26"/>
        </w:rPr>
        <w:t>ίσητε</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ὅ</w:t>
      </w:r>
      <w:r w:rsidRPr="00600D25">
        <w:rPr>
          <w:rFonts w:ascii="Cambria" w:hAnsi="Cambria" w:cs="Cambria"/>
          <w:color w:val="111111"/>
          <w:sz w:val="26"/>
          <w:szCs w:val="26"/>
        </w:rPr>
        <w:t>τι</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ἦ</w:t>
      </w:r>
      <w:r w:rsidRPr="00600D25">
        <w:rPr>
          <w:rFonts w:ascii="Cambria" w:hAnsi="Cambria" w:cs="Cambria"/>
          <w:color w:val="111111"/>
          <w:sz w:val="26"/>
          <w:szCs w:val="26"/>
        </w:rPr>
        <w:t>λθον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βαλε</w:t>
      </w:r>
      <w:r w:rsidRPr="00600D25">
        <w:rPr>
          <w:rFonts w:ascii="Times New Roman" w:hAnsi="Times New Roman" w:cs="Times New Roman"/>
          <w:color w:val="111111"/>
          <w:sz w:val="26"/>
          <w:szCs w:val="26"/>
        </w:rPr>
        <w:t>ῖ</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ε</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ρήνην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PT Serif" w:hAnsi="PT Serif"/>
          <w:color w:val="111111"/>
          <w:sz w:val="26"/>
          <w:szCs w:val="26"/>
        </w:rPr>
        <w:t>π</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ὴ</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γ</w:t>
      </w:r>
      <w:r w:rsidRPr="00600D25">
        <w:rPr>
          <w:rFonts w:ascii="Times New Roman" w:hAnsi="Times New Roman" w:cs="Times New Roman"/>
          <w:color w:val="111111"/>
          <w:sz w:val="26"/>
          <w:szCs w:val="26"/>
        </w:rPr>
        <w:t>ῆ</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κ</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ἦ</w:t>
      </w:r>
      <w:r w:rsidRPr="00600D25">
        <w:rPr>
          <w:rFonts w:ascii="Cambria" w:hAnsi="Cambria" w:cs="Cambria"/>
          <w:color w:val="111111"/>
          <w:sz w:val="26"/>
          <w:szCs w:val="26"/>
        </w:rPr>
        <w:t>λθον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βαλε</w:t>
      </w:r>
      <w:r w:rsidRPr="00600D25">
        <w:rPr>
          <w:rFonts w:ascii="Times New Roman" w:hAnsi="Times New Roman" w:cs="Times New Roman"/>
          <w:color w:val="111111"/>
          <w:sz w:val="26"/>
          <w:szCs w:val="26"/>
        </w:rPr>
        <w:t>ῖ</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ε</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ρήνην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Cambria" w:hAnsi="Cambria" w:cs="Cambria"/>
          <w:color w:val="111111"/>
          <w:sz w:val="26"/>
          <w:szCs w:val="26"/>
        </w:rPr>
        <w:t>λλ</w:t>
      </w:r>
      <w:r w:rsidRPr="00600D25">
        <w:rPr>
          <w:rFonts w:ascii="Times New Roman" w:hAnsi="Times New Roman" w:cs="Times New Roman"/>
          <w:color w:val="111111"/>
          <w:sz w:val="26"/>
          <w:szCs w:val="26"/>
        </w:rPr>
        <w:t>ὰ</w:t>
      </w:r>
      <w:r w:rsidRPr="00600D25">
        <w:rPr>
          <w:rFonts w:ascii="PT Serif" w:hAnsi="PT Serif"/>
          <w:color w:val="111111"/>
          <w:sz w:val="26"/>
          <w:szCs w:val="26"/>
          <w:lang w:val="la-Latn"/>
        </w:rPr>
        <w:t xml:space="preserve"> </w:t>
      </w:r>
      <w:r w:rsidRPr="00600D25">
        <w:rPr>
          <w:rFonts w:ascii="PT Serif" w:hAnsi="PT Serif"/>
          <w:color w:val="111111"/>
          <w:sz w:val="26"/>
          <w:szCs w:val="26"/>
        </w:rPr>
        <w:t>μ</w:t>
      </w:r>
      <w:r w:rsidRPr="00600D25">
        <w:rPr>
          <w:rFonts w:ascii="Cambria" w:hAnsi="Cambria" w:cs="Cambria"/>
          <w:color w:val="111111"/>
          <w:sz w:val="26"/>
          <w:szCs w:val="26"/>
        </w:rPr>
        <w:t>άχαιραν</w:t>
      </w:r>
      <w:r w:rsidRPr="00600D25">
        <w:rPr>
          <w:rFonts w:ascii="PT Serif" w:hAnsi="PT Serif"/>
          <w:color w:val="111111"/>
          <w:sz w:val="26"/>
          <w:szCs w:val="26"/>
          <w:lang w:val="la-Latn"/>
        </w:rPr>
        <w:t>.</w:t>
      </w:r>
      <w:bookmarkEnd w:id="10"/>
      <w:r w:rsidRPr="00600D25">
        <w:rPr>
          <w:rFonts w:ascii="PT Serif" w:hAnsi="PT Serif"/>
          <w:color w:val="111111"/>
          <w:sz w:val="26"/>
          <w:szCs w:val="26"/>
          <w:lang w:val="la-Latn"/>
        </w:rPr>
        <w:t> </w:t>
      </w:r>
      <w:r w:rsidRPr="00600D25">
        <w:rPr>
          <w:rFonts w:ascii="Times New Roman" w:hAnsi="Times New Roman" w:cs="Times New Roman"/>
          <w:color w:val="111111"/>
          <w:sz w:val="26"/>
          <w:szCs w:val="26"/>
        </w:rPr>
        <w:t>ἦ</w:t>
      </w:r>
      <w:r w:rsidRPr="00600D25">
        <w:rPr>
          <w:rFonts w:ascii="Cambria" w:hAnsi="Cambria" w:cs="Cambria"/>
          <w:color w:val="111111"/>
          <w:sz w:val="26"/>
          <w:szCs w:val="26"/>
        </w:rPr>
        <w:t>λθον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γ</w:t>
      </w:r>
      <w:r w:rsidRPr="00600D25">
        <w:rPr>
          <w:rFonts w:ascii="Times New Roman" w:hAnsi="Times New Roman" w:cs="Times New Roman"/>
          <w:color w:val="111111"/>
          <w:sz w:val="26"/>
          <w:szCs w:val="26"/>
        </w:rPr>
        <w:t>ὰ</w:t>
      </w:r>
      <w:r w:rsidRPr="00600D25">
        <w:rPr>
          <w:rFonts w:ascii="Cambria" w:hAnsi="Cambria" w:cs="Cambria"/>
          <w:color w:val="111111"/>
          <w:sz w:val="26"/>
          <w:szCs w:val="26"/>
        </w:rPr>
        <w:t>ρ</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διχάσαι</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ἄ</w:t>
      </w:r>
      <w:r w:rsidRPr="00600D25">
        <w:rPr>
          <w:rFonts w:ascii="Cambria" w:hAnsi="Cambria" w:cs="Cambria"/>
          <w:color w:val="111111"/>
          <w:sz w:val="26"/>
          <w:szCs w:val="26"/>
        </w:rPr>
        <w:t>νθρω</w:t>
      </w:r>
      <w:r w:rsidRPr="00600D25">
        <w:rPr>
          <w:rFonts w:ascii="PT Serif" w:hAnsi="PT Serif" w:cs="PT Serif"/>
          <w:color w:val="111111"/>
          <w:sz w:val="26"/>
          <w:szCs w:val="26"/>
        </w:rPr>
        <w:t>π</w:t>
      </w:r>
      <w:r w:rsidRPr="00600D25">
        <w:rPr>
          <w:rFonts w:ascii="Cambria" w:hAnsi="Cambria" w:cs="Cambria"/>
          <w:color w:val="111111"/>
          <w:sz w:val="26"/>
          <w:szCs w:val="26"/>
        </w:rPr>
        <w:t>ον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κατ</w:t>
      </w:r>
      <w:r w:rsidRPr="00600D25">
        <w:rPr>
          <w:rFonts w:ascii="Times New Roman" w:hAnsi="Times New Roman" w:cs="Times New Roman"/>
          <w:color w:val="111111"/>
          <w:sz w:val="26"/>
          <w:szCs w:val="26"/>
        </w:rPr>
        <w:t>ὰ</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το</w:t>
      </w:r>
      <w:r w:rsidRPr="00600D25">
        <w:rPr>
          <w:rFonts w:ascii="Times New Roman" w:hAnsi="Times New Roman" w:cs="Times New Roman"/>
          <w:color w:val="111111"/>
          <w:sz w:val="26"/>
          <w:szCs w:val="26"/>
        </w:rPr>
        <w:t>ῦ</w:t>
      </w:r>
      <w:r w:rsidRPr="00600D25">
        <w:rPr>
          <w:rFonts w:ascii="PT Serif" w:hAnsi="PT Serif"/>
          <w:color w:val="111111"/>
          <w:sz w:val="26"/>
          <w:szCs w:val="26"/>
          <w:lang w:val="la-Latn"/>
        </w:rPr>
        <w:t xml:space="preserve"> </w:t>
      </w:r>
      <w:r w:rsidRPr="00600D25">
        <w:rPr>
          <w:rFonts w:ascii="PT Serif" w:hAnsi="PT Serif"/>
          <w:color w:val="111111"/>
          <w:sz w:val="26"/>
          <w:szCs w:val="26"/>
        </w:rPr>
        <w:t>π</w:t>
      </w:r>
      <w:r w:rsidRPr="00600D25">
        <w:rPr>
          <w:rFonts w:ascii="Cambria" w:hAnsi="Cambria" w:cs="Cambria"/>
          <w:color w:val="111111"/>
          <w:sz w:val="26"/>
          <w:szCs w:val="26"/>
        </w:rPr>
        <w:t>ατρ</w:t>
      </w:r>
      <w:r w:rsidRPr="00600D25">
        <w:rPr>
          <w:rFonts w:ascii="Times New Roman" w:hAnsi="Times New Roman" w:cs="Times New Roman"/>
          <w:color w:val="111111"/>
          <w:sz w:val="26"/>
          <w:szCs w:val="26"/>
        </w:rPr>
        <w:t>ὸ</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το</w:t>
      </w:r>
      <w:r w:rsidRPr="00600D25">
        <w:rPr>
          <w:rFonts w:ascii="Times New Roman" w:hAnsi="Times New Roman" w:cs="Times New Roman"/>
          <w:color w:val="111111"/>
          <w:sz w:val="26"/>
          <w:szCs w:val="26"/>
        </w:rPr>
        <w:t>ῦ</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θυγατέρα</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κατ</w:t>
      </w:r>
      <w:r w:rsidRPr="00600D25">
        <w:rPr>
          <w:rFonts w:ascii="Times New Roman" w:hAnsi="Times New Roman" w:cs="Times New Roman"/>
          <w:color w:val="111111"/>
          <w:sz w:val="26"/>
          <w:szCs w:val="26"/>
        </w:rPr>
        <w:t>ὰ</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ῆ</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μ</w:t>
      </w:r>
      <w:r w:rsidRPr="00600D25">
        <w:rPr>
          <w:rFonts w:ascii="Cambria" w:hAnsi="Cambria" w:cs="Cambria"/>
          <w:color w:val="111111"/>
          <w:sz w:val="26"/>
          <w:szCs w:val="26"/>
        </w:rPr>
        <w:t>ητρ</w:t>
      </w:r>
      <w:r w:rsidRPr="00600D25">
        <w:rPr>
          <w:rFonts w:ascii="Times New Roman" w:hAnsi="Times New Roman" w:cs="Times New Roman"/>
          <w:color w:val="111111"/>
          <w:sz w:val="26"/>
          <w:szCs w:val="26"/>
        </w:rPr>
        <w:t>ὸ</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ῆ</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νύ</w:t>
      </w:r>
      <w:r w:rsidRPr="00600D25">
        <w:rPr>
          <w:rFonts w:ascii="PT Serif" w:hAnsi="PT Serif" w:cs="PT Serif"/>
          <w:color w:val="111111"/>
          <w:sz w:val="26"/>
          <w:szCs w:val="26"/>
        </w:rPr>
        <w:t>μ</w:t>
      </w:r>
      <w:r w:rsidRPr="00600D25">
        <w:rPr>
          <w:rFonts w:ascii="Cambria" w:hAnsi="Cambria" w:cs="Cambria"/>
          <w:color w:val="111111"/>
          <w:sz w:val="26"/>
          <w:szCs w:val="26"/>
        </w:rPr>
        <w:t>φην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κατ</w:t>
      </w:r>
      <w:r w:rsidRPr="00600D25">
        <w:rPr>
          <w:rFonts w:ascii="Times New Roman" w:hAnsi="Times New Roman" w:cs="Times New Roman"/>
          <w:color w:val="111111"/>
          <w:sz w:val="26"/>
          <w:szCs w:val="26"/>
        </w:rPr>
        <w:t>ὰ</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ῆ</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π</w:t>
      </w:r>
      <w:r w:rsidRPr="00600D25">
        <w:rPr>
          <w:rFonts w:ascii="Cambria" w:hAnsi="Cambria" w:cs="Cambria"/>
          <w:color w:val="111111"/>
          <w:sz w:val="26"/>
          <w:szCs w:val="26"/>
        </w:rPr>
        <w:t>ενθερ</w:t>
      </w:r>
      <w:r w:rsidRPr="00600D25">
        <w:rPr>
          <w:rFonts w:ascii="Times New Roman" w:hAnsi="Times New Roman" w:cs="Times New Roman"/>
          <w:color w:val="111111"/>
          <w:sz w:val="26"/>
          <w:szCs w:val="26"/>
        </w:rPr>
        <w:t>ᾶ</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ῆ</w:t>
      </w:r>
      <w:r w:rsidRPr="00600D25">
        <w:rPr>
          <w:rFonts w:ascii="Cambria" w:hAnsi="Cambria" w:cs="Cambria"/>
          <w:color w:val="111111"/>
          <w:sz w:val="26"/>
          <w:szCs w:val="26"/>
        </w:rPr>
        <w:t>ς</w:t>
      </w:r>
      <w:r w:rsidRPr="00600D25">
        <w:rPr>
          <w:rFonts w:ascii="PT Serif" w:hAnsi="PT Serif"/>
          <w:color w:val="111111"/>
          <w:sz w:val="26"/>
          <w:szCs w:val="26"/>
          <w:lang w:val="la-Latn"/>
        </w:rPr>
        <w:t>,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Cambria" w:hAnsi="Cambria" w:cs="Cambria"/>
          <w:color w:val="111111"/>
          <w:sz w:val="26"/>
          <w:szCs w:val="26"/>
        </w:rPr>
        <w:t>χθρο</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το</w:t>
      </w:r>
      <w:r w:rsidRPr="00600D25">
        <w:rPr>
          <w:rFonts w:ascii="Times New Roman" w:hAnsi="Times New Roman" w:cs="Times New Roman"/>
          <w:color w:val="111111"/>
          <w:sz w:val="26"/>
          <w:szCs w:val="26"/>
        </w:rPr>
        <w:t>ῦ</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Cambria" w:hAnsi="Cambria" w:cs="Cambria"/>
          <w:color w:val="111111"/>
          <w:sz w:val="26"/>
          <w:szCs w:val="26"/>
        </w:rPr>
        <w:t>νθρώ</w:t>
      </w:r>
      <w:r w:rsidRPr="00600D25">
        <w:rPr>
          <w:rFonts w:ascii="PT Serif" w:hAnsi="PT Serif" w:cs="PT Serif"/>
          <w:color w:val="111111"/>
          <w:sz w:val="26"/>
          <w:szCs w:val="26"/>
        </w:rPr>
        <w:t>π</w:t>
      </w:r>
      <w:r w:rsidRPr="00600D25">
        <w:rPr>
          <w:rFonts w:ascii="Cambria" w:hAnsi="Cambria" w:cs="Cambria"/>
          <w:color w:val="111111"/>
          <w:sz w:val="26"/>
          <w:szCs w:val="26"/>
        </w:rPr>
        <w:t>ου</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ἱ</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κιακο</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το</w:t>
      </w:r>
      <w:r w:rsidRPr="00600D25">
        <w:rPr>
          <w:rFonts w:ascii="Times New Roman" w:hAnsi="Times New Roman" w:cs="Times New Roman"/>
          <w:color w:val="111111"/>
          <w:sz w:val="26"/>
          <w:szCs w:val="26"/>
        </w:rPr>
        <w:t>ῦ</w:t>
      </w:r>
      <w:r w:rsidRPr="00600D25">
        <w:rPr>
          <w:rFonts w:ascii="PT Serif" w:hAnsi="PT Serif"/>
          <w:color w:val="111111"/>
          <w:sz w:val="26"/>
          <w:szCs w:val="26"/>
          <w:lang w:val="la-Latn"/>
        </w:rPr>
        <w:t>. </w:t>
      </w:r>
      <w:r w:rsidRPr="00600D25">
        <w:rPr>
          <w:rFonts w:ascii="Times New Roman" w:hAnsi="Times New Roman" w:cs="Times New Roman"/>
          <w:color w:val="111111"/>
          <w:sz w:val="26"/>
          <w:szCs w:val="26"/>
        </w:rPr>
        <w:t>ὁ</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φιλ</w:t>
      </w:r>
      <w:r w:rsidRPr="00600D25">
        <w:rPr>
          <w:rFonts w:ascii="Times New Roman" w:hAnsi="Times New Roman" w:cs="Times New Roman"/>
          <w:color w:val="111111"/>
          <w:sz w:val="26"/>
          <w:szCs w:val="26"/>
        </w:rPr>
        <w:t>ῶ</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π</w:t>
      </w:r>
      <w:r w:rsidRPr="00600D25">
        <w:rPr>
          <w:rFonts w:ascii="Cambria" w:hAnsi="Cambria" w:cs="Cambria"/>
          <w:color w:val="111111"/>
          <w:sz w:val="26"/>
          <w:szCs w:val="26"/>
        </w:rPr>
        <w:t>ατέρα</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ἢ</w:t>
      </w:r>
      <w:r w:rsidRPr="00600D25">
        <w:rPr>
          <w:rFonts w:ascii="PT Serif" w:hAnsi="PT Serif"/>
          <w:color w:val="111111"/>
          <w:sz w:val="26"/>
          <w:szCs w:val="26"/>
          <w:lang w:val="la-Latn"/>
        </w:rPr>
        <w:t xml:space="preserve"> </w:t>
      </w:r>
      <w:r w:rsidRPr="00600D25">
        <w:rPr>
          <w:rFonts w:ascii="PT Serif" w:hAnsi="PT Serif"/>
          <w:color w:val="111111"/>
          <w:sz w:val="26"/>
          <w:szCs w:val="26"/>
        </w:rPr>
        <w:t>μ</w:t>
      </w:r>
      <w:r w:rsidRPr="00600D25">
        <w:rPr>
          <w:rFonts w:ascii="Cambria" w:hAnsi="Cambria" w:cs="Cambria"/>
          <w:color w:val="111111"/>
          <w:sz w:val="26"/>
          <w:szCs w:val="26"/>
        </w:rPr>
        <w:t>ητέρα</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ὑ</w:t>
      </w:r>
      <w:r w:rsidRPr="00600D25">
        <w:rPr>
          <w:rFonts w:ascii="PT Serif" w:hAnsi="PT Serif"/>
          <w:color w:val="111111"/>
          <w:sz w:val="26"/>
          <w:szCs w:val="26"/>
        </w:rPr>
        <w:t>π</w:t>
      </w:r>
      <w:r w:rsidRPr="00600D25">
        <w:rPr>
          <w:rFonts w:ascii="Times New Roman" w:hAnsi="Times New Roman" w:cs="Times New Roman"/>
          <w:color w:val="111111"/>
          <w:sz w:val="26"/>
          <w:szCs w:val="26"/>
        </w:rPr>
        <w:t>ὲ</w:t>
      </w:r>
      <w:r w:rsidRPr="00600D25">
        <w:rPr>
          <w:rFonts w:ascii="Cambria" w:hAnsi="Cambria" w:cs="Cambria"/>
          <w:color w:val="111111"/>
          <w:sz w:val="26"/>
          <w:szCs w:val="26"/>
        </w:rPr>
        <w:t>ρ</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PT Serif" w:hAnsi="PT Serif"/>
          <w:color w:val="111111"/>
          <w:sz w:val="26"/>
          <w:szCs w:val="26"/>
        </w:rPr>
        <w:t>μ</w:t>
      </w:r>
      <w:r w:rsidRPr="00600D25">
        <w:rPr>
          <w:rFonts w:ascii="Times New Roman" w:hAnsi="Times New Roman" w:cs="Times New Roman"/>
          <w:color w:val="111111"/>
          <w:sz w:val="26"/>
          <w:szCs w:val="26"/>
        </w:rPr>
        <w:t>ὲ</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κ</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ἔ</w:t>
      </w:r>
      <w:r w:rsidRPr="00600D25">
        <w:rPr>
          <w:rFonts w:ascii="Cambria" w:hAnsi="Cambria" w:cs="Cambria"/>
          <w:color w:val="111111"/>
          <w:sz w:val="26"/>
          <w:szCs w:val="26"/>
        </w:rPr>
        <w:t>στιν</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μ</w:t>
      </w:r>
      <w:r w:rsidRPr="00600D25">
        <w:rPr>
          <w:rFonts w:ascii="Cambria" w:hAnsi="Cambria" w:cs="Cambria"/>
          <w:color w:val="111111"/>
          <w:sz w:val="26"/>
          <w:szCs w:val="26"/>
        </w:rPr>
        <w:t>ου</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ἄ</w:t>
      </w:r>
      <w:r w:rsidRPr="00600D25">
        <w:rPr>
          <w:rFonts w:ascii="Cambria" w:hAnsi="Cambria" w:cs="Cambria"/>
          <w:color w:val="111111"/>
          <w:sz w:val="26"/>
          <w:szCs w:val="26"/>
        </w:rPr>
        <w:t>ξιος·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ὁ</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φιλ</w:t>
      </w:r>
      <w:r w:rsidRPr="00600D25">
        <w:rPr>
          <w:rFonts w:ascii="Times New Roman" w:hAnsi="Times New Roman" w:cs="Times New Roman"/>
          <w:color w:val="111111"/>
          <w:sz w:val="26"/>
          <w:szCs w:val="26"/>
        </w:rPr>
        <w:t>ῶ</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υ</w:t>
      </w:r>
      <w:r w:rsidRPr="00600D25">
        <w:rPr>
          <w:rFonts w:ascii="Times New Roman" w:hAnsi="Times New Roman" w:cs="Times New Roman"/>
          <w:color w:val="111111"/>
          <w:sz w:val="26"/>
          <w:szCs w:val="26"/>
        </w:rPr>
        <w:t>ἱὸ</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ἢ</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θυγατέρα</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ὑ</w:t>
      </w:r>
      <w:r w:rsidRPr="00600D25">
        <w:rPr>
          <w:rFonts w:ascii="PT Serif" w:hAnsi="PT Serif"/>
          <w:color w:val="111111"/>
          <w:sz w:val="26"/>
          <w:szCs w:val="26"/>
        </w:rPr>
        <w:t>π</w:t>
      </w:r>
      <w:r w:rsidRPr="00600D25">
        <w:rPr>
          <w:rFonts w:ascii="Times New Roman" w:hAnsi="Times New Roman" w:cs="Times New Roman"/>
          <w:color w:val="111111"/>
          <w:sz w:val="26"/>
          <w:szCs w:val="26"/>
        </w:rPr>
        <w:t>ὲ</w:t>
      </w:r>
      <w:r w:rsidRPr="00600D25">
        <w:rPr>
          <w:rFonts w:ascii="Cambria" w:hAnsi="Cambria" w:cs="Cambria"/>
          <w:color w:val="111111"/>
          <w:sz w:val="26"/>
          <w:szCs w:val="26"/>
        </w:rPr>
        <w:t>ρ</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PT Serif" w:hAnsi="PT Serif"/>
          <w:color w:val="111111"/>
          <w:sz w:val="26"/>
          <w:szCs w:val="26"/>
        </w:rPr>
        <w:t>μ</w:t>
      </w:r>
      <w:r w:rsidRPr="00600D25">
        <w:rPr>
          <w:rFonts w:ascii="Times New Roman" w:hAnsi="Times New Roman" w:cs="Times New Roman"/>
          <w:color w:val="111111"/>
          <w:sz w:val="26"/>
          <w:szCs w:val="26"/>
        </w:rPr>
        <w:t>ὲ</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κ</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ἔ</w:t>
      </w:r>
      <w:r w:rsidRPr="00600D25">
        <w:rPr>
          <w:rFonts w:ascii="Cambria" w:hAnsi="Cambria" w:cs="Cambria"/>
          <w:color w:val="111111"/>
          <w:sz w:val="26"/>
          <w:szCs w:val="26"/>
        </w:rPr>
        <w:t>στιν</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μ</w:t>
      </w:r>
      <w:r w:rsidRPr="00600D25">
        <w:rPr>
          <w:rFonts w:ascii="Cambria" w:hAnsi="Cambria" w:cs="Cambria"/>
          <w:color w:val="111111"/>
          <w:sz w:val="26"/>
          <w:szCs w:val="26"/>
        </w:rPr>
        <w:t>ου</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ἄ</w:t>
      </w:r>
      <w:r w:rsidRPr="00600D25">
        <w:rPr>
          <w:rFonts w:ascii="Cambria" w:hAnsi="Cambria" w:cs="Cambria"/>
          <w:color w:val="111111"/>
          <w:sz w:val="26"/>
          <w:szCs w:val="26"/>
        </w:rPr>
        <w:t>ξιος·</w:t>
      </w:r>
      <w:r w:rsidRPr="00600D25">
        <w:rPr>
          <w:rFonts w:ascii="PT Serif" w:hAnsi="PT Serif"/>
          <w:color w:val="111111"/>
          <w:sz w:val="26"/>
          <w:szCs w:val="26"/>
          <w:lang w:val="la-Latn"/>
        </w:rPr>
        <w:t>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ὃ</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ὐ</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λα</w:t>
      </w:r>
      <w:r w:rsidRPr="00600D25">
        <w:rPr>
          <w:rFonts w:ascii="PT Serif" w:hAnsi="PT Serif" w:cs="PT Serif"/>
          <w:color w:val="111111"/>
          <w:sz w:val="26"/>
          <w:szCs w:val="26"/>
        </w:rPr>
        <w:t>μ</w:t>
      </w:r>
      <w:r w:rsidRPr="00600D25">
        <w:rPr>
          <w:rFonts w:ascii="Cambria" w:hAnsi="Cambria" w:cs="Cambria"/>
          <w:color w:val="111111"/>
          <w:sz w:val="26"/>
          <w:szCs w:val="26"/>
        </w:rPr>
        <w:t>βάνει</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ὸ</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σταυρ</w:t>
      </w:r>
      <w:r w:rsidRPr="00600D25">
        <w:rPr>
          <w:rFonts w:ascii="Times New Roman" w:hAnsi="Times New Roman" w:cs="Times New Roman"/>
          <w:color w:val="111111"/>
          <w:sz w:val="26"/>
          <w:szCs w:val="26"/>
        </w:rPr>
        <w:t>ὸ</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το</w:t>
      </w:r>
      <w:r w:rsidRPr="00600D25">
        <w:rPr>
          <w:rFonts w:ascii="Times New Roman" w:hAnsi="Times New Roman" w:cs="Times New Roman"/>
          <w:color w:val="111111"/>
          <w:sz w:val="26"/>
          <w:szCs w:val="26"/>
        </w:rPr>
        <w:t>ῦ</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Cambria" w:hAnsi="Cambria" w:cs="Cambria"/>
          <w:color w:val="111111"/>
          <w:sz w:val="26"/>
          <w:szCs w:val="26"/>
        </w:rPr>
        <w:t>κολουθε</w:t>
      </w:r>
      <w:r w:rsidRPr="00600D25">
        <w:rPr>
          <w:rFonts w:ascii="Times New Roman" w:hAnsi="Times New Roman" w:cs="Times New Roman"/>
          <w:color w:val="111111"/>
          <w:sz w:val="26"/>
          <w:szCs w:val="26"/>
        </w:rPr>
        <w:t>ῖ</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ὀ</w:t>
      </w:r>
      <w:r w:rsidRPr="00600D25">
        <w:rPr>
          <w:rFonts w:ascii="PT Serif" w:hAnsi="PT Serif"/>
          <w:color w:val="111111"/>
          <w:sz w:val="26"/>
          <w:szCs w:val="26"/>
        </w:rPr>
        <w:t>π</w:t>
      </w:r>
      <w:r w:rsidRPr="00600D25">
        <w:rPr>
          <w:rFonts w:ascii="Cambria" w:hAnsi="Cambria" w:cs="Cambria"/>
          <w:color w:val="111111"/>
          <w:sz w:val="26"/>
          <w:szCs w:val="26"/>
        </w:rPr>
        <w:t>ίσω</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μ</w:t>
      </w:r>
      <w:r w:rsidRPr="00600D25">
        <w:rPr>
          <w:rFonts w:ascii="Cambria" w:hAnsi="Cambria" w:cs="Cambria"/>
          <w:color w:val="111111"/>
          <w:sz w:val="26"/>
          <w:szCs w:val="26"/>
        </w:rPr>
        <w:t>ου</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κ</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ἔ</w:t>
      </w:r>
      <w:r w:rsidRPr="00600D25">
        <w:rPr>
          <w:rFonts w:ascii="Cambria" w:hAnsi="Cambria" w:cs="Cambria"/>
          <w:color w:val="111111"/>
          <w:sz w:val="26"/>
          <w:szCs w:val="26"/>
        </w:rPr>
        <w:t>στιν</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μ</w:t>
      </w:r>
      <w:r w:rsidRPr="00600D25">
        <w:rPr>
          <w:rFonts w:ascii="Cambria" w:hAnsi="Cambria" w:cs="Cambria"/>
          <w:color w:val="111111"/>
          <w:sz w:val="26"/>
          <w:szCs w:val="26"/>
        </w:rPr>
        <w:t>ου</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ἄ</w:t>
      </w:r>
      <w:r w:rsidRPr="00600D25">
        <w:rPr>
          <w:rFonts w:ascii="Cambria" w:hAnsi="Cambria" w:cs="Cambria"/>
          <w:color w:val="111111"/>
          <w:sz w:val="26"/>
          <w:szCs w:val="26"/>
        </w:rPr>
        <w:t>ξιος</w:t>
      </w:r>
      <w:r w:rsidRPr="00600D25">
        <w:rPr>
          <w:rFonts w:ascii="PT Serif" w:hAnsi="PT Serif"/>
          <w:color w:val="111111"/>
          <w:sz w:val="26"/>
          <w:szCs w:val="26"/>
          <w:lang w:val="la-Latn"/>
        </w:rPr>
        <w:t>. </w:t>
      </w:r>
      <w:r w:rsidRPr="00600D25">
        <w:rPr>
          <w:rFonts w:ascii="Times New Roman" w:hAnsi="Times New Roman" w:cs="Times New Roman"/>
          <w:color w:val="111111"/>
          <w:sz w:val="26"/>
          <w:szCs w:val="26"/>
        </w:rPr>
        <w:t>ὁ</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ε</w:t>
      </w:r>
      <w:r w:rsidRPr="00600D25">
        <w:rPr>
          <w:rFonts w:ascii="Times New Roman" w:hAnsi="Times New Roman" w:cs="Times New Roman"/>
          <w:color w:val="111111"/>
          <w:sz w:val="26"/>
          <w:szCs w:val="26"/>
        </w:rPr>
        <w:t>ὑ</w:t>
      </w:r>
      <w:r w:rsidRPr="00600D25">
        <w:rPr>
          <w:rFonts w:ascii="Cambria" w:hAnsi="Cambria" w:cs="Cambria"/>
          <w:color w:val="111111"/>
          <w:sz w:val="26"/>
          <w:szCs w:val="26"/>
        </w:rPr>
        <w:t>ρ</w:t>
      </w:r>
      <w:r w:rsidRPr="00600D25">
        <w:rPr>
          <w:rFonts w:ascii="Times New Roman" w:hAnsi="Times New Roman" w:cs="Times New Roman"/>
          <w:color w:val="111111"/>
          <w:sz w:val="26"/>
          <w:szCs w:val="26"/>
        </w:rPr>
        <w:t>ὼ</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ὴ</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ψυχ</w:t>
      </w:r>
      <w:r w:rsidRPr="00600D25">
        <w:rPr>
          <w:rFonts w:ascii="Times New Roman" w:hAnsi="Times New Roman" w:cs="Times New Roman"/>
          <w:color w:val="111111"/>
          <w:sz w:val="26"/>
          <w:szCs w:val="26"/>
        </w:rPr>
        <w:t>ὴ</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το</w:t>
      </w:r>
      <w:r w:rsidRPr="00600D25">
        <w:rPr>
          <w:rFonts w:ascii="Times New Roman" w:hAnsi="Times New Roman" w:cs="Times New Roman"/>
          <w:color w:val="111111"/>
          <w:sz w:val="26"/>
          <w:szCs w:val="26"/>
        </w:rPr>
        <w:t>ῦ</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PT Serif" w:hAnsi="PT Serif"/>
          <w:color w:val="111111"/>
          <w:sz w:val="26"/>
          <w:szCs w:val="26"/>
        </w:rPr>
        <w:t>π</w:t>
      </w:r>
      <w:r w:rsidRPr="00600D25">
        <w:rPr>
          <w:rFonts w:ascii="Cambria" w:hAnsi="Cambria" w:cs="Cambria"/>
          <w:color w:val="111111"/>
          <w:sz w:val="26"/>
          <w:szCs w:val="26"/>
        </w:rPr>
        <w:t>ολέσει</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τήν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ὁ</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PT Serif" w:hAnsi="PT Serif"/>
          <w:color w:val="111111"/>
          <w:sz w:val="26"/>
          <w:szCs w:val="26"/>
        </w:rPr>
        <w:t>π</w:t>
      </w:r>
      <w:r w:rsidRPr="00600D25">
        <w:rPr>
          <w:rFonts w:ascii="Cambria" w:hAnsi="Cambria" w:cs="Cambria"/>
          <w:color w:val="111111"/>
          <w:sz w:val="26"/>
          <w:szCs w:val="26"/>
        </w:rPr>
        <w:t>ολέσας</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ὴ</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ψυχ</w:t>
      </w:r>
      <w:r w:rsidRPr="00600D25">
        <w:rPr>
          <w:rFonts w:ascii="Times New Roman" w:hAnsi="Times New Roman" w:cs="Times New Roman"/>
          <w:color w:val="111111"/>
          <w:sz w:val="26"/>
          <w:szCs w:val="26"/>
        </w:rPr>
        <w:t>ὴ</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το</w:t>
      </w:r>
      <w:r w:rsidRPr="00600D25">
        <w:rPr>
          <w:rFonts w:ascii="Times New Roman" w:hAnsi="Times New Roman" w:cs="Times New Roman"/>
          <w:color w:val="111111"/>
          <w:sz w:val="26"/>
          <w:szCs w:val="26"/>
        </w:rPr>
        <w:t>ῦ</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ἕ</w:t>
      </w:r>
      <w:r w:rsidRPr="00600D25">
        <w:rPr>
          <w:rFonts w:ascii="Cambria" w:hAnsi="Cambria" w:cs="Cambria"/>
          <w:color w:val="111111"/>
          <w:sz w:val="26"/>
          <w:szCs w:val="26"/>
        </w:rPr>
        <w:t>νεκεν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PT Serif" w:hAnsi="PT Serif"/>
          <w:color w:val="111111"/>
          <w:sz w:val="26"/>
          <w:szCs w:val="26"/>
        </w:rPr>
        <w:t>μ</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ῦ</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ε</w:t>
      </w:r>
      <w:r w:rsidRPr="00600D25">
        <w:rPr>
          <w:rFonts w:ascii="Times New Roman" w:hAnsi="Times New Roman" w:cs="Times New Roman"/>
          <w:color w:val="111111"/>
          <w:sz w:val="26"/>
          <w:szCs w:val="26"/>
        </w:rPr>
        <w:t>ὑ</w:t>
      </w:r>
      <w:r w:rsidRPr="00600D25">
        <w:rPr>
          <w:rFonts w:ascii="Cambria" w:hAnsi="Cambria" w:cs="Cambria"/>
          <w:color w:val="111111"/>
          <w:sz w:val="26"/>
          <w:szCs w:val="26"/>
        </w:rPr>
        <w:t>ρήσει</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τήν</w:t>
      </w:r>
      <w:r w:rsidRPr="00600D25">
        <w:rPr>
          <w:rFonts w:ascii="PT Serif" w:hAnsi="PT Serif"/>
          <w:color w:val="111111"/>
          <w:sz w:val="26"/>
          <w:szCs w:val="26"/>
          <w:lang w:val="la-Latn"/>
        </w:rPr>
        <w:t>. </w:t>
      </w:r>
      <w:r w:rsidRPr="00600D25">
        <w:rPr>
          <w:rFonts w:ascii="Times New Roman" w:hAnsi="Times New Roman" w:cs="Times New Roman"/>
          <w:color w:val="111111"/>
          <w:sz w:val="26"/>
          <w:szCs w:val="26"/>
          <w:lang w:val="el-GR"/>
        </w:rPr>
        <w:t>Ὁ</w:t>
      </w:r>
      <w:r w:rsidRPr="00600D25">
        <w:rPr>
          <w:rFonts w:ascii="PT Serif" w:hAnsi="PT Serif"/>
          <w:color w:val="111111"/>
          <w:sz w:val="26"/>
          <w:szCs w:val="26"/>
          <w:lang w:val="la-Latn"/>
        </w:rPr>
        <w:t xml:space="preserve"> </w:t>
      </w:r>
      <w:r w:rsidRPr="00600D25">
        <w:rPr>
          <w:rFonts w:ascii="Cambria" w:hAnsi="Cambria" w:cs="Cambria"/>
          <w:color w:val="111111"/>
          <w:sz w:val="26"/>
          <w:szCs w:val="26"/>
          <w:lang w:val="el-GR"/>
        </w:rPr>
        <w:t>δεχό</w:t>
      </w:r>
      <w:r w:rsidRPr="00600D25">
        <w:rPr>
          <w:rFonts w:ascii="PT Serif" w:hAnsi="PT Serif" w:cs="PT Serif"/>
          <w:color w:val="111111"/>
          <w:sz w:val="26"/>
          <w:szCs w:val="26"/>
          <w:lang w:val="el-GR"/>
        </w:rPr>
        <w:t>μ</w:t>
      </w:r>
      <w:r w:rsidRPr="00600D25">
        <w:rPr>
          <w:rFonts w:ascii="Cambria" w:hAnsi="Cambria" w:cs="Cambria"/>
          <w:color w:val="111111"/>
          <w:sz w:val="26"/>
          <w:szCs w:val="26"/>
          <w:lang w:val="el-GR"/>
        </w:rPr>
        <w:t>ενος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lang w:val="el-GR"/>
        </w:rPr>
        <w:t>ὑ</w:t>
      </w:r>
      <w:r w:rsidRPr="00600D25">
        <w:rPr>
          <w:rFonts w:ascii="PT Serif" w:hAnsi="PT Serif"/>
          <w:color w:val="111111"/>
          <w:sz w:val="26"/>
          <w:szCs w:val="26"/>
          <w:lang w:val="el-GR"/>
        </w:rPr>
        <w:t>μ</w:t>
      </w:r>
      <w:r w:rsidRPr="00600D25">
        <w:rPr>
          <w:rFonts w:ascii="Times New Roman" w:hAnsi="Times New Roman" w:cs="Times New Roman"/>
          <w:color w:val="111111"/>
          <w:sz w:val="26"/>
          <w:szCs w:val="26"/>
          <w:lang w:val="el-GR"/>
        </w:rPr>
        <w:t>ᾶ</w:t>
      </w:r>
      <w:r w:rsidRPr="00600D25">
        <w:rPr>
          <w:rFonts w:ascii="Cambria" w:hAnsi="Cambria" w:cs="Cambria"/>
          <w:color w:val="111111"/>
          <w:sz w:val="26"/>
          <w:szCs w:val="26"/>
          <w:lang w:val="el-GR"/>
        </w:rPr>
        <w:t>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lang w:val="el-GR"/>
        </w:rPr>
        <w:t>ἐ</w:t>
      </w:r>
      <w:r w:rsidRPr="00600D25">
        <w:rPr>
          <w:rFonts w:ascii="PT Serif" w:hAnsi="PT Serif"/>
          <w:color w:val="111111"/>
          <w:sz w:val="26"/>
          <w:szCs w:val="26"/>
          <w:lang w:val="el-GR"/>
        </w:rPr>
        <w:t>μ</w:t>
      </w:r>
      <w:r w:rsidRPr="00600D25">
        <w:rPr>
          <w:rFonts w:ascii="Times New Roman" w:hAnsi="Times New Roman" w:cs="Times New Roman"/>
          <w:color w:val="111111"/>
          <w:sz w:val="26"/>
          <w:szCs w:val="26"/>
          <w:lang w:val="el-GR"/>
        </w:rPr>
        <w:t>ὲ</w:t>
      </w:r>
      <w:r w:rsidRPr="00600D25">
        <w:rPr>
          <w:rFonts w:ascii="PT Serif" w:hAnsi="PT Serif"/>
          <w:color w:val="111111"/>
          <w:sz w:val="26"/>
          <w:szCs w:val="26"/>
          <w:lang w:val="la-Latn"/>
        </w:rPr>
        <w:t xml:space="preserve"> </w:t>
      </w:r>
      <w:r w:rsidRPr="00600D25">
        <w:rPr>
          <w:rFonts w:ascii="Cambria" w:hAnsi="Cambria" w:cs="Cambria"/>
          <w:color w:val="111111"/>
          <w:sz w:val="26"/>
          <w:szCs w:val="26"/>
          <w:lang w:val="el-GR"/>
        </w:rPr>
        <w:t>δέχεται</w:t>
      </w:r>
      <w:r w:rsidRPr="00600D25">
        <w:rPr>
          <w:rFonts w:ascii="PT Serif" w:hAnsi="PT Serif"/>
          <w:color w:val="111111"/>
          <w:sz w:val="26"/>
          <w:szCs w:val="26"/>
          <w:lang w:val="la-Latn"/>
        </w:rPr>
        <w:t xml:space="preserve">, </w:t>
      </w:r>
      <w:r w:rsidRPr="00600D25">
        <w:rPr>
          <w:rFonts w:ascii="Cambria" w:hAnsi="Cambria" w:cs="Cambria"/>
          <w:color w:val="111111"/>
          <w:sz w:val="26"/>
          <w:szCs w:val="26"/>
          <w:lang w:val="el-GR"/>
        </w:rPr>
        <w:t>κα</w:t>
      </w:r>
      <w:r w:rsidRPr="00600D25">
        <w:rPr>
          <w:rFonts w:ascii="Times New Roman" w:hAnsi="Times New Roman" w:cs="Times New Roman"/>
          <w:color w:val="111111"/>
          <w:sz w:val="26"/>
          <w:szCs w:val="26"/>
          <w:lang w:val="el-GR"/>
        </w:rPr>
        <w:t>ὶ</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lang w:val="el-GR"/>
        </w:rPr>
        <w:t>ὁ</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lang w:val="el-GR"/>
        </w:rPr>
        <w:t>ἐ</w:t>
      </w:r>
      <w:r w:rsidRPr="00600D25">
        <w:rPr>
          <w:rFonts w:ascii="PT Serif" w:hAnsi="PT Serif"/>
          <w:color w:val="111111"/>
          <w:sz w:val="26"/>
          <w:szCs w:val="26"/>
          <w:lang w:val="el-GR"/>
        </w:rPr>
        <w:t>μ</w:t>
      </w:r>
      <w:r w:rsidRPr="00600D25">
        <w:rPr>
          <w:rFonts w:ascii="Times New Roman" w:hAnsi="Times New Roman" w:cs="Times New Roman"/>
          <w:color w:val="111111"/>
          <w:sz w:val="26"/>
          <w:szCs w:val="26"/>
          <w:lang w:val="el-GR"/>
        </w:rPr>
        <w:t>ὲ</w:t>
      </w:r>
      <w:r w:rsidRPr="00600D25">
        <w:rPr>
          <w:rFonts w:ascii="PT Serif" w:hAnsi="PT Serif"/>
          <w:color w:val="111111"/>
          <w:sz w:val="26"/>
          <w:szCs w:val="26"/>
          <w:lang w:val="la-Latn"/>
        </w:rPr>
        <w:t xml:space="preserve"> </w:t>
      </w:r>
      <w:r w:rsidRPr="00600D25">
        <w:rPr>
          <w:rFonts w:ascii="Cambria" w:hAnsi="Cambria" w:cs="Cambria"/>
          <w:color w:val="111111"/>
          <w:sz w:val="26"/>
          <w:szCs w:val="26"/>
          <w:lang w:val="el-GR"/>
        </w:rPr>
        <w:t>δεχό</w:t>
      </w:r>
      <w:r w:rsidRPr="00600D25">
        <w:rPr>
          <w:rFonts w:ascii="PT Serif" w:hAnsi="PT Serif" w:cs="PT Serif"/>
          <w:color w:val="111111"/>
          <w:sz w:val="26"/>
          <w:szCs w:val="26"/>
          <w:lang w:val="el-GR"/>
        </w:rPr>
        <w:t>μ</w:t>
      </w:r>
      <w:r w:rsidRPr="00600D25">
        <w:rPr>
          <w:rFonts w:ascii="Cambria" w:hAnsi="Cambria" w:cs="Cambria"/>
          <w:color w:val="111111"/>
          <w:sz w:val="26"/>
          <w:szCs w:val="26"/>
          <w:lang w:val="el-GR"/>
        </w:rPr>
        <w:t>ενος</w:t>
      </w:r>
      <w:r w:rsidRPr="00600D25">
        <w:rPr>
          <w:rFonts w:ascii="PT Serif" w:hAnsi="PT Serif"/>
          <w:color w:val="111111"/>
          <w:sz w:val="26"/>
          <w:szCs w:val="26"/>
          <w:lang w:val="la-Latn"/>
        </w:rPr>
        <w:t xml:space="preserve"> </w:t>
      </w:r>
      <w:r w:rsidRPr="00600D25">
        <w:rPr>
          <w:rFonts w:ascii="Cambria" w:hAnsi="Cambria" w:cs="Cambria"/>
          <w:color w:val="111111"/>
          <w:sz w:val="26"/>
          <w:szCs w:val="26"/>
          <w:lang w:val="el-GR"/>
        </w:rPr>
        <w:t>δέχεται</w:t>
      </w:r>
      <w:r w:rsidRPr="00600D25">
        <w:rPr>
          <w:rFonts w:ascii="PT Serif" w:hAnsi="PT Serif"/>
          <w:color w:val="111111"/>
          <w:sz w:val="26"/>
          <w:szCs w:val="26"/>
          <w:lang w:val="la-Latn"/>
        </w:rPr>
        <w:t xml:space="preserve"> </w:t>
      </w:r>
      <w:r w:rsidRPr="00600D25">
        <w:rPr>
          <w:rFonts w:ascii="Cambria" w:hAnsi="Cambria" w:cs="Cambria"/>
          <w:color w:val="111111"/>
          <w:sz w:val="26"/>
          <w:szCs w:val="26"/>
          <w:lang w:val="el-GR"/>
        </w:rPr>
        <w:t>τ</w:t>
      </w:r>
      <w:r w:rsidRPr="00600D25">
        <w:rPr>
          <w:rFonts w:ascii="Times New Roman" w:hAnsi="Times New Roman" w:cs="Times New Roman"/>
          <w:color w:val="111111"/>
          <w:sz w:val="26"/>
          <w:szCs w:val="26"/>
          <w:lang w:val="el-GR"/>
        </w:rPr>
        <w:t>ὸ</w:t>
      </w:r>
      <w:r w:rsidRPr="00600D25">
        <w:rPr>
          <w:rFonts w:ascii="Cambria" w:hAnsi="Cambria" w:cs="Cambria"/>
          <w:color w:val="111111"/>
          <w:sz w:val="26"/>
          <w:szCs w:val="26"/>
          <w:lang w:val="el-GR"/>
        </w:rPr>
        <w:t>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lang w:val="el-GR"/>
        </w:rPr>
        <w:t>ἀ</w:t>
      </w:r>
      <w:r w:rsidRPr="00600D25">
        <w:rPr>
          <w:rFonts w:ascii="PT Serif" w:hAnsi="PT Serif"/>
          <w:color w:val="111111"/>
          <w:sz w:val="26"/>
          <w:szCs w:val="26"/>
          <w:lang w:val="el-GR"/>
        </w:rPr>
        <w:t>π</w:t>
      </w:r>
      <w:r w:rsidRPr="00600D25">
        <w:rPr>
          <w:rFonts w:ascii="Cambria" w:hAnsi="Cambria" w:cs="Cambria"/>
          <w:color w:val="111111"/>
          <w:sz w:val="26"/>
          <w:szCs w:val="26"/>
          <w:lang w:val="el-GR"/>
        </w:rPr>
        <w:t>οστείλαντά</w:t>
      </w:r>
      <w:r w:rsidRPr="00600D25">
        <w:rPr>
          <w:rFonts w:ascii="PT Serif" w:hAnsi="PT Serif"/>
          <w:color w:val="111111"/>
          <w:sz w:val="26"/>
          <w:szCs w:val="26"/>
          <w:lang w:val="la-Latn"/>
        </w:rPr>
        <w:t xml:space="preserve"> </w:t>
      </w:r>
      <w:r w:rsidRPr="00600D25">
        <w:rPr>
          <w:rFonts w:ascii="PT Serif" w:hAnsi="PT Serif" w:cs="PT Serif"/>
          <w:color w:val="111111"/>
          <w:sz w:val="26"/>
          <w:szCs w:val="26"/>
          <w:lang w:val="el-GR"/>
        </w:rPr>
        <w:t>μ</w:t>
      </w:r>
      <w:r w:rsidRPr="00600D25">
        <w:rPr>
          <w:rFonts w:ascii="Cambria" w:hAnsi="Cambria" w:cs="Cambria"/>
          <w:color w:val="111111"/>
          <w:sz w:val="26"/>
          <w:szCs w:val="26"/>
          <w:lang w:val="el-GR"/>
        </w:rPr>
        <w:t>ε</w:t>
      </w:r>
      <w:r w:rsidRPr="00600D25">
        <w:rPr>
          <w:rFonts w:ascii="PT Serif" w:hAnsi="PT Serif"/>
          <w:color w:val="111111"/>
          <w:sz w:val="26"/>
          <w:szCs w:val="26"/>
          <w:lang w:val="la-Latn"/>
        </w:rPr>
        <w:t>. </w:t>
      </w:r>
      <w:r w:rsidRPr="00600D25">
        <w:rPr>
          <w:rFonts w:ascii="Times New Roman" w:hAnsi="Times New Roman" w:cs="Times New Roman"/>
          <w:color w:val="111111"/>
          <w:sz w:val="26"/>
          <w:szCs w:val="26"/>
          <w:lang w:val="el-GR"/>
        </w:rPr>
        <w:t>ὁ</w:t>
      </w:r>
      <w:r w:rsidRPr="00600D25">
        <w:rPr>
          <w:rFonts w:ascii="PT Serif" w:hAnsi="PT Serif"/>
          <w:color w:val="111111"/>
          <w:sz w:val="26"/>
          <w:szCs w:val="26"/>
          <w:lang w:val="la-Latn"/>
        </w:rPr>
        <w:t xml:space="preserve"> </w:t>
      </w:r>
      <w:r w:rsidRPr="00600D25">
        <w:rPr>
          <w:rFonts w:ascii="Cambria" w:hAnsi="Cambria" w:cs="Cambria"/>
          <w:color w:val="111111"/>
          <w:sz w:val="26"/>
          <w:szCs w:val="26"/>
          <w:lang w:val="el-GR"/>
        </w:rPr>
        <w:t>δεχό</w:t>
      </w:r>
      <w:r w:rsidRPr="00600D25">
        <w:rPr>
          <w:rFonts w:ascii="PT Serif" w:hAnsi="PT Serif" w:cs="PT Serif"/>
          <w:color w:val="111111"/>
          <w:sz w:val="26"/>
          <w:szCs w:val="26"/>
          <w:lang w:val="el-GR"/>
        </w:rPr>
        <w:t>μ</w:t>
      </w:r>
      <w:r w:rsidRPr="00600D25">
        <w:rPr>
          <w:rFonts w:ascii="Cambria" w:hAnsi="Cambria" w:cs="Cambria"/>
          <w:color w:val="111111"/>
          <w:sz w:val="26"/>
          <w:szCs w:val="26"/>
          <w:lang w:val="el-GR"/>
        </w:rPr>
        <w:t>ενος</w:t>
      </w:r>
      <w:r w:rsidRPr="00600D25">
        <w:rPr>
          <w:rFonts w:ascii="PT Serif" w:hAnsi="PT Serif"/>
          <w:color w:val="111111"/>
          <w:sz w:val="26"/>
          <w:szCs w:val="26"/>
          <w:lang w:val="la-Latn"/>
        </w:rPr>
        <w:t xml:space="preserve"> </w:t>
      </w:r>
      <w:r w:rsidRPr="00600D25">
        <w:rPr>
          <w:rFonts w:ascii="PT Serif" w:hAnsi="PT Serif" w:cs="PT Serif"/>
          <w:color w:val="111111"/>
          <w:sz w:val="26"/>
          <w:szCs w:val="26"/>
          <w:lang w:val="el-GR"/>
        </w:rPr>
        <w:t>π</w:t>
      </w:r>
      <w:r w:rsidRPr="00600D25">
        <w:rPr>
          <w:rFonts w:ascii="Cambria" w:hAnsi="Cambria" w:cs="Cambria"/>
          <w:color w:val="111111"/>
          <w:sz w:val="26"/>
          <w:szCs w:val="26"/>
          <w:lang w:val="el-GR"/>
        </w:rPr>
        <w:t>ροφήτην</w:t>
      </w:r>
      <w:r w:rsidRPr="00600D25">
        <w:rPr>
          <w:rFonts w:ascii="PT Serif" w:hAnsi="PT Serif"/>
          <w:color w:val="111111"/>
          <w:sz w:val="26"/>
          <w:szCs w:val="26"/>
          <w:lang w:val="la-Latn"/>
        </w:rPr>
        <w:t xml:space="preserve"> </w:t>
      </w:r>
      <w:r w:rsidRPr="00600D25">
        <w:rPr>
          <w:rFonts w:ascii="Cambria" w:hAnsi="Cambria" w:cs="Cambria"/>
          <w:color w:val="111111"/>
          <w:sz w:val="26"/>
          <w:szCs w:val="26"/>
          <w:lang w:val="el-GR"/>
        </w:rPr>
        <w:t>ε</w:t>
      </w:r>
      <w:r w:rsidRPr="00600D25">
        <w:rPr>
          <w:rFonts w:ascii="Times New Roman" w:hAnsi="Times New Roman" w:cs="Times New Roman"/>
          <w:color w:val="111111"/>
          <w:sz w:val="26"/>
          <w:szCs w:val="26"/>
          <w:lang w:val="el-GR"/>
        </w:rPr>
        <w:t>ἰ</w:t>
      </w:r>
      <w:r w:rsidRPr="00600D25">
        <w:rPr>
          <w:rFonts w:ascii="Cambria" w:hAnsi="Cambria" w:cs="Cambria"/>
          <w:color w:val="111111"/>
          <w:sz w:val="26"/>
          <w:szCs w:val="26"/>
          <w:lang w:val="el-GR"/>
        </w:rPr>
        <w:t>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lang w:val="el-GR"/>
        </w:rPr>
        <w:t>ὄ</w:t>
      </w:r>
      <w:r w:rsidRPr="00600D25">
        <w:rPr>
          <w:rFonts w:ascii="Cambria" w:hAnsi="Cambria" w:cs="Cambria"/>
          <w:color w:val="111111"/>
          <w:sz w:val="26"/>
          <w:szCs w:val="26"/>
          <w:lang w:val="el-GR"/>
        </w:rPr>
        <w:t>νο</w:t>
      </w:r>
      <w:r w:rsidRPr="00600D25">
        <w:rPr>
          <w:rFonts w:ascii="PT Serif" w:hAnsi="PT Serif" w:cs="PT Serif"/>
          <w:color w:val="111111"/>
          <w:sz w:val="26"/>
          <w:szCs w:val="26"/>
          <w:lang w:val="el-GR"/>
        </w:rPr>
        <w:t>μ</w:t>
      </w:r>
      <w:r w:rsidRPr="00600D25">
        <w:rPr>
          <w:rFonts w:ascii="Cambria" w:hAnsi="Cambria" w:cs="Cambria"/>
          <w:color w:val="111111"/>
          <w:sz w:val="26"/>
          <w:szCs w:val="26"/>
          <w:lang w:val="el-GR"/>
        </w:rPr>
        <w:t>α</w:t>
      </w:r>
      <w:r w:rsidRPr="00600D25">
        <w:rPr>
          <w:rFonts w:ascii="PT Serif" w:hAnsi="PT Serif"/>
          <w:color w:val="111111"/>
          <w:sz w:val="26"/>
          <w:szCs w:val="26"/>
          <w:lang w:val="la-Latn"/>
        </w:rPr>
        <w:t xml:space="preserve"> </w:t>
      </w:r>
      <w:r w:rsidRPr="00600D25">
        <w:rPr>
          <w:rFonts w:ascii="PT Serif" w:hAnsi="PT Serif" w:cs="PT Serif"/>
          <w:color w:val="111111"/>
          <w:sz w:val="26"/>
          <w:szCs w:val="26"/>
          <w:lang w:val="el-GR"/>
        </w:rPr>
        <w:t>π</w:t>
      </w:r>
      <w:r w:rsidRPr="00600D25">
        <w:rPr>
          <w:rFonts w:ascii="Cambria" w:hAnsi="Cambria" w:cs="Cambria"/>
          <w:color w:val="111111"/>
          <w:sz w:val="26"/>
          <w:szCs w:val="26"/>
          <w:lang w:val="el-GR"/>
        </w:rPr>
        <w:t>ροφήτου</w:t>
      </w:r>
      <w:r w:rsidRPr="00600D25">
        <w:rPr>
          <w:rFonts w:ascii="PT Serif" w:hAnsi="PT Serif"/>
          <w:color w:val="111111"/>
          <w:sz w:val="26"/>
          <w:szCs w:val="26"/>
          <w:lang w:val="la-Latn"/>
        </w:rPr>
        <w:t xml:space="preserve"> </w:t>
      </w:r>
      <w:r w:rsidRPr="00600D25">
        <w:rPr>
          <w:rFonts w:ascii="PT Serif" w:hAnsi="PT Serif" w:cs="PT Serif"/>
          <w:color w:val="111111"/>
          <w:sz w:val="26"/>
          <w:szCs w:val="26"/>
          <w:lang w:val="el-GR"/>
        </w:rPr>
        <w:t>μ</w:t>
      </w:r>
      <w:r w:rsidRPr="00600D25">
        <w:rPr>
          <w:rFonts w:ascii="Cambria" w:hAnsi="Cambria" w:cs="Cambria"/>
          <w:color w:val="111111"/>
          <w:sz w:val="26"/>
          <w:szCs w:val="26"/>
          <w:lang w:val="el-GR"/>
        </w:rPr>
        <w:t>ισθ</w:t>
      </w:r>
      <w:r w:rsidRPr="00600D25">
        <w:rPr>
          <w:rFonts w:ascii="Times New Roman" w:hAnsi="Times New Roman" w:cs="Times New Roman"/>
          <w:color w:val="111111"/>
          <w:sz w:val="26"/>
          <w:szCs w:val="26"/>
          <w:lang w:val="el-GR"/>
        </w:rPr>
        <w:t>ὸ</w:t>
      </w:r>
      <w:r w:rsidRPr="00600D25">
        <w:rPr>
          <w:rFonts w:ascii="Cambria" w:hAnsi="Cambria" w:cs="Cambria"/>
          <w:color w:val="111111"/>
          <w:sz w:val="26"/>
          <w:szCs w:val="26"/>
          <w:lang w:val="el-GR"/>
        </w:rPr>
        <w:t>ν</w:t>
      </w:r>
      <w:r w:rsidRPr="00600D25">
        <w:rPr>
          <w:rFonts w:ascii="PT Serif" w:hAnsi="PT Serif"/>
          <w:color w:val="111111"/>
          <w:sz w:val="26"/>
          <w:szCs w:val="26"/>
          <w:lang w:val="la-Latn"/>
        </w:rPr>
        <w:t xml:space="preserve"> </w:t>
      </w:r>
      <w:r w:rsidRPr="00600D25">
        <w:rPr>
          <w:rFonts w:ascii="PT Serif" w:hAnsi="PT Serif" w:cs="PT Serif"/>
          <w:color w:val="111111"/>
          <w:sz w:val="26"/>
          <w:szCs w:val="26"/>
          <w:lang w:val="el-GR"/>
        </w:rPr>
        <w:t>π</w:t>
      </w:r>
      <w:r w:rsidRPr="00600D25">
        <w:rPr>
          <w:rFonts w:ascii="Cambria" w:hAnsi="Cambria" w:cs="Cambria"/>
          <w:color w:val="111111"/>
          <w:sz w:val="26"/>
          <w:szCs w:val="26"/>
          <w:lang w:val="el-GR"/>
        </w:rPr>
        <w:t>ροφήτου</w:t>
      </w:r>
      <w:r w:rsidRPr="00600D25">
        <w:rPr>
          <w:rFonts w:ascii="PT Serif" w:hAnsi="PT Serif"/>
          <w:color w:val="111111"/>
          <w:sz w:val="26"/>
          <w:szCs w:val="26"/>
          <w:lang w:val="la-Latn"/>
        </w:rPr>
        <w:t xml:space="preserve"> </w:t>
      </w:r>
      <w:r w:rsidRPr="00600D25">
        <w:rPr>
          <w:rFonts w:ascii="Cambria" w:hAnsi="Cambria" w:cs="Cambria"/>
          <w:color w:val="111111"/>
          <w:sz w:val="26"/>
          <w:szCs w:val="26"/>
          <w:lang w:val="el-GR"/>
        </w:rPr>
        <w:t>λή</w:t>
      </w:r>
      <w:r w:rsidRPr="00600D25">
        <w:rPr>
          <w:rFonts w:ascii="PT Serif" w:hAnsi="PT Serif" w:cs="PT Serif"/>
          <w:color w:val="111111"/>
          <w:sz w:val="26"/>
          <w:szCs w:val="26"/>
          <w:lang w:val="el-GR"/>
        </w:rPr>
        <w:t>μ</w:t>
      </w:r>
      <w:r w:rsidRPr="00600D25">
        <w:rPr>
          <w:rFonts w:ascii="Cambria" w:hAnsi="Cambria" w:cs="Cambria"/>
          <w:color w:val="111111"/>
          <w:sz w:val="26"/>
          <w:szCs w:val="26"/>
          <w:lang w:val="el-GR"/>
        </w:rPr>
        <w:t>ψεται</w:t>
      </w:r>
      <w:r w:rsidRPr="00600D25">
        <w:rPr>
          <w:rFonts w:ascii="PT Serif" w:hAnsi="PT Serif"/>
          <w:color w:val="111111"/>
          <w:sz w:val="26"/>
          <w:szCs w:val="26"/>
          <w:lang w:val="la-Latn"/>
        </w:rPr>
        <w:t xml:space="preserve">, </w:t>
      </w:r>
      <w:r w:rsidRPr="00600D25">
        <w:rPr>
          <w:rFonts w:ascii="Cambria" w:hAnsi="Cambria" w:cs="Cambria"/>
          <w:color w:val="111111"/>
          <w:sz w:val="26"/>
          <w:szCs w:val="26"/>
          <w:lang w:val="el-GR"/>
        </w:rPr>
        <w:t>κα</w:t>
      </w:r>
      <w:r w:rsidRPr="00600D25">
        <w:rPr>
          <w:rFonts w:ascii="Times New Roman" w:hAnsi="Times New Roman" w:cs="Times New Roman"/>
          <w:color w:val="111111"/>
          <w:sz w:val="26"/>
          <w:szCs w:val="26"/>
          <w:lang w:val="el-GR"/>
        </w:rPr>
        <w:t>ὶ</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lang w:val="el-GR"/>
        </w:rPr>
        <w:t>ὁ</w:t>
      </w:r>
      <w:r w:rsidRPr="00600D25">
        <w:rPr>
          <w:rFonts w:ascii="PT Serif" w:hAnsi="PT Serif"/>
          <w:color w:val="111111"/>
          <w:sz w:val="26"/>
          <w:szCs w:val="26"/>
          <w:lang w:val="la-Latn"/>
        </w:rPr>
        <w:t xml:space="preserve"> </w:t>
      </w:r>
      <w:r w:rsidRPr="00600D25">
        <w:rPr>
          <w:rFonts w:ascii="Cambria" w:hAnsi="Cambria" w:cs="Cambria"/>
          <w:color w:val="111111"/>
          <w:sz w:val="26"/>
          <w:szCs w:val="26"/>
          <w:lang w:val="el-GR"/>
        </w:rPr>
        <w:t>δεχό</w:t>
      </w:r>
      <w:r w:rsidRPr="00600D25">
        <w:rPr>
          <w:rFonts w:ascii="PT Serif" w:hAnsi="PT Serif" w:cs="PT Serif"/>
          <w:color w:val="111111"/>
          <w:sz w:val="26"/>
          <w:szCs w:val="26"/>
          <w:lang w:val="el-GR"/>
        </w:rPr>
        <w:t>μ</w:t>
      </w:r>
      <w:r w:rsidRPr="00600D25">
        <w:rPr>
          <w:rFonts w:ascii="Cambria" w:hAnsi="Cambria" w:cs="Cambria"/>
          <w:color w:val="111111"/>
          <w:sz w:val="26"/>
          <w:szCs w:val="26"/>
          <w:lang w:val="el-GR"/>
        </w:rPr>
        <w:t>ενος</w:t>
      </w:r>
      <w:r w:rsidRPr="00600D25">
        <w:rPr>
          <w:rFonts w:ascii="PT Serif" w:hAnsi="PT Serif"/>
          <w:color w:val="111111"/>
          <w:sz w:val="26"/>
          <w:szCs w:val="26"/>
          <w:lang w:val="la-Latn"/>
        </w:rPr>
        <w:t xml:space="preserve"> </w:t>
      </w:r>
      <w:r w:rsidRPr="00600D25">
        <w:rPr>
          <w:rFonts w:ascii="Cambria" w:hAnsi="Cambria" w:cs="Cambria"/>
          <w:color w:val="111111"/>
          <w:sz w:val="26"/>
          <w:szCs w:val="26"/>
          <w:lang w:val="el-GR"/>
        </w:rPr>
        <w:t>δίκαιον</w:t>
      </w:r>
      <w:r w:rsidRPr="00600D25">
        <w:rPr>
          <w:rFonts w:ascii="PT Serif" w:hAnsi="PT Serif"/>
          <w:color w:val="111111"/>
          <w:sz w:val="26"/>
          <w:szCs w:val="26"/>
          <w:lang w:val="la-Latn"/>
        </w:rPr>
        <w:t xml:space="preserve"> </w:t>
      </w:r>
      <w:r w:rsidRPr="00600D25">
        <w:rPr>
          <w:rFonts w:ascii="Cambria" w:hAnsi="Cambria" w:cs="Cambria"/>
          <w:color w:val="111111"/>
          <w:sz w:val="26"/>
          <w:szCs w:val="26"/>
          <w:lang w:val="el-GR"/>
        </w:rPr>
        <w:t>ε</w:t>
      </w:r>
      <w:r w:rsidRPr="00600D25">
        <w:rPr>
          <w:rFonts w:ascii="Times New Roman" w:hAnsi="Times New Roman" w:cs="Times New Roman"/>
          <w:color w:val="111111"/>
          <w:sz w:val="26"/>
          <w:szCs w:val="26"/>
          <w:lang w:val="el-GR"/>
        </w:rPr>
        <w:t>ἰ</w:t>
      </w:r>
      <w:r w:rsidRPr="00600D25">
        <w:rPr>
          <w:rFonts w:ascii="Cambria" w:hAnsi="Cambria" w:cs="Cambria"/>
          <w:color w:val="111111"/>
          <w:sz w:val="26"/>
          <w:szCs w:val="26"/>
          <w:lang w:val="el-GR"/>
        </w:rPr>
        <w:t>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lang w:val="el-GR"/>
        </w:rPr>
        <w:t>ὄ</w:t>
      </w:r>
      <w:r w:rsidRPr="00600D25">
        <w:rPr>
          <w:rFonts w:ascii="Cambria" w:hAnsi="Cambria" w:cs="Cambria"/>
          <w:color w:val="111111"/>
          <w:sz w:val="26"/>
          <w:szCs w:val="26"/>
          <w:lang w:val="el-GR"/>
        </w:rPr>
        <w:t>νο</w:t>
      </w:r>
      <w:r w:rsidRPr="00600D25">
        <w:rPr>
          <w:rFonts w:ascii="PT Serif" w:hAnsi="PT Serif" w:cs="PT Serif"/>
          <w:color w:val="111111"/>
          <w:sz w:val="26"/>
          <w:szCs w:val="26"/>
          <w:lang w:val="el-GR"/>
        </w:rPr>
        <w:t>μ</w:t>
      </w:r>
      <w:r w:rsidRPr="00600D25">
        <w:rPr>
          <w:rFonts w:ascii="Cambria" w:hAnsi="Cambria" w:cs="Cambria"/>
          <w:color w:val="111111"/>
          <w:sz w:val="26"/>
          <w:szCs w:val="26"/>
          <w:lang w:val="el-GR"/>
        </w:rPr>
        <w:t>α</w:t>
      </w:r>
      <w:r w:rsidRPr="00600D25">
        <w:rPr>
          <w:rFonts w:ascii="PT Serif" w:hAnsi="PT Serif"/>
          <w:color w:val="111111"/>
          <w:sz w:val="26"/>
          <w:szCs w:val="26"/>
          <w:lang w:val="la-Latn"/>
        </w:rPr>
        <w:t xml:space="preserve"> </w:t>
      </w:r>
      <w:r w:rsidRPr="00600D25">
        <w:rPr>
          <w:rFonts w:ascii="Cambria" w:hAnsi="Cambria" w:cs="Cambria"/>
          <w:color w:val="111111"/>
          <w:sz w:val="26"/>
          <w:szCs w:val="26"/>
          <w:lang w:val="el-GR"/>
        </w:rPr>
        <w:t>δικαίου</w:t>
      </w:r>
      <w:r w:rsidRPr="00600D25">
        <w:rPr>
          <w:rFonts w:ascii="PT Serif" w:hAnsi="PT Serif"/>
          <w:color w:val="111111"/>
          <w:sz w:val="26"/>
          <w:szCs w:val="26"/>
          <w:lang w:val="la-Latn"/>
        </w:rPr>
        <w:t xml:space="preserve"> </w:t>
      </w:r>
      <w:r w:rsidRPr="00600D25">
        <w:rPr>
          <w:rFonts w:ascii="PT Serif" w:hAnsi="PT Serif" w:cs="PT Serif"/>
          <w:color w:val="111111"/>
          <w:sz w:val="26"/>
          <w:szCs w:val="26"/>
          <w:lang w:val="el-GR"/>
        </w:rPr>
        <w:t>μ</w:t>
      </w:r>
      <w:r w:rsidRPr="00600D25">
        <w:rPr>
          <w:rFonts w:ascii="Cambria" w:hAnsi="Cambria" w:cs="Cambria"/>
          <w:color w:val="111111"/>
          <w:sz w:val="26"/>
          <w:szCs w:val="26"/>
          <w:lang w:val="el-GR"/>
        </w:rPr>
        <w:t>ισθ</w:t>
      </w:r>
      <w:r w:rsidRPr="00600D25">
        <w:rPr>
          <w:rFonts w:ascii="Times New Roman" w:hAnsi="Times New Roman" w:cs="Times New Roman"/>
          <w:color w:val="111111"/>
          <w:sz w:val="26"/>
          <w:szCs w:val="26"/>
          <w:lang w:val="el-GR"/>
        </w:rPr>
        <w:t>ὸ</w:t>
      </w:r>
      <w:r w:rsidRPr="00600D25">
        <w:rPr>
          <w:rFonts w:ascii="Cambria" w:hAnsi="Cambria" w:cs="Cambria"/>
          <w:color w:val="111111"/>
          <w:sz w:val="26"/>
          <w:szCs w:val="26"/>
          <w:lang w:val="el-GR"/>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lang w:val="el-GR"/>
        </w:rPr>
        <w:t>δικαίου</w:t>
      </w:r>
      <w:r w:rsidRPr="00600D25">
        <w:rPr>
          <w:rFonts w:ascii="PT Serif" w:hAnsi="PT Serif"/>
          <w:color w:val="111111"/>
          <w:sz w:val="26"/>
          <w:szCs w:val="26"/>
          <w:lang w:val="la-Latn"/>
        </w:rPr>
        <w:t xml:space="preserve"> </w:t>
      </w:r>
      <w:r w:rsidRPr="00600D25">
        <w:rPr>
          <w:rFonts w:ascii="Cambria" w:hAnsi="Cambria" w:cs="Cambria"/>
          <w:color w:val="111111"/>
          <w:sz w:val="26"/>
          <w:szCs w:val="26"/>
          <w:lang w:val="el-GR"/>
        </w:rPr>
        <w:t>λή</w:t>
      </w:r>
      <w:r w:rsidRPr="00600D25">
        <w:rPr>
          <w:rFonts w:ascii="PT Serif" w:hAnsi="PT Serif" w:cs="PT Serif"/>
          <w:color w:val="111111"/>
          <w:sz w:val="26"/>
          <w:szCs w:val="26"/>
          <w:lang w:val="el-GR"/>
        </w:rPr>
        <w:t>μ</w:t>
      </w:r>
      <w:r w:rsidRPr="00600D25">
        <w:rPr>
          <w:rFonts w:ascii="Cambria" w:hAnsi="Cambria" w:cs="Cambria"/>
          <w:color w:val="111111"/>
          <w:sz w:val="26"/>
          <w:szCs w:val="26"/>
          <w:lang w:val="el-GR"/>
        </w:rPr>
        <w:t>ψεται</w:t>
      </w:r>
      <w:r w:rsidRPr="00600D25">
        <w:rPr>
          <w:rFonts w:ascii="PT Serif" w:hAnsi="PT Serif"/>
          <w:color w:val="111111"/>
          <w:sz w:val="26"/>
          <w:szCs w:val="26"/>
          <w:lang w:val="la-Latn"/>
        </w:rPr>
        <w:t>. </w:t>
      </w:r>
      <w:r w:rsidRPr="00600D25">
        <w:rPr>
          <w:rFonts w:ascii="Cambria" w:hAnsi="Cambria" w:cs="Cambria"/>
          <w:color w:val="111111"/>
          <w:sz w:val="26"/>
          <w:szCs w:val="26"/>
        </w:rPr>
        <w:t>κα</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ὃ</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Segoe UI Symbol" w:hAnsi="Segoe UI Symbol" w:cs="Segoe UI Symbol"/>
          <w:color w:val="111111"/>
          <w:sz w:val="26"/>
          <w:szCs w:val="26"/>
          <w:lang w:val="la-Latn"/>
        </w:rPr>
        <w:t>⸀</w:t>
      </w:r>
      <w:r w:rsidRPr="00600D25">
        <w:rPr>
          <w:rFonts w:ascii="Times New Roman" w:hAnsi="Times New Roman" w:cs="Times New Roman"/>
          <w:color w:val="111111"/>
          <w:sz w:val="26"/>
          <w:szCs w:val="26"/>
        </w:rPr>
        <w:t>ἂ</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π</w:t>
      </w:r>
      <w:r w:rsidRPr="00600D25">
        <w:rPr>
          <w:rFonts w:ascii="Cambria" w:hAnsi="Cambria" w:cs="Cambria"/>
          <w:color w:val="111111"/>
          <w:sz w:val="26"/>
          <w:szCs w:val="26"/>
        </w:rPr>
        <w:t>οτίσ</w:t>
      </w:r>
      <w:r w:rsidRPr="00600D25">
        <w:rPr>
          <w:rFonts w:ascii="Times New Roman" w:hAnsi="Times New Roman" w:cs="Times New Roman"/>
          <w:color w:val="111111"/>
          <w:sz w:val="26"/>
          <w:szCs w:val="26"/>
        </w:rPr>
        <w:t>ῃ</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ἕ</w:t>
      </w:r>
      <w:r w:rsidRPr="00600D25">
        <w:rPr>
          <w:rFonts w:ascii="Cambria" w:hAnsi="Cambria" w:cs="Cambria"/>
          <w:color w:val="111111"/>
          <w:sz w:val="26"/>
          <w:szCs w:val="26"/>
        </w:rPr>
        <w:t>να</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ῶ</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μ</w:t>
      </w:r>
      <w:r w:rsidRPr="00600D25">
        <w:rPr>
          <w:rFonts w:ascii="Cambria" w:hAnsi="Cambria" w:cs="Cambria"/>
          <w:color w:val="111111"/>
          <w:sz w:val="26"/>
          <w:szCs w:val="26"/>
        </w:rPr>
        <w:t>ικρ</w:t>
      </w:r>
      <w:r w:rsidRPr="00600D25">
        <w:rPr>
          <w:rFonts w:ascii="Times New Roman" w:hAnsi="Times New Roman" w:cs="Times New Roman"/>
          <w:color w:val="111111"/>
          <w:sz w:val="26"/>
          <w:szCs w:val="26"/>
        </w:rPr>
        <w:t>ῶ</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τούτων</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lastRenderedPageBreak/>
        <w:t>π</w:t>
      </w:r>
      <w:r w:rsidRPr="00600D25">
        <w:rPr>
          <w:rFonts w:ascii="Cambria" w:hAnsi="Cambria" w:cs="Cambria"/>
          <w:color w:val="111111"/>
          <w:sz w:val="26"/>
          <w:szCs w:val="26"/>
        </w:rPr>
        <w:t>οτήριον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ψυχρο</w:t>
      </w:r>
      <w:r w:rsidRPr="00600D25">
        <w:rPr>
          <w:rFonts w:ascii="Times New Roman" w:hAnsi="Times New Roman" w:cs="Times New Roman"/>
          <w:color w:val="111111"/>
          <w:sz w:val="26"/>
          <w:szCs w:val="26"/>
        </w:rPr>
        <w:t>ῦ</w:t>
      </w:r>
      <w:r w:rsidRPr="00600D25">
        <w:rPr>
          <w:rFonts w:ascii="PT Serif" w:hAnsi="PT Serif"/>
          <w:color w:val="111111"/>
          <w:sz w:val="26"/>
          <w:szCs w:val="26"/>
          <w:lang w:val="la-Latn"/>
        </w:rPr>
        <w:t xml:space="preserve"> </w:t>
      </w:r>
      <w:r w:rsidRPr="00600D25">
        <w:rPr>
          <w:rFonts w:ascii="PT Serif" w:hAnsi="PT Serif"/>
          <w:color w:val="111111"/>
          <w:sz w:val="26"/>
          <w:szCs w:val="26"/>
        </w:rPr>
        <w:t>μ</w:t>
      </w:r>
      <w:r w:rsidRPr="00600D25">
        <w:rPr>
          <w:rFonts w:ascii="Cambria" w:hAnsi="Cambria" w:cs="Cambria"/>
          <w:color w:val="111111"/>
          <w:sz w:val="26"/>
          <w:szCs w:val="26"/>
        </w:rPr>
        <w:t>όνον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ε</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ς</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ὄ</w:t>
      </w:r>
      <w:r w:rsidRPr="00600D25">
        <w:rPr>
          <w:rFonts w:ascii="Cambria" w:hAnsi="Cambria" w:cs="Cambria"/>
          <w:color w:val="111111"/>
          <w:sz w:val="26"/>
          <w:szCs w:val="26"/>
        </w:rPr>
        <w:t>νο</w:t>
      </w:r>
      <w:r w:rsidRPr="00600D25">
        <w:rPr>
          <w:rFonts w:ascii="PT Serif" w:hAnsi="PT Serif" w:cs="PT Serif"/>
          <w:color w:val="111111"/>
          <w:sz w:val="26"/>
          <w:szCs w:val="26"/>
        </w:rPr>
        <w:t>μ</w:t>
      </w:r>
      <w:r w:rsidRPr="00600D25">
        <w:rPr>
          <w:rFonts w:ascii="Cambria" w:hAnsi="Cambria" w:cs="Cambria"/>
          <w:color w:val="111111"/>
          <w:sz w:val="26"/>
          <w:szCs w:val="26"/>
        </w:rPr>
        <w:t>α</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μ</w:t>
      </w:r>
      <w:r w:rsidRPr="00600D25">
        <w:rPr>
          <w:rFonts w:ascii="Cambria" w:hAnsi="Cambria" w:cs="Cambria"/>
          <w:color w:val="111111"/>
          <w:sz w:val="26"/>
          <w:szCs w:val="26"/>
        </w:rPr>
        <w:t>αθητο</w:t>
      </w:r>
      <w:r w:rsidRPr="00600D25">
        <w:rPr>
          <w:rFonts w:ascii="Times New Roman" w:hAnsi="Times New Roman" w:cs="Times New Roman"/>
          <w:color w:val="111111"/>
          <w:sz w:val="26"/>
          <w:szCs w:val="26"/>
        </w:rPr>
        <w:t>ῦ</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PT Serif" w:hAnsi="PT Serif"/>
          <w:color w:val="111111"/>
          <w:sz w:val="26"/>
          <w:szCs w:val="26"/>
        </w:rPr>
        <w:t>μ</w:t>
      </w:r>
      <w:r w:rsidRPr="00600D25">
        <w:rPr>
          <w:rFonts w:ascii="Times New Roman" w:hAnsi="Times New Roman" w:cs="Times New Roman"/>
          <w:color w:val="111111"/>
          <w:sz w:val="26"/>
          <w:szCs w:val="26"/>
        </w:rPr>
        <w:t>ὴ</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λέγω</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ὑ</w:t>
      </w:r>
      <w:r w:rsidRPr="00600D25">
        <w:rPr>
          <w:rFonts w:ascii="PT Serif" w:hAnsi="PT Serif"/>
          <w:color w:val="111111"/>
          <w:sz w:val="26"/>
          <w:szCs w:val="26"/>
        </w:rPr>
        <w:t>μ</w:t>
      </w:r>
      <w:r w:rsidRPr="00600D25">
        <w:rPr>
          <w:rFonts w:ascii="Times New Roman" w:hAnsi="Times New Roman" w:cs="Times New Roman"/>
          <w:color w:val="111111"/>
          <w:sz w:val="26"/>
          <w:szCs w:val="26"/>
        </w:rPr>
        <w:t>ῖ</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ὐ</w:t>
      </w:r>
      <w:r w:rsidRPr="00600D25">
        <w:rPr>
          <w:rFonts w:ascii="PT Serif" w:hAnsi="PT Serif"/>
          <w:color w:val="111111"/>
          <w:sz w:val="26"/>
          <w:szCs w:val="26"/>
          <w:lang w:val="la-Latn"/>
        </w:rPr>
        <w:t xml:space="preserve"> </w:t>
      </w:r>
      <w:r w:rsidRPr="00600D25">
        <w:rPr>
          <w:rFonts w:ascii="PT Serif" w:hAnsi="PT Serif"/>
          <w:color w:val="111111"/>
          <w:sz w:val="26"/>
          <w:szCs w:val="26"/>
        </w:rPr>
        <w:t>μ</w:t>
      </w:r>
      <w:r w:rsidRPr="00600D25">
        <w:rPr>
          <w:rFonts w:ascii="Times New Roman" w:hAnsi="Times New Roman" w:cs="Times New Roman"/>
          <w:color w:val="111111"/>
          <w:sz w:val="26"/>
          <w:szCs w:val="26"/>
        </w:rPr>
        <w:t>ὴ</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PT Serif" w:hAnsi="PT Serif"/>
          <w:color w:val="111111"/>
          <w:sz w:val="26"/>
          <w:szCs w:val="26"/>
        </w:rPr>
        <w:t>π</w:t>
      </w:r>
      <w:r w:rsidRPr="00600D25">
        <w:rPr>
          <w:rFonts w:ascii="Cambria" w:hAnsi="Cambria" w:cs="Cambria"/>
          <w:color w:val="111111"/>
          <w:sz w:val="26"/>
          <w:szCs w:val="26"/>
        </w:rPr>
        <w:t>ολέσ</w:t>
      </w:r>
      <w:r w:rsidRPr="00600D25">
        <w:rPr>
          <w:rFonts w:ascii="Times New Roman" w:hAnsi="Times New Roman" w:cs="Times New Roman"/>
          <w:color w:val="111111"/>
          <w:sz w:val="26"/>
          <w:szCs w:val="26"/>
        </w:rPr>
        <w:t>ῃ</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ὸ</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PT Serif" w:hAnsi="PT Serif" w:cs="PT Serif"/>
          <w:color w:val="111111"/>
          <w:sz w:val="26"/>
          <w:szCs w:val="26"/>
        </w:rPr>
        <w:t>μ</w:t>
      </w:r>
      <w:r w:rsidRPr="00600D25">
        <w:rPr>
          <w:rFonts w:ascii="Cambria" w:hAnsi="Cambria" w:cs="Cambria"/>
          <w:color w:val="111111"/>
          <w:sz w:val="26"/>
          <w:szCs w:val="26"/>
        </w:rPr>
        <w:t>ισθ</w:t>
      </w:r>
      <w:r w:rsidRPr="00600D25">
        <w:rPr>
          <w:rFonts w:ascii="Times New Roman" w:hAnsi="Times New Roman" w:cs="Times New Roman"/>
          <w:color w:val="111111"/>
          <w:sz w:val="26"/>
          <w:szCs w:val="26"/>
        </w:rPr>
        <w:t>ὸ</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α</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το</w:t>
      </w:r>
      <w:r w:rsidRPr="00600D25">
        <w:rPr>
          <w:rFonts w:ascii="Times New Roman" w:hAnsi="Times New Roman" w:cs="Times New Roman"/>
          <w:color w:val="111111"/>
          <w:sz w:val="26"/>
          <w:szCs w:val="26"/>
        </w:rPr>
        <w:t>ῦ</w:t>
      </w:r>
      <w:r w:rsidRPr="00600D25">
        <w:rPr>
          <w:rFonts w:ascii="PT Serif" w:hAnsi="PT Serif"/>
          <w:color w:val="111111"/>
          <w:sz w:val="26"/>
          <w:szCs w:val="26"/>
          <w:lang w:val="la-Latn"/>
        </w:rPr>
        <w:t xml:space="preserve">. </w:t>
      </w:r>
      <w:r w:rsidRPr="00600D25">
        <w:rPr>
          <w:rFonts w:ascii="Arial" w:hAnsi="Arial" w:cs="Arial"/>
          <w:sz w:val="24"/>
          <w:szCs w:val="24"/>
        </w:rPr>
        <w:t xml:space="preserve">(Mt 10,1-42). </w:t>
      </w:r>
    </w:p>
    <w:p w14:paraId="1098482F" w14:textId="77777777" w:rsidR="00600D25" w:rsidRPr="00600D25" w:rsidRDefault="00600D25" w:rsidP="00600D25">
      <w:pPr>
        <w:jc w:val="both"/>
        <w:rPr>
          <w:rFonts w:ascii="Arial" w:hAnsi="Arial" w:cs="Arial"/>
          <w:b/>
          <w:bCs/>
          <w:sz w:val="24"/>
          <w:szCs w:val="24"/>
        </w:rPr>
      </w:pPr>
    </w:p>
    <w:p w14:paraId="3D15DE62" w14:textId="77777777" w:rsidR="00600D25" w:rsidRPr="00600D25" w:rsidRDefault="00600D25" w:rsidP="00600D25">
      <w:pPr>
        <w:pStyle w:val="Titolo2"/>
      </w:pPr>
      <w:bookmarkStart w:id="11" w:name="_Toc210046534"/>
      <w:bookmarkStart w:id="12" w:name="_Toc212557280"/>
      <w:r w:rsidRPr="00600D25">
        <w:t>Diede loro potere sugli spiriti impuri per scacciarli e guarire ogni malattia e ogni infermità</w:t>
      </w:r>
      <w:bookmarkEnd w:id="11"/>
      <w:bookmarkEnd w:id="12"/>
    </w:p>
    <w:p w14:paraId="0B012EFF" w14:textId="77777777" w:rsidR="00600D25" w:rsidRPr="00600D25" w:rsidRDefault="00600D25" w:rsidP="00600D25">
      <w:pPr>
        <w:jc w:val="both"/>
        <w:rPr>
          <w:rFonts w:ascii="Arial" w:hAnsi="Arial" w:cs="Arial"/>
          <w:sz w:val="24"/>
          <w:szCs w:val="24"/>
        </w:rPr>
      </w:pPr>
    </w:p>
    <w:p w14:paraId="47749480" w14:textId="77777777" w:rsidR="00600D25" w:rsidRPr="00600D25" w:rsidRDefault="00600D25" w:rsidP="00600D25">
      <w:pPr>
        <w:jc w:val="both"/>
        <w:rPr>
          <w:rFonts w:ascii="Arial" w:hAnsi="Arial" w:cs="Arial"/>
          <w:b/>
          <w:bCs/>
          <w:sz w:val="24"/>
          <w:szCs w:val="24"/>
        </w:rPr>
      </w:pPr>
      <w:bookmarkStart w:id="13" w:name="_Hlk210039577"/>
      <w:r w:rsidRPr="00600D25">
        <w:rPr>
          <w:rFonts w:ascii="Arial" w:hAnsi="Arial" w:cs="Arial"/>
          <w:b/>
          <w:bCs/>
          <w:sz w:val="24"/>
          <w:szCs w:val="24"/>
        </w:rPr>
        <w:t xml:space="preserve">Chiamati a sé i suoi dodici discepoli, </w:t>
      </w:r>
      <w:bookmarkStart w:id="14" w:name="_Hlk208472349"/>
      <w:r w:rsidRPr="00600D25">
        <w:rPr>
          <w:rFonts w:ascii="Arial" w:hAnsi="Arial" w:cs="Arial"/>
          <w:b/>
          <w:bCs/>
          <w:sz w:val="24"/>
          <w:szCs w:val="24"/>
        </w:rPr>
        <w:t>diede loro potere sugli spiriti impuri per scacciarli e guarire ogni malattia e ogni infermità</w:t>
      </w:r>
      <w:bookmarkEnd w:id="14"/>
      <w:r w:rsidRPr="00600D25">
        <w:rPr>
          <w:rFonts w:ascii="Arial" w:hAnsi="Arial" w:cs="Arial"/>
          <w:b/>
          <w:bCs/>
          <w:sz w:val="24"/>
          <w:szCs w:val="24"/>
        </w:rPr>
        <w:t>.</w:t>
      </w:r>
    </w:p>
    <w:bookmarkEnd w:id="13"/>
    <w:p w14:paraId="5E71BE40"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Fino a questo momento Gesù ha chiamato Andrea, Simone, Giacomo, Giovanni, Matteo.</w:t>
      </w:r>
    </w:p>
    <w:p w14:paraId="4C9C8F97"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Diverse volte in questo Vangelo, nei precedenti Capitoli I-IX, si parla dei discepoli, senza però alcuna distinzione tra Apostoli e Discepoli.</w:t>
      </w:r>
    </w:p>
    <w:p w14:paraId="2D3D74BD"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t>Vedendo le folle, Gesù salì sulla montagna e, messosi a sedere, gli si avvicinarono i suoi discepoli (Mt 5, 1). E un altro dei discepoli gli disse: "Signore, permettimi di andar prima a seppellire mio padre" (Mt 8, 21). Essendo poi salito su una barca, i suoi discepoli lo seguirono (Mt 8, 23). Mentre Gesù sedeva a mensa in casa, sopraggiunsero molti pubblicani e peccatori e si misero a tavola con lui e con i discepoli (Mt 9, 10). Vedendo ciò, i farisei dicevano ai suoi discepoli: "Perché il vostro maestro mangia insieme ai pubblicani e ai peccatori?" (Mt 9, 11). Allora gli si accostarono i discepoli di Giovanni e gli dissero: "Perché, mentre noi e i farisei digiuniamo, i tuoi discepoli non digiunano?" (Mt 9, 14). Alzatosi, Gesù lo seguiva con i suoi discepoli (Mt 9, 19). Allora disse ai suoi discepoli: "La messe è molta, ma gli operai sono pochi! (Mt 9, 37).</w:t>
      </w:r>
    </w:p>
    <w:p w14:paraId="29B44B2E" w14:textId="77777777" w:rsidR="00600D25" w:rsidRPr="00600D25" w:rsidRDefault="00600D25" w:rsidP="00600D25">
      <w:pPr>
        <w:spacing w:after="120" w:line="240" w:lineRule="auto"/>
        <w:jc w:val="both"/>
        <w:rPr>
          <w:rFonts w:ascii="Arial" w:hAnsi="Arial" w:cs="Arial"/>
          <w:sz w:val="24"/>
          <w:szCs w:val="24"/>
        </w:rPr>
      </w:pPr>
    </w:p>
    <w:p w14:paraId="04B4F95C" w14:textId="77777777" w:rsidR="00600D25" w:rsidRPr="00600D25" w:rsidRDefault="00600D25" w:rsidP="00600D25">
      <w:pPr>
        <w:spacing w:after="120" w:line="240" w:lineRule="auto"/>
        <w:jc w:val="both"/>
        <w:rPr>
          <w:rFonts w:ascii="Arial" w:hAnsi="Arial" w:cs="Arial"/>
          <w:sz w:val="24"/>
          <w:szCs w:val="24"/>
        </w:rPr>
      </w:pPr>
      <w:r w:rsidRPr="00600D25">
        <w:rPr>
          <w:rFonts w:ascii="Arial" w:hAnsi="Arial" w:cs="Arial"/>
          <w:sz w:val="24"/>
          <w:szCs w:val="24"/>
        </w:rPr>
        <w:t>Il nome Apostoli nel Vangelo secondo Matteo</w:t>
      </w:r>
    </w:p>
    <w:p w14:paraId="2DCEE323" w14:textId="77777777" w:rsidR="00600D25" w:rsidRPr="00600D25" w:rsidRDefault="00600D25" w:rsidP="00600D25">
      <w:pPr>
        <w:autoSpaceDE w:val="0"/>
        <w:autoSpaceDN w:val="0"/>
        <w:adjustRightInd w:val="0"/>
        <w:spacing w:after="120" w:line="240" w:lineRule="auto"/>
        <w:jc w:val="both"/>
        <w:rPr>
          <w:rFonts w:ascii="Arial" w:hAnsi="Arial" w:cs="Arial"/>
          <w:i/>
          <w:iCs/>
          <w:kern w:val="0"/>
          <w:sz w:val="24"/>
          <w:szCs w:val="24"/>
        </w:rPr>
      </w:pPr>
      <w:r w:rsidRPr="00600D25">
        <w:rPr>
          <w:rFonts w:ascii="Arial" w:hAnsi="Arial" w:cs="Arial"/>
          <w:i/>
          <w:iCs/>
          <w:kern w:val="0"/>
          <w:sz w:val="24"/>
          <w:szCs w:val="24"/>
        </w:rPr>
        <w:t xml:space="preserve">I nomi dei dodici apostoli sono: primo, Simone, chiamato Pietro, e Andrea, suo fratello; Giacomo di Zebedèo e Giovanni suo fratello (Mt 10, 2). </w:t>
      </w:r>
    </w:p>
    <w:p w14:paraId="74EC8FB3" w14:textId="77777777" w:rsidR="00600D25" w:rsidRPr="00600D25" w:rsidRDefault="00600D25" w:rsidP="00600D25">
      <w:pPr>
        <w:autoSpaceDE w:val="0"/>
        <w:autoSpaceDN w:val="0"/>
        <w:adjustRightInd w:val="0"/>
        <w:spacing w:after="120" w:line="240" w:lineRule="auto"/>
        <w:jc w:val="both"/>
        <w:rPr>
          <w:rFonts w:ascii="Arial" w:hAnsi="Arial" w:cs="Arial"/>
          <w:kern w:val="0"/>
          <w:sz w:val="24"/>
          <w:szCs w:val="24"/>
        </w:rPr>
      </w:pPr>
    </w:p>
    <w:p w14:paraId="3251CC00" w14:textId="77777777" w:rsidR="00600D25" w:rsidRPr="00600D25" w:rsidRDefault="00600D25" w:rsidP="00600D25">
      <w:pPr>
        <w:autoSpaceDE w:val="0"/>
        <w:autoSpaceDN w:val="0"/>
        <w:adjustRightInd w:val="0"/>
        <w:spacing w:after="120" w:line="240" w:lineRule="auto"/>
        <w:jc w:val="both"/>
        <w:rPr>
          <w:rFonts w:ascii="Arial" w:hAnsi="Arial" w:cs="Arial"/>
          <w:kern w:val="0"/>
          <w:sz w:val="24"/>
          <w:szCs w:val="24"/>
        </w:rPr>
      </w:pPr>
      <w:r w:rsidRPr="00600D25">
        <w:rPr>
          <w:rFonts w:ascii="Arial" w:hAnsi="Arial" w:cs="Arial"/>
          <w:kern w:val="0"/>
          <w:sz w:val="24"/>
          <w:szCs w:val="24"/>
        </w:rPr>
        <w:t>Il nome Discepoli dal Capitolo X sino alla fine: Capitolo XXVIII</w:t>
      </w:r>
    </w:p>
    <w:p w14:paraId="070BED27" w14:textId="77777777" w:rsidR="00600D25" w:rsidRPr="00600D25" w:rsidRDefault="00600D25" w:rsidP="00600D25">
      <w:pPr>
        <w:autoSpaceDE w:val="0"/>
        <w:autoSpaceDN w:val="0"/>
        <w:adjustRightInd w:val="0"/>
        <w:spacing w:after="120" w:line="240" w:lineRule="auto"/>
        <w:jc w:val="both"/>
        <w:rPr>
          <w:rFonts w:ascii="Arial" w:hAnsi="Arial" w:cs="Arial"/>
          <w:i/>
          <w:iCs/>
          <w:kern w:val="0"/>
          <w:sz w:val="24"/>
          <w:szCs w:val="24"/>
        </w:rPr>
      </w:pPr>
      <w:r w:rsidRPr="00600D25">
        <w:rPr>
          <w:rFonts w:ascii="Arial" w:hAnsi="Arial" w:cs="Arial"/>
          <w:i/>
          <w:iCs/>
          <w:kern w:val="0"/>
          <w:sz w:val="24"/>
          <w:szCs w:val="24"/>
        </w:rPr>
        <w:t xml:space="preserve">Chiamati a sé i dodici discepoli, diede loro il potere di scacciare gli spiriti immondi e di guarire ogni sorta di malattie e d'infermità (Mt 10, 1). Un discepolo non è da più del maestro, né un servo da più del suo padrone (Mt 10, 24). È sufficiente per il discepolo essere come il suo maestro e per il servo come il suo padrone. Se hanno chiamato Beelzebùl il padrone di casa, quanto più i suoi familiari! (Mt 10, 25). E chi avrà dato anche solo un bicchiere di acqua fresca a uno di questi piccoli, perché è mio discepolo, in verità io vi dico: non perderà la sua ricompensa" (Mt 10, 42(, </w:t>
      </w:r>
      <w:r w:rsidRPr="00600D25">
        <w:rPr>
          <w:rFonts w:ascii="Arial" w:hAnsi="Arial" w:cs="Arial"/>
          <w:i/>
          <w:iCs/>
          <w:kern w:val="0"/>
          <w:sz w:val="24"/>
          <w:szCs w:val="24"/>
        </w:rPr>
        <w:lastRenderedPageBreak/>
        <w:t xml:space="preserve">Quando Gesù ebbe terminato di dare queste istruzioni ai suoi dodici discepoli, partì di là per insegnare e predicare nelle loro città (Mt 11, 1). Giovanni intanto, che era in carcere, avendo sentito parlare delle opere del Cristo, mandò a dirgli per mezzo dei suoi discepoli (Mt 11, 2). In quel tempo Gesù passò tra le messi in giorno di sabato, e i suoi discepoli ebbero fame e cominciarono a cogliere spighe e le mangiavano (Mt 12, 1). Ciò vedendo, i farisei gli dissero: "Ecco, i tuoi discepoli stanno facendo quello che non è lecito fare in giorno di sabato" (Mt 12, 2). </w:t>
      </w:r>
    </w:p>
    <w:p w14:paraId="6F9599C7" w14:textId="77777777" w:rsidR="00600D25" w:rsidRPr="00600D25" w:rsidRDefault="00600D25" w:rsidP="00600D25">
      <w:pPr>
        <w:autoSpaceDE w:val="0"/>
        <w:autoSpaceDN w:val="0"/>
        <w:adjustRightInd w:val="0"/>
        <w:spacing w:after="120" w:line="240" w:lineRule="auto"/>
        <w:jc w:val="both"/>
        <w:rPr>
          <w:rFonts w:ascii="Arial" w:hAnsi="Arial" w:cs="Arial"/>
          <w:i/>
          <w:iCs/>
          <w:kern w:val="0"/>
          <w:sz w:val="24"/>
          <w:szCs w:val="24"/>
        </w:rPr>
      </w:pPr>
      <w:r w:rsidRPr="00600D25">
        <w:rPr>
          <w:rFonts w:ascii="Arial" w:hAnsi="Arial" w:cs="Arial"/>
          <w:i/>
          <w:iCs/>
          <w:kern w:val="0"/>
          <w:sz w:val="24"/>
          <w:szCs w:val="24"/>
        </w:rPr>
        <w:t xml:space="preserve">Poi stendendo la mano verso i suoi discepoli disse: "Ecco mia madre ed ecco i miei fratelli (Mt 12, 49). Gli si avvicinarono allora i discepoli e gli dissero: "Perché parli loro in parabole?" (Mt 13, 10). Poi Gesù lasciò la folla ed entrò in casa; i suoi discepoli gli si accostarono per dirgli: "Spiegaci la parabola della zizzania nel campo" (Mt 13, 36). Ed egli disse loro: "Per questo ogni scriba divenuto discepolo del regno dei cieli è simile a un padrone di casa che estrae dal suo tesoro cose nuove e cose antiche" (Mt 13, 52). I suoi discepoli andarono a prendere il cadavere, lo seppellirono e andarono a informarne Gesù (Mt 14, 12). Sul far della sera, gli si accostarono i discepoli e gli dissero: "Il luogo è deserto ed è ormai tardi; congeda la folla perché vada nei villaggi a comprarsi da mangiare" (Mt 14, 15). E dopo aver ordinato alla folla di sedersi sull'erba, prese i cinque pani e i due pesci e, alzati gli occhi al cielo, pronunziò la benedizione, spezzò i pani e li diede ai discepoli e i discepoli li distribuirono alla folla (Mt 14, 19). </w:t>
      </w:r>
    </w:p>
    <w:p w14:paraId="5939525D" w14:textId="77777777" w:rsidR="00600D25" w:rsidRPr="00600D25" w:rsidRDefault="00600D25" w:rsidP="00600D25">
      <w:pPr>
        <w:autoSpaceDE w:val="0"/>
        <w:autoSpaceDN w:val="0"/>
        <w:adjustRightInd w:val="0"/>
        <w:spacing w:after="120" w:line="240" w:lineRule="auto"/>
        <w:jc w:val="both"/>
        <w:rPr>
          <w:rFonts w:ascii="Arial" w:hAnsi="Arial" w:cs="Arial"/>
          <w:i/>
          <w:iCs/>
          <w:kern w:val="0"/>
          <w:sz w:val="24"/>
          <w:szCs w:val="24"/>
        </w:rPr>
      </w:pPr>
      <w:r w:rsidRPr="00600D25">
        <w:rPr>
          <w:rFonts w:ascii="Arial" w:hAnsi="Arial" w:cs="Arial"/>
          <w:i/>
          <w:iCs/>
          <w:kern w:val="0"/>
          <w:sz w:val="24"/>
          <w:szCs w:val="24"/>
        </w:rPr>
        <w:t xml:space="preserve">Subito dopo ordinò ai discepoli di salire sulla barca e di precederlo sull'altra sponda, mentre egli avrebbe congedato la folla (Mt 14, 22). I discepoli, nel vederlo camminare sul mare, furono turbati e dissero: "E' un fantasma" e si misero a gridare dalla paura (Mt 14, 26). "Perché i tuoi discepoli trasgrediscono la tradizione degli antichi? Poiché non si lavano le mani quando prendono cibo!" (Mt 15, 2). Allora i discepoli gli si accostarono per dirgli: "Sai che i farisei si sono scandalizzati nel sentire queste parole?" (Mt 15, 12). Ma egli non le rivolse neppure una parola. Allora i discepoli gli si accostarono implorando: "Esaudiscila, vedi come ci grida dietro" (Mt 15, 23). Allora Gesù chiamò a sé i discepoli e disse: Sento compassione di questa folla: ormai da tre giorni mi vengono dietro e non hanno da mangiare. Non voglio rimandarli digiuni, perché non svengano lungo la strada (Mt 15, 32). </w:t>
      </w:r>
    </w:p>
    <w:p w14:paraId="0719A95B" w14:textId="77777777" w:rsidR="00600D25" w:rsidRPr="00600D25" w:rsidRDefault="00600D25" w:rsidP="00600D25">
      <w:pPr>
        <w:autoSpaceDE w:val="0"/>
        <w:autoSpaceDN w:val="0"/>
        <w:adjustRightInd w:val="0"/>
        <w:spacing w:after="120" w:line="240" w:lineRule="auto"/>
        <w:jc w:val="both"/>
        <w:rPr>
          <w:rFonts w:ascii="Arial" w:hAnsi="Arial" w:cs="Arial"/>
          <w:i/>
          <w:iCs/>
          <w:kern w:val="0"/>
          <w:sz w:val="24"/>
          <w:szCs w:val="24"/>
        </w:rPr>
      </w:pPr>
      <w:r w:rsidRPr="00600D25">
        <w:rPr>
          <w:rFonts w:ascii="Arial" w:hAnsi="Arial" w:cs="Arial"/>
          <w:i/>
          <w:iCs/>
          <w:kern w:val="0"/>
          <w:sz w:val="24"/>
          <w:szCs w:val="24"/>
        </w:rPr>
        <w:t xml:space="preserve">E i discepoli gli dissero: Dove potremo noi trovare in un deserto tanti pani da sfamare una folla così grande? (Mt 15, 33). Gesù prese i sette pani e i pesci, rese grazie, li spezzò, li dava ai discepoli, e i discepoli li distribuivano alla folla (Mt 15, 36). Nel passare però all'altra riva, i discepoli avevano dimenticato di prendere il pane (Mt 16, 5). Essendo giunto Gesù nella regione di Cesarèa di Filippo, chiese ai suoi discepoli: "La gente chi dice che sia il Figlio dell'uomo?" (Mt 16, 13). Allora ordinò ai discepoli di non dire ad alcuno che egli era il Cristo (Mt 16, 20). Da allora Gesù cominciò a dire apertamente ai suoi discepoli che doveva andare a Gerusalemme e soffrire molto da parte degli anziani, dei sommi sacerdoti e degli scribi, e venire ucciso e risuscitare il terzo giorno (Mt 16, 21). Allora Gesù disse ai suoi discepoli: Se qualcuno vuol venire dietro a me rinneghi se stesso, prenda la sua croce e mi </w:t>
      </w:r>
      <w:r w:rsidRPr="00600D25">
        <w:rPr>
          <w:rFonts w:ascii="Arial" w:hAnsi="Arial" w:cs="Arial"/>
          <w:i/>
          <w:iCs/>
          <w:kern w:val="0"/>
          <w:sz w:val="24"/>
          <w:szCs w:val="24"/>
        </w:rPr>
        <w:lastRenderedPageBreak/>
        <w:t xml:space="preserve">segua (Mt 16, 24). All'udire ciò, i discepoli caddero con la faccia a terra e furono presi da grande timore (Mt 17, 6). </w:t>
      </w:r>
    </w:p>
    <w:p w14:paraId="7E82CD4A" w14:textId="77777777" w:rsidR="00600D25" w:rsidRPr="00600D25" w:rsidRDefault="00600D25" w:rsidP="00600D25">
      <w:pPr>
        <w:autoSpaceDE w:val="0"/>
        <w:autoSpaceDN w:val="0"/>
        <w:adjustRightInd w:val="0"/>
        <w:spacing w:after="120" w:line="240" w:lineRule="auto"/>
        <w:jc w:val="both"/>
        <w:rPr>
          <w:rFonts w:ascii="Arial" w:hAnsi="Arial" w:cs="Arial"/>
          <w:i/>
          <w:iCs/>
          <w:kern w:val="0"/>
          <w:sz w:val="24"/>
          <w:szCs w:val="24"/>
        </w:rPr>
      </w:pPr>
      <w:r w:rsidRPr="00600D25">
        <w:rPr>
          <w:rFonts w:ascii="Arial" w:hAnsi="Arial" w:cs="Arial"/>
          <w:i/>
          <w:iCs/>
          <w:kern w:val="0"/>
          <w:sz w:val="24"/>
          <w:szCs w:val="24"/>
        </w:rPr>
        <w:t xml:space="preserve">Allora i discepoli gli domandarono: "Perché dunque gli scribi dicono che prima deve venire Elia?" (Mt 17, 10). Allora i discepoli compresero che egli parlava di Giovanni il Battista (Mt 17, 13). L'ho già portato dai tuoi discepoli, ma non hanno potuto guarirlo" (Mt 17, 16). Allora i discepoli, accostatisi a Gesù in disparte, gli chiesero: "Perché noi non abbiamo potuto scacciarlo?" (Mt 17, 19). In quel momento i discepoli si avvicinarono a Gesù dicendo: "Chi dunque è il più grande nel regno dei cieli?" (Mt 18, 1). Gli dissero i discepoli: "Se questa è la condizione dell'uomo rispetto alla donna, non conviene sposarsi" (Mt 19, 10). Allora gli furono portati dei bambini perché imponesse loro le mani e pregasse; ma i discepoli li sgridavano (Mt 19, 13). Gesù allora disse ai suoi discepoli: "In verità vi dico: difficilmente un ricco entrerà nel regno dei cieli (Mt 19, 23). A queste parole i discepoli rimasero costernati e chiesero: "Chi si potrà dunque salvare?" (Mt 19, 25). </w:t>
      </w:r>
    </w:p>
    <w:p w14:paraId="7B0A89CA" w14:textId="77777777" w:rsidR="00600D25" w:rsidRPr="00600D25" w:rsidRDefault="00600D25" w:rsidP="00600D25">
      <w:pPr>
        <w:autoSpaceDE w:val="0"/>
        <w:autoSpaceDN w:val="0"/>
        <w:adjustRightInd w:val="0"/>
        <w:spacing w:after="120" w:line="240" w:lineRule="auto"/>
        <w:jc w:val="both"/>
        <w:rPr>
          <w:rFonts w:ascii="Arial" w:hAnsi="Arial" w:cs="Arial"/>
          <w:i/>
          <w:iCs/>
          <w:kern w:val="0"/>
          <w:sz w:val="24"/>
          <w:szCs w:val="24"/>
        </w:rPr>
      </w:pPr>
      <w:r w:rsidRPr="00600D25">
        <w:rPr>
          <w:rFonts w:ascii="Arial" w:hAnsi="Arial" w:cs="Arial"/>
          <w:i/>
          <w:iCs/>
          <w:kern w:val="0"/>
          <w:sz w:val="24"/>
          <w:szCs w:val="24"/>
        </w:rPr>
        <w:t xml:space="preserve">Quando furono vicini a Gerusalemme e giunsero presso Bètfage, verso il monte degli Ulivi, Gesù mandò due dei suoi discepoli (Mt 21, 1). I discepoli andarono e fecero quello che aveva ordinato loro Gesù (Mt 21, 6). Vedendo ciò i discepoli rimasero stupiti e dissero: "Come mai il fico si è seccato immediatamente?" (Mt 21, 20). Mandarono dunque a lui i propri discepoli, con gli erodiani, a dirgli: "Maestro, sappiamo che sei veritiero e insegni la via di Dio secondo verità e non hai soggezione di nessuno perché non guardi in faccia ad alcuno (Mt 22, 16). Allora Gesù si rivolse alla folla e ai suoi discepoli dicendo (Mt 23, 1). Mentre Gesù, uscito dal tempio, se ne andava, gli si avvicinarono i suoi discepoli per fargli osservare le costruzioni del tempio (Mt 24, 1). </w:t>
      </w:r>
    </w:p>
    <w:p w14:paraId="5E54F89A" w14:textId="77777777" w:rsidR="00600D25" w:rsidRPr="00600D25" w:rsidRDefault="00600D25" w:rsidP="00600D25">
      <w:pPr>
        <w:autoSpaceDE w:val="0"/>
        <w:autoSpaceDN w:val="0"/>
        <w:adjustRightInd w:val="0"/>
        <w:spacing w:after="120" w:line="240" w:lineRule="auto"/>
        <w:jc w:val="both"/>
        <w:rPr>
          <w:rFonts w:ascii="Arial" w:hAnsi="Arial" w:cs="Arial"/>
          <w:i/>
          <w:iCs/>
          <w:kern w:val="0"/>
          <w:sz w:val="24"/>
          <w:szCs w:val="24"/>
        </w:rPr>
      </w:pPr>
      <w:r w:rsidRPr="00600D25">
        <w:rPr>
          <w:rFonts w:ascii="Arial" w:hAnsi="Arial" w:cs="Arial"/>
          <w:i/>
          <w:iCs/>
          <w:kern w:val="0"/>
          <w:sz w:val="24"/>
          <w:szCs w:val="24"/>
        </w:rPr>
        <w:t xml:space="preserve">Sedutosi poi sul monte degli Ulivi, i suoi discepoli gli si avvicinarono e, in disparte, gli dissero: "Dicci quando accadranno queste cose, e quale sarà il segno della tua venuta e della fine del mondo" (Mt 24, 3). Terminati tutti questi discorsi, Gesù disse ai suoi discepoli (Mt 26, 1). I discepoli vedendo ciò si sdegnarono e dissero: "Perché questo spreco? (Mt 26, 8). Il primo giorno degli Azzimi, i discepoli si avvicinarono a Gesù e gli dissero: "Dove vuoi che ti prepariamo, per mangiare la Pasqua?" (Mt 26, 17). Ed egli rispose: "Andate in città, da un tale, e ditegli: Il Maestro ti manda a dire: Il mio tempo è vicino; farò la Pasqua da te con i miei discepoli" (Mt 26, 18). I discepoli fecero come aveva loro ordinato Gesù, e prepararono la Pasqua (Mt 26, 19). </w:t>
      </w:r>
    </w:p>
    <w:p w14:paraId="7CD20D46" w14:textId="77777777" w:rsidR="00600D25" w:rsidRPr="00600D25" w:rsidRDefault="00600D25" w:rsidP="00600D25">
      <w:pPr>
        <w:autoSpaceDE w:val="0"/>
        <w:autoSpaceDN w:val="0"/>
        <w:adjustRightInd w:val="0"/>
        <w:spacing w:after="120" w:line="240" w:lineRule="auto"/>
        <w:jc w:val="both"/>
        <w:rPr>
          <w:rFonts w:ascii="Arial" w:hAnsi="Arial" w:cs="Arial"/>
          <w:i/>
          <w:iCs/>
          <w:kern w:val="0"/>
          <w:sz w:val="24"/>
          <w:szCs w:val="24"/>
        </w:rPr>
      </w:pPr>
      <w:r w:rsidRPr="00600D25">
        <w:rPr>
          <w:rFonts w:ascii="Arial" w:hAnsi="Arial" w:cs="Arial"/>
          <w:i/>
          <w:iCs/>
          <w:kern w:val="0"/>
          <w:sz w:val="24"/>
          <w:szCs w:val="24"/>
        </w:rPr>
        <w:t xml:space="preserve">Ora, mentre essi mangiavano, Gesù prese il pane e, pronunziata la benedizione, lo spezzò e lo diede ai discepoli dicendo: "Prendete e mangiate; questo è il mio corpo" (Mt 26, 26). E Pietro gli rispose: "Anche se dovessi morire con te, non ti rinnegherò". Lo stesso dissero tutti gli altri discepoli (Mt 26, 35). Allora Gesù andò con loro in un podere, chiamato Getsèmani, e disse ai discepoli: "Sedetevi qui, mentre io vado là a pregare" (Mt 26, 36). Poi tornò dai discepoli e li trovò che dormivano. E disse a Pietro: "Così non siete stati capaci di vegliare un'ora sola con me? (Mt 26, 40). Poi si avvicinò ai discepoli e disse loro: "Dormite ormai e riposate! Ecco, è giunta l'ora nella quale il Figlio dell'uomo sarà consegnato in mano ai peccatori (Mt 26, 45). </w:t>
      </w:r>
    </w:p>
    <w:p w14:paraId="215434C3" w14:textId="77777777" w:rsidR="00600D25" w:rsidRPr="00600D25" w:rsidRDefault="00600D25" w:rsidP="00600D25">
      <w:pPr>
        <w:autoSpaceDE w:val="0"/>
        <w:autoSpaceDN w:val="0"/>
        <w:adjustRightInd w:val="0"/>
        <w:spacing w:after="120" w:line="240" w:lineRule="auto"/>
        <w:jc w:val="both"/>
        <w:rPr>
          <w:rFonts w:ascii="Arial" w:hAnsi="Arial" w:cs="Arial"/>
          <w:i/>
          <w:iCs/>
          <w:kern w:val="0"/>
          <w:sz w:val="24"/>
          <w:szCs w:val="24"/>
        </w:rPr>
      </w:pPr>
      <w:r w:rsidRPr="00600D25">
        <w:rPr>
          <w:rFonts w:ascii="Arial" w:hAnsi="Arial" w:cs="Arial"/>
          <w:i/>
          <w:iCs/>
          <w:kern w:val="0"/>
          <w:sz w:val="24"/>
          <w:szCs w:val="24"/>
        </w:rPr>
        <w:lastRenderedPageBreak/>
        <w:t xml:space="preserve">Ma tutto questo è avvenuto perché si adempissero le Scritture dei profeti". Allora tutti i discepoli, abbandonatolo, fuggirono (Mt 26, 56). Venuta la sera giunse un uomo ricco di Arimatèa, chiamato Giuseppe, il quale era diventato anche lui discepolo di Gesù (Mt 27, 57). Ordina dunque che sia vigilato il sepolcro fino al terzo giorno, perché non vengano i suoi discepoli, lo rubino e poi dicano al popolo: E' risuscitato dai morti. Così quest'ultima impostura sarebbe peggiore della prima!" (Mt 27, 64). Presto, andate a dire ai suoi discepoli: E' risuscitato dai morti, e ora vi precede in Galilea; là lo vedrete. Ecco, io ve l'ho detto" (Mt 28, 7). Abbandonato in fretta il sepolcro, con timore e gioia grande, le donne corsero a dare l'annunzio ai suoi discepoli (Mt 28, 8). "Dichiarate: i suoi discepoli sono venuti di notte e l'hanno rubato, mentre noi dormivamo (Mt 28, 13). Gli undici discepoli, intanto, andarono in Galilea, sul monte che Gesù aveva loro fissato (Mt 28, 16). </w:t>
      </w:r>
    </w:p>
    <w:p w14:paraId="3678D9E8" w14:textId="77777777" w:rsidR="00600D25" w:rsidRPr="00600D25" w:rsidRDefault="00600D25" w:rsidP="00600D25">
      <w:pPr>
        <w:autoSpaceDE w:val="0"/>
        <w:autoSpaceDN w:val="0"/>
        <w:adjustRightInd w:val="0"/>
        <w:spacing w:after="120" w:line="240" w:lineRule="auto"/>
        <w:jc w:val="both"/>
        <w:rPr>
          <w:rFonts w:ascii="Arial" w:hAnsi="Arial" w:cs="Arial"/>
          <w:kern w:val="0"/>
          <w:sz w:val="24"/>
          <w:szCs w:val="24"/>
        </w:rPr>
      </w:pPr>
    </w:p>
    <w:p w14:paraId="554C748B" w14:textId="77777777" w:rsidR="00600D25" w:rsidRPr="00600D25" w:rsidRDefault="00600D25" w:rsidP="00600D25">
      <w:pPr>
        <w:autoSpaceDE w:val="0"/>
        <w:autoSpaceDN w:val="0"/>
        <w:adjustRightInd w:val="0"/>
        <w:spacing w:after="120" w:line="240" w:lineRule="auto"/>
        <w:rPr>
          <w:rFonts w:ascii="Arial" w:hAnsi="Arial" w:cs="Arial"/>
          <w:kern w:val="0"/>
          <w:sz w:val="24"/>
          <w:szCs w:val="24"/>
        </w:rPr>
      </w:pPr>
      <w:r w:rsidRPr="00600D25">
        <w:rPr>
          <w:rFonts w:ascii="Arial" w:hAnsi="Arial" w:cs="Arial"/>
          <w:kern w:val="0"/>
          <w:sz w:val="24"/>
          <w:szCs w:val="24"/>
        </w:rPr>
        <w:t xml:space="preserve">Il numero Dodici nel Vangelo Secondo Matteo </w:t>
      </w:r>
    </w:p>
    <w:p w14:paraId="711FDB79" w14:textId="77777777" w:rsidR="00600D25" w:rsidRPr="00600D25" w:rsidRDefault="00600D25" w:rsidP="00600D25">
      <w:pPr>
        <w:autoSpaceDE w:val="0"/>
        <w:autoSpaceDN w:val="0"/>
        <w:adjustRightInd w:val="0"/>
        <w:spacing w:after="120" w:line="240" w:lineRule="auto"/>
        <w:jc w:val="both"/>
        <w:rPr>
          <w:rFonts w:ascii="Arial" w:hAnsi="Arial" w:cs="Arial"/>
          <w:i/>
          <w:iCs/>
          <w:kern w:val="0"/>
          <w:sz w:val="24"/>
          <w:szCs w:val="24"/>
        </w:rPr>
      </w:pPr>
      <w:r w:rsidRPr="00600D25">
        <w:rPr>
          <w:rFonts w:ascii="Arial" w:hAnsi="Arial" w:cs="Arial"/>
          <w:i/>
          <w:iCs/>
          <w:kern w:val="0"/>
          <w:sz w:val="24"/>
          <w:szCs w:val="24"/>
        </w:rPr>
        <w:t xml:space="preserve">Chiamati a sé i dodici discepoli, diede loro il potere di scacciare gli spiriti immondi e di guarire ogni sorta di malattie e d'infermità (Mt 10, 1). I nomi dei dodici apostoli sono: primo, Simone, chiamato Pietro, e Andrea, suo fratello; Giacomo di Zebedèo e Giovanni suo fratello (Mt 10, 2). Questi dodici Gesù li inviò dopo averli così istruiti: "Non andate fra i pagani e non entrate nelle città dei Samaritani (Mt 10, 5). Quando Gesù ebbe terminato di dare queste istruzioni ai suoi dodici discepoli, partì di là per insegnare e predicare nelle loro città (Mt 11, 1). </w:t>
      </w:r>
    </w:p>
    <w:p w14:paraId="6E33AF22" w14:textId="77777777" w:rsidR="00600D25" w:rsidRPr="00600D25" w:rsidRDefault="00600D25" w:rsidP="00600D25">
      <w:pPr>
        <w:autoSpaceDE w:val="0"/>
        <w:autoSpaceDN w:val="0"/>
        <w:adjustRightInd w:val="0"/>
        <w:spacing w:after="120" w:line="240" w:lineRule="auto"/>
        <w:jc w:val="both"/>
        <w:rPr>
          <w:rFonts w:ascii="Arial" w:hAnsi="Arial" w:cs="Arial"/>
          <w:i/>
          <w:iCs/>
          <w:kern w:val="0"/>
          <w:sz w:val="20"/>
          <w:szCs w:val="20"/>
        </w:rPr>
      </w:pPr>
      <w:r w:rsidRPr="00600D25">
        <w:rPr>
          <w:rFonts w:ascii="Arial" w:hAnsi="Arial" w:cs="Arial"/>
          <w:i/>
          <w:iCs/>
          <w:kern w:val="0"/>
          <w:sz w:val="24"/>
          <w:szCs w:val="24"/>
        </w:rPr>
        <w:t>E Gesù disse loro: "In verità vi dico: voi che mi avete seguito, nella nuova creazione, quando il Figlio dell'uomo sarà seduto sul trono della sua gloria, siederete anche voi su dodici troni a giudicare le dodici tribù di Israele (Mt 19, 28). Mentre saliva a Gerusalemme, Gesù prese in disparte i dodici e lungo la via disse loro (Mt 20, 17). Allora uno dei Dodici, chiamato Giuda Iscariota, andò dai sommi sacerdoti (Mt 26, 14). Venuta la sera, si mise a mensa con i Dodici (Mt 26, 20). Mentre parlava ancora, ecco arrivare Giuda, uno dei Dodici, e con lui una gran folla con spade e bastoni, mandata dai sommi sacerdoti e dagli anziani del popolo (Mt 26, 47).</w:t>
      </w:r>
    </w:p>
    <w:p w14:paraId="4FD2A70F" w14:textId="77777777" w:rsidR="00600D25" w:rsidRPr="00600D25" w:rsidRDefault="00600D25" w:rsidP="00600D25">
      <w:pPr>
        <w:autoSpaceDE w:val="0"/>
        <w:autoSpaceDN w:val="0"/>
        <w:adjustRightInd w:val="0"/>
        <w:spacing w:after="120" w:line="240" w:lineRule="auto"/>
        <w:jc w:val="both"/>
        <w:rPr>
          <w:rFonts w:ascii="Arial" w:hAnsi="Arial" w:cs="Arial"/>
          <w:kern w:val="0"/>
          <w:sz w:val="24"/>
          <w:szCs w:val="24"/>
        </w:rPr>
      </w:pPr>
    </w:p>
    <w:p w14:paraId="5F5FC017" w14:textId="77777777" w:rsidR="00600D25" w:rsidRPr="00600D25" w:rsidRDefault="00600D25" w:rsidP="00600D25">
      <w:pPr>
        <w:autoSpaceDE w:val="0"/>
        <w:autoSpaceDN w:val="0"/>
        <w:adjustRightInd w:val="0"/>
        <w:spacing w:after="120" w:line="240" w:lineRule="auto"/>
        <w:jc w:val="both"/>
        <w:rPr>
          <w:rFonts w:ascii="Arial" w:hAnsi="Arial" w:cs="Arial"/>
          <w:kern w:val="0"/>
          <w:sz w:val="24"/>
          <w:szCs w:val="24"/>
        </w:rPr>
      </w:pPr>
      <w:r w:rsidRPr="00600D25">
        <w:rPr>
          <w:rFonts w:ascii="Arial" w:hAnsi="Arial" w:cs="Arial"/>
          <w:kern w:val="0"/>
          <w:sz w:val="24"/>
          <w:szCs w:val="24"/>
        </w:rPr>
        <w:t>Il numero Undici nel Vangelo secondo Matteo</w:t>
      </w:r>
    </w:p>
    <w:p w14:paraId="775923CB" w14:textId="77777777" w:rsidR="00600D25" w:rsidRPr="00600D25" w:rsidRDefault="00600D25" w:rsidP="00600D25">
      <w:pPr>
        <w:autoSpaceDE w:val="0"/>
        <w:autoSpaceDN w:val="0"/>
        <w:adjustRightInd w:val="0"/>
        <w:spacing w:after="120" w:line="240" w:lineRule="auto"/>
        <w:jc w:val="both"/>
        <w:rPr>
          <w:rFonts w:ascii="Arial" w:hAnsi="Arial" w:cs="Arial"/>
          <w:i/>
          <w:iCs/>
          <w:kern w:val="0"/>
          <w:sz w:val="24"/>
          <w:szCs w:val="24"/>
        </w:rPr>
      </w:pPr>
      <w:r w:rsidRPr="00600D25">
        <w:rPr>
          <w:rFonts w:ascii="Arial" w:hAnsi="Arial" w:cs="Arial"/>
          <w:i/>
          <w:iCs/>
          <w:kern w:val="0"/>
          <w:sz w:val="24"/>
          <w:szCs w:val="24"/>
        </w:rPr>
        <w:t xml:space="preserve">Gli undici discepoli, intanto, andarono in Galilea, sul monte che Gesù aveva loro fissato (Mt 28, 16). </w:t>
      </w:r>
    </w:p>
    <w:p w14:paraId="31BF2319" w14:textId="77777777" w:rsidR="00600D25" w:rsidRPr="00600D25" w:rsidRDefault="00600D25" w:rsidP="00600D25">
      <w:pPr>
        <w:autoSpaceDE w:val="0"/>
        <w:autoSpaceDN w:val="0"/>
        <w:adjustRightInd w:val="0"/>
        <w:spacing w:after="120" w:line="240" w:lineRule="auto"/>
        <w:rPr>
          <w:rFonts w:ascii="Arial" w:hAnsi="Arial" w:cs="Arial"/>
          <w:kern w:val="0"/>
          <w:sz w:val="20"/>
          <w:szCs w:val="20"/>
        </w:rPr>
      </w:pPr>
    </w:p>
    <w:p w14:paraId="0CB255C5"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sz w:val="24"/>
          <w:szCs w:val="24"/>
        </w:rPr>
        <w:t xml:space="preserve">Nel Vangelo secondo Matteo la luce dello Spirito Santo è sempre orientata su Cristo Gesù. È Lui che si deve conoscere. È la sua Parola che si deve ascoltare. È il suo insegnamento che va messo nel cuore. È alla sua Parola che si deve obbedire. È ogni suo comando che deve essere trasformato in nostra vita. Il Capitolo IX così terminava: </w:t>
      </w:r>
      <w:r w:rsidRPr="00600D25">
        <w:rPr>
          <w:rFonts w:ascii="Arial" w:hAnsi="Arial" w:cs="Arial"/>
          <w:i/>
          <w:iCs/>
          <w:sz w:val="24"/>
          <w:szCs w:val="24"/>
        </w:rPr>
        <w:t xml:space="preserve">“Gesù percorreva tutte le città e i villaggi, insegnando nelle loro sinagoghe, annunciando il vangelo del Regno e guarendo ogni malattia e ogni infermità. Vedendo le folle, ne sentì compassione, perché erano stanche e sfinite </w:t>
      </w:r>
      <w:r w:rsidRPr="00600D25">
        <w:rPr>
          <w:rFonts w:ascii="Arial" w:hAnsi="Arial" w:cs="Arial"/>
          <w:i/>
          <w:iCs/>
          <w:sz w:val="24"/>
          <w:szCs w:val="24"/>
        </w:rPr>
        <w:lastRenderedPageBreak/>
        <w:t xml:space="preserve">come pecore che non hanno pastore. Allora disse ai suoi discepoli: «La messe è abbondante, ma sono pochi gli operai! Pregate dunque il signore della messe, perché mandi operai nella sua messe!» (MT 9,35-47). </w:t>
      </w:r>
    </w:p>
    <w:p w14:paraId="30911852"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sz w:val="24"/>
          <w:szCs w:val="24"/>
        </w:rPr>
        <w:t xml:space="preserve">Ecco ora come inizia il Capitolo X: </w:t>
      </w:r>
      <w:r w:rsidRPr="00600D25">
        <w:rPr>
          <w:rFonts w:ascii="Arial" w:hAnsi="Arial" w:cs="Arial"/>
          <w:i/>
          <w:iCs/>
          <w:sz w:val="24"/>
          <w:szCs w:val="24"/>
        </w:rPr>
        <w:t>“Chiamati a sé i suoi dodici discepoli, diede loro potere sugli spiriti impuri per scacciarli e guarire ogni malattia e ogni infermità”.</w:t>
      </w:r>
    </w:p>
    <w:p w14:paraId="495ECCA4" w14:textId="77777777" w:rsidR="00600D25" w:rsidRPr="00600D25" w:rsidRDefault="00600D25" w:rsidP="00600D25">
      <w:pPr>
        <w:spacing w:after="120" w:line="240" w:lineRule="auto"/>
        <w:jc w:val="both"/>
        <w:rPr>
          <w:rFonts w:ascii="Arial" w:hAnsi="Arial" w:cs="Arial"/>
          <w:sz w:val="24"/>
          <w:szCs w:val="24"/>
        </w:rPr>
      </w:pPr>
      <w:r w:rsidRPr="00600D25">
        <w:rPr>
          <w:rFonts w:ascii="Arial" w:hAnsi="Arial" w:cs="Arial"/>
          <w:sz w:val="24"/>
          <w:szCs w:val="24"/>
        </w:rPr>
        <w:t>Prima verità da mettere ne cuore: “</w:t>
      </w:r>
      <w:r w:rsidRPr="00600D25">
        <w:rPr>
          <w:rFonts w:ascii="Arial" w:hAnsi="Arial" w:cs="Arial"/>
          <w:i/>
          <w:iCs/>
          <w:sz w:val="24"/>
          <w:szCs w:val="24"/>
        </w:rPr>
        <w:t>Gesù chiama a sé i suoi dodici discepoli”</w:t>
      </w:r>
      <w:r w:rsidRPr="00600D25">
        <w:rPr>
          <w:rFonts w:ascii="Arial" w:hAnsi="Arial" w:cs="Arial"/>
          <w:sz w:val="24"/>
          <w:szCs w:val="24"/>
        </w:rPr>
        <w:t xml:space="preserve">. Queste prime parole ci conducono a pensare che già esistevano i dodici discepoli. Li aveva già precedentemente chiamati, ma di questa chiamata nulla esiste nel Vangelo. </w:t>
      </w:r>
    </w:p>
    <w:p w14:paraId="54DD9B06" w14:textId="0DA08E0A" w:rsidR="00600D25" w:rsidRPr="00600D25" w:rsidRDefault="00600D25" w:rsidP="00600D25">
      <w:pPr>
        <w:spacing w:after="120" w:line="240" w:lineRule="auto"/>
        <w:jc w:val="both"/>
        <w:rPr>
          <w:rFonts w:ascii="Arial" w:hAnsi="Arial" w:cs="Arial"/>
          <w:sz w:val="24"/>
          <w:szCs w:val="24"/>
        </w:rPr>
      </w:pPr>
      <w:r w:rsidRPr="00600D25">
        <w:rPr>
          <w:rFonts w:ascii="Arial" w:hAnsi="Arial" w:cs="Arial"/>
          <w:sz w:val="24"/>
          <w:szCs w:val="24"/>
        </w:rPr>
        <w:t xml:space="preserve">Seconda verità: </w:t>
      </w:r>
      <w:r w:rsidRPr="00600D25">
        <w:rPr>
          <w:rFonts w:ascii="Arial" w:hAnsi="Arial" w:cs="Arial"/>
          <w:i/>
          <w:iCs/>
          <w:sz w:val="24"/>
          <w:szCs w:val="24"/>
        </w:rPr>
        <w:t xml:space="preserve">ai dodici discepoli Gesù sona il potere sugli spiriti impuri per scacciarli. </w:t>
      </w:r>
      <w:r w:rsidRPr="00600D25">
        <w:rPr>
          <w:rFonts w:ascii="Arial" w:hAnsi="Arial" w:cs="Arial"/>
          <w:sz w:val="24"/>
          <w:szCs w:val="24"/>
        </w:rPr>
        <w:t xml:space="preserve"> Come Gesù scaccia gli spiriti impuri per manifestare la presenza del regno di Dio in mezzo agli uomini, anche ai suoi dodici discepoli Gesù dona questo potere. Anche loro devono manifestare la presenza </w:t>
      </w:r>
      <w:r w:rsidR="005963B6" w:rsidRPr="00600D25">
        <w:rPr>
          <w:rFonts w:ascii="Arial" w:hAnsi="Arial" w:cs="Arial"/>
          <w:sz w:val="24"/>
          <w:szCs w:val="24"/>
        </w:rPr>
        <w:t>del</w:t>
      </w:r>
      <w:r w:rsidRPr="00600D25">
        <w:rPr>
          <w:rFonts w:ascii="Arial" w:hAnsi="Arial" w:cs="Arial"/>
          <w:sz w:val="24"/>
          <w:szCs w:val="24"/>
        </w:rPr>
        <w:t xml:space="preserve"> regno di Dio che è presente, che è vicino, che sta per manifestarsi nella sua pienezza.</w:t>
      </w:r>
    </w:p>
    <w:p w14:paraId="54912127" w14:textId="77777777" w:rsidR="00600D25" w:rsidRPr="00600D25" w:rsidRDefault="00600D25" w:rsidP="00600D25">
      <w:pPr>
        <w:spacing w:after="120" w:line="240" w:lineRule="auto"/>
        <w:jc w:val="both"/>
        <w:rPr>
          <w:rFonts w:ascii="Arial" w:hAnsi="Arial" w:cs="Arial"/>
          <w:sz w:val="24"/>
          <w:szCs w:val="24"/>
        </w:rPr>
      </w:pPr>
      <w:r w:rsidRPr="00600D25">
        <w:rPr>
          <w:rFonts w:ascii="Arial" w:hAnsi="Arial" w:cs="Arial"/>
          <w:sz w:val="24"/>
          <w:szCs w:val="24"/>
        </w:rPr>
        <w:t xml:space="preserve">Terza verità: </w:t>
      </w:r>
      <w:r w:rsidRPr="00600D25">
        <w:rPr>
          <w:rFonts w:ascii="Arial" w:hAnsi="Arial" w:cs="Arial"/>
          <w:i/>
          <w:iCs/>
          <w:sz w:val="24"/>
          <w:szCs w:val="24"/>
        </w:rPr>
        <w:t xml:space="preserve">“e guarire ogni malattia e ogni infermità”. </w:t>
      </w:r>
      <w:r w:rsidRPr="00600D25">
        <w:rPr>
          <w:rFonts w:ascii="Arial" w:hAnsi="Arial" w:cs="Arial"/>
          <w:sz w:val="24"/>
          <w:szCs w:val="24"/>
        </w:rPr>
        <w:t>Come Gesù guarisce ogni infermità e ogni malattia per attestare la compassione e la misericordia verso gli uomini, anche i dodici discepoli devono manifestare la compassione e la misericordia di Dio. Scacciare gli spiriti impuri e guarire da ogni malattia e infermità sono la via perché si creda nella Parola. Il fine di tutto è la fede nella Parola. Quanto i dodici discepoli operano, tutto, sempre, dovrà avere come fine la la fede nella Parola e l’obbedienza a essa. Senza l’obbedienza alla Parola non si è regno di Dio.</w:t>
      </w:r>
    </w:p>
    <w:p w14:paraId="5EB1A531" w14:textId="77777777" w:rsidR="00600D25" w:rsidRPr="00600D25" w:rsidRDefault="00600D25" w:rsidP="00600D25">
      <w:pPr>
        <w:spacing w:after="120" w:line="240" w:lineRule="auto"/>
        <w:jc w:val="both"/>
        <w:rPr>
          <w:rFonts w:ascii="Arial" w:hAnsi="Arial" w:cs="Arial"/>
          <w:sz w:val="24"/>
          <w:szCs w:val="24"/>
        </w:rPr>
      </w:pPr>
      <w:r w:rsidRPr="00600D25">
        <w:rPr>
          <w:rFonts w:ascii="Arial" w:hAnsi="Arial" w:cs="Arial"/>
          <w:sz w:val="24"/>
          <w:szCs w:val="24"/>
        </w:rPr>
        <w:t xml:space="preserve">Questa è legge della fede ed è legge universale. Ogni obbedienza a ogni comando di Cristo Gesù ha un solo fine: vivere noi di purissima obbedienza, mostrare agli uomini come si vive di obbedienza, chiamare all’obbedienza alla Parola tutte le genti. </w:t>
      </w:r>
    </w:p>
    <w:p w14:paraId="601B2257" w14:textId="77777777" w:rsidR="00600D25" w:rsidRPr="00600D25" w:rsidRDefault="00600D25" w:rsidP="00600D25">
      <w:pPr>
        <w:spacing w:after="120" w:line="240" w:lineRule="auto"/>
        <w:jc w:val="both"/>
        <w:rPr>
          <w:rFonts w:ascii="Arial" w:hAnsi="Arial" w:cs="Arial"/>
          <w:sz w:val="24"/>
          <w:szCs w:val="24"/>
        </w:rPr>
      </w:pPr>
      <w:r w:rsidRPr="00600D25">
        <w:rPr>
          <w:rFonts w:ascii="Arial" w:hAnsi="Arial" w:cs="Arial"/>
          <w:sz w:val="24"/>
          <w:szCs w:val="24"/>
        </w:rPr>
        <w:t>Ecco come l’Apostolo Paolo manifesta questa sia vocazione nella Lettera ai Romani:</w:t>
      </w:r>
    </w:p>
    <w:p w14:paraId="0C013FC5"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w:t>
      </w:r>
    </w:p>
    <w:p w14:paraId="26F82C14"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w:t>
      </w:r>
      <w:r w:rsidRPr="00600D25">
        <w:rPr>
          <w:rFonts w:ascii="Arial" w:hAnsi="Arial" w:cs="Arial"/>
          <w:i/>
          <w:iCs/>
          <w:sz w:val="24"/>
          <w:szCs w:val="24"/>
        </w:rPr>
        <w:lastRenderedPageBreak/>
        <w:t xml:space="preserve">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 </w:t>
      </w:r>
    </w:p>
    <w:p w14:paraId="19BFC7FF"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Io infatti non mi vergogno del Vangelo, perché è potenza di Dio per la salvezza di chiunque crede, del Giudeo, prima, come del Greco. In esso infatti si rivela la giustizia di Dio, da fede a fede, come sta scritto: Il giusto per fede vivrà (Rm 1,1-17). </w:t>
      </w:r>
    </w:p>
    <w:p w14:paraId="6D68351C"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16,25-27). </w:t>
      </w:r>
    </w:p>
    <w:p w14:paraId="51CA6B35"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Potremmo così parafrasare i primi tre versetti dell’Inno alla carità:</w:t>
      </w:r>
    </w:p>
    <w:p w14:paraId="5D7FA9CB"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Se parlassi le lingue degli uomini e degli angeli, ma non chiamassi all’obbedienza alla fede tutte le genti, sarei come bronzo che rimbomba o come cimbalo che strepita.</w:t>
      </w:r>
    </w:p>
    <w:p w14:paraId="05A1ACE9"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E se avessi il dono della profezia, se conoscessi tutti i misteri e avessi tutta la conoscenza, se possedessi tanta fede da trasportare le montagne, ma non chiamassi all’obbedienza alla fede tutte le genti, non sarei nulla.</w:t>
      </w:r>
    </w:p>
    <w:p w14:paraId="26732A28"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E se anche dessi in cibo tutti i miei beni e consegnassi il mio corpo per averne vanto, ma non non chiamassi all’obbedienza alla fede tutte le genti, a nulla mi servirebbe (1Cor 13,1-3). </w:t>
      </w:r>
    </w:p>
    <w:p w14:paraId="2B250D42"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Gesù dono il potere ai suoi discepoli. L’esercizio del potere è sottoposto sempre alla preghiera che chiede ogni grazia e ogni potenza e fortezza, sapienza e intelligenza dello Spirito Santo perché il potere esercitato produca un frutto di redenzione, di salvezza, di vita eterna. Noi abbiamo sempre messo in grande luce l’altissima differenza che vi è tra l’ex opere operato e l’ex opere operantis. Anche nella Santa Messa, tranne che le parole della consacrazione, tutto è ex opere operantis. La preghiera è ex opere operantis. L’omelia è ex opere operantis. La liturgia della Parola è tutta ex opere operantis. La benedizione finale è ex opere operantis. Se colui che compie l’opera non è pieno di grazia e di Spirito Santo, quanto esce dalla sua bocca non genera un passaggio di Spirito Santo così come è avvenuto con la Vergine nella casa di Zaccaria o come è avvenuto il giorno di Pentecoste con l’Apostolo Pietro.  </w:t>
      </w:r>
    </w:p>
    <w:p w14:paraId="477A76D1" w14:textId="77777777" w:rsidR="00600D25" w:rsidRPr="00600D25" w:rsidRDefault="00600D25" w:rsidP="00600D25">
      <w:pPr>
        <w:jc w:val="both"/>
      </w:pPr>
      <w:r w:rsidRPr="00600D25">
        <w:rPr>
          <w:rFonts w:ascii="Arial" w:hAnsi="Arial" w:cs="Arial"/>
          <w:sz w:val="24"/>
          <w:szCs w:val="24"/>
        </w:rPr>
        <w:t xml:space="preserve">È vero. Per sacramento ogni battezzato è uguale a ogni altra battezzato, così ogni cresimato, ogni diacono, ogni presbitero, ogni vescovo. Per ministero ogni papa e uguale a ogni altro papa. Ma cosa è fa sì che nessuno sia uguale a un altro? La </w:t>
      </w:r>
      <w:r w:rsidRPr="00600D25">
        <w:rPr>
          <w:rFonts w:ascii="Arial" w:hAnsi="Arial" w:cs="Arial"/>
          <w:sz w:val="24"/>
          <w:szCs w:val="24"/>
        </w:rPr>
        <w:lastRenderedPageBreak/>
        <w:t xml:space="preserve">differenza è data dal carisma. dalla vocazione, dalla missione, ma anche dalla differente pienezza di grazia e di Spirito Santo, dalla differente obbedienza alla Parola di Dio e di Cristo Gesù, dalla differente obbedienza alla verità dello Spirito Santo e a ogni sua mozione. Oggi però si vuole la totale uguaglianza, finanche l’uguaglianza di natura o di genere e qualcuno anche l’uguaglianza di specie. Così è volere distruggere l’ordine e soprannaturale e naturale che è a fondamento del mistero della creazione e anche del mistero della salvezza. Ecco perché è necessario sempre ricordare e mai dimenticare che ogni potere va esercitato sia nella pienezza di grazia, di verità, di luce, di scienza, di fortezza e sia nella pienezza di Spirito Santo. In questa pienezza dobbiamo sempre crescere e mai diminuire. </w:t>
      </w:r>
    </w:p>
    <w:p w14:paraId="402D0199" w14:textId="77777777" w:rsidR="00600D25" w:rsidRPr="00600D25" w:rsidRDefault="00600D25" w:rsidP="00600D25">
      <w:pPr>
        <w:jc w:val="both"/>
        <w:rPr>
          <w:rFonts w:ascii="Arial" w:hAnsi="Arial" w:cs="Arial"/>
          <w:b/>
          <w:bCs/>
          <w:sz w:val="24"/>
          <w:szCs w:val="24"/>
        </w:rPr>
      </w:pPr>
    </w:p>
    <w:p w14:paraId="19A323F9" w14:textId="77777777" w:rsidR="00600D25" w:rsidRPr="00600D25" w:rsidRDefault="00600D25" w:rsidP="00600D25">
      <w:pPr>
        <w:jc w:val="both"/>
        <w:rPr>
          <w:rFonts w:ascii="Arial" w:hAnsi="Arial" w:cs="Arial"/>
          <w:b/>
          <w:bCs/>
          <w:sz w:val="24"/>
          <w:szCs w:val="24"/>
        </w:rPr>
      </w:pPr>
      <w:r w:rsidRPr="00600D25">
        <w:rPr>
          <w:rFonts w:ascii="Arial" w:hAnsi="Arial" w:cs="Arial"/>
          <w:b/>
          <w:bCs/>
          <w:sz w:val="24"/>
          <w:szCs w:val="24"/>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p>
    <w:p w14:paraId="22A7D5AF"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Viene ora dato l’elenco di coloro che sono stati chiamati da Gesù e ai quali Lui ha dato il potere di scacciare gli spiriti impuri e di guarire ogni malattia e ogni infermità: </w:t>
      </w:r>
      <w:r w:rsidRPr="00600D25">
        <w:rPr>
          <w:rFonts w:ascii="Arial" w:hAnsi="Arial" w:cs="Arial"/>
          <w:i/>
          <w:iCs/>
          <w:sz w:val="24"/>
          <w:szCs w:val="24"/>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r w:rsidRPr="00600D25">
        <w:rPr>
          <w:rFonts w:ascii="Arial" w:hAnsi="Arial" w:cs="Arial"/>
          <w:sz w:val="24"/>
          <w:szCs w:val="24"/>
        </w:rPr>
        <w:t xml:space="preserve"> In questo elenco al primo posto vi è Simon Pietro, poi vengono tutti gli altri. Matteo è detto il pubblicano e conosciamo il motivo: esigeva le tasse dal popolo del Signore per i Romani oppressori. Il primo Giacomo è figlio di Zebedeo, il secondo Giacomo è figlio di Alfero. Vi è poi un secondo Simone detto il Cananeo. Giuda l’Iscariota è già avvolto dall’ombra del suo tradimento. Sappiamo che Simon Pietro, Andrea, Giacomo e Giovanni erano pescatori. Sappiamo che Matteo era un pubblicano. Degli altri nulla conosciamo. </w:t>
      </w:r>
    </w:p>
    <w:p w14:paraId="1BBD6654"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Allo Spirito Santo interessa che noi conosciamo una cosa sola: che sono Apostoli del Signore. Questa è la sola verità necessaria che va conosciuta. Ogni altra cosa non serve. Ogni altra cosa distrae e non ci fa posare sempre lo sguardo su Gesù. Ma anche a colui che è chiamato deve solo interessare la verità che lo Spirito Santo ha creato in lui. Ogni altra cosa distrae dal vivere la verità creata in noi. Prendiamo ad esempio e il Vangelo secondo Marco e il Vangelo secondo Giovanni. Sia Giovanni il Battista e sia Gesù compaiono sulla scena della storia solo quando iniziano la loro missione. Il prima è totalmente ignorato. Ci sono nei loro Vangeli trent’anni di totale silenzio. A volte anche nella nostra vita il non essenziale oscura l’essenziale e anche oggi nella confessione della nostra fede, Cristo Gesù viene sepolto sotto una una montagna di moltissime cose non essenziali. Invece l’Apostolo Matteo vuole che il nostro sguardo sempre si posi su Gesù, sempre Lui ascolti, sempre Lui contempli, </w:t>
      </w:r>
      <w:r w:rsidRPr="00600D25">
        <w:rPr>
          <w:rFonts w:ascii="Arial" w:hAnsi="Arial" w:cs="Arial"/>
          <w:sz w:val="24"/>
          <w:szCs w:val="24"/>
        </w:rPr>
        <w:lastRenderedPageBreak/>
        <w:t xml:space="preserve">sempre su di Lui mediti, rifletta, pensi. Basta un momento di distrazione da Cristo Gesù e all’istante ci si trova immersi nei pensieri di questo mondo. </w:t>
      </w:r>
    </w:p>
    <w:p w14:paraId="4C0B707E" w14:textId="77777777" w:rsidR="00600D25" w:rsidRPr="00600D25" w:rsidRDefault="00600D25" w:rsidP="00600D25">
      <w:pPr>
        <w:jc w:val="both"/>
        <w:rPr>
          <w:rFonts w:ascii="Arial" w:hAnsi="Arial" w:cs="Arial"/>
          <w:b/>
          <w:bCs/>
          <w:sz w:val="24"/>
          <w:szCs w:val="24"/>
        </w:rPr>
      </w:pPr>
    </w:p>
    <w:p w14:paraId="6DE772A7" w14:textId="77777777" w:rsidR="00600D25" w:rsidRPr="00600D25" w:rsidRDefault="00600D25" w:rsidP="00600D25">
      <w:pPr>
        <w:jc w:val="both"/>
        <w:rPr>
          <w:rFonts w:ascii="Arial" w:hAnsi="Arial" w:cs="Arial"/>
          <w:b/>
          <w:bCs/>
          <w:sz w:val="24"/>
          <w:szCs w:val="24"/>
        </w:rPr>
      </w:pPr>
      <w:bookmarkStart w:id="15" w:name="_Hlk210045521"/>
      <w:r w:rsidRPr="00600D25">
        <w:rPr>
          <w:rFonts w:ascii="Arial" w:hAnsi="Arial" w:cs="Arial"/>
          <w:b/>
          <w:bCs/>
          <w:sz w:val="24"/>
          <w:szCs w:val="24"/>
        </w:rPr>
        <w:t xml:space="preserve">Questi sono i Dodici che Gesù inviò, ordinando loro: «Non andate fra i pagani e non entrate nelle città dei Samaritani; rivolgetevi piuttosto alle pecore perdute della casa d’Israele. </w:t>
      </w:r>
    </w:p>
    <w:p w14:paraId="63266B8C" w14:textId="77777777" w:rsidR="00600D25" w:rsidRPr="00600D25" w:rsidRDefault="00600D25" w:rsidP="00600D25">
      <w:pPr>
        <w:jc w:val="both"/>
        <w:rPr>
          <w:rFonts w:ascii="Arial" w:hAnsi="Arial" w:cs="Arial"/>
          <w:i/>
          <w:iCs/>
          <w:sz w:val="24"/>
          <w:szCs w:val="24"/>
        </w:rPr>
      </w:pPr>
      <w:r w:rsidRPr="00600D25">
        <w:rPr>
          <w:rFonts w:ascii="Arial" w:hAnsi="Arial" w:cs="Arial"/>
          <w:sz w:val="24"/>
          <w:szCs w:val="24"/>
        </w:rPr>
        <w:t xml:space="preserve">Prima Gesù chiama, poi dona il potere di scacciare gli spiriti impuri e di guarire da ogni malattia e infermità, poi li indivia. Chi viene inviato sono i Dodici.  Gesù li invia con un ordine da rispettare. In questa prima missione essi non devono andare fra i pagani. Non devono entrare nelle città dei Samaritani. Devono rivolgersi alle pecore perdute della vasa d’Israele. La loro missione dovrà pertanto svolgersi nella Galilea e nella Giudea. Ecco le Parole di Gesù: </w:t>
      </w:r>
      <w:r w:rsidRPr="00600D25">
        <w:rPr>
          <w:rFonts w:ascii="Arial" w:hAnsi="Arial" w:cs="Arial"/>
          <w:i/>
          <w:iCs/>
          <w:sz w:val="24"/>
          <w:szCs w:val="24"/>
        </w:rPr>
        <w:t>“</w:t>
      </w:r>
      <w:bookmarkEnd w:id="15"/>
      <w:r w:rsidRPr="00600D25">
        <w:rPr>
          <w:rFonts w:ascii="Arial" w:hAnsi="Arial" w:cs="Arial"/>
          <w:i/>
          <w:iCs/>
          <w:sz w:val="24"/>
          <w:szCs w:val="24"/>
        </w:rPr>
        <w:t xml:space="preserve">Questi sono i Dodici che Gesù inviò, ordinando loro: «Non andate fra i pagani e non entrate nelle città dei Samaritani; rivolgetevi piuttosto alle pecore perdute della casa d’Israele”. </w:t>
      </w:r>
    </w:p>
    <w:p w14:paraId="53F8D5DD"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Perché questa missione è così delimitata e circoscritta? Una risposta assai semplice è questa: chi oggi si deve convertire al regno di Dio che ò vicino, sono i figli d’Israele. Sono essi che devono accogliere Gesù, mandato dal Padre per annunciare il suo regno. Sono i figli di Israele con la loro conversione che devono manifestare al mondo intero la verità di Gesù Signore. </w:t>
      </w:r>
    </w:p>
    <w:p w14:paraId="0C3170BB"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Oggi che la Chiesa si sta de-ecclesializzando, si sta scristianizzando, si sta mondanizzando, alcuni dei suoi figli si stanno anche satanizzando, non possono i figli che ancora credono rivolgersi al mondo. Non si può portare il mondo in una Chiesa de-ecclesializzata, scristianizzata, mondanizzata, con nel suo seno anche dei figli satanizzati. Sarebbe come gettare dell’acqua pura in uno stagno di pece. Prima ci si converte al regno di Dio e poi si chiamano altri a convertirsi a esso. È questa una procedura santa che ci obbliga tutti. </w:t>
      </w:r>
    </w:p>
    <w:p w14:paraId="5FBE698F"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Oggi c’è grande urgenza che si evangelizzi la Chiesa e chi deve evangelizzarla sono i suoi figli che credono nel Vangelo, soffrono per il Vangelo, vengono maltrattati per il Vangelo. Chi ama la Chiesa, oggi la deve evangelizzare. Solo una Chiesa ben ecclesializzata, ben cristificata, ben demondanizzata, ben desatanizata, può ecclesializzare, cristificare, demondanizzare, desatanizzare molti cuori che sono schiavi della falsità, delle tenebre, del peccato, della morte. Una Chiesa forte nel suo interno sarà  capace di vera evangelizzazione del mondo. Una Chiesa debole nel suo interno avrà poca energia di Spirito Santo per operare la semina del vero Vangelo di Cristo Gesù nei cuori di quanti sono nelle tenebre.</w:t>
      </w:r>
    </w:p>
    <w:p w14:paraId="26E4728F" w14:textId="77777777" w:rsidR="00600D25" w:rsidRPr="00600D25" w:rsidRDefault="00600D25" w:rsidP="00600D25">
      <w:pPr>
        <w:jc w:val="both"/>
        <w:rPr>
          <w:rFonts w:ascii="Arial" w:hAnsi="Arial" w:cs="Arial"/>
          <w:b/>
          <w:bCs/>
          <w:sz w:val="24"/>
          <w:szCs w:val="24"/>
        </w:rPr>
      </w:pPr>
      <w:bookmarkStart w:id="16" w:name="_Hlk210045564"/>
      <w:r w:rsidRPr="00600D25">
        <w:rPr>
          <w:rFonts w:ascii="Arial" w:hAnsi="Arial" w:cs="Arial"/>
          <w:b/>
          <w:bCs/>
          <w:sz w:val="24"/>
          <w:szCs w:val="24"/>
        </w:rPr>
        <w:t xml:space="preserve">Strada facendo, predicate, dicendo che il regno dei cieli è vicino. </w:t>
      </w:r>
    </w:p>
    <w:bookmarkEnd w:id="16"/>
    <w:p w14:paraId="250BA919"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lastRenderedPageBreak/>
        <w:t xml:space="preserve">Ecco ora il secondo comando di Gesù. Come Gesù camminando, predica il Vangelo; camminando a ogni uomo mostra presente nella sua persona il regno di Dio, allo stesso modo devono operare i Dodici. Anche loro devono imitare lo stile di Gesù. Ecco il comando: </w:t>
      </w:r>
      <w:r w:rsidRPr="00600D25">
        <w:rPr>
          <w:rFonts w:ascii="Arial" w:hAnsi="Arial" w:cs="Arial"/>
          <w:i/>
          <w:iCs/>
          <w:sz w:val="24"/>
          <w:szCs w:val="24"/>
        </w:rPr>
        <w:t xml:space="preserve">“Strada facendo, predicate, dicendo che il regno dei cieli è vicino”. </w:t>
      </w:r>
      <w:r w:rsidRPr="00600D25">
        <w:rPr>
          <w:rFonts w:ascii="Arial" w:hAnsi="Arial" w:cs="Arial"/>
          <w:sz w:val="24"/>
          <w:szCs w:val="24"/>
        </w:rPr>
        <w:t>Questa modalità di predicare che il regno dei cieli è vicino, permette di rendere ogni momento e ogni passo, momento e passo evangelizzanti. Il cammino è il terreno sul quale i Dodici si spostano da un luogo a un altro. È anche il terreno di sosta. È il  terreno dove ci si ferma per prendere respiro. Esempio di evangelizzazione camminando è quanto avviene in Samaria, presso il pozzo di Giacobbe:</w:t>
      </w:r>
    </w:p>
    <w:p w14:paraId="4B62F30E"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w:t>
      </w:r>
    </w:p>
    <w:p w14:paraId="2E134B29"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w:t>
      </w:r>
      <w:r w:rsidRPr="00600D25">
        <w:rPr>
          <w:rFonts w:ascii="Arial" w:hAnsi="Arial" w:cs="Arial"/>
          <w:i/>
          <w:iCs/>
          <w:sz w:val="24"/>
          <w:szCs w:val="24"/>
        </w:rPr>
        <w:lastRenderedPageBreak/>
        <w:t>Cristo: quando egli verrà, ci annuncerà ogni cosa». Le dice Gesù: «Sono io, che parlo con te».</w:t>
      </w:r>
    </w:p>
    <w:p w14:paraId="35372D07"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p>
    <w:p w14:paraId="20C723D0"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p>
    <w:p w14:paraId="12B593DE" w14:textId="77777777" w:rsidR="00600D25" w:rsidRPr="00600D25" w:rsidRDefault="00600D25" w:rsidP="00600D25">
      <w:pPr>
        <w:jc w:val="both"/>
        <w:rPr>
          <w:rFonts w:ascii="Arial" w:hAnsi="Arial" w:cs="Arial"/>
          <w:b/>
          <w:bCs/>
          <w:sz w:val="24"/>
          <w:szCs w:val="24"/>
        </w:rPr>
      </w:pPr>
      <w:r w:rsidRPr="00600D25">
        <w:rPr>
          <w:rFonts w:ascii="Arial" w:hAnsi="Arial" w:cs="Arial"/>
          <w:i/>
          <w:iCs/>
          <w:sz w:val="24"/>
          <w:szCs w:val="24"/>
        </w:rPr>
        <w:t xml:space="preserve">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(Gv 4,1-42). </w:t>
      </w:r>
    </w:p>
    <w:p w14:paraId="5AF6730E"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La cattedra della predicazione del Vangelo di Cristo Gesù è ovunque vi è un uomo. La strada è la Chiesa. La strada sono le Scuole di ogni ordine e grado. La strada è ogni luogo dove è lecito che venga frequentato dal discepolo di Gesù. Non è strada dove il Vangelo viene calpestato, rinnegato, trasgredito. Non sono strada i luoghi di peccato. Oggi invece si vuole che tutto sia strada. Oggi il cristiano non vuole conoscere alcun limite nella sua azione. Chi pensa così, ha già lui rinnegato il Vangelo, perché il Vangelo si annuncia vivendolo e mentre lo si vive, ovunque c’è posto perché il cristiano viva il Vangelo vivendo da vero cristiano. Se però nelle nostre Chiese non si evangelizza il vero Vangelo, come si può sperare di evangelizzare il vero Vangelo altrove? Come può un cristiano che calpesta il Vangelo pensare di evangelizzare dove il Vangelo viene calpestato e disprezzato dai nostri modi di  vivere? Mentre si pecca non si può evangelizzare. Su questo urge che ognuno si faccia un esame di coscienza. Né è evangelizzare significa creare forme e strutture di socializzazione. Evangelizza significa legare una persona a Cristo e Cristo Gesù a una persona con legame indissolubile, così da formare un solo corpo e una sola vita. Evangelizzare è creare il regno di Dio oggi sulla nostra terra. Se il </w:t>
      </w:r>
      <w:r w:rsidRPr="00600D25">
        <w:rPr>
          <w:rFonts w:ascii="Arial" w:hAnsi="Arial" w:cs="Arial"/>
          <w:sz w:val="24"/>
          <w:szCs w:val="24"/>
        </w:rPr>
        <w:lastRenderedPageBreak/>
        <w:t xml:space="preserve">regno di Dio non viene creato, non c’è alcuna evangelizzazione. Evangelizzare significa porre Cristo Gesù come unico e solo sacramento di luce, verità, grazia, giustizia, vita eterna per la nostra vita. Non è evangelizzazione creare forme di umanesimo ateo. </w:t>
      </w:r>
    </w:p>
    <w:p w14:paraId="3BA8BDE6" w14:textId="77777777" w:rsidR="00600D25" w:rsidRPr="00600D25" w:rsidRDefault="00600D25" w:rsidP="00600D25">
      <w:pPr>
        <w:jc w:val="both"/>
        <w:rPr>
          <w:rFonts w:ascii="Arial" w:hAnsi="Arial" w:cs="Arial"/>
          <w:b/>
          <w:bCs/>
          <w:sz w:val="24"/>
          <w:szCs w:val="24"/>
        </w:rPr>
      </w:pPr>
    </w:p>
    <w:p w14:paraId="5389E3EA" w14:textId="77777777" w:rsidR="00600D25" w:rsidRPr="00600D25" w:rsidRDefault="00600D25" w:rsidP="00600D25">
      <w:pPr>
        <w:jc w:val="both"/>
        <w:rPr>
          <w:rFonts w:ascii="Arial" w:hAnsi="Arial" w:cs="Arial"/>
          <w:b/>
          <w:bCs/>
          <w:sz w:val="24"/>
          <w:szCs w:val="24"/>
        </w:rPr>
      </w:pPr>
      <w:bookmarkStart w:id="17" w:name="_Hlk210045577"/>
      <w:r w:rsidRPr="00600D25">
        <w:rPr>
          <w:rFonts w:ascii="Arial" w:hAnsi="Arial" w:cs="Arial"/>
          <w:b/>
          <w:bCs/>
          <w:sz w:val="24"/>
          <w:szCs w:val="24"/>
        </w:rPr>
        <w:t xml:space="preserve">Guarite gli infermi, risuscitate i morti, purificate i lebbrosi, scacciate i demòni. </w:t>
      </w:r>
    </w:p>
    <w:bookmarkEnd w:id="17"/>
    <w:p w14:paraId="6BF96D29" w14:textId="77777777" w:rsidR="00600D25" w:rsidRPr="00600D25" w:rsidRDefault="00600D25" w:rsidP="00600D25">
      <w:pPr>
        <w:jc w:val="both"/>
        <w:rPr>
          <w:rFonts w:ascii="Arial" w:hAnsi="Arial" w:cs="Arial"/>
          <w:i/>
          <w:iCs/>
          <w:sz w:val="24"/>
          <w:szCs w:val="24"/>
        </w:rPr>
      </w:pPr>
      <w:r w:rsidRPr="00600D25">
        <w:rPr>
          <w:rFonts w:ascii="Arial" w:hAnsi="Arial" w:cs="Arial"/>
          <w:sz w:val="24"/>
          <w:szCs w:val="24"/>
        </w:rPr>
        <w:t>Siamo ancora sul secondo comando di Gesù. Quanto è chiesto ai Dodici di fare, non è solo dire che il regno di Dio è vicino, ma anche mostrare che il regno di Dio è in mezzo alla gente. Quando questa presenza si mostra o si manifesta? Quando l’uomo viene liberato dai frutti di morti che il peccato genere sia nella natura dell’uomo e sia nel resto della creazione del nostro Dio. Ecco come i Dodici mostrano e manifestano presente, vicino, il regno di Dio: obbedendo al secondo comando di Gesù:</w:t>
      </w:r>
      <w:r w:rsidRPr="00600D25">
        <w:rPr>
          <w:rFonts w:ascii="Arial" w:hAnsi="Arial" w:cs="Arial"/>
          <w:i/>
          <w:iCs/>
          <w:sz w:val="24"/>
          <w:szCs w:val="24"/>
        </w:rPr>
        <w:t xml:space="preserve"> “Guarite gli infermi, risuscitate i morti, purificate i lebbrosi, scacciate i demòni”. </w:t>
      </w:r>
    </w:p>
    <w:p w14:paraId="5ADD9FF9"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Questi mali sono il frutto del peccato dell’uomo, sono anche il frutto della disobbedienza alla Legge del Signore, disobbedienza nostra o di altri, Ogni disobbedienza produce un frutto di male. Infermità, morte, lebbra, demoni, sono sempre il frutto del peccato, spesso peccato personale, spesso anche peccato di altri. I Dodici devono liberare l’uomo da questi mali. Ma gli Apostoli hanno una missione ancora più grande in ordine alla guarigione degli infermi, al risuscitare i morti, a purificare i lebbrosi, a scacciare i demòni. Essi devono insegnare a ogni uomo come si evitano i vizi, come si acquisiscono le virtù, come si sta lontani dal male, come si evita il peccato, come si cresce nell’obbedienza, come ci si conforma  a Cristo Signore, come si cammina spediti verso il regno eterno del nostro Dio. Tutti questi mali sono venuti sulla terra con il peccato, sono alimentati dal peccato, crescono crescendo il peccato. </w:t>
      </w:r>
    </w:p>
    <w:p w14:paraId="034F0AD2"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È verità: il peccato di uno può causare sulla terra una quantità smisurata di malattie e di morti. Si risuscitano i morti anche insegnando a ogni uomo a non peccare. Il regno di Dio si rende presente librando dai mali che affliggo l’uomo, ma anche si manifesta vivo in mezzo noi impedendo che il male si propaghi nel mondo. Adamo ha disobbedito al Signore. Ha mangiato dell’albero della conoscenza del bene e del male. Per sua colpa il male è entrato nell’uomo e con il male la morte, la sofferenza, la concupiscenza e ogni altro vizio. Il male è entrato sulla terra e con il male la produzione di spine e cardi. Davide ha commesso un peccato di superbia. Per questo atto morirono nel suo regno settantamila Israeliti colpiti dalla peste. Oggi quanti milioni di morti produce l’umanità ogni anno a causa del suo peccato di stoltezza, insipienza, superbia, odio, concupiscenza, mancanza di ogni virtù, sia teologali che cardinali? Ecco perché insegnare a non peccare, insegnare le virtù, educare a crescere nello Spirito Santo e nella grazia è vera opera di liberazione dell’uomo da ogni male.</w:t>
      </w:r>
    </w:p>
    <w:p w14:paraId="0A5EDB55" w14:textId="77777777" w:rsidR="00600D25" w:rsidRPr="00600D25" w:rsidRDefault="00600D25" w:rsidP="00600D25">
      <w:pPr>
        <w:jc w:val="both"/>
        <w:rPr>
          <w:rFonts w:ascii="Arial" w:hAnsi="Arial" w:cs="Arial"/>
          <w:sz w:val="24"/>
          <w:szCs w:val="24"/>
        </w:rPr>
      </w:pPr>
    </w:p>
    <w:p w14:paraId="7410F277" w14:textId="77777777" w:rsidR="00600D25" w:rsidRPr="00600D25" w:rsidRDefault="00600D25" w:rsidP="00600D25">
      <w:pPr>
        <w:jc w:val="both"/>
        <w:rPr>
          <w:rFonts w:ascii="Arial" w:hAnsi="Arial" w:cs="Arial"/>
          <w:b/>
          <w:bCs/>
          <w:sz w:val="24"/>
          <w:szCs w:val="24"/>
        </w:rPr>
      </w:pPr>
      <w:bookmarkStart w:id="18" w:name="_Hlk210045614"/>
      <w:r w:rsidRPr="00600D25">
        <w:rPr>
          <w:rFonts w:ascii="Arial" w:hAnsi="Arial" w:cs="Arial"/>
          <w:b/>
          <w:bCs/>
          <w:sz w:val="24"/>
          <w:szCs w:val="24"/>
        </w:rPr>
        <w:t xml:space="preserve">Gratuitamente avete ricevuto, gratuitamente date. </w:t>
      </w:r>
    </w:p>
    <w:bookmarkEnd w:id="18"/>
    <w:p w14:paraId="4932C4F8"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Questo comandamento del Signore, non va solo inteso in modo materiale. Si dona un bene spirituale, per un bene materiale. Non è questo il significato di questo comando: </w:t>
      </w:r>
      <w:r w:rsidRPr="00600D25">
        <w:rPr>
          <w:rFonts w:ascii="Arial" w:hAnsi="Arial" w:cs="Arial"/>
          <w:i/>
          <w:iCs/>
          <w:sz w:val="24"/>
          <w:szCs w:val="24"/>
        </w:rPr>
        <w:t xml:space="preserve">“Gratuitamente avete ricevuto, gratuitamente date”.  </w:t>
      </w:r>
      <w:r w:rsidRPr="00600D25">
        <w:rPr>
          <w:rFonts w:ascii="Arial" w:hAnsi="Arial" w:cs="Arial"/>
          <w:sz w:val="24"/>
          <w:szCs w:val="24"/>
        </w:rPr>
        <w:t>Significa invece che ogni dono messo nelle mani degli Apostoli dal Signore Dio deve essere dato a ogni uomo nella forma della più assoluta gratuità. Questo perché il dono è di Dio e noi siamo solo coloro che offrono. La gratuità deve riguardare ogni forma di guadagno o di beneficio verso la nostra persona. Come esiste la simonia materiale, così esiste anche la simonia spirituale. Gratuitamente va donato il Vangelo, gratuitamente la grazia, gratuitamente lo Spirito Santo, ogni carisma va esercitato gratuitamente. Esemplare è la gratuità dell’Apostolo Paolo:</w:t>
      </w:r>
    </w:p>
    <w:p w14:paraId="3BBB317D"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1766689F"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4EC857EE"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76E219D4"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lastRenderedPageBreak/>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5B05C815"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w:t>
      </w:r>
    </w:p>
    <w:p w14:paraId="07D9C764"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Ecco la risposta che diede Simon Pietro a Simon Mago che gli chiese offrendo del denaro che anche a lui fosse dato lo Spirito Santo:</w:t>
      </w:r>
    </w:p>
    <w:p w14:paraId="48C3012C"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In quel giorno scoppiò una violenta persecuzione contro la Chiesa di Gerusalemme; tutti, ad eccezione degli apostoli, si dispersero nelle regioni della Giudea e della Samaria. Uomini pii seppellirono Stefano e fecero un grande lutto per lui. Saulo intanto cercava di distruggere la Chiesa: entrava nelle case, prendeva uomini e donne e li faceva mettere in carcere.</w:t>
      </w:r>
    </w:p>
    <w:p w14:paraId="7C10D783"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Quelli però che si erano dispersi andarono di luogo in luogo, annunciando la Parola.</w:t>
      </w:r>
    </w:p>
    <w:p w14:paraId="2D28B753"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Filippo, sceso in una città della Samaria, predicava loro il Cristo. E le folle, unanimi, prestavano attenzione alle parole di Filippo, sentendolo parlare e vedendo i segni che egli compiva. Infatti da molti indemoniati uscivano spiriti impuri, emettendo alte grida, e molti paralitici e storpi furono guariti. E vi fu grande gioia in quella città.</w:t>
      </w:r>
    </w:p>
    <w:p w14:paraId="0E0DB303"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Vi era da tempo in città un tale di nome Simone, che praticava la magia e faceva strabiliare gli abitanti della Samaria, spacciandosi per un grande personaggio. A lui prestavano attenzione tutti, piccoli e grandi, e dicevano: «Costui è la potenza di Dio, quella che è chiamata Grande». Gli prestavano attenzione, perché per molto tempo li aveva stupiti con le sue magie. Ma quando cominciarono a credere a Filippo, che annunciava il vangelo del regno di Dio e del nome di Gesù Cristo, uomini e donne si facevano battezzare. Anche lo stesso Simone credette e, dopo che fu battezzato, stava sempre attaccato a Filippo. Rimaneva stupito nel vedere i segni e i grandi prodigi che avvenivano.</w:t>
      </w:r>
    </w:p>
    <w:p w14:paraId="3E9934FC"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lastRenderedPageBreak/>
        <w:t>Frattanto gli apostoli, a Gerusalemme, seppero che la Samaria aveva accolto la parola di Dio e inviarono a loro Pietro e Giovanni. Essi scesero e pregarono per loro perché ricevessero lo Spirito Santo; non era infatti ancora disceso sopra nessuno di loro, ma erano stati soltanto battezzati nel nome del Signore Gesù. Allora imponevano loro le mani e quelli ricevevano lo Spirito Santo.</w:t>
      </w:r>
    </w:p>
    <w:p w14:paraId="1692788C"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 (At 8,1-25). </w:t>
      </w:r>
    </w:p>
    <w:p w14:paraId="0C2753E7"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Sappiamo che la storia della Chiesa è sempre stata tormentata da questo peccato, detto simonia, che consiste nella compera e nella vendita non tanto dei doni e dei carismi dello Spirito Santo, ma dei ministeri ordinati e anche dei ministeri non ordinati. Alla simonia materiale sempre si può aggiungere la simonia spirituale che consiste in favori e contro favori, promesse e contro promesse. Chi si compra un ministero anche con la promessa di svolgerlo secondo la volontà di colui che lo vende, sappia che una volta che è investito del ministero comprato, è responsabile dinanzi a Dio anche di una sola parola non detta nello Spirito Santo. Chi si vende il ministero sappia che di ogni male che esso genera nella Chiesa e nel mondo, Lui è responsabile. Ogni ministero si vive in Cristo, per opera dello Spirito Santo, in obbedienza alla sola volontà di Dio. Ma anche chi esclude dal ministero per motivi di peccato, motivi della terra, e non motivi secondo Dio, sappia che di tutto il bene che quel ministero avrebbe potuto produrre e a causa dell’esclusione non è stato prodotto, lui è responsabile dinanzi a Dio. Chi conferisce il ministero, chi propone al ministero, chi elegge al ministero, deve porre ogni attenzione affinché non vi sia alcun motivo umano. Tutto deve essere mosso da motivi soprannaturali.</w:t>
      </w:r>
    </w:p>
    <w:p w14:paraId="5BCA6B81" w14:textId="77777777" w:rsidR="00600D25" w:rsidRPr="00600D25" w:rsidRDefault="00600D25" w:rsidP="00600D25">
      <w:pPr>
        <w:jc w:val="both"/>
        <w:rPr>
          <w:rFonts w:ascii="Arial" w:hAnsi="Arial" w:cs="Arial"/>
          <w:b/>
          <w:bCs/>
          <w:sz w:val="24"/>
          <w:szCs w:val="24"/>
        </w:rPr>
      </w:pPr>
    </w:p>
    <w:p w14:paraId="7F8B229B" w14:textId="77777777" w:rsidR="00600D25" w:rsidRPr="00600D25" w:rsidRDefault="00600D25" w:rsidP="00600D25">
      <w:pPr>
        <w:jc w:val="both"/>
        <w:rPr>
          <w:rFonts w:ascii="Arial" w:hAnsi="Arial" w:cs="Arial"/>
          <w:b/>
          <w:bCs/>
          <w:sz w:val="24"/>
          <w:szCs w:val="24"/>
        </w:rPr>
      </w:pPr>
      <w:bookmarkStart w:id="19" w:name="_Hlk210045639"/>
      <w:r w:rsidRPr="00600D25">
        <w:rPr>
          <w:rFonts w:ascii="Arial" w:hAnsi="Arial" w:cs="Arial"/>
          <w:b/>
          <w:bCs/>
          <w:sz w:val="24"/>
          <w:szCs w:val="24"/>
        </w:rPr>
        <w:t>Non procuratevi oro né argento né denaro nelle vostre cinture, né sacca da viaggio, né due tuniche, né sandali, né bastone, perché chi lavora ha diritto al suo nutrimento.</w:t>
      </w:r>
    </w:p>
    <w:bookmarkEnd w:id="19"/>
    <w:p w14:paraId="17BB7FFC"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Ora Gesù dona un altro comando ai Dodici. Essi devono andare in missione affidandosi alla provvidenza del Padre. Come Cristo Gesù nulla ha portato sulla terra e nulla possiede, così anche i Dodici sono chiamati a vivere la stessa consegna alla </w:t>
      </w:r>
      <w:r w:rsidRPr="00600D25">
        <w:rPr>
          <w:rFonts w:ascii="Arial" w:hAnsi="Arial" w:cs="Arial"/>
          <w:sz w:val="24"/>
          <w:szCs w:val="24"/>
        </w:rPr>
        <w:lastRenderedPageBreak/>
        <w:t>provvidenza del Padre celeste. Come il Padre provvede per Gesù, che compie la sua volontà, così provvederà per i Dodici ,che compiono la divina volontà. Ecco come Gesù veniva nutrito dalla provvidenza del Padre suo:</w:t>
      </w:r>
    </w:p>
    <w:p w14:paraId="0F299AC6" w14:textId="77777777" w:rsidR="00600D25" w:rsidRPr="00600D25" w:rsidRDefault="00600D25" w:rsidP="00600D25">
      <w:pPr>
        <w:jc w:val="both"/>
        <w:rPr>
          <w:rFonts w:ascii="Arial" w:hAnsi="Arial" w:cs="Arial"/>
          <w:sz w:val="24"/>
          <w:szCs w:val="24"/>
        </w:rPr>
      </w:pPr>
      <w:r w:rsidRPr="00600D25">
        <w:rPr>
          <w:rFonts w:ascii="Arial" w:hAnsi="Arial" w:cs="Arial"/>
          <w:i/>
          <w:iCs/>
          <w:sz w:val="24"/>
          <w:szCs w:val="24"/>
        </w:rPr>
        <w:t xml:space="preserve">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 (Lc 8,1-3). </w:t>
      </w:r>
    </w:p>
    <w:p w14:paraId="4A23688F"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Ecco la Parola che Gesù vive in ogni momento della sua vita:</w:t>
      </w:r>
    </w:p>
    <w:p w14:paraId="4B6F0C7E"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7E3F0FBE"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La lampada del corpo è l’occhio; perciò, se il tuo occhio è semplice, tutto il tuo corpo sarà luminoso; ma se il tuo occhio è cattivo, tutto il tuo corpo sarà tenebroso. Se dunque la luce che è in te è tenebra, quanto grande sarà la tenebra!</w:t>
      </w:r>
    </w:p>
    <w:p w14:paraId="544BE149"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Nessuno può servire due padroni, perché o odierà l’uno e amerà l’altro, oppure si affezionerà all’uno e disprezzerà l’altro. Non potete servire Dio e la ricchezza.</w:t>
      </w:r>
    </w:p>
    <w:p w14:paraId="7E0E91B2" w14:textId="77777777" w:rsidR="00600D25" w:rsidRPr="00600D25" w:rsidRDefault="00600D25" w:rsidP="00600D25">
      <w:pPr>
        <w:jc w:val="both"/>
        <w:rPr>
          <w:rFonts w:ascii="Arial" w:hAnsi="Arial" w:cs="Arial"/>
          <w:sz w:val="24"/>
          <w:szCs w:val="24"/>
        </w:rPr>
      </w:pPr>
      <w:r w:rsidRPr="00600D25">
        <w:rPr>
          <w:rFonts w:ascii="Arial" w:hAnsi="Arial" w:cs="Arial"/>
          <w:i/>
          <w:iCs/>
          <w:sz w:val="24"/>
          <w:szCs w:val="24"/>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6,19-34). </w:t>
      </w:r>
    </w:p>
    <w:p w14:paraId="0FF85440"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Tra i Dodici e il Padre celeste in Cristo Gesù, per lo Spirito Santo, viene stipulato una vero contratto di lavoro. I Dodici lavorano nella messe del Padre celeste e il Padre celeste provvede loro vitto, alloggio, e ogni altra cosa necessaria per la loro vita. Così vanno intese e comprese le Parole di Gesù: “</w:t>
      </w:r>
      <w:r w:rsidRPr="00600D25">
        <w:rPr>
          <w:rFonts w:ascii="Arial" w:hAnsi="Arial" w:cs="Arial"/>
          <w:i/>
          <w:iCs/>
          <w:sz w:val="24"/>
          <w:szCs w:val="24"/>
        </w:rPr>
        <w:t xml:space="preserve">Non procuratevi oro né argento né denaro nelle vostre cinture, né sacca da viaggio, né due tuniche, né </w:t>
      </w:r>
      <w:r w:rsidRPr="00600D25">
        <w:rPr>
          <w:rFonts w:ascii="Arial" w:hAnsi="Arial" w:cs="Arial"/>
          <w:i/>
          <w:iCs/>
          <w:sz w:val="24"/>
          <w:szCs w:val="24"/>
        </w:rPr>
        <w:lastRenderedPageBreak/>
        <w:t xml:space="preserve">sandali, né bastone, perché chi lavora ha diritto al suo nutrimento”. </w:t>
      </w:r>
      <w:r w:rsidRPr="00600D25">
        <w:rPr>
          <w:rFonts w:ascii="Arial" w:hAnsi="Arial" w:cs="Arial"/>
          <w:sz w:val="24"/>
          <w:szCs w:val="24"/>
        </w:rPr>
        <w:t xml:space="preserve">Il contratto essendo un patto bilaterale, obbliga al rispetto di esso sia da parte del Padre celeste e sia da parte dei Dodici. Sappiamo che sempre il Signore rispetta i patti a condizione che anche i Dodici li rispettino. Se i Dodici non lavorano nella vigna del Signore in obbedienza a ogni sua Parola, e ognuno, pur essendo nella vigna, lavora e opera dal suo cuore e dalla sua volontà, essendo questo un vero scioglimento del patto, libera il Signore dal rispetto di esso. Chi lavora per se stesso è da se stesso che deve esigere la paga, chi lavora per il mondo è dal mondo che dovrà essere pagato, chi lavora per Satana, a Satana deve chiedere il salario. Il Padre celeste provvede secondo divina sapienza ed eterna intelligenza solo per coloro che lavorano per Lui, in obbedienza alla sua volontà. Dovendo i Dodici camminare spediti per recarsi da un villaggio a un altro villaggio, non devono essere appesantiti o rallentati neanche da un denaro custodito nelle loro cinture. Più si è spogli di tutto e più si può camminare spediti. Ogni appesantimento rallenta il cammino. Gesù vuole i Dodici non appesantiti neanche da un solo pensiero per le cose necessarie al loro corpo. La fede nella provvidenza del Padre celeste dovrà essere piena, perfetta. Per sempre. Ogni dubbio per i Dodici è peccato. </w:t>
      </w:r>
    </w:p>
    <w:p w14:paraId="44C4D505" w14:textId="77777777" w:rsidR="00600D25" w:rsidRPr="00600D25" w:rsidRDefault="00600D25" w:rsidP="00600D25">
      <w:pPr>
        <w:jc w:val="both"/>
        <w:rPr>
          <w:rFonts w:ascii="Arial" w:hAnsi="Arial" w:cs="Arial"/>
          <w:b/>
          <w:bCs/>
          <w:sz w:val="24"/>
          <w:szCs w:val="24"/>
        </w:rPr>
      </w:pPr>
    </w:p>
    <w:p w14:paraId="4E2CFC61" w14:textId="77777777" w:rsidR="00600D25" w:rsidRPr="00600D25" w:rsidRDefault="00600D25" w:rsidP="00600D25">
      <w:pPr>
        <w:jc w:val="both"/>
        <w:rPr>
          <w:rFonts w:ascii="Arial" w:hAnsi="Arial" w:cs="Arial"/>
          <w:b/>
          <w:bCs/>
          <w:sz w:val="24"/>
          <w:szCs w:val="24"/>
        </w:rPr>
      </w:pPr>
      <w:r w:rsidRPr="00600D25">
        <w:rPr>
          <w:rFonts w:ascii="Arial" w:hAnsi="Arial" w:cs="Arial"/>
          <w:b/>
          <w:bCs/>
          <w:sz w:val="24"/>
          <w:szCs w:val="24"/>
        </w:rPr>
        <w:t xml:space="preserve">In qualunque città o villaggio entriate, domandate chi là sia degno e rimanetevi finché non sarete partiti. </w:t>
      </w:r>
    </w:p>
    <w:p w14:paraId="2EDAEDBB"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Ecco ora una regola sempre da osservare. Quando si entra in una città o in un villaggio non si cerca alloggio presso chiunque. È necessario chiedere chi è persona degna ed è persona degna quella persona che sta lontana dal male e gode stima in quella città o in quel villaggio. La dignità non è legata né alla povertà e né alla ricchezza,  è legata al buon nome della persona. I Dodici non devono esporre la loro missione a critiche o addirittura a scandali. Sempre ci dobbiamo ricordare che Gesù nasce in una stalla, perché per Maria e per Giuseppe non c’è posto nell’alloggio. Non c’era posto perché non c’era dignità in quell’alloggio. Una stalla è degna di far nascere il Figlio di Dio. Certi luoghi non erano degni.</w:t>
      </w:r>
    </w:p>
    <w:p w14:paraId="1FDEE645"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Trovata una persona degna che accoglie, in questa casa si deve rimanere per tutto il tempo di permanenza nel villaggio o nella città: </w:t>
      </w:r>
      <w:r w:rsidRPr="00600D25">
        <w:rPr>
          <w:rFonts w:ascii="Arial" w:hAnsi="Arial" w:cs="Arial"/>
          <w:i/>
          <w:iCs/>
          <w:sz w:val="24"/>
          <w:szCs w:val="24"/>
        </w:rPr>
        <w:t xml:space="preserve">“In qualunque città o villaggio entriate, domandate chi là sia degno e rimanetevi finché non sarete partiti”. </w:t>
      </w:r>
      <w:r w:rsidRPr="00600D25">
        <w:rPr>
          <w:rFonts w:ascii="Arial" w:hAnsi="Arial" w:cs="Arial"/>
          <w:sz w:val="24"/>
          <w:szCs w:val="24"/>
        </w:rPr>
        <w:t xml:space="preserve">Perché Gesù dona ai Dodici questa regola di vita? Perché Gesù vuole che essi non siano preoccupati neanche da questo pensiero: cercare altro o cercare il meglio. La sola occupazione è quella di annunciare che il regno di Dio è vicino, di scacciare gli spiriti impuri, di guarire da ogni infermità e malattia. I loro penseri, il loro cuore, la loro anima, il loro corpo deve avere solo una occupazione: vivere la missione dedicando tutto il tempo a essa. Ogni pensiero che dovesse distogliere anche per un solo istante dalla missione, va tolto dalla mente, se necessario va estirpato con vero </w:t>
      </w:r>
      <w:r w:rsidRPr="00600D25">
        <w:rPr>
          <w:rFonts w:ascii="Arial" w:hAnsi="Arial" w:cs="Arial"/>
          <w:sz w:val="24"/>
          <w:szCs w:val="24"/>
        </w:rPr>
        <w:lastRenderedPageBreak/>
        <w:t>esorcismo. I Dodici anche nei loro pensieri sono a servizio del Padre celeste. Anche i pensieri sono del Padre per contratto. Neanche di essi ci possiamo appropriare. I Dodici sono interamente a servizio del Padre. Questa è la verità del loro ingaggio.</w:t>
      </w:r>
    </w:p>
    <w:p w14:paraId="4534958C" w14:textId="77777777" w:rsidR="00600D25" w:rsidRPr="00600D25" w:rsidRDefault="00600D25" w:rsidP="00600D25">
      <w:pPr>
        <w:jc w:val="both"/>
        <w:rPr>
          <w:rFonts w:ascii="Arial" w:hAnsi="Arial" w:cs="Arial"/>
          <w:b/>
          <w:bCs/>
          <w:sz w:val="24"/>
          <w:szCs w:val="24"/>
        </w:rPr>
      </w:pPr>
    </w:p>
    <w:p w14:paraId="0D59E358" w14:textId="77777777" w:rsidR="00600D25" w:rsidRPr="00600D25" w:rsidRDefault="00600D25" w:rsidP="00600D25">
      <w:pPr>
        <w:jc w:val="both"/>
        <w:rPr>
          <w:rFonts w:ascii="Arial" w:hAnsi="Arial" w:cs="Arial"/>
          <w:b/>
          <w:bCs/>
          <w:sz w:val="24"/>
          <w:szCs w:val="24"/>
        </w:rPr>
      </w:pPr>
      <w:r w:rsidRPr="00600D25">
        <w:rPr>
          <w:rFonts w:ascii="Arial" w:hAnsi="Arial" w:cs="Arial"/>
          <w:b/>
          <w:bCs/>
          <w:sz w:val="24"/>
          <w:szCs w:val="24"/>
        </w:rPr>
        <w:t xml:space="preserve">Entrando nella casa, rivolgetele il saluto. </w:t>
      </w:r>
    </w:p>
    <w:p w14:paraId="4C736562"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Il saluto dell’Apostolo del Signore è un augurio di pace e di benedizione. Il saluto dell’Apostolo del Signore è vera invocazione, vera preghiera di richiesta di ogni dono celeste per la persona ospitante: </w:t>
      </w:r>
      <w:r w:rsidRPr="00600D25">
        <w:rPr>
          <w:rFonts w:ascii="Arial" w:hAnsi="Arial" w:cs="Arial"/>
          <w:i/>
          <w:iCs/>
          <w:sz w:val="24"/>
          <w:szCs w:val="24"/>
        </w:rPr>
        <w:t xml:space="preserve">“Entrando nella casa, rivolgetele il saluto”. </w:t>
      </w:r>
      <w:r w:rsidRPr="00600D25">
        <w:rPr>
          <w:rFonts w:ascii="Arial" w:hAnsi="Arial" w:cs="Arial"/>
          <w:sz w:val="24"/>
          <w:szCs w:val="24"/>
        </w:rPr>
        <w:t>Con il saluto si porta Dio in quella casa, allo stesso modo che la Vergine Maria portò lo Spirito Santo nella casa di Elisabetta. Portando Dio, si porta ogni dono di Dio. Il primo dono di Dio è la sua pace. Portare la pace è già portare il regno di Dio.</w:t>
      </w:r>
    </w:p>
    <w:p w14:paraId="02054635" w14:textId="77777777" w:rsidR="00600D25" w:rsidRPr="00600D25" w:rsidRDefault="00600D25" w:rsidP="00600D25">
      <w:pPr>
        <w:jc w:val="both"/>
        <w:rPr>
          <w:rFonts w:ascii="Arial" w:hAnsi="Arial" w:cs="Arial"/>
          <w:b/>
          <w:bCs/>
          <w:sz w:val="24"/>
          <w:szCs w:val="24"/>
        </w:rPr>
      </w:pPr>
    </w:p>
    <w:p w14:paraId="1F631E6C" w14:textId="77777777" w:rsidR="00600D25" w:rsidRPr="00600D25" w:rsidRDefault="00600D25" w:rsidP="00600D25">
      <w:pPr>
        <w:jc w:val="both"/>
        <w:rPr>
          <w:rFonts w:ascii="Arial" w:hAnsi="Arial" w:cs="Arial"/>
          <w:b/>
          <w:bCs/>
          <w:sz w:val="24"/>
          <w:szCs w:val="24"/>
        </w:rPr>
      </w:pPr>
      <w:bookmarkStart w:id="20" w:name="_Hlk210045736"/>
      <w:r w:rsidRPr="00600D25">
        <w:rPr>
          <w:rFonts w:ascii="Arial" w:hAnsi="Arial" w:cs="Arial"/>
          <w:b/>
          <w:bCs/>
          <w:sz w:val="24"/>
          <w:szCs w:val="24"/>
        </w:rPr>
        <w:t xml:space="preserve">Se quella casa ne è degna, la vostra pace scenda su di essa; ma se non ne è degna, la vostra pace ritorni a voi. </w:t>
      </w:r>
    </w:p>
    <w:bookmarkEnd w:id="20"/>
    <w:p w14:paraId="3892CD6F"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Ora ecco cosa ancora dovrà fare ogni Apostolo del Signore: gli altri hanno detto che la persona è degna. Ora è l’Apostolo stesso che deve constatare se quella persona è veramente degna. Non può lui abitare in una casa che compromette la sua missione. La missione è tutto per un Apostolo del Signore e tutto deve lui lasciare quando la sua missione è compromessa. La dignità della persona va vista sempre in relazione allo svolgimento con frutto della missione. Se i frutti vengono ostacolati o in poco o in molto, fosse anche con una sola parola non buona, ecco allora cosa dovrà fare l’Apostolo: </w:t>
      </w:r>
      <w:r w:rsidRPr="00600D25">
        <w:rPr>
          <w:rFonts w:ascii="Arial" w:hAnsi="Arial" w:cs="Arial"/>
          <w:i/>
          <w:iCs/>
          <w:sz w:val="24"/>
          <w:szCs w:val="24"/>
        </w:rPr>
        <w:t xml:space="preserve">“Se quella casa ne è degna, la vostra pace scenda su di essa; ma se non ne è degna, la vostra pace ritorni a voi”. </w:t>
      </w:r>
      <w:r w:rsidRPr="00600D25">
        <w:rPr>
          <w:rFonts w:ascii="Arial" w:hAnsi="Arial" w:cs="Arial"/>
          <w:sz w:val="24"/>
          <w:szCs w:val="24"/>
        </w:rPr>
        <w:t>Se l’Apostolo vede che la persona è degna, la sua pace deve essere fatta scendere su quella persona. Se invece non è degna, l’Apostolo si riprende la pace data con il saluto e lascia quella casa. Prima viene il saluto di pace. Poi si invoca la discesa della pace. Poi si riprende la pace. Niente per motivi personali. Tutto invece per la missione. La missione è la vita e il fine della vita di ogni Apostolo del Signore. Muore come Apostolo, ogni Apostolo che non ha come fine della propria vita la missione del dono di Cristo al mondo intero.</w:t>
      </w:r>
    </w:p>
    <w:p w14:paraId="72DFEEA4" w14:textId="77777777" w:rsidR="00600D25" w:rsidRPr="00600D25" w:rsidRDefault="00600D25" w:rsidP="00600D25">
      <w:pPr>
        <w:jc w:val="both"/>
        <w:rPr>
          <w:rFonts w:ascii="Arial" w:hAnsi="Arial" w:cs="Arial"/>
          <w:b/>
          <w:bCs/>
          <w:sz w:val="24"/>
          <w:szCs w:val="24"/>
        </w:rPr>
      </w:pPr>
    </w:p>
    <w:p w14:paraId="13D3092F" w14:textId="77777777" w:rsidR="00600D25" w:rsidRPr="00600D25" w:rsidRDefault="00600D25" w:rsidP="00600D25">
      <w:pPr>
        <w:jc w:val="both"/>
        <w:rPr>
          <w:rFonts w:ascii="Arial" w:hAnsi="Arial" w:cs="Arial"/>
          <w:b/>
          <w:bCs/>
          <w:sz w:val="24"/>
          <w:szCs w:val="24"/>
        </w:rPr>
      </w:pPr>
      <w:bookmarkStart w:id="21" w:name="_Hlk210045757"/>
      <w:r w:rsidRPr="00600D25">
        <w:rPr>
          <w:rFonts w:ascii="Arial" w:hAnsi="Arial" w:cs="Arial"/>
          <w:b/>
          <w:bCs/>
          <w:sz w:val="24"/>
          <w:szCs w:val="24"/>
        </w:rPr>
        <w:t>Se qualcuno poi non vi accoglie e non dà ascolto alle vostre parole, uscite da quella casa o da quella città e scuotete la polvere dei vostri piedi.</w:t>
      </w:r>
    </w:p>
    <w:bookmarkEnd w:id="21"/>
    <w:p w14:paraId="22141071"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Altra regola e altro comando cui sempre obbedire. L’Apostolo va di luogo in luogo per annunciare la vicinanza del regno di Dio. Chi accoglie l’Apostolo, lo deve accogliere come Apostolo, come portatore del vero regno di Dio. Non si accoglie la persona. Non si accoglie l’uomo. Si accoglie l’Apostolo. Apostolo e missione sono una cosa sola. Apostolo e annuncio sono una cosa sola. Apostolo e Parola sono una </w:t>
      </w:r>
      <w:r w:rsidRPr="00600D25">
        <w:rPr>
          <w:rFonts w:ascii="Arial" w:hAnsi="Arial" w:cs="Arial"/>
          <w:sz w:val="24"/>
          <w:szCs w:val="24"/>
        </w:rPr>
        <w:lastRenderedPageBreak/>
        <w:t xml:space="preserve">cosa sola. Se uno accoglie l’Apostolo e non accoglie la Parola, è l’uomo che accoglie e non l’Apostolo. Se accoglie l’uomo, l’Apostolo deve lasciare quella città o quella casa. Anche questo comando va osservato sempre: </w:t>
      </w:r>
      <w:r w:rsidRPr="00600D25">
        <w:rPr>
          <w:rFonts w:ascii="Arial" w:hAnsi="Arial" w:cs="Arial"/>
          <w:i/>
          <w:iCs/>
          <w:sz w:val="24"/>
          <w:szCs w:val="24"/>
        </w:rPr>
        <w:t xml:space="preserve">“Se qualcuno poi non vi accoglie e non dà ascolto alle vostre parole, uscite da quella casa o da quella città e scuotete la polvere dei vostri piedi”. </w:t>
      </w:r>
      <w:r w:rsidRPr="00600D25">
        <w:rPr>
          <w:rFonts w:ascii="Arial" w:hAnsi="Arial" w:cs="Arial"/>
          <w:sz w:val="24"/>
          <w:szCs w:val="24"/>
        </w:rPr>
        <w:t>Perché si deve scuotere la polvere dai piedi? In segno di liberazione da ogni responsabilità. Io, Apostolo del Signore, sono venuto, vi ho portato la Parola del vero Dio, voi non avete voluto ascoltarla. Non l’avete accolta. Se rimanesse in mezzo a voi, rimarrei come uomo e non come Apostolo. Poiché io sono Apostolo e da voi l’Apostolo non è stato accolto, siete voi responsabili della vostra morte. Io vi ho offerto il dono della vita e voi l’avete rifiutato.</w:t>
      </w:r>
    </w:p>
    <w:p w14:paraId="76C773A6"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Questa verità vale per ogni papa, ogni vescovo, ogni presbitero, ogni diacono, ogni cresimato, ogni battezzato. Guai a chi dovesse lasciarsi accogliere come uomo e non come papa, come vescovo, come presbitero, come diacono, come cresimato, come battezzato. Lasciarsi accogliere come uomo, è rinnegare se stessi. Sempre quando si rinnega Cristo è se stessi che si rinnega. Oggi  c’è molta accoglienza di uomini, c’è poca accoglienza di ciò che Cristo Gesù ci ha fatto e costituito. La responsabilità è di colui che si lascia accogliere come uomo. Se l’altro ci accoglie solo come uomini, è segno che noi ci lasciamo accogliere solo come uomini. La responsabilità è solo nostra. Abbiamo rinnegato la croce di Cristo Gesù.</w:t>
      </w:r>
    </w:p>
    <w:p w14:paraId="5CAC94C6" w14:textId="77777777" w:rsidR="00600D25" w:rsidRPr="00600D25" w:rsidRDefault="00600D25" w:rsidP="00600D25">
      <w:pPr>
        <w:jc w:val="both"/>
        <w:rPr>
          <w:rFonts w:ascii="Arial" w:hAnsi="Arial" w:cs="Arial"/>
          <w:b/>
          <w:bCs/>
          <w:sz w:val="24"/>
          <w:szCs w:val="24"/>
        </w:rPr>
      </w:pPr>
    </w:p>
    <w:p w14:paraId="63D4584E" w14:textId="77777777" w:rsidR="00600D25" w:rsidRPr="00600D25" w:rsidRDefault="00600D25" w:rsidP="00600D25">
      <w:pPr>
        <w:jc w:val="both"/>
        <w:rPr>
          <w:rFonts w:ascii="Arial" w:hAnsi="Arial" w:cs="Arial"/>
          <w:b/>
          <w:bCs/>
          <w:sz w:val="24"/>
          <w:szCs w:val="24"/>
        </w:rPr>
      </w:pPr>
      <w:bookmarkStart w:id="22" w:name="_Hlk210045777"/>
      <w:r w:rsidRPr="00600D25">
        <w:rPr>
          <w:rFonts w:ascii="Arial" w:hAnsi="Arial" w:cs="Arial"/>
          <w:b/>
          <w:bCs/>
          <w:sz w:val="24"/>
          <w:szCs w:val="24"/>
        </w:rPr>
        <w:t>In verità io vi dico: nel giorno del giudizio la terra di Sòdoma e Gomorra sarà trattata meno duramente di quella città.</w:t>
      </w:r>
    </w:p>
    <w:bookmarkEnd w:id="22"/>
    <w:p w14:paraId="644C8326"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Quando noi andiamo come persone mandate da Dio per svolgere una missione che il Signore ha posto nelle nostre mani e nel nostro cuore e non si è accolti come missionari di Gesù, allora il giudizio per quella città o quella casa è assai pesante: </w:t>
      </w:r>
      <w:r w:rsidRPr="00600D25">
        <w:rPr>
          <w:rFonts w:ascii="Arial" w:hAnsi="Arial" w:cs="Arial"/>
          <w:i/>
          <w:iCs/>
          <w:sz w:val="24"/>
          <w:szCs w:val="24"/>
        </w:rPr>
        <w:t xml:space="preserve">“In verità io vi dico: nel giorno del giudizio la terra di Sòdoma e Gomorra sarà trattata meno duramente di quella città”. </w:t>
      </w:r>
      <w:r w:rsidRPr="00600D25">
        <w:rPr>
          <w:rFonts w:ascii="Arial" w:hAnsi="Arial" w:cs="Arial"/>
          <w:sz w:val="24"/>
          <w:szCs w:val="24"/>
        </w:rPr>
        <w:t>Sappiamo che Sodoma e Gomorra sono state distrutte con fuoco e zolfo caduti dal cielo. Ecco ora cosa dice Gesù: nel giudizio finale, Sodoma e Gomorra saranno trattate meno duramente di quella città e di quella casa che non hanno accolto il missionario di Cristo come vero missionario di Cristo. Sodoma e Gomorra non sono state colmate del dono della pace del Signore. Su di esse il fuoco e lo zolfo sono cadute dal cielo senza alcun preavviso. Questa città e questa casa sono state visitate dal Signore e lo hanno rifiutato. Il rifiuto di Dio è peccato gravissimo, è peccato più grave di ogni altro peccato. Ecco cosa dice Gesù a Gerusalemme che non ha riconosciuto il giorno in cui è stata visitata:</w:t>
      </w:r>
    </w:p>
    <w:p w14:paraId="66502856"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Dal Vangelo secondo Matteo:</w:t>
      </w:r>
    </w:p>
    <w:p w14:paraId="2C285BC9"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Perciò ecco, io mando a voi profeti, sapienti e scribi: di questi, alcuni li ucciderete e crocifiggerete, altri li flagellerete nelle vostre sinagoghe e li perseguiterete di città in </w:t>
      </w:r>
      <w:r w:rsidRPr="00600D25">
        <w:rPr>
          <w:rFonts w:ascii="Arial" w:hAnsi="Arial" w:cs="Arial"/>
          <w:i/>
          <w:iCs/>
          <w:sz w:val="24"/>
          <w:szCs w:val="24"/>
        </w:rPr>
        <w:lastRenderedPageBreak/>
        <w:t>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2356011E"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23,34-39). </w:t>
      </w:r>
    </w:p>
    <w:p w14:paraId="3575A03C"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Dal Vangelo secondo Luca:</w:t>
      </w:r>
    </w:p>
    <w:p w14:paraId="7C90EA72"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In quel momento si avvicinarono alcuni farisei a dirgli: «Parti e vattene via di qui, perché Erode ti vuole uccidere». Egli rispose loro: «Andate a dire a quella volpe: “Ecco, io scaccio demòni e compio guarigioni oggi e domani; e il terzo giorno la mia opera è compiuta. Però è necessario che oggi, domani e il giorno seguente io prosegua nel cammino, perché non è possibile che un profeta muoia fuori di Gerusalemme”.</w:t>
      </w:r>
    </w:p>
    <w:p w14:paraId="5E7F10A6" w14:textId="77777777" w:rsidR="00600D25" w:rsidRPr="00600D25" w:rsidRDefault="00600D25" w:rsidP="00600D25">
      <w:pPr>
        <w:jc w:val="both"/>
        <w:rPr>
          <w:rFonts w:ascii="Arial" w:hAnsi="Arial" w:cs="Arial"/>
          <w:b/>
          <w:bCs/>
          <w:sz w:val="24"/>
          <w:szCs w:val="24"/>
        </w:rPr>
      </w:pPr>
      <w:r w:rsidRPr="00600D25">
        <w:rPr>
          <w:rFonts w:ascii="Arial" w:hAnsi="Arial" w:cs="Arial"/>
          <w:i/>
          <w:iCs/>
          <w:sz w:val="24"/>
          <w:szCs w:val="24"/>
        </w:rPr>
        <w:t xml:space="preserve">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 (Lc 13, 31-35). </w:t>
      </w:r>
    </w:p>
    <w:p w14:paraId="4BAE863F"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 (Lc 19,41-44). </w:t>
      </w:r>
    </w:p>
    <w:p w14:paraId="016105D8"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Così bene illuminati da Cristo Gesù, i Dodici sanno cosa fare e qual è la loro missione da svolgere. Essi sono la missione. Mai la missione deve essere separata dalla loro persona e mai la loro persona va separata dalla loro missione. Missione e persona devono rimanere una cosa sola. È verità di essenza. È come se fossero una sola natura. Non due nature, ma una sola natura. Il papa e la missione una cosa sola. Il vescovo e la missione una cosa sola. Il presbitero e la missione una cosa sola. Il diacono e la missione una cosa sola. Il cresimato e la missione una cosa sola. Il battezzato e la missione una cosa sola. Ma anche il profeta e la missione una cosa sola. Il pastore e la missione una cosa sola. Ogni membro del corpo di Cristo e la missione una cosa sola. Una sola natura, una sola sostanza indivisibile.  </w:t>
      </w:r>
    </w:p>
    <w:p w14:paraId="0229D29D" w14:textId="77777777" w:rsidR="00600D25" w:rsidRPr="00600D25" w:rsidRDefault="00600D25" w:rsidP="00600D25">
      <w:pPr>
        <w:jc w:val="both"/>
        <w:rPr>
          <w:rFonts w:ascii="Arial" w:hAnsi="Arial" w:cs="Arial"/>
          <w:sz w:val="24"/>
          <w:szCs w:val="24"/>
        </w:rPr>
      </w:pPr>
    </w:p>
    <w:p w14:paraId="19818BC8" w14:textId="77777777" w:rsidR="00600D25" w:rsidRPr="00600D25" w:rsidRDefault="00600D25" w:rsidP="00600D25">
      <w:pPr>
        <w:pStyle w:val="Titolo2"/>
      </w:pPr>
      <w:bookmarkStart w:id="23" w:name="_Toc210046535"/>
      <w:bookmarkStart w:id="24" w:name="_Toc212557281"/>
      <w:r w:rsidRPr="00600D25">
        <w:lastRenderedPageBreak/>
        <w:t>Ecco: io vi mando come pecore in mezzo a lupi</w:t>
      </w:r>
      <w:bookmarkEnd w:id="23"/>
      <w:bookmarkEnd w:id="24"/>
    </w:p>
    <w:p w14:paraId="19DC4638" w14:textId="77777777" w:rsidR="00600D25" w:rsidRPr="00600D25" w:rsidRDefault="00600D25" w:rsidP="00600D25">
      <w:pPr>
        <w:jc w:val="both"/>
        <w:rPr>
          <w:rFonts w:ascii="Arial" w:hAnsi="Arial" w:cs="Arial"/>
          <w:b/>
          <w:bCs/>
          <w:sz w:val="24"/>
          <w:szCs w:val="24"/>
        </w:rPr>
      </w:pPr>
      <w:bookmarkStart w:id="25" w:name="_Hlk208472425"/>
      <w:bookmarkStart w:id="26" w:name="_Hlk210045823"/>
    </w:p>
    <w:p w14:paraId="327E9345" w14:textId="77777777" w:rsidR="00600D25" w:rsidRPr="00600D25" w:rsidRDefault="00600D25" w:rsidP="00600D25">
      <w:pPr>
        <w:jc w:val="both"/>
        <w:rPr>
          <w:rFonts w:ascii="Arial" w:hAnsi="Arial" w:cs="Arial"/>
          <w:b/>
          <w:bCs/>
          <w:sz w:val="24"/>
          <w:szCs w:val="24"/>
        </w:rPr>
      </w:pPr>
      <w:r w:rsidRPr="00600D25">
        <w:rPr>
          <w:rFonts w:ascii="Arial" w:hAnsi="Arial" w:cs="Arial"/>
          <w:b/>
          <w:bCs/>
          <w:sz w:val="24"/>
          <w:szCs w:val="24"/>
        </w:rPr>
        <w:t>Ecco: io vi mando come pecore in mezzo a lupi</w:t>
      </w:r>
      <w:bookmarkEnd w:id="25"/>
      <w:r w:rsidRPr="00600D25">
        <w:rPr>
          <w:rFonts w:ascii="Arial" w:hAnsi="Arial" w:cs="Arial"/>
          <w:b/>
          <w:bCs/>
          <w:sz w:val="24"/>
          <w:szCs w:val="24"/>
        </w:rPr>
        <w:t>;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3CE493BF" w14:textId="77777777" w:rsidR="00600D25" w:rsidRPr="00600D25" w:rsidRDefault="00600D25" w:rsidP="00600D25">
      <w:pPr>
        <w:jc w:val="both"/>
        <w:rPr>
          <w:rFonts w:ascii="Arial" w:hAnsi="Arial" w:cs="Arial"/>
          <w:b/>
          <w:bCs/>
          <w:sz w:val="24"/>
          <w:szCs w:val="24"/>
        </w:rPr>
      </w:pPr>
      <w:r w:rsidRPr="00600D25">
        <w:rPr>
          <w:rFonts w:ascii="Arial" w:hAnsi="Arial" w:cs="Arial"/>
          <w:b/>
          <w:bCs/>
          <w:sz w:val="24"/>
          <w:szCs w:val="24"/>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2804E822" w14:textId="77777777" w:rsidR="00600D25" w:rsidRPr="00600D25" w:rsidRDefault="00600D25" w:rsidP="00600D25">
      <w:pPr>
        <w:jc w:val="both"/>
        <w:rPr>
          <w:rFonts w:ascii="Arial" w:hAnsi="Arial" w:cs="Arial"/>
          <w:b/>
          <w:bCs/>
          <w:sz w:val="24"/>
          <w:szCs w:val="24"/>
        </w:rPr>
      </w:pPr>
      <w:r w:rsidRPr="00600D25">
        <w:rPr>
          <w:rFonts w:ascii="Arial" w:hAnsi="Arial" w:cs="Arial"/>
          <w:b/>
          <w:bCs/>
          <w:sz w:val="24"/>
          <w:szCs w:val="24"/>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bookmarkEnd w:id="26"/>
    <w:p w14:paraId="5F4A2522" w14:textId="77777777" w:rsidR="00600D25" w:rsidRPr="00600D25" w:rsidRDefault="00600D25" w:rsidP="00600D25">
      <w:pPr>
        <w:jc w:val="both"/>
        <w:rPr>
          <w:rFonts w:ascii="Arial" w:hAnsi="Arial" w:cs="Arial"/>
          <w:b/>
          <w:bCs/>
          <w:sz w:val="24"/>
          <w:szCs w:val="24"/>
        </w:rPr>
      </w:pPr>
    </w:p>
    <w:p w14:paraId="3A7F7FD0" w14:textId="77777777" w:rsidR="00600D25" w:rsidRPr="00600D25" w:rsidRDefault="00600D25" w:rsidP="00600D25">
      <w:pPr>
        <w:jc w:val="both"/>
        <w:rPr>
          <w:rFonts w:ascii="Arial" w:hAnsi="Arial" w:cs="Arial"/>
          <w:b/>
          <w:bCs/>
          <w:sz w:val="24"/>
          <w:szCs w:val="24"/>
        </w:rPr>
      </w:pPr>
      <w:r w:rsidRPr="00600D25">
        <w:rPr>
          <w:rFonts w:ascii="Arial" w:hAnsi="Arial" w:cs="Arial"/>
          <w:b/>
          <w:bCs/>
          <w:sz w:val="24"/>
          <w:szCs w:val="24"/>
        </w:rPr>
        <w:t xml:space="preserve">Ecco: io vi mando come pecore in mezzo a lupi; siate dunque prudenti come i serpenti e semplici come le colombe. </w:t>
      </w:r>
    </w:p>
    <w:p w14:paraId="48572F12"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Gesù finora ha manifestato in cosa consiste la missione dei Dodici e come essa va svolta, ma vissuta, va compiuta. Ora dice loro dove essa va vissuta: come pecore in mezzo a lupi. Ora, può una pecora cambiare la natura di un lupo? Ecco le Parole di Gesù: </w:t>
      </w:r>
      <w:r w:rsidRPr="00600D25">
        <w:rPr>
          <w:rFonts w:ascii="Arial" w:hAnsi="Arial" w:cs="Arial"/>
          <w:i/>
          <w:iCs/>
          <w:sz w:val="24"/>
          <w:szCs w:val="24"/>
        </w:rPr>
        <w:t xml:space="preserve">“Ecco: io vi mando come pecore in mezzo a lupi; siate dunque prudenti come i serpenti e semplici come le colombe”. </w:t>
      </w:r>
      <w:r w:rsidRPr="00600D25">
        <w:rPr>
          <w:rFonts w:ascii="Arial" w:hAnsi="Arial" w:cs="Arial"/>
          <w:sz w:val="24"/>
          <w:szCs w:val="24"/>
        </w:rPr>
        <w:t>La pecora deve sapere che in ogni momento potrà essere sbranata dai lupi. Per questo dovrà essere prudente come i serpenti, ma semplice come le colombe. Nella terra dei lupi, vi sono molte pecore da salvare. Per questo è necessaria la prudenza: per non lasciarsi essi sbranare dai lupi. Ma accorre anche la semplicità delle colombe per predicare il regno di Dio a attrarre ad esso tutte le pecore che vogliono essere salvate. Sempre i Dodici si dovranno ricordare che con la grazia del Signore e con la potenza dello Spirito Santo, per la loro Parola e per la loro predicazione e per i segni che essi faranno, anche il lupo si potrà convertire, compiendosi la profezia di Isaia:</w:t>
      </w:r>
    </w:p>
    <w:p w14:paraId="53B59D94"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w:t>
      </w:r>
      <w:r w:rsidRPr="00600D25">
        <w:rPr>
          <w:rFonts w:ascii="Arial" w:hAnsi="Arial" w:cs="Arial"/>
          <w:i/>
          <w:iCs/>
          <w:sz w:val="24"/>
          <w:szCs w:val="24"/>
        </w:rPr>
        <w:lastRenderedPageBreak/>
        <w:t>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w:t>
      </w:r>
    </w:p>
    <w:p w14:paraId="796B2103" w14:textId="77777777" w:rsidR="00600D25" w:rsidRPr="00600D25" w:rsidRDefault="00600D25" w:rsidP="00600D25">
      <w:pPr>
        <w:jc w:val="both"/>
        <w:rPr>
          <w:rFonts w:ascii="Arial" w:hAnsi="Arial" w:cs="Arial"/>
          <w:b/>
          <w:bCs/>
          <w:sz w:val="24"/>
          <w:szCs w:val="24"/>
        </w:rPr>
      </w:pPr>
      <w:r w:rsidRPr="00600D25">
        <w:rPr>
          <w:rFonts w:ascii="Arial" w:hAnsi="Arial" w:cs="Arial"/>
          <w:i/>
          <w:iCs/>
          <w:sz w:val="24"/>
          <w:szCs w:val="24"/>
        </w:rPr>
        <w:t xml:space="preserve">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1DDE5FA9"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I Dodici sempre dovranno imitare e la prudenza e la semplicità di Gesù Signore. Basta osservare con quanta semplicità Gesù rispondeva ai lupi del suo tempo che erano i farisei, gli scribi, i sadducei, gli anziani del popolo, i capi dei sacerdoti. Alla semplicità di Gesù nessuno poteva resistere. Non c’era risposta. Si rispondeva con l’odio e con la volontà determinata a toglierlo di mezzo. Si rispondeva con la calunnia e con la diffamazione. Con la falsa testimonianza e con ogni accusa infondata. La semplicità e la prudenza di Gesù sempre trionfava sulle astuzie diaboliche dei suoi avversari, capaci di trasformare e di dichiarare tenebra anche la luce del sole.</w:t>
      </w:r>
    </w:p>
    <w:p w14:paraId="77089BB3" w14:textId="77777777" w:rsidR="00600D25" w:rsidRPr="00600D25" w:rsidRDefault="00600D25" w:rsidP="00600D25">
      <w:pPr>
        <w:jc w:val="both"/>
        <w:rPr>
          <w:rFonts w:ascii="Arial" w:hAnsi="Arial" w:cs="Arial"/>
          <w:b/>
          <w:bCs/>
          <w:sz w:val="24"/>
          <w:szCs w:val="24"/>
        </w:rPr>
      </w:pPr>
    </w:p>
    <w:p w14:paraId="204A22E8" w14:textId="77777777" w:rsidR="00600D25" w:rsidRPr="00600D25" w:rsidRDefault="00600D25" w:rsidP="00600D25">
      <w:pPr>
        <w:jc w:val="both"/>
        <w:rPr>
          <w:rFonts w:ascii="Arial" w:hAnsi="Arial" w:cs="Arial"/>
          <w:b/>
          <w:bCs/>
          <w:sz w:val="24"/>
          <w:szCs w:val="24"/>
        </w:rPr>
      </w:pPr>
      <w:bookmarkStart w:id="27" w:name="_Hlk210045896"/>
      <w:r w:rsidRPr="00600D25">
        <w:rPr>
          <w:rFonts w:ascii="Arial" w:hAnsi="Arial" w:cs="Arial"/>
          <w:b/>
          <w:bCs/>
          <w:sz w:val="24"/>
          <w:szCs w:val="24"/>
        </w:rPr>
        <w:t xml:space="preserve">Guardatevi dagli uomini, perché vi consegneranno ai tribunali e vi flagelleranno nelle loro sinagoghe; e sarete condotti davanti a governatori e re per causa mia, per dare testimonianza a loro e ai pagani. </w:t>
      </w:r>
    </w:p>
    <w:bookmarkEnd w:id="27"/>
    <w:p w14:paraId="5729E1F1"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In questa terra di lupi che è il mondo, i Dodici devono guardarsi dagli uomini. Da quali uomini dovranno guardarsi? Da tutti gli uomini. Dinanzi a ogni uomo dovranno essere prudenti come i serpenti e semplici come le colombe. Ecco perché i Dodici si dovranno guardare dagli uomini, lo rivelano le Parole di Gesù: </w:t>
      </w:r>
      <w:r w:rsidRPr="00600D25">
        <w:rPr>
          <w:rFonts w:ascii="Arial" w:hAnsi="Arial" w:cs="Arial"/>
          <w:i/>
          <w:iCs/>
          <w:sz w:val="24"/>
          <w:szCs w:val="24"/>
        </w:rPr>
        <w:t xml:space="preserve">“Guardatevi dagli uomini, perché vi consegneranno ai tribunali e vi flagelleranno nelle loro sinagoghe; e sarete condotti davanti a governatori e re per causa mia, per dare testimonianza a loro e ai pagani”. </w:t>
      </w:r>
      <w:r w:rsidRPr="00600D25">
        <w:rPr>
          <w:rFonts w:ascii="Arial" w:hAnsi="Arial" w:cs="Arial"/>
          <w:sz w:val="24"/>
          <w:szCs w:val="24"/>
        </w:rPr>
        <w:t xml:space="preserve">Qual è il fine di questa consegna ai tribunali dei pagani e della flagellazione nelle sinagoghe dei Giudei? Il fine è sempre l’evangelizzazione. Il fine è l’annuncio del Vangelo. Il fine è per rendere testimonianza a Cristo Signore e ai Pagani e ai Giudei. Tutto ciò che avviene ai Dodici avviene per dare pienezza di vita alla loro missione. È evidente che queste Parola di Gesù non riguardano la missione attuale consegnata ai Dodici. Esse riguardano la missione di predicare il Vangelo al </w:t>
      </w:r>
      <w:r w:rsidRPr="00600D25">
        <w:rPr>
          <w:rFonts w:ascii="Arial" w:hAnsi="Arial" w:cs="Arial"/>
          <w:sz w:val="24"/>
          <w:szCs w:val="24"/>
        </w:rPr>
        <w:lastRenderedPageBreak/>
        <w:t>mondo intero e di fare discepoli tutti i popoli. Ecco come queste Parole si compiono nell’Apostolo Paolo prima di raggiungere Roma.</w:t>
      </w:r>
    </w:p>
    <w:p w14:paraId="7CCDB536"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Dagli Atti degli Apostoli:</w:t>
      </w:r>
    </w:p>
    <w:p w14:paraId="7AADD093"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Appena ci fummo separati da loro, salpammo e per la via diretta giungemmo a Cos, il giorno seguente a Rodi e di qui a Pàtara. Trovata una nave che faceva la traversata per la Fenicia, vi salimmo e prendemmo il largo. Giunti in vista di Cipro, la lasciammo a sinistra e, navigando verso la Siria, sbarcammo a Tiro, dove la nave doveva scaricare. Avendo trovato i discepoli, rimanemmo là una settimana, ed essi, per impulso dello Spirito, dicevano a Paolo di non salire a Gerusalemme. Ma, quando furono passati quei giorni, uscimmo e ci mettemmo in viaggio, accompagnati da tutti loro, con mogli e figli, fino all’uscita della città. Inginocchiati sulla spiaggia, pregammo, poi ci salutammo a vicenda; noi salimmo sulla nave ed essi tornarono alle loro case. Terminata la navigazione, da Tiro approdammo a Tolemàide; andammo a salutare i fratelli e restammo un giorno con loro.</w:t>
      </w:r>
    </w:p>
    <w:p w14:paraId="79279042"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Ripartiti il giorno seguente, giungemmo a Cesarèa; entrati nella casa di Filippo l’evangelista, che era uno dei Sette, restammo presso di lui. Egli aveva quattro figlie nubili, che avevano il dono della profezia. Eravamo qui da alcuni giorni, quando scese dalla Giudea un profeta di nome Àgabo. Egli venne da noi e, presa la cintura di Paolo, si legò i piedi e le mani e disse: «Questo dice lo Spirito Santo: l’uomo al quale appartiene questa cintura, i Giudei a Gerusalemme lo legheranno così e lo consegneranno nelle mani dei pagani». All’udire queste cose, noi e quelli del luogo pregavamo Paolo di non salire a Gerusalemme. Allora Paolo rispose: «Perché fate così, continuando a piangere e a spezzarmi il cuore? Io sono pronto non soltanto a essere legato, ma anche a morire a Gerusalemme per il nome del Signore Gesù». E poiché non si lasciava persuadere, smettemmo di insistere dicendo: «Sia fatta la volontà del Signore!».</w:t>
      </w:r>
    </w:p>
    <w:p w14:paraId="7DD633BA"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Dopo questi giorni, fatti i preparativi, salimmo a Gerusalemme. Vennero con noi anche alcuni discepoli da Cesarèa, i quali ci condussero da un certo Mnasone di Cipro, discepolo della prima ora, dal quale ricevemmo ospitalità.</w:t>
      </w:r>
    </w:p>
    <w:p w14:paraId="1D8B5B3C"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Arrivati a Gerusalemme, i fratelli ci accolsero festosamente. Il giorno dopo Paolo fece visita a Giacomo insieme con noi; c’erano anche tutti gli anziani. Dopo aver rivolto loro il saluto, si mise a raccontare nei particolari quello che Dio aveva fatto tra i pagani per mezzo del suo ministero. Come ebbero ascoltato, davano gloria a Dio; poi dissero a Paolo: «Tu vedi, fratello, quante migliaia di Giudei sono venuti alla fede e sono tutti osservanti della Legge. Ora, hanno sentito dire di te che insegni a tutti i Giudei sparsi tra i pagani di abbandonare Mosè, dicendo di non circoncidere più i loro figli e di non seguire più le usanze tradizionali. Che facciamo? Senza dubbio verranno a sapere che sei arrivato. Fa’ dunque quanto ti diciamo. Vi sono fra noi quattro uomini che hanno fatto un voto. Prendili con te, compi la purificazione </w:t>
      </w:r>
      <w:r w:rsidRPr="00600D25">
        <w:rPr>
          <w:rFonts w:ascii="Arial" w:hAnsi="Arial" w:cs="Arial"/>
          <w:i/>
          <w:iCs/>
          <w:sz w:val="24"/>
          <w:szCs w:val="24"/>
        </w:rPr>
        <w:lastRenderedPageBreak/>
        <w:t>insieme a loro e paga tu per loro perché si facciano radere il capo. Così tutti verranno a sapere che non c’è nulla di vero in quello che hanno sentito dire, ma che invece anche tu ti comporti bene, osservando la Legge. Quanto ai pagani che sono venuti alla fede, noi abbiamo deciso e abbiamo loro scritto che si tengano lontani dalle carni offerte agli idoli, dal sangue, da ogni animale soffocato e dalle unioni illegittime».</w:t>
      </w:r>
    </w:p>
    <w:p w14:paraId="0637DF99"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Allora Paolo prese con sé quegli uomini e, il giorno seguente, fatta insieme a loro la purificazione, entrò nel tempio per comunicare il compimento dei giorni della purificazione, quando sarebbe stata presentata l’offerta per ciascuno di loro.</w:t>
      </w:r>
    </w:p>
    <w:p w14:paraId="2889990C"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Stavano ormai per finire i sette giorni, quando i Giudei della provincia d’Asia, come lo videro nel tempio, aizzarono tutta la folla e misero le mani su di lui gridando: «Uomini d’Israele, aiuto! Questo è l’uomo che va insegnando a tutti e dovunque contro il popolo, contro la Legge e contro questo luogo; ora ha perfino introdotto dei Greci nel tempio e ha profanato questo luogo santo!». Avevano infatti veduto poco prima Tròfimo di Èfeso in sua compagnia per la città, e pensavano che Paolo lo avesse fatto entrare nel tempio. Allora tutta la città fu in subbuglio e il popolo accorse. Afferrarono Paolo, lo trascinarono fuori dal tempio e subito furono chiuse le porte. Stavano già cercando di ucciderlo, quando fu riferito al comandante della coorte che tutta Gerusalemme era in agitazione. Immediatamente egli prese con sé dei soldati e dei centurioni e si precipitò verso di loro. Costoro, alla vista del comandante e dei soldati, cessarono di percuotere Paolo. Allora il comandante si avvicinò, lo arrestò e ordinò che fosse legato con due catene; intanto si informava chi fosse e che cosa avesse fatto. Tra la folla però chi gridava una cosa, chi un’altra. Non riuscendo ad accertare la realtà dei fatti a causa della confusione, ordinò di condurlo nella fortezza. Quando fu alla gradinata, dovette essere portato a spalla dai soldati a causa della violenza della folla. La moltitudine del popolo infatti veniva dietro, urlando: «A morte!».</w:t>
      </w:r>
    </w:p>
    <w:p w14:paraId="41C11822"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Sul punto di essere condotto nella fortezza, Paolo disse al comandante: «Posso dirti una parola?». Quello disse: «Conosci il greco? Allora non sei tu quell’Egiziano che in questi ultimi tempi ha sobillato e condotto nel deserto i quattromila ribelli?». Rispose Paolo: «Io sono un giudeo di Tarso in Cilìcia, cittadino di una città non senza importanza. Ti prego, permettimi di parlare al popolo».</w:t>
      </w:r>
    </w:p>
    <w:p w14:paraId="27C7A1BA"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Egli acconsentì e Paolo, in piedi sui gradini, fece cenno con la mano al popolo; si fece un grande silenzio ed egli si rivolse loro ad alta voce in lingua ebraica, dicendo: (At 21,1-40). </w:t>
      </w:r>
    </w:p>
    <w:p w14:paraId="30941A16"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w:t>
      </w:r>
      <w:r w:rsidRPr="00600D25">
        <w:rPr>
          <w:rFonts w:ascii="Arial" w:hAnsi="Arial" w:cs="Arial"/>
          <w:i/>
          <w:iCs/>
          <w:sz w:val="24"/>
          <w:szCs w:val="24"/>
        </w:rPr>
        <w:lastRenderedPageBreak/>
        <w:t>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p>
    <w:p w14:paraId="3CB99CB4"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14:paraId="37BD6FA5"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7970E701"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w:t>
      </w:r>
    </w:p>
    <w:p w14:paraId="7B5AF7F0"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Fino a queste parole erano stati ad ascoltarlo, ma a questo punto alzarono la voce gridando: «Togli di mezzo costui; non deve più vivere!». E poiché continuavano a urlare, a gettare via i mantelli e a lanciare polvere in aria, il comandante lo fece portare nella fortezza, ordinando di interrogarlo a colpi di flagello, per sapere perché mai gli gridassero contro in quel modo.</w:t>
      </w:r>
    </w:p>
    <w:p w14:paraId="6BE6A5A6"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Ma quando l’ebbero disteso per flagellarlo, Paolo disse al centurione che stava lì: «Avete il diritto di flagellare uno che è cittadino romano e non ancora giudicato?». Udito ciò, il centurione si recò dal comandante ad avvertirlo: «Che cosa stai per fare? Quell’uomo è un romano!». Allora il comandante si recò da Paolo e gli domandò: «Dimmi, tu sei romano?». Rispose: «Sì». Replicò il comandante: «Io, questa cittadinanza l’ho acquistata a caro prezzo». Paolo disse: «Io, invece, lo sono di nascita!». E subito si allontanarono da lui quelli che stavano per interrogarlo. Anche </w:t>
      </w:r>
      <w:r w:rsidRPr="00600D25">
        <w:rPr>
          <w:rFonts w:ascii="Arial" w:hAnsi="Arial" w:cs="Arial"/>
          <w:i/>
          <w:iCs/>
          <w:sz w:val="24"/>
          <w:szCs w:val="24"/>
        </w:rPr>
        <w:lastRenderedPageBreak/>
        <w:t>il comandante ebbe paura, rendendosi conto che era romano e che lui lo aveva messo in catene.</w:t>
      </w:r>
    </w:p>
    <w:p w14:paraId="0A6DCE10"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Il giorno seguente, volendo conoscere la realtà dei fatti, cioè il motivo per cui veniva accusato dai Giudei, gli fece togliere le catene e ordinò che si riunissero i capi dei sacerdoti e tutto il sinedrio; fece condurre giù Paolo e lo fece comparire davanti a loro (At 22,1.20).</w:t>
      </w:r>
    </w:p>
    <w:p w14:paraId="3186FFEC"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la Legge e contro la Legge comandi di percuotermi?». E i presenti dissero: «Osi insultare il sommo sacerdote di Dio?». Rispose Paolo: «Non sapevo, fratelli, che fosse il sommo sacerdote; sta scritto infatti: Non insulterai il capo del tuo popolo».</w:t>
      </w:r>
    </w:p>
    <w:p w14:paraId="2314DED9"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w:t>
      </w:r>
    </w:p>
    <w:p w14:paraId="72B5E3B3"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Fattosi giorno, i Giudei ordirono un complotto e invocarono su di sé la maledizione, dicendo che non avrebbero né mangiato né bevuto finché non avessero ucciso Paolo. Erano più di quaranta quelli che fecero questa congiura. Essi si presentarono ai capi dei sacerdoti e agli anziani e dissero: «Ci siamo obbligati con giuramento solenne a non mangiare nulla sino a che non avremo ucciso Paolo. Voi dunque, insieme al sinedrio, dite ora al comandante che ve lo conduca giù, con il pretesto di esaminare più attentamente il suo caso; noi intanto ci teniamo pronti a ucciderlo prima che arrivi».</w:t>
      </w:r>
    </w:p>
    <w:p w14:paraId="46ED450F"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Ma il figlio della sorella di Paolo venne a sapere dell’agguato; si recò alla fortezza, entrò e informò Paolo. Questi allora fece chiamare uno dei centurioni e gli disse: «Conduci questo ragazzo dal comandante, perché ha qualche cosa da riferirgli». Il centurione lo prese e lo condusse dal comandante dicendo: «Il prigioniero Paolo mi ha fatto chiamare e mi ha chiesto di condurre da te questo ragazzo, perché ha da </w:t>
      </w:r>
      <w:r w:rsidRPr="00600D25">
        <w:rPr>
          <w:rFonts w:ascii="Arial" w:hAnsi="Arial" w:cs="Arial"/>
          <w:i/>
          <w:iCs/>
          <w:sz w:val="24"/>
          <w:szCs w:val="24"/>
        </w:rPr>
        <w:lastRenderedPageBreak/>
        <w:t>dirti qualche cosa». Il comandante lo prese per mano, lo condusse in disparte e gli chiese: «Che cosa hai da riferirmi?». Rispose: «I Giudei si sono messi d’accordo per chiederti di condurre domani Paolo nel sinedrio, con il pretesto di indagare più accuratamente nei suoi riguardi. Tu però non lasciarti convincere da loro, perché più di quaranta dei loro uomini gli tendono un agguato: hanno invocato su di sé la maledizione, dicendo che non avrebbero né mangiato né bevuto finché non l’avessero ucciso; e ora stanno pronti, aspettando il tuo consenso».</w:t>
      </w:r>
    </w:p>
    <w:p w14:paraId="177F342E"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Il comandante allora congedò il ragazzo con questo ordine: «Non dire a nessuno che mi hai dato queste informazioni».</w:t>
      </w:r>
    </w:p>
    <w:p w14:paraId="0601997D"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Fece poi chiamare due dei centurioni e disse: «Preparate duecento soldati per andare a Cesarèa insieme a settanta cavalieri e duecento lancieri, tre ore dopo il tramonto. Siano pronte anche delle cavalcature e fatevi montare Paolo, perché venga condotto sano e salvo dal governatore Felice». Scrisse una lettera in questi termini: «Claudio Lisia all’eccellentissimo governatore Felice, salute. Quest’uomo è stato preso dai Giudei e stava per essere ucciso da loro; ma sono intervenuto con i soldati e l’ho liberato, perché ho saputo che è cittadino romano. Desiderando conoscere il motivo per cui lo accusavano, lo condussi nel loro sinedrio. Ho trovato che lo si accusava per questioni relative alla loro Legge, ma non c’erano a suo carico imputazioni meritevoli di morte o di prigionia. Sono stato però informato di un complotto contro quest’uomo e lo mando subito da te, avvertendo gli accusatori di deporre davanti a te quello che hanno contro di lui».</w:t>
      </w:r>
    </w:p>
    <w:p w14:paraId="0669FC8C"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Secondo gli ordini ricevuti, i soldati presero Paolo e lo condussero di notte ad Antipàtride. Il giorno dopo, lasciato ai cavalieri il compito di proseguire con lui, se ne tornarono alla fortezza. I cavalieri, giunti a Cesarèa, consegnarono la lettera al governatore e gli presentarono Paolo. Dopo averla letta, domandò a Paolo di quale provincia fosse e, saputo che era della Cilìcia, disse: «Ti ascolterò quando saranno qui anche i tuoi accusatori». E diede ordine di custodirlo nel pretorio di Erode (At 23,1-35). </w:t>
      </w:r>
    </w:p>
    <w:p w14:paraId="2B0A39D0"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Cinque giorni dopo arrivò il sommo sacerdote Anania insieme ad alcuni anziani e a un avvocato, un certo Tertullo, e si presentarono al governatore per accusare Paolo. Quando questi fu fatto venire, Tertullo cominciò l’accusa dicendo: «La lunga pace di cui godiamo, grazie a te, e le riforme che sono state fatte in favore di questa nazione, grazie alla tua provvidenza, le accogliamo in tutto e per tutto, eccellentissimo Felice, con profonda gratitudine. Ma, per non trattenerti più a lungo, ti prego, nella tua benevolenza, di ascoltarci brevemente. Abbiamo scoperto infatti che quest’uomo è una peste, fomenta disordini fra tutti i Giudei che sono nel mondo ed è un capo della setta dei nazorei. Ha perfino tentato di profanare il tempio e noi l’abbiamo arrestato. [7] Interrogandolo, potrai sapere di persona da lui tutte queste cose delle quali noi lo </w:t>
      </w:r>
      <w:r w:rsidRPr="00600D25">
        <w:rPr>
          <w:rFonts w:ascii="Arial" w:hAnsi="Arial" w:cs="Arial"/>
          <w:i/>
          <w:iCs/>
          <w:sz w:val="24"/>
          <w:szCs w:val="24"/>
        </w:rPr>
        <w:lastRenderedPageBreak/>
        <w:t>accusiamo». Si associarono all’accusa anche i Giudei, affermando che i fatti stavano così.</w:t>
      </w:r>
    </w:p>
    <w:p w14:paraId="4258A7D2"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Quando il governatore fece cenno a Paolo di parlare, egli rispose: «So che da molti anni sei giudice di questo popolo e parlo in mia difesa con fiducia. Tu stesso puoi accertare che non sono passati più di dodici giorni da quando sono salito a Gerusalemme per il culto. Non mi hanno mai trovato nel tempio a discutere con qualcuno o a incitare la folla alla sommossa, né nelle sinagoghe, né per la città e non possono provare nessuna delle cose delle quali ora mi accusano. Questo invece ti dichiaro: io adoro il Dio dei miei padri, seguendo quella Via che chiamano setta, credendo in tutto ciò che è conforme alla Legge e sta scritto nei Profeti, nutrendo in Dio la speranza, condivisa pure da costoro, che ci sarà una risurrezione dei giusti e degli ingiusti. Per questo anche io mi sforzo di conservare in ogni momento una coscienza irreprensibile davanti a Dio e davanti agli uomini. Ora, dopo molti anni, sono venuto a portare elemosine alla mia gente e a offrire sacrifici; in occasione di questi, mi hanno trovato nel tempio dopo che avevo compiuto le purificazioni. Non c’era folla né tumulto. Furono dei Giudei della provincia d’Asia a trovarmi, ed essi dovrebbero comparire qui davanti a te ad accusarmi, se hanno qualche cosa contro di me. Oppure dicano i presenti stessi quale colpa hanno trovato quando sono comparso davanti al sinedrio, se non questa sola frase, che io gridai stando in mezzo a loro: “È a motivo della risurrezione dei morti che io vengo giudicato oggi davanti a voi!”».</w:t>
      </w:r>
    </w:p>
    <w:p w14:paraId="5E2AF329"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Allora Felice, che era assai bene informato su quanto riguardava questa Via, li congedò dicendo: «Quando verrà il comandante Lisia, esaminerò il vostro caso». E ordinò al centurione di tenere Paolo sotto custodia, concedendogli però una certa libertà e senza impedire ad alcuno dei suoi di dargli assistenza.</w:t>
      </w:r>
    </w:p>
    <w:p w14:paraId="30BF5DDD"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Dopo alcuni giorni, Felice arrivò in compagnia della moglie Drusilla, che era giudea; fece chiamare Paolo e lo ascoltava intorno alla fede in Cristo Gesù. Ma quando egli si mise a parlare di giustizia, di continenza e del giudizio futuro, Felice si spaventò e disse: «Per il momento puoi andare; ti farò chiamare quando ne avrò il tempo». Sperava frattanto che Paolo gli avrebbe dato del denaro; per questo abbastanza spesso lo faceva chiamare e conversava con lui.</w:t>
      </w:r>
    </w:p>
    <w:p w14:paraId="3880A554"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Trascorsi due anni, Felice ebbe come successore Porcio Festo. Volendo fare cosa gradita ai Giudei, Felice lasciò Paolo in prigione (At 24,1-27). </w:t>
      </w:r>
    </w:p>
    <w:p w14:paraId="3A534A47"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Festo dunque, raggiunta la provincia, tre giorni dopo salì da Cesarèa a Gerusalemme. I capi dei sacerdoti e i notabili dei Giudei si presentarono a lui per accusare Paolo, e lo pregavano, chiedendolo come un favore, in odio a Paolo, che lo facesse venire a Gerusalemme; e intanto preparavano un agguato per ucciderlo lungo il percorso. Festo rispose che Paolo stava sotto custodia a Cesarèa e che egli </w:t>
      </w:r>
      <w:r w:rsidRPr="00600D25">
        <w:rPr>
          <w:rFonts w:ascii="Arial" w:hAnsi="Arial" w:cs="Arial"/>
          <w:i/>
          <w:iCs/>
          <w:sz w:val="24"/>
          <w:szCs w:val="24"/>
        </w:rPr>
        <w:lastRenderedPageBreak/>
        <w:t>stesso sarebbe partito di lì a poco. Quelli dunque tra voi – disse – che hanno autorità, scendano con me e, se vi è qualche colpa in quell’uomo, lo accusino».</w:t>
      </w:r>
    </w:p>
    <w:p w14:paraId="28555991"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Dopo essersi trattenuto fra loro non più di otto o dieci giorni, scese a Cesarèa e il giorno seguente, sedendo in tribunale, ordinò che gli si conducesse Paolo. Appena egli giunse, lo attorniarono i Giudei scesi da Gerusalemme, portando molte gravi accuse, senza però riuscire a provarle. Paolo disse a propria difesa: «Non ho commesso colpa alcuna, né contro la Legge dei Giudei né contro il tempio né contro Cesare». Ma Festo, volendo fare un favore ai Giudei, si rivolse a Paolo e disse: «Vuoi salire a Gerusalemme per essere giudicato là di queste cose, davanti a me?». Paolo rispose: «Mi trovo davanti al tribunale di Cesare: qui mi si deve giudicare. Ai Giudei non ho fatto alcun torto, come anche tu sai perfettamente. Se dunque sono in colpa e ho commesso qualche cosa che meriti la morte, non rifiuto di morire; ma se nelle accuse di costoro non c’è nulla di vero, nessuno ha il potere di consegnarmi a loro. Io mi appello a Cesare». Allora Festo, dopo aver discusso con il consiglio, rispose: «Ti sei appellato a Cesare, a Cesare andrai».</w:t>
      </w:r>
    </w:p>
    <w:p w14:paraId="6D59C5FF"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Erano trascorsi alcuni giorni, quando arrivarono a Cesarèa il re Agrippa e Berenice e vennero a salutare Festo. E poiché si trattennero parecchi giorni, Festo espose al re le accuse contro Paolo, dicendo: «C’è un uomo, lasciato qui prigioniero da Felice, contro il quale, durante la mia visita a Gerusalemme, si presentarono i capi dei sacerdoti e gli anziani dei Giudei per chiederne la condanna. Risposi loro che i Romani non usano consegnare una persona, prima che l’accusato sia messo a confronto con i suoi accusatori e possa aver modo di difendersi dall’accusa. Allora essi vennero qui e io, senza indugi, il giorno seguente sedetti in tribunale e ordinai che vi fosse condotto quell’uomo. Quelli che lo incolpavano gli si misero attorno, ma non portarono alcuna accusa di quei crimini che io immaginavo; avevano con lui alcune questioni relative alla loro religione e a un certo Gesù, morto, che Paolo sosteneva essere vivo. Perplesso di fronte a simili controversie, chiesi se volesse andare a Gerusalemme e là essere giudicato di queste cose. Ma Paolo si appellò perché la sua causa fosse riservata al giudizio di Augusto, e così ordinai che fosse tenuto sotto custodia fino a quando potrò inviarlo a Cesare». E Agrippa disse a Festo: «Vorrei anche io ascoltare quell’uomo!». «Domani – rispose – lo potrai ascoltare».</w:t>
      </w:r>
    </w:p>
    <w:p w14:paraId="280DBBED"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Il giorno dopo Agrippa e Berenice vennero con grande sfarzo ed entrarono nella sala dell’udienza, accompagnati dai comandanti e dai cittadini più in vista; per ordine di Festo fu fatto entrare Paolo. Allora Festo disse: «Re Agrippa e tutti voi qui presenti con noi, voi avete davanti agli occhi colui riguardo al quale tutta la folla dei Giudei si è rivolta a me, in Gerusalemme e qui, per chiedere a gran voce che non resti più in vita. Io però mi sono reso conto che egli non ha commesso alcuna cosa che meriti la morte. Ma poiché si è appellato ad Augusto, ho deciso di inviarlo a lui. Sul suo conto non ho nulla di preciso da scrivere al sovrano; per questo l’ho condotto davanti </w:t>
      </w:r>
      <w:r w:rsidRPr="00600D25">
        <w:rPr>
          <w:rFonts w:ascii="Arial" w:hAnsi="Arial" w:cs="Arial"/>
          <w:i/>
          <w:iCs/>
          <w:sz w:val="24"/>
          <w:szCs w:val="24"/>
        </w:rPr>
        <w:lastRenderedPageBreak/>
        <w:t xml:space="preserve">a voi e soprattutto davanti a te, o re Agrippa, per sapere, dopo questo interrogatorio, che cosa devo scrivere. Mi sembra assurdo infatti mandare un prigioniero, senza indicare le accuse che si muovono contro di lui» (At 25,1-27). </w:t>
      </w:r>
    </w:p>
    <w:p w14:paraId="31EF4957"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w:t>
      </w:r>
    </w:p>
    <w:p w14:paraId="43DD6B11"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p>
    <w:p w14:paraId="20614A90"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p>
    <w:p w14:paraId="4F76328E"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w:t>
      </w:r>
      <w:r w:rsidRPr="00600D25">
        <w:rPr>
          <w:rFonts w:ascii="Arial" w:hAnsi="Arial" w:cs="Arial"/>
          <w:i/>
          <w:iCs/>
          <w:sz w:val="24"/>
          <w:szCs w:val="24"/>
        </w:rPr>
        <w:lastRenderedPageBreak/>
        <w:t>Mosè dichiararono che doveva accadere, che cioè il Cristo avrebbe dovuto soffrire e che, primo tra i risorti da morte, avrebbe annunciato la luce al popolo e alle genti».</w:t>
      </w:r>
    </w:p>
    <w:p w14:paraId="047E4CED"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w:t>
      </w:r>
    </w:p>
    <w:p w14:paraId="7C59E3AE" w14:textId="77777777" w:rsidR="00600D25" w:rsidRPr="00600D25" w:rsidRDefault="00600D25" w:rsidP="00600D25">
      <w:pPr>
        <w:jc w:val="both"/>
        <w:rPr>
          <w:rFonts w:ascii="Arial" w:hAnsi="Arial" w:cs="Arial"/>
          <w:b/>
          <w:bCs/>
          <w:sz w:val="24"/>
          <w:szCs w:val="24"/>
        </w:rPr>
      </w:pPr>
      <w:r w:rsidRPr="00600D25">
        <w:rPr>
          <w:rFonts w:ascii="Arial" w:hAnsi="Arial" w:cs="Arial"/>
          <w:i/>
          <w:iCs/>
          <w:sz w:val="24"/>
          <w:szCs w:val="24"/>
        </w:rPr>
        <w:t xml:space="preserve">Allora il re si alzò e con lui il governatore, Berenice e quelli che avevano preso parte alla seduta. Andandosene, conversavano tra loro e dicevano: «Quest’uomo non ha fatto nulla che meriti la morte o le catene». E Agrippa disse a Festo: «Quest’uomo poteva essere rimesso in libertà, se non si fosse appellato a Cesare». (At 26,1-32). </w:t>
      </w:r>
    </w:p>
    <w:p w14:paraId="1F808445"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Tutto ciò che il Signore permette che accada ha un solo fine: rendere testimonianza in ogni luogo e in ogni tempo a Cristo Gesù e alla verità della sua Parola. Se l’Apostolo è nel tribunale è per rendere testimonianza; se è flagellato è per rendere testimonianza; se è nel carcere è pe rendere testimonianza; se viene ucciso è per rendere testimonianza. La vita dei Dodici va interamente vissuta per rendere testimonianza. Vita, missione, testimonianza sono una cosa sola. Dove i Dodici devono rendere testimonianza lo decide lo Spirito Santo nella sua sapienza eterna.</w:t>
      </w:r>
    </w:p>
    <w:p w14:paraId="205F20DD" w14:textId="77777777" w:rsidR="00600D25" w:rsidRPr="00600D25" w:rsidRDefault="00600D25" w:rsidP="00600D25">
      <w:pPr>
        <w:jc w:val="both"/>
        <w:rPr>
          <w:rFonts w:ascii="Arial" w:hAnsi="Arial" w:cs="Arial"/>
          <w:sz w:val="24"/>
          <w:szCs w:val="24"/>
        </w:rPr>
      </w:pPr>
    </w:p>
    <w:p w14:paraId="7C7C70EF" w14:textId="77777777" w:rsidR="00600D25" w:rsidRPr="00600D25" w:rsidRDefault="00600D25" w:rsidP="00600D25">
      <w:pPr>
        <w:jc w:val="both"/>
        <w:rPr>
          <w:rFonts w:ascii="Arial" w:hAnsi="Arial" w:cs="Arial"/>
          <w:b/>
          <w:bCs/>
          <w:sz w:val="24"/>
          <w:szCs w:val="24"/>
        </w:rPr>
      </w:pPr>
      <w:bookmarkStart w:id="28" w:name="_Hlk210045919"/>
      <w:r w:rsidRPr="00600D25">
        <w:rPr>
          <w:rFonts w:ascii="Arial" w:hAnsi="Arial" w:cs="Arial"/>
          <w:b/>
          <w:bCs/>
          <w:sz w:val="24"/>
          <w:szCs w:val="24"/>
        </w:rPr>
        <w:t>Ma, quando vi consegneranno, non preoccupatevi di come o di che cosa direte, perché vi sarà dato in quell’ora ciò che dovrete dire: infatti non siete voi a parlare, ma è lo Spirito del Padre vostro che parla in voi.</w:t>
      </w:r>
    </w:p>
    <w:bookmarkEnd w:id="28"/>
    <w:p w14:paraId="4D0578EF"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Ecco ora cosa promette ai Dodici Gesù Signore: assistenza perenne da parte dello Spirito Santo, che sarà il loro Avvocato, il loro Consigliere, il loro Paràclito. Essi mai saranno lasciati soli. Lo Spirito Santo li assiste e mette sulla loro bocca le Parole da dire: </w:t>
      </w:r>
      <w:r w:rsidRPr="00600D25">
        <w:rPr>
          <w:rFonts w:ascii="Arial" w:hAnsi="Arial" w:cs="Arial"/>
          <w:i/>
          <w:iCs/>
          <w:sz w:val="24"/>
          <w:szCs w:val="24"/>
        </w:rPr>
        <w:t xml:space="preserve">“Ma, quando vi consegneranno, non preoccupatevi di come o di che cosa direte, perché vi sarà dato in quell’ora ciò che dovrete dire: infatti non siete voi a parlare, ma è lo Spirito del Padre vostro che parla in voi”. </w:t>
      </w:r>
      <w:r w:rsidRPr="00600D25">
        <w:rPr>
          <w:rFonts w:ascii="Arial" w:hAnsi="Arial" w:cs="Arial"/>
          <w:sz w:val="24"/>
          <w:szCs w:val="24"/>
        </w:rPr>
        <w:t xml:space="preserve">Lo Spirito Santo non mette le parole da dire. È lo Spirito Santo che parla in loro. Abbiamo letto quanto è accaduto a Paolo in Gerusalemme e in Cesarea. Dalla lettura del Testo Sacro degli Atti si è potuto constatare che ogni Parola pronunciata da Paolo, era una Parola detta dallo Spirito Santo per bocca dell’Apostolo. Lo Spirito conosce ogni cuore e sa come rispondere. Se non avesse parlato in Paolo lo Spirito Santo,  sarebbe stato lapidato. Dobbiamo confessare che dal memento in cui Paolo scende dalla nave per </w:t>
      </w:r>
      <w:r w:rsidRPr="00600D25">
        <w:rPr>
          <w:rFonts w:ascii="Arial" w:hAnsi="Arial" w:cs="Arial"/>
          <w:sz w:val="24"/>
          <w:szCs w:val="24"/>
        </w:rPr>
        <w:lastRenderedPageBreak/>
        <w:t>raggiungere Gerusalemme fino a quando mette piede in Roma, tutto è stato governato, diretto, mosso dallo Spirito Santo. Sapendo questo, i Dodici devono interamente consegnarsi nelle mani dello Spirito del Signore. Essi ora sanno che ogni momento è sotto il governo dello Spirito, perché essi possano testimoniare Cristo Gesù e la verità della Parola nella quale essi credono.</w:t>
      </w:r>
    </w:p>
    <w:p w14:paraId="65FD4941" w14:textId="77777777" w:rsidR="00600D25" w:rsidRPr="00600D25" w:rsidRDefault="00600D25" w:rsidP="00600D25">
      <w:pPr>
        <w:jc w:val="both"/>
        <w:rPr>
          <w:rFonts w:ascii="Arial" w:hAnsi="Arial" w:cs="Arial"/>
          <w:b/>
          <w:bCs/>
          <w:sz w:val="24"/>
          <w:szCs w:val="24"/>
        </w:rPr>
      </w:pPr>
    </w:p>
    <w:p w14:paraId="40F03A0D" w14:textId="77777777" w:rsidR="00600D25" w:rsidRPr="00600D25" w:rsidRDefault="00600D25" w:rsidP="00600D25">
      <w:pPr>
        <w:jc w:val="both"/>
        <w:rPr>
          <w:rFonts w:ascii="Arial" w:hAnsi="Arial" w:cs="Arial"/>
          <w:b/>
          <w:bCs/>
          <w:sz w:val="24"/>
          <w:szCs w:val="24"/>
        </w:rPr>
      </w:pPr>
      <w:bookmarkStart w:id="29" w:name="_Hlk210045943"/>
      <w:r w:rsidRPr="00600D25">
        <w:rPr>
          <w:rFonts w:ascii="Arial" w:hAnsi="Arial" w:cs="Arial"/>
          <w:b/>
          <w:bCs/>
          <w:sz w:val="24"/>
          <w:szCs w:val="24"/>
        </w:rPr>
        <w:t xml:space="preserve">Il fratello farà morire il fratello e il padre il figlio, e i figli si alzeranno ad accusare i genitori e li uccideranno. </w:t>
      </w:r>
    </w:p>
    <w:bookmarkEnd w:id="29"/>
    <w:p w14:paraId="5AEFCCBA"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Ecco ora chi sarà il nemico del discepolo del Signore: il padre, il figlio, i genitori, figli. In ogni luogo e in ogni tempo il discepolo del Signore deve essere prudente come serpente e semplice come le colombe. Questa Parole di Gesù mai vanno dimenticate: </w:t>
      </w:r>
      <w:r w:rsidRPr="00600D25">
        <w:rPr>
          <w:rFonts w:ascii="Arial" w:hAnsi="Arial" w:cs="Arial"/>
          <w:i/>
          <w:iCs/>
          <w:sz w:val="24"/>
          <w:szCs w:val="24"/>
        </w:rPr>
        <w:t xml:space="preserve">“Il fratello farà morire il fratello e il padre il figlio, e i figli si alzeranno ad accusare i genitori e li uccideranno”. </w:t>
      </w:r>
      <w:r w:rsidRPr="00600D25">
        <w:rPr>
          <w:rFonts w:ascii="Arial" w:hAnsi="Arial" w:cs="Arial"/>
          <w:sz w:val="24"/>
          <w:szCs w:val="24"/>
        </w:rPr>
        <w:t xml:space="preserve">Il mondo è sotto il potere di Satana. È di ogni uomo lui ne vuole fare un sicario per uccidere coloro che portano Cristo e la sua Parola in mezzo agli uomini. Se neanche la relazione padre-figlio, figli-genitori viene rispettata, vi potrà mai esistere una sola relazione che sia rispettata? Ecco perché è necessario che si agisca con somma prudenza e somma semplicità. I Dodici  devono sapere che ogni giorno sono esposti alla morte. Essi sono coloro che hanno accettato già di essere martiri nel momento in cui hanno accettato di seguire Cristo, il Martire fedele del Padre, il Testimone fedele in obbedienza a ogni Parola del Padre. Già prima dell’Incarnazione nei cieli eterni Gesù viveva all’ombra della croce. Con l’Incarnazione dall’ombra della croce è passato sulla croce, inchiodato su di essa. Questa verità è per ogni discepolo di Gesù: lui deve sapere che sulla terra la croce è il dono che Cristo gli ha fatto al momento della chiamata. La sua missione è quella di camminare verso il Golgota allo stesso modo che Gesù ha camminato verso questo Santo Colle per essere immolato per il Padre suo. </w:t>
      </w:r>
    </w:p>
    <w:p w14:paraId="3C8DEAC4" w14:textId="77777777" w:rsidR="00600D25" w:rsidRPr="00600D25" w:rsidRDefault="00600D25" w:rsidP="00600D25">
      <w:pPr>
        <w:jc w:val="both"/>
        <w:rPr>
          <w:rFonts w:ascii="Arial" w:hAnsi="Arial" w:cs="Arial"/>
          <w:b/>
          <w:bCs/>
          <w:sz w:val="24"/>
          <w:szCs w:val="24"/>
        </w:rPr>
      </w:pPr>
    </w:p>
    <w:p w14:paraId="2B7429F6" w14:textId="77777777" w:rsidR="00600D25" w:rsidRPr="00600D25" w:rsidRDefault="00600D25" w:rsidP="00600D25">
      <w:pPr>
        <w:jc w:val="both"/>
        <w:rPr>
          <w:rFonts w:ascii="Arial" w:hAnsi="Arial" w:cs="Arial"/>
          <w:b/>
          <w:bCs/>
          <w:sz w:val="24"/>
          <w:szCs w:val="24"/>
        </w:rPr>
      </w:pPr>
      <w:bookmarkStart w:id="30" w:name="_Hlk210045964"/>
      <w:r w:rsidRPr="00600D25">
        <w:rPr>
          <w:rFonts w:ascii="Arial" w:hAnsi="Arial" w:cs="Arial"/>
          <w:b/>
          <w:bCs/>
          <w:sz w:val="24"/>
          <w:szCs w:val="24"/>
        </w:rPr>
        <w:t>Sarete odiati da tutti a causa del mio nome. Ma chi avrà perseverato fino alla fine sarà salvato.</w:t>
      </w:r>
    </w:p>
    <w:bookmarkEnd w:id="30"/>
    <w:p w14:paraId="227A8428"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Ora Gesù avverte i suoi Dodici e i suoi discepoli. Essi andando in missione, vivendo il Vangelo è come se venissero immersi in un mare di odio. Vivendo in questo odio il Vangelo e vivendolo sino alla fine, saranno salvati. Se iniziano e poi tornano indietro, per essi non c’è salvezza.  Le Parole di Gesù non consentano che si possa pensare differentemente: </w:t>
      </w:r>
      <w:r w:rsidRPr="00600D25">
        <w:rPr>
          <w:rFonts w:ascii="Arial" w:hAnsi="Arial" w:cs="Arial"/>
          <w:i/>
          <w:iCs/>
          <w:sz w:val="24"/>
          <w:szCs w:val="24"/>
        </w:rPr>
        <w:t xml:space="preserve">“Sarete odiati da tutti a causa del mio nome. Ma chi avrà perseverato fino alla fine sarà salvato”. </w:t>
      </w:r>
      <w:r w:rsidRPr="00600D25">
        <w:rPr>
          <w:rFonts w:ascii="Arial" w:hAnsi="Arial" w:cs="Arial"/>
          <w:sz w:val="24"/>
          <w:szCs w:val="24"/>
        </w:rPr>
        <w:t xml:space="preserve">Queste Parole non possono essere abrogate da nessun papa, nessun vescovo, nessun presbitero, nessun diacono, nessun altro discepolo del Signore. Sopra la Parola di Gesù non vi è autorità e neanche scienza teologica. Autorità e scienza teologica sono sotto la Parola di Gesù non sopra di </w:t>
      </w:r>
      <w:r w:rsidRPr="00600D25">
        <w:rPr>
          <w:rFonts w:ascii="Arial" w:hAnsi="Arial" w:cs="Arial"/>
          <w:sz w:val="24"/>
          <w:szCs w:val="24"/>
        </w:rPr>
        <w:lastRenderedPageBreak/>
        <w:t xml:space="preserve">essa. Oggi purtroppo la Parola di Gesù è ridotta a una favola antica, ognuno pone la sua falsa autorità e la sua falsa scienza teologica come principio di verità. Oggi solo lo Spirito Santo ci può proteggere e custodire da questo falso principio di verità. Perché lo Spirito Santo ci protegga e ci custodisca, dobbiamo chiederglielo con una preghiera senza alcuna interruzione. Chi cade in questo falso principio di verità si espone al rischio della morte eterna. Chi vuole raggiungere la vita eterna, deve perseverare sino alla fine e si persevera rendendo testimonianza a Cristo Gesù e alla sua Parola di salvezza e di redenzione. </w:t>
      </w:r>
    </w:p>
    <w:p w14:paraId="512CB870" w14:textId="77777777" w:rsidR="00600D25" w:rsidRPr="00600D25" w:rsidRDefault="00600D25" w:rsidP="00600D25">
      <w:pPr>
        <w:jc w:val="both"/>
        <w:rPr>
          <w:rFonts w:ascii="Arial" w:hAnsi="Arial" w:cs="Arial"/>
          <w:sz w:val="24"/>
          <w:szCs w:val="24"/>
        </w:rPr>
      </w:pPr>
    </w:p>
    <w:p w14:paraId="3BAC8C96" w14:textId="77777777" w:rsidR="00600D25" w:rsidRPr="00600D25" w:rsidRDefault="00600D25" w:rsidP="00600D25">
      <w:pPr>
        <w:jc w:val="both"/>
        <w:rPr>
          <w:rFonts w:ascii="Arial" w:hAnsi="Arial" w:cs="Arial"/>
          <w:b/>
          <w:bCs/>
          <w:sz w:val="24"/>
          <w:szCs w:val="24"/>
        </w:rPr>
      </w:pPr>
      <w:bookmarkStart w:id="31" w:name="_Hlk210045987"/>
      <w:r w:rsidRPr="00600D25">
        <w:rPr>
          <w:rFonts w:ascii="Arial" w:hAnsi="Arial" w:cs="Arial"/>
          <w:b/>
          <w:bCs/>
          <w:sz w:val="24"/>
          <w:szCs w:val="24"/>
        </w:rPr>
        <w:t>Quando sarete perseguitati in una città, fuggite in un’altra; in verità io vi dico: non avrete finito di percorrere le città d’Israele, prima che venga il Figlio dell’uomo.</w:t>
      </w:r>
    </w:p>
    <w:bookmarkEnd w:id="31"/>
    <w:p w14:paraId="659A1F8C"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Il discepolo di Gesù non è mandato nel mondo per essere ucciso dal mondo. È mandato nel mondo per rendere testimonianza a Cristo Gesù e alla sua Parola. Se in una città viene perseguitato, lui non può sfidare la persecuzione per essere ucciso. Questo è suicidio cercato e voluto. Lui deve lasciare quella città e andare in un’altra. Perché deve andare in un’altra? Perché anche quell’altra città deve ascoltare la Parola di Gesù Signore, per credere in essa e per essere salvata. Alla Parola di Gesù è dovuta ogni obbedienza: </w:t>
      </w:r>
      <w:r w:rsidRPr="00600D25">
        <w:rPr>
          <w:rFonts w:ascii="Arial" w:hAnsi="Arial" w:cs="Arial"/>
          <w:i/>
          <w:iCs/>
          <w:sz w:val="24"/>
          <w:szCs w:val="24"/>
        </w:rPr>
        <w:t xml:space="preserve">“Quando sarete perseguitati in una città, fuggite in un’altra; in verità io vi dico: non avrete finito di percorrere le città d’Israele, prima che venga il Figlio dell’uomo”. </w:t>
      </w:r>
      <w:r w:rsidRPr="00600D25">
        <w:rPr>
          <w:rFonts w:ascii="Arial" w:hAnsi="Arial" w:cs="Arial"/>
          <w:sz w:val="24"/>
          <w:szCs w:val="24"/>
        </w:rPr>
        <w:t>Questo il vero martirio del cristiano: obbedire a ogni Parola di Cristo Gesù. Obbedire a tutte queste norme e questi comandi di Gesù è il martirio quotidiano dei Dodici e di ogni altro discepolo di Gesù.</w:t>
      </w:r>
    </w:p>
    <w:p w14:paraId="64B91B85"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Ecco cosa serve a ogni discepolo del Signore: vedere la persecuzione con gli occhi dello Spirito Santo. La persecuzione serve per provare la nostra fede, la nostra perseveranza, la nostra fedeltà alla Parola. Ma serve anche per recarci altrove per evangelizzare altri luoghi bisognosi di conoscere il Signore e la sua Parola. La persecuzione è in tutto simile a un forte vento che ci afferra e ci trascina altrove. Essa è il vento dello Spirito Santo che ci chiede di lasciare il nostro passato e di aprirci al suo nuovo che incombe e che va evangelizzato evangelizzando noi stessi per una forte crescita nella fede, necessaria per lo svolgimento della nostra missione. Vedendo la persecuzione come vento dello Spirito Santo che capovolge la nostra vita, dal suo vento ci lasciamo trasportare dove Lui vuole che noi andiamo. Sempre il vento dello Spirito Santo ha mosso i discepoli di Gesù e sempre li muoverà, a condizione che essi si lascino muovere e non si chiudano nei loro miopi pensieri. Se il vento dello Spirito Santo non soffiasse sulla Chiesa, ancora saremmo nel Cenacolo a porte chiuse per timore dei Giudei. Soffia lo Spirito Santo come voce di vento che si abbatte gagliardo, si spalancano le porte e si inizia l’evangelizzazione del mondo. Ecco cosa ci manifestano gli Atti degli Apostoli:</w:t>
      </w:r>
    </w:p>
    <w:p w14:paraId="2C61991B"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lastRenderedPageBreak/>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(At 2,1-4). </w:t>
      </w:r>
    </w:p>
    <w:p w14:paraId="373B67D7"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Beato quel discepolo di Gesù che vede con gli occhi e sente gli orecchi dello Spirito Santo. Dal suo vento impetuoso si lascia trasportare allo stesso modo che sulle ali del vento il profeta Abacuc fu trasportato in Babilonia e poi riportato nelle terra di Israele. Ecco cosa leggiamo nel Libro del Profeta Daniele:</w:t>
      </w:r>
    </w:p>
    <w:p w14:paraId="7D0B846F"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Si trovava allora in Giudea il profeta Abacuc, il quale aveva fatto una minestra e aveva spezzettato il pane in un recipiente e ora andava a portarli nel campo ai mietitori. L’angelo del Signore gli disse: «Porta questo cibo a Daniele a Babilonia nella fossa dei leoni». Ma Abacuc rispose: «Signore, Babilonia non l’ho mai vista e la fossa non la conosco». Allora l’angelo del Signore lo prese per la cima della testa e sollevandolo per i capelli lo portò a Babilonia, sull’orlo della fossa dei leoni, con l’impeto del suo soffio. Gridò Abacuc: «Daniele, Daniele, prendi il cibo che Dio ti ha mandato». Daniele esclamò: «Dio, ti sei ricordato di me e non hai abbandonato coloro che ti amano». Alzatosi, Daniele si mise a mangiare. L’angelo di Dio riportò subito Abacuc nella sua terra (Dn 14,33-39). </w:t>
      </w:r>
    </w:p>
    <w:p w14:paraId="3DE494A7" w14:textId="77777777" w:rsidR="00600D25" w:rsidRPr="00600D25" w:rsidRDefault="00600D25" w:rsidP="00600D25">
      <w:pPr>
        <w:jc w:val="both"/>
        <w:rPr>
          <w:rFonts w:ascii="Arial" w:hAnsi="Arial" w:cs="Arial"/>
          <w:sz w:val="24"/>
          <w:szCs w:val="24"/>
        </w:rPr>
      </w:pPr>
    </w:p>
    <w:p w14:paraId="0527AE1A" w14:textId="77777777" w:rsidR="00600D25" w:rsidRPr="00600D25" w:rsidRDefault="00600D25" w:rsidP="00600D25">
      <w:pPr>
        <w:jc w:val="both"/>
        <w:rPr>
          <w:rFonts w:ascii="Arial" w:hAnsi="Arial" w:cs="Arial"/>
          <w:b/>
          <w:bCs/>
          <w:sz w:val="24"/>
          <w:szCs w:val="24"/>
        </w:rPr>
      </w:pPr>
      <w:bookmarkStart w:id="32" w:name="_Hlk210046013"/>
      <w:r w:rsidRPr="00600D25">
        <w:rPr>
          <w:rFonts w:ascii="Arial" w:hAnsi="Arial" w:cs="Arial"/>
          <w:b/>
          <w:bCs/>
          <w:sz w:val="24"/>
          <w:szCs w:val="24"/>
        </w:rPr>
        <w:t xml:space="preserve">Un discepolo non è più grande del maestro, né un servo è più grande del suo signore; è sufficiente per il discepolo diventare come il suo maestro e per il servo come il suo signore. </w:t>
      </w:r>
    </w:p>
    <w:bookmarkEnd w:id="32"/>
    <w:p w14:paraId="5E4ED058"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Ora Gesù dona se stesso come esempio. Se Lui, il Maestro, il Signore, è stato odiato, perseguitato, calunniato, consegnato, crocifisso, possono i suoi discepoli essere sopra il loro Maestro, Lui crocifisso e i suoi discepoli osannati? Se così fosse non sarebbero suoi discepoli. Gesù è stato perseguitato per la sua Parola. Se i suoi discepoli annunceranno la Parola di Gesù, anche loro saranno perseguitati. Il mondo non odia Gesù e non odia neanche i suoi discepoli. Il mondo odia il Vangelo, odiando il Vangelo, odia coloro che lo portano e li uccide per ridurli al silenzio per sempre. </w:t>
      </w:r>
    </w:p>
    <w:p w14:paraId="109BA2F4"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Le Parole di Gesù: </w:t>
      </w:r>
      <w:r w:rsidRPr="00600D25">
        <w:rPr>
          <w:rFonts w:ascii="Arial" w:hAnsi="Arial" w:cs="Arial"/>
          <w:i/>
          <w:iCs/>
          <w:sz w:val="24"/>
          <w:szCs w:val="24"/>
        </w:rPr>
        <w:t xml:space="preserve">“Un discepolo non è più grande del maestro, né un servo è più grande del suo signore; è sufficiente per il discepolo diventare come il suo maestro e per il servo come il suo signore”, </w:t>
      </w:r>
      <w:r w:rsidRPr="00600D25">
        <w:rPr>
          <w:rFonts w:ascii="Arial" w:hAnsi="Arial" w:cs="Arial"/>
          <w:sz w:val="24"/>
          <w:szCs w:val="24"/>
        </w:rPr>
        <w:t xml:space="preserve">contengono questa profondissima verità. Il mondo odia la Parola. Se il mondo ha odiato Cristo Gesù per la Parola, per la Parola il mondo odia chiunque la porta. Se un discepolo non porta la Parola di Cristo, allora dal mondo non subirà nessuna persecuzione. Chi non porta la Parola è nel mondo ed è del mondo. Il mondo ama ciò che è suo. Se invece il discepolo porta la Parola, </w:t>
      </w:r>
      <w:r w:rsidRPr="00600D25">
        <w:rPr>
          <w:rFonts w:ascii="Arial" w:hAnsi="Arial" w:cs="Arial"/>
          <w:sz w:val="24"/>
          <w:szCs w:val="24"/>
        </w:rPr>
        <w:lastRenderedPageBreak/>
        <w:t>lui è nel mondo, ma non è del mondo. Il mondo odia ciò che non è suo. Il discepolo di Gesù con la Parola crocifigge il mondo e lo condanna per la sua falsità, il mondo crocifigge il discepolo di Gesù e lo condanna per la sua verità. Ogni crocifissione deve avvenire a causa della Parola. Mai per crimini che il cristiano commette.</w:t>
      </w:r>
    </w:p>
    <w:p w14:paraId="3DC71C18" w14:textId="77777777" w:rsidR="00600D25" w:rsidRPr="00600D25" w:rsidRDefault="00600D25" w:rsidP="00600D25">
      <w:pPr>
        <w:jc w:val="both"/>
        <w:rPr>
          <w:rFonts w:ascii="Arial" w:hAnsi="Arial" w:cs="Arial"/>
          <w:b/>
          <w:bCs/>
          <w:sz w:val="24"/>
          <w:szCs w:val="24"/>
        </w:rPr>
      </w:pPr>
    </w:p>
    <w:p w14:paraId="1A8D9A11" w14:textId="77777777" w:rsidR="00600D25" w:rsidRPr="00600D25" w:rsidRDefault="00600D25" w:rsidP="00600D25">
      <w:pPr>
        <w:jc w:val="both"/>
        <w:rPr>
          <w:rFonts w:ascii="Arial" w:hAnsi="Arial" w:cs="Arial"/>
          <w:b/>
          <w:bCs/>
          <w:sz w:val="24"/>
          <w:szCs w:val="24"/>
        </w:rPr>
      </w:pPr>
      <w:bookmarkStart w:id="33" w:name="_Hlk210046028"/>
      <w:r w:rsidRPr="00600D25">
        <w:rPr>
          <w:rFonts w:ascii="Arial" w:hAnsi="Arial" w:cs="Arial"/>
          <w:b/>
          <w:bCs/>
          <w:sz w:val="24"/>
          <w:szCs w:val="24"/>
        </w:rPr>
        <w:t>Se hanno chiamato Beelzebùl il padrone di casa, quanto più quelli della sua famiglia!</w:t>
      </w:r>
    </w:p>
    <w:bookmarkEnd w:id="33"/>
    <w:p w14:paraId="455C2D61"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Ora Gesù porta un esempio concreto. Se Lui che è il padrone di casa è chiamato Beelzebùl, potranno avere una sorte migliore quelli della sua casa? Anche loro saranno detti figli di Beelzebùl e servi di esso. La stessa calunnia e la stessa falsa testimonianza per Cristo Gesù e per ogni suo discepolo che porta la Parola nel mondo. Di questa Parola di Gesù dobbiamo sempre ricordarci: “</w:t>
      </w:r>
      <w:r w:rsidRPr="00600D25">
        <w:rPr>
          <w:rFonts w:ascii="Arial" w:hAnsi="Arial" w:cs="Arial"/>
          <w:i/>
          <w:iCs/>
          <w:sz w:val="24"/>
          <w:szCs w:val="24"/>
        </w:rPr>
        <w:t xml:space="preserve">Se hanno chiamato Beelzebùl il padrone di casa, quanto più quelli della sua famiglia!”. </w:t>
      </w:r>
      <w:r w:rsidRPr="00600D25">
        <w:rPr>
          <w:rFonts w:ascii="Arial" w:hAnsi="Arial" w:cs="Arial"/>
          <w:sz w:val="24"/>
          <w:szCs w:val="24"/>
        </w:rPr>
        <w:t>Se Cristo è stato calunniato fino a farlo passare come il principe dei diavoli, un Satana vivente sulla nostra terra, possono i discepoli di Gesù aspettarsi una sorte differente? Anche loro saranno diffamati con ogni diffamazione. Gesù non promette ai suoi discepoli gloria sulla tera. La gloria è nei cieli beati. Sulla terra a ogni discepolo promette la propria croce, la propria persecuzione, il proprio odio, la propria calunnia. Ecco le condizioni poste da Gesù per colui che vuole essere suo discepolo:</w:t>
      </w:r>
    </w:p>
    <w:p w14:paraId="7C45CCB5"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p>
    <w:p w14:paraId="1CCB403B"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Queste condizioni Gesù le pone prima non dopo. Ecco perché chi sceglie di seguire Cristo, sceglie il Vangelo e sceglie la croce che il Vangelo porta. Come Cristo rinnega ogni giorno se stesso e prende la sua croce, così deve fare ogni suo discepolo: rinnegare se stesso e prendere la propria croce. Verità universale. Obbligo universale. Scelta personale. Fedeltà personale.</w:t>
      </w:r>
    </w:p>
    <w:p w14:paraId="3C6BD04E" w14:textId="77777777" w:rsidR="00600D25" w:rsidRPr="00600D25" w:rsidRDefault="00600D25" w:rsidP="00600D25">
      <w:pPr>
        <w:jc w:val="both"/>
        <w:rPr>
          <w:rFonts w:ascii="Arial" w:hAnsi="Arial" w:cs="Arial"/>
          <w:b/>
          <w:bCs/>
          <w:sz w:val="24"/>
          <w:szCs w:val="24"/>
        </w:rPr>
      </w:pPr>
    </w:p>
    <w:p w14:paraId="0F231502" w14:textId="1A521069" w:rsidR="00600D25" w:rsidRPr="00600D25" w:rsidRDefault="00600D25" w:rsidP="00600D25">
      <w:pPr>
        <w:pStyle w:val="Titolo2"/>
      </w:pPr>
      <w:bookmarkStart w:id="34" w:name="_Toc210046536"/>
      <w:bookmarkStart w:id="35" w:name="_Toc212557282"/>
      <w:r w:rsidRPr="00600D25">
        <w:t>Quello che io vi dico nelle tenebre voi ditelo nella luce</w:t>
      </w:r>
      <w:bookmarkEnd w:id="34"/>
      <w:bookmarkEnd w:id="35"/>
    </w:p>
    <w:p w14:paraId="229B9489" w14:textId="77777777" w:rsidR="001C1D60" w:rsidRDefault="001C1D60" w:rsidP="00600D25">
      <w:pPr>
        <w:jc w:val="both"/>
        <w:rPr>
          <w:rFonts w:ascii="Arial" w:hAnsi="Arial" w:cs="Arial"/>
          <w:b/>
          <w:bCs/>
          <w:sz w:val="24"/>
          <w:szCs w:val="24"/>
        </w:rPr>
      </w:pPr>
    </w:p>
    <w:p w14:paraId="4FE9AAF1" w14:textId="5F92ED04" w:rsidR="00600D25" w:rsidRPr="00600D25" w:rsidRDefault="00600D25" w:rsidP="00600D25">
      <w:pPr>
        <w:jc w:val="both"/>
        <w:rPr>
          <w:rFonts w:ascii="Arial" w:hAnsi="Arial" w:cs="Arial"/>
          <w:b/>
          <w:bCs/>
          <w:sz w:val="24"/>
          <w:szCs w:val="24"/>
        </w:rPr>
      </w:pPr>
      <w:r w:rsidRPr="00600D25">
        <w:rPr>
          <w:rFonts w:ascii="Arial" w:hAnsi="Arial" w:cs="Arial"/>
          <w:b/>
          <w:bCs/>
          <w:sz w:val="24"/>
          <w:szCs w:val="24"/>
        </w:rPr>
        <w:t xml:space="preserve">Non abbiate dunque paura di loro, poiché nulla vi è di nascosto che non sarà svelato né di segreto che non sarà conosciuto. </w:t>
      </w:r>
      <w:bookmarkStart w:id="36" w:name="_Hlk208472462"/>
      <w:r w:rsidRPr="00600D25">
        <w:rPr>
          <w:rFonts w:ascii="Arial" w:hAnsi="Arial" w:cs="Arial"/>
          <w:b/>
          <w:bCs/>
          <w:sz w:val="24"/>
          <w:szCs w:val="24"/>
        </w:rPr>
        <w:t xml:space="preserve">Quello che io vi dico nelle </w:t>
      </w:r>
      <w:r w:rsidRPr="00600D25">
        <w:rPr>
          <w:rFonts w:ascii="Arial" w:hAnsi="Arial" w:cs="Arial"/>
          <w:b/>
          <w:bCs/>
          <w:sz w:val="24"/>
          <w:szCs w:val="24"/>
        </w:rPr>
        <w:lastRenderedPageBreak/>
        <w:t>tenebre voi ditelo nella luce</w:t>
      </w:r>
      <w:bookmarkEnd w:id="36"/>
      <w:r w:rsidRPr="00600D25">
        <w:rPr>
          <w:rFonts w:ascii="Arial" w:hAnsi="Arial" w:cs="Arial"/>
          <w:b/>
          <w:bCs/>
          <w:sz w:val="24"/>
          <w:szCs w:val="24"/>
        </w:rPr>
        <w:t>,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524FC8C0" w14:textId="77777777" w:rsidR="00600D25" w:rsidRPr="00600D25" w:rsidRDefault="00600D25" w:rsidP="00600D25">
      <w:pPr>
        <w:jc w:val="both"/>
        <w:rPr>
          <w:rFonts w:ascii="Arial" w:hAnsi="Arial" w:cs="Arial"/>
          <w:b/>
          <w:bCs/>
          <w:sz w:val="24"/>
          <w:szCs w:val="24"/>
        </w:rPr>
      </w:pPr>
    </w:p>
    <w:p w14:paraId="59D5487D" w14:textId="77777777" w:rsidR="00600D25" w:rsidRPr="00600D25" w:rsidRDefault="00600D25" w:rsidP="00600D25">
      <w:pPr>
        <w:jc w:val="both"/>
        <w:rPr>
          <w:rFonts w:ascii="Arial" w:hAnsi="Arial" w:cs="Arial"/>
          <w:b/>
          <w:bCs/>
          <w:sz w:val="24"/>
          <w:szCs w:val="24"/>
        </w:rPr>
      </w:pPr>
      <w:bookmarkStart w:id="37" w:name="_Hlk210046076"/>
      <w:r w:rsidRPr="00600D25">
        <w:rPr>
          <w:rFonts w:ascii="Arial" w:hAnsi="Arial" w:cs="Arial"/>
          <w:b/>
          <w:bCs/>
          <w:sz w:val="24"/>
          <w:szCs w:val="24"/>
        </w:rPr>
        <w:t xml:space="preserve">Non abbiate dunque paura di loro, poiché nulla vi è di nascosto che non sarà svelato né di segreto che non sarà conosciuto. </w:t>
      </w:r>
    </w:p>
    <w:bookmarkEnd w:id="37"/>
    <w:p w14:paraId="664ABBF9"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Ora Gesù chiede ai Dodici e ogni suo discepolo di non avere paura né dei calunniatori e né dei falsi testimoni. Qual è la ragione per cui non si dovrà avere paura? Perché dinanzi alla verità del Vangelo, tutti i pensieri dei cuori saranno svelati nella loro falsità, nella loro menzogna, nella calunnia, in ogni parole vana. Quando questo avverrà: nei cieli, dinanzi al Giudice supremo, o anche sulla terra? Si risponde sulla terra e nei cieli. Le Parole di Gesù vanno ben comprese: </w:t>
      </w:r>
      <w:r w:rsidRPr="00600D25">
        <w:rPr>
          <w:rFonts w:ascii="Arial" w:hAnsi="Arial" w:cs="Arial"/>
          <w:i/>
          <w:iCs/>
          <w:sz w:val="24"/>
          <w:szCs w:val="24"/>
        </w:rPr>
        <w:t xml:space="preserve">“Non abbiate dunque paura di loro, poiché nulla vi è di nascosto che non sarà svelato né di segreto che non sarà conosciuto”. </w:t>
      </w:r>
      <w:r w:rsidRPr="00600D25">
        <w:rPr>
          <w:rFonts w:ascii="Arial" w:hAnsi="Arial" w:cs="Arial"/>
          <w:sz w:val="24"/>
          <w:szCs w:val="24"/>
        </w:rPr>
        <w:t>La storia sempre rendere giustizia al giusto e sempre manifesta le opere dei malvagi contro il giusto. Lo attesta la risurrezione di Gesù. Risuscitando Cristo Gesù dai morti, il Padre celeste ha testimoniato per Lui. Gli ha reso ogni giustizia. Ogni sua Parola è purissima verità. Quanti lo hanno crocifisso, non hanno crocifisso un malfattore, hanno crocifisso il Figlio di Dio. Il primo che diede questa testimonianza a Gesù Signore è stato un pagano, il centurione che curava che la sentenza di morte fosse bene eseguita. Ecco le sue parole:</w:t>
      </w:r>
      <w:r w:rsidRPr="00600D25">
        <w:rPr>
          <w:rFonts w:ascii="Arial" w:hAnsi="Arial" w:cs="Arial"/>
          <w:i/>
          <w:iCs/>
          <w:sz w:val="24"/>
          <w:szCs w:val="24"/>
        </w:rPr>
        <w:t xml:space="preserve"> “Veramente costui era Figlio di Dio”.</w:t>
      </w:r>
      <w:r w:rsidRPr="00600D25">
        <w:rPr>
          <w:rFonts w:ascii="Arial" w:hAnsi="Arial" w:cs="Arial"/>
          <w:sz w:val="24"/>
          <w:szCs w:val="24"/>
        </w:rPr>
        <w:t xml:space="preserve">  Sempre la storia rende giustizia al giusto e sempre svela i pensieri dei malvagi. Dinanzi al Signore ogni pensiero del cuore viene svelato.</w:t>
      </w:r>
    </w:p>
    <w:p w14:paraId="5C1A341E" w14:textId="77777777" w:rsidR="00600D25" w:rsidRPr="00600D25" w:rsidRDefault="00600D25" w:rsidP="00600D25">
      <w:pPr>
        <w:jc w:val="both"/>
        <w:rPr>
          <w:rFonts w:ascii="Arial" w:hAnsi="Arial" w:cs="Arial"/>
          <w:sz w:val="24"/>
          <w:szCs w:val="24"/>
        </w:rPr>
      </w:pPr>
    </w:p>
    <w:p w14:paraId="744E5BFB" w14:textId="77777777" w:rsidR="00600D25" w:rsidRPr="00600D25" w:rsidRDefault="00600D25" w:rsidP="00600D25">
      <w:pPr>
        <w:jc w:val="both"/>
        <w:rPr>
          <w:rFonts w:ascii="Arial" w:hAnsi="Arial" w:cs="Arial"/>
          <w:b/>
          <w:bCs/>
          <w:sz w:val="24"/>
          <w:szCs w:val="24"/>
        </w:rPr>
      </w:pPr>
      <w:bookmarkStart w:id="38" w:name="_Hlk210046101"/>
      <w:r w:rsidRPr="00600D25">
        <w:rPr>
          <w:rFonts w:ascii="Arial" w:hAnsi="Arial" w:cs="Arial"/>
          <w:b/>
          <w:bCs/>
          <w:sz w:val="24"/>
          <w:szCs w:val="24"/>
        </w:rPr>
        <w:t>Quello che io vi dico nelle tenebre voi ditelo nella luce, e quello che ascoltate all’orecchio voi annunciatelo dalle terrazze.</w:t>
      </w:r>
    </w:p>
    <w:bookmarkEnd w:id="38"/>
    <w:p w14:paraId="7D2B9A66"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Ora Gesù, dopo aver detto ai discepoli di non avere paura di loro, comanda ad essi di non temere di predicare il Vangelo. Ogni sua Parola dovrà essere fatta sentire agli uomini. Predicare dalla terrazze è farsi ascoltare meglio e da una moltitudine. Anche la luce di Cristo che è luce del cristiano dovrà essere manifestata ad ogni uomo. Se la luce non illumina, a nulla serve. La luce serve per illuminare. Il discepolo di Gesù serve per illuminare ogni uomo con la radiosa luce di Cristo Gesù. Anche questo comando va osservato senza alcuna paura: </w:t>
      </w:r>
      <w:r w:rsidRPr="00600D25">
        <w:rPr>
          <w:rFonts w:ascii="Arial" w:hAnsi="Arial" w:cs="Arial"/>
          <w:i/>
          <w:iCs/>
          <w:sz w:val="24"/>
          <w:szCs w:val="24"/>
        </w:rPr>
        <w:t xml:space="preserve"> “Quello che io vi dico nelle tenebre voi ditelo nella luce, e quello che ascoltate all’orecchio voi annunciatelo dalle terrazze”. </w:t>
      </w:r>
      <w:r w:rsidRPr="00600D25">
        <w:rPr>
          <w:rFonts w:ascii="Arial" w:hAnsi="Arial" w:cs="Arial"/>
          <w:sz w:val="24"/>
          <w:szCs w:val="24"/>
        </w:rPr>
        <w:t xml:space="preserve">Oggi questo comando non solo non viene più osservato, si dice che non deve essere </w:t>
      </w:r>
      <w:r w:rsidRPr="00600D25">
        <w:rPr>
          <w:rFonts w:ascii="Arial" w:hAnsi="Arial" w:cs="Arial"/>
          <w:sz w:val="24"/>
          <w:szCs w:val="24"/>
        </w:rPr>
        <w:lastRenderedPageBreak/>
        <w:t>osservato. A che serve obbedire a questo comando, se tutte le religioni sono via di salvezza e tutti i libri religiosi sono uguali? Chi dice queste falsità e queste evidenti menzogne attesta di non aver mai letto il Vangelo e mai aver letto qualche libro di altre religioni. Un esempio è sufficiente: come fa l’Antico Testamento a essere uguale al Nuovo Testamento, se già nella stessa parola c’è differenza? Il primo è Antico e l’altro è Nuovo. Se la Prima Alleanza è antica e la Seconda è nuova? Se la prima è stata fatta nel sangue dei tori e la seconda nel sangue del Figlio di Dio? Se Gesù dice che Lui è venuto per dare compimento alla Legge e ai Profeti? La fede è logica. È la logica obbliga sempre. Che per volontà si voglia negare la differenza è un fatto, che per ragione, per argomentazione, per logica non si debba negare, anzi si deve affermare è altra cosa. Ma oggi la volontà ha crocifisso e sepolto la razionalità, il discernimento, il pensiero. Oggi è la volontà del singolo che si fa parola e legge.</w:t>
      </w:r>
    </w:p>
    <w:p w14:paraId="0CCF42C1" w14:textId="77777777" w:rsidR="00600D25" w:rsidRPr="00600D25" w:rsidRDefault="00600D25" w:rsidP="00600D25">
      <w:pPr>
        <w:jc w:val="both"/>
        <w:rPr>
          <w:rFonts w:ascii="Arial" w:hAnsi="Arial" w:cs="Arial"/>
          <w:b/>
          <w:bCs/>
          <w:sz w:val="24"/>
          <w:szCs w:val="24"/>
        </w:rPr>
      </w:pPr>
    </w:p>
    <w:p w14:paraId="064097CB" w14:textId="77777777" w:rsidR="00600D25" w:rsidRPr="00600D25" w:rsidRDefault="00600D25" w:rsidP="00600D25">
      <w:pPr>
        <w:jc w:val="both"/>
        <w:rPr>
          <w:rFonts w:ascii="Arial" w:hAnsi="Arial" w:cs="Arial"/>
          <w:b/>
          <w:bCs/>
          <w:sz w:val="24"/>
          <w:szCs w:val="24"/>
        </w:rPr>
      </w:pPr>
      <w:r w:rsidRPr="00600D25">
        <w:rPr>
          <w:rFonts w:ascii="Arial" w:hAnsi="Arial" w:cs="Arial"/>
          <w:b/>
          <w:bCs/>
          <w:sz w:val="24"/>
          <w:szCs w:val="24"/>
        </w:rPr>
        <w:t xml:space="preserve">E non abbiate paura di quelli che uccidono il corpo, ma non hanno potere di uccidere l’anima; abbiate paura piuttosto di colui che ha il potere di far perire nella Geènna e l’anima e il corpo. </w:t>
      </w:r>
    </w:p>
    <w:p w14:paraId="770C0AA1" w14:textId="77777777" w:rsidR="00600D25" w:rsidRPr="00600D25" w:rsidRDefault="00600D25" w:rsidP="00600D25">
      <w:pPr>
        <w:jc w:val="both"/>
        <w:rPr>
          <w:rFonts w:ascii="Arial" w:hAnsi="Arial" w:cs="Arial"/>
          <w:i/>
          <w:iCs/>
          <w:sz w:val="24"/>
          <w:szCs w:val="24"/>
        </w:rPr>
      </w:pPr>
      <w:r w:rsidRPr="00600D25">
        <w:rPr>
          <w:rFonts w:ascii="Arial" w:hAnsi="Arial" w:cs="Arial"/>
          <w:sz w:val="24"/>
          <w:szCs w:val="24"/>
        </w:rPr>
        <w:t xml:space="preserve">Ecco ora le motivazioni per cui il Vangelo va predicato, va annunciato, va proclamato dalle terrazze. Quanti odiano la Parola, possono uccidere un corpo. Mai posso uccidere l’anima o mandarla nella perdizione eterna. A che serve allora al cristiano conservare il corpo, se poi corpo e anima vanno a finire nella Geenna del fuoco eterno? Meglio perdere il corpo oggi e domani avere e corpo e anima nella luce eterna. Solo il Signore si deve temere. L’uomo può esercitare un falso e peccaminoso potere nel tempo, il Signore invece esercita il vero potere nel tempo e nell’eternità. Ecco perché su queste Parole di Gesù urge meditare con somma attenzione: </w:t>
      </w:r>
      <w:r w:rsidRPr="00600D25">
        <w:rPr>
          <w:rFonts w:ascii="Arial" w:hAnsi="Arial" w:cs="Arial"/>
          <w:i/>
          <w:iCs/>
          <w:sz w:val="24"/>
          <w:szCs w:val="24"/>
        </w:rPr>
        <w:t xml:space="preserve">“E non abbiate paura di quelli che uccidono il corpo, ma non hanno potere di uccidere l’anima; abbiate paura piuttosto di colui che ha il potere di far perire nella Geènna e l’anima e il corpo”. </w:t>
      </w:r>
    </w:p>
    <w:p w14:paraId="2400B20F"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Possiamo meditare su queste Parole, se in queste Parole crediamo. Poiché oggi in queste Parole non si crede più, dal momento che si dice che tutti siamo salvi, che Dio non giudica nessuno, che Dio è solo misericordia, che l’inferno non esiste  e che se esso dovesse esistere, è vuoto,  tutto il Vangelo va pensato come una favola antica. Ecco allora quale dovrà essere l’impegno di ogni discepolo di Gesù: mettere nel cuore di ogni cristiano ogni Parola del Vangelo, ogni Parola del Nuovo Testamento, ogni Parola dell’Antico Testamento. Se questo lavoro non viene svolto, a nulla servono tutte le altre cose che si fanno nella Chiesa. Una Chiesa senza Vangelo è in tutto simile a ogni altra istituzione, con una differenza che nella Chiesa ci si avvale di un potere sacro, di un potere divino che viene dal Vangelo, nel quale non si crede più. Ecco la nostra contraddizione: non si crede nel Vangelo, ma ci si avvale dei poteri sacri e divini che vengono dal Vangelo. Non si crede nel Vangelo e </w:t>
      </w:r>
      <w:r w:rsidRPr="00600D25">
        <w:rPr>
          <w:rFonts w:ascii="Arial" w:hAnsi="Arial" w:cs="Arial"/>
          <w:sz w:val="24"/>
          <w:szCs w:val="24"/>
        </w:rPr>
        <w:lastRenderedPageBreak/>
        <w:t>si conservano le istituzioni che nascono dal Vangelo. È questa vera contraddizione diabolica e satanica. Dovremmo riflette, meditare, pensare, convertirci al Vangelo.</w:t>
      </w:r>
    </w:p>
    <w:p w14:paraId="49BBAEC2" w14:textId="77777777" w:rsidR="00600D25" w:rsidRPr="00600D25" w:rsidRDefault="00600D25" w:rsidP="00600D25">
      <w:pPr>
        <w:jc w:val="both"/>
        <w:rPr>
          <w:rFonts w:ascii="Arial" w:hAnsi="Arial" w:cs="Arial"/>
          <w:sz w:val="24"/>
          <w:szCs w:val="24"/>
        </w:rPr>
      </w:pPr>
    </w:p>
    <w:p w14:paraId="402C22FE" w14:textId="77777777" w:rsidR="00600D25" w:rsidRPr="00600D25" w:rsidRDefault="00600D25" w:rsidP="00600D25">
      <w:pPr>
        <w:jc w:val="both"/>
        <w:rPr>
          <w:rFonts w:ascii="Arial" w:hAnsi="Arial" w:cs="Arial"/>
          <w:b/>
          <w:bCs/>
          <w:sz w:val="24"/>
          <w:szCs w:val="24"/>
        </w:rPr>
      </w:pPr>
      <w:bookmarkStart w:id="39" w:name="_Hlk210046154"/>
      <w:r w:rsidRPr="00600D25">
        <w:rPr>
          <w:rFonts w:ascii="Arial" w:hAnsi="Arial" w:cs="Arial"/>
          <w:b/>
          <w:bCs/>
          <w:sz w:val="24"/>
          <w:szCs w:val="24"/>
        </w:rPr>
        <w:t>Due passeri non si vendono forse per un soldo? Eppure nemmeno uno di essi cadrà a terra senza il volere del Padre vostro. Perfino i capelli del vostro capo sono tutti contati. Non abbiate dunque paura: voi valete più di molti passeri!</w:t>
      </w:r>
    </w:p>
    <w:bookmarkEnd w:id="39"/>
    <w:p w14:paraId="78472DEE"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Ecco ancora perché non dobbiamo avere paura di loro. La nostra vita è tutta nelle mani del Padre nostro celeste. Dice Gesù che anche i capelli del nostro capo sono contati. Perché la nostra vita sia ben fondata su questa verità, Gesù dice che due passere valgono solo un soldo eppure nessuno cade senza che il Padre lo voglia. Ora un discepolo di Gesù che vale quanto vale il sangue di Cristo Signore, potrà subire qualcosa senza che il Padre lo permetta? Se però tutto è permesso dal Padre, le ragioni della permissione sono nel cuore del Padre e della sua Sapienza. al discepolo di Gesù è chiesto di abbandonarsi a ogni permissione del Padre e vivere ogni cosa in piena obbedienza al Vangelo. Le Parole di Gesù chiedono piena consegna nelle mani del Padre: </w:t>
      </w:r>
      <w:r w:rsidRPr="00600D25">
        <w:rPr>
          <w:rFonts w:ascii="Arial" w:hAnsi="Arial" w:cs="Arial"/>
          <w:i/>
          <w:iCs/>
          <w:sz w:val="24"/>
          <w:szCs w:val="24"/>
        </w:rPr>
        <w:t xml:space="preserve">“Due passeri non si vendono forse per un soldo? Eppure nemmeno uno di essi cadrà a terra senza il volere del Padre vostro. Perfino i capelli del vostro capo sono tutti contati. Non abbiate dunque paura: voi valete più di molti passeri!”. </w:t>
      </w:r>
      <w:r w:rsidRPr="00600D25">
        <w:rPr>
          <w:rFonts w:ascii="Arial" w:hAnsi="Arial" w:cs="Arial"/>
          <w:sz w:val="24"/>
          <w:szCs w:val="24"/>
        </w:rPr>
        <w:t>Chi è Gesù? Il consegnato nelle mani del Padre. Tutto ciò che il Padre ha permesso che accadesse sulla sua Persona, Lui lo ha vissuto in perfetta, piena, totale obbedienza, ricca di fede e di amore. Chi è il discepolo di Gesù? Colui che ogni giorno impara dal suo Maestro che è il Mite e l’Umile di cuore, che il Consegnato nelle mani del Padre, che è colui che si è annientato e si fatto obbediente fino alla morte e a una morte di croce. È il Disprezzato e il Reietto dagli uomini. È colui che si caricato dei nostri peccati per espiarli al posto nostro. Ecco allora il valore della sofferenza. Portare anche noi con Cristo la nostra croce come Croce in Cristo per la nostra santificazione e la redenzione del mondo. Ma per fare questo, dobbiamo credere in ogni Parola di Gesù. Dietro ogni croce dobbiamo vedere il Padre nostro che permette che venga posta sulle nostre spalle.</w:t>
      </w:r>
    </w:p>
    <w:p w14:paraId="5DBA047C" w14:textId="77777777" w:rsidR="00600D25" w:rsidRPr="00600D25" w:rsidRDefault="00600D25" w:rsidP="00600D25">
      <w:pPr>
        <w:jc w:val="both"/>
        <w:rPr>
          <w:rFonts w:ascii="Arial" w:hAnsi="Arial" w:cs="Arial"/>
          <w:sz w:val="24"/>
          <w:szCs w:val="24"/>
        </w:rPr>
      </w:pPr>
    </w:p>
    <w:p w14:paraId="444B0128" w14:textId="77777777" w:rsidR="00600D25" w:rsidRPr="00600D25" w:rsidRDefault="00600D25" w:rsidP="00600D25">
      <w:pPr>
        <w:pStyle w:val="Titolo2"/>
      </w:pPr>
      <w:bookmarkStart w:id="40" w:name="_Toc210046537"/>
      <w:bookmarkStart w:id="41" w:name="_Toc212557283"/>
      <w:r w:rsidRPr="00600D25">
        <w:t>Anch’io lo rinnegherò davanti al Padre mio che è nei cieli</w:t>
      </w:r>
      <w:bookmarkEnd w:id="40"/>
      <w:bookmarkEnd w:id="41"/>
    </w:p>
    <w:p w14:paraId="0C783BE4" w14:textId="77777777" w:rsidR="00600D25" w:rsidRPr="00600D25" w:rsidRDefault="00600D25" w:rsidP="00600D25">
      <w:pPr>
        <w:jc w:val="both"/>
        <w:rPr>
          <w:rFonts w:ascii="Arial" w:hAnsi="Arial" w:cs="Arial"/>
          <w:b/>
          <w:bCs/>
          <w:sz w:val="24"/>
          <w:szCs w:val="24"/>
        </w:rPr>
      </w:pPr>
    </w:p>
    <w:p w14:paraId="7B9E63EE" w14:textId="77777777" w:rsidR="00600D25" w:rsidRPr="00600D25" w:rsidRDefault="00600D25" w:rsidP="00600D25">
      <w:pPr>
        <w:jc w:val="both"/>
        <w:rPr>
          <w:rFonts w:ascii="Arial" w:hAnsi="Arial" w:cs="Arial"/>
          <w:b/>
          <w:bCs/>
          <w:sz w:val="24"/>
          <w:szCs w:val="24"/>
        </w:rPr>
      </w:pPr>
      <w:bookmarkStart w:id="42" w:name="_Hlk210046183"/>
      <w:r w:rsidRPr="00600D25">
        <w:rPr>
          <w:rFonts w:ascii="Arial" w:hAnsi="Arial" w:cs="Arial"/>
          <w:b/>
          <w:bCs/>
          <w:sz w:val="24"/>
          <w:szCs w:val="24"/>
        </w:rPr>
        <w:t xml:space="preserve">Perciò chiunque mi riconoscerà davanti agli uomini, anch’io lo riconoscerò davanti al Padre mio che è nei cieli; chi invece mi rinnegherà davanti agli uomini, </w:t>
      </w:r>
      <w:bookmarkStart w:id="43" w:name="_Hlk208472504"/>
      <w:r w:rsidRPr="00600D25">
        <w:rPr>
          <w:rFonts w:ascii="Arial" w:hAnsi="Arial" w:cs="Arial"/>
          <w:b/>
          <w:bCs/>
          <w:sz w:val="24"/>
          <w:szCs w:val="24"/>
        </w:rPr>
        <w:t>anch’io lo rinnegherò davanti al Padre mio che è nei cieli</w:t>
      </w:r>
      <w:bookmarkEnd w:id="43"/>
      <w:r w:rsidRPr="00600D25">
        <w:rPr>
          <w:rFonts w:ascii="Arial" w:hAnsi="Arial" w:cs="Arial"/>
          <w:b/>
          <w:bCs/>
          <w:sz w:val="24"/>
          <w:szCs w:val="24"/>
        </w:rPr>
        <w:t>.</w:t>
      </w:r>
    </w:p>
    <w:bookmarkEnd w:id="42"/>
    <w:p w14:paraId="066C93F5"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Ora Gesù rivela cosa lui farà dinanzi al Padre suo per rapporto a ogni suo discepolo e anche dinanzi a ogni uomo. Queste Parole di Gesù sono Parole sue, Parola che </w:t>
      </w:r>
      <w:r w:rsidRPr="00600D25">
        <w:rPr>
          <w:rFonts w:ascii="Arial" w:hAnsi="Arial" w:cs="Arial"/>
          <w:sz w:val="24"/>
          <w:szCs w:val="24"/>
        </w:rPr>
        <w:lastRenderedPageBreak/>
        <w:t xml:space="preserve">Lui dice a se stesso. Parole alle quali Lui deve fedeltà eterna, obbedienza eterna. Sono Parole che dice anche a noi, però sempre come Parole dette a se stesso: </w:t>
      </w:r>
      <w:r w:rsidRPr="00600D25">
        <w:rPr>
          <w:rFonts w:ascii="Arial" w:hAnsi="Arial" w:cs="Arial"/>
          <w:i/>
          <w:iCs/>
          <w:sz w:val="24"/>
          <w:szCs w:val="24"/>
        </w:rPr>
        <w:t xml:space="preserve">“Perciò chiunque mi riconoscerà davanti agli uomini, anch’io lo riconoscerò davanti al Padre mio che è nei cieli; chi invece mi rinnegherà davanti agli uomini, anch’io lo rinnegherò davanti al Padre mio che è nei cieli”. </w:t>
      </w:r>
      <w:r w:rsidRPr="00600D25">
        <w:rPr>
          <w:rFonts w:ascii="Arial" w:hAnsi="Arial" w:cs="Arial"/>
          <w:sz w:val="24"/>
          <w:szCs w:val="24"/>
        </w:rPr>
        <w:t xml:space="preserve">Come Dio è fedele a ogni sua Parola, Lui è il Fedele eterno, così anche Gesù è fedele a ogni sua Parola. Anche lui è il Fedele eterno. Mentre finora ogni sua Parola è stata detta ai Dodici e ai suoi discepoli, in questo istante Gesù ci rivela la Parola che Lui sta dicendo a se stesso. Se la sta dicendo a se stesso, a questa Parola Lui dovrà essere fedele in eterno. Questa Parola rivela cosa Lui farà dinanzi al Padre suo: Lui conoscerà dinanzi al Padre suo chi lo avrà conosciuto e confessato dinanzi agli uomini. Lui non riconoscerà dinanzi al Padre suo quanti non lo hanno riconosciuto. Quanti lo hanno rinnegato dinanzi agli uomini, Lui li rinnegherà dinanzi al Padre suo. Lo ripetiamo: questa Parola Gesù le dice a se stesso. Io farò così. Io agirò così. Io mi comporterò così. Io mi relazionerò così. Poiché questa Parole riguardano la sua Persona, se noi crediamo in queste Parole e lo riconosciamo e lo confessiamo dinanzi agli uomini, Lui ci riconoscerà davanti al Padre suo. Se noi lo rinneghiamo dinanzi agli uomini, anche Lui ci rinnegherà. Con queste Parole sappiamo già quale sarà la nostra sorte eterna. Con Lui, se siamo con Lui oggi. Senza di Lui, se siamo senza di Lui oggi. </w:t>
      </w:r>
    </w:p>
    <w:p w14:paraId="0E74C01A"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Ecco questa verità come viene rivelata dall’Apostolo Paolo a Timoteo:</w:t>
      </w:r>
    </w:p>
    <w:p w14:paraId="2FFA4B5C"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p>
    <w:p w14:paraId="3029DED1"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Ricòrdati di Gesù Cristo, risorto dai morti, discendente di Davide, come io annuncio nel mio Vangelo, per il quale soffro fino a portare le catene come un malfattore.</w:t>
      </w:r>
    </w:p>
    <w:p w14:paraId="5155BBF6"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Ma la parola di Dio non è incatenata! Perciò io sopporto ogni cosa per quelli che Dio ha scelto, perché anch’essi raggiungano la salvezza che è in Cristo Gesù, insieme alla gloria eterna. Questa parola è degna di fede:</w:t>
      </w:r>
    </w:p>
    <w:p w14:paraId="6118A382"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Se moriamo con lui, con lui anche vivremo;  se perseveriamo, con lui anche regneremo; se lo rinneghiamo, lui pure ci rinnegherà; se siamo infedeli, lui rimane fedele, perché non può rinnegare se stesso (2Tm 2,3-13), </w:t>
      </w:r>
    </w:p>
    <w:p w14:paraId="09459596"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Ecco la verità che va messa nel cuore: Lui non può rinnegare se stesso. Lui è il Fedele eterno. È il Fedele eterno a ogni sua Parola. Come il Padre è il Fedele eterno a ogni sua Parola, così Cristo Gesù è il Fedele eterno a ogni sua Parola. Così ha detto e così sarà. A noi l’obbligo di credere se vogliamo essere da Lui riconosciuti. </w:t>
      </w:r>
    </w:p>
    <w:p w14:paraId="4D88496C" w14:textId="77777777" w:rsidR="00600D25" w:rsidRPr="00600D25" w:rsidRDefault="00600D25" w:rsidP="00600D25">
      <w:pPr>
        <w:pStyle w:val="Titolo2"/>
      </w:pPr>
      <w:bookmarkStart w:id="44" w:name="_Toc210046538"/>
      <w:bookmarkStart w:id="45" w:name="_Toc212557284"/>
      <w:r w:rsidRPr="00600D25">
        <w:lastRenderedPageBreak/>
        <w:t>Sono venuto a portare non pace, ma spada</w:t>
      </w:r>
      <w:bookmarkEnd w:id="44"/>
      <w:bookmarkEnd w:id="45"/>
    </w:p>
    <w:p w14:paraId="028BD160" w14:textId="77777777" w:rsidR="00600D25" w:rsidRDefault="00600D25" w:rsidP="00600D25">
      <w:pPr>
        <w:jc w:val="both"/>
        <w:rPr>
          <w:rFonts w:ascii="Arial" w:hAnsi="Arial" w:cs="Arial"/>
          <w:b/>
          <w:bCs/>
          <w:sz w:val="24"/>
          <w:szCs w:val="24"/>
        </w:rPr>
      </w:pPr>
      <w:bookmarkStart w:id="46" w:name="_Hlk210046213"/>
    </w:p>
    <w:p w14:paraId="00759B57" w14:textId="5599A640" w:rsidR="00600D25" w:rsidRPr="00600D25" w:rsidRDefault="00600D25" w:rsidP="00600D25">
      <w:pPr>
        <w:jc w:val="both"/>
        <w:rPr>
          <w:rFonts w:ascii="Arial" w:hAnsi="Arial" w:cs="Arial"/>
          <w:b/>
          <w:bCs/>
          <w:sz w:val="24"/>
          <w:szCs w:val="24"/>
        </w:rPr>
      </w:pPr>
      <w:r w:rsidRPr="00600D25">
        <w:rPr>
          <w:rFonts w:ascii="Arial" w:hAnsi="Arial" w:cs="Arial"/>
          <w:b/>
          <w:bCs/>
          <w:sz w:val="24"/>
          <w:szCs w:val="24"/>
        </w:rPr>
        <w:t>Non crediate che io sia venuto a portare pace sulla terra; sono venuto a portare non pace, ma spada. Sono infatti venuto a separare l’uomo da suo padre e la figlia da sua madre e la nuora da sua suocera; e nemici dell’uomo saranno quelli della sua casa.</w:t>
      </w:r>
    </w:p>
    <w:p w14:paraId="3AD509AF" w14:textId="77777777" w:rsidR="00600D25" w:rsidRPr="00600D25" w:rsidRDefault="00600D25" w:rsidP="00600D25">
      <w:pPr>
        <w:jc w:val="both"/>
        <w:rPr>
          <w:rFonts w:ascii="Arial" w:hAnsi="Arial" w:cs="Arial"/>
          <w:b/>
          <w:bCs/>
          <w:sz w:val="24"/>
          <w:szCs w:val="24"/>
        </w:rPr>
      </w:pPr>
      <w:r w:rsidRPr="00600D25">
        <w:rPr>
          <w:rFonts w:ascii="Arial" w:hAnsi="Arial" w:cs="Arial"/>
          <w:b/>
          <w:bCs/>
          <w:sz w:val="24"/>
          <w:szCs w:val="24"/>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p>
    <w:bookmarkEnd w:id="46"/>
    <w:p w14:paraId="19E15771" w14:textId="77777777" w:rsidR="00600D25" w:rsidRPr="00600D25" w:rsidRDefault="00600D25" w:rsidP="00600D25">
      <w:pPr>
        <w:jc w:val="both"/>
        <w:rPr>
          <w:rFonts w:ascii="Arial" w:hAnsi="Arial" w:cs="Arial"/>
          <w:b/>
          <w:bCs/>
          <w:sz w:val="24"/>
          <w:szCs w:val="24"/>
        </w:rPr>
      </w:pPr>
    </w:p>
    <w:p w14:paraId="74E45952" w14:textId="77777777" w:rsidR="00600D25" w:rsidRPr="00600D25" w:rsidRDefault="00600D25" w:rsidP="00600D25">
      <w:pPr>
        <w:jc w:val="both"/>
        <w:rPr>
          <w:rFonts w:ascii="Arial" w:hAnsi="Arial" w:cs="Arial"/>
          <w:b/>
          <w:bCs/>
          <w:sz w:val="24"/>
          <w:szCs w:val="24"/>
        </w:rPr>
      </w:pPr>
      <w:bookmarkStart w:id="47" w:name="_Hlk210046234"/>
      <w:r w:rsidRPr="00600D25">
        <w:rPr>
          <w:rFonts w:ascii="Arial" w:hAnsi="Arial" w:cs="Arial"/>
          <w:b/>
          <w:bCs/>
          <w:sz w:val="24"/>
          <w:szCs w:val="24"/>
        </w:rPr>
        <w:t xml:space="preserve">Non crediate che io sia venuto a portare pace sulla terra; sono venuto a portare non pace, ma spada. </w:t>
      </w:r>
    </w:p>
    <w:bookmarkEnd w:id="47"/>
    <w:p w14:paraId="7743A5BB"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Ora Gesù rivela il fine della sua missione. Prima di tutto vuole che ci liberiamo dalla falsa fede. Lui non è venuto per portare la pace sulla terra. Lui non è venuto per sottomettere i popoli, le nazioni, le tribù della terra facendo un solo regno e solo un solo re. È falsa fede pensare così il regno di Dio: un regno alla maniera di quello di Davide. Come Davide ha fatto delle Dodici Tribù di Israele un solo popolo, un solo regno sotto un solo re, così qualcuno potrebbe pensare che Gesù, che è il Messia del Signore, sia venuto per creare di tutte le nazioni della terra un solo regno sotto un solo re. Questa unione di tutte le nazioni in un solo regno sarebbe grande illusione di pace. La pace si crea tra Dio e ogni uomo e tra ogni uomo con ogni altro uomo.  La pace non si crea con le armi e neanche con le conquiste. La pace si crea dalla croce vissuta in obbedienza al Padre dei cieli. Solo chi sa stare sulla croce, sa stare in pace e diviene creatore di pace con Dio. Se la crea con Dio, la crea anche con gli uomini. Senza la Pace con Dio, non c’è pace con gli uomini.</w:t>
      </w:r>
    </w:p>
    <w:p w14:paraId="7939FC61"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Messa in luce questa falsa fede, Gesù ribadisce la stessa verità, rafforzandola: </w:t>
      </w:r>
      <w:r w:rsidRPr="00600D25">
        <w:rPr>
          <w:rFonts w:ascii="Arial" w:hAnsi="Arial" w:cs="Arial"/>
          <w:i/>
          <w:iCs/>
          <w:sz w:val="24"/>
          <w:szCs w:val="24"/>
        </w:rPr>
        <w:t xml:space="preserve">“Non crediate che io sia venuto a portare pace sulla terra; sono venuto a portare non pace, ma spada”.  </w:t>
      </w:r>
      <w:r w:rsidRPr="00600D25">
        <w:rPr>
          <w:rFonts w:ascii="Arial" w:hAnsi="Arial" w:cs="Arial"/>
          <w:sz w:val="24"/>
          <w:szCs w:val="24"/>
        </w:rPr>
        <w:t xml:space="preserve">Sono venuto a portare non pace, ma spada, – Nolite arbitrari quia </w:t>
      </w:r>
      <w:r w:rsidRPr="00600D25">
        <w:rPr>
          <w:rFonts w:ascii="Arial" w:hAnsi="Arial" w:cs="Arial"/>
          <w:sz w:val="24"/>
          <w:szCs w:val="24"/>
          <w:lang w:val="la-Latn"/>
        </w:rPr>
        <w:t>venerim mittere pacem in terram; non veni pacem mittere sed gladium –</w:t>
      </w:r>
      <w:r w:rsidRPr="00600D25">
        <w:rPr>
          <w:rFonts w:ascii="Arial" w:hAnsi="Arial" w:cs="Arial"/>
          <w:sz w:val="24"/>
          <w:szCs w:val="24"/>
        </w:rPr>
        <w:t xml:space="preserve"> </w:t>
      </w:r>
      <w:r w:rsidRPr="00600D25">
        <w:rPr>
          <w:rFonts w:ascii="Cambria" w:hAnsi="Cambria" w:cs="Cambria"/>
          <w:color w:val="111111"/>
          <w:sz w:val="26"/>
          <w:szCs w:val="26"/>
        </w:rPr>
        <w:t>Μ</w:t>
      </w:r>
      <w:r w:rsidRPr="00600D25">
        <w:rPr>
          <w:rFonts w:ascii="Times New Roman" w:hAnsi="Times New Roman" w:cs="Times New Roman"/>
          <w:color w:val="111111"/>
          <w:sz w:val="26"/>
          <w:szCs w:val="26"/>
        </w:rPr>
        <w:t>ὴ</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νο</w:t>
      </w:r>
      <w:r w:rsidRPr="00600D25">
        <w:rPr>
          <w:rFonts w:ascii="PT Serif" w:hAnsi="PT Serif" w:cs="PT Serif"/>
          <w:color w:val="111111"/>
          <w:sz w:val="26"/>
          <w:szCs w:val="26"/>
        </w:rPr>
        <w:t>μ</w:t>
      </w:r>
      <w:r w:rsidRPr="00600D25">
        <w:rPr>
          <w:rFonts w:ascii="Cambria" w:hAnsi="Cambria" w:cs="Cambria"/>
          <w:color w:val="111111"/>
          <w:sz w:val="26"/>
          <w:szCs w:val="26"/>
        </w:rPr>
        <w:t>ίσητε</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ὅ</w:t>
      </w:r>
      <w:r w:rsidRPr="00600D25">
        <w:rPr>
          <w:rFonts w:ascii="Cambria" w:hAnsi="Cambria" w:cs="Cambria"/>
          <w:color w:val="111111"/>
          <w:sz w:val="26"/>
          <w:szCs w:val="26"/>
        </w:rPr>
        <w:t>τι</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ἦ</w:t>
      </w:r>
      <w:r w:rsidRPr="00600D25">
        <w:rPr>
          <w:rFonts w:ascii="Cambria" w:hAnsi="Cambria" w:cs="Cambria"/>
          <w:color w:val="111111"/>
          <w:sz w:val="26"/>
          <w:szCs w:val="26"/>
        </w:rPr>
        <w:t>λθον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βαλε</w:t>
      </w:r>
      <w:r w:rsidRPr="00600D25">
        <w:rPr>
          <w:rFonts w:ascii="Times New Roman" w:hAnsi="Times New Roman" w:cs="Times New Roman"/>
          <w:color w:val="111111"/>
          <w:sz w:val="26"/>
          <w:szCs w:val="26"/>
        </w:rPr>
        <w:t>ῖ</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ε</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ρήνην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ἐ</w:t>
      </w:r>
      <w:r w:rsidRPr="00600D25">
        <w:rPr>
          <w:rFonts w:ascii="PT Serif" w:hAnsi="PT Serif"/>
          <w:color w:val="111111"/>
          <w:sz w:val="26"/>
          <w:szCs w:val="26"/>
        </w:rPr>
        <w:t>π</w:t>
      </w:r>
      <w:r w:rsidRPr="00600D25">
        <w:rPr>
          <w:rFonts w:ascii="Times New Roman" w:hAnsi="Times New Roman" w:cs="Times New Roman"/>
          <w:color w:val="111111"/>
          <w:sz w:val="26"/>
          <w:szCs w:val="26"/>
        </w:rPr>
        <w:t>ὶ</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τ</w:t>
      </w:r>
      <w:r w:rsidRPr="00600D25">
        <w:rPr>
          <w:rFonts w:ascii="Times New Roman" w:hAnsi="Times New Roman" w:cs="Times New Roman"/>
          <w:color w:val="111111"/>
          <w:sz w:val="26"/>
          <w:szCs w:val="26"/>
        </w:rPr>
        <w:t>ὴ</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γ</w:t>
      </w:r>
      <w:r w:rsidRPr="00600D25">
        <w:rPr>
          <w:rFonts w:ascii="Times New Roman" w:hAnsi="Times New Roman" w:cs="Times New Roman"/>
          <w:color w:val="111111"/>
          <w:sz w:val="26"/>
          <w:szCs w:val="26"/>
        </w:rPr>
        <w:t>ῆ</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ο</w:t>
      </w:r>
      <w:r w:rsidRPr="00600D25">
        <w:rPr>
          <w:rFonts w:ascii="Times New Roman" w:hAnsi="Times New Roman" w:cs="Times New Roman"/>
          <w:color w:val="111111"/>
          <w:sz w:val="26"/>
          <w:szCs w:val="26"/>
        </w:rPr>
        <w:t>ὐ</w:t>
      </w:r>
      <w:r w:rsidRPr="00600D25">
        <w:rPr>
          <w:rFonts w:ascii="Cambria" w:hAnsi="Cambria" w:cs="Cambria"/>
          <w:color w:val="111111"/>
          <w:sz w:val="26"/>
          <w:szCs w:val="26"/>
        </w:rPr>
        <w:t>κ</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ἦ</w:t>
      </w:r>
      <w:r w:rsidRPr="00600D25">
        <w:rPr>
          <w:rFonts w:ascii="Cambria" w:hAnsi="Cambria" w:cs="Cambria"/>
          <w:color w:val="111111"/>
          <w:sz w:val="26"/>
          <w:szCs w:val="26"/>
        </w:rPr>
        <w:t>λθον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βαλε</w:t>
      </w:r>
      <w:r w:rsidRPr="00600D25">
        <w:rPr>
          <w:rFonts w:ascii="Times New Roman" w:hAnsi="Times New Roman" w:cs="Times New Roman"/>
          <w:color w:val="111111"/>
          <w:sz w:val="26"/>
          <w:szCs w:val="26"/>
        </w:rPr>
        <w:t>ῖ</w:t>
      </w:r>
      <w:r w:rsidRPr="00600D25">
        <w:rPr>
          <w:rFonts w:ascii="Cambria" w:hAnsi="Cambria" w:cs="Cambria"/>
          <w:color w:val="111111"/>
          <w:sz w:val="26"/>
          <w:szCs w:val="26"/>
        </w:rPr>
        <w:t>ν</w:t>
      </w:r>
      <w:r w:rsidRPr="00600D25">
        <w:rPr>
          <w:rFonts w:ascii="PT Serif" w:hAnsi="PT Serif"/>
          <w:color w:val="111111"/>
          <w:sz w:val="26"/>
          <w:szCs w:val="26"/>
          <w:lang w:val="la-Latn"/>
        </w:rPr>
        <w:t xml:space="preserve"> </w:t>
      </w:r>
      <w:r w:rsidRPr="00600D25">
        <w:rPr>
          <w:rFonts w:ascii="Cambria" w:hAnsi="Cambria" w:cs="Cambria"/>
          <w:color w:val="111111"/>
          <w:sz w:val="26"/>
          <w:szCs w:val="26"/>
        </w:rPr>
        <w:t>ε</w:t>
      </w:r>
      <w:r w:rsidRPr="00600D25">
        <w:rPr>
          <w:rFonts w:ascii="Times New Roman" w:hAnsi="Times New Roman" w:cs="Times New Roman"/>
          <w:color w:val="111111"/>
          <w:sz w:val="26"/>
          <w:szCs w:val="26"/>
        </w:rPr>
        <w:t>ἰ</w:t>
      </w:r>
      <w:r w:rsidRPr="00600D25">
        <w:rPr>
          <w:rFonts w:ascii="Cambria" w:hAnsi="Cambria" w:cs="Cambria"/>
          <w:color w:val="111111"/>
          <w:sz w:val="26"/>
          <w:szCs w:val="26"/>
        </w:rPr>
        <w:t>ρήνην</w:t>
      </w:r>
      <w:r w:rsidRPr="00600D25">
        <w:rPr>
          <w:rFonts w:ascii="PT Serif" w:hAnsi="PT Serif"/>
          <w:color w:val="111111"/>
          <w:sz w:val="26"/>
          <w:szCs w:val="26"/>
          <w:lang w:val="la-Latn"/>
        </w:rPr>
        <w:t xml:space="preserve"> </w:t>
      </w:r>
      <w:r w:rsidRPr="00600D25">
        <w:rPr>
          <w:rFonts w:ascii="Times New Roman" w:hAnsi="Times New Roman" w:cs="Times New Roman"/>
          <w:color w:val="111111"/>
          <w:sz w:val="26"/>
          <w:szCs w:val="26"/>
        </w:rPr>
        <w:t>ἀ</w:t>
      </w:r>
      <w:r w:rsidRPr="00600D25">
        <w:rPr>
          <w:rFonts w:ascii="Cambria" w:hAnsi="Cambria" w:cs="Cambria"/>
          <w:color w:val="111111"/>
          <w:sz w:val="26"/>
          <w:szCs w:val="26"/>
        </w:rPr>
        <w:t>λλ</w:t>
      </w:r>
      <w:r w:rsidRPr="00600D25">
        <w:rPr>
          <w:rFonts w:ascii="Times New Roman" w:hAnsi="Times New Roman" w:cs="Times New Roman"/>
          <w:color w:val="111111"/>
          <w:sz w:val="26"/>
          <w:szCs w:val="26"/>
        </w:rPr>
        <w:t>ὰ</w:t>
      </w:r>
      <w:r w:rsidRPr="00600D25">
        <w:rPr>
          <w:rFonts w:ascii="PT Serif" w:hAnsi="PT Serif"/>
          <w:color w:val="111111"/>
          <w:sz w:val="26"/>
          <w:szCs w:val="26"/>
          <w:lang w:val="la-Latn"/>
        </w:rPr>
        <w:t xml:space="preserve"> </w:t>
      </w:r>
      <w:r w:rsidRPr="00600D25">
        <w:rPr>
          <w:rFonts w:ascii="PT Serif" w:hAnsi="PT Serif"/>
          <w:color w:val="111111"/>
          <w:sz w:val="26"/>
          <w:szCs w:val="26"/>
        </w:rPr>
        <w:t>μ</w:t>
      </w:r>
      <w:r w:rsidRPr="00600D25">
        <w:rPr>
          <w:rFonts w:ascii="Cambria" w:hAnsi="Cambria" w:cs="Cambria"/>
          <w:color w:val="111111"/>
          <w:sz w:val="26"/>
          <w:szCs w:val="26"/>
        </w:rPr>
        <w:t>άχαιραν</w:t>
      </w:r>
      <w:r w:rsidRPr="00600D25">
        <w:rPr>
          <w:rFonts w:ascii="Arial" w:hAnsi="Arial" w:cs="Arial"/>
          <w:sz w:val="24"/>
          <w:szCs w:val="24"/>
        </w:rPr>
        <w:t xml:space="preserve"> – ha un significato ben chiaro, anche perché fortemente illuminato dalle parole che seguono immediatamente dopo. La spada è arma che divide, separa, taglia netto. Nel Nuovo Testamento sia nella Lettera agli Ebrei e sia nella Lettera agli Efesini la spada è la Parola di Dio: </w:t>
      </w:r>
    </w:p>
    <w:p w14:paraId="40940269"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lastRenderedPageBreak/>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4,12-14).</w:t>
      </w:r>
    </w:p>
    <w:p w14:paraId="092D42A6"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28629F3E"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Ecco ancora cosa troviamo nel Nuovo Testamento sulla spada:</w:t>
      </w:r>
    </w:p>
    <w:p w14:paraId="6A83C531"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Non crediate che io sia venuto a portare pace sulla terra; non sono venuto a portare pace, ma una spada (Mt 10, 34). Ed ecco, uno di quelli che erano con Gesù, messa mano alla spada, la estrasse e colpì il servo del sommo sacerdote staccandogli un orecchio (Mt 26, 51). Allora Gesù gli disse: "Rimetti la spada nel fodero, perché tutti quelli che mettono mano alla spada periranno di spada (Mt 26, 52). Uno dei presenti, estratta la spada, colpì il servo del sommo sacerdote e gli recise l'orecchio (Mc 14, 47). Perché siano svelati i pensieri di molti cuori. E anche a te una spada trafiggerà l'anima" (Lc 2, 35). Cadranno a fil di spada e saranno condotti prigionieri tra tutti i popoli; Gerusalemme sarà calpestata dai pagani finché i tempi dei pagani siano compiuti (Lc 21, 24). Ed egli soggiunse: "Ma ora, chi ha una borsa la prenda, e così una bisaccia; chi non ha spada, venda il mantello e ne compri una (Lc 22, 36). </w:t>
      </w:r>
    </w:p>
    <w:p w14:paraId="5C30E76E"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Allora quelli che eran con lui, vedendo ciò che stava per accadere, dissero: "Signore, dobbiamo colpire con la spada?" (Lc 22, 49). Allora Simon Pietro, che aveva una spada, la trasse fuori e colpì il servo del sommo sacerdote e gli tagliò l'orecchio destro. Quel servo si chiamava Malco (Gv 18, 10). Gesù allora disse a Pietro: "Rimetti la tua spada nel fodero; non devo forse bere il calice che il Padre mi ha dato?" (Gv 18, 11). E fece uccidere di spada Giacomo, fratello di Giovanni (At 12, 2). Il carceriere si svegliò e vedendo aperte le porte della prigione, tirò fuori la spada </w:t>
      </w:r>
      <w:r w:rsidRPr="00600D25">
        <w:rPr>
          <w:rFonts w:ascii="Arial" w:hAnsi="Arial" w:cs="Arial"/>
          <w:i/>
          <w:iCs/>
          <w:sz w:val="24"/>
          <w:szCs w:val="24"/>
        </w:rPr>
        <w:lastRenderedPageBreak/>
        <w:t xml:space="preserve">per uccidersi, pensando che i prigionieri fossero fuggiti (At 16, 27). Chi ci separerà dunque dall'amore di Cristo? Forse la tribolazione, l'angoscia, la persecuzione, la fame, la nudità, il pericolo, la spada? (Rm 8, 35). Poiché essa è al servizio di Dio per il tuo bene. Ma se fai il male, allora temi, perché non invano essa porta la spada; è infatti al servizio di Dio per la giusta condanna di chi opera il male (Rm 13, 4). Prendete anche l'elmo della salvezza e la spada dello Spirito, cioè la parola di Dio (Ef 6, 17).  Infatti la parola di Dio è viva, efficace e più tagliente di ogni spada a doppio taglio; essa penetra fino al punto di divisione dell'anima e dello spirito, delle giunture e delle midolla e scruta i sentimenti e i pensieri del cuore (Eb 4, 12). </w:t>
      </w:r>
    </w:p>
    <w:p w14:paraId="5B2B3FC0"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Spensero la violenza del fuoco, scamparono al taglio della spada, trassero forza dalla loro debolezza, divennero forti in guerra, respinsero invasioni di stranieri (Eb 11, 34). Furono lapidati, torturati, segati, furono uccisi di spada, andarono in giro coperti di pelli di pecora e di capra, bisognosi, tribolati, maltrattati – (Eb 11, 37). Nella destra teneva sette stelle, dalla bocca gli usciva una spada affilata a doppio taglio e il suo volto somigliava al sole quando splende in tutta la sua forza (Ap 1, 16). All'angelo della Chiesa di Pèrgamo scrivi: Così parla Colui che ha la spada affilata a due tagli (Ap 2, 12). Ravvediti dunque; altrimenti verrò presto da te e combatterò contro di loro con la spada della mia bocca (Ap 2, 16). Allora uscì un altro cavallo, rosso fuoco. A colui che lo cavalcava fu dato potere di togliere la pace dalla terra perché si sgozzassero a vicenda e gli fu consegnata una grande spada (Ap 6, 4). </w:t>
      </w:r>
    </w:p>
    <w:p w14:paraId="25398BF5"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Ed ecco, mi apparve un cavallo verdastro. Colui che lo cavalcava si chiamava Morte e gli veniva dietro l'Inferno. Fu dato loro potere sopra la quarta parte della terra per sterminare con la spada, con la fame, con la peste e con le fiere della terra (Ap 6, 8), Colui che deve andare in prigionia, andrà in prigionia; colui che deve essere ucciso di spada di spada sia ucciso. In questo sta la costanza e la fede dei santi /Ap 13, 10). Per mezzo di questi prodigi, che le era permesso di compiere in presenza della bestia, sedusse gli abitanti della terra dicendo loro di erigere una statua alla bestia che era stata ferita dalla spada ma si era riavuta (Ap 13, 14). Dalla bocca gli esce una spada affilata per colpire con essa le genti. Egli le governerà con scettro di ferro e pigerà nel tino il vino dell'ira furiosa del Dio onnipotente (Ap 19, 15). Tutti gli altri furono uccisi dalla spada che usciva di bocca al Cavaliere; e tutti gli uccelli si saziarono delle loro carni (Ap 19, 21).</w:t>
      </w:r>
    </w:p>
    <w:p w14:paraId="2BBAFC5D"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La spada è arma che separa, divide, ma è anche arma che uccide, che dona morte. Come è possibile che Gesù che ama tanto l’uomo da morire in croce per lui, è venuto a portare spada sulla terra? È possibile perché Lui è venuto per portare la spada della Parola di Dio nella nella pienezza della sia verità. Ora la redenzione di Cristo è posta interamente nella fede nella sua Parola. Si crede e si vive la sua Parola, si prende la strada stretta. Non si crede e non si vive la sua Parola, si prende la strada larga. Ecco la divisione: le due strade sono opposte e contrarie. La strada stretta ha come meta da raggiungere il Paradiso. La strada larga ha come meta la Geenna del </w:t>
      </w:r>
      <w:r w:rsidRPr="00600D25">
        <w:rPr>
          <w:rFonts w:ascii="Arial" w:hAnsi="Arial" w:cs="Arial"/>
          <w:sz w:val="24"/>
          <w:szCs w:val="24"/>
        </w:rPr>
        <w:lastRenderedPageBreak/>
        <w:t xml:space="preserve">fuoco ed il fuoco di questa Geenna è un fuoco eterno e la morte è morte eterna. Sempre dobbiamo ricordarci che la Parola di Dio è Parola di vita, ma è anche Parola di morte. Oggi la Parola di Dio non è più ne Parola di vita e né Parola di morte. </w:t>
      </w:r>
    </w:p>
    <w:p w14:paraId="196D075F" w14:textId="77777777" w:rsidR="001C1D60" w:rsidRDefault="00600D25" w:rsidP="00600D25">
      <w:pPr>
        <w:jc w:val="both"/>
        <w:rPr>
          <w:rFonts w:ascii="Arial" w:hAnsi="Arial" w:cs="Arial"/>
          <w:sz w:val="24"/>
          <w:szCs w:val="24"/>
        </w:rPr>
      </w:pPr>
      <w:r w:rsidRPr="00600D25">
        <w:rPr>
          <w:rFonts w:ascii="Arial" w:hAnsi="Arial" w:cs="Arial"/>
          <w:sz w:val="24"/>
          <w:szCs w:val="24"/>
        </w:rPr>
        <w:t xml:space="preserve">Oggi sta accadendo invece che tutto il Vangelo è stato capovolto. Non esiste più la strada larga e la strada stretta, come non esiste più la porta larga e la porta stretta. Esiste solo la beatitudine eterna che è indistintamente per tutti. Non c’è più la spada della Parola. Abbiamo oggi creato una fede senza Parola e una Chiesa senza spada. Ora una fede senza Parola e una chiesa senza spada di certo non è la Chiesa di Cristo Gesù. In questa chiesa Dio non è Dio, Cristo Gesù non è Cristo Gesù, lo Spirito Santo non è lo Spirito Santo, il Vangelo non è il Vangelo, la Scrittura Sacra non è la Scrittura Sacra, le verità non sono le verità. Non essendoci la Parola neanche c’è la spada. Ma che forse si è nella pace? Mancando la Pace con Dio Padre, in Cristo, per opera dello Spirito Santo, mai potrà esserci pace con gli uomini, perché la pace è assenza del peccato e del vizio che è vera peste del cuore, della mente, dell’anima, del corpo. La pace con gli altri inizia con la pace con noi stessi. Inizia dalla nostra perfetta armonia tra anima, spirito, corpo. Quando si è senza peccato è allore che si è in pace con tutti. Ma non tutti sono in pace con noi. Non tutti sono in pace gli uni gli altri. Il peccato è guerra. Il visio  è guerra. Il peccato è morte. Il vizio è morte. </w:t>
      </w:r>
    </w:p>
    <w:p w14:paraId="2C53DC7D" w14:textId="5DBF92BB" w:rsidR="00600D25" w:rsidRPr="00600D25" w:rsidRDefault="00600D25" w:rsidP="00600D25">
      <w:pPr>
        <w:jc w:val="both"/>
        <w:rPr>
          <w:rFonts w:ascii="Arial" w:hAnsi="Arial" w:cs="Arial"/>
          <w:sz w:val="24"/>
          <w:szCs w:val="24"/>
        </w:rPr>
      </w:pPr>
      <w:r w:rsidRPr="00600D25">
        <w:rPr>
          <w:rFonts w:ascii="Arial" w:hAnsi="Arial" w:cs="Arial"/>
          <w:sz w:val="24"/>
          <w:szCs w:val="24"/>
        </w:rPr>
        <w:t>Che la Parola di Dio sia Parola di vita e Parola di morte, lo sappiamo già dal giorno della creazione dell’uomo. Ecco le prime parole che il Signore ha detto all’uomo subito dopo averlo creato e posto in quel giardino di delizie:</w:t>
      </w:r>
    </w:p>
    <w:p w14:paraId="283E6CDF"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(Gen 2,15-17). </w:t>
      </w:r>
    </w:p>
    <w:p w14:paraId="7DE36918"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Ecco come questa stessa verità è anche rivelata per bocca dell’Apostolo Paolo nella Seconda Lettera ai Corinzi:</w:t>
      </w:r>
    </w:p>
    <w:p w14:paraId="1843C5DE"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(2Cor 2,14-16). </w:t>
      </w:r>
    </w:p>
    <w:p w14:paraId="7B0A8AC5" w14:textId="77777777" w:rsidR="00600D25" w:rsidRPr="00600D25" w:rsidRDefault="00600D25" w:rsidP="00600D25">
      <w:pPr>
        <w:jc w:val="both"/>
        <w:rPr>
          <w:rFonts w:ascii="Arial" w:hAnsi="Arial" w:cs="Arial"/>
          <w:b/>
          <w:bCs/>
          <w:sz w:val="24"/>
          <w:szCs w:val="24"/>
        </w:rPr>
      </w:pPr>
      <w:r w:rsidRPr="00600D25">
        <w:rPr>
          <w:rFonts w:ascii="Arial" w:hAnsi="Arial" w:cs="Arial"/>
          <w:sz w:val="24"/>
          <w:szCs w:val="24"/>
        </w:rPr>
        <w:t>Ecco come questa verità è rivelata dallo Spirito Santo per bocca del Siracide:</w:t>
      </w:r>
    </w:p>
    <w:p w14:paraId="5E7A9F73"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Non dire: «A causa del Signore sono venuto meno»,  perché egli non fa quello che detesta. Non dire: «Egli mi ha tratto in errore», perché non ha bisogno di un peccatore. Il Signore odia ogni abominio: esso non è amato da quelli che lo temono.</w:t>
      </w:r>
    </w:p>
    <w:p w14:paraId="2143F098"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lastRenderedPageBreak/>
        <w:t xml:space="preserve">Da principio Dio creò l’uomo e lo lasciò in balìa del suo proprio volere. Se tu vuoi, puoi osservare i comandamenti; l’essere fedele dipende dalla tua buona volontà. </w:t>
      </w:r>
    </w:p>
    <w:p w14:paraId="4671CDB0"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Egli ti ha posto davanti fuoco e acqua: là dove vuoi tendi la tua mano. Davanti agli uomini stanno la vita e la morte: a ognuno sarà dato ciò che a lui piacerà.</w:t>
      </w:r>
    </w:p>
    <w:p w14:paraId="16ECA3F2"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Grande infatti è la sapienza del Signore; forte e potente, egli vede ogni cosa. I suoi occhi sono su coloro che lo temono, egli conosce ogni opera degli uomini. A nessuno ha comandato di essere empio e a nessuno ha dato il permesso di peccare (Sir 15,11-20). </w:t>
      </w:r>
    </w:p>
    <w:p w14:paraId="0F5A2793"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Ecco la spada della Parola di Dio: separa la vita dalla morte, la luce dalle tenebre, il paradiso dall’inferno, la verità dalla falsità, il vero Dio dai falsi dèi. Poi spetta a ogni uomo stendere la volontà è prendere ciò che vuole. Gesù non aggiunge nulla in ordine a questa verità nel suo Vangelo. Rivela però che la Parola della vita e della morte è la sua. È quella alla quale Lui ha dato compimento. Ecco come termina il Discorso della Montagna nel Capitolo VII del Vangelo secondo Matteo:</w:t>
      </w:r>
    </w:p>
    <w:p w14:paraId="10ACEFC6"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Entrate per la porta stretta, perché larga è la porta e spaziosa la via che conduce alla perdizione, e molti sono quelli che vi entrano. Quanto stretta è la porta e angusta la via che conduce alla vita, e pochi sono quelli che la trovano!</w:t>
      </w:r>
    </w:p>
    <w:p w14:paraId="55772957"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5779C11A"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7,13-14.21.27). </w:t>
      </w:r>
    </w:p>
    <w:p w14:paraId="74F1DBC2"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Ecco la spada della parola di Dio: separa la via della vita e la via della morte, la via della luce e la via della tenebre, la via del paradiso e la via dell’inferno, la via della gioia eterna e la via del lutto e del pianto eterno. Operata questa separazione, ogni uomo è chiamato a stendere la volontà e prendere ciò che desidera. Può prendere la vita eterna, ma può prendere anche la morte eterna. Adamo prese la morte, non la vita. Oggi anche il Cristo sta prendendo l’anti-vangelo e non il Vangelo. </w:t>
      </w:r>
    </w:p>
    <w:p w14:paraId="7D888F18"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 </w:t>
      </w:r>
    </w:p>
    <w:p w14:paraId="7AE68207" w14:textId="77777777" w:rsidR="00600D25" w:rsidRPr="00600D25" w:rsidRDefault="00600D25" w:rsidP="00600D25">
      <w:pPr>
        <w:jc w:val="both"/>
        <w:rPr>
          <w:rFonts w:ascii="Arial" w:hAnsi="Arial" w:cs="Arial"/>
          <w:b/>
          <w:bCs/>
          <w:sz w:val="24"/>
          <w:szCs w:val="24"/>
        </w:rPr>
      </w:pPr>
      <w:bookmarkStart w:id="48" w:name="_Hlk210046257"/>
      <w:r w:rsidRPr="00600D25">
        <w:rPr>
          <w:rFonts w:ascii="Arial" w:hAnsi="Arial" w:cs="Arial"/>
          <w:b/>
          <w:bCs/>
          <w:sz w:val="24"/>
          <w:szCs w:val="24"/>
        </w:rPr>
        <w:lastRenderedPageBreak/>
        <w:t>Sono infatti venuto a separare l’uomo da suo padre e la figlia da sua madre e la nuora da sua suocera; e nemici dell’uomo saranno quelli della sua casa.</w:t>
      </w:r>
    </w:p>
    <w:bookmarkEnd w:id="48"/>
    <w:p w14:paraId="78173F8D" w14:textId="77777777" w:rsidR="00600D25" w:rsidRPr="00600D25" w:rsidRDefault="00600D25" w:rsidP="00600D25">
      <w:pPr>
        <w:jc w:val="both"/>
        <w:rPr>
          <w:rFonts w:ascii="Arial" w:hAnsi="Arial" w:cs="Arial"/>
          <w:i/>
          <w:iCs/>
          <w:sz w:val="24"/>
          <w:szCs w:val="24"/>
        </w:rPr>
      </w:pPr>
      <w:r w:rsidRPr="00600D25">
        <w:rPr>
          <w:rFonts w:ascii="Arial" w:hAnsi="Arial" w:cs="Arial"/>
          <w:sz w:val="24"/>
          <w:szCs w:val="24"/>
        </w:rPr>
        <w:t xml:space="preserve">Ecco ora come Gesù opera questa separazione. Prima di tutto viene affermato che Lui è venuto per separare. Lui è venuto perché mandato dal Padre. È stata mandato dal Padre per dare compimento a ogni sua Parola precedentemente data agli uomini e contenuta nelle Scritture Profetiche. Gesù annuncia la Parola, proclama il suo Vangelo. Quanti credono. si incamminano sulla via della vita, quanti non credono rimangono sulla via della morte. Poiché in una stessa casa uno può credere e l’altro può rifiutarsi di credere, il padre che crede prende la via della vita, la figlia che non crede rimane sulla via della morte. E così anche tra nuora e suocera. Le Parole di Gesù non aggiungono, confermano tutte le Parole del Padre: </w:t>
      </w:r>
      <w:r w:rsidRPr="00600D25">
        <w:rPr>
          <w:rFonts w:ascii="Arial" w:hAnsi="Arial" w:cs="Arial"/>
          <w:i/>
          <w:iCs/>
          <w:sz w:val="24"/>
          <w:szCs w:val="24"/>
        </w:rPr>
        <w:t>“Sono infatti venuto a separare l’uomo da suo padre e la figlia da sua madre e la nuora da sua suocera; e nemici dell’uomo saranno quelli della sua casa”.</w:t>
      </w:r>
    </w:p>
    <w:p w14:paraId="2EEDEB8D"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Queste ultime parole sono attinte dal profeta Michea. Questo profeta ci rivela lo sfacelo spirituale e morale nel quale vive il popolo di Dio. Questo popolo chiamato da Dio a essere il popolo della vita, per la sua disobbedienza si è trasformato nel popolo della morte. Ecco qualche Parola di questo Profeta:</w:t>
      </w:r>
    </w:p>
    <w:p w14:paraId="78724647"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Io dissi: «Ascoltate, capi di Giacobbe, voi governanti della casa d’Israele: Non spetta forse a voi conoscere la giustizia?».</w:t>
      </w:r>
    </w:p>
    <w:p w14:paraId="52FF0BA0"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Nemici del bene e amanti del male, voi togliete loro la pelle di dosso e la carne dalle ossa. Divorano la carne del mio popolo e gli strappano la pelle di dosso, ne rompono le ossa e lo fanno a pezzi, come carne in una pentola, come lesso in un calderone.</w:t>
      </w:r>
    </w:p>
    <w:p w14:paraId="1D6DE074"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Allora grideranno al Signore, ma egli non risponderà; nasconderà loro la faccia, in quel tempo, perché hanno compiuto azioni malvagie. </w:t>
      </w:r>
    </w:p>
    <w:p w14:paraId="1B488820"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Così dice il Signore contro i profeti che fanno traviare il mio popolo, che annunciano la pace se hanno qualcosa tra i denti da mordere, ma a chi non mette loro niente in bocca dichiarano la guerra. Quindi, per voi sarà notte invece di visioni, tenebre per voi invece di responsi. Il sole tramonterà su questi profeti e oscuro si farà il giorno su di loro. I veggenti saranno ricoperti di vergogna e gli indovini arrossiranno; si copriranno tutti il labbro, perché non hanno risposta da Dio.</w:t>
      </w:r>
    </w:p>
    <w:p w14:paraId="489B0020"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Mentre io sono pieno di forza, dello spirito del Signore, di giustizia e di coraggio, per annunciare a Giacobbe le sue colpe, a Israele il suo peccato.</w:t>
      </w:r>
    </w:p>
    <w:p w14:paraId="7D60B6EB"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Udite questo, dunque, capi della casa di Giacobbe, governanti della casa d’Israele, che aborrite la giustizia e storcete quanto è retto, che costruite Sion sul sangue e Gerusalemme con il sopruso; i suoi capi giudicano in vista dei regali, i suoi sacerdoti insegnano per lucro, i suoi profeti danno oracoli per denaro.  Osano appoggiarsi al Signore dicendo: «Non è forse il Signore in mezzo a noi? Non ci coglierà alcun </w:t>
      </w:r>
      <w:r w:rsidRPr="00600D25">
        <w:rPr>
          <w:rFonts w:ascii="Arial" w:hAnsi="Arial" w:cs="Arial"/>
          <w:i/>
          <w:iCs/>
          <w:sz w:val="24"/>
          <w:szCs w:val="24"/>
        </w:rPr>
        <w:lastRenderedPageBreak/>
        <w:t>male». Perciò, per causa vostra, Sion sarà arata come un campo e Gerusalemme diverrà un mucchio di rovine, il monte del tempio un’altura boscosa (Mi 3,1-12).</w:t>
      </w:r>
    </w:p>
    <w:p w14:paraId="025659C6"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w:t>
      </w:r>
    </w:p>
    <w:p w14:paraId="45BEB2E8"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Le loro mani sono pronte per il male: il principe avanza pretese, il giudice si lascia comprare, il grande manifesta la cupidigia, e così distorcono tutto.</w:t>
      </w:r>
    </w:p>
    <w:p w14:paraId="3FE24E0B"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Il migliore di loro è come un rovo, il più retto una siepe di spine. Nel giorno predetto dalle tue sentinelle,  il tuo castigo è giunto, adesso è il loro smarrimento.</w:t>
      </w:r>
    </w:p>
    <w:p w14:paraId="67D8CBB8"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Non credete all’amico, non fidatevi del compagno. Custodisci le porte della tua bocca davanti a colei che riposa sul tuo petto. Il figlio insulta suo padre, la figlia si rivolta contro la madre, la nuora contro la suocera e i nemici dell’uomo sono quelli di casa sua.</w:t>
      </w:r>
    </w:p>
    <w:p w14:paraId="030C35E1"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Ma io volgo lo sguardo al Signore, spero nel Dio della mia salvezza, il mio Dio mi esaudirà. Non gioire di me, o mia nemica! Se sono caduta, mi rialzerò; se siedo nelle tenebre, il Signore sarà la mia luce. Sopporterò lo sdegno del Signore perché ho peccato contro di lui, finché egli tratti la mia causa e ristabilisca il mio diritto, finché mi faccia uscire alla luce e io veda la sua giustizia.</w:t>
      </w:r>
    </w:p>
    <w:p w14:paraId="067B98A9"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La mia nemica lo vedrà e sarà coperta di vergogna, lei che mi diceva: «Dov’è il Signore, tuo Dio?». I miei occhi gioiranno nel vederla: sarà calpestata come fango della strada. È il giorno in cui le tue mura saranno riedificate; in quel giorno più ampi saranno i tuoi confini. In quel giorno si verrà a te dall’Assiria fino alle città dell’Egitto, dall’Egitto fino al Fiume, da mare a mare, da monte a monte. La terra diventerà un deserto a causa dei suoi abitanti, per il frutto delle loro azioni.</w:t>
      </w:r>
    </w:p>
    <w:p w14:paraId="4E9C4D68"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Pasci il tuo popolo con la tua verga, il gregge della tua eredità, che sta solitario nella foresta tra fertili campagne; pascolino in Basan e in Gàlaad come nei tempi antichi. Come quando sei uscito dalla terra d’Egitto, mostraci cose prodigiose. Vedranno le genti e resteranno deluse di tutta la loro potenza. Si porranno la mano sulla bocca, i loro orecchi ne resteranno assorditi.</w:t>
      </w:r>
    </w:p>
    <w:p w14:paraId="5D528096"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Leccheranno la polvere come il serpente, come i rettili della terra; usciranno tremanti dai loro nascondigli, trepideranno e di te avranno timore. Quale dio è come te, che toglie l’iniquità e perdona il peccato al resto della sua eredità? Egli non serba per sempre la sua ira, ma si compiace di manifestare il suo amore.</w:t>
      </w:r>
    </w:p>
    <w:p w14:paraId="411BE80A" w14:textId="77777777" w:rsidR="00600D25" w:rsidRPr="00600D25" w:rsidRDefault="00600D25" w:rsidP="00600D25">
      <w:pPr>
        <w:jc w:val="both"/>
        <w:rPr>
          <w:rFonts w:ascii="Arial" w:hAnsi="Arial" w:cs="Arial"/>
          <w:i/>
          <w:iCs/>
          <w:sz w:val="24"/>
          <w:szCs w:val="24"/>
        </w:rPr>
      </w:pPr>
      <w:r w:rsidRPr="00600D25">
        <w:rPr>
          <w:rFonts w:ascii="Arial" w:hAnsi="Arial" w:cs="Arial"/>
          <w:i/>
          <w:iCs/>
          <w:sz w:val="24"/>
          <w:szCs w:val="24"/>
        </w:rPr>
        <w:t xml:space="preserve">Egli tornerà ad avere pietà di noi, calpesterà le nostre colpe. Tu getterai in fondo al mare tutti i nostri peccati. Conserverai a Giacobbe la tua fedeltà, ad Abramo il tuo amore, come hai giurato ai nostri padri fin dai tempi antichi (Mi 7,1-20). </w:t>
      </w:r>
    </w:p>
    <w:p w14:paraId="66A19089"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lastRenderedPageBreak/>
        <w:t xml:space="preserve">Anche la Chiesa oggi, da popolo della vita lo si vuole trasformare in popolo della morte, da popolo della luce in popolo delle tenebre, da popolo della grazia in popolo del peccato, da popolo di Dio in popolo di Satana. </w:t>
      </w:r>
    </w:p>
    <w:p w14:paraId="5F32CDDB" w14:textId="77777777" w:rsidR="00600D25" w:rsidRPr="00600D25" w:rsidRDefault="00600D25" w:rsidP="00600D25">
      <w:pPr>
        <w:jc w:val="both"/>
        <w:rPr>
          <w:rFonts w:ascii="Arial" w:hAnsi="Arial" w:cs="Arial"/>
          <w:b/>
          <w:bCs/>
          <w:sz w:val="24"/>
          <w:szCs w:val="24"/>
        </w:rPr>
      </w:pPr>
    </w:p>
    <w:p w14:paraId="3B102E97" w14:textId="77777777" w:rsidR="00600D25" w:rsidRPr="00600D25" w:rsidRDefault="00600D25" w:rsidP="00600D25">
      <w:pPr>
        <w:jc w:val="both"/>
        <w:rPr>
          <w:rFonts w:ascii="Arial" w:hAnsi="Arial" w:cs="Arial"/>
          <w:b/>
          <w:bCs/>
          <w:sz w:val="24"/>
          <w:szCs w:val="24"/>
        </w:rPr>
      </w:pPr>
      <w:bookmarkStart w:id="49" w:name="_Hlk210046367"/>
      <w:bookmarkStart w:id="50" w:name="_Hlk210046275"/>
      <w:r w:rsidRPr="00600D25">
        <w:rPr>
          <w:rFonts w:ascii="Arial" w:hAnsi="Arial" w:cs="Arial"/>
          <w:b/>
          <w:bCs/>
          <w:sz w:val="24"/>
          <w:szCs w:val="24"/>
        </w:rPr>
        <w:t xml:space="preserve">Chi ama padre o madre più di me, non è degno di me; chi ama figlio o figlia più di me, non è degno di me; chi non prende la propria croce e non mi segue, non è degno di me. </w:t>
      </w:r>
    </w:p>
    <w:bookmarkEnd w:id="49"/>
    <w:p w14:paraId="76D81D23"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Ecco ancora la spada che viene a separare e a dividere: l’amore per Cristo Gesù è il solo vero amore. Nell’amore di Cristo ogni altro amore diviene vero. Si ama Cristo e in Cristo, con Cristo, per Cristo si ama il Padre e lo Spirito Santo. Si ama la Vergine  Maria. Si amano gli Angeli e i Santi del cielo. Si ama l’uomo. Se Cristo non è amato, neanche l’uomo è amato. Né si può mettere in parallelo l’amore per Cristo e l’amore per l’uomo. Neanche si può prima amare il padre o la madre e altre persone ponendo questo amore prima dell’amore per Cristo Gesù. L’amore per Cristo, che è obbedienza a ogni sua Parola, è la croce che ogni uomo è chiamato a prendere, se vuole seguire Cristo Gesù. Altrimenti non si è degni di Lui. Le Parole di Gesù sono più splendenti della luce del sole: </w:t>
      </w:r>
      <w:r w:rsidRPr="00600D25">
        <w:rPr>
          <w:rFonts w:ascii="Arial" w:hAnsi="Arial" w:cs="Arial"/>
          <w:i/>
          <w:iCs/>
          <w:sz w:val="24"/>
          <w:szCs w:val="24"/>
        </w:rPr>
        <w:t xml:space="preserve">“Chi ama padre o madre più di me, non è degno di me; chi ama figlio o figlia più di me, non è degno di me; chi non prende la propria croce e non mi segue, non è degno di me”. </w:t>
      </w:r>
      <w:r w:rsidRPr="00600D25">
        <w:rPr>
          <w:rFonts w:ascii="Arial" w:hAnsi="Arial" w:cs="Arial"/>
          <w:sz w:val="24"/>
          <w:szCs w:val="24"/>
        </w:rPr>
        <w:t>Dinanzi alla Parola di Gesù, alla quale va data piena obbedienza sull’esempio che ci ha lasciato Cristo Signore, c’è solo la Parola del Signore, Non c’è madre, non c’è padre, non c’è figlio, non c’è figlia, non ci sono altre parole, Se altre parole sono prima della Parola di Gesù, non si è degni di Gesù. Se una persona o una cosa viene prima di Gesù, non si è degno di Gesù. Si ama Gesù se si obbedisce a ogni sua Parola con l’amore e la verità versati nel nostro cuore dallo Spirito Santo, e in Gesù, con Gesù, per Gesù, si ama tutto il cielo e tutta la terra. Come la vita di Cristo fu obbedienza alla Parola del Padre fino alla morte di croce, così la vita di ogni discepolo di Gesù deve essere obbedienza a ogni Parola di Gesù. Si ama obbedendo, si obbedisce amando. Ogni amore sia per Cristo Gesù e sia per ogni uomo è il frutto dell’obbedienza alla Parola di Gesù. L’obbedienza è la croce quotidiana da portare. Senza obbedienza non c’è sequela.</w:t>
      </w:r>
    </w:p>
    <w:p w14:paraId="5BE2B017" w14:textId="77777777" w:rsidR="00600D25" w:rsidRPr="00600D25" w:rsidRDefault="00600D25" w:rsidP="00600D25">
      <w:pPr>
        <w:jc w:val="both"/>
        <w:rPr>
          <w:rFonts w:ascii="Arial" w:hAnsi="Arial" w:cs="Arial"/>
          <w:b/>
          <w:bCs/>
          <w:sz w:val="24"/>
          <w:szCs w:val="24"/>
        </w:rPr>
      </w:pPr>
    </w:p>
    <w:p w14:paraId="228A3D3F" w14:textId="77777777" w:rsidR="00600D25" w:rsidRPr="00600D25" w:rsidRDefault="00600D25" w:rsidP="00600D25">
      <w:pPr>
        <w:jc w:val="both"/>
        <w:rPr>
          <w:rFonts w:ascii="Arial" w:hAnsi="Arial" w:cs="Arial"/>
          <w:b/>
          <w:bCs/>
          <w:sz w:val="24"/>
          <w:szCs w:val="24"/>
        </w:rPr>
      </w:pPr>
      <w:bookmarkStart w:id="51" w:name="_Hlk210046386"/>
      <w:r w:rsidRPr="00600D25">
        <w:rPr>
          <w:rFonts w:ascii="Arial" w:hAnsi="Arial" w:cs="Arial"/>
          <w:b/>
          <w:bCs/>
          <w:sz w:val="24"/>
          <w:szCs w:val="24"/>
        </w:rPr>
        <w:t>Chi avrà tenuto per sé la propria vita, la perderà, e chi avrà perduto la propria vita per causa mia, la troverà.</w:t>
      </w:r>
    </w:p>
    <w:bookmarkEnd w:id="50"/>
    <w:bookmarkEnd w:id="51"/>
    <w:p w14:paraId="2C5C5A07" w14:textId="77777777" w:rsidR="00600D25" w:rsidRPr="00600D25" w:rsidRDefault="00600D25" w:rsidP="00600D25">
      <w:pPr>
        <w:jc w:val="both"/>
        <w:rPr>
          <w:rFonts w:ascii="Arial" w:hAnsi="Arial" w:cs="Arial"/>
          <w:sz w:val="24"/>
          <w:szCs w:val="24"/>
        </w:rPr>
      </w:pPr>
      <w:r w:rsidRPr="00600D25">
        <w:rPr>
          <w:rFonts w:ascii="Arial" w:hAnsi="Arial" w:cs="Arial"/>
          <w:sz w:val="24"/>
          <w:szCs w:val="24"/>
        </w:rPr>
        <w:t xml:space="preserve">Quando la vita è tenuta per sé? Quando essa è posta nella nostra volontà. Quando la nostra vita è posta nella nostra volontà, essa è vita persa, perché è vita consegnata alla morte. Quando la vita è perduta per causa di Gesù? Quando la si consegna alla sua Parola. Quando la vita viene consumata dall’obbedienza alla Parola di Gesù, da questa consumazione nasce la vita eterna. Anche queste Parole </w:t>
      </w:r>
      <w:r w:rsidRPr="00600D25">
        <w:rPr>
          <w:rFonts w:ascii="Arial" w:hAnsi="Arial" w:cs="Arial"/>
          <w:sz w:val="24"/>
          <w:szCs w:val="24"/>
        </w:rPr>
        <w:lastRenderedPageBreak/>
        <w:t xml:space="preserve">di Gesù vanno lette con l’obbedienza e la non obbedienza alla Parola: </w:t>
      </w:r>
      <w:r w:rsidRPr="00600D25">
        <w:rPr>
          <w:rFonts w:ascii="Arial" w:hAnsi="Arial" w:cs="Arial"/>
          <w:i/>
          <w:iCs/>
          <w:sz w:val="24"/>
          <w:szCs w:val="24"/>
        </w:rPr>
        <w:t xml:space="preserve">“Chi avrà tenuto per sé la propria vita, la perderà, e chi avrà perduto la propria vita per causa mia, la troverà”. </w:t>
      </w:r>
      <w:r w:rsidRPr="00600D25">
        <w:rPr>
          <w:rFonts w:ascii="Arial" w:hAnsi="Arial" w:cs="Arial"/>
          <w:sz w:val="24"/>
          <w:szCs w:val="24"/>
        </w:rPr>
        <w:t xml:space="preserve">Gesù ha perso la sua vita sulla croce nell’obbedienza alla Parola del Padre. Il Padre gliel’ha data gloriosa, incorruttibile, immortale, spirituale. Noi perdiamo la vita sulla croce dell’obbedienza alla Parola di Cristo Gesù. Cristo Gesù darà a noi la stessa vita, nella sua vita, che il Padre ha dato a Lui: vita gloriosa, spirituale, incorruttibile, immortale. Solo chi si perde nell’obbedienza per l’obbedienza alla Parola, sarà risuscitato nella gloriosa risurrezione di Gesù. Oggi, purtroppo, questo altissimo mistero di vita e di morte, di obbedienza e di disobbedienza, di luce e di tenebre, di amore e di non amore, è stato bandito dalla vita di quanti si dicono discepoli di Gesù. Ormai la Chiesa è governata dal pensiero del mondo, e, peggio ancora, dal pensiero di Satana. Urge che il cristiano si svegli da questo torpore e da questo sonno di morte. </w:t>
      </w:r>
    </w:p>
    <w:p w14:paraId="6DF68499" w14:textId="77777777" w:rsidR="00600D25" w:rsidRPr="00600D25" w:rsidRDefault="00600D25" w:rsidP="00600D25">
      <w:pPr>
        <w:jc w:val="both"/>
        <w:rPr>
          <w:rFonts w:ascii="Arial" w:hAnsi="Arial" w:cs="Arial"/>
          <w:b/>
          <w:bCs/>
          <w:sz w:val="24"/>
          <w:szCs w:val="24"/>
        </w:rPr>
      </w:pPr>
    </w:p>
    <w:p w14:paraId="2549DB6B" w14:textId="77777777" w:rsidR="00600D25" w:rsidRPr="00600D25" w:rsidRDefault="00600D25" w:rsidP="00600D25">
      <w:pPr>
        <w:pStyle w:val="Titolo2"/>
      </w:pPr>
      <w:bookmarkStart w:id="52" w:name="_Toc210046539"/>
      <w:bookmarkStart w:id="53" w:name="_Toc212557285"/>
      <w:r w:rsidRPr="00600D25">
        <w:t>Chi accoglie voi accoglie me, e chi accoglie me accoglie colui che mi ha mandato.</w:t>
      </w:r>
      <w:bookmarkEnd w:id="52"/>
      <w:bookmarkEnd w:id="53"/>
    </w:p>
    <w:p w14:paraId="1D7358D6" w14:textId="77777777" w:rsidR="00600D25" w:rsidRPr="00600D25" w:rsidRDefault="00600D25" w:rsidP="00600D25">
      <w:pPr>
        <w:spacing w:after="120" w:line="240" w:lineRule="auto"/>
        <w:jc w:val="both"/>
        <w:rPr>
          <w:rFonts w:ascii="Arial" w:hAnsi="Arial" w:cs="Arial"/>
          <w:b/>
          <w:bCs/>
          <w:sz w:val="24"/>
          <w:szCs w:val="24"/>
        </w:rPr>
      </w:pPr>
    </w:p>
    <w:p w14:paraId="6D23CFB9" w14:textId="77777777" w:rsidR="00600D25" w:rsidRPr="00600D25" w:rsidRDefault="00600D25" w:rsidP="00600D25">
      <w:pPr>
        <w:spacing w:after="120" w:line="240" w:lineRule="auto"/>
        <w:jc w:val="both"/>
        <w:rPr>
          <w:rFonts w:ascii="Arial" w:hAnsi="Arial" w:cs="Arial"/>
          <w:b/>
          <w:bCs/>
          <w:sz w:val="24"/>
          <w:szCs w:val="24"/>
        </w:rPr>
      </w:pPr>
      <w:r w:rsidRPr="00600D25">
        <w:rPr>
          <w:rFonts w:ascii="Arial" w:hAnsi="Arial" w:cs="Arial"/>
          <w:b/>
          <w:bCs/>
          <w:sz w:val="24"/>
          <w:szCs w:val="24"/>
        </w:rPr>
        <w:t xml:space="preserve">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10,1-42). </w:t>
      </w:r>
    </w:p>
    <w:p w14:paraId="11E4DF13" w14:textId="77777777" w:rsidR="00600D25" w:rsidRPr="00600D25" w:rsidRDefault="00600D25" w:rsidP="00600D25">
      <w:pPr>
        <w:spacing w:after="120" w:line="240" w:lineRule="auto"/>
        <w:jc w:val="both"/>
        <w:rPr>
          <w:rFonts w:ascii="Arial" w:hAnsi="Arial" w:cs="Arial"/>
          <w:b/>
          <w:bCs/>
          <w:sz w:val="24"/>
          <w:szCs w:val="24"/>
        </w:rPr>
      </w:pPr>
      <w:bookmarkStart w:id="54" w:name="_Hlk210046456"/>
    </w:p>
    <w:p w14:paraId="144EA0EA" w14:textId="77777777" w:rsidR="00600D25" w:rsidRPr="00600D25" w:rsidRDefault="00600D25" w:rsidP="00600D25">
      <w:pPr>
        <w:spacing w:after="120" w:line="240" w:lineRule="auto"/>
        <w:jc w:val="both"/>
        <w:rPr>
          <w:rFonts w:ascii="Arial" w:hAnsi="Arial" w:cs="Arial"/>
          <w:b/>
          <w:bCs/>
          <w:sz w:val="24"/>
          <w:szCs w:val="24"/>
        </w:rPr>
      </w:pPr>
      <w:r w:rsidRPr="00600D25">
        <w:rPr>
          <w:rFonts w:ascii="Arial" w:hAnsi="Arial" w:cs="Arial"/>
          <w:b/>
          <w:bCs/>
          <w:sz w:val="24"/>
          <w:szCs w:val="24"/>
        </w:rPr>
        <w:t xml:space="preserve">Chi accoglie voi accoglie me, e chi accoglie me accoglie colui che mi ha mandato. </w:t>
      </w:r>
    </w:p>
    <w:p w14:paraId="277FEFA6" w14:textId="77777777" w:rsidR="00600D25" w:rsidRPr="00600D25" w:rsidRDefault="00600D25" w:rsidP="00600D25">
      <w:pPr>
        <w:spacing w:after="120" w:line="240" w:lineRule="auto"/>
        <w:jc w:val="both"/>
        <w:rPr>
          <w:rFonts w:ascii="Arial" w:hAnsi="Arial" w:cs="Arial"/>
          <w:sz w:val="24"/>
          <w:szCs w:val="24"/>
        </w:rPr>
      </w:pPr>
      <w:r w:rsidRPr="00600D25">
        <w:rPr>
          <w:rFonts w:ascii="Arial" w:hAnsi="Arial" w:cs="Arial"/>
          <w:sz w:val="24"/>
          <w:szCs w:val="24"/>
        </w:rPr>
        <w:t xml:space="preserve">Ecco ora la conclusione del Discorso Missionario di Gesù Signore. Anche queste Parole di Gesù vanno lette e comprese nella purissima luce della verità, della sapienza, della scienza dello Spirito Santo. Proviamo a leggere queste Parole partendo dal Padre: </w:t>
      </w:r>
      <w:r w:rsidRPr="00600D25">
        <w:rPr>
          <w:rFonts w:ascii="Arial" w:hAnsi="Arial" w:cs="Arial"/>
          <w:i/>
          <w:iCs/>
          <w:sz w:val="24"/>
          <w:szCs w:val="24"/>
        </w:rPr>
        <w:t xml:space="preserve">“Chi accoglie voi accoglie me, e chi accoglie me accoglie colui che mi ha mandato”. </w:t>
      </w:r>
      <w:r w:rsidRPr="00600D25">
        <w:rPr>
          <w:rFonts w:ascii="Arial" w:hAnsi="Arial" w:cs="Arial"/>
          <w:sz w:val="24"/>
          <w:szCs w:val="24"/>
        </w:rPr>
        <w:t xml:space="preserve">Il Padre ha mandato Cristo. Cristo ha accolto la volontà del Padre donando a essa piena obbedienza. Quale Cristo gli Apostoli o i Dodici o i discepoli hanno accolto? Hanno accolto il Cristo obbediente al Padre. Cristo Gesù manda i suoi Apostoli nel mondo, in mezzo agli uomini. Quali Apostoli gli uomini hanno accolto? Gli Apostoli in tutto obbedienti a Cristo Gesù, che è l’obbediente al Padre. Quando chi accoglie gli Apostoli accoglie Cristo Gesù? Quando gli Apostoli sono in tutto obbedienti a Cristo Gesù allo stesso modo che Gesù è obbediente al Padre. Se gli Apostoli non sono disobbedienti a Cristo, accogliendo loro non si accoglie Cristo, perché non si accoglie la Parola di Cristo.  Cristo Gesù ha accolto </w:t>
      </w:r>
      <w:r w:rsidRPr="00600D25">
        <w:rPr>
          <w:rFonts w:ascii="Arial" w:hAnsi="Arial" w:cs="Arial"/>
          <w:sz w:val="24"/>
          <w:szCs w:val="24"/>
        </w:rPr>
        <w:lastRenderedPageBreak/>
        <w:t>la Parola del Padre. Gli Apostoli hanno accolto la Parola di Cristo. Chi accoglie gli Apostoli, accoglie la Parola di Cristo, accoglie la Parola del Padre. L’accoglienza è della Parola. Se la Parola non è accolta, neanche Cristo è accolto e neppure il Padre. Ecco come queste verità è manifestata da Gesù nel Vangelo secondo Giovanni:</w:t>
      </w:r>
    </w:p>
    <w:p w14:paraId="72198772"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t xml:space="preserve">Chi accoglie i miei comandamenti e li osserva, questi è colui che mi ama. Chi ama me sarà amato dal Padre mio e anch’io lo amerò e mi manifesterò a lui». 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 (Gv 14,21-24). </w:t>
      </w:r>
    </w:p>
    <w:p w14:paraId="586E1FF1" w14:textId="77777777" w:rsidR="00600D25" w:rsidRPr="00600D25" w:rsidRDefault="00600D25" w:rsidP="00600D25">
      <w:pPr>
        <w:spacing w:after="120" w:line="240" w:lineRule="auto"/>
        <w:jc w:val="both"/>
        <w:rPr>
          <w:rFonts w:ascii="Arial" w:hAnsi="Arial" w:cs="Arial"/>
          <w:sz w:val="24"/>
          <w:szCs w:val="24"/>
        </w:rPr>
      </w:pPr>
      <w:r w:rsidRPr="00600D25">
        <w:rPr>
          <w:rFonts w:ascii="Arial" w:hAnsi="Arial" w:cs="Arial"/>
          <w:sz w:val="24"/>
          <w:szCs w:val="24"/>
        </w:rPr>
        <w:t>Ecco ora un ammonimento dell’Apostolo Giacomo in ordine alla Parola:</w:t>
      </w:r>
    </w:p>
    <w:bookmarkEnd w:id="54"/>
    <w:p w14:paraId="13CC4063"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t xml:space="preserve">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(Gc 1,19-25). </w:t>
      </w:r>
    </w:p>
    <w:p w14:paraId="1DCED5A8" w14:textId="77777777" w:rsidR="00600D25" w:rsidRPr="00600D25" w:rsidRDefault="00600D25" w:rsidP="00600D25">
      <w:pPr>
        <w:spacing w:after="120" w:line="240" w:lineRule="auto"/>
        <w:jc w:val="both"/>
        <w:rPr>
          <w:rFonts w:ascii="Arial" w:hAnsi="Arial" w:cs="Arial"/>
          <w:sz w:val="24"/>
          <w:szCs w:val="24"/>
        </w:rPr>
      </w:pPr>
      <w:r w:rsidRPr="00600D25">
        <w:rPr>
          <w:rFonts w:ascii="Arial" w:hAnsi="Arial" w:cs="Arial"/>
          <w:sz w:val="24"/>
          <w:szCs w:val="24"/>
        </w:rPr>
        <w:t>La fede non è solo ascolto della Parola di Cristo Gesù. La fede è obbedienza alla Parola di Cristo Gesù, è obbedienza alla Parola di Dio. L’ascolto che diviene obbedienza è la via per la trasformazione della storia da storia di morte in storia di vita. da storia di tenebre in storia di luce, da storia di disperazione in storia di speranza. Ecco gli uomini che hanno trasformato la storia di morte in storia di vita, nell’insegnamento e nella luce che vengono a noi dalla Lettera agli Ebrei:</w:t>
      </w:r>
    </w:p>
    <w:p w14:paraId="22E750A5"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t>La fede è fondamento di ciò che si spera e prova di ciò che non si vede. Per questa fede i nostri antenati sono stati approvati da Dio.</w:t>
      </w:r>
    </w:p>
    <w:p w14:paraId="1F0D8FC7"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t>Per fede, noi sappiamo che i mondi furono formati dalla parola di Dio, sicché dall’invisibile ha preso origine il mondo visibile.</w:t>
      </w:r>
    </w:p>
    <w:p w14:paraId="665183DB"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t>Per fede, Abele offrì a Dio un sacrificio migliore di quello di Caino e in base ad essa fu dichiarato giusto, avendo Dio attestato di gradire i suoi doni; per essa, benché morto, parla ancora.</w:t>
      </w:r>
    </w:p>
    <w:p w14:paraId="603C5C19"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06A6085F"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lastRenderedPageBreak/>
        <w:t>Per fede, Noè, avvertito di cose che ancora non si vedevano, preso da sacro timore, costruì un’arca per la salvezza della sua famiglia; e per questa fede condannò il mondo e ricevette in eredità la giustizia secondo la fede.</w:t>
      </w:r>
    </w:p>
    <w:p w14:paraId="2A9BDD75"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t>Per fede, Abramo, chiamato da Dio, obbedì partendo per un luogo che doveva ricevere in eredità, e partì senza sapere dove andava.</w:t>
      </w:r>
    </w:p>
    <w:p w14:paraId="388BAD24"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617E1D89"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3E3FFA58"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3773D930"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725FCA65"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t>Per fede, Isacco benedisse Giacobbe ed Esaù anche in vista di beni futuri.</w:t>
      </w:r>
    </w:p>
    <w:p w14:paraId="5FE47B3A"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t>Per fede, Giacobbe, morente, benedisse ciascuno dei figli di Giuseppe e si prostrò, appoggiandosi sull’estremità del bastone.</w:t>
      </w:r>
    </w:p>
    <w:p w14:paraId="5B5847B2"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t>Per fede, Giuseppe, alla fine della vita, si ricordò dell’esodo dei figli d’Israele e diede disposizioni circa le proprie ossa.</w:t>
      </w:r>
    </w:p>
    <w:p w14:paraId="64C35985"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t>Per fede, Mosè, appena nato, fu tenuto nascosto per tre mesi dai suoi genitori, perché videro che il bambino era bello; e non ebbero paura dell’editto del re.</w:t>
      </w:r>
    </w:p>
    <w:p w14:paraId="354E25B3"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12090A77"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t>Per fede, egli lasciò l’Egitto, senza temere l’ira del re; infatti rimase saldo, come se vedesse l’invisibile.</w:t>
      </w:r>
    </w:p>
    <w:p w14:paraId="7FE320D0"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t>Per fede, egli celebrò la Pasqua e fece l’aspersione del sangue, perché colui che sterminava i primogeniti non toccasse quelli degli Israeliti.</w:t>
      </w:r>
    </w:p>
    <w:p w14:paraId="476EC47F"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lastRenderedPageBreak/>
        <w:t>Per fede, essi passarono il Mar Rosso come fosse terra asciutta. Quando gli Egiziani tentarono di farlo, vi furono inghiottiti.</w:t>
      </w:r>
    </w:p>
    <w:p w14:paraId="7F751C91"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t>Per fede, caddero le mura di Gerico, dopo che ne avevano fatto il giro per sette giorni.</w:t>
      </w:r>
    </w:p>
    <w:p w14:paraId="4AD5DE1C"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t>Per fede, Raab, la prostituta, non perì con gli increduli, perché aveva accolto con benevolenza gli esploratori.</w:t>
      </w:r>
    </w:p>
    <w:p w14:paraId="09B6C6B2"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43F14B11"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t>Tutti costoro, pur essendo stati approvati a causa della loro fede, non ottennero ciò che era stato loro promesso: Dio infatti per noi aveva predisposto qualcosa di meglio, affinché essi non ottenessero la perfezione senza di noi (Eb 11,1-40).</w:t>
      </w:r>
    </w:p>
    <w:p w14:paraId="1AD9B20E" w14:textId="77777777" w:rsidR="00600D25" w:rsidRPr="00600D25" w:rsidRDefault="00600D25" w:rsidP="00600D25">
      <w:pPr>
        <w:spacing w:after="120" w:line="240" w:lineRule="auto"/>
        <w:jc w:val="both"/>
        <w:rPr>
          <w:rFonts w:ascii="Arial" w:hAnsi="Arial" w:cs="Arial"/>
          <w:sz w:val="24"/>
          <w:szCs w:val="24"/>
        </w:rPr>
      </w:pPr>
      <w:r w:rsidRPr="00600D25">
        <w:rPr>
          <w:rFonts w:ascii="Arial" w:hAnsi="Arial" w:cs="Arial"/>
          <w:sz w:val="24"/>
          <w:szCs w:val="24"/>
        </w:rPr>
        <w:t>Chi vuole trasformare la storia di morte in storia di vita, deve credere nella Parola di Gesù e prestare a essa ogni obbedienza. Ma ci ricorda l’Apostolo Paolo: se la Parola non viene annunciata come si fa a credere e a obbedire? Ecco come questa rivelazione è manifestata dalla Lettera ai Romani:</w:t>
      </w:r>
    </w:p>
    <w:p w14:paraId="2C9085A0"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3F6309FD"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558317F5"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lastRenderedPageBreak/>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213B052C" w14:textId="77777777" w:rsidR="00600D25" w:rsidRPr="00600D25" w:rsidRDefault="00600D25" w:rsidP="00600D25">
      <w:pPr>
        <w:spacing w:after="120" w:line="240" w:lineRule="auto"/>
        <w:jc w:val="both"/>
        <w:rPr>
          <w:rFonts w:ascii="Arial" w:hAnsi="Arial" w:cs="Arial"/>
          <w:sz w:val="24"/>
          <w:szCs w:val="24"/>
        </w:rPr>
      </w:pPr>
      <w:r w:rsidRPr="00600D25">
        <w:rPr>
          <w:rFonts w:ascii="Arial" w:hAnsi="Arial" w:cs="Arial"/>
          <w:i/>
          <w:iCs/>
          <w:sz w:val="24"/>
          <w:szCs w:val="24"/>
        </w:rPr>
        <w:t xml:space="preserve">Ma non tutti hanno obbedito al Vangelo. Lo dice Isaia: Signore, chi ha creduto dopo averci ascoltato? Dunque, la fede viene dall’ascolto e l’ascolto riguarda la parola di Cristo (Rm 10,1-17). </w:t>
      </w:r>
    </w:p>
    <w:p w14:paraId="7042236D" w14:textId="77777777" w:rsidR="00600D25" w:rsidRPr="00600D25" w:rsidRDefault="00600D25" w:rsidP="00600D25">
      <w:pPr>
        <w:spacing w:after="120" w:line="240" w:lineRule="auto"/>
        <w:jc w:val="both"/>
        <w:rPr>
          <w:rFonts w:ascii="Arial" w:hAnsi="Arial" w:cs="Arial"/>
          <w:sz w:val="24"/>
          <w:szCs w:val="24"/>
        </w:rPr>
      </w:pPr>
      <w:r w:rsidRPr="00600D25">
        <w:rPr>
          <w:rFonts w:ascii="Arial" w:hAnsi="Arial" w:cs="Arial"/>
          <w:sz w:val="24"/>
          <w:szCs w:val="24"/>
        </w:rPr>
        <w:t xml:space="preserve">Si accoglie Cristo, predicando la Parola di Cristo, annunciando la Parola di Cristo, insegnando la Parola di Cristo, evangelizzando con la Parola di Cristo, catechizzando con la Parola di Cristo, mostrando come si obbedisce alla Parola di Cristo, manifestando al mondo come si consuma una vita per amare secondo la Parola di Cristo Gesù. È la Parola obbedita che trasforma la storia del mondo. </w:t>
      </w:r>
    </w:p>
    <w:p w14:paraId="34560083" w14:textId="77777777" w:rsidR="00600D25" w:rsidRPr="00600D25" w:rsidRDefault="00600D25" w:rsidP="00600D25">
      <w:pPr>
        <w:spacing w:after="120" w:line="240" w:lineRule="auto"/>
        <w:jc w:val="both"/>
        <w:rPr>
          <w:rFonts w:ascii="Arial" w:hAnsi="Arial" w:cs="Arial"/>
          <w:sz w:val="24"/>
          <w:szCs w:val="24"/>
        </w:rPr>
      </w:pPr>
    </w:p>
    <w:p w14:paraId="625E7B6D" w14:textId="77777777" w:rsidR="00600D25" w:rsidRPr="00600D25" w:rsidRDefault="00600D25" w:rsidP="00600D25">
      <w:pPr>
        <w:spacing w:after="120" w:line="240" w:lineRule="auto"/>
        <w:jc w:val="both"/>
        <w:rPr>
          <w:rFonts w:ascii="Arial" w:hAnsi="Arial" w:cs="Arial"/>
          <w:b/>
          <w:bCs/>
          <w:sz w:val="24"/>
          <w:szCs w:val="24"/>
        </w:rPr>
      </w:pPr>
      <w:bookmarkStart w:id="55" w:name="_Hlk210046479"/>
      <w:r w:rsidRPr="00600D25">
        <w:rPr>
          <w:rFonts w:ascii="Arial" w:hAnsi="Arial" w:cs="Arial"/>
          <w:b/>
          <w:bCs/>
          <w:sz w:val="24"/>
          <w:szCs w:val="24"/>
        </w:rPr>
        <w:t>Chi accoglie un profeta perché è un profeta, avrà la ricompensa del profeta, e chi accoglie un giusto perché è un giusto, avrà la ricompensa del giusto.</w:t>
      </w:r>
    </w:p>
    <w:bookmarkEnd w:id="55"/>
    <w:p w14:paraId="5DB1FCA2" w14:textId="77777777" w:rsidR="00600D25" w:rsidRPr="00600D25" w:rsidRDefault="00600D25" w:rsidP="00600D25">
      <w:pPr>
        <w:spacing w:after="120" w:line="240" w:lineRule="auto"/>
        <w:jc w:val="both"/>
        <w:rPr>
          <w:rFonts w:ascii="Arial" w:hAnsi="Arial" w:cs="Arial"/>
          <w:sz w:val="24"/>
          <w:szCs w:val="24"/>
        </w:rPr>
      </w:pPr>
      <w:r w:rsidRPr="00600D25">
        <w:rPr>
          <w:rFonts w:ascii="Arial" w:hAnsi="Arial" w:cs="Arial"/>
          <w:sz w:val="24"/>
          <w:szCs w:val="24"/>
        </w:rPr>
        <w:t>Gesù manda i Dodici nel mondo, manda i suoi discepoli e li affida alla Provvidenza dl Padre suo. Il Padre suo non manda i corvi per nutrire coloro che Gesù manda nel mondo, così come ha fatto con il profeta Elia.</w:t>
      </w:r>
    </w:p>
    <w:p w14:paraId="1035AC3F"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t>Elia, il Tisbita, uno di quelli che si erano stabiliti in Gàlaad, disse ad Acab: «Per la vita del Signore, Dio d’Israele, alla cui presenza io sto, in questi anni non ci sarà né rugiada né pioggia, se non quando lo comanderò io».</w:t>
      </w:r>
    </w:p>
    <w:p w14:paraId="761D94BF"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t xml:space="preserve">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 (1Re 1,1-6). </w:t>
      </w:r>
    </w:p>
    <w:p w14:paraId="67E05580" w14:textId="77777777" w:rsidR="00600D25" w:rsidRPr="00600D25" w:rsidRDefault="00600D25" w:rsidP="00600D25">
      <w:pPr>
        <w:spacing w:after="120" w:line="240" w:lineRule="auto"/>
        <w:jc w:val="both"/>
        <w:rPr>
          <w:rFonts w:ascii="Arial" w:hAnsi="Arial" w:cs="Arial"/>
          <w:sz w:val="24"/>
          <w:szCs w:val="24"/>
        </w:rPr>
      </w:pPr>
      <w:r w:rsidRPr="00600D25">
        <w:rPr>
          <w:rFonts w:ascii="Arial" w:hAnsi="Arial" w:cs="Arial"/>
          <w:sz w:val="24"/>
          <w:szCs w:val="24"/>
        </w:rPr>
        <w:t>Neanche li manda presso una vedova in terra straniera come fu per Elia:</w:t>
      </w:r>
    </w:p>
    <w:p w14:paraId="243D01EB"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t xml:space="preserve">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w:t>
      </w:r>
      <w:r w:rsidRPr="00600D25">
        <w:rPr>
          <w:rFonts w:ascii="Arial" w:hAnsi="Arial" w:cs="Arial"/>
          <w:i/>
          <w:iCs/>
          <w:sz w:val="24"/>
          <w:szCs w:val="24"/>
        </w:rPr>
        <w:lastRenderedPageBreak/>
        <w:t xml:space="preserve">aveva detto Elia; poi mangiarono lei, lui e la casa di lei per diversi giorni. La farina della giara non venne meno e l’orcio dell’olio non diminuì, secondo la parola che il Signore aveva pronunciato per mezzo di Elia (1Re 1,7-16). </w:t>
      </w:r>
    </w:p>
    <w:p w14:paraId="537F55DC" w14:textId="77777777" w:rsidR="00600D25" w:rsidRPr="00600D25" w:rsidRDefault="00600D25" w:rsidP="00600D25">
      <w:pPr>
        <w:spacing w:after="120" w:line="240" w:lineRule="auto"/>
        <w:jc w:val="both"/>
        <w:rPr>
          <w:rFonts w:ascii="Arial" w:hAnsi="Arial" w:cs="Arial"/>
          <w:sz w:val="24"/>
          <w:szCs w:val="24"/>
        </w:rPr>
      </w:pPr>
      <w:r w:rsidRPr="00600D25">
        <w:rPr>
          <w:rFonts w:ascii="Arial" w:hAnsi="Arial" w:cs="Arial"/>
          <w:sz w:val="24"/>
          <w:szCs w:val="24"/>
        </w:rPr>
        <w:t xml:space="preserve">Fa invece trovare benevolenza presso quanti abitano nelle città o nei villaggi. Ecco ora una domanda: quale sarà la ricompensa per coloro che accolgono gli inviati di Cristo Gesù? Ecco cosa risponde Gesù a questa domanda: </w:t>
      </w:r>
      <w:r w:rsidRPr="00600D25">
        <w:rPr>
          <w:rFonts w:ascii="Arial" w:hAnsi="Arial" w:cs="Arial"/>
          <w:i/>
          <w:iCs/>
          <w:sz w:val="24"/>
          <w:szCs w:val="24"/>
        </w:rPr>
        <w:t xml:space="preserve">“Chi accoglie un profeta perché è un profeta, avrà la ricompensa del profeta, e chi accoglie un giusto perché è un giusto, avrà la ricompensa del giusto”. </w:t>
      </w:r>
      <w:r w:rsidRPr="00600D25">
        <w:rPr>
          <w:rFonts w:ascii="Arial" w:hAnsi="Arial" w:cs="Arial"/>
          <w:sz w:val="24"/>
          <w:szCs w:val="24"/>
        </w:rPr>
        <w:t>Chi accoglie un Apostolo avrà la ricompensa dell’Apostolo. Chi accoglie un discepolo, avrà la ricompensa del discepolo. Questo significa che quanto produce in grazia e in benedizione, in salvezza e in redenzione un Apostolo o un discepolo, questa sarà la ricompensa di chi li accoglie. Facciamo ora un esempio quantitativo: se un Apostolo o un discepolo dovesse produrre cento quintali di grazia, a chi lo ha accolto vengono accreditati cento quintali di grazia. Chi è accolto e chi accoglie hanno la stessa ricompensa. Gesù non dona la ricompensa del giusto, cioè il regno dei cieli, a colui che lo accoglie nell’affamato, nell’assetato, nel nudo, nel forestiero, nel carcerato? Questa è la ricompensa del profeta e del giusto: il regno eterno e la benedizione sulla terra.</w:t>
      </w:r>
    </w:p>
    <w:p w14:paraId="570DA952" w14:textId="77777777" w:rsidR="00600D25" w:rsidRPr="00600D25" w:rsidRDefault="00600D25" w:rsidP="00600D25">
      <w:pPr>
        <w:spacing w:after="120" w:line="240" w:lineRule="auto"/>
        <w:jc w:val="both"/>
        <w:rPr>
          <w:rFonts w:ascii="Arial" w:hAnsi="Arial" w:cs="Arial"/>
          <w:b/>
          <w:bCs/>
          <w:sz w:val="24"/>
          <w:szCs w:val="24"/>
        </w:rPr>
      </w:pPr>
    </w:p>
    <w:p w14:paraId="422584CF" w14:textId="77777777" w:rsidR="00600D25" w:rsidRPr="00600D25" w:rsidRDefault="00600D25" w:rsidP="00600D25">
      <w:pPr>
        <w:spacing w:after="120" w:line="240" w:lineRule="auto"/>
        <w:jc w:val="both"/>
        <w:rPr>
          <w:rFonts w:ascii="Arial" w:hAnsi="Arial" w:cs="Arial"/>
          <w:b/>
          <w:bCs/>
          <w:sz w:val="24"/>
          <w:szCs w:val="24"/>
        </w:rPr>
      </w:pPr>
      <w:bookmarkStart w:id="56" w:name="_Hlk210046505"/>
      <w:r w:rsidRPr="00600D25">
        <w:rPr>
          <w:rFonts w:ascii="Arial" w:hAnsi="Arial" w:cs="Arial"/>
          <w:b/>
          <w:bCs/>
          <w:sz w:val="24"/>
          <w:szCs w:val="24"/>
        </w:rPr>
        <w:t xml:space="preserve">Chi avrà dato da bere anche un solo bicchiere d’acqua fresca a uno di questi piccoli perché è un discepolo, in verità io vi dico: non perderà la sua ricompensa» (Mt 10,1-42). </w:t>
      </w:r>
    </w:p>
    <w:bookmarkEnd w:id="56"/>
    <w:p w14:paraId="3464C0C2" w14:textId="77777777" w:rsidR="00600D25" w:rsidRPr="00600D25" w:rsidRDefault="00600D25" w:rsidP="00600D25">
      <w:pPr>
        <w:spacing w:after="120" w:line="240" w:lineRule="auto"/>
        <w:jc w:val="both"/>
        <w:rPr>
          <w:rFonts w:ascii="Arial" w:hAnsi="Arial" w:cs="Arial"/>
          <w:sz w:val="24"/>
          <w:szCs w:val="24"/>
        </w:rPr>
      </w:pPr>
      <w:r w:rsidRPr="00600D25">
        <w:rPr>
          <w:rFonts w:ascii="Arial" w:hAnsi="Arial" w:cs="Arial"/>
          <w:sz w:val="24"/>
          <w:szCs w:val="24"/>
        </w:rPr>
        <w:t xml:space="preserve">Un bicchiere d’acqua fresca non costa nulla. Anche per questo bicchiere ci sarà una ricompensa da parte del Signore. A chi va dato il bicchiere d’acqua? Al discepolo del Signore: </w:t>
      </w:r>
      <w:r w:rsidRPr="00600D25">
        <w:rPr>
          <w:rFonts w:ascii="Arial" w:hAnsi="Arial" w:cs="Arial"/>
          <w:i/>
          <w:iCs/>
          <w:sz w:val="24"/>
          <w:szCs w:val="24"/>
        </w:rPr>
        <w:t xml:space="preserve">“Chi avrà dato da bere anche un solo bicchiere d’acqua fresca a uno di questi piccoli perché è un discepolo, in verità io vi dico: non perderà la sua ricompensa» (Mt 10,1-42). </w:t>
      </w:r>
      <w:r w:rsidRPr="00600D25">
        <w:rPr>
          <w:rFonts w:ascii="Arial" w:hAnsi="Arial" w:cs="Arial"/>
          <w:sz w:val="24"/>
          <w:szCs w:val="24"/>
        </w:rPr>
        <w:t>Gesù sta illuminando il mondo intero, ogni uomo: chi aiuta i suoi missionari perché annuncino il regno di Dio senza distrazioni e senza alcuna preoccupazione, sarà largamente ricompensato dal Signore. Ecco cosa insegna l’Apostolo Paolo nella Lettera ai Filippesi:</w:t>
      </w:r>
    </w:p>
    <w:p w14:paraId="184397DD"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t xml:space="preserve">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w:t>
      </w:r>
      <w:r w:rsidRPr="00600D25">
        <w:rPr>
          <w:rFonts w:ascii="Arial" w:hAnsi="Arial" w:cs="Arial"/>
          <w:i/>
          <w:iCs/>
          <w:sz w:val="24"/>
          <w:szCs w:val="24"/>
        </w:rPr>
        <w:lastRenderedPageBreak/>
        <w:t xml:space="preserve">ricchezza con magnificenza, in Cristo Gesù. Al Dio e Padre nostro sia gloria nei secoli dei secoli. Amen (Fil 4,10-20). </w:t>
      </w:r>
    </w:p>
    <w:p w14:paraId="7425B467" w14:textId="77777777" w:rsidR="00600D25" w:rsidRPr="00600D25" w:rsidRDefault="00600D25" w:rsidP="00600D25">
      <w:pPr>
        <w:spacing w:after="120" w:line="240" w:lineRule="auto"/>
        <w:jc w:val="both"/>
        <w:rPr>
          <w:rFonts w:ascii="Arial" w:hAnsi="Arial" w:cs="Arial"/>
          <w:sz w:val="24"/>
          <w:szCs w:val="24"/>
        </w:rPr>
      </w:pPr>
      <w:r w:rsidRPr="00600D25">
        <w:rPr>
          <w:rFonts w:ascii="Arial" w:hAnsi="Arial" w:cs="Arial"/>
          <w:sz w:val="24"/>
          <w:szCs w:val="24"/>
        </w:rPr>
        <w:t>La ricompensa del Signore è oltremodo grande. Egli ricompensa donando piena soluzione alla necessità che riguarda colui che dona. Necessità per necessità. La necessità di colui che ha ricevuto era di poco conto e lui l’ha risolta. La necessità di colui che ha accolto è di molto conto. Il Signore provvede a risolvere questa necessità di molto conto. Ecco la ricompensa: una necessità per una necessità, un bene per un bene. La vedova di Sarepta ha nutrito Elia con delle focacce ed Elia le ha risuscitato il figlio. Un bene per un bene. Questa è la Legge della ricompensa di Dio. Noi diamo un bicchiere di acqua a Cristo Gesù e Cristo Gesù ci dona la beatitudine eterne ne cieli e ci disseta per l’eternità alle sorgenti della vita.</w:t>
      </w:r>
    </w:p>
    <w:p w14:paraId="6586B952"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t xml:space="preserve">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 Non avranno più fame né avranno più sete, non li colpirà il sole né arsura alcuna, perché l’Agnello, che sta in mezzo al trono, sarà il loro pastore e li guiderà alle fonti delle acque della vita. E Dio asciugherà ogni lacrima dai loro occhi»(Ap 7,13-17). </w:t>
      </w:r>
    </w:p>
    <w:p w14:paraId="7C8059D3" w14:textId="77777777" w:rsidR="00600D25" w:rsidRPr="00600D25" w:rsidRDefault="00600D25" w:rsidP="00600D25">
      <w:pPr>
        <w:spacing w:after="120" w:line="240" w:lineRule="auto"/>
        <w:jc w:val="both"/>
        <w:rPr>
          <w:rFonts w:ascii="Arial" w:hAnsi="Arial" w:cs="Arial"/>
          <w:sz w:val="24"/>
          <w:szCs w:val="24"/>
        </w:rPr>
      </w:pPr>
      <w:r w:rsidRPr="00600D25">
        <w:rPr>
          <w:rFonts w:ascii="Arial" w:hAnsi="Arial" w:cs="Arial"/>
          <w:sz w:val="24"/>
          <w:szCs w:val="24"/>
        </w:rPr>
        <w:t>Questa altissima ricompensa solo il Signore la può dare. Gesù ha consegnato al Padre un corpo di carne e di ossa e il Padre lo ha ricompensato con un corpo glorioso, incorruttibile, immortale, spirituale e ha costituito Gesù Signore del cielo e della terra, del tempo e dell’eternità, Signore della storia, Giudice dei vivi e dei morti. La ricompensa del nostro Dio è una ricompensa eterna. Si pensi ancora: per un attimo di obbedienza data a Dio sulla terra il Signore ci ricompensa con la sua pace, la sua luce, la sua gioia eterna. Noi gli diamo un attimo. Il Signore una dona l’eternità.  Sempre ci dobbiamo ricordare delle parole del Salmo 90.</w:t>
      </w:r>
    </w:p>
    <w:p w14:paraId="6302E817"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t xml:space="preserve">Preghiera. Di Mosè, uomo di Dio. Signore, tu sei stato per noi un rifugio di generazione in generazione. Prima che nascessero i monti e la terra e il mondo fossero generati, da sempre e per sempre tu sei, o Dio. Tu fai ritornare l’uomo in polvere, quando dici: «Ritornate, figli dell’uomo». </w:t>
      </w:r>
    </w:p>
    <w:p w14:paraId="018E9EB0"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t>Mille anni, ai tuoi occhi, sono come il giorno di ieri che è passato, come un turno di veglia nella notte. Tu li sommergi: sono come un sogno al mattino, come l’erba che germoglia; al mattino fiorisce e germoglia, alla sera è falciata e secca. Sì, siamo distrutti dalla tua ira, atterriti dal tuo furore!</w:t>
      </w:r>
    </w:p>
    <w:p w14:paraId="576A81BB"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t>Davanti a te poni le nostre colpe, i nostri segreti alla luce del tuo volto. Tutti i nostri giorni svaniscono per la tua collera, consumiamo i nostri anni come un soffio. Gli anni della nostra vita sono settanta, ottanta per i più robusti, e il loro agitarsi è fatica e delusione; passano presto e noi voliamo via.</w:t>
      </w:r>
    </w:p>
    <w:p w14:paraId="2BFFBAD4" w14:textId="77777777" w:rsidR="00600D25" w:rsidRPr="00600D25" w:rsidRDefault="00600D25" w:rsidP="00600D25">
      <w:pPr>
        <w:spacing w:after="120" w:line="240" w:lineRule="auto"/>
        <w:jc w:val="both"/>
        <w:rPr>
          <w:rFonts w:ascii="Arial" w:hAnsi="Arial" w:cs="Arial"/>
          <w:i/>
          <w:iCs/>
          <w:sz w:val="24"/>
          <w:szCs w:val="24"/>
        </w:rPr>
      </w:pPr>
      <w:r w:rsidRPr="00600D25">
        <w:rPr>
          <w:rFonts w:ascii="Arial" w:hAnsi="Arial" w:cs="Arial"/>
          <w:i/>
          <w:iCs/>
          <w:sz w:val="24"/>
          <w:szCs w:val="24"/>
        </w:rPr>
        <w:t xml:space="preserve">Chi conosce l’impeto della tua ira e, nel timore di te, la tua collera? Insegnaci a contare i nostri giorni e acquisteremo un cuore saggio. Ritorna, Signore: fino a </w:t>
      </w:r>
      <w:r w:rsidRPr="00600D25">
        <w:rPr>
          <w:rFonts w:ascii="Arial" w:hAnsi="Arial" w:cs="Arial"/>
          <w:i/>
          <w:iCs/>
          <w:sz w:val="24"/>
          <w:szCs w:val="24"/>
        </w:rPr>
        <w:lastRenderedPageBreak/>
        <w:t xml:space="preserve">quando? Abbi pietà dei tuoi servi! Saziaci al mattino con il tuo amore: esulteremo e gioiremo per tutti i nostri giorni. Rendici la gioia per i giorni in cui ci hai afflitti, per gli anni in cui abbiamo visto il male. Si manifesti ai tuoi servi la tua opera e il tuo splendore ai loro figli. Sia su di noi la dolcezza del Signore, nostro Dio: rendi salda per noi l’opera delle nostre mani, l’opera delle nostre mani rendi salda (Sal 90,1-17). </w:t>
      </w:r>
    </w:p>
    <w:p w14:paraId="0CAF186E" w14:textId="77777777" w:rsidR="00600D25" w:rsidRPr="00600D25" w:rsidRDefault="00600D25" w:rsidP="00600D25">
      <w:pPr>
        <w:spacing w:after="120" w:line="240" w:lineRule="auto"/>
        <w:jc w:val="both"/>
        <w:rPr>
          <w:rFonts w:ascii="Arial" w:hAnsi="Arial" w:cs="Arial"/>
          <w:b/>
          <w:bCs/>
          <w:sz w:val="24"/>
          <w:szCs w:val="24"/>
        </w:rPr>
      </w:pPr>
    </w:p>
    <w:p w14:paraId="3448FD64" w14:textId="77777777" w:rsidR="00600D25" w:rsidRPr="00600D25" w:rsidRDefault="00600D25" w:rsidP="00600D25">
      <w:pPr>
        <w:spacing w:after="120" w:line="240" w:lineRule="auto"/>
        <w:jc w:val="both"/>
        <w:rPr>
          <w:rFonts w:ascii="Arial" w:hAnsi="Arial" w:cs="Arial"/>
          <w:b/>
          <w:bCs/>
          <w:sz w:val="24"/>
          <w:szCs w:val="24"/>
        </w:rPr>
      </w:pPr>
      <w:r w:rsidRPr="00600D25">
        <w:rPr>
          <w:rFonts w:ascii="Arial" w:hAnsi="Arial" w:cs="Arial"/>
          <w:b/>
          <w:bCs/>
          <w:sz w:val="24"/>
          <w:szCs w:val="24"/>
        </w:rPr>
        <w:t>ULTERIORI DOMANDE PER L’APPROFONDIMENTO PERSONALE</w:t>
      </w:r>
    </w:p>
    <w:p w14:paraId="6F2DBF77" w14:textId="77777777" w:rsidR="00600D25" w:rsidRPr="00600D25" w:rsidRDefault="00600D25" w:rsidP="00600D25">
      <w:pPr>
        <w:spacing w:after="120" w:line="240" w:lineRule="auto"/>
        <w:jc w:val="both"/>
        <w:rPr>
          <w:rFonts w:ascii="Arial" w:hAnsi="Arial" w:cs="Arial"/>
          <w:sz w:val="24"/>
          <w:szCs w:val="24"/>
        </w:rPr>
      </w:pPr>
      <w:r w:rsidRPr="00600D25">
        <w:rPr>
          <w:rFonts w:ascii="Arial" w:hAnsi="Arial" w:cs="Arial"/>
          <w:sz w:val="24"/>
          <w:szCs w:val="24"/>
        </w:rPr>
        <w:t>So con quale poteri Gesù manda i suoi Dodici nella prima missione?</w:t>
      </w:r>
    </w:p>
    <w:p w14:paraId="491725C7" w14:textId="77777777" w:rsidR="00600D25" w:rsidRPr="00600D25" w:rsidRDefault="00600D25" w:rsidP="00600D25">
      <w:pPr>
        <w:spacing w:after="120" w:line="240" w:lineRule="auto"/>
        <w:jc w:val="both"/>
        <w:rPr>
          <w:rFonts w:ascii="Arial" w:hAnsi="Arial" w:cs="Arial"/>
          <w:sz w:val="24"/>
          <w:szCs w:val="24"/>
        </w:rPr>
      </w:pPr>
      <w:r w:rsidRPr="00600D25">
        <w:rPr>
          <w:rFonts w:ascii="Arial" w:hAnsi="Arial" w:cs="Arial"/>
          <w:sz w:val="24"/>
          <w:szCs w:val="24"/>
        </w:rPr>
        <w:t>So cosa significa  che Gesù manda i suoi come pecore in mezzo ai lupi?</w:t>
      </w:r>
    </w:p>
    <w:p w14:paraId="18110C5A" w14:textId="77777777" w:rsidR="00600D25" w:rsidRPr="00600D25" w:rsidRDefault="00600D25" w:rsidP="00600D25">
      <w:pPr>
        <w:spacing w:after="120" w:line="240" w:lineRule="auto"/>
        <w:jc w:val="both"/>
        <w:rPr>
          <w:rFonts w:ascii="Arial" w:hAnsi="Arial" w:cs="Arial"/>
          <w:sz w:val="24"/>
          <w:szCs w:val="24"/>
        </w:rPr>
      </w:pPr>
      <w:r w:rsidRPr="00600D25">
        <w:rPr>
          <w:rFonts w:ascii="Arial" w:hAnsi="Arial" w:cs="Arial"/>
          <w:sz w:val="24"/>
          <w:szCs w:val="24"/>
        </w:rPr>
        <w:t>So cosa è la prudenza e cosa è la semplicità?</w:t>
      </w:r>
    </w:p>
    <w:p w14:paraId="61138FFE" w14:textId="77777777" w:rsidR="00600D25" w:rsidRPr="00600D25" w:rsidRDefault="00600D25" w:rsidP="00600D25">
      <w:pPr>
        <w:spacing w:after="120" w:line="240" w:lineRule="auto"/>
        <w:jc w:val="both"/>
        <w:rPr>
          <w:rFonts w:ascii="Arial" w:hAnsi="Arial" w:cs="Arial"/>
          <w:sz w:val="24"/>
          <w:szCs w:val="24"/>
        </w:rPr>
      </w:pPr>
      <w:r w:rsidRPr="00600D25">
        <w:rPr>
          <w:rFonts w:ascii="Arial" w:hAnsi="Arial" w:cs="Arial"/>
          <w:sz w:val="24"/>
          <w:szCs w:val="24"/>
        </w:rPr>
        <w:t>Conosco tutti i comandi dati da Gesù ai Dodici non solo per questa missione particolare, ma anche per la missione universale?</w:t>
      </w:r>
    </w:p>
    <w:p w14:paraId="4687DF0F" w14:textId="77777777" w:rsidR="00600D25" w:rsidRPr="00600D25" w:rsidRDefault="00600D25" w:rsidP="00600D25">
      <w:pPr>
        <w:spacing w:after="120" w:line="240" w:lineRule="auto"/>
        <w:jc w:val="both"/>
        <w:rPr>
          <w:rFonts w:ascii="Arial" w:hAnsi="Arial" w:cs="Arial"/>
          <w:sz w:val="24"/>
          <w:szCs w:val="24"/>
        </w:rPr>
      </w:pPr>
      <w:r w:rsidRPr="00600D25">
        <w:rPr>
          <w:rFonts w:ascii="Arial" w:hAnsi="Arial" w:cs="Arial"/>
          <w:sz w:val="24"/>
          <w:szCs w:val="24"/>
        </w:rPr>
        <w:t>So per quale motivo la Parola di Cristo Gesù va predicata dalle terrazze?</w:t>
      </w:r>
    </w:p>
    <w:p w14:paraId="65852FD8" w14:textId="77777777" w:rsidR="00600D25" w:rsidRPr="00600D25" w:rsidRDefault="00600D25" w:rsidP="00600D25">
      <w:pPr>
        <w:spacing w:after="120" w:line="240" w:lineRule="auto"/>
        <w:jc w:val="both"/>
        <w:rPr>
          <w:rFonts w:ascii="Arial" w:hAnsi="Arial" w:cs="Arial"/>
          <w:sz w:val="24"/>
          <w:szCs w:val="24"/>
        </w:rPr>
      </w:pPr>
      <w:r w:rsidRPr="00600D25">
        <w:rPr>
          <w:rFonts w:ascii="Arial" w:hAnsi="Arial" w:cs="Arial"/>
          <w:sz w:val="24"/>
          <w:szCs w:val="24"/>
        </w:rPr>
        <w:t>So come si accoglie Cristo Gesù?</w:t>
      </w:r>
    </w:p>
    <w:p w14:paraId="418952CD" w14:textId="77777777" w:rsidR="00600D25" w:rsidRPr="00600D25" w:rsidRDefault="00600D25" w:rsidP="00600D25">
      <w:pPr>
        <w:spacing w:after="120" w:line="240" w:lineRule="auto"/>
        <w:jc w:val="both"/>
        <w:rPr>
          <w:rFonts w:ascii="Arial" w:hAnsi="Arial" w:cs="Arial"/>
          <w:sz w:val="24"/>
          <w:szCs w:val="24"/>
        </w:rPr>
      </w:pPr>
      <w:r w:rsidRPr="00600D25">
        <w:rPr>
          <w:rFonts w:ascii="Arial" w:hAnsi="Arial" w:cs="Arial"/>
          <w:sz w:val="24"/>
          <w:szCs w:val="24"/>
        </w:rPr>
        <w:t>Sono come si accoglie un Apostolo di Cristo Gesù p un suo discepolo?</w:t>
      </w:r>
    </w:p>
    <w:p w14:paraId="4C3A5A70" w14:textId="77777777" w:rsidR="00600D25" w:rsidRPr="00600D25" w:rsidRDefault="00600D25" w:rsidP="00600D25">
      <w:pPr>
        <w:spacing w:after="120" w:line="240" w:lineRule="auto"/>
        <w:jc w:val="both"/>
        <w:rPr>
          <w:rFonts w:ascii="Arial" w:hAnsi="Arial" w:cs="Arial"/>
          <w:sz w:val="24"/>
          <w:szCs w:val="24"/>
        </w:rPr>
      </w:pPr>
      <w:r w:rsidRPr="00600D25">
        <w:rPr>
          <w:rFonts w:ascii="Arial" w:hAnsi="Arial" w:cs="Arial"/>
          <w:sz w:val="24"/>
          <w:szCs w:val="24"/>
        </w:rPr>
        <w:t>So cosa è la spada e cosa è la spada?</w:t>
      </w:r>
    </w:p>
    <w:p w14:paraId="75AC5DF7" w14:textId="77777777" w:rsidR="00600D25" w:rsidRPr="00600D25" w:rsidRDefault="00600D25" w:rsidP="00600D25">
      <w:pPr>
        <w:spacing w:after="120" w:line="240" w:lineRule="auto"/>
        <w:jc w:val="both"/>
        <w:rPr>
          <w:rFonts w:ascii="Arial" w:hAnsi="Arial" w:cs="Arial"/>
          <w:sz w:val="24"/>
          <w:szCs w:val="24"/>
        </w:rPr>
      </w:pPr>
      <w:r w:rsidRPr="00600D25">
        <w:rPr>
          <w:rFonts w:ascii="Arial" w:hAnsi="Arial" w:cs="Arial"/>
          <w:sz w:val="24"/>
          <w:szCs w:val="24"/>
        </w:rPr>
        <w:t>So che Gesù è il Fedele eterno a ogni sua Parola?</w:t>
      </w:r>
    </w:p>
    <w:p w14:paraId="709DC06B" w14:textId="7CB56425" w:rsidR="00297A4F" w:rsidRDefault="00600D25" w:rsidP="00600D25">
      <w:pPr>
        <w:spacing w:after="120" w:line="240" w:lineRule="auto"/>
        <w:jc w:val="both"/>
        <w:rPr>
          <w:rFonts w:ascii="Arial" w:hAnsi="Arial" w:cs="Arial"/>
          <w:sz w:val="24"/>
          <w:szCs w:val="24"/>
        </w:rPr>
      </w:pPr>
      <w:r w:rsidRPr="00600D25">
        <w:rPr>
          <w:rFonts w:ascii="Arial" w:hAnsi="Arial" w:cs="Arial"/>
          <w:sz w:val="24"/>
          <w:szCs w:val="24"/>
        </w:rPr>
        <w:t>So che nella Scrittura Santa ci sono Parole che Dio dice a se stesso alle quale Lui è fedele in eterno?</w:t>
      </w:r>
    </w:p>
    <w:p w14:paraId="55CFD1B5" w14:textId="77777777" w:rsidR="00297A4F" w:rsidRDefault="00297A4F">
      <w:pPr>
        <w:rPr>
          <w:rFonts w:ascii="Arial" w:hAnsi="Arial" w:cs="Arial"/>
          <w:sz w:val="24"/>
          <w:szCs w:val="24"/>
        </w:rPr>
      </w:pPr>
      <w:r>
        <w:rPr>
          <w:rFonts w:ascii="Arial" w:hAnsi="Arial" w:cs="Arial"/>
          <w:sz w:val="24"/>
          <w:szCs w:val="24"/>
        </w:rPr>
        <w:br w:type="page"/>
      </w:r>
    </w:p>
    <w:p w14:paraId="6B5A27CA" w14:textId="77777777" w:rsidR="00C16EEF" w:rsidRDefault="00C16EEF" w:rsidP="00600D25">
      <w:pPr>
        <w:spacing w:after="120" w:line="240" w:lineRule="auto"/>
        <w:jc w:val="both"/>
        <w:rPr>
          <w:rFonts w:ascii="Arial" w:hAnsi="Arial" w:cs="Arial"/>
          <w:sz w:val="24"/>
          <w:szCs w:val="24"/>
        </w:rPr>
      </w:pPr>
    </w:p>
    <w:p w14:paraId="18F6E03E" w14:textId="77777777" w:rsidR="00C16EEF" w:rsidRDefault="00C16EEF">
      <w:pPr>
        <w:rPr>
          <w:rFonts w:ascii="Arial" w:hAnsi="Arial" w:cs="Arial"/>
          <w:sz w:val="24"/>
          <w:szCs w:val="24"/>
        </w:rPr>
      </w:pPr>
      <w:r>
        <w:rPr>
          <w:rFonts w:ascii="Arial" w:hAnsi="Arial" w:cs="Arial"/>
          <w:sz w:val="24"/>
          <w:szCs w:val="24"/>
        </w:rPr>
        <w:br w:type="page"/>
      </w:r>
    </w:p>
    <w:p w14:paraId="6F2918FB" w14:textId="77777777" w:rsidR="00C16EEF" w:rsidRPr="00C16EEF" w:rsidRDefault="00C16EEF" w:rsidP="00C16EEF">
      <w:pPr>
        <w:pStyle w:val="Titolo1"/>
      </w:pPr>
      <w:bookmarkStart w:id="57" w:name="_Toc210395776"/>
      <w:bookmarkStart w:id="58" w:name="_Toc212557286"/>
      <w:r w:rsidRPr="00C16EEF">
        <w:lastRenderedPageBreak/>
        <w:t>CAPITOLO XI</w:t>
      </w:r>
      <w:bookmarkEnd w:id="57"/>
      <w:bookmarkEnd w:id="58"/>
      <w:r w:rsidRPr="00C16EEF">
        <w:t xml:space="preserve"> </w:t>
      </w:r>
    </w:p>
    <w:p w14:paraId="16B03F82" w14:textId="77777777" w:rsidR="00C16EEF" w:rsidRPr="00C16EEF" w:rsidRDefault="00C16EEF" w:rsidP="00C16EEF">
      <w:pPr>
        <w:rPr>
          <w:rFonts w:ascii="Arial" w:hAnsi="Arial" w:cs="Arial"/>
          <w:sz w:val="24"/>
          <w:szCs w:val="24"/>
        </w:rPr>
      </w:pPr>
    </w:p>
    <w:p w14:paraId="02812E7B" w14:textId="77777777" w:rsidR="00C16EEF" w:rsidRPr="00C16EEF" w:rsidRDefault="00C16EEF" w:rsidP="00C16EEF">
      <w:pPr>
        <w:jc w:val="both"/>
        <w:rPr>
          <w:rFonts w:ascii="Arial" w:hAnsi="Arial" w:cs="Arial"/>
          <w:sz w:val="24"/>
          <w:szCs w:val="24"/>
        </w:rPr>
      </w:pPr>
      <w:bookmarkStart w:id="59" w:name="_Hlk208473598"/>
      <w:r w:rsidRPr="00C16EEF">
        <w:rPr>
          <w:rFonts w:ascii="Arial" w:hAnsi="Arial" w:cs="Arial"/>
          <w:sz w:val="24"/>
          <w:szCs w:val="24"/>
        </w:rPr>
        <w:t>Quando Gesù ebbe terminato di dare queste istruzioni ai suoi dodici discepoli, partì di là per insegnare e predicare nelle loro città.</w:t>
      </w:r>
    </w:p>
    <w:p w14:paraId="30E0C667"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w:t>
      </w:r>
    </w:p>
    <w:p w14:paraId="3A282D38"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 Ecco, dinanzi a te io mando il mio messaggero, davanti a te egli preparerà la tua via.</w:t>
      </w:r>
    </w:p>
    <w:p w14:paraId="325B98FB"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la Legge infatti hanno profetato fino a Giovanni. E, se volete comprendere, è lui quell’Elia che deve venire. Chi ha orecchi, ascolti!</w:t>
      </w:r>
    </w:p>
    <w:p w14:paraId="7F08B4A4"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A chi posso paragonare questa generazione? È simile a bambini che stanno seduti in piazza e, rivolti ai compagni, gridano: “Vi abbiamo suonato il flauto e non avete ballato, abbiamo cantato un lamento e non vi siete battuti il petto!”.</w:t>
      </w:r>
    </w:p>
    <w:p w14:paraId="0C06E128"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È venuto Giovanni, che non mangia e non beve, e dicono: “È indemoniato”. È venuto il Figlio dell’uomo, che mangia e beve, e dicono: “Ecco, è un mangione e un beone, un amico di pubblicani e di peccatori”. Ma la sapienza è stata riconosciuta giusta per le opere che essa compie».</w:t>
      </w:r>
    </w:p>
    <w:p w14:paraId="7EF86C75"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w:t>
      </w:r>
      <w:r w:rsidRPr="00C16EEF">
        <w:rPr>
          <w:rFonts w:ascii="Arial" w:hAnsi="Arial" w:cs="Arial"/>
          <w:sz w:val="24"/>
          <w:szCs w:val="24"/>
        </w:rPr>
        <w:lastRenderedPageBreak/>
        <w:t>in mezzo a te, oggi essa esisterebbe ancora! Ebbene, io vi dico: nel giorno del giudizio, la terra di Sòdoma sarà trattata meno duramente di te!».</w:t>
      </w:r>
    </w:p>
    <w:p w14:paraId="1B65B5CC"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14:paraId="27FC1F2A"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Venite a me, voi tutti che siete stanchi e oppressi, e io vi darò ristoro. Prendete il mio giogo sopra di voi e imparate da me, che sono mite e umile di cuore, e troverete ristoro per la vostra vita. Il mio giogo infatti è dolce e il mio peso leggero» (Mt 11,1-30).</w:t>
      </w:r>
    </w:p>
    <w:bookmarkEnd w:id="59"/>
    <w:p w14:paraId="0E444FC0" w14:textId="77777777" w:rsidR="00C16EEF" w:rsidRPr="00C16EEF" w:rsidRDefault="00C16EEF" w:rsidP="00C16EEF">
      <w:pPr>
        <w:jc w:val="both"/>
        <w:rPr>
          <w:rFonts w:ascii="Arial" w:hAnsi="Arial" w:cs="Arial"/>
          <w:sz w:val="24"/>
          <w:szCs w:val="24"/>
          <w:lang w:val="la-Latn"/>
        </w:rPr>
      </w:pPr>
      <w:r w:rsidRPr="00C16EEF">
        <w:rPr>
          <w:rFonts w:ascii="Arial" w:hAnsi="Arial" w:cs="Arial"/>
          <w:sz w:val="24"/>
          <w:szCs w:val="24"/>
          <w:lang w:val="la-Latn"/>
        </w:rPr>
        <w:t>Et factum est, cum consummasset Iesus praecipiens Duodecim discipulis suis, transiit inde, ut doceret et praedicaret in civitatibus eorum. Ioannes autem, cum audisset in vinculis opera Christi, mittens per discipulos suos ait illi: “ Tu es qui venturus es, an alium exspectamus? ”. Et respondens Iesus ait illis: “ Euntes renuntiate Ioanni, quae auditis et videtis: caeci vident et claudi ambulant, leprosi mundantur et surdi audiunt et mortui resurgunt et pauperes evangelizantur; et beatus est, qui non fuerit scandalizatus in me ”. Illis autem abeuntibus, coepit Iesus dicere ad turbas de Ioanne: “ Quid existis in desertum videre? Arundinem vento agitatam? Sed quid existis videre? Hominem mollibus vestitum? Ecce, qui mollibus vestiuntur, in domibus regum sunt. Sed quid existis videre? Prophetam? Etiam, dico vobis, et plus quam prophetam. Hic est, de quo scriptum est: Ecce ego mitto angelum meum ante faciem tuam, qui praeparabit viam tuam ante te". Amen dico vobis: Non surrexit inter natos mulierum maior Ioanne Baptista; qui autem minor est in regno caelorum, maior est illo. A diebus autem Ioannis Baptistae usque nunc regnum caelorum vim patitur, et violenti rapiunt illud. Omnes enim Prophetae et Lex usque ad Ioannem prophetaverunt; et si vultis recipere, ipse est Elias, qui venturus est. Qui habet aures, audiat.</w:t>
      </w:r>
    </w:p>
    <w:p w14:paraId="6DB422C8" w14:textId="77777777" w:rsidR="00C16EEF" w:rsidRPr="00C16EEF" w:rsidRDefault="00C16EEF" w:rsidP="00C16EEF">
      <w:pPr>
        <w:jc w:val="both"/>
        <w:rPr>
          <w:rFonts w:ascii="Arial" w:hAnsi="Arial" w:cs="Arial"/>
          <w:sz w:val="24"/>
          <w:szCs w:val="24"/>
          <w:lang w:val="la-Latn"/>
        </w:rPr>
      </w:pPr>
      <w:r w:rsidRPr="00C16EEF">
        <w:rPr>
          <w:rFonts w:ascii="Arial" w:hAnsi="Arial" w:cs="Arial"/>
          <w:sz w:val="24"/>
          <w:szCs w:val="24"/>
          <w:lang w:val="la-Latn"/>
        </w:rPr>
        <w:t>Cui autem similem aestimabo generationem istam? Similis est pueris sedentibus in foro, qui clamantes coaequalibus dicunt: “Cecinimus vobis, et non saltastis; lamentavimus, et non planxistis”. Venit enim Ioannes neque manducans neque bibens, et dicunt: “Daemonium habet!”; venit Filius hominis manducans et bibens, et dicunt: “Ecce homo vorax et potator vini, publicanorum amicus et peccatorum!”. Et iustificata est sapientia ab operibus suis ”.</w:t>
      </w:r>
    </w:p>
    <w:p w14:paraId="32A74F0A" w14:textId="77777777" w:rsidR="00C16EEF" w:rsidRPr="00C16EEF" w:rsidRDefault="00C16EEF" w:rsidP="00C16EEF">
      <w:pPr>
        <w:jc w:val="both"/>
        <w:rPr>
          <w:rFonts w:ascii="Arial" w:hAnsi="Arial" w:cs="Arial"/>
          <w:sz w:val="24"/>
          <w:szCs w:val="24"/>
          <w:lang w:val="la-Latn"/>
        </w:rPr>
      </w:pPr>
      <w:r w:rsidRPr="00C16EEF">
        <w:rPr>
          <w:rFonts w:ascii="Arial" w:hAnsi="Arial" w:cs="Arial"/>
          <w:sz w:val="24"/>
          <w:szCs w:val="24"/>
          <w:lang w:val="la-Latn"/>
        </w:rPr>
        <w:t xml:space="preserve">Tunc coepit exprobrare civitatibus, in quibus factae sunt plurimae virtutes eius, quia non egissent paenitentiam: “ Vae tibi, Chorazin! Vae tibi, Bethsaida! Quia si in Tyro et Sidone factae essent virtutes, quae factae sunt in vobis, olim in cilicio et cinere paenitentiam egissent. Verumtamen dico vobis: Tyro et Sidoni remissius erit in die iudicii quam vobis. Et tu, Capharnaum, numquid usque in caelum exaltaberis? </w:t>
      </w:r>
      <w:r w:rsidRPr="00C16EEF">
        <w:rPr>
          <w:rFonts w:ascii="Arial" w:hAnsi="Arial" w:cs="Arial"/>
          <w:sz w:val="24"/>
          <w:szCs w:val="24"/>
          <w:lang w:val="la-Latn"/>
        </w:rPr>
        <w:lastRenderedPageBreak/>
        <w:t>Usque in infernum descendes! Quia si in Sodomis factae fuissent virtutes, quae factae sunt in te, mansissent usque in hunc diem. Verumtamen dico vobis: Terrae Sodomorum remissius erit in die iudicii quam tibi ”.</w:t>
      </w:r>
    </w:p>
    <w:p w14:paraId="578FFA30" w14:textId="77777777" w:rsidR="00C16EEF" w:rsidRPr="00C16EEF" w:rsidRDefault="00C16EEF" w:rsidP="00C16EEF">
      <w:pPr>
        <w:jc w:val="both"/>
        <w:rPr>
          <w:rFonts w:ascii="Arial" w:hAnsi="Arial" w:cs="Arial"/>
          <w:sz w:val="24"/>
          <w:szCs w:val="24"/>
          <w:lang w:val="la-Latn"/>
        </w:rPr>
      </w:pPr>
      <w:r w:rsidRPr="00C16EEF">
        <w:rPr>
          <w:rFonts w:ascii="Arial" w:hAnsi="Arial" w:cs="Arial"/>
          <w:sz w:val="24"/>
          <w:szCs w:val="24"/>
          <w:lang w:val="la-Latn"/>
        </w:rPr>
        <w:t xml:space="preserve">In illo tempore respondens Iesus dixit: </w:t>
      </w:r>
      <w:bookmarkStart w:id="60" w:name="_Hlk210364041"/>
      <w:r w:rsidRPr="00C16EEF">
        <w:rPr>
          <w:rFonts w:ascii="Arial" w:hAnsi="Arial" w:cs="Arial"/>
          <w:sz w:val="24"/>
          <w:szCs w:val="24"/>
          <w:lang w:val="la-Latn"/>
        </w:rPr>
        <w:t>“ Confiteor tibi, Pater, Domine caeli et terrae, quia abscondisti haec a sapientibus et prudentibus et revelasti ea parvulis. Ita, Pater, quoniam sic fuit placitum ante te</w:t>
      </w:r>
      <w:bookmarkEnd w:id="60"/>
      <w:r w:rsidRPr="00C16EEF">
        <w:rPr>
          <w:rFonts w:ascii="Arial" w:hAnsi="Arial" w:cs="Arial"/>
          <w:sz w:val="24"/>
          <w:szCs w:val="24"/>
          <w:lang w:val="la-Latn"/>
        </w:rPr>
        <w:t xml:space="preserve">. Omnia mihi tradita sunt a Patre meo; et nemo novit Filium nisi Pater, neque Patrem quis novit nisi Filius et cui voluerit Filius revelare. </w:t>
      </w:r>
      <w:bookmarkStart w:id="61" w:name="_Hlk210383719"/>
      <w:r w:rsidRPr="00C16EEF">
        <w:rPr>
          <w:rFonts w:ascii="Arial" w:hAnsi="Arial" w:cs="Arial"/>
          <w:sz w:val="24"/>
          <w:szCs w:val="24"/>
          <w:lang w:val="la-Latn"/>
        </w:rPr>
        <w:t xml:space="preserve">Venite ad me, omnes, qui laboratis et onerati estis, et ego reficiam vos. Tollite iugum meum super vos et discite a me, quia mitis sum et humilis corde, et invenietis requiem animabus vestris. Iugum enim meum suave, et onus meum leve est ” (Mt 11,1.-20). </w:t>
      </w:r>
    </w:p>
    <w:bookmarkEnd w:id="61"/>
    <w:p w14:paraId="497DEF2F" w14:textId="77777777" w:rsidR="00C16EEF" w:rsidRPr="00C16EEF" w:rsidRDefault="00C16EEF" w:rsidP="00C16EEF">
      <w:pPr>
        <w:jc w:val="both"/>
        <w:rPr>
          <w:rFonts w:ascii="PT Serif" w:hAnsi="PT Serif"/>
          <w:color w:val="111111"/>
          <w:sz w:val="26"/>
          <w:szCs w:val="26"/>
          <w:lang w:val="la-Latn"/>
        </w:rPr>
      </w:pP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γένετο</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ὅ</w:t>
      </w:r>
      <w:r w:rsidRPr="00C16EEF">
        <w:rPr>
          <w:rFonts w:ascii="Cambria" w:hAnsi="Cambria" w:cs="Cambria"/>
          <w:color w:val="111111"/>
          <w:sz w:val="26"/>
          <w:szCs w:val="26"/>
        </w:rPr>
        <w:t>τε</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τέλεσεν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ὁ</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Ἰ</w:t>
      </w:r>
      <w:r w:rsidRPr="00C16EEF">
        <w:rPr>
          <w:rFonts w:ascii="Cambria" w:hAnsi="Cambria" w:cs="Cambria"/>
          <w:color w:val="111111"/>
          <w:sz w:val="26"/>
          <w:szCs w:val="26"/>
        </w:rPr>
        <w:t>ησο</w:t>
      </w:r>
      <w:r w:rsidRPr="00C16EEF">
        <w:rPr>
          <w:rFonts w:ascii="Times New Roman" w:hAnsi="Times New Roman" w:cs="Times New Roman"/>
          <w:color w:val="111111"/>
          <w:sz w:val="26"/>
          <w:szCs w:val="26"/>
        </w:rPr>
        <w:t>ῦ</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διατάσσων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το</w:t>
      </w:r>
      <w:r w:rsidRPr="00C16EEF">
        <w:rPr>
          <w:rFonts w:ascii="Times New Roman" w:hAnsi="Times New Roman" w:cs="Times New Roman"/>
          <w:color w:val="111111"/>
          <w:sz w:val="26"/>
          <w:szCs w:val="26"/>
        </w:rPr>
        <w:t>ῖ</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δώδεκα</w:t>
      </w:r>
      <w:r w:rsidRPr="00C16EEF">
        <w:rPr>
          <w:rFonts w:ascii="PT Serif" w:hAnsi="PT Serif"/>
          <w:color w:val="111111"/>
          <w:sz w:val="26"/>
          <w:szCs w:val="26"/>
          <w:lang w:val="la-Latn"/>
        </w:rPr>
        <w:t xml:space="preserve"> </w:t>
      </w:r>
      <w:r w:rsidRPr="00C16EEF">
        <w:rPr>
          <w:rFonts w:ascii="PT Serif" w:hAnsi="PT Serif" w:cs="PT Serif"/>
          <w:color w:val="111111"/>
          <w:sz w:val="26"/>
          <w:szCs w:val="26"/>
        </w:rPr>
        <w:t>μ</w:t>
      </w:r>
      <w:r w:rsidRPr="00C16EEF">
        <w:rPr>
          <w:rFonts w:ascii="Cambria" w:hAnsi="Cambria" w:cs="Cambria"/>
          <w:color w:val="111111"/>
          <w:sz w:val="26"/>
          <w:szCs w:val="26"/>
        </w:rPr>
        <w:t>αθητα</w:t>
      </w:r>
      <w:r w:rsidRPr="00C16EEF">
        <w:rPr>
          <w:rFonts w:ascii="Times New Roman" w:hAnsi="Times New Roman" w:cs="Times New Roman"/>
          <w:color w:val="111111"/>
          <w:sz w:val="26"/>
          <w:szCs w:val="26"/>
        </w:rPr>
        <w:t>ῖ</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α</w:t>
      </w:r>
      <w:r w:rsidRPr="00C16EEF">
        <w:rPr>
          <w:rFonts w:ascii="Times New Roman" w:hAnsi="Times New Roman" w:cs="Times New Roman"/>
          <w:color w:val="111111"/>
          <w:sz w:val="26"/>
          <w:szCs w:val="26"/>
        </w:rPr>
        <w:t>ὐ</w:t>
      </w:r>
      <w:r w:rsidRPr="00C16EEF">
        <w:rPr>
          <w:rFonts w:ascii="Cambria" w:hAnsi="Cambria" w:cs="Cambria"/>
          <w:color w:val="111111"/>
          <w:sz w:val="26"/>
          <w:szCs w:val="26"/>
        </w:rPr>
        <w:t>το</w:t>
      </w:r>
      <w:r w:rsidRPr="00C16EEF">
        <w:rPr>
          <w:rFonts w:ascii="Times New Roman" w:hAnsi="Times New Roman" w:cs="Times New Roman"/>
          <w:color w:val="111111"/>
          <w:sz w:val="26"/>
          <w:szCs w:val="26"/>
        </w:rPr>
        <w:t>ῦ</w:t>
      </w:r>
      <w:r w:rsidRPr="00C16EEF">
        <w:rPr>
          <w:rFonts w:ascii="PT Serif" w:hAnsi="PT Serif"/>
          <w:color w:val="111111"/>
          <w:sz w:val="26"/>
          <w:szCs w:val="26"/>
          <w:lang w:val="la-Latn"/>
        </w:rPr>
        <w:t xml:space="preserve">, </w:t>
      </w:r>
      <w:r w:rsidRPr="00C16EEF">
        <w:rPr>
          <w:rFonts w:ascii="PT Serif" w:hAnsi="PT Serif"/>
          <w:color w:val="111111"/>
          <w:sz w:val="26"/>
          <w:szCs w:val="26"/>
        </w:rPr>
        <w:t>μ</w:t>
      </w:r>
      <w:r w:rsidRPr="00C16EEF">
        <w:rPr>
          <w:rFonts w:ascii="Cambria" w:hAnsi="Cambria" w:cs="Cambria"/>
          <w:color w:val="111111"/>
          <w:sz w:val="26"/>
          <w:szCs w:val="26"/>
        </w:rPr>
        <w:t>ετέβη</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κε</w:t>
      </w:r>
      <w:r w:rsidRPr="00C16EEF">
        <w:rPr>
          <w:rFonts w:ascii="Times New Roman" w:hAnsi="Times New Roman" w:cs="Times New Roman"/>
          <w:color w:val="111111"/>
          <w:sz w:val="26"/>
          <w:szCs w:val="26"/>
        </w:rPr>
        <w:t>ῖ</w:t>
      </w:r>
      <w:r w:rsidRPr="00C16EEF">
        <w:rPr>
          <w:rFonts w:ascii="Cambria" w:hAnsi="Cambria" w:cs="Cambria"/>
          <w:color w:val="111111"/>
          <w:sz w:val="26"/>
          <w:szCs w:val="26"/>
        </w:rPr>
        <w:t>θεν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το</w:t>
      </w:r>
      <w:r w:rsidRPr="00C16EEF">
        <w:rPr>
          <w:rFonts w:ascii="Times New Roman" w:hAnsi="Times New Roman" w:cs="Times New Roman"/>
          <w:color w:val="111111"/>
          <w:sz w:val="26"/>
          <w:szCs w:val="26"/>
        </w:rPr>
        <w:t>ῦ</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διδάσκειν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κηρύσσειν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τα</w:t>
      </w:r>
      <w:r w:rsidRPr="00C16EEF">
        <w:rPr>
          <w:rFonts w:ascii="Times New Roman" w:hAnsi="Times New Roman" w:cs="Times New Roman"/>
          <w:color w:val="111111"/>
          <w:sz w:val="26"/>
          <w:szCs w:val="26"/>
        </w:rPr>
        <w:t>ῖ</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PT Serif" w:hAnsi="PT Serif" w:cs="PT Serif"/>
          <w:color w:val="111111"/>
          <w:sz w:val="26"/>
          <w:szCs w:val="26"/>
        </w:rPr>
        <w:t>π</w:t>
      </w:r>
      <w:r w:rsidRPr="00C16EEF">
        <w:rPr>
          <w:rFonts w:ascii="Cambria" w:hAnsi="Cambria" w:cs="Cambria"/>
          <w:color w:val="111111"/>
          <w:sz w:val="26"/>
          <w:szCs w:val="26"/>
        </w:rPr>
        <w:t>όλεσιν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α</w:t>
      </w:r>
      <w:r w:rsidRPr="00C16EEF">
        <w:rPr>
          <w:rFonts w:ascii="Times New Roman" w:hAnsi="Times New Roman" w:cs="Times New Roman"/>
          <w:color w:val="111111"/>
          <w:sz w:val="26"/>
          <w:szCs w:val="26"/>
        </w:rPr>
        <w:t>ὐ</w:t>
      </w:r>
      <w:r w:rsidRPr="00C16EEF">
        <w:rPr>
          <w:rFonts w:ascii="Cambria" w:hAnsi="Cambria" w:cs="Cambria"/>
          <w:color w:val="111111"/>
          <w:sz w:val="26"/>
          <w:szCs w:val="26"/>
        </w:rPr>
        <w:t>τ</w:t>
      </w:r>
      <w:r w:rsidRPr="00C16EEF">
        <w:rPr>
          <w:rFonts w:ascii="Times New Roman" w:hAnsi="Times New Roman" w:cs="Times New Roman"/>
          <w:color w:val="111111"/>
          <w:sz w:val="26"/>
          <w:szCs w:val="26"/>
        </w:rPr>
        <w:t>ῶ</w:t>
      </w:r>
      <w:r w:rsidRPr="00C16EEF">
        <w:rPr>
          <w:rFonts w:ascii="Cambria" w:hAnsi="Cambria" w:cs="Cambria"/>
          <w:color w:val="111111"/>
          <w:sz w:val="26"/>
          <w:szCs w:val="26"/>
        </w:rPr>
        <w:t>ν</w:t>
      </w:r>
      <w:r w:rsidRPr="00C16EEF">
        <w:rPr>
          <w:rFonts w:ascii="PT Serif" w:hAnsi="PT Serif"/>
          <w:color w:val="111111"/>
          <w:sz w:val="26"/>
          <w:szCs w:val="26"/>
          <w:lang w:val="la-Latn"/>
        </w:rPr>
        <w:t>. </w:t>
      </w:r>
      <w:r w:rsidRPr="00C16EEF">
        <w:rPr>
          <w:rFonts w:ascii="Times New Roman" w:hAnsi="Times New Roman" w:cs="Times New Roman"/>
          <w:color w:val="111111"/>
          <w:sz w:val="26"/>
          <w:szCs w:val="26"/>
        </w:rPr>
        <w:t>Ὁ</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δ</w:t>
      </w:r>
      <w:r w:rsidRPr="00C16EEF">
        <w:rPr>
          <w:rFonts w:ascii="Times New Roman" w:hAnsi="Times New Roman" w:cs="Times New Roman"/>
          <w:color w:val="111111"/>
          <w:sz w:val="26"/>
          <w:szCs w:val="26"/>
        </w:rPr>
        <w:t>ὲ</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Ἰ</w:t>
      </w:r>
      <w:r w:rsidRPr="00C16EEF">
        <w:rPr>
          <w:rFonts w:ascii="Cambria" w:hAnsi="Cambria" w:cs="Cambria"/>
          <w:color w:val="111111"/>
          <w:sz w:val="26"/>
          <w:szCs w:val="26"/>
        </w:rPr>
        <w:t>ωάννης</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ἀ</w:t>
      </w:r>
      <w:r w:rsidRPr="00C16EEF">
        <w:rPr>
          <w:rFonts w:ascii="Cambria" w:hAnsi="Cambria" w:cs="Cambria"/>
          <w:color w:val="111111"/>
          <w:sz w:val="26"/>
          <w:szCs w:val="26"/>
        </w:rPr>
        <w:t>κούσας</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w:t>
      </w:r>
      <w:r w:rsidRPr="00C16EEF">
        <w:rPr>
          <w:rFonts w:ascii="Times New Roman" w:hAnsi="Times New Roman" w:cs="Times New Roman"/>
          <w:color w:val="111111"/>
          <w:sz w:val="26"/>
          <w:szCs w:val="26"/>
        </w:rPr>
        <w:t>ῷ</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δεσ</w:t>
      </w:r>
      <w:r w:rsidRPr="00C16EEF">
        <w:rPr>
          <w:rFonts w:ascii="PT Serif" w:hAnsi="PT Serif" w:cs="PT Serif"/>
          <w:color w:val="111111"/>
          <w:sz w:val="26"/>
          <w:szCs w:val="26"/>
        </w:rPr>
        <w:t>μ</w:t>
      </w:r>
      <w:r w:rsidRPr="00C16EEF">
        <w:rPr>
          <w:rFonts w:ascii="Cambria" w:hAnsi="Cambria" w:cs="Cambria"/>
          <w:color w:val="111111"/>
          <w:sz w:val="26"/>
          <w:szCs w:val="26"/>
        </w:rPr>
        <w:t>ωτηρί</w:t>
      </w:r>
      <w:r w:rsidRPr="00C16EEF">
        <w:rPr>
          <w:rFonts w:ascii="Times New Roman" w:hAnsi="Times New Roman" w:cs="Times New Roman"/>
          <w:color w:val="111111"/>
          <w:sz w:val="26"/>
          <w:szCs w:val="26"/>
        </w:rPr>
        <w:t>ῳ</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w:t>
      </w:r>
      <w:r w:rsidRPr="00C16EEF">
        <w:rPr>
          <w:rFonts w:ascii="Times New Roman" w:hAnsi="Times New Roman" w:cs="Times New Roman"/>
          <w:color w:val="111111"/>
          <w:sz w:val="26"/>
          <w:szCs w:val="26"/>
        </w:rPr>
        <w:t>ὰ</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ἔ</w:t>
      </w:r>
      <w:r w:rsidRPr="00C16EEF">
        <w:rPr>
          <w:rFonts w:ascii="Cambria" w:hAnsi="Cambria" w:cs="Cambria"/>
          <w:color w:val="111111"/>
          <w:sz w:val="26"/>
          <w:szCs w:val="26"/>
        </w:rPr>
        <w:t>ργα</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το</w:t>
      </w:r>
      <w:r w:rsidRPr="00C16EEF">
        <w:rPr>
          <w:rFonts w:ascii="Times New Roman" w:hAnsi="Times New Roman" w:cs="Times New Roman"/>
          <w:color w:val="111111"/>
          <w:sz w:val="26"/>
          <w:szCs w:val="26"/>
        </w:rPr>
        <w:t>ῦ</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χριστο</w:t>
      </w:r>
      <w:r w:rsidRPr="00C16EEF">
        <w:rPr>
          <w:rFonts w:ascii="Times New Roman" w:hAnsi="Times New Roman" w:cs="Times New Roman"/>
          <w:color w:val="111111"/>
          <w:sz w:val="26"/>
          <w:szCs w:val="26"/>
        </w:rPr>
        <w:t>ῦ</w:t>
      </w:r>
      <w:r w:rsidRPr="00C16EEF">
        <w:rPr>
          <w:rFonts w:ascii="PT Serif" w:hAnsi="PT Serif"/>
          <w:color w:val="111111"/>
          <w:sz w:val="26"/>
          <w:szCs w:val="26"/>
          <w:lang w:val="la-Latn"/>
        </w:rPr>
        <w:t xml:space="preserve"> </w:t>
      </w:r>
      <w:r w:rsidRPr="00C16EEF">
        <w:rPr>
          <w:rFonts w:ascii="PT Serif" w:hAnsi="PT Serif"/>
          <w:color w:val="111111"/>
          <w:sz w:val="26"/>
          <w:szCs w:val="26"/>
        </w:rPr>
        <w:t>π</w:t>
      </w:r>
      <w:r w:rsidRPr="00C16EEF">
        <w:rPr>
          <w:rFonts w:ascii="Cambria" w:hAnsi="Cambria" w:cs="Cambria"/>
          <w:color w:val="111111"/>
          <w:sz w:val="26"/>
          <w:szCs w:val="26"/>
        </w:rPr>
        <w:t>έ</w:t>
      </w:r>
      <w:r w:rsidRPr="00C16EEF">
        <w:rPr>
          <w:rFonts w:ascii="PT Serif" w:hAnsi="PT Serif" w:cs="PT Serif"/>
          <w:color w:val="111111"/>
          <w:sz w:val="26"/>
          <w:szCs w:val="26"/>
        </w:rPr>
        <w:t>μ</w:t>
      </w:r>
      <w:r w:rsidRPr="00C16EEF">
        <w:rPr>
          <w:rFonts w:ascii="Cambria" w:hAnsi="Cambria" w:cs="Cambria"/>
          <w:color w:val="111111"/>
          <w:sz w:val="26"/>
          <w:szCs w:val="26"/>
        </w:rPr>
        <w:t>ψας</w:t>
      </w:r>
      <w:r w:rsidRPr="00C16EEF">
        <w:rPr>
          <w:rFonts w:ascii="PT Serif" w:hAnsi="PT Serif"/>
          <w:color w:val="111111"/>
          <w:sz w:val="26"/>
          <w:szCs w:val="26"/>
          <w:lang w:val="la-Latn"/>
        </w:rPr>
        <w:t xml:space="preserve"> </w:t>
      </w:r>
      <w:r w:rsidRPr="00C16EEF">
        <w:rPr>
          <w:rFonts w:ascii="Segoe UI Symbol" w:hAnsi="Segoe UI Symbol" w:cs="Segoe UI Symbol"/>
          <w:color w:val="111111"/>
          <w:sz w:val="26"/>
          <w:szCs w:val="26"/>
          <w:lang w:val="la-Latn"/>
        </w:rPr>
        <w:t>⸀</w:t>
      </w:r>
      <w:r w:rsidRPr="00C16EEF">
        <w:rPr>
          <w:rFonts w:ascii="Cambria" w:hAnsi="Cambria" w:cs="Cambria"/>
          <w:color w:val="111111"/>
          <w:sz w:val="26"/>
          <w:szCs w:val="26"/>
        </w:rPr>
        <w:t>δι</w:t>
      </w:r>
      <w:r w:rsidRPr="00C16EEF">
        <w:rPr>
          <w:rFonts w:ascii="Times New Roman" w:hAnsi="Times New Roman" w:cs="Times New Roman"/>
          <w:color w:val="111111"/>
          <w:sz w:val="26"/>
          <w:szCs w:val="26"/>
        </w:rPr>
        <w:t>ὰ</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w:t>
      </w:r>
      <w:r w:rsidRPr="00C16EEF">
        <w:rPr>
          <w:rFonts w:ascii="Times New Roman" w:hAnsi="Times New Roman" w:cs="Times New Roman"/>
          <w:color w:val="111111"/>
          <w:sz w:val="26"/>
          <w:szCs w:val="26"/>
        </w:rPr>
        <w:t>ῶ</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PT Serif" w:hAnsi="PT Serif" w:cs="PT Serif"/>
          <w:color w:val="111111"/>
          <w:sz w:val="26"/>
          <w:szCs w:val="26"/>
        </w:rPr>
        <w:t>μ</w:t>
      </w:r>
      <w:r w:rsidRPr="00C16EEF">
        <w:rPr>
          <w:rFonts w:ascii="Cambria" w:hAnsi="Cambria" w:cs="Cambria"/>
          <w:color w:val="111111"/>
          <w:sz w:val="26"/>
          <w:szCs w:val="26"/>
        </w:rPr>
        <w:t>αθητ</w:t>
      </w:r>
      <w:r w:rsidRPr="00C16EEF">
        <w:rPr>
          <w:rFonts w:ascii="Times New Roman" w:hAnsi="Times New Roman" w:cs="Times New Roman"/>
          <w:color w:val="111111"/>
          <w:sz w:val="26"/>
          <w:szCs w:val="26"/>
        </w:rPr>
        <w:t>ῶ</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α</w:t>
      </w:r>
      <w:r w:rsidRPr="00C16EEF">
        <w:rPr>
          <w:rFonts w:ascii="Times New Roman" w:hAnsi="Times New Roman" w:cs="Times New Roman"/>
          <w:color w:val="111111"/>
          <w:sz w:val="26"/>
          <w:szCs w:val="26"/>
        </w:rPr>
        <w:t>ὐ</w:t>
      </w:r>
      <w:r w:rsidRPr="00C16EEF">
        <w:rPr>
          <w:rFonts w:ascii="Cambria" w:hAnsi="Cambria" w:cs="Cambria"/>
          <w:color w:val="111111"/>
          <w:sz w:val="26"/>
          <w:szCs w:val="26"/>
        </w:rPr>
        <w:t>το</w:t>
      </w:r>
      <w:r w:rsidRPr="00C16EEF">
        <w:rPr>
          <w:rFonts w:ascii="Times New Roman" w:hAnsi="Times New Roman" w:cs="Times New Roman"/>
          <w:color w:val="111111"/>
          <w:sz w:val="26"/>
          <w:szCs w:val="26"/>
        </w:rPr>
        <w:t>ῦ</w:t>
      </w:r>
      <w:r w:rsidRPr="00C16EEF">
        <w:rPr>
          <w:rFonts w:ascii="PT Serif" w:hAnsi="PT Serif"/>
          <w:color w:val="111111"/>
          <w:sz w:val="26"/>
          <w:szCs w:val="26"/>
          <w:lang w:val="la-Latn"/>
        </w:rPr>
        <w:t> </w:t>
      </w:r>
      <w:r w:rsidRPr="00C16EEF">
        <w:rPr>
          <w:rFonts w:ascii="Cambria" w:hAnsi="Cambria" w:cs="Cambria"/>
          <w:color w:val="111111"/>
          <w:sz w:val="26"/>
          <w:szCs w:val="26"/>
        </w:rPr>
        <w:t>ε</w:t>
      </w:r>
      <w:r w:rsidRPr="00C16EEF">
        <w:rPr>
          <w:rFonts w:ascii="Times New Roman" w:hAnsi="Times New Roman" w:cs="Times New Roman"/>
          <w:color w:val="111111"/>
          <w:sz w:val="26"/>
          <w:szCs w:val="26"/>
        </w:rPr>
        <w:t>ἶ</w:t>
      </w:r>
      <w:r w:rsidRPr="00C16EEF">
        <w:rPr>
          <w:rFonts w:ascii="PT Serif" w:hAnsi="PT Serif"/>
          <w:color w:val="111111"/>
          <w:sz w:val="26"/>
          <w:szCs w:val="26"/>
        </w:rPr>
        <w:t>π</w:t>
      </w:r>
      <w:r w:rsidRPr="00C16EEF">
        <w:rPr>
          <w:rFonts w:ascii="Cambria" w:hAnsi="Cambria" w:cs="Cambria"/>
          <w:color w:val="111111"/>
          <w:sz w:val="26"/>
          <w:szCs w:val="26"/>
        </w:rPr>
        <w:t>εν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α</w:t>
      </w:r>
      <w:r w:rsidRPr="00C16EEF">
        <w:rPr>
          <w:rFonts w:ascii="Times New Roman" w:hAnsi="Times New Roman" w:cs="Times New Roman"/>
          <w:color w:val="111111"/>
          <w:sz w:val="26"/>
          <w:szCs w:val="26"/>
        </w:rPr>
        <w:t>ὐ</w:t>
      </w:r>
      <w:r w:rsidRPr="00C16EEF">
        <w:rPr>
          <w:rFonts w:ascii="Cambria" w:hAnsi="Cambria" w:cs="Cambria"/>
          <w:color w:val="111111"/>
          <w:sz w:val="26"/>
          <w:szCs w:val="26"/>
        </w:rPr>
        <w:t>τ</w:t>
      </w:r>
      <w:r w:rsidRPr="00C16EEF">
        <w:rPr>
          <w:rFonts w:ascii="Times New Roman" w:hAnsi="Times New Roman" w:cs="Times New Roman"/>
          <w:color w:val="111111"/>
          <w:sz w:val="26"/>
          <w:szCs w:val="26"/>
        </w:rPr>
        <w:t>ῷ</w:t>
      </w:r>
      <w:r w:rsidRPr="00C16EEF">
        <w:rPr>
          <w:rFonts w:ascii="Cambria" w:hAnsi="Cambria" w:cs="Cambria"/>
          <w:color w:val="111111"/>
          <w:sz w:val="26"/>
          <w:szCs w:val="26"/>
        </w:rPr>
        <w:t>·</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Σ</w:t>
      </w:r>
      <w:r w:rsidRPr="00C16EEF">
        <w:rPr>
          <w:rFonts w:ascii="Times New Roman" w:hAnsi="Times New Roman" w:cs="Times New Roman"/>
          <w:color w:val="111111"/>
          <w:sz w:val="26"/>
          <w:szCs w:val="26"/>
        </w:rPr>
        <w:t>ὺ</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ε</w:t>
      </w:r>
      <w:r w:rsidRPr="00C16EEF">
        <w:rPr>
          <w:rFonts w:ascii="Times New Roman" w:hAnsi="Times New Roman" w:cs="Times New Roman"/>
          <w:color w:val="111111"/>
          <w:sz w:val="26"/>
          <w:szCs w:val="26"/>
        </w:rPr>
        <w:t>ἶ</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ὁ</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ρχό</w:t>
      </w:r>
      <w:r w:rsidRPr="00C16EEF">
        <w:rPr>
          <w:rFonts w:ascii="PT Serif" w:hAnsi="PT Serif" w:cs="PT Serif"/>
          <w:color w:val="111111"/>
          <w:sz w:val="26"/>
          <w:szCs w:val="26"/>
        </w:rPr>
        <w:t>μ</w:t>
      </w:r>
      <w:r w:rsidRPr="00C16EEF">
        <w:rPr>
          <w:rFonts w:ascii="Cambria" w:hAnsi="Cambria" w:cs="Cambria"/>
          <w:color w:val="111111"/>
          <w:sz w:val="26"/>
          <w:szCs w:val="26"/>
        </w:rPr>
        <w:t>ενος</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ἢ</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ἕ</w:t>
      </w:r>
      <w:r w:rsidRPr="00C16EEF">
        <w:rPr>
          <w:rFonts w:ascii="Cambria" w:hAnsi="Cambria" w:cs="Cambria"/>
          <w:color w:val="111111"/>
          <w:sz w:val="26"/>
          <w:szCs w:val="26"/>
        </w:rPr>
        <w:t>τερον</w:t>
      </w:r>
      <w:r w:rsidRPr="00C16EEF">
        <w:rPr>
          <w:rFonts w:ascii="PT Serif" w:hAnsi="PT Serif"/>
          <w:color w:val="111111"/>
          <w:sz w:val="26"/>
          <w:szCs w:val="26"/>
          <w:lang w:val="la-Latn"/>
        </w:rPr>
        <w:t xml:space="preserve"> </w:t>
      </w:r>
      <w:r w:rsidRPr="00C16EEF">
        <w:rPr>
          <w:rFonts w:ascii="PT Serif" w:hAnsi="PT Serif" w:cs="PT Serif"/>
          <w:color w:val="111111"/>
          <w:sz w:val="26"/>
          <w:szCs w:val="26"/>
        </w:rPr>
        <w:t>π</w:t>
      </w:r>
      <w:r w:rsidRPr="00C16EEF">
        <w:rPr>
          <w:rFonts w:ascii="Cambria" w:hAnsi="Cambria" w:cs="Cambria"/>
          <w:color w:val="111111"/>
          <w:sz w:val="26"/>
          <w:szCs w:val="26"/>
        </w:rPr>
        <w:t>ροσδοκ</w:t>
      </w:r>
      <w:r w:rsidRPr="00C16EEF">
        <w:rPr>
          <w:rFonts w:ascii="Times New Roman" w:hAnsi="Times New Roman" w:cs="Times New Roman"/>
          <w:color w:val="111111"/>
          <w:sz w:val="26"/>
          <w:szCs w:val="26"/>
        </w:rPr>
        <w:t>ῶ</w:t>
      </w:r>
      <w:r w:rsidRPr="00C16EEF">
        <w:rPr>
          <w:rFonts w:ascii="PT Serif" w:hAnsi="PT Serif"/>
          <w:color w:val="111111"/>
          <w:sz w:val="26"/>
          <w:szCs w:val="26"/>
        </w:rPr>
        <w:t>μ</w:t>
      </w:r>
      <w:r w:rsidRPr="00C16EEF">
        <w:rPr>
          <w:rFonts w:ascii="Cambria" w:hAnsi="Cambria" w:cs="Cambria"/>
          <w:color w:val="111111"/>
          <w:sz w:val="26"/>
          <w:szCs w:val="26"/>
        </w:rPr>
        <w:t>εν</w:t>
      </w:r>
      <w:r w:rsidRPr="00C16EEF">
        <w:rPr>
          <w:rFonts w:ascii="PT Serif" w:hAnsi="PT Serif"/>
          <w:color w:val="111111"/>
          <w:sz w:val="26"/>
          <w:szCs w:val="26"/>
          <w:lang w:val="la-Latn"/>
        </w:rPr>
        <w:t>;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ἀ</w:t>
      </w:r>
      <w:r w:rsidRPr="00C16EEF">
        <w:rPr>
          <w:rFonts w:ascii="PT Serif" w:hAnsi="PT Serif"/>
          <w:color w:val="111111"/>
          <w:sz w:val="26"/>
          <w:szCs w:val="26"/>
        </w:rPr>
        <w:t>π</w:t>
      </w:r>
      <w:r w:rsidRPr="00C16EEF">
        <w:rPr>
          <w:rFonts w:ascii="Cambria" w:hAnsi="Cambria" w:cs="Cambria"/>
          <w:color w:val="111111"/>
          <w:sz w:val="26"/>
          <w:szCs w:val="26"/>
        </w:rPr>
        <w:t>οκριθε</w:t>
      </w:r>
      <w:r w:rsidRPr="00C16EEF">
        <w:rPr>
          <w:rFonts w:ascii="Times New Roman" w:hAnsi="Times New Roman" w:cs="Times New Roman"/>
          <w:color w:val="111111"/>
          <w:sz w:val="26"/>
          <w:szCs w:val="26"/>
        </w:rPr>
        <w:t>ὶ</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ὁ</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Ἰ</w:t>
      </w:r>
      <w:r w:rsidRPr="00C16EEF">
        <w:rPr>
          <w:rFonts w:ascii="Cambria" w:hAnsi="Cambria" w:cs="Cambria"/>
          <w:color w:val="111111"/>
          <w:sz w:val="26"/>
          <w:szCs w:val="26"/>
        </w:rPr>
        <w:t>ησο</w:t>
      </w:r>
      <w:r w:rsidRPr="00C16EEF">
        <w:rPr>
          <w:rFonts w:ascii="Times New Roman" w:hAnsi="Times New Roman" w:cs="Times New Roman"/>
          <w:color w:val="111111"/>
          <w:sz w:val="26"/>
          <w:szCs w:val="26"/>
        </w:rPr>
        <w:t>ῦ</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ε</w:t>
      </w:r>
      <w:r w:rsidRPr="00C16EEF">
        <w:rPr>
          <w:rFonts w:ascii="Times New Roman" w:hAnsi="Times New Roman" w:cs="Times New Roman"/>
          <w:color w:val="111111"/>
          <w:sz w:val="26"/>
          <w:szCs w:val="26"/>
        </w:rPr>
        <w:t>ἶ</w:t>
      </w:r>
      <w:r w:rsidRPr="00C16EEF">
        <w:rPr>
          <w:rFonts w:ascii="PT Serif" w:hAnsi="PT Serif"/>
          <w:color w:val="111111"/>
          <w:sz w:val="26"/>
          <w:szCs w:val="26"/>
        </w:rPr>
        <w:t>π</w:t>
      </w:r>
      <w:r w:rsidRPr="00C16EEF">
        <w:rPr>
          <w:rFonts w:ascii="Cambria" w:hAnsi="Cambria" w:cs="Cambria"/>
          <w:color w:val="111111"/>
          <w:sz w:val="26"/>
          <w:szCs w:val="26"/>
        </w:rPr>
        <w:t>εν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α</w:t>
      </w:r>
      <w:r w:rsidRPr="00C16EEF">
        <w:rPr>
          <w:rFonts w:ascii="Times New Roman" w:hAnsi="Times New Roman" w:cs="Times New Roman"/>
          <w:color w:val="111111"/>
          <w:sz w:val="26"/>
          <w:szCs w:val="26"/>
        </w:rPr>
        <w:t>ὐ</w:t>
      </w:r>
      <w:r w:rsidRPr="00C16EEF">
        <w:rPr>
          <w:rFonts w:ascii="Cambria" w:hAnsi="Cambria" w:cs="Cambria"/>
          <w:color w:val="111111"/>
          <w:sz w:val="26"/>
          <w:szCs w:val="26"/>
        </w:rPr>
        <w:t>το</w:t>
      </w:r>
      <w:r w:rsidRPr="00C16EEF">
        <w:rPr>
          <w:rFonts w:ascii="Times New Roman" w:hAnsi="Times New Roman" w:cs="Times New Roman"/>
          <w:color w:val="111111"/>
          <w:sz w:val="26"/>
          <w:szCs w:val="26"/>
        </w:rPr>
        <w:t>ῖ</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Πορευθέντες</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ἀ</w:t>
      </w:r>
      <w:r w:rsidRPr="00C16EEF">
        <w:rPr>
          <w:rFonts w:ascii="PT Serif" w:hAnsi="PT Serif"/>
          <w:color w:val="111111"/>
          <w:sz w:val="26"/>
          <w:szCs w:val="26"/>
        </w:rPr>
        <w:t>π</w:t>
      </w:r>
      <w:r w:rsidRPr="00C16EEF">
        <w:rPr>
          <w:rFonts w:ascii="Cambria" w:hAnsi="Cambria" w:cs="Cambria"/>
          <w:color w:val="111111"/>
          <w:sz w:val="26"/>
          <w:szCs w:val="26"/>
        </w:rPr>
        <w:t>αγγείλατε</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Ἰ</w:t>
      </w:r>
      <w:r w:rsidRPr="00C16EEF">
        <w:rPr>
          <w:rFonts w:ascii="Cambria" w:hAnsi="Cambria" w:cs="Cambria"/>
          <w:color w:val="111111"/>
          <w:sz w:val="26"/>
          <w:szCs w:val="26"/>
        </w:rPr>
        <w:t>ωάνν</w:t>
      </w:r>
      <w:r w:rsidRPr="00C16EEF">
        <w:rPr>
          <w:rFonts w:ascii="Times New Roman" w:hAnsi="Times New Roman" w:cs="Times New Roman"/>
          <w:color w:val="111111"/>
          <w:sz w:val="26"/>
          <w:szCs w:val="26"/>
        </w:rPr>
        <w:t>ῃ</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ἃ</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ἀ</w:t>
      </w:r>
      <w:r w:rsidRPr="00C16EEF">
        <w:rPr>
          <w:rFonts w:ascii="Cambria" w:hAnsi="Cambria" w:cs="Cambria"/>
          <w:color w:val="111111"/>
          <w:sz w:val="26"/>
          <w:szCs w:val="26"/>
        </w:rPr>
        <w:t>κούετε</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βλέ</w:t>
      </w:r>
      <w:r w:rsidRPr="00C16EEF">
        <w:rPr>
          <w:rFonts w:ascii="PT Serif" w:hAnsi="PT Serif" w:cs="PT Serif"/>
          <w:color w:val="111111"/>
          <w:sz w:val="26"/>
          <w:szCs w:val="26"/>
        </w:rPr>
        <w:t>π</w:t>
      </w:r>
      <w:r w:rsidRPr="00C16EEF">
        <w:rPr>
          <w:rFonts w:ascii="Cambria" w:hAnsi="Cambria" w:cs="Cambria"/>
          <w:color w:val="111111"/>
          <w:sz w:val="26"/>
          <w:szCs w:val="26"/>
        </w:rPr>
        <w:t>ετε·</w:t>
      </w:r>
      <w:r w:rsidRPr="00C16EEF">
        <w:rPr>
          <w:rFonts w:ascii="PT Serif" w:hAnsi="PT Serif"/>
          <w:color w:val="111111"/>
          <w:sz w:val="26"/>
          <w:szCs w:val="26"/>
          <w:lang w:val="la-Latn"/>
        </w:rPr>
        <w:t> </w:t>
      </w:r>
      <w:r w:rsidRPr="00C16EEF">
        <w:rPr>
          <w:rFonts w:ascii="Cambria" w:hAnsi="Cambria" w:cs="Cambria"/>
          <w:color w:val="111111"/>
          <w:sz w:val="26"/>
          <w:szCs w:val="26"/>
        </w:rPr>
        <w:t>τυφλο</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ἀ</w:t>
      </w:r>
      <w:r w:rsidRPr="00C16EEF">
        <w:rPr>
          <w:rFonts w:ascii="Cambria" w:hAnsi="Cambria" w:cs="Cambria"/>
          <w:color w:val="111111"/>
          <w:sz w:val="26"/>
          <w:szCs w:val="26"/>
        </w:rPr>
        <w:t>ναβλέ</w:t>
      </w:r>
      <w:r w:rsidRPr="00C16EEF">
        <w:rPr>
          <w:rFonts w:ascii="PT Serif" w:hAnsi="PT Serif" w:cs="PT Serif"/>
          <w:color w:val="111111"/>
          <w:sz w:val="26"/>
          <w:szCs w:val="26"/>
        </w:rPr>
        <w:t>π</w:t>
      </w:r>
      <w:r w:rsidRPr="00C16EEF">
        <w:rPr>
          <w:rFonts w:ascii="Cambria" w:hAnsi="Cambria" w:cs="Cambria"/>
          <w:color w:val="111111"/>
          <w:sz w:val="26"/>
          <w:szCs w:val="26"/>
        </w:rPr>
        <w:t>ουσιν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χωλο</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PT Serif" w:hAnsi="PT Serif"/>
          <w:color w:val="111111"/>
          <w:sz w:val="26"/>
          <w:szCs w:val="26"/>
        </w:rPr>
        <w:t>π</w:t>
      </w:r>
      <w:r w:rsidRPr="00C16EEF">
        <w:rPr>
          <w:rFonts w:ascii="Cambria" w:hAnsi="Cambria" w:cs="Cambria"/>
          <w:color w:val="111111"/>
          <w:sz w:val="26"/>
          <w:szCs w:val="26"/>
        </w:rPr>
        <w:t>ερι</w:t>
      </w:r>
      <w:r w:rsidRPr="00C16EEF">
        <w:rPr>
          <w:rFonts w:ascii="PT Serif" w:hAnsi="PT Serif" w:cs="PT Serif"/>
          <w:color w:val="111111"/>
          <w:sz w:val="26"/>
          <w:szCs w:val="26"/>
        </w:rPr>
        <w:t>π</w:t>
      </w:r>
      <w:r w:rsidRPr="00C16EEF">
        <w:rPr>
          <w:rFonts w:ascii="Cambria" w:hAnsi="Cambria" w:cs="Cambria"/>
          <w:color w:val="111111"/>
          <w:sz w:val="26"/>
          <w:szCs w:val="26"/>
        </w:rPr>
        <w:t>ατο</w:t>
      </w:r>
      <w:r w:rsidRPr="00C16EEF">
        <w:rPr>
          <w:rFonts w:ascii="Times New Roman" w:hAnsi="Times New Roman" w:cs="Times New Roman"/>
          <w:color w:val="111111"/>
          <w:sz w:val="26"/>
          <w:szCs w:val="26"/>
        </w:rPr>
        <w:t>ῦ</w:t>
      </w:r>
      <w:r w:rsidRPr="00C16EEF">
        <w:rPr>
          <w:rFonts w:ascii="Cambria" w:hAnsi="Cambria" w:cs="Cambria"/>
          <w:color w:val="111111"/>
          <w:sz w:val="26"/>
          <w:szCs w:val="26"/>
        </w:rPr>
        <w:t>σιν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λε</w:t>
      </w:r>
      <w:r w:rsidRPr="00C16EEF">
        <w:rPr>
          <w:rFonts w:ascii="PT Serif" w:hAnsi="PT Serif" w:cs="PT Serif"/>
          <w:color w:val="111111"/>
          <w:sz w:val="26"/>
          <w:szCs w:val="26"/>
        </w:rPr>
        <w:t>π</w:t>
      </w:r>
      <w:r w:rsidRPr="00C16EEF">
        <w:rPr>
          <w:rFonts w:ascii="Cambria" w:hAnsi="Cambria" w:cs="Cambria"/>
          <w:color w:val="111111"/>
          <w:sz w:val="26"/>
          <w:szCs w:val="26"/>
        </w:rPr>
        <w:t>ρο</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καθαρίζονται</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κωφο</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ἀ</w:t>
      </w:r>
      <w:r w:rsidRPr="00C16EEF">
        <w:rPr>
          <w:rFonts w:ascii="Cambria" w:hAnsi="Cambria" w:cs="Cambria"/>
          <w:color w:val="111111"/>
          <w:sz w:val="26"/>
          <w:szCs w:val="26"/>
        </w:rPr>
        <w:t>κούουσιν</w:t>
      </w:r>
      <w:r w:rsidRPr="00C16EEF">
        <w:rPr>
          <w:rFonts w:ascii="PT Serif" w:hAnsi="PT Serif"/>
          <w:color w:val="111111"/>
          <w:sz w:val="26"/>
          <w:szCs w:val="26"/>
          <w:lang w:val="la-Latn"/>
        </w:rPr>
        <w:t xml:space="preserve">, </w:t>
      </w:r>
      <w:r w:rsidRPr="00C16EEF">
        <w:rPr>
          <w:rFonts w:ascii="Segoe UI Symbol" w:hAnsi="Segoe UI Symbol" w:cs="Segoe UI Symbol"/>
          <w:color w:val="111111"/>
          <w:sz w:val="26"/>
          <w:szCs w:val="26"/>
          <w:lang w:val="la-Latn"/>
        </w:rPr>
        <w:t>⸀</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νεκρο</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γείρονται</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PT Serif" w:hAnsi="PT Serif"/>
          <w:color w:val="111111"/>
          <w:sz w:val="26"/>
          <w:szCs w:val="26"/>
        </w:rPr>
        <w:t>π</w:t>
      </w:r>
      <w:r w:rsidRPr="00C16EEF">
        <w:rPr>
          <w:rFonts w:ascii="Cambria" w:hAnsi="Cambria" w:cs="Cambria"/>
          <w:color w:val="111111"/>
          <w:sz w:val="26"/>
          <w:szCs w:val="26"/>
        </w:rPr>
        <w:t>τωχο</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ε</w:t>
      </w:r>
      <w:r w:rsidRPr="00C16EEF">
        <w:rPr>
          <w:rFonts w:ascii="Times New Roman" w:hAnsi="Times New Roman" w:cs="Times New Roman"/>
          <w:color w:val="111111"/>
          <w:sz w:val="26"/>
          <w:szCs w:val="26"/>
        </w:rPr>
        <w:t>ὐ</w:t>
      </w:r>
      <w:r w:rsidRPr="00C16EEF">
        <w:rPr>
          <w:rFonts w:ascii="Cambria" w:hAnsi="Cambria" w:cs="Cambria"/>
          <w:color w:val="111111"/>
          <w:sz w:val="26"/>
          <w:szCs w:val="26"/>
        </w:rPr>
        <w:t>αγγελίζονται·</w:t>
      </w:r>
      <w:r w:rsidRPr="00C16EEF">
        <w:rPr>
          <w:rFonts w:ascii="PT Serif" w:hAnsi="PT Serif"/>
          <w:color w:val="111111"/>
          <w:sz w:val="26"/>
          <w:szCs w:val="26"/>
          <w:lang w:val="la-Latn"/>
        </w:rPr>
        <w:t>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PT Serif" w:hAnsi="PT Serif"/>
          <w:color w:val="111111"/>
          <w:sz w:val="26"/>
          <w:szCs w:val="26"/>
        </w:rPr>
        <w:t>μ</w:t>
      </w:r>
      <w:r w:rsidRPr="00C16EEF">
        <w:rPr>
          <w:rFonts w:ascii="Cambria" w:hAnsi="Cambria" w:cs="Cambria"/>
          <w:color w:val="111111"/>
          <w:sz w:val="26"/>
          <w:szCs w:val="26"/>
        </w:rPr>
        <w:t>ακάριός</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στιν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ὃ</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Segoe UI Symbol" w:hAnsi="Segoe UI Symbol" w:cs="Segoe UI Symbol"/>
          <w:color w:val="111111"/>
          <w:sz w:val="26"/>
          <w:szCs w:val="26"/>
          <w:lang w:val="la-Latn"/>
        </w:rPr>
        <w:t>⸀</w:t>
      </w:r>
      <w:r w:rsidRPr="00C16EEF">
        <w:rPr>
          <w:rFonts w:ascii="Times New Roman" w:hAnsi="Times New Roman" w:cs="Times New Roman"/>
          <w:color w:val="111111"/>
          <w:sz w:val="26"/>
          <w:szCs w:val="26"/>
        </w:rPr>
        <w:t>ἐὰ</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PT Serif" w:hAnsi="PT Serif" w:cs="PT Serif"/>
          <w:color w:val="111111"/>
          <w:sz w:val="26"/>
          <w:szCs w:val="26"/>
        </w:rPr>
        <w:t>μ</w:t>
      </w:r>
      <w:r w:rsidRPr="00C16EEF">
        <w:rPr>
          <w:rFonts w:ascii="Times New Roman" w:hAnsi="Times New Roman" w:cs="Times New Roman"/>
          <w:color w:val="111111"/>
          <w:sz w:val="26"/>
          <w:szCs w:val="26"/>
        </w:rPr>
        <w:t>ὴ</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σκανδαλισθ</w:t>
      </w:r>
      <w:r w:rsidRPr="00C16EEF">
        <w:rPr>
          <w:rFonts w:ascii="Times New Roman" w:hAnsi="Times New Roman" w:cs="Times New Roman"/>
          <w:color w:val="111111"/>
          <w:sz w:val="26"/>
          <w:szCs w:val="26"/>
        </w:rPr>
        <w:t>ῇ</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PT Serif" w:hAnsi="PT Serif"/>
          <w:color w:val="111111"/>
          <w:sz w:val="26"/>
          <w:szCs w:val="26"/>
        </w:rPr>
        <w:t>μ</w:t>
      </w:r>
      <w:r w:rsidRPr="00C16EEF">
        <w:rPr>
          <w:rFonts w:ascii="Cambria" w:hAnsi="Cambria" w:cs="Cambria"/>
          <w:color w:val="111111"/>
          <w:sz w:val="26"/>
          <w:szCs w:val="26"/>
        </w:rPr>
        <w:t>οί</w:t>
      </w:r>
      <w:r w:rsidRPr="00C16EEF">
        <w:rPr>
          <w:rFonts w:ascii="PT Serif" w:hAnsi="PT Serif"/>
          <w:color w:val="111111"/>
          <w:sz w:val="26"/>
          <w:szCs w:val="26"/>
          <w:lang w:val="la-Latn"/>
        </w:rPr>
        <w:t>. </w:t>
      </w:r>
      <w:r w:rsidRPr="00C16EEF">
        <w:rPr>
          <w:rFonts w:ascii="Cambria" w:hAnsi="Cambria" w:cs="Cambria"/>
          <w:color w:val="111111"/>
          <w:sz w:val="26"/>
          <w:szCs w:val="26"/>
        </w:rPr>
        <w:t>Τούτων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δ</w:t>
      </w:r>
      <w:r w:rsidRPr="00C16EEF">
        <w:rPr>
          <w:rFonts w:ascii="Times New Roman" w:hAnsi="Times New Roman" w:cs="Times New Roman"/>
          <w:color w:val="111111"/>
          <w:sz w:val="26"/>
          <w:szCs w:val="26"/>
        </w:rPr>
        <w:t>ὲ</w:t>
      </w:r>
      <w:r w:rsidRPr="00C16EEF">
        <w:rPr>
          <w:rFonts w:ascii="PT Serif" w:hAnsi="PT Serif"/>
          <w:color w:val="111111"/>
          <w:sz w:val="26"/>
          <w:szCs w:val="26"/>
          <w:lang w:val="la-Latn"/>
        </w:rPr>
        <w:t xml:space="preserve"> </w:t>
      </w:r>
      <w:r w:rsidRPr="00C16EEF">
        <w:rPr>
          <w:rFonts w:ascii="PT Serif" w:hAnsi="PT Serif"/>
          <w:color w:val="111111"/>
          <w:sz w:val="26"/>
          <w:szCs w:val="26"/>
        </w:rPr>
        <w:t>π</w:t>
      </w:r>
      <w:r w:rsidRPr="00C16EEF">
        <w:rPr>
          <w:rFonts w:ascii="Cambria" w:hAnsi="Cambria" w:cs="Cambria"/>
          <w:color w:val="111111"/>
          <w:sz w:val="26"/>
          <w:szCs w:val="26"/>
        </w:rPr>
        <w:t>ορευο</w:t>
      </w:r>
      <w:r w:rsidRPr="00C16EEF">
        <w:rPr>
          <w:rFonts w:ascii="PT Serif" w:hAnsi="PT Serif" w:cs="PT Serif"/>
          <w:color w:val="111111"/>
          <w:sz w:val="26"/>
          <w:szCs w:val="26"/>
        </w:rPr>
        <w:t>μ</w:t>
      </w:r>
      <w:r w:rsidRPr="00C16EEF">
        <w:rPr>
          <w:rFonts w:ascii="Cambria" w:hAnsi="Cambria" w:cs="Cambria"/>
          <w:color w:val="111111"/>
          <w:sz w:val="26"/>
          <w:szCs w:val="26"/>
        </w:rPr>
        <w:t>ένων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ἤ</w:t>
      </w:r>
      <w:r w:rsidRPr="00C16EEF">
        <w:rPr>
          <w:rFonts w:ascii="Cambria" w:hAnsi="Cambria" w:cs="Cambria"/>
          <w:color w:val="111111"/>
          <w:sz w:val="26"/>
          <w:szCs w:val="26"/>
        </w:rPr>
        <w:t>ρξατο</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ὁ</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Ἰ</w:t>
      </w:r>
      <w:r w:rsidRPr="00C16EEF">
        <w:rPr>
          <w:rFonts w:ascii="Cambria" w:hAnsi="Cambria" w:cs="Cambria"/>
          <w:color w:val="111111"/>
          <w:sz w:val="26"/>
          <w:szCs w:val="26"/>
        </w:rPr>
        <w:t>ησο</w:t>
      </w:r>
      <w:r w:rsidRPr="00C16EEF">
        <w:rPr>
          <w:rFonts w:ascii="Times New Roman" w:hAnsi="Times New Roman" w:cs="Times New Roman"/>
          <w:color w:val="111111"/>
          <w:sz w:val="26"/>
          <w:szCs w:val="26"/>
        </w:rPr>
        <w:t>ῦ</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λέγειν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το</w:t>
      </w:r>
      <w:r w:rsidRPr="00C16EEF">
        <w:rPr>
          <w:rFonts w:ascii="Times New Roman" w:hAnsi="Times New Roman" w:cs="Times New Roman"/>
          <w:color w:val="111111"/>
          <w:sz w:val="26"/>
          <w:szCs w:val="26"/>
        </w:rPr>
        <w:t>ῖ</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ὄ</w:t>
      </w:r>
      <w:r w:rsidRPr="00C16EEF">
        <w:rPr>
          <w:rFonts w:ascii="Cambria" w:hAnsi="Cambria" w:cs="Cambria"/>
          <w:color w:val="111111"/>
          <w:sz w:val="26"/>
          <w:szCs w:val="26"/>
        </w:rPr>
        <w:t>χλοις</w:t>
      </w:r>
      <w:r w:rsidRPr="00C16EEF">
        <w:rPr>
          <w:rFonts w:ascii="PT Serif" w:hAnsi="PT Serif"/>
          <w:color w:val="111111"/>
          <w:sz w:val="26"/>
          <w:szCs w:val="26"/>
          <w:lang w:val="la-Latn"/>
        </w:rPr>
        <w:t xml:space="preserve"> </w:t>
      </w:r>
      <w:r w:rsidRPr="00C16EEF">
        <w:rPr>
          <w:rFonts w:ascii="PT Serif" w:hAnsi="PT Serif" w:cs="PT Serif"/>
          <w:color w:val="111111"/>
          <w:sz w:val="26"/>
          <w:szCs w:val="26"/>
        </w:rPr>
        <w:t>π</w:t>
      </w:r>
      <w:r w:rsidRPr="00C16EEF">
        <w:rPr>
          <w:rFonts w:ascii="Cambria" w:hAnsi="Cambria" w:cs="Cambria"/>
          <w:color w:val="111111"/>
          <w:sz w:val="26"/>
          <w:szCs w:val="26"/>
        </w:rPr>
        <w:t>ερ</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Ἰ</w:t>
      </w:r>
      <w:r w:rsidRPr="00C16EEF">
        <w:rPr>
          <w:rFonts w:ascii="Cambria" w:hAnsi="Cambria" w:cs="Cambria"/>
          <w:color w:val="111111"/>
          <w:sz w:val="26"/>
          <w:szCs w:val="26"/>
        </w:rPr>
        <w:t>ωάννου·</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Τί</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ξήλθατε</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ε</w:t>
      </w:r>
      <w:r w:rsidRPr="00C16EEF">
        <w:rPr>
          <w:rFonts w:ascii="Times New Roman" w:hAnsi="Times New Roman" w:cs="Times New Roman"/>
          <w:color w:val="111111"/>
          <w:sz w:val="26"/>
          <w:szCs w:val="26"/>
        </w:rPr>
        <w:t>ἰ</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w:t>
      </w:r>
      <w:r w:rsidRPr="00C16EEF">
        <w:rPr>
          <w:rFonts w:ascii="Times New Roman" w:hAnsi="Times New Roman" w:cs="Times New Roman"/>
          <w:color w:val="111111"/>
          <w:sz w:val="26"/>
          <w:szCs w:val="26"/>
        </w:rPr>
        <w:t>ὴ</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ἔ</w:t>
      </w:r>
      <w:r w:rsidRPr="00C16EEF">
        <w:rPr>
          <w:rFonts w:ascii="Cambria" w:hAnsi="Cambria" w:cs="Cambria"/>
          <w:color w:val="111111"/>
          <w:sz w:val="26"/>
          <w:szCs w:val="26"/>
        </w:rPr>
        <w:t>ρη</w:t>
      </w:r>
      <w:r w:rsidRPr="00C16EEF">
        <w:rPr>
          <w:rFonts w:ascii="PT Serif" w:hAnsi="PT Serif" w:cs="PT Serif"/>
          <w:color w:val="111111"/>
          <w:sz w:val="26"/>
          <w:szCs w:val="26"/>
        </w:rPr>
        <w:t>μ</w:t>
      </w:r>
      <w:r w:rsidRPr="00C16EEF">
        <w:rPr>
          <w:rFonts w:ascii="Cambria" w:hAnsi="Cambria" w:cs="Cambria"/>
          <w:color w:val="111111"/>
          <w:sz w:val="26"/>
          <w:szCs w:val="26"/>
        </w:rPr>
        <w:t>ον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θεάσασθαι</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κάλα</w:t>
      </w:r>
      <w:r w:rsidRPr="00C16EEF">
        <w:rPr>
          <w:rFonts w:ascii="PT Serif" w:hAnsi="PT Serif" w:cs="PT Serif"/>
          <w:color w:val="111111"/>
          <w:sz w:val="26"/>
          <w:szCs w:val="26"/>
        </w:rPr>
        <w:t>μ</w:t>
      </w:r>
      <w:r w:rsidRPr="00C16EEF">
        <w:rPr>
          <w:rFonts w:ascii="Cambria" w:hAnsi="Cambria" w:cs="Cambria"/>
          <w:color w:val="111111"/>
          <w:sz w:val="26"/>
          <w:szCs w:val="26"/>
        </w:rPr>
        <w:t>ον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ὑ</w:t>
      </w:r>
      <w:r w:rsidRPr="00C16EEF">
        <w:rPr>
          <w:rFonts w:ascii="PT Serif" w:hAnsi="PT Serif"/>
          <w:color w:val="111111"/>
          <w:sz w:val="26"/>
          <w:szCs w:val="26"/>
        </w:rPr>
        <w:t>π</w:t>
      </w:r>
      <w:r w:rsidRPr="00C16EEF">
        <w:rPr>
          <w:rFonts w:ascii="Times New Roman" w:hAnsi="Times New Roman" w:cs="Times New Roman"/>
          <w:color w:val="111111"/>
          <w:sz w:val="26"/>
          <w:szCs w:val="26"/>
        </w:rPr>
        <w:t>ὸ</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ἀ</w:t>
      </w:r>
      <w:r w:rsidRPr="00C16EEF">
        <w:rPr>
          <w:rFonts w:ascii="Cambria" w:hAnsi="Cambria" w:cs="Cambria"/>
          <w:color w:val="111111"/>
          <w:sz w:val="26"/>
          <w:szCs w:val="26"/>
        </w:rPr>
        <w:t>νέ</w:t>
      </w:r>
      <w:r w:rsidRPr="00C16EEF">
        <w:rPr>
          <w:rFonts w:ascii="PT Serif" w:hAnsi="PT Serif" w:cs="PT Serif"/>
          <w:color w:val="111111"/>
          <w:sz w:val="26"/>
          <w:szCs w:val="26"/>
        </w:rPr>
        <w:t>μ</w:t>
      </w:r>
      <w:r w:rsidRPr="00C16EEF">
        <w:rPr>
          <w:rFonts w:ascii="Cambria" w:hAnsi="Cambria" w:cs="Cambria"/>
          <w:color w:val="111111"/>
          <w:sz w:val="26"/>
          <w:szCs w:val="26"/>
        </w:rPr>
        <w:t>ου</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σαλευό</w:t>
      </w:r>
      <w:r w:rsidRPr="00C16EEF">
        <w:rPr>
          <w:rFonts w:ascii="PT Serif" w:hAnsi="PT Serif" w:cs="PT Serif"/>
          <w:color w:val="111111"/>
          <w:sz w:val="26"/>
          <w:szCs w:val="26"/>
        </w:rPr>
        <w:t>μ</w:t>
      </w:r>
      <w:r w:rsidRPr="00C16EEF">
        <w:rPr>
          <w:rFonts w:ascii="Cambria" w:hAnsi="Cambria" w:cs="Cambria"/>
          <w:color w:val="111111"/>
          <w:sz w:val="26"/>
          <w:szCs w:val="26"/>
        </w:rPr>
        <w:t>ενον</w:t>
      </w:r>
      <w:r w:rsidRPr="00C16EEF">
        <w:rPr>
          <w:rFonts w:ascii="PT Serif" w:hAnsi="PT Serif"/>
          <w:color w:val="111111"/>
          <w:sz w:val="26"/>
          <w:szCs w:val="26"/>
          <w:lang w:val="la-Latn"/>
        </w:rPr>
        <w:t>; 8</w:t>
      </w:r>
      <w:r w:rsidRPr="00C16EEF">
        <w:rPr>
          <w:rFonts w:ascii="Times New Roman" w:hAnsi="Times New Roman" w:cs="Times New Roman"/>
          <w:color w:val="111111"/>
          <w:sz w:val="26"/>
          <w:szCs w:val="26"/>
        </w:rPr>
        <w:t>ἀ</w:t>
      </w:r>
      <w:r w:rsidRPr="00C16EEF">
        <w:rPr>
          <w:rFonts w:ascii="Cambria" w:hAnsi="Cambria" w:cs="Cambria"/>
          <w:color w:val="111111"/>
          <w:sz w:val="26"/>
          <w:szCs w:val="26"/>
        </w:rPr>
        <w:t>λλ</w:t>
      </w:r>
      <w:r w:rsidRPr="00C16EEF">
        <w:rPr>
          <w:rFonts w:ascii="Times New Roman" w:hAnsi="Times New Roman" w:cs="Times New Roman"/>
          <w:color w:val="111111"/>
          <w:sz w:val="26"/>
          <w:szCs w:val="26"/>
        </w:rPr>
        <w:t>ὰ</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τί</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ξήλθατε</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ἰ</w:t>
      </w:r>
      <w:r w:rsidRPr="00C16EEF">
        <w:rPr>
          <w:rFonts w:ascii="Cambria" w:hAnsi="Cambria" w:cs="Cambria"/>
          <w:color w:val="111111"/>
          <w:sz w:val="26"/>
          <w:szCs w:val="26"/>
        </w:rPr>
        <w:t>δε</w:t>
      </w:r>
      <w:r w:rsidRPr="00C16EEF">
        <w:rPr>
          <w:rFonts w:ascii="Times New Roman" w:hAnsi="Times New Roman" w:cs="Times New Roman"/>
          <w:color w:val="111111"/>
          <w:sz w:val="26"/>
          <w:szCs w:val="26"/>
        </w:rPr>
        <w:t>ῖ</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ἄ</w:t>
      </w:r>
      <w:r w:rsidRPr="00C16EEF">
        <w:rPr>
          <w:rFonts w:ascii="Cambria" w:hAnsi="Cambria" w:cs="Cambria"/>
          <w:color w:val="111111"/>
          <w:sz w:val="26"/>
          <w:szCs w:val="26"/>
        </w:rPr>
        <w:t>νθρω</w:t>
      </w:r>
      <w:r w:rsidRPr="00C16EEF">
        <w:rPr>
          <w:rFonts w:ascii="PT Serif" w:hAnsi="PT Serif" w:cs="PT Serif"/>
          <w:color w:val="111111"/>
          <w:sz w:val="26"/>
          <w:szCs w:val="26"/>
        </w:rPr>
        <w:t>π</w:t>
      </w:r>
      <w:r w:rsidRPr="00C16EEF">
        <w:rPr>
          <w:rFonts w:ascii="Cambria" w:hAnsi="Cambria" w:cs="Cambria"/>
          <w:color w:val="111111"/>
          <w:sz w:val="26"/>
          <w:szCs w:val="26"/>
        </w:rPr>
        <w:t>ον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Segoe UI Symbol" w:hAnsi="Segoe UI Symbol" w:cs="Segoe UI Symbol"/>
          <w:color w:val="111111"/>
          <w:sz w:val="26"/>
          <w:szCs w:val="26"/>
          <w:lang w:val="la-Latn"/>
        </w:rPr>
        <w:t>⸀</w:t>
      </w:r>
      <w:r w:rsidRPr="00C16EEF">
        <w:rPr>
          <w:rFonts w:ascii="PT Serif" w:hAnsi="PT Serif"/>
          <w:color w:val="111111"/>
          <w:sz w:val="26"/>
          <w:szCs w:val="26"/>
        </w:rPr>
        <w:t>μ</w:t>
      </w:r>
      <w:r w:rsidRPr="00C16EEF">
        <w:rPr>
          <w:rFonts w:ascii="Cambria" w:hAnsi="Cambria" w:cs="Cambria"/>
          <w:color w:val="111111"/>
          <w:sz w:val="26"/>
          <w:szCs w:val="26"/>
        </w:rPr>
        <w:t>αλακο</w:t>
      </w:r>
      <w:r w:rsidRPr="00C16EEF">
        <w:rPr>
          <w:rFonts w:ascii="Times New Roman" w:hAnsi="Times New Roman" w:cs="Times New Roman"/>
          <w:color w:val="111111"/>
          <w:sz w:val="26"/>
          <w:szCs w:val="26"/>
        </w:rPr>
        <w:t>ῖ</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ἠ</w:t>
      </w:r>
      <w:r w:rsidRPr="00C16EEF">
        <w:rPr>
          <w:rFonts w:ascii="PT Serif" w:hAnsi="PT Serif"/>
          <w:color w:val="111111"/>
          <w:sz w:val="26"/>
          <w:szCs w:val="26"/>
        </w:rPr>
        <w:t>μ</w:t>
      </w:r>
      <w:r w:rsidRPr="00C16EEF">
        <w:rPr>
          <w:rFonts w:ascii="Cambria" w:hAnsi="Cambria" w:cs="Cambria"/>
          <w:color w:val="111111"/>
          <w:sz w:val="26"/>
          <w:szCs w:val="26"/>
        </w:rPr>
        <w:t>φιεσ</w:t>
      </w:r>
      <w:r w:rsidRPr="00C16EEF">
        <w:rPr>
          <w:rFonts w:ascii="PT Serif" w:hAnsi="PT Serif" w:cs="PT Serif"/>
          <w:color w:val="111111"/>
          <w:sz w:val="26"/>
          <w:szCs w:val="26"/>
        </w:rPr>
        <w:t>μ</w:t>
      </w:r>
      <w:r w:rsidRPr="00C16EEF">
        <w:rPr>
          <w:rFonts w:ascii="Cambria" w:hAnsi="Cambria" w:cs="Cambria"/>
          <w:color w:val="111111"/>
          <w:sz w:val="26"/>
          <w:szCs w:val="26"/>
        </w:rPr>
        <w:t>ένον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ἰ</w:t>
      </w:r>
      <w:r w:rsidRPr="00C16EEF">
        <w:rPr>
          <w:rFonts w:ascii="Cambria" w:hAnsi="Cambria" w:cs="Cambria"/>
          <w:color w:val="111111"/>
          <w:sz w:val="26"/>
          <w:szCs w:val="26"/>
        </w:rPr>
        <w:t>δο</w:t>
      </w:r>
      <w:r w:rsidRPr="00C16EEF">
        <w:rPr>
          <w:rFonts w:ascii="Times New Roman" w:hAnsi="Times New Roman" w:cs="Times New Roman"/>
          <w:color w:val="111111"/>
          <w:sz w:val="26"/>
          <w:szCs w:val="26"/>
        </w:rPr>
        <w:t>ὺ</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ο</w:t>
      </w:r>
      <w:r w:rsidRPr="00C16EEF">
        <w:rPr>
          <w:rFonts w:ascii="Times New Roman" w:hAnsi="Times New Roman" w:cs="Times New Roman"/>
          <w:color w:val="111111"/>
          <w:sz w:val="26"/>
          <w:szCs w:val="26"/>
        </w:rPr>
        <w:t>ἱ</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w:t>
      </w:r>
      <w:r w:rsidRPr="00C16EEF">
        <w:rPr>
          <w:rFonts w:ascii="Times New Roman" w:hAnsi="Times New Roman" w:cs="Times New Roman"/>
          <w:color w:val="111111"/>
          <w:sz w:val="26"/>
          <w:szCs w:val="26"/>
        </w:rPr>
        <w:t>ὰ</w:t>
      </w:r>
      <w:r w:rsidRPr="00C16EEF">
        <w:rPr>
          <w:rFonts w:ascii="PT Serif" w:hAnsi="PT Serif"/>
          <w:color w:val="111111"/>
          <w:sz w:val="26"/>
          <w:szCs w:val="26"/>
          <w:lang w:val="la-Latn"/>
        </w:rPr>
        <w:t xml:space="preserve"> </w:t>
      </w:r>
      <w:r w:rsidRPr="00C16EEF">
        <w:rPr>
          <w:rFonts w:ascii="PT Serif" w:hAnsi="PT Serif"/>
          <w:color w:val="111111"/>
          <w:sz w:val="26"/>
          <w:szCs w:val="26"/>
        </w:rPr>
        <w:t>μ</w:t>
      </w:r>
      <w:r w:rsidRPr="00C16EEF">
        <w:rPr>
          <w:rFonts w:ascii="Cambria" w:hAnsi="Cambria" w:cs="Cambria"/>
          <w:color w:val="111111"/>
          <w:sz w:val="26"/>
          <w:szCs w:val="26"/>
        </w:rPr>
        <w:t>αλακ</w:t>
      </w:r>
      <w:r w:rsidRPr="00C16EEF">
        <w:rPr>
          <w:rFonts w:ascii="Times New Roman" w:hAnsi="Times New Roman" w:cs="Times New Roman"/>
          <w:color w:val="111111"/>
          <w:sz w:val="26"/>
          <w:szCs w:val="26"/>
        </w:rPr>
        <w:t>ὰ</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φορο</w:t>
      </w:r>
      <w:r w:rsidRPr="00C16EEF">
        <w:rPr>
          <w:rFonts w:ascii="Times New Roman" w:hAnsi="Times New Roman" w:cs="Times New Roman"/>
          <w:color w:val="111111"/>
          <w:sz w:val="26"/>
          <w:szCs w:val="26"/>
        </w:rPr>
        <w:t>ῦ</w:t>
      </w:r>
      <w:r w:rsidRPr="00C16EEF">
        <w:rPr>
          <w:rFonts w:ascii="Cambria" w:hAnsi="Cambria" w:cs="Cambria"/>
          <w:color w:val="111111"/>
          <w:sz w:val="26"/>
          <w:szCs w:val="26"/>
        </w:rPr>
        <w:t>ντες</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το</w:t>
      </w:r>
      <w:r w:rsidRPr="00C16EEF">
        <w:rPr>
          <w:rFonts w:ascii="Times New Roman" w:hAnsi="Times New Roman" w:cs="Times New Roman"/>
          <w:color w:val="111111"/>
          <w:sz w:val="26"/>
          <w:szCs w:val="26"/>
        </w:rPr>
        <w:t>ῖ</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ο</w:t>
      </w:r>
      <w:r w:rsidRPr="00C16EEF">
        <w:rPr>
          <w:rFonts w:ascii="Times New Roman" w:hAnsi="Times New Roman" w:cs="Times New Roman"/>
          <w:color w:val="111111"/>
          <w:sz w:val="26"/>
          <w:szCs w:val="26"/>
        </w:rPr>
        <w:t>ἴ</w:t>
      </w:r>
      <w:r w:rsidRPr="00C16EEF">
        <w:rPr>
          <w:rFonts w:ascii="Cambria" w:hAnsi="Cambria" w:cs="Cambria"/>
          <w:color w:val="111111"/>
          <w:sz w:val="26"/>
          <w:szCs w:val="26"/>
        </w:rPr>
        <w:t>κοις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w:t>
      </w:r>
      <w:r w:rsidRPr="00C16EEF">
        <w:rPr>
          <w:rFonts w:ascii="Times New Roman" w:hAnsi="Times New Roman" w:cs="Times New Roman"/>
          <w:color w:val="111111"/>
          <w:sz w:val="26"/>
          <w:szCs w:val="26"/>
        </w:rPr>
        <w:t>ῶ</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Segoe UI Symbol" w:hAnsi="Segoe UI Symbol" w:cs="Segoe UI Symbol"/>
          <w:color w:val="111111"/>
          <w:sz w:val="26"/>
          <w:szCs w:val="26"/>
          <w:lang w:val="la-Latn"/>
        </w:rPr>
        <w:t>⸀</w:t>
      </w:r>
      <w:r w:rsidRPr="00C16EEF">
        <w:rPr>
          <w:rFonts w:ascii="Cambria" w:hAnsi="Cambria" w:cs="Cambria"/>
          <w:color w:val="111111"/>
          <w:sz w:val="26"/>
          <w:szCs w:val="26"/>
        </w:rPr>
        <w:t>βασιλέων</w:t>
      </w:r>
      <w:r w:rsidRPr="00C16EEF">
        <w:rPr>
          <w:rFonts w:ascii="PT Serif" w:hAnsi="PT Serif"/>
          <w:color w:val="111111"/>
          <w:sz w:val="26"/>
          <w:szCs w:val="26"/>
          <w:lang w:val="la-Latn"/>
        </w:rPr>
        <w:t xml:space="preserve"> </w:t>
      </w:r>
      <w:r w:rsidRPr="00C16EEF">
        <w:rPr>
          <w:rFonts w:ascii="Segoe UI Symbol" w:hAnsi="Segoe UI Symbol" w:cs="Segoe UI Symbol"/>
          <w:color w:val="111111"/>
          <w:sz w:val="26"/>
          <w:szCs w:val="26"/>
          <w:lang w:val="la-Latn"/>
        </w:rPr>
        <w:t>⸀</w:t>
      </w:r>
      <w:r w:rsidRPr="00C16EEF">
        <w:rPr>
          <w:rFonts w:ascii="Cambria" w:hAnsi="Cambria" w:cs="Cambria"/>
          <w:color w:val="111111"/>
          <w:sz w:val="26"/>
          <w:szCs w:val="26"/>
        </w:rPr>
        <w:t>ε</w:t>
      </w:r>
      <w:r w:rsidRPr="00C16EEF">
        <w:rPr>
          <w:rFonts w:ascii="Times New Roman" w:hAnsi="Times New Roman" w:cs="Times New Roman"/>
          <w:color w:val="111111"/>
          <w:sz w:val="26"/>
          <w:szCs w:val="26"/>
        </w:rPr>
        <w:t>ἰ</w:t>
      </w:r>
      <w:r w:rsidRPr="00C16EEF">
        <w:rPr>
          <w:rFonts w:ascii="Cambria" w:hAnsi="Cambria" w:cs="Cambria"/>
          <w:color w:val="111111"/>
          <w:sz w:val="26"/>
          <w:szCs w:val="26"/>
        </w:rPr>
        <w:t>σίν</w:t>
      </w:r>
      <w:r w:rsidRPr="00C16EEF">
        <w:rPr>
          <w:rFonts w:ascii="PT Serif" w:hAnsi="PT Serif"/>
          <w:color w:val="111111"/>
          <w:sz w:val="26"/>
          <w:szCs w:val="26"/>
          <w:lang w:val="la-Latn"/>
        </w:rPr>
        <w:t>. </w:t>
      </w:r>
      <w:r w:rsidRPr="00C16EEF">
        <w:rPr>
          <w:rFonts w:ascii="Times New Roman" w:hAnsi="Times New Roman" w:cs="Times New Roman"/>
          <w:color w:val="111111"/>
          <w:sz w:val="26"/>
          <w:szCs w:val="26"/>
        </w:rPr>
        <w:t>ἀ</w:t>
      </w:r>
      <w:r w:rsidRPr="00C16EEF">
        <w:rPr>
          <w:rFonts w:ascii="Cambria" w:hAnsi="Cambria" w:cs="Cambria"/>
          <w:color w:val="111111"/>
          <w:sz w:val="26"/>
          <w:szCs w:val="26"/>
        </w:rPr>
        <w:t>λλ</w:t>
      </w:r>
      <w:r w:rsidRPr="00C16EEF">
        <w:rPr>
          <w:rFonts w:ascii="Times New Roman" w:hAnsi="Times New Roman" w:cs="Times New Roman"/>
          <w:color w:val="111111"/>
          <w:sz w:val="26"/>
          <w:szCs w:val="26"/>
        </w:rPr>
        <w:t>ὰ</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τί</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ξήλθατε</w:t>
      </w:r>
      <w:r w:rsidRPr="00C16EEF">
        <w:rPr>
          <w:rFonts w:ascii="Segoe UI Symbol" w:hAnsi="Segoe UI Symbol" w:cs="Segoe UI Symbol"/>
          <w:color w:val="111111"/>
          <w:sz w:val="26"/>
          <w:szCs w:val="26"/>
          <w:lang w:val="la-Latn"/>
        </w:rPr>
        <w:t>⸂</w:t>
      </w:r>
      <w:r w:rsidRPr="00C16EEF">
        <w:rPr>
          <w:rFonts w:ascii="PT Serif" w:hAnsi="PT Serif"/>
          <w:color w:val="111111"/>
          <w:sz w:val="26"/>
          <w:szCs w:val="26"/>
          <w:lang w:val="la-Latn"/>
        </w:rPr>
        <w:t xml:space="preserve">; </w:t>
      </w:r>
      <w:r w:rsidRPr="00C16EEF">
        <w:rPr>
          <w:rFonts w:ascii="PT Serif" w:hAnsi="PT Serif"/>
          <w:color w:val="111111"/>
          <w:sz w:val="26"/>
          <w:szCs w:val="26"/>
        </w:rPr>
        <w:t>π</w:t>
      </w:r>
      <w:r w:rsidRPr="00C16EEF">
        <w:rPr>
          <w:rFonts w:ascii="Cambria" w:hAnsi="Cambria" w:cs="Cambria"/>
          <w:color w:val="111111"/>
          <w:sz w:val="26"/>
          <w:szCs w:val="26"/>
        </w:rPr>
        <w:t>ροφήτην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ἰ</w:t>
      </w:r>
      <w:r w:rsidRPr="00C16EEF">
        <w:rPr>
          <w:rFonts w:ascii="Cambria" w:hAnsi="Cambria" w:cs="Cambria"/>
          <w:color w:val="111111"/>
          <w:sz w:val="26"/>
          <w:szCs w:val="26"/>
        </w:rPr>
        <w:t>δε</w:t>
      </w:r>
      <w:r w:rsidRPr="00C16EEF">
        <w:rPr>
          <w:rFonts w:ascii="Times New Roman" w:hAnsi="Times New Roman" w:cs="Times New Roman"/>
          <w:color w:val="111111"/>
          <w:sz w:val="26"/>
          <w:szCs w:val="26"/>
        </w:rPr>
        <w:t>ῖ</w:t>
      </w:r>
      <w:r w:rsidRPr="00C16EEF">
        <w:rPr>
          <w:rFonts w:ascii="Cambria" w:hAnsi="Cambria" w:cs="Cambria"/>
          <w:color w:val="111111"/>
          <w:sz w:val="26"/>
          <w:szCs w:val="26"/>
        </w:rPr>
        <w:t>ν</w:t>
      </w:r>
      <w:r w:rsidRPr="00C16EEF">
        <w:rPr>
          <w:rFonts w:ascii="Segoe UI Symbol" w:hAnsi="Segoe UI Symbol" w:cs="Segoe UI Symbol"/>
          <w:color w:val="111111"/>
          <w:sz w:val="26"/>
          <w:szCs w:val="26"/>
          <w:lang w:val="la-Latn"/>
        </w:rPr>
        <w:t>⸃</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ναί</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λέγω</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ὑ</w:t>
      </w:r>
      <w:r w:rsidRPr="00C16EEF">
        <w:rPr>
          <w:rFonts w:ascii="PT Serif" w:hAnsi="PT Serif"/>
          <w:color w:val="111111"/>
          <w:sz w:val="26"/>
          <w:szCs w:val="26"/>
        </w:rPr>
        <w:t>μ</w:t>
      </w:r>
      <w:r w:rsidRPr="00C16EEF">
        <w:rPr>
          <w:rFonts w:ascii="Times New Roman" w:hAnsi="Times New Roman" w:cs="Times New Roman"/>
          <w:color w:val="111111"/>
          <w:sz w:val="26"/>
          <w:szCs w:val="26"/>
        </w:rPr>
        <w:t>ῖ</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PT Serif" w:hAnsi="PT Serif"/>
          <w:color w:val="111111"/>
          <w:sz w:val="26"/>
          <w:szCs w:val="26"/>
        </w:rPr>
        <w:t>π</w:t>
      </w:r>
      <w:r w:rsidRPr="00C16EEF">
        <w:rPr>
          <w:rFonts w:ascii="Cambria" w:hAnsi="Cambria" w:cs="Cambria"/>
          <w:color w:val="111111"/>
          <w:sz w:val="26"/>
          <w:szCs w:val="26"/>
        </w:rPr>
        <w:t>ερισσότερον</w:t>
      </w:r>
      <w:r w:rsidRPr="00C16EEF">
        <w:rPr>
          <w:rFonts w:ascii="PT Serif" w:hAnsi="PT Serif"/>
          <w:color w:val="111111"/>
          <w:sz w:val="26"/>
          <w:szCs w:val="26"/>
          <w:lang w:val="la-Latn"/>
        </w:rPr>
        <w:t xml:space="preserve"> </w:t>
      </w:r>
      <w:r w:rsidRPr="00C16EEF">
        <w:rPr>
          <w:rFonts w:ascii="PT Serif" w:hAnsi="PT Serif" w:cs="PT Serif"/>
          <w:color w:val="111111"/>
          <w:sz w:val="26"/>
          <w:szCs w:val="26"/>
        </w:rPr>
        <w:t>π</w:t>
      </w:r>
      <w:r w:rsidRPr="00C16EEF">
        <w:rPr>
          <w:rFonts w:ascii="Cambria" w:hAnsi="Cambria" w:cs="Cambria"/>
          <w:color w:val="111111"/>
          <w:sz w:val="26"/>
          <w:szCs w:val="26"/>
        </w:rPr>
        <w:t>ροφήτου</w:t>
      </w:r>
      <w:r w:rsidRPr="00C16EEF">
        <w:rPr>
          <w:rFonts w:ascii="PT Serif" w:hAnsi="PT Serif"/>
          <w:color w:val="111111"/>
          <w:sz w:val="26"/>
          <w:szCs w:val="26"/>
          <w:lang w:val="la-Latn"/>
        </w:rPr>
        <w:t>. </w:t>
      </w:r>
      <w:r w:rsidRPr="00C16EEF">
        <w:rPr>
          <w:rFonts w:ascii="Segoe UI Symbol" w:hAnsi="Segoe UI Symbol" w:cs="Segoe UI Symbol"/>
          <w:color w:val="111111"/>
          <w:sz w:val="26"/>
          <w:szCs w:val="26"/>
          <w:lang w:val="la-Latn"/>
        </w:rPr>
        <w:t>⸀</w:t>
      </w:r>
      <w:r w:rsidRPr="00C16EEF">
        <w:rPr>
          <w:rFonts w:ascii="Cambria" w:hAnsi="Cambria" w:cs="Cambria"/>
          <w:color w:val="111111"/>
          <w:sz w:val="26"/>
          <w:szCs w:val="26"/>
        </w:rPr>
        <w:t>ο</w:t>
      </w:r>
      <w:r w:rsidRPr="00C16EEF">
        <w:rPr>
          <w:rFonts w:ascii="Times New Roman" w:hAnsi="Times New Roman" w:cs="Times New Roman"/>
          <w:color w:val="111111"/>
          <w:sz w:val="26"/>
          <w:szCs w:val="26"/>
        </w:rPr>
        <w:t>ὗ</w:t>
      </w:r>
      <w:r w:rsidRPr="00C16EEF">
        <w:rPr>
          <w:rFonts w:ascii="Cambria" w:hAnsi="Cambria" w:cs="Cambria"/>
          <w:color w:val="111111"/>
          <w:sz w:val="26"/>
          <w:szCs w:val="26"/>
        </w:rPr>
        <w:t>τός</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στιν</w:t>
      </w:r>
      <w:r w:rsidRPr="00C16EEF">
        <w:rPr>
          <w:rFonts w:ascii="PT Serif" w:hAnsi="PT Serif"/>
          <w:color w:val="111111"/>
          <w:sz w:val="26"/>
          <w:szCs w:val="26"/>
          <w:lang w:val="la-Latn"/>
        </w:rPr>
        <w:t xml:space="preserve"> </w:t>
      </w:r>
      <w:r w:rsidRPr="00C16EEF">
        <w:rPr>
          <w:rFonts w:ascii="PT Serif" w:hAnsi="PT Serif" w:cs="PT Serif"/>
          <w:color w:val="111111"/>
          <w:sz w:val="26"/>
          <w:szCs w:val="26"/>
        </w:rPr>
        <w:t>π</w:t>
      </w:r>
      <w:r w:rsidRPr="00C16EEF">
        <w:rPr>
          <w:rFonts w:ascii="Cambria" w:hAnsi="Cambria" w:cs="Cambria"/>
          <w:color w:val="111111"/>
          <w:sz w:val="26"/>
          <w:szCs w:val="26"/>
        </w:rPr>
        <w:t>ερ</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ο</w:t>
      </w:r>
      <w:r w:rsidRPr="00C16EEF">
        <w:rPr>
          <w:rFonts w:ascii="Times New Roman" w:hAnsi="Times New Roman" w:cs="Times New Roman"/>
          <w:color w:val="111111"/>
          <w:sz w:val="26"/>
          <w:szCs w:val="26"/>
        </w:rPr>
        <w:t>ὗ</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γέγρα</w:t>
      </w:r>
      <w:r w:rsidRPr="00C16EEF">
        <w:rPr>
          <w:rFonts w:ascii="PT Serif" w:hAnsi="PT Serif" w:cs="PT Serif"/>
          <w:color w:val="111111"/>
          <w:sz w:val="26"/>
          <w:szCs w:val="26"/>
        </w:rPr>
        <w:t>π</w:t>
      </w:r>
      <w:r w:rsidRPr="00C16EEF">
        <w:rPr>
          <w:rFonts w:ascii="Cambria" w:hAnsi="Cambria" w:cs="Cambria"/>
          <w:color w:val="111111"/>
          <w:sz w:val="26"/>
          <w:szCs w:val="26"/>
        </w:rPr>
        <w:t>ται·</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Ἰ</w:t>
      </w:r>
      <w:r w:rsidRPr="00C16EEF">
        <w:rPr>
          <w:rFonts w:ascii="Cambria" w:hAnsi="Cambria" w:cs="Cambria"/>
          <w:color w:val="111111"/>
          <w:sz w:val="26"/>
          <w:szCs w:val="26"/>
        </w:rPr>
        <w:t>δο</w:t>
      </w:r>
      <w:r w:rsidRPr="00C16EEF">
        <w:rPr>
          <w:rFonts w:ascii="Times New Roman" w:hAnsi="Times New Roman" w:cs="Times New Roman"/>
          <w:color w:val="111111"/>
          <w:sz w:val="26"/>
          <w:szCs w:val="26"/>
        </w:rPr>
        <w:t>ὺ</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γ</w:t>
      </w:r>
      <w:r w:rsidRPr="00C16EEF">
        <w:rPr>
          <w:rFonts w:ascii="Times New Roman" w:hAnsi="Times New Roman" w:cs="Times New Roman"/>
          <w:color w:val="111111"/>
          <w:sz w:val="26"/>
          <w:szCs w:val="26"/>
        </w:rPr>
        <w:t>ὼ</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ἀ</w:t>
      </w:r>
      <w:r w:rsidRPr="00C16EEF">
        <w:rPr>
          <w:rFonts w:ascii="PT Serif" w:hAnsi="PT Serif"/>
          <w:color w:val="111111"/>
          <w:sz w:val="26"/>
          <w:szCs w:val="26"/>
        </w:rPr>
        <w:t>π</w:t>
      </w:r>
      <w:r w:rsidRPr="00C16EEF">
        <w:rPr>
          <w:rFonts w:ascii="Cambria" w:hAnsi="Cambria" w:cs="Cambria"/>
          <w:color w:val="111111"/>
          <w:sz w:val="26"/>
          <w:szCs w:val="26"/>
        </w:rPr>
        <w:t>οστέλλω</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w:t>
      </w:r>
      <w:r w:rsidRPr="00C16EEF">
        <w:rPr>
          <w:rFonts w:ascii="Times New Roman" w:hAnsi="Times New Roman" w:cs="Times New Roman"/>
          <w:color w:val="111111"/>
          <w:sz w:val="26"/>
          <w:szCs w:val="26"/>
        </w:rPr>
        <w:t>ὸ</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ἄ</w:t>
      </w:r>
      <w:r w:rsidRPr="00C16EEF">
        <w:rPr>
          <w:rFonts w:ascii="Cambria" w:hAnsi="Cambria" w:cs="Cambria"/>
          <w:color w:val="111111"/>
          <w:sz w:val="26"/>
          <w:szCs w:val="26"/>
        </w:rPr>
        <w:t>γγελόν</w:t>
      </w:r>
      <w:r w:rsidRPr="00C16EEF">
        <w:rPr>
          <w:rFonts w:ascii="PT Serif" w:hAnsi="PT Serif"/>
          <w:color w:val="111111"/>
          <w:sz w:val="26"/>
          <w:szCs w:val="26"/>
          <w:lang w:val="la-Latn"/>
        </w:rPr>
        <w:t xml:space="preserve"> </w:t>
      </w:r>
      <w:r w:rsidRPr="00C16EEF">
        <w:rPr>
          <w:rFonts w:ascii="PT Serif" w:hAnsi="PT Serif" w:cs="PT Serif"/>
          <w:color w:val="111111"/>
          <w:sz w:val="26"/>
          <w:szCs w:val="26"/>
        </w:rPr>
        <w:t>μ</w:t>
      </w:r>
      <w:r w:rsidRPr="00C16EEF">
        <w:rPr>
          <w:rFonts w:ascii="Cambria" w:hAnsi="Cambria" w:cs="Cambria"/>
          <w:color w:val="111111"/>
          <w:sz w:val="26"/>
          <w:szCs w:val="26"/>
        </w:rPr>
        <w:t>ου</w:t>
      </w:r>
      <w:r w:rsidRPr="00C16EEF">
        <w:rPr>
          <w:rFonts w:ascii="PT Serif" w:hAnsi="PT Serif"/>
          <w:color w:val="111111"/>
          <w:sz w:val="26"/>
          <w:szCs w:val="26"/>
          <w:lang w:val="la-Latn"/>
        </w:rPr>
        <w:t xml:space="preserve"> </w:t>
      </w:r>
      <w:r w:rsidRPr="00C16EEF">
        <w:rPr>
          <w:rFonts w:ascii="PT Serif" w:hAnsi="PT Serif" w:cs="PT Serif"/>
          <w:color w:val="111111"/>
          <w:sz w:val="26"/>
          <w:szCs w:val="26"/>
        </w:rPr>
        <w:t>π</w:t>
      </w:r>
      <w:r w:rsidRPr="00C16EEF">
        <w:rPr>
          <w:rFonts w:ascii="Cambria" w:hAnsi="Cambria" w:cs="Cambria"/>
          <w:color w:val="111111"/>
          <w:sz w:val="26"/>
          <w:szCs w:val="26"/>
        </w:rPr>
        <w:t>ρ</w:t>
      </w:r>
      <w:r w:rsidRPr="00C16EEF">
        <w:rPr>
          <w:rFonts w:ascii="Times New Roman" w:hAnsi="Times New Roman" w:cs="Times New Roman"/>
          <w:color w:val="111111"/>
          <w:sz w:val="26"/>
          <w:szCs w:val="26"/>
        </w:rPr>
        <w:t>ὸ</w:t>
      </w:r>
      <w:r w:rsidRPr="00C16EEF">
        <w:rPr>
          <w:rFonts w:ascii="PT Serif" w:hAnsi="PT Serif"/>
          <w:color w:val="111111"/>
          <w:sz w:val="26"/>
          <w:szCs w:val="26"/>
          <w:lang w:val="la-Latn"/>
        </w:rPr>
        <w:t xml:space="preserve"> </w:t>
      </w:r>
      <w:r w:rsidRPr="00C16EEF">
        <w:rPr>
          <w:rFonts w:ascii="PT Serif" w:hAnsi="PT Serif"/>
          <w:color w:val="111111"/>
          <w:sz w:val="26"/>
          <w:szCs w:val="26"/>
        </w:rPr>
        <w:t>π</w:t>
      </w:r>
      <w:r w:rsidRPr="00C16EEF">
        <w:rPr>
          <w:rFonts w:ascii="Cambria" w:hAnsi="Cambria" w:cs="Cambria"/>
          <w:color w:val="111111"/>
          <w:sz w:val="26"/>
          <w:szCs w:val="26"/>
        </w:rPr>
        <w:t>ροσώ</w:t>
      </w:r>
      <w:r w:rsidRPr="00C16EEF">
        <w:rPr>
          <w:rFonts w:ascii="PT Serif" w:hAnsi="PT Serif" w:cs="PT Serif"/>
          <w:color w:val="111111"/>
          <w:sz w:val="26"/>
          <w:szCs w:val="26"/>
        </w:rPr>
        <w:t>π</w:t>
      </w:r>
      <w:r w:rsidRPr="00C16EEF">
        <w:rPr>
          <w:rFonts w:ascii="Cambria" w:hAnsi="Cambria" w:cs="Cambria"/>
          <w:color w:val="111111"/>
          <w:sz w:val="26"/>
          <w:szCs w:val="26"/>
        </w:rPr>
        <w:t>ου</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σου</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ὃ</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κατασκευάσει</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w:t>
      </w:r>
      <w:r w:rsidRPr="00C16EEF">
        <w:rPr>
          <w:rFonts w:ascii="Times New Roman" w:hAnsi="Times New Roman" w:cs="Times New Roman"/>
          <w:color w:val="111111"/>
          <w:sz w:val="26"/>
          <w:szCs w:val="26"/>
        </w:rPr>
        <w:t>ὴ</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ὁ</w:t>
      </w:r>
      <w:r w:rsidRPr="00C16EEF">
        <w:rPr>
          <w:rFonts w:ascii="Cambria" w:hAnsi="Cambria" w:cs="Cambria"/>
          <w:color w:val="111111"/>
          <w:sz w:val="26"/>
          <w:szCs w:val="26"/>
        </w:rPr>
        <w:t>δόν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σου</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ἔ</w:t>
      </w:r>
      <w:r w:rsidRPr="00C16EEF">
        <w:rPr>
          <w:rFonts w:ascii="PT Serif" w:hAnsi="PT Serif"/>
          <w:color w:val="111111"/>
          <w:sz w:val="26"/>
          <w:szCs w:val="26"/>
        </w:rPr>
        <w:t>μπ</w:t>
      </w:r>
      <w:r w:rsidRPr="00C16EEF">
        <w:rPr>
          <w:rFonts w:ascii="Cambria" w:hAnsi="Cambria" w:cs="Cambria"/>
          <w:color w:val="111111"/>
          <w:sz w:val="26"/>
          <w:szCs w:val="26"/>
        </w:rPr>
        <w:t>ροσθέν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σου</w:t>
      </w:r>
      <w:r w:rsidRPr="00C16EEF">
        <w:rPr>
          <w:rFonts w:ascii="PT Serif" w:hAnsi="PT Serif"/>
          <w:color w:val="111111"/>
          <w:sz w:val="26"/>
          <w:szCs w:val="26"/>
          <w:lang w:val="la-Latn"/>
        </w:rPr>
        <w:t>. </w:t>
      </w:r>
      <w:r w:rsidRPr="00C16EEF">
        <w:rPr>
          <w:rFonts w:ascii="Times New Roman" w:hAnsi="Times New Roman" w:cs="Times New Roman"/>
          <w:color w:val="111111"/>
          <w:sz w:val="26"/>
          <w:szCs w:val="26"/>
        </w:rPr>
        <w:t>ἀ</w:t>
      </w:r>
      <w:r w:rsidRPr="00C16EEF">
        <w:rPr>
          <w:rFonts w:ascii="PT Serif" w:hAnsi="PT Serif"/>
          <w:color w:val="111111"/>
          <w:sz w:val="26"/>
          <w:szCs w:val="26"/>
        </w:rPr>
        <w:t>μ</w:t>
      </w:r>
      <w:r w:rsidRPr="00C16EEF">
        <w:rPr>
          <w:rFonts w:ascii="Times New Roman" w:hAnsi="Times New Roman" w:cs="Times New Roman"/>
          <w:color w:val="111111"/>
          <w:sz w:val="26"/>
          <w:szCs w:val="26"/>
        </w:rPr>
        <w:t>ὴ</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λέγω</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ὑ</w:t>
      </w:r>
      <w:r w:rsidRPr="00C16EEF">
        <w:rPr>
          <w:rFonts w:ascii="PT Serif" w:hAnsi="PT Serif"/>
          <w:color w:val="111111"/>
          <w:sz w:val="26"/>
          <w:szCs w:val="26"/>
        </w:rPr>
        <w:t>μ</w:t>
      </w:r>
      <w:r w:rsidRPr="00C16EEF">
        <w:rPr>
          <w:rFonts w:ascii="Times New Roman" w:hAnsi="Times New Roman" w:cs="Times New Roman"/>
          <w:color w:val="111111"/>
          <w:sz w:val="26"/>
          <w:szCs w:val="26"/>
        </w:rPr>
        <w:t>ῖ</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ο</w:t>
      </w:r>
      <w:r w:rsidRPr="00C16EEF">
        <w:rPr>
          <w:rFonts w:ascii="Times New Roman" w:hAnsi="Times New Roman" w:cs="Times New Roman"/>
          <w:color w:val="111111"/>
          <w:sz w:val="26"/>
          <w:szCs w:val="26"/>
        </w:rPr>
        <w:t>ὐ</w:t>
      </w:r>
      <w:r w:rsidRPr="00C16EEF">
        <w:rPr>
          <w:rFonts w:ascii="Cambria" w:hAnsi="Cambria" w:cs="Cambria"/>
          <w:color w:val="111111"/>
          <w:sz w:val="26"/>
          <w:szCs w:val="26"/>
        </w:rPr>
        <w:t>κ</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γήγερται</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γεννητο</w:t>
      </w:r>
      <w:r w:rsidRPr="00C16EEF">
        <w:rPr>
          <w:rFonts w:ascii="Times New Roman" w:hAnsi="Times New Roman" w:cs="Times New Roman"/>
          <w:color w:val="111111"/>
          <w:sz w:val="26"/>
          <w:szCs w:val="26"/>
        </w:rPr>
        <w:t>ῖ</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γυναικ</w:t>
      </w:r>
      <w:r w:rsidRPr="00C16EEF">
        <w:rPr>
          <w:rFonts w:ascii="Times New Roman" w:hAnsi="Times New Roman" w:cs="Times New Roman"/>
          <w:color w:val="111111"/>
          <w:sz w:val="26"/>
          <w:szCs w:val="26"/>
        </w:rPr>
        <w:t>ῶ</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PT Serif" w:hAnsi="PT Serif" w:cs="PT Serif"/>
          <w:color w:val="111111"/>
          <w:sz w:val="26"/>
          <w:szCs w:val="26"/>
        </w:rPr>
        <w:t>μ</w:t>
      </w:r>
      <w:r w:rsidRPr="00C16EEF">
        <w:rPr>
          <w:rFonts w:ascii="Cambria" w:hAnsi="Cambria" w:cs="Cambria"/>
          <w:color w:val="111111"/>
          <w:sz w:val="26"/>
          <w:szCs w:val="26"/>
        </w:rPr>
        <w:t>είζων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Ἰ</w:t>
      </w:r>
      <w:r w:rsidRPr="00C16EEF">
        <w:rPr>
          <w:rFonts w:ascii="Cambria" w:hAnsi="Cambria" w:cs="Cambria"/>
          <w:color w:val="111111"/>
          <w:sz w:val="26"/>
          <w:szCs w:val="26"/>
        </w:rPr>
        <w:t>ωάννου</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το</w:t>
      </w:r>
      <w:r w:rsidRPr="00C16EEF">
        <w:rPr>
          <w:rFonts w:ascii="Times New Roman" w:hAnsi="Times New Roman" w:cs="Times New Roman"/>
          <w:color w:val="111111"/>
          <w:sz w:val="26"/>
          <w:szCs w:val="26"/>
        </w:rPr>
        <w:t>ῦ</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βα</w:t>
      </w:r>
      <w:r w:rsidRPr="00C16EEF">
        <w:rPr>
          <w:rFonts w:ascii="PT Serif" w:hAnsi="PT Serif" w:cs="PT Serif"/>
          <w:color w:val="111111"/>
          <w:sz w:val="26"/>
          <w:szCs w:val="26"/>
        </w:rPr>
        <w:t>π</w:t>
      </w:r>
      <w:r w:rsidRPr="00C16EEF">
        <w:rPr>
          <w:rFonts w:ascii="Cambria" w:hAnsi="Cambria" w:cs="Cambria"/>
          <w:color w:val="111111"/>
          <w:sz w:val="26"/>
          <w:szCs w:val="26"/>
        </w:rPr>
        <w:t>τιστο</w:t>
      </w:r>
      <w:r w:rsidRPr="00C16EEF">
        <w:rPr>
          <w:rFonts w:ascii="Times New Roman" w:hAnsi="Times New Roman" w:cs="Times New Roman"/>
          <w:color w:val="111111"/>
          <w:sz w:val="26"/>
          <w:szCs w:val="26"/>
        </w:rPr>
        <w:t>ῦ</w:t>
      </w:r>
      <w:r w:rsidRPr="00C16EEF">
        <w:rPr>
          <w:rFonts w:ascii="Cambria" w:hAnsi="Cambria" w:cs="Cambria"/>
          <w:color w:val="111111"/>
          <w:sz w:val="26"/>
          <w:szCs w:val="26"/>
        </w:rPr>
        <w:t>·</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ὁ</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δ</w:t>
      </w:r>
      <w:r w:rsidRPr="00C16EEF">
        <w:rPr>
          <w:rFonts w:ascii="Times New Roman" w:hAnsi="Times New Roman" w:cs="Times New Roman"/>
          <w:color w:val="111111"/>
          <w:sz w:val="26"/>
          <w:szCs w:val="26"/>
        </w:rPr>
        <w:t>ὲ</w:t>
      </w:r>
      <w:r w:rsidRPr="00C16EEF">
        <w:rPr>
          <w:rFonts w:ascii="PT Serif" w:hAnsi="PT Serif"/>
          <w:color w:val="111111"/>
          <w:sz w:val="26"/>
          <w:szCs w:val="26"/>
          <w:lang w:val="la-Latn"/>
        </w:rPr>
        <w:t xml:space="preserve"> </w:t>
      </w:r>
      <w:r w:rsidRPr="00C16EEF">
        <w:rPr>
          <w:rFonts w:ascii="PT Serif" w:hAnsi="PT Serif"/>
          <w:color w:val="111111"/>
          <w:sz w:val="26"/>
          <w:szCs w:val="26"/>
        </w:rPr>
        <w:t>μ</w:t>
      </w:r>
      <w:r w:rsidRPr="00C16EEF">
        <w:rPr>
          <w:rFonts w:ascii="Cambria" w:hAnsi="Cambria" w:cs="Cambria"/>
          <w:color w:val="111111"/>
          <w:sz w:val="26"/>
          <w:szCs w:val="26"/>
        </w:rPr>
        <w:t>ικρότερος</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w:t>
      </w:r>
      <w:r w:rsidRPr="00C16EEF">
        <w:rPr>
          <w:rFonts w:ascii="Times New Roman" w:hAnsi="Times New Roman" w:cs="Times New Roman"/>
          <w:color w:val="111111"/>
          <w:sz w:val="26"/>
          <w:szCs w:val="26"/>
        </w:rPr>
        <w:t>ῇ</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βασιλεί</w:t>
      </w:r>
      <w:r w:rsidRPr="00C16EEF">
        <w:rPr>
          <w:rFonts w:ascii="Times New Roman" w:hAnsi="Times New Roman" w:cs="Times New Roman"/>
          <w:color w:val="111111"/>
          <w:sz w:val="26"/>
          <w:szCs w:val="26"/>
        </w:rPr>
        <w:t>ᾳ</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w:t>
      </w:r>
      <w:r w:rsidRPr="00C16EEF">
        <w:rPr>
          <w:rFonts w:ascii="Times New Roman" w:hAnsi="Times New Roman" w:cs="Times New Roman"/>
          <w:color w:val="111111"/>
          <w:sz w:val="26"/>
          <w:szCs w:val="26"/>
        </w:rPr>
        <w:t>ῶ</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ο</w:t>
      </w:r>
      <w:r w:rsidRPr="00C16EEF">
        <w:rPr>
          <w:rFonts w:ascii="Times New Roman" w:hAnsi="Times New Roman" w:cs="Times New Roman"/>
          <w:color w:val="111111"/>
          <w:sz w:val="26"/>
          <w:szCs w:val="26"/>
        </w:rPr>
        <w:t>ὐ</w:t>
      </w:r>
      <w:r w:rsidRPr="00C16EEF">
        <w:rPr>
          <w:rFonts w:ascii="Cambria" w:hAnsi="Cambria" w:cs="Cambria"/>
          <w:color w:val="111111"/>
          <w:sz w:val="26"/>
          <w:szCs w:val="26"/>
        </w:rPr>
        <w:t>ραν</w:t>
      </w:r>
      <w:r w:rsidRPr="00C16EEF">
        <w:rPr>
          <w:rFonts w:ascii="Times New Roman" w:hAnsi="Times New Roman" w:cs="Times New Roman"/>
          <w:color w:val="111111"/>
          <w:sz w:val="26"/>
          <w:szCs w:val="26"/>
        </w:rPr>
        <w:t>ῶ</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PT Serif" w:hAnsi="PT Serif" w:cs="PT Serif"/>
          <w:color w:val="111111"/>
          <w:sz w:val="26"/>
          <w:szCs w:val="26"/>
        </w:rPr>
        <w:t>μ</w:t>
      </w:r>
      <w:r w:rsidRPr="00C16EEF">
        <w:rPr>
          <w:rFonts w:ascii="Cambria" w:hAnsi="Cambria" w:cs="Cambria"/>
          <w:color w:val="111111"/>
          <w:sz w:val="26"/>
          <w:szCs w:val="26"/>
        </w:rPr>
        <w:t>είζων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α</w:t>
      </w:r>
      <w:r w:rsidRPr="00C16EEF">
        <w:rPr>
          <w:rFonts w:ascii="Times New Roman" w:hAnsi="Times New Roman" w:cs="Times New Roman"/>
          <w:color w:val="111111"/>
          <w:sz w:val="26"/>
          <w:szCs w:val="26"/>
        </w:rPr>
        <w:t>ὐ</w:t>
      </w:r>
      <w:r w:rsidRPr="00C16EEF">
        <w:rPr>
          <w:rFonts w:ascii="Cambria" w:hAnsi="Cambria" w:cs="Cambria"/>
          <w:color w:val="111111"/>
          <w:sz w:val="26"/>
          <w:szCs w:val="26"/>
        </w:rPr>
        <w:t>το</w:t>
      </w:r>
      <w:r w:rsidRPr="00C16EEF">
        <w:rPr>
          <w:rFonts w:ascii="Times New Roman" w:hAnsi="Times New Roman" w:cs="Times New Roman"/>
          <w:color w:val="111111"/>
          <w:sz w:val="26"/>
          <w:szCs w:val="26"/>
        </w:rPr>
        <w:t>ῦ</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στιν</w:t>
      </w:r>
      <w:r w:rsidRPr="00C16EEF">
        <w:rPr>
          <w:rFonts w:ascii="PT Serif" w:hAnsi="PT Serif"/>
          <w:color w:val="111111"/>
          <w:sz w:val="26"/>
          <w:szCs w:val="26"/>
          <w:lang w:val="la-Latn"/>
        </w:rPr>
        <w:t>. </w:t>
      </w:r>
      <w:r w:rsidRPr="00C16EEF">
        <w:rPr>
          <w:rFonts w:ascii="Times New Roman" w:hAnsi="Times New Roman" w:cs="Times New Roman"/>
          <w:color w:val="111111"/>
          <w:sz w:val="26"/>
          <w:szCs w:val="26"/>
        </w:rPr>
        <w:t>ἀ</w:t>
      </w:r>
      <w:r w:rsidRPr="00C16EEF">
        <w:rPr>
          <w:rFonts w:ascii="PT Serif" w:hAnsi="PT Serif"/>
          <w:color w:val="111111"/>
          <w:sz w:val="26"/>
          <w:szCs w:val="26"/>
        </w:rPr>
        <w:t>π</w:t>
      </w:r>
      <w:r w:rsidRPr="00C16EEF">
        <w:rPr>
          <w:rFonts w:ascii="Times New Roman" w:hAnsi="Times New Roman" w:cs="Times New Roman"/>
          <w:color w:val="111111"/>
          <w:sz w:val="26"/>
          <w:szCs w:val="26"/>
        </w:rPr>
        <w:t>ὸ</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δ</w:t>
      </w:r>
      <w:r w:rsidRPr="00C16EEF">
        <w:rPr>
          <w:rFonts w:ascii="Times New Roman" w:hAnsi="Times New Roman" w:cs="Times New Roman"/>
          <w:color w:val="111111"/>
          <w:sz w:val="26"/>
          <w:szCs w:val="26"/>
        </w:rPr>
        <w:t>ὲ</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w:t>
      </w:r>
      <w:r w:rsidRPr="00C16EEF">
        <w:rPr>
          <w:rFonts w:ascii="Times New Roman" w:hAnsi="Times New Roman" w:cs="Times New Roman"/>
          <w:color w:val="111111"/>
          <w:sz w:val="26"/>
          <w:szCs w:val="26"/>
        </w:rPr>
        <w:t>ῶ</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ἡ</w:t>
      </w:r>
      <w:r w:rsidRPr="00C16EEF">
        <w:rPr>
          <w:rFonts w:ascii="PT Serif" w:hAnsi="PT Serif"/>
          <w:color w:val="111111"/>
          <w:sz w:val="26"/>
          <w:szCs w:val="26"/>
        </w:rPr>
        <w:t>μ</w:t>
      </w:r>
      <w:r w:rsidRPr="00C16EEF">
        <w:rPr>
          <w:rFonts w:ascii="Cambria" w:hAnsi="Cambria" w:cs="Cambria"/>
          <w:color w:val="111111"/>
          <w:sz w:val="26"/>
          <w:szCs w:val="26"/>
        </w:rPr>
        <w:t>ερ</w:t>
      </w:r>
      <w:r w:rsidRPr="00C16EEF">
        <w:rPr>
          <w:rFonts w:ascii="Times New Roman" w:hAnsi="Times New Roman" w:cs="Times New Roman"/>
          <w:color w:val="111111"/>
          <w:sz w:val="26"/>
          <w:szCs w:val="26"/>
        </w:rPr>
        <w:t>ῶ</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Ἰ</w:t>
      </w:r>
      <w:r w:rsidRPr="00C16EEF">
        <w:rPr>
          <w:rFonts w:ascii="Cambria" w:hAnsi="Cambria" w:cs="Cambria"/>
          <w:color w:val="111111"/>
          <w:sz w:val="26"/>
          <w:szCs w:val="26"/>
        </w:rPr>
        <w:t>ωάννου</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το</w:t>
      </w:r>
      <w:r w:rsidRPr="00C16EEF">
        <w:rPr>
          <w:rFonts w:ascii="Times New Roman" w:hAnsi="Times New Roman" w:cs="Times New Roman"/>
          <w:color w:val="111111"/>
          <w:sz w:val="26"/>
          <w:szCs w:val="26"/>
        </w:rPr>
        <w:t>ῦ</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βα</w:t>
      </w:r>
      <w:r w:rsidRPr="00C16EEF">
        <w:rPr>
          <w:rFonts w:ascii="PT Serif" w:hAnsi="PT Serif" w:cs="PT Serif"/>
          <w:color w:val="111111"/>
          <w:sz w:val="26"/>
          <w:szCs w:val="26"/>
        </w:rPr>
        <w:t>π</w:t>
      </w:r>
      <w:r w:rsidRPr="00C16EEF">
        <w:rPr>
          <w:rFonts w:ascii="Cambria" w:hAnsi="Cambria" w:cs="Cambria"/>
          <w:color w:val="111111"/>
          <w:sz w:val="26"/>
          <w:szCs w:val="26"/>
        </w:rPr>
        <w:t>τιστο</w:t>
      </w:r>
      <w:r w:rsidRPr="00C16EEF">
        <w:rPr>
          <w:rFonts w:ascii="Times New Roman" w:hAnsi="Times New Roman" w:cs="Times New Roman"/>
          <w:color w:val="111111"/>
          <w:sz w:val="26"/>
          <w:szCs w:val="26"/>
        </w:rPr>
        <w:t>ῦ</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ἕ</w:t>
      </w:r>
      <w:r w:rsidRPr="00C16EEF">
        <w:rPr>
          <w:rFonts w:ascii="Cambria" w:hAnsi="Cambria" w:cs="Cambria"/>
          <w:color w:val="111111"/>
          <w:sz w:val="26"/>
          <w:szCs w:val="26"/>
        </w:rPr>
        <w:t>ως</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ἄ</w:t>
      </w:r>
      <w:r w:rsidRPr="00C16EEF">
        <w:rPr>
          <w:rFonts w:ascii="Cambria" w:hAnsi="Cambria" w:cs="Cambria"/>
          <w:color w:val="111111"/>
          <w:sz w:val="26"/>
          <w:szCs w:val="26"/>
        </w:rPr>
        <w:t>ρτι</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ἡ</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βασιλεία</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w:t>
      </w:r>
      <w:r w:rsidRPr="00C16EEF">
        <w:rPr>
          <w:rFonts w:ascii="Times New Roman" w:hAnsi="Times New Roman" w:cs="Times New Roman"/>
          <w:color w:val="111111"/>
          <w:sz w:val="26"/>
          <w:szCs w:val="26"/>
        </w:rPr>
        <w:t>ῶ</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ο</w:t>
      </w:r>
      <w:r w:rsidRPr="00C16EEF">
        <w:rPr>
          <w:rFonts w:ascii="Times New Roman" w:hAnsi="Times New Roman" w:cs="Times New Roman"/>
          <w:color w:val="111111"/>
          <w:sz w:val="26"/>
          <w:szCs w:val="26"/>
        </w:rPr>
        <w:t>ὐ</w:t>
      </w:r>
      <w:r w:rsidRPr="00C16EEF">
        <w:rPr>
          <w:rFonts w:ascii="Cambria" w:hAnsi="Cambria" w:cs="Cambria"/>
          <w:color w:val="111111"/>
          <w:sz w:val="26"/>
          <w:szCs w:val="26"/>
        </w:rPr>
        <w:t>ραν</w:t>
      </w:r>
      <w:r w:rsidRPr="00C16EEF">
        <w:rPr>
          <w:rFonts w:ascii="Times New Roman" w:hAnsi="Times New Roman" w:cs="Times New Roman"/>
          <w:color w:val="111111"/>
          <w:sz w:val="26"/>
          <w:szCs w:val="26"/>
        </w:rPr>
        <w:t>ῶ</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βιάζεται</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βιαστα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ἁ</w:t>
      </w:r>
      <w:r w:rsidRPr="00C16EEF">
        <w:rPr>
          <w:rFonts w:ascii="Cambria" w:hAnsi="Cambria" w:cs="Cambria"/>
          <w:color w:val="111111"/>
          <w:sz w:val="26"/>
          <w:szCs w:val="26"/>
        </w:rPr>
        <w:t>ρ</w:t>
      </w:r>
      <w:r w:rsidRPr="00C16EEF">
        <w:rPr>
          <w:rFonts w:ascii="PT Serif" w:hAnsi="PT Serif" w:cs="PT Serif"/>
          <w:color w:val="111111"/>
          <w:sz w:val="26"/>
          <w:szCs w:val="26"/>
        </w:rPr>
        <w:t>π</w:t>
      </w:r>
      <w:r w:rsidRPr="00C16EEF">
        <w:rPr>
          <w:rFonts w:ascii="Cambria" w:hAnsi="Cambria" w:cs="Cambria"/>
          <w:color w:val="111111"/>
          <w:sz w:val="26"/>
          <w:szCs w:val="26"/>
        </w:rPr>
        <w:t>άζουσιν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α</w:t>
      </w:r>
      <w:r w:rsidRPr="00C16EEF">
        <w:rPr>
          <w:rFonts w:ascii="Times New Roman" w:hAnsi="Times New Roman" w:cs="Times New Roman"/>
          <w:color w:val="111111"/>
          <w:sz w:val="26"/>
          <w:szCs w:val="26"/>
        </w:rPr>
        <w:t>ὐ</w:t>
      </w:r>
      <w:r w:rsidRPr="00C16EEF">
        <w:rPr>
          <w:rFonts w:ascii="Cambria" w:hAnsi="Cambria" w:cs="Cambria"/>
          <w:color w:val="111111"/>
          <w:sz w:val="26"/>
          <w:szCs w:val="26"/>
        </w:rPr>
        <w:t>τήν</w:t>
      </w:r>
      <w:r w:rsidRPr="00C16EEF">
        <w:rPr>
          <w:rFonts w:ascii="PT Serif" w:hAnsi="PT Serif"/>
          <w:color w:val="111111"/>
          <w:sz w:val="26"/>
          <w:szCs w:val="26"/>
          <w:lang w:val="la-Latn"/>
        </w:rPr>
        <w:t>. </w:t>
      </w:r>
      <w:r w:rsidRPr="00C16EEF">
        <w:rPr>
          <w:rFonts w:ascii="PT Serif" w:hAnsi="PT Serif"/>
          <w:color w:val="111111"/>
          <w:sz w:val="26"/>
          <w:szCs w:val="26"/>
        </w:rPr>
        <w:t>π</w:t>
      </w:r>
      <w:r w:rsidRPr="00C16EEF">
        <w:rPr>
          <w:rFonts w:ascii="Cambria" w:hAnsi="Cambria" w:cs="Cambria"/>
          <w:color w:val="111111"/>
          <w:sz w:val="26"/>
          <w:szCs w:val="26"/>
        </w:rPr>
        <w:t>άντες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γ</w:t>
      </w:r>
      <w:r w:rsidRPr="00C16EEF">
        <w:rPr>
          <w:rFonts w:ascii="Times New Roman" w:hAnsi="Times New Roman" w:cs="Times New Roman"/>
          <w:color w:val="111111"/>
          <w:sz w:val="26"/>
          <w:szCs w:val="26"/>
        </w:rPr>
        <w:t>ὰ</w:t>
      </w:r>
      <w:r w:rsidRPr="00C16EEF">
        <w:rPr>
          <w:rFonts w:ascii="Cambria" w:hAnsi="Cambria" w:cs="Cambria"/>
          <w:color w:val="111111"/>
          <w:sz w:val="26"/>
          <w:szCs w:val="26"/>
        </w:rPr>
        <w:t>ρ</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ο</w:t>
      </w:r>
      <w:r w:rsidRPr="00C16EEF">
        <w:rPr>
          <w:rFonts w:ascii="Times New Roman" w:hAnsi="Times New Roman" w:cs="Times New Roman"/>
          <w:color w:val="111111"/>
          <w:sz w:val="26"/>
          <w:szCs w:val="26"/>
        </w:rPr>
        <w:t>ἱ</w:t>
      </w:r>
      <w:r w:rsidRPr="00C16EEF">
        <w:rPr>
          <w:rFonts w:ascii="PT Serif" w:hAnsi="PT Serif"/>
          <w:color w:val="111111"/>
          <w:sz w:val="26"/>
          <w:szCs w:val="26"/>
          <w:lang w:val="la-Latn"/>
        </w:rPr>
        <w:t xml:space="preserve"> </w:t>
      </w:r>
      <w:r w:rsidRPr="00C16EEF">
        <w:rPr>
          <w:rFonts w:ascii="PT Serif" w:hAnsi="PT Serif"/>
          <w:color w:val="111111"/>
          <w:sz w:val="26"/>
          <w:szCs w:val="26"/>
        </w:rPr>
        <w:t>π</w:t>
      </w:r>
      <w:r w:rsidRPr="00C16EEF">
        <w:rPr>
          <w:rFonts w:ascii="Cambria" w:hAnsi="Cambria" w:cs="Cambria"/>
          <w:color w:val="111111"/>
          <w:sz w:val="26"/>
          <w:szCs w:val="26"/>
        </w:rPr>
        <w:t>ροφ</w:t>
      </w:r>
      <w:r w:rsidRPr="00C16EEF">
        <w:rPr>
          <w:rFonts w:ascii="Times New Roman" w:hAnsi="Times New Roman" w:cs="Times New Roman"/>
          <w:color w:val="111111"/>
          <w:sz w:val="26"/>
          <w:szCs w:val="26"/>
        </w:rPr>
        <w:t>ῆ</w:t>
      </w:r>
      <w:r w:rsidRPr="00C16EEF">
        <w:rPr>
          <w:rFonts w:ascii="Cambria" w:hAnsi="Cambria" w:cs="Cambria"/>
          <w:color w:val="111111"/>
          <w:sz w:val="26"/>
          <w:szCs w:val="26"/>
        </w:rPr>
        <w:t>ται</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ὁ</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νό</w:t>
      </w:r>
      <w:r w:rsidRPr="00C16EEF">
        <w:rPr>
          <w:rFonts w:ascii="PT Serif" w:hAnsi="PT Serif" w:cs="PT Serif"/>
          <w:color w:val="111111"/>
          <w:sz w:val="26"/>
          <w:szCs w:val="26"/>
        </w:rPr>
        <w:t>μ</w:t>
      </w:r>
      <w:r w:rsidRPr="00C16EEF">
        <w:rPr>
          <w:rFonts w:ascii="Cambria" w:hAnsi="Cambria" w:cs="Cambria"/>
          <w:color w:val="111111"/>
          <w:sz w:val="26"/>
          <w:szCs w:val="26"/>
        </w:rPr>
        <w:t>ος</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ἕ</w:t>
      </w:r>
      <w:r w:rsidRPr="00C16EEF">
        <w:rPr>
          <w:rFonts w:ascii="Cambria" w:hAnsi="Cambria" w:cs="Cambria"/>
          <w:color w:val="111111"/>
          <w:sz w:val="26"/>
          <w:szCs w:val="26"/>
        </w:rPr>
        <w:t>ως</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Ἰ</w:t>
      </w:r>
      <w:r w:rsidRPr="00C16EEF">
        <w:rPr>
          <w:rFonts w:ascii="Cambria" w:hAnsi="Cambria" w:cs="Cambria"/>
          <w:color w:val="111111"/>
          <w:sz w:val="26"/>
          <w:szCs w:val="26"/>
        </w:rPr>
        <w:t>ωάννου</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PT Serif" w:hAnsi="PT Serif"/>
          <w:color w:val="111111"/>
          <w:sz w:val="26"/>
          <w:szCs w:val="26"/>
        </w:rPr>
        <w:t>π</w:t>
      </w:r>
      <w:r w:rsidRPr="00C16EEF">
        <w:rPr>
          <w:rFonts w:ascii="Cambria" w:hAnsi="Cambria" w:cs="Cambria"/>
          <w:color w:val="111111"/>
          <w:sz w:val="26"/>
          <w:szCs w:val="26"/>
        </w:rPr>
        <w:t>ροφήτευσαν·</w:t>
      </w:r>
      <w:r w:rsidRPr="00C16EEF">
        <w:rPr>
          <w:rFonts w:ascii="PT Serif" w:hAnsi="PT Serif"/>
          <w:color w:val="111111"/>
          <w:sz w:val="26"/>
          <w:szCs w:val="26"/>
          <w:lang w:val="la-Latn"/>
        </w:rPr>
        <w:t>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ε</w:t>
      </w:r>
      <w:r w:rsidRPr="00C16EEF">
        <w:rPr>
          <w:rFonts w:ascii="Times New Roman" w:hAnsi="Times New Roman" w:cs="Times New Roman"/>
          <w:color w:val="111111"/>
          <w:sz w:val="26"/>
          <w:szCs w:val="26"/>
        </w:rPr>
        <w:t>ἰ</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θέλετε</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δέξασθαι</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α</w:t>
      </w:r>
      <w:r w:rsidRPr="00C16EEF">
        <w:rPr>
          <w:rFonts w:ascii="Times New Roman" w:hAnsi="Times New Roman" w:cs="Times New Roman"/>
          <w:color w:val="111111"/>
          <w:sz w:val="26"/>
          <w:szCs w:val="26"/>
        </w:rPr>
        <w:t>ὐ</w:t>
      </w:r>
      <w:r w:rsidRPr="00C16EEF">
        <w:rPr>
          <w:rFonts w:ascii="Cambria" w:hAnsi="Cambria" w:cs="Cambria"/>
          <w:color w:val="111111"/>
          <w:sz w:val="26"/>
          <w:szCs w:val="26"/>
        </w:rPr>
        <w:t>τός</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στιν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Ἠ</w:t>
      </w:r>
      <w:r w:rsidRPr="00C16EEF">
        <w:rPr>
          <w:rFonts w:ascii="Cambria" w:hAnsi="Cambria" w:cs="Cambria"/>
          <w:color w:val="111111"/>
          <w:sz w:val="26"/>
          <w:szCs w:val="26"/>
        </w:rPr>
        <w:t>λίας</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ὁ</w:t>
      </w:r>
      <w:r w:rsidRPr="00C16EEF">
        <w:rPr>
          <w:rFonts w:ascii="PT Serif" w:hAnsi="PT Serif"/>
          <w:color w:val="111111"/>
          <w:sz w:val="26"/>
          <w:szCs w:val="26"/>
          <w:lang w:val="la-Latn"/>
        </w:rPr>
        <w:t xml:space="preserve"> </w:t>
      </w:r>
      <w:r w:rsidRPr="00C16EEF">
        <w:rPr>
          <w:rFonts w:ascii="PT Serif" w:hAnsi="PT Serif"/>
          <w:color w:val="111111"/>
          <w:sz w:val="26"/>
          <w:szCs w:val="26"/>
        </w:rPr>
        <w:t>μ</w:t>
      </w:r>
      <w:r w:rsidRPr="00C16EEF">
        <w:rPr>
          <w:rFonts w:ascii="Cambria" w:hAnsi="Cambria" w:cs="Cambria"/>
          <w:color w:val="111111"/>
          <w:sz w:val="26"/>
          <w:szCs w:val="26"/>
        </w:rPr>
        <w:t>έλλων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ἔ</w:t>
      </w:r>
      <w:r w:rsidRPr="00C16EEF">
        <w:rPr>
          <w:rFonts w:ascii="Cambria" w:hAnsi="Cambria" w:cs="Cambria"/>
          <w:color w:val="111111"/>
          <w:sz w:val="26"/>
          <w:szCs w:val="26"/>
        </w:rPr>
        <w:t>ρχεσθαι</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ὁ</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ἔ</w:t>
      </w:r>
      <w:r w:rsidRPr="00C16EEF">
        <w:rPr>
          <w:rFonts w:ascii="Cambria" w:hAnsi="Cambria" w:cs="Cambria"/>
          <w:color w:val="111111"/>
          <w:sz w:val="26"/>
          <w:szCs w:val="26"/>
        </w:rPr>
        <w:t>χων</w:t>
      </w:r>
      <w:r w:rsidRPr="00C16EEF">
        <w:rPr>
          <w:rFonts w:ascii="PT Serif" w:hAnsi="PT Serif"/>
          <w:color w:val="111111"/>
          <w:sz w:val="26"/>
          <w:szCs w:val="26"/>
          <w:lang w:val="la-Latn"/>
        </w:rPr>
        <w:t xml:space="preserve"> </w:t>
      </w:r>
      <w:r w:rsidRPr="00C16EEF">
        <w:rPr>
          <w:rFonts w:ascii="Segoe UI Symbol" w:hAnsi="Segoe UI Symbol" w:cs="Segoe UI Symbol"/>
          <w:color w:val="111111"/>
          <w:sz w:val="26"/>
          <w:szCs w:val="26"/>
          <w:lang w:val="la-Latn"/>
        </w:rPr>
        <w:t>⸀</w:t>
      </w:r>
      <w:r w:rsidRPr="00C16EEF">
        <w:rPr>
          <w:rFonts w:ascii="Times New Roman" w:hAnsi="Times New Roman" w:cs="Times New Roman"/>
          <w:color w:val="111111"/>
          <w:sz w:val="26"/>
          <w:szCs w:val="26"/>
        </w:rPr>
        <w:t>ὦ</w:t>
      </w:r>
      <w:r w:rsidRPr="00C16EEF">
        <w:rPr>
          <w:rFonts w:ascii="Cambria" w:hAnsi="Cambria" w:cs="Cambria"/>
          <w:color w:val="111111"/>
          <w:sz w:val="26"/>
          <w:szCs w:val="26"/>
        </w:rPr>
        <w:t>τα</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ἀ</w:t>
      </w:r>
      <w:r w:rsidRPr="00C16EEF">
        <w:rPr>
          <w:rFonts w:ascii="Cambria" w:hAnsi="Cambria" w:cs="Cambria"/>
          <w:color w:val="111111"/>
          <w:sz w:val="26"/>
          <w:szCs w:val="26"/>
        </w:rPr>
        <w:t>κουέτω</w:t>
      </w:r>
      <w:r w:rsidRPr="00C16EEF">
        <w:rPr>
          <w:rFonts w:ascii="PT Serif" w:hAnsi="PT Serif"/>
          <w:color w:val="111111"/>
          <w:sz w:val="26"/>
          <w:szCs w:val="26"/>
          <w:lang w:val="la-Latn"/>
        </w:rPr>
        <w:t>. </w:t>
      </w:r>
    </w:p>
    <w:p w14:paraId="7F4DBF8D" w14:textId="77777777" w:rsidR="00C16EEF" w:rsidRPr="00C16EEF" w:rsidRDefault="00C16EEF" w:rsidP="00C16EEF">
      <w:pPr>
        <w:jc w:val="both"/>
        <w:rPr>
          <w:rFonts w:ascii="PT Serif" w:hAnsi="PT Serif"/>
          <w:color w:val="111111"/>
          <w:sz w:val="26"/>
          <w:szCs w:val="26"/>
          <w:lang w:val="la-Latn"/>
        </w:rPr>
      </w:pPr>
      <w:r w:rsidRPr="00C16EEF">
        <w:rPr>
          <w:rFonts w:ascii="Cambria" w:hAnsi="Cambria" w:cs="Cambria"/>
          <w:color w:val="111111"/>
          <w:sz w:val="26"/>
          <w:szCs w:val="26"/>
        </w:rPr>
        <w:t>Τίνι</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δ</w:t>
      </w:r>
      <w:r w:rsidRPr="00C16EEF">
        <w:rPr>
          <w:rFonts w:ascii="Times New Roman" w:hAnsi="Times New Roman" w:cs="Times New Roman"/>
          <w:color w:val="111111"/>
          <w:sz w:val="26"/>
          <w:szCs w:val="26"/>
        </w:rPr>
        <w:t>ὲ</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ὁ</w:t>
      </w:r>
      <w:r w:rsidRPr="00C16EEF">
        <w:rPr>
          <w:rFonts w:ascii="PT Serif" w:hAnsi="PT Serif"/>
          <w:color w:val="111111"/>
          <w:sz w:val="26"/>
          <w:szCs w:val="26"/>
        </w:rPr>
        <w:t>μ</w:t>
      </w:r>
      <w:r w:rsidRPr="00C16EEF">
        <w:rPr>
          <w:rFonts w:ascii="Cambria" w:hAnsi="Cambria" w:cs="Cambria"/>
          <w:color w:val="111111"/>
          <w:sz w:val="26"/>
          <w:szCs w:val="26"/>
        </w:rPr>
        <w:t>οιώσω</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w:t>
      </w:r>
      <w:r w:rsidRPr="00C16EEF">
        <w:rPr>
          <w:rFonts w:ascii="Times New Roman" w:hAnsi="Times New Roman" w:cs="Times New Roman"/>
          <w:color w:val="111111"/>
          <w:sz w:val="26"/>
          <w:szCs w:val="26"/>
        </w:rPr>
        <w:t>ὴ</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γενε</w:t>
      </w:r>
      <w:r w:rsidRPr="00C16EEF">
        <w:rPr>
          <w:rFonts w:ascii="Times New Roman" w:hAnsi="Times New Roman" w:cs="Times New Roman"/>
          <w:color w:val="111111"/>
          <w:sz w:val="26"/>
          <w:szCs w:val="26"/>
        </w:rPr>
        <w:t>ὰ</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ταύτην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ὁ</w:t>
      </w:r>
      <w:r w:rsidRPr="00C16EEF">
        <w:rPr>
          <w:rFonts w:ascii="PT Serif" w:hAnsi="PT Serif"/>
          <w:color w:val="111111"/>
          <w:sz w:val="26"/>
          <w:szCs w:val="26"/>
        </w:rPr>
        <w:t>μ</w:t>
      </w:r>
      <w:r w:rsidRPr="00C16EEF">
        <w:rPr>
          <w:rFonts w:ascii="Cambria" w:hAnsi="Cambria" w:cs="Cambria"/>
          <w:color w:val="111111"/>
          <w:sz w:val="26"/>
          <w:szCs w:val="26"/>
        </w:rPr>
        <w:t>οία</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στ</w:t>
      </w:r>
      <w:r w:rsidRPr="00C16EEF">
        <w:rPr>
          <w:rFonts w:ascii="Times New Roman" w:hAnsi="Times New Roman" w:cs="Times New Roman"/>
          <w:color w:val="111111"/>
          <w:sz w:val="26"/>
          <w:szCs w:val="26"/>
        </w:rPr>
        <w:t>ὶ</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PT Serif" w:hAnsi="PT Serif" w:cs="PT Serif"/>
          <w:color w:val="111111"/>
          <w:sz w:val="26"/>
          <w:szCs w:val="26"/>
        </w:rPr>
        <w:t>π</w:t>
      </w:r>
      <w:r w:rsidRPr="00C16EEF">
        <w:rPr>
          <w:rFonts w:ascii="Cambria" w:hAnsi="Cambria" w:cs="Cambria"/>
          <w:color w:val="111111"/>
          <w:sz w:val="26"/>
          <w:szCs w:val="26"/>
        </w:rPr>
        <w:t>αιδίοις</w:t>
      </w:r>
      <w:r w:rsidRPr="00C16EEF">
        <w:rPr>
          <w:rFonts w:ascii="PT Serif" w:hAnsi="PT Serif"/>
          <w:color w:val="111111"/>
          <w:sz w:val="26"/>
          <w:szCs w:val="26"/>
          <w:lang w:val="la-Latn"/>
        </w:rPr>
        <w:t xml:space="preserve"> </w:t>
      </w:r>
      <w:r w:rsidRPr="00C16EEF">
        <w:rPr>
          <w:rFonts w:ascii="Segoe UI Symbol" w:hAnsi="Segoe UI Symbol" w:cs="Segoe UI Symbol"/>
          <w:color w:val="111111"/>
          <w:sz w:val="26"/>
          <w:szCs w:val="26"/>
          <w:lang w:val="la-Latn"/>
        </w:rPr>
        <w:t>⸂</w:t>
      </w:r>
      <w:r w:rsidRPr="00C16EEF">
        <w:rPr>
          <w:rFonts w:ascii="Cambria" w:hAnsi="Cambria" w:cs="Cambria"/>
          <w:color w:val="111111"/>
          <w:sz w:val="26"/>
          <w:szCs w:val="26"/>
        </w:rPr>
        <w:t>καθη</w:t>
      </w:r>
      <w:r w:rsidRPr="00C16EEF">
        <w:rPr>
          <w:rFonts w:ascii="PT Serif" w:hAnsi="PT Serif" w:cs="PT Serif"/>
          <w:color w:val="111111"/>
          <w:sz w:val="26"/>
          <w:szCs w:val="26"/>
        </w:rPr>
        <w:t>μ</w:t>
      </w:r>
      <w:r w:rsidRPr="00C16EEF">
        <w:rPr>
          <w:rFonts w:ascii="Cambria" w:hAnsi="Cambria" w:cs="Cambria"/>
          <w:color w:val="111111"/>
          <w:sz w:val="26"/>
          <w:szCs w:val="26"/>
        </w:rPr>
        <w:t>ένοις</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τα</w:t>
      </w:r>
      <w:r w:rsidRPr="00C16EEF">
        <w:rPr>
          <w:rFonts w:ascii="Times New Roman" w:hAnsi="Times New Roman" w:cs="Times New Roman"/>
          <w:color w:val="111111"/>
          <w:sz w:val="26"/>
          <w:szCs w:val="26"/>
        </w:rPr>
        <w:t>ῖ</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ἀ</w:t>
      </w:r>
      <w:r w:rsidRPr="00C16EEF">
        <w:rPr>
          <w:rFonts w:ascii="Cambria" w:hAnsi="Cambria" w:cs="Cambria"/>
          <w:color w:val="111111"/>
          <w:sz w:val="26"/>
          <w:szCs w:val="26"/>
        </w:rPr>
        <w:t>γορα</w:t>
      </w:r>
      <w:r w:rsidRPr="00C16EEF">
        <w:rPr>
          <w:rFonts w:ascii="Times New Roman" w:hAnsi="Times New Roman" w:cs="Times New Roman"/>
          <w:color w:val="111111"/>
          <w:sz w:val="26"/>
          <w:szCs w:val="26"/>
        </w:rPr>
        <w:t>ῖ</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ἃ</w:t>
      </w:r>
      <w:r w:rsidRPr="00C16EEF">
        <w:rPr>
          <w:rFonts w:ascii="PT Serif" w:hAnsi="PT Serif"/>
          <w:color w:val="111111"/>
          <w:sz w:val="26"/>
          <w:szCs w:val="26"/>
          <w:lang w:val="la-Latn"/>
        </w:rPr>
        <w:t xml:space="preserve"> </w:t>
      </w:r>
      <w:r w:rsidRPr="00C16EEF">
        <w:rPr>
          <w:rFonts w:ascii="PT Serif" w:hAnsi="PT Serif"/>
          <w:color w:val="111111"/>
          <w:sz w:val="26"/>
          <w:szCs w:val="26"/>
        </w:rPr>
        <w:t>π</w:t>
      </w:r>
      <w:r w:rsidRPr="00C16EEF">
        <w:rPr>
          <w:rFonts w:ascii="Cambria" w:hAnsi="Cambria" w:cs="Cambria"/>
          <w:color w:val="111111"/>
          <w:sz w:val="26"/>
          <w:szCs w:val="26"/>
        </w:rPr>
        <w:t>ροσφωνο</w:t>
      </w:r>
      <w:r w:rsidRPr="00C16EEF">
        <w:rPr>
          <w:rFonts w:ascii="Times New Roman" w:hAnsi="Times New Roman" w:cs="Times New Roman"/>
          <w:color w:val="111111"/>
          <w:sz w:val="26"/>
          <w:szCs w:val="26"/>
        </w:rPr>
        <w:t>ῦ</w:t>
      </w:r>
      <w:r w:rsidRPr="00C16EEF">
        <w:rPr>
          <w:rFonts w:ascii="Cambria" w:hAnsi="Cambria" w:cs="Cambria"/>
          <w:color w:val="111111"/>
          <w:sz w:val="26"/>
          <w:szCs w:val="26"/>
        </w:rPr>
        <w:t>ντα</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το</w:t>
      </w:r>
      <w:r w:rsidRPr="00C16EEF">
        <w:rPr>
          <w:rFonts w:ascii="Times New Roman" w:hAnsi="Times New Roman" w:cs="Times New Roman"/>
          <w:color w:val="111111"/>
          <w:sz w:val="26"/>
          <w:szCs w:val="26"/>
        </w:rPr>
        <w:t>ῖ</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ἑ</w:t>
      </w:r>
      <w:r w:rsidRPr="00C16EEF">
        <w:rPr>
          <w:rFonts w:ascii="Cambria" w:hAnsi="Cambria" w:cs="Cambria"/>
          <w:color w:val="111111"/>
          <w:sz w:val="26"/>
          <w:szCs w:val="26"/>
        </w:rPr>
        <w:t>τέροις</w:t>
      </w:r>
      <w:r w:rsidRPr="00C16EEF">
        <w:rPr>
          <w:rFonts w:ascii="Segoe UI Symbol" w:hAnsi="Segoe UI Symbol" w:cs="Segoe UI Symbol"/>
          <w:color w:val="111111"/>
          <w:sz w:val="26"/>
          <w:szCs w:val="26"/>
          <w:lang w:val="la-Latn"/>
        </w:rPr>
        <w:t>⸃</w:t>
      </w:r>
      <w:r w:rsidRPr="00C16EEF">
        <w:rPr>
          <w:rFonts w:ascii="PT Serif" w:hAnsi="PT Serif"/>
          <w:color w:val="111111"/>
          <w:sz w:val="26"/>
          <w:szCs w:val="26"/>
          <w:lang w:val="la-Latn"/>
        </w:rPr>
        <w:t> </w:t>
      </w:r>
      <w:r w:rsidRPr="00C16EEF">
        <w:rPr>
          <w:rFonts w:ascii="Segoe UI Symbol" w:hAnsi="Segoe UI Symbol" w:cs="Segoe UI Symbol"/>
          <w:color w:val="111111"/>
          <w:sz w:val="26"/>
          <w:szCs w:val="26"/>
          <w:lang w:val="la-Latn"/>
        </w:rPr>
        <w:t>⸀</w:t>
      </w:r>
      <w:r w:rsidRPr="00C16EEF">
        <w:rPr>
          <w:rFonts w:ascii="Cambria" w:hAnsi="Cambria" w:cs="Cambria"/>
          <w:color w:val="111111"/>
          <w:sz w:val="26"/>
          <w:szCs w:val="26"/>
        </w:rPr>
        <w:t>λέγουσιν·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Η</w:t>
      </w:r>
      <w:r w:rsidRPr="00C16EEF">
        <w:rPr>
          <w:rFonts w:ascii="Times New Roman" w:hAnsi="Times New Roman" w:cs="Times New Roman"/>
          <w:color w:val="111111"/>
          <w:sz w:val="26"/>
          <w:szCs w:val="26"/>
        </w:rPr>
        <w:t>ὐ</w:t>
      </w:r>
      <w:r w:rsidRPr="00C16EEF">
        <w:rPr>
          <w:rFonts w:ascii="Cambria" w:hAnsi="Cambria" w:cs="Cambria"/>
          <w:color w:val="111111"/>
          <w:sz w:val="26"/>
          <w:szCs w:val="26"/>
        </w:rPr>
        <w:t>λήσα</w:t>
      </w:r>
      <w:r w:rsidRPr="00C16EEF">
        <w:rPr>
          <w:rFonts w:ascii="PT Serif" w:hAnsi="PT Serif" w:cs="PT Serif"/>
          <w:color w:val="111111"/>
          <w:sz w:val="26"/>
          <w:szCs w:val="26"/>
        </w:rPr>
        <w:t>μ</w:t>
      </w:r>
      <w:r w:rsidRPr="00C16EEF">
        <w:rPr>
          <w:rFonts w:ascii="Cambria" w:hAnsi="Cambria" w:cs="Cambria"/>
          <w:color w:val="111111"/>
          <w:sz w:val="26"/>
          <w:szCs w:val="26"/>
        </w:rPr>
        <w:t>εν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ὑ</w:t>
      </w:r>
      <w:r w:rsidRPr="00C16EEF">
        <w:rPr>
          <w:rFonts w:ascii="PT Serif" w:hAnsi="PT Serif"/>
          <w:color w:val="111111"/>
          <w:sz w:val="26"/>
          <w:szCs w:val="26"/>
        </w:rPr>
        <w:t>μ</w:t>
      </w:r>
      <w:r w:rsidRPr="00C16EEF">
        <w:rPr>
          <w:rFonts w:ascii="Times New Roman" w:hAnsi="Times New Roman" w:cs="Times New Roman"/>
          <w:color w:val="111111"/>
          <w:sz w:val="26"/>
          <w:szCs w:val="26"/>
        </w:rPr>
        <w:t>ῖ</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ο</w:t>
      </w:r>
      <w:r w:rsidRPr="00C16EEF">
        <w:rPr>
          <w:rFonts w:ascii="Times New Roman" w:hAnsi="Times New Roman" w:cs="Times New Roman"/>
          <w:color w:val="111111"/>
          <w:sz w:val="26"/>
          <w:szCs w:val="26"/>
        </w:rPr>
        <w:t>ὐ</w:t>
      </w:r>
      <w:r w:rsidRPr="00C16EEF">
        <w:rPr>
          <w:rFonts w:ascii="Cambria" w:hAnsi="Cambria" w:cs="Cambria"/>
          <w:color w:val="111111"/>
          <w:sz w:val="26"/>
          <w:szCs w:val="26"/>
        </w:rPr>
        <w:t>κ</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ὠ</w:t>
      </w:r>
      <w:r w:rsidRPr="00C16EEF">
        <w:rPr>
          <w:rFonts w:ascii="Cambria" w:hAnsi="Cambria" w:cs="Cambria"/>
          <w:color w:val="111111"/>
          <w:sz w:val="26"/>
          <w:szCs w:val="26"/>
        </w:rPr>
        <w:t>ρχήσασθε·</w:t>
      </w:r>
      <w:r w:rsidRPr="00C16EEF">
        <w:rPr>
          <w:rFonts w:ascii="PT Serif" w:hAnsi="PT Serif"/>
          <w:color w:val="111111"/>
          <w:sz w:val="26"/>
          <w:szCs w:val="26"/>
          <w:lang w:val="la-Latn"/>
        </w:rPr>
        <w:t xml:space="preserve"> </w:t>
      </w:r>
      <w:r w:rsidRPr="00C16EEF">
        <w:rPr>
          <w:rFonts w:ascii="Segoe UI Symbol" w:hAnsi="Segoe UI Symbol" w:cs="Segoe UI Symbol"/>
          <w:color w:val="111111"/>
          <w:sz w:val="26"/>
          <w:szCs w:val="26"/>
          <w:lang w:val="la-Latn"/>
        </w:rPr>
        <w:t>⸀</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θρηνήσα</w:t>
      </w:r>
      <w:r w:rsidRPr="00C16EEF">
        <w:rPr>
          <w:rFonts w:ascii="PT Serif" w:hAnsi="PT Serif" w:cs="PT Serif"/>
          <w:color w:val="111111"/>
          <w:sz w:val="26"/>
          <w:szCs w:val="26"/>
        </w:rPr>
        <w:t>μ</w:t>
      </w:r>
      <w:r w:rsidRPr="00C16EEF">
        <w:rPr>
          <w:rFonts w:ascii="Cambria" w:hAnsi="Cambria" w:cs="Cambria"/>
          <w:color w:val="111111"/>
          <w:sz w:val="26"/>
          <w:szCs w:val="26"/>
        </w:rPr>
        <w:t>εν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ο</w:t>
      </w:r>
      <w:r w:rsidRPr="00C16EEF">
        <w:rPr>
          <w:rFonts w:ascii="Times New Roman" w:hAnsi="Times New Roman" w:cs="Times New Roman"/>
          <w:color w:val="111111"/>
          <w:sz w:val="26"/>
          <w:szCs w:val="26"/>
        </w:rPr>
        <w:t>ὐ</w:t>
      </w:r>
      <w:r w:rsidRPr="00C16EEF">
        <w:rPr>
          <w:rFonts w:ascii="Cambria" w:hAnsi="Cambria" w:cs="Cambria"/>
          <w:color w:val="111111"/>
          <w:sz w:val="26"/>
          <w:szCs w:val="26"/>
        </w:rPr>
        <w:t>κ</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κόψασθε·</w:t>
      </w:r>
      <w:r w:rsidRPr="00C16EEF">
        <w:rPr>
          <w:rFonts w:ascii="PT Serif" w:hAnsi="PT Serif"/>
          <w:color w:val="111111"/>
          <w:sz w:val="26"/>
          <w:szCs w:val="26"/>
          <w:lang w:val="la-Latn"/>
        </w:rPr>
        <w:t> </w:t>
      </w:r>
      <w:r w:rsidRPr="00C16EEF">
        <w:rPr>
          <w:rFonts w:ascii="Times New Roman" w:hAnsi="Times New Roman" w:cs="Times New Roman"/>
          <w:color w:val="111111"/>
          <w:sz w:val="26"/>
          <w:szCs w:val="26"/>
        </w:rPr>
        <w:t>ἦ</w:t>
      </w:r>
      <w:r w:rsidRPr="00C16EEF">
        <w:rPr>
          <w:rFonts w:ascii="Cambria" w:hAnsi="Cambria" w:cs="Cambria"/>
          <w:color w:val="111111"/>
          <w:sz w:val="26"/>
          <w:szCs w:val="26"/>
        </w:rPr>
        <w:t>λθεν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γ</w:t>
      </w:r>
      <w:r w:rsidRPr="00C16EEF">
        <w:rPr>
          <w:rFonts w:ascii="Times New Roman" w:hAnsi="Times New Roman" w:cs="Times New Roman"/>
          <w:color w:val="111111"/>
          <w:sz w:val="26"/>
          <w:szCs w:val="26"/>
        </w:rPr>
        <w:t>ὰ</w:t>
      </w:r>
      <w:r w:rsidRPr="00C16EEF">
        <w:rPr>
          <w:rFonts w:ascii="Cambria" w:hAnsi="Cambria" w:cs="Cambria"/>
          <w:color w:val="111111"/>
          <w:sz w:val="26"/>
          <w:szCs w:val="26"/>
        </w:rPr>
        <w:t>ρ</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Ἰ</w:t>
      </w:r>
      <w:r w:rsidRPr="00C16EEF">
        <w:rPr>
          <w:rFonts w:ascii="Cambria" w:hAnsi="Cambria" w:cs="Cambria"/>
          <w:color w:val="111111"/>
          <w:sz w:val="26"/>
          <w:szCs w:val="26"/>
        </w:rPr>
        <w:t>ωάννης</w:t>
      </w:r>
      <w:r w:rsidRPr="00C16EEF">
        <w:rPr>
          <w:rFonts w:ascii="PT Serif" w:hAnsi="PT Serif"/>
          <w:color w:val="111111"/>
          <w:sz w:val="26"/>
          <w:szCs w:val="26"/>
          <w:lang w:val="la-Latn"/>
        </w:rPr>
        <w:t xml:space="preserve"> </w:t>
      </w:r>
      <w:r w:rsidRPr="00C16EEF">
        <w:rPr>
          <w:rFonts w:ascii="PT Serif" w:hAnsi="PT Serif" w:cs="PT Serif"/>
          <w:color w:val="111111"/>
          <w:sz w:val="26"/>
          <w:szCs w:val="26"/>
        </w:rPr>
        <w:t>μ</w:t>
      </w:r>
      <w:r w:rsidRPr="00C16EEF">
        <w:rPr>
          <w:rFonts w:ascii="Cambria" w:hAnsi="Cambria" w:cs="Cambria"/>
          <w:color w:val="111111"/>
          <w:sz w:val="26"/>
          <w:szCs w:val="26"/>
        </w:rPr>
        <w:t>ήτε</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σθίων</w:t>
      </w:r>
      <w:r w:rsidRPr="00C16EEF">
        <w:rPr>
          <w:rFonts w:ascii="PT Serif" w:hAnsi="PT Serif"/>
          <w:color w:val="111111"/>
          <w:sz w:val="26"/>
          <w:szCs w:val="26"/>
          <w:lang w:val="la-Latn"/>
        </w:rPr>
        <w:t xml:space="preserve"> </w:t>
      </w:r>
      <w:r w:rsidRPr="00C16EEF">
        <w:rPr>
          <w:rFonts w:ascii="PT Serif" w:hAnsi="PT Serif" w:cs="PT Serif"/>
          <w:color w:val="111111"/>
          <w:sz w:val="26"/>
          <w:szCs w:val="26"/>
        </w:rPr>
        <w:lastRenderedPageBreak/>
        <w:t>μ</w:t>
      </w:r>
      <w:r w:rsidRPr="00C16EEF">
        <w:rPr>
          <w:rFonts w:ascii="Cambria" w:hAnsi="Cambria" w:cs="Cambria"/>
          <w:color w:val="111111"/>
          <w:sz w:val="26"/>
          <w:szCs w:val="26"/>
        </w:rPr>
        <w:t>ήτε</w:t>
      </w:r>
      <w:r w:rsidRPr="00C16EEF">
        <w:rPr>
          <w:rFonts w:ascii="PT Serif" w:hAnsi="PT Serif"/>
          <w:color w:val="111111"/>
          <w:sz w:val="26"/>
          <w:szCs w:val="26"/>
          <w:lang w:val="la-Latn"/>
        </w:rPr>
        <w:t xml:space="preserve"> </w:t>
      </w:r>
      <w:r w:rsidRPr="00C16EEF">
        <w:rPr>
          <w:rFonts w:ascii="PT Serif" w:hAnsi="PT Serif" w:cs="PT Serif"/>
          <w:color w:val="111111"/>
          <w:sz w:val="26"/>
          <w:szCs w:val="26"/>
        </w:rPr>
        <w:t>π</w:t>
      </w:r>
      <w:r w:rsidRPr="00C16EEF">
        <w:rPr>
          <w:rFonts w:ascii="Cambria" w:hAnsi="Cambria" w:cs="Cambria"/>
          <w:color w:val="111111"/>
          <w:sz w:val="26"/>
          <w:szCs w:val="26"/>
        </w:rPr>
        <w:t>ίνων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λέγουσιν·</w:t>
      </w:r>
      <w:r w:rsidRPr="00C16EEF">
        <w:rPr>
          <w:rFonts w:ascii="PT Serif" w:hAnsi="PT Serif"/>
          <w:color w:val="111111"/>
          <w:sz w:val="26"/>
          <w:szCs w:val="26"/>
          <w:lang w:val="la-Latn"/>
        </w:rPr>
        <w:t xml:space="preserve"> </w:t>
      </w:r>
      <w:r w:rsidRPr="00C16EEF">
        <w:rPr>
          <w:rFonts w:ascii="PT Serif" w:hAnsi="PT Serif" w:cs="PT Serif"/>
          <w:color w:val="111111"/>
          <w:sz w:val="26"/>
          <w:szCs w:val="26"/>
        </w:rPr>
        <w:t>Δ</w:t>
      </w:r>
      <w:r w:rsidRPr="00C16EEF">
        <w:rPr>
          <w:rFonts w:ascii="Cambria" w:hAnsi="Cambria" w:cs="Cambria"/>
          <w:color w:val="111111"/>
          <w:sz w:val="26"/>
          <w:szCs w:val="26"/>
        </w:rPr>
        <w:t>αι</w:t>
      </w:r>
      <w:r w:rsidRPr="00C16EEF">
        <w:rPr>
          <w:rFonts w:ascii="PT Serif" w:hAnsi="PT Serif" w:cs="PT Serif"/>
          <w:color w:val="111111"/>
          <w:sz w:val="26"/>
          <w:szCs w:val="26"/>
        </w:rPr>
        <w:t>μ</w:t>
      </w:r>
      <w:r w:rsidRPr="00C16EEF">
        <w:rPr>
          <w:rFonts w:ascii="Cambria" w:hAnsi="Cambria" w:cs="Cambria"/>
          <w:color w:val="111111"/>
          <w:sz w:val="26"/>
          <w:szCs w:val="26"/>
        </w:rPr>
        <w:t>όνιον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ἔ</w:t>
      </w:r>
      <w:r w:rsidRPr="00C16EEF">
        <w:rPr>
          <w:rFonts w:ascii="Cambria" w:hAnsi="Cambria" w:cs="Cambria"/>
          <w:color w:val="111111"/>
          <w:sz w:val="26"/>
          <w:szCs w:val="26"/>
        </w:rPr>
        <w:t>χει·</w:t>
      </w:r>
      <w:r w:rsidRPr="00C16EEF">
        <w:rPr>
          <w:rFonts w:ascii="PT Serif" w:hAnsi="PT Serif"/>
          <w:color w:val="111111"/>
          <w:sz w:val="26"/>
          <w:szCs w:val="26"/>
          <w:lang w:val="la-Latn"/>
        </w:rPr>
        <w:t> </w:t>
      </w:r>
      <w:r w:rsidRPr="00C16EEF">
        <w:rPr>
          <w:rFonts w:ascii="Times New Roman" w:hAnsi="Times New Roman" w:cs="Times New Roman"/>
          <w:color w:val="111111"/>
          <w:sz w:val="26"/>
          <w:szCs w:val="26"/>
        </w:rPr>
        <w:t>ἦ</w:t>
      </w:r>
      <w:r w:rsidRPr="00C16EEF">
        <w:rPr>
          <w:rFonts w:ascii="Cambria" w:hAnsi="Cambria" w:cs="Cambria"/>
          <w:color w:val="111111"/>
          <w:sz w:val="26"/>
          <w:szCs w:val="26"/>
        </w:rPr>
        <w:t>λθεν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ὁ</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υ</w:t>
      </w:r>
      <w:r w:rsidRPr="00C16EEF">
        <w:rPr>
          <w:rFonts w:ascii="Times New Roman" w:hAnsi="Times New Roman" w:cs="Times New Roman"/>
          <w:color w:val="111111"/>
          <w:sz w:val="26"/>
          <w:szCs w:val="26"/>
        </w:rPr>
        <w:t>ἱὸ</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το</w:t>
      </w:r>
      <w:r w:rsidRPr="00C16EEF">
        <w:rPr>
          <w:rFonts w:ascii="Times New Roman" w:hAnsi="Times New Roman" w:cs="Times New Roman"/>
          <w:color w:val="111111"/>
          <w:sz w:val="26"/>
          <w:szCs w:val="26"/>
        </w:rPr>
        <w:t>ῦ</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ἀ</w:t>
      </w:r>
      <w:r w:rsidRPr="00C16EEF">
        <w:rPr>
          <w:rFonts w:ascii="Cambria" w:hAnsi="Cambria" w:cs="Cambria"/>
          <w:color w:val="111111"/>
          <w:sz w:val="26"/>
          <w:szCs w:val="26"/>
        </w:rPr>
        <w:t>νθρώ</w:t>
      </w:r>
      <w:r w:rsidRPr="00C16EEF">
        <w:rPr>
          <w:rFonts w:ascii="PT Serif" w:hAnsi="PT Serif" w:cs="PT Serif"/>
          <w:color w:val="111111"/>
          <w:sz w:val="26"/>
          <w:szCs w:val="26"/>
        </w:rPr>
        <w:t>π</w:t>
      </w:r>
      <w:r w:rsidRPr="00C16EEF">
        <w:rPr>
          <w:rFonts w:ascii="Cambria" w:hAnsi="Cambria" w:cs="Cambria"/>
          <w:color w:val="111111"/>
          <w:sz w:val="26"/>
          <w:szCs w:val="26"/>
        </w:rPr>
        <w:t>ου</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σθίων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PT Serif" w:hAnsi="PT Serif"/>
          <w:color w:val="111111"/>
          <w:sz w:val="26"/>
          <w:szCs w:val="26"/>
        </w:rPr>
        <w:t>π</w:t>
      </w:r>
      <w:r w:rsidRPr="00C16EEF">
        <w:rPr>
          <w:rFonts w:ascii="Cambria" w:hAnsi="Cambria" w:cs="Cambria"/>
          <w:color w:val="111111"/>
          <w:sz w:val="26"/>
          <w:szCs w:val="26"/>
        </w:rPr>
        <w:t>ίνων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λέγουσιν·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Ἰ</w:t>
      </w:r>
      <w:r w:rsidRPr="00C16EEF">
        <w:rPr>
          <w:rFonts w:ascii="Cambria" w:hAnsi="Cambria" w:cs="Cambria"/>
          <w:color w:val="111111"/>
          <w:sz w:val="26"/>
          <w:szCs w:val="26"/>
        </w:rPr>
        <w:t>δο</w:t>
      </w:r>
      <w:r w:rsidRPr="00C16EEF">
        <w:rPr>
          <w:rFonts w:ascii="Times New Roman" w:hAnsi="Times New Roman" w:cs="Times New Roman"/>
          <w:color w:val="111111"/>
          <w:sz w:val="26"/>
          <w:szCs w:val="26"/>
        </w:rPr>
        <w:t>ὺ</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ἄ</w:t>
      </w:r>
      <w:r w:rsidRPr="00C16EEF">
        <w:rPr>
          <w:rFonts w:ascii="Cambria" w:hAnsi="Cambria" w:cs="Cambria"/>
          <w:color w:val="111111"/>
          <w:sz w:val="26"/>
          <w:szCs w:val="26"/>
        </w:rPr>
        <w:t>νθρω</w:t>
      </w:r>
      <w:r w:rsidRPr="00C16EEF">
        <w:rPr>
          <w:rFonts w:ascii="PT Serif" w:hAnsi="PT Serif" w:cs="PT Serif"/>
          <w:color w:val="111111"/>
          <w:sz w:val="26"/>
          <w:szCs w:val="26"/>
        </w:rPr>
        <w:t>π</w:t>
      </w:r>
      <w:r w:rsidRPr="00C16EEF">
        <w:rPr>
          <w:rFonts w:ascii="Cambria" w:hAnsi="Cambria" w:cs="Cambria"/>
          <w:color w:val="111111"/>
          <w:sz w:val="26"/>
          <w:szCs w:val="26"/>
        </w:rPr>
        <w:t>ος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φάγος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ο</w:t>
      </w:r>
      <w:r w:rsidRPr="00C16EEF">
        <w:rPr>
          <w:rFonts w:ascii="Times New Roman" w:hAnsi="Times New Roman" w:cs="Times New Roman"/>
          <w:color w:val="111111"/>
          <w:sz w:val="26"/>
          <w:szCs w:val="26"/>
        </w:rPr>
        <w:t>ἰ</w:t>
      </w:r>
      <w:r w:rsidRPr="00C16EEF">
        <w:rPr>
          <w:rFonts w:ascii="Cambria" w:hAnsi="Cambria" w:cs="Cambria"/>
          <w:color w:val="111111"/>
          <w:sz w:val="26"/>
          <w:szCs w:val="26"/>
        </w:rPr>
        <w:t>νο</w:t>
      </w:r>
      <w:r w:rsidRPr="00C16EEF">
        <w:rPr>
          <w:rFonts w:ascii="PT Serif" w:hAnsi="PT Serif" w:cs="PT Serif"/>
          <w:color w:val="111111"/>
          <w:sz w:val="26"/>
          <w:szCs w:val="26"/>
        </w:rPr>
        <w:t>π</w:t>
      </w:r>
      <w:r w:rsidRPr="00C16EEF">
        <w:rPr>
          <w:rFonts w:ascii="Cambria" w:hAnsi="Cambria" w:cs="Cambria"/>
          <w:color w:val="111111"/>
          <w:sz w:val="26"/>
          <w:szCs w:val="26"/>
        </w:rPr>
        <w:t>ότης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τελων</w:t>
      </w:r>
      <w:r w:rsidRPr="00C16EEF">
        <w:rPr>
          <w:rFonts w:ascii="Times New Roman" w:hAnsi="Times New Roman" w:cs="Times New Roman"/>
          <w:color w:val="111111"/>
          <w:sz w:val="26"/>
          <w:szCs w:val="26"/>
        </w:rPr>
        <w:t>ῶ</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φίλος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ἁ</w:t>
      </w:r>
      <w:r w:rsidRPr="00C16EEF">
        <w:rPr>
          <w:rFonts w:ascii="PT Serif" w:hAnsi="PT Serif"/>
          <w:color w:val="111111"/>
          <w:sz w:val="26"/>
          <w:szCs w:val="26"/>
        </w:rPr>
        <w:t>μ</w:t>
      </w:r>
      <w:r w:rsidRPr="00C16EEF">
        <w:rPr>
          <w:rFonts w:ascii="Cambria" w:hAnsi="Cambria" w:cs="Cambria"/>
          <w:color w:val="111111"/>
          <w:sz w:val="26"/>
          <w:szCs w:val="26"/>
        </w:rPr>
        <w:t>αρτωλ</w:t>
      </w:r>
      <w:r w:rsidRPr="00C16EEF">
        <w:rPr>
          <w:rFonts w:ascii="Times New Roman" w:hAnsi="Times New Roman" w:cs="Times New Roman"/>
          <w:color w:val="111111"/>
          <w:sz w:val="26"/>
          <w:szCs w:val="26"/>
        </w:rPr>
        <w:t>ῶ</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δικαιώθη</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ἡ</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σοφία</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ἀ</w:t>
      </w:r>
      <w:r w:rsidRPr="00C16EEF">
        <w:rPr>
          <w:rFonts w:ascii="PT Serif" w:hAnsi="PT Serif"/>
          <w:color w:val="111111"/>
          <w:sz w:val="26"/>
          <w:szCs w:val="26"/>
        </w:rPr>
        <w:t>π</w:t>
      </w:r>
      <w:r w:rsidRPr="00C16EEF">
        <w:rPr>
          <w:rFonts w:ascii="Times New Roman" w:hAnsi="Times New Roman" w:cs="Times New Roman"/>
          <w:color w:val="111111"/>
          <w:sz w:val="26"/>
          <w:szCs w:val="26"/>
        </w:rPr>
        <w:t>ὸ</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w:t>
      </w:r>
      <w:r w:rsidRPr="00C16EEF">
        <w:rPr>
          <w:rFonts w:ascii="Times New Roman" w:hAnsi="Times New Roman" w:cs="Times New Roman"/>
          <w:color w:val="111111"/>
          <w:sz w:val="26"/>
          <w:szCs w:val="26"/>
        </w:rPr>
        <w:t>ῶ</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Segoe UI Symbol" w:hAnsi="Segoe UI Symbol" w:cs="Segoe UI Symbol"/>
          <w:color w:val="111111"/>
          <w:sz w:val="26"/>
          <w:szCs w:val="26"/>
          <w:lang w:val="la-Latn"/>
        </w:rPr>
        <w:t>⸀</w:t>
      </w:r>
      <w:r w:rsidRPr="00C16EEF">
        <w:rPr>
          <w:rFonts w:ascii="Times New Roman" w:hAnsi="Times New Roman" w:cs="Times New Roman"/>
          <w:color w:val="111111"/>
          <w:sz w:val="26"/>
          <w:szCs w:val="26"/>
        </w:rPr>
        <w:t>ἔ</w:t>
      </w:r>
      <w:r w:rsidRPr="00C16EEF">
        <w:rPr>
          <w:rFonts w:ascii="Cambria" w:hAnsi="Cambria" w:cs="Cambria"/>
          <w:color w:val="111111"/>
          <w:sz w:val="26"/>
          <w:szCs w:val="26"/>
        </w:rPr>
        <w:t>ργων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α</w:t>
      </w:r>
      <w:r w:rsidRPr="00C16EEF">
        <w:rPr>
          <w:rFonts w:ascii="Times New Roman" w:hAnsi="Times New Roman" w:cs="Times New Roman"/>
          <w:color w:val="111111"/>
          <w:sz w:val="26"/>
          <w:szCs w:val="26"/>
        </w:rPr>
        <w:t>ὐ</w:t>
      </w:r>
      <w:r w:rsidRPr="00C16EEF">
        <w:rPr>
          <w:rFonts w:ascii="Cambria" w:hAnsi="Cambria" w:cs="Cambria"/>
          <w:color w:val="111111"/>
          <w:sz w:val="26"/>
          <w:szCs w:val="26"/>
        </w:rPr>
        <w:t>τ</w:t>
      </w:r>
      <w:r w:rsidRPr="00C16EEF">
        <w:rPr>
          <w:rFonts w:ascii="Times New Roman" w:hAnsi="Times New Roman" w:cs="Times New Roman"/>
          <w:color w:val="111111"/>
          <w:sz w:val="26"/>
          <w:szCs w:val="26"/>
        </w:rPr>
        <w:t>ῆ</w:t>
      </w:r>
      <w:r w:rsidRPr="00C16EEF">
        <w:rPr>
          <w:rFonts w:ascii="Cambria" w:hAnsi="Cambria" w:cs="Cambria"/>
          <w:color w:val="111111"/>
          <w:sz w:val="26"/>
          <w:szCs w:val="26"/>
        </w:rPr>
        <w:t>ς</w:t>
      </w:r>
      <w:r w:rsidRPr="00C16EEF">
        <w:rPr>
          <w:rFonts w:ascii="PT Serif" w:hAnsi="PT Serif"/>
          <w:color w:val="111111"/>
          <w:sz w:val="26"/>
          <w:szCs w:val="26"/>
          <w:lang w:val="la-Latn"/>
        </w:rPr>
        <w:t>. </w:t>
      </w:r>
    </w:p>
    <w:p w14:paraId="64BA907D" w14:textId="77777777" w:rsidR="00C16EEF" w:rsidRPr="00C16EEF" w:rsidRDefault="00C16EEF" w:rsidP="00C16EEF">
      <w:pPr>
        <w:jc w:val="both"/>
        <w:rPr>
          <w:rFonts w:ascii="PT Serif" w:hAnsi="PT Serif"/>
          <w:color w:val="111111"/>
          <w:sz w:val="26"/>
          <w:szCs w:val="26"/>
          <w:lang w:val="la-Latn"/>
        </w:rPr>
      </w:pPr>
      <w:r w:rsidRPr="00C16EEF">
        <w:rPr>
          <w:rFonts w:ascii="Cambria" w:hAnsi="Cambria" w:cs="Cambria"/>
          <w:color w:val="111111"/>
          <w:sz w:val="26"/>
          <w:szCs w:val="26"/>
        </w:rPr>
        <w:t>Τότε</w:t>
      </w:r>
      <w:r w:rsidRPr="00C16EEF">
        <w:rPr>
          <w:rFonts w:ascii="PT Serif" w:hAnsi="PT Serif"/>
          <w:color w:val="111111"/>
          <w:sz w:val="26"/>
          <w:szCs w:val="26"/>
          <w:lang w:val="la-Latn"/>
        </w:rPr>
        <w:t xml:space="preserve"> </w:t>
      </w:r>
      <w:r w:rsidRPr="00C16EEF">
        <w:rPr>
          <w:rFonts w:ascii="Segoe UI Symbol" w:hAnsi="Segoe UI Symbol" w:cs="Segoe UI Symbol"/>
          <w:color w:val="111111"/>
          <w:sz w:val="26"/>
          <w:szCs w:val="26"/>
          <w:lang w:val="la-Latn"/>
        </w:rPr>
        <w:t>⸀</w:t>
      </w:r>
      <w:r w:rsidRPr="00C16EEF">
        <w:rPr>
          <w:rFonts w:ascii="Times New Roman" w:hAnsi="Times New Roman" w:cs="Times New Roman"/>
          <w:color w:val="111111"/>
          <w:sz w:val="26"/>
          <w:szCs w:val="26"/>
        </w:rPr>
        <w:t>ἤ</w:t>
      </w:r>
      <w:r w:rsidRPr="00C16EEF">
        <w:rPr>
          <w:rFonts w:ascii="Cambria" w:hAnsi="Cambria" w:cs="Cambria"/>
          <w:color w:val="111111"/>
          <w:sz w:val="26"/>
          <w:szCs w:val="26"/>
        </w:rPr>
        <w:t>ρξατο</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ὀ</w:t>
      </w:r>
      <w:r w:rsidRPr="00C16EEF">
        <w:rPr>
          <w:rFonts w:ascii="Cambria" w:hAnsi="Cambria" w:cs="Cambria"/>
          <w:color w:val="111111"/>
          <w:sz w:val="26"/>
          <w:szCs w:val="26"/>
        </w:rPr>
        <w:t>νειδίζειν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w:t>
      </w:r>
      <w:r w:rsidRPr="00C16EEF">
        <w:rPr>
          <w:rFonts w:ascii="Times New Roman" w:hAnsi="Times New Roman" w:cs="Times New Roman"/>
          <w:color w:val="111111"/>
          <w:sz w:val="26"/>
          <w:szCs w:val="26"/>
        </w:rPr>
        <w:t>ὰ</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PT Serif" w:hAnsi="PT Serif" w:cs="PT Serif"/>
          <w:color w:val="111111"/>
          <w:sz w:val="26"/>
          <w:szCs w:val="26"/>
        </w:rPr>
        <w:t>π</w:t>
      </w:r>
      <w:r w:rsidRPr="00C16EEF">
        <w:rPr>
          <w:rFonts w:ascii="Cambria" w:hAnsi="Cambria" w:cs="Cambria"/>
          <w:color w:val="111111"/>
          <w:sz w:val="26"/>
          <w:szCs w:val="26"/>
        </w:rPr>
        <w:t>όλεις</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α</w:t>
      </w:r>
      <w:r w:rsidRPr="00C16EEF">
        <w:rPr>
          <w:rFonts w:ascii="Times New Roman" w:hAnsi="Times New Roman" w:cs="Times New Roman"/>
          <w:color w:val="111111"/>
          <w:sz w:val="26"/>
          <w:szCs w:val="26"/>
        </w:rPr>
        <w:t>ἷ</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γένοντο</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α</w:t>
      </w:r>
      <w:r w:rsidRPr="00C16EEF">
        <w:rPr>
          <w:rFonts w:ascii="Times New Roman" w:hAnsi="Times New Roman" w:cs="Times New Roman"/>
          <w:color w:val="111111"/>
          <w:sz w:val="26"/>
          <w:szCs w:val="26"/>
        </w:rPr>
        <w:t>ἱ</w:t>
      </w:r>
      <w:r w:rsidRPr="00C16EEF">
        <w:rPr>
          <w:rFonts w:ascii="PT Serif" w:hAnsi="PT Serif"/>
          <w:color w:val="111111"/>
          <w:sz w:val="26"/>
          <w:szCs w:val="26"/>
          <w:lang w:val="la-Latn"/>
        </w:rPr>
        <w:t xml:space="preserve"> </w:t>
      </w:r>
      <w:r w:rsidRPr="00C16EEF">
        <w:rPr>
          <w:rFonts w:ascii="PT Serif" w:hAnsi="PT Serif"/>
          <w:color w:val="111111"/>
          <w:sz w:val="26"/>
          <w:szCs w:val="26"/>
        </w:rPr>
        <w:t>π</w:t>
      </w:r>
      <w:r w:rsidRPr="00C16EEF">
        <w:rPr>
          <w:rFonts w:ascii="Cambria" w:hAnsi="Cambria" w:cs="Cambria"/>
          <w:color w:val="111111"/>
          <w:sz w:val="26"/>
          <w:szCs w:val="26"/>
        </w:rPr>
        <w:t>λε</w:t>
      </w:r>
      <w:r w:rsidRPr="00C16EEF">
        <w:rPr>
          <w:rFonts w:ascii="Times New Roman" w:hAnsi="Times New Roman" w:cs="Times New Roman"/>
          <w:color w:val="111111"/>
          <w:sz w:val="26"/>
          <w:szCs w:val="26"/>
        </w:rPr>
        <w:t>ῖ</w:t>
      </w:r>
      <w:r w:rsidRPr="00C16EEF">
        <w:rPr>
          <w:rFonts w:ascii="Cambria" w:hAnsi="Cambria" w:cs="Cambria"/>
          <w:color w:val="111111"/>
          <w:sz w:val="26"/>
          <w:szCs w:val="26"/>
        </w:rPr>
        <w:t>σται</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δυνά</w:t>
      </w:r>
      <w:r w:rsidRPr="00C16EEF">
        <w:rPr>
          <w:rFonts w:ascii="PT Serif" w:hAnsi="PT Serif" w:cs="PT Serif"/>
          <w:color w:val="111111"/>
          <w:sz w:val="26"/>
          <w:szCs w:val="26"/>
        </w:rPr>
        <w:t>μ</w:t>
      </w:r>
      <w:r w:rsidRPr="00C16EEF">
        <w:rPr>
          <w:rFonts w:ascii="Cambria" w:hAnsi="Cambria" w:cs="Cambria"/>
          <w:color w:val="111111"/>
          <w:sz w:val="26"/>
          <w:szCs w:val="26"/>
        </w:rPr>
        <w:t>εις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α</w:t>
      </w:r>
      <w:r w:rsidRPr="00C16EEF">
        <w:rPr>
          <w:rFonts w:ascii="Times New Roman" w:hAnsi="Times New Roman" w:cs="Times New Roman"/>
          <w:color w:val="111111"/>
          <w:sz w:val="26"/>
          <w:szCs w:val="26"/>
        </w:rPr>
        <w:t>ὐ</w:t>
      </w:r>
      <w:r w:rsidRPr="00C16EEF">
        <w:rPr>
          <w:rFonts w:ascii="Cambria" w:hAnsi="Cambria" w:cs="Cambria"/>
          <w:color w:val="111111"/>
          <w:sz w:val="26"/>
          <w:szCs w:val="26"/>
        </w:rPr>
        <w:t>το</w:t>
      </w:r>
      <w:r w:rsidRPr="00C16EEF">
        <w:rPr>
          <w:rFonts w:ascii="Times New Roman" w:hAnsi="Times New Roman" w:cs="Times New Roman"/>
          <w:color w:val="111111"/>
          <w:sz w:val="26"/>
          <w:szCs w:val="26"/>
        </w:rPr>
        <w:t>ῦ</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ὅ</w:t>
      </w:r>
      <w:r w:rsidRPr="00C16EEF">
        <w:rPr>
          <w:rFonts w:ascii="Cambria" w:hAnsi="Cambria" w:cs="Cambria"/>
          <w:color w:val="111111"/>
          <w:sz w:val="26"/>
          <w:szCs w:val="26"/>
        </w:rPr>
        <w:t>τι</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ο</w:t>
      </w:r>
      <w:r w:rsidRPr="00C16EEF">
        <w:rPr>
          <w:rFonts w:ascii="Times New Roman" w:hAnsi="Times New Roman" w:cs="Times New Roman"/>
          <w:color w:val="111111"/>
          <w:sz w:val="26"/>
          <w:szCs w:val="26"/>
        </w:rPr>
        <w:t>ὐ</w:t>
      </w:r>
      <w:r w:rsidRPr="00C16EEF">
        <w:rPr>
          <w:rFonts w:ascii="PT Serif" w:hAnsi="PT Serif"/>
          <w:color w:val="111111"/>
          <w:sz w:val="26"/>
          <w:szCs w:val="26"/>
          <w:lang w:val="la-Latn"/>
        </w:rPr>
        <w:t xml:space="preserve"> </w:t>
      </w:r>
      <w:r w:rsidRPr="00C16EEF">
        <w:rPr>
          <w:rFonts w:ascii="PT Serif" w:hAnsi="PT Serif"/>
          <w:color w:val="111111"/>
          <w:sz w:val="26"/>
          <w:szCs w:val="26"/>
        </w:rPr>
        <w:t>μ</w:t>
      </w:r>
      <w:r w:rsidRPr="00C16EEF">
        <w:rPr>
          <w:rFonts w:ascii="Cambria" w:hAnsi="Cambria" w:cs="Cambria"/>
          <w:color w:val="111111"/>
          <w:sz w:val="26"/>
          <w:szCs w:val="26"/>
        </w:rPr>
        <w:t>ετενόησαν·</w:t>
      </w:r>
      <w:r w:rsidRPr="00C16EEF">
        <w:rPr>
          <w:rFonts w:ascii="PT Serif" w:hAnsi="PT Serif"/>
          <w:color w:val="111111"/>
          <w:sz w:val="26"/>
          <w:szCs w:val="26"/>
          <w:lang w:val="la-Latn"/>
        </w:rPr>
        <w:t> </w:t>
      </w:r>
      <w:r w:rsidRPr="00C16EEF">
        <w:rPr>
          <w:rFonts w:ascii="Cambria" w:hAnsi="Cambria" w:cs="Cambria"/>
          <w:color w:val="111111"/>
          <w:sz w:val="26"/>
          <w:szCs w:val="26"/>
        </w:rPr>
        <w:t>Ο</w:t>
      </w:r>
      <w:r w:rsidRPr="00C16EEF">
        <w:rPr>
          <w:rFonts w:ascii="Times New Roman" w:hAnsi="Times New Roman" w:cs="Times New Roman"/>
          <w:color w:val="111111"/>
          <w:sz w:val="26"/>
          <w:szCs w:val="26"/>
        </w:rPr>
        <w:t>ὐ</w:t>
      </w:r>
      <w:r w:rsidRPr="00C16EEF">
        <w:rPr>
          <w:rFonts w:ascii="Cambria" w:hAnsi="Cambria" w:cs="Cambria"/>
          <w:color w:val="111111"/>
          <w:sz w:val="26"/>
          <w:szCs w:val="26"/>
        </w:rPr>
        <w:t>αί</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σοι</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Χοραζίν·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ο</w:t>
      </w:r>
      <w:r w:rsidRPr="00C16EEF">
        <w:rPr>
          <w:rFonts w:ascii="Times New Roman" w:hAnsi="Times New Roman" w:cs="Times New Roman"/>
          <w:color w:val="111111"/>
          <w:sz w:val="26"/>
          <w:szCs w:val="26"/>
        </w:rPr>
        <w:t>ὐ</w:t>
      </w:r>
      <w:r w:rsidRPr="00C16EEF">
        <w:rPr>
          <w:rFonts w:ascii="Cambria" w:hAnsi="Cambria" w:cs="Cambria"/>
          <w:color w:val="111111"/>
          <w:sz w:val="26"/>
          <w:szCs w:val="26"/>
        </w:rPr>
        <w:t>αί</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σοι</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Βηθσαϊδά·</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ὅ</w:t>
      </w:r>
      <w:r w:rsidRPr="00C16EEF">
        <w:rPr>
          <w:rFonts w:ascii="Cambria" w:hAnsi="Cambria" w:cs="Cambria"/>
          <w:color w:val="111111"/>
          <w:sz w:val="26"/>
          <w:szCs w:val="26"/>
        </w:rPr>
        <w:t>τι</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ε</w:t>
      </w:r>
      <w:r w:rsidRPr="00C16EEF">
        <w:rPr>
          <w:rFonts w:ascii="Times New Roman" w:hAnsi="Times New Roman" w:cs="Times New Roman"/>
          <w:color w:val="111111"/>
          <w:sz w:val="26"/>
          <w:szCs w:val="26"/>
        </w:rPr>
        <w:t>ἰ</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Τύρ</w:t>
      </w:r>
      <w:r w:rsidRPr="00C16EEF">
        <w:rPr>
          <w:rFonts w:ascii="Times New Roman" w:hAnsi="Times New Roman" w:cs="Times New Roman"/>
          <w:color w:val="111111"/>
          <w:sz w:val="26"/>
          <w:szCs w:val="26"/>
        </w:rPr>
        <w:t>ῳ</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Σιδ</w:t>
      </w:r>
      <w:r w:rsidRPr="00C16EEF">
        <w:rPr>
          <w:rFonts w:ascii="Times New Roman" w:hAnsi="Times New Roman" w:cs="Times New Roman"/>
          <w:color w:val="111111"/>
          <w:sz w:val="26"/>
          <w:szCs w:val="26"/>
        </w:rPr>
        <w:t>ῶ</w:t>
      </w:r>
      <w:r w:rsidRPr="00C16EEF">
        <w:rPr>
          <w:rFonts w:ascii="Cambria" w:hAnsi="Cambria" w:cs="Cambria"/>
          <w:color w:val="111111"/>
          <w:sz w:val="26"/>
          <w:szCs w:val="26"/>
        </w:rPr>
        <w:t>νι</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γένοντο</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α</w:t>
      </w:r>
      <w:r w:rsidRPr="00C16EEF">
        <w:rPr>
          <w:rFonts w:ascii="Times New Roman" w:hAnsi="Times New Roman" w:cs="Times New Roman"/>
          <w:color w:val="111111"/>
          <w:sz w:val="26"/>
          <w:szCs w:val="26"/>
        </w:rPr>
        <w:t>ἱ</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δυνά</w:t>
      </w:r>
      <w:r w:rsidRPr="00C16EEF">
        <w:rPr>
          <w:rFonts w:ascii="PT Serif" w:hAnsi="PT Serif" w:cs="PT Serif"/>
          <w:color w:val="111111"/>
          <w:sz w:val="26"/>
          <w:szCs w:val="26"/>
        </w:rPr>
        <w:t>μ</w:t>
      </w:r>
      <w:r w:rsidRPr="00C16EEF">
        <w:rPr>
          <w:rFonts w:ascii="Cambria" w:hAnsi="Cambria" w:cs="Cambria"/>
          <w:color w:val="111111"/>
          <w:sz w:val="26"/>
          <w:szCs w:val="26"/>
        </w:rPr>
        <w:t>εις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α</w:t>
      </w:r>
      <w:r w:rsidRPr="00C16EEF">
        <w:rPr>
          <w:rFonts w:ascii="Times New Roman" w:hAnsi="Times New Roman" w:cs="Times New Roman"/>
          <w:color w:val="111111"/>
          <w:sz w:val="26"/>
          <w:szCs w:val="26"/>
        </w:rPr>
        <w:t>ἱ</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γενό</w:t>
      </w:r>
      <w:r w:rsidRPr="00C16EEF">
        <w:rPr>
          <w:rFonts w:ascii="PT Serif" w:hAnsi="PT Serif" w:cs="PT Serif"/>
          <w:color w:val="111111"/>
          <w:sz w:val="26"/>
          <w:szCs w:val="26"/>
        </w:rPr>
        <w:t>μ</w:t>
      </w:r>
      <w:r w:rsidRPr="00C16EEF">
        <w:rPr>
          <w:rFonts w:ascii="Cambria" w:hAnsi="Cambria" w:cs="Cambria"/>
          <w:color w:val="111111"/>
          <w:sz w:val="26"/>
          <w:szCs w:val="26"/>
        </w:rPr>
        <w:t>εναι</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ὑ</w:t>
      </w:r>
      <w:r w:rsidRPr="00C16EEF">
        <w:rPr>
          <w:rFonts w:ascii="PT Serif" w:hAnsi="PT Serif"/>
          <w:color w:val="111111"/>
          <w:sz w:val="26"/>
          <w:szCs w:val="26"/>
        </w:rPr>
        <w:t>μ</w:t>
      </w:r>
      <w:r w:rsidRPr="00C16EEF">
        <w:rPr>
          <w:rFonts w:ascii="Times New Roman" w:hAnsi="Times New Roman" w:cs="Times New Roman"/>
          <w:color w:val="111111"/>
          <w:sz w:val="26"/>
          <w:szCs w:val="26"/>
        </w:rPr>
        <w:t>ῖ</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PT Serif" w:hAnsi="PT Serif" w:cs="PT Serif"/>
          <w:color w:val="111111"/>
          <w:sz w:val="26"/>
          <w:szCs w:val="26"/>
        </w:rPr>
        <w:t>π</w:t>
      </w:r>
      <w:r w:rsidRPr="00C16EEF">
        <w:rPr>
          <w:rFonts w:ascii="Cambria" w:hAnsi="Cambria" w:cs="Cambria"/>
          <w:color w:val="111111"/>
          <w:sz w:val="26"/>
          <w:szCs w:val="26"/>
        </w:rPr>
        <w:t>άλαι</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ἂ</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σάκκ</w:t>
      </w:r>
      <w:r w:rsidRPr="00C16EEF">
        <w:rPr>
          <w:rFonts w:ascii="Times New Roman" w:hAnsi="Times New Roman" w:cs="Times New Roman"/>
          <w:color w:val="111111"/>
          <w:sz w:val="26"/>
          <w:szCs w:val="26"/>
        </w:rPr>
        <w:t>ῳ</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σ</w:t>
      </w:r>
      <w:r w:rsidRPr="00C16EEF">
        <w:rPr>
          <w:rFonts w:ascii="PT Serif" w:hAnsi="PT Serif" w:cs="PT Serif"/>
          <w:color w:val="111111"/>
          <w:sz w:val="26"/>
          <w:szCs w:val="26"/>
        </w:rPr>
        <w:t>π</w:t>
      </w:r>
      <w:r w:rsidRPr="00C16EEF">
        <w:rPr>
          <w:rFonts w:ascii="Cambria" w:hAnsi="Cambria" w:cs="Cambria"/>
          <w:color w:val="111111"/>
          <w:sz w:val="26"/>
          <w:szCs w:val="26"/>
        </w:rPr>
        <w:t>οδ</w:t>
      </w:r>
      <w:r w:rsidRPr="00C16EEF">
        <w:rPr>
          <w:rFonts w:ascii="Times New Roman" w:hAnsi="Times New Roman" w:cs="Times New Roman"/>
          <w:color w:val="111111"/>
          <w:sz w:val="26"/>
          <w:szCs w:val="26"/>
        </w:rPr>
        <w:t>ῷ</w:t>
      </w:r>
      <w:r w:rsidRPr="00C16EEF">
        <w:rPr>
          <w:rFonts w:ascii="PT Serif" w:hAnsi="PT Serif"/>
          <w:color w:val="111111"/>
          <w:sz w:val="26"/>
          <w:szCs w:val="26"/>
          <w:lang w:val="la-Latn"/>
        </w:rPr>
        <w:t xml:space="preserve"> </w:t>
      </w:r>
      <w:r w:rsidRPr="00C16EEF">
        <w:rPr>
          <w:rFonts w:ascii="PT Serif" w:hAnsi="PT Serif"/>
          <w:color w:val="111111"/>
          <w:sz w:val="26"/>
          <w:szCs w:val="26"/>
        </w:rPr>
        <w:t>μ</w:t>
      </w:r>
      <w:r w:rsidRPr="00C16EEF">
        <w:rPr>
          <w:rFonts w:ascii="Cambria" w:hAnsi="Cambria" w:cs="Cambria"/>
          <w:color w:val="111111"/>
          <w:sz w:val="26"/>
          <w:szCs w:val="26"/>
        </w:rPr>
        <w:t>ετενόησαν</w:t>
      </w:r>
      <w:r w:rsidRPr="00C16EEF">
        <w:rPr>
          <w:rFonts w:ascii="PT Serif" w:hAnsi="PT Serif"/>
          <w:color w:val="111111"/>
          <w:sz w:val="26"/>
          <w:szCs w:val="26"/>
          <w:lang w:val="la-Latn"/>
        </w:rPr>
        <w:t>. </w:t>
      </w:r>
      <w:r w:rsidRPr="00C16EEF">
        <w:rPr>
          <w:rFonts w:ascii="PT Serif" w:hAnsi="PT Serif"/>
          <w:color w:val="111111"/>
          <w:sz w:val="26"/>
          <w:szCs w:val="26"/>
        </w:rPr>
        <w:t>π</w:t>
      </w:r>
      <w:r w:rsidRPr="00C16EEF">
        <w:rPr>
          <w:rFonts w:ascii="Cambria" w:hAnsi="Cambria" w:cs="Cambria"/>
          <w:color w:val="111111"/>
          <w:sz w:val="26"/>
          <w:szCs w:val="26"/>
        </w:rPr>
        <w:t>λ</w:t>
      </w:r>
      <w:r w:rsidRPr="00C16EEF">
        <w:rPr>
          <w:rFonts w:ascii="Times New Roman" w:hAnsi="Times New Roman" w:cs="Times New Roman"/>
          <w:color w:val="111111"/>
          <w:sz w:val="26"/>
          <w:szCs w:val="26"/>
        </w:rPr>
        <w:t>ὴ</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λέγω</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ὑ</w:t>
      </w:r>
      <w:r w:rsidRPr="00C16EEF">
        <w:rPr>
          <w:rFonts w:ascii="PT Serif" w:hAnsi="PT Serif"/>
          <w:color w:val="111111"/>
          <w:sz w:val="26"/>
          <w:szCs w:val="26"/>
        </w:rPr>
        <w:t>μ</w:t>
      </w:r>
      <w:r w:rsidRPr="00C16EEF">
        <w:rPr>
          <w:rFonts w:ascii="Times New Roman" w:hAnsi="Times New Roman" w:cs="Times New Roman"/>
          <w:color w:val="111111"/>
          <w:sz w:val="26"/>
          <w:szCs w:val="26"/>
        </w:rPr>
        <w:t>ῖ</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Τύρ</w:t>
      </w:r>
      <w:r w:rsidRPr="00C16EEF">
        <w:rPr>
          <w:rFonts w:ascii="Times New Roman" w:hAnsi="Times New Roman" w:cs="Times New Roman"/>
          <w:color w:val="111111"/>
          <w:sz w:val="26"/>
          <w:szCs w:val="26"/>
        </w:rPr>
        <w:t>ῳ</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Σιδ</w:t>
      </w:r>
      <w:r w:rsidRPr="00C16EEF">
        <w:rPr>
          <w:rFonts w:ascii="Times New Roman" w:hAnsi="Times New Roman" w:cs="Times New Roman"/>
          <w:color w:val="111111"/>
          <w:sz w:val="26"/>
          <w:szCs w:val="26"/>
        </w:rPr>
        <w:t>ῶ</w:t>
      </w:r>
      <w:r w:rsidRPr="00C16EEF">
        <w:rPr>
          <w:rFonts w:ascii="Cambria" w:hAnsi="Cambria" w:cs="Cambria"/>
          <w:color w:val="111111"/>
          <w:sz w:val="26"/>
          <w:szCs w:val="26"/>
        </w:rPr>
        <w:t>νι</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ἀ</w:t>
      </w:r>
      <w:r w:rsidRPr="00C16EEF">
        <w:rPr>
          <w:rFonts w:ascii="Cambria" w:hAnsi="Cambria" w:cs="Cambria"/>
          <w:color w:val="111111"/>
          <w:sz w:val="26"/>
          <w:szCs w:val="26"/>
        </w:rPr>
        <w:t>νεκτότερον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ἔ</w:t>
      </w:r>
      <w:r w:rsidRPr="00C16EEF">
        <w:rPr>
          <w:rFonts w:ascii="Cambria" w:hAnsi="Cambria" w:cs="Cambria"/>
          <w:color w:val="111111"/>
          <w:sz w:val="26"/>
          <w:szCs w:val="26"/>
        </w:rPr>
        <w:t>σται</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ἡ</w:t>
      </w:r>
      <w:r w:rsidRPr="00C16EEF">
        <w:rPr>
          <w:rFonts w:ascii="PT Serif" w:hAnsi="PT Serif"/>
          <w:color w:val="111111"/>
          <w:sz w:val="26"/>
          <w:szCs w:val="26"/>
        </w:rPr>
        <w:t>μ</w:t>
      </w:r>
      <w:r w:rsidRPr="00C16EEF">
        <w:rPr>
          <w:rFonts w:ascii="Cambria" w:hAnsi="Cambria" w:cs="Cambria"/>
          <w:color w:val="111111"/>
          <w:sz w:val="26"/>
          <w:szCs w:val="26"/>
        </w:rPr>
        <w:t>έρ</w:t>
      </w:r>
      <w:r w:rsidRPr="00C16EEF">
        <w:rPr>
          <w:rFonts w:ascii="Times New Roman" w:hAnsi="Times New Roman" w:cs="Times New Roman"/>
          <w:color w:val="111111"/>
          <w:sz w:val="26"/>
          <w:szCs w:val="26"/>
        </w:rPr>
        <w:t>ᾳ</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κρίσεως</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ἢ</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ὑ</w:t>
      </w:r>
      <w:r w:rsidRPr="00C16EEF">
        <w:rPr>
          <w:rFonts w:ascii="PT Serif" w:hAnsi="PT Serif"/>
          <w:color w:val="111111"/>
          <w:sz w:val="26"/>
          <w:szCs w:val="26"/>
        </w:rPr>
        <w:t>μ</w:t>
      </w:r>
      <w:r w:rsidRPr="00C16EEF">
        <w:rPr>
          <w:rFonts w:ascii="Times New Roman" w:hAnsi="Times New Roman" w:cs="Times New Roman"/>
          <w:color w:val="111111"/>
          <w:sz w:val="26"/>
          <w:szCs w:val="26"/>
        </w:rPr>
        <w:t>ῖ</w:t>
      </w:r>
      <w:r w:rsidRPr="00C16EEF">
        <w:rPr>
          <w:rFonts w:ascii="Cambria" w:hAnsi="Cambria" w:cs="Cambria"/>
          <w:color w:val="111111"/>
          <w:sz w:val="26"/>
          <w:szCs w:val="26"/>
        </w:rPr>
        <w:t>ν</w:t>
      </w:r>
      <w:r w:rsidRPr="00C16EEF">
        <w:rPr>
          <w:rFonts w:ascii="PT Serif" w:hAnsi="PT Serif"/>
          <w:color w:val="111111"/>
          <w:sz w:val="26"/>
          <w:szCs w:val="26"/>
          <w:lang w:val="la-Latn"/>
        </w:rPr>
        <w:t>.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σύ</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Καφαρναού</w:t>
      </w:r>
      <w:r w:rsidRPr="00C16EEF">
        <w:rPr>
          <w:rFonts w:ascii="PT Serif" w:hAnsi="PT Serif" w:cs="PT Serif"/>
          <w:color w:val="111111"/>
          <w:sz w:val="26"/>
          <w:szCs w:val="26"/>
        </w:rPr>
        <w:t>μ</w:t>
      </w:r>
      <w:r w:rsidRPr="00C16EEF">
        <w:rPr>
          <w:rFonts w:ascii="PT Serif" w:hAnsi="PT Serif"/>
          <w:color w:val="111111"/>
          <w:sz w:val="26"/>
          <w:szCs w:val="26"/>
          <w:lang w:val="la-Latn"/>
        </w:rPr>
        <w:t xml:space="preserve">, </w:t>
      </w:r>
      <w:r w:rsidRPr="00C16EEF">
        <w:rPr>
          <w:rFonts w:ascii="Segoe UI Symbol" w:hAnsi="Segoe UI Symbol" w:cs="Segoe UI Symbol"/>
          <w:color w:val="111111"/>
          <w:sz w:val="26"/>
          <w:szCs w:val="26"/>
          <w:lang w:val="la-Latn"/>
        </w:rPr>
        <w:t>⸂</w:t>
      </w:r>
      <w:r w:rsidRPr="00C16EEF">
        <w:rPr>
          <w:rFonts w:ascii="PT Serif" w:hAnsi="PT Serif"/>
          <w:color w:val="111111"/>
          <w:sz w:val="26"/>
          <w:szCs w:val="26"/>
        </w:rPr>
        <w:t>μ</w:t>
      </w:r>
      <w:r w:rsidRPr="00C16EEF">
        <w:rPr>
          <w:rFonts w:ascii="Times New Roman" w:hAnsi="Times New Roman" w:cs="Times New Roman"/>
          <w:color w:val="111111"/>
          <w:sz w:val="26"/>
          <w:szCs w:val="26"/>
        </w:rPr>
        <w:t>ὴ</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ἕ</w:t>
      </w:r>
      <w:r w:rsidRPr="00C16EEF">
        <w:rPr>
          <w:rFonts w:ascii="Cambria" w:hAnsi="Cambria" w:cs="Cambria"/>
          <w:color w:val="111111"/>
          <w:sz w:val="26"/>
          <w:szCs w:val="26"/>
        </w:rPr>
        <w:t>ως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ο</w:t>
      </w:r>
      <w:r w:rsidRPr="00C16EEF">
        <w:rPr>
          <w:rFonts w:ascii="Times New Roman" w:hAnsi="Times New Roman" w:cs="Times New Roman"/>
          <w:color w:val="111111"/>
          <w:sz w:val="26"/>
          <w:szCs w:val="26"/>
        </w:rPr>
        <w:t>ὐ</w:t>
      </w:r>
      <w:r w:rsidRPr="00C16EEF">
        <w:rPr>
          <w:rFonts w:ascii="Cambria" w:hAnsi="Cambria" w:cs="Cambria"/>
          <w:color w:val="111111"/>
          <w:sz w:val="26"/>
          <w:szCs w:val="26"/>
        </w:rPr>
        <w:t>ρανο</w:t>
      </w:r>
      <w:r w:rsidRPr="00C16EEF">
        <w:rPr>
          <w:rFonts w:ascii="Times New Roman" w:hAnsi="Times New Roman" w:cs="Times New Roman"/>
          <w:color w:val="111111"/>
          <w:sz w:val="26"/>
          <w:szCs w:val="26"/>
        </w:rPr>
        <w:t>ῦ</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ὑ</w:t>
      </w:r>
      <w:r w:rsidRPr="00C16EEF">
        <w:rPr>
          <w:rFonts w:ascii="Cambria" w:hAnsi="Cambria" w:cs="Cambria"/>
          <w:color w:val="111111"/>
          <w:sz w:val="26"/>
          <w:szCs w:val="26"/>
        </w:rPr>
        <w:t>ψωθήσ</w:t>
      </w:r>
      <w:r w:rsidRPr="00C16EEF">
        <w:rPr>
          <w:rFonts w:ascii="Times New Roman" w:hAnsi="Times New Roman" w:cs="Times New Roman"/>
          <w:color w:val="111111"/>
          <w:sz w:val="26"/>
          <w:szCs w:val="26"/>
        </w:rPr>
        <w:t>ῃ</w:t>
      </w:r>
      <w:r w:rsidRPr="00C16EEF">
        <w:rPr>
          <w:rFonts w:ascii="Segoe UI Symbol" w:hAnsi="Segoe UI Symbol" w:cs="Segoe UI Symbol"/>
          <w:color w:val="111111"/>
          <w:sz w:val="26"/>
          <w:szCs w:val="26"/>
          <w:lang w:val="la-Latn"/>
        </w:rPr>
        <w:t>⸃</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ἕ</w:t>
      </w:r>
      <w:r w:rsidRPr="00C16EEF">
        <w:rPr>
          <w:rFonts w:ascii="Cambria" w:hAnsi="Cambria" w:cs="Cambria"/>
          <w:color w:val="111111"/>
          <w:sz w:val="26"/>
          <w:szCs w:val="26"/>
        </w:rPr>
        <w:t>ως</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ᾅ</w:t>
      </w:r>
      <w:r w:rsidRPr="00C16EEF">
        <w:rPr>
          <w:rFonts w:ascii="Cambria" w:hAnsi="Cambria" w:cs="Cambria"/>
          <w:color w:val="111111"/>
          <w:sz w:val="26"/>
          <w:szCs w:val="26"/>
        </w:rPr>
        <w:t>δου</w:t>
      </w:r>
      <w:r w:rsidRPr="00C16EEF">
        <w:rPr>
          <w:rFonts w:ascii="PT Serif" w:hAnsi="PT Serif"/>
          <w:color w:val="111111"/>
          <w:sz w:val="26"/>
          <w:szCs w:val="26"/>
          <w:lang w:val="la-Latn"/>
        </w:rPr>
        <w:t xml:space="preserve"> </w:t>
      </w:r>
      <w:r w:rsidRPr="00C16EEF">
        <w:rPr>
          <w:rFonts w:ascii="Segoe UI Symbol" w:hAnsi="Segoe UI Symbol" w:cs="Segoe UI Symbol"/>
          <w:color w:val="111111"/>
          <w:sz w:val="26"/>
          <w:szCs w:val="26"/>
          <w:lang w:val="la-Latn"/>
        </w:rPr>
        <w:t>⸀</w:t>
      </w:r>
      <w:r w:rsidRPr="00C16EEF">
        <w:rPr>
          <w:rFonts w:ascii="Cambria" w:hAnsi="Cambria" w:cs="Cambria"/>
          <w:color w:val="111111"/>
          <w:sz w:val="26"/>
          <w:szCs w:val="26"/>
        </w:rPr>
        <w:t>καταβήσ</w:t>
      </w:r>
      <w:r w:rsidRPr="00C16EEF">
        <w:rPr>
          <w:rFonts w:ascii="Times New Roman" w:hAnsi="Times New Roman" w:cs="Times New Roman"/>
          <w:color w:val="111111"/>
          <w:sz w:val="26"/>
          <w:szCs w:val="26"/>
        </w:rPr>
        <w:t>ῃ</w:t>
      </w:r>
      <w:r w:rsidRPr="00C16EEF">
        <w:rPr>
          <w:rFonts w:ascii="Cambria" w:hAnsi="Cambria" w:cs="Cambria"/>
          <w:color w:val="111111"/>
          <w:sz w:val="26"/>
          <w:szCs w:val="26"/>
        </w:rPr>
        <w:t>·</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ὅ</w:t>
      </w:r>
      <w:r w:rsidRPr="00C16EEF">
        <w:rPr>
          <w:rFonts w:ascii="Cambria" w:hAnsi="Cambria" w:cs="Cambria"/>
          <w:color w:val="111111"/>
          <w:sz w:val="26"/>
          <w:szCs w:val="26"/>
        </w:rPr>
        <w:t>τι</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ε</w:t>
      </w:r>
      <w:r w:rsidRPr="00C16EEF">
        <w:rPr>
          <w:rFonts w:ascii="Times New Roman" w:hAnsi="Times New Roman" w:cs="Times New Roman"/>
          <w:color w:val="111111"/>
          <w:sz w:val="26"/>
          <w:szCs w:val="26"/>
        </w:rPr>
        <w:t>ἰ</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Σοδό</w:t>
      </w:r>
      <w:r w:rsidRPr="00C16EEF">
        <w:rPr>
          <w:rFonts w:ascii="PT Serif" w:hAnsi="PT Serif" w:cs="PT Serif"/>
          <w:color w:val="111111"/>
          <w:sz w:val="26"/>
          <w:szCs w:val="26"/>
        </w:rPr>
        <w:t>μ</w:t>
      </w:r>
      <w:r w:rsidRPr="00C16EEF">
        <w:rPr>
          <w:rFonts w:ascii="Cambria" w:hAnsi="Cambria" w:cs="Cambria"/>
          <w:color w:val="111111"/>
          <w:sz w:val="26"/>
          <w:szCs w:val="26"/>
        </w:rPr>
        <w:t>οις</w:t>
      </w:r>
      <w:r w:rsidRPr="00C16EEF">
        <w:rPr>
          <w:rFonts w:ascii="PT Serif" w:hAnsi="PT Serif"/>
          <w:color w:val="111111"/>
          <w:sz w:val="26"/>
          <w:szCs w:val="26"/>
          <w:lang w:val="la-Latn"/>
        </w:rPr>
        <w:t xml:space="preserve"> </w:t>
      </w:r>
      <w:r w:rsidRPr="00C16EEF">
        <w:rPr>
          <w:rFonts w:ascii="Segoe UI Symbol" w:hAnsi="Segoe UI Symbol" w:cs="Segoe UI Symbol"/>
          <w:color w:val="111111"/>
          <w:sz w:val="26"/>
          <w:szCs w:val="26"/>
          <w:lang w:val="la-Latn"/>
        </w:rPr>
        <w:t>⸀</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γενήθησαν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α</w:t>
      </w:r>
      <w:r w:rsidRPr="00C16EEF">
        <w:rPr>
          <w:rFonts w:ascii="Times New Roman" w:hAnsi="Times New Roman" w:cs="Times New Roman"/>
          <w:color w:val="111111"/>
          <w:sz w:val="26"/>
          <w:szCs w:val="26"/>
        </w:rPr>
        <w:t>ἱ</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δυνά</w:t>
      </w:r>
      <w:r w:rsidRPr="00C16EEF">
        <w:rPr>
          <w:rFonts w:ascii="PT Serif" w:hAnsi="PT Serif" w:cs="PT Serif"/>
          <w:color w:val="111111"/>
          <w:sz w:val="26"/>
          <w:szCs w:val="26"/>
        </w:rPr>
        <w:t>μ</w:t>
      </w:r>
      <w:r w:rsidRPr="00C16EEF">
        <w:rPr>
          <w:rFonts w:ascii="Cambria" w:hAnsi="Cambria" w:cs="Cambria"/>
          <w:color w:val="111111"/>
          <w:sz w:val="26"/>
          <w:szCs w:val="26"/>
        </w:rPr>
        <w:t>εις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α</w:t>
      </w:r>
      <w:r w:rsidRPr="00C16EEF">
        <w:rPr>
          <w:rFonts w:ascii="Times New Roman" w:hAnsi="Times New Roman" w:cs="Times New Roman"/>
          <w:color w:val="111111"/>
          <w:sz w:val="26"/>
          <w:szCs w:val="26"/>
        </w:rPr>
        <w:t>ἱ</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γενό</w:t>
      </w:r>
      <w:r w:rsidRPr="00C16EEF">
        <w:rPr>
          <w:rFonts w:ascii="PT Serif" w:hAnsi="PT Serif" w:cs="PT Serif"/>
          <w:color w:val="111111"/>
          <w:sz w:val="26"/>
          <w:szCs w:val="26"/>
        </w:rPr>
        <w:t>μ</w:t>
      </w:r>
      <w:r w:rsidRPr="00C16EEF">
        <w:rPr>
          <w:rFonts w:ascii="Cambria" w:hAnsi="Cambria" w:cs="Cambria"/>
          <w:color w:val="111111"/>
          <w:sz w:val="26"/>
          <w:szCs w:val="26"/>
        </w:rPr>
        <w:t>εναι</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σοί</w:t>
      </w:r>
      <w:r w:rsidRPr="00C16EEF">
        <w:rPr>
          <w:rFonts w:ascii="PT Serif" w:hAnsi="PT Serif"/>
          <w:color w:val="111111"/>
          <w:sz w:val="26"/>
          <w:szCs w:val="26"/>
          <w:lang w:val="la-Latn"/>
        </w:rPr>
        <w:t xml:space="preserve">, </w:t>
      </w:r>
      <w:r w:rsidRPr="00C16EEF">
        <w:rPr>
          <w:rFonts w:ascii="Segoe UI Symbol" w:hAnsi="Segoe UI Symbol" w:cs="Segoe UI Symbol"/>
          <w:color w:val="111111"/>
          <w:sz w:val="26"/>
          <w:szCs w:val="26"/>
          <w:lang w:val="la-Latn"/>
        </w:rPr>
        <w:t>⸀</w:t>
      </w:r>
      <w:r w:rsidRPr="00C16EEF">
        <w:rPr>
          <w:rFonts w:ascii="Times New Roman" w:hAnsi="Times New Roman" w:cs="Times New Roman"/>
          <w:color w:val="111111"/>
          <w:sz w:val="26"/>
          <w:szCs w:val="26"/>
        </w:rPr>
        <w:t>ἔ</w:t>
      </w:r>
      <w:r w:rsidRPr="00C16EEF">
        <w:rPr>
          <w:rFonts w:ascii="PT Serif" w:hAnsi="PT Serif"/>
          <w:color w:val="111111"/>
          <w:sz w:val="26"/>
          <w:szCs w:val="26"/>
        </w:rPr>
        <w:t>μ</w:t>
      </w:r>
      <w:r w:rsidRPr="00C16EEF">
        <w:rPr>
          <w:rFonts w:ascii="Cambria" w:hAnsi="Cambria" w:cs="Cambria"/>
          <w:color w:val="111111"/>
          <w:sz w:val="26"/>
          <w:szCs w:val="26"/>
        </w:rPr>
        <w:t>εινεν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ἂ</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PT Serif" w:hAnsi="PT Serif" w:cs="PT Serif"/>
          <w:color w:val="111111"/>
          <w:sz w:val="26"/>
          <w:szCs w:val="26"/>
        </w:rPr>
        <w:t>μ</w:t>
      </w:r>
      <w:r w:rsidRPr="00C16EEF">
        <w:rPr>
          <w:rFonts w:ascii="Cambria" w:hAnsi="Cambria" w:cs="Cambria"/>
          <w:color w:val="111111"/>
          <w:sz w:val="26"/>
          <w:szCs w:val="26"/>
        </w:rPr>
        <w:t>έχρι</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w:t>
      </w:r>
      <w:r w:rsidRPr="00C16EEF">
        <w:rPr>
          <w:rFonts w:ascii="Times New Roman" w:hAnsi="Times New Roman" w:cs="Times New Roman"/>
          <w:color w:val="111111"/>
          <w:sz w:val="26"/>
          <w:szCs w:val="26"/>
        </w:rPr>
        <w:t>ῆ</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σή</w:t>
      </w:r>
      <w:r w:rsidRPr="00C16EEF">
        <w:rPr>
          <w:rFonts w:ascii="PT Serif" w:hAnsi="PT Serif" w:cs="PT Serif"/>
          <w:color w:val="111111"/>
          <w:sz w:val="26"/>
          <w:szCs w:val="26"/>
        </w:rPr>
        <w:t>μ</w:t>
      </w:r>
      <w:r w:rsidRPr="00C16EEF">
        <w:rPr>
          <w:rFonts w:ascii="Cambria" w:hAnsi="Cambria" w:cs="Cambria"/>
          <w:color w:val="111111"/>
          <w:sz w:val="26"/>
          <w:szCs w:val="26"/>
        </w:rPr>
        <w:t>ερον</w:t>
      </w:r>
      <w:r w:rsidRPr="00C16EEF">
        <w:rPr>
          <w:rFonts w:ascii="PT Serif" w:hAnsi="PT Serif"/>
          <w:color w:val="111111"/>
          <w:sz w:val="26"/>
          <w:szCs w:val="26"/>
          <w:lang w:val="la-Latn"/>
        </w:rPr>
        <w:t>. </w:t>
      </w:r>
      <w:r w:rsidRPr="00C16EEF">
        <w:rPr>
          <w:rFonts w:ascii="PT Serif" w:hAnsi="PT Serif"/>
          <w:color w:val="111111"/>
          <w:sz w:val="26"/>
          <w:szCs w:val="26"/>
        </w:rPr>
        <w:t>π</w:t>
      </w:r>
      <w:r w:rsidRPr="00C16EEF">
        <w:rPr>
          <w:rFonts w:ascii="Cambria" w:hAnsi="Cambria" w:cs="Cambria"/>
          <w:color w:val="111111"/>
          <w:sz w:val="26"/>
          <w:szCs w:val="26"/>
        </w:rPr>
        <w:t>λ</w:t>
      </w:r>
      <w:r w:rsidRPr="00C16EEF">
        <w:rPr>
          <w:rFonts w:ascii="Times New Roman" w:hAnsi="Times New Roman" w:cs="Times New Roman"/>
          <w:color w:val="111111"/>
          <w:sz w:val="26"/>
          <w:szCs w:val="26"/>
        </w:rPr>
        <w:t>ὴ</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λέγω</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ὑ</w:t>
      </w:r>
      <w:r w:rsidRPr="00C16EEF">
        <w:rPr>
          <w:rFonts w:ascii="PT Serif" w:hAnsi="PT Serif"/>
          <w:color w:val="111111"/>
          <w:sz w:val="26"/>
          <w:szCs w:val="26"/>
        </w:rPr>
        <w:t>μ</w:t>
      </w:r>
      <w:r w:rsidRPr="00C16EEF">
        <w:rPr>
          <w:rFonts w:ascii="Times New Roman" w:hAnsi="Times New Roman" w:cs="Times New Roman"/>
          <w:color w:val="111111"/>
          <w:sz w:val="26"/>
          <w:szCs w:val="26"/>
        </w:rPr>
        <w:t>ῖ</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ὅ</w:t>
      </w:r>
      <w:r w:rsidRPr="00C16EEF">
        <w:rPr>
          <w:rFonts w:ascii="Cambria" w:hAnsi="Cambria" w:cs="Cambria"/>
          <w:color w:val="111111"/>
          <w:sz w:val="26"/>
          <w:szCs w:val="26"/>
        </w:rPr>
        <w:t>τι</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γ</w:t>
      </w:r>
      <w:r w:rsidRPr="00C16EEF">
        <w:rPr>
          <w:rFonts w:ascii="Times New Roman" w:hAnsi="Times New Roman" w:cs="Times New Roman"/>
          <w:color w:val="111111"/>
          <w:sz w:val="26"/>
          <w:szCs w:val="26"/>
        </w:rPr>
        <w:t>ῇ</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Σοδό</w:t>
      </w:r>
      <w:r w:rsidRPr="00C16EEF">
        <w:rPr>
          <w:rFonts w:ascii="PT Serif" w:hAnsi="PT Serif" w:cs="PT Serif"/>
          <w:color w:val="111111"/>
          <w:sz w:val="26"/>
          <w:szCs w:val="26"/>
        </w:rPr>
        <w:t>μ</w:t>
      </w:r>
      <w:r w:rsidRPr="00C16EEF">
        <w:rPr>
          <w:rFonts w:ascii="Cambria" w:hAnsi="Cambria" w:cs="Cambria"/>
          <w:color w:val="111111"/>
          <w:sz w:val="26"/>
          <w:szCs w:val="26"/>
        </w:rPr>
        <w:t>ων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ἀ</w:t>
      </w:r>
      <w:r w:rsidRPr="00C16EEF">
        <w:rPr>
          <w:rFonts w:ascii="Cambria" w:hAnsi="Cambria" w:cs="Cambria"/>
          <w:color w:val="111111"/>
          <w:sz w:val="26"/>
          <w:szCs w:val="26"/>
        </w:rPr>
        <w:t>νεκτότερον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ἔ</w:t>
      </w:r>
      <w:r w:rsidRPr="00C16EEF">
        <w:rPr>
          <w:rFonts w:ascii="Cambria" w:hAnsi="Cambria" w:cs="Cambria"/>
          <w:color w:val="111111"/>
          <w:sz w:val="26"/>
          <w:szCs w:val="26"/>
        </w:rPr>
        <w:t>σται</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ἡ</w:t>
      </w:r>
      <w:r w:rsidRPr="00C16EEF">
        <w:rPr>
          <w:rFonts w:ascii="PT Serif" w:hAnsi="PT Serif"/>
          <w:color w:val="111111"/>
          <w:sz w:val="26"/>
          <w:szCs w:val="26"/>
        </w:rPr>
        <w:t>μ</w:t>
      </w:r>
      <w:r w:rsidRPr="00C16EEF">
        <w:rPr>
          <w:rFonts w:ascii="Cambria" w:hAnsi="Cambria" w:cs="Cambria"/>
          <w:color w:val="111111"/>
          <w:sz w:val="26"/>
          <w:szCs w:val="26"/>
        </w:rPr>
        <w:t>έρ</w:t>
      </w:r>
      <w:r w:rsidRPr="00C16EEF">
        <w:rPr>
          <w:rFonts w:ascii="Times New Roman" w:hAnsi="Times New Roman" w:cs="Times New Roman"/>
          <w:color w:val="111111"/>
          <w:sz w:val="26"/>
          <w:szCs w:val="26"/>
        </w:rPr>
        <w:t>ᾳ</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κρίσεως</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ἢ</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σοί</w:t>
      </w:r>
      <w:r w:rsidRPr="00C16EEF">
        <w:rPr>
          <w:rFonts w:ascii="PT Serif" w:hAnsi="PT Serif"/>
          <w:color w:val="111111"/>
          <w:sz w:val="26"/>
          <w:szCs w:val="26"/>
          <w:lang w:val="la-Latn"/>
        </w:rPr>
        <w:t>. </w:t>
      </w:r>
    </w:p>
    <w:p w14:paraId="6445E672" w14:textId="77777777" w:rsidR="00C16EEF" w:rsidRPr="00C16EEF" w:rsidRDefault="00C16EEF" w:rsidP="00C16EEF">
      <w:pPr>
        <w:jc w:val="both"/>
        <w:rPr>
          <w:rFonts w:ascii="Arial" w:hAnsi="Arial" w:cs="Arial"/>
          <w:sz w:val="24"/>
          <w:szCs w:val="24"/>
          <w:lang w:val="la-Latn"/>
        </w:rPr>
      </w:pPr>
      <w:r w:rsidRPr="00C16EEF">
        <w:rPr>
          <w:rFonts w:ascii="Times New Roman" w:hAnsi="Times New Roman" w:cs="Times New Roman"/>
          <w:color w:val="111111"/>
          <w:sz w:val="26"/>
          <w:szCs w:val="26"/>
        </w:rPr>
        <w:t>Ἐ</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κείν</w:t>
      </w:r>
      <w:r w:rsidRPr="00C16EEF">
        <w:rPr>
          <w:rFonts w:ascii="Times New Roman" w:hAnsi="Times New Roman" w:cs="Times New Roman"/>
          <w:color w:val="111111"/>
          <w:sz w:val="26"/>
          <w:szCs w:val="26"/>
        </w:rPr>
        <w:t>ῳ</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w:t>
      </w:r>
      <w:r w:rsidRPr="00C16EEF">
        <w:rPr>
          <w:rFonts w:ascii="Times New Roman" w:hAnsi="Times New Roman" w:cs="Times New Roman"/>
          <w:color w:val="111111"/>
          <w:sz w:val="26"/>
          <w:szCs w:val="26"/>
        </w:rPr>
        <w:t>ῷ</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καιρ</w:t>
      </w:r>
      <w:r w:rsidRPr="00C16EEF">
        <w:rPr>
          <w:rFonts w:ascii="Times New Roman" w:hAnsi="Times New Roman" w:cs="Times New Roman"/>
          <w:color w:val="111111"/>
          <w:sz w:val="26"/>
          <w:szCs w:val="26"/>
        </w:rPr>
        <w:t>ῷ</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ἀ</w:t>
      </w:r>
      <w:r w:rsidRPr="00C16EEF">
        <w:rPr>
          <w:rFonts w:ascii="PT Serif" w:hAnsi="PT Serif"/>
          <w:color w:val="111111"/>
          <w:sz w:val="26"/>
          <w:szCs w:val="26"/>
        </w:rPr>
        <w:t>π</w:t>
      </w:r>
      <w:r w:rsidRPr="00C16EEF">
        <w:rPr>
          <w:rFonts w:ascii="Cambria" w:hAnsi="Cambria" w:cs="Cambria"/>
          <w:color w:val="111111"/>
          <w:sz w:val="26"/>
          <w:szCs w:val="26"/>
        </w:rPr>
        <w:t>οκριθε</w:t>
      </w:r>
      <w:r w:rsidRPr="00C16EEF">
        <w:rPr>
          <w:rFonts w:ascii="Times New Roman" w:hAnsi="Times New Roman" w:cs="Times New Roman"/>
          <w:color w:val="111111"/>
          <w:sz w:val="26"/>
          <w:szCs w:val="26"/>
        </w:rPr>
        <w:t>ὶ</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ὁ</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Ἰ</w:t>
      </w:r>
      <w:r w:rsidRPr="00C16EEF">
        <w:rPr>
          <w:rFonts w:ascii="Cambria" w:hAnsi="Cambria" w:cs="Cambria"/>
          <w:color w:val="111111"/>
          <w:sz w:val="26"/>
          <w:szCs w:val="26"/>
        </w:rPr>
        <w:t>ησο</w:t>
      </w:r>
      <w:r w:rsidRPr="00C16EEF">
        <w:rPr>
          <w:rFonts w:ascii="Times New Roman" w:hAnsi="Times New Roman" w:cs="Times New Roman"/>
          <w:color w:val="111111"/>
          <w:sz w:val="26"/>
          <w:szCs w:val="26"/>
        </w:rPr>
        <w:t>ῦ</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ε</w:t>
      </w:r>
      <w:r w:rsidRPr="00C16EEF">
        <w:rPr>
          <w:rFonts w:ascii="Times New Roman" w:hAnsi="Times New Roman" w:cs="Times New Roman"/>
          <w:color w:val="111111"/>
          <w:sz w:val="26"/>
          <w:szCs w:val="26"/>
        </w:rPr>
        <w:t>ἶ</w:t>
      </w:r>
      <w:r w:rsidRPr="00C16EEF">
        <w:rPr>
          <w:rFonts w:ascii="PT Serif" w:hAnsi="PT Serif"/>
          <w:color w:val="111111"/>
          <w:sz w:val="26"/>
          <w:szCs w:val="26"/>
        </w:rPr>
        <w:t>π</w:t>
      </w:r>
      <w:r w:rsidRPr="00C16EEF">
        <w:rPr>
          <w:rFonts w:ascii="Cambria" w:hAnsi="Cambria" w:cs="Cambria"/>
          <w:color w:val="111111"/>
          <w:sz w:val="26"/>
          <w:szCs w:val="26"/>
        </w:rPr>
        <w:t>εν·</w:t>
      </w:r>
      <w:bookmarkStart w:id="62" w:name="_Hlk210364153"/>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ξο</w:t>
      </w:r>
      <w:r w:rsidRPr="00C16EEF">
        <w:rPr>
          <w:rFonts w:ascii="PT Serif" w:hAnsi="PT Serif" w:cs="PT Serif"/>
          <w:color w:val="111111"/>
          <w:sz w:val="26"/>
          <w:szCs w:val="26"/>
        </w:rPr>
        <w:t>μ</w:t>
      </w:r>
      <w:r w:rsidRPr="00C16EEF">
        <w:rPr>
          <w:rFonts w:ascii="Cambria" w:hAnsi="Cambria" w:cs="Cambria"/>
          <w:color w:val="111111"/>
          <w:sz w:val="26"/>
          <w:szCs w:val="26"/>
        </w:rPr>
        <w:t>ολογο</w:t>
      </w:r>
      <w:r w:rsidRPr="00C16EEF">
        <w:rPr>
          <w:rFonts w:ascii="Times New Roman" w:hAnsi="Times New Roman" w:cs="Times New Roman"/>
          <w:color w:val="111111"/>
          <w:sz w:val="26"/>
          <w:szCs w:val="26"/>
        </w:rPr>
        <w:t>ῦ</w:t>
      </w:r>
      <w:r w:rsidRPr="00C16EEF">
        <w:rPr>
          <w:rFonts w:ascii="PT Serif" w:hAnsi="PT Serif"/>
          <w:color w:val="111111"/>
          <w:sz w:val="26"/>
          <w:szCs w:val="26"/>
        </w:rPr>
        <w:t>μ</w:t>
      </w:r>
      <w:r w:rsidRPr="00C16EEF">
        <w:rPr>
          <w:rFonts w:ascii="Cambria" w:hAnsi="Cambria" w:cs="Cambria"/>
          <w:color w:val="111111"/>
          <w:sz w:val="26"/>
          <w:szCs w:val="26"/>
        </w:rPr>
        <w:t>αί</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σοι</w:t>
      </w:r>
      <w:r w:rsidRPr="00C16EEF">
        <w:rPr>
          <w:rFonts w:ascii="PT Serif" w:hAnsi="PT Serif"/>
          <w:color w:val="111111"/>
          <w:sz w:val="26"/>
          <w:szCs w:val="26"/>
          <w:lang w:val="la-Latn"/>
        </w:rPr>
        <w:t xml:space="preserve">, </w:t>
      </w:r>
      <w:r w:rsidRPr="00C16EEF">
        <w:rPr>
          <w:rFonts w:ascii="PT Serif" w:hAnsi="PT Serif" w:cs="PT Serif"/>
          <w:color w:val="111111"/>
          <w:sz w:val="26"/>
          <w:szCs w:val="26"/>
        </w:rPr>
        <w:t>π</w:t>
      </w:r>
      <w:r w:rsidRPr="00C16EEF">
        <w:rPr>
          <w:rFonts w:ascii="Cambria" w:hAnsi="Cambria" w:cs="Cambria"/>
          <w:color w:val="111111"/>
          <w:sz w:val="26"/>
          <w:szCs w:val="26"/>
        </w:rPr>
        <w:t>άτερ</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κύριε</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το</w:t>
      </w:r>
      <w:r w:rsidRPr="00C16EEF">
        <w:rPr>
          <w:rFonts w:ascii="Times New Roman" w:hAnsi="Times New Roman" w:cs="Times New Roman"/>
          <w:color w:val="111111"/>
          <w:sz w:val="26"/>
          <w:szCs w:val="26"/>
        </w:rPr>
        <w:t>ῦ</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ο</w:t>
      </w:r>
      <w:r w:rsidRPr="00C16EEF">
        <w:rPr>
          <w:rFonts w:ascii="Times New Roman" w:hAnsi="Times New Roman" w:cs="Times New Roman"/>
          <w:color w:val="111111"/>
          <w:sz w:val="26"/>
          <w:szCs w:val="26"/>
        </w:rPr>
        <w:t>ὐ</w:t>
      </w:r>
      <w:r w:rsidRPr="00C16EEF">
        <w:rPr>
          <w:rFonts w:ascii="Cambria" w:hAnsi="Cambria" w:cs="Cambria"/>
          <w:color w:val="111111"/>
          <w:sz w:val="26"/>
          <w:szCs w:val="26"/>
        </w:rPr>
        <w:t>ρανο</w:t>
      </w:r>
      <w:r w:rsidRPr="00C16EEF">
        <w:rPr>
          <w:rFonts w:ascii="Times New Roman" w:hAnsi="Times New Roman" w:cs="Times New Roman"/>
          <w:color w:val="111111"/>
          <w:sz w:val="26"/>
          <w:szCs w:val="26"/>
        </w:rPr>
        <w:t>ῦ</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w:t>
      </w:r>
      <w:r w:rsidRPr="00C16EEF">
        <w:rPr>
          <w:rFonts w:ascii="Times New Roman" w:hAnsi="Times New Roman" w:cs="Times New Roman"/>
          <w:color w:val="111111"/>
          <w:sz w:val="26"/>
          <w:szCs w:val="26"/>
        </w:rPr>
        <w:t>ῆ</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γ</w:t>
      </w:r>
      <w:r w:rsidRPr="00C16EEF">
        <w:rPr>
          <w:rFonts w:ascii="Times New Roman" w:hAnsi="Times New Roman" w:cs="Times New Roman"/>
          <w:color w:val="111111"/>
          <w:sz w:val="26"/>
          <w:szCs w:val="26"/>
        </w:rPr>
        <w:t>ῆ</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ὅ</w:t>
      </w:r>
      <w:r w:rsidRPr="00C16EEF">
        <w:rPr>
          <w:rFonts w:ascii="Cambria" w:hAnsi="Cambria" w:cs="Cambria"/>
          <w:color w:val="111111"/>
          <w:sz w:val="26"/>
          <w:szCs w:val="26"/>
        </w:rPr>
        <w:t>τι</w:t>
      </w:r>
      <w:r w:rsidRPr="00C16EEF">
        <w:rPr>
          <w:rFonts w:ascii="PT Serif" w:hAnsi="PT Serif"/>
          <w:color w:val="111111"/>
          <w:sz w:val="26"/>
          <w:szCs w:val="26"/>
          <w:lang w:val="la-Latn"/>
        </w:rPr>
        <w:t xml:space="preserve"> </w:t>
      </w:r>
      <w:r w:rsidRPr="00C16EEF">
        <w:rPr>
          <w:rFonts w:ascii="Segoe UI Symbol" w:hAnsi="Segoe UI Symbol" w:cs="Segoe UI Symbol"/>
          <w:color w:val="111111"/>
          <w:sz w:val="26"/>
          <w:szCs w:val="26"/>
          <w:lang w:val="la-Latn"/>
        </w:rPr>
        <w:t>⸀</w:t>
      </w:r>
      <w:r w:rsidRPr="00C16EEF">
        <w:rPr>
          <w:rFonts w:ascii="Times New Roman" w:hAnsi="Times New Roman" w:cs="Times New Roman"/>
          <w:color w:val="111111"/>
          <w:sz w:val="26"/>
          <w:szCs w:val="26"/>
        </w:rPr>
        <w:t>ἔ</w:t>
      </w:r>
      <w:r w:rsidRPr="00C16EEF">
        <w:rPr>
          <w:rFonts w:ascii="Cambria" w:hAnsi="Cambria" w:cs="Cambria"/>
          <w:color w:val="111111"/>
          <w:sz w:val="26"/>
          <w:szCs w:val="26"/>
        </w:rPr>
        <w:t>κρυψας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τα</w:t>
      </w:r>
      <w:r w:rsidRPr="00C16EEF">
        <w:rPr>
          <w:rFonts w:ascii="Times New Roman" w:hAnsi="Times New Roman" w:cs="Times New Roman"/>
          <w:color w:val="111111"/>
          <w:sz w:val="26"/>
          <w:szCs w:val="26"/>
        </w:rPr>
        <w:t>ῦ</w:t>
      </w:r>
      <w:r w:rsidRPr="00C16EEF">
        <w:rPr>
          <w:rFonts w:ascii="Cambria" w:hAnsi="Cambria" w:cs="Cambria"/>
          <w:color w:val="111111"/>
          <w:sz w:val="26"/>
          <w:szCs w:val="26"/>
        </w:rPr>
        <w:t>τα</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ἀ</w:t>
      </w:r>
      <w:r w:rsidRPr="00C16EEF">
        <w:rPr>
          <w:rFonts w:ascii="PT Serif" w:hAnsi="PT Serif"/>
          <w:color w:val="111111"/>
          <w:sz w:val="26"/>
          <w:szCs w:val="26"/>
        </w:rPr>
        <w:t>π</w:t>
      </w:r>
      <w:r w:rsidRPr="00C16EEF">
        <w:rPr>
          <w:rFonts w:ascii="Times New Roman" w:hAnsi="Times New Roman" w:cs="Times New Roman"/>
          <w:color w:val="111111"/>
          <w:sz w:val="26"/>
          <w:szCs w:val="26"/>
        </w:rPr>
        <w:t>ὸ</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σοφ</w:t>
      </w:r>
      <w:r w:rsidRPr="00C16EEF">
        <w:rPr>
          <w:rFonts w:ascii="Times New Roman" w:hAnsi="Times New Roman" w:cs="Times New Roman"/>
          <w:color w:val="111111"/>
          <w:sz w:val="26"/>
          <w:szCs w:val="26"/>
        </w:rPr>
        <w:t>ῶ</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συνετ</w:t>
      </w:r>
      <w:r w:rsidRPr="00C16EEF">
        <w:rPr>
          <w:rFonts w:ascii="Times New Roman" w:hAnsi="Times New Roman" w:cs="Times New Roman"/>
          <w:color w:val="111111"/>
          <w:sz w:val="26"/>
          <w:szCs w:val="26"/>
        </w:rPr>
        <w:t>ῶ</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ἀ</w:t>
      </w:r>
      <w:r w:rsidRPr="00C16EEF">
        <w:rPr>
          <w:rFonts w:ascii="PT Serif" w:hAnsi="PT Serif"/>
          <w:color w:val="111111"/>
          <w:sz w:val="26"/>
          <w:szCs w:val="26"/>
        </w:rPr>
        <w:t>π</w:t>
      </w:r>
      <w:r w:rsidRPr="00C16EEF">
        <w:rPr>
          <w:rFonts w:ascii="Cambria" w:hAnsi="Cambria" w:cs="Cambria"/>
          <w:color w:val="111111"/>
          <w:sz w:val="26"/>
          <w:szCs w:val="26"/>
        </w:rPr>
        <w:t>εκάλυψας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α</w:t>
      </w:r>
      <w:r w:rsidRPr="00C16EEF">
        <w:rPr>
          <w:rFonts w:ascii="Times New Roman" w:hAnsi="Times New Roman" w:cs="Times New Roman"/>
          <w:color w:val="111111"/>
          <w:sz w:val="26"/>
          <w:szCs w:val="26"/>
        </w:rPr>
        <w:t>ὐ</w:t>
      </w:r>
      <w:r w:rsidRPr="00C16EEF">
        <w:rPr>
          <w:rFonts w:ascii="Cambria" w:hAnsi="Cambria" w:cs="Cambria"/>
          <w:color w:val="111111"/>
          <w:sz w:val="26"/>
          <w:szCs w:val="26"/>
        </w:rPr>
        <w:t>τ</w:t>
      </w:r>
      <w:r w:rsidRPr="00C16EEF">
        <w:rPr>
          <w:rFonts w:ascii="Times New Roman" w:hAnsi="Times New Roman" w:cs="Times New Roman"/>
          <w:color w:val="111111"/>
          <w:sz w:val="26"/>
          <w:szCs w:val="26"/>
        </w:rPr>
        <w:t>ὰ</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νη</w:t>
      </w:r>
      <w:r w:rsidRPr="00C16EEF">
        <w:rPr>
          <w:rFonts w:ascii="PT Serif" w:hAnsi="PT Serif" w:cs="PT Serif"/>
          <w:color w:val="111111"/>
          <w:sz w:val="26"/>
          <w:szCs w:val="26"/>
        </w:rPr>
        <w:t>π</w:t>
      </w:r>
      <w:r w:rsidRPr="00C16EEF">
        <w:rPr>
          <w:rFonts w:ascii="Cambria" w:hAnsi="Cambria" w:cs="Cambria"/>
          <w:color w:val="111111"/>
          <w:sz w:val="26"/>
          <w:szCs w:val="26"/>
        </w:rPr>
        <w:t>ίοις·</w:t>
      </w:r>
      <w:r w:rsidRPr="00C16EEF">
        <w:rPr>
          <w:rFonts w:ascii="PT Serif" w:hAnsi="PT Serif"/>
          <w:color w:val="111111"/>
          <w:sz w:val="26"/>
          <w:szCs w:val="26"/>
          <w:lang w:val="la-Latn"/>
        </w:rPr>
        <w:t> </w:t>
      </w:r>
      <w:r w:rsidRPr="00C16EEF">
        <w:rPr>
          <w:rFonts w:ascii="Cambria" w:hAnsi="Cambria" w:cs="Cambria"/>
          <w:color w:val="111111"/>
          <w:sz w:val="26"/>
          <w:szCs w:val="26"/>
        </w:rPr>
        <w:t>ναί</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ὁ</w:t>
      </w:r>
      <w:r w:rsidRPr="00C16EEF">
        <w:rPr>
          <w:rFonts w:ascii="PT Serif" w:hAnsi="PT Serif"/>
          <w:color w:val="111111"/>
          <w:sz w:val="26"/>
          <w:szCs w:val="26"/>
          <w:lang w:val="la-Latn"/>
        </w:rPr>
        <w:t xml:space="preserve"> </w:t>
      </w:r>
      <w:r w:rsidRPr="00C16EEF">
        <w:rPr>
          <w:rFonts w:ascii="PT Serif" w:hAnsi="PT Serif"/>
          <w:color w:val="111111"/>
          <w:sz w:val="26"/>
          <w:szCs w:val="26"/>
        </w:rPr>
        <w:t>π</w:t>
      </w:r>
      <w:r w:rsidRPr="00C16EEF">
        <w:rPr>
          <w:rFonts w:ascii="Cambria" w:hAnsi="Cambria" w:cs="Cambria"/>
          <w:color w:val="111111"/>
          <w:sz w:val="26"/>
          <w:szCs w:val="26"/>
        </w:rPr>
        <w:t>ατήρ</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ὅ</w:t>
      </w:r>
      <w:r w:rsidRPr="00C16EEF">
        <w:rPr>
          <w:rFonts w:ascii="Cambria" w:hAnsi="Cambria" w:cs="Cambria"/>
          <w:color w:val="111111"/>
          <w:sz w:val="26"/>
          <w:szCs w:val="26"/>
        </w:rPr>
        <w:t>τι</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ο</w:t>
      </w:r>
      <w:r w:rsidRPr="00C16EEF">
        <w:rPr>
          <w:rFonts w:ascii="Times New Roman" w:hAnsi="Times New Roman" w:cs="Times New Roman"/>
          <w:color w:val="111111"/>
          <w:sz w:val="26"/>
          <w:szCs w:val="26"/>
        </w:rPr>
        <w:t>ὕ</w:t>
      </w:r>
      <w:r w:rsidRPr="00C16EEF">
        <w:rPr>
          <w:rFonts w:ascii="Cambria" w:hAnsi="Cambria" w:cs="Cambria"/>
          <w:color w:val="111111"/>
          <w:sz w:val="26"/>
          <w:szCs w:val="26"/>
        </w:rPr>
        <w:t>τως</w:t>
      </w:r>
      <w:r w:rsidRPr="00C16EEF">
        <w:rPr>
          <w:rFonts w:ascii="PT Serif" w:hAnsi="PT Serif"/>
          <w:color w:val="111111"/>
          <w:sz w:val="26"/>
          <w:szCs w:val="26"/>
          <w:lang w:val="la-Latn"/>
        </w:rPr>
        <w:t xml:space="preserve"> </w:t>
      </w:r>
      <w:r w:rsidRPr="00C16EEF">
        <w:rPr>
          <w:rFonts w:ascii="Segoe UI Symbol" w:hAnsi="Segoe UI Symbol" w:cs="Segoe UI Symbol"/>
          <w:color w:val="111111"/>
          <w:sz w:val="26"/>
          <w:szCs w:val="26"/>
          <w:lang w:val="la-Latn"/>
        </w:rPr>
        <w:t>⸂</w:t>
      </w:r>
      <w:r w:rsidRPr="00C16EEF">
        <w:rPr>
          <w:rFonts w:ascii="Cambria" w:hAnsi="Cambria" w:cs="Cambria"/>
          <w:color w:val="111111"/>
          <w:sz w:val="26"/>
          <w:szCs w:val="26"/>
        </w:rPr>
        <w:t>ε</w:t>
      </w:r>
      <w:r w:rsidRPr="00C16EEF">
        <w:rPr>
          <w:rFonts w:ascii="Times New Roman" w:hAnsi="Times New Roman" w:cs="Times New Roman"/>
          <w:color w:val="111111"/>
          <w:sz w:val="26"/>
          <w:szCs w:val="26"/>
        </w:rPr>
        <w:t>ὐ</w:t>
      </w:r>
      <w:r w:rsidRPr="00C16EEF">
        <w:rPr>
          <w:rFonts w:ascii="Cambria" w:hAnsi="Cambria" w:cs="Cambria"/>
          <w:color w:val="111111"/>
          <w:sz w:val="26"/>
          <w:szCs w:val="26"/>
        </w:rPr>
        <w:t>δοκία</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γένετο</w:t>
      </w:r>
      <w:r w:rsidRPr="00C16EEF">
        <w:rPr>
          <w:rFonts w:ascii="Segoe UI Symbol" w:hAnsi="Segoe UI Symbol" w:cs="Segoe UI Symbol"/>
          <w:color w:val="111111"/>
          <w:sz w:val="26"/>
          <w:szCs w:val="26"/>
          <w:lang w:val="la-Latn"/>
        </w:rPr>
        <w:t>⸃</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ἔ</w:t>
      </w:r>
      <w:r w:rsidRPr="00C16EEF">
        <w:rPr>
          <w:rFonts w:ascii="PT Serif" w:hAnsi="PT Serif"/>
          <w:color w:val="111111"/>
          <w:sz w:val="26"/>
          <w:szCs w:val="26"/>
        </w:rPr>
        <w:t>μπ</w:t>
      </w:r>
      <w:r w:rsidRPr="00C16EEF">
        <w:rPr>
          <w:rFonts w:ascii="Cambria" w:hAnsi="Cambria" w:cs="Cambria"/>
          <w:color w:val="111111"/>
          <w:sz w:val="26"/>
          <w:szCs w:val="26"/>
        </w:rPr>
        <w:t>ροσθέν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σου</w:t>
      </w:r>
      <w:r w:rsidRPr="00C16EEF">
        <w:rPr>
          <w:rFonts w:ascii="PT Serif" w:hAnsi="PT Serif"/>
          <w:color w:val="111111"/>
          <w:sz w:val="26"/>
          <w:szCs w:val="26"/>
          <w:lang w:val="la-Latn"/>
        </w:rPr>
        <w:t>. </w:t>
      </w:r>
      <w:bookmarkEnd w:id="62"/>
      <w:r w:rsidRPr="00C16EEF">
        <w:rPr>
          <w:rFonts w:ascii="Cambria" w:hAnsi="Cambria" w:cs="Cambria"/>
          <w:color w:val="111111"/>
          <w:sz w:val="26"/>
          <w:szCs w:val="26"/>
        </w:rPr>
        <w:t>Πάντα</w:t>
      </w:r>
      <w:r w:rsidRPr="00C16EEF">
        <w:rPr>
          <w:rFonts w:ascii="PT Serif" w:hAnsi="PT Serif"/>
          <w:color w:val="111111"/>
          <w:sz w:val="26"/>
          <w:szCs w:val="26"/>
          <w:lang w:val="la-Latn"/>
        </w:rPr>
        <w:t xml:space="preserve"> </w:t>
      </w:r>
      <w:r w:rsidRPr="00C16EEF">
        <w:rPr>
          <w:rFonts w:ascii="PT Serif" w:hAnsi="PT Serif" w:cs="PT Serif"/>
          <w:color w:val="111111"/>
          <w:sz w:val="26"/>
          <w:szCs w:val="26"/>
        </w:rPr>
        <w:t>μ</w:t>
      </w:r>
      <w:r w:rsidRPr="00C16EEF">
        <w:rPr>
          <w:rFonts w:ascii="Cambria" w:hAnsi="Cambria" w:cs="Cambria"/>
          <w:color w:val="111111"/>
          <w:sz w:val="26"/>
          <w:szCs w:val="26"/>
        </w:rPr>
        <w:t>οι</w:t>
      </w:r>
      <w:r w:rsidRPr="00C16EEF">
        <w:rPr>
          <w:rFonts w:ascii="PT Serif" w:hAnsi="PT Serif"/>
          <w:color w:val="111111"/>
          <w:sz w:val="26"/>
          <w:szCs w:val="26"/>
          <w:lang w:val="la-Latn"/>
        </w:rPr>
        <w:t xml:space="preserve"> </w:t>
      </w:r>
      <w:r w:rsidRPr="00C16EEF">
        <w:rPr>
          <w:rFonts w:ascii="PT Serif" w:hAnsi="PT Serif" w:cs="PT Serif"/>
          <w:color w:val="111111"/>
          <w:sz w:val="26"/>
          <w:szCs w:val="26"/>
        </w:rPr>
        <w:t>π</w:t>
      </w:r>
      <w:r w:rsidRPr="00C16EEF">
        <w:rPr>
          <w:rFonts w:ascii="Cambria" w:hAnsi="Cambria" w:cs="Cambria"/>
          <w:color w:val="111111"/>
          <w:sz w:val="26"/>
          <w:szCs w:val="26"/>
        </w:rPr>
        <w:t>αρεδόθη</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ὑ</w:t>
      </w:r>
      <w:r w:rsidRPr="00C16EEF">
        <w:rPr>
          <w:rFonts w:ascii="PT Serif" w:hAnsi="PT Serif"/>
          <w:color w:val="111111"/>
          <w:sz w:val="26"/>
          <w:szCs w:val="26"/>
        </w:rPr>
        <w:t>π</w:t>
      </w:r>
      <w:r w:rsidRPr="00C16EEF">
        <w:rPr>
          <w:rFonts w:ascii="Times New Roman" w:hAnsi="Times New Roman" w:cs="Times New Roman"/>
          <w:color w:val="111111"/>
          <w:sz w:val="26"/>
          <w:szCs w:val="26"/>
        </w:rPr>
        <w:t>ὸ</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το</w:t>
      </w:r>
      <w:r w:rsidRPr="00C16EEF">
        <w:rPr>
          <w:rFonts w:ascii="Times New Roman" w:hAnsi="Times New Roman" w:cs="Times New Roman"/>
          <w:color w:val="111111"/>
          <w:sz w:val="26"/>
          <w:szCs w:val="26"/>
        </w:rPr>
        <w:t>ῦ</w:t>
      </w:r>
      <w:r w:rsidRPr="00C16EEF">
        <w:rPr>
          <w:rFonts w:ascii="PT Serif" w:hAnsi="PT Serif"/>
          <w:color w:val="111111"/>
          <w:sz w:val="26"/>
          <w:szCs w:val="26"/>
          <w:lang w:val="la-Latn"/>
        </w:rPr>
        <w:t xml:space="preserve"> </w:t>
      </w:r>
      <w:r w:rsidRPr="00C16EEF">
        <w:rPr>
          <w:rFonts w:ascii="PT Serif" w:hAnsi="PT Serif"/>
          <w:color w:val="111111"/>
          <w:sz w:val="26"/>
          <w:szCs w:val="26"/>
        </w:rPr>
        <w:t>π</w:t>
      </w:r>
      <w:r w:rsidRPr="00C16EEF">
        <w:rPr>
          <w:rFonts w:ascii="Cambria" w:hAnsi="Cambria" w:cs="Cambria"/>
          <w:color w:val="111111"/>
          <w:sz w:val="26"/>
          <w:szCs w:val="26"/>
        </w:rPr>
        <w:t>ατρός</w:t>
      </w:r>
      <w:r w:rsidRPr="00C16EEF">
        <w:rPr>
          <w:rFonts w:ascii="PT Serif" w:hAnsi="PT Serif"/>
          <w:color w:val="111111"/>
          <w:sz w:val="26"/>
          <w:szCs w:val="26"/>
          <w:lang w:val="la-Latn"/>
        </w:rPr>
        <w:t xml:space="preserve"> </w:t>
      </w:r>
      <w:r w:rsidRPr="00C16EEF">
        <w:rPr>
          <w:rFonts w:ascii="PT Serif" w:hAnsi="PT Serif" w:cs="PT Serif"/>
          <w:color w:val="111111"/>
          <w:sz w:val="26"/>
          <w:szCs w:val="26"/>
        </w:rPr>
        <w:t>μ</w:t>
      </w:r>
      <w:r w:rsidRPr="00C16EEF">
        <w:rPr>
          <w:rFonts w:ascii="Cambria" w:hAnsi="Cambria" w:cs="Cambria"/>
          <w:color w:val="111111"/>
          <w:sz w:val="26"/>
          <w:szCs w:val="26"/>
        </w:rPr>
        <w:t>ου</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ο</w:t>
      </w:r>
      <w:r w:rsidRPr="00C16EEF">
        <w:rPr>
          <w:rFonts w:ascii="Times New Roman" w:hAnsi="Times New Roman" w:cs="Times New Roman"/>
          <w:color w:val="111111"/>
          <w:sz w:val="26"/>
          <w:szCs w:val="26"/>
        </w:rPr>
        <w:t>ὐ</w:t>
      </w:r>
      <w:r w:rsidRPr="00C16EEF">
        <w:rPr>
          <w:rFonts w:ascii="Cambria" w:hAnsi="Cambria" w:cs="Cambria"/>
          <w:color w:val="111111"/>
          <w:sz w:val="26"/>
          <w:szCs w:val="26"/>
        </w:rPr>
        <w:t>δε</w:t>
      </w:r>
      <w:r w:rsidRPr="00C16EEF">
        <w:rPr>
          <w:rFonts w:ascii="Times New Roman" w:hAnsi="Times New Roman" w:cs="Times New Roman"/>
          <w:color w:val="111111"/>
          <w:sz w:val="26"/>
          <w:szCs w:val="26"/>
        </w:rPr>
        <w:t>ὶ</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PT Serif" w:hAnsi="PT Serif"/>
          <w:color w:val="111111"/>
          <w:sz w:val="26"/>
          <w:szCs w:val="26"/>
        </w:rPr>
        <w:t>π</w:t>
      </w:r>
      <w:r w:rsidRPr="00C16EEF">
        <w:rPr>
          <w:rFonts w:ascii="Cambria" w:hAnsi="Cambria" w:cs="Cambria"/>
          <w:color w:val="111111"/>
          <w:sz w:val="26"/>
          <w:szCs w:val="26"/>
        </w:rPr>
        <w:t>ιγινώσκει</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w:t>
      </w:r>
      <w:r w:rsidRPr="00C16EEF">
        <w:rPr>
          <w:rFonts w:ascii="Times New Roman" w:hAnsi="Times New Roman" w:cs="Times New Roman"/>
          <w:color w:val="111111"/>
          <w:sz w:val="26"/>
          <w:szCs w:val="26"/>
        </w:rPr>
        <w:t>ὸ</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υ</w:t>
      </w:r>
      <w:r w:rsidRPr="00C16EEF">
        <w:rPr>
          <w:rFonts w:ascii="Times New Roman" w:hAnsi="Times New Roman" w:cs="Times New Roman"/>
          <w:color w:val="111111"/>
          <w:sz w:val="26"/>
          <w:szCs w:val="26"/>
        </w:rPr>
        <w:t>ἱὸ</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ε</w:t>
      </w:r>
      <w:r w:rsidRPr="00C16EEF">
        <w:rPr>
          <w:rFonts w:ascii="Times New Roman" w:hAnsi="Times New Roman" w:cs="Times New Roman"/>
          <w:color w:val="111111"/>
          <w:sz w:val="26"/>
          <w:szCs w:val="26"/>
        </w:rPr>
        <w:t>ἰ</w:t>
      </w:r>
      <w:r w:rsidRPr="00C16EEF">
        <w:rPr>
          <w:rFonts w:ascii="PT Serif" w:hAnsi="PT Serif"/>
          <w:color w:val="111111"/>
          <w:sz w:val="26"/>
          <w:szCs w:val="26"/>
          <w:lang w:val="la-Latn"/>
        </w:rPr>
        <w:t xml:space="preserve"> </w:t>
      </w:r>
      <w:r w:rsidRPr="00C16EEF">
        <w:rPr>
          <w:rFonts w:ascii="PT Serif" w:hAnsi="PT Serif"/>
          <w:color w:val="111111"/>
          <w:sz w:val="26"/>
          <w:szCs w:val="26"/>
        </w:rPr>
        <w:t>μ</w:t>
      </w:r>
      <w:r w:rsidRPr="00C16EEF">
        <w:rPr>
          <w:rFonts w:ascii="Times New Roman" w:hAnsi="Times New Roman" w:cs="Times New Roman"/>
          <w:color w:val="111111"/>
          <w:sz w:val="26"/>
          <w:szCs w:val="26"/>
        </w:rPr>
        <w:t>ὴ</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ὁ</w:t>
      </w:r>
      <w:r w:rsidRPr="00C16EEF">
        <w:rPr>
          <w:rFonts w:ascii="PT Serif" w:hAnsi="PT Serif"/>
          <w:color w:val="111111"/>
          <w:sz w:val="26"/>
          <w:szCs w:val="26"/>
          <w:lang w:val="la-Latn"/>
        </w:rPr>
        <w:t xml:space="preserve"> </w:t>
      </w:r>
      <w:r w:rsidRPr="00C16EEF">
        <w:rPr>
          <w:rFonts w:ascii="PT Serif" w:hAnsi="PT Serif"/>
          <w:color w:val="111111"/>
          <w:sz w:val="26"/>
          <w:szCs w:val="26"/>
        </w:rPr>
        <w:t>π</w:t>
      </w:r>
      <w:r w:rsidRPr="00C16EEF">
        <w:rPr>
          <w:rFonts w:ascii="Cambria" w:hAnsi="Cambria" w:cs="Cambria"/>
          <w:color w:val="111111"/>
          <w:sz w:val="26"/>
          <w:szCs w:val="26"/>
        </w:rPr>
        <w:t>ατήρ</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ο</w:t>
      </w:r>
      <w:r w:rsidRPr="00C16EEF">
        <w:rPr>
          <w:rFonts w:ascii="Times New Roman" w:hAnsi="Times New Roman" w:cs="Times New Roman"/>
          <w:color w:val="111111"/>
          <w:sz w:val="26"/>
          <w:szCs w:val="26"/>
        </w:rPr>
        <w:t>ὐ</w:t>
      </w:r>
      <w:r w:rsidRPr="00C16EEF">
        <w:rPr>
          <w:rFonts w:ascii="Cambria" w:hAnsi="Cambria" w:cs="Cambria"/>
          <w:color w:val="111111"/>
          <w:sz w:val="26"/>
          <w:szCs w:val="26"/>
        </w:rPr>
        <w:t>δ</w:t>
      </w:r>
      <w:r w:rsidRPr="00C16EEF">
        <w:rPr>
          <w:rFonts w:ascii="Times New Roman" w:hAnsi="Times New Roman" w:cs="Times New Roman"/>
          <w:color w:val="111111"/>
          <w:sz w:val="26"/>
          <w:szCs w:val="26"/>
        </w:rPr>
        <w:t>ὲ</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w:t>
      </w:r>
      <w:r w:rsidRPr="00C16EEF">
        <w:rPr>
          <w:rFonts w:ascii="Times New Roman" w:hAnsi="Times New Roman" w:cs="Times New Roman"/>
          <w:color w:val="111111"/>
          <w:sz w:val="26"/>
          <w:szCs w:val="26"/>
        </w:rPr>
        <w:t>ὸ</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PT Serif" w:hAnsi="PT Serif" w:cs="PT Serif"/>
          <w:color w:val="111111"/>
          <w:sz w:val="26"/>
          <w:szCs w:val="26"/>
        </w:rPr>
        <w:t>π</w:t>
      </w:r>
      <w:r w:rsidRPr="00C16EEF">
        <w:rPr>
          <w:rFonts w:ascii="Cambria" w:hAnsi="Cambria" w:cs="Cambria"/>
          <w:color w:val="111111"/>
          <w:sz w:val="26"/>
          <w:szCs w:val="26"/>
        </w:rPr>
        <w:t>ατέρα</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τις</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PT Serif" w:hAnsi="PT Serif"/>
          <w:color w:val="111111"/>
          <w:sz w:val="26"/>
          <w:szCs w:val="26"/>
        </w:rPr>
        <w:t>π</w:t>
      </w:r>
      <w:r w:rsidRPr="00C16EEF">
        <w:rPr>
          <w:rFonts w:ascii="Cambria" w:hAnsi="Cambria" w:cs="Cambria"/>
          <w:color w:val="111111"/>
          <w:sz w:val="26"/>
          <w:szCs w:val="26"/>
        </w:rPr>
        <w:t>ιγινώσκει</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ε</w:t>
      </w:r>
      <w:r w:rsidRPr="00C16EEF">
        <w:rPr>
          <w:rFonts w:ascii="Times New Roman" w:hAnsi="Times New Roman" w:cs="Times New Roman"/>
          <w:color w:val="111111"/>
          <w:sz w:val="26"/>
          <w:szCs w:val="26"/>
        </w:rPr>
        <w:t>ἰ</w:t>
      </w:r>
      <w:r w:rsidRPr="00C16EEF">
        <w:rPr>
          <w:rFonts w:ascii="PT Serif" w:hAnsi="PT Serif"/>
          <w:color w:val="111111"/>
          <w:sz w:val="26"/>
          <w:szCs w:val="26"/>
          <w:lang w:val="la-Latn"/>
        </w:rPr>
        <w:t xml:space="preserve"> </w:t>
      </w:r>
      <w:r w:rsidRPr="00C16EEF">
        <w:rPr>
          <w:rFonts w:ascii="PT Serif" w:hAnsi="PT Serif"/>
          <w:color w:val="111111"/>
          <w:sz w:val="26"/>
          <w:szCs w:val="26"/>
        </w:rPr>
        <w:t>μ</w:t>
      </w:r>
      <w:r w:rsidRPr="00C16EEF">
        <w:rPr>
          <w:rFonts w:ascii="Times New Roman" w:hAnsi="Times New Roman" w:cs="Times New Roman"/>
          <w:color w:val="111111"/>
          <w:sz w:val="26"/>
          <w:szCs w:val="26"/>
        </w:rPr>
        <w:t>ὴ</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ὁ</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υ</w:t>
      </w:r>
      <w:r w:rsidRPr="00C16EEF">
        <w:rPr>
          <w:rFonts w:ascii="Times New Roman" w:hAnsi="Times New Roman" w:cs="Times New Roman"/>
          <w:color w:val="111111"/>
          <w:sz w:val="26"/>
          <w:szCs w:val="26"/>
        </w:rPr>
        <w:t>ἱὸ</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ᾧ</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ἐὰ</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βούληται</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ὁ</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υ</w:t>
      </w:r>
      <w:r w:rsidRPr="00C16EEF">
        <w:rPr>
          <w:rFonts w:ascii="Times New Roman" w:hAnsi="Times New Roman" w:cs="Times New Roman"/>
          <w:color w:val="111111"/>
          <w:sz w:val="26"/>
          <w:szCs w:val="26"/>
        </w:rPr>
        <w:t>ἱὸ</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ἀ</w:t>
      </w:r>
      <w:r w:rsidRPr="00C16EEF">
        <w:rPr>
          <w:rFonts w:ascii="PT Serif" w:hAnsi="PT Serif"/>
          <w:color w:val="111111"/>
          <w:sz w:val="26"/>
          <w:szCs w:val="26"/>
        </w:rPr>
        <w:t>π</w:t>
      </w:r>
      <w:r w:rsidRPr="00C16EEF">
        <w:rPr>
          <w:rFonts w:ascii="Cambria" w:hAnsi="Cambria" w:cs="Cambria"/>
          <w:color w:val="111111"/>
          <w:sz w:val="26"/>
          <w:szCs w:val="26"/>
        </w:rPr>
        <w:t>οκαλύψαι</w:t>
      </w:r>
      <w:r w:rsidRPr="00C16EEF">
        <w:rPr>
          <w:rFonts w:ascii="PT Serif" w:hAnsi="PT Serif"/>
          <w:color w:val="111111"/>
          <w:sz w:val="26"/>
          <w:szCs w:val="26"/>
          <w:lang w:val="la-Latn"/>
        </w:rPr>
        <w:t>.</w:t>
      </w:r>
      <w:bookmarkStart w:id="63" w:name="_Hlk210383784"/>
      <w:r w:rsidRPr="00C16EEF">
        <w:rPr>
          <w:rFonts w:ascii="PT Serif" w:hAnsi="PT Serif"/>
          <w:color w:val="111111"/>
          <w:sz w:val="26"/>
          <w:szCs w:val="26"/>
          <w:lang w:val="la-Latn"/>
        </w:rPr>
        <w:t> </w:t>
      </w:r>
      <w:r w:rsidRPr="00C16EEF">
        <w:rPr>
          <w:rFonts w:ascii="PT Serif" w:hAnsi="PT Serif"/>
          <w:color w:val="111111"/>
          <w:sz w:val="26"/>
          <w:szCs w:val="26"/>
          <w:lang w:val="el-GR"/>
        </w:rPr>
        <w:t>Δ</w:t>
      </w:r>
      <w:r w:rsidRPr="00C16EEF">
        <w:rPr>
          <w:rFonts w:ascii="Cambria" w:hAnsi="Cambria" w:cs="Cambria"/>
          <w:color w:val="111111"/>
          <w:sz w:val="26"/>
          <w:szCs w:val="26"/>
          <w:lang w:val="el-GR"/>
        </w:rPr>
        <w:t>ε</w:t>
      </w:r>
      <w:r w:rsidRPr="00C16EEF">
        <w:rPr>
          <w:rFonts w:ascii="Times New Roman" w:hAnsi="Times New Roman" w:cs="Times New Roman"/>
          <w:color w:val="111111"/>
          <w:sz w:val="26"/>
          <w:szCs w:val="26"/>
          <w:lang w:val="el-GR"/>
        </w:rPr>
        <w:t>ῦ</w:t>
      </w:r>
      <w:r w:rsidRPr="00C16EEF">
        <w:rPr>
          <w:rFonts w:ascii="Cambria" w:hAnsi="Cambria" w:cs="Cambria"/>
          <w:color w:val="111111"/>
          <w:sz w:val="26"/>
          <w:szCs w:val="26"/>
          <w:lang w:val="el-GR"/>
        </w:rPr>
        <w:t>τε</w:t>
      </w:r>
      <w:r w:rsidRPr="00C16EEF">
        <w:rPr>
          <w:rFonts w:ascii="PT Serif" w:hAnsi="PT Serif"/>
          <w:color w:val="111111"/>
          <w:sz w:val="26"/>
          <w:szCs w:val="26"/>
          <w:lang w:val="la-Latn"/>
        </w:rPr>
        <w:t xml:space="preserve"> </w:t>
      </w:r>
      <w:r w:rsidRPr="00C16EEF">
        <w:rPr>
          <w:rFonts w:ascii="PT Serif" w:hAnsi="PT Serif" w:cs="PT Serif"/>
          <w:color w:val="111111"/>
          <w:sz w:val="26"/>
          <w:szCs w:val="26"/>
          <w:lang w:val="el-GR"/>
        </w:rPr>
        <w:t>π</w:t>
      </w:r>
      <w:r w:rsidRPr="00C16EEF">
        <w:rPr>
          <w:rFonts w:ascii="Cambria" w:hAnsi="Cambria" w:cs="Cambria"/>
          <w:color w:val="111111"/>
          <w:sz w:val="26"/>
          <w:szCs w:val="26"/>
          <w:lang w:val="el-GR"/>
        </w:rPr>
        <w:t>ρός</w:t>
      </w:r>
      <w:r w:rsidRPr="00C16EEF">
        <w:rPr>
          <w:rFonts w:ascii="PT Serif" w:hAnsi="PT Serif"/>
          <w:color w:val="111111"/>
          <w:sz w:val="26"/>
          <w:szCs w:val="26"/>
          <w:lang w:val="la-Latn"/>
        </w:rPr>
        <w:t xml:space="preserve"> </w:t>
      </w:r>
      <w:r w:rsidRPr="00C16EEF">
        <w:rPr>
          <w:rFonts w:ascii="PT Serif" w:hAnsi="PT Serif" w:cs="PT Serif"/>
          <w:color w:val="111111"/>
          <w:sz w:val="26"/>
          <w:szCs w:val="26"/>
          <w:lang w:val="el-GR"/>
        </w:rPr>
        <w:t>μ</w:t>
      </w:r>
      <w:r w:rsidRPr="00C16EEF">
        <w:rPr>
          <w:rFonts w:ascii="Cambria" w:hAnsi="Cambria" w:cs="Cambria"/>
          <w:color w:val="111111"/>
          <w:sz w:val="26"/>
          <w:szCs w:val="26"/>
          <w:lang w:val="el-GR"/>
        </w:rPr>
        <w:t>ε</w:t>
      </w:r>
      <w:r w:rsidRPr="00C16EEF">
        <w:rPr>
          <w:rFonts w:ascii="PT Serif" w:hAnsi="PT Serif"/>
          <w:color w:val="111111"/>
          <w:sz w:val="26"/>
          <w:szCs w:val="26"/>
          <w:lang w:val="la-Latn"/>
        </w:rPr>
        <w:t xml:space="preserve"> </w:t>
      </w:r>
      <w:r w:rsidRPr="00C16EEF">
        <w:rPr>
          <w:rFonts w:ascii="PT Serif" w:hAnsi="PT Serif" w:cs="PT Serif"/>
          <w:color w:val="111111"/>
          <w:sz w:val="26"/>
          <w:szCs w:val="26"/>
          <w:lang w:val="el-GR"/>
        </w:rPr>
        <w:t>π</w:t>
      </w:r>
      <w:r w:rsidRPr="00C16EEF">
        <w:rPr>
          <w:rFonts w:ascii="Cambria" w:hAnsi="Cambria" w:cs="Cambria"/>
          <w:color w:val="111111"/>
          <w:sz w:val="26"/>
          <w:szCs w:val="26"/>
          <w:lang w:val="el-GR"/>
        </w:rPr>
        <w:t>άντες</w:t>
      </w:r>
      <w:r w:rsidRPr="00C16EEF">
        <w:rPr>
          <w:rFonts w:ascii="PT Serif" w:hAnsi="PT Serif"/>
          <w:color w:val="111111"/>
          <w:sz w:val="26"/>
          <w:szCs w:val="26"/>
          <w:lang w:val="la-Latn"/>
        </w:rPr>
        <w:t xml:space="preserve"> </w:t>
      </w:r>
      <w:r w:rsidRPr="00C16EEF">
        <w:rPr>
          <w:rFonts w:ascii="Cambria" w:hAnsi="Cambria" w:cs="Cambria"/>
          <w:color w:val="111111"/>
          <w:sz w:val="26"/>
          <w:szCs w:val="26"/>
          <w:lang w:val="el-GR"/>
        </w:rPr>
        <w:t>ο</w:t>
      </w:r>
      <w:r w:rsidRPr="00C16EEF">
        <w:rPr>
          <w:rFonts w:ascii="Times New Roman" w:hAnsi="Times New Roman" w:cs="Times New Roman"/>
          <w:color w:val="111111"/>
          <w:sz w:val="26"/>
          <w:szCs w:val="26"/>
          <w:lang w:val="el-GR"/>
        </w:rPr>
        <w:t>ἱ</w:t>
      </w:r>
      <w:r w:rsidRPr="00C16EEF">
        <w:rPr>
          <w:rFonts w:ascii="PT Serif" w:hAnsi="PT Serif"/>
          <w:color w:val="111111"/>
          <w:sz w:val="26"/>
          <w:szCs w:val="26"/>
          <w:lang w:val="la-Latn"/>
        </w:rPr>
        <w:t xml:space="preserve"> </w:t>
      </w:r>
      <w:r w:rsidRPr="00C16EEF">
        <w:rPr>
          <w:rFonts w:ascii="Cambria" w:hAnsi="Cambria" w:cs="Cambria"/>
          <w:color w:val="111111"/>
          <w:sz w:val="26"/>
          <w:szCs w:val="26"/>
          <w:lang w:val="el-GR"/>
        </w:rPr>
        <w:t>κο</w:t>
      </w:r>
      <w:r w:rsidRPr="00C16EEF">
        <w:rPr>
          <w:rFonts w:ascii="PT Serif" w:hAnsi="PT Serif" w:cs="PT Serif"/>
          <w:color w:val="111111"/>
          <w:sz w:val="26"/>
          <w:szCs w:val="26"/>
          <w:lang w:val="el-GR"/>
        </w:rPr>
        <w:t>π</w:t>
      </w:r>
      <w:r w:rsidRPr="00C16EEF">
        <w:rPr>
          <w:rFonts w:ascii="Cambria" w:hAnsi="Cambria" w:cs="Cambria"/>
          <w:color w:val="111111"/>
          <w:sz w:val="26"/>
          <w:szCs w:val="26"/>
          <w:lang w:val="el-GR"/>
        </w:rPr>
        <w:t>ι</w:t>
      </w:r>
      <w:r w:rsidRPr="00C16EEF">
        <w:rPr>
          <w:rFonts w:ascii="Times New Roman" w:hAnsi="Times New Roman" w:cs="Times New Roman"/>
          <w:color w:val="111111"/>
          <w:sz w:val="26"/>
          <w:szCs w:val="26"/>
          <w:lang w:val="el-GR"/>
        </w:rPr>
        <w:t>ῶ</w:t>
      </w:r>
      <w:r w:rsidRPr="00C16EEF">
        <w:rPr>
          <w:rFonts w:ascii="Cambria" w:hAnsi="Cambria" w:cs="Cambria"/>
          <w:color w:val="111111"/>
          <w:sz w:val="26"/>
          <w:szCs w:val="26"/>
          <w:lang w:val="el-GR"/>
        </w:rPr>
        <w:t>ντες</w:t>
      </w:r>
      <w:r w:rsidRPr="00C16EEF">
        <w:rPr>
          <w:rFonts w:ascii="PT Serif" w:hAnsi="PT Serif"/>
          <w:color w:val="111111"/>
          <w:sz w:val="26"/>
          <w:szCs w:val="26"/>
          <w:lang w:val="la-Latn"/>
        </w:rPr>
        <w:t xml:space="preserve"> </w:t>
      </w:r>
      <w:r w:rsidRPr="00C16EEF">
        <w:rPr>
          <w:rFonts w:ascii="Cambria" w:hAnsi="Cambria" w:cs="Cambria"/>
          <w:color w:val="111111"/>
          <w:sz w:val="26"/>
          <w:szCs w:val="26"/>
          <w:lang w:val="el-GR"/>
        </w:rPr>
        <w:t>κα</w:t>
      </w:r>
      <w:r w:rsidRPr="00C16EEF">
        <w:rPr>
          <w:rFonts w:ascii="Times New Roman" w:hAnsi="Times New Roman" w:cs="Times New Roman"/>
          <w:color w:val="111111"/>
          <w:sz w:val="26"/>
          <w:szCs w:val="26"/>
          <w:lang w:val="el-GR"/>
        </w:rPr>
        <w:t>ὶ</w:t>
      </w:r>
      <w:r w:rsidRPr="00C16EEF">
        <w:rPr>
          <w:rFonts w:ascii="PT Serif" w:hAnsi="PT Serif"/>
          <w:color w:val="111111"/>
          <w:sz w:val="26"/>
          <w:szCs w:val="26"/>
          <w:lang w:val="la-Latn"/>
        </w:rPr>
        <w:t xml:space="preserve"> </w:t>
      </w:r>
      <w:r w:rsidRPr="00C16EEF">
        <w:rPr>
          <w:rFonts w:ascii="PT Serif" w:hAnsi="PT Serif"/>
          <w:color w:val="111111"/>
          <w:sz w:val="26"/>
          <w:szCs w:val="26"/>
          <w:lang w:val="el-GR"/>
        </w:rPr>
        <w:t>π</w:t>
      </w:r>
      <w:r w:rsidRPr="00C16EEF">
        <w:rPr>
          <w:rFonts w:ascii="Cambria" w:hAnsi="Cambria" w:cs="Cambria"/>
          <w:color w:val="111111"/>
          <w:sz w:val="26"/>
          <w:szCs w:val="26"/>
          <w:lang w:val="el-GR"/>
        </w:rPr>
        <w:t>εφορτισ</w:t>
      </w:r>
      <w:r w:rsidRPr="00C16EEF">
        <w:rPr>
          <w:rFonts w:ascii="PT Serif" w:hAnsi="PT Serif" w:cs="PT Serif"/>
          <w:color w:val="111111"/>
          <w:sz w:val="26"/>
          <w:szCs w:val="26"/>
          <w:lang w:val="el-GR"/>
        </w:rPr>
        <w:t>μ</w:t>
      </w:r>
      <w:r w:rsidRPr="00C16EEF">
        <w:rPr>
          <w:rFonts w:ascii="Cambria" w:hAnsi="Cambria" w:cs="Cambria"/>
          <w:color w:val="111111"/>
          <w:sz w:val="26"/>
          <w:szCs w:val="26"/>
          <w:lang w:val="el-GR"/>
        </w:rPr>
        <w:t>ένοι</w:t>
      </w:r>
      <w:r w:rsidRPr="00C16EEF">
        <w:rPr>
          <w:rFonts w:ascii="PT Serif" w:hAnsi="PT Serif"/>
          <w:color w:val="111111"/>
          <w:sz w:val="26"/>
          <w:szCs w:val="26"/>
          <w:lang w:val="la-Latn"/>
        </w:rPr>
        <w:t xml:space="preserve">, </w:t>
      </w:r>
      <w:r w:rsidRPr="00C16EEF">
        <w:rPr>
          <w:rFonts w:ascii="Cambria" w:hAnsi="Cambria" w:cs="Cambria"/>
          <w:color w:val="111111"/>
          <w:sz w:val="26"/>
          <w:szCs w:val="26"/>
          <w:lang w:val="el-GR"/>
        </w:rPr>
        <w:t>κ</w:t>
      </w:r>
      <w:r w:rsidRPr="00C16EEF">
        <w:rPr>
          <w:rFonts w:ascii="Times New Roman" w:hAnsi="Times New Roman" w:cs="Times New Roman"/>
          <w:color w:val="111111"/>
          <w:sz w:val="26"/>
          <w:szCs w:val="26"/>
          <w:lang w:val="el-GR"/>
        </w:rPr>
        <w:t>ἀ</w:t>
      </w:r>
      <w:r w:rsidRPr="00C16EEF">
        <w:rPr>
          <w:rFonts w:ascii="Cambria" w:hAnsi="Cambria" w:cs="Cambria"/>
          <w:color w:val="111111"/>
          <w:sz w:val="26"/>
          <w:szCs w:val="26"/>
          <w:lang w:val="el-GR"/>
        </w:rPr>
        <w:t>γ</w:t>
      </w:r>
      <w:r w:rsidRPr="00C16EEF">
        <w:rPr>
          <w:rFonts w:ascii="Times New Roman" w:hAnsi="Times New Roman" w:cs="Times New Roman"/>
          <w:color w:val="111111"/>
          <w:sz w:val="26"/>
          <w:szCs w:val="26"/>
          <w:lang w:val="el-GR"/>
        </w:rPr>
        <w:t>ὼ</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lang w:val="el-GR"/>
        </w:rPr>
        <w:t>ἀ</w:t>
      </w:r>
      <w:r w:rsidRPr="00C16EEF">
        <w:rPr>
          <w:rFonts w:ascii="Cambria" w:hAnsi="Cambria" w:cs="Cambria"/>
          <w:color w:val="111111"/>
          <w:sz w:val="26"/>
          <w:szCs w:val="26"/>
          <w:lang w:val="el-GR"/>
        </w:rPr>
        <w:t>να</w:t>
      </w:r>
      <w:r w:rsidRPr="00C16EEF">
        <w:rPr>
          <w:rFonts w:ascii="PT Serif" w:hAnsi="PT Serif" w:cs="PT Serif"/>
          <w:color w:val="111111"/>
          <w:sz w:val="26"/>
          <w:szCs w:val="26"/>
          <w:lang w:val="el-GR"/>
        </w:rPr>
        <w:t>π</w:t>
      </w:r>
      <w:r w:rsidRPr="00C16EEF">
        <w:rPr>
          <w:rFonts w:ascii="Cambria" w:hAnsi="Cambria" w:cs="Cambria"/>
          <w:color w:val="111111"/>
          <w:sz w:val="26"/>
          <w:szCs w:val="26"/>
          <w:lang w:val="el-GR"/>
        </w:rPr>
        <w:t>αύσω</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lang w:val="el-GR"/>
        </w:rPr>
        <w:t>ὑ</w:t>
      </w:r>
      <w:r w:rsidRPr="00C16EEF">
        <w:rPr>
          <w:rFonts w:ascii="PT Serif" w:hAnsi="PT Serif"/>
          <w:color w:val="111111"/>
          <w:sz w:val="26"/>
          <w:szCs w:val="26"/>
          <w:lang w:val="el-GR"/>
        </w:rPr>
        <w:t>μ</w:t>
      </w:r>
      <w:r w:rsidRPr="00C16EEF">
        <w:rPr>
          <w:rFonts w:ascii="Times New Roman" w:hAnsi="Times New Roman" w:cs="Times New Roman"/>
          <w:color w:val="111111"/>
          <w:sz w:val="26"/>
          <w:szCs w:val="26"/>
          <w:lang w:val="el-GR"/>
        </w:rPr>
        <w:t>ᾶ</w:t>
      </w:r>
      <w:r w:rsidRPr="00C16EEF">
        <w:rPr>
          <w:rFonts w:ascii="Cambria" w:hAnsi="Cambria" w:cs="Cambria"/>
          <w:color w:val="111111"/>
          <w:sz w:val="26"/>
          <w:szCs w:val="26"/>
          <w:lang w:val="el-GR"/>
        </w:rPr>
        <w:t>ς</w:t>
      </w:r>
      <w:r w:rsidRPr="00C16EEF">
        <w:rPr>
          <w:rFonts w:ascii="PT Serif" w:hAnsi="PT Serif"/>
          <w:color w:val="111111"/>
          <w:sz w:val="26"/>
          <w:szCs w:val="26"/>
          <w:lang w:val="la-Latn"/>
        </w:rPr>
        <w:t>. </w:t>
      </w:r>
      <w:r w:rsidRPr="00C16EEF">
        <w:rPr>
          <w:rFonts w:ascii="Times New Roman" w:hAnsi="Times New Roman" w:cs="Times New Roman"/>
          <w:color w:val="111111"/>
          <w:sz w:val="26"/>
          <w:szCs w:val="26"/>
        </w:rPr>
        <w:t>ἄ</w:t>
      </w:r>
      <w:r w:rsidRPr="00C16EEF">
        <w:rPr>
          <w:rFonts w:ascii="Cambria" w:hAnsi="Cambria" w:cs="Cambria"/>
          <w:color w:val="111111"/>
          <w:sz w:val="26"/>
          <w:szCs w:val="26"/>
        </w:rPr>
        <w:t>ρατε</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w:t>
      </w:r>
      <w:r w:rsidRPr="00C16EEF">
        <w:rPr>
          <w:rFonts w:ascii="Times New Roman" w:hAnsi="Times New Roman" w:cs="Times New Roman"/>
          <w:color w:val="111111"/>
          <w:sz w:val="26"/>
          <w:szCs w:val="26"/>
        </w:rPr>
        <w:t>ὸ</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ζυγόν</w:t>
      </w:r>
      <w:r w:rsidRPr="00C16EEF">
        <w:rPr>
          <w:rFonts w:ascii="PT Serif" w:hAnsi="PT Serif"/>
          <w:color w:val="111111"/>
          <w:sz w:val="26"/>
          <w:szCs w:val="26"/>
          <w:lang w:val="la-Latn"/>
        </w:rPr>
        <w:t xml:space="preserve"> </w:t>
      </w:r>
      <w:r w:rsidRPr="00C16EEF">
        <w:rPr>
          <w:rFonts w:ascii="PT Serif" w:hAnsi="PT Serif" w:cs="PT Serif"/>
          <w:color w:val="111111"/>
          <w:sz w:val="26"/>
          <w:szCs w:val="26"/>
        </w:rPr>
        <w:t>μ</w:t>
      </w:r>
      <w:r w:rsidRPr="00C16EEF">
        <w:rPr>
          <w:rFonts w:ascii="Cambria" w:hAnsi="Cambria" w:cs="Cambria"/>
          <w:color w:val="111111"/>
          <w:sz w:val="26"/>
          <w:szCs w:val="26"/>
        </w:rPr>
        <w:t>ου</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φ</w:t>
      </w:r>
      <w:r w:rsidRPr="00C16EEF">
        <w:rPr>
          <w:rFonts w:ascii="PT Serif" w:hAnsi="PT Serif" w:cs="PT Serif"/>
          <w:color w:val="111111"/>
          <w:sz w:val="26"/>
          <w:szCs w:val="26"/>
          <w:lang w:val="la-Latn"/>
        </w:rPr>
        <w:t>’</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ὑ</w:t>
      </w:r>
      <w:r w:rsidRPr="00C16EEF">
        <w:rPr>
          <w:rFonts w:ascii="PT Serif" w:hAnsi="PT Serif"/>
          <w:color w:val="111111"/>
          <w:sz w:val="26"/>
          <w:szCs w:val="26"/>
        </w:rPr>
        <w:t>μ</w:t>
      </w:r>
      <w:r w:rsidRPr="00C16EEF">
        <w:rPr>
          <w:rFonts w:ascii="Times New Roman" w:hAnsi="Times New Roman" w:cs="Times New Roman"/>
          <w:color w:val="111111"/>
          <w:sz w:val="26"/>
          <w:szCs w:val="26"/>
        </w:rPr>
        <w:t>ᾶ</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PT Serif" w:hAnsi="PT Serif"/>
          <w:color w:val="111111"/>
          <w:sz w:val="26"/>
          <w:szCs w:val="26"/>
        </w:rPr>
        <w:t>μ</w:t>
      </w:r>
      <w:r w:rsidRPr="00C16EEF">
        <w:rPr>
          <w:rFonts w:ascii="Cambria" w:hAnsi="Cambria" w:cs="Cambria"/>
          <w:color w:val="111111"/>
          <w:sz w:val="26"/>
          <w:szCs w:val="26"/>
        </w:rPr>
        <w:t>άθετε</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ἀ</w:t>
      </w:r>
      <w:r w:rsidRPr="00C16EEF">
        <w:rPr>
          <w:rFonts w:ascii="PT Serif" w:hAnsi="PT Serif"/>
          <w:color w:val="111111"/>
          <w:sz w:val="26"/>
          <w:szCs w:val="26"/>
        </w:rPr>
        <w:t>π</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PT Serif" w:hAnsi="PT Serif"/>
          <w:color w:val="111111"/>
          <w:sz w:val="26"/>
          <w:szCs w:val="26"/>
        </w:rPr>
        <w:t>μ</w:t>
      </w:r>
      <w:r w:rsidRPr="00C16EEF">
        <w:rPr>
          <w:rFonts w:ascii="Cambria" w:hAnsi="Cambria" w:cs="Cambria"/>
          <w:color w:val="111111"/>
          <w:sz w:val="26"/>
          <w:szCs w:val="26"/>
        </w:rPr>
        <w:t>ο</w:t>
      </w:r>
      <w:r w:rsidRPr="00C16EEF">
        <w:rPr>
          <w:rFonts w:ascii="Times New Roman" w:hAnsi="Times New Roman" w:cs="Times New Roman"/>
          <w:color w:val="111111"/>
          <w:sz w:val="26"/>
          <w:szCs w:val="26"/>
        </w:rPr>
        <w:t>ῦ</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ὅ</w:t>
      </w:r>
      <w:r w:rsidRPr="00C16EEF">
        <w:rPr>
          <w:rFonts w:ascii="Cambria" w:hAnsi="Cambria" w:cs="Cambria"/>
          <w:color w:val="111111"/>
          <w:sz w:val="26"/>
          <w:szCs w:val="26"/>
        </w:rPr>
        <w:t>τι</w:t>
      </w:r>
      <w:r w:rsidRPr="00C16EEF">
        <w:rPr>
          <w:rFonts w:ascii="PT Serif" w:hAnsi="PT Serif"/>
          <w:color w:val="111111"/>
          <w:sz w:val="26"/>
          <w:szCs w:val="26"/>
          <w:lang w:val="la-Latn"/>
        </w:rPr>
        <w:t xml:space="preserve"> </w:t>
      </w:r>
      <w:r w:rsidRPr="00C16EEF">
        <w:rPr>
          <w:rFonts w:ascii="PT Serif" w:hAnsi="PT Serif" w:cs="PT Serif"/>
          <w:color w:val="111111"/>
          <w:sz w:val="26"/>
          <w:szCs w:val="26"/>
        </w:rPr>
        <w:t>π</w:t>
      </w:r>
      <w:r w:rsidRPr="00C16EEF">
        <w:rPr>
          <w:rFonts w:ascii="Cambria" w:hAnsi="Cambria" w:cs="Cambria"/>
          <w:color w:val="111111"/>
          <w:sz w:val="26"/>
          <w:szCs w:val="26"/>
        </w:rPr>
        <w:t>ραΰς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ε</w:t>
      </w:r>
      <w:r w:rsidRPr="00C16EEF">
        <w:rPr>
          <w:rFonts w:ascii="Times New Roman" w:hAnsi="Times New Roman" w:cs="Times New Roman"/>
          <w:color w:val="111111"/>
          <w:sz w:val="26"/>
          <w:szCs w:val="26"/>
        </w:rPr>
        <w:t>ἰ</w:t>
      </w:r>
      <w:r w:rsidRPr="00C16EEF">
        <w:rPr>
          <w:rFonts w:ascii="PT Serif" w:hAnsi="PT Serif"/>
          <w:color w:val="111111"/>
          <w:sz w:val="26"/>
          <w:szCs w:val="26"/>
        </w:rPr>
        <w:t>μ</w:t>
      </w:r>
      <w:r w:rsidRPr="00C16EEF">
        <w:rPr>
          <w:rFonts w:ascii="Cambria" w:hAnsi="Cambria" w:cs="Cambria"/>
          <w:color w:val="111111"/>
          <w:sz w:val="26"/>
          <w:szCs w:val="26"/>
        </w:rPr>
        <w:t>ι</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τα</w:t>
      </w:r>
      <w:r w:rsidRPr="00C16EEF">
        <w:rPr>
          <w:rFonts w:ascii="PT Serif" w:hAnsi="PT Serif" w:cs="PT Serif"/>
          <w:color w:val="111111"/>
          <w:sz w:val="26"/>
          <w:szCs w:val="26"/>
        </w:rPr>
        <w:t>π</w:t>
      </w:r>
      <w:r w:rsidRPr="00C16EEF">
        <w:rPr>
          <w:rFonts w:ascii="Cambria" w:hAnsi="Cambria" w:cs="Cambria"/>
          <w:color w:val="111111"/>
          <w:sz w:val="26"/>
          <w:szCs w:val="26"/>
        </w:rPr>
        <w:t>ειν</w:t>
      </w:r>
      <w:r w:rsidRPr="00C16EEF">
        <w:rPr>
          <w:rFonts w:ascii="Times New Roman" w:hAnsi="Times New Roman" w:cs="Times New Roman"/>
          <w:color w:val="111111"/>
          <w:sz w:val="26"/>
          <w:szCs w:val="26"/>
        </w:rPr>
        <w:t>ὸ</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w:t>
      </w:r>
      <w:r w:rsidRPr="00C16EEF">
        <w:rPr>
          <w:rFonts w:ascii="Times New Roman" w:hAnsi="Times New Roman" w:cs="Times New Roman"/>
          <w:color w:val="111111"/>
          <w:sz w:val="26"/>
          <w:szCs w:val="26"/>
        </w:rPr>
        <w:t>ῇ</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καρδί</w:t>
      </w:r>
      <w:r w:rsidRPr="00C16EEF">
        <w:rPr>
          <w:rFonts w:ascii="Times New Roman" w:hAnsi="Times New Roman" w:cs="Times New Roman"/>
          <w:color w:val="111111"/>
          <w:sz w:val="26"/>
          <w:szCs w:val="26"/>
        </w:rPr>
        <w:t>ᾳ</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ε</w:t>
      </w:r>
      <w:r w:rsidRPr="00C16EEF">
        <w:rPr>
          <w:rFonts w:ascii="Times New Roman" w:hAnsi="Times New Roman" w:cs="Times New Roman"/>
          <w:color w:val="111111"/>
          <w:sz w:val="26"/>
          <w:szCs w:val="26"/>
        </w:rPr>
        <w:t>ὑ</w:t>
      </w:r>
      <w:r w:rsidRPr="00C16EEF">
        <w:rPr>
          <w:rFonts w:ascii="Cambria" w:hAnsi="Cambria" w:cs="Cambria"/>
          <w:color w:val="111111"/>
          <w:sz w:val="26"/>
          <w:szCs w:val="26"/>
        </w:rPr>
        <w:t>ρήσετε</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ἀ</w:t>
      </w:r>
      <w:r w:rsidRPr="00C16EEF">
        <w:rPr>
          <w:rFonts w:ascii="Cambria" w:hAnsi="Cambria" w:cs="Cambria"/>
          <w:color w:val="111111"/>
          <w:sz w:val="26"/>
          <w:szCs w:val="26"/>
        </w:rPr>
        <w:t>νά</w:t>
      </w:r>
      <w:r w:rsidRPr="00C16EEF">
        <w:rPr>
          <w:rFonts w:ascii="PT Serif" w:hAnsi="PT Serif" w:cs="PT Serif"/>
          <w:color w:val="111111"/>
          <w:sz w:val="26"/>
          <w:szCs w:val="26"/>
        </w:rPr>
        <w:t>π</w:t>
      </w:r>
      <w:r w:rsidRPr="00C16EEF">
        <w:rPr>
          <w:rFonts w:ascii="Cambria" w:hAnsi="Cambria" w:cs="Cambria"/>
          <w:color w:val="111111"/>
          <w:sz w:val="26"/>
          <w:szCs w:val="26"/>
        </w:rPr>
        <w:t>αυσιν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τα</w:t>
      </w:r>
      <w:r w:rsidRPr="00C16EEF">
        <w:rPr>
          <w:rFonts w:ascii="Times New Roman" w:hAnsi="Times New Roman" w:cs="Times New Roman"/>
          <w:color w:val="111111"/>
          <w:sz w:val="26"/>
          <w:szCs w:val="26"/>
        </w:rPr>
        <w:t>ῖ</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ψυχα</w:t>
      </w:r>
      <w:r w:rsidRPr="00C16EEF">
        <w:rPr>
          <w:rFonts w:ascii="Times New Roman" w:hAnsi="Times New Roman" w:cs="Times New Roman"/>
          <w:color w:val="111111"/>
          <w:sz w:val="26"/>
          <w:szCs w:val="26"/>
        </w:rPr>
        <w:t>ῖ</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ὑ</w:t>
      </w:r>
      <w:r w:rsidRPr="00C16EEF">
        <w:rPr>
          <w:rFonts w:ascii="PT Serif" w:hAnsi="PT Serif"/>
          <w:color w:val="111111"/>
          <w:sz w:val="26"/>
          <w:szCs w:val="26"/>
        </w:rPr>
        <w:t>μ</w:t>
      </w:r>
      <w:r w:rsidRPr="00C16EEF">
        <w:rPr>
          <w:rFonts w:ascii="Times New Roman" w:hAnsi="Times New Roman" w:cs="Times New Roman"/>
          <w:color w:val="111111"/>
          <w:sz w:val="26"/>
          <w:szCs w:val="26"/>
        </w:rPr>
        <w:t>ῶ</w:t>
      </w:r>
      <w:r w:rsidRPr="00C16EEF">
        <w:rPr>
          <w:rFonts w:ascii="Cambria" w:hAnsi="Cambria" w:cs="Cambria"/>
          <w:color w:val="111111"/>
          <w:sz w:val="26"/>
          <w:szCs w:val="26"/>
        </w:rPr>
        <w:t>ν·</w:t>
      </w:r>
      <w:r w:rsidRPr="00C16EEF">
        <w:rPr>
          <w:rFonts w:ascii="PT Serif" w:hAnsi="PT Serif"/>
          <w:color w:val="111111"/>
          <w:sz w:val="26"/>
          <w:szCs w:val="26"/>
          <w:lang w:val="la-Latn"/>
        </w:rPr>
        <w:t> </w:t>
      </w:r>
      <w:r w:rsidRPr="00C16EEF">
        <w:rPr>
          <w:rFonts w:ascii="Times New Roman" w:hAnsi="Times New Roman" w:cs="Times New Roman"/>
          <w:color w:val="111111"/>
          <w:sz w:val="26"/>
          <w:szCs w:val="26"/>
        </w:rPr>
        <w:t>ὁ</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γ</w:t>
      </w:r>
      <w:r w:rsidRPr="00C16EEF">
        <w:rPr>
          <w:rFonts w:ascii="Times New Roman" w:hAnsi="Times New Roman" w:cs="Times New Roman"/>
          <w:color w:val="111111"/>
          <w:sz w:val="26"/>
          <w:szCs w:val="26"/>
        </w:rPr>
        <w:t>ὰ</w:t>
      </w:r>
      <w:r w:rsidRPr="00C16EEF">
        <w:rPr>
          <w:rFonts w:ascii="Cambria" w:hAnsi="Cambria" w:cs="Cambria"/>
          <w:color w:val="111111"/>
          <w:sz w:val="26"/>
          <w:szCs w:val="26"/>
        </w:rPr>
        <w:t>ρ</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ζυγός</w:t>
      </w:r>
      <w:r w:rsidRPr="00C16EEF">
        <w:rPr>
          <w:rFonts w:ascii="PT Serif" w:hAnsi="PT Serif"/>
          <w:color w:val="111111"/>
          <w:sz w:val="26"/>
          <w:szCs w:val="26"/>
          <w:lang w:val="la-Latn"/>
        </w:rPr>
        <w:t xml:space="preserve"> </w:t>
      </w:r>
      <w:r w:rsidRPr="00C16EEF">
        <w:rPr>
          <w:rFonts w:ascii="PT Serif" w:hAnsi="PT Serif" w:cs="PT Serif"/>
          <w:color w:val="111111"/>
          <w:sz w:val="26"/>
          <w:szCs w:val="26"/>
        </w:rPr>
        <w:t>μ</w:t>
      </w:r>
      <w:r w:rsidRPr="00C16EEF">
        <w:rPr>
          <w:rFonts w:ascii="Cambria" w:hAnsi="Cambria" w:cs="Cambria"/>
          <w:color w:val="111111"/>
          <w:sz w:val="26"/>
          <w:szCs w:val="26"/>
        </w:rPr>
        <w:t>ου</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χρηστ</w:t>
      </w:r>
      <w:r w:rsidRPr="00C16EEF">
        <w:rPr>
          <w:rFonts w:ascii="Times New Roman" w:hAnsi="Times New Roman" w:cs="Times New Roman"/>
          <w:color w:val="111111"/>
          <w:sz w:val="26"/>
          <w:szCs w:val="26"/>
        </w:rPr>
        <w:t>ὸ</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w:t>
      </w:r>
      <w:r w:rsidRPr="00C16EEF">
        <w:rPr>
          <w:rFonts w:ascii="Times New Roman" w:hAnsi="Times New Roman" w:cs="Times New Roman"/>
          <w:color w:val="111111"/>
          <w:sz w:val="26"/>
          <w:szCs w:val="26"/>
        </w:rPr>
        <w:t>ὸ</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φορτίον</w:t>
      </w:r>
      <w:r w:rsidRPr="00C16EEF">
        <w:rPr>
          <w:rFonts w:ascii="PT Serif" w:hAnsi="PT Serif"/>
          <w:color w:val="111111"/>
          <w:sz w:val="26"/>
          <w:szCs w:val="26"/>
          <w:lang w:val="la-Latn"/>
        </w:rPr>
        <w:t xml:space="preserve"> </w:t>
      </w:r>
      <w:r w:rsidRPr="00C16EEF">
        <w:rPr>
          <w:rFonts w:ascii="PT Serif" w:hAnsi="PT Serif" w:cs="PT Serif"/>
          <w:color w:val="111111"/>
          <w:sz w:val="26"/>
          <w:szCs w:val="26"/>
        </w:rPr>
        <w:t>μ</w:t>
      </w:r>
      <w:r w:rsidRPr="00C16EEF">
        <w:rPr>
          <w:rFonts w:ascii="Cambria" w:hAnsi="Cambria" w:cs="Cambria"/>
          <w:color w:val="111111"/>
          <w:sz w:val="26"/>
          <w:szCs w:val="26"/>
        </w:rPr>
        <w:t>ου</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λαφρόν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στιν</w:t>
      </w:r>
      <w:r w:rsidRPr="00C16EEF">
        <w:rPr>
          <w:rFonts w:ascii="PT Serif" w:hAnsi="PT Serif"/>
          <w:color w:val="111111"/>
          <w:sz w:val="24"/>
          <w:szCs w:val="24"/>
          <w:lang w:val="la-Latn"/>
        </w:rPr>
        <w:t xml:space="preserve">. </w:t>
      </w:r>
      <w:r w:rsidRPr="00C16EEF">
        <w:rPr>
          <w:rFonts w:ascii="Arial" w:hAnsi="Arial" w:cs="Arial"/>
          <w:sz w:val="24"/>
          <w:szCs w:val="24"/>
          <w:lang w:val="la-Latn"/>
        </w:rPr>
        <w:t xml:space="preserve">(Mt 11,1-30). </w:t>
      </w:r>
    </w:p>
    <w:bookmarkEnd w:id="63"/>
    <w:p w14:paraId="68A697DA" w14:textId="77777777" w:rsidR="00C16EEF" w:rsidRPr="00C16EEF" w:rsidRDefault="00C16EEF" w:rsidP="00C16EEF">
      <w:pPr>
        <w:jc w:val="both"/>
        <w:rPr>
          <w:rFonts w:ascii="Arial" w:hAnsi="Arial" w:cs="Arial"/>
          <w:b/>
          <w:bCs/>
          <w:sz w:val="24"/>
          <w:szCs w:val="24"/>
        </w:rPr>
      </w:pPr>
    </w:p>
    <w:p w14:paraId="5A1C6A60" w14:textId="77777777" w:rsidR="00C16EEF" w:rsidRPr="00C16EEF" w:rsidRDefault="00C16EEF" w:rsidP="00C16EEF">
      <w:pPr>
        <w:pStyle w:val="Titolo2"/>
      </w:pPr>
      <w:bookmarkStart w:id="64" w:name="_Toc210395777"/>
      <w:bookmarkStart w:id="65" w:name="_Toc212557287"/>
      <w:r w:rsidRPr="00C16EEF">
        <w:t>Sei tu colui che deve venire o dobbiamo aspettare un altro?</w:t>
      </w:r>
      <w:bookmarkEnd w:id="64"/>
      <w:bookmarkEnd w:id="65"/>
    </w:p>
    <w:p w14:paraId="0F29B919" w14:textId="77777777" w:rsidR="00C16EEF" w:rsidRPr="00C16EEF" w:rsidRDefault="00C16EEF" w:rsidP="00C16EEF">
      <w:pPr>
        <w:jc w:val="both"/>
        <w:rPr>
          <w:rFonts w:ascii="Arial" w:hAnsi="Arial" w:cs="Arial"/>
          <w:b/>
          <w:bCs/>
          <w:sz w:val="24"/>
          <w:szCs w:val="24"/>
        </w:rPr>
      </w:pPr>
    </w:p>
    <w:p w14:paraId="4EAEADDA" w14:textId="77777777" w:rsidR="00C16EEF" w:rsidRPr="00C16EEF" w:rsidRDefault="00C16EEF" w:rsidP="00C16EEF">
      <w:pPr>
        <w:jc w:val="both"/>
        <w:rPr>
          <w:rFonts w:ascii="Arial" w:hAnsi="Arial" w:cs="Arial"/>
          <w:b/>
          <w:bCs/>
          <w:sz w:val="24"/>
          <w:szCs w:val="24"/>
        </w:rPr>
      </w:pPr>
      <w:bookmarkStart w:id="66" w:name="_Hlk210251555"/>
      <w:r w:rsidRPr="00C16EEF">
        <w:rPr>
          <w:rFonts w:ascii="Arial" w:hAnsi="Arial" w:cs="Arial"/>
          <w:b/>
          <w:bCs/>
          <w:sz w:val="24"/>
          <w:szCs w:val="24"/>
        </w:rPr>
        <w:t xml:space="preserve">Quando Gesù ebbe terminato di dare queste istruzioni ai suoi dodici discepoli, partì di là per insegnare e predicare nelle loro città. Giovanni, che era in carcere, avendo sentito parlare delle opere del Cristo, per mezzo dei suoi discepoli mandò a dirgli: </w:t>
      </w:r>
      <w:bookmarkStart w:id="67" w:name="_Hlk208476346"/>
      <w:r w:rsidRPr="00C16EEF">
        <w:rPr>
          <w:rFonts w:ascii="Arial" w:hAnsi="Arial" w:cs="Arial"/>
          <w:b/>
          <w:bCs/>
          <w:sz w:val="24"/>
          <w:szCs w:val="24"/>
        </w:rPr>
        <w:t>«Sei tu colui che deve venire o dobbiamo aspettare un altro?».</w:t>
      </w:r>
      <w:bookmarkEnd w:id="67"/>
      <w:r w:rsidRPr="00C16EEF">
        <w:rPr>
          <w:rFonts w:ascii="Arial" w:hAnsi="Arial" w:cs="Arial"/>
          <w:b/>
          <w:bCs/>
          <w:sz w:val="24"/>
          <w:szCs w:val="24"/>
        </w:rPr>
        <w:t xml:space="preserve"> Gesù rispose loro: «Andate e riferite a Giovanni ciò che udite e vedete: i ciechi riacquistano la vista, gli zoppi camminano, i lebbrosi sono purificati, i sordi odono, i morti risuscitano, ai poveri è annunciato il Vangelo. E beato è colui che non trova in me motivo di scandalo!». </w:t>
      </w:r>
    </w:p>
    <w:bookmarkEnd w:id="66"/>
    <w:p w14:paraId="1E505FC3" w14:textId="77777777" w:rsidR="00C16EEF" w:rsidRPr="00C16EEF" w:rsidRDefault="00C16EEF" w:rsidP="00C16EEF">
      <w:pPr>
        <w:jc w:val="both"/>
        <w:rPr>
          <w:rFonts w:ascii="Arial" w:hAnsi="Arial" w:cs="Arial"/>
          <w:b/>
          <w:bCs/>
          <w:sz w:val="24"/>
          <w:szCs w:val="24"/>
        </w:rPr>
      </w:pPr>
    </w:p>
    <w:p w14:paraId="0C766DF8" w14:textId="77777777" w:rsidR="00C16EEF" w:rsidRPr="00C16EEF" w:rsidRDefault="00C16EEF" w:rsidP="00C16EEF">
      <w:pPr>
        <w:jc w:val="both"/>
        <w:rPr>
          <w:rFonts w:ascii="Arial" w:hAnsi="Arial" w:cs="Arial"/>
          <w:b/>
          <w:bCs/>
          <w:sz w:val="24"/>
          <w:szCs w:val="24"/>
        </w:rPr>
      </w:pPr>
      <w:bookmarkStart w:id="68" w:name="_Hlk210251573"/>
      <w:r w:rsidRPr="00C16EEF">
        <w:rPr>
          <w:rFonts w:ascii="Arial" w:hAnsi="Arial" w:cs="Arial"/>
          <w:b/>
          <w:bCs/>
          <w:sz w:val="24"/>
          <w:szCs w:val="24"/>
        </w:rPr>
        <w:t>Quando Gesù ebbe terminato di dare queste istruzioni ai suoi dodici discepoli, partì di là per insegnare e predicare nelle loro città.</w:t>
      </w:r>
    </w:p>
    <w:bookmarkEnd w:id="68"/>
    <w:p w14:paraId="36658A6D"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Queste istruzioni sono tutte quelle contenute nel Capitolo X e sono il Discorso Missionario di Gesù. Essendo i Dodici in missione dobbiamo supporre che in questo Capitolo Gesù sia senza i Dodici. Questi compaiono nel Capitolo XII. Ecco cosa fa Gesù: </w:t>
      </w:r>
      <w:r w:rsidRPr="00C16EEF">
        <w:rPr>
          <w:rFonts w:ascii="Arial" w:hAnsi="Arial" w:cs="Arial"/>
          <w:i/>
          <w:iCs/>
          <w:sz w:val="24"/>
          <w:szCs w:val="24"/>
        </w:rPr>
        <w:t xml:space="preserve">“Quando Gesù ebbe terminato di dare queste istruzioni ai suoi dodici discepoli, partì di là per insegnare e predicare nelle loro città”. </w:t>
      </w:r>
      <w:r w:rsidRPr="00C16EEF">
        <w:rPr>
          <w:rFonts w:ascii="Arial" w:hAnsi="Arial" w:cs="Arial"/>
          <w:sz w:val="24"/>
          <w:szCs w:val="24"/>
        </w:rPr>
        <w:t>Ignoriamo in quali città si sia recato. Non ne viene nominata alcuna. Una cosa però la conosciamo: Il fine per cui il Signore parte: per insegnare e predicare. Come Maestro, come il solo Vero Maestro del Padre, insegna i misteri del regno di Dio. Come il solo vero Profeta del Padre, predica la Parola di Dio. Gesù è il Profeta e il Maestro come vero Figlio di Dio Incarnato. È il Dio che insegna come vero uomo.  È il Dio che predica come vero uomo. Tutti gli altri profeti e maestri sono solo uomini investiti da Dio del ministero di insegnare e di profetare al suo popolo e a ogni uomo. Questa divina differenza va fatta, altrimenti facciamo di Gesù un uomo come tutti gli altri uomini. Lui è invece il Dio incarnato, è il Dio incarnato che è il Maestro di ogni uomo, il solo Maestro dei profeti e dei maestri di ieri, di oggi, di domani.  Noi lo abbiamo già scritto e ora lo ribadiamo: Gesù è il Differente per divinità prima e per completezza e perfezione dopo. La differenza è eterna, divina, soprannaturale, naturale, umana:</w:t>
      </w:r>
    </w:p>
    <w:p w14:paraId="707C4E70"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6BDA0C88"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w:t>
      </w:r>
      <w:r w:rsidRPr="00C16EEF">
        <w:rPr>
          <w:rFonts w:ascii="Arial" w:hAnsi="Arial" w:cs="Arial"/>
          <w:sz w:val="24"/>
          <w:szCs w:val="24"/>
        </w:rPr>
        <w:lastRenderedPageBreak/>
        <w:t>si consegna Gesù a quanti lo vogliono crocifiggere, toglierlo di mezzo. Se infine gli stessi cristiani sono i crocifissori di Gesù, allora si è volontà diabolica e satanica.</w:t>
      </w:r>
    </w:p>
    <w:p w14:paraId="271FA256"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03A38A7F" w14:textId="77777777" w:rsidR="00C16EEF" w:rsidRPr="00C16EEF" w:rsidRDefault="00C16EEF" w:rsidP="00C16EEF">
      <w:pPr>
        <w:jc w:val="both"/>
        <w:rPr>
          <w:rFonts w:ascii="Arial" w:hAnsi="Arial" w:cs="Arial"/>
          <w:i/>
          <w:iCs/>
          <w:sz w:val="24"/>
          <w:szCs w:val="24"/>
        </w:rPr>
      </w:pPr>
      <w:r w:rsidRPr="00C16EEF">
        <w:rPr>
          <w:rFonts w:ascii="Arial" w:hAnsi="Arial" w:cs="Arial"/>
          <w:sz w:val="24"/>
          <w:szCs w:val="24"/>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w:t>
      </w:r>
      <w:r w:rsidRPr="00C16EEF">
        <w:rPr>
          <w:rFonts w:ascii="Arial" w:hAnsi="Arial" w:cs="Arial"/>
          <w:i/>
          <w:iCs/>
          <w:sz w:val="24"/>
          <w:szCs w:val="24"/>
        </w:rPr>
        <w:t xml:space="preserve"> “Il mio popolo ha abbandonato me, sorgente di acqua viva e va a dissetarsi presso cisterne screpolate che contengono solo fango”. È Cristo la sorgente dell’acqua che zampilla di vita eterna. Ma l’uomo preferisce le cisterne di fango.</w:t>
      </w:r>
    </w:p>
    <w:p w14:paraId="3404E807"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Gesù non è solo la sola sorgente limpida dalla quale scaturisce la Parola del Padre, è anche quel fiume che sgorga dall’eternità dal seno del Padre che deve scorrere su tuta la terra per portare vita dove c’è morte. È la luce eterna, anche questa  sgorga dal seno del Padre, venuta per dare luce a questo mondo avvolto dalle tenebre. Gesù è il Figlio eterno del Padre fatto dal Padre, nostro Maestro e nostro Profeta. Questa la sua verità e questa verità va gridata a ogni uomo.</w:t>
      </w:r>
    </w:p>
    <w:p w14:paraId="3B462FBB" w14:textId="77777777" w:rsidR="00C16EEF" w:rsidRPr="00C16EEF" w:rsidRDefault="00C16EEF" w:rsidP="00C16EEF">
      <w:pPr>
        <w:jc w:val="both"/>
        <w:rPr>
          <w:rFonts w:ascii="Arial" w:hAnsi="Arial" w:cs="Arial"/>
          <w:sz w:val="24"/>
          <w:szCs w:val="24"/>
        </w:rPr>
      </w:pPr>
    </w:p>
    <w:p w14:paraId="0EA1F4F3" w14:textId="77777777" w:rsidR="00C16EEF" w:rsidRPr="00C16EEF" w:rsidRDefault="00C16EEF" w:rsidP="00C16EEF">
      <w:pPr>
        <w:jc w:val="both"/>
        <w:rPr>
          <w:rFonts w:ascii="Arial" w:hAnsi="Arial" w:cs="Arial"/>
          <w:b/>
          <w:bCs/>
          <w:sz w:val="24"/>
          <w:szCs w:val="24"/>
        </w:rPr>
      </w:pPr>
      <w:bookmarkStart w:id="69" w:name="_Hlk210251598"/>
      <w:r w:rsidRPr="00C16EEF">
        <w:rPr>
          <w:rFonts w:ascii="Arial" w:hAnsi="Arial" w:cs="Arial"/>
          <w:b/>
          <w:bCs/>
          <w:sz w:val="24"/>
          <w:szCs w:val="24"/>
        </w:rPr>
        <w:t xml:space="preserve">Giovanni, che era in carcere, avendo sentito parlare delle opere del Cristo, per mezzo dei suoi discepoli mandò a dirgli: «Sei tu colui che deve venire o dobbiamo aspettare un altro?». </w:t>
      </w:r>
    </w:p>
    <w:p w14:paraId="763EC3D9"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Giovanni è in carcere, sente parlare delle opere del Cristo. Dopo  il Capitolo I, nel quale si annuncia la nascita di Cristo, la Parola </w:t>
      </w:r>
      <w:r w:rsidRPr="00C16EEF">
        <w:rPr>
          <w:rFonts w:ascii="Arial" w:hAnsi="Arial" w:cs="Arial"/>
          <w:i/>
          <w:iCs/>
          <w:sz w:val="24"/>
          <w:szCs w:val="24"/>
        </w:rPr>
        <w:t>“Cristo”</w:t>
      </w:r>
      <w:r w:rsidRPr="00C16EEF">
        <w:rPr>
          <w:rFonts w:ascii="Arial" w:hAnsi="Arial" w:cs="Arial"/>
          <w:sz w:val="24"/>
          <w:szCs w:val="24"/>
        </w:rPr>
        <w:t xml:space="preserve"> non viene mai usata quando si parla di Gesù. Essa viene usata per la prima volta solo in questo Capitolo e solo nel Capitolo XVI, Gesù manifesta ai Dodici chi Lui è e inizia a preparali alla sua verità </w:t>
      </w:r>
      <w:r w:rsidRPr="00C16EEF">
        <w:rPr>
          <w:rFonts w:ascii="Arial" w:hAnsi="Arial" w:cs="Arial"/>
          <w:sz w:val="24"/>
          <w:szCs w:val="24"/>
        </w:rPr>
        <w:lastRenderedPageBreak/>
        <w:t xml:space="preserve">piena: Lui è il Cristo d Dio. In Lui si devono compiere due grandi misteri, il mistero della sua Crocifissione e il mistero della sua gloriosa risurrezione. </w:t>
      </w:r>
    </w:p>
    <w:p w14:paraId="60EC572A"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Ecco la Parola </w:t>
      </w:r>
      <w:r w:rsidRPr="00C16EEF">
        <w:rPr>
          <w:rFonts w:ascii="Arial" w:hAnsi="Arial" w:cs="Arial"/>
          <w:i/>
          <w:iCs/>
          <w:sz w:val="24"/>
          <w:szCs w:val="24"/>
        </w:rPr>
        <w:t>“Cristo”</w:t>
      </w:r>
      <w:r w:rsidRPr="00C16EEF">
        <w:rPr>
          <w:rFonts w:ascii="Arial" w:hAnsi="Arial" w:cs="Arial"/>
          <w:sz w:val="24"/>
          <w:szCs w:val="24"/>
        </w:rPr>
        <w:t xml:space="preserve"> nel Vangelo secondo Matteo:</w:t>
      </w:r>
    </w:p>
    <w:p w14:paraId="65D8BF7F"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Genealogia di Gesù Cristo figlio di Davide, figlio di Abramo (Mt 1, 1). Giacobbe generò Giuseppe, lo sposo di Maria, dalla quale è nato Gesù chiamato Cristo (Mt 1, 16). La somma di tutte le generazioni, da Abramo a Davide, è così di quattordici; da Davide fino alla deportazione in Babilonia è ancora di quattordici; dalla deportazione in Babilonia a Cristo è, infine, di quattordici (Mt 1, 17).  Ecco come avvenne la nascita di Gesù Cristo: sua madre Maria, essendo promessa sposa di Giuseppe, prima che andassero a vivere insieme si trovò incinta per opera dello Spirito Santo (Mt 1, 18). </w:t>
      </w:r>
    </w:p>
    <w:p w14:paraId="473751CA"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Giovanni intanto, che era in carcere, avendo sentito parlare delle opere del Cristo, mandò a dirgli per mezzo dei suoi discepoli (Mt 11, 2). </w:t>
      </w:r>
    </w:p>
    <w:p w14:paraId="30498661"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Rispose Simon Pietro: "Tu sei il Cristo, il Figlio del Dio vivente" (Mt 16, 16).  Allora ordinò ai discepoli di non dire ad alcuno che egli era il Cristo (Mt 16, 20). </w:t>
      </w:r>
    </w:p>
    <w:p w14:paraId="0FB50278"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E non fatevi chiamare "maestri', perché uno solo è il vostro Maestro, il Cristo (Mt 23, 10). Molti verranno nel mio nome, dicendo: Io sono il Cristo, e trarranno molti in inganno (Mt 24, 5). Allora se qualcuno vi dirà: Ecco, il Cristo è qui, o: E' là, non ci credete (Mt 24, 23). Ma Gesù taceva. Allora il sommo sacerdote gli disse: "Ti scongiuro, per il Dio vivente, perché ci dica se tu sei il Cristo, il Figlio di Dio" (Mt 26, 63). Dicendo: "Indovina, Cristo! Chi è che ti ha percosso?" (Mt 26, 68). Mentre quindi si trovavano riuniti, Pilato disse loro: "Chi volete che vi rilasci: Barabba o Gesù chiamato il Cristo?" (Mt 27, 17). Disse loro Pilato: "Che farò dunque di Gesù chiamato il Cristo?". Tutti gli risposero: "Sia crocifisso!" (Mt 27, 22). </w:t>
      </w:r>
    </w:p>
    <w:p w14:paraId="2E2C7728"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Ecco cosa accade: </w:t>
      </w:r>
      <w:r w:rsidRPr="00C16EEF">
        <w:rPr>
          <w:rFonts w:ascii="Arial" w:hAnsi="Arial" w:cs="Arial"/>
          <w:i/>
          <w:iCs/>
          <w:sz w:val="24"/>
          <w:szCs w:val="24"/>
        </w:rPr>
        <w:t>“</w:t>
      </w:r>
      <w:bookmarkEnd w:id="69"/>
      <w:r w:rsidRPr="00C16EEF">
        <w:rPr>
          <w:rFonts w:ascii="Arial" w:hAnsi="Arial" w:cs="Arial"/>
          <w:i/>
          <w:iCs/>
          <w:sz w:val="24"/>
          <w:szCs w:val="24"/>
        </w:rPr>
        <w:t xml:space="preserve">Giovanni, che era in carcere, avendo sentito parlare delle opere del Cristo, per mezzo dei suoi discepoli mandò a dirgli: </w:t>
      </w:r>
      <w:bookmarkStart w:id="70" w:name="_Hlk210282964"/>
      <w:r w:rsidRPr="00C16EEF">
        <w:rPr>
          <w:rFonts w:ascii="Arial" w:hAnsi="Arial" w:cs="Arial"/>
          <w:i/>
          <w:iCs/>
          <w:sz w:val="24"/>
          <w:szCs w:val="24"/>
        </w:rPr>
        <w:t xml:space="preserve">«Sei tu colui che deve venire o dobbiamo aspettare un altro?». </w:t>
      </w:r>
      <w:bookmarkEnd w:id="70"/>
      <w:r w:rsidRPr="00C16EEF">
        <w:rPr>
          <w:rFonts w:ascii="Arial" w:hAnsi="Arial" w:cs="Arial"/>
          <w:sz w:val="24"/>
          <w:szCs w:val="24"/>
        </w:rPr>
        <w:t>Perché questa domanda? Per rispondere dobbiamo conoscere quale è la scienza che Giovanni il Battista ha di Gesù.</w:t>
      </w:r>
    </w:p>
    <w:p w14:paraId="7AE410E5"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Dal Vangelo secondo Matteo:</w:t>
      </w:r>
    </w:p>
    <w:p w14:paraId="1A691974"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w:t>
      </w:r>
      <w:r w:rsidRPr="00C16EEF">
        <w:rPr>
          <w:rFonts w:ascii="Arial" w:hAnsi="Arial" w:cs="Arial"/>
          <w:i/>
          <w:iCs/>
          <w:sz w:val="24"/>
          <w:szCs w:val="24"/>
        </w:rPr>
        <w:lastRenderedPageBreak/>
        <w:t>e pulirà la sua aia e raccoglierà il suo frumento nel granaio, ma brucerà la paglia con un fuoco inestinguibile».</w:t>
      </w:r>
    </w:p>
    <w:p w14:paraId="4D023F25"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3,7-17). </w:t>
      </w:r>
    </w:p>
    <w:p w14:paraId="6A3D5DA2"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Dal Vangelo secondo Marco:</w:t>
      </w:r>
    </w:p>
    <w:p w14:paraId="4F3DFEF8"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p>
    <w:p w14:paraId="186B583F"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Ed ecco, in quei giorni, Gesù venne da Nàzaret di Galilea e fu battezzato nel Giordano da Giovanni. E subito, uscendo dall’acqua, vide squarciarsi i cieli e lo Spirito discendere verso di lui come una colomba. E venne una voce dal cielo: «Tu sei il Figlio mio, l’amato: in te ho posto il mio compiacimento» (Mc 1,4-11). </w:t>
      </w:r>
    </w:p>
    <w:p w14:paraId="69252ECB"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Dal Vangelo secondo Luca</w:t>
      </w:r>
    </w:p>
    <w:p w14:paraId="52810DA4"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w:t>
      </w:r>
    </w:p>
    <w:p w14:paraId="3BF53BFF"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Con molte altre esortazioni Giovanni evangelizzava il popolo.</w:t>
      </w:r>
    </w:p>
    <w:p w14:paraId="4A0B834C"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Ma il tetrarca Erode, rimproverato da lui a causa di Erodìade, moglie di suo fratello, e per tutte le malvagità che aveva commesso, aggiunse alle altre anche questa: fece rinchiudere Giovanni in prigione.</w:t>
      </w:r>
    </w:p>
    <w:p w14:paraId="36B8D666"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Ed ecco, mentre tutto il popolo veniva battezzato e Gesù, ricevuto anche lui il battesimo, stava in preghiera, il cielo si aprì e discese sopra di lui lo Spirito Santo in </w:t>
      </w:r>
      <w:r w:rsidRPr="00C16EEF">
        <w:rPr>
          <w:rFonts w:ascii="Arial" w:hAnsi="Arial" w:cs="Arial"/>
          <w:i/>
          <w:iCs/>
          <w:sz w:val="24"/>
          <w:szCs w:val="24"/>
        </w:rPr>
        <w:lastRenderedPageBreak/>
        <w:t xml:space="preserve">forma corporea, come una colomba, e venne una voce dal cielo: «Tu sei il Figlio mio, l’amato: in te ho posto il mio compiacimento» (Lc 3,15-22). </w:t>
      </w:r>
    </w:p>
    <w:p w14:paraId="6C05CE16"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Dal Vangelo secondo Giovanni:</w:t>
      </w:r>
    </w:p>
    <w:p w14:paraId="35C00353"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 Rispose: «Io sono voce di uno che grida nel deserto: Rendete diritta la via del Signore, come disse il profeta Isaia». </w:t>
      </w:r>
    </w:p>
    <w:p w14:paraId="224C5F32"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p>
    <w:p w14:paraId="66ECC50C"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w:t>
      </w:r>
    </w:p>
    <w:p w14:paraId="24504CEE"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37A40BB2"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Il giorno dopo Giovanni stava ancora là con due dei suoi discepoli e, fissando lo sguardo su Gesù che passava, disse: «Ecco l’agnello di Dio!» (Gv 1,19-36). </w:t>
      </w:r>
    </w:p>
    <w:p w14:paraId="2B617F36"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w:t>
      </w:r>
    </w:p>
    <w:p w14:paraId="565A0266"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w:t>
      </w:r>
      <w:r w:rsidRPr="00C16EEF">
        <w:rPr>
          <w:rFonts w:ascii="Arial" w:hAnsi="Arial" w:cs="Arial"/>
          <w:i/>
          <w:iCs/>
          <w:sz w:val="24"/>
          <w:szCs w:val="24"/>
        </w:rPr>
        <w:lastRenderedPageBreak/>
        <w:t>esulta di gioia alla voce dello sposo. Ora questa mia gioia è piena. Lui deve crescere; io, invece, diminuire».</w:t>
      </w:r>
    </w:p>
    <w:p w14:paraId="561ADD58"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3,22-36). </w:t>
      </w:r>
    </w:p>
    <w:p w14:paraId="5FAA4E16"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 (Gv 4,1-4). </w:t>
      </w:r>
    </w:p>
    <w:p w14:paraId="23828905" w14:textId="77777777" w:rsidR="00C16EEF" w:rsidRPr="00C16EEF" w:rsidRDefault="00C16EEF" w:rsidP="00C16EEF">
      <w:pPr>
        <w:jc w:val="both"/>
        <w:rPr>
          <w:rFonts w:ascii="Arial" w:hAnsi="Arial" w:cs="Arial"/>
          <w:sz w:val="24"/>
          <w:szCs w:val="24"/>
        </w:rPr>
      </w:pPr>
      <w:bookmarkStart w:id="71" w:name="_Hlk212223942"/>
      <w:r w:rsidRPr="00C16EEF">
        <w:rPr>
          <w:rFonts w:ascii="Arial" w:hAnsi="Arial" w:cs="Arial"/>
          <w:sz w:val="24"/>
          <w:szCs w:val="24"/>
        </w:rPr>
        <w:t xml:space="preserve">Ecco ora la risposta: La missione che ogni uomo – Gesù è vero Dio e vero uomo – deve compiere la conosce nello Spirito Santo solo colui al quale la missione è stata affidata e la conosce man mano che essa viene vissuta sempre nello Spirito Santo.  Gli altri la conoscono nella misura in lui essa viene vissuta, viene portata a compimento. Giovanni conosce qualcosa di Gesù, ma non conosce tutto di Gesù, Conosce alcune verità che lo riguardano. Ma non conosce tutte le verità che lo riguardano e alle quali deve dare compimento.  Noi sappiamo che al tempo di Gesù, il messianismo era stato fortemente politicizzato. Si attendeva un Messia alla maniera di Davide e alla maniera dei fratelli Maccabei, con la spada in mano per scacciare dalla terra di Canaan i Romani invasori. Gesù invece non prende nessuna spada e non forma nessun esercito. Gesù si limita a svolgere solo la missione di Maestro e di Profeta delle cose del Padre suo. Noi non conosciamo cosa Giovanni si attendeva da Gesù. Né conosciamo i suoi pensieri dopo la risposta di Gesù. Conosciamo però una verità teologica: lo svolgimento di una missione, i suoi tempi, le sue modalità, sono riservate alla sapienza e all’intelligenza dello Spirito Santo. Come lo Spirito Santo ha rivelato a Giovani il Battista cosa fare e come farlo, cosa dire e come dirlo, così lo Spirito Santo sta guidando e muovendo Gesù perché obbedisca a ogni Parola che il Padre ha scritto per Lui secondo non la comprensione degli uomini di quelle Parole, ma secondo la verità dello Spirito Santo poste in quelle Parole. Ecco perché conosce la verità e la completezza della missione, colui che la missione ha ricevuto e la conosce solo se obbedisce a ogni mozione e conduzione dello Spirito Santo. Anche la vocazione di ogni singolo uomo è mistero che il Padre conserva con divina gelosia nel suo cuore. </w:t>
      </w:r>
    </w:p>
    <w:bookmarkEnd w:id="71"/>
    <w:p w14:paraId="61CF554A"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Ecco allora come va intesa la domanda di Giovanni il Battista: </w:t>
      </w:r>
      <w:r w:rsidRPr="00C16EEF">
        <w:rPr>
          <w:rFonts w:ascii="Arial" w:hAnsi="Arial" w:cs="Arial"/>
          <w:i/>
          <w:iCs/>
          <w:sz w:val="24"/>
          <w:szCs w:val="24"/>
        </w:rPr>
        <w:t xml:space="preserve">«Sei tu colui che deve venire o dobbiamo aspettare un altro?». </w:t>
      </w:r>
      <w:r w:rsidRPr="00C16EEF">
        <w:rPr>
          <w:rFonts w:ascii="Arial" w:hAnsi="Arial" w:cs="Arial"/>
          <w:sz w:val="24"/>
          <w:szCs w:val="24"/>
        </w:rPr>
        <w:t xml:space="preserve">Sei tu colui che deve instaurare il regno di Dio nella nostra terra, o dobbiamo aspettarne un altro? Questa domanda è motivata </w:t>
      </w:r>
      <w:r w:rsidRPr="00C16EEF">
        <w:rPr>
          <w:rFonts w:ascii="Arial" w:hAnsi="Arial" w:cs="Arial"/>
          <w:sz w:val="24"/>
          <w:szCs w:val="24"/>
        </w:rPr>
        <w:lastRenderedPageBreak/>
        <w:t>dal fatto che finora Gesù ha svolto solo la missione profetica. Non ha ancora svolto la missione sacerdotale e neanche la sua missione regale secondo le attese dei Giudei. Anche i profeti hanno bisogno di rivelazione per avere la scienza delle cose di Dio. Quando lo Spirito Santo non dona loro questa scienza, essi devono attingerla per vie esterne, o per la via della teologia o per esplicita richiesta a quanti la missione vivono e portano a compimento. Ma anche la risposta va data nello Spirito Santo, dal momento che alcune cose possono essere rivelate, mentre altre vanno tenute ancora nascoste. È sempre lo Spirito Santo che deve dare la risposta.</w:t>
      </w:r>
    </w:p>
    <w:p w14:paraId="6A07D4DE" w14:textId="77777777" w:rsidR="00C16EEF" w:rsidRPr="00C16EEF" w:rsidRDefault="00C16EEF" w:rsidP="00C16EEF">
      <w:pPr>
        <w:jc w:val="both"/>
        <w:rPr>
          <w:rFonts w:ascii="Arial" w:hAnsi="Arial" w:cs="Arial"/>
          <w:b/>
          <w:bCs/>
          <w:sz w:val="24"/>
          <w:szCs w:val="24"/>
        </w:rPr>
      </w:pPr>
    </w:p>
    <w:p w14:paraId="497E3272" w14:textId="77777777" w:rsidR="00C16EEF" w:rsidRPr="00C16EEF" w:rsidRDefault="00C16EEF" w:rsidP="00C16EEF">
      <w:pPr>
        <w:jc w:val="both"/>
        <w:rPr>
          <w:rFonts w:ascii="Arial" w:hAnsi="Arial" w:cs="Arial"/>
          <w:b/>
          <w:bCs/>
          <w:sz w:val="24"/>
          <w:szCs w:val="24"/>
        </w:rPr>
      </w:pPr>
      <w:bookmarkStart w:id="72" w:name="_Hlk210251625"/>
      <w:r w:rsidRPr="00C16EEF">
        <w:rPr>
          <w:rFonts w:ascii="Arial" w:hAnsi="Arial" w:cs="Arial"/>
          <w:b/>
          <w:bCs/>
          <w:sz w:val="24"/>
          <w:szCs w:val="24"/>
        </w:rPr>
        <w:t xml:space="preserve">Gesù rispose loro: «Andate e riferite a Giovanni ciò che udite e vedete: i ciechi riacquistano la vista, gli zoppi camminano, i lebbrosi sono purificati, i sordi odono, i morti risuscitano, ai poveri è annunciato il Vangelo. </w:t>
      </w:r>
    </w:p>
    <w:bookmarkEnd w:id="72"/>
    <w:p w14:paraId="09622B8A"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Ecco la risposta che Gesù dona a Giovanni nello Spirito Santo: è una risposta del compimento della profezia di Isaia. In questa risposta Gesù non si rivela come Messia, si rivela come il Profeta che deve venire, o meglio come il Dio che viene per dare sollievo al suo popolo oppresso e senza speranza: </w:t>
      </w:r>
      <w:r w:rsidRPr="00C16EEF">
        <w:rPr>
          <w:rFonts w:ascii="Arial" w:hAnsi="Arial" w:cs="Arial"/>
          <w:i/>
          <w:iCs/>
          <w:sz w:val="24"/>
          <w:szCs w:val="24"/>
        </w:rPr>
        <w:t xml:space="preserve">“Gesù rispose loro: «Andate e riferite a Giovanni ciò che udite e vedete: i ciechi riacquistano la vista, gli zoppi camminano, i lebbrosi sono purificati, i sordi odono, i morti risuscitano, ai poveri è annunciato il Vangelo”. </w:t>
      </w:r>
      <w:r w:rsidRPr="00C16EEF">
        <w:rPr>
          <w:rFonts w:ascii="Arial" w:hAnsi="Arial" w:cs="Arial"/>
          <w:sz w:val="24"/>
          <w:szCs w:val="24"/>
        </w:rPr>
        <w:t>Ecco la Profezia alla quale si fa esplicito riferimento:</w:t>
      </w:r>
    </w:p>
    <w:p w14:paraId="162D04BC"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Si rallegrino il deserto e la terra arida, esulti e fiorisca la steppa. Come fiore di narciso fiorisca; sì, canti con gioia e con giubilo. Le è data la gloria del Libano, lo splendore del Carmelo e di Saron. Essi vedranno la gloria del Signore, la magnificenza del nostro Dio. </w:t>
      </w:r>
    </w:p>
    <w:p w14:paraId="581B4B3B"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Irrobustite le mani fiacche, rendete salde le ginocchia vacillanti. Dite agli smarriti di cuore: «Coraggio, non temete! Ecco il vostro Dio, giunge la vendetta, la ricompensa divina. Egli viene a salvarvi».</w:t>
      </w:r>
    </w:p>
    <w:p w14:paraId="2A21F359"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w:t>
      </w:r>
    </w:p>
    <w:p w14:paraId="738159CC"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 (Is 35,1-10). </w:t>
      </w:r>
    </w:p>
    <w:p w14:paraId="445ED75A"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lastRenderedPageBreak/>
        <w:t>Gesù, nel Vangelo secondo Luca, non si presenta con questa profezia, ma con quella contenuta nel Capitolo 61, sempre del Libro del Profeta Isaia:</w:t>
      </w:r>
    </w:p>
    <w:p w14:paraId="0578756F"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Profezia di Isaia:</w:t>
      </w:r>
    </w:p>
    <w:p w14:paraId="793DDFB7"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w:t>
      </w:r>
    </w:p>
    <w:p w14:paraId="55BC58C1"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w:t>
      </w:r>
    </w:p>
    <w:p w14:paraId="35A5C5E5"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w:t>
      </w:r>
    </w:p>
    <w:p w14:paraId="33A5BD9B"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w:t>
      </w:r>
    </w:p>
    <w:p w14:paraId="7867ADDC"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Poiché, come la terra produce i suoi germogli e come un giardino fa germogliare i suoi semi, così il Signore Dio farà germogliare la giustizia e la lode davanti a tutte le genti (Is 61,1-11). </w:t>
      </w:r>
    </w:p>
    <w:p w14:paraId="3C85C6DC"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Profezia di Isaia manifestata compiuta, da Gesù nella Sinagoga di Nazaret:</w:t>
      </w:r>
    </w:p>
    <w:p w14:paraId="732ABC29"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Gesù ritornò in Galilea con la potenza dello Spirito e la sua fama si diffuse in tutta la regione. Insegnava nelle loro sinagoghe e gli rendevano lode.</w:t>
      </w:r>
    </w:p>
    <w:p w14:paraId="498173B8"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Venne a Nàzaret, dove era cresciuto, e secondo il suo solito, di sabato, entrò nella sinagoga e si alzò a leggere. Gli fu dato il rotolo del profeta Isaia; aprì il rotolo e trovò il passo dove era scritto:</w:t>
      </w:r>
    </w:p>
    <w:p w14:paraId="06413962"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Lo Spirito del Signore è sopra di me; per questo mi ha consacrato con l’unzione e mi ha mandato a portare ai poveri il lieto annuncio, a proclamare ai prigionieri la </w:t>
      </w:r>
      <w:r w:rsidRPr="00C16EEF">
        <w:rPr>
          <w:rFonts w:ascii="Arial" w:hAnsi="Arial" w:cs="Arial"/>
          <w:i/>
          <w:iCs/>
          <w:sz w:val="24"/>
          <w:szCs w:val="24"/>
        </w:rPr>
        <w:lastRenderedPageBreak/>
        <w:t>liberazione e ai ciechi la vista; a rimettere in libertà gli oppressi, a proclamare l’anno di grazia del Signore.</w:t>
      </w:r>
    </w:p>
    <w:p w14:paraId="0F43086C"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Riavvolse il rotolo, lo riconsegnò all’inserviente e sedette. Nella sinagoga, gli occhi di tutti erano fissi su di lui. Allora cominciò a dire loro: «Oggi si è compiuta questa Scrittura che voi avete ascoltato» (Lc 4,14-21). </w:t>
      </w:r>
    </w:p>
    <w:p w14:paraId="19A6C3F8"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Come Gesù ha fatto nella sinagoga di Nazaret, così fa con Giovanni il Battista. Lo Spirito Santo non permette che Gesù si rivela come il Messia del Signore, come il Cristo di Dio. I tempi ancora non sono maturi. E poi il Messia di Dio è il Cristo Crocifisso, non è il Cristo che crocifigge. È il Cristo che combatte la battaglia della pace, non combatte la battaglia della guerra. Lui combatte con l’arma della sola Parola, non con le spade e le lance e le frecce e le fionde degli uomini. Ecco allora la verità che va custodita nel cuore: chi riceve una missione è il solo che la conosce e la conosce man mano che lo Spirito Santo gliela manifesta e gliela rivela. Chi riceve una missione può rivelare di essa solo ciò che lo Spirito Santo gli permette di rivelare. Chi riceve una missione, sappia che dal principio alla fine essa è sempre sotto il governo dello Spirito Santo. sia nel viverla e sia nel rivelarla.</w:t>
      </w:r>
    </w:p>
    <w:p w14:paraId="2DB8C56E" w14:textId="77777777" w:rsidR="00C16EEF" w:rsidRPr="00C16EEF" w:rsidRDefault="00C16EEF" w:rsidP="00C16EEF">
      <w:pPr>
        <w:jc w:val="both"/>
        <w:rPr>
          <w:rFonts w:ascii="Arial" w:hAnsi="Arial" w:cs="Arial"/>
          <w:b/>
          <w:bCs/>
          <w:sz w:val="24"/>
          <w:szCs w:val="24"/>
        </w:rPr>
      </w:pPr>
    </w:p>
    <w:p w14:paraId="247AD99D" w14:textId="77777777" w:rsidR="00C16EEF" w:rsidRPr="00C16EEF" w:rsidRDefault="00C16EEF" w:rsidP="00C16EEF">
      <w:pPr>
        <w:jc w:val="both"/>
        <w:rPr>
          <w:rFonts w:ascii="Arial" w:hAnsi="Arial" w:cs="Arial"/>
          <w:b/>
          <w:bCs/>
          <w:sz w:val="24"/>
          <w:szCs w:val="24"/>
        </w:rPr>
      </w:pPr>
      <w:r w:rsidRPr="00C16EEF">
        <w:rPr>
          <w:rFonts w:ascii="Arial" w:hAnsi="Arial" w:cs="Arial"/>
          <w:b/>
          <w:bCs/>
          <w:sz w:val="24"/>
          <w:szCs w:val="24"/>
        </w:rPr>
        <w:t xml:space="preserve">E beato è colui che non trova in me motivo di scandalo!». </w:t>
      </w:r>
    </w:p>
    <w:p w14:paraId="17FB2EE9"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Queste Parole valgono per Giovanni il Battista, valgono per i Dodici, valgono per ogni discepolo, valgono per ogni uomo. Tutti devono sapere che quanto Gesù dice e opera, manifesta o tiene nascosto, è sempre sotto il governo dello Spirito Santo. Se è in un luogo è per comando dello Spirito Santo. Se è in un altro luogo è sempre per comando dello Spirito Santo. Ecco perché Gesù dice: </w:t>
      </w:r>
      <w:r w:rsidRPr="00C16EEF">
        <w:rPr>
          <w:rFonts w:ascii="Arial" w:hAnsi="Arial" w:cs="Arial"/>
          <w:i/>
          <w:iCs/>
          <w:sz w:val="24"/>
          <w:szCs w:val="24"/>
        </w:rPr>
        <w:t xml:space="preserve">“E beato è colui che non trova in me motivo di scandalo!». </w:t>
      </w:r>
      <w:r w:rsidRPr="00C16EEF">
        <w:rPr>
          <w:rFonts w:ascii="Arial" w:hAnsi="Arial" w:cs="Arial"/>
          <w:sz w:val="24"/>
          <w:szCs w:val="24"/>
        </w:rPr>
        <w:t>Trova motivo di scandalo chi vede Gesù dai suoi pensieri e non dalla volontà dello Spirito Santo. Chi vede Gesù dai suoi pensieri, vuole anche Gesù dai suoi pensieri. Quanto non è dai suoi pensieri, allora costui si scandalizza. Gesù ha fatto cose che non sono conformi ai suoi pensieri e alla sua volontà. Ecco chi è beato: chi sa che tutto in Cristo viene da Dio e nulla dai suoi pensieri e nulla dalla sua volontà. È così perché Dio comanda che sia così.</w:t>
      </w:r>
    </w:p>
    <w:p w14:paraId="1A435014"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Come in Gesù tutto è dal pensiero e dalla volontà del Padre, per opera dello Spirito Santo, così in ogni papa, in ogni vescovo, in ogni presbitero, in ogni diacono, in ogni cresimato, in ogni battezzato, in ogni maestro, in ogni pastore, tutto deve essere  dal pensiero e dalla volontà del Padre, per opera dello Spirito Santo. Quando questo accade, pecca chi trova in essi motivo di scandalo. Quando invece non tutto è dalla volontà del Padre e non tutto dai suoi pensieri, chi si scandalizza ha un peccato minore di colui che ha scandalizzato. Noi conosciamo la severa condanna di Gesù per quanti operano scandali. Chi scandalizza per le sue parole o per le sue opere che non corrispondono alla volontà, alla verità, alla Parola di Dio, è responsabile non </w:t>
      </w:r>
      <w:r w:rsidRPr="00C16EEF">
        <w:rPr>
          <w:rFonts w:ascii="Arial" w:hAnsi="Arial" w:cs="Arial"/>
          <w:sz w:val="24"/>
          <w:szCs w:val="24"/>
        </w:rPr>
        <w:lastRenderedPageBreak/>
        <w:t>solo del peccato di scandalo da lui commesso, ma anche del peccato fatto commettere. Ecco perché l’Apostolo Paolo chiede di guardarsi da ogni scandalo:</w:t>
      </w:r>
    </w:p>
    <w:p w14:paraId="2363C1EB"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,2-10). </w:t>
      </w:r>
    </w:p>
    <w:p w14:paraId="4513261E" w14:textId="77777777" w:rsidR="00C16EEF" w:rsidRPr="00C16EEF" w:rsidRDefault="00C16EEF" w:rsidP="00C16EEF">
      <w:pPr>
        <w:jc w:val="both"/>
        <w:rPr>
          <w:rFonts w:ascii="Arial" w:hAnsi="Arial" w:cs="Arial"/>
          <w:b/>
          <w:bCs/>
          <w:sz w:val="24"/>
          <w:szCs w:val="24"/>
        </w:rPr>
      </w:pPr>
      <w:r w:rsidRPr="00C16EEF">
        <w:rPr>
          <w:rFonts w:ascii="Arial" w:hAnsi="Arial" w:cs="Arial"/>
          <w:sz w:val="24"/>
          <w:szCs w:val="24"/>
        </w:rPr>
        <w:t xml:space="preserve">Chi dona scandalo, qualsiasi scandalo, anche in una sola parola difforme dalla Parola del Vangelo, è responsabile del suo peccato e di quanti ha fatto peccare a causa dello scandalo da lui operato. Anche a Giovani viene chiesto di credere in Gesù. Se lui finora ha creduto nel Gesù rivelato direttamente dallo Spirito Santo, ora deve credere in Gesù rivelato a Lui attraverso la storia. Gesù è Colui che Giovanni ha detto che è, per rivelazione dall’alto, in questo Gesù lui deve credere qualsiasi cosa Lui faccia e in qualsiasi cosa Lui dica. Oggi Gesù si rivela a Giovanni come vero Profeta del Signore, come il Profeta che compie le profezie del Signore. Questo basta per la sua fede. Domani Gesù, quando lo Spirito Santo lo vorrà, si rivelerà come il Messia di Dio venuto a compiere la volontà di Dio secondo i pensieri di Dio e non secondo i pensieri degli uomini. Domani si rivelerà anche come il sacerdote del Padre alla maniera di Melchisedek. Parole, opere, rivelazione con la parola o per la via della storia, sono tutte sotto il governo dello Spirito Santo. </w:t>
      </w:r>
    </w:p>
    <w:p w14:paraId="0AAA2D43" w14:textId="77777777" w:rsidR="00C16EEF" w:rsidRPr="00C16EEF" w:rsidRDefault="00C16EEF" w:rsidP="00C16EEF">
      <w:pPr>
        <w:jc w:val="both"/>
        <w:rPr>
          <w:rFonts w:ascii="Arial" w:hAnsi="Arial" w:cs="Arial"/>
          <w:b/>
          <w:bCs/>
          <w:sz w:val="24"/>
          <w:szCs w:val="24"/>
        </w:rPr>
      </w:pPr>
    </w:p>
    <w:p w14:paraId="3D970715" w14:textId="77777777" w:rsidR="00C16EEF" w:rsidRPr="00C16EEF" w:rsidRDefault="00C16EEF" w:rsidP="00C16EEF">
      <w:pPr>
        <w:pStyle w:val="Titolo2"/>
      </w:pPr>
      <w:bookmarkStart w:id="73" w:name="_Toc210395778"/>
      <w:bookmarkStart w:id="74" w:name="_Toc212557288"/>
      <w:r w:rsidRPr="00C16EEF">
        <w:t>Ecco, dinanzi a te io mando il mio messaggero, davanti a te egli preparerà la tua via.</w:t>
      </w:r>
      <w:bookmarkEnd w:id="73"/>
      <w:bookmarkEnd w:id="74"/>
    </w:p>
    <w:p w14:paraId="65F77CC1" w14:textId="77777777" w:rsidR="00C16EEF" w:rsidRPr="00C16EEF" w:rsidRDefault="00C16EEF" w:rsidP="00C16EEF">
      <w:pPr>
        <w:jc w:val="both"/>
        <w:rPr>
          <w:rFonts w:ascii="Arial" w:hAnsi="Arial" w:cs="Arial"/>
          <w:b/>
          <w:bCs/>
          <w:sz w:val="24"/>
          <w:szCs w:val="24"/>
        </w:rPr>
      </w:pPr>
    </w:p>
    <w:p w14:paraId="6279E6EE" w14:textId="77777777" w:rsidR="00C16EEF" w:rsidRPr="00C16EEF" w:rsidRDefault="00C16EEF" w:rsidP="00C16EEF">
      <w:pPr>
        <w:jc w:val="both"/>
        <w:rPr>
          <w:rFonts w:ascii="Arial" w:hAnsi="Arial" w:cs="Arial"/>
          <w:b/>
          <w:bCs/>
          <w:sz w:val="24"/>
          <w:szCs w:val="24"/>
        </w:rPr>
      </w:pPr>
      <w:bookmarkStart w:id="75" w:name="_Hlk210251664"/>
      <w:r w:rsidRPr="00C16EEF">
        <w:rPr>
          <w:rFonts w:ascii="Arial" w:hAnsi="Arial" w:cs="Arial"/>
          <w:b/>
          <w:bCs/>
          <w:sz w:val="24"/>
          <w:szCs w:val="24"/>
        </w:rPr>
        <w:t xml:space="preserve">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 </w:t>
      </w:r>
      <w:bookmarkStart w:id="76" w:name="_Hlk208476441"/>
      <w:r w:rsidRPr="00C16EEF">
        <w:rPr>
          <w:rFonts w:ascii="Arial" w:hAnsi="Arial" w:cs="Arial"/>
          <w:b/>
          <w:bCs/>
          <w:sz w:val="24"/>
          <w:szCs w:val="24"/>
        </w:rPr>
        <w:t>Ecco, dinanzi a te io mando il mio messaggero, davanti a te egli preparerà la tua via.</w:t>
      </w:r>
    </w:p>
    <w:bookmarkEnd w:id="76"/>
    <w:p w14:paraId="799D2B19" w14:textId="77777777" w:rsidR="00C16EEF" w:rsidRPr="00C16EEF" w:rsidRDefault="00C16EEF" w:rsidP="00C16EEF">
      <w:pPr>
        <w:jc w:val="both"/>
        <w:rPr>
          <w:rFonts w:ascii="Arial" w:hAnsi="Arial" w:cs="Arial"/>
          <w:b/>
          <w:bCs/>
          <w:sz w:val="24"/>
          <w:szCs w:val="24"/>
        </w:rPr>
      </w:pPr>
      <w:r w:rsidRPr="00C16EEF">
        <w:rPr>
          <w:rFonts w:ascii="Arial" w:hAnsi="Arial" w:cs="Arial"/>
          <w:b/>
          <w:bCs/>
          <w:sz w:val="24"/>
          <w:szCs w:val="24"/>
        </w:rPr>
        <w:lastRenderedPageBreak/>
        <w:t>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la Legge infatti hanno profetato fino a Giovanni. E, se volete comprendere, è lui quell’Elia che deve venire. Chi ha orecchi, ascolti!</w:t>
      </w:r>
    </w:p>
    <w:bookmarkEnd w:id="75"/>
    <w:p w14:paraId="1D8B5AD7" w14:textId="77777777" w:rsidR="00C16EEF" w:rsidRPr="00C16EEF" w:rsidRDefault="00C16EEF" w:rsidP="00C16EEF">
      <w:pPr>
        <w:jc w:val="both"/>
        <w:rPr>
          <w:rFonts w:ascii="Arial" w:hAnsi="Arial" w:cs="Arial"/>
          <w:b/>
          <w:bCs/>
          <w:sz w:val="24"/>
          <w:szCs w:val="24"/>
        </w:rPr>
      </w:pPr>
    </w:p>
    <w:p w14:paraId="0628AE38" w14:textId="77777777" w:rsidR="00C16EEF" w:rsidRPr="00C16EEF" w:rsidRDefault="00C16EEF" w:rsidP="00C16EEF">
      <w:pPr>
        <w:jc w:val="both"/>
        <w:rPr>
          <w:rFonts w:ascii="Arial" w:hAnsi="Arial" w:cs="Arial"/>
          <w:b/>
          <w:bCs/>
          <w:sz w:val="24"/>
          <w:szCs w:val="24"/>
        </w:rPr>
      </w:pPr>
      <w:bookmarkStart w:id="77" w:name="_Hlk210251697"/>
      <w:r w:rsidRPr="00C16EEF">
        <w:rPr>
          <w:rFonts w:ascii="Arial" w:hAnsi="Arial" w:cs="Arial"/>
          <w:b/>
          <w:bCs/>
          <w:sz w:val="24"/>
          <w:szCs w:val="24"/>
        </w:rPr>
        <w:t xml:space="preserve">Mentre quelli se ne andavano, Gesù si mise a parlare di Giovanni alle folle: «Che cosa siete andati a vedere nel deserto? Una canna sbattuta dal vento? </w:t>
      </w:r>
    </w:p>
    <w:bookmarkEnd w:id="77"/>
    <w:p w14:paraId="61B05217"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Ricevuta la risposta, i discepoli di Giovanni se ne vanno. Ora Gesù si mette a parlare alla folla di Giovanni il Battista. Parla perché tutti sappiamo chi è Giovanni. È una canna sbattuta dal vento, cioè un uomo che segue la corrente? Se il vento spira da Est verso Ovest lui va a Ovest e se spira da Sud verso Nord lui va a al Nord o viceversa o in qualsiasi altra direzione?  Alla domanda Gesù non dona risposta; </w:t>
      </w:r>
      <w:r w:rsidRPr="00C16EEF">
        <w:rPr>
          <w:rFonts w:ascii="Arial" w:hAnsi="Arial" w:cs="Arial"/>
          <w:i/>
          <w:iCs/>
          <w:sz w:val="24"/>
          <w:szCs w:val="24"/>
        </w:rPr>
        <w:t xml:space="preserve">“Mentre quelli se ne andavano, Gesù si mise a parlare di Giovanni alle folle: «Che cosa siete andati a vedere nel deserto? Una canna sbattuta dal vento?”. </w:t>
      </w:r>
      <w:r w:rsidRPr="00C16EEF">
        <w:rPr>
          <w:rFonts w:ascii="Arial" w:hAnsi="Arial" w:cs="Arial"/>
          <w:sz w:val="24"/>
          <w:szCs w:val="24"/>
        </w:rPr>
        <w:t>Tutti sanno che Giovanni non è una persona che segue la corrente dei pensieri degli uomini. Tutti sanno che Giovanni è uomo che proferisce solo la Parola di Dio. Lui è l’uomo sempre dalla Parola di Dio. Ecco come lo presenta l’Evangelista Luca:</w:t>
      </w:r>
    </w:p>
    <w:p w14:paraId="444A1B97"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Nell’anno quindicesimo dell’impero di Tiberio Cesare, mentre Ponzio Pilato era governatore della Giudea, Erode tetrarca della Galilea, e Filippo, suo fratello, tetrarca dell’Iturea e della Traconìtide, e Lisània tetrarca dell’Abilene, sotto i sommi sacerdoti Anna e Caifa, la parola di Dio venne su Giovanni, figlio di Zaccaria, nel deserto. Egli percorse tutta la regione del Giordano, predicando un battesimo di conversione per il perdono dei peccati, com’è scritto nel libro degli oracoli del profeta Isaia: Voce di uno che grida nel deserto: Preparate la via del Signore, raddrizzate i suoi sentieri! Ogni burrone sarà riempito, ogni monte e ogni colle sarà abbassato; le vie tortuose diverranno diritte e quelle impervie, spianate. Ogni uomo vedrà la salvezza di Dio! (Lc 3,1-6). </w:t>
      </w:r>
    </w:p>
    <w:p w14:paraId="6A114486"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La Parola di Dio venne su Giovanni e Lui dice solo questa Parola. Non ne dice altre, Neanche ne può dire altre. Lui è condotto e mosso dallo Spirito Santo. Lui è stato colmato di Spirito Santo fin dal grembo della madre.</w:t>
      </w:r>
    </w:p>
    <w:p w14:paraId="337EAC43" w14:textId="77777777" w:rsidR="00C16EEF" w:rsidRPr="00C16EEF" w:rsidRDefault="00C16EEF" w:rsidP="00C16EEF">
      <w:pPr>
        <w:jc w:val="both"/>
        <w:rPr>
          <w:rFonts w:ascii="Arial" w:hAnsi="Arial" w:cs="Arial"/>
          <w:b/>
          <w:bCs/>
          <w:sz w:val="24"/>
          <w:szCs w:val="24"/>
        </w:rPr>
      </w:pPr>
      <w:bookmarkStart w:id="78" w:name="_Hlk210251724"/>
    </w:p>
    <w:p w14:paraId="1DA3492E" w14:textId="77777777" w:rsidR="00C16EEF" w:rsidRPr="00C16EEF" w:rsidRDefault="00C16EEF" w:rsidP="00C16EEF">
      <w:pPr>
        <w:jc w:val="both"/>
        <w:rPr>
          <w:rFonts w:ascii="Arial" w:hAnsi="Arial" w:cs="Arial"/>
          <w:b/>
          <w:bCs/>
          <w:sz w:val="24"/>
          <w:szCs w:val="24"/>
        </w:rPr>
      </w:pPr>
      <w:r w:rsidRPr="00C16EEF">
        <w:rPr>
          <w:rFonts w:ascii="Arial" w:hAnsi="Arial" w:cs="Arial"/>
          <w:b/>
          <w:bCs/>
          <w:sz w:val="24"/>
          <w:szCs w:val="24"/>
        </w:rPr>
        <w:t xml:space="preserve">Allora, che cosa siete andati a vedere? Un uomo vestito con abiti di lusso? Ecco, quelli che vestono abiti di lusso stanno nei palazzi dei re! </w:t>
      </w:r>
    </w:p>
    <w:bookmarkEnd w:id="78"/>
    <w:p w14:paraId="1C3B1E17"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Ora Gesù pone una seconda domanda. A questa seconda domanda dona una risposta nella quale Giovanni non si trova, non potrà mai trovarsi: </w:t>
      </w:r>
      <w:r w:rsidRPr="00C16EEF">
        <w:rPr>
          <w:rFonts w:ascii="Arial" w:hAnsi="Arial" w:cs="Arial"/>
          <w:i/>
          <w:iCs/>
          <w:sz w:val="24"/>
          <w:szCs w:val="24"/>
        </w:rPr>
        <w:t xml:space="preserve">“Allora, che cosa </w:t>
      </w:r>
      <w:r w:rsidRPr="00C16EEF">
        <w:rPr>
          <w:rFonts w:ascii="Arial" w:hAnsi="Arial" w:cs="Arial"/>
          <w:i/>
          <w:iCs/>
          <w:sz w:val="24"/>
          <w:szCs w:val="24"/>
        </w:rPr>
        <w:lastRenderedPageBreak/>
        <w:t xml:space="preserve">siete andati a vedere? Un uomo vestito con abiti di lusso? Ecco, quelli che vestono abiti di lusso stanno nei palazzi dei re!”. </w:t>
      </w:r>
      <w:r w:rsidRPr="00C16EEF">
        <w:rPr>
          <w:rFonts w:ascii="Arial" w:hAnsi="Arial" w:cs="Arial"/>
          <w:sz w:val="24"/>
          <w:szCs w:val="24"/>
        </w:rPr>
        <w:t>Giovanni non abita nei palazzi dei re, non è un profeta a loro disposizione come avveniva con i falsi profeti</w:t>
      </w:r>
      <w:r w:rsidRPr="00C16EEF">
        <w:rPr>
          <w:rFonts w:ascii="Arial" w:hAnsi="Arial" w:cs="Arial"/>
          <w:i/>
          <w:iCs/>
          <w:sz w:val="24"/>
          <w:szCs w:val="24"/>
        </w:rPr>
        <w:t xml:space="preserve"> </w:t>
      </w:r>
      <w:r w:rsidRPr="00C16EEF">
        <w:rPr>
          <w:rFonts w:ascii="Arial" w:hAnsi="Arial" w:cs="Arial"/>
          <w:sz w:val="24"/>
          <w:szCs w:val="24"/>
        </w:rPr>
        <w:t xml:space="preserve">o come anche avveniva in tanti sacerdoti che rinnegano il loro ministero. Se un papa si fa cappellano dei re, rinnega il suo ministero. Non è più Vicario di Cristo Gesù. Così anche dicasi di ogni vescovo, ogni presbitero, ogni diacono, ma anche di ogni cresimato e battezzato. Ogni membro del corpo di Cristo deve in eterno essere a servizio di Cristo per il sommo bene del corpo di Cristo. Un profeta, uno scriba, un sacerdote che si fa cappellano di chi governa o si fa cappellano di se stesso, è la più grande sciagura per tutto il popolo del Signore. </w:t>
      </w:r>
    </w:p>
    <w:p w14:paraId="22FE0A8F"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Ecco alcuni esempi tratti dalla Scrittura Antica:</w:t>
      </w:r>
    </w:p>
    <w:p w14:paraId="06E7DE41"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Dal Libro del profeta Amos</w:t>
      </w:r>
    </w:p>
    <w:p w14:paraId="08460FF9"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Ecco ciò che mi fece vedere il Signore Dio: quando cominciava a germogliare la seconda erba, quella che spunta dopo la falciatura per il re, egli formava uno sciame di cavallette. Quando quelle stavano per finire di divorare l’erba della regione, io dissi: «Signore Dio, perdona! Come potrà resistere Giacobbe? È tanto piccolo». Il Signore allora si ravvide: «Questo non avverrà», disse il Signore.</w:t>
      </w:r>
    </w:p>
    <w:p w14:paraId="02DF8B51"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Ecco ciò che mi fece vedere il Signore Dio: il Signore Dio chiamava a una lite per mezzo del fuoco che consumava il grande abisso e divorava la campagna. Io dissi: «Signore Dio, desisti! Come potrà resistere Giacobbe? È tanto piccolo». Il Signore allora si ravvide: «Neanche questo avverrà», disse il Signore Dio.</w:t>
      </w:r>
    </w:p>
    <w:p w14:paraId="54F05D52"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spada contro la casa di Geroboamo».</w:t>
      </w:r>
    </w:p>
    <w:p w14:paraId="2438E3CA"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w:t>
      </w:r>
    </w:p>
    <w:p w14:paraId="3587946D"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«Non ero profeta né figlio di profeta; ero un mandriano e coltivavo piante di sicomòro. Il Signore mi prese, mi chiamò mentre seguivo il gregge. Il Signore mi disse: Va’, profetizza al mio popolo Israele.</w:t>
      </w:r>
    </w:p>
    <w:p w14:paraId="2D55DD7C"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lastRenderedPageBreak/>
        <w:t xml:space="preserve">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 (Am 7,1-17), </w:t>
      </w:r>
    </w:p>
    <w:p w14:paraId="521EA740"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Dal Libro del profeta Osea</w:t>
      </w:r>
    </w:p>
    <w:p w14:paraId="7D032DD8"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w:t>
      </w:r>
    </w:p>
    <w:p w14:paraId="7E02B160"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Per questo è in lutto il paese e chiunque vi abita langue, insieme con gli animali selvatici e con gli uccelli del cielo; persino i pesci del mare periscono.</w:t>
      </w:r>
    </w:p>
    <w:p w14:paraId="485B9E18"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Ma nessuno accusi, nessuno contesti; contro di te, sacerdote, muovo l’accusa. Tu inciampi di giorno e anche il profeta con te inciampa di notte e farò perire tua madre. </w:t>
      </w:r>
    </w:p>
    <w:p w14:paraId="7DCCE00C"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Il vino vecchio e quello nuovo tolgono il senno. </w:t>
      </w:r>
    </w:p>
    <w:p w14:paraId="37BC2AB0"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w:t>
      </w:r>
    </w:p>
    <w:p w14:paraId="48BE855E"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Non punirò le vostre figlie se si prostituiscono, né le vostre nuore se commettono adulterio; poiché essi stessi si appartano con le prostitute e con le prostitute sacre offrono sacrifici. Un popolo, che non comprende, va in rovina!</w:t>
      </w:r>
    </w:p>
    <w:p w14:paraId="500F4269"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 (Os 4,1-19). </w:t>
      </w:r>
    </w:p>
    <w:p w14:paraId="7473991F"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lastRenderedPageBreak/>
        <w:t>Ascoltate questo, o sacerdoti, state attenti, casa d’Israele, o casa del re, porgete l’orecchio, perché a voi toccava esercitare la giustizia; voi foste infatti un laccio a Mispa, una rete tesa sul Tabor e una fossa profonda a Sittìm. Ma io correggerò tutti costoro. Io conosco Èfraim e non mi è ignoto Israele. Ti sei prostituito, Èfraim! Si è reso impuro Israele.</w:t>
      </w:r>
    </w:p>
    <w:p w14:paraId="11C63872"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Le loro azioni non permettono di fare ritorno al loro Dio, perché uno spirito di prostituzione è fra loro e non conoscono il Signore. L’arroganza d’Israele testimonia contro di lui, Israele ed Èfraim inciamperanno per le loro colpe e Giuda inciamperà con loro. Con le loro greggi e i loro armenti andranno in cerca del Signore, ma non lo troveranno: egli si è allontanato da loro.</w:t>
      </w:r>
    </w:p>
    <w:p w14:paraId="7C701C64"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Sono stati infedeli verso il Signore, generando figli bastardi: la nuova luna li divorerà insieme con i loro campi. Suonate il corno a Gàbaa e la tromba a Rama, date l’allarme a Bet-Aven, all’erta, Beniamino! Èfraim sarà devastato nel giorno del castigo: per le tribù d’Israele annuncio una cosa sicura. I capi di Giuda sono diventati come quelli che spostano i confini e su di loro come acqua verserò la mia ira.</w:t>
      </w:r>
    </w:p>
    <w:p w14:paraId="73FE2442"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Èfraim è schiacciato dal giudizio, da quando ha cominciato a inseguire il nulla. Ma io sarò come una tignola per Èfraim, e come un tarlo per la casa di Giuda. Èfraim ha visto la sua infermità e Giuda la sua piaga. Èfraim è ricorso all’Assiria e Giuda si è rivolto al gran re; ma egli non potrà curarvi, non guarirà la vostra piaga, perché io sarò come un leone per Èfraim, come un leoncello per la casa di Giuda. Io li sbranerò e me ne andrò, porterò via la preda e nessuno me la toglierà. Me ne ritornerò alla mia dimora, finché non sconteranno la pena e cercheranno il mio volto, e ricorreranno a me nella loro angoscia (Os 5,1-15). </w:t>
      </w:r>
    </w:p>
    <w:p w14:paraId="77C1E299"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Dal Libro del profeta Malachia</w:t>
      </w:r>
    </w:p>
    <w:p w14:paraId="641EF3B4" w14:textId="77777777" w:rsidR="00C16EEF" w:rsidRPr="00C16EEF" w:rsidRDefault="00C16EEF" w:rsidP="00C16EEF">
      <w:pPr>
        <w:jc w:val="both"/>
        <w:rPr>
          <w:rFonts w:ascii="Arial" w:hAnsi="Arial" w:cs="Arial"/>
          <w:i/>
          <w:iCs/>
          <w:sz w:val="24"/>
          <w:szCs w:val="24"/>
        </w:rPr>
      </w:pPr>
      <w:bookmarkStart w:id="79" w:name="_Hlk210251750"/>
      <w:r w:rsidRPr="00C16EEF">
        <w:rPr>
          <w:rFonts w:ascii="Arial" w:hAnsi="Arial" w:cs="Arial"/>
          <w:i/>
          <w:iCs/>
          <w:sz w:val="24"/>
          <w:szCs w:val="24"/>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12781E6E"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1,10-14). </w:t>
      </w:r>
    </w:p>
    <w:p w14:paraId="253413DD"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Ora a voi questo monito, o sacerdoti. Se non mi ascolterete e non vi darete premura di dare gloria al mio nome, dice il Signore degli eserciti, manderò su voi la </w:t>
      </w:r>
      <w:r w:rsidRPr="00C16EEF">
        <w:rPr>
          <w:rFonts w:ascii="Arial" w:hAnsi="Arial" w:cs="Arial"/>
          <w:i/>
          <w:iCs/>
          <w:sz w:val="24"/>
          <w:szCs w:val="24"/>
        </w:rPr>
        <w:lastRenderedPageBreak/>
        <w:t>maledizione e cambierò in maledizione le vostre benedizioni. Anzi le ho già cambiate, perché nessuno tra voi se ne dà premura.</w:t>
      </w:r>
    </w:p>
    <w:p w14:paraId="59EADE13"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Ecco, io spezzerò il vostro braccio e spanderò sulla vostra faccia escrementi, gli escrementi delle vittime immolate nelle vostre feste solenni, perché siate spazzati via insieme con essi.</w:t>
      </w:r>
    </w:p>
    <w:p w14:paraId="2256621C"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Così saprete che io ho diretto a voi questo monito, perché sussista la mia alleanza con Levi, dice il Signore degli eserciti. La mia alleanza con lui era alleanza di vita e di benessere, che io gli concessi, e anche di timore, ed egli mi temette ed ebbe riverenza del mio nome. </w:t>
      </w:r>
    </w:p>
    <w:p w14:paraId="66FE9287"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Un insegnamento veritiero era sulla sua bocca né c’era falsità sulle sue labbra; con pace e rettitudine ha camminato davanti a me e ha fatto allontanare molti dal male.</w:t>
      </w:r>
    </w:p>
    <w:p w14:paraId="4F483463"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Infatti le labbra del sacerdote devono custodire la scienza e dalla sua bocca si ricerca insegnamento, perché egli è messaggero del Signore degli eserciti.</w:t>
      </w:r>
    </w:p>
    <w:p w14:paraId="200E90A9"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69D05CF0"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Giovanni è uomo di deserto e si nutre del cibo del deserto: cavallette e miele selvatico. Veste però da vero profeta del Dio vivente: indossa un veste di peli di cammello e una cintura di cuoio ai fianchi. È uomo di Dio e veste da uomo di Dio. Non frequenta i palazzi dei re e neanche si veste con le vesti dei palazzi dei re. Soprattutto non indossa i pensieri con i quali si pensa nei palazzi dei re. Giovanni ha indossato la Parola di Dio come veste del suo cuore e della sua mente, come veste della sua voce. Queste vesti del corpo, dello spirito, del cuore dicono che Giovanni è di Dio. Giovanni non è di nessun re e di nessun uomo. </w:t>
      </w:r>
    </w:p>
    <w:p w14:paraId="798A5034" w14:textId="77777777" w:rsidR="00C16EEF" w:rsidRPr="00C16EEF" w:rsidRDefault="00C16EEF" w:rsidP="00C16EEF">
      <w:pPr>
        <w:jc w:val="both"/>
        <w:rPr>
          <w:rFonts w:ascii="Arial" w:hAnsi="Arial" w:cs="Arial"/>
          <w:b/>
          <w:bCs/>
          <w:sz w:val="24"/>
          <w:szCs w:val="24"/>
        </w:rPr>
      </w:pPr>
    </w:p>
    <w:p w14:paraId="4A33E61B" w14:textId="77777777" w:rsidR="00C16EEF" w:rsidRPr="00C16EEF" w:rsidRDefault="00C16EEF" w:rsidP="00C16EEF">
      <w:pPr>
        <w:jc w:val="both"/>
        <w:rPr>
          <w:rFonts w:ascii="Arial" w:hAnsi="Arial" w:cs="Arial"/>
          <w:b/>
          <w:bCs/>
          <w:sz w:val="24"/>
          <w:szCs w:val="24"/>
        </w:rPr>
      </w:pPr>
      <w:r w:rsidRPr="00C16EEF">
        <w:rPr>
          <w:rFonts w:ascii="Arial" w:hAnsi="Arial" w:cs="Arial"/>
          <w:b/>
          <w:bCs/>
          <w:sz w:val="24"/>
          <w:szCs w:val="24"/>
        </w:rPr>
        <w:t>Ebbene, che cosa siete andati a vedere? Un profeta? Sì, io vi dico, anzi, più che un profeta. Egli è colui del quale sta scritto: Ecco, dinanzi a te io mando il mio messaggero, davanti a te egli preparerà la tua via.</w:t>
      </w:r>
    </w:p>
    <w:bookmarkEnd w:id="79"/>
    <w:p w14:paraId="440F8688" w14:textId="77777777" w:rsidR="00C16EEF" w:rsidRPr="00C16EEF" w:rsidRDefault="00C16EEF" w:rsidP="00C16EEF">
      <w:pPr>
        <w:jc w:val="both"/>
        <w:rPr>
          <w:rFonts w:ascii="Arial" w:hAnsi="Arial" w:cs="Arial"/>
          <w:i/>
          <w:iCs/>
          <w:sz w:val="24"/>
          <w:szCs w:val="24"/>
        </w:rPr>
      </w:pPr>
      <w:r w:rsidRPr="00C16EEF">
        <w:rPr>
          <w:rFonts w:ascii="Arial" w:hAnsi="Arial" w:cs="Arial"/>
          <w:sz w:val="24"/>
          <w:szCs w:val="24"/>
        </w:rPr>
        <w:t xml:space="preserve">Gesù ora fa una terza domanda: se Giovanni non è una canna sbattuta dal vento, non è uomo che veste in morbide vesti, chi è allora? Un profeta?  A questa terza domanda Gesù risponde in modo diretto: Giovanni è un profeta, anzi è più che un profeta. Si compie in lui la profezia di Malachia. Lui viene  per preparare la via del Signore davanti a Lui. Il Signore viene e Giovanni gli prepara la via. Ecco la domanda e la risposta di Gesù: </w:t>
      </w:r>
      <w:r w:rsidRPr="00C16EEF">
        <w:rPr>
          <w:rFonts w:ascii="Arial" w:hAnsi="Arial" w:cs="Arial"/>
          <w:i/>
          <w:iCs/>
          <w:sz w:val="24"/>
          <w:szCs w:val="24"/>
        </w:rPr>
        <w:t xml:space="preserve">“Ebbene, che cosa siete andati a vedere? Un profeta? Sì, io vi dico, anzi, più che un profeta. Egli è colui del quale sta scritto: Ecco, dinanzi a te io mando il mio messaggero, davanti a te egli preparerà la tua via”. </w:t>
      </w:r>
    </w:p>
    <w:p w14:paraId="22A8D863"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lastRenderedPageBreak/>
        <w:t>Ecco la profezia di Malachia:</w:t>
      </w:r>
    </w:p>
    <w:p w14:paraId="428224A8"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p>
    <w:p w14:paraId="15C520F1"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Io sono il Signore, non cambio; voi, figli di Giacobbe, non siete ancora al termine. Fin dai tempi dei vostri padri vi siete allontanati dai miei precetti, non li avete osservati. Tornate a me e io tornerò a voi, dice il Signore degli eserciti.</w:t>
      </w:r>
    </w:p>
    <w:p w14:paraId="468D8435"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Ma voi dite: «Come dobbiamo tornare?». Può un uomo frodare Dio? Eppure voi mi frodate e andate dicendo: «Come ti abbiamo frodato?». Nelle decime e nelle primizie. Siete già stati colpiti dalla maledizione e andate ancora frodandomi, voi, la nazione tutta! Portate le decime intere nel tesoro del tempio, perché ci sia cibo nella mia casa; poi mettetemi pure alla prova in questo – dice il Signore degli eserciti –, se io non vi aprirò le cateratte del cielo e non riverserò su di voi benedizioni sovrabbondanti. </w:t>
      </w:r>
    </w:p>
    <w:p w14:paraId="3E15CA1C"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Terrò indietro gli insetti divoratori, perché non vi distruggano i frutti della terra e la  vite non sia sterile nel campo, dice il Signore degli eserciti. Felici vi diranno tutte le genti, perché sarete una terra di delizie, dice il Signore degli eserciti.</w:t>
      </w:r>
    </w:p>
    <w:p w14:paraId="64F75A61"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00531CA6"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lastRenderedPageBreak/>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p>
    <w:p w14:paraId="0F7EC4E1"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3,1-24). </w:t>
      </w:r>
    </w:p>
    <w:p w14:paraId="0D53A48A"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Giovanni è profeta ed è più che profeta. Lui è il profeta precursore. Il Signore viene e lui gli prepara la via. Come gli prepara la via? Invitando tutto il popolo a purificarsi da ogni peccato, a pulire il cuore e la mente, perché il Signore possa abitare in esso.</w:t>
      </w:r>
    </w:p>
    <w:p w14:paraId="5CDBF7D6" w14:textId="77777777" w:rsidR="00C16EEF" w:rsidRPr="00C16EEF" w:rsidRDefault="00C16EEF" w:rsidP="00C16EEF">
      <w:pPr>
        <w:jc w:val="both"/>
        <w:rPr>
          <w:rFonts w:ascii="Arial" w:hAnsi="Arial" w:cs="Arial"/>
          <w:sz w:val="24"/>
          <w:szCs w:val="24"/>
        </w:rPr>
      </w:pPr>
    </w:p>
    <w:p w14:paraId="7DBFB77E" w14:textId="77777777" w:rsidR="00C16EEF" w:rsidRPr="00C16EEF" w:rsidRDefault="00C16EEF" w:rsidP="00C16EEF">
      <w:pPr>
        <w:jc w:val="both"/>
        <w:rPr>
          <w:rFonts w:ascii="Arial" w:hAnsi="Arial" w:cs="Arial"/>
          <w:b/>
          <w:bCs/>
          <w:sz w:val="24"/>
          <w:szCs w:val="24"/>
        </w:rPr>
      </w:pPr>
      <w:r w:rsidRPr="00C16EEF">
        <w:rPr>
          <w:rFonts w:ascii="Arial" w:hAnsi="Arial" w:cs="Arial"/>
          <w:b/>
          <w:bCs/>
          <w:sz w:val="24"/>
          <w:szCs w:val="24"/>
        </w:rPr>
        <w:t xml:space="preserve">In verità io vi dico: fra i nati da donna non è sorto alcuno più grande di Giovanni il Battista; ma il più piccolo nel regno dei cieli è più grande di lui. </w:t>
      </w:r>
    </w:p>
    <w:p w14:paraId="3EEF5EA0"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Ora Gesù rivela qual è la vera grandezza di questo singolare profeta: fra i nati da donna non è sorto alcuno più grande di Giovanni il Battista. Questa grandezza vale per tutti gli uomini dell’Antico Testamento. Secondo questa Parola di Gesù, Giovanni è più grande di Abramo, più grande di Mosè, più grande di Davide, più grandi di tutti gli antichi profeti. Questa parola non vale per i nati da donna del nuovo Testamento. Il più piccolo nel regno dei cieli è più grande di lui. Queste Parole di Gesù meritano qualche breve riflessione: </w:t>
      </w:r>
      <w:r w:rsidRPr="00C16EEF">
        <w:rPr>
          <w:rFonts w:ascii="Arial" w:hAnsi="Arial" w:cs="Arial"/>
          <w:i/>
          <w:iCs/>
          <w:sz w:val="24"/>
          <w:szCs w:val="24"/>
        </w:rPr>
        <w:t xml:space="preserve">“In verità io vi dico: fra i nati da donna non è sorto alcuno più grande di Giovanni il Battista; ma il più piccolo nel regno dei cieli è più grande di lui”. </w:t>
      </w:r>
      <w:r w:rsidRPr="00C16EEF">
        <w:rPr>
          <w:rFonts w:ascii="Arial" w:hAnsi="Arial" w:cs="Arial"/>
          <w:sz w:val="24"/>
          <w:szCs w:val="24"/>
        </w:rPr>
        <w:t>La prima più piccola nel regno di Dio è la Vergine Maria. Dalla Vergine Maria nasce il più piccolo nel regno dei cieli che è Cristo Gesù. Da acqua e da Spirito Santo nasce tutto il corpo di Gesù che è la Chiesa. Un bambino appena battezzato è più grande di Giovanni il Battista. Il battezzato è tempio dello Spirito Santo, è corpo di Cristo Gesù, è partecipe della natura divina. Nel corpo di Cristo Dio abita corporalmente con la sua pienezza e ogni membro del corpo di Cristo diviene partecipe di questa pienezza. Ecco solo un esempio di questa grandezza così come essa è rivelata dall’Apostolo Paolo agli Efesini:</w:t>
      </w:r>
    </w:p>
    <w:p w14:paraId="000DF1BA"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Paolo, apostolo di Cristo Gesù per volontà di Dio, ai santi che sono a Èfeso credenti in Cristo Gesù: grazia a voi e pace da Dio, Padre nostro, e dal Signore Gesù Cristo.</w:t>
      </w:r>
    </w:p>
    <w:p w14:paraId="31FF18A1"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Benedetto Dio, Padre del Signore nostro Gesù Cristo, che ci ha benedetti con ogni benedizione spirituale nei cieli in Cristo. </w:t>
      </w:r>
    </w:p>
    <w:p w14:paraId="2260AAD7"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lastRenderedPageBreak/>
        <w:t>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14:paraId="7186ACC1"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569E6039"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In lui siamo stati fatti anche eredi, predestinati – secondo il progetto di colui che tutto opera secondo la sua volontà – a essere lode della sua gloria, noi, che già prima abbiamo sperato nel Cristo. </w:t>
      </w:r>
    </w:p>
    <w:p w14:paraId="14DE4B25"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2EF57527"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199C212D" w14:textId="77777777" w:rsidR="00C16EEF" w:rsidRPr="00C16EEF" w:rsidRDefault="00C16EEF" w:rsidP="00C16EEF">
      <w:pPr>
        <w:jc w:val="both"/>
        <w:rPr>
          <w:rFonts w:ascii="Arial" w:hAnsi="Arial" w:cs="Arial"/>
          <w:b/>
          <w:bCs/>
          <w:sz w:val="24"/>
          <w:szCs w:val="24"/>
        </w:rPr>
      </w:pPr>
      <w:r w:rsidRPr="00C16EEF">
        <w:rPr>
          <w:rFonts w:ascii="Arial" w:hAnsi="Arial" w:cs="Arial"/>
          <w:i/>
          <w:iCs/>
          <w:sz w:val="24"/>
          <w:szCs w:val="24"/>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6A863386" w14:textId="06C08F86" w:rsidR="00C16EEF" w:rsidRPr="00C16EEF" w:rsidRDefault="00C16EEF" w:rsidP="001C1D60">
      <w:pPr>
        <w:jc w:val="both"/>
        <w:rPr>
          <w:rFonts w:ascii="Arial" w:hAnsi="Arial" w:cs="Arial"/>
          <w:sz w:val="24"/>
          <w:szCs w:val="24"/>
        </w:rPr>
      </w:pPr>
      <w:r w:rsidRPr="00C16EEF">
        <w:rPr>
          <w:rFonts w:ascii="Arial" w:hAnsi="Arial" w:cs="Arial"/>
          <w:sz w:val="24"/>
          <w:szCs w:val="24"/>
        </w:rPr>
        <w:t>Peccato che di tutta questa grandezza e di questa pienezza oggi i profeti di Cristo nulla dicono e nulla annunciano. Spesso si è profeti del mondo e qualcuno anche si è fatto o si è lasciato fare profeta di Satana. Si è profeti del peccato, della falsità, delle tenebre e non invece profeti della grazia, della verità, della luce. Oggi non si è più profeti della verissima e purissima rivelazione del nostro Dio.</w:t>
      </w:r>
    </w:p>
    <w:p w14:paraId="3973845B" w14:textId="77777777" w:rsidR="00C16EEF" w:rsidRPr="00C16EEF" w:rsidRDefault="00C16EEF" w:rsidP="00C16EEF">
      <w:pPr>
        <w:jc w:val="both"/>
        <w:rPr>
          <w:rFonts w:ascii="Arial" w:hAnsi="Arial" w:cs="Arial"/>
          <w:b/>
          <w:bCs/>
          <w:sz w:val="24"/>
          <w:szCs w:val="24"/>
        </w:rPr>
      </w:pPr>
    </w:p>
    <w:p w14:paraId="1FA96762" w14:textId="77777777" w:rsidR="00C16EEF" w:rsidRPr="00C16EEF" w:rsidRDefault="00C16EEF" w:rsidP="00C16EEF">
      <w:pPr>
        <w:jc w:val="both"/>
        <w:rPr>
          <w:rFonts w:ascii="Arial" w:hAnsi="Arial" w:cs="Arial"/>
          <w:b/>
          <w:bCs/>
          <w:sz w:val="24"/>
          <w:szCs w:val="24"/>
        </w:rPr>
      </w:pPr>
      <w:bookmarkStart w:id="80" w:name="_Hlk210251795"/>
      <w:r w:rsidRPr="00C16EEF">
        <w:rPr>
          <w:rFonts w:ascii="Arial" w:hAnsi="Arial" w:cs="Arial"/>
          <w:b/>
          <w:bCs/>
          <w:sz w:val="24"/>
          <w:szCs w:val="24"/>
        </w:rPr>
        <w:lastRenderedPageBreak/>
        <w:t xml:space="preserve">Dai giorni di Giovanni il Battista fino ad ora, il regno dei cieli subisce violenza e i violenti se ne impadroniscono. </w:t>
      </w:r>
    </w:p>
    <w:bookmarkEnd w:id="80"/>
    <w:p w14:paraId="40EFE9A7"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Ora Gesù dice un parola che dovrà essere scritta ni nostri cuori con il dito di fuoco dello Spirito Santo. Questa scrittura dello Spirito Santo dovrà marchiare la nostra anima, il nostro spirito, il nostro corpo per l’eternità. Ecco cosa dovrà scrivere lo Spirito Santo: </w:t>
      </w:r>
      <w:r w:rsidRPr="00C16EEF">
        <w:rPr>
          <w:rFonts w:ascii="Arial" w:hAnsi="Arial" w:cs="Arial"/>
          <w:i/>
          <w:iCs/>
          <w:sz w:val="24"/>
          <w:szCs w:val="24"/>
        </w:rPr>
        <w:t xml:space="preserve">“Dai giorni di Giovanni il Battista fino ad ora, il regno dei cieli subisce violenza e i violenti se ne impadroniscono”. </w:t>
      </w:r>
      <w:r w:rsidRPr="00C16EEF">
        <w:rPr>
          <w:rFonts w:ascii="Arial" w:hAnsi="Arial" w:cs="Arial"/>
          <w:sz w:val="24"/>
          <w:szCs w:val="24"/>
        </w:rPr>
        <w:t>Di che violenza si tratta? Della violenza per estirpare i vizi dalla nostra anima, dal nostro spirito, dal nostro corpo. Della violenza per la conquista di ogni virtù, delle virtù sia teologali e sia cardinali. Della violenza di rimanere sempre nel Vangelo e mai uscire da esso. Della violenza di evitare anche il più piccolo peccato veniale. Della violenza di camminare sempre da fede e fede e da verità a verità. Della violenza di non essere mai motivo di scandalo per nessun uomo. Della violenza di essere sempre esemplari in ogni cosa. Della violenza di non fare mai uscire dalla mia bocca una sola Parola che non sia purissima Parola di Dio e di Cristo Gesù secondo la verità dello Spirito Santo. Della violenza di vivere ogni sofferenza e ogni persecuzione a causa del Vangelo facendone un’offerta gradita al Signore. Della violenza di trasformare ogni Parola di Dio e di Cristo Gesù in nostra vita. Della violenza di rimanere sempre nel bene anche quando si naviga nelle acque tempestose del male che vogliono inghiottire la nostra vita. Della violenza di stare sempre sulla croce di Cristo  portando la nostra croce. Questa molteplice violenza è necessaria a chi si vuole impossessare nel regno di Dio. Il regno di Dio è dono, ma anche conquista da parte dell’uomo.</w:t>
      </w:r>
    </w:p>
    <w:p w14:paraId="4EE37758" w14:textId="77777777" w:rsidR="00C16EEF" w:rsidRPr="00C16EEF" w:rsidRDefault="00C16EEF" w:rsidP="00C16EEF">
      <w:pPr>
        <w:jc w:val="both"/>
        <w:rPr>
          <w:rFonts w:ascii="Arial" w:hAnsi="Arial" w:cs="Arial"/>
          <w:sz w:val="24"/>
          <w:szCs w:val="24"/>
        </w:rPr>
      </w:pPr>
    </w:p>
    <w:p w14:paraId="07665658" w14:textId="77777777" w:rsidR="00C16EEF" w:rsidRPr="00C16EEF" w:rsidRDefault="00C16EEF" w:rsidP="00C16EEF">
      <w:pPr>
        <w:jc w:val="both"/>
        <w:rPr>
          <w:rFonts w:ascii="Arial" w:hAnsi="Arial" w:cs="Arial"/>
          <w:b/>
          <w:bCs/>
          <w:sz w:val="24"/>
          <w:szCs w:val="24"/>
        </w:rPr>
      </w:pPr>
      <w:r w:rsidRPr="00C16EEF">
        <w:rPr>
          <w:rFonts w:ascii="Arial" w:hAnsi="Arial" w:cs="Arial"/>
          <w:b/>
          <w:bCs/>
          <w:sz w:val="24"/>
          <w:szCs w:val="24"/>
        </w:rPr>
        <w:t>Tutti i Profeti e la Legge infatti hanno profetato fino a Giovanni. E, se volete comprendere, è lui quell’Elia che deve venire. Chi ha orecchi, ascolti!</w:t>
      </w:r>
    </w:p>
    <w:p w14:paraId="7C0B2C9B"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Ora Gesù rivela chi è Giovanni il Battista. È quell’Elia che deve venire. Deve venire perché questa venuta è stata preannunziata dai profeti. Dopo queste parole non c’è nessun altro Elia che deve venire</w:t>
      </w:r>
      <w:r w:rsidRPr="00C16EEF">
        <w:rPr>
          <w:rFonts w:ascii="Arial" w:hAnsi="Arial" w:cs="Arial"/>
          <w:b/>
          <w:bCs/>
          <w:sz w:val="24"/>
          <w:szCs w:val="24"/>
        </w:rPr>
        <w:t xml:space="preserve">: </w:t>
      </w:r>
      <w:r w:rsidRPr="00C16EEF">
        <w:rPr>
          <w:rFonts w:ascii="Arial" w:hAnsi="Arial" w:cs="Arial"/>
          <w:b/>
          <w:bCs/>
          <w:i/>
          <w:iCs/>
          <w:sz w:val="24"/>
          <w:szCs w:val="24"/>
        </w:rPr>
        <w:t>“</w:t>
      </w:r>
      <w:r w:rsidRPr="00C16EEF">
        <w:rPr>
          <w:rFonts w:ascii="Arial" w:hAnsi="Arial" w:cs="Arial"/>
          <w:i/>
          <w:iCs/>
          <w:sz w:val="24"/>
          <w:szCs w:val="24"/>
        </w:rPr>
        <w:t xml:space="preserve">Tutti i Profeti e la Legge infatti hanno profetato fino a Giovanni. E, se volete comprendere, è lui quell’Elia che deve venire. Chi ha orecchi, ascolti!”. </w:t>
      </w:r>
      <w:r w:rsidRPr="00C16EEF">
        <w:rPr>
          <w:rFonts w:ascii="Arial" w:hAnsi="Arial" w:cs="Arial"/>
          <w:sz w:val="24"/>
          <w:szCs w:val="24"/>
        </w:rPr>
        <w:t>Se non c’è nessun altro Elia che deve venire, non c’è neanche un altro Messa che si deve attendere. Giovanni è Elia. Gesù è il Messia. Non vi è però una venuta di Elia in carne e ossa. Per comprende quanto Gesù dice, prima leggiamo le antiche profezia e poi leggiamo il Vangelo secondo Luca.</w:t>
      </w:r>
    </w:p>
    <w:p w14:paraId="53BB30D1"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Da Libro del Siracide:</w:t>
      </w:r>
    </w:p>
    <w:p w14:paraId="4F4C9B2A"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Allora sorse Elia profeta, come un fuoco; la sua parola bruciava come fiaccola. Egli fece venire su di loro la carestia e con zelo li ridusse a pochi. Per la parola del Signore chiuse il cielo e così fece scendere per tre volte il fuoco.</w:t>
      </w:r>
    </w:p>
    <w:p w14:paraId="48E980E9"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lastRenderedPageBreak/>
        <w:t xml:space="preserve">Come ti rendesti glorioso, Elia, con i tuoi prodigi! E chi può vantarsi di esserti uguale? Tu hai fatto sorgere un defunto dalla morte e dagl’inferi, per la parola dell’Altissimo; tu hai fatto precipitare re nella perdizione, e uomini gloriosi dal loro letto. </w:t>
      </w:r>
    </w:p>
    <w:p w14:paraId="41033EA4"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w:t>
      </w:r>
    </w:p>
    <w:p w14:paraId="3486E4CF"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Beati coloro che ti hanno visto e si sono addormentati nell’amore, perché è certo che anche noi vivremo (Sir 48,1-11). </w:t>
      </w:r>
    </w:p>
    <w:p w14:paraId="36049AC3"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Dal Libro del Profeta Malachia:</w:t>
      </w:r>
    </w:p>
    <w:p w14:paraId="69B20234"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3,22-24). </w:t>
      </w:r>
    </w:p>
    <w:p w14:paraId="6D0B7D26"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Dal Vangelo secondo Luca:</w:t>
      </w:r>
    </w:p>
    <w:p w14:paraId="6CCD0919"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p>
    <w:p w14:paraId="10E2EC4F"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 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w:t>
      </w:r>
      <w:r w:rsidRPr="00C16EEF">
        <w:rPr>
          <w:rFonts w:ascii="Arial" w:hAnsi="Arial" w:cs="Arial"/>
          <w:i/>
          <w:iCs/>
          <w:sz w:val="24"/>
          <w:szCs w:val="24"/>
        </w:rPr>
        <w:lastRenderedPageBreak/>
        <w:t>potrai parlare fino al giorno in cui queste cose avverranno, perché non hai creduto alle mie parole, che si compiranno a loro tempo».</w:t>
      </w:r>
    </w:p>
    <w:p w14:paraId="6C905FA6"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Intanto il popolo stava in attesa di Zaccaria e si meravigliava per il suo indugiare nel tempio. Quando poi uscì e non poteva parlare loro, capirono che nel tempio aveva avuto una visione. Faceva loro dei cenni e restava muto.</w:t>
      </w:r>
    </w:p>
    <w:p w14:paraId="79B2520C"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Compiuti i giorni del suo servizio, tornò a casa. Dopo quei giorni Elisabetta, sua moglie, concepì e si tenne nascosta per cinque mesi e diceva: «Ecco che cosa ha fatto per me il Signore, nei giorni in cui si è degnato di togliere la mia vergogna fra gli uomini» (Lc 1,4-25). </w:t>
      </w:r>
    </w:p>
    <w:p w14:paraId="4902822E"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0049073D"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3h ricolmato di beni gli affamati, ha rimandato i ricchi a mani vuote. Ha soccorso Israele, suo servo, ricordandosi della sua misericordia, come aveva detto ai nostri padri, per Abramo e la sua discendenza, per sempre» (Lc 1,39-44). </w:t>
      </w:r>
    </w:p>
    <w:p w14:paraId="0CA7718D"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Zaccaria, suo padre, fu colmato di Spirito Santo e profetò dicendo:</w:t>
      </w:r>
    </w:p>
    <w:p w14:paraId="0EBBDF28"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«Benedetto il Signore, Dio d’Israele, perché ha visitato e redento il suo popolo, e ha suscitato per noi un Salvatore potente nella casa di Davide, suo servo, come aveva detto per bocca dei suoi santi profeti d’un tempo: salvezza dai nostri nemici, e dalle mani di quanti ci odiano.</w:t>
      </w:r>
    </w:p>
    <w:p w14:paraId="586CB479"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Così egli ha concesso misericordia ai nostri padri e si è ricordato della sua santa alleanza, del giuramento fatto ad Abramo, nostro padre, di concederci, liberati dalle mani dei nemici, di servirlo senza timore, ín santità e giustizia al suo cospetto, per tutti i nostri giorni.</w:t>
      </w:r>
    </w:p>
    <w:p w14:paraId="5D546454"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E tu, bambino, sarai chiamato profeta dell’Altissimo perché andrai innanzi al Signore a preparargli le strade, per dare al suo popolo la conoscenza della salvezza nella </w:t>
      </w:r>
      <w:r w:rsidRPr="00C16EEF">
        <w:rPr>
          <w:rFonts w:ascii="Arial" w:hAnsi="Arial" w:cs="Arial"/>
          <w:i/>
          <w:iCs/>
          <w:sz w:val="24"/>
          <w:szCs w:val="24"/>
        </w:rPr>
        <w:lastRenderedPageBreak/>
        <w:t>remissione dei suoi peccati. Grazie alla tenerezza e misericordia del nostro Dio, ci visiterà un sole che sorge dall’alto, per risplendere su quelli che stanno nelle tenebre e nell’ombra di morte, e dirigere i nostri passi sulla via della pace».</w:t>
      </w:r>
    </w:p>
    <w:p w14:paraId="0999CEEC"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Il bambino cresceva e si fortificava nello spirito. Visse in regioni deserte fino al giorno della sua manifestazione a Israele (Lc 1,67-80). </w:t>
      </w:r>
    </w:p>
    <w:p w14:paraId="78E23C8F" w14:textId="77777777" w:rsidR="001C1D60" w:rsidRDefault="00C16EEF" w:rsidP="00C16EEF">
      <w:pPr>
        <w:jc w:val="both"/>
        <w:rPr>
          <w:rFonts w:ascii="Arial" w:hAnsi="Arial" w:cs="Arial"/>
          <w:sz w:val="24"/>
          <w:szCs w:val="24"/>
        </w:rPr>
      </w:pPr>
      <w:r w:rsidRPr="00C16EEF">
        <w:rPr>
          <w:rFonts w:ascii="Arial" w:hAnsi="Arial" w:cs="Arial"/>
          <w:sz w:val="24"/>
          <w:szCs w:val="24"/>
        </w:rPr>
        <w:t xml:space="preserve">Giovanni il Battista non è Elia che torna novamente sulla terra portato dal carro di fuoco con cavali di fuoco. Il Signore Dio dona a Giovanni il Battista lo Spirito Santo nella stessa misura secondo la quale lo ha dato a Elia. Non lo dona però nella forma diretta, Dio-Giovanni il Battista. Lo dona nella forma indiretta, per tramite della Vergine Maria. Nell’Antico Testamento era sempre il Signore che dava il suo Spirito. Dovendo Giovanni il Battista preparare la via a Cristo Gesù, è Cristo Gesù che dona il suo Spirito a Giovanni il Battista per tramite della Vergine Maria. Cristo Gesù costituisce la Madre sua Datrice del suo Santo Spirito. Ecco la stupenda novità del Nuovo Testamento: dovendo ogni uomo rendere testimonianza a Cristo Gesù, ogni membro del corpo di Cristo è chiamato a dare a ogni altro uomo lo Spirito della conversione e della fede nel Vangelo. Gli Apostoli e i presbiteri conferiscono lo Spirito Santo prima come Spirito di conversione e di fede nel Vangelo, poi donano lo Spirito Santo in ogni sacramento da essi celebrato, che è Spirito di santificazione e di vera profezia. Ma oggi anche ogni verità sullo Spirito Santo è stata cancellata dalla mente e dai cuori dei discepoli di Gesù. Una pastorale senza il dono dello Spirito Santo è una pastorale umana, non divina. </w:t>
      </w:r>
    </w:p>
    <w:p w14:paraId="0FB3726F"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Una domanda che necessariamente ogni membro del corpo di Cristo dovrà porre alla sua coscienza è questa: credo che l’obbedienza alla Parola sia la sola via possibile per produrre lo Spirito si santificazione del corpo di Cristo e di attrazione al corpo di Cristo di quanti ancora non lo sono? So che se non vivifico lo Spirito Santo, che è Spirito di verità e di luce, cammino nelle tenebre e costringo il mondo a rimanere nelle tenebre? Conosco fin dove giungono le profondità di Satana di questi ladri e briganti che con parole di compassione e commiserazione per l’uomo ratificano con loro peccato e giustificano ogni loro vizio? So che questa ratifica e questa giustifica serve loro perché non il corpo di Cristo non produce lo Spirito di verità, luce, convincimento, attrazione a Cristo Signore? So che ladri e briganti hanno un solo principio di azione: impedire che il mondo possa essere attratto a Cristo Gesù? So che questo avviene se io non cresco in grazia, sapienza, santità al fine di produrre il frutto della luce e dell’attrazione a Cristo? </w:t>
      </w:r>
    </w:p>
    <w:p w14:paraId="7239B468"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Poiché oggi il corpo di Cristo non produce più il frutto dello Spirito della luce, della verità, della conversione, del convincimento, dell’attrazione a Cristo, si spiegano tutte le falsità, le menzogne, gli inganni perpetrati ai danni dell’uomo. Si spiega anche perché oggi è la falsità che ci governa e non più la verità. Un corpo di Cristo che è governato dalla falsità e dall’inganno attesta che non produce più il frutto dello </w:t>
      </w:r>
      <w:r w:rsidRPr="00C16EEF">
        <w:rPr>
          <w:rFonts w:ascii="Arial" w:hAnsi="Arial" w:cs="Arial"/>
          <w:sz w:val="24"/>
          <w:szCs w:val="24"/>
        </w:rPr>
        <w:lastRenderedPageBreak/>
        <w:t>Spirito Santo. Questo è l’obiettivo dei ladri e dei briganti dello Spirito e noi possiamo dire che ci stanno riuscendo bene, anzi molto bene. Le loro molteplici teorie sulla non necessità di vivere il Vangelo, tutto il Vangelo, ha prodotto questo grande disastro nel mondo: ha reso la Chiesa non più sacramento universale di salvezza.</w:t>
      </w:r>
    </w:p>
    <w:p w14:paraId="2ACB00CE" w14:textId="77777777" w:rsidR="00C16EEF" w:rsidRPr="00C16EEF" w:rsidRDefault="00C16EEF" w:rsidP="00C16EEF">
      <w:pPr>
        <w:jc w:val="both"/>
        <w:rPr>
          <w:rFonts w:ascii="Arial" w:hAnsi="Arial" w:cs="Arial"/>
          <w:sz w:val="24"/>
          <w:szCs w:val="24"/>
        </w:rPr>
      </w:pPr>
    </w:p>
    <w:p w14:paraId="48EA9E9A" w14:textId="77777777" w:rsidR="00C16EEF" w:rsidRPr="00C16EEF" w:rsidRDefault="00C16EEF" w:rsidP="00C16EEF">
      <w:pPr>
        <w:pStyle w:val="Titolo2"/>
      </w:pPr>
      <w:bookmarkStart w:id="81" w:name="_Toc210395779"/>
      <w:bookmarkStart w:id="82" w:name="_Toc212557289"/>
      <w:r w:rsidRPr="00C16EEF">
        <w:t>Ma la sapienza è stata riconosciuta giusta per le opere che essa compie</w:t>
      </w:r>
      <w:bookmarkEnd w:id="81"/>
      <w:bookmarkEnd w:id="82"/>
    </w:p>
    <w:p w14:paraId="6BD34386" w14:textId="77777777" w:rsidR="00C16EEF" w:rsidRPr="00C16EEF" w:rsidRDefault="00C16EEF" w:rsidP="00C16EEF">
      <w:pPr>
        <w:jc w:val="both"/>
        <w:rPr>
          <w:rFonts w:ascii="Arial" w:hAnsi="Arial" w:cs="Arial"/>
          <w:b/>
          <w:bCs/>
          <w:sz w:val="24"/>
          <w:szCs w:val="24"/>
        </w:rPr>
      </w:pPr>
    </w:p>
    <w:p w14:paraId="22D253C2" w14:textId="77777777" w:rsidR="00C16EEF" w:rsidRPr="00C16EEF" w:rsidRDefault="00C16EEF" w:rsidP="00C16EEF">
      <w:pPr>
        <w:jc w:val="both"/>
        <w:rPr>
          <w:rFonts w:ascii="Arial" w:hAnsi="Arial" w:cs="Arial"/>
          <w:b/>
          <w:bCs/>
          <w:sz w:val="24"/>
          <w:szCs w:val="24"/>
        </w:rPr>
      </w:pPr>
      <w:r w:rsidRPr="00C16EEF">
        <w:rPr>
          <w:rFonts w:ascii="Arial" w:hAnsi="Arial" w:cs="Arial"/>
          <w:b/>
          <w:bCs/>
          <w:sz w:val="24"/>
          <w:szCs w:val="24"/>
        </w:rPr>
        <w:t>A chi posso paragonare questa generazione? È simile a bambini che stanno seduti in piazza e, rivolti ai compagni, gridano: “Vi abbiamo suonato il flauto e non avete ballato, abbiamo cantato un lamento e non vi siete battuti il petto!”.</w:t>
      </w:r>
    </w:p>
    <w:p w14:paraId="79E3F87D" w14:textId="77777777" w:rsidR="00C16EEF" w:rsidRPr="00C16EEF" w:rsidRDefault="00C16EEF" w:rsidP="00C16EEF">
      <w:pPr>
        <w:jc w:val="both"/>
        <w:rPr>
          <w:rFonts w:ascii="Arial" w:hAnsi="Arial" w:cs="Arial"/>
          <w:b/>
          <w:bCs/>
          <w:sz w:val="24"/>
          <w:szCs w:val="24"/>
        </w:rPr>
      </w:pPr>
      <w:r w:rsidRPr="00C16EEF">
        <w:rPr>
          <w:rFonts w:ascii="Arial" w:hAnsi="Arial" w:cs="Arial"/>
          <w:b/>
          <w:bCs/>
          <w:sz w:val="24"/>
          <w:szCs w:val="24"/>
        </w:rPr>
        <w:t>È venuto Giovanni, che non mangia e non beve, e dicono: “È indemoniato”. È venuto il Figlio dell’uomo, che mangia e beve, e dicono: “Ecco, è un mangione e un beone, un amico di pubblicani e di peccatori”. Ma la sapienza è stata riconosciuta giusta per le opere che essa compie».</w:t>
      </w:r>
    </w:p>
    <w:p w14:paraId="39C0CA66" w14:textId="77777777" w:rsidR="00C16EEF" w:rsidRPr="00C16EEF" w:rsidRDefault="00C16EEF" w:rsidP="00C16EEF">
      <w:pPr>
        <w:jc w:val="both"/>
        <w:rPr>
          <w:rFonts w:ascii="Arial" w:hAnsi="Arial" w:cs="Arial"/>
          <w:b/>
          <w:bCs/>
          <w:sz w:val="24"/>
          <w:szCs w:val="24"/>
        </w:rPr>
      </w:pPr>
    </w:p>
    <w:p w14:paraId="34216F9D" w14:textId="77777777" w:rsidR="00C16EEF" w:rsidRPr="00C16EEF" w:rsidRDefault="00C16EEF" w:rsidP="00C16EEF">
      <w:pPr>
        <w:jc w:val="both"/>
        <w:rPr>
          <w:rFonts w:ascii="Arial" w:hAnsi="Arial" w:cs="Arial"/>
          <w:b/>
          <w:bCs/>
          <w:sz w:val="24"/>
          <w:szCs w:val="24"/>
        </w:rPr>
      </w:pPr>
      <w:r w:rsidRPr="00C16EEF">
        <w:rPr>
          <w:rFonts w:ascii="Arial" w:hAnsi="Arial" w:cs="Arial"/>
          <w:b/>
          <w:bCs/>
          <w:sz w:val="24"/>
          <w:szCs w:val="24"/>
        </w:rPr>
        <w:t>A chi posso paragonare questa generazione? È simile a bambini che stanno seduti in piazza e, rivolti ai compagni, gridano: “Vi abbiamo suonato il flauto e non avete ballato, abbiamo cantato un lamento e non vi siete battuti il petto!”.</w:t>
      </w:r>
    </w:p>
    <w:p w14:paraId="01C3BB99"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Ora Gesù dopo aver rivelato che Giovanni è quell’Elia che deve venire e viene per preparare la via davanti al Signore, rivela anche la condizione spirituale del popolo di Dio, in mezzo al quale Lui sta predicando il Vangelo del  regno, invitando alla conversione e alla fede nella Parola che  lui dice. È una condizione non solo di totale indifferenza, ma anche è una indifferenza che giustifica se stessa. Questa indifferenza è così manifesta da Gesù: </w:t>
      </w:r>
      <w:r w:rsidRPr="00C16EEF">
        <w:rPr>
          <w:rFonts w:ascii="Arial" w:hAnsi="Arial" w:cs="Arial"/>
          <w:i/>
          <w:iCs/>
          <w:sz w:val="24"/>
          <w:szCs w:val="24"/>
        </w:rPr>
        <w:t xml:space="preserve">“A chi posso paragonare questa generazione? È simile a bambini che stanno seduti in piazza e, rivolti ai compagni, gridano: “Vi abbiamo suonato il flauto e non avete ballato, abbiamo cantato un lamento e non vi siete battuti il petto!”. </w:t>
      </w:r>
      <w:r w:rsidRPr="00C16EEF">
        <w:rPr>
          <w:rFonts w:ascii="Arial" w:hAnsi="Arial" w:cs="Arial"/>
          <w:sz w:val="24"/>
          <w:szCs w:val="24"/>
        </w:rPr>
        <w:t xml:space="preserve">Si suona e non si balla, si canta un lamento e non ci si batte il petto. È come se intorno a noi nulla stesse accadendo. Può anche scendere sulla nostra terra il Creatore e il Signore dell’uomo, ma a noi di questa discesa nulla interessa. Questo significa che l’anima è nella morte, la coscienza è spenta, la razionalità è stata consumata dalla stoltezza e il nostro spirito arso dalla falsità e dalla tenebre. Siamo insensibili e indifferenti più che cadaveri. È questo il frutto del peccato nel nostro cuore: può condurci alla cadaverizzazione dell’anima, dello spirito, del corpo e consegnare la nostra persona a ogni malvagità. Più la nostra cadaverizzazione si compie e più anima, spirito e corpo vengono schiavizzati da ogni forma di male. Si compie per noi quella parola dei Proverbi che così dice: </w:t>
      </w:r>
      <w:r w:rsidRPr="00C16EEF">
        <w:rPr>
          <w:rFonts w:ascii="Arial" w:hAnsi="Arial" w:cs="Arial"/>
          <w:i/>
          <w:iCs/>
          <w:sz w:val="24"/>
          <w:szCs w:val="24"/>
        </w:rPr>
        <w:t xml:space="preserve">“Così si </w:t>
      </w:r>
      <w:r w:rsidRPr="00C16EEF">
        <w:rPr>
          <w:rFonts w:ascii="Arial" w:hAnsi="Arial" w:cs="Arial"/>
          <w:i/>
          <w:iCs/>
          <w:sz w:val="24"/>
          <w:szCs w:val="24"/>
        </w:rPr>
        <w:lastRenderedPageBreak/>
        <w:t xml:space="preserve">comporta la donna adultera: mangia e si pulisce la bocca e dice: «Non ho fatto nulla di male!» (Pr 30,20). </w:t>
      </w:r>
      <w:r w:rsidRPr="00C16EEF">
        <w:rPr>
          <w:rFonts w:ascii="Arial" w:hAnsi="Arial" w:cs="Arial"/>
          <w:sz w:val="24"/>
          <w:szCs w:val="24"/>
        </w:rPr>
        <w:t xml:space="preserve">Non solo nulla è male, si giustifica il male dichiarandolo bene. Oggi non si vuole forse dichiarare per legge degli uomini il male come purissimo bene. Che  forse oggi moltissimo male non è già stato dichiarato un bene per l’uomo? Che oggi in nome della legge degli uomini non si sta forse abrogando tutta la Legge del Signore? L’uomo può anche dichiarare per legge che il male è bene. Il Signore mai adotterà la legge degli uomini per giudicare il mondo. Lui giudicherà il mondo sempre dalla sua Legge e dalla sua verità. Dio giudicherà il mondo secondo la Legge scritta nella natura dell’uomo, Legge che mai nessun uomo potrà mai raschiare da essa. Ma oggi non si sta forse raschiando anche dalla natura la stessa natura? </w:t>
      </w:r>
    </w:p>
    <w:p w14:paraId="4D007CBA" w14:textId="77777777" w:rsidR="00C16EEF" w:rsidRPr="00C16EEF" w:rsidRDefault="00C16EEF" w:rsidP="00C16EEF">
      <w:pPr>
        <w:jc w:val="both"/>
        <w:rPr>
          <w:rFonts w:ascii="Arial" w:hAnsi="Arial" w:cs="Arial"/>
          <w:b/>
          <w:bCs/>
          <w:sz w:val="24"/>
          <w:szCs w:val="24"/>
        </w:rPr>
      </w:pPr>
    </w:p>
    <w:p w14:paraId="26BDC27E" w14:textId="77777777" w:rsidR="00C16EEF" w:rsidRPr="00C16EEF" w:rsidRDefault="00C16EEF" w:rsidP="00C16EEF">
      <w:pPr>
        <w:jc w:val="both"/>
        <w:rPr>
          <w:rFonts w:ascii="Arial" w:hAnsi="Arial" w:cs="Arial"/>
          <w:b/>
          <w:bCs/>
          <w:sz w:val="24"/>
          <w:szCs w:val="24"/>
        </w:rPr>
      </w:pPr>
      <w:r w:rsidRPr="00C16EEF">
        <w:rPr>
          <w:rFonts w:ascii="Arial" w:hAnsi="Arial" w:cs="Arial"/>
          <w:b/>
          <w:bCs/>
          <w:sz w:val="24"/>
          <w:szCs w:val="24"/>
        </w:rPr>
        <w:t xml:space="preserve">È venuto Giovanni, che non mangia e non beve, e dicono: “È indemoniato”. </w:t>
      </w:r>
    </w:p>
    <w:p w14:paraId="58DB1ADD"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Ecco ora due esempi della insensibilità e indifferenza che giustifica la volontà di non fede e di non conversione. Si giudica un indemoniato colui che ci inviata alla conversione e alla fede: </w:t>
      </w:r>
      <w:r w:rsidRPr="00C16EEF">
        <w:rPr>
          <w:rFonts w:ascii="Arial" w:hAnsi="Arial" w:cs="Arial"/>
          <w:i/>
          <w:iCs/>
          <w:sz w:val="24"/>
          <w:szCs w:val="24"/>
        </w:rPr>
        <w:t xml:space="preserve">“È venuto Giovanni, che non mangia e non beve, e dicono: “È indemoniato”. </w:t>
      </w:r>
      <w:r w:rsidRPr="00C16EEF">
        <w:rPr>
          <w:rFonts w:ascii="Arial" w:hAnsi="Arial" w:cs="Arial"/>
          <w:sz w:val="24"/>
          <w:szCs w:val="24"/>
        </w:rPr>
        <w:t xml:space="preserve">Se Giovanni è un indemoniato si deve stare lontani da lui. Non si deve ascoltare un indemoniato. Ma chi dice che Giovanni è un indemoniato? Quanti hanno soffocato la loro coscienza e reso schiavo del male il loro spirito. Quanti hanno Messo sul rogo a bruciare la loro razionalità. Ora ogni uomo privo di razionalità, attesta di aver subito una mutazione genetica della sua stessa natura. Da natura razionale si è trasformata in natura irrazionale, a razionale, prima di ogni capacità di vedere la verità, ma anche priva di illuminare la volontà perché veda la via che il Signore gli sta aprendo per la sua conversione e salvezza. Quando si giunge a dichiarare la via di Dio un male e le vie di Satana un bene, allora si è già nel peccato contro lo Spirito Santo. Si è già nella perdizione eterna. </w:t>
      </w:r>
    </w:p>
    <w:p w14:paraId="68A267E0" w14:textId="77777777" w:rsidR="00C16EEF" w:rsidRPr="00C16EEF" w:rsidRDefault="00C16EEF" w:rsidP="00C16EEF">
      <w:pPr>
        <w:jc w:val="both"/>
        <w:rPr>
          <w:rFonts w:ascii="Arial" w:hAnsi="Arial" w:cs="Arial"/>
          <w:sz w:val="24"/>
          <w:szCs w:val="24"/>
        </w:rPr>
      </w:pPr>
    </w:p>
    <w:p w14:paraId="3977E32D" w14:textId="77777777" w:rsidR="00C16EEF" w:rsidRPr="00C16EEF" w:rsidRDefault="00C16EEF" w:rsidP="00C16EEF">
      <w:pPr>
        <w:jc w:val="both"/>
        <w:rPr>
          <w:rFonts w:ascii="Arial" w:hAnsi="Arial" w:cs="Arial"/>
          <w:b/>
          <w:bCs/>
          <w:sz w:val="24"/>
          <w:szCs w:val="24"/>
        </w:rPr>
      </w:pPr>
      <w:r w:rsidRPr="00C16EEF">
        <w:rPr>
          <w:rFonts w:ascii="Arial" w:hAnsi="Arial" w:cs="Arial"/>
          <w:b/>
          <w:bCs/>
          <w:sz w:val="24"/>
          <w:szCs w:val="24"/>
        </w:rPr>
        <w:t>È venuto il Figlio dell’uomo, che mangia e beve, e dicono: “Ecco, è un mangione e un beone, un amico di pubblicani e di peccatori”.</w:t>
      </w:r>
    </w:p>
    <w:p w14:paraId="47531747"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Giovanni il Battista non mangia e non beve e si dice di lui che è un indemoniato. Viene il Figlio dell’uomo, cioè Gesù, che mangia e beve, e dicono di lui che è un mangione e un beone. In più lo si accusa di essere amico di pubblicani e di peccatori. Ora si può credere a uno che è amico dei pubblicani? Anche da costui si deve stare lontani. Ecco le parole di accusa contro Gesù Signore: </w:t>
      </w:r>
      <w:r w:rsidRPr="00C16EEF">
        <w:rPr>
          <w:rFonts w:ascii="Arial" w:hAnsi="Arial" w:cs="Arial"/>
          <w:i/>
          <w:iCs/>
          <w:sz w:val="24"/>
          <w:szCs w:val="24"/>
        </w:rPr>
        <w:t xml:space="preserve">“È venuto il Figlio dell’uomo, che mangia e beve, e dicono: “Ecco, è un mangione e un beone, un amico di pubblicani e di peccatori”. </w:t>
      </w:r>
      <w:r w:rsidRPr="00C16EEF">
        <w:rPr>
          <w:rFonts w:ascii="Arial" w:hAnsi="Arial" w:cs="Arial"/>
          <w:sz w:val="24"/>
          <w:szCs w:val="24"/>
        </w:rPr>
        <w:t xml:space="preserve">Ora chiediamoci: da quale medico si deve stare lontani, da un medico che frequenta i malati per curarli o invece da un medico che sta lontano dai malati e frequenta solo gente sana? Gesù non è amico dei peccatori e dei pubblicani per dichiarare bene il male da essi operato, è invece loro amico per </w:t>
      </w:r>
      <w:r w:rsidRPr="00C16EEF">
        <w:rPr>
          <w:rFonts w:ascii="Arial" w:hAnsi="Arial" w:cs="Arial"/>
          <w:sz w:val="24"/>
          <w:szCs w:val="24"/>
        </w:rPr>
        <w:lastRenderedPageBreak/>
        <w:t>sanarli, guarirli, riportali nella Legge del Padre suo, per indicare loro la via della giustizia e della verità. Ma poiché il peccato rende ogni uomo cieco, senza alcuna sana razionalità e privo di ogni vero discernimento, il bene lo dichiara male e il male lo eleva a legge di bene. Ma oggi sono molti gli uomini che governano il mondo che si professano cristiani e poi stabiliscono leggi che distruggono ogni verità naturale e ogni Legge scritta da Dio nella loro stessa natura. Quando si giunge a questo, è segno che si è ministri di Satana, metaschematizzati da angeli di luce e di bene. Su questi ministri o diaconi di Satana mascherati da angeli di luce ecco qualche tralcio tratto da uno scritto di qualche tempo addietro:</w:t>
      </w:r>
    </w:p>
    <w:p w14:paraId="59B0E824"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Ogni cristiano è obbligato a conoscere tutte le astuzie di Satana e la sua grande abilità nel trasformare un servo, un ministro, un angelo, un apostolo di Cristo Gesù in un diacono, servo, ministro della sua falsità, menzogna, inganno. L’Apostolo Paolo rivela nella Seconda Lettera ai Corinzi che Satana da angelo di tenebre si trasforma in angelo di luce per la rovina dei credenti in Cristo Gesù.</w:t>
      </w:r>
    </w:p>
    <w:p w14:paraId="72C695C0"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Ciò non fa meraviglia, perché anche Satana si maschera da angelo di luce. Non è perciò gran cosa se anche i suoi ministri si mascherano da ministri di giustizia; ma la loro fine sarà secondo le loro opere (2Cor 11,14-15). Et non mirum ipse enim Satanas transfigurat se in angelum lucis. Non est ergo magnum si ministri eius transfigurentur velut ministri iustitiae quorum finis erit secundum opera ipsorum (2Cor 11,14-15).  </w:t>
      </w:r>
      <w:r w:rsidRPr="00C16EEF">
        <w:rPr>
          <w:rFonts w:ascii="Greek" w:hAnsi="Greek" w:cs="Arial"/>
          <w:i/>
          <w:iCs/>
          <w:sz w:val="24"/>
          <w:szCs w:val="24"/>
        </w:rPr>
        <w:t>Kaˆ oÙ qaàma, aÙtÕj g¦r Ð Satan©j metaschmat…zetai e„j ¥ggelon fwtÒjoÙ mšga oân e„ kaˆ oƒ di£konoi aÙtoà metaschmat…zontai æj di£konoi dikaiosÚnhj, ïn tÕ tšloj œstai kat¦ t¦ œrga aÙtîn</w:t>
      </w:r>
      <w:r w:rsidRPr="00C16EEF">
        <w:rPr>
          <w:rFonts w:ascii="Arial" w:hAnsi="Arial" w:cs="Arial"/>
          <w:i/>
          <w:iCs/>
          <w:sz w:val="24"/>
          <w:szCs w:val="24"/>
        </w:rPr>
        <w:t>. (2Cor 11,14-15).</w:t>
      </w:r>
    </w:p>
    <w:p w14:paraId="476BDD70"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In cosa deve consistere la saggezza del cristiano, saggezza e intelligenza, scienza e conoscenza sempre attinta nello Spirito Santo? Nel sapere discernere, separare, distinguere un “diacono, un ministro, un angelo, un servo di Cristo Gesù”, da un “diacono, un ministro, un angelo, un servo di Satana”. Se il cristiano manca di questa divina, soprannaturale, spirituale sapienza, sempre confonderà i ministri di Satana con i ministri di Cristo e i ministri di Cristo con i ministri di Satana. Gesù, da scribi e farisei, non era detto ministro di Satana? Loro non si proclamavano ministri di Dio? Ecco perché mai il discepolo di Gesù deve cadere in questa confusione. È la sua rovina ed è la rovina di quanti dipendono dal suo discernimento. </w:t>
      </w:r>
    </w:p>
    <w:p w14:paraId="101AE0BD"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Ecco ora solo due esempi che ci aiutano a mettere in luce tutte le astuzie di Satana perché il discepolo di Gesù non cada in questo errore. La possibilità che si cada nella confusione è più che reale. Se cade nella confusione, all’istante anche lui si trasforma in diacono di giustizia, a servizio di Satana, per la rovina della Chiesa e del mondo. Oggi molti discepoli di Gesù non si stanno trasformando in ministri di Satana? Non si stando vestendo da angeli di amore, giustizia, carità, misericordia, pietà, compassione, dignità in difesa di ogni falso e peccaminoso diritto dell’uomo? </w:t>
      </w:r>
    </w:p>
    <w:p w14:paraId="722C7E56"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lastRenderedPageBreak/>
        <w:t>Qual è uno di questi falsi diritti dell’uomo? La non necessità di Cristo per avere la salvezza. Il non dovere essere membro del corpo di Cristo per entrare nella vita eterna. Il non bisogno del battesimo per vedere e per entrare nel regno di Dio. L’inutilità della Scrittura per vivere e operare da veri uomini. È sufficiente avere il cuore puro e la mente scevra da ogni pensiero non evangelico e subito apparirà quanto grande è oggi l’astuzia di Satana per la nostra rovina eterna. Oggi è tanto grande la sua astuzia da privare il mondo e la Chiesa di ogni verità soprannaturale, divina, eterna, di creazione e di redenzione.</w:t>
      </w:r>
    </w:p>
    <w:p w14:paraId="2FF7949E"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Ecco chi è il cristiano: un creatore di speranza in Cristo Gesù. </w:t>
      </w:r>
    </w:p>
    <w:p w14:paraId="480D301D"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Ogni uomo, essendo stato creato ad immagine e a somiglianza del suo Creatore, Signore e Dio, in ogni momento della sua vita deve riflettere questa divina immagine al sommo della sua bellezza. Chi è il nostro Dio? È il Creatore della vera speranza. Ecco come il nostro Dio crea la vera speranza. Vede l’uomo nel giardino da Lui piantato in Eden. Lo vede solo. La sua è solitudine ontologica. L’uomo è un essere chiuso in se stesso, perché pur essendo ad immagine di Dio, non può partecipare a nessuno la vita del suo essere. Non la può partecipare perché nella creazione non vi è nessuno che possa essere un aiuto a lui corrispondente. Il Signore viene e gli crea la donna. Ora l’uomo non è più ontologicamente solo. Può essere con la sua donna padre di vera vita: </w:t>
      </w:r>
    </w:p>
    <w:p w14:paraId="3CFBA3A6"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2,18-24). </w:t>
      </w:r>
    </w:p>
    <w:p w14:paraId="1CC1EC5A"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Come può oggi una donna dirsi creatrice di vera speranza, se non solo ha deciso di realizzarsi ontologicamente sola, ma ha deciso anche che il suo corpo è suo e che può fare di esso ciò che vuole? Può concepire la vita nel suo seno e dal suo seno la può anche espellere? Diciamo subito che il corpo della donna non è suo. È di Dio. Se il corpo è di Dio, di esso ci si deve sempre servire secondo la volontà del suo Creatore e Signore. Se si serve del suo corpo dalla sua volontà, non crea speranza, ma morte. È quanto è avvenuto quando la donna ha deciso di servirsi del suo corpo </w:t>
      </w:r>
      <w:r w:rsidRPr="00C16EEF">
        <w:rPr>
          <w:rFonts w:ascii="Arial" w:hAnsi="Arial" w:cs="Arial"/>
          <w:sz w:val="24"/>
          <w:szCs w:val="24"/>
        </w:rPr>
        <w:lastRenderedPageBreak/>
        <w:t xml:space="preserve">contro la volontà di Dio. Non solo. Ha anche tentato l’uomo perché si servisse del suo corpo contro la divina volontà. Fu la morte per tutto il genere umano. Nella morte creata dalla donna e dall’uomo cosa fa il Signore? Viene e crea nuovamente la speranza. La crea promettendo la sconfitta di Satana, il tentatore della donna: </w:t>
      </w:r>
    </w:p>
    <w:p w14:paraId="5694F264"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w:t>
      </w:r>
    </w:p>
    <w:p w14:paraId="2B23BAEC"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Da questo istante il Signore Dio prende la storia dell’uomo nelle sue mani per condurla dalla morte nella vita e questo avverrà con il dono del Figlio suo Unigenito, Gesù Cristo nostro Signore, e con il dono dello Spirito Santo, il Creatore della vita di Cristo nel nostro cuore, nella nostra anima, nel nostro spirito, nel nostro corpo. Questo però mai potrà avvenire senza la nostra volontà, che dovrà essere consegnata a Cristo e alla sua Parola per tutti i giorni della nostra vita sulla terra.</w:t>
      </w:r>
    </w:p>
    <w:p w14:paraId="14C6CC59"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In Cristo, per Cristo, con Cristo, il cristiano è chiamato a creare nel cuore di ogni uomo la vera speranza. Come potrà fare questo? Vivendo in piena obbedienza al Vangelo e lasciandosi muovere dallo Spirito Santo, sempre colmo di Lui, che è sapienza, intelletto, consiglio, fortezza, scienza, pietà e timore del Signore. Come crea il cristiano la vera speranza? Creando Cristo Gesù nei cuori. Come crea Cristo Gesù nei cuori? Crescendo Lui in grazia, in sapienza, in Spirito Santo, in verità, in giustizia, in ogni santità. Lui crea Cristo nei cuori generandolo nei cuori con la Parola e con lo Spirito Santo che governano interamente la sua vita. </w:t>
      </w:r>
    </w:p>
    <w:p w14:paraId="299A394A"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Se Cristo Gesù non viene generato nei cuori, nessuna vera speranza viene creata e il cristiano ha fallito nel mondo la sua missione. Può anche essere creatore di speranze morte, ma queste speranze lasciano l’uomo nella sua morte spirituale che potrà trasformarsi anche in morte eterna. Tutte le opere di misericordia sia spirituali che materiali devono avere un solo fine: essere mezzo, via per creare Cristo nei cuori mediante la Parola che esce dal suo cuore colma di Spirito Santo. Senza questo fine, anche le opere di misericordia possono rivelarsi creatrici di una speranza di morte, perché lasciano l’uomo nella morte. Il Cristiano è chiamato ad essere in Cristo e nello Spirito Santo, per Cristo e per lo Spirito Santo, con Cristo e con lo Spirito Santo, sempre creatore della vera speranza ed è vera speranza la creazione di Cristo Gesù nel cuore di ogni suo fratello. </w:t>
      </w:r>
    </w:p>
    <w:p w14:paraId="1C94A640"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Ma oggi i falsi maestri e i falsi dottori, i falsi profeti e i falsi pastori, stanno educando il cristiano perché sia solo creatore di speranza di morte, speranza effimera, speranza vana, speranza inutile. Come questa educazione sta avvenendo? In una forma di purissimo inganno, inganno che è il frutto di perniciose eresie che ormai stanno conquistando mente e cuore della maggior parte dei membri del corpo di </w:t>
      </w:r>
      <w:r w:rsidRPr="00C16EEF">
        <w:rPr>
          <w:rFonts w:ascii="Arial" w:hAnsi="Arial" w:cs="Arial"/>
          <w:sz w:val="24"/>
          <w:szCs w:val="24"/>
        </w:rPr>
        <w:lastRenderedPageBreak/>
        <w:t xml:space="preserve">Cristo ad ogni livello. La prima di queste eresia afferma che alla sera della vita saremo tutti accolti nel regno di Dio. La misericordia del Signore si imporrà su ogni uomo e tutti condurrà nel suo regno di luce e di pace. </w:t>
      </w:r>
    </w:p>
    <w:p w14:paraId="0DBA9AFA"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Perché questi maestri della falsità e della menzogna non vanno a dire queste cose al ricco cattivo che prega Abramo perché mandi qualcuno ad avvisare i suoi fratelli che si convertano perché non vadano a finire in quel luogo di perdizione e di morte eterna? Perché non vanno a dire queste menzogne e queste falsità agli empi che rivelano al mondo intero la falsità della loro vita, trascorsa nell’ingiustizia, nella prepotenza, nella superbia, nella non conoscenza della verità? Ecco la loro confessione, ormai inutile a loro, ma utilissima a noi, perché non cadiamo nello stesso errore. In verità le confessioni degli empi sono due: quella mentre erano in vita e quella che fanno quando ormai sono nell’eternità. </w:t>
      </w:r>
    </w:p>
    <w:p w14:paraId="4AD8255D"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Ecco la confessione mentre erano in vita:</w:t>
      </w:r>
    </w:p>
    <w:p w14:paraId="611E31A2"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w:t>
      </w:r>
      <w:r w:rsidRPr="00C16EEF">
        <w:rPr>
          <w:rFonts w:ascii="Arial" w:hAnsi="Arial" w:cs="Arial"/>
          <w:i/>
          <w:iCs/>
          <w:sz w:val="24"/>
          <w:szCs w:val="24"/>
        </w:rPr>
        <w:lastRenderedPageBreak/>
        <w:t xml:space="preserve">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(Sap 2,1-22). </w:t>
      </w:r>
    </w:p>
    <w:p w14:paraId="5E62ED50"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Ecco invece la confessione mentre sono nell’eternità: </w:t>
      </w:r>
    </w:p>
    <w:p w14:paraId="1437119F"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(Sap 5,3-14). </w:t>
      </w:r>
    </w:p>
    <w:p w14:paraId="1FABC865"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Con queste anime dannate dovrebbero parlare questi maestri e dottori di falsità e di inganno. Queste anime direbbe loro quanto ingannevoli sono le loro parole e quanta menzogna esce dalla loro bocca. Poiché ormai la salvezza è per tutti e ogni religione è via di salvezza, diviene inutile annunciare Cristo Gesù. All’uomo Lui non serve per la sua salvezza. Così il falso Dio da loro adorato genera nei loro cuori il falso Cristo, il falso Spirito Santo, il falso Vangelo, la falsa Chiesa, il falso cristiano. Da creatore della vera speranza, il cristiano si sta trasformando in creatore di una speranza di falsità, menzogna, inganno, creatore della falsità della morte nel tempo e nell’eternità. </w:t>
      </w:r>
    </w:p>
    <w:p w14:paraId="59990263"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Se il Vangelo manca della sua predicazione e dell’invito esplicito alla conversione e alla fede in esso, è segno che lo Spirito del Signore non governa né il nostro cuore e né muove la nostra mente. Se lo Spirito non ci muove, mai il Vangelo potrà essere vissuto da noi. O il Vangelo si vive nella sua interezza o non si vive affatto. Che oggi </w:t>
      </w:r>
      <w:r w:rsidRPr="00C16EEF">
        <w:rPr>
          <w:rFonts w:ascii="Arial" w:hAnsi="Arial" w:cs="Arial"/>
          <w:sz w:val="24"/>
          <w:szCs w:val="24"/>
        </w:rPr>
        <w:lastRenderedPageBreak/>
        <w:t>noi non viviamo il Vangelo, lo attesta il fatto che oggi neanche parliamo del Padre di nostro Signore Gesù Cristo e neanche di Gesù Cristo parliamo. Parliamo di un Dio che è senza alcuna identità.</w:t>
      </w:r>
    </w:p>
    <w:p w14:paraId="5DFD73EB"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Ma oggi quale vera speranza sta creando il cristiano, se ha ridotto in falsità ogni Parola di Dio che rivela la vera speranza da Lui data agli uomini e questa vera speranza è solo Cristo Gesù? O il cristiano riprende a creare vera speranza oppure attesta al mondo intero di essere un diacono di Satana metaschematizzato da angelo di Gesù. È un cristiano vestito da agnello mentre per natura è un lupo rapace. </w:t>
      </w:r>
    </w:p>
    <w:p w14:paraId="5F54E40C" w14:textId="77777777" w:rsidR="00C16EEF" w:rsidRPr="00C16EEF" w:rsidRDefault="00C16EEF" w:rsidP="00C16EEF">
      <w:pPr>
        <w:jc w:val="both"/>
        <w:rPr>
          <w:rFonts w:ascii="Arial" w:hAnsi="Arial" w:cs="Arial"/>
          <w:b/>
          <w:bCs/>
          <w:sz w:val="24"/>
          <w:szCs w:val="24"/>
        </w:rPr>
      </w:pPr>
    </w:p>
    <w:p w14:paraId="56BD8CDB" w14:textId="77777777" w:rsidR="00C16EEF" w:rsidRPr="00C16EEF" w:rsidRDefault="00C16EEF" w:rsidP="00C16EEF">
      <w:pPr>
        <w:jc w:val="both"/>
        <w:rPr>
          <w:rFonts w:ascii="Arial" w:hAnsi="Arial" w:cs="Arial"/>
          <w:b/>
          <w:bCs/>
          <w:sz w:val="24"/>
          <w:szCs w:val="24"/>
        </w:rPr>
      </w:pPr>
      <w:bookmarkStart w:id="83" w:name="_Hlk210251909"/>
      <w:r w:rsidRPr="00C16EEF">
        <w:rPr>
          <w:rFonts w:ascii="Arial" w:hAnsi="Arial" w:cs="Arial"/>
          <w:b/>
          <w:bCs/>
          <w:sz w:val="24"/>
          <w:szCs w:val="24"/>
        </w:rPr>
        <w:t>Ma la sapienza è stata riconosciuta giusta per le opere che essa compie».</w:t>
      </w:r>
    </w:p>
    <w:bookmarkEnd w:id="83"/>
    <w:p w14:paraId="40D187FF"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Ora Gesù doma un principio universale. La sapienza è vera perché le sue opere sono vere. Le opere compiute dalla sapienza, e la sapienza è Cristo Gesù, riconoscono la sua giustizia. Queste parole di Gesù: </w:t>
      </w:r>
      <w:r w:rsidRPr="00C16EEF">
        <w:rPr>
          <w:rFonts w:ascii="Arial" w:hAnsi="Arial" w:cs="Arial"/>
          <w:i/>
          <w:iCs/>
          <w:sz w:val="24"/>
          <w:szCs w:val="24"/>
        </w:rPr>
        <w:t xml:space="preserve">“Ma la sapienza è stata riconosciuta giusta per le opere che essa compie», </w:t>
      </w:r>
      <w:r w:rsidRPr="00C16EEF">
        <w:rPr>
          <w:rFonts w:ascii="Arial" w:hAnsi="Arial" w:cs="Arial"/>
          <w:sz w:val="24"/>
          <w:szCs w:val="24"/>
        </w:rPr>
        <w:t>attestano</w:t>
      </w:r>
      <w:r w:rsidRPr="00C16EEF">
        <w:rPr>
          <w:rFonts w:ascii="Arial" w:hAnsi="Arial" w:cs="Arial"/>
          <w:i/>
          <w:iCs/>
          <w:sz w:val="24"/>
          <w:szCs w:val="24"/>
        </w:rPr>
        <w:t xml:space="preserve"> </w:t>
      </w:r>
      <w:r w:rsidRPr="00C16EEF">
        <w:rPr>
          <w:rFonts w:ascii="Arial" w:hAnsi="Arial" w:cs="Arial"/>
          <w:sz w:val="24"/>
          <w:szCs w:val="24"/>
        </w:rPr>
        <w:t>che Gesù veramente è stato mandato dal Padre e compie le opere del Padre. Questa verità è così rivelata dal Vangelo secondo Giovanni:</w:t>
      </w:r>
    </w:p>
    <w:p w14:paraId="415B24B1"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609B7915"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w:t>
      </w:r>
      <w:r w:rsidRPr="00C16EEF">
        <w:rPr>
          <w:rFonts w:ascii="Arial" w:hAnsi="Arial" w:cs="Arial"/>
          <w:i/>
          <w:iCs/>
          <w:sz w:val="24"/>
          <w:szCs w:val="24"/>
        </w:rPr>
        <w:lastRenderedPageBreak/>
        <w:t xml:space="preserve">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47811237"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8,21-59). </w:t>
      </w:r>
    </w:p>
    <w:p w14:paraId="3DA49DEC"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w:t>
      </w:r>
      <w:r w:rsidRPr="00C16EEF">
        <w:rPr>
          <w:rFonts w:ascii="Arial" w:hAnsi="Arial" w:cs="Arial"/>
          <w:i/>
          <w:iCs/>
          <w:sz w:val="24"/>
          <w:szCs w:val="24"/>
        </w:rPr>
        <w:lastRenderedPageBreak/>
        <w:t>conosciate che il Padre è in me, e io nel Padre». Allora cercarono nuovamente di catturarlo, ma egli sfuggì dalle loro mani.</w:t>
      </w:r>
    </w:p>
    <w:p w14:paraId="6F4B4DAF"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Ritornò quindi nuovamente al di là del Giordano, nel luogo dove prima Giovanni battezzava, e qui rimase. Molti andarono da lui e dicevano: «Giovanni non ha compiuto nessun segno, ma tutto quello che Giovanni ha detto di costui era vero». E in quel luogo molti credettero in lui (Gv 10,31-42). </w:t>
      </w:r>
    </w:p>
    <w:p w14:paraId="36F02271"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Sulle opere ecco ora l’insegnamento che dona Gesù nel Vangelo secondo Matteo:</w:t>
      </w:r>
    </w:p>
    <w:p w14:paraId="35662A3C"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w:t>
      </w:r>
    </w:p>
    <w:p w14:paraId="2B6F09D4"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5DD8CF2C"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Gesù non viene da Satana perché non compie le opere di Satana. Viene da Dio perché compie le opere di Dio. Sono le opere che lo giustificano nella sua verità.</w:t>
      </w:r>
    </w:p>
    <w:p w14:paraId="6190BDEC" w14:textId="77777777" w:rsidR="00C16EEF" w:rsidRPr="00C16EEF" w:rsidRDefault="00C16EEF" w:rsidP="00C16EEF">
      <w:pPr>
        <w:jc w:val="both"/>
        <w:rPr>
          <w:rFonts w:ascii="Arial" w:hAnsi="Arial" w:cs="Arial"/>
          <w:b/>
          <w:bCs/>
          <w:sz w:val="24"/>
          <w:szCs w:val="24"/>
        </w:rPr>
      </w:pPr>
    </w:p>
    <w:p w14:paraId="08D2F901" w14:textId="77777777" w:rsidR="00C16EEF" w:rsidRPr="00C16EEF" w:rsidRDefault="00C16EEF" w:rsidP="00C16EEF">
      <w:pPr>
        <w:pStyle w:val="Titolo2"/>
      </w:pPr>
      <w:bookmarkStart w:id="84" w:name="_Toc210395780"/>
      <w:bookmarkStart w:id="85" w:name="_Toc212557290"/>
      <w:r w:rsidRPr="00C16EEF">
        <w:t>Guai a te, Corazìn! Guai a te, Betsàida!</w:t>
      </w:r>
      <w:bookmarkEnd w:id="84"/>
      <w:bookmarkEnd w:id="85"/>
    </w:p>
    <w:p w14:paraId="20A74EEB" w14:textId="77777777" w:rsidR="00C16EEF" w:rsidRPr="00C16EEF" w:rsidRDefault="00C16EEF" w:rsidP="00C16EEF">
      <w:pPr>
        <w:jc w:val="both"/>
        <w:rPr>
          <w:rFonts w:ascii="Arial" w:hAnsi="Arial" w:cs="Arial"/>
          <w:b/>
          <w:bCs/>
          <w:sz w:val="24"/>
          <w:szCs w:val="24"/>
        </w:rPr>
      </w:pPr>
    </w:p>
    <w:p w14:paraId="4D8B3FA6" w14:textId="77777777" w:rsidR="00C16EEF" w:rsidRPr="00C16EEF" w:rsidRDefault="00C16EEF" w:rsidP="00C16EEF">
      <w:pPr>
        <w:jc w:val="both"/>
        <w:rPr>
          <w:rFonts w:ascii="Arial" w:hAnsi="Arial" w:cs="Arial"/>
          <w:b/>
          <w:bCs/>
          <w:sz w:val="24"/>
          <w:szCs w:val="24"/>
        </w:rPr>
      </w:pPr>
      <w:bookmarkStart w:id="86" w:name="_Hlk210251936"/>
      <w:r w:rsidRPr="00C16EEF">
        <w:rPr>
          <w:rFonts w:ascii="Arial" w:hAnsi="Arial" w:cs="Arial"/>
          <w:b/>
          <w:bCs/>
          <w:sz w:val="24"/>
          <w:szCs w:val="24"/>
        </w:rPr>
        <w:t>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w:t>
      </w:r>
    </w:p>
    <w:bookmarkEnd w:id="86"/>
    <w:p w14:paraId="72159892" w14:textId="77777777" w:rsidR="00C16EEF" w:rsidRPr="00C16EEF" w:rsidRDefault="00C16EEF" w:rsidP="00C16EEF">
      <w:pPr>
        <w:jc w:val="both"/>
        <w:rPr>
          <w:rFonts w:ascii="Arial" w:hAnsi="Arial" w:cs="Arial"/>
          <w:b/>
          <w:bCs/>
          <w:sz w:val="24"/>
          <w:szCs w:val="24"/>
        </w:rPr>
      </w:pPr>
    </w:p>
    <w:p w14:paraId="418B0E01" w14:textId="77777777" w:rsidR="00C16EEF" w:rsidRPr="00C16EEF" w:rsidRDefault="00C16EEF" w:rsidP="00C16EEF">
      <w:pPr>
        <w:jc w:val="both"/>
        <w:rPr>
          <w:rFonts w:ascii="Arial" w:hAnsi="Arial" w:cs="Arial"/>
          <w:b/>
          <w:bCs/>
          <w:sz w:val="24"/>
          <w:szCs w:val="24"/>
        </w:rPr>
      </w:pPr>
      <w:r w:rsidRPr="00C16EEF">
        <w:rPr>
          <w:rFonts w:ascii="Arial" w:hAnsi="Arial" w:cs="Arial"/>
          <w:b/>
          <w:bCs/>
          <w:sz w:val="24"/>
          <w:szCs w:val="24"/>
        </w:rPr>
        <w:t xml:space="preserve">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w:t>
      </w:r>
    </w:p>
    <w:p w14:paraId="0EA504AC"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Gesù non è venuto per fare miracoli. È venuto per creare l’uomo nuovo, capace di non avere più bisogno di miracoli, perché l’uomo nuovo sa vivere, confortato dalla grazia del Signore, sopra ogni croce. Prendere e portare la propria croce è condizione essenziale per seguire Gesù. Al cristiano basta la grazia di Gesù per vivere sopra ogni Golgota che è dinanzi a lui o che è in lui. Queste due verità le attingiamo, la prima nel Vangelo secondo Matteo, l’altra nella Seconda Lettera ai Corinti. </w:t>
      </w:r>
    </w:p>
    <w:p w14:paraId="6BB0F8D3"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Dal Vangelo secondo Matteo: </w:t>
      </w:r>
    </w:p>
    <w:p w14:paraId="7F469549"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p>
    <w:p w14:paraId="51D9FB3E"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Dalla Seconda Lettera dell’Apostolo Paolo ai Corinti:</w:t>
      </w:r>
    </w:p>
    <w:p w14:paraId="32885EC1"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34A7D4CD"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(2Cor 12,1-10). </w:t>
      </w:r>
    </w:p>
    <w:p w14:paraId="259B8947"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lastRenderedPageBreak/>
        <w:t xml:space="preserve">Perché Gesù ha fatto segni, miracoli e prodigi? Per volontà del Padre e il fine era quello di accreditarlo come suo Apostolo, suo Mandato, suo Missionario, sua Voce, sua Parola, sua Via di salvezza, sua Luce di verità eterna. Ora Gesù è stato potentemente accreditato dal Padre, specie nelle città della Galilea. Ma queste città cercavano Cristo Gesù per i miracoli, ma non per la conversione. Cercavano Gesù come operatore di segni, ma non come Voce, come Parola, come Via del Padre per la loro salvezza. Ecco perché Tiro e Sidone, che sono state giudicate da Dio, avranno una sorte meno dura. Hanno ricevuto poco e saranno giudicate secondo quel poco. Invece le città della Galilea hanno ricevuto molto e saranno giudicate secondo il molto. Queste parole di Gesù valgono anche per noi cristiani: </w:t>
      </w:r>
      <w:r w:rsidRPr="00C16EEF">
        <w:rPr>
          <w:rFonts w:ascii="Arial" w:hAnsi="Arial" w:cs="Arial"/>
          <w:i/>
          <w:iCs/>
          <w:sz w:val="24"/>
          <w:szCs w:val="24"/>
        </w:rPr>
        <w:t xml:space="preserve">“Allora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w:t>
      </w:r>
      <w:r w:rsidRPr="00C16EEF">
        <w:rPr>
          <w:rFonts w:ascii="Arial" w:hAnsi="Arial" w:cs="Arial"/>
          <w:sz w:val="24"/>
          <w:szCs w:val="24"/>
        </w:rPr>
        <w:t xml:space="preserve">Noi abbiamo ricevuto moto, anzi moltissimo e secondo il moltissimo saremo giudicati. Il nostro inferno sarà amarissimo. Abbiamo disprezzato e oltraggiato il Sangue dell’Agnello Immolato. Abbiamo deriso e schernito Cristo Gesù. Abbiamo calpestato la sua grazia. Abbiamo schernito e deriso lo Spirito Santo. Abbiamo oltraggiato la nostra Madre celeste. Abbiamo ridotto la Chiesa da luce di Cristo in tenebra di Satana. Lo scandalo da noi operato è grandissimo. Abbiam reso non credibile Cristo Gesù presso tutte le genti. Dobbiamo riflettere, riconoscere il nostro peccato, se ancora è possibile riconoscerlo, e tornare sulla retta via. </w:t>
      </w:r>
    </w:p>
    <w:p w14:paraId="5AEE233C" w14:textId="77777777" w:rsidR="00C16EEF" w:rsidRPr="00C16EEF" w:rsidRDefault="00C16EEF" w:rsidP="00C16EEF">
      <w:pPr>
        <w:jc w:val="both"/>
        <w:rPr>
          <w:rFonts w:ascii="Arial" w:hAnsi="Arial" w:cs="Arial"/>
          <w:b/>
          <w:bCs/>
          <w:sz w:val="24"/>
          <w:szCs w:val="24"/>
        </w:rPr>
      </w:pPr>
    </w:p>
    <w:p w14:paraId="7CCAA8B5" w14:textId="77777777" w:rsidR="00C16EEF" w:rsidRPr="00C16EEF" w:rsidRDefault="00C16EEF" w:rsidP="00C16EEF">
      <w:pPr>
        <w:jc w:val="both"/>
        <w:rPr>
          <w:rFonts w:ascii="Arial" w:hAnsi="Arial" w:cs="Arial"/>
          <w:b/>
          <w:bCs/>
          <w:sz w:val="24"/>
          <w:szCs w:val="24"/>
        </w:rPr>
      </w:pPr>
      <w:r w:rsidRPr="00C16EEF">
        <w:rPr>
          <w:rFonts w:ascii="Arial" w:hAnsi="Arial" w:cs="Arial"/>
          <w:b/>
          <w:bCs/>
          <w:sz w:val="24"/>
          <w:szCs w:val="24"/>
        </w:rPr>
        <w:t xml:space="preserve">Ebbene, io vi dico: nel giorno del giudizio, Tiro e Sidone saranno trattate meno duramente di voi. </w:t>
      </w:r>
    </w:p>
    <w:p w14:paraId="05B727E3"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Gesù conferma la sentenza precedentemente pronunciata: </w:t>
      </w:r>
      <w:r w:rsidRPr="00C16EEF">
        <w:rPr>
          <w:rFonts w:ascii="Arial" w:hAnsi="Arial" w:cs="Arial"/>
          <w:i/>
          <w:iCs/>
          <w:sz w:val="24"/>
          <w:szCs w:val="24"/>
        </w:rPr>
        <w:t xml:space="preserve">“Ebbene, io vi dico: nel giorno del giudizio, Tiro e Sidone saranno trattate meno duramente di voi”. </w:t>
      </w:r>
      <w:r w:rsidRPr="00C16EEF">
        <w:rPr>
          <w:rFonts w:ascii="Arial" w:hAnsi="Arial" w:cs="Arial"/>
          <w:sz w:val="24"/>
          <w:szCs w:val="24"/>
        </w:rPr>
        <w:t>Gesù vuole che queste città sappiamo quale sarà la loro sorte futura. Basta ad esempio leggere solo il giudizio pronunciato su Tito e Sidone dal Profeta Ezechiele e già si potrà pensare quanto dura sarà la sorte riservata a queste città.</w:t>
      </w:r>
    </w:p>
    <w:p w14:paraId="5E81D3F4"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Dal Libro del Profeta Ezechiele:</w:t>
      </w:r>
    </w:p>
    <w:p w14:paraId="35AD2317"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Nell’anno undicesimo, il primo del mese, mi fu rivolta questa parola del Signore:</w:t>
      </w:r>
    </w:p>
    <w:p w14:paraId="4E27EEF7"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«Figlio dell’uomo, poiché Tiro ha detto di Gerusalemme: “Bene! Eccola infranta la porta delle nazioni, verso di me essa si volge, la sua ricchezza è devastata”, ebbene, così dice il Signore Dio: Eccomi contro di te, Tiro. Manderò contro di te molti popoli, come il mare solleva le onde, e distruggeranno le mura di Tiro, demoliranno le sue torri:  spazzerò via da essa anche la polvere e la ridurrò a un arido scoglio. Essa </w:t>
      </w:r>
      <w:r w:rsidRPr="00C16EEF">
        <w:rPr>
          <w:rFonts w:ascii="Arial" w:hAnsi="Arial" w:cs="Arial"/>
          <w:i/>
          <w:iCs/>
          <w:sz w:val="24"/>
          <w:szCs w:val="24"/>
        </w:rPr>
        <w:lastRenderedPageBreak/>
        <w:t>diverrà, in mezzo al mare, un luogo dove stendere le reti, poiché io ho parlato. Oracolo del Signore.</w:t>
      </w:r>
    </w:p>
    <w:p w14:paraId="6D0749C0"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Essa sarà data in preda alle nazioni e le sue figlie in piena campagna saranno uccise di spada; allora sapranno che io sono il Signore. Perché così dice il Signore Dio: Io mando da settentrione contro Tiro Nabucodònosor, re di Babilonia, il re dei re, con cavalli, carri e cavalieri e una folla, un popolo immenso. Le tue figlie, in terraferma, ucciderà di spada, contro di te costruirà bastioni, alzerà terrapieni, disporrà un tetto di scudi.</w:t>
      </w:r>
    </w:p>
    <w:p w14:paraId="4BA54AA7"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Con gli arieti colpirà le tue mura, demolirà le tue torri con i suoi ordigni. La moltitudine dei suoi cavalli sarà tale che ti coprirà con la sua polvere, per lo strepito dei cavalieri, delle ruote e dei carri tremeranno le tue mura, quando entrerà dalle tue porte come si entra in una città espugnata. Con gli zoccoli dei suoi cavalli calpesterà tutte le tue strade, passerà il tuo popolo a fil di spada, abbatterà le tue colonne protettrici. Saccheggeranno le tue ricchezze, faranno bottino delle tue mercanzie. Abbatteranno le tue mura, demoliranno i tuoi splendidi palazzi: getteranno in mezzo al mare le tue pietre, i tuoi legnami e la tua polvere.</w:t>
      </w:r>
    </w:p>
    <w:p w14:paraId="1F2DC4E8"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Farò cessare lo strepito delle tue canzoni e non si udrà più il suono delle tue cetre. Ti renderò simile a un arido scoglio, a un luogo dove stendere le reti; tu non sarai più ricostruita, poiché io, il Signore, ho parlato. Oracolo del Signore Dio.</w:t>
      </w:r>
    </w:p>
    <w:p w14:paraId="39E7C2C3"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Così dice a Tiro il Signore Dio: Al fragore della tua caduta, al gemito dei feriti, quando la strage infierirà in mezzo a te, le isole forse non tremeranno? Tutti i prìncipi del mare scenderanno dai loro troni, deporranno i loro manti, si spoglieranno delle vesti ricamate, si vestiranno a lutto e, seduti per terra, tremeranno ad ogni istante, spaventati per te.</w:t>
      </w:r>
    </w:p>
    <w:p w14:paraId="0B277B73"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Su di te alzeranno un lamento e diranno:</w:t>
      </w:r>
    </w:p>
    <w:p w14:paraId="04B79EA2"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“Come sei perita, travolta dai flutti, città famosa, potente sui mari! Essa e i suoi abitanti, incutevano terrore su tutta la terraferma. Ora le isole tremano, nel giorno della tua caduta, le isole del mare sono spaventate per la tua fine”.</w:t>
      </w:r>
    </w:p>
    <w:p w14:paraId="134D54A4"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Poiché così dice il Signore Dio: Quando avrò fatto di te una città deserta, come sono le città disabitate, e avrò fatto salire su di te l’abisso e le grandi acque ti avranno ricoperto, allora ti farò scendere nella fossa, verso un popolo di tempi lontani, e ti farò abitare nelle regioni sotterranee, in luoghi desolati da secoli, con quelli che sono scesi nella fossa, perché tu non sia più abitata: allora io darò splendore alla terra dei viventi. Ti renderò oggetto di spavento e più non sarai; ti si cercherà, ma né ora né mai sarai ritrovata». Oracolo del Signore Dio (Ez 26,1-21). </w:t>
      </w:r>
    </w:p>
    <w:p w14:paraId="18B4DC5D"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lastRenderedPageBreak/>
        <w:t>Mi fu rivolta questa parola del Signore: «Orsù, figlio dell’uomo, intona un lamento su Tiro. Di’ a Tiro, alla città situata all’approdo del mare, che commercia con i popoli e con molte isole:</w:t>
      </w:r>
    </w:p>
    <w:p w14:paraId="6D76ABE2"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Così dice il Signore Dio: Tiro, tu dicevi: “Io sono una nave di perfetta bellezza”. In mezzo ai mari è il tuo dominio. I tuoi costruttori ti hanno reso bellissima: con cipressi del Senir hanno costruito tutte le tue fiancate, hanno preso il cedro del Libano per farti l’albero maestro; i tuoi remi li hanno fatti con le querce di Basan; il ponte te lo hanno fatto d’avorio, intarsiato nell’abete delle isole di Chittìm.</w:t>
      </w:r>
    </w:p>
    <w:p w14:paraId="7CACDD9B"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Di lino ricamato d’Egitto era la tua vela che ti servisse d’insegna; di giacinto scarlatto delle isole di Elisa era il tuo padiglione. Gli abitanti di Sidone e di Arvad erano i tuoi rematori, i tuoi esperti, o Tiro, erano in te, come tuoi piloti. Gli anziani di Biblo e i suoi esperti erano in te, per riparare le tue falle. Tutte le navi del mare e i loro marinai erano in te per scambiare merci.</w:t>
      </w:r>
    </w:p>
    <w:p w14:paraId="0EBE81B7"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Guerrieri di Persia, di Lud e di Put erano nelle tue schiere, appendevano in te lo scudo e l’elmo, ti davano splendore. I figli di Arvad e il loro esercito erano intorno alle tue mura, vigilando sui tuoi bastioni; tutti appendevano intorno alle tue mura gli scudi, rendendo perfetta la tua bellezza.</w:t>
      </w:r>
    </w:p>
    <w:p w14:paraId="3D830D71"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Tarsis commerciava con te, per le tue ricchezze d’ogni specie, scambiando le tue merci con argento, ferro, stagno e piombo. Anche Iavan, Tubal e Mesec commerciavano con te e scambiavano le tue merci con schiavi e oggetti di bronzo. Quelli di Togarmà ti fornivano in cambio cavalli da tiro, cavalli da corsa e muli. Gli abitanti di Dedan trafficavano con te; il commercio delle molte isole era nelle tue mani: ti davano in pagamento zanne d’avorio ed ebano. Aram commerciava con te per la moltitudine dei tuoi prodotti e pagava le tue merci con turchese, porpora, ricami, bisso, coralli e rubini. Con te commerciavano Giuda e la terra d’Israele. Ti davano in cambio grano di Minnit, dolci, miele, olio e balsamo. Damasco trafficava con te per i tuoi numerosi prodotti, per i tuoi beni di ogni specie, scambiando vino di Chelbon e lana di Sacar. Vedan e Iavan da Uzal ti fornivano ferro lavorato, cassia e canna aromatica in cambio dei tuoi prodotti. Dedan trafficava con te in coperte di cavalli. L’Arabia e tutti i prìncipi di Kedar commerciavano con te: negoziavano con te agnelli, montoni e capri. I mercanti di Saba e di Raamà trafficavano con te, scambiando le tue merci con i più squisiti aromi, con ogni sorta di pietre preziose e con oro.</w:t>
      </w:r>
    </w:p>
    <w:p w14:paraId="67A77839"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Carran, Canne, Eden, i mercanti di Saba, Assur, Chilmad trafficavano con te. Al tuo mercato scambiavano con te vesti di lusso, mantelli di porpora e di broccato, tappeti tessuti a vari colori, funi ritorte e robuste. Le navi di Tarsis viaggiavano portando le tue mercanzie. </w:t>
      </w:r>
    </w:p>
    <w:p w14:paraId="1EBC0A2F"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lastRenderedPageBreak/>
        <w:t>Così divenisti ricca e gloriosa in mezzo ai mari. In alto mare ti condussero i tuoi rematori, ma il vento d’oriente ti ha travolto in mezzo ai mari. Le tue ricchezze, i tuoi beni e il tuo traffico, i tuoi marinai e i tuoi piloti, i riparatori delle tue avarie, i trafficanti delle tue merci, tutti i guerrieri che sono in te e tutta la turba che è in mezzo a te piomberanno nel fondo dei mari, il giorno della tua caduta.</w:t>
      </w:r>
    </w:p>
    <w:p w14:paraId="2EDF80FF"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All’udire il grido dei tuoi nocchieri tremeranno le spiagge. Scenderanno dalle loro navi quanti maneggiano il remo: i marinai e tutti i piloti del mare resteranno a terra. Faranno sentire il lamento su di te e grideranno amaramente, si getteranno sulla testa la polvere, si rotoleranno nella cenere. Si raderanno i capelli per te e vestiranno di sacco; per te piangeranno nell’amarezza dell’anima con amaro cordoglio.</w:t>
      </w:r>
    </w:p>
    <w:p w14:paraId="4F647AE5"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Piangendo intoneranno su di te un lamento, su di te comporranno elegie: “Chi era come Tiro, ora distrutta in mezzo al mare? Quando dai mari giungevano le tue mercanzie, saziavi tanti popoli; con l’abbondanza delle tue ricchezze e del tuo commercio arricchivi i re della terra. Ora tu giaci travolta dai flutti nelle profondità delle acque: il tuo carico e tutto il tuo equipaggio sono sommersi con te.</w:t>
      </w:r>
    </w:p>
    <w:p w14:paraId="5CCB8F3D"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Tutti gli abitanti delle isole sono rimasti spaventati per te e i loro re, colpiti dal terrore, hanno il viso sconvolto. I mercanti dei popoli fischiano di orrore su di te, sei divenuta oggetto di terrore, finita per sempre”» (Ez 27,1-36).</w:t>
      </w:r>
    </w:p>
    <w:p w14:paraId="0842EE28"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Mi fu rivolta questa parola del Signore: «Figlio dell’uomo, parla al principe di Tiro: Così dice il Signore Dio:</w:t>
      </w:r>
    </w:p>
    <w:p w14:paraId="0AB72397"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Poiché il tuo cuore si è insuperbito e hai detto: “Io sono un dio, siedo su un trono divino in mezzo ai mari”, mentre tu sei un uomo e non un dio, hai reso il tuo cuore come quello di Dio, ecco, tu sei più saggio di Daniele, nessun segreto ti è nascosto. Con la tua saggezza e la tua intelligenza hai creato la tua potenza e ammassato oro e argento nei tuoi scrigni; con la tua grande sapienza e i tuoi traffici hai accresciuto le tue ricchezze e per le tue ricchezze si è inorgoglito il tuo cuore.</w:t>
      </w:r>
    </w:p>
    <w:p w14:paraId="2EDD0E08"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Perciò così dice il Signore Dio: Poiché hai reso il tuo cuore come quello di Dio, ecco, io manderò contro di te i più feroci popoli stranieri; snuderanno le spade contro la tua bella saggezza, profaneranno il tuo splendore. Ti precipiteranno nella fossa e morirai della morte degli uccisi in mare.</w:t>
      </w:r>
    </w:p>
    <w:p w14:paraId="717008E4"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Ripeterai ancora: “Io sono un dio”, di fronte ai tuoi uccisori? Ma sei un uomo e non un dio, in balìa di chi ti uccide.  Per mano di stranieri morirai  della morte dei non circoncisi, perché io ho parlato». Oracolo del Signore Dio.</w:t>
      </w:r>
    </w:p>
    <w:p w14:paraId="721217AC"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Mi fu rivolta questa parola del Signore: «Figlio dell’uomo, intona un lamento sul principe di Tiro e digli: Così dice il Signore Dio:</w:t>
      </w:r>
    </w:p>
    <w:p w14:paraId="3B2323A3"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Tu eri un modello di perfezione, pieno di sapienza, perfetto in bellezza; in Eden, giardino di Dio, tu eri coperto d’ogni pietra preziosa: rubini, topazi, diamanti, crisòliti, </w:t>
      </w:r>
      <w:r w:rsidRPr="00C16EEF">
        <w:rPr>
          <w:rFonts w:ascii="Arial" w:hAnsi="Arial" w:cs="Arial"/>
          <w:i/>
          <w:iCs/>
          <w:sz w:val="24"/>
          <w:szCs w:val="24"/>
        </w:rPr>
        <w:lastRenderedPageBreak/>
        <w:t xml:space="preserve">ònici e diaspri, zaffìri, turchesi e smeraldi; e d’oro era il lavoro dei tuoi castoni e delle tue legature, preparato nel giorno in cui fosti creato. Eri come un cherubino protettore, ad ali spiegate; io ti posi sul monte santo di Dio e camminavi in mezzo a pietre di fuoco. </w:t>
      </w:r>
    </w:p>
    <w:p w14:paraId="4E1AEB52"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Perfetto tu eri nella tua condotta, da quando sei stato creato, finché fu trovata in te l’iniquità. Accrescendo i tuoi commerci ti sei riempito di violenza e di peccati; io ti ho scacciato dal monte di Dio e ti ho fatto perire, o cherubino protettore, in mezzo alle pietre di fuoco. Il tuo cuore si era inorgoglito per la tua bellezza, la tua saggezza si era corrotta a causa del tuo splendore: ti ho gettato a terra e ti ho posto davanti ai re, perché ti vedano. Con la gravità dei tuoi delitti, con la disonestà del tuo commercio hai profanato i tuoi santuari; perciò in mezzo a te ho fatto sprigionare un fuoco per divorarti.</w:t>
      </w:r>
    </w:p>
    <w:p w14:paraId="79C29116"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Ti ho ridotto in cenere sulla terra, sotto gli occhi di quanti ti guardano. Quanti fra i popoli ti hanno conosciuto, sono rimasti attoniti per te, sei divenuto oggetto di terrore, finito per sempre». </w:t>
      </w:r>
    </w:p>
    <w:p w14:paraId="3844F333"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Mi fu rivolta questa parola del Signore: «Figlio dell’uomo, volgiti verso Sidone e profetizza contro di essa: Annunciale: Così dice il Signore Dio:</w:t>
      </w:r>
    </w:p>
    <w:p w14:paraId="4832CF42"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Eccomi contro di te, Sidone, e mostrerò la mia gloria in mezzo a te. Si saprà che io sono il Signore quando di essa farò giustizia e manifesterò in essa la mia santità. Manderò contro di essa la peste e il sangue scorrerà per le sue vie: in essa cadranno i trafitti di spada, e questa da ogni parte la circonderà, e sapranno che io sono il Signore Dio.</w:t>
      </w:r>
    </w:p>
    <w:p w14:paraId="6045E7BF"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Non ci sarà più per la casa d’Israele un aculeo pungente, una spina dolorosa tra tutti i suoi vicini che la disprezzano: sapranno che io sono il Signore.</w:t>
      </w:r>
    </w:p>
    <w:p w14:paraId="74D8833E" w14:textId="77777777" w:rsidR="00C16EEF" w:rsidRPr="00C16EEF" w:rsidRDefault="00C16EEF" w:rsidP="00C16EEF">
      <w:pPr>
        <w:jc w:val="both"/>
        <w:rPr>
          <w:rFonts w:ascii="Arial" w:hAnsi="Arial" w:cs="Arial"/>
          <w:sz w:val="24"/>
          <w:szCs w:val="24"/>
        </w:rPr>
      </w:pPr>
      <w:r w:rsidRPr="00C16EEF">
        <w:rPr>
          <w:rFonts w:ascii="Arial" w:hAnsi="Arial" w:cs="Arial"/>
          <w:i/>
          <w:iCs/>
          <w:sz w:val="24"/>
          <w:szCs w:val="24"/>
        </w:rPr>
        <w:t xml:space="preserve">Così dice il Signore Dio: Quando avrò radunato la casa d’Israele dai popoli in mezzo ai quali è dispersa, io manifesterò in loro la mia santità davanti alle nazioni: abiteranno la loro terra che diedi al mio servo Giacobbe, vi abiteranno tranquilli, costruiranno case e pianteranno vigne; vi abiteranno tranquilli, quando avrò eseguito i miei giudizi su tutti coloro che intorno li disprezzano, e sapranno che io sono il Signore, loro Dio» (Ez 28,1-26). </w:t>
      </w:r>
    </w:p>
    <w:p w14:paraId="312FE134"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Questa è stata la sorte di Tiro e di Sidone. Per queste città la sorte sarà più dura nella misura dell’abbondanza di grazia che il Signore ha riversato sopra di esse.</w:t>
      </w:r>
    </w:p>
    <w:p w14:paraId="14DF4F27" w14:textId="77777777" w:rsidR="00C16EEF" w:rsidRPr="00C16EEF" w:rsidRDefault="00C16EEF" w:rsidP="00C16EEF">
      <w:pPr>
        <w:jc w:val="both"/>
        <w:rPr>
          <w:rFonts w:ascii="Arial" w:hAnsi="Arial" w:cs="Arial"/>
          <w:b/>
          <w:bCs/>
          <w:sz w:val="24"/>
          <w:szCs w:val="24"/>
        </w:rPr>
      </w:pPr>
    </w:p>
    <w:p w14:paraId="55EC34AD" w14:textId="77777777" w:rsidR="00C16EEF" w:rsidRPr="00C16EEF" w:rsidRDefault="00C16EEF" w:rsidP="00C16EEF">
      <w:pPr>
        <w:jc w:val="both"/>
        <w:rPr>
          <w:rFonts w:ascii="Arial" w:hAnsi="Arial" w:cs="Arial"/>
          <w:b/>
          <w:bCs/>
          <w:sz w:val="24"/>
          <w:szCs w:val="24"/>
        </w:rPr>
      </w:pPr>
      <w:bookmarkStart w:id="87" w:name="_Hlk210252019"/>
      <w:r w:rsidRPr="00C16EEF">
        <w:rPr>
          <w:rFonts w:ascii="Arial" w:hAnsi="Arial" w:cs="Arial"/>
          <w:b/>
          <w:bCs/>
          <w:sz w:val="24"/>
          <w:szCs w:val="24"/>
        </w:rPr>
        <w:t>E tu, Cafàrnao, sarai forse innalzata fino al cielo? Fino agli inferi precipiterai! Perché, se a Sòdoma fossero avvenuti i prodigi che ci sono stati in mezzo a te, oggi essa esisterebbe ancora!</w:t>
      </w:r>
    </w:p>
    <w:bookmarkEnd w:id="87"/>
    <w:p w14:paraId="61ADC2D0"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lastRenderedPageBreak/>
        <w:t xml:space="preserve">Su Cafàrnao la sorte è ancora più dura. Essa riceverà una sorte più dura di quella riservata a Babilonia e più dure di quella riservata a Sodoma: </w:t>
      </w:r>
      <w:r w:rsidRPr="00C16EEF">
        <w:rPr>
          <w:rFonts w:ascii="Arial" w:hAnsi="Arial" w:cs="Arial"/>
          <w:i/>
          <w:iCs/>
          <w:sz w:val="24"/>
          <w:szCs w:val="24"/>
        </w:rPr>
        <w:t xml:space="preserve">“E tu, Cafàrnao, sarai forse innalzata fino al cielo? Fino agli inferi precipiterai! Perché, se a Sòdoma fossero avvenuti i prodigi che ci sono stati in mezzo a te, oggi essa esisterebbe ancora!”. </w:t>
      </w:r>
      <w:r w:rsidRPr="00C16EEF">
        <w:rPr>
          <w:rFonts w:ascii="Arial" w:hAnsi="Arial" w:cs="Arial"/>
          <w:sz w:val="24"/>
          <w:szCs w:val="24"/>
        </w:rPr>
        <w:t>Anche per Cafàrnao la misura della durezza della pena è data dalla misura più abbondante di grazia e di verità che il Signore ha riversato su di essa. Il principio è sempre lo stesso: più si riceve e più si è responsabili. Più si è posti in alto e più rigorosa sarà l’indagine che il Signore farà:</w:t>
      </w:r>
    </w:p>
    <w:p w14:paraId="621789F7"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Ecco la sorte di Babilonia e del suo re:</w:t>
      </w:r>
    </w:p>
    <w:p w14:paraId="3C14B1DB"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Certo, il Signore avrà pietà di Giacobbe e si sceglierà ancora Israele e li ristabilirà nella loro terra. A loro si uniranno gli stranieri e saranno annessi alla casa di Giacobbe. I popoli li accoglieranno e li ricondurranno nella loro terra, e la casa d’Israele se li farà propri nella terra del Signore, rendendoli schiavi e schiave; così faranno prigionieri coloro che li avevano resi schiavi e domineranno i loro avversari.</w:t>
      </w:r>
    </w:p>
    <w:p w14:paraId="00F7F255"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In quel giorno avverrà che il Signore ti libererà dalle tue pene, dal tuo affanno e dalla tua dura schiavitù a cui eri stato assoggettato. Allora intonerai questa canzone sul re di Babilonia e dirai:</w:t>
      </w:r>
    </w:p>
    <w:p w14:paraId="43185D34"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«Ah, come è finito l’aguzzino, è finita l’aggressione! Il Signore ha spezzato la verga degli iniqui, il bastone dei dominatori, che percuoteva i popoli nel suo furore, con colpi senza fine, che dominava con furia le nazioni con una persecuzione senza respiro. Riposa ora tranquilla tutta la terra ed erompe in grida di gioia.</w:t>
      </w:r>
    </w:p>
    <w:p w14:paraId="18BC61D2"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Persino i cipressi gioiscono per te e anche i cedri del Libano: “Da quando tu sei prostrato, non sale più nessuno a tagliarci”. Gli inferi di sotto si agitano per te, per venirti incontro al tuo arrivo; per te essi svegliano le ombre, tutti i dominatori della terra, e fanno sorgere dai loro troni tutti i re delle nazioni.</w:t>
      </w:r>
    </w:p>
    <w:p w14:paraId="0E0170A3"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Tutti prendono la parola per dirti: “Anche tu sei stato abbattuto come noi, sei diventato uguale a noi”. Negli inferi è precipitato il tuo fasto e la musica delle tue arpe. Sotto di te v’è uno strato di marciume, e tua coltre sono i vermi.</w:t>
      </w:r>
    </w:p>
    <w:p w14:paraId="684ACB4B"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Come mai sei caduto dal cielo, astro del mattino, figlio dell’aurora? Come mai sei stato gettato a terra, signore di popoli? Eppure tu pensavi nel tuo cuore: “Salirò in cielo, sopra le stelle di Dio innalzerò il mio trono, dimorerò sul monte dell’assemblea, nella vera dimora divina. Salirò sulle regioni superiori delle nubi, mi farò uguale all’Altissimo”.</w:t>
      </w:r>
    </w:p>
    <w:p w14:paraId="1865F149"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E invece sei stato precipitato negli inferi, nelle profondità dell’abisso! Quanti ti vedono ti guardano fisso, ti osservano attentamente: “È questo l’individuo che sconvolgeva la terra, che faceva tremare i regni, che riduceva il mondo a un deserto, </w:t>
      </w:r>
      <w:r w:rsidRPr="00C16EEF">
        <w:rPr>
          <w:rFonts w:ascii="Arial" w:hAnsi="Arial" w:cs="Arial"/>
          <w:i/>
          <w:iCs/>
          <w:sz w:val="24"/>
          <w:szCs w:val="24"/>
        </w:rPr>
        <w:lastRenderedPageBreak/>
        <w:t>che ne distruggeva le città, che non apriva la porta del carcere ai suoi prigionieri?”. Tutti i re dei popoli, tutti riposano con onore, ognuno nella sua tomba.</w:t>
      </w:r>
    </w:p>
    <w:p w14:paraId="19E64CB9"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Tu, invece, sei stato gettato fuori del tuo sepolcro, come un virgulto spregevole; sei circondato da uccisi trafitti da spada, deposti sulle pietre della fossa, come una carogna calpestata. Tu non sarai unito a loro nella sepoltura, perché hai rovinato la tua terra, hai assassinato il tuo popolo. Non sarà più nominata la discendenza degli iniqui. Preparate il massacro dei suoi figli a causa dell’iniquità dei loro padri, e non sorgano più a conquistare la terra e a riempire il mondo di rovine».</w:t>
      </w:r>
    </w:p>
    <w:p w14:paraId="331A0876"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«Io insorgerò contro di loro  – oracolo del Signore degli eserciti –, sterminerò il nome e il resto di Babilonia, la prole e la stirpe – oracolo del Signore. Io la ridurrò a dominio del riccio, a palude stagnante; la spazzerò con la scopa della distruzione». Oracolo del Signore degli eserciti.</w:t>
      </w:r>
    </w:p>
    <w:p w14:paraId="08C353A3"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Il Signore degli eserciti ha giurato dicendo: «In verità, come ho pensato, accadrà, e come ho deciso, succederà. Io spezzerò l’Assiria nella mia terra e sui miei monti la calpesterò. Allora sparirà da loro il suo giogo, il suo peso dalle loro spalle sarà rimosso». Questa è la decisione presa per tutta la terra e questa è la mano stesa su tutte le nazioni. Poiché il Signore degli eserciti lo ha deciso; chi potrà renderlo vano? La sua mano è stesa, chi gliela farà ritirare? (Is 14,1-27). </w:t>
      </w:r>
    </w:p>
    <w:p w14:paraId="486C539B"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Ecco la sorte riservata a Sodoma:</w:t>
      </w:r>
    </w:p>
    <w:p w14:paraId="7ED02E68"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p>
    <w:p w14:paraId="13914877"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w:t>
      </w:r>
      <w:r w:rsidRPr="00C16EEF">
        <w:rPr>
          <w:rFonts w:ascii="Arial" w:hAnsi="Arial" w:cs="Arial"/>
          <w:i/>
          <w:iCs/>
          <w:sz w:val="24"/>
          <w:szCs w:val="24"/>
        </w:rPr>
        <w:lastRenderedPageBreak/>
        <w:t>uomini che erano all’ingresso della casa, dal più piccolo al più grande, così che non riuscirono a trovare la porta.</w:t>
      </w:r>
    </w:p>
    <w:p w14:paraId="4795BA4C"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w:t>
      </w:r>
    </w:p>
    <w:p w14:paraId="5618D0DF"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w:t>
      </w:r>
    </w:p>
    <w:p w14:paraId="1111DDFF"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w:t>
      </w:r>
    </w:p>
    <w:p w14:paraId="757E3116"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Abramo andò di buon mattino al luogo dove si era fermato alla presenza del Signore; contemplò dall’alto Sòdoma e Gomorra e tutta la distesa della valle e vide che un fumo saliva dalla terra, come il fumo di una fornace.</w:t>
      </w:r>
    </w:p>
    <w:p w14:paraId="052E14B4"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Così, quando distrusse le città della valle, Dio si ricordò di Abramo e fece sfuggire Lot alla catastrofe, mentre distruggeva le città nelle quali Lot aveva abitato.</w:t>
      </w:r>
    </w:p>
    <w:p w14:paraId="53DCECAB"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così daremo vita a una discendenza da </w:t>
      </w:r>
      <w:r w:rsidRPr="00C16EEF">
        <w:rPr>
          <w:rFonts w:ascii="Arial" w:hAnsi="Arial" w:cs="Arial"/>
          <w:i/>
          <w:iCs/>
          <w:sz w:val="24"/>
          <w:szCs w:val="24"/>
        </w:rPr>
        <w:lastRenderedPageBreak/>
        <w:t xml:space="preserve">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 (Gen 191-38). </w:t>
      </w:r>
    </w:p>
    <w:p w14:paraId="5D704D90"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Ecco come il Libro della Sapienza parla dell’indagine rigorosa:</w:t>
      </w:r>
    </w:p>
    <w:p w14:paraId="385C674D"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w:t>
      </w:r>
    </w:p>
    <w:p w14:paraId="4BF3D495"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w:t>
      </w:r>
    </w:p>
    <w:p w14:paraId="642F2946"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Chi custodisce santamente le cose sante sarà riconosciuto santo, e quanti le avranno apprese vi troveranno una difesa. 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w:t>
      </w:r>
    </w:p>
    <w:p w14:paraId="004F57C6"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 Se dunque, dominatori di popoli, vi compiacete di troni e di scettri, onorate la sapienza, perché possiate regnare sempre. Annuncerò che </w:t>
      </w:r>
      <w:r w:rsidRPr="00C16EEF">
        <w:rPr>
          <w:rFonts w:ascii="Arial" w:hAnsi="Arial" w:cs="Arial"/>
          <w:i/>
          <w:iCs/>
          <w:sz w:val="24"/>
          <w:szCs w:val="24"/>
        </w:rPr>
        <w:lastRenderedPageBreak/>
        <w:t xml:space="preserve">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14:paraId="7EE6E546"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Il principio che governa il giudizio del Signore è uno e sempre lo stesso: lui giudicherà uomini, popoli, città secondo la misura della grazia ad essi da Lui elargita. Poiché il dono più grande dato da Dio all’uomo è Cristo Gesù e questi Crocifisso, chi rifiuta, chi disprezza, chi oltraggia, chi rende vano questo dono, avrà una sorte durissima, più dura di ogni altra sorte. Poi la misura della durezza del giudizio si accresce in relazione ai doni di grazia, di verità, di carismi a noi elargiti dal Signore, in Cristo Gesù per opera dello Spirito Santo. Il giudizio che subirà un cristiano è molto più duro di quello che subirà un pagano. Tra i cristiani il giudizio che attende un papa è più duro di quello che riceverà chi ha ricevuto solo il Battesimo.</w:t>
      </w:r>
    </w:p>
    <w:p w14:paraId="7AF69DEC" w14:textId="77777777" w:rsidR="00C16EEF" w:rsidRPr="00C16EEF" w:rsidRDefault="00C16EEF" w:rsidP="00C16EEF">
      <w:pPr>
        <w:jc w:val="both"/>
        <w:rPr>
          <w:rFonts w:ascii="Arial" w:hAnsi="Arial" w:cs="Arial"/>
          <w:sz w:val="24"/>
          <w:szCs w:val="24"/>
        </w:rPr>
      </w:pPr>
    </w:p>
    <w:p w14:paraId="621559BF" w14:textId="77777777" w:rsidR="00C16EEF" w:rsidRPr="00C16EEF" w:rsidRDefault="00C16EEF" w:rsidP="00C16EEF">
      <w:pPr>
        <w:jc w:val="both"/>
        <w:rPr>
          <w:rFonts w:ascii="Arial" w:hAnsi="Arial" w:cs="Arial"/>
          <w:b/>
          <w:bCs/>
          <w:sz w:val="24"/>
          <w:szCs w:val="24"/>
        </w:rPr>
      </w:pPr>
      <w:bookmarkStart w:id="88" w:name="_Hlk210252037"/>
      <w:r w:rsidRPr="00C16EEF">
        <w:rPr>
          <w:rFonts w:ascii="Arial" w:hAnsi="Arial" w:cs="Arial"/>
          <w:b/>
          <w:bCs/>
          <w:sz w:val="24"/>
          <w:szCs w:val="24"/>
        </w:rPr>
        <w:t>Ebbene, io vi dico: nel giorno del giudizio, la terra di Sòdoma sarà trattata meno duramente di te!».</w:t>
      </w:r>
    </w:p>
    <w:bookmarkEnd w:id="88"/>
    <w:p w14:paraId="6820EDB2"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Come Gesù ha fatto con le città di Corazìn e di Betsàida, ora ribadisce ancora una volta la gravità del giudizio che attende Cafàrnao: </w:t>
      </w:r>
      <w:r w:rsidRPr="00C16EEF">
        <w:rPr>
          <w:rFonts w:ascii="Arial" w:hAnsi="Arial" w:cs="Arial"/>
          <w:i/>
          <w:iCs/>
          <w:sz w:val="24"/>
          <w:szCs w:val="24"/>
        </w:rPr>
        <w:t xml:space="preserve">“Ebbene, io vi dico: nel giorno del giudizio, la terra di Sòdoma sarà trattata meno duramente di te!». </w:t>
      </w:r>
      <w:r w:rsidRPr="00C16EEF">
        <w:rPr>
          <w:rFonts w:ascii="Arial" w:hAnsi="Arial" w:cs="Arial"/>
          <w:sz w:val="24"/>
          <w:szCs w:val="24"/>
        </w:rPr>
        <w:t xml:space="preserve">Perché Gesù per ben due volte conferma il giudizio precedentemente sentenziato?  Perché desidera e vuole che nessuno dubiti della verità delle sue Parole. Anche queste Parole sono di vita eterna. Sapendo la sorte che ci attende, chi vuole ancora può convertirsi e obbedire con fede sempre nuova a ogni Parola di Gesù. </w:t>
      </w:r>
    </w:p>
    <w:p w14:paraId="524BA26D" w14:textId="77777777" w:rsidR="00C16EEF" w:rsidRDefault="00C16EEF" w:rsidP="00C16EEF">
      <w:pPr>
        <w:jc w:val="both"/>
        <w:rPr>
          <w:rFonts w:ascii="Arial" w:hAnsi="Arial" w:cs="Arial"/>
          <w:sz w:val="24"/>
          <w:szCs w:val="24"/>
        </w:rPr>
      </w:pPr>
      <w:r w:rsidRPr="00C16EEF">
        <w:rPr>
          <w:rFonts w:ascii="Arial" w:hAnsi="Arial" w:cs="Arial"/>
          <w:sz w:val="24"/>
          <w:szCs w:val="24"/>
        </w:rPr>
        <w:t>Nella Scrittura Santa tutto è operato da Dio perché si creda nella sua Parola e ad essa si obbedisca con pronta e immediata obbedienza. Anche nella Chiesa tutto deve essere operato con il solo fine che si creda nella Parola di Gesù e si viva per Lui, in Lui, con Lui. Quanto non produce obbedienza alla Parola, o è dato senza alcuna verità o è accolto senza alcune verità. L’obbedienza alla fede, l’obbedienza alla Parola, l’obbedienza alla verità deve essere il solo fine di tutto ciò che nella Chiesa si dice, si annuncia, si predica, si insegna, si opera.</w:t>
      </w:r>
    </w:p>
    <w:p w14:paraId="1A8238E2" w14:textId="77777777" w:rsidR="001C1D60" w:rsidRDefault="001C1D60" w:rsidP="00C16EEF">
      <w:pPr>
        <w:jc w:val="both"/>
        <w:rPr>
          <w:rFonts w:ascii="Arial" w:hAnsi="Arial" w:cs="Arial"/>
          <w:sz w:val="24"/>
          <w:szCs w:val="24"/>
        </w:rPr>
      </w:pPr>
    </w:p>
    <w:p w14:paraId="22AAA79A" w14:textId="77777777" w:rsidR="001C1D60" w:rsidRPr="00C16EEF" w:rsidRDefault="001C1D60" w:rsidP="00C16EEF">
      <w:pPr>
        <w:jc w:val="both"/>
        <w:rPr>
          <w:rFonts w:ascii="Arial" w:hAnsi="Arial" w:cs="Arial"/>
          <w:sz w:val="24"/>
          <w:szCs w:val="24"/>
        </w:rPr>
      </w:pPr>
    </w:p>
    <w:p w14:paraId="3AA3047E" w14:textId="77777777" w:rsidR="00C16EEF" w:rsidRPr="00C16EEF" w:rsidRDefault="00C16EEF" w:rsidP="00C16EEF">
      <w:pPr>
        <w:jc w:val="both"/>
        <w:rPr>
          <w:rFonts w:ascii="Arial" w:hAnsi="Arial" w:cs="Arial"/>
          <w:sz w:val="24"/>
          <w:szCs w:val="24"/>
        </w:rPr>
      </w:pPr>
    </w:p>
    <w:p w14:paraId="1AF027E6" w14:textId="4A4EF955" w:rsidR="00C16EEF" w:rsidRPr="00C16EEF" w:rsidRDefault="00C16EEF" w:rsidP="00C16EEF">
      <w:pPr>
        <w:pStyle w:val="Titolo2"/>
      </w:pPr>
      <w:bookmarkStart w:id="89" w:name="_Toc210395781"/>
      <w:bookmarkStart w:id="90" w:name="_Toc212557291"/>
      <w:r w:rsidRPr="00C16EEF">
        <w:lastRenderedPageBreak/>
        <w:t>Tutto è stato dato a me dal Padre mio</w:t>
      </w:r>
      <w:bookmarkEnd w:id="89"/>
      <w:bookmarkEnd w:id="90"/>
    </w:p>
    <w:p w14:paraId="0A375908" w14:textId="77777777" w:rsidR="00C16EEF" w:rsidRPr="00C16EEF" w:rsidRDefault="00C16EEF" w:rsidP="00C16EEF">
      <w:pPr>
        <w:jc w:val="both"/>
        <w:rPr>
          <w:rFonts w:ascii="Arial" w:hAnsi="Arial" w:cs="Arial"/>
          <w:b/>
          <w:bCs/>
          <w:sz w:val="24"/>
          <w:szCs w:val="24"/>
        </w:rPr>
      </w:pPr>
    </w:p>
    <w:p w14:paraId="085F3D69" w14:textId="77777777" w:rsidR="00C16EEF" w:rsidRPr="00C16EEF" w:rsidRDefault="00C16EEF" w:rsidP="00C16EEF">
      <w:pPr>
        <w:jc w:val="both"/>
        <w:rPr>
          <w:rFonts w:ascii="Arial" w:hAnsi="Arial" w:cs="Arial"/>
          <w:b/>
          <w:bCs/>
          <w:sz w:val="24"/>
          <w:szCs w:val="24"/>
        </w:rPr>
      </w:pPr>
      <w:bookmarkStart w:id="91" w:name="_Hlk210252069"/>
      <w:r w:rsidRPr="00C16EEF">
        <w:rPr>
          <w:rFonts w:ascii="Arial" w:hAnsi="Arial" w:cs="Arial"/>
          <w:b/>
          <w:bCs/>
          <w:sz w:val="24"/>
          <w:szCs w:val="24"/>
        </w:rPr>
        <w:t xml:space="preserve">In quel tempo Gesù disse: «Ti rendo lode, Padre, Signore del cielo e della terra, perché hai nascosto queste cose ai sapienti e ai dotti e le hai rivelate ai piccoli. Sì, o Padre, perché così hai deciso nella tua benevolenza. </w:t>
      </w:r>
      <w:bookmarkStart w:id="92" w:name="_Hlk208476561"/>
      <w:r w:rsidRPr="00C16EEF">
        <w:rPr>
          <w:rFonts w:ascii="Arial" w:hAnsi="Arial" w:cs="Arial"/>
          <w:b/>
          <w:bCs/>
          <w:sz w:val="24"/>
          <w:szCs w:val="24"/>
        </w:rPr>
        <w:t>Tutto è stato dato a me dal Padre mio</w:t>
      </w:r>
      <w:bookmarkEnd w:id="92"/>
      <w:r w:rsidRPr="00C16EEF">
        <w:rPr>
          <w:rFonts w:ascii="Arial" w:hAnsi="Arial" w:cs="Arial"/>
          <w:b/>
          <w:bCs/>
          <w:sz w:val="24"/>
          <w:szCs w:val="24"/>
        </w:rPr>
        <w:t>; nessuno conosce il Figlio se non il Padre, e nessuno conosce il Padre se non il Figlio e colui al quale il Figlio vorrà rivelarlo.</w:t>
      </w:r>
    </w:p>
    <w:p w14:paraId="48C38CC8" w14:textId="77777777" w:rsidR="00C16EEF" w:rsidRPr="00C16EEF" w:rsidRDefault="00C16EEF" w:rsidP="00C16EEF">
      <w:pPr>
        <w:jc w:val="both"/>
        <w:rPr>
          <w:rFonts w:ascii="Arial" w:hAnsi="Arial" w:cs="Arial"/>
          <w:b/>
          <w:bCs/>
          <w:sz w:val="24"/>
          <w:szCs w:val="24"/>
        </w:rPr>
      </w:pPr>
      <w:r w:rsidRPr="00C16EEF">
        <w:rPr>
          <w:rFonts w:ascii="Arial" w:hAnsi="Arial" w:cs="Arial"/>
          <w:b/>
          <w:bCs/>
          <w:sz w:val="24"/>
          <w:szCs w:val="24"/>
        </w:rPr>
        <w:t>Venite a me, voi tutti che siete stanchi e oppressi, e io vi darò ristoro. Prendete il mio giogo sopra di voi e imparate da me, che sono mite e umile di cuore, e troverete ristoro per la vostra vita. Il mio giogo infatti è dolce e il mio peso leggero» (Mt 11,1-30).</w:t>
      </w:r>
    </w:p>
    <w:p w14:paraId="10FCB1DF" w14:textId="77777777" w:rsidR="00C16EEF" w:rsidRPr="00C16EEF" w:rsidRDefault="00C16EEF" w:rsidP="00C16EEF">
      <w:pPr>
        <w:jc w:val="both"/>
        <w:rPr>
          <w:rFonts w:ascii="Arial" w:hAnsi="Arial" w:cs="Arial"/>
          <w:b/>
          <w:bCs/>
          <w:sz w:val="24"/>
          <w:szCs w:val="24"/>
        </w:rPr>
      </w:pPr>
      <w:bookmarkStart w:id="93" w:name="_Hlk210400419"/>
      <w:bookmarkEnd w:id="91"/>
      <w:r w:rsidRPr="00C16EEF">
        <w:rPr>
          <w:rFonts w:ascii="Arial" w:hAnsi="Arial" w:cs="Arial"/>
          <w:b/>
          <w:bCs/>
          <w:sz w:val="24"/>
          <w:szCs w:val="24"/>
        </w:rPr>
        <w:t xml:space="preserve">In quel tempo Gesù disse: «Ti rendo lode, Padre, Signore del cielo e della terra, perché hai nascosto queste cose ai sapienti e ai dotti e le hai rivelate ai piccoli. Sì, o Padre, perché così hai deciso nella tua benevolenza. </w:t>
      </w:r>
    </w:p>
    <w:p w14:paraId="494069FD"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Ora Gesù prima innalza un inno di lode al Padre e poi ci dice chi Lui è, sia per rapporto al Padre e sia in relazione agli uomini. </w:t>
      </w:r>
    </w:p>
    <w:p w14:paraId="472EEEAB"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L’inno di lode è di altissimo insegnamento per noi. Dio va lodato, ringraziato, benedetto perché tutto ciò che Lui fa o dice è cosa buona, molto buona per ogni uomo. Dio è bontà eterna e infinita. Da Lui non può venire se non il bene e il sommo bene. Ecco perché viene lodato da Gesù Signore: </w:t>
      </w:r>
      <w:r w:rsidRPr="00C16EEF">
        <w:rPr>
          <w:rFonts w:ascii="Arial" w:hAnsi="Arial" w:cs="Arial"/>
          <w:i/>
          <w:iCs/>
          <w:sz w:val="24"/>
          <w:szCs w:val="24"/>
        </w:rPr>
        <w:t>“In quel tempo Gesù disse: «Ti rendo lode, Padre, Signore del cielo e della terra, perché hai nascosto queste cose ai sapienti e ai dotti e le hai rivelate ai piccoli. Sì, o Padre, perché così hai deciso nella tua benevolenza”.</w:t>
      </w:r>
      <w:r w:rsidRPr="00C16EEF">
        <w:rPr>
          <w:rFonts w:ascii="Arial" w:hAnsi="Arial" w:cs="Arial"/>
          <w:sz w:val="24"/>
          <w:szCs w:val="24"/>
        </w:rPr>
        <w:t xml:space="preserve"> </w:t>
      </w:r>
      <w:r w:rsidRPr="00C16EEF">
        <w:rPr>
          <w:rFonts w:ascii="Arial" w:hAnsi="Arial" w:cs="Arial"/>
          <w:sz w:val="24"/>
          <w:szCs w:val="24"/>
          <w:lang w:val="la-Latn"/>
        </w:rPr>
        <w:t xml:space="preserve">“Confiteor tibi, Pater, Domine caeli et terrae, quia abscondisti haec a sapientibus et prudentibus et revelasti ea parvulis. Ita, Pater, quoniam sic fuit placitum ante te -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ξο</w:t>
      </w:r>
      <w:r w:rsidRPr="00C16EEF">
        <w:rPr>
          <w:rFonts w:ascii="PT Serif" w:hAnsi="PT Serif" w:cs="PT Serif"/>
          <w:color w:val="111111"/>
          <w:sz w:val="26"/>
          <w:szCs w:val="26"/>
        </w:rPr>
        <w:t>μ</w:t>
      </w:r>
      <w:r w:rsidRPr="00C16EEF">
        <w:rPr>
          <w:rFonts w:ascii="Cambria" w:hAnsi="Cambria" w:cs="Cambria"/>
          <w:color w:val="111111"/>
          <w:sz w:val="26"/>
          <w:szCs w:val="26"/>
        </w:rPr>
        <w:t>ολογο</w:t>
      </w:r>
      <w:r w:rsidRPr="00C16EEF">
        <w:rPr>
          <w:rFonts w:ascii="Times New Roman" w:hAnsi="Times New Roman" w:cs="Times New Roman"/>
          <w:color w:val="111111"/>
          <w:sz w:val="26"/>
          <w:szCs w:val="26"/>
        </w:rPr>
        <w:t>ῦ</w:t>
      </w:r>
      <w:r w:rsidRPr="00C16EEF">
        <w:rPr>
          <w:rFonts w:ascii="PT Serif" w:hAnsi="PT Serif"/>
          <w:color w:val="111111"/>
          <w:sz w:val="26"/>
          <w:szCs w:val="26"/>
        </w:rPr>
        <w:t>μ</w:t>
      </w:r>
      <w:r w:rsidRPr="00C16EEF">
        <w:rPr>
          <w:rFonts w:ascii="Cambria" w:hAnsi="Cambria" w:cs="Cambria"/>
          <w:color w:val="111111"/>
          <w:sz w:val="26"/>
          <w:szCs w:val="26"/>
        </w:rPr>
        <w:t>αί</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σοι</w:t>
      </w:r>
      <w:r w:rsidRPr="00C16EEF">
        <w:rPr>
          <w:rFonts w:ascii="PT Serif" w:hAnsi="PT Serif"/>
          <w:color w:val="111111"/>
          <w:sz w:val="26"/>
          <w:szCs w:val="26"/>
          <w:lang w:val="la-Latn"/>
        </w:rPr>
        <w:t xml:space="preserve">, </w:t>
      </w:r>
      <w:r w:rsidRPr="00C16EEF">
        <w:rPr>
          <w:rFonts w:ascii="PT Serif" w:hAnsi="PT Serif" w:cs="PT Serif"/>
          <w:color w:val="111111"/>
          <w:sz w:val="26"/>
          <w:szCs w:val="26"/>
        </w:rPr>
        <w:t>π</w:t>
      </w:r>
      <w:r w:rsidRPr="00C16EEF">
        <w:rPr>
          <w:rFonts w:ascii="Cambria" w:hAnsi="Cambria" w:cs="Cambria"/>
          <w:color w:val="111111"/>
          <w:sz w:val="26"/>
          <w:szCs w:val="26"/>
        </w:rPr>
        <w:t>άτερ</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κύριε</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το</w:t>
      </w:r>
      <w:r w:rsidRPr="00C16EEF">
        <w:rPr>
          <w:rFonts w:ascii="Times New Roman" w:hAnsi="Times New Roman" w:cs="Times New Roman"/>
          <w:color w:val="111111"/>
          <w:sz w:val="26"/>
          <w:szCs w:val="26"/>
        </w:rPr>
        <w:t>ῦ</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ο</w:t>
      </w:r>
      <w:r w:rsidRPr="00C16EEF">
        <w:rPr>
          <w:rFonts w:ascii="Times New Roman" w:hAnsi="Times New Roman" w:cs="Times New Roman"/>
          <w:color w:val="111111"/>
          <w:sz w:val="26"/>
          <w:szCs w:val="26"/>
        </w:rPr>
        <w:t>ὐ</w:t>
      </w:r>
      <w:r w:rsidRPr="00C16EEF">
        <w:rPr>
          <w:rFonts w:ascii="Cambria" w:hAnsi="Cambria" w:cs="Cambria"/>
          <w:color w:val="111111"/>
          <w:sz w:val="26"/>
          <w:szCs w:val="26"/>
        </w:rPr>
        <w:t>ρανο</w:t>
      </w:r>
      <w:r w:rsidRPr="00C16EEF">
        <w:rPr>
          <w:rFonts w:ascii="Times New Roman" w:hAnsi="Times New Roman" w:cs="Times New Roman"/>
          <w:color w:val="111111"/>
          <w:sz w:val="26"/>
          <w:szCs w:val="26"/>
        </w:rPr>
        <w:t>ῦ</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w:t>
      </w:r>
      <w:r w:rsidRPr="00C16EEF">
        <w:rPr>
          <w:rFonts w:ascii="Times New Roman" w:hAnsi="Times New Roman" w:cs="Times New Roman"/>
          <w:color w:val="111111"/>
          <w:sz w:val="26"/>
          <w:szCs w:val="26"/>
        </w:rPr>
        <w:t>ῆ</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γ</w:t>
      </w:r>
      <w:r w:rsidRPr="00C16EEF">
        <w:rPr>
          <w:rFonts w:ascii="Times New Roman" w:hAnsi="Times New Roman" w:cs="Times New Roman"/>
          <w:color w:val="111111"/>
          <w:sz w:val="26"/>
          <w:szCs w:val="26"/>
        </w:rPr>
        <w:t>ῆ</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ὅ</w:t>
      </w:r>
      <w:r w:rsidRPr="00C16EEF">
        <w:rPr>
          <w:rFonts w:ascii="Cambria" w:hAnsi="Cambria" w:cs="Cambria"/>
          <w:color w:val="111111"/>
          <w:sz w:val="26"/>
          <w:szCs w:val="26"/>
        </w:rPr>
        <w:t>τι</w:t>
      </w:r>
      <w:r w:rsidRPr="00C16EEF">
        <w:rPr>
          <w:rFonts w:ascii="PT Serif" w:hAnsi="PT Serif"/>
          <w:color w:val="111111"/>
          <w:sz w:val="26"/>
          <w:szCs w:val="26"/>
          <w:lang w:val="la-Latn"/>
        </w:rPr>
        <w:t xml:space="preserve"> </w:t>
      </w:r>
      <w:r w:rsidRPr="00C16EEF">
        <w:rPr>
          <w:rFonts w:ascii="Segoe UI Symbol" w:hAnsi="Segoe UI Symbol" w:cs="Segoe UI Symbol"/>
          <w:color w:val="111111"/>
          <w:sz w:val="26"/>
          <w:szCs w:val="26"/>
          <w:lang w:val="la-Latn"/>
        </w:rPr>
        <w:t>⸀</w:t>
      </w:r>
      <w:r w:rsidRPr="00C16EEF">
        <w:rPr>
          <w:rFonts w:ascii="Times New Roman" w:hAnsi="Times New Roman" w:cs="Times New Roman"/>
          <w:color w:val="111111"/>
          <w:sz w:val="26"/>
          <w:szCs w:val="26"/>
        </w:rPr>
        <w:t>ἔ</w:t>
      </w:r>
      <w:r w:rsidRPr="00C16EEF">
        <w:rPr>
          <w:rFonts w:ascii="Cambria" w:hAnsi="Cambria" w:cs="Cambria"/>
          <w:color w:val="111111"/>
          <w:sz w:val="26"/>
          <w:szCs w:val="26"/>
        </w:rPr>
        <w:t>κρυψας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τα</w:t>
      </w:r>
      <w:r w:rsidRPr="00C16EEF">
        <w:rPr>
          <w:rFonts w:ascii="Times New Roman" w:hAnsi="Times New Roman" w:cs="Times New Roman"/>
          <w:color w:val="111111"/>
          <w:sz w:val="26"/>
          <w:szCs w:val="26"/>
        </w:rPr>
        <w:t>ῦ</w:t>
      </w:r>
      <w:r w:rsidRPr="00C16EEF">
        <w:rPr>
          <w:rFonts w:ascii="Cambria" w:hAnsi="Cambria" w:cs="Cambria"/>
          <w:color w:val="111111"/>
          <w:sz w:val="26"/>
          <w:szCs w:val="26"/>
        </w:rPr>
        <w:t>τα</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ἀ</w:t>
      </w:r>
      <w:r w:rsidRPr="00C16EEF">
        <w:rPr>
          <w:rFonts w:ascii="PT Serif" w:hAnsi="PT Serif"/>
          <w:color w:val="111111"/>
          <w:sz w:val="26"/>
          <w:szCs w:val="26"/>
        </w:rPr>
        <w:t>π</w:t>
      </w:r>
      <w:r w:rsidRPr="00C16EEF">
        <w:rPr>
          <w:rFonts w:ascii="Times New Roman" w:hAnsi="Times New Roman" w:cs="Times New Roman"/>
          <w:color w:val="111111"/>
          <w:sz w:val="26"/>
          <w:szCs w:val="26"/>
        </w:rPr>
        <w:t>ὸ</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σοφ</w:t>
      </w:r>
      <w:r w:rsidRPr="00C16EEF">
        <w:rPr>
          <w:rFonts w:ascii="Times New Roman" w:hAnsi="Times New Roman" w:cs="Times New Roman"/>
          <w:color w:val="111111"/>
          <w:sz w:val="26"/>
          <w:szCs w:val="26"/>
        </w:rPr>
        <w:t>ῶ</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συνετ</w:t>
      </w:r>
      <w:r w:rsidRPr="00C16EEF">
        <w:rPr>
          <w:rFonts w:ascii="Times New Roman" w:hAnsi="Times New Roman" w:cs="Times New Roman"/>
          <w:color w:val="111111"/>
          <w:sz w:val="26"/>
          <w:szCs w:val="26"/>
        </w:rPr>
        <w:t>ῶ</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ἀ</w:t>
      </w:r>
      <w:r w:rsidRPr="00C16EEF">
        <w:rPr>
          <w:rFonts w:ascii="PT Serif" w:hAnsi="PT Serif"/>
          <w:color w:val="111111"/>
          <w:sz w:val="26"/>
          <w:szCs w:val="26"/>
        </w:rPr>
        <w:t>π</w:t>
      </w:r>
      <w:r w:rsidRPr="00C16EEF">
        <w:rPr>
          <w:rFonts w:ascii="Cambria" w:hAnsi="Cambria" w:cs="Cambria"/>
          <w:color w:val="111111"/>
          <w:sz w:val="26"/>
          <w:szCs w:val="26"/>
        </w:rPr>
        <w:t>εκάλυψας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α</w:t>
      </w:r>
      <w:r w:rsidRPr="00C16EEF">
        <w:rPr>
          <w:rFonts w:ascii="Times New Roman" w:hAnsi="Times New Roman" w:cs="Times New Roman"/>
          <w:color w:val="111111"/>
          <w:sz w:val="26"/>
          <w:szCs w:val="26"/>
        </w:rPr>
        <w:t>ὐ</w:t>
      </w:r>
      <w:r w:rsidRPr="00C16EEF">
        <w:rPr>
          <w:rFonts w:ascii="Cambria" w:hAnsi="Cambria" w:cs="Cambria"/>
          <w:color w:val="111111"/>
          <w:sz w:val="26"/>
          <w:szCs w:val="26"/>
        </w:rPr>
        <w:t>τ</w:t>
      </w:r>
      <w:r w:rsidRPr="00C16EEF">
        <w:rPr>
          <w:rFonts w:ascii="Times New Roman" w:hAnsi="Times New Roman" w:cs="Times New Roman"/>
          <w:color w:val="111111"/>
          <w:sz w:val="26"/>
          <w:szCs w:val="26"/>
        </w:rPr>
        <w:t>ὰ</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νη</w:t>
      </w:r>
      <w:r w:rsidRPr="00C16EEF">
        <w:rPr>
          <w:rFonts w:ascii="PT Serif" w:hAnsi="PT Serif" w:cs="PT Serif"/>
          <w:color w:val="111111"/>
          <w:sz w:val="26"/>
          <w:szCs w:val="26"/>
        </w:rPr>
        <w:t>π</w:t>
      </w:r>
      <w:r w:rsidRPr="00C16EEF">
        <w:rPr>
          <w:rFonts w:ascii="Cambria" w:hAnsi="Cambria" w:cs="Cambria"/>
          <w:color w:val="111111"/>
          <w:sz w:val="26"/>
          <w:szCs w:val="26"/>
        </w:rPr>
        <w:t>ίοις·</w:t>
      </w:r>
      <w:r w:rsidRPr="00C16EEF">
        <w:rPr>
          <w:rFonts w:ascii="PT Serif" w:hAnsi="PT Serif"/>
          <w:color w:val="111111"/>
          <w:sz w:val="26"/>
          <w:szCs w:val="26"/>
          <w:lang w:val="la-Latn"/>
        </w:rPr>
        <w:t> </w:t>
      </w:r>
      <w:r w:rsidRPr="00C16EEF">
        <w:rPr>
          <w:rFonts w:ascii="Cambria" w:hAnsi="Cambria" w:cs="Cambria"/>
          <w:color w:val="111111"/>
          <w:sz w:val="26"/>
          <w:szCs w:val="26"/>
        </w:rPr>
        <w:t>ναί</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ὁ</w:t>
      </w:r>
      <w:r w:rsidRPr="00C16EEF">
        <w:rPr>
          <w:rFonts w:ascii="PT Serif" w:hAnsi="PT Serif"/>
          <w:color w:val="111111"/>
          <w:sz w:val="26"/>
          <w:szCs w:val="26"/>
          <w:lang w:val="la-Latn"/>
        </w:rPr>
        <w:t xml:space="preserve"> </w:t>
      </w:r>
      <w:r w:rsidRPr="00C16EEF">
        <w:rPr>
          <w:rFonts w:ascii="PT Serif" w:hAnsi="PT Serif"/>
          <w:color w:val="111111"/>
          <w:sz w:val="26"/>
          <w:szCs w:val="26"/>
        </w:rPr>
        <w:t>π</w:t>
      </w:r>
      <w:r w:rsidRPr="00C16EEF">
        <w:rPr>
          <w:rFonts w:ascii="Cambria" w:hAnsi="Cambria" w:cs="Cambria"/>
          <w:color w:val="111111"/>
          <w:sz w:val="26"/>
          <w:szCs w:val="26"/>
        </w:rPr>
        <w:t>ατήρ</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ὅ</w:t>
      </w:r>
      <w:r w:rsidRPr="00C16EEF">
        <w:rPr>
          <w:rFonts w:ascii="Cambria" w:hAnsi="Cambria" w:cs="Cambria"/>
          <w:color w:val="111111"/>
          <w:sz w:val="26"/>
          <w:szCs w:val="26"/>
        </w:rPr>
        <w:t>τι</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ο</w:t>
      </w:r>
      <w:r w:rsidRPr="00C16EEF">
        <w:rPr>
          <w:rFonts w:ascii="Times New Roman" w:hAnsi="Times New Roman" w:cs="Times New Roman"/>
          <w:color w:val="111111"/>
          <w:sz w:val="26"/>
          <w:szCs w:val="26"/>
        </w:rPr>
        <w:t>ὕ</w:t>
      </w:r>
      <w:r w:rsidRPr="00C16EEF">
        <w:rPr>
          <w:rFonts w:ascii="Cambria" w:hAnsi="Cambria" w:cs="Cambria"/>
          <w:color w:val="111111"/>
          <w:sz w:val="26"/>
          <w:szCs w:val="26"/>
        </w:rPr>
        <w:t>τως</w:t>
      </w:r>
      <w:r w:rsidRPr="00C16EEF">
        <w:rPr>
          <w:rFonts w:ascii="PT Serif" w:hAnsi="PT Serif"/>
          <w:color w:val="111111"/>
          <w:sz w:val="26"/>
          <w:szCs w:val="26"/>
          <w:lang w:val="la-Latn"/>
        </w:rPr>
        <w:t xml:space="preserve"> </w:t>
      </w:r>
      <w:r w:rsidRPr="00C16EEF">
        <w:rPr>
          <w:rFonts w:ascii="Segoe UI Symbol" w:hAnsi="Segoe UI Symbol" w:cs="Segoe UI Symbol"/>
          <w:color w:val="111111"/>
          <w:sz w:val="26"/>
          <w:szCs w:val="26"/>
          <w:lang w:val="la-Latn"/>
        </w:rPr>
        <w:t>⸂</w:t>
      </w:r>
      <w:bookmarkStart w:id="94" w:name="_Hlk210365146"/>
      <w:r w:rsidRPr="00C16EEF">
        <w:rPr>
          <w:rFonts w:ascii="Cambria" w:hAnsi="Cambria" w:cs="Cambria"/>
          <w:color w:val="111111"/>
          <w:sz w:val="26"/>
          <w:szCs w:val="26"/>
        </w:rPr>
        <w:t>ε</w:t>
      </w:r>
      <w:r w:rsidRPr="00C16EEF">
        <w:rPr>
          <w:rFonts w:ascii="Times New Roman" w:hAnsi="Times New Roman" w:cs="Times New Roman"/>
          <w:color w:val="111111"/>
          <w:sz w:val="26"/>
          <w:szCs w:val="26"/>
        </w:rPr>
        <w:t>ὐ</w:t>
      </w:r>
      <w:r w:rsidRPr="00C16EEF">
        <w:rPr>
          <w:rFonts w:ascii="Cambria" w:hAnsi="Cambria" w:cs="Cambria"/>
          <w:color w:val="111111"/>
          <w:sz w:val="26"/>
          <w:szCs w:val="26"/>
        </w:rPr>
        <w:t>δοκία</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γένετο</w:t>
      </w:r>
      <w:r w:rsidRPr="00C16EEF">
        <w:rPr>
          <w:rFonts w:ascii="Segoe UI Symbol" w:hAnsi="Segoe UI Symbol" w:cs="Segoe UI Symbol"/>
          <w:color w:val="111111"/>
          <w:sz w:val="26"/>
          <w:szCs w:val="26"/>
          <w:lang w:val="la-Latn"/>
        </w:rPr>
        <w:t>⸃</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ἔ</w:t>
      </w:r>
      <w:r w:rsidRPr="00C16EEF">
        <w:rPr>
          <w:rFonts w:ascii="PT Serif" w:hAnsi="PT Serif"/>
          <w:color w:val="111111"/>
          <w:sz w:val="26"/>
          <w:szCs w:val="26"/>
        </w:rPr>
        <w:t>μπ</w:t>
      </w:r>
      <w:r w:rsidRPr="00C16EEF">
        <w:rPr>
          <w:rFonts w:ascii="Cambria" w:hAnsi="Cambria" w:cs="Cambria"/>
          <w:color w:val="111111"/>
          <w:sz w:val="26"/>
          <w:szCs w:val="26"/>
        </w:rPr>
        <w:t>ροσθέν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σου</w:t>
      </w:r>
      <w:bookmarkEnd w:id="94"/>
      <w:r w:rsidRPr="00C16EEF">
        <w:rPr>
          <w:rFonts w:ascii="PT Serif" w:hAnsi="PT Serif"/>
          <w:color w:val="111111"/>
          <w:sz w:val="26"/>
          <w:szCs w:val="26"/>
          <w:lang w:val="la-Latn"/>
        </w:rPr>
        <w:t xml:space="preserve">.  </w:t>
      </w:r>
      <w:r w:rsidRPr="00C16EEF">
        <w:rPr>
          <w:rFonts w:ascii="Arial" w:hAnsi="Arial" w:cs="Arial"/>
          <w:sz w:val="24"/>
          <w:szCs w:val="24"/>
        </w:rPr>
        <w:t>Chi sono i piccoli e chi sono i sapienti e i dotti? Sapienti e dotti sono coloro che hanno come Dio la loro scienza e la loro dottrina. Hanno come dio la loro mente. I piccoli invece sono coloro che hanno come loro Dio la mente, la scienza, la dottrina del Dio Signore e Creatore del cielo e della terra. Dotti e sapienti sono schiavi e prigionieri della loro mente, che essi adorano come loro Dio. I piccoli invece non hanno la loro mente come loro Dio. Ma hanno il loro Dio come loro mente. A quest’uomo che si è fatto dio di se stesso, il Creatore del cielo e della terra può solo annunciargli la sua Parola. Questo uomo-dio rifiuta la Parola, la contesta, la disprezza, la crocifigge. Mentre il piccolo e il semplice che ha come Dio la Parola e colui che la Parola dice, accoglie la Parola, accoglie Dio e obbedisce a ogni Parola che giunge al suo orecchio e al suo cuore.</w:t>
      </w:r>
    </w:p>
    <w:p w14:paraId="6E86F534"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lastRenderedPageBreak/>
        <w:t>In Dio, nel nostro Dio, nulla è arbitrario, nulla è dispotico, nulla è tirannico. Nel nostro Dio tutto invece è benevolenza  davanti a lui,  e la benevolenza è il frutto della giustizia (</w:t>
      </w:r>
      <w:r w:rsidRPr="00C16EEF">
        <w:rPr>
          <w:rFonts w:ascii="Cambria" w:hAnsi="Cambria" w:cs="Cambria"/>
          <w:color w:val="111111"/>
          <w:sz w:val="26"/>
          <w:szCs w:val="26"/>
        </w:rPr>
        <w:t>ε</w:t>
      </w:r>
      <w:r w:rsidRPr="00C16EEF">
        <w:rPr>
          <w:rFonts w:ascii="Times New Roman" w:hAnsi="Times New Roman" w:cs="Times New Roman"/>
          <w:color w:val="111111"/>
          <w:sz w:val="26"/>
          <w:szCs w:val="26"/>
        </w:rPr>
        <w:t>ὐ</w:t>
      </w:r>
      <w:r w:rsidRPr="00C16EEF">
        <w:rPr>
          <w:rFonts w:ascii="Cambria" w:hAnsi="Cambria" w:cs="Cambria"/>
          <w:color w:val="111111"/>
          <w:sz w:val="26"/>
          <w:szCs w:val="26"/>
        </w:rPr>
        <w:t>δοκία</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γένετο</w:t>
      </w:r>
      <w:r w:rsidRPr="00C16EEF">
        <w:rPr>
          <w:rFonts w:ascii="Segoe UI Symbol" w:hAnsi="Segoe UI Symbol" w:cs="Segoe UI Symbol"/>
          <w:color w:val="111111"/>
          <w:sz w:val="26"/>
          <w:szCs w:val="26"/>
          <w:lang w:val="la-Latn"/>
        </w:rPr>
        <w:t>⸃</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ἔ</w:t>
      </w:r>
      <w:r w:rsidRPr="00C16EEF">
        <w:rPr>
          <w:rFonts w:ascii="PT Serif" w:hAnsi="PT Serif"/>
          <w:color w:val="111111"/>
          <w:sz w:val="26"/>
          <w:szCs w:val="26"/>
        </w:rPr>
        <w:t>μπ</w:t>
      </w:r>
      <w:r w:rsidRPr="00C16EEF">
        <w:rPr>
          <w:rFonts w:ascii="Cambria" w:hAnsi="Cambria" w:cs="Cambria"/>
          <w:color w:val="111111"/>
          <w:sz w:val="26"/>
          <w:szCs w:val="26"/>
        </w:rPr>
        <w:t>ροσθέν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 xml:space="preserve">σου). </w:t>
      </w:r>
      <w:r w:rsidRPr="00C16EEF">
        <w:rPr>
          <w:rFonts w:ascii="Arial" w:hAnsi="Arial" w:cs="Arial"/>
          <w:sz w:val="24"/>
          <w:szCs w:val="24"/>
        </w:rPr>
        <w:t>Dio non fa nulla di ingiusto, perché Lui è giustizia eterna. Per comprendere la benevolenza frutto della giustizia del nostro Dio, prendiamo due anfore. La prima la sigilliamo ermeticamente con un sigillo di piombo. La seconda invece la lasciamo senza alcun sigillo e senza alcun coperchio. Poniamo queste due anfore sotto una sorgente di acqua. La prima anfora, quella dal sigillo di piombo, può stare sotto la sorgente anche per un intero secolo, ma neanche una goccia d’acqua entrerà in essa. Nell’altra anfora sono sofficienti pochi minuti ed esse è già colma e traboccante di acqua pronta per dissetare tutti coloro che hanno sete. Gesù è il piccolo, il semplice, il puro, il povero in spirito, l’affamato e l’assetato di giustizia, Colui che dall’eternità e per l’eternità ha sete di Dio, e Dio, che è suo Padre, lo colma della pienezza di lui. Con questa pienezza può colmare il mondo intero, se il mondo intero si lascia comare di Lui. Sulla pienezza di Cristo e sui dotti e gli intelligenti ecco due Parole dello Spirito Santo. La prima Parola l’attingiamo dalla Lettera ai Colossesi, la seconda dalla Prima Lettera ai Corinzi:</w:t>
      </w:r>
    </w:p>
    <w:p w14:paraId="4A79B8FC"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Dalla Lettera ai Colossesi:</w:t>
      </w:r>
    </w:p>
    <w:p w14:paraId="3ABA875F"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Dicò questo perché nessuno vi inganni con argomenti seducenti: infatti, anche se sono lontano con il corpo, sono però tra voi con lo spirito e gioisco vedendo la vostra condotta ordinata e la saldezza della vostra fede in Cristo.</w:t>
      </w:r>
    </w:p>
    <w:p w14:paraId="20E8099A"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00C5145E"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w:t>
      </w:r>
      <w:r w:rsidRPr="00C16EEF">
        <w:rPr>
          <w:rFonts w:ascii="Arial" w:hAnsi="Arial" w:cs="Arial"/>
          <w:i/>
          <w:iCs/>
          <w:sz w:val="24"/>
          <w:szCs w:val="24"/>
        </w:rPr>
        <w:lastRenderedPageBreak/>
        <w:t>forza i Principati e le Potenze, ne ha fatto pubblico spettacolo, trionfando su di loro in Cristo.</w:t>
      </w:r>
    </w:p>
    <w:p w14:paraId="23AB0F33"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7472E214"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2,1-23).</w:t>
      </w:r>
    </w:p>
    <w:p w14:paraId="76581AB4"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Dalla Prima Lettera ai Corinti:</w:t>
      </w:r>
    </w:p>
    <w:p w14:paraId="2D05502C"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3FE1674D"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4544BB1B"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La parola della croce infatti è stoltezza per quelli che si perdono, ma per quelli che si salvano, ossia per noi, è potenza di Dio. Sta scritto infatti: Distruggerò la sapienza dei sapienti e annullerò l’intelligenza degli intelligenti.</w:t>
      </w:r>
    </w:p>
    <w:p w14:paraId="78CAD53E"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w:t>
      </w:r>
      <w:r w:rsidRPr="00C16EEF">
        <w:rPr>
          <w:rFonts w:ascii="Arial" w:hAnsi="Arial" w:cs="Arial"/>
          <w:i/>
          <w:iCs/>
          <w:sz w:val="24"/>
          <w:szCs w:val="24"/>
        </w:rPr>
        <w:lastRenderedPageBreak/>
        <w:t>che Greci, Cristo è potenza di Dio e sapienza di Dio. Infatti ciò che è stoltezza di Dio è più sapiente degli uomini, e ciò che è debolezza di Dio è più forte degli uomini.</w:t>
      </w:r>
    </w:p>
    <w:p w14:paraId="1863B4F2"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1,10-31).</w:t>
      </w:r>
    </w:p>
    <w:p w14:paraId="4421607C"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4F7F5435"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62CE42F4"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1DEB7258"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lastRenderedPageBreak/>
        <w:t xml:space="preserve">Dio colma di sé colui che si lascia colmare. Dio ama coloro che si lasciano amare. Dio si riconcilia con chi si lascia riconciliare. La benevolenza di Dio è nel dare Cristo, il suo Figlio Crocifisso, a ogni uomo per la sua salvezza e redenzione. La giustizia di Dio è nel rispetto della volontà dell’uomo. Mai Dio potrà fare violenza con la forza alla volontà dell’uomo. La violenza di Dio è il suo amore eterno che sempre offre all’uomo per la sua salvezza e redenzione. Poiché oggi l’uomo ha ridotto in falsità il mistero-uomo, mai potrà accogliere nel suo cuore il mistero-Dio. Ecco perché noi abbiamo sempre parlato di un uomo demisterizzato con un Dio anch’esso demisterizzato. Ma se Dio è demisterizzato, anche Cristo e lo Spirito Santo lo sono. Anche la Chiesa lo è. Anche i suoi ministri sacri lo sono. Anche la Vergine Maira lo è. Anche il tempo e l’eternità sono demisterizzati. Ecco fin dove giunge la superbia dell’uomo: adoratore della sua mente che è il suo Dio. Un uomo demisterizzato potrà mai produrre qualcosa che sia veramente sapiente, frutto della sapienza dello Spirito Santo in lui? Questo vale oggi anche per quella che viene detta intelligenza artificiale. Potrà mai una mente creata creare qualcosa superiore a se stessa? Mai. Ecco oggi fin dove giunge la nostra idolatria: a costituire nostro Dio l’opera delle nostre mani. Ma il sapiente e il dotto, essendo privi di intelligenza e di sapienza, si prostrano in adorazione dinanzi all’opera delle loro mani, allo stesso modo che i figli d’Israele prima hanno fabbricato un dio di metallo fuso e poi si sono prostrati in adorazione. Oggi, prima l’uomo si fabbrica la sua scienza cieca, e poi si prostra in adorazione dinanzi a essa. È come se Dio prima crea l’uomo e poi si prostra in adorazione dinanzi all’opera da lui creata. Mai una cosa creata, potrà essere superiore al suo creatore. La storia ci insegna che sempre l’uomo ha abbandonato gli dèi creati ieri per crearne di nuovi. Solo Dio, il vero Dio, rimane in eterno.  </w:t>
      </w:r>
    </w:p>
    <w:p w14:paraId="6C8E5C6E"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Sempre ci dobbiamo ricordare delle Parole tratte dalla Lettera agli Ebre, tratte a loro volta dal Salmo.</w:t>
      </w:r>
    </w:p>
    <w:p w14:paraId="2C7CC639"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Dalla Lettera agli Ebrei </w:t>
      </w:r>
    </w:p>
    <w:p w14:paraId="49CD3FAA" w14:textId="77777777" w:rsidR="00C16EEF" w:rsidRPr="00C16EEF" w:rsidRDefault="00C16EEF" w:rsidP="00C16EEF">
      <w:pPr>
        <w:jc w:val="both"/>
        <w:rPr>
          <w:rFonts w:ascii="Arial" w:hAnsi="Arial" w:cs="Arial"/>
          <w:sz w:val="24"/>
          <w:szCs w:val="24"/>
          <w:lang w:val="la-Latn"/>
        </w:rPr>
      </w:pPr>
      <w:r w:rsidRPr="00C16EEF">
        <w:rPr>
          <w:rFonts w:ascii="Arial" w:hAnsi="Arial" w:cs="Arial"/>
          <w:sz w:val="24"/>
          <w:szCs w:val="24"/>
          <w:lang w:val="la-Latn"/>
        </w:rPr>
        <w:t xml:space="preserve">“Et: “Tu in principio, Domine, terram fundasti; et opera manuum tuarum sunt caeli. Ipsi peribunt, tu autem permanes; et omnes ut vestimentum veterascent, et velut amictum involves eos, sicut vestimentum et mutabuntur. Tu autem idem es, et anni tui non deficient ” (Eb 1,11). </w:t>
      </w:r>
    </w:p>
    <w:p w14:paraId="6210371F" w14:textId="77777777" w:rsidR="00C16EEF" w:rsidRPr="00C16EEF" w:rsidRDefault="00C16EEF" w:rsidP="00C16EEF">
      <w:pPr>
        <w:jc w:val="both"/>
        <w:rPr>
          <w:rFonts w:ascii="Arial" w:hAnsi="Arial" w:cs="Arial"/>
          <w:sz w:val="24"/>
          <w:szCs w:val="24"/>
          <w:lang w:val="la-Latn"/>
        </w:rPr>
      </w:pPr>
      <w:r w:rsidRPr="00C16EEF">
        <w:rPr>
          <w:rFonts w:ascii="Arial" w:hAnsi="Arial" w:cs="Arial"/>
          <w:sz w:val="24"/>
          <w:szCs w:val="24"/>
          <w:lang w:val="la-Latn"/>
        </w:rPr>
        <w:t>Psalmus 102 (101)</w:t>
      </w:r>
    </w:p>
    <w:p w14:paraId="5B8E5431" w14:textId="577E8445" w:rsidR="00C16EEF" w:rsidRPr="00C16EEF" w:rsidRDefault="00C16EEF" w:rsidP="00C16EEF">
      <w:pPr>
        <w:jc w:val="both"/>
        <w:rPr>
          <w:rFonts w:ascii="Arial" w:hAnsi="Arial" w:cs="Arial"/>
          <w:sz w:val="24"/>
          <w:szCs w:val="24"/>
          <w:lang w:val="la-Latn"/>
        </w:rPr>
      </w:pPr>
      <w:r w:rsidRPr="00C16EEF">
        <w:rPr>
          <w:rFonts w:ascii="Arial" w:hAnsi="Arial" w:cs="Arial"/>
          <w:sz w:val="24"/>
          <w:szCs w:val="24"/>
          <w:lang w:val="la-Latn"/>
        </w:rPr>
        <w:t>Preces afflicti, qui defessus angorem suum ante Dominum profundit. Domine, exaudi orationem meam, et clamor meus ad te veniat.</w:t>
      </w:r>
      <w:r w:rsidR="001C1D60">
        <w:rPr>
          <w:rFonts w:ascii="Arial" w:hAnsi="Arial" w:cs="Arial"/>
          <w:sz w:val="24"/>
          <w:szCs w:val="24"/>
          <w:lang w:val="la-Latn"/>
        </w:rPr>
        <w:t xml:space="preserve"> </w:t>
      </w:r>
      <w:r w:rsidRPr="00C16EEF">
        <w:rPr>
          <w:rFonts w:ascii="Arial" w:hAnsi="Arial" w:cs="Arial"/>
          <w:sz w:val="24"/>
          <w:szCs w:val="24"/>
          <w:lang w:val="la-Latn"/>
        </w:rPr>
        <w:t xml:space="preserve"> Non abscondas faciem tuam a me; in quacumque die tribulor, inclina ad me aurem tuam. In quacumque die invocavero te, velociter exaudi me.</w:t>
      </w:r>
      <w:r w:rsidR="001C1D60">
        <w:rPr>
          <w:rFonts w:ascii="Arial" w:hAnsi="Arial" w:cs="Arial"/>
          <w:sz w:val="24"/>
          <w:szCs w:val="24"/>
          <w:lang w:val="la-Latn"/>
        </w:rPr>
        <w:t xml:space="preserve"> </w:t>
      </w:r>
      <w:r w:rsidRPr="00C16EEF">
        <w:rPr>
          <w:rFonts w:ascii="Arial" w:hAnsi="Arial" w:cs="Arial"/>
          <w:sz w:val="24"/>
          <w:szCs w:val="24"/>
          <w:lang w:val="la-Latn"/>
        </w:rPr>
        <w:t xml:space="preserve">Quia defecerunt sicut fumus dies mei, et ossa mea sicut cremium aruerunt. Percussum est ut fenum et aruit cor meum, etenim oblitus sum comedere panem meum. A voce gemitus mei adhaesit os meum carni meae. Similis factus sum pellicano solitudinis, factus sum sicut nycticorax in ruinis. Vigilavi et </w:t>
      </w:r>
      <w:r w:rsidRPr="00C16EEF">
        <w:rPr>
          <w:rFonts w:ascii="Arial" w:hAnsi="Arial" w:cs="Arial"/>
          <w:sz w:val="24"/>
          <w:szCs w:val="24"/>
          <w:lang w:val="la-Latn"/>
        </w:rPr>
        <w:lastRenderedPageBreak/>
        <w:t>factus sum sicut passer solitarius in tecto. Tota die exprobrabant mihi inimici mei, exardescentes in me per me iurabant.</w:t>
      </w:r>
      <w:r w:rsidR="001C1D60">
        <w:rPr>
          <w:rFonts w:ascii="Arial" w:hAnsi="Arial" w:cs="Arial"/>
          <w:sz w:val="24"/>
          <w:szCs w:val="24"/>
          <w:lang w:val="la-Latn"/>
        </w:rPr>
        <w:t xml:space="preserve"> </w:t>
      </w:r>
      <w:r w:rsidRPr="00C16EEF">
        <w:rPr>
          <w:rFonts w:ascii="Arial" w:hAnsi="Arial" w:cs="Arial"/>
          <w:sz w:val="24"/>
          <w:szCs w:val="24"/>
          <w:lang w:val="la-Latn"/>
        </w:rPr>
        <w:t>Quia cinerem tamquam panem manducabam et potum meum cum fletu miscebam,  a facie irae et increpationis tuae, quia elevans allisisti me. Dies mei sicut umbra declinaverunt, et ego sicut fenum arui.</w:t>
      </w:r>
    </w:p>
    <w:p w14:paraId="410B996B" w14:textId="62252A79" w:rsidR="00C16EEF" w:rsidRPr="00C16EEF" w:rsidRDefault="00C16EEF" w:rsidP="00C16EEF">
      <w:pPr>
        <w:jc w:val="both"/>
        <w:rPr>
          <w:rFonts w:ascii="Arial" w:hAnsi="Arial" w:cs="Arial"/>
          <w:sz w:val="24"/>
          <w:szCs w:val="24"/>
          <w:lang w:val="la-Latn"/>
        </w:rPr>
      </w:pPr>
      <w:r w:rsidRPr="00C16EEF">
        <w:rPr>
          <w:rFonts w:ascii="Arial" w:hAnsi="Arial" w:cs="Arial"/>
          <w:sz w:val="24"/>
          <w:szCs w:val="24"/>
          <w:lang w:val="la-Latn"/>
        </w:rPr>
        <w:t>Tu autem, Domine, in aeternum permanes, et memoriale tuum in generationem et generationem. Tu exsurgens misereberis Sion, quia tempus miserendi eius, quia venit tempus, quoniam placuerunt servis tuis lapides eius, et pulveris eius miserentur.</w:t>
      </w:r>
      <w:r w:rsidR="001C1D60">
        <w:rPr>
          <w:rFonts w:ascii="Arial" w:hAnsi="Arial" w:cs="Arial"/>
          <w:sz w:val="24"/>
          <w:szCs w:val="24"/>
          <w:lang w:val="la-Latn"/>
        </w:rPr>
        <w:t xml:space="preserve"> </w:t>
      </w:r>
      <w:r w:rsidRPr="00C16EEF">
        <w:rPr>
          <w:rFonts w:ascii="Arial" w:hAnsi="Arial" w:cs="Arial"/>
          <w:sz w:val="24"/>
          <w:szCs w:val="24"/>
          <w:lang w:val="la-Latn"/>
        </w:rPr>
        <w:t>Et timebunt gentes nomen tuum, Domine, et omnes reges terrae gloriam tuam, quia aedificavit Dominus Sion et apparuit in gloria sua. Respexit in orationem inopum et non sprevit precem eorum.</w:t>
      </w:r>
      <w:r w:rsidR="001C1D60">
        <w:rPr>
          <w:rFonts w:ascii="Arial" w:hAnsi="Arial" w:cs="Arial"/>
          <w:sz w:val="24"/>
          <w:szCs w:val="24"/>
          <w:lang w:val="la-Latn"/>
        </w:rPr>
        <w:t xml:space="preserve"> </w:t>
      </w:r>
      <w:r w:rsidRPr="00C16EEF">
        <w:rPr>
          <w:rFonts w:ascii="Arial" w:hAnsi="Arial" w:cs="Arial"/>
          <w:sz w:val="24"/>
          <w:szCs w:val="24"/>
          <w:lang w:val="la-Latn"/>
        </w:rPr>
        <w:t>Scribantur haec pro generatione altera, et populus, qui creabitur, laudabit Dominum. Quia prospexit de excelso sanctuario suo, Dominus de caelo in terram aspexit, ut audiret gemitus compeditorum, ut solveret filios mortis; ut annuntient in Sion nomen Domini et laudem eius in Ierusalem, cum congregati fuerint populi in unum et regna, ut serviant Domino.</w:t>
      </w:r>
    </w:p>
    <w:p w14:paraId="07C96CB7" w14:textId="65235E2A" w:rsidR="00C16EEF" w:rsidRPr="00C16EEF" w:rsidRDefault="00C16EEF" w:rsidP="00C16EEF">
      <w:pPr>
        <w:jc w:val="both"/>
        <w:rPr>
          <w:rFonts w:ascii="Arial" w:hAnsi="Arial" w:cs="Arial"/>
          <w:sz w:val="24"/>
          <w:szCs w:val="24"/>
          <w:lang w:val="la-Latn"/>
        </w:rPr>
      </w:pPr>
      <w:r w:rsidRPr="00C16EEF">
        <w:rPr>
          <w:rFonts w:ascii="Arial" w:hAnsi="Arial" w:cs="Arial"/>
          <w:sz w:val="24"/>
          <w:szCs w:val="24"/>
          <w:lang w:val="la-Latn"/>
        </w:rPr>
        <w:t>Humiliavit in via virtutem meam, abbreviavit dies meos. Dicam: “ Deus meus, ne auferas me in dimidio dierum meorum; in generationem et generationem sunt anni tui. Initio terram fundasti; et opera manuum tuarum sunt caeli.</w:t>
      </w:r>
      <w:r w:rsidR="001C1D60">
        <w:rPr>
          <w:rFonts w:ascii="Arial" w:hAnsi="Arial" w:cs="Arial"/>
          <w:sz w:val="24"/>
          <w:szCs w:val="24"/>
          <w:lang w:val="la-Latn"/>
        </w:rPr>
        <w:t xml:space="preserve"> </w:t>
      </w:r>
      <w:r w:rsidRPr="00C16EEF">
        <w:rPr>
          <w:rFonts w:ascii="Arial" w:hAnsi="Arial" w:cs="Arial"/>
          <w:sz w:val="24"/>
          <w:szCs w:val="24"/>
          <w:lang w:val="la-Latn"/>
        </w:rPr>
        <w:t xml:space="preserve">Ipsi peribunt, tu autem permanes; et omnes sicut vestimentum veterascent, et sicut opertorium mutabis eos, et mutabuntur. Tu autem idem ipse es, et anni tui non deficient. Filii servorum tuorum habitabunt, et semen eorum in conspectu tuo firmabitur ” (Sal 102,1-29). </w:t>
      </w:r>
    </w:p>
    <w:p w14:paraId="555C59B5" w14:textId="77777777" w:rsidR="00C16EEF" w:rsidRPr="00C16EEF" w:rsidRDefault="00C16EEF" w:rsidP="00C16EEF">
      <w:pPr>
        <w:jc w:val="both"/>
        <w:rPr>
          <w:rFonts w:ascii="Arial" w:hAnsi="Arial" w:cs="Arial"/>
          <w:sz w:val="24"/>
          <w:szCs w:val="24"/>
          <w:lang w:val="la-Latn"/>
        </w:rPr>
      </w:pPr>
      <w:r w:rsidRPr="00C16EEF">
        <w:rPr>
          <w:rFonts w:ascii="Arial" w:hAnsi="Arial" w:cs="Arial"/>
          <w:sz w:val="24"/>
          <w:szCs w:val="24"/>
        </w:rPr>
        <w:t xml:space="preserve">I nostri dèi e i fabbricatori di essi  invecchiano e  si logorano come un vestito vecchio. Il Dio che è sopra tutti i nostri dèi e su tutti i creatori di dèi sulla terra rimane in eterno.  Questa verità non ha bisogno di alcuna dimostrazione. È testimoniata quotidianamente dalla storia. Solo Cristo Gesù rimane in eterno ed è  lo stesso ieri, oggi, sempre. A Lui la gloria nei secoli secoli. </w:t>
      </w:r>
    </w:p>
    <w:bookmarkEnd w:id="93"/>
    <w:p w14:paraId="52EA5B8E" w14:textId="77777777" w:rsidR="00C16EEF" w:rsidRPr="00C16EEF" w:rsidRDefault="00C16EEF" w:rsidP="00C16EEF">
      <w:pPr>
        <w:jc w:val="both"/>
        <w:rPr>
          <w:rFonts w:ascii="Arial" w:hAnsi="Arial" w:cs="Arial"/>
          <w:b/>
          <w:bCs/>
          <w:sz w:val="24"/>
          <w:szCs w:val="24"/>
        </w:rPr>
      </w:pPr>
    </w:p>
    <w:p w14:paraId="03C73885" w14:textId="77777777" w:rsidR="00C16EEF" w:rsidRPr="00C16EEF" w:rsidRDefault="00C16EEF" w:rsidP="00C16EEF">
      <w:pPr>
        <w:jc w:val="both"/>
        <w:rPr>
          <w:rFonts w:ascii="Arial" w:hAnsi="Arial" w:cs="Arial"/>
          <w:b/>
          <w:bCs/>
          <w:sz w:val="24"/>
          <w:szCs w:val="24"/>
        </w:rPr>
      </w:pPr>
      <w:r w:rsidRPr="00C16EEF">
        <w:rPr>
          <w:rFonts w:ascii="Arial" w:hAnsi="Arial" w:cs="Arial"/>
          <w:b/>
          <w:bCs/>
          <w:sz w:val="24"/>
          <w:szCs w:val="24"/>
        </w:rPr>
        <w:t>Tutto è stato dato a me dal Padre mio; nessuno conosce il Figlio se non il Padre, e nessuno conosce il Padre se non il Figlio e colui al quale il Figlio vorrà rivelarlo.</w:t>
      </w:r>
    </w:p>
    <w:p w14:paraId="0CD0094E"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Con questa Parola, Gesù attesta di essere stato costituito dal Padre, il suo il Mediatore universale con l’intero creato e l’intera umanità. Lui è il solo Mediatore nella creazione, nella redenzione, nella salvezza, nella grazia, nella luce, nella vita, nella giustizia, nella sapienza, nella conoscenza, nella scienza. Il Padre, in Cristo, per Cristo, con Cristo, nello Spirito Santo, si dona tutto all’uomo. L’uomo, in Cristo, con Cristo, per Cristo, per lo Spirito Santo, sale fino a Dio. Le Parole di Gesù non consentono di pensare che esista un solo atomo in tutta la creazione che possa collocarsi fuori della Mediazione di Cristo Gesù. Rileggiamo le Parole: </w:t>
      </w:r>
      <w:r w:rsidRPr="00C16EEF">
        <w:rPr>
          <w:rFonts w:ascii="Arial" w:hAnsi="Arial" w:cs="Arial"/>
          <w:i/>
          <w:iCs/>
          <w:sz w:val="24"/>
          <w:szCs w:val="24"/>
        </w:rPr>
        <w:t xml:space="preserve">“Tutto è stato dato a me dal Padre mio; nessuno conosce il Figlio se non il Padre, e nessuno </w:t>
      </w:r>
      <w:r w:rsidRPr="00C16EEF">
        <w:rPr>
          <w:rFonts w:ascii="Arial" w:hAnsi="Arial" w:cs="Arial"/>
          <w:i/>
          <w:iCs/>
          <w:sz w:val="24"/>
          <w:szCs w:val="24"/>
        </w:rPr>
        <w:lastRenderedPageBreak/>
        <w:t xml:space="preserve">conosce il Padre se non il Figlio e colui al quale il Figlio vorrà rivelarlo”. </w:t>
      </w:r>
      <w:r w:rsidRPr="00C16EEF">
        <w:rPr>
          <w:rFonts w:ascii="Arial" w:hAnsi="Arial" w:cs="Arial"/>
          <w:sz w:val="24"/>
          <w:szCs w:val="24"/>
        </w:rPr>
        <w:t>È sufficiente questa sola Parola di Gesù per dichiarare false tutte le teorie di salvezza che oggi vengono propagandate dai falsi discepoli di Gesù, da tutti quei diaconi o ministri d Satana che si mascherano di luce e di verità per riempire l’inferno di anime e fare anche della terra un inferno. Il Vangelo è Parola eterna di verità. Le teorie degli uomini sono tutte invenzioni di Satana per la rovina dell’uomo e sulla terra e nell’eternità. O ci convinciamo nello Spirito Santo che la Parola del Vangelo è la sola Parola di salvezza e di redenzione, di luce e di grazia, di giustificazione e di salvezza, la sola via che conduce alla vita eterna, o per noi non c’è, né mai ci potrà essere un’altra Parola di vita eterna. Tutte le altre parole sono parole di morte eterna. Sulla Mediazione universale di Cristo Gesù, ecco la rivelazione che viene per bocca dell’Apostolo Paolo nella sua Prima Lettera a Timoteo:</w:t>
      </w:r>
    </w:p>
    <w:p w14:paraId="2401B7A6"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 (1Tm 2,1-8). </w:t>
      </w:r>
    </w:p>
    <w:p w14:paraId="70EF2BA0" w14:textId="77777777" w:rsidR="00C16EEF" w:rsidRPr="00C16EEF" w:rsidRDefault="00C16EEF" w:rsidP="00C16EEF">
      <w:pPr>
        <w:jc w:val="both"/>
        <w:rPr>
          <w:rFonts w:ascii="Arial" w:hAnsi="Arial" w:cs="Arial"/>
          <w:b/>
          <w:bCs/>
          <w:sz w:val="24"/>
          <w:szCs w:val="24"/>
        </w:rPr>
      </w:pPr>
    </w:p>
    <w:p w14:paraId="22698E8A" w14:textId="77777777" w:rsidR="00C16EEF" w:rsidRPr="00C16EEF" w:rsidRDefault="00C16EEF" w:rsidP="00C16EEF">
      <w:pPr>
        <w:jc w:val="both"/>
        <w:rPr>
          <w:rFonts w:ascii="Arial" w:hAnsi="Arial" w:cs="Arial"/>
          <w:b/>
          <w:bCs/>
          <w:sz w:val="24"/>
          <w:szCs w:val="24"/>
        </w:rPr>
      </w:pPr>
      <w:bookmarkStart w:id="95" w:name="_Hlk210252138"/>
      <w:r w:rsidRPr="00C16EEF">
        <w:rPr>
          <w:rFonts w:ascii="Arial" w:hAnsi="Arial" w:cs="Arial"/>
          <w:b/>
          <w:bCs/>
          <w:sz w:val="24"/>
          <w:szCs w:val="24"/>
        </w:rPr>
        <w:t>Venite a me, voi tutti che siete stanchi e oppressi, e io vi darò ristoro.</w:t>
      </w:r>
    </w:p>
    <w:bookmarkEnd w:id="95"/>
    <w:p w14:paraId="468E0FE3"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Ora Gesù ci rivela qualche verità sulla sua mediazione. La prima verità è il ristoro, il ristoro vero, non i falsi ristori inventati dagli uomini. Il ristoro di Gesù è vera nuova creazione, nuovo rifacimento, riposo del cuore e della mente, riposo anche del corpo (et ego </w:t>
      </w:r>
      <w:r w:rsidRPr="00C16EEF">
        <w:rPr>
          <w:rFonts w:ascii="Arial" w:hAnsi="Arial" w:cs="Arial"/>
          <w:sz w:val="24"/>
          <w:szCs w:val="24"/>
          <w:lang w:val="la-Latn"/>
        </w:rPr>
        <w:t>reficiam vo</w:t>
      </w:r>
      <w:r w:rsidRPr="00C16EEF">
        <w:rPr>
          <w:rFonts w:ascii="Arial" w:hAnsi="Arial" w:cs="Arial"/>
          <w:sz w:val="24"/>
          <w:szCs w:val="24"/>
        </w:rPr>
        <w:t xml:space="preserve">s - κἀγὼ ἀναπαύσω ὑμᾶς). È come se si ritornasse nel giardino piantato in Eden, prima del peccato, quando il lavoro non era sudore della fronte. Ecco perché il ristoro di Gesù è qualcosa di divinamente grande: </w:t>
      </w:r>
      <w:r w:rsidRPr="00C16EEF">
        <w:rPr>
          <w:rFonts w:ascii="Arial" w:hAnsi="Arial" w:cs="Arial"/>
          <w:i/>
          <w:iCs/>
          <w:sz w:val="24"/>
          <w:szCs w:val="24"/>
        </w:rPr>
        <w:t>“Venite a me, voi tutti che siete stanchi e oppressi, e io vi darò ristoro.</w:t>
      </w:r>
      <w:r w:rsidRPr="00C16EEF">
        <w:rPr>
          <w:rFonts w:ascii="Arial" w:hAnsi="Arial" w:cs="Arial"/>
          <w:sz w:val="24"/>
          <w:szCs w:val="24"/>
        </w:rPr>
        <w:t xml:space="preserve"> </w:t>
      </w:r>
      <w:r w:rsidRPr="00C16EEF">
        <w:rPr>
          <w:rFonts w:ascii="Arial" w:hAnsi="Arial" w:cs="Arial"/>
          <w:sz w:val="24"/>
          <w:szCs w:val="24"/>
          <w:lang w:val="la-Latn"/>
        </w:rPr>
        <w:t xml:space="preserve">Venite ad me, omnes, qui laboratis et onerati estis, </w:t>
      </w:r>
      <w:bookmarkStart w:id="96" w:name="_Hlk210384017"/>
      <w:r w:rsidRPr="00C16EEF">
        <w:rPr>
          <w:rFonts w:ascii="Arial" w:hAnsi="Arial" w:cs="Arial"/>
          <w:sz w:val="24"/>
          <w:szCs w:val="24"/>
          <w:lang w:val="la-Latn"/>
        </w:rPr>
        <w:t xml:space="preserve">et ego </w:t>
      </w:r>
      <w:bookmarkStart w:id="97" w:name="_Hlk210383986"/>
      <w:r w:rsidRPr="00C16EEF">
        <w:rPr>
          <w:rFonts w:ascii="Arial" w:hAnsi="Arial" w:cs="Arial"/>
          <w:sz w:val="24"/>
          <w:szCs w:val="24"/>
          <w:lang w:val="la-Latn"/>
        </w:rPr>
        <w:t xml:space="preserve">reficiam vos. </w:t>
      </w:r>
      <w:bookmarkEnd w:id="96"/>
      <w:bookmarkEnd w:id="97"/>
      <w:r w:rsidRPr="00C16EEF">
        <w:rPr>
          <w:rFonts w:ascii="PT Serif" w:hAnsi="PT Serif"/>
          <w:color w:val="111111"/>
          <w:sz w:val="26"/>
          <w:szCs w:val="26"/>
          <w:lang w:val="la-Latn"/>
        </w:rPr>
        <w:t> </w:t>
      </w:r>
      <w:r w:rsidRPr="00C16EEF">
        <w:rPr>
          <w:rFonts w:ascii="PT Serif" w:hAnsi="PT Serif"/>
          <w:color w:val="111111"/>
          <w:sz w:val="26"/>
          <w:szCs w:val="26"/>
          <w:lang w:val="el-GR"/>
        </w:rPr>
        <w:t>Δ</w:t>
      </w:r>
      <w:r w:rsidRPr="00C16EEF">
        <w:rPr>
          <w:rFonts w:ascii="Cambria" w:hAnsi="Cambria" w:cs="Cambria"/>
          <w:color w:val="111111"/>
          <w:sz w:val="26"/>
          <w:szCs w:val="26"/>
          <w:lang w:val="el-GR"/>
        </w:rPr>
        <w:t>ε</w:t>
      </w:r>
      <w:r w:rsidRPr="00C16EEF">
        <w:rPr>
          <w:rFonts w:ascii="Times New Roman" w:hAnsi="Times New Roman" w:cs="Times New Roman"/>
          <w:color w:val="111111"/>
          <w:sz w:val="26"/>
          <w:szCs w:val="26"/>
          <w:lang w:val="el-GR"/>
        </w:rPr>
        <w:t>ῦ</w:t>
      </w:r>
      <w:r w:rsidRPr="00C16EEF">
        <w:rPr>
          <w:rFonts w:ascii="Cambria" w:hAnsi="Cambria" w:cs="Cambria"/>
          <w:color w:val="111111"/>
          <w:sz w:val="26"/>
          <w:szCs w:val="26"/>
          <w:lang w:val="el-GR"/>
        </w:rPr>
        <w:t>τε</w:t>
      </w:r>
      <w:r w:rsidRPr="00C16EEF">
        <w:rPr>
          <w:rFonts w:ascii="PT Serif" w:hAnsi="PT Serif"/>
          <w:color w:val="111111"/>
          <w:sz w:val="26"/>
          <w:szCs w:val="26"/>
          <w:lang w:val="la-Latn"/>
        </w:rPr>
        <w:t xml:space="preserve"> </w:t>
      </w:r>
      <w:r w:rsidRPr="00C16EEF">
        <w:rPr>
          <w:rFonts w:ascii="PT Serif" w:hAnsi="PT Serif" w:cs="PT Serif"/>
          <w:color w:val="111111"/>
          <w:sz w:val="26"/>
          <w:szCs w:val="26"/>
          <w:lang w:val="el-GR"/>
        </w:rPr>
        <w:t>π</w:t>
      </w:r>
      <w:r w:rsidRPr="00C16EEF">
        <w:rPr>
          <w:rFonts w:ascii="Cambria" w:hAnsi="Cambria" w:cs="Cambria"/>
          <w:color w:val="111111"/>
          <w:sz w:val="26"/>
          <w:szCs w:val="26"/>
          <w:lang w:val="el-GR"/>
        </w:rPr>
        <w:t>ρός</w:t>
      </w:r>
      <w:r w:rsidRPr="00C16EEF">
        <w:rPr>
          <w:rFonts w:ascii="PT Serif" w:hAnsi="PT Serif"/>
          <w:color w:val="111111"/>
          <w:sz w:val="26"/>
          <w:szCs w:val="26"/>
          <w:lang w:val="la-Latn"/>
        </w:rPr>
        <w:t xml:space="preserve"> </w:t>
      </w:r>
      <w:r w:rsidRPr="00C16EEF">
        <w:rPr>
          <w:rFonts w:ascii="PT Serif" w:hAnsi="PT Serif" w:cs="PT Serif"/>
          <w:color w:val="111111"/>
          <w:sz w:val="26"/>
          <w:szCs w:val="26"/>
          <w:lang w:val="el-GR"/>
        </w:rPr>
        <w:t>μ</w:t>
      </w:r>
      <w:r w:rsidRPr="00C16EEF">
        <w:rPr>
          <w:rFonts w:ascii="Cambria" w:hAnsi="Cambria" w:cs="Cambria"/>
          <w:color w:val="111111"/>
          <w:sz w:val="26"/>
          <w:szCs w:val="26"/>
          <w:lang w:val="el-GR"/>
        </w:rPr>
        <w:t>ε</w:t>
      </w:r>
      <w:r w:rsidRPr="00C16EEF">
        <w:rPr>
          <w:rFonts w:ascii="PT Serif" w:hAnsi="PT Serif"/>
          <w:color w:val="111111"/>
          <w:sz w:val="26"/>
          <w:szCs w:val="26"/>
          <w:lang w:val="la-Latn"/>
        </w:rPr>
        <w:t xml:space="preserve"> </w:t>
      </w:r>
      <w:r w:rsidRPr="00C16EEF">
        <w:rPr>
          <w:rFonts w:ascii="PT Serif" w:hAnsi="PT Serif" w:cs="PT Serif"/>
          <w:color w:val="111111"/>
          <w:sz w:val="26"/>
          <w:szCs w:val="26"/>
          <w:lang w:val="el-GR"/>
        </w:rPr>
        <w:t>π</w:t>
      </w:r>
      <w:r w:rsidRPr="00C16EEF">
        <w:rPr>
          <w:rFonts w:ascii="Cambria" w:hAnsi="Cambria" w:cs="Cambria"/>
          <w:color w:val="111111"/>
          <w:sz w:val="26"/>
          <w:szCs w:val="26"/>
          <w:lang w:val="el-GR"/>
        </w:rPr>
        <w:t>άντες</w:t>
      </w:r>
      <w:r w:rsidRPr="00C16EEF">
        <w:rPr>
          <w:rFonts w:ascii="PT Serif" w:hAnsi="PT Serif"/>
          <w:color w:val="111111"/>
          <w:sz w:val="26"/>
          <w:szCs w:val="26"/>
          <w:lang w:val="la-Latn"/>
        </w:rPr>
        <w:t xml:space="preserve"> </w:t>
      </w:r>
      <w:r w:rsidRPr="00C16EEF">
        <w:rPr>
          <w:rFonts w:ascii="Cambria" w:hAnsi="Cambria" w:cs="Cambria"/>
          <w:color w:val="111111"/>
          <w:sz w:val="26"/>
          <w:szCs w:val="26"/>
          <w:lang w:val="el-GR"/>
        </w:rPr>
        <w:t>ο</w:t>
      </w:r>
      <w:r w:rsidRPr="00C16EEF">
        <w:rPr>
          <w:rFonts w:ascii="Times New Roman" w:hAnsi="Times New Roman" w:cs="Times New Roman"/>
          <w:color w:val="111111"/>
          <w:sz w:val="26"/>
          <w:szCs w:val="26"/>
          <w:lang w:val="el-GR"/>
        </w:rPr>
        <w:t>ἱ</w:t>
      </w:r>
      <w:r w:rsidRPr="00C16EEF">
        <w:rPr>
          <w:rFonts w:ascii="PT Serif" w:hAnsi="PT Serif"/>
          <w:color w:val="111111"/>
          <w:sz w:val="26"/>
          <w:szCs w:val="26"/>
          <w:lang w:val="la-Latn"/>
        </w:rPr>
        <w:t xml:space="preserve"> </w:t>
      </w:r>
      <w:r w:rsidRPr="00C16EEF">
        <w:rPr>
          <w:rFonts w:ascii="Cambria" w:hAnsi="Cambria" w:cs="Cambria"/>
          <w:color w:val="111111"/>
          <w:sz w:val="26"/>
          <w:szCs w:val="26"/>
          <w:lang w:val="el-GR"/>
        </w:rPr>
        <w:t>κο</w:t>
      </w:r>
      <w:r w:rsidRPr="00C16EEF">
        <w:rPr>
          <w:rFonts w:ascii="PT Serif" w:hAnsi="PT Serif" w:cs="PT Serif"/>
          <w:color w:val="111111"/>
          <w:sz w:val="26"/>
          <w:szCs w:val="26"/>
          <w:lang w:val="el-GR"/>
        </w:rPr>
        <w:t>π</w:t>
      </w:r>
      <w:r w:rsidRPr="00C16EEF">
        <w:rPr>
          <w:rFonts w:ascii="Cambria" w:hAnsi="Cambria" w:cs="Cambria"/>
          <w:color w:val="111111"/>
          <w:sz w:val="26"/>
          <w:szCs w:val="26"/>
          <w:lang w:val="el-GR"/>
        </w:rPr>
        <w:t>ι</w:t>
      </w:r>
      <w:r w:rsidRPr="00C16EEF">
        <w:rPr>
          <w:rFonts w:ascii="Times New Roman" w:hAnsi="Times New Roman" w:cs="Times New Roman"/>
          <w:color w:val="111111"/>
          <w:sz w:val="26"/>
          <w:szCs w:val="26"/>
          <w:lang w:val="el-GR"/>
        </w:rPr>
        <w:t>ῶ</w:t>
      </w:r>
      <w:r w:rsidRPr="00C16EEF">
        <w:rPr>
          <w:rFonts w:ascii="Cambria" w:hAnsi="Cambria" w:cs="Cambria"/>
          <w:color w:val="111111"/>
          <w:sz w:val="26"/>
          <w:szCs w:val="26"/>
          <w:lang w:val="el-GR"/>
        </w:rPr>
        <w:t>ντες</w:t>
      </w:r>
      <w:r w:rsidRPr="00C16EEF">
        <w:rPr>
          <w:rFonts w:ascii="PT Serif" w:hAnsi="PT Serif"/>
          <w:color w:val="111111"/>
          <w:sz w:val="26"/>
          <w:szCs w:val="26"/>
          <w:lang w:val="la-Latn"/>
        </w:rPr>
        <w:t xml:space="preserve"> </w:t>
      </w:r>
      <w:r w:rsidRPr="00C16EEF">
        <w:rPr>
          <w:rFonts w:ascii="Cambria" w:hAnsi="Cambria" w:cs="Cambria"/>
          <w:color w:val="111111"/>
          <w:sz w:val="26"/>
          <w:szCs w:val="26"/>
          <w:lang w:val="el-GR"/>
        </w:rPr>
        <w:t>κα</w:t>
      </w:r>
      <w:r w:rsidRPr="00C16EEF">
        <w:rPr>
          <w:rFonts w:ascii="Times New Roman" w:hAnsi="Times New Roman" w:cs="Times New Roman"/>
          <w:color w:val="111111"/>
          <w:sz w:val="26"/>
          <w:szCs w:val="26"/>
          <w:lang w:val="el-GR"/>
        </w:rPr>
        <w:t>ὶ</w:t>
      </w:r>
      <w:r w:rsidRPr="00C16EEF">
        <w:rPr>
          <w:rFonts w:ascii="PT Serif" w:hAnsi="PT Serif"/>
          <w:color w:val="111111"/>
          <w:sz w:val="26"/>
          <w:szCs w:val="26"/>
          <w:lang w:val="la-Latn"/>
        </w:rPr>
        <w:t xml:space="preserve"> </w:t>
      </w:r>
      <w:r w:rsidRPr="00C16EEF">
        <w:rPr>
          <w:rFonts w:ascii="PT Serif" w:hAnsi="PT Serif"/>
          <w:color w:val="111111"/>
          <w:sz w:val="26"/>
          <w:szCs w:val="26"/>
          <w:lang w:val="el-GR"/>
        </w:rPr>
        <w:t>π</w:t>
      </w:r>
      <w:r w:rsidRPr="00C16EEF">
        <w:rPr>
          <w:rFonts w:ascii="Cambria" w:hAnsi="Cambria" w:cs="Cambria"/>
          <w:color w:val="111111"/>
          <w:sz w:val="26"/>
          <w:szCs w:val="26"/>
          <w:lang w:val="el-GR"/>
        </w:rPr>
        <w:t>εφορτισ</w:t>
      </w:r>
      <w:r w:rsidRPr="00C16EEF">
        <w:rPr>
          <w:rFonts w:ascii="PT Serif" w:hAnsi="PT Serif" w:cs="PT Serif"/>
          <w:color w:val="111111"/>
          <w:sz w:val="26"/>
          <w:szCs w:val="26"/>
          <w:lang w:val="el-GR"/>
        </w:rPr>
        <w:t>μ</w:t>
      </w:r>
      <w:r w:rsidRPr="00C16EEF">
        <w:rPr>
          <w:rFonts w:ascii="Cambria" w:hAnsi="Cambria" w:cs="Cambria"/>
          <w:color w:val="111111"/>
          <w:sz w:val="26"/>
          <w:szCs w:val="26"/>
          <w:lang w:val="el-GR"/>
        </w:rPr>
        <w:t>ένοι</w:t>
      </w:r>
      <w:r w:rsidRPr="00C16EEF">
        <w:rPr>
          <w:rFonts w:ascii="PT Serif" w:hAnsi="PT Serif"/>
          <w:color w:val="111111"/>
          <w:sz w:val="26"/>
          <w:szCs w:val="26"/>
          <w:lang w:val="la-Latn"/>
        </w:rPr>
        <w:t xml:space="preserve">, </w:t>
      </w:r>
      <w:bookmarkStart w:id="98" w:name="_Hlk210384046"/>
      <w:r w:rsidRPr="00C16EEF">
        <w:rPr>
          <w:rFonts w:ascii="Cambria" w:hAnsi="Cambria" w:cs="Cambria"/>
          <w:color w:val="111111"/>
          <w:sz w:val="26"/>
          <w:szCs w:val="26"/>
          <w:lang w:val="el-GR"/>
        </w:rPr>
        <w:t>κ</w:t>
      </w:r>
      <w:r w:rsidRPr="00C16EEF">
        <w:rPr>
          <w:rFonts w:ascii="Times New Roman" w:hAnsi="Times New Roman" w:cs="Times New Roman"/>
          <w:color w:val="111111"/>
          <w:sz w:val="26"/>
          <w:szCs w:val="26"/>
          <w:lang w:val="el-GR"/>
        </w:rPr>
        <w:t>ἀ</w:t>
      </w:r>
      <w:r w:rsidRPr="00C16EEF">
        <w:rPr>
          <w:rFonts w:ascii="Cambria" w:hAnsi="Cambria" w:cs="Cambria"/>
          <w:color w:val="111111"/>
          <w:sz w:val="26"/>
          <w:szCs w:val="26"/>
          <w:lang w:val="el-GR"/>
        </w:rPr>
        <w:t>γ</w:t>
      </w:r>
      <w:r w:rsidRPr="00C16EEF">
        <w:rPr>
          <w:rFonts w:ascii="Times New Roman" w:hAnsi="Times New Roman" w:cs="Times New Roman"/>
          <w:color w:val="111111"/>
          <w:sz w:val="26"/>
          <w:szCs w:val="26"/>
          <w:lang w:val="el-GR"/>
        </w:rPr>
        <w:t>ὼ</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lang w:val="el-GR"/>
        </w:rPr>
        <w:t>ἀ</w:t>
      </w:r>
      <w:r w:rsidRPr="00C16EEF">
        <w:rPr>
          <w:rFonts w:ascii="Cambria" w:hAnsi="Cambria" w:cs="Cambria"/>
          <w:color w:val="111111"/>
          <w:sz w:val="26"/>
          <w:szCs w:val="26"/>
          <w:lang w:val="el-GR"/>
        </w:rPr>
        <w:t>να</w:t>
      </w:r>
      <w:r w:rsidRPr="00C16EEF">
        <w:rPr>
          <w:rFonts w:ascii="PT Serif" w:hAnsi="PT Serif" w:cs="PT Serif"/>
          <w:color w:val="111111"/>
          <w:sz w:val="26"/>
          <w:szCs w:val="26"/>
          <w:lang w:val="el-GR"/>
        </w:rPr>
        <w:t>π</w:t>
      </w:r>
      <w:r w:rsidRPr="00C16EEF">
        <w:rPr>
          <w:rFonts w:ascii="Cambria" w:hAnsi="Cambria" w:cs="Cambria"/>
          <w:color w:val="111111"/>
          <w:sz w:val="26"/>
          <w:szCs w:val="26"/>
          <w:lang w:val="el-GR"/>
        </w:rPr>
        <w:t>αύσω</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lang w:val="el-GR"/>
        </w:rPr>
        <w:t>ὑ</w:t>
      </w:r>
      <w:r w:rsidRPr="00C16EEF">
        <w:rPr>
          <w:rFonts w:ascii="PT Serif" w:hAnsi="PT Serif"/>
          <w:color w:val="111111"/>
          <w:sz w:val="26"/>
          <w:szCs w:val="26"/>
          <w:lang w:val="el-GR"/>
        </w:rPr>
        <w:t>μ</w:t>
      </w:r>
      <w:r w:rsidRPr="00C16EEF">
        <w:rPr>
          <w:rFonts w:ascii="Times New Roman" w:hAnsi="Times New Roman" w:cs="Times New Roman"/>
          <w:color w:val="111111"/>
          <w:sz w:val="26"/>
          <w:szCs w:val="26"/>
          <w:lang w:val="el-GR"/>
        </w:rPr>
        <w:t>ᾶ</w:t>
      </w:r>
      <w:r w:rsidRPr="00C16EEF">
        <w:rPr>
          <w:rFonts w:ascii="Cambria" w:hAnsi="Cambria" w:cs="Cambria"/>
          <w:color w:val="111111"/>
          <w:sz w:val="26"/>
          <w:szCs w:val="26"/>
          <w:lang w:val="el-GR"/>
        </w:rPr>
        <w:t>ς</w:t>
      </w:r>
      <w:r w:rsidRPr="00C16EEF">
        <w:rPr>
          <w:rFonts w:ascii="PT Serif" w:hAnsi="PT Serif"/>
          <w:color w:val="111111"/>
          <w:sz w:val="26"/>
          <w:szCs w:val="26"/>
          <w:lang w:val="la-Latn"/>
        </w:rPr>
        <w:t>.</w:t>
      </w:r>
      <w:r w:rsidRPr="00C16EEF">
        <w:rPr>
          <w:rFonts w:ascii="Arial" w:hAnsi="Arial" w:cs="Arial"/>
          <w:sz w:val="24"/>
          <w:szCs w:val="24"/>
          <w:lang w:val="la-Latn"/>
        </w:rPr>
        <w:t xml:space="preserve"> </w:t>
      </w:r>
      <w:r w:rsidRPr="00C16EEF">
        <w:rPr>
          <w:rFonts w:ascii="Arial" w:hAnsi="Arial" w:cs="Arial"/>
          <w:sz w:val="24"/>
          <w:szCs w:val="24"/>
        </w:rPr>
        <w:t xml:space="preserve">Per andare andare da Gesù dobbiamo credere con fede ferma e risoluta, convinta e forte, senza alcun dubbio che realmente, veramente Gesù è il Mediatore, il solo Mediatore, Il Mediatore universale, tra tutta la creazione, tutta l’umanità, ogni atomo delle cose e ogni atomo dell’uomo. Senza questa fede, il dubbio si insinua nel nostro cuore e Gesù rimane un uomo della storia come tutti gli altri uomini ed è questo oggi l’errore in cui sono caduti </w:t>
      </w:r>
      <w:r w:rsidRPr="00C16EEF">
        <w:rPr>
          <w:rFonts w:ascii="Arial" w:hAnsi="Arial" w:cs="Arial"/>
          <w:sz w:val="24"/>
          <w:szCs w:val="24"/>
        </w:rPr>
        <w:lastRenderedPageBreak/>
        <w:t>moltissimi discepoli di Gesù. Con le loro teorie “teologicamente e biblicamente bislacche”, hanno privato Cristo Gesù di ogni sua verità sia divina che umana. Se l’uomo vuole trovare risposo, se vuole essere “ricreato e rinnovato”, se vuole trovare la pace, necessariamente deve entrare nel guardino dell’Eden che è il cuore di Cristo e nel cuore di Cristo mangiare Cristo, che è il nuovo Albero della vita e si mangia Cristo mangiando la sua Parola, il suo Vangelo, il suo Corpo e il suo Sangue. È Cristo il ristoro dell’uomo. Nessun altro è il ristoro dell’uomo.</w:t>
      </w:r>
    </w:p>
    <w:p w14:paraId="53044371" w14:textId="77777777" w:rsidR="00C16EEF" w:rsidRPr="00C16EEF" w:rsidRDefault="00C16EEF" w:rsidP="00C16EEF">
      <w:pPr>
        <w:jc w:val="both"/>
        <w:rPr>
          <w:rFonts w:ascii="Arial" w:hAnsi="Arial" w:cs="Arial"/>
          <w:sz w:val="24"/>
          <w:szCs w:val="24"/>
        </w:rPr>
      </w:pPr>
    </w:p>
    <w:bookmarkEnd w:id="98"/>
    <w:p w14:paraId="659C26EE" w14:textId="77777777" w:rsidR="00C16EEF" w:rsidRPr="00C16EEF" w:rsidRDefault="00C16EEF" w:rsidP="00C16EEF">
      <w:pPr>
        <w:jc w:val="both"/>
        <w:rPr>
          <w:rFonts w:ascii="Arial" w:hAnsi="Arial" w:cs="Arial"/>
          <w:b/>
          <w:bCs/>
          <w:sz w:val="24"/>
          <w:szCs w:val="24"/>
        </w:rPr>
      </w:pPr>
      <w:r w:rsidRPr="00C16EEF">
        <w:rPr>
          <w:rFonts w:ascii="Arial" w:hAnsi="Arial" w:cs="Arial"/>
          <w:b/>
          <w:bCs/>
          <w:sz w:val="24"/>
          <w:szCs w:val="24"/>
        </w:rPr>
        <w:t xml:space="preserve">Prendete il mio giogo sopra di voi e imparate da me, che sono mite e umile di cuore, e troverete ristoro per la vostra vita. </w:t>
      </w:r>
    </w:p>
    <w:p w14:paraId="328E7358"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Ecco come si mangia Cristo, prendendo il suo giogo e imparando da Lui, se si vuole trovare ristoro, pace, nuova creazione, nuovo cibo di vita eterna. Chi è Cristo Gesù dal quale noi dobbiamo imparare? Cristo Gesù è il Mite e l’Umile di cuore. È il Mite perché sa vivere ogni croce. facendone un’offerta per il suo Dio e Padre. È l’Umile di cuore perché vive ogni istante della sua vita consegnandolo all’obbedienza a ogni Parola del Padre suo. Come Cristo Gesù porta il giogo della Parola del Padre, così ogni suo discepolo è invitato a portare il giogo del Vangelo. Imparando da Cristo, imitando Cristo, portando il giogo del Vangelo di Cristo si trova ristoro per la nostra vita, perché si entra nel nuovo Giardino di Eden che è il cuore di Cristo e in questo Giardino si mangia Cristo che è il nuovo frutto della vita. Anche queste Parole di Gesù vanno scritte nel nostro cuore: </w:t>
      </w:r>
      <w:r w:rsidRPr="00C16EEF">
        <w:rPr>
          <w:rFonts w:ascii="Arial" w:hAnsi="Arial" w:cs="Arial"/>
          <w:i/>
          <w:iCs/>
          <w:sz w:val="24"/>
          <w:szCs w:val="24"/>
        </w:rPr>
        <w:t xml:space="preserve">“Prendete il mio giogo sopra di voi e imparate da me, che sono mite e umile di cuore, e troverete ristoro per la vostra vita – </w:t>
      </w:r>
      <w:r w:rsidRPr="00C16EEF">
        <w:rPr>
          <w:rFonts w:ascii="Arial" w:hAnsi="Arial" w:cs="Arial"/>
          <w:sz w:val="24"/>
          <w:szCs w:val="24"/>
          <w:lang w:val="la-Latn"/>
        </w:rPr>
        <w:t xml:space="preserve">Tollite iugum meum super vos et discite a me, quia mitis sum et humilis corde, et invenietis requiem animabus vestris –  </w:t>
      </w:r>
      <w:r w:rsidRPr="00C16EEF">
        <w:rPr>
          <w:rFonts w:ascii="PT Serif" w:hAnsi="PT Serif"/>
          <w:color w:val="111111"/>
          <w:sz w:val="26"/>
          <w:szCs w:val="26"/>
          <w:lang w:val="la-Latn"/>
        </w:rPr>
        <w:t> </w:t>
      </w:r>
      <w:r w:rsidRPr="00C16EEF">
        <w:rPr>
          <w:rFonts w:ascii="Times New Roman" w:hAnsi="Times New Roman" w:cs="Times New Roman"/>
          <w:color w:val="111111"/>
          <w:sz w:val="26"/>
          <w:szCs w:val="26"/>
        </w:rPr>
        <w:t>ἄ</w:t>
      </w:r>
      <w:r w:rsidRPr="00C16EEF">
        <w:rPr>
          <w:rFonts w:ascii="Cambria" w:hAnsi="Cambria" w:cs="Cambria"/>
          <w:color w:val="111111"/>
          <w:sz w:val="26"/>
          <w:szCs w:val="26"/>
        </w:rPr>
        <w:t>ρατε</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w:t>
      </w:r>
      <w:r w:rsidRPr="00C16EEF">
        <w:rPr>
          <w:rFonts w:ascii="Times New Roman" w:hAnsi="Times New Roman" w:cs="Times New Roman"/>
          <w:color w:val="111111"/>
          <w:sz w:val="26"/>
          <w:szCs w:val="26"/>
        </w:rPr>
        <w:t>ὸ</w:t>
      </w:r>
      <w:r w:rsidRPr="00C16EEF">
        <w:rPr>
          <w:rFonts w:ascii="Cambria" w:hAnsi="Cambria" w:cs="Cambria"/>
          <w:color w:val="111111"/>
          <w:sz w:val="26"/>
          <w:szCs w:val="26"/>
        </w:rPr>
        <w:t>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ζυγόν</w:t>
      </w:r>
      <w:r w:rsidRPr="00C16EEF">
        <w:rPr>
          <w:rFonts w:ascii="PT Serif" w:hAnsi="PT Serif"/>
          <w:color w:val="111111"/>
          <w:sz w:val="26"/>
          <w:szCs w:val="26"/>
          <w:lang w:val="la-Latn"/>
        </w:rPr>
        <w:t xml:space="preserve"> </w:t>
      </w:r>
      <w:r w:rsidRPr="00C16EEF">
        <w:rPr>
          <w:rFonts w:ascii="PT Serif" w:hAnsi="PT Serif" w:cs="PT Serif"/>
          <w:color w:val="111111"/>
          <w:sz w:val="26"/>
          <w:szCs w:val="26"/>
        </w:rPr>
        <w:t>μ</w:t>
      </w:r>
      <w:r w:rsidRPr="00C16EEF">
        <w:rPr>
          <w:rFonts w:ascii="Cambria" w:hAnsi="Cambria" w:cs="Cambria"/>
          <w:color w:val="111111"/>
          <w:sz w:val="26"/>
          <w:szCs w:val="26"/>
        </w:rPr>
        <w:t>ου</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Cambria" w:hAnsi="Cambria" w:cs="Cambria"/>
          <w:color w:val="111111"/>
          <w:sz w:val="26"/>
          <w:szCs w:val="26"/>
        </w:rPr>
        <w:t>φ</w:t>
      </w:r>
      <w:r w:rsidRPr="00C16EEF">
        <w:rPr>
          <w:rFonts w:ascii="PT Serif" w:hAnsi="PT Serif" w:cs="PT Serif"/>
          <w:color w:val="111111"/>
          <w:sz w:val="26"/>
          <w:szCs w:val="26"/>
          <w:lang w:val="la-Latn"/>
        </w:rPr>
        <w:t>’</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ὑ</w:t>
      </w:r>
      <w:r w:rsidRPr="00C16EEF">
        <w:rPr>
          <w:rFonts w:ascii="PT Serif" w:hAnsi="PT Serif"/>
          <w:color w:val="111111"/>
          <w:sz w:val="26"/>
          <w:szCs w:val="26"/>
        </w:rPr>
        <w:t>μ</w:t>
      </w:r>
      <w:r w:rsidRPr="00C16EEF">
        <w:rPr>
          <w:rFonts w:ascii="Times New Roman" w:hAnsi="Times New Roman" w:cs="Times New Roman"/>
          <w:color w:val="111111"/>
          <w:sz w:val="26"/>
          <w:szCs w:val="26"/>
        </w:rPr>
        <w:t>ᾶ</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PT Serif" w:hAnsi="PT Serif"/>
          <w:color w:val="111111"/>
          <w:sz w:val="26"/>
          <w:szCs w:val="26"/>
        </w:rPr>
        <w:t>μ</w:t>
      </w:r>
      <w:r w:rsidRPr="00C16EEF">
        <w:rPr>
          <w:rFonts w:ascii="Cambria" w:hAnsi="Cambria" w:cs="Cambria"/>
          <w:color w:val="111111"/>
          <w:sz w:val="26"/>
          <w:szCs w:val="26"/>
        </w:rPr>
        <w:t>άθετε</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ἀ</w:t>
      </w:r>
      <w:r w:rsidRPr="00C16EEF">
        <w:rPr>
          <w:rFonts w:ascii="PT Serif" w:hAnsi="PT Serif"/>
          <w:color w:val="111111"/>
          <w:sz w:val="26"/>
          <w:szCs w:val="26"/>
        </w:rPr>
        <w:t>π</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ἐ</w:t>
      </w:r>
      <w:r w:rsidRPr="00C16EEF">
        <w:rPr>
          <w:rFonts w:ascii="PT Serif" w:hAnsi="PT Serif"/>
          <w:color w:val="111111"/>
          <w:sz w:val="26"/>
          <w:szCs w:val="26"/>
        </w:rPr>
        <w:t>μ</w:t>
      </w:r>
      <w:r w:rsidRPr="00C16EEF">
        <w:rPr>
          <w:rFonts w:ascii="Cambria" w:hAnsi="Cambria" w:cs="Cambria"/>
          <w:color w:val="111111"/>
          <w:sz w:val="26"/>
          <w:szCs w:val="26"/>
        </w:rPr>
        <w:t>ο</w:t>
      </w:r>
      <w:r w:rsidRPr="00C16EEF">
        <w:rPr>
          <w:rFonts w:ascii="Times New Roman" w:hAnsi="Times New Roman" w:cs="Times New Roman"/>
          <w:color w:val="111111"/>
          <w:sz w:val="26"/>
          <w:szCs w:val="26"/>
        </w:rPr>
        <w:t>ῦ</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ὅ</w:t>
      </w:r>
      <w:r w:rsidRPr="00C16EEF">
        <w:rPr>
          <w:rFonts w:ascii="Cambria" w:hAnsi="Cambria" w:cs="Cambria"/>
          <w:color w:val="111111"/>
          <w:sz w:val="26"/>
          <w:szCs w:val="26"/>
        </w:rPr>
        <w:t>τι</w:t>
      </w:r>
      <w:r w:rsidRPr="00C16EEF">
        <w:rPr>
          <w:rFonts w:ascii="PT Serif" w:hAnsi="PT Serif"/>
          <w:color w:val="111111"/>
          <w:sz w:val="26"/>
          <w:szCs w:val="26"/>
          <w:lang w:val="la-Latn"/>
        </w:rPr>
        <w:t xml:space="preserve"> </w:t>
      </w:r>
      <w:r w:rsidRPr="00C16EEF">
        <w:rPr>
          <w:rFonts w:ascii="PT Serif" w:hAnsi="PT Serif" w:cs="PT Serif"/>
          <w:color w:val="111111"/>
          <w:sz w:val="26"/>
          <w:szCs w:val="26"/>
        </w:rPr>
        <w:t>π</w:t>
      </w:r>
      <w:r w:rsidRPr="00C16EEF">
        <w:rPr>
          <w:rFonts w:ascii="Cambria" w:hAnsi="Cambria" w:cs="Cambria"/>
          <w:color w:val="111111"/>
          <w:sz w:val="26"/>
          <w:szCs w:val="26"/>
        </w:rPr>
        <w:t>ραΰς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ε</w:t>
      </w:r>
      <w:r w:rsidRPr="00C16EEF">
        <w:rPr>
          <w:rFonts w:ascii="Times New Roman" w:hAnsi="Times New Roman" w:cs="Times New Roman"/>
          <w:color w:val="111111"/>
          <w:sz w:val="26"/>
          <w:szCs w:val="26"/>
        </w:rPr>
        <w:t>ἰ</w:t>
      </w:r>
      <w:r w:rsidRPr="00C16EEF">
        <w:rPr>
          <w:rFonts w:ascii="PT Serif" w:hAnsi="PT Serif"/>
          <w:color w:val="111111"/>
          <w:sz w:val="26"/>
          <w:szCs w:val="26"/>
        </w:rPr>
        <w:t>μ</w:t>
      </w:r>
      <w:r w:rsidRPr="00C16EEF">
        <w:rPr>
          <w:rFonts w:ascii="Cambria" w:hAnsi="Cambria" w:cs="Cambria"/>
          <w:color w:val="111111"/>
          <w:sz w:val="26"/>
          <w:szCs w:val="26"/>
        </w:rPr>
        <w:t>ι</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τα</w:t>
      </w:r>
      <w:r w:rsidRPr="00C16EEF">
        <w:rPr>
          <w:rFonts w:ascii="PT Serif" w:hAnsi="PT Serif" w:cs="PT Serif"/>
          <w:color w:val="111111"/>
          <w:sz w:val="26"/>
          <w:szCs w:val="26"/>
        </w:rPr>
        <w:t>π</w:t>
      </w:r>
      <w:r w:rsidRPr="00C16EEF">
        <w:rPr>
          <w:rFonts w:ascii="Cambria" w:hAnsi="Cambria" w:cs="Cambria"/>
          <w:color w:val="111111"/>
          <w:sz w:val="26"/>
          <w:szCs w:val="26"/>
        </w:rPr>
        <w:t>ειν</w:t>
      </w:r>
      <w:r w:rsidRPr="00C16EEF">
        <w:rPr>
          <w:rFonts w:ascii="Times New Roman" w:hAnsi="Times New Roman" w:cs="Times New Roman"/>
          <w:color w:val="111111"/>
          <w:sz w:val="26"/>
          <w:szCs w:val="26"/>
        </w:rPr>
        <w:t>ὸ</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w:t>
      </w:r>
      <w:r w:rsidRPr="00C16EEF">
        <w:rPr>
          <w:rFonts w:ascii="Times New Roman" w:hAnsi="Times New Roman" w:cs="Times New Roman"/>
          <w:color w:val="111111"/>
          <w:sz w:val="26"/>
          <w:szCs w:val="26"/>
        </w:rPr>
        <w:t>ῇ</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καρδί</w:t>
      </w:r>
      <w:r w:rsidRPr="00C16EEF">
        <w:rPr>
          <w:rFonts w:ascii="Times New Roman" w:hAnsi="Times New Roman" w:cs="Times New Roman"/>
          <w:color w:val="111111"/>
          <w:sz w:val="26"/>
          <w:szCs w:val="26"/>
        </w:rPr>
        <w:t>ᾳ</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κα</w:t>
      </w:r>
      <w:r w:rsidRPr="00C16EEF">
        <w:rPr>
          <w:rFonts w:ascii="Times New Roman" w:hAnsi="Times New Roman" w:cs="Times New Roman"/>
          <w:color w:val="111111"/>
          <w:sz w:val="26"/>
          <w:szCs w:val="26"/>
        </w:rPr>
        <w:t>ὶ</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ε</w:t>
      </w:r>
      <w:r w:rsidRPr="00C16EEF">
        <w:rPr>
          <w:rFonts w:ascii="Times New Roman" w:hAnsi="Times New Roman" w:cs="Times New Roman"/>
          <w:color w:val="111111"/>
          <w:sz w:val="26"/>
          <w:szCs w:val="26"/>
        </w:rPr>
        <w:t>ὑ</w:t>
      </w:r>
      <w:r w:rsidRPr="00C16EEF">
        <w:rPr>
          <w:rFonts w:ascii="Cambria" w:hAnsi="Cambria" w:cs="Cambria"/>
          <w:color w:val="111111"/>
          <w:sz w:val="26"/>
          <w:szCs w:val="26"/>
        </w:rPr>
        <w:t>ρήσετε</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ἀ</w:t>
      </w:r>
      <w:r w:rsidRPr="00C16EEF">
        <w:rPr>
          <w:rFonts w:ascii="Cambria" w:hAnsi="Cambria" w:cs="Cambria"/>
          <w:color w:val="111111"/>
          <w:sz w:val="26"/>
          <w:szCs w:val="26"/>
        </w:rPr>
        <w:t>νά</w:t>
      </w:r>
      <w:r w:rsidRPr="00C16EEF">
        <w:rPr>
          <w:rFonts w:ascii="PT Serif" w:hAnsi="PT Serif" w:cs="PT Serif"/>
          <w:color w:val="111111"/>
          <w:sz w:val="26"/>
          <w:szCs w:val="26"/>
        </w:rPr>
        <w:t>π</w:t>
      </w:r>
      <w:r w:rsidRPr="00C16EEF">
        <w:rPr>
          <w:rFonts w:ascii="Cambria" w:hAnsi="Cambria" w:cs="Cambria"/>
          <w:color w:val="111111"/>
          <w:sz w:val="26"/>
          <w:szCs w:val="26"/>
        </w:rPr>
        <w:t>αυσιν</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τα</w:t>
      </w:r>
      <w:r w:rsidRPr="00C16EEF">
        <w:rPr>
          <w:rFonts w:ascii="Times New Roman" w:hAnsi="Times New Roman" w:cs="Times New Roman"/>
          <w:color w:val="111111"/>
          <w:sz w:val="26"/>
          <w:szCs w:val="26"/>
        </w:rPr>
        <w:t>ῖ</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Cambria" w:hAnsi="Cambria" w:cs="Cambria"/>
          <w:color w:val="111111"/>
          <w:sz w:val="26"/>
          <w:szCs w:val="26"/>
        </w:rPr>
        <w:t>ψυχα</w:t>
      </w:r>
      <w:r w:rsidRPr="00C16EEF">
        <w:rPr>
          <w:rFonts w:ascii="Times New Roman" w:hAnsi="Times New Roman" w:cs="Times New Roman"/>
          <w:color w:val="111111"/>
          <w:sz w:val="26"/>
          <w:szCs w:val="26"/>
        </w:rPr>
        <w:t>ῖ</w:t>
      </w:r>
      <w:r w:rsidRPr="00C16EEF">
        <w:rPr>
          <w:rFonts w:ascii="Cambria" w:hAnsi="Cambria" w:cs="Cambria"/>
          <w:color w:val="111111"/>
          <w:sz w:val="26"/>
          <w:szCs w:val="26"/>
        </w:rPr>
        <w:t>ς</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rPr>
        <w:t>ὑ</w:t>
      </w:r>
      <w:r w:rsidRPr="00C16EEF">
        <w:rPr>
          <w:rFonts w:ascii="PT Serif" w:hAnsi="PT Serif"/>
          <w:color w:val="111111"/>
          <w:sz w:val="26"/>
          <w:szCs w:val="26"/>
        </w:rPr>
        <w:t>μ</w:t>
      </w:r>
      <w:r w:rsidRPr="00C16EEF">
        <w:rPr>
          <w:rFonts w:ascii="Times New Roman" w:hAnsi="Times New Roman" w:cs="Times New Roman"/>
          <w:color w:val="111111"/>
          <w:sz w:val="26"/>
          <w:szCs w:val="26"/>
        </w:rPr>
        <w:t>ῶ</w:t>
      </w:r>
      <w:r w:rsidRPr="00C16EEF">
        <w:rPr>
          <w:rFonts w:ascii="Cambria" w:hAnsi="Cambria" w:cs="Cambria"/>
          <w:color w:val="111111"/>
          <w:sz w:val="26"/>
          <w:szCs w:val="26"/>
        </w:rPr>
        <w:t>ν·</w:t>
      </w:r>
      <w:r w:rsidRPr="00C16EEF">
        <w:rPr>
          <w:rFonts w:ascii="Arial" w:hAnsi="Arial" w:cs="Arial"/>
          <w:b/>
          <w:bCs/>
          <w:sz w:val="24"/>
          <w:szCs w:val="24"/>
        </w:rPr>
        <w:t xml:space="preserve">. </w:t>
      </w:r>
      <w:r w:rsidRPr="00C16EEF">
        <w:rPr>
          <w:rFonts w:ascii="Arial" w:hAnsi="Arial" w:cs="Arial"/>
          <w:sz w:val="24"/>
          <w:szCs w:val="24"/>
        </w:rPr>
        <w:t xml:space="preserve">Chi deve scrivere queste Parole di Gesù nel nostro cuore è quotidianamente  lo Spirito Santo. Le Parole di Gesù non si scrivono una volta per sempre. Esse vanno scritte ogni giorno, in ogni istante della nostra vira. Se oggi Lui non le scrive, esse all’istante vengono scordate e allora Lui, lo Spirito del Signore, deve nuovamente ricordarle. Il suo è un lavoro senza sosta. Ma perché lo Spirito Santo le ricordi o le scriva in ogni cuore, l’Apostolo del Signore, i suoi Presbiteri e in comunione gerarchica con loro, ogni membro del corpo di Cristo, le deve ricordare allo Spirito Santo. Come si ricordano allo Spirito Santo? Attraverso ogni Omelia, ogni Catechesi, ogni Predicazione, ogni Insegnamento, ogni alta forma di annuncio, attraverso ogni Parola di Vangelo che esce dalla bocca del discepolo di Gesù. Noi ricordiamo allo Spirito Santo, ricordando all’uomo e lo Spirito Santo scrive nei cuori.  Lui scrive, solo se noi gli ricordiamo la Parola di Gesù, del Frutto benedetto della Vergine Maria. </w:t>
      </w:r>
    </w:p>
    <w:p w14:paraId="1DEBCC9D" w14:textId="77777777" w:rsidR="00C16EEF" w:rsidRPr="00C16EEF" w:rsidRDefault="00C16EEF" w:rsidP="00C16EEF">
      <w:pPr>
        <w:jc w:val="both"/>
        <w:rPr>
          <w:rFonts w:ascii="Arial" w:hAnsi="Arial" w:cs="Arial"/>
          <w:b/>
          <w:bCs/>
          <w:sz w:val="24"/>
          <w:szCs w:val="24"/>
          <w:lang w:val="la-Latn"/>
        </w:rPr>
      </w:pPr>
    </w:p>
    <w:p w14:paraId="7A156E1C" w14:textId="77777777" w:rsidR="00C16EEF" w:rsidRPr="00C16EEF" w:rsidRDefault="00C16EEF" w:rsidP="00C16EEF">
      <w:pPr>
        <w:jc w:val="both"/>
        <w:rPr>
          <w:rFonts w:ascii="Arial" w:hAnsi="Arial" w:cs="Arial"/>
          <w:b/>
          <w:bCs/>
          <w:sz w:val="24"/>
          <w:szCs w:val="24"/>
        </w:rPr>
      </w:pPr>
      <w:bookmarkStart w:id="99" w:name="_Hlk210252181"/>
      <w:r w:rsidRPr="00C16EEF">
        <w:rPr>
          <w:rFonts w:ascii="Arial" w:hAnsi="Arial" w:cs="Arial"/>
          <w:b/>
          <w:bCs/>
          <w:sz w:val="24"/>
          <w:szCs w:val="24"/>
        </w:rPr>
        <w:lastRenderedPageBreak/>
        <w:t>Il mio giogo infatti è dolce e il mio peso leggero» (Mt 11,1-30).</w:t>
      </w:r>
    </w:p>
    <w:p w14:paraId="232E2887" w14:textId="77777777" w:rsidR="00C16EEF" w:rsidRPr="00C16EEF" w:rsidRDefault="00C16EEF" w:rsidP="00C16EEF">
      <w:pPr>
        <w:jc w:val="both"/>
        <w:rPr>
          <w:rFonts w:ascii="Arial" w:hAnsi="Arial" w:cs="Arial"/>
          <w:sz w:val="24"/>
          <w:szCs w:val="24"/>
          <w:lang w:val="la-Latn"/>
        </w:rPr>
      </w:pPr>
      <w:bookmarkStart w:id="100" w:name="_Hlk210393907"/>
      <w:r w:rsidRPr="00C16EEF">
        <w:rPr>
          <w:rFonts w:ascii="Arial" w:hAnsi="Arial" w:cs="Arial"/>
          <w:sz w:val="24"/>
          <w:szCs w:val="24"/>
        </w:rPr>
        <w:t>Possiamo prendere su di noi il giogo di Cristo Gesù, cioè il suo Vangelo, perché esso non è pesante. Esso è dolce e leggero: “</w:t>
      </w:r>
      <w:bookmarkEnd w:id="99"/>
      <w:bookmarkEnd w:id="100"/>
      <w:r w:rsidRPr="00C16EEF">
        <w:rPr>
          <w:rFonts w:ascii="Arial" w:hAnsi="Arial" w:cs="Arial"/>
          <w:i/>
          <w:iCs/>
          <w:sz w:val="24"/>
          <w:szCs w:val="24"/>
        </w:rPr>
        <w:t xml:space="preserve">Il mio giogo infatti è dolce e il mio peso leggero» (Mt 11,1-30) – </w:t>
      </w:r>
      <w:r w:rsidRPr="00C16EEF">
        <w:rPr>
          <w:rFonts w:ascii="Arial" w:hAnsi="Arial" w:cs="Arial"/>
          <w:sz w:val="24"/>
          <w:szCs w:val="24"/>
          <w:lang w:val="la-Latn"/>
        </w:rPr>
        <w:t xml:space="preserve">Iugum enim meum suave, et onus meum leve est ” (Mt 11,1.-20) –  </w:t>
      </w:r>
      <w:r w:rsidRPr="00C16EEF">
        <w:rPr>
          <w:rFonts w:ascii="Times New Roman" w:hAnsi="Times New Roman" w:cs="Times New Roman"/>
          <w:color w:val="111111"/>
          <w:sz w:val="26"/>
          <w:szCs w:val="26"/>
          <w:lang w:val="el-GR"/>
        </w:rPr>
        <w:t>ὁ</w:t>
      </w:r>
      <w:r w:rsidRPr="00C16EEF">
        <w:rPr>
          <w:rFonts w:ascii="PT Serif" w:hAnsi="PT Serif"/>
          <w:color w:val="111111"/>
          <w:sz w:val="26"/>
          <w:szCs w:val="26"/>
          <w:lang w:val="la-Latn"/>
        </w:rPr>
        <w:t xml:space="preserve"> </w:t>
      </w:r>
      <w:r w:rsidRPr="00C16EEF">
        <w:rPr>
          <w:rFonts w:ascii="Cambria" w:hAnsi="Cambria" w:cs="Cambria"/>
          <w:color w:val="111111"/>
          <w:sz w:val="26"/>
          <w:szCs w:val="26"/>
          <w:lang w:val="el-GR"/>
        </w:rPr>
        <w:t>γ</w:t>
      </w:r>
      <w:r w:rsidRPr="00C16EEF">
        <w:rPr>
          <w:rFonts w:ascii="Times New Roman" w:hAnsi="Times New Roman" w:cs="Times New Roman"/>
          <w:color w:val="111111"/>
          <w:sz w:val="26"/>
          <w:szCs w:val="26"/>
          <w:lang w:val="el-GR"/>
        </w:rPr>
        <w:t>ὰ</w:t>
      </w:r>
      <w:r w:rsidRPr="00C16EEF">
        <w:rPr>
          <w:rFonts w:ascii="Cambria" w:hAnsi="Cambria" w:cs="Cambria"/>
          <w:color w:val="111111"/>
          <w:sz w:val="26"/>
          <w:szCs w:val="26"/>
          <w:lang w:val="el-GR"/>
        </w:rPr>
        <w:t>ρ</w:t>
      </w:r>
      <w:r w:rsidRPr="00C16EEF">
        <w:rPr>
          <w:rFonts w:ascii="PT Serif" w:hAnsi="PT Serif"/>
          <w:color w:val="111111"/>
          <w:sz w:val="26"/>
          <w:szCs w:val="26"/>
          <w:lang w:val="la-Latn"/>
        </w:rPr>
        <w:t xml:space="preserve"> </w:t>
      </w:r>
      <w:r w:rsidRPr="00C16EEF">
        <w:rPr>
          <w:rFonts w:ascii="Cambria" w:hAnsi="Cambria" w:cs="Cambria"/>
          <w:color w:val="111111"/>
          <w:sz w:val="26"/>
          <w:szCs w:val="26"/>
          <w:lang w:val="el-GR"/>
        </w:rPr>
        <w:t>ζυγός</w:t>
      </w:r>
      <w:r w:rsidRPr="00C16EEF">
        <w:rPr>
          <w:rFonts w:ascii="PT Serif" w:hAnsi="PT Serif"/>
          <w:color w:val="111111"/>
          <w:sz w:val="26"/>
          <w:szCs w:val="26"/>
          <w:lang w:val="la-Latn"/>
        </w:rPr>
        <w:t xml:space="preserve"> </w:t>
      </w:r>
      <w:r w:rsidRPr="00C16EEF">
        <w:rPr>
          <w:rFonts w:ascii="PT Serif" w:hAnsi="PT Serif" w:cs="PT Serif"/>
          <w:color w:val="111111"/>
          <w:sz w:val="26"/>
          <w:szCs w:val="26"/>
          <w:lang w:val="el-GR"/>
        </w:rPr>
        <w:t>μ</w:t>
      </w:r>
      <w:r w:rsidRPr="00C16EEF">
        <w:rPr>
          <w:rFonts w:ascii="Cambria" w:hAnsi="Cambria" w:cs="Cambria"/>
          <w:color w:val="111111"/>
          <w:sz w:val="26"/>
          <w:szCs w:val="26"/>
          <w:lang w:val="el-GR"/>
        </w:rPr>
        <w:t>ου</w:t>
      </w:r>
      <w:r w:rsidRPr="00C16EEF">
        <w:rPr>
          <w:rFonts w:ascii="PT Serif" w:hAnsi="PT Serif"/>
          <w:color w:val="111111"/>
          <w:sz w:val="26"/>
          <w:szCs w:val="26"/>
          <w:lang w:val="la-Latn"/>
        </w:rPr>
        <w:t xml:space="preserve"> </w:t>
      </w:r>
      <w:r w:rsidRPr="00C16EEF">
        <w:rPr>
          <w:rFonts w:ascii="Cambria" w:hAnsi="Cambria" w:cs="Cambria"/>
          <w:color w:val="111111"/>
          <w:sz w:val="26"/>
          <w:szCs w:val="26"/>
          <w:lang w:val="el-GR"/>
        </w:rPr>
        <w:t>χρηστ</w:t>
      </w:r>
      <w:r w:rsidRPr="00C16EEF">
        <w:rPr>
          <w:rFonts w:ascii="Times New Roman" w:hAnsi="Times New Roman" w:cs="Times New Roman"/>
          <w:color w:val="111111"/>
          <w:sz w:val="26"/>
          <w:szCs w:val="26"/>
          <w:lang w:val="el-GR"/>
        </w:rPr>
        <w:t>ὸ</w:t>
      </w:r>
      <w:r w:rsidRPr="00C16EEF">
        <w:rPr>
          <w:rFonts w:ascii="Cambria" w:hAnsi="Cambria" w:cs="Cambria"/>
          <w:color w:val="111111"/>
          <w:sz w:val="26"/>
          <w:szCs w:val="26"/>
          <w:lang w:val="el-GR"/>
        </w:rPr>
        <w:t>ς</w:t>
      </w:r>
      <w:r w:rsidRPr="00C16EEF">
        <w:rPr>
          <w:rFonts w:ascii="PT Serif" w:hAnsi="PT Serif"/>
          <w:color w:val="111111"/>
          <w:sz w:val="26"/>
          <w:szCs w:val="26"/>
          <w:lang w:val="la-Latn"/>
        </w:rPr>
        <w:t xml:space="preserve"> </w:t>
      </w:r>
      <w:r w:rsidRPr="00C16EEF">
        <w:rPr>
          <w:rFonts w:ascii="Cambria" w:hAnsi="Cambria" w:cs="Cambria"/>
          <w:color w:val="111111"/>
          <w:sz w:val="26"/>
          <w:szCs w:val="26"/>
          <w:lang w:val="el-GR"/>
        </w:rPr>
        <w:t>κα</w:t>
      </w:r>
      <w:r w:rsidRPr="00C16EEF">
        <w:rPr>
          <w:rFonts w:ascii="Times New Roman" w:hAnsi="Times New Roman" w:cs="Times New Roman"/>
          <w:color w:val="111111"/>
          <w:sz w:val="26"/>
          <w:szCs w:val="26"/>
          <w:lang w:val="el-GR"/>
        </w:rPr>
        <w:t>ὶ</w:t>
      </w:r>
      <w:r w:rsidRPr="00C16EEF">
        <w:rPr>
          <w:rFonts w:ascii="PT Serif" w:hAnsi="PT Serif"/>
          <w:color w:val="111111"/>
          <w:sz w:val="26"/>
          <w:szCs w:val="26"/>
          <w:lang w:val="la-Latn"/>
        </w:rPr>
        <w:t xml:space="preserve"> </w:t>
      </w:r>
      <w:r w:rsidRPr="00C16EEF">
        <w:rPr>
          <w:rFonts w:ascii="Cambria" w:hAnsi="Cambria" w:cs="Cambria"/>
          <w:color w:val="111111"/>
          <w:sz w:val="26"/>
          <w:szCs w:val="26"/>
          <w:lang w:val="el-GR"/>
        </w:rPr>
        <w:t>τ</w:t>
      </w:r>
      <w:r w:rsidRPr="00C16EEF">
        <w:rPr>
          <w:rFonts w:ascii="Times New Roman" w:hAnsi="Times New Roman" w:cs="Times New Roman"/>
          <w:color w:val="111111"/>
          <w:sz w:val="26"/>
          <w:szCs w:val="26"/>
          <w:lang w:val="el-GR"/>
        </w:rPr>
        <w:t>ὸ</w:t>
      </w:r>
      <w:r w:rsidRPr="00C16EEF">
        <w:rPr>
          <w:rFonts w:ascii="PT Serif" w:hAnsi="PT Serif"/>
          <w:color w:val="111111"/>
          <w:sz w:val="26"/>
          <w:szCs w:val="26"/>
          <w:lang w:val="la-Latn"/>
        </w:rPr>
        <w:t xml:space="preserve"> </w:t>
      </w:r>
      <w:r w:rsidRPr="00C16EEF">
        <w:rPr>
          <w:rFonts w:ascii="Cambria" w:hAnsi="Cambria" w:cs="Cambria"/>
          <w:color w:val="111111"/>
          <w:sz w:val="26"/>
          <w:szCs w:val="26"/>
          <w:lang w:val="el-GR"/>
        </w:rPr>
        <w:t>φορτίον</w:t>
      </w:r>
      <w:r w:rsidRPr="00C16EEF">
        <w:rPr>
          <w:rFonts w:ascii="PT Serif" w:hAnsi="PT Serif"/>
          <w:color w:val="111111"/>
          <w:sz w:val="26"/>
          <w:szCs w:val="26"/>
          <w:lang w:val="la-Latn"/>
        </w:rPr>
        <w:t xml:space="preserve"> </w:t>
      </w:r>
      <w:r w:rsidRPr="00C16EEF">
        <w:rPr>
          <w:rFonts w:ascii="PT Serif" w:hAnsi="PT Serif" w:cs="PT Serif"/>
          <w:color w:val="111111"/>
          <w:sz w:val="26"/>
          <w:szCs w:val="26"/>
          <w:lang w:val="el-GR"/>
        </w:rPr>
        <w:t>μ</w:t>
      </w:r>
      <w:r w:rsidRPr="00C16EEF">
        <w:rPr>
          <w:rFonts w:ascii="Cambria" w:hAnsi="Cambria" w:cs="Cambria"/>
          <w:color w:val="111111"/>
          <w:sz w:val="26"/>
          <w:szCs w:val="26"/>
          <w:lang w:val="el-GR"/>
        </w:rPr>
        <w:t>ου</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lang w:val="el-GR"/>
        </w:rPr>
        <w:t>ἐ</w:t>
      </w:r>
      <w:r w:rsidRPr="00C16EEF">
        <w:rPr>
          <w:rFonts w:ascii="Cambria" w:hAnsi="Cambria" w:cs="Cambria"/>
          <w:color w:val="111111"/>
          <w:sz w:val="26"/>
          <w:szCs w:val="26"/>
          <w:lang w:val="el-GR"/>
        </w:rPr>
        <w:t>λαφρόν</w:t>
      </w:r>
      <w:r w:rsidRPr="00C16EEF">
        <w:rPr>
          <w:rFonts w:ascii="PT Serif" w:hAnsi="PT Serif"/>
          <w:color w:val="111111"/>
          <w:sz w:val="26"/>
          <w:szCs w:val="26"/>
          <w:lang w:val="la-Latn"/>
        </w:rPr>
        <w:t xml:space="preserve"> </w:t>
      </w:r>
      <w:r w:rsidRPr="00C16EEF">
        <w:rPr>
          <w:rFonts w:ascii="Times New Roman" w:hAnsi="Times New Roman" w:cs="Times New Roman"/>
          <w:color w:val="111111"/>
          <w:sz w:val="26"/>
          <w:szCs w:val="26"/>
          <w:lang w:val="el-GR"/>
        </w:rPr>
        <w:t>ἐ</w:t>
      </w:r>
      <w:r w:rsidRPr="00C16EEF">
        <w:rPr>
          <w:rFonts w:ascii="Cambria" w:hAnsi="Cambria" w:cs="Cambria"/>
          <w:color w:val="111111"/>
          <w:sz w:val="26"/>
          <w:szCs w:val="26"/>
          <w:lang w:val="el-GR"/>
        </w:rPr>
        <w:t>στιν</w:t>
      </w:r>
      <w:r w:rsidRPr="00C16EEF">
        <w:rPr>
          <w:rFonts w:ascii="PT Serif" w:hAnsi="PT Serif"/>
          <w:color w:val="111111"/>
          <w:sz w:val="24"/>
          <w:szCs w:val="24"/>
          <w:lang w:val="la-Latn"/>
        </w:rPr>
        <w:t xml:space="preserve">. </w:t>
      </w:r>
      <w:r w:rsidRPr="00C16EEF">
        <w:rPr>
          <w:rFonts w:ascii="Arial" w:hAnsi="Arial" w:cs="Arial"/>
          <w:sz w:val="24"/>
          <w:szCs w:val="24"/>
          <w:lang w:val="la-Latn"/>
        </w:rPr>
        <w:t>(Mt 11,1-30). Queste Parole di Gesù non sono una novità che sgorga dal cuoe di Cristo. Sono invece la purissima verità che è sempre sgorgata dal cuore del Padre e ha accompagato tutto l’Antico Testamento. Ecco le Parole del Salmo:</w:t>
      </w:r>
    </w:p>
    <w:p w14:paraId="3CD57C5D"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Al maestro del coro. Salmo. Di Davide. 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w:t>
      </w:r>
    </w:p>
    <w:p w14:paraId="6510D3E6"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w:t>
      </w:r>
    </w:p>
    <w:p w14:paraId="519E0FC5" w14:textId="77777777" w:rsidR="00C16EEF" w:rsidRPr="00C16EEF" w:rsidRDefault="00C16EEF" w:rsidP="00C16EEF">
      <w:pPr>
        <w:jc w:val="both"/>
        <w:rPr>
          <w:rFonts w:ascii="Arial" w:hAnsi="Arial" w:cs="Arial"/>
          <w:i/>
          <w:iCs/>
          <w:sz w:val="24"/>
          <w:szCs w:val="24"/>
        </w:rPr>
      </w:pPr>
      <w:r w:rsidRPr="00C16EEF">
        <w:rPr>
          <w:rFonts w:ascii="Arial" w:hAnsi="Arial" w:cs="Arial"/>
          <w:i/>
          <w:iCs/>
          <w:sz w:val="24"/>
          <w:szCs w:val="24"/>
        </w:rPr>
        <w:t xml:space="preserve">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 </w:t>
      </w:r>
    </w:p>
    <w:p w14:paraId="37CFE404" w14:textId="77777777" w:rsidR="00C16EEF" w:rsidRPr="00C16EEF" w:rsidRDefault="00C16EEF" w:rsidP="00C16EEF">
      <w:pPr>
        <w:jc w:val="both"/>
        <w:rPr>
          <w:rFonts w:ascii="Arial" w:hAnsi="Arial" w:cs="Arial"/>
          <w:sz w:val="24"/>
          <w:szCs w:val="24"/>
        </w:rPr>
      </w:pPr>
      <w:r w:rsidRPr="00C16EEF">
        <w:rPr>
          <w:rFonts w:ascii="Arial" w:hAnsi="Arial" w:cs="Arial"/>
          <w:sz w:val="24"/>
          <w:szCs w:val="24"/>
        </w:rPr>
        <w:t xml:space="preserve">Ecco quale dovrà essere il nostro ristoro: Mangiare Cristo, mangiando la sua Parola, mangiando il suo Corpo e bevendo il suo Sangue. Allora il suo cuore è per noi il nuovo Giardino dell’Eden, e Lui il nuovo Albero e Frutto della vita. </w:t>
      </w:r>
    </w:p>
    <w:p w14:paraId="2744C32F" w14:textId="78497AA6" w:rsidR="00442161" w:rsidRDefault="00C16EEF" w:rsidP="00010C8C">
      <w:pPr>
        <w:jc w:val="both"/>
        <w:rPr>
          <w:rFonts w:ascii="Arial" w:hAnsi="Arial" w:cs="Arial"/>
          <w:sz w:val="24"/>
          <w:szCs w:val="24"/>
        </w:rPr>
      </w:pPr>
      <w:r w:rsidRPr="00C16EEF">
        <w:rPr>
          <w:rFonts w:ascii="Arial" w:hAnsi="Arial" w:cs="Arial"/>
          <w:sz w:val="24"/>
          <w:szCs w:val="24"/>
        </w:rPr>
        <w:t>Il carico del peccato invece è morte, è vizio disumanizzante, è guerra che distrugge l’umanità, è parola che toglie la pace dal cuore,  è pensiero che sovverte la mente, è via che conduce alla morte eterna. Per convincerci basta interrogare la storia  di oggi e di ieri: basta chiederle quanto grande è il costo dei vizi e quanto poco è invece il costo delle virtù. Con il costo dei nostri armamenti sempre più sofisticati si potrebbe risolvere il problema delle malattie e della fame del mondo in pochissimi giorni. Con l’acquisizione delle virtù cesserebbe ogni forma di schiavitù, di sfruttamento, di asservimento dell’uomo all’altro uomo. Ma tutto questo è possibile solo in Cristo, con Cristo, per Cristo, per opera dello Spirito Santo. Senza Cristo saremo schiave degli elementi del mondo e delle nostre vuote filosofie e false scienze che ci governano.</w:t>
      </w:r>
      <w:r w:rsidR="00442161">
        <w:rPr>
          <w:rFonts w:ascii="Arial" w:hAnsi="Arial" w:cs="Arial"/>
          <w:sz w:val="24"/>
          <w:szCs w:val="24"/>
        </w:rPr>
        <w:br w:type="page"/>
      </w:r>
    </w:p>
    <w:p w14:paraId="14009FF8" w14:textId="77777777" w:rsidR="00442161" w:rsidRPr="00442161" w:rsidRDefault="00442161" w:rsidP="00442161">
      <w:pPr>
        <w:pStyle w:val="Titolo1"/>
      </w:pPr>
      <w:bookmarkStart w:id="101" w:name="_Toc210653129"/>
      <w:bookmarkStart w:id="102" w:name="_Toc212557292"/>
      <w:r w:rsidRPr="00442161">
        <w:lastRenderedPageBreak/>
        <w:t>CAPITOLO XII</w:t>
      </w:r>
      <w:bookmarkEnd w:id="101"/>
      <w:bookmarkEnd w:id="102"/>
    </w:p>
    <w:p w14:paraId="7705A1EA" w14:textId="77777777" w:rsidR="00442161" w:rsidRPr="00442161" w:rsidRDefault="00442161" w:rsidP="00442161">
      <w:pPr>
        <w:spacing w:after="120" w:line="240" w:lineRule="auto"/>
        <w:rPr>
          <w:rFonts w:ascii="Arial" w:hAnsi="Arial" w:cs="Arial"/>
          <w:sz w:val="24"/>
          <w:szCs w:val="24"/>
        </w:rPr>
      </w:pPr>
    </w:p>
    <w:p w14:paraId="2E219062" w14:textId="77777777" w:rsidR="00442161" w:rsidRPr="00442161" w:rsidRDefault="00442161" w:rsidP="00442161">
      <w:pPr>
        <w:spacing w:after="120" w:line="240" w:lineRule="auto"/>
        <w:jc w:val="both"/>
        <w:rPr>
          <w:rFonts w:ascii="Arial" w:hAnsi="Arial" w:cs="Arial"/>
          <w:sz w:val="24"/>
          <w:szCs w:val="24"/>
        </w:rPr>
      </w:pPr>
      <w:bookmarkStart w:id="103" w:name="_Hlk208477777"/>
      <w:r w:rsidRPr="00442161">
        <w:rPr>
          <w:rFonts w:ascii="Arial" w:hAnsi="Arial" w:cs="Arial"/>
          <w:sz w:val="24"/>
          <w:szCs w:val="24"/>
        </w:rPr>
        <w:t>In quel tempo Gesù passò, in giorno di sabato, fra campi di grano e i suoi discepoli ebbero fame e cominciarono a cogliere delle spighe e a mangiarle. Vedendo ciò, i farisei gli dissero: «Ecco, i tuoi discepoli stanno facendo quello che non è lecito fare di sabato». 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p>
    <w:p w14:paraId="58ACDB8A"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w:t>
      </w:r>
    </w:p>
    <w:p w14:paraId="7A6F1219"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Gesù però, avendolo saputo, si allontanò di là. Molti lo seguirono ed egli li guarì tutti e impose loro di non divulgarlo, perché si compisse ciò che era stato detto per mezzo del profeta Isaia: Ecco il mio servo, che io ho scelto; il mio amato, nel quale ho posto il mio compiacimento. Porrò il mio spirito sopra di lui e annuncerà alle nazioni la giustizia. Non contesterà né griderà né si udrà nelle piazze la sua voce. Non spezzerà una canna già incrinata, non spegnerà una fiamma smorta, finché non abbia fatto trionfare la giustizia; nel suo nome spereranno le nazioni.</w:t>
      </w:r>
    </w:p>
    <w:p w14:paraId="1216488A"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7BE9888E"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4928B927"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lastRenderedPageBreak/>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3A53F9E4"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p>
    <w:p w14:paraId="42A668CF"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14:paraId="050FA3E5"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w:t>
      </w:r>
    </w:p>
    <w:p w14:paraId="440F41BD"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Mentre egli parlava ancora alla folla, ecco, sua madre e i suoi fratelli stavano fuori e cercavano di parlargli. Qualcuno gli disse: «Ecco, tua madre e i tuoi fratelli stanno fuori e cercano di parlarti». Ed egli, rispondendo a chi gli parlava, disse: «Chi è mia madre e chi sono i miei fratelli?». Poi, tendendo la mano verso i suoi discepoli, disse: «Ecco mia madre e i miei fratelli! Perché chiunque fa la volontà del Padre mio che è nei cieli, egli è per me fratello, sorella e madre» (Mt 12,1-50). </w:t>
      </w:r>
    </w:p>
    <w:bookmarkEnd w:id="103"/>
    <w:p w14:paraId="1859B652" w14:textId="77777777" w:rsidR="00442161" w:rsidRPr="00442161" w:rsidRDefault="00442161" w:rsidP="00442161">
      <w:pPr>
        <w:spacing w:after="120" w:line="240" w:lineRule="auto"/>
        <w:jc w:val="both"/>
        <w:rPr>
          <w:rFonts w:ascii="Arial" w:hAnsi="Arial" w:cs="Arial"/>
          <w:sz w:val="24"/>
          <w:szCs w:val="24"/>
        </w:rPr>
      </w:pPr>
    </w:p>
    <w:p w14:paraId="44B42648" w14:textId="77777777" w:rsidR="00442161" w:rsidRPr="00442161" w:rsidRDefault="00442161" w:rsidP="00442161">
      <w:pPr>
        <w:spacing w:after="120" w:line="240" w:lineRule="auto"/>
        <w:jc w:val="both"/>
        <w:rPr>
          <w:rFonts w:ascii="Arial" w:hAnsi="Arial" w:cs="Arial"/>
          <w:sz w:val="24"/>
          <w:szCs w:val="24"/>
          <w:lang w:val="la-Latn"/>
        </w:rPr>
      </w:pPr>
      <w:r w:rsidRPr="00442161">
        <w:rPr>
          <w:rFonts w:ascii="Arial" w:hAnsi="Arial" w:cs="Arial"/>
          <w:sz w:val="24"/>
          <w:szCs w:val="24"/>
          <w:lang w:val="la-Latn"/>
        </w:rPr>
        <w:t xml:space="preserve">In illo tempore abiit Iesus sabbatis per sata; discipuli autem eius esurierunt et coeperunt vellere spicas et manducare. Pharisaei autem videntes dixerunt ei: “ Ecce discipuli tui faciunt, quod non licet facere sabbato ”. At ille dixit eis: “ Non legistis quid fecerit David, quando esuriit, et qui cum eo erant? 4 Quomodo intravit in domum Dei et panes propositionis comedit, quod non licebat ei edere neque his, qui cum eo erant, nisi solis sacerdotibus? Aut non legistis in Lege quia sabbatis sacerdotes in templo sabbatum violant et sine crimine sunt? Dico autem vobis quia templo maior </w:t>
      </w:r>
      <w:r w:rsidRPr="00442161">
        <w:rPr>
          <w:rFonts w:ascii="Arial" w:hAnsi="Arial" w:cs="Arial"/>
          <w:sz w:val="24"/>
          <w:szCs w:val="24"/>
          <w:lang w:val="la-Latn"/>
        </w:rPr>
        <w:lastRenderedPageBreak/>
        <w:t>est hic. Si autem sciretis quid est: “Misericordiam volo et non sacrificium”, numquam condemnassetis innocentes. Dominus est enim Filius hominis sabbati ”.</w:t>
      </w:r>
    </w:p>
    <w:p w14:paraId="4E2D5E5D" w14:textId="77777777" w:rsidR="00442161" w:rsidRPr="00442161" w:rsidRDefault="00442161" w:rsidP="00442161">
      <w:pPr>
        <w:spacing w:after="120" w:line="240" w:lineRule="auto"/>
        <w:jc w:val="both"/>
        <w:rPr>
          <w:rFonts w:ascii="Arial" w:hAnsi="Arial" w:cs="Arial"/>
          <w:sz w:val="24"/>
          <w:szCs w:val="24"/>
          <w:lang w:val="la-Latn"/>
        </w:rPr>
      </w:pPr>
      <w:r w:rsidRPr="00442161">
        <w:rPr>
          <w:rFonts w:ascii="Arial" w:hAnsi="Arial" w:cs="Arial"/>
          <w:sz w:val="24"/>
          <w:szCs w:val="24"/>
          <w:lang w:val="la-Latn"/>
        </w:rPr>
        <w:t>Et cum inde transisset, venit in synagogam eorum;  et ecce homo manum habens aridam. Et interrogabant eum dicentes: “ Licet sabbatis curare? ”, ut accusarent eum.  Ipse autem dixit illis: “ Quis erit ex vobis homo, qui habeat ovem unam et, si ceciderit haec sabbatis in foveam, nonne tenebit et levabit eam? Quanto igitur melior est homo ove! Itaque licet sabbatis bene facere ”. Tunc ait homini: “ Extende manum tuam ”. Et extendit, et restituta est sana sicut altera.  Exeuntes autem pharisaei consilium faciebant adversus eum, quomodo eum perderent.</w:t>
      </w:r>
    </w:p>
    <w:p w14:paraId="3D89F731" w14:textId="77777777" w:rsidR="00442161" w:rsidRPr="00442161" w:rsidRDefault="00442161" w:rsidP="00442161">
      <w:pPr>
        <w:spacing w:after="120" w:line="240" w:lineRule="auto"/>
        <w:jc w:val="both"/>
        <w:rPr>
          <w:rFonts w:ascii="Arial" w:hAnsi="Arial" w:cs="Arial"/>
          <w:sz w:val="24"/>
          <w:szCs w:val="24"/>
          <w:lang w:val="la-Latn"/>
        </w:rPr>
      </w:pPr>
      <w:r w:rsidRPr="00442161">
        <w:rPr>
          <w:rFonts w:ascii="Arial" w:hAnsi="Arial" w:cs="Arial"/>
          <w:sz w:val="24"/>
          <w:szCs w:val="24"/>
          <w:lang w:val="la-Latn"/>
        </w:rPr>
        <w:t>Iesus autem sciens secessit inde. Et secuti sunt eum multi, et curavit eos omnes 16 et comminatus est eis, ne manifestum eum facerent, ut adimpleretur, quod dictum est per Isaiam prophetam dicentem: “ Ecce puer meus, quem elegi, dilectus meus, in quo bene placuit animae meae; ponam Spiritum meum super eum, et iudicium gentibus nuntiabit. Non contendet neque clamabit, neque audiet aliquis in plateis vocem eius. Arundinem quassatam non confringet et linum fumigans non exstinguet, donec eiciat ad victoriam iudicium; et in nomine eius gentes sperabunt ”.</w:t>
      </w:r>
    </w:p>
    <w:p w14:paraId="70DCF1BB" w14:textId="77777777" w:rsidR="00442161" w:rsidRPr="00442161" w:rsidRDefault="00442161" w:rsidP="00442161">
      <w:pPr>
        <w:spacing w:after="120" w:line="240" w:lineRule="auto"/>
        <w:jc w:val="both"/>
        <w:rPr>
          <w:rFonts w:ascii="Arial" w:hAnsi="Arial" w:cs="Arial"/>
          <w:sz w:val="24"/>
          <w:szCs w:val="24"/>
          <w:lang w:val="la-Latn"/>
        </w:rPr>
      </w:pPr>
      <w:r w:rsidRPr="00442161">
        <w:rPr>
          <w:rFonts w:ascii="Arial" w:hAnsi="Arial" w:cs="Arial"/>
          <w:sz w:val="24"/>
          <w:szCs w:val="24"/>
          <w:lang w:val="la-Latn"/>
        </w:rPr>
        <w:t>Tunc oblatus est ei daemonium habens, caecus et mutus, et curavit eum, ita ut mutus loqueretur et videret. Et stupebant omnes turbae et dicebant: “ Numquid hic est filius David? ”. Pharisaei autem audientes dixerunt: “ Hic non eicit daemones nisi in Beelzebul, principe daemonum ”. Sciens autem cogitationes eorum dixit eis: “ Omne regnum divisum contra se desolatur, et omnis civitas vel domus divisa contra se non stabit. Et si Satanas Satanam eicit, adversus se divisus est; quomodo ergo stabit regnum eius? Et si ego in Beelzebul eicio daemones, filii vestri in quo eiciunt? Ideo ipsi iudices erunt vestri. Si autem in Spiritu Dei ego eicio daemones, igitur pervenit in vos regnum Dei. Aut quomodo potest quisquam intrare in domum fortis et vasa eius diripere, nisi prius alligaverit fortem? Et tunc domum illius diripiet.</w:t>
      </w:r>
      <w:bookmarkStart w:id="104" w:name="_Hlk210538669"/>
      <w:r w:rsidRPr="00442161">
        <w:rPr>
          <w:rFonts w:ascii="Arial" w:hAnsi="Arial" w:cs="Arial"/>
          <w:sz w:val="24"/>
          <w:szCs w:val="24"/>
          <w:lang w:val="la-Latn"/>
        </w:rPr>
        <w:t xml:space="preserve"> Qui non est mecum, contra me est; et, qui non congregat mecum, spargit.</w:t>
      </w:r>
    </w:p>
    <w:bookmarkEnd w:id="104"/>
    <w:p w14:paraId="67329874" w14:textId="77777777" w:rsidR="00442161" w:rsidRPr="00442161" w:rsidRDefault="00442161" w:rsidP="00442161">
      <w:pPr>
        <w:spacing w:after="120" w:line="240" w:lineRule="auto"/>
        <w:jc w:val="both"/>
        <w:rPr>
          <w:rFonts w:ascii="Arial" w:hAnsi="Arial" w:cs="Arial"/>
          <w:sz w:val="24"/>
          <w:szCs w:val="24"/>
          <w:lang w:val="la-Latn"/>
        </w:rPr>
      </w:pPr>
      <w:r w:rsidRPr="00442161">
        <w:rPr>
          <w:rFonts w:ascii="Arial" w:hAnsi="Arial" w:cs="Arial"/>
          <w:sz w:val="24"/>
          <w:szCs w:val="24"/>
          <w:lang w:val="la-Latn"/>
        </w:rPr>
        <w:t>Ideo dico vobis: Omne peccatum et blasphemia remittetur hominibus, Spiritus autem blasphemia non remittetur. Et quicumque dixerit verbum contra Filium hominis, remittetur ei; qui autem dixerit contra Spiritum Sanctum, non remittetur ei neque in hoc saeculo neque in futuro.</w:t>
      </w:r>
    </w:p>
    <w:p w14:paraId="1B0F8E5B" w14:textId="77777777" w:rsidR="00442161" w:rsidRPr="00442161" w:rsidRDefault="00442161" w:rsidP="00442161">
      <w:pPr>
        <w:spacing w:after="120" w:line="240" w:lineRule="auto"/>
        <w:jc w:val="both"/>
        <w:rPr>
          <w:rFonts w:ascii="Arial" w:hAnsi="Arial" w:cs="Arial"/>
          <w:sz w:val="24"/>
          <w:szCs w:val="24"/>
          <w:lang w:val="la-Latn"/>
        </w:rPr>
      </w:pPr>
      <w:r w:rsidRPr="00442161">
        <w:rPr>
          <w:rFonts w:ascii="Arial" w:hAnsi="Arial" w:cs="Arial"/>
          <w:sz w:val="24"/>
          <w:szCs w:val="24"/>
          <w:lang w:val="la-Latn"/>
        </w:rPr>
        <w:t xml:space="preserve"> Aut facite arborem bonam et fructum eius bonum, aut facite arborem malam et fructum eius malum: si quidem ex fructu arbor agnoscitur. Progenies viperarum, quomodo potestis bona loqui, cum sitis mali? Ex abundantia enim cordis os loquitur. Bonus homo de bono thesauro profert bona, et malus homo de malo thesauro profert mala. Dico autem vobis: Omne verbum otiosum, quod locuti fuerint homines, reddent rationem de eo in die iudicii: ex verbis enim tuis iustificaberis, et ex verbis tuis condemnaberis ”.</w:t>
      </w:r>
    </w:p>
    <w:p w14:paraId="3ED50855" w14:textId="77777777" w:rsidR="00442161" w:rsidRPr="00442161" w:rsidRDefault="00442161" w:rsidP="00442161">
      <w:pPr>
        <w:spacing w:after="120" w:line="240" w:lineRule="auto"/>
        <w:jc w:val="both"/>
        <w:rPr>
          <w:rFonts w:ascii="Arial" w:hAnsi="Arial" w:cs="Arial"/>
          <w:sz w:val="24"/>
          <w:szCs w:val="24"/>
          <w:lang w:val="la-Latn"/>
        </w:rPr>
      </w:pPr>
      <w:r w:rsidRPr="00442161">
        <w:rPr>
          <w:rFonts w:ascii="Arial" w:hAnsi="Arial" w:cs="Arial"/>
          <w:sz w:val="24"/>
          <w:szCs w:val="24"/>
          <w:lang w:val="la-Latn"/>
        </w:rPr>
        <w:t xml:space="preserve">Tunc responderunt ei quidam de scribis et pharisaeis dicentes: “ Magister, volumus a te signum videre ”. Qui respondens ait illis: “ Generatio mala et adultera signum requirit; et signum non dabitur ei, nisi signum Ionae prophetae.  Sicut enim fuit Ionas in ventre ceti tribus diebus et tribus noctibus, sic erit Filius hominis in corde terrae </w:t>
      </w:r>
      <w:r w:rsidRPr="00442161">
        <w:rPr>
          <w:rFonts w:ascii="Arial" w:hAnsi="Arial" w:cs="Arial"/>
          <w:sz w:val="24"/>
          <w:szCs w:val="24"/>
          <w:lang w:val="la-Latn"/>
        </w:rPr>
        <w:lastRenderedPageBreak/>
        <w:t>tribus diebus et tribus noctibus. Viri Ninevitae surgent in iudicio cum generatione ista et condemnabunt eam, quia paenitentiam egerunt in praedicatione Ionae; et ecce plus quam Iona hic! Regina austri surget in iudicio cum generatione ista et condemnabit eam, quia venit a finibus terrae audire sapientiam Salomonis; et ecce plus quam Salomon hic!</w:t>
      </w:r>
    </w:p>
    <w:p w14:paraId="0DAD8577" w14:textId="77777777" w:rsidR="00442161" w:rsidRPr="00442161" w:rsidRDefault="00442161" w:rsidP="00442161">
      <w:pPr>
        <w:spacing w:after="120" w:line="240" w:lineRule="auto"/>
        <w:jc w:val="both"/>
        <w:rPr>
          <w:rFonts w:ascii="Arial" w:hAnsi="Arial" w:cs="Arial"/>
          <w:sz w:val="24"/>
          <w:szCs w:val="24"/>
          <w:lang w:val="la-Latn"/>
        </w:rPr>
      </w:pPr>
      <w:r w:rsidRPr="00442161">
        <w:rPr>
          <w:rFonts w:ascii="Arial" w:hAnsi="Arial" w:cs="Arial"/>
          <w:sz w:val="24"/>
          <w:szCs w:val="24"/>
          <w:lang w:val="la-Latn"/>
        </w:rPr>
        <w:t>Cum autem immundus spiritus exierit ab homine, ambulat per loca arida quaerens requiem et non invenit. Tunc dicit: “Revertar in domum meam unde exivi”; et veniens invenit vacantem, scopis mundatam et ornatam. Tunc vadit et assumit secum septem alios spiritus nequiores se, et intrantes habitant ibi; et fiunt novissima hominis illius peiora prioribus. Sic erit et generationi huic pessimae ”.</w:t>
      </w:r>
    </w:p>
    <w:p w14:paraId="54E5DEE0" w14:textId="77777777" w:rsidR="00442161" w:rsidRPr="00442161" w:rsidRDefault="00442161" w:rsidP="00442161">
      <w:pPr>
        <w:spacing w:after="120" w:line="240" w:lineRule="auto"/>
        <w:jc w:val="both"/>
        <w:rPr>
          <w:rFonts w:ascii="Arial" w:hAnsi="Arial" w:cs="Arial"/>
          <w:sz w:val="24"/>
          <w:szCs w:val="24"/>
          <w:lang w:val="fr-FR"/>
        </w:rPr>
      </w:pPr>
      <w:r w:rsidRPr="00442161">
        <w:rPr>
          <w:rFonts w:ascii="Arial" w:hAnsi="Arial" w:cs="Arial"/>
          <w:sz w:val="24"/>
          <w:szCs w:val="24"/>
          <w:lang w:val="la-Latn"/>
        </w:rPr>
        <w:t>Adhuc eo loquente ad turbas, ecce mater et fratres eius stabant foris quaerentes loqui ei. Dixit autem ei quidam: “ Ecce mater tua et fratres tui foris stant quaerentes loqui tecum ”. At ille respondens dicenti sibi ait: “ Quae est mater mea, et qui sunt fratres mei? ”. Et extendens manum suam in discipulos suos dixit: “ Ecce mater mea et fratres mei. Quicumque enim fecerit voluntatem Patris mei, qui in caelis est, ipse meus frater et soror et mater est ”</w:t>
      </w:r>
      <w:r w:rsidRPr="00442161">
        <w:rPr>
          <w:rFonts w:ascii="Arial" w:hAnsi="Arial" w:cs="Arial"/>
          <w:sz w:val="24"/>
          <w:szCs w:val="24"/>
          <w:lang w:val="fr-FR"/>
        </w:rPr>
        <w:t xml:space="preserve"> (Mt 12,1-50). </w:t>
      </w:r>
    </w:p>
    <w:p w14:paraId="11A41D81" w14:textId="77777777" w:rsidR="00442161" w:rsidRPr="00442161" w:rsidRDefault="00442161" w:rsidP="00442161">
      <w:pPr>
        <w:spacing w:after="120" w:line="240" w:lineRule="auto"/>
        <w:jc w:val="both"/>
        <w:rPr>
          <w:rFonts w:ascii="PT Serif" w:hAnsi="PT Serif"/>
          <w:color w:val="111111"/>
          <w:sz w:val="26"/>
          <w:szCs w:val="26"/>
          <w:lang w:val="fr-FR"/>
        </w:rPr>
      </w:pPr>
      <w:r w:rsidRPr="00442161">
        <w:rPr>
          <w:rFonts w:ascii="Times New Roman" w:hAnsi="Times New Roman" w:cs="Times New Roman"/>
          <w:color w:val="111111"/>
          <w:sz w:val="26"/>
          <w:szCs w:val="26"/>
        </w:rPr>
        <w:t>Ἐ</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κείν</w:t>
      </w:r>
      <w:r w:rsidRPr="00442161">
        <w:rPr>
          <w:rFonts w:ascii="Times New Roman" w:hAnsi="Times New Roman" w:cs="Times New Roman"/>
          <w:color w:val="111111"/>
          <w:sz w:val="26"/>
          <w:szCs w:val="26"/>
        </w:rPr>
        <w:t>ῳ</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ῷ</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καιρ</w:t>
      </w:r>
      <w:r w:rsidRPr="00442161">
        <w:rPr>
          <w:rFonts w:ascii="Times New Roman" w:hAnsi="Times New Roman" w:cs="Times New Roman"/>
          <w:color w:val="111111"/>
          <w:sz w:val="26"/>
          <w:szCs w:val="26"/>
        </w:rPr>
        <w:t>ῷ</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PT Serif" w:hAnsi="PT Serif"/>
          <w:color w:val="111111"/>
          <w:sz w:val="26"/>
          <w:szCs w:val="26"/>
        </w:rPr>
        <w:t>π</w:t>
      </w:r>
      <w:r w:rsidRPr="00442161">
        <w:rPr>
          <w:rFonts w:ascii="Cambria" w:hAnsi="Cambria" w:cs="Cambria"/>
          <w:color w:val="111111"/>
          <w:sz w:val="26"/>
          <w:szCs w:val="26"/>
        </w:rPr>
        <w:t>ορεύθη</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ὁ</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ησο</w:t>
      </w:r>
      <w:r w:rsidRPr="00442161">
        <w:rPr>
          <w:rFonts w:ascii="Times New Roman" w:hAnsi="Times New Roman" w:cs="Times New Roman"/>
          <w:color w:val="111111"/>
          <w:sz w:val="26"/>
          <w:szCs w:val="26"/>
        </w:rPr>
        <w:t>ῦ</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σάββασιν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δι</w:t>
      </w:r>
      <w:r w:rsidRPr="00442161">
        <w:rPr>
          <w:rFonts w:ascii="Times New Roman" w:hAnsi="Times New Roman" w:cs="Times New Roman"/>
          <w:color w:val="111111"/>
          <w:sz w:val="26"/>
          <w:szCs w:val="26"/>
        </w:rPr>
        <w:t>ὰ</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ῶ</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w:t>
      </w:r>
      <w:r w:rsidRPr="00442161">
        <w:rPr>
          <w:rFonts w:ascii="PT Serif" w:hAnsi="PT Serif" w:cs="PT Serif"/>
          <w:color w:val="111111"/>
          <w:sz w:val="26"/>
          <w:szCs w:val="26"/>
        </w:rPr>
        <w:t>π</w:t>
      </w:r>
      <w:r w:rsidRPr="00442161">
        <w:rPr>
          <w:rFonts w:ascii="Cambria" w:hAnsi="Cambria" w:cs="Cambria"/>
          <w:color w:val="111111"/>
          <w:sz w:val="26"/>
          <w:szCs w:val="26"/>
        </w:rPr>
        <w:t>ορί</w:t>
      </w:r>
      <w:r w:rsidRPr="00442161">
        <w:rPr>
          <w:rFonts w:ascii="PT Serif" w:hAnsi="PT Serif" w:cs="PT Serif"/>
          <w:color w:val="111111"/>
          <w:sz w:val="26"/>
          <w:szCs w:val="26"/>
        </w:rPr>
        <w:t>μ</w:t>
      </w:r>
      <w:r w:rsidRPr="00442161">
        <w:rPr>
          <w:rFonts w:ascii="Cambria" w:hAnsi="Cambria" w:cs="Cambria"/>
          <w:color w:val="111111"/>
          <w:sz w:val="26"/>
          <w:szCs w:val="26"/>
        </w:rPr>
        <w:t>ων·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ἱ</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w:t>
      </w:r>
      <w:r w:rsidRPr="00442161">
        <w:rPr>
          <w:rFonts w:ascii="Times New Roman" w:hAnsi="Times New Roman" w:cs="Times New Roman"/>
          <w:color w:val="111111"/>
          <w:sz w:val="26"/>
          <w:szCs w:val="26"/>
        </w:rPr>
        <w:t>ὲ</w:t>
      </w:r>
      <w:r w:rsidRPr="00442161">
        <w:rPr>
          <w:rFonts w:ascii="PT Serif" w:hAnsi="PT Serif"/>
          <w:color w:val="111111"/>
          <w:sz w:val="26"/>
          <w:szCs w:val="26"/>
          <w:lang w:val="fr-FR"/>
        </w:rPr>
        <w:t xml:space="preserve"> </w:t>
      </w:r>
      <w:r w:rsidRPr="00442161">
        <w:rPr>
          <w:rFonts w:ascii="PT Serif" w:hAnsi="PT Serif"/>
          <w:color w:val="111111"/>
          <w:sz w:val="26"/>
          <w:szCs w:val="26"/>
        </w:rPr>
        <w:t>μ</w:t>
      </w:r>
      <w:r w:rsidRPr="00442161">
        <w:rPr>
          <w:rFonts w:ascii="Cambria" w:hAnsi="Cambria" w:cs="Cambria"/>
          <w:color w:val="111111"/>
          <w:sz w:val="26"/>
          <w:szCs w:val="26"/>
        </w:rPr>
        <w:t>αθητα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PT Serif" w:hAnsi="PT Serif"/>
          <w:color w:val="111111"/>
          <w:sz w:val="26"/>
          <w:szCs w:val="26"/>
        </w:rPr>
        <w:t>π</w:t>
      </w:r>
      <w:r w:rsidRPr="00442161">
        <w:rPr>
          <w:rFonts w:ascii="Cambria" w:hAnsi="Cambria" w:cs="Cambria"/>
          <w:color w:val="111111"/>
          <w:sz w:val="26"/>
          <w:szCs w:val="26"/>
        </w:rPr>
        <w:t>είνασαν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ἤ</w:t>
      </w:r>
      <w:r w:rsidRPr="00442161">
        <w:rPr>
          <w:rFonts w:ascii="Cambria" w:hAnsi="Cambria" w:cs="Cambria"/>
          <w:color w:val="111111"/>
          <w:sz w:val="26"/>
          <w:szCs w:val="26"/>
        </w:rPr>
        <w:t>ρξαντο</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τίλλειν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στάχυας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σθίειν</w:t>
      </w:r>
      <w:r w:rsidRPr="00442161">
        <w:rPr>
          <w:rFonts w:ascii="PT Serif" w:hAnsi="PT Serif"/>
          <w:color w:val="111111"/>
          <w:sz w:val="26"/>
          <w:szCs w:val="26"/>
          <w:lang w:val="fr-FR"/>
        </w:rPr>
        <w:t>.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ἱ</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w:t>
      </w:r>
      <w:r w:rsidRPr="00442161">
        <w:rPr>
          <w:rFonts w:ascii="Times New Roman" w:hAnsi="Times New Roman" w:cs="Times New Roman"/>
          <w:color w:val="111111"/>
          <w:sz w:val="26"/>
          <w:szCs w:val="26"/>
        </w:rPr>
        <w:t>ὲ</w:t>
      </w:r>
      <w:r w:rsidRPr="00442161">
        <w:rPr>
          <w:rFonts w:ascii="PT Serif" w:hAnsi="PT Serif"/>
          <w:color w:val="111111"/>
          <w:sz w:val="26"/>
          <w:szCs w:val="26"/>
          <w:lang w:val="fr-FR"/>
        </w:rPr>
        <w:t xml:space="preserve"> </w:t>
      </w:r>
      <w:r w:rsidRPr="00442161">
        <w:rPr>
          <w:rFonts w:ascii="Cambria" w:hAnsi="Cambria" w:cs="Cambria"/>
          <w:color w:val="111111"/>
          <w:sz w:val="26"/>
          <w:szCs w:val="26"/>
        </w:rPr>
        <w:t>Φαρισα</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οι</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δόντες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ἶ</w:t>
      </w:r>
      <w:r w:rsidRPr="00442161">
        <w:rPr>
          <w:rFonts w:ascii="PT Serif" w:hAnsi="PT Serif"/>
          <w:color w:val="111111"/>
          <w:sz w:val="26"/>
          <w:szCs w:val="26"/>
        </w:rPr>
        <w:t>π</w:t>
      </w:r>
      <w:r w:rsidRPr="00442161">
        <w:rPr>
          <w:rFonts w:ascii="Cambria" w:hAnsi="Cambria" w:cs="Cambria"/>
          <w:color w:val="111111"/>
          <w:sz w:val="26"/>
          <w:szCs w:val="26"/>
        </w:rPr>
        <w:t>αν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ῷ</w:t>
      </w:r>
      <w:r w:rsidRPr="00442161">
        <w:rPr>
          <w:rFonts w:ascii="Cambria" w:hAnsi="Cambria" w:cs="Cambria"/>
          <w:color w:val="111111"/>
          <w:sz w:val="26"/>
          <w:szCs w:val="26"/>
        </w:rPr>
        <w:t>·</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δο</w:t>
      </w:r>
      <w:r w:rsidRPr="00442161">
        <w:rPr>
          <w:rFonts w:ascii="Times New Roman" w:hAnsi="Times New Roman" w:cs="Times New Roman"/>
          <w:color w:val="111111"/>
          <w:sz w:val="26"/>
          <w:szCs w:val="26"/>
        </w:rPr>
        <w:t>ὺ</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ἱ</w:t>
      </w:r>
      <w:r w:rsidRPr="00442161">
        <w:rPr>
          <w:rFonts w:ascii="PT Serif" w:hAnsi="PT Serif"/>
          <w:color w:val="111111"/>
          <w:sz w:val="26"/>
          <w:szCs w:val="26"/>
          <w:lang w:val="fr-FR"/>
        </w:rPr>
        <w:t xml:space="preserve"> </w:t>
      </w:r>
      <w:r w:rsidRPr="00442161">
        <w:rPr>
          <w:rFonts w:ascii="PT Serif" w:hAnsi="PT Serif"/>
          <w:color w:val="111111"/>
          <w:sz w:val="26"/>
          <w:szCs w:val="26"/>
        </w:rPr>
        <w:t>μ</w:t>
      </w:r>
      <w:r w:rsidRPr="00442161">
        <w:rPr>
          <w:rFonts w:ascii="Cambria" w:hAnsi="Cambria" w:cs="Cambria"/>
          <w:color w:val="111111"/>
          <w:sz w:val="26"/>
          <w:szCs w:val="26"/>
        </w:rPr>
        <w:t>αθηταί</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σου</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π</w:t>
      </w:r>
      <w:r w:rsidRPr="00442161">
        <w:rPr>
          <w:rFonts w:ascii="Cambria" w:hAnsi="Cambria" w:cs="Cambria"/>
          <w:color w:val="111111"/>
          <w:sz w:val="26"/>
          <w:szCs w:val="26"/>
        </w:rPr>
        <w:t>οιο</w:t>
      </w:r>
      <w:r w:rsidRPr="00442161">
        <w:rPr>
          <w:rFonts w:ascii="Times New Roman" w:hAnsi="Times New Roman" w:cs="Times New Roman"/>
          <w:color w:val="111111"/>
          <w:sz w:val="26"/>
          <w:szCs w:val="26"/>
        </w:rPr>
        <w:t>ῦ</w:t>
      </w:r>
      <w:r w:rsidRPr="00442161">
        <w:rPr>
          <w:rFonts w:ascii="Cambria" w:hAnsi="Cambria" w:cs="Cambria"/>
          <w:color w:val="111111"/>
          <w:sz w:val="26"/>
          <w:szCs w:val="26"/>
        </w:rPr>
        <w:t>σιν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ὃ</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κ</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ἔ</w:t>
      </w:r>
      <w:r w:rsidRPr="00442161">
        <w:rPr>
          <w:rFonts w:ascii="Cambria" w:hAnsi="Cambria" w:cs="Cambria"/>
          <w:color w:val="111111"/>
          <w:sz w:val="26"/>
          <w:szCs w:val="26"/>
        </w:rPr>
        <w:t>ξεστιν</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π</w:t>
      </w:r>
      <w:r w:rsidRPr="00442161">
        <w:rPr>
          <w:rFonts w:ascii="Cambria" w:hAnsi="Cambria" w:cs="Cambria"/>
          <w:color w:val="111111"/>
          <w:sz w:val="26"/>
          <w:szCs w:val="26"/>
        </w:rPr>
        <w:t>οιε</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σαββάτ</w:t>
      </w:r>
      <w:r w:rsidRPr="00442161">
        <w:rPr>
          <w:rFonts w:ascii="Times New Roman" w:hAnsi="Times New Roman" w:cs="Times New Roman"/>
          <w:color w:val="111111"/>
          <w:sz w:val="26"/>
          <w:szCs w:val="26"/>
        </w:rPr>
        <w:t>ῳ</w:t>
      </w:r>
      <w:r w:rsidRPr="00442161">
        <w:rPr>
          <w:rFonts w:ascii="PT Serif" w:hAnsi="PT Serif"/>
          <w:color w:val="111111"/>
          <w:sz w:val="26"/>
          <w:szCs w:val="26"/>
          <w:lang w:val="fr-FR"/>
        </w:rPr>
        <w:t>. </w:t>
      </w:r>
      <w:r w:rsidRPr="00442161">
        <w:rPr>
          <w:rFonts w:ascii="Times New Roman" w:hAnsi="Times New Roman" w:cs="Times New Roman"/>
          <w:color w:val="111111"/>
          <w:sz w:val="26"/>
          <w:szCs w:val="26"/>
        </w:rPr>
        <w:t>ὁ</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w:t>
      </w:r>
      <w:r w:rsidRPr="00442161">
        <w:rPr>
          <w:rFonts w:ascii="Times New Roman" w:hAnsi="Times New Roman" w:cs="Times New Roman"/>
          <w:color w:val="111111"/>
          <w:sz w:val="26"/>
          <w:szCs w:val="26"/>
        </w:rPr>
        <w:t>ὲ</w:t>
      </w:r>
      <w:r w:rsidRPr="00442161">
        <w:rPr>
          <w:rFonts w:ascii="PT Serif" w:hAnsi="PT Serif"/>
          <w:color w:val="111111"/>
          <w:sz w:val="26"/>
          <w:szCs w:val="26"/>
          <w:lang w:val="fr-FR"/>
        </w:rPr>
        <w:t xml:space="preserve"> </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ἶ</w:t>
      </w:r>
      <w:r w:rsidRPr="00442161">
        <w:rPr>
          <w:rFonts w:ascii="PT Serif" w:hAnsi="PT Serif"/>
          <w:color w:val="111111"/>
          <w:sz w:val="26"/>
          <w:szCs w:val="26"/>
        </w:rPr>
        <w:t>π</w:t>
      </w:r>
      <w:r w:rsidRPr="00442161">
        <w:rPr>
          <w:rFonts w:ascii="Cambria" w:hAnsi="Cambria" w:cs="Cambria"/>
          <w:color w:val="111111"/>
          <w:sz w:val="26"/>
          <w:szCs w:val="26"/>
        </w:rPr>
        <w:t>εν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κ</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νέγνωτε</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τί</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PT Serif" w:hAnsi="PT Serif"/>
          <w:color w:val="111111"/>
          <w:sz w:val="26"/>
          <w:szCs w:val="26"/>
        </w:rPr>
        <w:t>π</w:t>
      </w:r>
      <w:r w:rsidRPr="00442161">
        <w:rPr>
          <w:rFonts w:ascii="Cambria" w:hAnsi="Cambria" w:cs="Cambria"/>
          <w:color w:val="111111"/>
          <w:sz w:val="26"/>
          <w:szCs w:val="26"/>
        </w:rPr>
        <w:t>οίησεν</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Δ</w:t>
      </w:r>
      <w:r w:rsidRPr="00442161">
        <w:rPr>
          <w:rFonts w:ascii="Cambria" w:hAnsi="Cambria" w:cs="Cambria"/>
          <w:color w:val="111111"/>
          <w:sz w:val="26"/>
          <w:szCs w:val="26"/>
        </w:rPr>
        <w:t>αυ</w:t>
      </w:r>
      <w:r w:rsidRPr="00442161">
        <w:rPr>
          <w:rFonts w:ascii="Times New Roman" w:hAnsi="Times New Roman" w:cs="Times New Roman"/>
          <w:color w:val="111111"/>
          <w:sz w:val="26"/>
          <w:szCs w:val="26"/>
        </w:rPr>
        <w:t>ὶ</w:t>
      </w:r>
      <w:r w:rsidRPr="00442161">
        <w:rPr>
          <w:rFonts w:ascii="Cambria" w:hAnsi="Cambria" w:cs="Cambria"/>
          <w:color w:val="111111"/>
          <w:sz w:val="26"/>
          <w:szCs w:val="26"/>
        </w:rPr>
        <w:t>δ</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ὅ</w:t>
      </w:r>
      <w:r w:rsidRPr="00442161">
        <w:rPr>
          <w:rFonts w:ascii="Cambria" w:hAnsi="Cambria" w:cs="Cambria"/>
          <w:color w:val="111111"/>
          <w:sz w:val="26"/>
          <w:szCs w:val="26"/>
        </w:rPr>
        <w:t>τε</w:t>
      </w:r>
      <w:r w:rsidRPr="00442161">
        <w:rPr>
          <w:rFonts w:ascii="PT Serif" w:hAnsi="PT Serif"/>
          <w:color w:val="111111"/>
          <w:sz w:val="26"/>
          <w:szCs w:val="26"/>
          <w:lang w:val="fr-FR"/>
        </w:rPr>
        <w:t xml:space="preserve"> </w:t>
      </w:r>
      <w:r w:rsidRPr="00442161">
        <w:rPr>
          <w:rFonts w:ascii="Segoe UI Symbol" w:hAnsi="Segoe UI Symbol" w:cs="Segoe UI Symbol"/>
          <w:color w:val="111111"/>
          <w:sz w:val="26"/>
          <w:szCs w:val="26"/>
        </w:rPr>
        <w:t>⸀</w:t>
      </w:r>
      <w:r w:rsidRPr="00442161">
        <w:rPr>
          <w:rFonts w:ascii="Times New Roman" w:hAnsi="Times New Roman" w:cs="Times New Roman"/>
          <w:color w:val="111111"/>
          <w:sz w:val="26"/>
          <w:szCs w:val="26"/>
        </w:rPr>
        <w:t>ἐ</w:t>
      </w:r>
      <w:r w:rsidRPr="00442161">
        <w:rPr>
          <w:rFonts w:ascii="PT Serif" w:hAnsi="PT Serif"/>
          <w:color w:val="111111"/>
          <w:sz w:val="26"/>
          <w:szCs w:val="26"/>
        </w:rPr>
        <w:t>π</w:t>
      </w:r>
      <w:r w:rsidRPr="00442161">
        <w:rPr>
          <w:rFonts w:ascii="Cambria" w:hAnsi="Cambria" w:cs="Cambria"/>
          <w:color w:val="111111"/>
          <w:sz w:val="26"/>
          <w:szCs w:val="26"/>
        </w:rPr>
        <w:t>είνασεν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ἱ</w:t>
      </w:r>
      <w:r w:rsidRPr="00442161">
        <w:rPr>
          <w:rFonts w:ascii="PT Serif" w:hAnsi="PT Serif"/>
          <w:color w:val="111111"/>
          <w:sz w:val="26"/>
          <w:szCs w:val="26"/>
          <w:lang w:val="fr-FR"/>
        </w:rPr>
        <w:t xml:space="preserve"> </w:t>
      </w:r>
      <w:r w:rsidRPr="00442161">
        <w:rPr>
          <w:rFonts w:ascii="PT Serif" w:hAnsi="PT Serif"/>
          <w:color w:val="111111"/>
          <w:sz w:val="26"/>
          <w:szCs w:val="26"/>
        </w:rPr>
        <w:t>μ</w:t>
      </w:r>
      <w:r w:rsidRPr="00442161">
        <w:rPr>
          <w:rFonts w:ascii="Cambria" w:hAnsi="Cambria" w:cs="Cambria"/>
          <w:color w:val="111111"/>
          <w:sz w:val="26"/>
          <w:szCs w:val="26"/>
        </w:rPr>
        <w:t>ετ</w:t>
      </w:r>
      <w:r w:rsidRPr="00442161">
        <w:rPr>
          <w:rFonts w:ascii="PT Serif" w:hAnsi="PT Serif" w:cs="PT Serif"/>
          <w:color w:val="111111"/>
          <w:sz w:val="26"/>
          <w:szCs w:val="26"/>
          <w:lang w:val="fr-FR"/>
        </w:rPr>
        <w:t>’</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Cambria" w:hAnsi="Cambria" w:cs="Cambria"/>
          <w:color w:val="111111"/>
          <w:sz w:val="26"/>
          <w:szCs w:val="26"/>
        </w:rPr>
        <w:t>;</w:t>
      </w:r>
      <w:r w:rsidRPr="00442161">
        <w:rPr>
          <w:rFonts w:ascii="PT Serif" w:hAnsi="PT Serif"/>
          <w:color w:val="111111"/>
          <w:sz w:val="26"/>
          <w:szCs w:val="26"/>
          <w:lang w:val="fr-FR"/>
        </w:rPr>
        <w:t> </w:t>
      </w:r>
      <w:r w:rsidRPr="00442161">
        <w:rPr>
          <w:rFonts w:ascii="PT Serif" w:hAnsi="PT Serif"/>
          <w:color w:val="111111"/>
          <w:sz w:val="26"/>
          <w:szCs w:val="26"/>
        </w:rPr>
        <w:t>π</w:t>
      </w:r>
      <w:r w:rsidRPr="00442161">
        <w:rPr>
          <w:rFonts w:ascii="Times New Roman" w:hAnsi="Times New Roman" w:cs="Times New Roman"/>
          <w:color w:val="111111"/>
          <w:sz w:val="26"/>
          <w:szCs w:val="26"/>
        </w:rPr>
        <w:t>ῶ</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σ</w:t>
      </w:r>
      <w:r w:rsidRPr="00442161">
        <w:rPr>
          <w:rFonts w:ascii="Times New Roman" w:hAnsi="Times New Roman" w:cs="Times New Roman"/>
          <w:color w:val="111111"/>
          <w:sz w:val="26"/>
          <w:szCs w:val="26"/>
        </w:rPr>
        <w:t>ῆ</w:t>
      </w:r>
      <w:r w:rsidRPr="00442161">
        <w:rPr>
          <w:rFonts w:ascii="Cambria" w:hAnsi="Cambria" w:cs="Cambria"/>
          <w:color w:val="111111"/>
          <w:sz w:val="26"/>
          <w:szCs w:val="26"/>
        </w:rPr>
        <w:t>λθεν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ὸ</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ἶ</w:t>
      </w:r>
      <w:r w:rsidRPr="00442161">
        <w:rPr>
          <w:rFonts w:ascii="Cambria" w:hAnsi="Cambria" w:cs="Cambria"/>
          <w:color w:val="111111"/>
          <w:sz w:val="26"/>
          <w:szCs w:val="26"/>
        </w:rPr>
        <w:t>κον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Cambria" w:hAnsi="Cambria" w:cs="Cambria"/>
          <w:color w:val="111111"/>
          <w:sz w:val="26"/>
          <w:szCs w:val="26"/>
        </w:rPr>
        <w:t>θεο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ὺ</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ἄ</w:t>
      </w:r>
      <w:r w:rsidRPr="00442161">
        <w:rPr>
          <w:rFonts w:ascii="Cambria" w:hAnsi="Cambria" w:cs="Cambria"/>
          <w:color w:val="111111"/>
          <w:sz w:val="26"/>
          <w:szCs w:val="26"/>
        </w:rPr>
        <w:t>ρτους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ῆ</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π</w:t>
      </w:r>
      <w:r w:rsidRPr="00442161">
        <w:rPr>
          <w:rFonts w:ascii="Cambria" w:hAnsi="Cambria" w:cs="Cambria"/>
          <w:color w:val="111111"/>
          <w:sz w:val="26"/>
          <w:szCs w:val="26"/>
        </w:rPr>
        <w:t>ροθέσεως</w:t>
      </w:r>
      <w:r w:rsidRPr="00442161">
        <w:rPr>
          <w:rFonts w:ascii="PT Serif" w:hAnsi="PT Serif"/>
          <w:color w:val="111111"/>
          <w:sz w:val="26"/>
          <w:szCs w:val="26"/>
          <w:lang w:val="fr-FR"/>
        </w:rPr>
        <w:t xml:space="preserve"> </w:t>
      </w:r>
      <w:r w:rsidRPr="00442161">
        <w:rPr>
          <w:rFonts w:ascii="Segoe UI Symbol" w:hAnsi="Segoe UI Symbol" w:cs="Segoe UI Symbol"/>
          <w:color w:val="111111"/>
          <w:sz w:val="26"/>
          <w:szCs w:val="26"/>
        </w:rPr>
        <w:t>⸂</w:t>
      </w:r>
      <w:r w:rsidRPr="00442161">
        <w:rPr>
          <w:rFonts w:ascii="Times New Roman" w:hAnsi="Times New Roman" w:cs="Times New Roman"/>
          <w:color w:val="111111"/>
          <w:sz w:val="26"/>
          <w:szCs w:val="26"/>
        </w:rPr>
        <w:t>ἔ</w:t>
      </w:r>
      <w:r w:rsidRPr="00442161">
        <w:rPr>
          <w:rFonts w:ascii="Cambria" w:hAnsi="Cambria" w:cs="Cambria"/>
          <w:color w:val="111111"/>
          <w:sz w:val="26"/>
          <w:szCs w:val="26"/>
        </w:rPr>
        <w:t>φαγον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ὃ</w:t>
      </w:r>
      <w:r w:rsidRPr="00442161">
        <w:rPr>
          <w:rFonts w:ascii="Segoe UI Symbol" w:hAnsi="Segoe UI Symbol" w:cs="Segoe UI Symbol"/>
          <w:color w:val="111111"/>
          <w:sz w:val="26"/>
          <w:szCs w:val="26"/>
        </w:rPr>
        <w:t>⸃</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κ</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ξ</w:t>
      </w:r>
      <w:r w:rsidRPr="00442161">
        <w:rPr>
          <w:rFonts w:ascii="Times New Roman" w:hAnsi="Times New Roman" w:cs="Times New Roman"/>
          <w:color w:val="111111"/>
          <w:sz w:val="26"/>
          <w:szCs w:val="26"/>
        </w:rPr>
        <w:t>ὸ</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ἦ</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ῷ</w:t>
      </w:r>
      <w:r w:rsidRPr="00442161">
        <w:rPr>
          <w:rFonts w:ascii="PT Serif" w:hAnsi="PT Serif"/>
          <w:color w:val="111111"/>
          <w:sz w:val="26"/>
          <w:szCs w:val="26"/>
          <w:lang w:val="fr-FR"/>
        </w:rPr>
        <w:t xml:space="preserve"> </w:t>
      </w:r>
      <w:r w:rsidRPr="00442161">
        <w:rPr>
          <w:rFonts w:ascii="Cambria" w:hAnsi="Cambria" w:cs="Cambria"/>
          <w:color w:val="111111"/>
          <w:sz w:val="26"/>
          <w:szCs w:val="26"/>
        </w:rPr>
        <w:t>φαγε</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δ</w:t>
      </w:r>
      <w:r w:rsidRPr="00442161">
        <w:rPr>
          <w:rFonts w:ascii="Times New Roman" w:hAnsi="Times New Roman" w:cs="Times New Roman"/>
          <w:color w:val="111111"/>
          <w:sz w:val="26"/>
          <w:szCs w:val="26"/>
        </w:rPr>
        <w:t>ὲ</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μ</w:t>
      </w:r>
      <w:r w:rsidRPr="00442161">
        <w:rPr>
          <w:rFonts w:ascii="Cambria" w:hAnsi="Cambria" w:cs="Cambria"/>
          <w:color w:val="111111"/>
          <w:sz w:val="26"/>
          <w:szCs w:val="26"/>
        </w:rPr>
        <w:t>ετ</w:t>
      </w:r>
      <w:r w:rsidRPr="00442161">
        <w:rPr>
          <w:rFonts w:ascii="PT Serif" w:hAnsi="PT Serif" w:cs="PT Serif"/>
          <w:color w:val="111111"/>
          <w:sz w:val="26"/>
          <w:szCs w:val="26"/>
          <w:lang w:val="fr-FR"/>
        </w:rPr>
        <w:t>’</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ἰ</w:t>
      </w:r>
      <w:r w:rsidRPr="00442161">
        <w:rPr>
          <w:rFonts w:ascii="PT Serif" w:hAnsi="PT Serif"/>
          <w:color w:val="111111"/>
          <w:sz w:val="26"/>
          <w:szCs w:val="26"/>
          <w:lang w:val="fr-FR"/>
        </w:rPr>
        <w:t xml:space="preserve"> </w:t>
      </w:r>
      <w:r w:rsidRPr="00442161">
        <w:rPr>
          <w:rFonts w:ascii="PT Serif" w:hAnsi="PT Serif"/>
          <w:color w:val="111111"/>
          <w:sz w:val="26"/>
          <w:szCs w:val="26"/>
        </w:rPr>
        <w:t>μ</w:t>
      </w:r>
      <w:r w:rsidRPr="00442161">
        <w:rPr>
          <w:rFonts w:ascii="Times New Roman" w:hAnsi="Times New Roman" w:cs="Times New Roman"/>
          <w:color w:val="111111"/>
          <w:sz w:val="26"/>
          <w:szCs w:val="26"/>
        </w:rPr>
        <w:t>ὴ</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ἱ</w:t>
      </w:r>
      <w:r w:rsidRPr="00442161">
        <w:rPr>
          <w:rFonts w:ascii="Cambria" w:hAnsi="Cambria" w:cs="Cambria"/>
          <w:color w:val="111111"/>
          <w:sz w:val="26"/>
          <w:szCs w:val="26"/>
        </w:rPr>
        <w:t>ερε</w:t>
      </w:r>
      <w:r w:rsidRPr="00442161">
        <w:rPr>
          <w:rFonts w:ascii="Times New Roman" w:hAnsi="Times New Roman" w:cs="Times New Roman"/>
          <w:color w:val="111111"/>
          <w:sz w:val="26"/>
          <w:szCs w:val="26"/>
        </w:rPr>
        <w:t>ῦ</w:t>
      </w:r>
      <w:r w:rsidRPr="00442161">
        <w:rPr>
          <w:rFonts w:ascii="Cambria" w:hAnsi="Cambria" w:cs="Cambria"/>
          <w:color w:val="111111"/>
          <w:sz w:val="26"/>
          <w:szCs w:val="26"/>
        </w:rPr>
        <w:t>σιν</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μ</w:t>
      </w:r>
      <w:r w:rsidRPr="00442161">
        <w:rPr>
          <w:rFonts w:ascii="Cambria" w:hAnsi="Cambria" w:cs="Cambria"/>
          <w:color w:val="111111"/>
          <w:sz w:val="26"/>
          <w:szCs w:val="26"/>
        </w:rPr>
        <w:t>όνοις</w:t>
      </w:r>
      <w:r w:rsidRPr="00442161">
        <w:rPr>
          <w:rFonts w:ascii="PT Serif" w:hAnsi="PT Serif"/>
          <w:color w:val="111111"/>
          <w:sz w:val="26"/>
          <w:szCs w:val="26"/>
          <w:lang w:val="fr-FR"/>
        </w:rPr>
        <w:t>; </w:t>
      </w:r>
      <w:r w:rsidRPr="00442161">
        <w:rPr>
          <w:rFonts w:ascii="Times New Roman" w:hAnsi="Times New Roman" w:cs="Times New Roman"/>
          <w:color w:val="111111"/>
          <w:sz w:val="26"/>
          <w:szCs w:val="26"/>
        </w:rPr>
        <w:t>ἢ</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κ</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νέγνωτε</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ῷ</w:t>
      </w:r>
      <w:r w:rsidRPr="00442161">
        <w:rPr>
          <w:rFonts w:ascii="PT Serif" w:hAnsi="PT Serif"/>
          <w:color w:val="111111"/>
          <w:sz w:val="26"/>
          <w:szCs w:val="26"/>
          <w:lang w:val="fr-FR"/>
        </w:rPr>
        <w:t xml:space="preserve"> </w:t>
      </w:r>
      <w:r w:rsidRPr="00442161">
        <w:rPr>
          <w:rFonts w:ascii="Cambria" w:hAnsi="Cambria" w:cs="Cambria"/>
          <w:color w:val="111111"/>
          <w:sz w:val="26"/>
          <w:szCs w:val="26"/>
        </w:rPr>
        <w:t>νό</w:t>
      </w:r>
      <w:r w:rsidRPr="00442161">
        <w:rPr>
          <w:rFonts w:ascii="PT Serif" w:hAnsi="PT Serif" w:cs="PT Serif"/>
          <w:color w:val="111111"/>
          <w:sz w:val="26"/>
          <w:szCs w:val="26"/>
        </w:rPr>
        <w:t>μ</w:t>
      </w:r>
      <w:r w:rsidRPr="00442161">
        <w:rPr>
          <w:rFonts w:ascii="Times New Roman" w:hAnsi="Times New Roman" w:cs="Times New Roman"/>
          <w:color w:val="111111"/>
          <w:sz w:val="26"/>
          <w:szCs w:val="26"/>
        </w:rPr>
        <w:t>ῳ</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ὅ</w:t>
      </w:r>
      <w:r w:rsidRPr="00442161">
        <w:rPr>
          <w:rFonts w:ascii="Cambria" w:hAnsi="Cambria" w:cs="Cambria"/>
          <w:color w:val="111111"/>
          <w:sz w:val="26"/>
          <w:szCs w:val="26"/>
        </w:rPr>
        <w:t>τι</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σάββασιν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ἱ</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ἱ</w:t>
      </w:r>
      <w:r w:rsidRPr="00442161">
        <w:rPr>
          <w:rFonts w:ascii="Cambria" w:hAnsi="Cambria" w:cs="Cambria"/>
          <w:color w:val="111111"/>
          <w:sz w:val="26"/>
          <w:szCs w:val="26"/>
        </w:rPr>
        <w:t>ερε</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ῷ</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ἱ</w:t>
      </w:r>
      <w:r w:rsidRPr="00442161">
        <w:rPr>
          <w:rFonts w:ascii="Cambria" w:hAnsi="Cambria" w:cs="Cambria"/>
          <w:color w:val="111111"/>
          <w:sz w:val="26"/>
          <w:szCs w:val="26"/>
        </w:rPr>
        <w:t>ερ</w:t>
      </w:r>
      <w:r w:rsidRPr="00442161">
        <w:rPr>
          <w:rFonts w:ascii="Times New Roman" w:hAnsi="Times New Roman" w:cs="Times New Roman"/>
          <w:color w:val="111111"/>
          <w:sz w:val="26"/>
          <w:szCs w:val="26"/>
        </w:rPr>
        <w:t>ῷ</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ὸ</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σάββατον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βεβηλο</w:t>
      </w:r>
      <w:r w:rsidRPr="00442161">
        <w:rPr>
          <w:rFonts w:ascii="Times New Roman" w:hAnsi="Times New Roman" w:cs="Times New Roman"/>
          <w:color w:val="111111"/>
          <w:sz w:val="26"/>
          <w:szCs w:val="26"/>
        </w:rPr>
        <w:t>ῦ</w:t>
      </w:r>
      <w:r w:rsidRPr="00442161">
        <w:rPr>
          <w:rFonts w:ascii="Cambria" w:hAnsi="Cambria" w:cs="Cambria"/>
          <w:color w:val="111111"/>
          <w:sz w:val="26"/>
          <w:szCs w:val="26"/>
        </w:rPr>
        <w:t>σιν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ναίτιοί</w:t>
      </w:r>
      <w:r w:rsidRPr="00442161">
        <w:rPr>
          <w:rFonts w:ascii="PT Serif" w:hAnsi="PT Serif"/>
          <w:color w:val="111111"/>
          <w:sz w:val="26"/>
          <w:szCs w:val="26"/>
          <w:lang w:val="fr-FR"/>
        </w:rPr>
        <w:t xml:space="preserve"> </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σιν</w:t>
      </w:r>
      <w:r w:rsidRPr="00442161">
        <w:rPr>
          <w:rFonts w:ascii="PT Serif" w:hAnsi="PT Serif"/>
          <w:color w:val="111111"/>
          <w:sz w:val="26"/>
          <w:szCs w:val="26"/>
          <w:lang w:val="fr-FR"/>
        </w:rPr>
        <w:t>; </w:t>
      </w:r>
      <w:r w:rsidRPr="00442161">
        <w:rPr>
          <w:rFonts w:ascii="Cambria" w:hAnsi="Cambria" w:cs="Cambria"/>
          <w:color w:val="111111"/>
          <w:sz w:val="26"/>
          <w:szCs w:val="26"/>
        </w:rPr>
        <w:t>λέγω</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w:t>
      </w:r>
      <w:r w:rsidRPr="00442161">
        <w:rPr>
          <w:rFonts w:ascii="Times New Roman" w:hAnsi="Times New Roman" w:cs="Times New Roman"/>
          <w:color w:val="111111"/>
          <w:sz w:val="26"/>
          <w:szCs w:val="26"/>
        </w:rPr>
        <w:t>ὲ</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ὑ</w:t>
      </w:r>
      <w:r w:rsidRPr="00442161">
        <w:rPr>
          <w:rFonts w:ascii="PT Serif" w:hAnsi="PT Serif"/>
          <w:color w:val="111111"/>
          <w:sz w:val="26"/>
          <w:szCs w:val="26"/>
        </w:rPr>
        <w:t>μ</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ὅ</w:t>
      </w:r>
      <w:r w:rsidRPr="00442161">
        <w:rPr>
          <w:rFonts w:ascii="Cambria" w:hAnsi="Cambria" w:cs="Cambria"/>
          <w:color w:val="111111"/>
          <w:sz w:val="26"/>
          <w:szCs w:val="26"/>
        </w:rPr>
        <w:t>τι</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ἱ</w:t>
      </w:r>
      <w:r w:rsidRPr="00442161">
        <w:rPr>
          <w:rFonts w:ascii="Cambria" w:hAnsi="Cambria" w:cs="Cambria"/>
          <w:color w:val="111111"/>
          <w:sz w:val="26"/>
          <w:szCs w:val="26"/>
        </w:rPr>
        <w:t>ερο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PT Serif" w:hAnsi="PT Serif"/>
          <w:color w:val="111111"/>
          <w:sz w:val="26"/>
          <w:szCs w:val="26"/>
        </w:rPr>
        <w:t>μ</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ζόν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στιν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ὧ</w:t>
      </w:r>
      <w:r w:rsidRPr="00442161">
        <w:rPr>
          <w:rFonts w:ascii="Cambria" w:hAnsi="Cambria" w:cs="Cambria"/>
          <w:color w:val="111111"/>
          <w:sz w:val="26"/>
          <w:szCs w:val="26"/>
        </w:rPr>
        <w:t>δε</w:t>
      </w:r>
      <w:r w:rsidRPr="00442161">
        <w:rPr>
          <w:rFonts w:ascii="PT Serif" w:hAnsi="PT Serif"/>
          <w:color w:val="111111"/>
          <w:sz w:val="26"/>
          <w:szCs w:val="26"/>
          <w:lang w:val="fr-FR"/>
        </w:rPr>
        <w:t>. </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ἰ</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w:t>
      </w:r>
      <w:r w:rsidRPr="00442161">
        <w:rPr>
          <w:rFonts w:ascii="Times New Roman" w:hAnsi="Times New Roman" w:cs="Times New Roman"/>
          <w:color w:val="111111"/>
          <w:sz w:val="26"/>
          <w:szCs w:val="26"/>
        </w:rPr>
        <w:t>ὲ</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γνώκειτε</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τί</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στιν·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Ἔ</w:t>
      </w:r>
      <w:r w:rsidRPr="00442161">
        <w:rPr>
          <w:rFonts w:ascii="Cambria" w:hAnsi="Cambria" w:cs="Cambria"/>
          <w:color w:val="111111"/>
          <w:sz w:val="26"/>
          <w:szCs w:val="26"/>
        </w:rPr>
        <w:t>λεος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θέλω</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ὐ</w:t>
      </w:r>
      <w:r w:rsidRPr="00442161">
        <w:rPr>
          <w:rFonts w:ascii="PT Serif" w:hAnsi="PT Serif"/>
          <w:color w:val="111111"/>
          <w:sz w:val="26"/>
          <w:szCs w:val="26"/>
          <w:lang w:val="fr-FR"/>
        </w:rPr>
        <w:t xml:space="preserve"> </w:t>
      </w:r>
      <w:r w:rsidRPr="00442161">
        <w:rPr>
          <w:rFonts w:ascii="Cambria" w:hAnsi="Cambria" w:cs="Cambria"/>
          <w:color w:val="111111"/>
          <w:sz w:val="26"/>
          <w:szCs w:val="26"/>
        </w:rPr>
        <w:t>θυσίαν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κ</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ἂ</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κατεδικάσατε</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ὺ</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ναιτίους</w:t>
      </w:r>
      <w:r w:rsidRPr="00442161">
        <w:rPr>
          <w:rFonts w:ascii="PT Serif" w:hAnsi="PT Serif"/>
          <w:color w:val="111111"/>
          <w:sz w:val="26"/>
          <w:szCs w:val="26"/>
          <w:lang w:val="fr-FR"/>
        </w:rPr>
        <w:t>. </w:t>
      </w:r>
      <w:r w:rsidRPr="00442161">
        <w:rPr>
          <w:rFonts w:ascii="Cambria" w:hAnsi="Cambria" w:cs="Cambria"/>
          <w:color w:val="111111"/>
          <w:sz w:val="26"/>
          <w:szCs w:val="26"/>
        </w:rPr>
        <w:t>κύριος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γάρ</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στιν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σαββάτου</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ὁ</w:t>
      </w:r>
      <w:r w:rsidRPr="00442161">
        <w:rPr>
          <w:rFonts w:ascii="PT Serif" w:hAnsi="PT Serif"/>
          <w:color w:val="111111"/>
          <w:sz w:val="26"/>
          <w:szCs w:val="26"/>
          <w:lang w:val="fr-FR"/>
        </w:rPr>
        <w:t xml:space="preserve"> </w:t>
      </w:r>
      <w:r w:rsidRPr="00442161">
        <w:rPr>
          <w:rFonts w:ascii="Cambria" w:hAnsi="Cambria" w:cs="Cambria"/>
          <w:color w:val="111111"/>
          <w:sz w:val="26"/>
          <w:szCs w:val="26"/>
        </w:rPr>
        <w:t>υ</w:t>
      </w:r>
      <w:r w:rsidRPr="00442161">
        <w:rPr>
          <w:rFonts w:ascii="Times New Roman" w:hAnsi="Times New Roman" w:cs="Times New Roman"/>
          <w:color w:val="111111"/>
          <w:sz w:val="26"/>
          <w:szCs w:val="26"/>
        </w:rPr>
        <w:t>ἱὸ</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νθρώ</w:t>
      </w:r>
      <w:r w:rsidRPr="00442161">
        <w:rPr>
          <w:rFonts w:ascii="PT Serif" w:hAnsi="PT Serif" w:cs="PT Serif"/>
          <w:color w:val="111111"/>
          <w:sz w:val="26"/>
          <w:szCs w:val="26"/>
        </w:rPr>
        <w:t>π</w:t>
      </w:r>
      <w:r w:rsidRPr="00442161">
        <w:rPr>
          <w:rFonts w:ascii="Cambria" w:hAnsi="Cambria" w:cs="Cambria"/>
          <w:color w:val="111111"/>
          <w:sz w:val="26"/>
          <w:szCs w:val="26"/>
        </w:rPr>
        <w:t>ου</w:t>
      </w:r>
      <w:r w:rsidRPr="00442161">
        <w:rPr>
          <w:rFonts w:ascii="PT Serif" w:hAnsi="PT Serif"/>
          <w:color w:val="111111"/>
          <w:sz w:val="26"/>
          <w:szCs w:val="26"/>
          <w:lang w:val="fr-FR"/>
        </w:rPr>
        <w:t>. </w:t>
      </w:r>
    </w:p>
    <w:p w14:paraId="600CA771" w14:textId="77777777" w:rsidR="00442161" w:rsidRPr="00442161" w:rsidRDefault="00442161" w:rsidP="00442161">
      <w:pPr>
        <w:spacing w:after="120" w:line="240" w:lineRule="auto"/>
        <w:jc w:val="both"/>
        <w:rPr>
          <w:rFonts w:ascii="PT Serif" w:hAnsi="PT Serif"/>
          <w:color w:val="111111"/>
          <w:sz w:val="26"/>
          <w:szCs w:val="26"/>
          <w:lang w:val="fr-FR"/>
        </w:rPr>
      </w:pP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PT Serif" w:hAnsi="PT Serif"/>
          <w:color w:val="111111"/>
          <w:sz w:val="26"/>
          <w:szCs w:val="26"/>
        </w:rPr>
        <w:t>μ</w:t>
      </w:r>
      <w:r w:rsidRPr="00442161">
        <w:rPr>
          <w:rFonts w:ascii="Cambria" w:hAnsi="Cambria" w:cs="Cambria"/>
          <w:color w:val="111111"/>
          <w:sz w:val="26"/>
          <w:szCs w:val="26"/>
        </w:rPr>
        <w:t>εταβ</w:t>
      </w:r>
      <w:r w:rsidRPr="00442161">
        <w:rPr>
          <w:rFonts w:ascii="Times New Roman" w:hAnsi="Times New Roman" w:cs="Times New Roman"/>
          <w:color w:val="111111"/>
          <w:sz w:val="26"/>
          <w:szCs w:val="26"/>
        </w:rPr>
        <w:t>ὰ</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κε</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θεν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ἦ</w:t>
      </w:r>
      <w:r w:rsidRPr="00442161">
        <w:rPr>
          <w:rFonts w:ascii="Cambria" w:hAnsi="Cambria" w:cs="Cambria"/>
          <w:color w:val="111111"/>
          <w:sz w:val="26"/>
          <w:szCs w:val="26"/>
        </w:rPr>
        <w:t>λθεν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ὴ</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συναγωγ</w:t>
      </w:r>
      <w:r w:rsidRPr="00442161">
        <w:rPr>
          <w:rFonts w:ascii="Times New Roman" w:hAnsi="Times New Roman" w:cs="Times New Roman"/>
          <w:color w:val="111111"/>
          <w:sz w:val="26"/>
          <w:szCs w:val="26"/>
        </w:rPr>
        <w:t>ὴ</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ῶ</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δο</w:t>
      </w:r>
      <w:r w:rsidRPr="00442161">
        <w:rPr>
          <w:rFonts w:ascii="Times New Roman" w:hAnsi="Times New Roman" w:cs="Times New Roman"/>
          <w:color w:val="111111"/>
          <w:sz w:val="26"/>
          <w:szCs w:val="26"/>
        </w:rPr>
        <w:t>ὺ</w:t>
      </w:r>
      <w:r w:rsidRPr="00442161">
        <w:rPr>
          <w:rFonts w:ascii="PT Serif" w:hAnsi="PT Serif"/>
          <w:color w:val="111111"/>
          <w:sz w:val="26"/>
          <w:szCs w:val="26"/>
          <w:lang w:val="fr-FR"/>
        </w:rPr>
        <w:t xml:space="preserve"> </w:t>
      </w:r>
      <w:r w:rsidRPr="00442161">
        <w:rPr>
          <w:rFonts w:ascii="Segoe UI Symbol" w:hAnsi="Segoe UI Symbol" w:cs="Segoe UI Symbol"/>
          <w:color w:val="111111"/>
          <w:sz w:val="26"/>
          <w:szCs w:val="26"/>
        </w:rPr>
        <w:t>⸀</w:t>
      </w:r>
      <w:r w:rsidRPr="00442161">
        <w:rPr>
          <w:rFonts w:ascii="Times New Roman" w:hAnsi="Times New Roman" w:cs="Times New Roman"/>
          <w:color w:val="111111"/>
          <w:sz w:val="26"/>
          <w:szCs w:val="26"/>
        </w:rPr>
        <w:t>ἄ</w:t>
      </w:r>
      <w:r w:rsidRPr="00442161">
        <w:rPr>
          <w:rFonts w:ascii="Cambria" w:hAnsi="Cambria" w:cs="Cambria"/>
          <w:color w:val="111111"/>
          <w:sz w:val="26"/>
          <w:szCs w:val="26"/>
        </w:rPr>
        <w:t>νθρω</w:t>
      </w:r>
      <w:r w:rsidRPr="00442161">
        <w:rPr>
          <w:rFonts w:ascii="PT Serif" w:hAnsi="PT Serif" w:cs="PT Serif"/>
          <w:color w:val="111111"/>
          <w:sz w:val="26"/>
          <w:szCs w:val="26"/>
        </w:rPr>
        <w:t>π</w:t>
      </w:r>
      <w:r w:rsidRPr="00442161">
        <w:rPr>
          <w:rFonts w:ascii="Cambria" w:hAnsi="Cambria" w:cs="Cambria"/>
          <w:color w:val="111111"/>
          <w:sz w:val="26"/>
          <w:szCs w:val="26"/>
        </w:rPr>
        <w:t>ος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χε</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ρα</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ἔ</w:t>
      </w:r>
      <w:r w:rsidRPr="00442161">
        <w:rPr>
          <w:rFonts w:ascii="Cambria" w:hAnsi="Cambria" w:cs="Cambria"/>
          <w:color w:val="111111"/>
          <w:sz w:val="26"/>
          <w:szCs w:val="26"/>
        </w:rPr>
        <w:t>χων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ξηράν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PT Serif" w:hAnsi="PT Serif"/>
          <w:color w:val="111111"/>
          <w:sz w:val="26"/>
          <w:szCs w:val="26"/>
        </w:rPr>
        <w:t>π</w:t>
      </w:r>
      <w:r w:rsidRPr="00442161">
        <w:rPr>
          <w:rFonts w:ascii="Cambria" w:hAnsi="Cambria" w:cs="Cambria"/>
          <w:color w:val="111111"/>
          <w:sz w:val="26"/>
          <w:szCs w:val="26"/>
        </w:rPr>
        <w:t>ηρώτησαν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ὸ</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λέγοντες·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ἰ</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ἔ</w:t>
      </w:r>
      <w:r w:rsidRPr="00442161">
        <w:rPr>
          <w:rFonts w:ascii="Cambria" w:hAnsi="Cambria" w:cs="Cambria"/>
          <w:color w:val="111111"/>
          <w:sz w:val="26"/>
          <w:szCs w:val="26"/>
        </w:rPr>
        <w:t>ξεστι</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σάββασιν</w:t>
      </w:r>
      <w:r w:rsidRPr="00442161">
        <w:rPr>
          <w:rFonts w:ascii="PT Serif" w:hAnsi="PT Serif"/>
          <w:color w:val="111111"/>
          <w:sz w:val="26"/>
          <w:szCs w:val="26"/>
          <w:lang w:val="fr-FR"/>
        </w:rPr>
        <w:t xml:space="preserve"> </w:t>
      </w:r>
      <w:r w:rsidRPr="00442161">
        <w:rPr>
          <w:rFonts w:ascii="Segoe UI Symbol" w:hAnsi="Segoe UI Symbol" w:cs="Segoe UI Symbol"/>
          <w:color w:val="111111"/>
          <w:sz w:val="26"/>
          <w:szCs w:val="26"/>
        </w:rPr>
        <w:t>⸀</w:t>
      </w:r>
      <w:r w:rsidRPr="00442161">
        <w:rPr>
          <w:rFonts w:ascii="Cambria" w:hAnsi="Cambria" w:cs="Cambria"/>
          <w:color w:val="111111"/>
          <w:sz w:val="26"/>
          <w:szCs w:val="26"/>
        </w:rPr>
        <w:t>θερα</w:t>
      </w:r>
      <w:r w:rsidRPr="00442161">
        <w:rPr>
          <w:rFonts w:ascii="PT Serif" w:hAnsi="PT Serif" w:cs="PT Serif"/>
          <w:color w:val="111111"/>
          <w:sz w:val="26"/>
          <w:szCs w:val="26"/>
        </w:rPr>
        <w:t>π</w:t>
      </w:r>
      <w:r w:rsidRPr="00442161">
        <w:rPr>
          <w:rFonts w:ascii="Cambria" w:hAnsi="Cambria" w:cs="Cambria"/>
          <w:color w:val="111111"/>
          <w:sz w:val="26"/>
          <w:szCs w:val="26"/>
        </w:rPr>
        <w:t>εύειν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ἵ</w:t>
      </w:r>
      <w:r w:rsidRPr="00442161">
        <w:rPr>
          <w:rFonts w:ascii="Cambria" w:hAnsi="Cambria" w:cs="Cambria"/>
          <w:color w:val="111111"/>
          <w:sz w:val="26"/>
          <w:szCs w:val="26"/>
        </w:rPr>
        <w:t>να</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κατηγορήσωσιν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w:t>
      </w:r>
      <w:r w:rsidRPr="00442161">
        <w:rPr>
          <w:rFonts w:ascii="Times New Roman" w:hAnsi="Times New Roman" w:cs="Times New Roman"/>
          <w:color w:val="111111"/>
          <w:sz w:val="26"/>
          <w:szCs w:val="26"/>
        </w:rPr>
        <w:t>ὁ</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w:t>
      </w:r>
      <w:r w:rsidRPr="00442161">
        <w:rPr>
          <w:rFonts w:ascii="Times New Roman" w:hAnsi="Times New Roman" w:cs="Times New Roman"/>
          <w:color w:val="111111"/>
          <w:sz w:val="26"/>
          <w:szCs w:val="26"/>
        </w:rPr>
        <w:t>ὲ</w:t>
      </w:r>
      <w:r w:rsidRPr="00442161">
        <w:rPr>
          <w:rFonts w:ascii="PT Serif" w:hAnsi="PT Serif"/>
          <w:color w:val="111111"/>
          <w:sz w:val="26"/>
          <w:szCs w:val="26"/>
          <w:lang w:val="fr-FR"/>
        </w:rPr>
        <w:t xml:space="preserve"> </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ἶ</w:t>
      </w:r>
      <w:r w:rsidRPr="00442161">
        <w:rPr>
          <w:rFonts w:ascii="PT Serif" w:hAnsi="PT Serif"/>
          <w:color w:val="111111"/>
          <w:sz w:val="26"/>
          <w:szCs w:val="26"/>
        </w:rPr>
        <w:t>π</w:t>
      </w:r>
      <w:r w:rsidRPr="00442161">
        <w:rPr>
          <w:rFonts w:ascii="Cambria" w:hAnsi="Cambria" w:cs="Cambria"/>
          <w:color w:val="111111"/>
          <w:sz w:val="26"/>
          <w:szCs w:val="26"/>
        </w:rPr>
        <w:t>εν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Τίς</w:t>
      </w:r>
      <w:r w:rsidRPr="00442161">
        <w:rPr>
          <w:rFonts w:ascii="PT Serif" w:hAnsi="PT Serif"/>
          <w:color w:val="111111"/>
          <w:sz w:val="26"/>
          <w:szCs w:val="26"/>
          <w:lang w:val="fr-FR"/>
        </w:rPr>
        <w:t xml:space="preserve"> </w:t>
      </w:r>
      <w:r w:rsidRPr="00442161">
        <w:rPr>
          <w:rFonts w:ascii="Segoe UI Symbol" w:hAnsi="Segoe UI Symbol" w:cs="Segoe UI Symbol"/>
          <w:color w:val="111111"/>
          <w:sz w:val="26"/>
          <w:szCs w:val="26"/>
        </w:rPr>
        <w:t>⸀</w:t>
      </w:r>
      <w:r w:rsidRPr="00442161">
        <w:rPr>
          <w:rFonts w:ascii="Times New Roman" w:hAnsi="Times New Roman" w:cs="Times New Roman"/>
          <w:color w:val="111111"/>
          <w:sz w:val="26"/>
          <w:szCs w:val="26"/>
        </w:rPr>
        <w:t>ἔ</w:t>
      </w:r>
      <w:r w:rsidRPr="00442161">
        <w:rPr>
          <w:rFonts w:ascii="Cambria" w:hAnsi="Cambria" w:cs="Cambria"/>
          <w:color w:val="111111"/>
          <w:sz w:val="26"/>
          <w:szCs w:val="26"/>
        </w:rPr>
        <w:t>σται</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ξ</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ὑ</w:t>
      </w:r>
      <w:r w:rsidRPr="00442161">
        <w:rPr>
          <w:rFonts w:ascii="PT Serif" w:hAnsi="PT Serif"/>
          <w:color w:val="111111"/>
          <w:sz w:val="26"/>
          <w:szCs w:val="26"/>
        </w:rPr>
        <w:t>μ</w:t>
      </w:r>
      <w:r w:rsidRPr="00442161">
        <w:rPr>
          <w:rFonts w:ascii="Times New Roman" w:hAnsi="Times New Roman" w:cs="Times New Roman"/>
          <w:color w:val="111111"/>
          <w:sz w:val="26"/>
          <w:szCs w:val="26"/>
        </w:rPr>
        <w:t>ῶ</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ἄ</w:t>
      </w:r>
      <w:r w:rsidRPr="00442161">
        <w:rPr>
          <w:rFonts w:ascii="Cambria" w:hAnsi="Cambria" w:cs="Cambria"/>
          <w:color w:val="111111"/>
          <w:sz w:val="26"/>
          <w:szCs w:val="26"/>
        </w:rPr>
        <w:t>νθρω</w:t>
      </w:r>
      <w:r w:rsidRPr="00442161">
        <w:rPr>
          <w:rFonts w:ascii="PT Serif" w:hAnsi="PT Serif" w:cs="PT Serif"/>
          <w:color w:val="111111"/>
          <w:sz w:val="26"/>
          <w:szCs w:val="26"/>
        </w:rPr>
        <w:t>π</w:t>
      </w:r>
      <w:r w:rsidRPr="00442161">
        <w:rPr>
          <w:rFonts w:ascii="Cambria" w:hAnsi="Cambria" w:cs="Cambria"/>
          <w:color w:val="111111"/>
          <w:sz w:val="26"/>
          <w:szCs w:val="26"/>
        </w:rPr>
        <w:t>ος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ὃ</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ἕ</w:t>
      </w:r>
      <w:r w:rsidRPr="00442161">
        <w:rPr>
          <w:rFonts w:ascii="Cambria" w:hAnsi="Cambria" w:cs="Cambria"/>
          <w:color w:val="111111"/>
          <w:sz w:val="26"/>
          <w:szCs w:val="26"/>
        </w:rPr>
        <w:t>ξει</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π</w:t>
      </w:r>
      <w:r w:rsidRPr="00442161">
        <w:rPr>
          <w:rFonts w:ascii="Cambria" w:hAnsi="Cambria" w:cs="Cambria"/>
          <w:color w:val="111111"/>
          <w:sz w:val="26"/>
          <w:szCs w:val="26"/>
        </w:rPr>
        <w:t>ρόβατον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ἕ</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ἐὰ</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PT Serif" w:hAnsi="PT Serif"/>
          <w:color w:val="111111"/>
          <w:sz w:val="26"/>
          <w:szCs w:val="26"/>
        </w:rPr>
        <w:t>μπ</w:t>
      </w:r>
      <w:r w:rsidRPr="00442161">
        <w:rPr>
          <w:rFonts w:ascii="Cambria" w:hAnsi="Cambria" w:cs="Cambria"/>
          <w:color w:val="111111"/>
          <w:sz w:val="26"/>
          <w:szCs w:val="26"/>
        </w:rPr>
        <w:t>έσ</w:t>
      </w:r>
      <w:r w:rsidRPr="00442161">
        <w:rPr>
          <w:rFonts w:ascii="Times New Roman" w:hAnsi="Times New Roman" w:cs="Times New Roman"/>
          <w:color w:val="111111"/>
          <w:sz w:val="26"/>
          <w:szCs w:val="26"/>
        </w:rPr>
        <w:t>ῃ</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Cambria" w:hAnsi="Cambria" w:cs="Cambria"/>
          <w:color w:val="111111"/>
          <w:sz w:val="26"/>
          <w:szCs w:val="26"/>
        </w:rPr>
        <w:t>το</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σάββασιν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βόθυνον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χ</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κρατήσει</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ὸ</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γερε</w:t>
      </w:r>
      <w:r w:rsidRPr="00442161">
        <w:rPr>
          <w:rFonts w:ascii="Times New Roman" w:hAnsi="Times New Roman" w:cs="Times New Roman"/>
          <w:color w:val="111111"/>
          <w:sz w:val="26"/>
          <w:szCs w:val="26"/>
        </w:rPr>
        <w:t>ῖ</w:t>
      </w:r>
      <w:r w:rsidRPr="00442161">
        <w:rPr>
          <w:rFonts w:ascii="PT Serif" w:hAnsi="PT Serif"/>
          <w:color w:val="111111"/>
          <w:sz w:val="26"/>
          <w:szCs w:val="26"/>
          <w:lang w:val="fr-FR"/>
        </w:rPr>
        <w:t>; </w:t>
      </w:r>
      <w:r w:rsidRPr="00442161">
        <w:rPr>
          <w:rFonts w:ascii="PT Serif" w:hAnsi="PT Serif"/>
          <w:color w:val="111111"/>
          <w:sz w:val="26"/>
          <w:szCs w:val="26"/>
        </w:rPr>
        <w:t>π</w:t>
      </w:r>
      <w:r w:rsidRPr="00442161">
        <w:rPr>
          <w:rFonts w:ascii="Cambria" w:hAnsi="Cambria" w:cs="Cambria"/>
          <w:color w:val="111111"/>
          <w:sz w:val="26"/>
          <w:szCs w:val="26"/>
        </w:rPr>
        <w:t>όσ</w:t>
      </w:r>
      <w:r w:rsidRPr="00442161">
        <w:rPr>
          <w:rFonts w:ascii="Times New Roman" w:hAnsi="Times New Roman" w:cs="Times New Roman"/>
          <w:color w:val="111111"/>
          <w:sz w:val="26"/>
          <w:szCs w:val="26"/>
        </w:rPr>
        <w:t>ῳ</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ὖ</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διαφέρει</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ἄ</w:t>
      </w:r>
      <w:r w:rsidRPr="00442161">
        <w:rPr>
          <w:rFonts w:ascii="Cambria" w:hAnsi="Cambria" w:cs="Cambria"/>
          <w:color w:val="111111"/>
          <w:sz w:val="26"/>
          <w:szCs w:val="26"/>
        </w:rPr>
        <w:t>νθρω</w:t>
      </w:r>
      <w:r w:rsidRPr="00442161">
        <w:rPr>
          <w:rFonts w:ascii="PT Serif" w:hAnsi="PT Serif" w:cs="PT Serif"/>
          <w:color w:val="111111"/>
          <w:sz w:val="26"/>
          <w:szCs w:val="26"/>
        </w:rPr>
        <w:t>π</w:t>
      </w:r>
      <w:r w:rsidRPr="00442161">
        <w:rPr>
          <w:rFonts w:ascii="Cambria" w:hAnsi="Cambria" w:cs="Cambria"/>
          <w:color w:val="111111"/>
          <w:sz w:val="26"/>
          <w:szCs w:val="26"/>
        </w:rPr>
        <w:t>ος</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π</w:t>
      </w:r>
      <w:r w:rsidRPr="00442161">
        <w:rPr>
          <w:rFonts w:ascii="Cambria" w:hAnsi="Cambria" w:cs="Cambria"/>
          <w:color w:val="111111"/>
          <w:sz w:val="26"/>
          <w:szCs w:val="26"/>
        </w:rPr>
        <w:t>ροβάτου</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ὥ</w:t>
      </w:r>
      <w:r w:rsidRPr="00442161">
        <w:rPr>
          <w:rFonts w:ascii="Cambria" w:hAnsi="Cambria" w:cs="Cambria"/>
          <w:color w:val="111111"/>
          <w:sz w:val="26"/>
          <w:szCs w:val="26"/>
        </w:rPr>
        <w:t>στε</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ἔ</w:t>
      </w:r>
      <w:r w:rsidRPr="00442161">
        <w:rPr>
          <w:rFonts w:ascii="Cambria" w:hAnsi="Cambria" w:cs="Cambria"/>
          <w:color w:val="111111"/>
          <w:sz w:val="26"/>
          <w:szCs w:val="26"/>
        </w:rPr>
        <w:t>ξεστιν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σάββασιν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καλ</w:t>
      </w:r>
      <w:r w:rsidRPr="00442161">
        <w:rPr>
          <w:rFonts w:ascii="Times New Roman" w:hAnsi="Times New Roman" w:cs="Times New Roman"/>
          <w:color w:val="111111"/>
          <w:sz w:val="26"/>
          <w:szCs w:val="26"/>
        </w:rPr>
        <w:t>ῶ</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π</w:t>
      </w:r>
      <w:r w:rsidRPr="00442161">
        <w:rPr>
          <w:rFonts w:ascii="Cambria" w:hAnsi="Cambria" w:cs="Cambria"/>
          <w:color w:val="111111"/>
          <w:sz w:val="26"/>
          <w:szCs w:val="26"/>
        </w:rPr>
        <w:t>οιε</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ν</w:t>
      </w:r>
      <w:r w:rsidRPr="00442161">
        <w:rPr>
          <w:rFonts w:ascii="PT Serif" w:hAnsi="PT Serif"/>
          <w:color w:val="111111"/>
          <w:sz w:val="26"/>
          <w:szCs w:val="26"/>
          <w:lang w:val="fr-FR"/>
        </w:rPr>
        <w:t>. </w:t>
      </w:r>
      <w:r w:rsidRPr="00442161">
        <w:rPr>
          <w:rFonts w:ascii="Cambria" w:hAnsi="Cambria" w:cs="Cambria"/>
          <w:color w:val="111111"/>
          <w:sz w:val="26"/>
          <w:szCs w:val="26"/>
        </w:rPr>
        <w:t>τότε</w:t>
      </w:r>
      <w:r w:rsidRPr="00442161">
        <w:rPr>
          <w:rFonts w:ascii="PT Serif" w:hAnsi="PT Serif"/>
          <w:color w:val="111111"/>
          <w:sz w:val="26"/>
          <w:szCs w:val="26"/>
          <w:lang w:val="fr-FR"/>
        </w:rPr>
        <w:t xml:space="preserve"> </w:t>
      </w:r>
      <w:r w:rsidRPr="00442161">
        <w:rPr>
          <w:rFonts w:ascii="Cambria" w:hAnsi="Cambria" w:cs="Cambria"/>
          <w:color w:val="111111"/>
          <w:sz w:val="26"/>
          <w:szCs w:val="26"/>
        </w:rPr>
        <w:t>λέγει</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ῷ</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νθρώ</w:t>
      </w:r>
      <w:r w:rsidRPr="00442161">
        <w:rPr>
          <w:rFonts w:ascii="PT Serif" w:hAnsi="PT Serif" w:cs="PT Serif"/>
          <w:color w:val="111111"/>
          <w:sz w:val="26"/>
          <w:szCs w:val="26"/>
        </w:rPr>
        <w:t>π</w:t>
      </w:r>
      <w:r w:rsidRPr="00442161">
        <w:rPr>
          <w:rFonts w:ascii="Times New Roman" w:hAnsi="Times New Roman" w:cs="Times New Roman"/>
          <w:color w:val="111111"/>
          <w:sz w:val="26"/>
          <w:szCs w:val="26"/>
        </w:rPr>
        <w:t>ῳ</w:t>
      </w:r>
      <w:r w:rsidRPr="00442161">
        <w:rPr>
          <w:rFonts w:ascii="Cambria" w:hAnsi="Cambria" w:cs="Cambria"/>
          <w:color w:val="111111"/>
          <w:sz w:val="26"/>
          <w:szCs w:val="26"/>
        </w:rPr>
        <w:t>·</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Ἔ</w:t>
      </w:r>
      <w:r w:rsidRPr="00442161">
        <w:rPr>
          <w:rFonts w:ascii="Cambria" w:hAnsi="Cambria" w:cs="Cambria"/>
          <w:color w:val="111111"/>
          <w:sz w:val="26"/>
          <w:szCs w:val="26"/>
        </w:rPr>
        <w:t>κτεινόν</w:t>
      </w:r>
      <w:r w:rsidRPr="00442161">
        <w:rPr>
          <w:rFonts w:ascii="PT Serif" w:hAnsi="PT Serif"/>
          <w:color w:val="111111"/>
          <w:sz w:val="26"/>
          <w:szCs w:val="26"/>
          <w:lang w:val="fr-FR"/>
        </w:rPr>
        <w:t xml:space="preserve"> </w:t>
      </w:r>
      <w:r w:rsidRPr="00442161">
        <w:rPr>
          <w:rFonts w:ascii="Segoe UI Symbol" w:hAnsi="Segoe UI Symbol" w:cs="Segoe UI Symbol"/>
          <w:color w:val="111111"/>
          <w:sz w:val="26"/>
          <w:szCs w:val="26"/>
        </w:rPr>
        <w:t>⸂</w:t>
      </w:r>
      <w:r w:rsidRPr="00442161">
        <w:rPr>
          <w:rFonts w:ascii="Cambria" w:hAnsi="Cambria" w:cs="Cambria"/>
          <w:color w:val="111111"/>
          <w:sz w:val="26"/>
          <w:szCs w:val="26"/>
        </w:rPr>
        <w:t>σου</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ὴ</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χε</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ρα</w:t>
      </w:r>
      <w:r w:rsidRPr="00442161">
        <w:rPr>
          <w:rFonts w:ascii="Segoe UI Symbol" w:hAnsi="Segoe UI Symbol" w:cs="Segoe UI Symbol"/>
          <w:color w:val="111111"/>
          <w:sz w:val="26"/>
          <w:szCs w:val="26"/>
        </w:rPr>
        <w:t>⸃</w:t>
      </w:r>
      <w:r w:rsidRPr="00442161">
        <w:rPr>
          <w:rFonts w:ascii="Cambria" w:hAnsi="Cambria" w:cs="Cambria"/>
          <w:color w:val="111111"/>
          <w:sz w:val="26"/>
          <w:szCs w:val="26"/>
        </w:rPr>
        <w:t>·</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ξέτεινεν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PT Serif" w:hAnsi="PT Serif"/>
          <w:color w:val="111111"/>
          <w:sz w:val="26"/>
          <w:szCs w:val="26"/>
        </w:rPr>
        <w:t>π</w:t>
      </w:r>
      <w:r w:rsidRPr="00442161">
        <w:rPr>
          <w:rFonts w:ascii="Cambria" w:hAnsi="Cambria" w:cs="Cambria"/>
          <w:color w:val="111111"/>
          <w:sz w:val="26"/>
          <w:szCs w:val="26"/>
        </w:rPr>
        <w:t>εκατεστάθη</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ὑ</w:t>
      </w:r>
      <w:r w:rsidRPr="00442161">
        <w:rPr>
          <w:rFonts w:ascii="Cambria" w:hAnsi="Cambria" w:cs="Cambria"/>
          <w:color w:val="111111"/>
          <w:sz w:val="26"/>
          <w:szCs w:val="26"/>
        </w:rPr>
        <w:t>γι</w:t>
      </w:r>
      <w:r w:rsidRPr="00442161">
        <w:rPr>
          <w:rFonts w:ascii="Times New Roman" w:hAnsi="Times New Roman" w:cs="Times New Roman"/>
          <w:color w:val="111111"/>
          <w:sz w:val="26"/>
          <w:szCs w:val="26"/>
        </w:rPr>
        <w:t>ὴ</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ὡ</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ἡ</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ἄ</w:t>
      </w:r>
      <w:r w:rsidRPr="00442161">
        <w:rPr>
          <w:rFonts w:ascii="Cambria" w:hAnsi="Cambria" w:cs="Cambria"/>
          <w:color w:val="111111"/>
          <w:sz w:val="26"/>
          <w:szCs w:val="26"/>
        </w:rPr>
        <w:t>λλη</w:t>
      </w:r>
      <w:r w:rsidRPr="00442161">
        <w:rPr>
          <w:rFonts w:ascii="PT Serif" w:hAnsi="PT Serif"/>
          <w:color w:val="111111"/>
          <w:sz w:val="26"/>
          <w:szCs w:val="26"/>
          <w:lang w:val="fr-FR"/>
        </w:rPr>
        <w:t>. </w:t>
      </w:r>
      <w:r w:rsidRPr="00442161">
        <w:rPr>
          <w:rFonts w:ascii="Segoe UI Symbol" w:hAnsi="Segoe UI Symbol" w:cs="Segoe UI Symbol"/>
          <w:color w:val="111111"/>
          <w:sz w:val="26"/>
          <w:szCs w:val="26"/>
        </w:rPr>
        <w:t>⸂</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ξελθόντες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w:t>
      </w:r>
      <w:r w:rsidRPr="00442161">
        <w:rPr>
          <w:rFonts w:ascii="Times New Roman" w:hAnsi="Times New Roman" w:cs="Times New Roman"/>
          <w:color w:val="111111"/>
          <w:sz w:val="26"/>
          <w:szCs w:val="26"/>
        </w:rPr>
        <w:t>ὲ</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ἱ</w:t>
      </w:r>
      <w:r w:rsidRPr="00442161">
        <w:rPr>
          <w:rFonts w:ascii="PT Serif" w:hAnsi="PT Serif"/>
          <w:color w:val="111111"/>
          <w:sz w:val="26"/>
          <w:szCs w:val="26"/>
          <w:lang w:val="fr-FR"/>
        </w:rPr>
        <w:t xml:space="preserve"> </w:t>
      </w:r>
      <w:r w:rsidRPr="00442161">
        <w:rPr>
          <w:rFonts w:ascii="Cambria" w:hAnsi="Cambria" w:cs="Cambria"/>
          <w:color w:val="111111"/>
          <w:sz w:val="26"/>
          <w:szCs w:val="26"/>
        </w:rPr>
        <w:t>Φαρισα</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οι</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συ</w:t>
      </w:r>
      <w:r w:rsidRPr="00442161">
        <w:rPr>
          <w:rFonts w:ascii="PT Serif" w:hAnsi="PT Serif" w:cs="PT Serif"/>
          <w:color w:val="111111"/>
          <w:sz w:val="26"/>
          <w:szCs w:val="26"/>
        </w:rPr>
        <w:t>μ</w:t>
      </w:r>
      <w:r w:rsidRPr="00442161">
        <w:rPr>
          <w:rFonts w:ascii="Cambria" w:hAnsi="Cambria" w:cs="Cambria"/>
          <w:color w:val="111111"/>
          <w:sz w:val="26"/>
          <w:szCs w:val="26"/>
        </w:rPr>
        <w:t>βούλιον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ἔ</w:t>
      </w:r>
      <w:r w:rsidRPr="00442161">
        <w:rPr>
          <w:rFonts w:ascii="Cambria" w:hAnsi="Cambria" w:cs="Cambria"/>
          <w:color w:val="111111"/>
          <w:sz w:val="26"/>
          <w:szCs w:val="26"/>
        </w:rPr>
        <w:t>λαβον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κατ</w:t>
      </w:r>
      <w:r w:rsidRPr="00442161">
        <w:rPr>
          <w:rFonts w:ascii="PT Serif" w:hAnsi="PT Serif" w:cs="PT Serif"/>
          <w:color w:val="111111"/>
          <w:sz w:val="26"/>
          <w:szCs w:val="26"/>
          <w:lang w:val="fr-FR"/>
        </w:rPr>
        <w:t>’</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Segoe UI Symbol" w:hAnsi="Segoe UI Symbol" w:cs="Segoe UI Symbol"/>
          <w:color w:val="111111"/>
          <w:sz w:val="26"/>
          <w:szCs w:val="26"/>
        </w:rPr>
        <w:t>⸃</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ὅ</w:t>
      </w:r>
      <w:r w:rsidRPr="00442161">
        <w:rPr>
          <w:rFonts w:ascii="PT Serif" w:hAnsi="PT Serif"/>
          <w:color w:val="111111"/>
          <w:sz w:val="26"/>
          <w:szCs w:val="26"/>
        </w:rPr>
        <w:t>π</w:t>
      </w:r>
      <w:r w:rsidRPr="00442161">
        <w:rPr>
          <w:rFonts w:ascii="Cambria" w:hAnsi="Cambria" w:cs="Cambria"/>
          <w:color w:val="111111"/>
          <w:sz w:val="26"/>
          <w:szCs w:val="26"/>
        </w:rPr>
        <w:t>ως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ὸ</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PT Serif" w:hAnsi="PT Serif"/>
          <w:color w:val="111111"/>
          <w:sz w:val="26"/>
          <w:szCs w:val="26"/>
        </w:rPr>
        <w:t>π</w:t>
      </w:r>
      <w:r w:rsidRPr="00442161">
        <w:rPr>
          <w:rFonts w:ascii="Cambria" w:hAnsi="Cambria" w:cs="Cambria"/>
          <w:color w:val="111111"/>
          <w:sz w:val="26"/>
          <w:szCs w:val="26"/>
        </w:rPr>
        <w:t>ολέσωσιν</w:t>
      </w:r>
      <w:r w:rsidRPr="00442161">
        <w:rPr>
          <w:rFonts w:ascii="PT Serif" w:hAnsi="PT Serif"/>
          <w:color w:val="111111"/>
          <w:sz w:val="26"/>
          <w:szCs w:val="26"/>
          <w:lang w:val="fr-FR"/>
        </w:rPr>
        <w:t>. </w:t>
      </w:r>
    </w:p>
    <w:p w14:paraId="60808220" w14:textId="77777777" w:rsidR="00442161" w:rsidRPr="00442161" w:rsidRDefault="00442161" w:rsidP="00442161">
      <w:pPr>
        <w:spacing w:after="120" w:line="240" w:lineRule="auto"/>
        <w:jc w:val="both"/>
        <w:rPr>
          <w:rFonts w:ascii="PT Serif" w:hAnsi="PT Serif"/>
          <w:color w:val="111111"/>
          <w:sz w:val="26"/>
          <w:szCs w:val="26"/>
          <w:lang w:val="fr-FR"/>
        </w:rPr>
      </w:pPr>
      <w:r w:rsidRPr="00442161">
        <w:rPr>
          <w:rFonts w:ascii="Times New Roman" w:hAnsi="Times New Roman" w:cs="Times New Roman"/>
          <w:color w:val="111111"/>
          <w:sz w:val="26"/>
          <w:szCs w:val="26"/>
        </w:rPr>
        <w:t>Ὁ</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w:t>
      </w:r>
      <w:r w:rsidRPr="00442161">
        <w:rPr>
          <w:rFonts w:ascii="Times New Roman" w:hAnsi="Times New Roman" w:cs="Times New Roman"/>
          <w:color w:val="111111"/>
          <w:sz w:val="26"/>
          <w:szCs w:val="26"/>
        </w:rPr>
        <w:t>ὲ</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ησο</w:t>
      </w:r>
      <w:r w:rsidRPr="00442161">
        <w:rPr>
          <w:rFonts w:ascii="Times New Roman" w:hAnsi="Times New Roman" w:cs="Times New Roman"/>
          <w:color w:val="111111"/>
          <w:sz w:val="26"/>
          <w:szCs w:val="26"/>
        </w:rPr>
        <w:t>ῦ</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γνο</w:t>
      </w:r>
      <w:r w:rsidRPr="00442161">
        <w:rPr>
          <w:rFonts w:ascii="Times New Roman" w:hAnsi="Times New Roman" w:cs="Times New Roman"/>
          <w:color w:val="111111"/>
          <w:sz w:val="26"/>
          <w:szCs w:val="26"/>
        </w:rPr>
        <w:t>ὺ</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νεχώρησεν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κε</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θεν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ἠ</w:t>
      </w:r>
      <w:r w:rsidRPr="00442161">
        <w:rPr>
          <w:rFonts w:ascii="Cambria" w:hAnsi="Cambria" w:cs="Cambria"/>
          <w:color w:val="111111"/>
          <w:sz w:val="26"/>
          <w:szCs w:val="26"/>
        </w:rPr>
        <w:t>κολούθησαν</w:t>
      </w:r>
      <w:r w:rsidRPr="00442161">
        <w:rPr>
          <w:rFonts w:ascii="PT Serif" w:hAnsi="PT Serif"/>
          <w:color w:val="111111"/>
          <w:sz w:val="26"/>
          <w:szCs w:val="26"/>
          <w:lang w:val="fr-FR"/>
        </w:rPr>
        <w:t xml:space="preserve"> </w:t>
      </w:r>
      <w:r w:rsidRPr="00442161">
        <w:rPr>
          <w:rFonts w:ascii="Segoe UI Symbol" w:hAnsi="Segoe UI Symbol" w:cs="Segoe UI Symbol"/>
          <w:color w:val="111111"/>
          <w:sz w:val="26"/>
          <w:szCs w:val="26"/>
        </w:rPr>
        <w:t>⸀</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ῷ</w:t>
      </w:r>
      <w:r w:rsidRPr="00442161">
        <w:rPr>
          <w:rFonts w:ascii="PT Serif" w:hAnsi="PT Serif"/>
          <w:color w:val="111111"/>
          <w:sz w:val="26"/>
          <w:szCs w:val="26"/>
          <w:lang w:val="fr-FR"/>
        </w:rPr>
        <w:t xml:space="preserve"> </w:t>
      </w:r>
      <w:r w:rsidRPr="00442161">
        <w:rPr>
          <w:rFonts w:ascii="PT Serif" w:hAnsi="PT Serif"/>
          <w:color w:val="111111"/>
          <w:sz w:val="26"/>
          <w:szCs w:val="26"/>
        </w:rPr>
        <w:t>π</w:t>
      </w:r>
      <w:r w:rsidRPr="00442161">
        <w:rPr>
          <w:rFonts w:ascii="Cambria" w:hAnsi="Cambria" w:cs="Cambria"/>
          <w:color w:val="111111"/>
          <w:sz w:val="26"/>
          <w:szCs w:val="26"/>
        </w:rPr>
        <w:t>ολλοί</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θερά</w:t>
      </w:r>
      <w:r w:rsidRPr="00442161">
        <w:rPr>
          <w:rFonts w:ascii="PT Serif" w:hAnsi="PT Serif" w:cs="PT Serif"/>
          <w:color w:val="111111"/>
          <w:sz w:val="26"/>
          <w:szCs w:val="26"/>
        </w:rPr>
        <w:t>π</w:t>
      </w:r>
      <w:r w:rsidRPr="00442161">
        <w:rPr>
          <w:rFonts w:ascii="Cambria" w:hAnsi="Cambria" w:cs="Cambria"/>
          <w:color w:val="111111"/>
          <w:sz w:val="26"/>
          <w:szCs w:val="26"/>
        </w:rPr>
        <w:t>ευσεν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ὺ</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π</w:t>
      </w:r>
      <w:r w:rsidRPr="00442161">
        <w:rPr>
          <w:rFonts w:ascii="Cambria" w:hAnsi="Cambria" w:cs="Cambria"/>
          <w:color w:val="111111"/>
          <w:sz w:val="26"/>
          <w:szCs w:val="26"/>
        </w:rPr>
        <w:t>άντας</w:t>
      </w:r>
      <w:r w:rsidRPr="00442161">
        <w:rPr>
          <w:rFonts w:ascii="PT Serif" w:hAnsi="PT Serif"/>
          <w:color w:val="111111"/>
          <w:sz w:val="26"/>
          <w:szCs w:val="26"/>
          <w:lang w:val="fr-FR"/>
        </w:rPr>
        <w:t>,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PT Serif" w:hAnsi="PT Serif"/>
          <w:color w:val="111111"/>
          <w:sz w:val="26"/>
          <w:szCs w:val="26"/>
        </w:rPr>
        <w:t>π</w:t>
      </w:r>
      <w:r w:rsidRPr="00442161">
        <w:rPr>
          <w:rFonts w:ascii="Cambria" w:hAnsi="Cambria" w:cs="Cambria"/>
          <w:color w:val="111111"/>
          <w:sz w:val="26"/>
          <w:szCs w:val="26"/>
        </w:rPr>
        <w:t>ετί</w:t>
      </w:r>
      <w:r w:rsidRPr="00442161">
        <w:rPr>
          <w:rFonts w:ascii="PT Serif" w:hAnsi="PT Serif" w:cs="PT Serif"/>
          <w:color w:val="111111"/>
          <w:sz w:val="26"/>
          <w:szCs w:val="26"/>
        </w:rPr>
        <w:t>μ</w:t>
      </w:r>
      <w:r w:rsidRPr="00442161">
        <w:rPr>
          <w:rFonts w:ascii="Cambria" w:hAnsi="Cambria" w:cs="Cambria"/>
          <w:color w:val="111111"/>
          <w:sz w:val="26"/>
          <w:szCs w:val="26"/>
        </w:rPr>
        <w:t>ησεν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ἵ</w:t>
      </w:r>
      <w:r w:rsidRPr="00442161">
        <w:rPr>
          <w:rFonts w:ascii="Cambria" w:hAnsi="Cambria" w:cs="Cambria"/>
          <w:color w:val="111111"/>
          <w:sz w:val="26"/>
          <w:szCs w:val="26"/>
        </w:rPr>
        <w:t>να</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μ</w:t>
      </w:r>
      <w:r w:rsidRPr="00442161">
        <w:rPr>
          <w:rFonts w:ascii="Times New Roman" w:hAnsi="Times New Roman" w:cs="Times New Roman"/>
          <w:color w:val="111111"/>
          <w:sz w:val="26"/>
          <w:szCs w:val="26"/>
        </w:rPr>
        <w:t>ὴ</w:t>
      </w:r>
      <w:r w:rsidRPr="00442161">
        <w:rPr>
          <w:rFonts w:ascii="PT Serif" w:hAnsi="PT Serif"/>
          <w:color w:val="111111"/>
          <w:sz w:val="26"/>
          <w:szCs w:val="26"/>
          <w:lang w:val="fr-FR"/>
        </w:rPr>
        <w:t xml:space="preserve"> </w:t>
      </w:r>
      <w:r w:rsidRPr="00442161">
        <w:rPr>
          <w:rFonts w:ascii="Cambria" w:hAnsi="Cambria" w:cs="Cambria"/>
          <w:color w:val="111111"/>
          <w:sz w:val="26"/>
          <w:szCs w:val="26"/>
        </w:rPr>
        <w:t>φανερ</w:t>
      </w:r>
      <w:r w:rsidRPr="00442161">
        <w:rPr>
          <w:rFonts w:ascii="Times New Roman" w:hAnsi="Times New Roman" w:cs="Times New Roman"/>
          <w:color w:val="111111"/>
          <w:sz w:val="26"/>
          <w:szCs w:val="26"/>
        </w:rPr>
        <w:t>ὸ</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ὸ</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lastRenderedPageBreak/>
        <w:t>π</w:t>
      </w:r>
      <w:r w:rsidRPr="00442161">
        <w:rPr>
          <w:rFonts w:ascii="Cambria" w:hAnsi="Cambria" w:cs="Cambria"/>
          <w:color w:val="111111"/>
          <w:sz w:val="26"/>
          <w:szCs w:val="26"/>
        </w:rPr>
        <w:t>οιήσωσιν</w:t>
      </w:r>
      <w:r w:rsidRPr="00442161">
        <w:rPr>
          <w:rFonts w:ascii="PT Serif" w:hAnsi="PT Serif"/>
          <w:color w:val="111111"/>
          <w:sz w:val="26"/>
          <w:szCs w:val="26"/>
          <w:lang w:val="fr-FR"/>
        </w:rPr>
        <w:t>, </w:t>
      </w:r>
      <w:r w:rsidRPr="00442161">
        <w:rPr>
          <w:rFonts w:ascii="Segoe UI Symbol" w:hAnsi="Segoe UI Symbol" w:cs="Segoe UI Symbol"/>
          <w:color w:val="111111"/>
          <w:sz w:val="26"/>
          <w:szCs w:val="26"/>
        </w:rPr>
        <w:t>⸀</w:t>
      </w:r>
      <w:r w:rsidRPr="00442161">
        <w:rPr>
          <w:rFonts w:ascii="Times New Roman" w:hAnsi="Times New Roman" w:cs="Times New Roman"/>
          <w:color w:val="111111"/>
          <w:sz w:val="26"/>
          <w:szCs w:val="26"/>
        </w:rPr>
        <w:t>ἵ</w:t>
      </w:r>
      <w:r w:rsidRPr="00442161">
        <w:rPr>
          <w:rFonts w:ascii="Cambria" w:hAnsi="Cambria" w:cs="Cambria"/>
          <w:color w:val="111111"/>
          <w:sz w:val="26"/>
          <w:szCs w:val="26"/>
        </w:rPr>
        <w:t>να</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π</w:t>
      </w:r>
      <w:r w:rsidRPr="00442161">
        <w:rPr>
          <w:rFonts w:ascii="Cambria" w:hAnsi="Cambria" w:cs="Cambria"/>
          <w:color w:val="111111"/>
          <w:sz w:val="26"/>
          <w:szCs w:val="26"/>
        </w:rPr>
        <w:t>ληρωθ</w:t>
      </w:r>
      <w:r w:rsidRPr="00442161">
        <w:rPr>
          <w:rFonts w:ascii="Times New Roman" w:hAnsi="Times New Roman" w:cs="Times New Roman"/>
          <w:color w:val="111111"/>
          <w:sz w:val="26"/>
          <w:szCs w:val="26"/>
        </w:rPr>
        <w:t>ῇ</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ὸ</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ῥ</w:t>
      </w:r>
      <w:r w:rsidRPr="00442161">
        <w:rPr>
          <w:rFonts w:ascii="Cambria" w:hAnsi="Cambria" w:cs="Cambria"/>
          <w:color w:val="111111"/>
          <w:sz w:val="26"/>
          <w:szCs w:val="26"/>
        </w:rPr>
        <w:t>ηθ</w:t>
      </w:r>
      <w:r w:rsidRPr="00442161">
        <w:rPr>
          <w:rFonts w:ascii="Times New Roman" w:hAnsi="Times New Roman" w:cs="Times New Roman"/>
          <w:color w:val="111111"/>
          <w:sz w:val="26"/>
          <w:szCs w:val="26"/>
        </w:rPr>
        <w:t>ὲ</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δι</w:t>
      </w:r>
      <w:r w:rsidRPr="00442161">
        <w:rPr>
          <w:rFonts w:ascii="Times New Roman" w:hAnsi="Times New Roman" w:cs="Times New Roman"/>
          <w:color w:val="111111"/>
          <w:sz w:val="26"/>
          <w:szCs w:val="26"/>
        </w:rPr>
        <w:t>ὰ</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Ἠ</w:t>
      </w:r>
      <w:r w:rsidRPr="00442161">
        <w:rPr>
          <w:rFonts w:ascii="Cambria" w:hAnsi="Cambria" w:cs="Cambria"/>
          <w:color w:val="111111"/>
          <w:sz w:val="26"/>
          <w:szCs w:val="26"/>
        </w:rPr>
        <w:t>σαΐου</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PT Serif" w:hAnsi="PT Serif"/>
          <w:color w:val="111111"/>
          <w:sz w:val="26"/>
          <w:szCs w:val="26"/>
        </w:rPr>
        <w:t>π</w:t>
      </w:r>
      <w:r w:rsidRPr="00442161">
        <w:rPr>
          <w:rFonts w:ascii="Cambria" w:hAnsi="Cambria" w:cs="Cambria"/>
          <w:color w:val="111111"/>
          <w:sz w:val="26"/>
          <w:szCs w:val="26"/>
        </w:rPr>
        <w:t>ροφήτου</w:t>
      </w:r>
      <w:r w:rsidRPr="00442161">
        <w:rPr>
          <w:rFonts w:ascii="PT Serif" w:hAnsi="PT Serif"/>
          <w:color w:val="111111"/>
          <w:sz w:val="26"/>
          <w:szCs w:val="26"/>
          <w:lang w:val="fr-FR"/>
        </w:rPr>
        <w:t xml:space="preserve"> </w:t>
      </w:r>
      <w:r w:rsidRPr="00442161">
        <w:rPr>
          <w:rFonts w:ascii="Cambria" w:hAnsi="Cambria" w:cs="Cambria"/>
          <w:color w:val="111111"/>
          <w:sz w:val="26"/>
          <w:szCs w:val="26"/>
        </w:rPr>
        <w:t>λέγοντος·</w:t>
      </w:r>
      <w:r w:rsidRPr="00442161">
        <w:rPr>
          <w:rFonts w:ascii="PT Serif" w:hAnsi="PT Serif"/>
          <w:color w:val="111111"/>
          <w:sz w:val="26"/>
          <w:szCs w:val="26"/>
          <w:lang w:val="fr-FR"/>
        </w:rPr>
        <w:t> </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δο</w:t>
      </w:r>
      <w:r w:rsidRPr="00442161">
        <w:rPr>
          <w:rFonts w:ascii="Times New Roman" w:hAnsi="Times New Roman" w:cs="Times New Roman"/>
          <w:color w:val="111111"/>
          <w:sz w:val="26"/>
          <w:szCs w:val="26"/>
        </w:rPr>
        <w:t>ὺ</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ὁ</w:t>
      </w:r>
      <w:r w:rsidRPr="00442161">
        <w:rPr>
          <w:rFonts w:ascii="PT Serif" w:hAnsi="PT Serif"/>
          <w:color w:val="111111"/>
          <w:sz w:val="26"/>
          <w:szCs w:val="26"/>
          <w:lang w:val="fr-FR"/>
        </w:rPr>
        <w:t xml:space="preserve"> </w:t>
      </w:r>
      <w:r w:rsidRPr="00442161">
        <w:rPr>
          <w:rFonts w:ascii="PT Serif" w:hAnsi="PT Serif"/>
          <w:color w:val="111111"/>
          <w:sz w:val="26"/>
          <w:szCs w:val="26"/>
        </w:rPr>
        <w:t>π</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μ</w:t>
      </w:r>
      <w:r w:rsidRPr="00442161">
        <w:rPr>
          <w:rFonts w:ascii="Cambria" w:hAnsi="Cambria" w:cs="Cambria"/>
          <w:color w:val="111111"/>
          <w:sz w:val="26"/>
          <w:szCs w:val="26"/>
        </w:rPr>
        <w:t>ου</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ὃ</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ᾑ</w:t>
      </w:r>
      <w:r w:rsidRPr="00442161">
        <w:rPr>
          <w:rFonts w:ascii="Cambria" w:hAnsi="Cambria" w:cs="Cambria"/>
          <w:color w:val="111111"/>
          <w:sz w:val="26"/>
          <w:szCs w:val="26"/>
        </w:rPr>
        <w:t>ρέτισα</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ὁ</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γα</w:t>
      </w:r>
      <w:r w:rsidRPr="00442161">
        <w:rPr>
          <w:rFonts w:ascii="PT Serif" w:hAnsi="PT Serif" w:cs="PT Serif"/>
          <w:color w:val="111111"/>
          <w:sz w:val="26"/>
          <w:szCs w:val="26"/>
        </w:rPr>
        <w:t>π</w:t>
      </w:r>
      <w:r w:rsidRPr="00442161">
        <w:rPr>
          <w:rFonts w:ascii="Cambria" w:hAnsi="Cambria" w:cs="Cambria"/>
          <w:color w:val="111111"/>
          <w:sz w:val="26"/>
          <w:szCs w:val="26"/>
        </w:rPr>
        <w:t>ητός</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μ</w:t>
      </w:r>
      <w:r w:rsidRPr="00442161">
        <w:rPr>
          <w:rFonts w:ascii="Cambria" w:hAnsi="Cambria" w:cs="Cambria"/>
          <w:color w:val="111111"/>
          <w:sz w:val="26"/>
          <w:szCs w:val="26"/>
        </w:rPr>
        <w:t>ου</w:t>
      </w:r>
      <w:r w:rsidRPr="00442161">
        <w:rPr>
          <w:rFonts w:ascii="PT Serif" w:hAnsi="PT Serif"/>
          <w:color w:val="111111"/>
          <w:sz w:val="26"/>
          <w:szCs w:val="26"/>
          <w:lang w:val="fr-FR"/>
        </w:rPr>
        <w:t xml:space="preserve"> </w:t>
      </w:r>
      <w:r w:rsidRPr="00442161">
        <w:rPr>
          <w:rFonts w:ascii="Segoe UI Symbol" w:hAnsi="Segoe UI Symbol" w:cs="Segoe UI Symbol"/>
          <w:color w:val="111111"/>
          <w:sz w:val="26"/>
          <w:szCs w:val="26"/>
        </w:rPr>
        <w:t>⸂</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ὃ</w:t>
      </w:r>
      <w:r w:rsidRPr="00442161">
        <w:rPr>
          <w:rFonts w:ascii="Cambria" w:hAnsi="Cambria" w:cs="Cambria"/>
          <w:color w:val="111111"/>
          <w:sz w:val="26"/>
          <w:szCs w:val="26"/>
        </w:rPr>
        <w:t>ν</w:t>
      </w:r>
      <w:r w:rsidRPr="00442161">
        <w:rPr>
          <w:rFonts w:ascii="Segoe UI Symbol" w:hAnsi="Segoe UI Symbol" w:cs="Segoe UI Symbol"/>
          <w:color w:val="111111"/>
          <w:sz w:val="26"/>
          <w:szCs w:val="26"/>
        </w:rPr>
        <w:t>⸃</w:t>
      </w:r>
      <w:r w:rsidRPr="00442161">
        <w:rPr>
          <w:rFonts w:ascii="PT Serif" w:hAnsi="PT Serif"/>
          <w:color w:val="111111"/>
          <w:sz w:val="26"/>
          <w:szCs w:val="26"/>
          <w:lang w:val="fr-FR"/>
        </w:rPr>
        <w:t xml:space="preserve"> </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δόκησεν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ἡ</w:t>
      </w:r>
      <w:r w:rsidRPr="00442161">
        <w:rPr>
          <w:rFonts w:ascii="PT Serif" w:hAnsi="PT Serif"/>
          <w:color w:val="111111"/>
          <w:sz w:val="26"/>
          <w:szCs w:val="26"/>
          <w:lang w:val="fr-FR"/>
        </w:rPr>
        <w:t xml:space="preserve"> </w:t>
      </w:r>
      <w:r w:rsidRPr="00442161">
        <w:rPr>
          <w:rFonts w:ascii="Cambria" w:hAnsi="Cambria" w:cs="Cambria"/>
          <w:color w:val="111111"/>
          <w:sz w:val="26"/>
          <w:szCs w:val="26"/>
        </w:rPr>
        <w:t>ψυχή</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μ</w:t>
      </w:r>
      <w:r w:rsidRPr="00442161">
        <w:rPr>
          <w:rFonts w:ascii="Cambria" w:hAnsi="Cambria" w:cs="Cambria"/>
          <w:color w:val="111111"/>
          <w:sz w:val="26"/>
          <w:szCs w:val="26"/>
        </w:rPr>
        <w:t>ου·</w:t>
      </w:r>
      <w:r w:rsidRPr="00442161">
        <w:rPr>
          <w:rFonts w:ascii="PT Serif" w:hAnsi="PT Serif"/>
          <w:color w:val="111111"/>
          <w:sz w:val="26"/>
          <w:szCs w:val="26"/>
          <w:lang w:val="fr-FR"/>
        </w:rPr>
        <w:t xml:space="preserve"> </w:t>
      </w:r>
      <w:r w:rsidRPr="00442161">
        <w:rPr>
          <w:rFonts w:ascii="Cambria" w:hAnsi="Cambria" w:cs="Cambria"/>
          <w:color w:val="111111"/>
          <w:sz w:val="26"/>
          <w:szCs w:val="26"/>
        </w:rPr>
        <w:t>θήσω</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ὸ</w:t>
      </w:r>
      <w:r w:rsidRPr="00442161">
        <w:rPr>
          <w:rFonts w:ascii="PT Serif" w:hAnsi="PT Serif"/>
          <w:color w:val="111111"/>
          <w:sz w:val="26"/>
          <w:szCs w:val="26"/>
          <w:lang w:val="fr-FR"/>
        </w:rPr>
        <w:t xml:space="preserve"> </w:t>
      </w:r>
      <w:r w:rsidRPr="00442161">
        <w:rPr>
          <w:rFonts w:ascii="PT Serif" w:hAnsi="PT Serif"/>
          <w:color w:val="111111"/>
          <w:sz w:val="26"/>
          <w:szCs w:val="26"/>
        </w:rPr>
        <w:t>π</w:t>
      </w:r>
      <w:r w:rsidRPr="00442161">
        <w:rPr>
          <w:rFonts w:ascii="Cambria" w:hAnsi="Cambria" w:cs="Cambria"/>
          <w:color w:val="111111"/>
          <w:sz w:val="26"/>
          <w:szCs w:val="26"/>
        </w:rPr>
        <w:t>νε</w:t>
      </w:r>
      <w:r w:rsidRPr="00442161">
        <w:rPr>
          <w:rFonts w:ascii="Times New Roman" w:hAnsi="Times New Roman" w:cs="Times New Roman"/>
          <w:color w:val="111111"/>
          <w:sz w:val="26"/>
          <w:szCs w:val="26"/>
        </w:rPr>
        <w:t>ῦ</w:t>
      </w:r>
      <w:r w:rsidRPr="00442161">
        <w:rPr>
          <w:rFonts w:ascii="PT Serif" w:hAnsi="PT Serif"/>
          <w:color w:val="111111"/>
          <w:sz w:val="26"/>
          <w:szCs w:val="26"/>
        </w:rPr>
        <w:t>μ</w:t>
      </w:r>
      <w:r w:rsidRPr="00442161">
        <w:rPr>
          <w:rFonts w:ascii="Cambria" w:hAnsi="Cambria" w:cs="Cambria"/>
          <w:color w:val="111111"/>
          <w:sz w:val="26"/>
          <w:szCs w:val="26"/>
        </w:rPr>
        <w:t>ά</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μ</w:t>
      </w:r>
      <w:r w:rsidRPr="00442161">
        <w:rPr>
          <w:rFonts w:ascii="Cambria" w:hAnsi="Cambria" w:cs="Cambria"/>
          <w:color w:val="111111"/>
          <w:sz w:val="26"/>
          <w:szCs w:val="26"/>
        </w:rPr>
        <w:t>ου</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PT Serif" w:hAnsi="PT Serif"/>
          <w:color w:val="111111"/>
          <w:sz w:val="26"/>
          <w:szCs w:val="26"/>
        </w:rPr>
        <w:t>π</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τόν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κρίσιν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ἔ</w:t>
      </w:r>
      <w:r w:rsidRPr="00442161">
        <w:rPr>
          <w:rFonts w:ascii="Cambria" w:hAnsi="Cambria" w:cs="Cambria"/>
          <w:color w:val="111111"/>
          <w:sz w:val="26"/>
          <w:szCs w:val="26"/>
        </w:rPr>
        <w:t>θνεσιν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PT Serif" w:hAnsi="PT Serif"/>
          <w:color w:val="111111"/>
          <w:sz w:val="26"/>
          <w:szCs w:val="26"/>
        </w:rPr>
        <w:t>π</w:t>
      </w:r>
      <w:r w:rsidRPr="00442161">
        <w:rPr>
          <w:rFonts w:ascii="Cambria" w:hAnsi="Cambria" w:cs="Cambria"/>
          <w:color w:val="111111"/>
          <w:sz w:val="26"/>
          <w:szCs w:val="26"/>
        </w:rPr>
        <w:t>αγγελε</w:t>
      </w:r>
      <w:r w:rsidRPr="00442161">
        <w:rPr>
          <w:rFonts w:ascii="Times New Roman" w:hAnsi="Times New Roman" w:cs="Times New Roman"/>
          <w:color w:val="111111"/>
          <w:sz w:val="26"/>
          <w:szCs w:val="26"/>
        </w:rPr>
        <w:t>ῖ</w:t>
      </w:r>
      <w:r w:rsidRPr="00442161">
        <w:rPr>
          <w:rFonts w:ascii="PT Serif" w:hAnsi="PT Serif"/>
          <w:color w:val="111111"/>
          <w:sz w:val="26"/>
          <w:szCs w:val="26"/>
          <w:lang w:val="fr-FR"/>
        </w:rPr>
        <w:t>.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κ</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ρίσει</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δ</w:t>
      </w:r>
      <w:r w:rsidRPr="00442161">
        <w:rPr>
          <w:rFonts w:ascii="Times New Roman" w:hAnsi="Times New Roman" w:cs="Times New Roman"/>
          <w:color w:val="111111"/>
          <w:sz w:val="26"/>
          <w:szCs w:val="26"/>
        </w:rPr>
        <w:t>ὲ</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κραυγάσει</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δ</w:t>
      </w:r>
      <w:r w:rsidRPr="00442161">
        <w:rPr>
          <w:rFonts w:ascii="Times New Roman" w:hAnsi="Times New Roman" w:cs="Times New Roman"/>
          <w:color w:val="111111"/>
          <w:sz w:val="26"/>
          <w:szCs w:val="26"/>
        </w:rPr>
        <w:t>ὲ</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κούσει</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τις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τα</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π</w:t>
      </w:r>
      <w:r w:rsidRPr="00442161">
        <w:rPr>
          <w:rFonts w:ascii="Cambria" w:hAnsi="Cambria" w:cs="Cambria"/>
          <w:color w:val="111111"/>
          <w:sz w:val="26"/>
          <w:szCs w:val="26"/>
        </w:rPr>
        <w:t>λατείαις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ὴ</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φων</w:t>
      </w:r>
      <w:r w:rsidRPr="00442161">
        <w:rPr>
          <w:rFonts w:ascii="Times New Roman" w:hAnsi="Times New Roman" w:cs="Times New Roman"/>
          <w:color w:val="111111"/>
          <w:sz w:val="26"/>
          <w:szCs w:val="26"/>
        </w:rPr>
        <w:t>ὴ</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w:t>
      </w:r>
      <w:r w:rsidRPr="00442161">
        <w:rPr>
          <w:rFonts w:ascii="Cambria" w:hAnsi="Cambria" w:cs="Cambria"/>
          <w:color w:val="111111"/>
          <w:sz w:val="26"/>
          <w:szCs w:val="26"/>
        </w:rPr>
        <w:t>κάλα</w:t>
      </w:r>
      <w:r w:rsidRPr="00442161">
        <w:rPr>
          <w:rFonts w:ascii="PT Serif" w:hAnsi="PT Serif" w:cs="PT Serif"/>
          <w:color w:val="111111"/>
          <w:sz w:val="26"/>
          <w:szCs w:val="26"/>
        </w:rPr>
        <w:t>μ</w:t>
      </w:r>
      <w:r w:rsidRPr="00442161">
        <w:rPr>
          <w:rFonts w:ascii="Cambria" w:hAnsi="Cambria" w:cs="Cambria"/>
          <w:color w:val="111111"/>
          <w:sz w:val="26"/>
          <w:szCs w:val="26"/>
        </w:rPr>
        <w:t>ον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συντετρι</w:t>
      </w:r>
      <w:r w:rsidRPr="00442161">
        <w:rPr>
          <w:rFonts w:ascii="PT Serif" w:hAnsi="PT Serif" w:cs="PT Serif"/>
          <w:color w:val="111111"/>
          <w:sz w:val="26"/>
          <w:szCs w:val="26"/>
        </w:rPr>
        <w:t>μμ</w:t>
      </w:r>
      <w:r w:rsidRPr="00442161">
        <w:rPr>
          <w:rFonts w:ascii="Cambria" w:hAnsi="Cambria" w:cs="Cambria"/>
          <w:color w:val="111111"/>
          <w:sz w:val="26"/>
          <w:szCs w:val="26"/>
        </w:rPr>
        <w:t>ένον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ὐ</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κατεάξει</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λίνον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τυφό</w:t>
      </w:r>
      <w:r w:rsidRPr="00442161">
        <w:rPr>
          <w:rFonts w:ascii="PT Serif" w:hAnsi="PT Serif" w:cs="PT Serif"/>
          <w:color w:val="111111"/>
          <w:sz w:val="26"/>
          <w:szCs w:val="26"/>
        </w:rPr>
        <w:t>μ</w:t>
      </w:r>
      <w:r w:rsidRPr="00442161">
        <w:rPr>
          <w:rFonts w:ascii="Cambria" w:hAnsi="Cambria" w:cs="Cambria"/>
          <w:color w:val="111111"/>
          <w:sz w:val="26"/>
          <w:szCs w:val="26"/>
        </w:rPr>
        <w:t>ενον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ὐ</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σβέσει</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ἕ</w:t>
      </w:r>
      <w:r w:rsidRPr="00442161">
        <w:rPr>
          <w:rFonts w:ascii="Cambria" w:hAnsi="Cambria" w:cs="Cambria"/>
          <w:color w:val="111111"/>
          <w:sz w:val="26"/>
          <w:szCs w:val="26"/>
        </w:rPr>
        <w:t>ως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ἂ</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κβάλ</w:t>
      </w:r>
      <w:r w:rsidRPr="00442161">
        <w:rPr>
          <w:rFonts w:ascii="Times New Roman" w:hAnsi="Times New Roman" w:cs="Times New Roman"/>
          <w:color w:val="111111"/>
          <w:sz w:val="26"/>
          <w:szCs w:val="26"/>
        </w:rPr>
        <w:t>ῃ</w:t>
      </w:r>
      <w:r w:rsidRPr="00442161">
        <w:rPr>
          <w:rFonts w:ascii="PT Serif" w:hAnsi="PT Serif"/>
          <w:color w:val="111111"/>
          <w:sz w:val="26"/>
          <w:szCs w:val="26"/>
          <w:lang w:val="fr-FR"/>
        </w:rPr>
        <w:t xml:space="preserve"> </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ν</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κος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ὴ</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κρίσιν</w:t>
      </w:r>
      <w:r w:rsidRPr="00442161">
        <w:rPr>
          <w:rFonts w:ascii="PT Serif" w:hAnsi="PT Serif"/>
          <w:color w:val="111111"/>
          <w:sz w:val="26"/>
          <w:szCs w:val="26"/>
          <w:lang w:val="fr-FR"/>
        </w:rPr>
        <w:t>.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ῷ</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ὀ</w:t>
      </w:r>
      <w:r w:rsidRPr="00442161">
        <w:rPr>
          <w:rFonts w:ascii="Cambria" w:hAnsi="Cambria" w:cs="Cambria"/>
          <w:color w:val="111111"/>
          <w:sz w:val="26"/>
          <w:szCs w:val="26"/>
        </w:rPr>
        <w:t>νό</w:t>
      </w:r>
      <w:r w:rsidRPr="00442161">
        <w:rPr>
          <w:rFonts w:ascii="PT Serif" w:hAnsi="PT Serif" w:cs="PT Serif"/>
          <w:color w:val="111111"/>
          <w:sz w:val="26"/>
          <w:szCs w:val="26"/>
        </w:rPr>
        <w:t>μ</w:t>
      </w:r>
      <w:r w:rsidRPr="00442161">
        <w:rPr>
          <w:rFonts w:ascii="Cambria" w:hAnsi="Cambria" w:cs="Cambria"/>
          <w:color w:val="111111"/>
          <w:sz w:val="26"/>
          <w:szCs w:val="26"/>
        </w:rPr>
        <w:t>ατι</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ἔ</w:t>
      </w:r>
      <w:r w:rsidRPr="00442161">
        <w:rPr>
          <w:rFonts w:ascii="Cambria" w:hAnsi="Cambria" w:cs="Cambria"/>
          <w:color w:val="111111"/>
          <w:sz w:val="26"/>
          <w:szCs w:val="26"/>
        </w:rPr>
        <w:t>θνη</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λ</w:t>
      </w:r>
      <w:r w:rsidRPr="00442161">
        <w:rPr>
          <w:rFonts w:ascii="PT Serif" w:hAnsi="PT Serif" w:cs="PT Serif"/>
          <w:color w:val="111111"/>
          <w:sz w:val="26"/>
          <w:szCs w:val="26"/>
        </w:rPr>
        <w:t>π</w:t>
      </w:r>
      <w:r w:rsidRPr="00442161">
        <w:rPr>
          <w:rFonts w:ascii="Cambria" w:hAnsi="Cambria" w:cs="Cambria"/>
          <w:color w:val="111111"/>
          <w:sz w:val="26"/>
          <w:szCs w:val="26"/>
        </w:rPr>
        <w:t>ιο</w:t>
      </w:r>
      <w:r w:rsidRPr="00442161">
        <w:rPr>
          <w:rFonts w:ascii="Times New Roman" w:hAnsi="Times New Roman" w:cs="Times New Roman"/>
          <w:color w:val="111111"/>
          <w:sz w:val="26"/>
          <w:szCs w:val="26"/>
        </w:rPr>
        <w:t>ῦ</w:t>
      </w:r>
      <w:r w:rsidRPr="00442161">
        <w:rPr>
          <w:rFonts w:ascii="Cambria" w:hAnsi="Cambria" w:cs="Cambria"/>
          <w:color w:val="111111"/>
          <w:sz w:val="26"/>
          <w:szCs w:val="26"/>
        </w:rPr>
        <w:t>σιν</w:t>
      </w:r>
      <w:r w:rsidRPr="00442161">
        <w:rPr>
          <w:rFonts w:ascii="PT Serif" w:hAnsi="PT Serif"/>
          <w:color w:val="111111"/>
          <w:sz w:val="26"/>
          <w:szCs w:val="26"/>
          <w:lang w:val="fr-FR"/>
        </w:rPr>
        <w:t>. </w:t>
      </w:r>
    </w:p>
    <w:p w14:paraId="3D0CEAEE" w14:textId="77777777" w:rsidR="00442161" w:rsidRPr="00442161" w:rsidRDefault="00442161" w:rsidP="00442161">
      <w:pPr>
        <w:spacing w:after="120" w:line="240" w:lineRule="auto"/>
        <w:jc w:val="both"/>
        <w:rPr>
          <w:rFonts w:ascii="PT Serif" w:hAnsi="PT Serif"/>
          <w:color w:val="111111"/>
          <w:sz w:val="26"/>
          <w:szCs w:val="26"/>
          <w:lang w:val="fr-FR"/>
        </w:rPr>
      </w:pPr>
      <w:r w:rsidRPr="00442161">
        <w:rPr>
          <w:rFonts w:ascii="Cambria" w:hAnsi="Cambria" w:cs="Cambria"/>
          <w:color w:val="111111"/>
          <w:sz w:val="26"/>
          <w:szCs w:val="26"/>
        </w:rPr>
        <w:t>Τότε</w:t>
      </w:r>
      <w:r w:rsidRPr="00442161">
        <w:rPr>
          <w:rFonts w:ascii="PT Serif" w:hAnsi="PT Serif"/>
          <w:color w:val="111111"/>
          <w:sz w:val="26"/>
          <w:szCs w:val="26"/>
          <w:lang w:val="fr-FR"/>
        </w:rPr>
        <w:t xml:space="preserve"> </w:t>
      </w:r>
      <w:r w:rsidRPr="00442161">
        <w:rPr>
          <w:rFonts w:ascii="Segoe UI Symbol" w:hAnsi="Segoe UI Symbol" w:cs="Segoe UI Symbol"/>
          <w:color w:val="111111"/>
          <w:sz w:val="26"/>
          <w:szCs w:val="26"/>
        </w:rPr>
        <w:t>⸂</w:t>
      </w:r>
      <w:r w:rsidRPr="00442161">
        <w:rPr>
          <w:rFonts w:ascii="PT Serif" w:hAnsi="PT Serif"/>
          <w:color w:val="111111"/>
          <w:sz w:val="26"/>
          <w:szCs w:val="26"/>
        </w:rPr>
        <w:t>π</w:t>
      </w:r>
      <w:r w:rsidRPr="00442161">
        <w:rPr>
          <w:rFonts w:ascii="Cambria" w:hAnsi="Cambria" w:cs="Cambria"/>
          <w:color w:val="111111"/>
          <w:sz w:val="26"/>
          <w:szCs w:val="26"/>
        </w:rPr>
        <w:t>ροσηνέχθη</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ῷ</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δαι</w:t>
      </w:r>
      <w:r w:rsidRPr="00442161">
        <w:rPr>
          <w:rFonts w:ascii="PT Serif" w:hAnsi="PT Serif" w:cs="PT Serif"/>
          <w:color w:val="111111"/>
          <w:sz w:val="26"/>
          <w:szCs w:val="26"/>
        </w:rPr>
        <w:t>μ</w:t>
      </w:r>
      <w:r w:rsidRPr="00442161">
        <w:rPr>
          <w:rFonts w:ascii="Cambria" w:hAnsi="Cambria" w:cs="Cambria"/>
          <w:color w:val="111111"/>
          <w:sz w:val="26"/>
          <w:szCs w:val="26"/>
        </w:rPr>
        <w:t>ονιζό</w:t>
      </w:r>
      <w:r w:rsidRPr="00442161">
        <w:rPr>
          <w:rFonts w:ascii="PT Serif" w:hAnsi="PT Serif" w:cs="PT Serif"/>
          <w:color w:val="111111"/>
          <w:sz w:val="26"/>
          <w:szCs w:val="26"/>
        </w:rPr>
        <w:t>μ</w:t>
      </w:r>
      <w:r w:rsidRPr="00442161">
        <w:rPr>
          <w:rFonts w:ascii="Cambria" w:hAnsi="Cambria" w:cs="Cambria"/>
          <w:color w:val="111111"/>
          <w:sz w:val="26"/>
          <w:szCs w:val="26"/>
        </w:rPr>
        <w:t>ενος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τυφλ</w:t>
      </w:r>
      <w:r w:rsidRPr="00442161">
        <w:rPr>
          <w:rFonts w:ascii="Times New Roman" w:hAnsi="Times New Roman" w:cs="Times New Roman"/>
          <w:color w:val="111111"/>
          <w:sz w:val="26"/>
          <w:szCs w:val="26"/>
        </w:rPr>
        <w:t>ὸ</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κωφός</w:t>
      </w:r>
      <w:r w:rsidRPr="00442161">
        <w:rPr>
          <w:rFonts w:ascii="Segoe UI Symbol" w:hAnsi="Segoe UI Symbol" w:cs="Segoe UI Symbol"/>
          <w:color w:val="111111"/>
          <w:sz w:val="26"/>
          <w:szCs w:val="26"/>
        </w:rPr>
        <w:t>⸃</w:t>
      </w:r>
      <w:r w:rsidRPr="00442161">
        <w:rPr>
          <w:rFonts w:ascii="Cambria" w:hAnsi="Cambria" w:cs="Cambria"/>
          <w:color w:val="111111"/>
          <w:sz w:val="26"/>
          <w:szCs w:val="26"/>
        </w:rPr>
        <w:t>·</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θερά</w:t>
      </w:r>
      <w:r w:rsidRPr="00442161">
        <w:rPr>
          <w:rFonts w:ascii="PT Serif" w:hAnsi="PT Serif" w:cs="PT Serif"/>
          <w:color w:val="111111"/>
          <w:sz w:val="26"/>
          <w:szCs w:val="26"/>
        </w:rPr>
        <w:t>π</w:t>
      </w:r>
      <w:r w:rsidRPr="00442161">
        <w:rPr>
          <w:rFonts w:ascii="Cambria" w:hAnsi="Cambria" w:cs="Cambria"/>
          <w:color w:val="111111"/>
          <w:sz w:val="26"/>
          <w:szCs w:val="26"/>
        </w:rPr>
        <w:t>ευσεν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τόν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ὥ</w:t>
      </w:r>
      <w:r w:rsidRPr="00442161">
        <w:rPr>
          <w:rFonts w:ascii="Cambria" w:hAnsi="Cambria" w:cs="Cambria"/>
          <w:color w:val="111111"/>
          <w:sz w:val="26"/>
          <w:szCs w:val="26"/>
        </w:rPr>
        <w:t>στε</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ὸ</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Segoe UI Symbol" w:hAnsi="Segoe UI Symbol" w:cs="Segoe UI Symbol"/>
          <w:color w:val="111111"/>
          <w:sz w:val="26"/>
          <w:szCs w:val="26"/>
        </w:rPr>
        <w:t>⸀</w:t>
      </w:r>
      <w:r w:rsidRPr="00442161">
        <w:rPr>
          <w:rFonts w:ascii="Cambria" w:hAnsi="Cambria" w:cs="Cambria"/>
          <w:color w:val="111111"/>
          <w:sz w:val="26"/>
          <w:szCs w:val="26"/>
        </w:rPr>
        <w:t>κωφ</w:t>
      </w:r>
      <w:r w:rsidRPr="00442161">
        <w:rPr>
          <w:rFonts w:ascii="Times New Roman" w:hAnsi="Times New Roman" w:cs="Times New Roman"/>
          <w:color w:val="111111"/>
          <w:sz w:val="26"/>
          <w:szCs w:val="26"/>
        </w:rPr>
        <w:t>ὸ</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λαλε</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βλέ</w:t>
      </w:r>
      <w:r w:rsidRPr="00442161">
        <w:rPr>
          <w:rFonts w:ascii="PT Serif" w:hAnsi="PT Serif" w:cs="PT Serif"/>
          <w:color w:val="111111"/>
          <w:sz w:val="26"/>
          <w:szCs w:val="26"/>
        </w:rPr>
        <w:t>π</w:t>
      </w:r>
      <w:r w:rsidRPr="00442161">
        <w:rPr>
          <w:rFonts w:ascii="Cambria" w:hAnsi="Cambria" w:cs="Cambria"/>
          <w:color w:val="111111"/>
          <w:sz w:val="26"/>
          <w:szCs w:val="26"/>
        </w:rPr>
        <w:t>ειν</w:t>
      </w:r>
      <w:r w:rsidRPr="00442161">
        <w:rPr>
          <w:rFonts w:ascii="PT Serif" w:hAnsi="PT Serif"/>
          <w:color w:val="111111"/>
          <w:sz w:val="26"/>
          <w:szCs w:val="26"/>
          <w:lang w:val="fr-FR"/>
        </w:rPr>
        <w:t>.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ξίσταντο</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π</w:t>
      </w:r>
      <w:r w:rsidRPr="00442161">
        <w:rPr>
          <w:rFonts w:ascii="Cambria" w:hAnsi="Cambria" w:cs="Cambria"/>
          <w:color w:val="111111"/>
          <w:sz w:val="26"/>
          <w:szCs w:val="26"/>
        </w:rPr>
        <w:t>άντες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ἱ</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ὄ</w:t>
      </w:r>
      <w:r w:rsidRPr="00442161">
        <w:rPr>
          <w:rFonts w:ascii="Cambria" w:hAnsi="Cambria" w:cs="Cambria"/>
          <w:color w:val="111111"/>
          <w:sz w:val="26"/>
          <w:szCs w:val="26"/>
        </w:rPr>
        <w:t>χλοι</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ἔ</w:t>
      </w:r>
      <w:r w:rsidRPr="00442161">
        <w:rPr>
          <w:rFonts w:ascii="Cambria" w:hAnsi="Cambria" w:cs="Cambria"/>
          <w:color w:val="111111"/>
          <w:sz w:val="26"/>
          <w:szCs w:val="26"/>
        </w:rPr>
        <w:t>λεγον·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Μήτι</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ὗ</w:t>
      </w:r>
      <w:r w:rsidRPr="00442161">
        <w:rPr>
          <w:rFonts w:ascii="Cambria" w:hAnsi="Cambria" w:cs="Cambria"/>
          <w:color w:val="111111"/>
          <w:sz w:val="26"/>
          <w:szCs w:val="26"/>
        </w:rPr>
        <w:t>τός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στιν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ὁ</w:t>
      </w:r>
      <w:r w:rsidRPr="00442161">
        <w:rPr>
          <w:rFonts w:ascii="PT Serif" w:hAnsi="PT Serif"/>
          <w:color w:val="111111"/>
          <w:sz w:val="26"/>
          <w:szCs w:val="26"/>
          <w:lang w:val="fr-FR"/>
        </w:rPr>
        <w:t xml:space="preserve"> </w:t>
      </w:r>
      <w:r w:rsidRPr="00442161">
        <w:rPr>
          <w:rFonts w:ascii="Cambria" w:hAnsi="Cambria" w:cs="Cambria"/>
          <w:color w:val="111111"/>
          <w:sz w:val="26"/>
          <w:szCs w:val="26"/>
        </w:rPr>
        <w:t>υ</w:t>
      </w:r>
      <w:r w:rsidRPr="00442161">
        <w:rPr>
          <w:rFonts w:ascii="Times New Roman" w:hAnsi="Times New Roman" w:cs="Times New Roman"/>
          <w:color w:val="111111"/>
          <w:sz w:val="26"/>
          <w:szCs w:val="26"/>
        </w:rPr>
        <w:t>ἱὸ</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Δ</w:t>
      </w:r>
      <w:r w:rsidRPr="00442161">
        <w:rPr>
          <w:rFonts w:ascii="Cambria" w:hAnsi="Cambria" w:cs="Cambria"/>
          <w:color w:val="111111"/>
          <w:sz w:val="26"/>
          <w:szCs w:val="26"/>
        </w:rPr>
        <w:t>αυίδ</w:t>
      </w:r>
      <w:r w:rsidRPr="00442161">
        <w:rPr>
          <w:rFonts w:ascii="PT Serif" w:hAnsi="PT Serif"/>
          <w:color w:val="111111"/>
          <w:sz w:val="26"/>
          <w:szCs w:val="26"/>
          <w:lang w:val="fr-FR"/>
        </w:rPr>
        <w:t>;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ἱ</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w:t>
      </w:r>
      <w:r w:rsidRPr="00442161">
        <w:rPr>
          <w:rFonts w:ascii="Times New Roman" w:hAnsi="Times New Roman" w:cs="Times New Roman"/>
          <w:color w:val="111111"/>
          <w:sz w:val="26"/>
          <w:szCs w:val="26"/>
        </w:rPr>
        <w:t>ὲ</w:t>
      </w:r>
      <w:r w:rsidRPr="00442161">
        <w:rPr>
          <w:rFonts w:ascii="PT Serif" w:hAnsi="PT Serif"/>
          <w:color w:val="111111"/>
          <w:sz w:val="26"/>
          <w:szCs w:val="26"/>
          <w:lang w:val="fr-FR"/>
        </w:rPr>
        <w:t xml:space="preserve"> </w:t>
      </w:r>
      <w:r w:rsidRPr="00442161">
        <w:rPr>
          <w:rFonts w:ascii="Cambria" w:hAnsi="Cambria" w:cs="Cambria"/>
          <w:color w:val="111111"/>
          <w:sz w:val="26"/>
          <w:szCs w:val="26"/>
        </w:rPr>
        <w:t>Φαρισα</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οι</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κούσαντες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ἶ</w:t>
      </w:r>
      <w:r w:rsidRPr="00442161">
        <w:rPr>
          <w:rFonts w:ascii="PT Serif" w:hAnsi="PT Serif"/>
          <w:color w:val="111111"/>
          <w:sz w:val="26"/>
          <w:szCs w:val="26"/>
        </w:rPr>
        <w:t>π</w:t>
      </w:r>
      <w:r w:rsidRPr="00442161">
        <w:rPr>
          <w:rFonts w:ascii="Cambria" w:hAnsi="Cambria" w:cs="Cambria"/>
          <w:color w:val="111111"/>
          <w:sz w:val="26"/>
          <w:szCs w:val="26"/>
        </w:rPr>
        <w:t>ον·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ὗ</w:t>
      </w:r>
      <w:r w:rsidRPr="00442161">
        <w:rPr>
          <w:rFonts w:ascii="Cambria" w:hAnsi="Cambria" w:cs="Cambria"/>
          <w:color w:val="111111"/>
          <w:sz w:val="26"/>
          <w:szCs w:val="26"/>
        </w:rPr>
        <w:t>τος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κ</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κβάλλει</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ὰ</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δαι</w:t>
      </w:r>
      <w:r w:rsidRPr="00442161">
        <w:rPr>
          <w:rFonts w:ascii="PT Serif" w:hAnsi="PT Serif" w:cs="PT Serif"/>
          <w:color w:val="111111"/>
          <w:sz w:val="26"/>
          <w:szCs w:val="26"/>
        </w:rPr>
        <w:t>μ</w:t>
      </w:r>
      <w:r w:rsidRPr="00442161">
        <w:rPr>
          <w:rFonts w:ascii="Cambria" w:hAnsi="Cambria" w:cs="Cambria"/>
          <w:color w:val="111111"/>
          <w:sz w:val="26"/>
          <w:szCs w:val="26"/>
        </w:rPr>
        <w:t>όνια</w:t>
      </w:r>
      <w:r w:rsidRPr="00442161">
        <w:rPr>
          <w:rFonts w:ascii="PT Serif" w:hAnsi="PT Serif"/>
          <w:color w:val="111111"/>
          <w:sz w:val="26"/>
          <w:szCs w:val="26"/>
          <w:lang w:val="fr-FR"/>
        </w:rPr>
        <w:t xml:space="preserve"> </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ἰ</w:t>
      </w:r>
      <w:r w:rsidRPr="00442161">
        <w:rPr>
          <w:rFonts w:ascii="PT Serif" w:hAnsi="PT Serif"/>
          <w:color w:val="111111"/>
          <w:sz w:val="26"/>
          <w:szCs w:val="26"/>
          <w:lang w:val="fr-FR"/>
        </w:rPr>
        <w:t xml:space="preserve"> </w:t>
      </w:r>
      <w:r w:rsidRPr="00442161">
        <w:rPr>
          <w:rFonts w:ascii="PT Serif" w:hAnsi="PT Serif"/>
          <w:color w:val="111111"/>
          <w:sz w:val="26"/>
          <w:szCs w:val="26"/>
        </w:rPr>
        <w:t>μ</w:t>
      </w:r>
      <w:r w:rsidRPr="00442161">
        <w:rPr>
          <w:rFonts w:ascii="Times New Roman" w:hAnsi="Times New Roman" w:cs="Times New Roman"/>
          <w:color w:val="111111"/>
          <w:sz w:val="26"/>
          <w:szCs w:val="26"/>
        </w:rPr>
        <w:t>ὴ</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ῷ</w:t>
      </w:r>
      <w:r w:rsidRPr="00442161">
        <w:rPr>
          <w:rFonts w:ascii="PT Serif" w:hAnsi="PT Serif"/>
          <w:color w:val="111111"/>
          <w:sz w:val="26"/>
          <w:szCs w:val="26"/>
          <w:lang w:val="fr-FR"/>
        </w:rPr>
        <w:t xml:space="preserve"> </w:t>
      </w:r>
      <w:r w:rsidRPr="00442161">
        <w:rPr>
          <w:rFonts w:ascii="Cambria" w:hAnsi="Cambria" w:cs="Cambria"/>
          <w:color w:val="111111"/>
          <w:sz w:val="26"/>
          <w:szCs w:val="26"/>
        </w:rPr>
        <w:t>Βεελζεβο</w:t>
      </w:r>
      <w:r w:rsidRPr="00442161">
        <w:rPr>
          <w:rFonts w:ascii="Times New Roman" w:hAnsi="Times New Roman" w:cs="Times New Roman"/>
          <w:color w:val="111111"/>
          <w:sz w:val="26"/>
          <w:szCs w:val="26"/>
        </w:rPr>
        <w:t>ὺ</w:t>
      </w:r>
      <w:r w:rsidRPr="00442161">
        <w:rPr>
          <w:rFonts w:ascii="Cambria" w:hAnsi="Cambria" w:cs="Cambria"/>
          <w:color w:val="111111"/>
          <w:sz w:val="26"/>
          <w:szCs w:val="26"/>
        </w:rPr>
        <w:t>λ</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ἄ</w:t>
      </w:r>
      <w:r w:rsidRPr="00442161">
        <w:rPr>
          <w:rFonts w:ascii="Cambria" w:hAnsi="Cambria" w:cs="Cambria"/>
          <w:color w:val="111111"/>
          <w:sz w:val="26"/>
          <w:szCs w:val="26"/>
        </w:rPr>
        <w:t>ρχοντι</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ῶ</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δαι</w:t>
      </w:r>
      <w:r w:rsidRPr="00442161">
        <w:rPr>
          <w:rFonts w:ascii="PT Serif" w:hAnsi="PT Serif" w:cs="PT Serif"/>
          <w:color w:val="111111"/>
          <w:sz w:val="26"/>
          <w:szCs w:val="26"/>
        </w:rPr>
        <w:t>μ</w:t>
      </w:r>
      <w:r w:rsidRPr="00442161">
        <w:rPr>
          <w:rFonts w:ascii="Cambria" w:hAnsi="Cambria" w:cs="Cambria"/>
          <w:color w:val="111111"/>
          <w:sz w:val="26"/>
          <w:szCs w:val="26"/>
        </w:rPr>
        <w:t>ονίων</w:t>
      </w:r>
      <w:r w:rsidRPr="00442161">
        <w:rPr>
          <w:rFonts w:ascii="PT Serif" w:hAnsi="PT Serif"/>
          <w:color w:val="111111"/>
          <w:sz w:val="26"/>
          <w:szCs w:val="26"/>
          <w:lang w:val="fr-FR"/>
        </w:rPr>
        <w:t>. </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δ</w:t>
      </w:r>
      <w:r w:rsidRPr="00442161">
        <w:rPr>
          <w:rFonts w:ascii="Times New Roman" w:hAnsi="Times New Roman" w:cs="Times New Roman"/>
          <w:color w:val="111111"/>
          <w:sz w:val="26"/>
          <w:szCs w:val="26"/>
        </w:rPr>
        <w:t>ὼ</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Segoe UI Symbol" w:hAnsi="Segoe UI Symbol" w:cs="Segoe UI Symbol"/>
          <w:color w:val="111111"/>
          <w:sz w:val="26"/>
          <w:szCs w:val="26"/>
        </w:rPr>
        <w:t>⸀</w:t>
      </w:r>
      <w:r w:rsidRPr="00442161">
        <w:rPr>
          <w:rFonts w:ascii="Cambria" w:hAnsi="Cambria" w:cs="Cambria"/>
          <w:color w:val="111111"/>
          <w:sz w:val="26"/>
          <w:szCs w:val="26"/>
        </w:rPr>
        <w:t>δ</w:t>
      </w:r>
      <w:r w:rsidRPr="00442161">
        <w:rPr>
          <w:rFonts w:ascii="Times New Roman" w:hAnsi="Times New Roman" w:cs="Times New Roman"/>
          <w:color w:val="111111"/>
          <w:sz w:val="26"/>
          <w:szCs w:val="26"/>
        </w:rPr>
        <w:t>ὲ</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ὰ</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νθυ</w:t>
      </w:r>
      <w:r w:rsidRPr="00442161">
        <w:rPr>
          <w:rFonts w:ascii="PT Serif" w:hAnsi="PT Serif" w:cs="PT Serif"/>
          <w:color w:val="111111"/>
          <w:sz w:val="26"/>
          <w:szCs w:val="26"/>
        </w:rPr>
        <w:t>μ</w:t>
      </w:r>
      <w:r w:rsidRPr="00442161">
        <w:rPr>
          <w:rFonts w:ascii="Cambria" w:hAnsi="Cambria" w:cs="Cambria"/>
          <w:color w:val="111111"/>
          <w:sz w:val="26"/>
          <w:szCs w:val="26"/>
        </w:rPr>
        <w:t>ήσεις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ῶ</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ἶ</w:t>
      </w:r>
      <w:r w:rsidRPr="00442161">
        <w:rPr>
          <w:rFonts w:ascii="PT Serif" w:hAnsi="PT Serif"/>
          <w:color w:val="111111"/>
          <w:sz w:val="26"/>
          <w:szCs w:val="26"/>
        </w:rPr>
        <w:t>π</w:t>
      </w:r>
      <w:r w:rsidRPr="00442161">
        <w:rPr>
          <w:rFonts w:ascii="Cambria" w:hAnsi="Cambria" w:cs="Cambria"/>
          <w:color w:val="111111"/>
          <w:sz w:val="26"/>
          <w:szCs w:val="26"/>
        </w:rPr>
        <w:t>εν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Π</w:t>
      </w:r>
      <w:r w:rsidRPr="00442161">
        <w:rPr>
          <w:rFonts w:ascii="Times New Roman" w:hAnsi="Times New Roman" w:cs="Times New Roman"/>
          <w:color w:val="111111"/>
          <w:sz w:val="26"/>
          <w:szCs w:val="26"/>
        </w:rPr>
        <w:t>ᾶ</w:t>
      </w:r>
      <w:r w:rsidRPr="00442161">
        <w:rPr>
          <w:rFonts w:ascii="Cambria" w:hAnsi="Cambria" w:cs="Cambria"/>
          <w:color w:val="111111"/>
          <w:sz w:val="26"/>
          <w:szCs w:val="26"/>
        </w:rPr>
        <w:t>σα</w:t>
      </w:r>
      <w:r w:rsidRPr="00442161">
        <w:rPr>
          <w:rFonts w:ascii="PT Serif" w:hAnsi="PT Serif"/>
          <w:color w:val="111111"/>
          <w:sz w:val="26"/>
          <w:szCs w:val="26"/>
          <w:lang w:val="fr-FR"/>
        </w:rPr>
        <w:t xml:space="preserve"> </w:t>
      </w:r>
      <w:r w:rsidRPr="00442161">
        <w:rPr>
          <w:rFonts w:ascii="Cambria" w:hAnsi="Cambria" w:cs="Cambria"/>
          <w:color w:val="111111"/>
          <w:sz w:val="26"/>
          <w:szCs w:val="26"/>
        </w:rPr>
        <w:t>βασιλεία</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μ</w:t>
      </w:r>
      <w:r w:rsidRPr="00442161">
        <w:rPr>
          <w:rFonts w:ascii="Cambria" w:hAnsi="Cambria" w:cs="Cambria"/>
          <w:color w:val="111111"/>
          <w:sz w:val="26"/>
          <w:szCs w:val="26"/>
        </w:rPr>
        <w:t>ερισθε</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σα</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καθ</w:t>
      </w:r>
      <w:r w:rsidRPr="00442161">
        <w:rPr>
          <w:rFonts w:ascii="PT Serif" w:hAnsi="PT Serif" w:cs="PT Serif"/>
          <w:color w:val="111111"/>
          <w:sz w:val="26"/>
          <w:szCs w:val="26"/>
          <w:lang w:val="fr-FR"/>
        </w:rPr>
        <w:t>’</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ἑ</w:t>
      </w:r>
      <w:r w:rsidRPr="00442161">
        <w:rPr>
          <w:rFonts w:ascii="Cambria" w:hAnsi="Cambria" w:cs="Cambria"/>
          <w:color w:val="111111"/>
          <w:sz w:val="26"/>
          <w:szCs w:val="26"/>
        </w:rPr>
        <w:t>αυτ</w:t>
      </w:r>
      <w:r w:rsidRPr="00442161">
        <w:rPr>
          <w:rFonts w:ascii="Times New Roman" w:hAnsi="Times New Roman" w:cs="Times New Roman"/>
          <w:color w:val="111111"/>
          <w:sz w:val="26"/>
          <w:szCs w:val="26"/>
        </w:rPr>
        <w:t>ῆ</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ρη</w:t>
      </w:r>
      <w:r w:rsidRPr="00442161">
        <w:rPr>
          <w:rFonts w:ascii="PT Serif" w:hAnsi="PT Serif" w:cs="PT Serif"/>
          <w:color w:val="111111"/>
          <w:sz w:val="26"/>
          <w:szCs w:val="26"/>
        </w:rPr>
        <w:t>μ</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ῦ</w:t>
      </w:r>
      <w:r w:rsidRPr="00442161">
        <w:rPr>
          <w:rFonts w:ascii="Cambria" w:hAnsi="Cambria" w:cs="Cambria"/>
          <w:color w:val="111111"/>
          <w:sz w:val="26"/>
          <w:szCs w:val="26"/>
        </w:rPr>
        <w:t>ται</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PT Serif" w:hAnsi="PT Serif"/>
          <w:color w:val="111111"/>
          <w:sz w:val="26"/>
          <w:szCs w:val="26"/>
        </w:rPr>
        <w:t>π</w:t>
      </w:r>
      <w:r w:rsidRPr="00442161">
        <w:rPr>
          <w:rFonts w:ascii="Times New Roman" w:hAnsi="Times New Roman" w:cs="Times New Roman"/>
          <w:color w:val="111111"/>
          <w:sz w:val="26"/>
          <w:szCs w:val="26"/>
        </w:rPr>
        <w:t>ᾶ</w:t>
      </w:r>
      <w:r w:rsidRPr="00442161">
        <w:rPr>
          <w:rFonts w:ascii="Cambria" w:hAnsi="Cambria" w:cs="Cambria"/>
          <w:color w:val="111111"/>
          <w:sz w:val="26"/>
          <w:szCs w:val="26"/>
        </w:rPr>
        <w:t>σα</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π</w:t>
      </w:r>
      <w:r w:rsidRPr="00442161">
        <w:rPr>
          <w:rFonts w:ascii="Cambria" w:hAnsi="Cambria" w:cs="Cambria"/>
          <w:color w:val="111111"/>
          <w:sz w:val="26"/>
          <w:szCs w:val="26"/>
        </w:rPr>
        <w:t>όλις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ἢ</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κία</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μ</w:t>
      </w:r>
      <w:r w:rsidRPr="00442161">
        <w:rPr>
          <w:rFonts w:ascii="Cambria" w:hAnsi="Cambria" w:cs="Cambria"/>
          <w:color w:val="111111"/>
          <w:sz w:val="26"/>
          <w:szCs w:val="26"/>
        </w:rPr>
        <w:t>ερισθε</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σα</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καθ</w:t>
      </w:r>
      <w:r w:rsidRPr="00442161">
        <w:rPr>
          <w:rFonts w:ascii="PT Serif" w:hAnsi="PT Serif" w:cs="PT Serif"/>
          <w:color w:val="111111"/>
          <w:sz w:val="26"/>
          <w:szCs w:val="26"/>
          <w:lang w:val="fr-FR"/>
        </w:rPr>
        <w:t>’</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ἑ</w:t>
      </w:r>
      <w:r w:rsidRPr="00442161">
        <w:rPr>
          <w:rFonts w:ascii="Cambria" w:hAnsi="Cambria" w:cs="Cambria"/>
          <w:color w:val="111111"/>
          <w:sz w:val="26"/>
          <w:szCs w:val="26"/>
        </w:rPr>
        <w:t>αυτ</w:t>
      </w:r>
      <w:r w:rsidRPr="00442161">
        <w:rPr>
          <w:rFonts w:ascii="Times New Roman" w:hAnsi="Times New Roman" w:cs="Times New Roman"/>
          <w:color w:val="111111"/>
          <w:sz w:val="26"/>
          <w:szCs w:val="26"/>
        </w:rPr>
        <w:t>ῆ</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ὐ</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σταθήσεται</w:t>
      </w:r>
      <w:r w:rsidRPr="00442161">
        <w:rPr>
          <w:rFonts w:ascii="PT Serif" w:hAnsi="PT Serif"/>
          <w:color w:val="111111"/>
          <w:sz w:val="26"/>
          <w:szCs w:val="26"/>
          <w:lang w:val="fr-FR"/>
        </w:rPr>
        <w:t>.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ἰ</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ὁ</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Σαταν</w:t>
      </w:r>
      <w:r w:rsidRPr="00442161">
        <w:rPr>
          <w:rFonts w:ascii="Times New Roman" w:hAnsi="Times New Roman" w:cs="Times New Roman"/>
          <w:color w:val="111111"/>
          <w:sz w:val="26"/>
          <w:szCs w:val="26"/>
        </w:rPr>
        <w:t>ᾶ</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ὸ</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Σαταν</w:t>
      </w:r>
      <w:r w:rsidRPr="00442161">
        <w:rPr>
          <w:rFonts w:ascii="Times New Roman" w:hAnsi="Times New Roman" w:cs="Times New Roman"/>
          <w:color w:val="111111"/>
          <w:sz w:val="26"/>
          <w:szCs w:val="26"/>
        </w:rPr>
        <w:t>ᾶ</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κβάλλει</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φ</w:t>
      </w:r>
      <w:r w:rsidRPr="00442161">
        <w:rPr>
          <w:rFonts w:ascii="PT Serif" w:hAnsi="PT Serif" w:cs="PT Serif"/>
          <w:color w:val="111111"/>
          <w:sz w:val="26"/>
          <w:szCs w:val="26"/>
          <w:lang w:val="fr-FR"/>
        </w:rPr>
        <w:t>’</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ἑ</w:t>
      </w:r>
      <w:r w:rsidRPr="00442161">
        <w:rPr>
          <w:rFonts w:ascii="Cambria" w:hAnsi="Cambria" w:cs="Cambria"/>
          <w:color w:val="111111"/>
          <w:sz w:val="26"/>
          <w:szCs w:val="26"/>
        </w:rPr>
        <w:t>αυτ</w:t>
      </w:r>
      <w:r w:rsidRPr="00442161">
        <w:rPr>
          <w:rFonts w:ascii="Times New Roman" w:hAnsi="Times New Roman" w:cs="Times New Roman"/>
          <w:color w:val="111111"/>
          <w:sz w:val="26"/>
          <w:szCs w:val="26"/>
        </w:rPr>
        <w:t>ὸ</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PT Serif" w:hAnsi="PT Serif"/>
          <w:color w:val="111111"/>
          <w:sz w:val="26"/>
          <w:szCs w:val="26"/>
        </w:rPr>
        <w:t>μ</w:t>
      </w:r>
      <w:r w:rsidRPr="00442161">
        <w:rPr>
          <w:rFonts w:ascii="Cambria" w:hAnsi="Cambria" w:cs="Cambria"/>
          <w:color w:val="111111"/>
          <w:sz w:val="26"/>
          <w:szCs w:val="26"/>
        </w:rPr>
        <w:t>ερίσθη·</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π</w:t>
      </w:r>
      <w:r w:rsidRPr="00442161">
        <w:rPr>
          <w:rFonts w:ascii="Times New Roman" w:hAnsi="Times New Roman" w:cs="Times New Roman"/>
          <w:color w:val="111111"/>
          <w:sz w:val="26"/>
          <w:szCs w:val="26"/>
        </w:rPr>
        <w:t>ῶ</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ὖ</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σταθήσεται</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ἡ</w:t>
      </w:r>
      <w:r w:rsidRPr="00442161">
        <w:rPr>
          <w:rFonts w:ascii="PT Serif" w:hAnsi="PT Serif"/>
          <w:color w:val="111111"/>
          <w:sz w:val="26"/>
          <w:szCs w:val="26"/>
          <w:lang w:val="fr-FR"/>
        </w:rPr>
        <w:t xml:space="preserve"> </w:t>
      </w:r>
      <w:r w:rsidRPr="00442161">
        <w:rPr>
          <w:rFonts w:ascii="Cambria" w:hAnsi="Cambria" w:cs="Cambria"/>
          <w:color w:val="111111"/>
          <w:sz w:val="26"/>
          <w:szCs w:val="26"/>
        </w:rPr>
        <w:t>βασιλεία</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ἰ</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γ</w:t>
      </w:r>
      <w:r w:rsidRPr="00442161">
        <w:rPr>
          <w:rFonts w:ascii="Times New Roman" w:hAnsi="Times New Roman" w:cs="Times New Roman"/>
          <w:color w:val="111111"/>
          <w:sz w:val="26"/>
          <w:szCs w:val="26"/>
        </w:rPr>
        <w:t>ὼ</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Βεελζεβο</w:t>
      </w:r>
      <w:r w:rsidRPr="00442161">
        <w:rPr>
          <w:rFonts w:ascii="Times New Roman" w:hAnsi="Times New Roman" w:cs="Times New Roman"/>
          <w:color w:val="111111"/>
          <w:sz w:val="26"/>
          <w:szCs w:val="26"/>
        </w:rPr>
        <w:t>ὺ</w:t>
      </w:r>
      <w:r w:rsidRPr="00442161">
        <w:rPr>
          <w:rFonts w:ascii="Cambria" w:hAnsi="Cambria" w:cs="Cambria"/>
          <w:color w:val="111111"/>
          <w:sz w:val="26"/>
          <w:szCs w:val="26"/>
        </w:rPr>
        <w:t>λ</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κβάλλω</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ὰ</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δαι</w:t>
      </w:r>
      <w:r w:rsidRPr="00442161">
        <w:rPr>
          <w:rFonts w:ascii="PT Serif" w:hAnsi="PT Serif" w:cs="PT Serif"/>
          <w:color w:val="111111"/>
          <w:sz w:val="26"/>
          <w:szCs w:val="26"/>
        </w:rPr>
        <w:t>μ</w:t>
      </w:r>
      <w:r w:rsidRPr="00442161">
        <w:rPr>
          <w:rFonts w:ascii="Cambria" w:hAnsi="Cambria" w:cs="Cambria"/>
          <w:color w:val="111111"/>
          <w:sz w:val="26"/>
          <w:szCs w:val="26"/>
        </w:rPr>
        <w:t>όνια</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ἱ</w:t>
      </w:r>
      <w:r w:rsidRPr="00442161">
        <w:rPr>
          <w:rFonts w:ascii="PT Serif" w:hAnsi="PT Serif"/>
          <w:color w:val="111111"/>
          <w:sz w:val="26"/>
          <w:szCs w:val="26"/>
          <w:lang w:val="fr-FR"/>
        </w:rPr>
        <w:t xml:space="preserve"> </w:t>
      </w:r>
      <w:r w:rsidRPr="00442161">
        <w:rPr>
          <w:rFonts w:ascii="Cambria" w:hAnsi="Cambria" w:cs="Cambria"/>
          <w:color w:val="111111"/>
          <w:sz w:val="26"/>
          <w:szCs w:val="26"/>
        </w:rPr>
        <w:t>υ</w:t>
      </w:r>
      <w:r w:rsidRPr="00442161">
        <w:rPr>
          <w:rFonts w:ascii="Times New Roman" w:hAnsi="Times New Roman" w:cs="Times New Roman"/>
          <w:color w:val="111111"/>
          <w:sz w:val="26"/>
          <w:szCs w:val="26"/>
        </w:rPr>
        <w:t>ἱ</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ὑ</w:t>
      </w:r>
      <w:r w:rsidRPr="00442161">
        <w:rPr>
          <w:rFonts w:ascii="PT Serif" w:hAnsi="PT Serif"/>
          <w:color w:val="111111"/>
          <w:sz w:val="26"/>
          <w:szCs w:val="26"/>
        </w:rPr>
        <w:t>μ</w:t>
      </w:r>
      <w:r w:rsidRPr="00442161">
        <w:rPr>
          <w:rFonts w:ascii="Times New Roman" w:hAnsi="Times New Roman" w:cs="Times New Roman"/>
          <w:color w:val="111111"/>
          <w:sz w:val="26"/>
          <w:szCs w:val="26"/>
        </w:rPr>
        <w:t>ῶ</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τίνι</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κβάλλουσιν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δι</w:t>
      </w:r>
      <w:r w:rsidRPr="00442161">
        <w:rPr>
          <w:rFonts w:ascii="Times New Roman" w:hAnsi="Times New Roman" w:cs="Times New Roman"/>
          <w:color w:val="111111"/>
          <w:sz w:val="26"/>
          <w:szCs w:val="26"/>
        </w:rPr>
        <w:t>ὰ</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Cambria" w:hAnsi="Cambria" w:cs="Cambria"/>
          <w:color w:val="111111"/>
          <w:sz w:val="26"/>
          <w:szCs w:val="26"/>
        </w:rPr>
        <w:t>το</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Segoe UI Symbol" w:hAnsi="Segoe UI Symbol" w:cs="Segoe UI Symbol"/>
          <w:color w:val="111111"/>
          <w:sz w:val="26"/>
          <w:szCs w:val="26"/>
        </w:rPr>
        <w:t>⸂</w:t>
      </w:r>
      <w:r w:rsidRPr="00442161">
        <w:rPr>
          <w:rFonts w:ascii="Cambria" w:hAnsi="Cambria" w:cs="Cambria"/>
          <w:color w:val="111111"/>
          <w:sz w:val="26"/>
          <w:szCs w:val="26"/>
        </w:rPr>
        <w:t>κριτα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ἔ</w:t>
      </w:r>
      <w:r w:rsidRPr="00442161">
        <w:rPr>
          <w:rFonts w:ascii="Cambria" w:hAnsi="Cambria" w:cs="Cambria"/>
          <w:color w:val="111111"/>
          <w:sz w:val="26"/>
          <w:szCs w:val="26"/>
        </w:rPr>
        <w:t>σονται</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ὑ</w:t>
      </w:r>
      <w:r w:rsidRPr="00442161">
        <w:rPr>
          <w:rFonts w:ascii="PT Serif" w:hAnsi="PT Serif"/>
          <w:color w:val="111111"/>
          <w:sz w:val="26"/>
          <w:szCs w:val="26"/>
        </w:rPr>
        <w:t>μ</w:t>
      </w:r>
      <w:r w:rsidRPr="00442161">
        <w:rPr>
          <w:rFonts w:ascii="Times New Roman" w:hAnsi="Times New Roman" w:cs="Times New Roman"/>
          <w:color w:val="111111"/>
          <w:sz w:val="26"/>
          <w:szCs w:val="26"/>
        </w:rPr>
        <w:t>ῶ</w:t>
      </w:r>
      <w:r w:rsidRPr="00442161">
        <w:rPr>
          <w:rFonts w:ascii="Cambria" w:hAnsi="Cambria" w:cs="Cambria"/>
          <w:color w:val="111111"/>
          <w:sz w:val="26"/>
          <w:szCs w:val="26"/>
        </w:rPr>
        <w:t>ν</w:t>
      </w:r>
      <w:r w:rsidRPr="00442161">
        <w:rPr>
          <w:rFonts w:ascii="Segoe UI Symbol" w:hAnsi="Segoe UI Symbol" w:cs="Segoe UI Symbol"/>
          <w:color w:val="111111"/>
          <w:sz w:val="26"/>
          <w:szCs w:val="26"/>
        </w:rPr>
        <w:t>⸃</w:t>
      </w:r>
      <w:r w:rsidRPr="00442161">
        <w:rPr>
          <w:rFonts w:ascii="PT Serif" w:hAnsi="PT Serif"/>
          <w:color w:val="111111"/>
          <w:sz w:val="26"/>
          <w:szCs w:val="26"/>
          <w:lang w:val="fr-FR"/>
        </w:rPr>
        <w:t>. </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ἰ</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w:t>
      </w:r>
      <w:r w:rsidRPr="00442161">
        <w:rPr>
          <w:rFonts w:ascii="Times New Roman" w:hAnsi="Times New Roman" w:cs="Times New Roman"/>
          <w:color w:val="111111"/>
          <w:sz w:val="26"/>
          <w:szCs w:val="26"/>
        </w:rPr>
        <w:t>ὲ</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π</w:t>
      </w:r>
      <w:r w:rsidRPr="00442161">
        <w:rPr>
          <w:rFonts w:ascii="Cambria" w:hAnsi="Cambria" w:cs="Cambria"/>
          <w:color w:val="111111"/>
          <w:sz w:val="26"/>
          <w:szCs w:val="26"/>
        </w:rPr>
        <w:t>νεύ</w:t>
      </w:r>
      <w:r w:rsidRPr="00442161">
        <w:rPr>
          <w:rFonts w:ascii="PT Serif" w:hAnsi="PT Serif" w:cs="PT Serif"/>
          <w:color w:val="111111"/>
          <w:sz w:val="26"/>
          <w:szCs w:val="26"/>
        </w:rPr>
        <w:t>μ</w:t>
      </w:r>
      <w:r w:rsidRPr="00442161">
        <w:rPr>
          <w:rFonts w:ascii="Cambria" w:hAnsi="Cambria" w:cs="Cambria"/>
          <w:color w:val="111111"/>
          <w:sz w:val="26"/>
          <w:szCs w:val="26"/>
        </w:rPr>
        <w:t>ατι</w:t>
      </w:r>
      <w:r w:rsidRPr="00442161">
        <w:rPr>
          <w:rFonts w:ascii="PT Serif" w:hAnsi="PT Serif"/>
          <w:color w:val="111111"/>
          <w:sz w:val="26"/>
          <w:szCs w:val="26"/>
          <w:lang w:val="fr-FR"/>
        </w:rPr>
        <w:t xml:space="preserve"> </w:t>
      </w:r>
      <w:r w:rsidRPr="00442161">
        <w:rPr>
          <w:rFonts w:ascii="Cambria" w:hAnsi="Cambria" w:cs="Cambria"/>
          <w:color w:val="111111"/>
          <w:sz w:val="26"/>
          <w:szCs w:val="26"/>
        </w:rPr>
        <w:t>θεο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γ</w:t>
      </w:r>
      <w:r w:rsidRPr="00442161">
        <w:rPr>
          <w:rFonts w:ascii="Times New Roman" w:hAnsi="Times New Roman" w:cs="Times New Roman"/>
          <w:color w:val="111111"/>
          <w:sz w:val="26"/>
          <w:szCs w:val="26"/>
        </w:rPr>
        <w:t>ὼ</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κβάλλω</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ὰ</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δαι</w:t>
      </w:r>
      <w:r w:rsidRPr="00442161">
        <w:rPr>
          <w:rFonts w:ascii="PT Serif" w:hAnsi="PT Serif" w:cs="PT Serif"/>
          <w:color w:val="111111"/>
          <w:sz w:val="26"/>
          <w:szCs w:val="26"/>
        </w:rPr>
        <w:t>μ</w:t>
      </w:r>
      <w:r w:rsidRPr="00442161">
        <w:rPr>
          <w:rFonts w:ascii="Cambria" w:hAnsi="Cambria" w:cs="Cambria"/>
          <w:color w:val="111111"/>
          <w:sz w:val="26"/>
          <w:szCs w:val="26"/>
        </w:rPr>
        <w:t>όνια</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ἄ</w:t>
      </w:r>
      <w:r w:rsidRPr="00442161">
        <w:rPr>
          <w:rFonts w:ascii="Cambria" w:hAnsi="Cambria" w:cs="Cambria"/>
          <w:color w:val="111111"/>
          <w:sz w:val="26"/>
          <w:szCs w:val="26"/>
        </w:rPr>
        <w:t>ρα</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ἔ</w:t>
      </w:r>
      <w:r w:rsidRPr="00442161">
        <w:rPr>
          <w:rFonts w:ascii="Cambria" w:hAnsi="Cambria" w:cs="Cambria"/>
          <w:color w:val="111111"/>
          <w:sz w:val="26"/>
          <w:szCs w:val="26"/>
        </w:rPr>
        <w:t>φθασεν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φ</w:t>
      </w:r>
      <w:r w:rsidRPr="00442161">
        <w:rPr>
          <w:rFonts w:ascii="PT Serif" w:hAnsi="PT Serif" w:cs="PT Serif"/>
          <w:color w:val="111111"/>
          <w:sz w:val="26"/>
          <w:szCs w:val="26"/>
          <w:lang w:val="fr-FR"/>
        </w:rPr>
        <w:t>’</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ὑ</w:t>
      </w:r>
      <w:r w:rsidRPr="00442161">
        <w:rPr>
          <w:rFonts w:ascii="PT Serif" w:hAnsi="PT Serif"/>
          <w:color w:val="111111"/>
          <w:sz w:val="26"/>
          <w:szCs w:val="26"/>
        </w:rPr>
        <w:t>μ</w:t>
      </w:r>
      <w:r w:rsidRPr="00442161">
        <w:rPr>
          <w:rFonts w:ascii="Times New Roman" w:hAnsi="Times New Roman" w:cs="Times New Roman"/>
          <w:color w:val="111111"/>
          <w:sz w:val="26"/>
          <w:szCs w:val="26"/>
        </w:rPr>
        <w:t>ᾶ</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ἡ</w:t>
      </w:r>
      <w:r w:rsidRPr="00442161">
        <w:rPr>
          <w:rFonts w:ascii="PT Serif" w:hAnsi="PT Serif"/>
          <w:color w:val="111111"/>
          <w:sz w:val="26"/>
          <w:szCs w:val="26"/>
          <w:lang w:val="fr-FR"/>
        </w:rPr>
        <w:t xml:space="preserve"> </w:t>
      </w:r>
      <w:r w:rsidRPr="00442161">
        <w:rPr>
          <w:rFonts w:ascii="Cambria" w:hAnsi="Cambria" w:cs="Cambria"/>
          <w:color w:val="111111"/>
          <w:sz w:val="26"/>
          <w:szCs w:val="26"/>
        </w:rPr>
        <w:t>βασιλεία</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Cambria" w:hAnsi="Cambria" w:cs="Cambria"/>
          <w:color w:val="111111"/>
          <w:sz w:val="26"/>
          <w:szCs w:val="26"/>
        </w:rPr>
        <w:t>θεο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w:t>
      </w:r>
      <w:r w:rsidRPr="00442161">
        <w:rPr>
          <w:rFonts w:ascii="Times New Roman" w:hAnsi="Times New Roman" w:cs="Times New Roman"/>
          <w:color w:val="111111"/>
          <w:sz w:val="26"/>
          <w:szCs w:val="26"/>
        </w:rPr>
        <w:t>ἢ</w:t>
      </w:r>
      <w:r w:rsidRPr="00442161">
        <w:rPr>
          <w:rFonts w:ascii="PT Serif" w:hAnsi="PT Serif"/>
          <w:color w:val="111111"/>
          <w:sz w:val="26"/>
          <w:szCs w:val="26"/>
          <w:lang w:val="fr-FR"/>
        </w:rPr>
        <w:t xml:space="preserve"> </w:t>
      </w:r>
      <w:r w:rsidRPr="00442161">
        <w:rPr>
          <w:rFonts w:ascii="PT Serif" w:hAnsi="PT Serif"/>
          <w:color w:val="111111"/>
          <w:sz w:val="26"/>
          <w:szCs w:val="26"/>
        </w:rPr>
        <w:t>π</w:t>
      </w:r>
      <w:r w:rsidRPr="00442161">
        <w:rPr>
          <w:rFonts w:ascii="Times New Roman" w:hAnsi="Times New Roman" w:cs="Times New Roman"/>
          <w:color w:val="111111"/>
          <w:sz w:val="26"/>
          <w:szCs w:val="26"/>
        </w:rPr>
        <w:t>ῶ</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δύναταί</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τις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σελθε</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ὴ</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κίαν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σχυρο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ὰ</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σκεύη</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Segoe UI Symbol" w:hAnsi="Segoe UI Symbol" w:cs="Segoe UI Symbol"/>
          <w:color w:val="111111"/>
          <w:sz w:val="26"/>
          <w:szCs w:val="26"/>
        </w:rPr>
        <w:t>⸀</w:t>
      </w:r>
      <w:r w:rsidRPr="00442161">
        <w:rPr>
          <w:rFonts w:ascii="Times New Roman" w:hAnsi="Times New Roman" w:cs="Times New Roman"/>
          <w:color w:val="111111"/>
          <w:sz w:val="26"/>
          <w:szCs w:val="26"/>
        </w:rPr>
        <w:t>ἁ</w:t>
      </w:r>
      <w:r w:rsidRPr="00442161">
        <w:rPr>
          <w:rFonts w:ascii="Cambria" w:hAnsi="Cambria" w:cs="Cambria"/>
          <w:color w:val="111111"/>
          <w:sz w:val="26"/>
          <w:szCs w:val="26"/>
        </w:rPr>
        <w:t>ρ</w:t>
      </w:r>
      <w:r w:rsidRPr="00442161">
        <w:rPr>
          <w:rFonts w:ascii="PT Serif" w:hAnsi="PT Serif" w:cs="PT Serif"/>
          <w:color w:val="111111"/>
          <w:sz w:val="26"/>
          <w:szCs w:val="26"/>
        </w:rPr>
        <w:t>π</w:t>
      </w:r>
      <w:r w:rsidRPr="00442161">
        <w:rPr>
          <w:rFonts w:ascii="Cambria" w:hAnsi="Cambria" w:cs="Cambria"/>
          <w:color w:val="111111"/>
          <w:sz w:val="26"/>
          <w:szCs w:val="26"/>
        </w:rPr>
        <w:t>άσαι</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ἐὰ</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μ</w:t>
      </w:r>
      <w:r w:rsidRPr="00442161">
        <w:rPr>
          <w:rFonts w:ascii="Times New Roman" w:hAnsi="Times New Roman" w:cs="Times New Roman"/>
          <w:color w:val="111111"/>
          <w:sz w:val="26"/>
          <w:szCs w:val="26"/>
        </w:rPr>
        <w:t>ὴ</w:t>
      </w:r>
      <w:r w:rsidRPr="00442161">
        <w:rPr>
          <w:rFonts w:ascii="PT Serif" w:hAnsi="PT Serif"/>
          <w:color w:val="111111"/>
          <w:sz w:val="26"/>
          <w:szCs w:val="26"/>
          <w:lang w:val="fr-FR"/>
        </w:rPr>
        <w:t xml:space="preserve"> </w:t>
      </w:r>
      <w:r w:rsidRPr="00442161">
        <w:rPr>
          <w:rFonts w:ascii="PT Serif" w:hAnsi="PT Serif"/>
          <w:color w:val="111111"/>
          <w:sz w:val="26"/>
          <w:szCs w:val="26"/>
        </w:rPr>
        <w:t>π</w:t>
      </w:r>
      <w:r w:rsidRPr="00442161">
        <w:rPr>
          <w:rFonts w:ascii="Cambria" w:hAnsi="Cambria" w:cs="Cambria"/>
          <w:color w:val="111111"/>
          <w:sz w:val="26"/>
          <w:szCs w:val="26"/>
        </w:rPr>
        <w:t>ρ</w:t>
      </w:r>
      <w:r w:rsidRPr="00442161">
        <w:rPr>
          <w:rFonts w:ascii="Times New Roman" w:hAnsi="Times New Roman" w:cs="Times New Roman"/>
          <w:color w:val="111111"/>
          <w:sz w:val="26"/>
          <w:szCs w:val="26"/>
        </w:rPr>
        <w:t>ῶ</w:t>
      </w:r>
      <w:r w:rsidRPr="00442161">
        <w:rPr>
          <w:rFonts w:ascii="Cambria" w:hAnsi="Cambria" w:cs="Cambria"/>
          <w:color w:val="111111"/>
          <w:sz w:val="26"/>
          <w:szCs w:val="26"/>
        </w:rPr>
        <w:t>τον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δήσ</w:t>
      </w:r>
      <w:r w:rsidRPr="00442161">
        <w:rPr>
          <w:rFonts w:ascii="Times New Roman" w:hAnsi="Times New Roman" w:cs="Times New Roman"/>
          <w:color w:val="111111"/>
          <w:sz w:val="26"/>
          <w:szCs w:val="26"/>
        </w:rPr>
        <w:t>ῃ</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ὸ</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σχυρόν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τότε</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ὴ</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κίαν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Segoe UI Symbol" w:hAnsi="Segoe UI Symbol" w:cs="Segoe UI Symbol"/>
          <w:color w:val="111111"/>
          <w:sz w:val="26"/>
          <w:szCs w:val="26"/>
        </w:rPr>
        <w:t>⸀</w:t>
      </w:r>
      <w:r w:rsidRPr="00442161">
        <w:rPr>
          <w:rFonts w:ascii="Cambria" w:hAnsi="Cambria" w:cs="Cambria"/>
          <w:color w:val="111111"/>
          <w:sz w:val="26"/>
          <w:szCs w:val="26"/>
        </w:rPr>
        <w:t>διαρ</w:t>
      </w:r>
      <w:r w:rsidRPr="00442161">
        <w:rPr>
          <w:rFonts w:ascii="PT Serif" w:hAnsi="PT Serif" w:cs="PT Serif"/>
          <w:color w:val="111111"/>
          <w:sz w:val="26"/>
          <w:szCs w:val="26"/>
        </w:rPr>
        <w:t>π</w:t>
      </w:r>
      <w:r w:rsidRPr="00442161">
        <w:rPr>
          <w:rFonts w:ascii="Cambria" w:hAnsi="Cambria" w:cs="Cambria"/>
          <w:color w:val="111111"/>
          <w:sz w:val="26"/>
          <w:szCs w:val="26"/>
        </w:rPr>
        <w:t>άσει</w:t>
      </w:r>
      <w:r w:rsidRPr="00442161">
        <w:rPr>
          <w:rFonts w:ascii="PT Serif" w:hAnsi="PT Serif"/>
          <w:color w:val="111111"/>
          <w:sz w:val="26"/>
          <w:szCs w:val="26"/>
          <w:lang w:val="fr-FR"/>
        </w:rPr>
        <w:t>. </w:t>
      </w:r>
      <w:bookmarkStart w:id="105" w:name="_Hlk210538781"/>
      <w:r w:rsidRPr="00442161">
        <w:rPr>
          <w:rFonts w:ascii="Times New Roman" w:hAnsi="Times New Roman" w:cs="Times New Roman"/>
          <w:color w:val="111111"/>
          <w:sz w:val="26"/>
          <w:szCs w:val="26"/>
        </w:rPr>
        <w:t>ὁ</w:t>
      </w:r>
      <w:r w:rsidRPr="00442161">
        <w:rPr>
          <w:rFonts w:ascii="PT Serif" w:hAnsi="PT Serif"/>
          <w:color w:val="111111"/>
          <w:sz w:val="26"/>
          <w:szCs w:val="26"/>
          <w:lang w:val="fr-FR"/>
        </w:rPr>
        <w:t xml:space="preserve"> </w:t>
      </w:r>
      <w:r w:rsidRPr="00442161">
        <w:rPr>
          <w:rFonts w:ascii="PT Serif" w:hAnsi="PT Serif"/>
          <w:color w:val="111111"/>
          <w:sz w:val="26"/>
          <w:szCs w:val="26"/>
        </w:rPr>
        <w:t>μ</w:t>
      </w:r>
      <w:r w:rsidRPr="00442161">
        <w:rPr>
          <w:rFonts w:ascii="Times New Roman" w:hAnsi="Times New Roman" w:cs="Times New Roman"/>
          <w:color w:val="111111"/>
          <w:sz w:val="26"/>
          <w:szCs w:val="26"/>
        </w:rPr>
        <w:t>ὴ</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ὢ</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μ</w:t>
      </w:r>
      <w:r w:rsidRPr="00442161">
        <w:rPr>
          <w:rFonts w:ascii="Cambria" w:hAnsi="Cambria" w:cs="Cambria"/>
          <w:color w:val="111111"/>
          <w:sz w:val="26"/>
          <w:szCs w:val="26"/>
        </w:rPr>
        <w:t>ετ</w:t>
      </w:r>
      <w:r w:rsidRPr="00442161">
        <w:rPr>
          <w:rFonts w:ascii="PT Serif" w:hAnsi="PT Serif" w:cs="PT Serif"/>
          <w:color w:val="111111"/>
          <w:sz w:val="26"/>
          <w:szCs w:val="26"/>
          <w:lang w:val="fr-FR"/>
        </w:rPr>
        <w:t>’</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PT Serif" w:hAnsi="PT Serif"/>
          <w:color w:val="111111"/>
          <w:sz w:val="26"/>
          <w:szCs w:val="26"/>
        </w:rPr>
        <w:t>μ</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κατ</w:t>
      </w:r>
      <w:r w:rsidRPr="00442161">
        <w:rPr>
          <w:rFonts w:ascii="PT Serif" w:hAnsi="PT Serif" w:cs="PT Serif"/>
          <w:color w:val="111111"/>
          <w:sz w:val="26"/>
          <w:szCs w:val="26"/>
          <w:lang w:val="fr-FR"/>
        </w:rPr>
        <w:t>’</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PT Serif" w:hAnsi="PT Serif"/>
          <w:color w:val="111111"/>
          <w:sz w:val="26"/>
          <w:szCs w:val="26"/>
        </w:rPr>
        <w:t>μ</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στιν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ὁ</w:t>
      </w:r>
      <w:r w:rsidRPr="00442161">
        <w:rPr>
          <w:rFonts w:ascii="PT Serif" w:hAnsi="PT Serif"/>
          <w:color w:val="111111"/>
          <w:sz w:val="26"/>
          <w:szCs w:val="26"/>
          <w:lang w:val="fr-FR"/>
        </w:rPr>
        <w:t xml:space="preserve"> </w:t>
      </w:r>
      <w:r w:rsidRPr="00442161">
        <w:rPr>
          <w:rFonts w:ascii="PT Serif" w:hAnsi="PT Serif"/>
          <w:color w:val="111111"/>
          <w:sz w:val="26"/>
          <w:szCs w:val="26"/>
        </w:rPr>
        <w:t>μ</w:t>
      </w:r>
      <w:r w:rsidRPr="00442161">
        <w:rPr>
          <w:rFonts w:ascii="Times New Roman" w:hAnsi="Times New Roman" w:cs="Times New Roman"/>
          <w:color w:val="111111"/>
          <w:sz w:val="26"/>
          <w:szCs w:val="26"/>
        </w:rPr>
        <w:t>ὴ</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συνάγων</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μ</w:t>
      </w:r>
      <w:r w:rsidRPr="00442161">
        <w:rPr>
          <w:rFonts w:ascii="Cambria" w:hAnsi="Cambria" w:cs="Cambria"/>
          <w:color w:val="111111"/>
          <w:sz w:val="26"/>
          <w:szCs w:val="26"/>
        </w:rPr>
        <w:t>ετ</w:t>
      </w:r>
      <w:r w:rsidRPr="00442161">
        <w:rPr>
          <w:rFonts w:ascii="PT Serif" w:hAnsi="PT Serif" w:cs="PT Serif"/>
          <w:color w:val="111111"/>
          <w:sz w:val="26"/>
          <w:szCs w:val="26"/>
          <w:lang w:val="fr-FR"/>
        </w:rPr>
        <w:t>’</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PT Serif" w:hAnsi="PT Serif"/>
          <w:color w:val="111111"/>
          <w:sz w:val="26"/>
          <w:szCs w:val="26"/>
        </w:rPr>
        <w:t>μ</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σκορ</w:t>
      </w:r>
      <w:r w:rsidRPr="00442161">
        <w:rPr>
          <w:rFonts w:ascii="PT Serif" w:hAnsi="PT Serif" w:cs="PT Serif"/>
          <w:color w:val="111111"/>
          <w:sz w:val="26"/>
          <w:szCs w:val="26"/>
        </w:rPr>
        <w:t>π</w:t>
      </w:r>
      <w:r w:rsidRPr="00442161">
        <w:rPr>
          <w:rFonts w:ascii="Cambria" w:hAnsi="Cambria" w:cs="Cambria"/>
          <w:color w:val="111111"/>
          <w:sz w:val="26"/>
          <w:szCs w:val="26"/>
        </w:rPr>
        <w:t>ίζει</w:t>
      </w:r>
      <w:bookmarkEnd w:id="105"/>
      <w:r w:rsidRPr="00442161">
        <w:rPr>
          <w:rFonts w:ascii="PT Serif" w:hAnsi="PT Serif"/>
          <w:color w:val="111111"/>
          <w:sz w:val="26"/>
          <w:szCs w:val="26"/>
          <w:lang w:val="fr-FR"/>
        </w:rPr>
        <w:t>. </w:t>
      </w:r>
      <w:r w:rsidRPr="00442161">
        <w:rPr>
          <w:rFonts w:ascii="Cambria" w:hAnsi="Cambria" w:cs="Cambria"/>
          <w:color w:val="111111"/>
          <w:sz w:val="26"/>
          <w:szCs w:val="26"/>
        </w:rPr>
        <w:t>δι</w:t>
      </w:r>
      <w:r w:rsidRPr="00442161">
        <w:rPr>
          <w:rFonts w:ascii="Times New Roman" w:hAnsi="Times New Roman" w:cs="Times New Roman"/>
          <w:color w:val="111111"/>
          <w:sz w:val="26"/>
          <w:szCs w:val="26"/>
        </w:rPr>
        <w:t>ὰ</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Cambria" w:hAnsi="Cambria" w:cs="Cambria"/>
          <w:color w:val="111111"/>
          <w:sz w:val="26"/>
          <w:szCs w:val="26"/>
        </w:rPr>
        <w:t>το</w:t>
      </w:r>
      <w:r w:rsidRPr="00442161">
        <w:rPr>
          <w:rFonts w:ascii="PT Serif" w:hAnsi="PT Serif"/>
          <w:color w:val="111111"/>
          <w:sz w:val="26"/>
          <w:szCs w:val="26"/>
          <w:lang w:val="fr-FR"/>
        </w:rPr>
        <w:t xml:space="preserve"> </w:t>
      </w:r>
      <w:r w:rsidRPr="00442161">
        <w:rPr>
          <w:rFonts w:ascii="Cambria" w:hAnsi="Cambria" w:cs="Cambria"/>
          <w:color w:val="111111"/>
          <w:sz w:val="26"/>
          <w:szCs w:val="26"/>
        </w:rPr>
        <w:t>λέγω</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ὑ</w:t>
      </w:r>
      <w:r w:rsidRPr="00442161">
        <w:rPr>
          <w:rFonts w:ascii="PT Serif" w:hAnsi="PT Serif"/>
          <w:color w:val="111111"/>
          <w:sz w:val="26"/>
          <w:szCs w:val="26"/>
        </w:rPr>
        <w:t>μ</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π</w:t>
      </w:r>
      <w:r w:rsidRPr="00442161">
        <w:rPr>
          <w:rFonts w:ascii="Times New Roman" w:hAnsi="Times New Roman" w:cs="Times New Roman"/>
          <w:color w:val="111111"/>
          <w:sz w:val="26"/>
          <w:szCs w:val="26"/>
        </w:rPr>
        <w:t>ᾶ</w:t>
      </w:r>
      <w:r w:rsidRPr="00442161">
        <w:rPr>
          <w:rFonts w:ascii="Cambria" w:hAnsi="Cambria" w:cs="Cambria"/>
          <w:color w:val="111111"/>
          <w:sz w:val="26"/>
          <w:szCs w:val="26"/>
        </w:rPr>
        <w:t>σα</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ἁ</w:t>
      </w:r>
      <w:r w:rsidRPr="00442161">
        <w:rPr>
          <w:rFonts w:ascii="PT Serif" w:hAnsi="PT Serif"/>
          <w:color w:val="111111"/>
          <w:sz w:val="26"/>
          <w:szCs w:val="26"/>
        </w:rPr>
        <w:t>μ</w:t>
      </w:r>
      <w:r w:rsidRPr="00442161">
        <w:rPr>
          <w:rFonts w:ascii="Cambria" w:hAnsi="Cambria" w:cs="Cambria"/>
          <w:color w:val="111111"/>
          <w:sz w:val="26"/>
          <w:szCs w:val="26"/>
        </w:rPr>
        <w:t>αρτία</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βλασφη</w:t>
      </w:r>
      <w:r w:rsidRPr="00442161">
        <w:rPr>
          <w:rFonts w:ascii="PT Serif" w:hAnsi="PT Serif" w:cs="PT Serif"/>
          <w:color w:val="111111"/>
          <w:sz w:val="26"/>
          <w:szCs w:val="26"/>
        </w:rPr>
        <w:t>μ</w:t>
      </w:r>
      <w:r w:rsidRPr="00442161">
        <w:rPr>
          <w:rFonts w:ascii="Cambria" w:hAnsi="Cambria" w:cs="Cambria"/>
          <w:color w:val="111111"/>
          <w:sz w:val="26"/>
          <w:szCs w:val="26"/>
        </w:rPr>
        <w:t>ία</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φεθήσεται</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νθρώ</w:t>
      </w:r>
      <w:r w:rsidRPr="00442161">
        <w:rPr>
          <w:rFonts w:ascii="PT Serif" w:hAnsi="PT Serif" w:cs="PT Serif"/>
          <w:color w:val="111111"/>
          <w:sz w:val="26"/>
          <w:szCs w:val="26"/>
        </w:rPr>
        <w:t>π</w:t>
      </w:r>
      <w:r w:rsidRPr="00442161">
        <w:rPr>
          <w:rFonts w:ascii="Cambria" w:hAnsi="Cambria" w:cs="Cambria"/>
          <w:color w:val="111111"/>
          <w:sz w:val="26"/>
          <w:szCs w:val="26"/>
        </w:rPr>
        <w:t>οις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ἡ</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w:t>
      </w:r>
      <w:r w:rsidRPr="00442161">
        <w:rPr>
          <w:rFonts w:ascii="Times New Roman" w:hAnsi="Times New Roman" w:cs="Times New Roman"/>
          <w:color w:val="111111"/>
          <w:sz w:val="26"/>
          <w:szCs w:val="26"/>
        </w:rPr>
        <w:t>ὲ</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PT Serif" w:hAnsi="PT Serif"/>
          <w:color w:val="111111"/>
          <w:sz w:val="26"/>
          <w:szCs w:val="26"/>
        </w:rPr>
        <w:t>π</w:t>
      </w:r>
      <w:r w:rsidRPr="00442161">
        <w:rPr>
          <w:rFonts w:ascii="Cambria" w:hAnsi="Cambria" w:cs="Cambria"/>
          <w:color w:val="111111"/>
          <w:sz w:val="26"/>
          <w:szCs w:val="26"/>
        </w:rPr>
        <w:t>νεύ</w:t>
      </w:r>
      <w:r w:rsidRPr="00442161">
        <w:rPr>
          <w:rFonts w:ascii="PT Serif" w:hAnsi="PT Serif" w:cs="PT Serif"/>
          <w:color w:val="111111"/>
          <w:sz w:val="26"/>
          <w:szCs w:val="26"/>
        </w:rPr>
        <w:t>μ</w:t>
      </w:r>
      <w:r w:rsidRPr="00442161">
        <w:rPr>
          <w:rFonts w:ascii="Cambria" w:hAnsi="Cambria" w:cs="Cambria"/>
          <w:color w:val="111111"/>
          <w:sz w:val="26"/>
          <w:szCs w:val="26"/>
        </w:rPr>
        <w:t>ατος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βλασφη</w:t>
      </w:r>
      <w:r w:rsidRPr="00442161">
        <w:rPr>
          <w:rFonts w:ascii="PT Serif" w:hAnsi="PT Serif" w:cs="PT Serif"/>
          <w:color w:val="111111"/>
          <w:sz w:val="26"/>
          <w:szCs w:val="26"/>
        </w:rPr>
        <w:t>μ</w:t>
      </w:r>
      <w:r w:rsidRPr="00442161">
        <w:rPr>
          <w:rFonts w:ascii="Cambria" w:hAnsi="Cambria" w:cs="Cambria"/>
          <w:color w:val="111111"/>
          <w:sz w:val="26"/>
          <w:szCs w:val="26"/>
        </w:rPr>
        <w:t>ία</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κ</w:t>
      </w:r>
      <w:r w:rsidRPr="00442161">
        <w:rPr>
          <w:rFonts w:ascii="PT Serif" w:hAnsi="PT Serif"/>
          <w:color w:val="111111"/>
          <w:sz w:val="26"/>
          <w:szCs w:val="26"/>
          <w:lang w:val="fr-FR"/>
        </w:rPr>
        <w:t xml:space="preserve"> </w:t>
      </w:r>
      <w:r w:rsidRPr="00442161">
        <w:rPr>
          <w:rFonts w:ascii="Segoe UI Symbol" w:hAnsi="Segoe UI Symbol" w:cs="Segoe UI Symbol"/>
          <w:color w:val="111111"/>
          <w:sz w:val="26"/>
          <w:szCs w:val="26"/>
        </w:rPr>
        <w:t>⸀</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φεθήσεται</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ὃ</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ἐὰ</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ἴ</w:t>
      </w:r>
      <w:r w:rsidRPr="00442161">
        <w:rPr>
          <w:rFonts w:ascii="PT Serif" w:hAnsi="PT Serif"/>
          <w:color w:val="111111"/>
          <w:sz w:val="26"/>
          <w:szCs w:val="26"/>
        </w:rPr>
        <w:t>π</w:t>
      </w:r>
      <w:r w:rsidRPr="00442161">
        <w:rPr>
          <w:rFonts w:ascii="Times New Roman" w:hAnsi="Times New Roman" w:cs="Times New Roman"/>
          <w:color w:val="111111"/>
          <w:sz w:val="26"/>
          <w:szCs w:val="26"/>
        </w:rPr>
        <w:t>ῃ</w:t>
      </w:r>
      <w:r w:rsidRPr="00442161">
        <w:rPr>
          <w:rFonts w:ascii="PT Serif" w:hAnsi="PT Serif"/>
          <w:color w:val="111111"/>
          <w:sz w:val="26"/>
          <w:szCs w:val="26"/>
          <w:lang w:val="fr-FR"/>
        </w:rPr>
        <w:t xml:space="preserve"> </w:t>
      </w:r>
      <w:r w:rsidRPr="00442161">
        <w:rPr>
          <w:rFonts w:ascii="Cambria" w:hAnsi="Cambria" w:cs="Cambria"/>
          <w:color w:val="111111"/>
          <w:sz w:val="26"/>
          <w:szCs w:val="26"/>
        </w:rPr>
        <w:t>λόγον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κατ</w:t>
      </w:r>
      <w:r w:rsidRPr="00442161">
        <w:rPr>
          <w:rFonts w:ascii="Times New Roman" w:hAnsi="Times New Roman" w:cs="Times New Roman"/>
          <w:color w:val="111111"/>
          <w:sz w:val="26"/>
          <w:szCs w:val="26"/>
        </w:rPr>
        <w:t>ὰ</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Cambria" w:hAnsi="Cambria" w:cs="Cambria"/>
          <w:color w:val="111111"/>
          <w:sz w:val="26"/>
          <w:szCs w:val="26"/>
        </w:rPr>
        <w:t>υ</w:t>
      </w:r>
      <w:r w:rsidRPr="00442161">
        <w:rPr>
          <w:rFonts w:ascii="Times New Roman" w:hAnsi="Times New Roman" w:cs="Times New Roman"/>
          <w:color w:val="111111"/>
          <w:sz w:val="26"/>
          <w:szCs w:val="26"/>
        </w:rPr>
        <w:t>ἱ</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νθρώ</w:t>
      </w:r>
      <w:r w:rsidRPr="00442161">
        <w:rPr>
          <w:rFonts w:ascii="PT Serif" w:hAnsi="PT Serif" w:cs="PT Serif"/>
          <w:color w:val="111111"/>
          <w:sz w:val="26"/>
          <w:szCs w:val="26"/>
        </w:rPr>
        <w:t>π</w:t>
      </w:r>
      <w:r w:rsidRPr="00442161">
        <w:rPr>
          <w:rFonts w:ascii="Cambria" w:hAnsi="Cambria" w:cs="Cambria"/>
          <w:color w:val="111111"/>
          <w:sz w:val="26"/>
          <w:szCs w:val="26"/>
        </w:rPr>
        <w:t>ου</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φεθήσεται</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ῷ</w:t>
      </w:r>
      <w:r w:rsidRPr="00442161">
        <w:rPr>
          <w:rFonts w:ascii="Cambria" w:hAnsi="Cambria" w:cs="Cambria"/>
          <w:color w:val="111111"/>
          <w:sz w:val="26"/>
          <w:szCs w:val="26"/>
        </w:rPr>
        <w:t>·</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ὃ</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w:t>
      </w:r>
      <w:r w:rsidRPr="00442161">
        <w:rPr>
          <w:rFonts w:ascii="PT Serif" w:hAnsi="PT Serif" w:cs="PT Serif"/>
          <w:color w:val="111111"/>
          <w:sz w:val="26"/>
          <w:szCs w:val="26"/>
          <w:lang w:val="fr-FR"/>
        </w:rPr>
        <w:t>’</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ἂ</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ἴ</w:t>
      </w:r>
      <w:r w:rsidRPr="00442161">
        <w:rPr>
          <w:rFonts w:ascii="PT Serif" w:hAnsi="PT Serif"/>
          <w:color w:val="111111"/>
          <w:sz w:val="26"/>
          <w:szCs w:val="26"/>
        </w:rPr>
        <w:t>π</w:t>
      </w:r>
      <w:r w:rsidRPr="00442161">
        <w:rPr>
          <w:rFonts w:ascii="Times New Roman" w:hAnsi="Times New Roman" w:cs="Times New Roman"/>
          <w:color w:val="111111"/>
          <w:sz w:val="26"/>
          <w:szCs w:val="26"/>
        </w:rPr>
        <w:t>ῃ</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κατ</w:t>
      </w:r>
      <w:r w:rsidRPr="00442161">
        <w:rPr>
          <w:rFonts w:ascii="Times New Roman" w:hAnsi="Times New Roman" w:cs="Times New Roman"/>
          <w:color w:val="111111"/>
          <w:sz w:val="26"/>
          <w:szCs w:val="26"/>
        </w:rPr>
        <w:t>ὰ</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PT Serif" w:hAnsi="PT Serif"/>
          <w:color w:val="111111"/>
          <w:sz w:val="26"/>
          <w:szCs w:val="26"/>
        </w:rPr>
        <w:t>π</w:t>
      </w:r>
      <w:r w:rsidRPr="00442161">
        <w:rPr>
          <w:rFonts w:ascii="Cambria" w:hAnsi="Cambria" w:cs="Cambria"/>
          <w:color w:val="111111"/>
          <w:sz w:val="26"/>
          <w:szCs w:val="26"/>
        </w:rPr>
        <w:t>νεύ</w:t>
      </w:r>
      <w:r w:rsidRPr="00442161">
        <w:rPr>
          <w:rFonts w:ascii="PT Serif" w:hAnsi="PT Serif" w:cs="PT Serif"/>
          <w:color w:val="111111"/>
          <w:sz w:val="26"/>
          <w:szCs w:val="26"/>
        </w:rPr>
        <w:t>μ</w:t>
      </w:r>
      <w:r w:rsidRPr="00442161">
        <w:rPr>
          <w:rFonts w:ascii="Cambria" w:hAnsi="Cambria" w:cs="Cambria"/>
          <w:color w:val="111111"/>
          <w:sz w:val="26"/>
          <w:szCs w:val="26"/>
        </w:rPr>
        <w:t>ατος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ἁ</w:t>
      </w:r>
      <w:r w:rsidRPr="00442161">
        <w:rPr>
          <w:rFonts w:ascii="Cambria" w:hAnsi="Cambria" w:cs="Cambria"/>
          <w:color w:val="111111"/>
          <w:sz w:val="26"/>
          <w:szCs w:val="26"/>
        </w:rPr>
        <w:t>γίου</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κ</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φεθήσεται</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ῷ</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ὔ</w:t>
      </w:r>
      <w:r w:rsidRPr="00442161">
        <w:rPr>
          <w:rFonts w:ascii="Cambria" w:hAnsi="Cambria" w:cs="Cambria"/>
          <w:color w:val="111111"/>
          <w:sz w:val="26"/>
          <w:szCs w:val="26"/>
        </w:rPr>
        <w:t>τε</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Segoe UI Symbol" w:hAnsi="Segoe UI Symbol" w:cs="Segoe UI Symbol"/>
          <w:color w:val="111111"/>
          <w:sz w:val="26"/>
          <w:szCs w:val="26"/>
        </w:rPr>
        <w:t>⸂</w:t>
      </w:r>
      <w:r w:rsidRPr="00442161">
        <w:rPr>
          <w:rFonts w:ascii="Cambria" w:hAnsi="Cambria" w:cs="Cambria"/>
          <w:color w:val="111111"/>
          <w:sz w:val="26"/>
          <w:szCs w:val="26"/>
        </w:rPr>
        <w:t>τούτ</w:t>
      </w:r>
      <w:r w:rsidRPr="00442161">
        <w:rPr>
          <w:rFonts w:ascii="Times New Roman" w:hAnsi="Times New Roman" w:cs="Times New Roman"/>
          <w:color w:val="111111"/>
          <w:sz w:val="26"/>
          <w:szCs w:val="26"/>
        </w:rPr>
        <w:t>ῳ</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ῷ</w:t>
      </w:r>
      <w:r w:rsidRPr="00442161">
        <w:rPr>
          <w:rFonts w:ascii="Segoe UI Symbol" w:hAnsi="Segoe UI Symbol" w:cs="Segoe UI Symbol"/>
          <w:color w:val="111111"/>
          <w:sz w:val="26"/>
          <w:szCs w:val="26"/>
        </w:rPr>
        <w:t>⸃</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ἰῶ</w:t>
      </w:r>
      <w:r w:rsidRPr="00442161">
        <w:rPr>
          <w:rFonts w:ascii="Cambria" w:hAnsi="Cambria" w:cs="Cambria"/>
          <w:color w:val="111111"/>
          <w:sz w:val="26"/>
          <w:szCs w:val="26"/>
        </w:rPr>
        <w:t>νι</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ὔ</w:t>
      </w:r>
      <w:r w:rsidRPr="00442161">
        <w:rPr>
          <w:rFonts w:ascii="Cambria" w:hAnsi="Cambria" w:cs="Cambria"/>
          <w:color w:val="111111"/>
          <w:sz w:val="26"/>
          <w:szCs w:val="26"/>
        </w:rPr>
        <w:t>τε</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ῷ</w:t>
      </w:r>
      <w:r w:rsidRPr="00442161">
        <w:rPr>
          <w:rFonts w:ascii="PT Serif" w:hAnsi="PT Serif"/>
          <w:color w:val="111111"/>
          <w:sz w:val="26"/>
          <w:szCs w:val="26"/>
          <w:lang w:val="fr-FR"/>
        </w:rPr>
        <w:t xml:space="preserve"> </w:t>
      </w:r>
      <w:r w:rsidRPr="00442161">
        <w:rPr>
          <w:rFonts w:ascii="PT Serif" w:hAnsi="PT Serif"/>
          <w:color w:val="111111"/>
          <w:sz w:val="26"/>
          <w:szCs w:val="26"/>
        </w:rPr>
        <w:t>μ</w:t>
      </w:r>
      <w:r w:rsidRPr="00442161">
        <w:rPr>
          <w:rFonts w:ascii="Cambria" w:hAnsi="Cambria" w:cs="Cambria"/>
          <w:color w:val="111111"/>
          <w:sz w:val="26"/>
          <w:szCs w:val="26"/>
        </w:rPr>
        <w:t>έλλοντι</w:t>
      </w:r>
      <w:r w:rsidRPr="00442161">
        <w:rPr>
          <w:rFonts w:ascii="PT Serif" w:hAnsi="PT Serif"/>
          <w:color w:val="111111"/>
          <w:sz w:val="26"/>
          <w:szCs w:val="26"/>
          <w:lang w:val="fr-FR"/>
        </w:rPr>
        <w:t>. </w:t>
      </w:r>
    </w:p>
    <w:p w14:paraId="339D761E" w14:textId="77777777" w:rsidR="00442161" w:rsidRPr="00442161" w:rsidRDefault="00442161" w:rsidP="00442161">
      <w:pPr>
        <w:spacing w:after="120" w:line="240" w:lineRule="auto"/>
        <w:jc w:val="both"/>
        <w:rPr>
          <w:rFonts w:ascii="PT Serif" w:hAnsi="PT Serif"/>
          <w:color w:val="111111"/>
          <w:sz w:val="26"/>
          <w:szCs w:val="26"/>
          <w:lang w:val="fr-FR"/>
        </w:rPr>
      </w:pPr>
      <w:r w:rsidRPr="00442161">
        <w:rPr>
          <w:rFonts w:ascii="Times New Roman" w:hAnsi="Times New Roman" w:cs="Times New Roman"/>
          <w:color w:val="111111"/>
          <w:sz w:val="26"/>
          <w:szCs w:val="26"/>
        </w:rPr>
        <w:t>Ἢ</w:t>
      </w:r>
      <w:r w:rsidRPr="00442161">
        <w:rPr>
          <w:rFonts w:ascii="PT Serif" w:hAnsi="PT Serif"/>
          <w:color w:val="111111"/>
          <w:sz w:val="26"/>
          <w:szCs w:val="26"/>
          <w:lang w:val="fr-FR"/>
        </w:rPr>
        <w:t xml:space="preserve"> </w:t>
      </w:r>
      <w:r w:rsidRPr="00442161">
        <w:rPr>
          <w:rFonts w:ascii="PT Serif" w:hAnsi="PT Serif"/>
          <w:color w:val="111111"/>
          <w:sz w:val="26"/>
          <w:szCs w:val="26"/>
        </w:rPr>
        <w:t>π</w:t>
      </w:r>
      <w:r w:rsidRPr="00442161">
        <w:rPr>
          <w:rFonts w:ascii="Cambria" w:hAnsi="Cambria" w:cs="Cambria"/>
          <w:color w:val="111111"/>
          <w:sz w:val="26"/>
          <w:szCs w:val="26"/>
        </w:rPr>
        <w:t>οιήσατε</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ὸ</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δένδρον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καλ</w:t>
      </w:r>
      <w:r w:rsidRPr="00442161">
        <w:rPr>
          <w:rFonts w:ascii="Times New Roman" w:hAnsi="Times New Roman" w:cs="Times New Roman"/>
          <w:color w:val="111111"/>
          <w:sz w:val="26"/>
          <w:szCs w:val="26"/>
        </w:rPr>
        <w:t>ὸ</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ὸ</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καρ</w:t>
      </w:r>
      <w:r w:rsidRPr="00442161">
        <w:rPr>
          <w:rFonts w:ascii="PT Serif" w:hAnsi="PT Serif" w:cs="PT Serif"/>
          <w:color w:val="111111"/>
          <w:sz w:val="26"/>
          <w:szCs w:val="26"/>
        </w:rPr>
        <w:t>π</w:t>
      </w:r>
      <w:r w:rsidRPr="00442161">
        <w:rPr>
          <w:rFonts w:ascii="Times New Roman" w:hAnsi="Times New Roman" w:cs="Times New Roman"/>
          <w:color w:val="111111"/>
          <w:sz w:val="26"/>
          <w:szCs w:val="26"/>
        </w:rPr>
        <w:t>ὸ</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καλόν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ἢ</w:t>
      </w:r>
      <w:r w:rsidRPr="00442161">
        <w:rPr>
          <w:rFonts w:ascii="PT Serif" w:hAnsi="PT Serif"/>
          <w:color w:val="111111"/>
          <w:sz w:val="26"/>
          <w:szCs w:val="26"/>
          <w:lang w:val="fr-FR"/>
        </w:rPr>
        <w:t xml:space="preserve"> </w:t>
      </w:r>
      <w:r w:rsidRPr="00442161">
        <w:rPr>
          <w:rFonts w:ascii="PT Serif" w:hAnsi="PT Serif"/>
          <w:color w:val="111111"/>
          <w:sz w:val="26"/>
          <w:szCs w:val="26"/>
        </w:rPr>
        <w:t>π</w:t>
      </w:r>
      <w:r w:rsidRPr="00442161">
        <w:rPr>
          <w:rFonts w:ascii="Cambria" w:hAnsi="Cambria" w:cs="Cambria"/>
          <w:color w:val="111111"/>
          <w:sz w:val="26"/>
          <w:szCs w:val="26"/>
        </w:rPr>
        <w:t>οιήσατε</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ὸ</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δένδρον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σα</w:t>
      </w:r>
      <w:r w:rsidRPr="00442161">
        <w:rPr>
          <w:rFonts w:ascii="PT Serif" w:hAnsi="PT Serif" w:cs="PT Serif"/>
          <w:color w:val="111111"/>
          <w:sz w:val="26"/>
          <w:szCs w:val="26"/>
        </w:rPr>
        <w:t>π</w:t>
      </w:r>
      <w:r w:rsidRPr="00442161">
        <w:rPr>
          <w:rFonts w:ascii="Cambria" w:hAnsi="Cambria" w:cs="Cambria"/>
          <w:color w:val="111111"/>
          <w:sz w:val="26"/>
          <w:szCs w:val="26"/>
        </w:rPr>
        <w:t>ρ</w:t>
      </w:r>
      <w:r w:rsidRPr="00442161">
        <w:rPr>
          <w:rFonts w:ascii="Times New Roman" w:hAnsi="Times New Roman" w:cs="Times New Roman"/>
          <w:color w:val="111111"/>
          <w:sz w:val="26"/>
          <w:szCs w:val="26"/>
        </w:rPr>
        <w:t>ὸ</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ὸ</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καρ</w:t>
      </w:r>
      <w:r w:rsidRPr="00442161">
        <w:rPr>
          <w:rFonts w:ascii="PT Serif" w:hAnsi="PT Serif" w:cs="PT Serif"/>
          <w:color w:val="111111"/>
          <w:sz w:val="26"/>
          <w:szCs w:val="26"/>
        </w:rPr>
        <w:t>π</w:t>
      </w:r>
      <w:r w:rsidRPr="00442161">
        <w:rPr>
          <w:rFonts w:ascii="Times New Roman" w:hAnsi="Times New Roman" w:cs="Times New Roman"/>
          <w:color w:val="111111"/>
          <w:sz w:val="26"/>
          <w:szCs w:val="26"/>
        </w:rPr>
        <w:t>ὸ</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σα</w:t>
      </w:r>
      <w:r w:rsidRPr="00442161">
        <w:rPr>
          <w:rFonts w:ascii="PT Serif" w:hAnsi="PT Serif" w:cs="PT Serif"/>
          <w:color w:val="111111"/>
          <w:sz w:val="26"/>
          <w:szCs w:val="26"/>
        </w:rPr>
        <w:t>π</w:t>
      </w:r>
      <w:r w:rsidRPr="00442161">
        <w:rPr>
          <w:rFonts w:ascii="Cambria" w:hAnsi="Cambria" w:cs="Cambria"/>
          <w:color w:val="111111"/>
          <w:sz w:val="26"/>
          <w:szCs w:val="26"/>
        </w:rPr>
        <w:t>ρόν·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κ</w:t>
      </w:r>
      <w:r w:rsidRPr="00442161">
        <w:rPr>
          <w:rFonts w:ascii="PT Serif" w:hAnsi="PT Serif"/>
          <w:color w:val="111111"/>
          <w:sz w:val="26"/>
          <w:szCs w:val="26"/>
          <w:lang w:val="fr-FR"/>
        </w:rPr>
        <w:t xml:space="preserve"> </w:t>
      </w:r>
      <w:r w:rsidRPr="00442161">
        <w:rPr>
          <w:rFonts w:ascii="Cambria" w:hAnsi="Cambria" w:cs="Cambria"/>
          <w:color w:val="111111"/>
          <w:sz w:val="26"/>
          <w:szCs w:val="26"/>
        </w:rPr>
        <w:t>γ</w:t>
      </w:r>
      <w:r w:rsidRPr="00442161">
        <w:rPr>
          <w:rFonts w:ascii="Times New Roman" w:hAnsi="Times New Roman" w:cs="Times New Roman"/>
          <w:color w:val="111111"/>
          <w:sz w:val="26"/>
          <w:szCs w:val="26"/>
        </w:rPr>
        <w:t>ὰ</w:t>
      </w:r>
      <w:r w:rsidRPr="00442161">
        <w:rPr>
          <w:rFonts w:ascii="Cambria" w:hAnsi="Cambria" w:cs="Cambria"/>
          <w:color w:val="111111"/>
          <w:sz w:val="26"/>
          <w:szCs w:val="26"/>
        </w:rPr>
        <w:t>ρ</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καρ</w:t>
      </w:r>
      <w:r w:rsidRPr="00442161">
        <w:rPr>
          <w:rFonts w:ascii="PT Serif" w:hAnsi="PT Serif" w:cs="PT Serif"/>
          <w:color w:val="111111"/>
          <w:sz w:val="26"/>
          <w:szCs w:val="26"/>
        </w:rPr>
        <w:t>π</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ὸ</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δένδρον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γινώσκεται</w:t>
      </w:r>
      <w:r w:rsidRPr="00442161">
        <w:rPr>
          <w:rFonts w:ascii="PT Serif" w:hAnsi="PT Serif"/>
          <w:color w:val="111111"/>
          <w:sz w:val="26"/>
          <w:szCs w:val="26"/>
          <w:lang w:val="fr-FR"/>
        </w:rPr>
        <w:t>. </w:t>
      </w:r>
      <w:r w:rsidRPr="00442161">
        <w:rPr>
          <w:rFonts w:ascii="Cambria" w:hAnsi="Cambria" w:cs="Cambria"/>
          <w:color w:val="111111"/>
          <w:sz w:val="26"/>
          <w:szCs w:val="26"/>
        </w:rPr>
        <w:t>γεννή</w:t>
      </w:r>
      <w:r w:rsidRPr="00442161">
        <w:rPr>
          <w:rFonts w:ascii="PT Serif" w:hAnsi="PT Serif" w:cs="PT Serif"/>
          <w:color w:val="111111"/>
          <w:sz w:val="26"/>
          <w:szCs w:val="26"/>
        </w:rPr>
        <w:t>μ</w:t>
      </w:r>
      <w:r w:rsidRPr="00442161">
        <w:rPr>
          <w:rFonts w:ascii="Cambria" w:hAnsi="Cambria" w:cs="Cambria"/>
          <w:color w:val="111111"/>
          <w:sz w:val="26"/>
          <w:szCs w:val="26"/>
        </w:rPr>
        <w:t>ατα</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χιδν</w:t>
      </w:r>
      <w:r w:rsidRPr="00442161">
        <w:rPr>
          <w:rFonts w:ascii="Times New Roman" w:hAnsi="Times New Roman" w:cs="Times New Roman"/>
          <w:color w:val="111111"/>
          <w:sz w:val="26"/>
          <w:szCs w:val="26"/>
        </w:rPr>
        <w:t>ῶ</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π</w:t>
      </w:r>
      <w:r w:rsidRPr="00442161">
        <w:rPr>
          <w:rFonts w:ascii="Times New Roman" w:hAnsi="Times New Roman" w:cs="Times New Roman"/>
          <w:color w:val="111111"/>
          <w:sz w:val="26"/>
          <w:szCs w:val="26"/>
        </w:rPr>
        <w:t>ῶ</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δύνασθε</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γαθ</w:t>
      </w:r>
      <w:r w:rsidRPr="00442161">
        <w:rPr>
          <w:rFonts w:ascii="Times New Roman" w:hAnsi="Times New Roman" w:cs="Times New Roman"/>
          <w:color w:val="111111"/>
          <w:sz w:val="26"/>
          <w:szCs w:val="26"/>
        </w:rPr>
        <w:t>ὰ</w:t>
      </w:r>
      <w:r w:rsidRPr="00442161">
        <w:rPr>
          <w:rFonts w:ascii="PT Serif" w:hAnsi="PT Serif"/>
          <w:color w:val="111111"/>
          <w:sz w:val="26"/>
          <w:szCs w:val="26"/>
          <w:lang w:val="fr-FR"/>
        </w:rPr>
        <w:t xml:space="preserve"> </w:t>
      </w:r>
      <w:r w:rsidRPr="00442161">
        <w:rPr>
          <w:rFonts w:ascii="Cambria" w:hAnsi="Cambria" w:cs="Cambria"/>
          <w:color w:val="111111"/>
          <w:sz w:val="26"/>
          <w:szCs w:val="26"/>
        </w:rPr>
        <w:t>λαλε</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π</w:t>
      </w:r>
      <w:r w:rsidRPr="00442161">
        <w:rPr>
          <w:rFonts w:ascii="Cambria" w:hAnsi="Cambria" w:cs="Cambria"/>
          <w:color w:val="111111"/>
          <w:sz w:val="26"/>
          <w:szCs w:val="26"/>
        </w:rPr>
        <w:t>ονηρο</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ὄ</w:t>
      </w:r>
      <w:r w:rsidRPr="00442161">
        <w:rPr>
          <w:rFonts w:ascii="Cambria" w:hAnsi="Cambria" w:cs="Cambria"/>
          <w:color w:val="111111"/>
          <w:sz w:val="26"/>
          <w:szCs w:val="26"/>
        </w:rPr>
        <w:t>ντες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κ</w:t>
      </w:r>
      <w:r w:rsidRPr="00442161">
        <w:rPr>
          <w:rFonts w:ascii="PT Serif" w:hAnsi="PT Serif"/>
          <w:color w:val="111111"/>
          <w:sz w:val="26"/>
          <w:szCs w:val="26"/>
          <w:lang w:val="fr-FR"/>
        </w:rPr>
        <w:t xml:space="preserve"> </w:t>
      </w:r>
      <w:r w:rsidRPr="00442161">
        <w:rPr>
          <w:rFonts w:ascii="Cambria" w:hAnsi="Cambria" w:cs="Cambria"/>
          <w:color w:val="111111"/>
          <w:sz w:val="26"/>
          <w:szCs w:val="26"/>
        </w:rPr>
        <w:t>γ</w:t>
      </w:r>
      <w:r w:rsidRPr="00442161">
        <w:rPr>
          <w:rFonts w:ascii="Times New Roman" w:hAnsi="Times New Roman" w:cs="Times New Roman"/>
          <w:color w:val="111111"/>
          <w:sz w:val="26"/>
          <w:szCs w:val="26"/>
        </w:rPr>
        <w:t>ὰ</w:t>
      </w:r>
      <w:r w:rsidRPr="00442161">
        <w:rPr>
          <w:rFonts w:ascii="Cambria" w:hAnsi="Cambria" w:cs="Cambria"/>
          <w:color w:val="111111"/>
          <w:sz w:val="26"/>
          <w:szCs w:val="26"/>
        </w:rPr>
        <w:t>ρ</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PT Serif" w:hAnsi="PT Serif"/>
          <w:color w:val="111111"/>
          <w:sz w:val="26"/>
          <w:szCs w:val="26"/>
        </w:rPr>
        <w:t>π</w:t>
      </w:r>
      <w:r w:rsidRPr="00442161">
        <w:rPr>
          <w:rFonts w:ascii="Cambria" w:hAnsi="Cambria" w:cs="Cambria"/>
          <w:color w:val="111111"/>
          <w:sz w:val="26"/>
          <w:szCs w:val="26"/>
        </w:rPr>
        <w:t>ερισσεύ</w:t>
      </w:r>
      <w:r w:rsidRPr="00442161">
        <w:rPr>
          <w:rFonts w:ascii="PT Serif" w:hAnsi="PT Serif" w:cs="PT Serif"/>
          <w:color w:val="111111"/>
          <w:sz w:val="26"/>
          <w:szCs w:val="26"/>
        </w:rPr>
        <w:t>μ</w:t>
      </w:r>
      <w:r w:rsidRPr="00442161">
        <w:rPr>
          <w:rFonts w:ascii="Cambria" w:hAnsi="Cambria" w:cs="Cambria"/>
          <w:color w:val="111111"/>
          <w:sz w:val="26"/>
          <w:szCs w:val="26"/>
        </w:rPr>
        <w:t>ατος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ῆ</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καρδίας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ὸ</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στό</w:t>
      </w:r>
      <w:r w:rsidRPr="00442161">
        <w:rPr>
          <w:rFonts w:ascii="PT Serif" w:hAnsi="PT Serif" w:cs="PT Serif"/>
          <w:color w:val="111111"/>
          <w:sz w:val="26"/>
          <w:szCs w:val="26"/>
        </w:rPr>
        <w:t>μ</w:t>
      </w:r>
      <w:r w:rsidRPr="00442161">
        <w:rPr>
          <w:rFonts w:ascii="Cambria" w:hAnsi="Cambria" w:cs="Cambria"/>
          <w:color w:val="111111"/>
          <w:sz w:val="26"/>
          <w:szCs w:val="26"/>
        </w:rPr>
        <w:t>α</w:t>
      </w:r>
      <w:r w:rsidRPr="00442161">
        <w:rPr>
          <w:rFonts w:ascii="PT Serif" w:hAnsi="PT Serif"/>
          <w:color w:val="111111"/>
          <w:sz w:val="26"/>
          <w:szCs w:val="26"/>
          <w:lang w:val="fr-FR"/>
        </w:rPr>
        <w:t xml:space="preserve"> </w:t>
      </w:r>
      <w:r w:rsidRPr="00442161">
        <w:rPr>
          <w:rFonts w:ascii="Cambria" w:hAnsi="Cambria" w:cs="Cambria"/>
          <w:color w:val="111111"/>
          <w:sz w:val="26"/>
          <w:szCs w:val="26"/>
        </w:rPr>
        <w:t>λαλε</w:t>
      </w:r>
      <w:r w:rsidRPr="00442161">
        <w:rPr>
          <w:rFonts w:ascii="Times New Roman" w:hAnsi="Times New Roman" w:cs="Times New Roman"/>
          <w:color w:val="111111"/>
          <w:sz w:val="26"/>
          <w:szCs w:val="26"/>
        </w:rPr>
        <w:t>ῖ</w:t>
      </w:r>
      <w:r w:rsidRPr="00442161">
        <w:rPr>
          <w:rFonts w:ascii="PT Serif" w:hAnsi="PT Serif"/>
          <w:color w:val="111111"/>
          <w:sz w:val="26"/>
          <w:szCs w:val="26"/>
          <w:lang w:val="fr-FR"/>
        </w:rPr>
        <w:t>. </w:t>
      </w:r>
      <w:r w:rsidRPr="00442161">
        <w:rPr>
          <w:rFonts w:ascii="Times New Roman" w:hAnsi="Times New Roman" w:cs="Times New Roman"/>
          <w:color w:val="111111"/>
          <w:sz w:val="26"/>
          <w:szCs w:val="26"/>
        </w:rPr>
        <w:t>ὁ</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γαθ</w:t>
      </w:r>
      <w:r w:rsidRPr="00442161">
        <w:rPr>
          <w:rFonts w:ascii="Times New Roman" w:hAnsi="Times New Roman" w:cs="Times New Roman"/>
          <w:color w:val="111111"/>
          <w:sz w:val="26"/>
          <w:szCs w:val="26"/>
        </w:rPr>
        <w:t>ὸ</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ἄ</w:t>
      </w:r>
      <w:r w:rsidRPr="00442161">
        <w:rPr>
          <w:rFonts w:ascii="Cambria" w:hAnsi="Cambria" w:cs="Cambria"/>
          <w:color w:val="111111"/>
          <w:sz w:val="26"/>
          <w:szCs w:val="26"/>
        </w:rPr>
        <w:t>νθρω</w:t>
      </w:r>
      <w:r w:rsidRPr="00442161">
        <w:rPr>
          <w:rFonts w:ascii="PT Serif" w:hAnsi="PT Serif" w:cs="PT Serif"/>
          <w:color w:val="111111"/>
          <w:sz w:val="26"/>
          <w:szCs w:val="26"/>
        </w:rPr>
        <w:t>π</w:t>
      </w:r>
      <w:r w:rsidRPr="00442161">
        <w:rPr>
          <w:rFonts w:ascii="Cambria" w:hAnsi="Cambria" w:cs="Cambria"/>
          <w:color w:val="111111"/>
          <w:sz w:val="26"/>
          <w:szCs w:val="26"/>
        </w:rPr>
        <w:t>ος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κ</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γαθο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Cambria" w:hAnsi="Cambria" w:cs="Cambria"/>
          <w:color w:val="111111"/>
          <w:sz w:val="26"/>
          <w:szCs w:val="26"/>
        </w:rPr>
        <w:t>θησαυρο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κβάλλει</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γαθά</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ὁ</w:t>
      </w:r>
      <w:r w:rsidRPr="00442161">
        <w:rPr>
          <w:rFonts w:ascii="PT Serif" w:hAnsi="PT Serif"/>
          <w:color w:val="111111"/>
          <w:sz w:val="26"/>
          <w:szCs w:val="26"/>
          <w:lang w:val="fr-FR"/>
        </w:rPr>
        <w:t xml:space="preserve"> </w:t>
      </w:r>
      <w:r w:rsidRPr="00442161">
        <w:rPr>
          <w:rFonts w:ascii="PT Serif" w:hAnsi="PT Serif"/>
          <w:color w:val="111111"/>
          <w:sz w:val="26"/>
          <w:szCs w:val="26"/>
        </w:rPr>
        <w:t>π</w:t>
      </w:r>
      <w:r w:rsidRPr="00442161">
        <w:rPr>
          <w:rFonts w:ascii="Cambria" w:hAnsi="Cambria" w:cs="Cambria"/>
          <w:color w:val="111111"/>
          <w:sz w:val="26"/>
          <w:szCs w:val="26"/>
        </w:rPr>
        <w:t>ονηρ</w:t>
      </w:r>
      <w:r w:rsidRPr="00442161">
        <w:rPr>
          <w:rFonts w:ascii="Times New Roman" w:hAnsi="Times New Roman" w:cs="Times New Roman"/>
          <w:color w:val="111111"/>
          <w:sz w:val="26"/>
          <w:szCs w:val="26"/>
        </w:rPr>
        <w:t>ὸ</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ἄ</w:t>
      </w:r>
      <w:r w:rsidRPr="00442161">
        <w:rPr>
          <w:rFonts w:ascii="Cambria" w:hAnsi="Cambria" w:cs="Cambria"/>
          <w:color w:val="111111"/>
          <w:sz w:val="26"/>
          <w:szCs w:val="26"/>
        </w:rPr>
        <w:t>νθρω</w:t>
      </w:r>
      <w:r w:rsidRPr="00442161">
        <w:rPr>
          <w:rFonts w:ascii="PT Serif" w:hAnsi="PT Serif" w:cs="PT Serif"/>
          <w:color w:val="111111"/>
          <w:sz w:val="26"/>
          <w:szCs w:val="26"/>
        </w:rPr>
        <w:t>π</w:t>
      </w:r>
      <w:r w:rsidRPr="00442161">
        <w:rPr>
          <w:rFonts w:ascii="Cambria" w:hAnsi="Cambria" w:cs="Cambria"/>
          <w:color w:val="111111"/>
          <w:sz w:val="26"/>
          <w:szCs w:val="26"/>
        </w:rPr>
        <w:t>ος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κ</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PT Serif" w:hAnsi="PT Serif"/>
          <w:color w:val="111111"/>
          <w:sz w:val="26"/>
          <w:szCs w:val="26"/>
        </w:rPr>
        <w:t>π</w:t>
      </w:r>
      <w:r w:rsidRPr="00442161">
        <w:rPr>
          <w:rFonts w:ascii="Cambria" w:hAnsi="Cambria" w:cs="Cambria"/>
          <w:color w:val="111111"/>
          <w:sz w:val="26"/>
          <w:szCs w:val="26"/>
        </w:rPr>
        <w:t>ονηρο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Cambria" w:hAnsi="Cambria" w:cs="Cambria"/>
          <w:color w:val="111111"/>
          <w:sz w:val="26"/>
          <w:szCs w:val="26"/>
        </w:rPr>
        <w:t>θησαυρο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κβάλλει</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π</w:t>
      </w:r>
      <w:r w:rsidRPr="00442161">
        <w:rPr>
          <w:rFonts w:ascii="Cambria" w:hAnsi="Cambria" w:cs="Cambria"/>
          <w:color w:val="111111"/>
          <w:sz w:val="26"/>
          <w:szCs w:val="26"/>
        </w:rPr>
        <w:t>ονηρά</w:t>
      </w:r>
      <w:r w:rsidRPr="00442161">
        <w:rPr>
          <w:rFonts w:ascii="PT Serif" w:hAnsi="PT Serif"/>
          <w:color w:val="111111"/>
          <w:sz w:val="26"/>
          <w:szCs w:val="26"/>
          <w:lang w:val="fr-FR"/>
        </w:rPr>
        <w:t>. </w:t>
      </w:r>
      <w:r w:rsidRPr="00442161">
        <w:rPr>
          <w:rFonts w:ascii="Cambria" w:hAnsi="Cambria" w:cs="Cambria"/>
          <w:color w:val="111111"/>
          <w:sz w:val="26"/>
          <w:szCs w:val="26"/>
        </w:rPr>
        <w:t>λέγω</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w:t>
      </w:r>
      <w:r w:rsidRPr="00442161">
        <w:rPr>
          <w:rFonts w:ascii="Times New Roman" w:hAnsi="Times New Roman" w:cs="Times New Roman"/>
          <w:color w:val="111111"/>
          <w:sz w:val="26"/>
          <w:szCs w:val="26"/>
        </w:rPr>
        <w:t>ὲ</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ὑ</w:t>
      </w:r>
      <w:r w:rsidRPr="00442161">
        <w:rPr>
          <w:rFonts w:ascii="PT Serif" w:hAnsi="PT Serif"/>
          <w:color w:val="111111"/>
          <w:sz w:val="26"/>
          <w:szCs w:val="26"/>
        </w:rPr>
        <w:t>μ</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ὅ</w:t>
      </w:r>
      <w:r w:rsidRPr="00442161">
        <w:rPr>
          <w:rFonts w:ascii="Cambria" w:hAnsi="Cambria" w:cs="Cambria"/>
          <w:color w:val="111111"/>
          <w:sz w:val="26"/>
          <w:szCs w:val="26"/>
        </w:rPr>
        <w:t>τι</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π</w:t>
      </w:r>
      <w:r w:rsidRPr="00442161">
        <w:rPr>
          <w:rFonts w:ascii="Times New Roman" w:hAnsi="Times New Roman" w:cs="Times New Roman"/>
          <w:color w:val="111111"/>
          <w:sz w:val="26"/>
          <w:szCs w:val="26"/>
        </w:rPr>
        <w:t>ᾶ</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ῥῆ</w:t>
      </w:r>
      <w:r w:rsidRPr="00442161">
        <w:rPr>
          <w:rFonts w:ascii="PT Serif" w:hAnsi="PT Serif"/>
          <w:color w:val="111111"/>
          <w:sz w:val="26"/>
          <w:szCs w:val="26"/>
        </w:rPr>
        <w:t>μ</w:t>
      </w:r>
      <w:r w:rsidRPr="00442161">
        <w:rPr>
          <w:rFonts w:ascii="Cambria" w:hAnsi="Cambria" w:cs="Cambria"/>
          <w:color w:val="111111"/>
          <w:sz w:val="26"/>
          <w:szCs w:val="26"/>
        </w:rPr>
        <w:t>α</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ργ</w:t>
      </w:r>
      <w:r w:rsidRPr="00442161">
        <w:rPr>
          <w:rFonts w:ascii="Times New Roman" w:hAnsi="Times New Roman" w:cs="Times New Roman"/>
          <w:color w:val="111111"/>
          <w:sz w:val="26"/>
          <w:szCs w:val="26"/>
        </w:rPr>
        <w:t>ὸ</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ὃ</w:t>
      </w:r>
      <w:r w:rsidRPr="00442161">
        <w:rPr>
          <w:rFonts w:ascii="PT Serif" w:hAnsi="PT Serif"/>
          <w:color w:val="111111"/>
          <w:sz w:val="26"/>
          <w:szCs w:val="26"/>
          <w:lang w:val="fr-FR"/>
        </w:rPr>
        <w:t xml:space="preserve"> </w:t>
      </w:r>
      <w:r w:rsidRPr="00442161">
        <w:rPr>
          <w:rFonts w:ascii="Segoe UI Symbol" w:hAnsi="Segoe UI Symbol" w:cs="Segoe UI Symbol"/>
          <w:color w:val="111111"/>
          <w:sz w:val="26"/>
          <w:szCs w:val="26"/>
        </w:rPr>
        <w:t>⸀</w:t>
      </w:r>
      <w:r w:rsidRPr="00442161">
        <w:rPr>
          <w:rFonts w:ascii="Cambria" w:hAnsi="Cambria" w:cs="Cambria"/>
          <w:color w:val="111111"/>
          <w:sz w:val="26"/>
          <w:szCs w:val="26"/>
        </w:rPr>
        <w:t>λαλήσουσιν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ἱ</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ἄ</w:t>
      </w:r>
      <w:r w:rsidRPr="00442161">
        <w:rPr>
          <w:rFonts w:ascii="Cambria" w:hAnsi="Cambria" w:cs="Cambria"/>
          <w:color w:val="111111"/>
          <w:sz w:val="26"/>
          <w:szCs w:val="26"/>
        </w:rPr>
        <w:t>νθρω</w:t>
      </w:r>
      <w:r w:rsidRPr="00442161">
        <w:rPr>
          <w:rFonts w:ascii="PT Serif" w:hAnsi="PT Serif" w:cs="PT Serif"/>
          <w:color w:val="111111"/>
          <w:sz w:val="26"/>
          <w:szCs w:val="26"/>
        </w:rPr>
        <w:t>π</w:t>
      </w:r>
      <w:r w:rsidRPr="00442161">
        <w:rPr>
          <w:rFonts w:ascii="Cambria" w:hAnsi="Cambria" w:cs="Cambria"/>
          <w:color w:val="111111"/>
          <w:sz w:val="26"/>
          <w:szCs w:val="26"/>
        </w:rPr>
        <w:t>οι</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PT Serif" w:hAnsi="PT Serif"/>
          <w:color w:val="111111"/>
          <w:sz w:val="26"/>
          <w:szCs w:val="26"/>
        </w:rPr>
        <w:t>π</w:t>
      </w:r>
      <w:r w:rsidRPr="00442161">
        <w:rPr>
          <w:rFonts w:ascii="Cambria" w:hAnsi="Cambria" w:cs="Cambria"/>
          <w:color w:val="111111"/>
          <w:sz w:val="26"/>
          <w:szCs w:val="26"/>
        </w:rPr>
        <w:t>οδώσουσιν</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π</w:t>
      </w:r>
      <w:r w:rsidRPr="00442161">
        <w:rPr>
          <w:rFonts w:ascii="Cambria" w:hAnsi="Cambria" w:cs="Cambria"/>
          <w:color w:val="111111"/>
          <w:sz w:val="26"/>
          <w:szCs w:val="26"/>
        </w:rPr>
        <w:t>ερ</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Cambria" w:hAnsi="Cambria" w:cs="Cambria"/>
          <w:color w:val="111111"/>
          <w:sz w:val="26"/>
          <w:szCs w:val="26"/>
        </w:rPr>
        <w:t>λόγον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ἡ</w:t>
      </w:r>
      <w:r w:rsidRPr="00442161">
        <w:rPr>
          <w:rFonts w:ascii="PT Serif" w:hAnsi="PT Serif"/>
          <w:color w:val="111111"/>
          <w:sz w:val="26"/>
          <w:szCs w:val="26"/>
        </w:rPr>
        <w:t>μ</w:t>
      </w:r>
      <w:r w:rsidRPr="00442161">
        <w:rPr>
          <w:rFonts w:ascii="Cambria" w:hAnsi="Cambria" w:cs="Cambria"/>
          <w:color w:val="111111"/>
          <w:sz w:val="26"/>
          <w:szCs w:val="26"/>
        </w:rPr>
        <w:t>έρ</w:t>
      </w:r>
      <w:r w:rsidRPr="00442161">
        <w:rPr>
          <w:rFonts w:ascii="Times New Roman" w:hAnsi="Times New Roman" w:cs="Times New Roman"/>
          <w:color w:val="111111"/>
          <w:sz w:val="26"/>
          <w:szCs w:val="26"/>
        </w:rPr>
        <w:t>ᾳ</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κρίσεως·</w:t>
      </w:r>
      <w:r w:rsidRPr="00442161">
        <w:rPr>
          <w:rFonts w:ascii="PT Serif" w:hAnsi="PT Serif"/>
          <w:color w:val="111111"/>
          <w:sz w:val="26"/>
          <w:szCs w:val="26"/>
          <w:lang w:val="fr-FR"/>
        </w:rPr>
        <w:t>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κ</w:t>
      </w:r>
      <w:r w:rsidRPr="00442161">
        <w:rPr>
          <w:rFonts w:ascii="PT Serif" w:hAnsi="PT Serif"/>
          <w:color w:val="111111"/>
          <w:sz w:val="26"/>
          <w:szCs w:val="26"/>
          <w:lang w:val="fr-FR"/>
        </w:rPr>
        <w:t xml:space="preserve"> </w:t>
      </w:r>
      <w:r w:rsidRPr="00442161">
        <w:rPr>
          <w:rFonts w:ascii="Cambria" w:hAnsi="Cambria" w:cs="Cambria"/>
          <w:color w:val="111111"/>
          <w:sz w:val="26"/>
          <w:szCs w:val="26"/>
        </w:rPr>
        <w:t>γ</w:t>
      </w:r>
      <w:r w:rsidRPr="00442161">
        <w:rPr>
          <w:rFonts w:ascii="Times New Roman" w:hAnsi="Times New Roman" w:cs="Times New Roman"/>
          <w:color w:val="111111"/>
          <w:sz w:val="26"/>
          <w:szCs w:val="26"/>
        </w:rPr>
        <w:t>ὰ</w:t>
      </w:r>
      <w:r w:rsidRPr="00442161">
        <w:rPr>
          <w:rFonts w:ascii="Cambria" w:hAnsi="Cambria" w:cs="Cambria"/>
          <w:color w:val="111111"/>
          <w:sz w:val="26"/>
          <w:szCs w:val="26"/>
        </w:rPr>
        <w:t>ρ</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ῶ</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λόγων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σου</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δικαιωθήσ</w:t>
      </w:r>
      <w:r w:rsidRPr="00442161">
        <w:rPr>
          <w:rFonts w:ascii="Times New Roman" w:hAnsi="Times New Roman" w:cs="Times New Roman"/>
          <w:color w:val="111111"/>
          <w:sz w:val="26"/>
          <w:szCs w:val="26"/>
        </w:rPr>
        <w:t>ῃ</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κ</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ῶ</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λόγων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σου</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καταδικασθήσ</w:t>
      </w:r>
      <w:r w:rsidRPr="00442161">
        <w:rPr>
          <w:rFonts w:ascii="Times New Roman" w:hAnsi="Times New Roman" w:cs="Times New Roman"/>
          <w:color w:val="111111"/>
          <w:sz w:val="26"/>
          <w:szCs w:val="26"/>
        </w:rPr>
        <w:t>ῃ</w:t>
      </w:r>
      <w:r w:rsidRPr="00442161">
        <w:rPr>
          <w:rFonts w:ascii="PT Serif" w:hAnsi="PT Serif"/>
          <w:color w:val="111111"/>
          <w:sz w:val="26"/>
          <w:szCs w:val="26"/>
          <w:lang w:val="fr-FR"/>
        </w:rPr>
        <w:t>. </w:t>
      </w:r>
    </w:p>
    <w:p w14:paraId="3AC92594" w14:textId="77777777" w:rsidR="00442161" w:rsidRPr="00442161" w:rsidRDefault="00442161" w:rsidP="00442161">
      <w:pPr>
        <w:spacing w:after="120" w:line="240" w:lineRule="auto"/>
        <w:jc w:val="both"/>
        <w:rPr>
          <w:rFonts w:ascii="PT Serif" w:hAnsi="PT Serif"/>
          <w:color w:val="111111"/>
          <w:sz w:val="26"/>
          <w:szCs w:val="26"/>
          <w:lang w:val="fr-FR"/>
        </w:rPr>
      </w:pPr>
      <w:r w:rsidRPr="00442161">
        <w:rPr>
          <w:rFonts w:ascii="Cambria" w:hAnsi="Cambria" w:cs="Cambria"/>
          <w:color w:val="111111"/>
          <w:sz w:val="26"/>
          <w:szCs w:val="26"/>
        </w:rPr>
        <w:t>Τότε</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PT Serif" w:hAnsi="PT Serif"/>
          <w:color w:val="111111"/>
          <w:sz w:val="26"/>
          <w:szCs w:val="26"/>
        </w:rPr>
        <w:t>π</w:t>
      </w:r>
      <w:r w:rsidRPr="00442161">
        <w:rPr>
          <w:rFonts w:ascii="Cambria" w:hAnsi="Cambria" w:cs="Cambria"/>
          <w:color w:val="111111"/>
          <w:sz w:val="26"/>
          <w:szCs w:val="26"/>
        </w:rPr>
        <w:t>εκρίθησαν</w:t>
      </w:r>
      <w:r w:rsidRPr="00442161">
        <w:rPr>
          <w:rFonts w:ascii="PT Serif" w:hAnsi="PT Serif"/>
          <w:color w:val="111111"/>
          <w:sz w:val="26"/>
          <w:szCs w:val="26"/>
          <w:lang w:val="fr-FR"/>
        </w:rPr>
        <w:t xml:space="preserve"> </w:t>
      </w:r>
      <w:r w:rsidRPr="00442161">
        <w:rPr>
          <w:rFonts w:ascii="Segoe UI Symbol" w:hAnsi="Segoe UI Symbol" w:cs="Segoe UI Symbol"/>
          <w:color w:val="111111"/>
          <w:sz w:val="26"/>
          <w:szCs w:val="26"/>
        </w:rPr>
        <w:t>⸀</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ῷ</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τινες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ῶ</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γρα</w:t>
      </w:r>
      <w:r w:rsidRPr="00442161">
        <w:rPr>
          <w:rFonts w:ascii="PT Serif" w:hAnsi="PT Serif" w:cs="PT Serif"/>
          <w:color w:val="111111"/>
          <w:sz w:val="26"/>
          <w:szCs w:val="26"/>
        </w:rPr>
        <w:t>μμ</w:t>
      </w:r>
      <w:r w:rsidRPr="00442161">
        <w:rPr>
          <w:rFonts w:ascii="Cambria" w:hAnsi="Cambria" w:cs="Cambria"/>
          <w:color w:val="111111"/>
          <w:sz w:val="26"/>
          <w:szCs w:val="26"/>
        </w:rPr>
        <w:t>ατέων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Φαρισαίων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λέγοντες·</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Δ</w:t>
      </w:r>
      <w:r w:rsidRPr="00442161">
        <w:rPr>
          <w:rFonts w:ascii="Cambria" w:hAnsi="Cambria" w:cs="Cambria"/>
          <w:color w:val="111111"/>
          <w:sz w:val="26"/>
          <w:szCs w:val="26"/>
        </w:rPr>
        <w:t>ιδάσκαλε</w:t>
      </w:r>
      <w:r w:rsidRPr="00442161">
        <w:rPr>
          <w:rFonts w:ascii="PT Serif" w:hAnsi="PT Serif"/>
          <w:color w:val="111111"/>
          <w:sz w:val="26"/>
          <w:szCs w:val="26"/>
          <w:lang w:val="fr-FR"/>
        </w:rPr>
        <w:t xml:space="preserve">, </w:t>
      </w:r>
      <w:r w:rsidRPr="00442161">
        <w:rPr>
          <w:rFonts w:ascii="Cambria" w:hAnsi="Cambria" w:cs="Cambria"/>
          <w:color w:val="111111"/>
          <w:sz w:val="26"/>
          <w:szCs w:val="26"/>
        </w:rPr>
        <w:t>θέλο</w:t>
      </w:r>
      <w:r w:rsidRPr="00442161">
        <w:rPr>
          <w:rFonts w:ascii="PT Serif" w:hAnsi="PT Serif" w:cs="PT Serif"/>
          <w:color w:val="111111"/>
          <w:sz w:val="26"/>
          <w:szCs w:val="26"/>
        </w:rPr>
        <w:t>μ</w:t>
      </w:r>
      <w:r w:rsidRPr="00442161">
        <w:rPr>
          <w:rFonts w:ascii="Cambria" w:hAnsi="Cambria" w:cs="Cambria"/>
          <w:color w:val="111111"/>
          <w:sz w:val="26"/>
          <w:szCs w:val="26"/>
        </w:rPr>
        <w:t>εν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PT Serif" w:hAnsi="PT Serif"/>
          <w:color w:val="111111"/>
          <w:sz w:val="26"/>
          <w:szCs w:val="26"/>
        </w:rPr>
        <w:t>π</w:t>
      </w:r>
      <w:r w:rsidRPr="00442161">
        <w:rPr>
          <w:rFonts w:ascii="Times New Roman" w:hAnsi="Times New Roman" w:cs="Times New Roman"/>
          <w:color w:val="111111"/>
          <w:sz w:val="26"/>
          <w:szCs w:val="26"/>
        </w:rPr>
        <w:t>ὸ</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ση</w:t>
      </w:r>
      <w:r w:rsidRPr="00442161">
        <w:rPr>
          <w:rFonts w:ascii="PT Serif" w:hAnsi="PT Serif" w:cs="PT Serif"/>
          <w:color w:val="111111"/>
          <w:sz w:val="26"/>
          <w:szCs w:val="26"/>
        </w:rPr>
        <w:t>μ</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ον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δε</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ν</w:t>
      </w:r>
      <w:r w:rsidRPr="00442161">
        <w:rPr>
          <w:rFonts w:ascii="PT Serif" w:hAnsi="PT Serif"/>
          <w:color w:val="111111"/>
          <w:sz w:val="26"/>
          <w:szCs w:val="26"/>
          <w:lang w:val="fr-FR"/>
        </w:rPr>
        <w:t>. </w:t>
      </w:r>
      <w:r w:rsidRPr="00442161">
        <w:rPr>
          <w:rFonts w:ascii="Times New Roman" w:hAnsi="Times New Roman" w:cs="Times New Roman"/>
          <w:color w:val="111111"/>
          <w:sz w:val="26"/>
          <w:szCs w:val="26"/>
        </w:rPr>
        <w:t>ὁ</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w:t>
      </w:r>
      <w:r w:rsidRPr="00442161">
        <w:rPr>
          <w:rFonts w:ascii="Times New Roman" w:hAnsi="Times New Roman" w:cs="Times New Roman"/>
          <w:color w:val="111111"/>
          <w:sz w:val="26"/>
          <w:szCs w:val="26"/>
        </w:rPr>
        <w:t>ὲ</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PT Serif" w:hAnsi="PT Serif"/>
          <w:color w:val="111111"/>
          <w:sz w:val="26"/>
          <w:szCs w:val="26"/>
        </w:rPr>
        <w:t>π</w:t>
      </w:r>
      <w:r w:rsidRPr="00442161">
        <w:rPr>
          <w:rFonts w:ascii="Cambria" w:hAnsi="Cambria" w:cs="Cambria"/>
          <w:color w:val="111111"/>
          <w:sz w:val="26"/>
          <w:szCs w:val="26"/>
        </w:rPr>
        <w:t>οκριθε</w:t>
      </w:r>
      <w:r w:rsidRPr="00442161">
        <w:rPr>
          <w:rFonts w:ascii="Times New Roman" w:hAnsi="Times New Roman" w:cs="Times New Roman"/>
          <w:color w:val="111111"/>
          <w:sz w:val="26"/>
          <w:szCs w:val="26"/>
        </w:rPr>
        <w:t>ὶ</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ἶ</w:t>
      </w:r>
      <w:r w:rsidRPr="00442161">
        <w:rPr>
          <w:rFonts w:ascii="PT Serif" w:hAnsi="PT Serif"/>
          <w:color w:val="111111"/>
          <w:sz w:val="26"/>
          <w:szCs w:val="26"/>
        </w:rPr>
        <w:t>π</w:t>
      </w:r>
      <w:r w:rsidRPr="00442161">
        <w:rPr>
          <w:rFonts w:ascii="Cambria" w:hAnsi="Cambria" w:cs="Cambria"/>
          <w:color w:val="111111"/>
          <w:sz w:val="26"/>
          <w:szCs w:val="26"/>
        </w:rPr>
        <w:t>εν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Γενε</w:t>
      </w:r>
      <w:r w:rsidRPr="00442161">
        <w:rPr>
          <w:rFonts w:ascii="Times New Roman" w:hAnsi="Times New Roman" w:cs="Times New Roman"/>
          <w:color w:val="111111"/>
          <w:sz w:val="26"/>
          <w:szCs w:val="26"/>
        </w:rPr>
        <w:t>ὰ</w:t>
      </w:r>
      <w:r w:rsidRPr="00442161">
        <w:rPr>
          <w:rFonts w:ascii="PT Serif" w:hAnsi="PT Serif"/>
          <w:color w:val="111111"/>
          <w:sz w:val="26"/>
          <w:szCs w:val="26"/>
          <w:lang w:val="fr-FR"/>
        </w:rPr>
        <w:t xml:space="preserve"> </w:t>
      </w:r>
      <w:r w:rsidRPr="00442161">
        <w:rPr>
          <w:rFonts w:ascii="PT Serif" w:hAnsi="PT Serif"/>
          <w:color w:val="111111"/>
          <w:sz w:val="26"/>
          <w:szCs w:val="26"/>
        </w:rPr>
        <w:t>π</w:t>
      </w:r>
      <w:r w:rsidRPr="00442161">
        <w:rPr>
          <w:rFonts w:ascii="Cambria" w:hAnsi="Cambria" w:cs="Cambria"/>
          <w:color w:val="111111"/>
          <w:sz w:val="26"/>
          <w:szCs w:val="26"/>
        </w:rPr>
        <w:t>ονηρ</w:t>
      </w:r>
      <w:r w:rsidRPr="00442161">
        <w:rPr>
          <w:rFonts w:ascii="Times New Roman" w:hAnsi="Times New Roman" w:cs="Times New Roman"/>
          <w:color w:val="111111"/>
          <w:sz w:val="26"/>
          <w:szCs w:val="26"/>
        </w:rPr>
        <w:t>ὰ</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PT Serif" w:hAnsi="PT Serif"/>
          <w:color w:val="111111"/>
          <w:sz w:val="26"/>
          <w:szCs w:val="26"/>
        </w:rPr>
        <w:t>μ</w:t>
      </w:r>
      <w:r w:rsidRPr="00442161">
        <w:rPr>
          <w:rFonts w:ascii="Cambria" w:hAnsi="Cambria" w:cs="Cambria"/>
          <w:color w:val="111111"/>
          <w:sz w:val="26"/>
          <w:szCs w:val="26"/>
        </w:rPr>
        <w:t>οιχαλ</w:t>
      </w:r>
      <w:r w:rsidRPr="00442161">
        <w:rPr>
          <w:rFonts w:ascii="Times New Roman" w:hAnsi="Times New Roman" w:cs="Times New Roman"/>
          <w:color w:val="111111"/>
          <w:sz w:val="26"/>
          <w:szCs w:val="26"/>
        </w:rPr>
        <w:t>ὶ</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ση</w:t>
      </w:r>
      <w:r w:rsidRPr="00442161">
        <w:rPr>
          <w:rFonts w:ascii="PT Serif" w:hAnsi="PT Serif" w:cs="PT Serif"/>
          <w:color w:val="111111"/>
          <w:sz w:val="26"/>
          <w:szCs w:val="26"/>
        </w:rPr>
        <w:t>μ</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ον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PT Serif" w:hAnsi="PT Serif"/>
          <w:color w:val="111111"/>
          <w:sz w:val="26"/>
          <w:szCs w:val="26"/>
        </w:rPr>
        <w:t>π</w:t>
      </w:r>
      <w:r w:rsidRPr="00442161">
        <w:rPr>
          <w:rFonts w:ascii="Cambria" w:hAnsi="Cambria" w:cs="Cambria"/>
          <w:color w:val="111111"/>
          <w:sz w:val="26"/>
          <w:szCs w:val="26"/>
        </w:rPr>
        <w:t>ιζητε</w:t>
      </w:r>
      <w:r w:rsidRPr="00442161">
        <w:rPr>
          <w:rFonts w:ascii="Times New Roman" w:hAnsi="Times New Roman" w:cs="Times New Roman"/>
          <w:color w:val="111111"/>
          <w:sz w:val="26"/>
          <w:szCs w:val="26"/>
        </w:rPr>
        <w:t>ῖ</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ση</w:t>
      </w:r>
      <w:r w:rsidRPr="00442161">
        <w:rPr>
          <w:rFonts w:ascii="PT Serif" w:hAnsi="PT Serif" w:cs="PT Serif"/>
          <w:color w:val="111111"/>
          <w:sz w:val="26"/>
          <w:szCs w:val="26"/>
        </w:rPr>
        <w:t>μ</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ον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ὐ</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δοθήσεται</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ῇ</w:t>
      </w:r>
      <w:r w:rsidRPr="00442161">
        <w:rPr>
          <w:rFonts w:ascii="PT Serif" w:hAnsi="PT Serif"/>
          <w:color w:val="111111"/>
          <w:sz w:val="26"/>
          <w:szCs w:val="26"/>
          <w:lang w:val="fr-FR"/>
        </w:rPr>
        <w:t xml:space="preserve"> </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ἰ</w:t>
      </w:r>
      <w:r w:rsidRPr="00442161">
        <w:rPr>
          <w:rFonts w:ascii="PT Serif" w:hAnsi="PT Serif"/>
          <w:color w:val="111111"/>
          <w:sz w:val="26"/>
          <w:szCs w:val="26"/>
          <w:lang w:val="fr-FR"/>
        </w:rPr>
        <w:t xml:space="preserve"> </w:t>
      </w:r>
      <w:r w:rsidRPr="00442161">
        <w:rPr>
          <w:rFonts w:ascii="PT Serif" w:hAnsi="PT Serif"/>
          <w:color w:val="111111"/>
          <w:sz w:val="26"/>
          <w:szCs w:val="26"/>
        </w:rPr>
        <w:t>μ</w:t>
      </w:r>
      <w:r w:rsidRPr="00442161">
        <w:rPr>
          <w:rFonts w:ascii="Times New Roman" w:hAnsi="Times New Roman" w:cs="Times New Roman"/>
          <w:color w:val="111111"/>
          <w:sz w:val="26"/>
          <w:szCs w:val="26"/>
        </w:rPr>
        <w:t>ὴ</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ὸ</w:t>
      </w:r>
      <w:r w:rsidRPr="00442161">
        <w:rPr>
          <w:rFonts w:ascii="PT Serif" w:hAnsi="PT Serif"/>
          <w:color w:val="111111"/>
          <w:sz w:val="26"/>
          <w:szCs w:val="26"/>
          <w:lang w:val="fr-FR"/>
        </w:rPr>
        <w:t xml:space="preserve"> </w:t>
      </w:r>
      <w:r w:rsidRPr="00442161">
        <w:rPr>
          <w:rFonts w:ascii="Cambria" w:hAnsi="Cambria" w:cs="Cambria"/>
          <w:color w:val="111111"/>
          <w:sz w:val="26"/>
          <w:szCs w:val="26"/>
        </w:rPr>
        <w:lastRenderedPageBreak/>
        <w:t>ση</w:t>
      </w:r>
      <w:r w:rsidRPr="00442161">
        <w:rPr>
          <w:rFonts w:ascii="PT Serif" w:hAnsi="PT Serif" w:cs="PT Serif"/>
          <w:color w:val="111111"/>
          <w:sz w:val="26"/>
          <w:szCs w:val="26"/>
        </w:rPr>
        <w:t>μ</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ον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ων</w:t>
      </w:r>
      <w:r w:rsidRPr="00442161">
        <w:rPr>
          <w:rFonts w:ascii="Times New Roman" w:hAnsi="Times New Roman" w:cs="Times New Roman"/>
          <w:color w:val="111111"/>
          <w:sz w:val="26"/>
          <w:szCs w:val="26"/>
        </w:rPr>
        <w:t>ᾶ</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PT Serif" w:hAnsi="PT Serif"/>
          <w:color w:val="111111"/>
          <w:sz w:val="26"/>
          <w:szCs w:val="26"/>
        </w:rPr>
        <w:t>π</w:t>
      </w:r>
      <w:r w:rsidRPr="00442161">
        <w:rPr>
          <w:rFonts w:ascii="Cambria" w:hAnsi="Cambria" w:cs="Cambria"/>
          <w:color w:val="111111"/>
          <w:sz w:val="26"/>
          <w:szCs w:val="26"/>
        </w:rPr>
        <w:t>ροφήτου</w:t>
      </w:r>
      <w:r w:rsidRPr="00442161">
        <w:rPr>
          <w:rFonts w:ascii="PT Serif" w:hAnsi="PT Serif"/>
          <w:color w:val="111111"/>
          <w:sz w:val="26"/>
          <w:szCs w:val="26"/>
          <w:lang w:val="fr-FR"/>
        </w:rPr>
        <w:t>. </w:t>
      </w:r>
      <w:r w:rsidRPr="00442161">
        <w:rPr>
          <w:rFonts w:ascii="Times New Roman" w:hAnsi="Times New Roman" w:cs="Times New Roman"/>
          <w:color w:val="111111"/>
          <w:sz w:val="26"/>
          <w:szCs w:val="26"/>
        </w:rPr>
        <w:t>ὥ</w:t>
      </w:r>
      <w:r w:rsidRPr="00442161">
        <w:rPr>
          <w:rFonts w:ascii="Cambria" w:hAnsi="Cambria" w:cs="Cambria"/>
          <w:color w:val="111111"/>
          <w:sz w:val="26"/>
          <w:szCs w:val="26"/>
        </w:rPr>
        <w:t>σ</w:t>
      </w:r>
      <w:r w:rsidRPr="00442161">
        <w:rPr>
          <w:rFonts w:ascii="PT Serif" w:hAnsi="PT Serif" w:cs="PT Serif"/>
          <w:color w:val="111111"/>
          <w:sz w:val="26"/>
          <w:szCs w:val="26"/>
        </w:rPr>
        <w:t>π</w:t>
      </w:r>
      <w:r w:rsidRPr="00442161">
        <w:rPr>
          <w:rFonts w:ascii="Cambria" w:hAnsi="Cambria" w:cs="Cambria"/>
          <w:color w:val="111111"/>
          <w:sz w:val="26"/>
          <w:szCs w:val="26"/>
        </w:rPr>
        <w:t>ερ</w:t>
      </w:r>
      <w:r w:rsidRPr="00442161">
        <w:rPr>
          <w:rFonts w:ascii="PT Serif" w:hAnsi="PT Serif"/>
          <w:color w:val="111111"/>
          <w:sz w:val="26"/>
          <w:szCs w:val="26"/>
          <w:lang w:val="fr-FR"/>
        </w:rPr>
        <w:t xml:space="preserve"> </w:t>
      </w:r>
      <w:r w:rsidRPr="00442161">
        <w:rPr>
          <w:rFonts w:ascii="Cambria" w:hAnsi="Cambria" w:cs="Cambria"/>
          <w:color w:val="111111"/>
          <w:sz w:val="26"/>
          <w:szCs w:val="26"/>
        </w:rPr>
        <w:t>γ</w:t>
      </w:r>
      <w:r w:rsidRPr="00442161">
        <w:rPr>
          <w:rFonts w:ascii="Times New Roman" w:hAnsi="Times New Roman" w:cs="Times New Roman"/>
          <w:color w:val="111111"/>
          <w:sz w:val="26"/>
          <w:szCs w:val="26"/>
        </w:rPr>
        <w:t>ὰ</w:t>
      </w:r>
      <w:r w:rsidRPr="00442161">
        <w:rPr>
          <w:rFonts w:ascii="Cambria" w:hAnsi="Cambria" w:cs="Cambria"/>
          <w:color w:val="111111"/>
          <w:sz w:val="26"/>
          <w:szCs w:val="26"/>
        </w:rPr>
        <w:t>ρ</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ἦ</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ων</w:t>
      </w:r>
      <w:r w:rsidRPr="00442161">
        <w:rPr>
          <w:rFonts w:ascii="Times New Roman" w:hAnsi="Times New Roman" w:cs="Times New Roman"/>
          <w:color w:val="111111"/>
          <w:sz w:val="26"/>
          <w:szCs w:val="26"/>
        </w:rPr>
        <w:t>ᾶ</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ῇ</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κοιλί</w:t>
      </w:r>
      <w:r w:rsidRPr="00442161">
        <w:rPr>
          <w:rFonts w:ascii="Times New Roman" w:hAnsi="Times New Roman" w:cs="Times New Roman"/>
          <w:color w:val="111111"/>
          <w:sz w:val="26"/>
          <w:szCs w:val="26"/>
        </w:rPr>
        <w:t>ᾳ</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κήτους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τρε</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ἡ</w:t>
      </w:r>
      <w:r w:rsidRPr="00442161">
        <w:rPr>
          <w:rFonts w:ascii="PT Serif" w:hAnsi="PT Serif"/>
          <w:color w:val="111111"/>
          <w:sz w:val="26"/>
          <w:szCs w:val="26"/>
        </w:rPr>
        <w:t>μ</w:t>
      </w:r>
      <w:r w:rsidRPr="00442161">
        <w:rPr>
          <w:rFonts w:ascii="Cambria" w:hAnsi="Cambria" w:cs="Cambria"/>
          <w:color w:val="111111"/>
          <w:sz w:val="26"/>
          <w:szCs w:val="26"/>
        </w:rPr>
        <w:t>έρας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τρε</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νύκτας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ὕ</w:t>
      </w:r>
      <w:r w:rsidRPr="00442161">
        <w:rPr>
          <w:rFonts w:ascii="Cambria" w:hAnsi="Cambria" w:cs="Cambria"/>
          <w:color w:val="111111"/>
          <w:sz w:val="26"/>
          <w:szCs w:val="26"/>
        </w:rPr>
        <w:t>τως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ἔ</w:t>
      </w:r>
      <w:r w:rsidRPr="00442161">
        <w:rPr>
          <w:rFonts w:ascii="Cambria" w:hAnsi="Cambria" w:cs="Cambria"/>
          <w:color w:val="111111"/>
          <w:sz w:val="26"/>
          <w:szCs w:val="26"/>
        </w:rPr>
        <w:t>σται</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ὁ</w:t>
      </w:r>
      <w:r w:rsidRPr="00442161">
        <w:rPr>
          <w:rFonts w:ascii="PT Serif" w:hAnsi="PT Serif"/>
          <w:color w:val="111111"/>
          <w:sz w:val="26"/>
          <w:szCs w:val="26"/>
          <w:lang w:val="fr-FR"/>
        </w:rPr>
        <w:t xml:space="preserve"> </w:t>
      </w:r>
      <w:r w:rsidRPr="00442161">
        <w:rPr>
          <w:rFonts w:ascii="Cambria" w:hAnsi="Cambria" w:cs="Cambria"/>
          <w:color w:val="111111"/>
          <w:sz w:val="26"/>
          <w:szCs w:val="26"/>
        </w:rPr>
        <w:t>υ</w:t>
      </w:r>
      <w:r w:rsidRPr="00442161">
        <w:rPr>
          <w:rFonts w:ascii="Times New Roman" w:hAnsi="Times New Roman" w:cs="Times New Roman"/>
          <w:color w:val="111111"/>
          <w:sz w:val="26"/>
          <w:szCs w:val="26"/>
        </w:rPr>
        <w:t>ἱὸ</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νθρώ</w:t>
      </w:r>
      <w:r w:rsidRPr="00442161">
        <w:rPr>
          <w:rFonts w:ascii="PT Serif" w:hAnsi="PT Serif" w:cs="PT Serif"/>
          <w:color w:val="111111"/>
          <w:sz w:val="26"/>
          <w:szCs w:val="26"/>
        </w:rPr>
        <w:t>π</w:t>
      </w:r>
      <w:r w:rsidRPr="00442161">
        <w:rPr>
          <w:rFonts w:ascii="Cambria" w:hAnsi="Cambria" w:cs="Cambria"/>
          <w:color w:val="111111"/>
          <w:sz w:val="26"/>
          <w:szCs w:val="26"/>
        </w:rPr>
        <w:t>ου</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ῇ</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καρδί</w:t>
      </w:r>
      <w:r w:rsidRPr="00442161">
        <w:rPr>
          <w:rFonts w:ascii="Times New Roman" w:hAnsi="Times New Roman" w:cs="Times New Roman"/>
          <w:color w:val="111111"/>
          <w:sz w:val="26"/>
          <w:szCs w:val="26"/>
        </w:rPr>
        <w:t>ᾳ</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ῆ</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γ</w:t>
      </w:r>
      <w:r w:rsidRPr="00442161">
        <w:rPr>
          <w:rFonts w:ascii="Times New Roman" w:hAnsi="Times New Roman" w:cs="Times New Roman"/>
          <w:color w:val="111111"/>
          <w:sz w:val="26"/>
          <w:szCs w:val="26"/>
        </w:rPr>
        <w:t>ῆ</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τρε</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ἡ</w:t>
      </w:r>
      <w:r w:rsidRPr="00442161">
        <w:rPr>
          <w:rFonts w:ascii="PT Serif" w:hAnsi="PT Serif"/>
          <w:color w:val="111111"/>
          <w:sz w:val="26"/>
          <w:szCs w:val="26"/>
        </w:rPr>
        <w:t>μ</w:t>
      </w:r>
      <w:r w:rsidRPr="00442161">
        <w:rPr>
          <w:rFonts w:ascii="Cambria" w:hAnsi="Cambria" w:cs="Cambria"/>
          <w:color w:val="111111"/>
          <w:sz w:val="26"/>
          <w:szCs w:val="26"/>
        </w:rPr>
        <w:t>έρας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τρε</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νύκτας</w:t>
      </w:r>
      <w:r w:rsidRPr="00442161">
        <w:rPr>
          <w:rFonts w:ascii="PT Serif" w:hAnsi="PT Serif"/>
          <w:color w:val="111111"/>
          <w:sz w:val="26"/>
          <w:szCs w:val="26"/>
          <w:lang w:val="fr-FR"/>
        </w:rPr>
        <w:t>. </w:t>
      </w:r>
      <w:r w:rsidRPr="00442161">
        <w:rPr>
          <w:rFonts w:ascii="Times New Roman" w:hAnsi="Times New Roman" w:cs="Times New Roman"/>
          <w:color w:val="111111"/>
          <w:sz w:val="26"/>
          <w:szCs w:val="26"/>
        </w:rPr>
        <w:t>ἄ</w:t>
      </w:r>
      <w:r w:rsidRPr="00442161">
        <w:rPr>
          <w:rFonts w:ascii="Cambria" w:hAnsi="Cambria" w:cs="Cambria"/>
          <w:color w:val="111111"/>
          <w:sz w:val="26"/>
          <w:szCs w:val="26"/>
        </w:rPr>
        <w:t>νδρες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Νινευ</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ται</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ναστήσονται</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ῇ</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κρίσει</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μ</w:t>
      </w:r>
      <w:r w:rsidRPr="00442161">
        <w:rPr>
          <w:rFonts w:ascii="Cambria" w:hAnsi="Cambria" w:cs="Cambria"/>
          <w:color w:val="111111"/>
          <w:sz w:val="26"/>
          <w:szCs w:val="26"/>
        </w:rPr>
        <w:t>ετ</w:t>
      </w:r>
      <w:r w:rsidRPr="00442161">
        <w:rPr>
          <w:rFonts w:ascii="Times New Roman" w:hAnsi="Times New Roman" w:cs="Times New Roman"/>
          <w:color w:val="111111"/>
          <w:sz w:val="26"/>
          <w:szCs w:val="26"/>
        </w:rPr>
        <w:t>ὰ</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ῆ</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γενε</w:t>
      </w:r>
      <w:r w:rsidRPr="00442161">
        <w:rPr>
          <w:rFonts w:ascii="Times New Roman" w:hAnsi="Times New Roman" w:cs="Times New Roman"/>
          <w:color w:val="111111"/>
          <w:sz w:val="26"/>
          <w:szCs w:val="26"/>
        </w:rPr>
        <w:t>ᾶ</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ταύτης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κατακρινο</w:t>
      </w:r>
      <w:r w:rsidRPr="00442161">
        <w:rPr>
          <w:rFonts w:ascii="Times New Roman" w:hAnsi="Times New Roman" w:cs="Times New Roman"/>
          <w:color w:val="111111"/>
          <w:sz w:val="26"/>
          <w:szCs w:val="26"/>
        </w:rPr>
        <w:t>ῦ</w:t>
      </w:r>
      <w:r w:rsidRPr="00442161">
        <w:rPr>
          <w:rFonts w:ascii="Cambria" w:hAnsi="Cambria" w:cs="Cambria"/>
          <w:color w:val="111111"/>
          <w:sz w:val="26"/>
          <w:szCs w:val="26"/>
        </w:rPr>
        <w:t>σιν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τήν·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ὅ</w:t>
      </w:r>
      <w:r w:rsidRPr="00442161">
        <w:rPr>
          <w:rFonts w:ascii="Cambria" w:hAnsi="Cambria" w:cs="Cambria"/>
          <w:color w:val="111111"/>
          <w:sz w:val="26"/>
          <w:szCs w:val="26"/>
        </w:rPr>
        <w:t>τι</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μ</w:t>
      </w:r>
      <w:r w:rsidRPr="00442161">
        <w:rPr>
          <w:rFonts w:ascii="Cambria" w:hAnsi="Cambria" w:cs="Cambria"/>
          <w:color w:val="111111"/>
          <w:sz w:val="26"/>
          <w:szCs w:val="26"/>
        </w:rPr>
        <w:t>ετενόησαν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ὸ</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κήρυγ</w:t>
      </w:r>
      <w:r w:rsidRPr="00442161">
        <w:rPr>
          <w:rFonts w:ascii="PT Serif" w:hAnsi="PT Serif" w:cs="PT Serif"/>
          <w:color w:val="111111"/>
          <w:sz w:val="26"/>
          <w:szCs w:val="26"/>
        </w:rPr>
        <w:t>μ</w:t>
      </w:r>
      <w:r w:rsidRPr="00442161">
        <w:rPr>
          <w:rFonts w:ascii="Cambria" w:hAnsi="Cambria" w:cs="Cambria"/>
          <w:color w:val="111111"/>
          <w:sz w:val="26"/>
          <w:szCs w:val="26"/>
        </w:rPr>
        <w:t>α</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ων</w:t>
      </w:r>
      <w:r w:rsidRPr="00442161">
        <w:rPr>
          <w:rFonts w:ascii="Times New Roman" w:hAnsi="Times New Roman" w:cs="Times New Roman"/>
          <w:color w:val="111111"/>
          <w:sz w:val="26"/>
          <w:szCs w:val="26"/>
        </w:rPr>
        <w:t>ᾶ</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δο</w:t>
      </w:r>
      <w:r w:rsidRPr="00442161">
        <w:rPr>
          <w:rFonts w:ascii="Times New Roman" w:hAnsi="Times New Roman" w:cs="Times New Roman"/>
          <w:color w:val="111111"/>
          <w:sz w:val="26"/>
          <w:szCs w:val="26"/>
        </w:rPr>
        <w:t>ὺ</w:t>
      </w:r>
      <w:r w:rsidRPr="00442161">
        <w:rPr>
          <w:rFonts w:ascii="PT Serif" w:hAnsi="PT Serif"/>
          <w:color w:val="111111"/>
          <w:sz w:val="26"/>
          <w:szCs w:val="26"/>
          <w:lang w:val="fr-FR"/>
        </w:rPr>
        <w:t xml:space="preserve"> </w:t>
      </w:r>
      <w:r w:rsidRPr="00442161">
        <w:rPr>
          <w:rFonts w:ascii="PT Serif" w:hAnsi="PT Serif"/>
          <w:color w:val="111111"/>
          <w:sz w:val="26"/>
          <w:szCs w:val="26"/>
        </w:rPr>
        <w:t>π</w:t>
      </w:r>
      <w:r w:rsidRPr="00442161">
        <w:rPr>
          <w:rFonts w:ascii="Cambria" w:hAnsi="Cambria" w:cs="Cambria"/>
          <w:color w:val="111111"/>
          <w:sz w:val="26"/>
          <w:szCs w:val="26"/>
        </w:rPr>
        <w:t>λε</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ον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ων</w:t>
      </w:r>
      <w:r w:rsidRPr="00442161">
        <w:rPr>
          <w:rFonts w:ascii="Times New Roman" w:hAnsi="Times New Roman" w:cs="Times New Roman"/>
          <w:color w:val="111111"/>
          <w:sz w:val="26"/>
          <w:szCs w:val="26"/>
        </w:rPr>
        <w:t>ᾶ</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ὧ</w:t>
      </w:r>
      <w:r w:rsidRPr="00442161">
        <w:rPr>
          <w:rFonts w:ascii="Cambria" w:hAnsi="Cambria" w:cs="Cambria"/>
          <w:color w:val="111111"/>
          <w:sz w:val="26"/>
          <w:szCs w:val="26"/>
        </w:rPr>
        <w:t>δε</w:t>
      </w:r>
      <w:r w:rsidRPr="00442161">
        <w:rPr>
          <w:rFonts w:ascii="PT Serif" w:hAnsi="PT Serif"/>
          <w:color w:val="111111"/>
          <w:sz w:val="26"/>
          <w:szCs w:val="26"/>
          <w:lang w:val="fr-FR"/>
        </w:rPr>
        <w:t>. </w:t>
      </w:r>
      <w:r w:rsidRPr="00442161">
        <w:rPr>
          <w:rFonts w:ascii="Cambria" w:hAnsi="Cambria" w:cs="Cambria"/>
          <w:color w:val="111111"/>
          <w:sz w:val="26"/>
          <w:szCs w:val="26"/>
        </w:rPr>
        <w:t>βασίλισσα</w:t>
      </w:r>
      <w:r w:rsidRPr="00442161">
        <w:rPr>
          <w:rFonts w:ascii="PT Serif" w:hAnsi="PT Serif"/>
          <w:color w:val="111111"/>
          <w:sz w:val="26"/>
          <w:szCs w:val="26"/>
          <w:lang w:val="fr-FR"/>
        </w:rPr>
        <w:t xml:space="preserve"> </w:t>
      </w:r>
      <w:r w:rsidRPr="00442161">
        <w:rPr>
          <w:rFonts w:ascii="Cambria" w:hAnsi="Cambria" w:cs="Cambria"/>
          <w:color w:val="111111"/>
          <w:sz w:val="26"/>
          <w:szCs w:val="26"/>
        </w:rPr>
        <w:t>νότου</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γερθήσεται</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ῇ</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κρίσει</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μ</w:t>
      </w:r>
      <w:r w:rsidRPr="00442161">
        <w:rPr>
          <w:rFonts w:ascii="Cambria" w:hAnsi="Cambria" w:cs="Cambria"/>
          <w:color w:val="111111"/>
          <w:sz w:val="26"/>
          <w:szCs w:val="26"/>
        </w:rPr>
        <w:t>ετ</w:t>
      </w:r>
      <w:r w:rsidRPr="00442161">
        <w:rPr>
          <w:rFonts w:ascii="Times New Roman" w:hAnsi="Times New Roman" w:cs="Times New Roman"/>
          <w:color w:val="111111"/>
          <w:sz w:val="26"/>
          <w:szCs w:val="26"/>
        </w:rPr>
        <w:t>ὰ</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ῆ</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γενε</w:t>
      </w:r>
      <w:r w:rsidRPr="00442161">
        <w:rPr>
          <w:rFonts w:ascii="Times New Roman" w:hAnsi="Times New Roman" w:cs="Times New Roman"/>
          <w:color w:val="111111"/>
          <w:sz w:val="26"/>
          <w:szCs w:val="26"/>
        </w:rPr>
        <w:t>ᾶ</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ταύτης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κατακρινε</w:t>
      </w:r>
      <w:r w:rsidRPr="00442161">
        <w:rPr>
          <w:rFonts w:ascii="Times New Roman" w:hAnsi="Times New Roman" w:cs="Times New Roman"/>
          <w:color w:val="111111"/>
          <w:sz w:val="26"/>
          <w:szCs w:val="26"/>
        </w:rPr>
        <w:t>ῖ</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τήν·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ὅ</w:t>
      </w:r>
      <w:r w:rsidRPr="00442161">
        <w:rPr>
          <w:rFonts w:ascii="Cambria" w:hAnsi="Cambria" w:cs="Cambria"/>
          <w:color w:val="111111"/>
          <w:sz w:val="26"/>
          <w:szCs w:val="26"/>
        </w:rPr>
        <w:t>τι</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ἦ</w:t>
      </w:r>
      <w:r w:rsidRPr="00442161">
        <w:rPr>
          <w:rFonts w:ascii="Cambria" w:hAnsi="Cambria" w:cs="Cambria"/>
          <w:color w:val="111111"/>
          <w:sz w:val="26"/>
          <w:szCs w:val="26"/>
        </w:rPr>
        <w:t>λθεν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κ</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ῶ</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π</w:t>
      </w:r>
      <w:r w:rsidRPr="00442161">
        <w:rPr>
          <w:rFonts w:ascii="Cambria" w:hAnsi="Cambria" w:cs="Cambria"/>
          <w:color w:val="111111"/>
          <w:sz w:val="26"/>
          <w:szCs w:val="26"/>
        </w:rPr>
        <w:t>εράτων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ῆ</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γ</w:t>
      </w:r>
      <w:r w:rsidRPr="00442161">
        <w:rPr>
          <w:rFonts w:ascii="Times New Roman" w:hAnsi="Times New Roman" w:cs="Times New Roman"/>
          <w:color w:val="111111"/>
          <w:sz w:val="26"/>
          <w:szCs w:val="26"/>
        </w:rPr>
        <w:t>ῆ</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κο</w:t>
      </w:r>
      <w:r w:rsidRPr="00442161">
        <w:rPr>
          <w:rFonts w:ascii="Times New Roman" w:hAnsi="Times New Roman" w:cs="Times New Roman"/>
          <w:color w:val="111111"/>
          <w:sz w:val="26"/>
          <w:szCs w:val="26"/>
        </w:rPr>
        <w:t>ῦ</w:t>
      </w:r>
      <w:r w:rsidRPr="00442161">
        <w:rPr>
          <w:rFonts w:ascii="Cambria" w:hAnsi="Cambria" w:cs="Cambria"/>
          <w:color w:val="111111"/>
          <w:sz w:val="26"/>
          <w:szCs w:val="26"/>
        </w:rPr>
        <w:t>σαι</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ὴ</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σοφίαν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Σολο</w:t>
      </w:r>
      <w:r w:rsidRPr="00442161">
        <w:rPr>
          <w:rFonts w:ascii="PT Serif" w:hAnsi="PT Serif" w:cs="PT Serif"/>
          <w:color w:val="111111"/>
          <w:sz w:val="26"/>
          <w:szCs w:val="26"/>
        </w:rPr>
        <w:t>μ</w:t>
      </w:r>
      <w:r w:rsidRPr="00442161">
        <w:rPr>
          <w:rFonts w:ascii="Times New Roman" w:hAnsi="Times New Roman" w:cs="Times New Roman"/>
          <w:color w:val="111111"/>
          <w:sz w:val="26"/>
          <w:szCs w:val="26"/>
        </w:rPr>
        <w:t>ῶ</w:t>
      </w:r>
      <w:r w:rsidRPr="00442161">
        <w:rPr>
          <w:rFonts w:ascii="Cambria" w:hAnsi="Cambria" w:cs="Cambria"/>
          <w:color w:val="111111"/>
          <w:sz w:val="26"/>
          <w:szCs w:val="26"/>
        </w:rPr>
        <w:t>νος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δο</w:t>
      </w:r>
      <w:r w:rsidRPr="00442161">
        <w:rPr>
          <w:rFonts w:ascii="Times New Roman" w:hAnsi="Times New Roman" w:cs="Times New Roman"/>
          <w:color w:val="111111"/>
          <w:sz w:val="26"/>
          <w:szCs w:val="26"/>
        </w:rPr>
        <w:t>ὺ</w:t>
      </w:r>
      <w:r w:rsidRPr="00442161">
        <w:rPr>
          <w:rFonts w:ascii="PT Serif" w:hAnsi="PT Serif"/>
          <w:color w:val="111111"/>
          <w:sz w:val="26"/>
          <w:szCs w:val="26"/>
          <w:lang w:val="fr-FR"/>
        </w:rPr>
        <w:t xml:space="preserve"> </w:t>
      </w:r>
      <w:r w:rsidRPr="00442161">
        <w:rPr>
          <w:rFonts w:ascii="PT Serif" w:hAnsi="PT Serif"/>
          <w:color w:val="111111"/>
          <w:sz w:val="26"/>
          <w:szCs w:val="26"/>
        </w:rPr>
        <w:t>π</w:t>
      </w:r>
      <w:r w:rsidRPr="00442161">
        <w:rPr>
          <w:rFonts w:ascii="Cambria" w:hAnsi="Cambria" w:cs="Cambria"/>
          <w:color w:val="111111"/>
          <w:sz w:val="26"/>
          <w:szCs w:val="26"/>
        </w:rPr>
        <w:t>λε</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ον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Σολο</w:t>
      </w:r>
      <w:r w:rsidRPr="00442161">
        <w:rPr>
          <w:rFonts w:ascii="PT Serif" w:hAnsi="PT Serif" w:cs="PT Serif"/>
          <w:color w:val="111111"/>
          <w:sz w:val="26"/>
          <w:szCs w:val="26"/>
        </w:rPr>
        <w:t>μ</w:t>
      </w:r>
      <w:r w:rsidRPr="00442161">
        <w:rPr>
          <w:rFonts w:ascii="Times New Roman" w:hAnsi="Times New Roman" w:cs="Times New Roman"/>
          <w:color w:val="111111"/>
          <w:sz w:val="26"/>
          <w:szCs w:val="26"/>
        </w:rPr>
        <w:t>ῶ</w:t>
      </w:r>
      <w:r w:rsidRPr="00442161">
        <w:rPr>
          <w:rFonts w:ascii="Cambria" w:hAnsi="Cambria" w:cs="Cambria"/>
          <w:color w:val="111111"/>
          <w:sz w:val="26"/>
          <w:szCs w:val="26"/>
        </w:rPr>
        <w:t>νος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ὧ</w:t>
      </w:r>
      <w:r w:rsidRPr="00442161">
        <w:rPr>
          <w:rFonts w:ascii="Cambria" w:hAnsi="Cambria" w:cs="Cambria"/>
          <w:color w:val="111111"/>
          <w:sz w:val="26"/>
          <w:szCs w:val="26"/>
        </w:rPr>
        <w:t>δε</w:t>
      </w:r>
      <w:r w:rsidRPr="00442161">
        <w:rPr>
          <w:rFonts w:ascii="PT Serif" w:hAnsi="PT Serif"/>
          <w:color w:val="111111"/>
          <w:sz w:val="26"/>
          <w:szCs w:val="26"/>
          <w:lang w:val="fr-FR"/>
        </w:rPr>
        <w:t>.</w:t>
      </w:r>
    </w:p>
    <w:p w14:paraId="51B37FF2" w14:textId="77777777" w:rsidR="00442161" w:rsidRPr="00442161" w:rsidRDefault="00442161" w:rsidP="00442161">
      <w:pPr>
        <w:spacing w:after="120" w:line="240" w:lineRule="auto"/>
        <w:jc w:val="both"/>
        <w:rPr>
          <w:rFonts w:ascii="PT Serif" w:hAnsi="PT Serif"/>
          <w:color w:val="111111"/>
          <w:sz w:val="26"/>
          <w:szCs w:val="26"/>
          <w:lang w:val="fr-FR"/>
        </w:rPr>
      </w:pPr>
      <w:r w:rsidRPr="00442161">
        <w:rPr>
          <w:rFonts w:ascii="Times New Roman" w:hAnsi="Times New Roman" w:cs="Times New Roman"/>
          <w:color w:val="111111"/>
          <w:sz w:val="26"/>
          <w:szCs w:val="26"/>
        </w:rPr>
        <w:t>Ὅ</w:t>
      </w:r>
      <w:r w:rsidRPr="00442161">
        <w:rPr>
          <w:rFonts w:ascii="Cambria" w:hAnsi="Cambria" w:cs="Cambria"/>
          <w:color w:val="111111"/>
          <w:sz w:val="26"/>
          <w:szCs w:val="26"/>
        </w:rPr>
        <w:t>ταν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w:t>
      </w:r>
      <w:r w:rsidRPr="00442161">
        <w:rPr>
          <w:rFonts w:ascii="Times New Roman" w:hAnsi="Times New Roman" w:cs="Times New Roman"/>
          <w:color w:val="111111"/>
          <w:sz w:val="26"/>
          <w:szCs w:val="26"/>
        </w:rPr>
        <w:t>ὲ</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ὸ</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κάθαρτον</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π</w:t>
      </w:r>
      <w:r w:rsidRPr="00442161">
        <w:rPr>
          <w:rFonts w:ascii="Cambria" w:hAnsi="Cambria" w:cs="Cambria"/>
          <w:color w:val="111111"/>
          <w:sz w:val="26"/>
          <w:szCs w:val="26"/>
        </w:rPr>
        <w:t>νε</w:t>
      </w:r>
      <w:r w:rsidRPr="00442161">
        <w:rPr>
          <w:rFonts w:ascii="Times New Roman" w:hAnsi="Times New Roman" w:cs="Times New Roman"/>
          <w:color w:val="111111"/>
          <w:sz w:val="26"/>
          <w:szCs w:val="26"/>
        </w:rPr>
        <w:t>ῦ</w:t>
      </w:r>
      <w:r w:rsidRPr="00442161">
        <w:rPr>
          <w:rFonts w:ascii="PT Serif" w:hAnsi="PT Serif"/>
          <w:color w:val="111111"/>
          <w:sz w:val="26"/>
          <w:szCs w:val="26"/>
        </w:rPr>
        <w:t>μ</w:t>
      </w:r>
      <w:r w:rsidRPr="00442161">
        <w:rPr>
          <w:rFonts w:ascii="Cambria" w:hAnsi="Cambria" w:cs="Cambria"/>
          <w:color w:val="111111"/>
          <w:sz w:val="26"/>
          <w:szCs w:val="26"/>
        </w:rPr>
        <w:t>α</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ξέλθ</w:t>
      </w:r>
      <w:r w:rsidRPr="00442161">
        <w:rPr>
          <w:rFonts w:ascii="Times New Roman" w:hAnsi="Times New Roman" w:cs="Times New Roman"/>
          <w:color w:val="111111"/>
          <w:sz w:val="26"/>
          <w:szCs w:val="26"/>
        </w:rPr>
        <w:t>ῃ</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PT Serif" w:hAnsi="PT Serif"/>
          <w:color w:val="111111"/>
          <w:sz w:val="26"/>
          <w:szCs w:val="26"/>
        </w:rPr>
        <w:t>π</w:t>
      </w:r>
      <w:r w:rsidRPr="00442161">
        <w:rPr>
          <w:rFonts w:ascii="Times New Roman" w:hAnsi="Times New Roman" w:cs="Times New Roman"/>
          <w:color w:val="111111"/>
          <w:sz w:val="26"/>
          <w:szCs w:val="26"/>
        </w:rPr>
        <w:t>ὸ</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νθρώ</w:t>
      </w:r>
      <w:r w:rsidRPr="00442161">
        <w:rPr>
          <w:rFonts w:ascii="PT Serif" w:hAnsi="PT Serif" w:cs="PT Serif"/>
          <w:color w:val="111111"/>
          <w:sz w:val="26"/>
          <w:szCs w:val="26"/>
        </w:rPr>
        <w:t>π</w:t>
      </w:r>
      <w:r w:rsidRPr="00442161">
        <w:rPr>
          <w:rFonts w:ascii="Cambria" w:hAnsi="Cambria" w:cs="Cambria"/>
          <w:color w:val="111111"/>
          <w:sz w:val="26"/>
          <w:szCs w:val="26"/>
        </w:rPr>
        <w:t>ου</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διέρχεται</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δι</w:t>
      </w:r>
      <w:r w:rsidRPr="00442161">
        <w:rPr>
          <w:rFonts w:ascii="PT Serif" w:hAnsi="PT Serif" w:cs="PT Serif"/>
          <w:color w:val="111111"/>
          <w:sz w:val="26"/>
          <w:szCs w:val="26"/>
          <w:lang w:val="fr-FR"/>
        </w:rPr>
        <w:t>’</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νύδρων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τό</w:t>
      </w:r>
      <w:r w:rsidRPr="00442161">
        <w:rPr>
          <w:rFonts w:ascii="PT Serif" w:hAnsi="PT Serif" w:cs="PT Serif"/>
          <w:color w:val="111111"/>
          <w:sz w:val="26"/>
          <w:szCs w:val="26"/>
        </w:rPr>
        <w:t>π</w:t>
      </w:r>
      <w:r w:rsidRPr="00442161">
        <w:rPr>
          <w:rFonts w:ascii="Cambria" w:hAnsi="Cambria" w:cs="Cambria"/>
          <w:color w:val="111111"/>
          <w:sz w:val="26"/>
          <w:szCs w:val="26"/>
        </w:rPr>
        <w:t>ων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ζητο</w:t>
      </w:r>
      <w:r w:rsidRPr="00442161">
        <w:rPr>
          <w:rFonts w:ascii="Times New Roman" w:hAnsi="Times New Roman" w:cs="Times New Roman"/>
          <w:color w:val="111111"/>
          <w:sz w:val="26"/>
          <w:szCs w:val="26"/>
        </w:rPr>
        <w:t>ῦ</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νά</w:t>
      </w:r>
      <w:r w:rsidRPr="00442161">
        <w:rPr>
          <w:rFonts w:ascii="PT Serif" w:hAnsi="PT Serif" w:cs="PT Serif"/>
          <w:color w:val="111111"/>
          <w:sz w:val="26"/>
          <w:szCs w:val="26"/>
        </w:rPr>
        <w:t>π</w:t>
      </w:r>
      <w:r w:rsidRPr="00442161">
        <w:rPr>
          <w:rFonts w:ascii="Cambria" w:hAnsi="Cambria" w:cs="Cambria"/>
          <w:color w:val="111111"/>
          <w:sz w:val="26"/>
          <w:szCs w:val="26"/>
        </w:rPr>
        <w:t>αυσιν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χ</w:t>
      </w:r>
      <w:r w:rsidRPr="00442161">
        <w:rPr>
          <w:rFonts w:ascii="PT Serif" w:hAnsi="PT Serif"/>
          <w:color w:val="111111"/>
          <w:sz w:val="26"/>
          <w:szCs w:val="26"/>
          <w:lang w:val="fr-FR"/>
        </w:rPr>
        <w:t xml:space="preserve"> </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ὑ</w:t>
      </w:r>
      <w:r w:rsidRPr="00442161">
        <w:rPr>
          <w:rFonts w:ascii="Cambria" w:hAnsi="Cambria" w:cs="Cambria"/>
          <w:color w:val="111111"/>
          <w:sz w:val="26"/>
          <w:szCs w:val="26"/>
        </w:rPr>
        <w:t>ρίσκει</w:t>
      </w:r>
      <w:r w:rsidRPr="00442161">
        <w:rPr>
          <w:rFonts w:ascii="PT Serif" w:hAnsi="PT Serif"/>
          <w:color w:val="111111"/>
          <w:sz w:val="26"/>
          <w:szCs w:val="26"/>
          <w:lang w:val="fr-FR"/>
        </w:rPr>
        <w:t>. </w:t>
      </w:r>
      <w:r w:rsidRPr="00442161">
        <w:rPr>
          <w:rFonts w:ascii="Cambria" w:hAnsi="Cambria" w:cs="Cambria"/>
          <w:color w:val="111111"/>
          <w:sz w:val="26"/>
          <w:szCs w:val="26"/>
        </w:rPr>
        <w:t>τότε</w:t>
      </w:r>
      <w:r w:rsidRPr="00442161">
        <w:rPr>
          <w:rFonts w:ascii="PT Serif" w:hAnsi="PT Serif"/>
          <w:color w:val="111111"/>
          <w:sz w:val="26"/>
          <w:szCs w:val="26"/>
          <w:lang w:val="fr-FR"/>
        </w:rPr>
        <w:t xml:space="preserve"> </w:t>
      </w:r>
      <w:r w:rsidRPr="00442161">
        <w:rPr>
          <w:rFonts w:ascii="Cambria" w:hAnsi="Cambria" w:cs="Cambria"/>
          <w:color w:val="111111"/>
          <w:sz w:val="26"/>
          <w:szCs w:val="26"/>
        </w:rPr>
        <w:t>λέγει·</w:t>
      </w:r>
      <w:r w:rsidRPr="00442161">
        <w:rPr>
          <w:rFonts w:ascii="PT Serif" w:hAnsi="PT Serif"/>
          <w:color w:val="111111"/>
          <w:sz w:val="26"/>
          <w:szCs w:val="26"/>
          <w:lang w:val="fr-FR"/>
        </w:rPr>
        <w:t xml:space="preserve"> </w:t>
      </w:r>
      <w:r w:rsidRPr="00442161">
        <w:rPr>
          <w:rFonts w:ascii="Segoe UI Symbol" w:hAnsi="Segoe UI Symbol" w:cs="Segoe UI Symbol"/>
          <w:color w:val="111111"/>
          <w:sz w:val="26"/>
          <w:szCs w:val="26"/>
        </w:rPr>
        <w:t>⸂</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ὸ</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ἶ</w:t>
      </w:r>
      <w:r w:rsidRPr="00442161">
        <w:rPr>
          <w:rFonts w:ascii="Cambria" w:hAnsi="Cambria" w:cs="Cambria"/>
          <w:color w:val="111111"/>
          <w:sz w:val="26"/>
          <w:szCs w:val="26"/>
        </w:rPr>
        <w:t>κόν</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μ</w:t>
      </w:r>
      <w:r w:rsidRPr="00442161">
        <w:rPr>
          <w:rFonts w:ascii="Cambria" w:hAnsi="Cambria" w:cs="Cambria"/>
          <w:color w:val="111111"/>
          <w:sz w:val="26"/>
          <w:szCs w:val="26"/>
        </w:rPr>
        <w:t>ου</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PT Serif" w:hAnsi="PT Serif"/>
          <w:color w:val="111111"/>
          <w:sz w:val="26"/>
          <w:szCs w:val="26"/>
        </w:rPr>
        <w:t>π</w:t>
      </w:r>
      <w:r w:rsidRPr="00442161">
        <w:rPr>
          <w:rFonts w:ascii="Cambria" w:hAnsi="Cambria" w:cs="Cambria"/>
          <w:color w:val="111111"/>
          <w:sz w:val="26"/>
          <w:szCs w:val="26"/>
        </w:rPr>
        <w:t>ιστρέψω</w:t>
      </w:r>
      <w:r w:rsidRPr="00442161">
        <w:rPr>
          <w:rFonts w:ascii="Segoe UI Symbol" w:hAnsi="Segoe UI Symbol" w:cs="Segoe UI Symbol"/>
          <w:color w:val="111111"/>
          <w:sz w:val="26"/>
          <w:szCs w:val="26"/>
        </w:rPr>
        <w:t>⸃</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ὅ</w:t>
      </w:r>
      <w:r w:rsidRPr="00442161">
        <w:rPr>
          <w:rFonts w:ascii="Cambria" w:hAnsi="Cambria" w:cs="Cambria"/>
          <w:color w:val="111111"/>
          <w:sz w:val="26"/>
          <w:szCs w:val="26"/>
        </w:rPr>
        <w:t>θεν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ξ</w:t>
      </w:r>
      <w:r w:rsidRPr="00442161">
        <w:rPr>
          <w:rFonts w:ascii="Times New Roman" w:hAnsi="Times New Roman" w:cs="Times New Roman"/>
          <w:color w:val="111111"/>
          <w:sz w:val="26"/>
          <w:szCs w:val="26"/>
        </w:rPr>
        <w:t>ῆ</w:t>
      </w:r>
      <w:r w:rsidRPr="00442161">
        <w:rPr>
          <w:rFonts w:ascii="Cambria" w:hAnsi="Cambria" w:cs="Cambria"/>
          <w:color w:val="111111"/>
          <w:sz w:val="26"/>
          <w:szCs w:val="26"/>
        </w:rPr>
        <w:t>λθον·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λθ</w:t>
      </w:r>
      <w:r w:rsidRPr="00442161">
        <w:rPr>
          <w:rFonts w:ascii="Times New Roman" w:hAnsi="Times New Roman" w:cs="Times New Roman"/>
          <w:color w:val="111111"/>
          <w:sz w:val="26"/>
          <w:szCs w:val="26"/>
        </w:rPr>
        <w:t>ὸ</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Segoe UI Symbol" w:hAnsi="Segoe UI Symbol" w:cs="Segoe UI Symbol"/>
          <w:color w:val="111111"/>
          <w:sz w:val="26"/>
          <w:szCs w:val="26"/>
        </w:rPr>
        <w:t>⸀</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ὑ</w:t>
      </w:r>
      <w:r w:rsidRPr="00442161">
        <w:rPr>
          <w:rFonts w:ascii="Cambria" w:hAnsi="Cambria" w:cs="Cambria"/>
          <w:color w:val="111111"/>
          <w:sz w:val="26"/>
          <w:szCs w:val="26"/>
        </w:rPr>
        <w:t>ρίσκει</w:t>
      </w:r>
      <w:r w:rsidRPr="00442161">
        <w:rPr>
          <w:rFonts w:ascii="PT Serif" w:hAnsi="PT Serif"/>
          <w:color w:val="111111"/>
          <w:sz w:val="26"/>
          <w:szCs w:val="26"/>
          <w:lang w:val="fr-FR"/>
        </w:rPr>
        <w:t xml:space="preserve"> </w:t>
      </w:r>
      <w:r w:rsidRPr="00442161">
        <w:rPr>
          <w:rFonts w:ascii="Segoe UI Symbol" w:hAnsi="Segoe UI Symbol" w:cs="Segoe UI Symbol"/>
          <w:color w:val="111111"/>
          <w:sz w:val="26"/>
          <w:szCs w:val="26"/>
        </w:rPr>
        <w:t>⸀</w:t>
      </w:r>
      <w:r w:rsidRPr="00442161">
        <w:rPr>
          <w:rFonts w:ascii="Cambria" w:hAnsi="Cambria" w:cs="Cambria"/>
          <w:color w:val="111111"/>
          <w:sz w:val="26"/>
          <w:szCs w:val="26"/>
        </w:rPr>
        <w:t>σχολάζοντα</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σεσαρω</w:t>
      </w:r>
      <w:r w:rsidRPr="00442161">
        <w:rPr>
          <w:rFonts w:ascii="PT Serif" w:hAnsi="PT Serif" w:cs="PT Serif"/>
          <w:color w:val="111111"/>
          <w:sz w:val="26"/>
          <w:szCs w:val="26"/>
        </w:rPr>
        <w:t>μ</w:t>
      </w:r>
      <w:r w:rsidRPr="00442161">
        <w:rPr>
          <w:rFonts w:ascii="Cambria" w:hAnsi="Cambria" w:cs="Cambria"/>
          <w:color w:val="111111"/>
          <w:sz w:val="26"/>
          <w:szCs w:val="26"/>
        </w:rPr>
        <w:t>ένον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κεκοσ</w:t>
      </w:r>
      <w:r w:rsidRPr="00442161">
        <w:rPr>
          <w:rFonts w:ascii="PT Serif" w:hAnsi="PT Serif" w:cs="PT Serif"/>
          <w:color w:val="111111"/>
          <w:sz w:val="26"/>
          <w:szCs w:val="26"/>
        </w:rPr>
        <w:t>μ</w:t>
      </w:r>
      <w:r w:rsidRPr="00442161">
        <w:rPr>
          <w:rFonts w:ascii="Cambria" w:hAnsi="Cambria" w:cs="Cambria"/>
          <w:color w:val="111111"/>
          <w:sz w:val="26"/>
          <w:szCs w:val="26"/>
        </w:rPr>
        <w:t>η</w:t>
      </w:r>
      <w:r w:rsidRPr="00442161">
        <w:rPr>
          <w:rFonts w:ascii="PT Serif" w:hAnsi="PT Serif" w:cs="PT Serif"/>
          <w:color w:val="111111"/>
          <w:sz w:val="26"/>
          <w:szCs w:val="26"/>
        </w:rPr>
        <w:t>μ</w:t>
      </w:r>
      <w:r w:rsidRPr="00442161">
        <w:rPr>
          <w:rFonts w:ascii="Cambria" w:hAnsi="Cambria" w:cs="Cambria"/>
          <w:color w:val="111111"/>
          <w:sz w:val="26"/>
          <w:szCs w:val="26"/>
        </w:rPr>
        <w:t>ένον</w:t>
      </w:r>
      <w:r w:rsidRPr="00442161">
        <w:rPr>
          <w:rFonts w:ascii="PT Serif" w:hAnsi="PT Serif"/>
          <w:color w:val="111111"/>
          <w:sz w:val="26"/>
          <w:szCs w:val="26"/>
          <w:lang w:val="fr-FR"/>
        </w:rPr>
        <w:t>. </w:t>
      </w:r>
      <w:r w:rsidRPr="00442161">
        <w:rPr>
          <w:rFonts w:ascii="Cambria" w:hAnsi="Cambria" w:cs="Cambria"/>
          <w:color w:val="111111"/>
          <w:sz w:val="26"/>
          <w:szCs w:val="26"/>
        </w:rPr>
        <w:t>τότε</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π</w:t>
      </w:r>
      <w:r w:rsidRPr="00442161">
        <w:rPr>
          <w:rFonts w:ascii="Cambria" w:hAnsi="Cambria" w:cs="Cambria"/>
          <w:color w:val="111111"/>
          <w:sz w:val="26"/>
          <w:szCs w:val="26"/>
        </w:rPr>
        <w:t>ορεύεται</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PT Serif" w:hAnsi="PT Serif"/>
          <w:color w:val="111111"/>
          <w:sz w:val="26"/>
          <w:szCs w:val="26"/>
        </w:rPr>
        <w:t>π</w:t>
      </w:r>
      <w:r w:rsidRPr="00442161">
        <w:rPr>
          <w:rFonts w:ascii="Cambria" w:hAnsi="Cambria" w:cs="Cambria"/>
          <w:color w:val="111111"/>
          <w:sz w:val="26"/>
          <w:szCs w:val="26"/>
        </w:rPr>
        <w:t>αραλα</w:t>
      </w:r>
      <w:r w:rsidRPr="00442161">
        <w:rPr>
          <w:rFonts w:ascii="PT Serif" w:hAnsi="PT Serif" w:cs="PT Serif"/>
          <w:color w:val="111111"/>
          <w:sz w:val="26"/>
          <w:szCs w:val="26"/>
        </w:rPr>
        <w:t>μ</w:t>
      </w:r>
      <w:r w:rsidRPr="00442161">
        <w:rPr>
          <w:rFonts w:ascii="Cambria" w:hAnsi="Cambria" w:cs="Cambria"/>
          <w:color w:val="111111"/>
          <w:sz w:val="26"/>
          <w:szCs w:val="26"/>
        </w:rPr>
        <w:t>βάνει</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μ</w:t>
      </w:r>
      <w:r w:rsidRPr="00442161">
        <w:rPr>
          <w:rFonts w:ascii="Cambria" w:hAnsi="Cambria" w:cs="Cambria"/>
          <w:color w:val="111111"/>
          <w:sz w:val="26"/>
          <w:szCs w:val="26"/>
        </w:rPr>
        <w:t>εθ</w:t>
      </w:r>
      <w:r w:rsidRPr="00442161">
        <w:rPr>
          <w:rFonts w:ascii="PT Serif" w:hAnsi="PT Serif" w:cs="PT Serif"/>
          <w:color w:val="111111"/>
          <w:sz w:val="26"/>
          <w:szCs w:val="26"/>
          <w:lang w:val="fr-FR"/>
        </w:rPr>
        <w:t>’</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ἑ</w:t>
      </w:r>
      <w:r w:rsidRPr="00442161">
        <w:rPr>
          <w:rFonts w:ascii="Cambria" w:hAnsi="Cambria" w:cs="Cambria"/>
          <w:color w:val="111111"/>
          <w:sz w:val="26"/>
          <w:szCs w:val="26"/>
        </w:rPr>
        <w:t>αυτο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ἑ</w:t>
      </w:r>
      <w:r w:rsidRPr="00442161">
        <w:rPr>
          <w:rFonts w:ascii="PT Serif" w:hAnsi="PT Serif"/>
          <w:color w:val="111111"/>
          <w:sz w:val="26"/>
          <w:szCs w:val="26"/>
        </w:rPr>
        <w:t>π</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ὰ</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ἕ</w:t>
      </w:r>
      <w:r w:rsidRPr="00442161">
        <w:rPr>
          <w:rFonts w:ascii="Cambria" w:hAnsi="Cambria" w:cs="Cambria"/>
          <w:color w:val="111111"/>
          <w:sz w:val="26"/>
          <w:szCs w:val="26"/>
        </w:rPr>
        <w:t>τερα</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π</w:t>
      </w:r>
      <w:r w:rsidRPr="00442161">
        <w:rPr>
          <w:rFonts w:ascii="Cambria" w:hAnsi="Cambria" w:cs="Cambria"/>
          <w:color w:val="111111"/>
          <w:sz w:val="26"/>
          <w:szCs w:val="26"/>
        </w:rPr>
        <w:t>νεύ</w:t>
      </w:r>
      <w:r w:rsidRPr="00442161">
        <w:rPr>
          <w:rFonts w:ascii="PT Serif" w:hAnsi="PT Serif" w:cs="PT Serif"/>
          <w:color w:val="111111"/>
          <w:sz w:val="26"/>
          <w:szCs w:val="26"/>
        </w:rPr>
        <w:t>μ</w:t>
      </w:r>
      <w:r w:rsidRPr="00442161">
        <w:rPr>
          <w:rFonts w:ascii="Cambria" w:hAnsi="Cambria" w:cs="Cambria"/>
          <w:color w:val="111111"/>
          <w:sz w:val="26"/>
          <w:szCs w:val="26"/>
        </w:rPr>
        <w:t>ατα</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π</w:t>
      </w:r>
      <w:r w:rsidRPr="00442161">
        <w:rPr>
          <w:rFonts w:ascii="Cambria" w:hAnsi="Cambria" w:cs="Cambria"/>
          <w:color w:val="111111"/>
          <w:sz w:val="26"/>
          <w:szCs w:val="26"/>
        </w:rPr>
        <w:t>ονηρότερα</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ἑ</w:t>
      </w:r>
      <w:r w:rsidRPr="00442161">
        <w:rPr>
          <w:rFonts w:ascii="Cambria" w:hAnsi="Cambria" w:cs="Cambria"/>
          <w:color w:val="111111"/>
          <w:sz w:val="26"/>
          <w:szCs w:val="26"/>
        </w:rPr>
        <w:t>αυτο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σελθόντα</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κατοικε</w:t>
      </w:r>
      <w:r w:rsidRPr="00442161">
        <w:rPr>
          <w:rFonts w:ascii="Times New Roman" w:hAnsi="Times New Roman" w:cs="Times New Roman"/>
          <w:color w:val="111111"/>
          <w:sz w:val="26"/>
          <w:szCs w:val="26"/>
        </w:rPr>
        <w:t>ῖ</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κε</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γίνεται</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ὰ</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ἔ</w:t>
      </w:r>
      <w:r w:rsidRPr="00442161">
        <w:rPr>
          <w:rFonts w:ascii="Cambria" w:hAnsi="Cambria" w:cs="Cambria"/>
          <w:color w:val="111111"/>
          <w:sz w:val="26"/>
          <w:szCs w:val="26"/>
        </w:rPr>
        <w:t>σχατα</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νθρώ</w:t>
      </w:r>
      <w:r w:rsidRPr="00442161">
        <w:rPr>
          <w:rFonts w:ascii="PT Serif" w:hAnsi="PT Serif" w:cs="PT Serif"/>
          <w:color w:val="111111"/>
          <w:sz w:val="26"/>
          <w:szCs w:val="26"/>
        </w:rPr>
        <w:t>π</w:t>
      </w:r>
      <w:r w:rsidRPr="00442161">
        <w:rPr>
          <w:rFonts w:ascii="Cambria" w:hAnsi="Cambria" w:cs="Cambria"/>
          <w:color w:val="111111"/>
          <w:sz w:val="26"/>
          <w:szCs w:val="26"/>
        </w:rPr>
        <w:t>ου</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κείνου</w:t>
      </w:r>
      <w:r w:rsidRPr="00442161">
        <w:rPr>
          <w:rFonts w:ascii="PT Serif" w:hAnsi="PT Serif"/>
          <w:color w:val="111111"/>
          <w:sz w:val="26"/>
          <w:szCs w:val="26"/>
          <w:lang w:val="fr-FR"/>
        </w:rPr>
        <w:t xml:space="preserve"> </w:t>
      </w:r>
      <w:r w:rsidRPr="00442161">
        <w:rPr>
          <w:rFonts w:ascii="Cambria" w:hAnsi="Cambria" w:cs="Cambria"/>
          <w:color w:val="111111"/>
          <w:sz w:val="26"/>
          <w:szCs w:val="26"/>
        </w:rPr>
        <w:t>χείρονα</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ῶ</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π</w:t>
      </w:r>
      <w:r w:rsidRPr="00442161">
        <w:rPr>
          <w:rFonts w:ascii="Cambria" w:hAnsi="Cambria" w:cs="Cambria"/>
          <w:color w:val="111111"/>
          <w:sz w:val="26"/>
          <w:szCs w:val="26"/>
        </w:rPr>
        <w:t>ρώτων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ὕ</w:t>
      </w:r>
      <w:r w:rsidRPr="00442161">
        <w:rPr>
          <w:rFonts w:ascii="Cambria" w:hAnsi="Cambria" w:cs="Cambria"/>
          <w:color w:val="111111"/>
          <w:sz w:val="26"/>
          <w:szCs w:val="26"/>
        </w:rPr>
        <w:t>τως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ἔ</w:t>
      </w:r>
      <w:r w:rsidRPr="00442161">
        <w:rPr>
          <w:rFonts w:ascii="Cambria" w:hAnsi="Cambria" w:cs="Cambria"/>
          <w:color w:val="111111"/>
          <w:sz w:val="26"/>
          <w:szCs w:val="26"/>
        </w:rPr>
        <w:t>σται</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ῇ</w:t>
      </w:r>
      <w:r w:rsidRPr="00442161">
        <w:rPr>
          <w:rFonts w:ascii="PT Serif" w:hAnsi="PT Serif"/>
          <w:color w:val="111111"/>
          <w:sz w:val="26"/>
          <w:szCs w:val="26"/>
          <w:lang w:val="fr-FR"/>
        </w:rPr>
        <w:t xml:space="preserve"> </w:t>
      </w:r>
      <w:r w:rsidRPr="00442161">
        <w:rPr>
          <w:rFonts w:ascii="Cambria" w:hAnsi="Cambria" w:cs="Cambria"/>
          <w:color w:val="111111"/>
          <w:sz w:val="26"/>
          <w:szCs w:val="26"/>
        </w:rPr>
        <w:t>γενε</w:t>
      </w:r>
      <w:r w:rsidRPr="00442161">
        <w:rPr>
          <w:rFonts w:ascii="Times New Roman" w:hAnsi="Times New Roman" w:cs="Times New Roman"/>
          <w:color w:val="111111"/>
          <w:sz w:val="26"/>
          <w:szCs w:val="26"/>
        </w:rPr>
        <w:t>ᾷ</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ταύτ</w:t>
      </w:r>
      <w:r w:rsidRPr="00442161">
        <w:rPr>
          <w:rFonts w:ascii="Times New Roman" w:hAnsi="Times New Roman" w:cs="Times New Roman"/>
          <w:color w:val="111111"/>
          <w:sz w:val="26"/>
          <w:szCs w:val="26"/>
        </w:rPr>
        <w:t>ῃ</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ῇ</w:t>
      </w:r>
      <w:r w:rsidRPr="00442161">
        <w:rPr>
          <w:rFonts w:ascii="PT Serif" w:hAnsi="PT Serif"/>
          <w:color w:val="111111"/>
          <w:sz w:val="26"/>
          <w:szCs w:val="26"/>
          <w:lang w:val="fr-FR"/>
        </w:rPr>
        <w:t xml:space="preserve"> </w:t>
      </w:r>
      <w:r w:rsidRPr="00442161">
        <w:rPr>
          <w:rFonts w:ascii="PT Serif" w:hAnsi="PT Serif"/>
          <w:color w:val="111111"/>
          <w:sz w:val="26"/>
          <w:szCs w:val="26"/>
        </w:rPr>
        <w:t>π</w:t>
      </w:r>
      <w:r w:rsidRPr="00442161">
        <w:rPr>
          <w:rFonts w:ascii="Cambria" w:hAnsi="Cambria" w:cs="Cambria"/>
          <w:color w:val="111111"/>
          <w:sz w:val="26"/>
          <w:szCs w:val="26"/>
        </w:rPr>
        <w:t>ονηρ</w:t>
      </w:r>
      <w:r w:rsidRPr="00442161">
        <w:rPr>
          <w:rFonts w:ascii="Times New Roman" w:hAnsi="Times New Roman" w:cs="Times New Roman"/>
          <w:color w:val="111111"/>
          <w:sz w:val="26"/>
          <w:szCs w:val="26"/>
        </w:rPr>
        <w:t>ᾷ</w:t>
      </w:r>
      <w:r w:rsidRPr="00442161">
        <w:rPr>
          <w:rFonts w:ascii="PT Serif" w:hAnsi="PT Serif"/>
          <w:color w:val="111111"/>
          <w:sz w:val="26"/>
          <w:szCs w:val="26"/>
          <w:lang w:val="fr-FR"/>
        </w:rPr>
        <w:t>. </w:t>
      </w:r>
    </w:p>
    <w:p w14:paraId="6E40574E" w14:textId="77777777" w:rsidR="00442161" w:rsidRPr="00442161" w:rsidRDefault="00442161" w:rsidP="00442161">
      <w:pPr>
        <w:spacing w:after="120" w:line="240" w:lineRule="auto"/>
        <w:jc w:val="both"/>
        <w:rPr>
          <w:rFonts w:ascii="Arial" w:hAnsi="Arial" w:cs="Arial"/>
          <w:sz w:val="24"/>
          <w:szCs w:val="24"/>
          <w:lang w:val="fr-FR"/>
        </w:rPr>
      </w:pPr>
      <w:r w:rsidRPr="00442161">
        <w:rPr>
          <w:rFonts w:ascii="Times New Roman" w:hAnsi="Times New Roman" w:cs="Times New Roman"/>
          <w:color w:val="111111"/>
          <w:sz w:val="26"/>
          <w:szCs w:val="26"/>
        </w:rPr>
        <w:t>Ἔ</w:t>
      </w:r>
      <w:r w:rsidRPr="00442161">
        <w:rPr>
          <w:rFonts w:ascii="Cambria" w:hAnsi="Cambria" w:cs="Cambria"/>
          <w:color w:val="111111"/>
          <w:sz w:val="26"/>
          <w:szCs w:val="26"/>
        </w:rPr>
        <w:t>τι</w:t>
      </w:r>
      <w:r w:rsidRPr="00442161">
        <w:rPr>
          <w:rFonts w:ascii="PT Serif" w:hAnsi="PT Serif"/>
          <w:color w:val="111111"/>
          <w:sz w:val="26"/>
          <w:szCs w:val="26"/>
          <w:lang w:val="fr-FR"/>
        </w:rPr>
        <w:t xml:space="preserve"> </w:t>
      </w:r>
      <w:r w:rsidRPr="00442161">
        <w:rPr>
          <w:rFonts w:ascii="Segoe UI Symbol" w:hAnsi="Segoe UI Symbol" w:cs="Segoe UI Symbol"/>
          <w:color w:val="111111"/>
          <w:sz w:val="26"/>
          <w:szCs w:val="26"/>
        </w:rPr>
        <w:t>⸀</w:t>
      </w:r>
      <w:r w:rsidRPr="00442161">
        <w:rPr>
          <w:rFonts w:ascii="Cambria" w:hAnsi="Cambria" w:cs="Cambria"/>
          <w:color w:val="111111"/>
          <w:sz w:val="26"/>
          <w:szCs w:val="26"/>
        </w:rPr>
        <w:t>δ</w:t>
      </w:r>
      <w:r w:rsidRPr="00442161">
        <w:rPr>
          <w:rFonts w:ascii="Times New Roman" w:hAnsi="Times New Roman" w:cs="Times New Roman"/>
          <w:color w:val="111111"/>
          <w:sz w:val="26"/>
          <w:szCs w:val="26"/>
        </w:rPr>
        <w:t>ὲ</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Cambria" w:hAnsi="Cambria" w:cs="Cambria"/>
          <w:color w:val="111111"/>
          <w:sz w:val="26"/>
          <w:szCs w:val="26"/>
        </w:rPr>
        <w:t>λαλο</w:t>
      </w:r>
      <w:r w:rsidRPr="00442161">
        <w:rPr>
          <w:rFonts w:ascii="Times New Roman" w:hAnsi="Times New Roman" w:cs="Times New Roman"/>
          <w:color w:val="111111"/>
          <w:sz w:val="26"/>
          <w:szCs w:val="26"/>
        </w:rPr>
        <w:t>ῦ</w:t>
      </w:r>
      <w:r w:rsidRPr="00442161">
        <w:rPr>
          <w:rFonts w:ascii="Cambria" w:hAnsi="Cambria" w:cs="Cambria"/>
          <w:color w:val="111111"/>
          <w:sz w:val="26"/>
          <w:szCs w:val="26"/>
        </w:rPr>
        <w:t>ντος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ὄ</w:t>
      </w:r>
      <w:r w:rsidRPr="00442161">
        <w:rPr>
          <w:rFonts w:ascii="Cambria" w:hAnsi="Cambria" w:cs="Cambria"/>
          <w:color w:val="111111"/>
          <w:sz w:val="26"/>
          <w:szCs w:val="26"/>
        </w:rPr>
        <w:t>χλοις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δο</w:t>
      </w:r>
      <w:r w:rsidRPr="00442161">
        <w:rPr>
          <w:rFonts w:ascii="Times New Roman" w:hAnsi="Times New Roman" w:cs="Times New Roman"/>
          <w:color w:val="111111"/>
          <w:sz w:val="26"/>
          <w:szCs w:val="26"/>
        </w:rPr>
        <w:t>ὺ</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ἡ</w:t>
      </w:r>
      <w:r w:rsidRPr="00442161">
        <w:rPr>
          <w:rFonts w:ascii="PT Serif" w:hAnsi="PT Serif"/>
          <w:color w:val="111111"/>
          <w:sz w:val="26"/>
          <w:szCs w:val="26"/>
          <w:lang w:val="fr-FR"/>
        </w:rPr>
        <w:t xml:space="preserve"> </w:t>
      </w:r>
      <w:r w:rsidRPr="00442161">
        <w:rPr>
          <w:rFonts w:ascii="PT Serif" w:hAnsi="PT Serif"/>
          <w:color w:val="111111"/>
          <w:sz w:val="26"/>
          <w:szCs w:val="26"/>
        </w:rPr>
        <w:t>μ</w:t>
      </w:r>
      <w:r w:rsidRPr="00442161">
        <w:rPr>
          <w:rFonts w:ascii="Cambria" w:hAnsi="Cambria" w:cs="Cambria"/>
          <w:color w:val="111111"/>
          <w:sz w:val="26"/>
          <w:szCs w:val="26"/>
        </w:rPr>
        <w:t>ήτηρ</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ἱ</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δελφο</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ἱ</w:t>
      </w:r>
      <w:r w:rsidRPr="00442161">
        <w:rPr>
          <w:rFonts w:ascii="Cambria" w:hAnsi="Cambria" w:cs="Cambria"/>
          <w:color w:val="111111"/>
          <w:sz w:val="26"/>
          <w:szCs w:val="26"/>
        </w:rPr>
        <w:t>στήκεισαν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ἔ</w:t>
      </w:r>
      <w:r w:rsidRPr="00442161">
        <w:rPr>
          <w:rFonts w:ascii="Cambria" w:hAnsi="Cambria" w:cs="Cambria"/>
          <w:color w:val="111111"/>
          <w:sz w:val="26"/>
          <w:szCs w:val="26"/>
        </w:rPr>
        <w:t>ξω</w:t>
      </w:r>
      <w:r w:rsidRPr="00442161">
        <w:rPr>
          <w:rFonts w:ascii="PT Serif" w:hAnsi="PT Serif"/>
          <w:color w:val="111111"/>
          <w:sz w:val="26"/>
          <w:szCs w:val="26"/>
          <w:lang w:val="fr-FR"/>
        </w:rPr>
        <w:t xml:space="preserve"> </w:t>
      </w:r>
      <w:r w:rsidRPr="00442161">
        <w:rPr>
          <w:rFonts w:ascii="Cambria" w:hAnsi="Cambria" w:cs="Cambria"/>
          <w:color w:val="111111"/>
          <w:sz w:val="26"/>
          <w:szCs w:val="26"/>
        </w:rPr>
        <w:t>ζητο</w:t>
      </w:r>
      <w:r w:rsidRPr="00442161">
        <w:rPr>
          <w:rFonts w:ascii="Times New Roman" w:hAnsi="Times New Roman" w:cs="Times New Roman"/>
          <w:color w:val="111111"/>
          <w:sz w:val="26"/>
          <w:szCs w:val="26"/>
        </w:rPr>
        <w:t>ῦ</w:t>
      </w:r>
      <w:r w:rsidRPr="00442161">
        <w:rPr>
          <w:rFonts w:ascii="Cambria" w:hAnsi="Cambria" w:cs="Cambria"/>
          <w:color w:val="111111"/>
          <w:sz w:val="26"/>
          <w:szCs w:val="26"/>
        </w:rPr>
        <w:t>ντες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ῷ</w:t>
      </w:r>
      <w:r w:rsidRPr="00442161">
        <w:rPr>
          <w:rFonts w:ascii="PT Serif" w:hAnsi="PT Serif"/>
          <w:color w:val="111111"/>
          <w:sz w:val="26"/>
          <w:szCs w:val="26"/>
          <w:lang w:val="fr-FR"/>
        </w:rPr>
        <w:t xml:space="preserve"> </w:t>
      </w:r>
      <w:r w:rsidRPr="00442161">
        <w:rPr>
          <w:rFonts w:ascii="Cambria" w:hAnsi="Cambria" w:cs="Cambria"/>
          <w:color w:val="111111"/>
          <w:sz w:val="26"/>
          <w:szCs w:val="26"/>
        </w:rPr>
        <w:t>λαλ</w:t>
      </w:r>
      <w:r w:rsidRPr="00442161">
        <w:rPr>
          <w:rFonts w:ascii="Times New Roman" w:hAnsi="Times New Roman" w:cs="Times New Roman"/>
          <w:color w:val="111111"/>
          <w:sz w:val="26"/>
          <w:szCs w:val="26"/>
        </w:rPr>
        <w:t>ῆ</w:t>
      </w:r>
      <w:r w:rsidRPr="00442161">
        <w:rPr>
          <w:rFonts w:ascii="Cambria" w:hAnsi="Cambria" w:cs="Cambria"/>
          <w:color w:val="111111"/>
          <w:sz w:val="26"/>
          <w:szCs w:val="26"/>
        </w:rPr>
        <w:t>σαι</w:t>
      </w:r>
      <w:r w:rsidRPr="00442161">
        <w:rPr>
          <w:rFonts w:ascii="PT Serif" w:hAnsi="PT Serif"/>
          <w:color w:val="111111"/>
          <w:sz w:val="26"/>
          <w:szCs w:val="26"/>
          <w:lang w:val="fr-FR"/>
        </w:rPr>
        <w:t>. </w:t>
      </w:r>
      <w:r w:rsidRPr="00442161">
        <w:rPr>
          <w:rFonts w:ascii="Segoe UI Symbol" w:hAnsi="Segoe UI Symbol" w:cs="Segoe UI Symbol"/>
          <w:color w:val="111111"/>
          <w:sz w:val="26"/>
          <w:szCs w:val="26"/>
        </w:rPr>
        <w:t>⸂</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ἶ</w:t>
      </w:r>
      <w:r w:rsidRPr="00442161">
        <w:rPr>
          <w:rFonts w:ascii="PT Serif" w:hAnsi="PT Serif"/>
          <w:color w:val="111111"/>
          <w:sz w:val="26"/>
          <w:szCs w:val="26"/>
        </w:rPr>
        <w:t>π</w:t>
      </w:r>
      <w:r w:rsidRPr="00442161">
        <w:rPr>
          <w:rFonts w:ascii="Cambria" w:hAnsi="Cambria" w:cs="Cambria"/>
          <w:color w:val="111111"/>
          <w:sz w:val="26"/>
          <w:szCs w:val="26"/>
        </w:rPr>
        <w:t>εν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δέ</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τις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ῷ</w:t>
      </w:r>
      <w:r w:rsidRPr="00442161">
        <w:rPr>
          <w:rFonts w:ascii="Cambria" w:hAnsi="Cambria" w:cs="Cambria"/>
          <w:color w:val="111111"/>
          <w:sz w:val="26"/>
          <w:szCs w:val="26"/>
        </w:rPr>
        <w:t>·</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δο</w:t>
      </w:r>
      <w:r w:rsidRPr="00442161">
        <w:rPr>
          <w:rFonts w:ascii="Times New Roman" w:hAnsi="Times New Roman" w:cs="Times New Roman"/>
          <w:color w:val="111111"/>
          <w:sz w:val="26"/>
          <w:szCs w:val="26"/>
        </w:rPr>
        <w:t>ὺ</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ἡ</w:t>
      </w:r>
      <w:r w:rsidRPr="00442161">
        <w:rPr>
          <w:rFonts w:ascii="PT Serif" w:hAnsi="PT Serif"/>
          <w:color w:val="111111"/>
          <w:sz w:val="26"/>
          <w:szCs w:val="26"/>
          <w:lang w:val="fr-FR"/>
        </w:rPr>
        <w:t xml:space="preserve"> </w:t>
      </w:r>
      <w:r w:rsidRPr="00442161">
        <w:rPr>
          <w:rFonts w:ascii="PT Serif" w:hAnsi="PT Serif"/>
          <w:color w:val="111111"/>
          <w:sz w:val="26"/>
          <w:szCs w:val="26"/>
        </w:rPr>
        <w:t>μ</w:t>
      </w:r>
      <w:r w:rsidRPr="00442161">
        <w:rPr>
          <w:rFonts w:ascii="Cambria" w:hAnsi="Cambria" w:cs="Cambria"/>
          <w:color w:val="111111"/>
          <w:sz w:val="26"/>
          <w:szCs w:val="26"/>
        </w:rPr>
        <w:t>ήτηρ</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σου</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ἱ</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δελφοί</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σου</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ἔ</w:t>
      </w:r>
      <w:r w:rsidRPr="00442161">
        <w:rPr>
          <w:rFonts w:ascii="Cambria" w:hAnsi="Cambria" w:cs="Cambria"/>
          <w:color w:val="111111"/>
          <w:sz w:val="26"/>
          <w:szCs w:val="26"/>
        </w:rPr>
        <w:t>ξω</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ἑ</w:t>
      </w:r>
      <w:r w:rsidRPr="00442161">
        <w:rPr>
          <w:rFonts w:ascii="Cambria" w:hAnsi="Cambria" w:cs="Cambria"/>
          <w:color w:val="111111"/>
          <w:sz w:val="26"/>
          <w:szCs w:val="26"/>
        </w:rPr>
        <w:t>στήκασιν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ζητο</w:t>
      </w:r>
      <w:r w:rsidRPr="00442161">
        <w:rPr>
          <w:rFonts w:ascii="Times New Roman" w:hAnsi="Times New Roman" w:cs="Times New Roman"/>
          <w:color w:val="111111"/>
          <w:sz w:val="26"/>
          <w:szCs w:val="26"/>
        </w:rPr>
        <w:t>ῦ</w:t>
      </w:r>
      <w:r w:rsidRPr="00442161">
        <w:rPr>
          <w:rFonts w:ascii="Cambria" w:hAnsi="Cambria" w:cs="Cambria"/>
          <w:color w:val="111111"/>
          <w:sz w:val="26"/>
          <w:szCs w:val="26"/>
        </w:rPr>
        <w:t>ντές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σοι</w:t>
      </w:r>
      <w:r w:rsidRPr="00442161">
        <w:rPr>
          <w:rFonts w:ascii="PT Serif" w:hAnsi="PT Serif"/>
          <w:color w:val="111111"/>
          <w:sz w:val="26"/>
          <w:szCs w:val="26"/>
          <w:lang w:val="fr-FR"/>
        </w:rPr>
        <w:t xml:space="preserve"> </w:t>
      </w:r>
      <w:r w:rsidRPr="00442161">
        <w:rPr>
          <w:rFonts w:ascii="Cambria" w:hAnsi="Cambria" w:cs="Cambria"/>
          <w:color w:val="111111"/>
          <w:sz w:val="26"/>
          <w:szCs w:val="26"/>
        </w:rPr>
        <w:t>λαλ</w:t>
      </w:r>
      <w:r w:rsidRPr="00442161">
        <w:rPr>
          <w:rFonts w:ascii="Times New Roman" w:hAnsi="Times New Roman" w:cs="Times New Roman"/>
          <w:color w:val="111111"/>
          <w:sz w:val="26"/>
          <w:szCs w:val="26"/>
        </w:rPr>
        <w:t>ῆ</w:t>
      </w:r>
      <w:r w:rsidRPr="00442161">
        <w:rPr>
          <w:rFonts w:ascii="Cambria" w:hAnsi="Cambria" w:cs="Cambria"/>
          <w:color w:val="111111"/>
          <w:sz w:val="26"/>
          <w:szCs w:val="26"/>
        </w:rPr>
        <w:t>σαι</w:t>
      </w:r>
      <w:r w:rsidRPr="00442161">
        <w:rPr>
          <w:rFonts w:ascii="PT Serif" w:hAnsi="PT Serif"/>
          <w:color w:val="111111"/>
          <w:sz w:val="26"/>
          <w:szCs w:val="26"/>
          <w:lang w:val="fr-FR"/>
        </w:rPr>
        <w:t>.</w:t>
      </w:r>
      <w:r w:rsidRPr="00442161">
        <w:rPr>
          <w:rFonts w:ascii="Segoe UI Symbol" w:hAnsi="Segoe UI Symbol" w:cs="Segoe UI Symbol"/>
          <w:color w:val="111111"/>
          <w:sz w:val="26"/>
          <w:szCs w:val="26"/>
        </w:rPr>
        <w:t>⸃</w:t>
      </w:r>
      <w:r w:rsidRPr="00442161">
        <w:rPr>
          <w:rFonts w:ascii="PT Serif" w:hAnsi="PT Serif"/>
          <w:color w:val="111111"/>
          <w:sz w:val="26"/>
          <w:szCs w:val="26"/>
          <w:lang w:val="fr-FR"/>
        </w:rPr>
        <w:t> </w:t>
      </w:r>
      <w:r w:rsidRPr="00442161">
        <w:rPr>
          <w:rFonts w:ascii="Times New Roman" w:hAnsi="Times New Roman" w:cs="Times New Roman"/>
          <w:color w:val="111111"/>
          <w:sz w:val="26"/>
          <w:szCs w:val="26"/>
        </w:rPr>
        <w:t>ὁ</w:t>
      </w:r>
      <w:r w:rsidRPr="00442161">
        <w:rPr>
          <w:rFonts w:ascii="PT Serif" w:hAnsi="PT Serif"/>
          <w:color w:val="111111"/>
          <w:sz w:val="26"/>
          <w:szCs w:val="26"/>
          <w:lang w:val="fr-FR"/>
        </w:rPr>
        <w:t xml:space="preserve"> </w:t>
      </w:r>
      <w:r w:rsidRPr="00442161">
        <w:rPr>
          <w:rFonts w:ascii="Cambria" w:hAnsi="Cambria" w:cs="Cambria"/>
          <w:color w:val="111111"/>
          <w:sz w:val="26"/>
          <w:szCs w:val="26"/>
        </w:rPr>
        <w:t>δ</w:t>
      </w:r>
      <w:r w:rsidRPr="00442161">
        <w:rPr>
          <w:rFonts w:ascii="Times New Roman" w:hAnsi="Times New Roman" w:cs="Times New Roman"/>
          <w:color w:val="111111"/>
          <w:sz w:val="26"/>
          <w:szCs w:val="26"/>
        </w:rPr>
        <w:t>ὲ</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PT Serif" w:hAnsi="PT Serif"/>
          <w:color w:val="111111"/>
          <w:sz w:val="26"/>
          <w:szCs w:val="26"/>
        </w:rPr>
        <w:t>π</w:t>
      </w:r>
      <w:r w:rsidRPr="00442161">
        <w:rPr>
          <w:rFonts w:ascii="Cambria" w:hAnsi="Cambria" w:cs="Cambria"/>
          <w:color w:val="111111"/>
          <w:sz w:val="26"/>
          <w:szCs w:val="26"/>
        </w:rPr>
        <w:t>οκριθε</w:t>
      </w:r>
      <w:r w:rsidRPr="00442161">
        <w:rPr>
          <w:rFonts w:ascii="Times New Roman" w:hAnsi="Times New Roman" w:cs="Times New Roman"/>
          <w:color w:val="111111"/>
          <w:sz w:val="26"/>
          <w:szCs w:val="26"/>
        </w:rPr>
        <w:t>ὶ</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ἶ</w:t>
      </w:r>
      <w:r w:rsidRPr="00442161">
        <w:rPr>
          <w:rFonts w:ascii="PT Serif" w:hAnsi="PT Serif"/>
          <w:color w:val="111111"/>
          <w:sz w:val="26"/>
          <w:szCs w:val="26"/>
        </w:rPr>
        <w:t>π</w:t>
      </w:r>
      <w:r w:rsidRPr="00442161">
        <w:rPr>
          <w:rFonts w:ascii="Cambria" w:hAnsi="Cambria" w:cs="Cambria"/>
          <w:color w:val="111111"/>
          <w:sz w:val="26"/>
          <w:szCs w:val="26"/>
        </w:rPr>
        <w:t>εν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ῷ</w:t>
      </w:r>
      <w:r w:rsidRPr="00442161">
        <w:rPr>
          <w:rFonts w:ascii="PT Serif" w:hAnsi="PT Serif"/>
          <w:color w:val="111111"/>
          <w:sz w:val="26"/>
          <w:szCs w:val="26"/>
          <w:lang w:val="fr-FR"/>
        </w:rPr>
        <w:t xml:space="preserve"> </w:t>
      </w:r>
      <w:r w:rsidRPr="00442161">
        <w:rPr>
          <w:rFonts w:ascii="Segoe UI Symbol" w:hAnsi="Segoe UI Symbol" w:cs="Segoe UI Symbol"/>
          <w:color w:val="111111"/>
          <w:sz w:val="26"/>
          <w:szCs w:val="26"/>
        </w:rPr>
        <w:t>⸀</w:t>
      </w:r>
      <w:r w:rsidRPr="00442161">
        <w:rPr>
          <w:rFonts w:ascii="Cambria" w:hAnsi="Cambria" w:cs="Cambria"/>
          <w:color w:val="111111"/>
          <w:sz w:val="26"/>
          <w:szCs w:val="26"/>
        </w:rPr>
        <w:t>λέγοντι</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ῷ</w:t>
      </w:r>
      <w:r w:rsidRPr="00442161">
        <w:rPr>
          <w:rFonts w:ascii="Cambria" w:hAnsi="Cambria" w:cs="Cambria"/>
          <w:color w:val="111111"/>
          <w:sz w:val="26"/>
          <w:szCs w:val="26"/>
        </w:rPr>
        <w:t>·</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Τίς</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στιν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ἡ</w:t>
      </w:r>
      <w:r w:rsidRPr="00442161">
        <w:rPr>
          <w:rFonts w:ascii="PT Serif" w:hAnsi="PT Serif"/>
          <w:color w:val="111111"/>
          <w:sz w:val="26"/>
          <w:szCs w:val="26"/>
          <w:lang w:val="fr-FR"/>
        </w:rPr>
        <w:t xml:space="preserve"> </w:t>
      </w:r>
      <w:r w:rsidRPr="00442161">
        <w:rPr>
          <w:rFonts w:ascii="PT Serif" w:hAnsi="PT Serif"/>
          <w:color w:val="111111"/>
          <w:sz w:val="26"/>
          <w:szCs w:val="26"/>
        </w:rPr>
        <w:t>μ</w:t>
      </w:r>
      <w:r w:rsidRPr="00442161">
        <w:rPr>
          <w:rFonts w:ascii="Cambria" w:hAnsi="Cambria" w:cs="Cambria"/>
          <w:color w:val="111111"/>
          <w:sz w:val="26"/>
          <w:szCs w:val="26"/>
        </w:rPr>
        <w:t>ήτηρ</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μ</w:t>
      </w:r>
      <w:r w:rsidRPr="00442161">
        <w:rPr>
          <w:rFonts w:ascii="Cambria" w:hAnsi="Cambria" w:cs="Cambria"/>
          <w:color w:val="111111"/>
          <w:sz w:val="26"/>
          <w:szCs w:val="26"/>
        </w:rPr>
        <w:t>ου</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τίνες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σ</w:t>
      </w:r>
      <w:r w:rsidRPr="00442161">
        <w:rPr>
          <w:rFonts w:ascii="Times New Roman" w:hAnsi="Times New Roman" w:cs="Times New Roman"/>
          <w:color w:val="111111"/>
          <w:sz w:val="26"/>
          <w:szCs w:val="26"/>
        </w:rPr>
        <w:t>ὶ</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ἱ</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δελφοί</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μ</w:t>
      </w:r>
      <w:r w:rsidRPr="00442161">
        <w:rPr>
          <w:rFonts w:ascii="Cambria" w:hAnsi="Cambria" w:cs="Cambria"/>
          <w:color w:val="111111"/>
          <w:sz w:val="26"/>
          <w:szCs w:val="26"/>
        </w:rPr>
        <w:t>ου</w:t>
      </w:r>
      <w:r w:rsidRPr="00442161">
        <w:rPr>
          <w:rFonts w:ascii="PT Serif" w:hAnsi="PT Serif"/>
          <w:color w:val="111111"/>
          <w:sz w:val="26"/>
          <w:szCs w:val="26"/>
          <w:lang w:val="fr-FR"/>
        </w:rPr>
        <w:t>;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κτείνας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ὴ</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χε</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ρα</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PT Serif" w:hAnsi="PT Serif"/>
          <w:color w:val="111111"/>
          <w:sz w:val="26"/>
          <w:szCs w:val="26"/>
        </w:rPr>
        <w:t>π</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ὺ</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μ</w:t>
      </w:r>
      <w:r w:rsidRPr="00442161">
        <w:rPr>
          <w:rFonts w:ascii="Cambria" w:hAnsi="Cambria" w:cs="Cambria"/>
          <w:color w:val="111111"/>
          <w:sz w:val="26"/>
          <w:szCs w:val="26"/>
        </w:rPr>
        <w:t>αθητ</w:t>
      </w:r>
      <w:r w:rsidRPr="00442161">
        <w:rPr>
          <w:rFonts w:ascii="Times New Roman" w:hAnsi="Times New Roman" w:cs="Times New Roman"/>
          <w:color w:val="111111"/>
          <w:sz w:val="26"/>
          <w:szCs w:val="26"/>
        </w:rPr>
        <w:t>ὰ</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Cambria" w:hAnsi="Cambria" w:cs="Cambria"/>
          <w:color w:val="111111"/>
          <w:sz w:val="26"/>
          <w:szCs w:val="26"/>
        </w:rPr>
        <w:t>ε</w:t>
      </w:r>
      <w:r w:rsidRPr="00442161">
        <w:rPr>
          <w:rFonts w:ascii="Times New Roman" w:hAnsi="Times New Roman" w:cs="Times New Roman"/>
          <w:color w:val="111111"/>
          <w:sz w:val="26"/>
          <w:szCs w:val="26"/>
        </w:rPr>
        <w:t>ἶ</w:t>
      </w:r>
      <w:r w:rsidRPr="00442161">
        <w:rPr>
          <w:rFonts w:ascii="PT Serif" w:hAnsi="PT Serif"/>
          <w:color w:val="111111"/>
          <w:sz w:val="26"/>
          <w:szCs w:val="26"/>
        </w:rPr>
        <w:t>π</w:t>
      </w:r>
      <w:r w:rsidRPr="00442161">
        <w:rPr>
          <w:rFonts w:ascii="Cambria" w:hAnsi="Cambria" w:cs="Cambria"/>
          <w:color w:val="111111"/>
          <w:sz w:val="26"/>
          <w:szCs w:val="26"/>
        </w:rPr>
        <w:t>εν·</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Ἰ</w:t>
      </w:r>
      <w:r w:rsidRPr="00442161">
        <w:rPr>
          <w:rFonts w:ascii="Cambria" w:hAnsi="Cambria" w:cs="Cambria"/>
          <w:color w:val="111111"/>
          <w:sz w:val="26"/>
          <w:szCs w:val="26"/>
        </w:rPr>
        <w:t>δο</w:t>
      </w:r>
      <w:r w:rsidRPr="00442161">
        <w:rPr>
          <w:rFonts w:ascii="Times New Roman" w:hAnsi="Times New Roman" w:cs="Times New Roman"/>
          <w:color w:val="111111"/>
          <w:sz w:val="26"/>
          <w:szCs w:val="26"/>
        </w:rPr>
        <w:t>ὺ</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ἡ</w:t>
      </w:r>
      <w:r w:rsidRPr="00442161">
        <w:rPr>
          <w:rFonts w:ascii="PT Serif" w:hAnsi="PT Serif"/>
          <w:color w:val="111111"/>
          <w:sz w:val="26"/>
          <w:szCs w:val="26"/>
          <w:lang w:val="fr-FR"/>
        </w:rPr>
        <w:t xml:space="preserve"> </w:t>
      </w:r>
      <w:r w:rsidRPr="00442161">
        <w:rPr>
          <w:rFonts w:ascii="PT Serif" w:hAnsi="PT Serif"/>
          <w:color w:val="111111"/>
          <w:sz w:val="26"/>
          <w:szCs w:val="26"/>
        </w:rPr>
        <w:t>μ</w:t>
      </w:r>
      <w:r w:rsidRPr="00442161">
        <w:rPr>
          <w:rFonts w:ascii="Cambria" w:hAnsi="Cambria" w:cs="Cambria"/>
          <w:color w:val="111111"/>
          <w:sz w:val="26"/>
          <w:szCs w:val="26"/>
        </w:rPr>
        <w:t>ήτηρ</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μ</w:t>
      </w:r>
      <w:r w:rsidRPr="00442161">
        <w:rPr>
          <w:rFonts w:ascii="Cambria" w:hAnsi="Cambria" w:cs="Cambria"/>
          <w:color w:val="111111"/>
          <w:sz w:val="26"/>
          <w:szCs w:val="26"/>
        </w:rPr>
        <w:t>ου</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ἱ</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δελφοί</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μ</w:t>
      </w:r>
      <w:r w:rsidRPr="00442161">
        <w:rPr>
          <w:rFonts w:ascii="Cambria" w:hAnsi="Cambria" w:cs="Cambria"/>
          <w:color w:val="111111"/>
          <w:sz w:val="26"/>
          <w:szCs w:val="26"/>
        </w:rPr>
        <w:t>ου·</w:t>
      </w:r>
      <w:r w:rsidRPr="00442161">
        <w:rPr>
          <w:rFonts w:ascii="PT Serif" w:hAnsi="PT Serif"/>
          <w:color w:val="111111"/>
          <w:sz w:val="26"/>
          <w:szCs w:val="26"/>
          <w:lang w:val="fr-FR"/>
        </w:rPr>
        <w:t> </w:t>
      </w:r>
      <w:r w:rsidRPr="00442161">
        <w:rPr>
          <w:rFonts w:ascii="Times New Roman" w:hAnsi="Times New Roman" w:cs="Times New Roman"/>
          <w:color w:val="111111"/>
          <w:sz w:val="26"/>
          <w:szCs w:val="26"/>
        </w:rPr>
        <w:t>ὅ</w:t>
      </w:r>
      <w:r w:rsidRPr="00442161">
        <w:rPr>
          <w:rFonts w:ascii="Cambria" w:hAnsi="Cambria" w:cs="Cambria"/>
          <w:color w:val="111111"/>
          <w:sz w:val="26"/>
          <w:szCs w:val="26"/>
        </w:rPr>
        <w:t>στις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γ</w:t>
      </w:r>
      <w:r w:rsidRPr="00442161">
        <w:rPr>
          <w:rFonts w:ascii="Times New Roman" w:hAnsi="Times New Roman" w:cs="Times New Roman"/>
          <w:color w:val="111111"/>
          <w:sz w:val="26"/>
          <w:szCs w:val="26"/>
        </w:rPr>
        <w:t>ὰ</w:t>
      </w:r>
      <w:r w:rsidRPr="00442161">
        <w:rPr>
          <w:rFonts w:ascii="Cambria" w:hAnsi="Cambria" w:cs="Cambria"/>
          <w:color w:val="111111"/>
          <w:sz w:val="26"/>
          <w:szCs w:val="26"/>
        </w:rPr>
        <w:t>ρ</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ἂ</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π</w:t>
      </w:r>
      <w:r w:rsidRPr="00442161">
        <w:rPr>
          <w:rFonts w:ascii="Cambria" w:hAnsi="Cambria" w:cs="Cambria"/>
          <w:color w:val="111111"/>
          <w:sz w:val="26"/>
          <w:szCs w:val="26"/>
        </w:rPr>
        <w:t>οιήσ</w:t>
      </w:r>
      <w:r w:rsidRPr="00442161">
        <w:rPr>
          <w:rFonts w:ascii="Times New Roman" w:hAnsi="Times New Roman" w:cs="Times New Roman"/>
          <w:color w:val="111111"/>
          <w:sz w:val="26"/>
          <w:szCs w:val="26"/>
        </w:rPr>
        <w:t>ῃ</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w:t>
      </w:r>
      <w:r w:rsidRPr="00442161">
        <w:rPr>
          <w:rFonts w:ascii="Times New Roman" w:hAnsi="Times New Roman" w:cs="Times New Roman"/>
          <w:color w:val="111111"/>
          <w:sz w:val="26"/>
          <w:szCs w:val="26"/>
        </w:rPr>
        <w:t>ὸ</w:t>
      </w:r>
      <w:r w:rsidRPr="00442161">
        <w:rPr>
          <w:rFonts w:ascii="PT Serif" w:hAnsi="PT Serif"/>
          <w:color w:val="111111"/>
          <w:sz w:val="26"/>
          <w:szCs w:val="26"/>
          <w:lang w:val="fr-FR"/>
        </w:rPr>
        <w:t xml:space="preserve"> </w:t>
      </w:r>
      <w:r w:rsidRPr="00442161">
        <w:rPr>
          <w:rFonts w:ascii="Cambria" w:hAnsi="Cambria" w:cs="Cambria"/>
          <w:color w:val="111111"/>
          <w:sz w:val="26"/>
          <w:szCs w:val="26"/>
        </w:rPr>
        <w:t>θέλη</w:t>
      </w:r>
      <w:r w:rsidRPr="00442161">
        <w:rPr>
          <w:rFonts w:ascii="PT Serif" w:hAnsi="PT Serif" w:cs="PT Serif"/>
          <w:color w:val="111111"/>
          <w:sz w:val="26"/>
          <w:szCs w:val="26"/>
        </w:rPr>
        <w:t>μ</w:t>
      </w:r>
      <w:r w:rsidRPr="00442161">
        <w:rPr>
          <w:rFonts w:ascii="Cambria" w:hAnsi="Cambria" w:cs="Cambria"/>
          <w:color w:val="111111"/>
          <w:sz w:val="26"/>
          <w:szCs w:val="26"/>
        </w:rPr>
        <w:t>α</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PT Serif" w:hAnsi="PT Serif"/>
          <w:color w:val="111111"/>
          <w:sz w:val="26"/>
          <w:szCs w:val="26"/>
        </w:rPr>
        <w:t>π</w:t>
      </w:r>
      <w:r w:rsidRPr="00442161">
        <w:rPr>
          <w:rFonts w:ascii="Cambria" w:hAnsi="Cambria" w:cs="Cambria"/>
          <w:color w:val="111111"/>
          <w:sz w:val="26"/>
          <w:szCs w:val="26"/>
        </w:rPr>
        <w:t>ατρός</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μ</w:t>
      </w:r>
      <w:r w:rsidRPr="00442161">
        <w:rPr>
          <w:rFonts w:ascii="Cambria" w:hAnsi="Cambria" w:cs="Cambria"/>
          <w:color w:val="111111"/>
          <w:sz w:val="26"/>
          <w:szCs w:val="26"/>
        </w:rPr>
        <w:t>ου</w:t>
      </w:r>
      <w:r w:rsidRPr="00442161">
        <w:rPr>
          <w:rFonts w:ascii="PT Serif" w:hAnsi="PT Serif"/>
          <w:color w:val="111111"/>
          <w:sz w:val="26"/>
          <w:szCs w:val="26"/>
          <w:lang w:val="fr-FR"/>
        </w:rPr>
        <w:t xml:space="preserve"> </w:t>
      </w:r>
      <w:r w:rsidRPr="00442161">
        <w:rPr>
          <w:rFonts w:ascii="Cambria" w:hAnsi="Cambria" w:cs="Cambria"/>
          <w:color w:val="111111"/>
          <w:sz w:val="26"/>
          <w:szCs w:val="26"/>
        </w:rPr>
        <w:t>το</w:t>
      </w:r>
      <w:r w:rsidRPr="00442161">
        <w:rPr>
          <w:rFonts w:ascii="Times New Roman" w:hAnsi="Times New Roman" w:cs="Times New Roman"/>
          <w:color w:val="111111"/>
          <w:sz w:val="26"/>
          <w:szCs w:val="26"/>
        </w:rPr>
        <w:t>ῦ</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ν</w:t>
      </w:r>
      <w:r w:rsidRPr="00442161">
        <w:rPr>
          <w:rFonts w:ascii="PT Serif" w:hAnsi="PT Serif"/>
          <w:color w:val="111111"/>
          <w:sz w:val="26"/>
          <w:szCs w:val="26"/>
          <w:lang w:val="fr-FR"/>
        </w:rPr>
        <w:t xml:space="preserve"> </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ρανο</w:t>
      </w:r>
      <w:r w:rsidRPr="00442161">
        <w:rPr>
          <w:rFonts w:ascii="Times New Roman" w:hAnsi="Times New Roman" w:cs="Times New Roman"/>
          <w:color w:val="111111"/>
          <w:sz w:val="26"/>
          <w:szCs w:val="26"/>
        </w:rPr>
        <w:t>ῖ</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α</w:t>
      </w:r>
      <w:r w:rsidRPr="00442161">
        <w:rPr>
          <w:rFonts w:ascii="Times New Roman" w:hAnsi="Times New Roman" w:cs="Times New Roman"/>
          <w:color w:val="111111"/>
          <w:sz w:val="26"/>
          <w:szCs w:val="26"/>
        </w:rPr>
        <w:t>ὐ</w:t>
      </w:r>
      <w:r w:rsidRPr="00442161">
        <w:rPr>
          <w:rFonts w:ascii="Cambria" w:hAnsi="Cambria" w:cs="Cambria"/>
          <w:color w:val="111111"/>
          <w:sz w:val="26"/>
          <w:szCs w:val="26"/>
        </w:rPr>
        <w:t>τός</w:t>
      </w:r>
      <w:r w:rsidRPr="00442161">
        <w:rPr>
          <w:rFonts w:ascii="PT Serif" w:hAnsi="PT Serif"/>
          <w:color w:val="111111"/>
          <w:sz w:val="26"/>
          <w:szCs w:val="26"/>
          <w:lang w:val="fr-FR"/>
        </w:rPr>
        <w:t xml:space="preserve"> </w:t>
      </w:r>
      <w:r w:rsidRPr="00442161">
        <w:rPr>
          <w:rFonts w:ascii="PT Serif" w:hAnsi="PT Serif" w:cs="PT Serif"/>
          <w:color w:val="111111"/>
          <w:sz w:val="26"/>
          <w:szCs w:val="26"/>
        </w:rPr>
        <w:t>μ</w:t>
      </w:r>
      <w:r w:rsidRPr="00442161">
        <w:rPr>
          <w:rFonts w:ascii="Cambria" w:hAnsi="Cambria" w:cs="Cambria"/>
          <w:color w:val="111111"/>
          <w:sz w:val="26"/>
          <w:szCs w:val="26"/>
        </w:rPr>
        <w:t>ου</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δελφ</w:t>
      </w:r>
      <w:r w:rsidRPr="00442161">
        <w:rPr>
          <w:rFonts w:ascii="Times New Roman" w:hAnsi="Times New Roman" w:cs="Times New Roman"/>
          <w:color w:val="111111"/>
          <w:sz w:val="26"/>
          <w:szCs w:val="26"/>
        </w:rPr>
        <w:t>ὸ</w:t>
      </w:r>
      <w:r w:rsidRPr="00442161">
        <w:rPr>
          <w:rFonts w:ascii="Cambria" w:hAnsi="Cambria" w:cs="Cambria"/>
          <w:color w:val="111111"/>
          <w:sz w:val="26"/>
          <w:szCs w:val="26"/>
        </w:rPr>
        <w:t>ς</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ἀ</w:t>
      </w:r>
      <w:r w:rsidRPr="00442161">
        <w:rPr>
          <w:rFonts w:ascii="Cambria" w:hAnsi="Cambria" w:cs="Cambria"/>
          <w:color w:val="111111"/>
          <w:sz w:val="26"/>
          <w:szCs w:val="26"/>
        </w:rPr>
        <w:t>δελφ</w:t>
      </w:r>
      <w:r w:rsidRPr="00442161">
        <w:rPr>
          <w:rFonts w:ascii="Times New Roman" w:hAnsi="Times New Roman" w:cs="Times New Roman"/>
          <w:color w:val="111111"/>
          <w:sz w:val="26"/>
          <w:szCs w:val="26"/>
        </w:rPr>
        <w:t>ὴ</w:t>
      </w:r>
      <w:r w:rsidRPr="00442161">
        <w:rPr>
          <w:rFonts w:ascii="PT Serif" w:hAnsi="PT Serif"/>
          <w:color w:val="111111"/>
          <w:sz w:val="26"/>
          <w:szCs w:val="26"/>
          <w:lang w:val="fr-FR"/>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lang w:val="fr-FR"/>
        </w:rPr>
        <w:t xml:space="preserve"> </w:t>
      </w:r>
      <w:r w:rsidRPr="00442161">
        <w:rPr>
          <w:rFonts w:ascii="PT Serif" w:hAnsi="PT Serif"/>
          <w:color w:val="111111"/>
          <w:sz w:val="26"/>
          <w:szCs w:val="26"/>
        </w:rPr>
        <w:t>μ</w:t>
      </w:r>
      <w:r w:rsidRPr="00442161">
        <w:rPr>
          <w:rFonts w:ascii="Cambria" w:hAnsi="Cambria" w:cs="Cambria"/>
          <w:color w:val="111111"/>
          <w:sz w:val="26"/>
          <w:szCs w:val="26"/>
        </w:rPr>
        <w:t>ήτηρ</w:t>
      </w:r>
      <w:r w:rsidRPr="00442161">
        <w:rPr>
          <w:rFonts w:ascii="PT Serif" w:hAnsi="PT Serif"/>
          <w:color w:val="111111"/>
          <w:sz w:val="26"/>
          <w:szCs w:val="26"/>
          <w:lang w:val="fr-FR"/>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στίν</w:t>
      </w:r>
      <w:r w:rsidRPr="00442161">
        <w:rPr>
          <w:rFonts w:ascii="PT Serif" w:hAnsi="PT Serif"/>
          <w:color w:val="111111"/>
          <w:sz w:val="26"/>
          <w:szCs w:val="26"/>
          <w:lang w:val="fr-FR"/>
        </w:rPr>
        <w:t xml:space="preserve"> </w:t>
      </w:r>
      <w:r w:rsidRPr="00442161">
        <w:rPr>
          <w:rFonts w:ascii="Arial" w:hAnsi="Arial" w:cs="Arial"/>
          <w:sz w:val="24"/>
          <w:szCs w:val="24"/>
          <w:lang w:val="fr-FR"/>
        </w:rPr>
        <w:t xml:space="preserve">(Mt 12,1.50). </w:t>
      </w:r>
    </w:p>
    <w:p w14:paraId="356236DC" w14:textId="77777777" w:rsidR="00442161" w:rsidRPr="00442161" w:rsidRDefault="00442161" w:rsidP="00442161">
      <w:pPr>
        <w:spacing w:after="120" w:line="240" w:lineRule="auto"/>
        <w:jc w:val="both"/>
        <w:rPr>
          <w:rFonts w:ascii="Arial" w:hAnsi="Arial" w:cs="Arial"/>
          <w:sz w:val="24"/>
          <w:szCs w:val="24"/>
          <w:lang w:val="fr-FR"/>
        </w:rPr>
      </w:pPr>
    </w:p>
    <w:p w14:paraId="13DF6294" w14:textId="77777777" w:rsidR="00442161" w:rsidRPr="00442161" w:rsidRDefault="00442161" w:rsidP="00442161">
      <w:pPr>
        <w:pStyle w:val="Titolo2"/>
      </w:pPr>
      <w:bookmarkStart w:id="106" w:name="_Toc210653130"/>
      <w:bookmarkStart w:id="107" w:name="_Toc212557293"/>
      <w:r w:rsidRPr="00442161">
        <w:t>Ecco, i tuoi discepoli stanno facendo quello che non è lecito fare di sabato</w:t>
      </w:r>
      <w:bookmarkEnd w:id="106"/>
      <w:bookmarkEnd w:id="107"/>
    </w:p>
    <w:p w14:paraId="0F784BA6" w14:textId="77777777" w:rsidR="00442161" w:rsidRDefault="00442161" w:rsidP="00442161">
      <w:pPr>
        <w:spacing w:after="120" w:line="240" w:lineRule="auto"/>
        <w:jc w:val="both"/>
        <w:rPr>
          <w:rFonts w:ascii="Arial" w:hAnsi="Arial" w:cs="Arial"/>
          <w:b/>
          <w:bCs/>
          <w:sz w:val="24"/>
          <w:szCs w:val="24"/>
        </w:rPr>
      </w:pPr>
      <w:bookmarkStart w:id="108" w:name="_Hlk210407616"/>
    </w:p>
    <w:p w14:paraId="46DA7739" w14:textId="51D264F7" w:rsidR="00442161" w:rsidRPr="00442161" w:rsidRDefault="00442161" w:rsidP="00442161">
      <w:pPr>
        <w:spacing w:after="120" w:line="240" w:lineRule="auto"/>
        <w:jc w:val="both"/>
        <w:rPr>
          <w:rFonts w:ascii="Arial" w:hAnsi="Arial" w:cs="Arial"/>
          <w:b/>
          <w:bCs/>
          <w:sz w:val="24"/>
          <w:szCs w:val="24"/>
        </w:rPr>
      </w:pPr>
      <w:r w:rsidRPr="00442161">
        <w:rPr>
          <w:rFonts w:ascii="Arial" w:hAnsi="Arial" w:cs="Arial"/>
          <w:b/>
          <w:bCs/>
          <w:sz w:val="24"/>
          <w:szCs w:val="24"/>
        </w:rPr>
        <w:t>In quel tempo Gesù passò, in giorno di sabato, fra campi di grano e i suoi discepoli ebbero fame e cominciarono a cogliere delle spighe e a mangiarle. Vedendo ciò, i farisei gli dissero: «</w:t>
      </w:r>
      <w:bookmarkStart w:id="109" w:name="_Hlk208477815"/>
      <w:r w:rsidRPr="00442161">
        <w:rPr>
          <w:rFonts w:ascii="Arial" w:hAnsi="Arial" w:cs="Arial"/>
          <w:b/>
          <w:bCs/>
          <w:sz w:val="24"/>
          <w:szCs w:val="24"/>
        </w:rPr>
        <w:t>Ecco, i tuoi discepoli stanno facendo quello che non è lecito fare di sabato</w:t>
      </w:r>
      <w:bookmarkEnd w:id="109"/>
      <w:r w:rsidRPr="00442161">
        <w:rPr>
          <w:rFonts w:ascii="Arial" w:hAnsi="Arial" w:cs="Arial"/>
          <w:b/>
          <w:bCs/>
          <w:sz w:val="24"/>
          <w:szCs w:val="24"/>
        </w:rPr>
        <w:t xml:space="preserve">». 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w:t>
      </w:r>
      <w:r w:rsidRPr="00442161">
        <w:rPr>
          <w:rFonts w:ascii="Arial" w:hAnsi="Arial" w:cs="Arial"/>
          <w:b/>
          <w:bCs/>
          <w:sz w:val="24"/>
          <w:szCs w:val="24"/>
        </w:rPr>
        <w:lastRenderedPageBreak/>
        <w:t>avreste condannato persone senza colpa. Perché il Figlio dell’uomo è signore del sabato».</w:t>
      </w:r>
    </w:p>
    <w:bookmarkEnd w:id="108"/>
    <w:p w14:paraId="461C9ECC" w14:textId="77777777" w:rsidR="00442161" w:rsidRPr="00442161" w:rsidRDefault="00442161" w:rsidP="00442161">
      <w:pPr>
        <w:spacing w:after="120" w:line="240" w:lineRule="auto"/>
        <w:jc w:val="both"/>
        <w:rPr>
          <w:rFonts w:ascii="Arial" w:hAnsi="Arial" w:cs="Arial"/>
          <w:b/>
          <w:bCs/>
          <w:sz w:val="24"/>
          <w:szCs w:val="24"/>
        </w:rPr>
      </w:pPr>
    </w:p>
    <w:p w14:paraId="5304D0D3" w14:textId="77777777" w:rsidR="00442161" w:rsidRPr="00442161" w:rsidRDefault="00442161" w:rsidP="00442161">
      <w:pPr>
        <w:spacing w:after="120" w:line="240" w:lineRule="auto"/>
        <w:jc w:val="both"/>
        <w:rPr>
          <w:rFonts w:ascii="Arial" w:hAnsi="Arial" w:cs="Arial"/>
          <w:b/>
          <w:bCs/>
          <w:sz w:val="24"/>
          <w:szCs w:val="24"/>
        </w:rPr>
      </w:pPr>
      <w:r w:rsidRPr="00442161">
        <w:rPr>
          <w:rFonts w:ascii="Arial" w:hAnsi="Arial" w:cs="Arial"/>
          <w:b/>
          <w:bCs/>
          <w:sz w:val="24"/>
          <w:szCs w:val="24"/>
        </w:rPr>
        <w:t xml:space="preserve">In quel tempo Gesù passò, in giorno di sabato, fra campi di grano e i suoi discepoli ebbero fame e cominciarono a cogliere delle spighe e a mangiarle. </w:t>
      </w:r>
    </w:p>
    <w:p w14:paraId="7ACC0AE3"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Quanto i discepoli stanno facendo è in perfetta conformità con quanto è scritto nel Deuteronomio: </w:t>
      </w:r>
      <w:r w:rsidRPr="00442161">
        <w:rPr>
          <w:rFonts w:ascii="Arial" w:hAnsi="Arial" w:cs="Arial"/>
          <w:i/>
          <w:iCs/>
          <w:sz w:val="24"/>
          <w:szCs w:val="24"/>
        </w:rPr>
        <w:t xml:space="preserve">“Se entri nella vigna del tuo prossimo, potrai mangiare uva secondo il tuo appetito, a sazietà, ma non potrai metterne in alcun tuo recipiente. Se passi tra la messe del tuo prossimo, potrai coglierne spighe con la mano, ma non potrai mettere la falce nella messe del tuo prossimo” (Dt 23,25-26). </w:t>
      </w:r>
      <w:r w:rsidRPr="00442161">
        <w:rPr>
          <w:rFonts w:ascii="Arial" w:hAnsi="Arial" w:cs="Arial"/>
          <w:sz w:val="24"/>
          <w:szCs w:val="24"/>
        </w:rPr>
        <w:t xml:space="preserve">I discepoli infatti non vengono accusati di violare o trasgredire il settimo comandamento bensì il terzo.  </w:t>
      </w:r>
    </w:p>
    <w:p w14:paraId="00CA9750"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sz w:val="24"/>
          <w:szCs w:val="24"/>
        </w:rPr>
        <w:t xml:space="preserve">Ora il terzo comandamento così recita: </w:t>
      </w:r>
      <w:r w:rsidRPr="00442161">
        <w:rPr>
          <w:rFonts w:ascii="Arial" w:hAnsi="Arial" w:cs="Arial"/>
          <w:i/>
          <w:iCs/>
          <w:sz w:val="24"/>
          <w:szCs w:val="24"/>
        </w:rPr>
        <w:t xml:space="preserve">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(Es 20,8-11). </w:t>
      </w:r>
    </w:p>
    <w:p w14:paraId="771B7A74" w14:textId="77777777" w:rsidR="00442161" w:rsidRPr="00442161" w:rsidRDefault="00442161" w:rsidP="00442161">
      <w:pPr>
        <w:spacing w:after="120" w:line="240" w:lineRule="auto"/>
        <w:jc w:val="both"/>
        <w:rPr>
          <w:rFonts w:ascii="Arial" w:eastAsia="Times New Roman" w:hAnsi="Arial" w:cs="Arial"/>
          <w:kern w:val="0"/>
          <w:sz w:val="24"/>
          <w:szCs w:val="24"/>
          <w:lang w:eastAsia="it-IT"/>
          <w14:ligatures w14:val="none"/>
        </w:rPr>
      </w:pPr>
      <w:r w:rsidRPr="00442161">
        <w:rPr>
          <w:rFonts w:ascii="Arial" w:hAnsi="Arial" w:cs="Arial"/>
          <w:sz w:val="24"/>
          <w:szCs w:val="24"/>
        </w:rPr>
        <w:t xml:space="preserve">Ecco il limite che il Signore Dio pone al terzo Comandamento: </w:t>
      </w:r>
      <w:r w:rsidRPr="00442161">
        <w:rPr>
          <w:rFonts w:ascii="Arial" w:eastAsia="Times New Roman" w:hAnsi="Arial" w:cs="Arial"/>
          <w:bCs/>
          <w:i/>
          <w:kern w:val="0"/>
          <w:sz w:val="24"/>
          <w:szCs w:val="24"/>
          <w:lang w:eastAsia="it-IT"/>
          <w14:ligatures w14:val="none"/>
        </w:rPr>
        <w:t>“Ricordati del giorno di sabato per santificarlo”.</w:t>
      </w:r>
      <w:r w:rsidRPr="00442161">
        <w:rPr>
          <w:rFonts w:ascii="Arial" w:eastAsia="Times New Roman" w:hAnsi="Arial" w:cs="Arial"/>
          <w:bCs/>
          <w:iCs/>
          <w:kern w:val="0"/>
          <w:sz w:val="24"/>
          <w:szCs w:val="24"/>
          <w:lang w:eastAsia="it-IT"/>
          <w14:ligatures w14:val="none"/>
        </w:rPr>
        <w:t xml:space="preserve"> </w:t>
      </w:r>
      <w:r w:rsidRPr="00442161">
        <w:rPr>
          <w:rFonts w:ascii="Arial" w:eastAsia="Times New Roman" w:hAnsi="Arial" w:cs="Arial"/>
          <w:kern w:val="0"/>
          <w:sz w:val="24"/>
          <w:szCs w:val="24"/>
          <w:lang w:eastAsia="it-IT"/>
          <w14:ligatures w14:val="none"/>
        </w:rPr>
        <w:t xml:space="preserve">Tutto è Dio, perché tutto da Lui è stato fatto e creato. Anche il tempo è di Dio.  Sei giorni l’uomo li dovrà dedicare per il bene del suo corpo, un giorno, il giorno del sabato, dovrà dedicarlo alla cura del suo spirito, della sua anima. L’uomo non è solo corpo, non è solo storia, sola carne, solo tempo, sola vita terrena. L’uomo è spirito ed anima. Il corpo lo nutre la terra. Lo spirito e l’anima li nutre il Signore. Come l’uomo per sei giorni si reca dalla terra per attingere il suo nutrimento, così il settimo giorno si deve recare dal suo Signore per attingere il nutrimento del suo spirito e della sua anima. </w:t>
      </w:r>
    </w:p>
    <w:p w14:paraId="74359C4A" w14:textId="77777777" w:rsidR="00442161" w:rsidRPr="00442161" w:rsidRDefault="00442161" w:rsidP="00442161">
      <w:pPr>
        <w:spacing w:after="120" w:line="240" w:lineRule="auto"/>
        <w:jc w:val="both"/>
        <w:rPr>
          <w:rFonts w:ascii="Arial" w:eastAsia="Times New Roman" w:hAnsi="Arial" w:cs="Arial"/>
          <w:kern w:val="0"/>
          <w:sz w:val="24"/>
          <w:szCs w:val="24"/>
          <w:lang w:eastAsia="it-IT"/>
          <w14:ligatures w14:val="none"/>
        </w:rPr>
      </w:pPr>
      <w:r w:rsidRPr="00442161">
        <w:rPr>
          <w:rFonts w:ascii="Arial" w:eastAsia="Times New Roman" w:hAnsi="Arial" w:cs="Arial"/>
          <w:kern w:val="0"/>
          <w:sz w:val="24"/>
          <w:szCs w:val="24"/>
          <w:lang w:eastAsia="it-IT"/>
          <w14:ligatures w14:val="none"/>
        </w:rPr>
        <w:t>Lo spirito nutrito nutre l’anima; l’anima nutrita nutre il corpo. È questa la legge della vita dell’uomo sulla nostra terra. Omessa la nutrizione dello spirito, l’anima cade nella morte. Caduta l’anima nella morte, trascina con sé anche il corpo. È questa la condizione dell’uomo di oggi sulla nostra terra: è un corpo morto, senza verità, senza consistenza, senza finalità, senza futuro, senza virtù, abbandonato alla sua dissoluzione totale. Un corpo morto è ingovernabile. Si nutre di cose. Ma le cose non nutrono l’uomo. Un corpo morto è governato da avidità, concupiscenza, ingordigia, insaziabilità, avarizia, lussuria, ira, gola, accidia, superbia, ogni altro vizio.</w:t>
      </w:r>
    </w:p>
    <w:p w14:paraId="47B9BAB1" w14:textId="77777777" w:rsidR="00442161" w:rsidRPr="00442161" w:rsidRDefault="00442161" w:rsidP="00442161">
      <w:pPr>
        <w:spacing w:after="120" w:line="240" w:lineRule="auto"/>
        <w:jc w:val="both"/>
        <w:rPr>
          <w:rFonts w:ascii="Arial" w:eastAsia="Times New Roman" w:hAnsi="Arial" w:cs="Arial"/>
          <w:kern w:val="0"/>
          <w:sz w:val="24"/>
          <w:szCs w:val="24"/>
          <w:lang w:eastAsia="it-IT"/>
          <w14:ligatures w14:val="none"/>
        </w:rPr>
      </w:pPr>
      <w:r w:rsidRPr="00442161">
        <w:rPr>
          <w:rFonts w:ascii="Arial" w:eastAsia="Times New Roman" w:hAnsi="Arial" w:cs="Arial"/>
          <w:kern w:val="0"/>
          <w:sz w:val="24"/>
          <w:szCs w:val="24"/>
          <w:lang w:eastAsia="it-IT"/>
          <w14:ligatures w14:val="none"/>
        </w:rPr>
        <w:t xml:space="preserve">Un corpo morto, avvolto da soli vizi, non potrà mai essere strumento di giustizia. Mai potrà avvertire una più piccola esigenza da parte degli altri. È un corpo morto e come un cadavere diviene insensibile, così è anche per il corpo morto dell’uomo. Si pensi per un attimo quanti miliardi di miliardi ogni giorno si consumano per alimentare i vizi. Si pensi a quanti miliardi di miliardi l’uomo consuma a causa della sua superbia, stupidità, stoltezza, incoscienza, arroganza, ingovernabilità dei suoi sentimenti. Si pensi per qualche istante a quanti danni morali, spirituali, sociali, familiari, civili </w:t>
      </w:r>
      <w:r w:rsidRPr="00442161">
        <w:rPr>
          <w:rFonts w:ascii="Arial" w:eastAsia="Times New Roman" w:hAnsi="Arial" w:cs="Arial"/>
          <w:kern w:val="0"/>
          <w:sz w:val="24"/>
          <w:szCs w:val="24"/>
          <w:lang w:eastAsia="it-IT"/>
          <w14:ligatures w14:val="none"/>
        </w:rPr>
        <w:lastRenderedPageBreak/>
        <w:t>conduce la droga, l’alcool, il fumo, l’eccesso di cibo. Sarebbe sufficiente prendere ogni soldo che l’uomo dedica ai vizi per risollevare le sorti dell’umanità intera. E tutto questo avviene perché l’uomo ha deciso di non nutrire più il suo spirito. Ha deciso di lasciare morire l’anima dentro di sé.</w:t>
      </w:r>
    </w:p>
    <w:p w14:paraId="3B3C0339" w14:textId="77777777" w:rsidR="00442161" w:rsidRPr="00442161" w:rsidRDefault="00442161" w:rsidP="00442161">
      <w:pPr>
        <w:spacing w:after="120" w:line="240" w:lineRule="auto"/>
        <w:jc w:val="both"/>
        <w:rPr>
          <w:rFonts w:ascii="Arial" w:eastAsia="Times New Roman" w:hAnsi="Arial" w:cs="Arial"/>
          <w:kern w:val="0"/>
          <w:sz w:val="24"/>
          <w:szCs w:val="24"/>
          <w:lang w:eastAsia="it-IT"/>
          <w14:ligatures w14:val="none"/>
        </w:rPr>
      </w:pPr>
      <w:r w:rsidRPr="00442161">
        <w:rPr>
          <w:rFonts w:ascii="Arial" w:eastAsia="Times New Roman" w:hAnsi="Arial" w:cs="Arial"/>
          <w:kern w:val="0"/>
          <w:sz w:val="24"/>
          <w:szCs w:val="24"/>
          <w:lang w:eastAsia="it-IT"/>
          <w14:ligatures w14:val="none"/>
        </w:rPr>
        <w:t xml:space="preserve">Il limite che Dio ha imposto all’uomo è di natura. Naturalmente l’uomo è così. O l’uomo accetta anche il limite del tempo, il limite da imporre al suo corpo, oppure per lui non ci sarà alcuna possibilità di salvezza. Il corpo morto trascinerà nella sua morte l’intera società. È triste oggi vedere una moltitudine sconfinata di corpi morti e pensare che nutrendo ancora una volta il corpo, si possa portare grande giovamento all’uomo. Questi ha bisogno di essere nutrito nell’anima e nello spirito e questo nutrimento quasi nessuno ormai lo dona più. Nessuno se lo lascia donare. Stiamo assistendo alla morte dell’uomo per inedia spirituale, per mancanza assoluta di nutrimento spirituale. Questo ci conferma ancora una volta nella verità che andiamo via via dicendo: i mali dell’uomo non sono materiali, sono tutti spirituali. Chi salva lo spirito, salva l’uomo; chi lascia morire o nella morte lo spirito, nulla potrà mai fare per la sua salvezza. Salvare un corpo non serve a nessuno. Serve invece salvare lo spirito. Salvato lo spirito, tutto l’uomo è salvato. Anche il tempo e non solo le cose deve essere usato secondo la volontà di Dio, che rispetta sempre la struttura ontologica dell’uomo. </w:t>
      </w:r>
    </w:p>
    <w:p w14:paraId="08548344"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Ora, il nutrimento è parte essenziale della natura dell’uomo e quanto si fa per il nutrimento del corpo mai potrà essere considerato un peccato e quindi cosa da non fare. Ecco perché lo Spirito Santo per bocca dell’Evangelista Matteo matte in chiarissima luce quello che i discepoli stanno facendo: </w:t>
      </w:r>
      <w:r w:rsidRPr="00442161">
        <w:rPr>
          <w:rFonts w:ascii="Arial" w:hAnsi="Arial" w:cs="Arial"/>
          <w:i/>
          <w:iCs/>
          <w:sz w:val="24"/>
          <w:szCs w:val="24"/>
        </w:rPr>
        <w:t xml:space="preserve">“In quel tempo Gesù passò, in giorno di sabato, fra campi di grano e i suoi discepoli ebbero fame e cominciarono a cogliere delle spighe e a mangiarle”. </w:t>
      </w:r>
      <w:r w:rsidRPr="00442161">
        <w:rPr>
          <w:rFonts w:ascii="Arial" w:hAnsi="Arial" w:cs="Arial"/>
          <w:sz w:val="24"/>
          <w:szCs w:val="24"/>
        </w:rPr>
        <w:t xml:space="preserve">Essi non stanno mietendo il grando. Stanno prendendo solo delle spighe e queste servono solo per attutire in qualche modo la fame. Questa è la verità della storia. Non si trasgredisce né il Settimo e né il Terzo Comandamento. Si è nella perfetta legalità. È importante osservare e tenere a mente che si è nella perfetta legalità e di conseguenza nella perfetta obbedienza a Dio. </w:t>
      </w:r>
    </w:p>
    <w:p w14:paraId="2D3C8E36" w14:textId="77777777" w:rsidR="00442161" w:rsidRPr="00442161" w:rsidRDefault="00442161" w:rsidP="00442161">
      <w:pPr>
        <w:spacing w:after="120" w:line="240" w:lineRule="auto"/>
        <w:jc w:val="both"/>
        <w:rPr>
          <w:rFonts w:ascii="Arial" w:hAnsi="Arial" w:cs="Arial"/>
          <w:b/>
          <w:bCs/>
          <w:sz w:val="24"/>
          <w:szCs w:val="24"/>
        </w:rPr>
      </w:pPr>
    </w:p>
    <w:p w14:paraId="0728848A" w14:textId="77777777" w:rsidR="00442161" w:rsidRPr="00442161" w:rsidRDefault="00442161" w:rsidP="00442161">
      <w:pPr>
        <w:spacing w:after="120" w:line="240" w:lineRule="auto"/>
        <w:jc w:val="both"/>
        <w:rPr>
          <w:rFonts w:ascii="Arial" w:hAnsi="Arial" w:cs="Arial"/>
          <w:b/>
          <w:bCs/>
          <w:sz w:val="24"/>
          <w:szCs w:val="24"/>
        </w:rPr>
      </w:pPr>
      <w:r w:rsidRPr="00442161">
        <w:rPr>
          <w:rFonts w:ascii="Arial" w:hAnsi="Arial" w:cs="Arial"/>
          <w:b/>
          <w:bCs/>
          <w:sz w:val="24"/>
          <w:szCs w:val="24"/>
        </w:rPr>
        <w:t xml:space="preserve">Vedendo ciò, i farisei gli dissero: «Ecco, i tuoi discepoli stanno facendo quello che non è lecito fare di sabato». </w:t>
      </w:r>
    </w:p>
    <w:p w14:paraId="38714A38"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Entrano i farisei in questa storia e subito colgono l’occasione per accusare Gesù di essere un cattivo Maestro. Che Maestro è Gesù se vede i suoi discepoli trasgredire la Legge del Signore e permettere che questo accada? Le loro parole sono un’accusa pesantemente grave: </w:t>
      </w:r>
      <w:r w:rsidRPr="00442161">
        <w:rPr>
          <w:rFonts w:ascii="Arial" w:hAnsi="Arial" w:cs="Arial"/>
          <w:i/>
          <w:iCs/>
          <w:sz w:val="24"/>
          <w:szCs w:val="24"/>
        </w:rPr>
        <w:t xml:space="preserve">“Vedendo ciò, i farisei gli dissero: «Ecco, i tuoi discepoli stanno facendo quello che non è lecito fare di sabato». </w:t>
      </w:r>
      <w:r w:rsidRPr="00442161">
        <w:rPr>
          <w:rFonts w:ascii="Arial" w:hAnsi="Arial" w:cs="Arial"/>
          <w:sz w:val="24"/>
          <w:szCs w:val="24"/>
        </w:rPr>
        <w:t>A loro nulla interessa dei discepoli. Essi vogliono colpire Gesù. Vogliamo ucciderlo e sono pronti ad accusare Gesù di violazione della Legge del sabato, anche se solo vedono che in giorno di sabato con la mano dovesse allontanare una mosca che gli gira attorno al viso. Perché vogliono toglierlo di mezzo? Perché l’insegnamento di Gesù mostra quanto sia falsa la loro tradizione degli antichi e quanto sia anche immorale.</w:t>
      </w:r>
    </w:p>
    <w:p w14:paraId="6D392700" w14:textId="77777777" w:rsidR="00442161" w:rsidRPr="00442161" w:rsidRDefault="00442161" w:rsidP="00442161">
      <w:pPr>
        <w:spacing w:after="120" w:line="240" w:lineRule="auto"/>
        <w:jc w:val="both"/>
        <w:rPr>
          <w:rFonts w:ascii="Arial" w:hAnsi="Arial" w:cs="Arial"/>
          <w:sz w:val="24"/>
          <w:szCs w:val="24"/>
        </w:rPr>
      </w:pPr>
    </w:p>
    <w:p w14:paraId="449A10FA" w14:textId="77777777" w:rsidR="00442161" w:rsidRPr="00442161" w:rsidRDefault="00442161" w:rsidP="00442161">
      <w:pPr>
        <w:spacing w:after="120" w:line="240" w:lineRule="auto"/>
        <w:jc w:val="both"/>
        <w:rPr>
          <w:rFonts w:ascii="Arial" w:hAnsi="Arial" w:cs="Arial"/>
          <w:b/>
          <w:bCs/>
          <w:sz w:val="24"/>
          <w:szCs w:val="24"/>
        </w:rPr>
      </w:pPr>
      <w:bookmarkStart w:id="110" w:name="_Hlk210407712"/>
      <w:r w:rsidRPr="00442161">
        <w:rPr>
          <w:rFonts w:ascii="Arial" w:hAnsi="Arial" w:cs="Arial"/>
          <w:b/>
          <w:bCs/>
          <w:sz w:val="24"/>
          <w:szCs w:val="24"/>
        </w:rPr>
        <w:t xml:space="preserve">Ma egli rispose loro: «Non avete letto quello che fece Davide, quando lui e i suoi compagni ebbero fame? Egli entrò nella casa di Dio e mangiarono i pani dell’offerta, che né a lui né ai suoi compagni era lecito mangiare, ma ai soli sacerdoti. </w:t>
      </w:r>
    </w:p>
    <w:bookmarkEnd w:id="110"/>
    <w:p w14:paraId="658A28E6"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Gesù sa come respingere le accuse e si avvale di un evento storico narrato nel Primo Libro di Samuele. È questa la sana, santa, vera, metodologia di Gesù: Appena Lui sente una parola dei farisei contro la verità del suo insegnamento, lui all’istante risponde e rende vana ogni loro parola. Da questa risposta immediata di Gesù: </w:t>
      </w:r>
      <w:r w:rsidRPr="00442161">
        <w:rPr>
          <w:rFonts w:ascii="Arial" w:hAnsi="Arial" w:cs="Arial"/>
          <w:i/>
          <w:iCs/>
          <w:sz w:val="24"/>
          <w:szCs w:val="24"/>
        </w:rPr>
        <w:t xml:space="preserve">“Ma egli rispose loro: «Non avete letto quello che fece Davide, quando lui e i suoi compagni ebbero fame? Egli entrò nella casa di Dio e mangiarono i pani dell’offerta, che né a lui né ai suoi compagni era lecito mangiare, ma ai soli sacerdoti”, </w:t>
      </w:r>
      <w:r w:rsidRPr="00442161">
        <w:rPr>
          <w:rFonts w:ascii="Arial" w:hAnsi="Arial" w:cs="Arial"/>
          <w:sz w:val="24"/>
          <w:szCs w:val="24"/>
        </w:rPr>
        <w:t xml:space="preserve"> dobbiamo noi imparare come si difende la verità di Dio Padre, di Cristo Gesù, dello Spirito Santo, della Vergine Maria, della Chiesa, dei ministri sacri, di tutto il popolo di Dio, della Parola di Dio e di Cristo Gesù. La difesa della verità va fatta con prontezza, senza alcun indugio, con urgenza, con immediatezza.</w:t>
      </w:r>
    </w:p>
    <w:p w14:paraId="004FF6D8"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Si è detto che quanto i discepoli stanno facendo per attutire la fame è cosa perfettamente legale. Rispetta sia il Terzo che il Settimo Comandamento. Quado invece fa il Sacerdote che dona i pani sacri e Davide e i suoi compagni che li mangiano è azione non moralmente illegale, ma ritualmente illegale. Ecco quanto prescrive la Legge del Signore, così come essa è contenuta nel Libro del Levitico:</w:t>
      </w:r>
    </w:p>
    <w:p w14:paraId="16BD768B"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Il Signore parlò a Mosè e disse: «Ordina agli Israeliti che ti portino olio puro di olive schiacciate per l’illuminazione, per tenere perennemente accesa la lampada. Aronne la disporrà nella tenda del convegno, fuori del velo che sta davanti alla Testimonianza, perché arda dalla sera al mattino davanti al Signore, sempre. Sarà per voi una legge perenne, di generazione in generazione. Egli disporrà le lampade sul candelabro d’oro puro, perché ardano sempre davanti al Signore.</w:t>
      </w:r>
    </w:p>
    <w:p w14:paraId="7D795D34"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Prenderai anche fior di farina e ne farai cuocere dodici focacce; ogni focaccia sarà di due decimi di efa. Le disporrai su due pile, sei per pila, sulla tavola d’oro puro davanti al Signore. Porrai incenso puro sopra ogni pila, perché serva da memoriale per il pane, come sacrificio consumato dal fuoco in onore del Signore. Ogni giorno di sabato lo si disporrà davanti al Signore perennemente da parte degli Israeliti: è un’alleanza eterna. Sarà riservato ad Aronne e ai suoi figli: essi lo mangeranno in luogo santo, perché sarà per loro cosa santissima tra i sacrifici da bruciare in onore del Signore. È una legge perenne» (Lev 24,1-9). </w:t>
      </w:r>
    </w:p>
    <w:p w14:paraId="33F990A1"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Ecco ora cosa narra</w:t>
      </w:r>
      <w:r w:rsidRPr="00442161">
        <w:rPr>
          <w:rFonts w:ascii="Arial" w:hAnsi="Arial" w:cs="Arial"/>
          <w:b/>
          <w:bCs/>
          <w:sz w:val="24"/>
          <w:szCs w:val="24"/>
        </w:rPr>
        <w:t xml:space="preserve"> </w:t>
      </w:r>
      <w:r w:rsidRPr="00442161">
        <w:rPr>
          <w:rFonts w:ascii="Arial" w:hAnsi="Arial" w:cs="Arial"/>
          <w:sz w:val="24"/>
          <w:szCs w:val="24"/>
        </w:rPr>
        <w:t>il Primo libro di Samuele e quale fu la sorte del sacerdote e di molti altri sacerdoti per aver aiutato Davide e i suoi compagni.</w:t>
      </w:r>
    </w:p>
    <w:p w14:paraId="082E3C65"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Davide si recò a Nob dal sacerdote Achimèlec. Achimèlec, trepidante, andò incontro a Davide e gli disse: «Perché sei solo e non c’è nessuno con te?». Rispose Davide al sacerdote Achimèlec: «Il re mi ha ordinato e mi ha detto: “Nessuno sappia niente di questa cosa per la quale ti mando e di cui ti ho dato incarico”. Ai miei giovani ho dato appuntamento al tal posto. Ora però se hai sottomano cinque pani, dammeli, o </w:t>
      </w:r>
      <w:r w:rsidRPr="00442161">
        <w:rPr>
          <w:rFonts w:ascii="Arial" w:hAnsi="Arial" w:cs="Arial"/>
          <w:i/>
          <w:iCs/>
          <w:sz w:val="24"/>
          <w:szCs w:val="24"/>
        </w:rPr>
        <w:lastRenderedPageBreak/>
        <w:t xml:space="preserve">altra cosa che si possa trovare». Il sacerdote rispose a Davide: «Non ho sottomano pani comuni, ho solo pani sacri per i tuoi giovani, se si sono almeno astenuti dalle donne». Rispose Davide al sacerdote: «Ma certo! Dalle donne ci siamo astenuti dall’altro ieri. Quando mi misi in viaggio, il sesso dei giovani era in condizione di santità, sebbene si trattasse d’un viaggio profano; tanto più oggi». Il sacerdote gli diede il pane sacro, perché non c’era là altro pane che quello dell’offerta, ritirato dalla presenza del Signore, per mettervi pane fresco nel giorno in cui quello veniva tolto. Ma era là in quel giorno uno dei ministri di Saul, trattenuto presso il Signore, di nome Doeg, Edomita, capo dei pastori di Saul. Davide disse ad Achimèlec: «Non hai per caso sottomano una lancia o una spada? Io non ho preso con me né la mia spada né altre mie armi, perché l’incarico del re era urgente». Il sacerdote rispose: «Guarda, c’è la spada di Golia il Filisteo, che tu hai ucciso nella valle del Terebinto; è là dietro l’efod, avvolta in un manto. Se te la vuoi prendere, prendila, perché qui non c’è altra spada che questa». Rispose Davide: «Non ce n’è una migliore. Dammela». </w:t>
      </w:r>
    </w:p>
    <w:p w14:paraId="70CFA23D"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Quel giorno Davide si alzò e si allontanò da Saul e giunse da Achis, re di Gat. I ministri di Achis gli dissero: «Non è costui Davide, il re del paese? Non cantavano a lui tra le danze dicendo: “Ha ucciso Saul i suoi mille e Davide i suoi diecimila”?».</w:t>
      </w:r>
    </w:p>
    <w:p w14:paraId="688FFD29"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Davide si preoccupò di queste parole e temette molto Achis, re di Gat. Allora cambiò comportamento ai loro occhi e faceva il folle tra le loro mani: tracciava segni strani sulle porte e lasciava colare la saliva sulla barba. Achis disse ai ministri: «Ecco, vedete anche voi che è un pazzo. Perché lo avete condotto da me? Non ho abbastanza pazzi io, perché mi conduciate anche costui per fare il pazzo davanti a me? Dovrebbe entrare in casa mia un uomo simile?» (1 Sam 21,1-16).</w:t>
      </w:r>
    </w:p>
    <w:p w14:paraId="76F00999"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Davide partì di là e si rifugiò nella grotta di Adullàm. Lo seppero i suoi fratelli e tutta la casa di suo padre e scesero là da lui. Sì radunarono allora con lui quanti erano nei guai, quelli che avevano debiti e tutti gli scontenti, ed egli diventò loro capo. Vi furono così con lui circa quattrocento uomini. Davide partì di là e andò a Mispa di Moab e disse al re di Moab: «Permetti che risiedano da voi mio padre e mia madre, finché sappia che cosa Dio vuol fare di me». Li condusse al re di Moab e rimasero con lui finché Davide rimase nel rifugio. Il profeta Gad disse a Davide: «Non restare più in questo rifugio. Parti e va’ nel territorio di Giuda». Davide partì e andò nella foresta di Cheret.</w:t>
      </w:r>
    </w:p>
    <w:p w14:paraId="71AD2E83"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Saul venne a sapere che era stato avvistato Davide con gli uomini che erano con lui. Saul era seduto a Gàbaa, sotto il tamerisco sull’altura, con la lancia in mano e i ministri intorno. Saul disse allora ai ministri che gli stavano intorno: «Ascoltate, voi Beniaminiti. Il figlio di Iesse darà forse a tutti voi campi e vigne, vi farà tutti comandanti di migliaia e comandanti di centinaia perché voi tutti siate d’accordo contro di me? Nessuno mi avverte dell’alleanza di mio figlio con il figlio di Iesse, nessuno di voi si affligge per me e mi confida che mio figlio ha sollevato il mio servo contro di me per ordire insidie, come avviene oggi». Rispose Doeg l’Edomita, che stava tra i ministri di Saul: «Ho visto il figlio di Iesse. È venuto a Nob da Achimèlec, figlio di Achitùb, e costui ha consultato il Signore per lui, gli ha dato da mangiare e </w:t>
      </w:r>
      <w:r w:rsidRPr="00442161">
        <w:rPr>
          <w:rFonts w:ascii="Arial" w:hAnsi="Arial" w:cs="Arial"/>
          <w:i/>
          <w:iCs/>
          <w:sz w:val="24"/>
          <w:szCs w:val="24"/>
        </w:rPr>
        <w:lastRenderedPageBreak/>
        <w:t xml:space="preserve">gli ha consegnato la spada di Golia il Filisteo». Il re subito convocò il sacerdote Achimèlec, figlio di Achitùb, e tutti i sacerdoti della casa di suo padre che erano in Nob, ed essi vennero tutti dal re. Disse Saul: «Ascolta, figlio di Achitùb». Rispose: «Eccomi, mio signore». Saul gli disse: «Perché vi siete accordati contro di me, tu e il figlio di Iesse, dal momento che gli hai dato pane e spada e hai consultato Dio per lui, perché insorgesse contro di me insidiandomi, come avviene oggi?». Achimèlec rispose al re: «E chi tra tutti i tuoi ministri è come Davide, fedele e genero del re e capo del tuo corpo di guardia e onorato in casa tua? È forse oggi la prima volta che consulto Dio per lui? Non sia mai! Non imputi il re questo fatto al suo servo, a tutta la casa di mio padre, poiché il tuo servo non sapeva di questa faccenda cosa alcuna, né piccola né grande». Ma il re disse: «Devi morire, Achimèlec, tu e tutta la casa di tuo padre». Il re disse ai corrieri che stavano attorno a lui: «Scagliatevi contro i sacerdoti del Signore e metteteli a morte, perché hanno prestato mano a Davide e non mi hanno avvertito, pur sapendo che egli fuggiva». Ma i ministri del re non vollero stendere le mani per colpire i sacerdoti del Signore. Allora il re disse a Doeg: «Scàgliati tu contro i sacerdoti e colpiscili». Doeg l’Edomita si scagliò lui contro i sacerdoti e li colpì, e uccise in quel giorno ottantacinque uomini che portavano l’efod di lino. Passò a fil di spada Nob, la città dei sacerdoti: uomini e donne, fanciulli e lattanti; anche buoi, asini e pecore passò a fil di spada. Si salvò un figlio di Achimèlec, figlio di Achitùb, che si chiamava Ebiatàr, il quale fuggì presso Davide. Ebiatàr narrò a Davide che Saul aveva trucidato i sacerdoti del Signore. Davide rispose a Ebiatàr: «Quel giorno sapevo, data la presenza di Doeg l’Edomita, che avrebbe riferito tutto a Saul. Io mi sono scagliato contro tutte le vite della casa di tuo padre. Rimani con me e non temere: chiunque vorrà la tua vita, vorrà la mia, perché tu presso di me sarai come un bene da custodire» (1Sam 22,1-23). </w:t>
      </w:r>
    </w:p>
    <w:p w14:paraId="1BDE4237"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Se il sacerdote per fame trasgredisce una legge rituale e non pecca, possono essere accusati di peccato i discepoli di Gesù che compiono un’azione legalmente e moralmente corretta? Può essere accusato Gesù di essere un cattivo Maestro perché non corregge i suoi discepoli? Su quale fondamento scritturistico avrebbe dovuto correggerli? Forse sul fondamento della religione fondata sulla grande ipocrisia degli scribi e dei farisei? Ma Gesù non è stato mandato dai farisei nel mondo. È stato mandato dal Padre per insegnare e mostrare agli uomini come si vive la volontà del Padre, senza deviare né  destra e né a sinistra. </w:t>
      </w:r>
    </w:p>
    <w:p w14:paraId="389EFDBD" w14:textId="77777777" w:rsidR="00442161" w:rsidRPr="00442161" w:rsidRDefault="00442161" w:rsidP="00442161">
      <w:pPr>
        <w:spacing w:after="120" w:line="240" w:lineRule="auto"/>
        <w:jc w:val="both"/>
        <w:rPr>
          <w:rFonts w:ascii="Arial" w:hAnsi="Arial" w:cs="Arial"/>
          <w:i/>
          <w:iCs/>
          <w:sz w:val="24"/>
          <w:szCs w:val="24"/>
        </w:rPr>
      </w:pPr>
    </w:p>
    <w:p w14:paraId="4679199F" w14:textId="77777777" w:rsidR="00442161" w:rsidRPr="00442161" w:rsidRDefault="00442161" w:rsidP="00442161">
      <w:pPr>
        <w:spacing w:after="120" w:line="240" w:lineRule="auto"/>
        <w:jc w:val="both"/>
        <w:rPr>
          <w:rFonts w:ascii="Arial" w:hAnsi="Arial" w:cs="Arial"/>
          <w:b/>
          <w:bCs/>
          <w:sz w:val="24"/>
          <w:szCs w:val="24"/>
        </w:rPr>
      </w:pPr>
      <w:bookmarkStart w:id="111" w:name="_Hlk210407729"/>
      <w:r w:rsidRPr="00442161">
        <w:rPr>
          <w:rFonts w:ascii="Arial" w:hAnsi="Arial" w:cs="Arial"/>
          <w:b/>
          <w:bCs/>
          <w:sz w:val="24"/>
          <w:szCs w:val="24"/>
        </w:rPr>
        <w:t xml:space="preserve">O non avete letto nella Legge che nei giorni di sabato i sacerdoti nel tempio vìolano il sabato e tuttavia sono senza colpa? </w:t>
      </w:r>
    </w:p>
    <w:bookmarkEnd w:id="111"/>
    <w:p w14:paraId="2ED8BA0F"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Ora è Gesù che amplia il discorso e prende come esempio i sacerdoti e ciò che essi fanno di sabato: </w:t>
      </w:r>
      <w:r w:rsidRPr="00442161">
        <w:rPr>
          <w:rFonts w:ascii="Arial" w:hAnsi="Arial" w:cs="Arial"/>
          <w:i/>
          <w:iCs/>
          <w:sz w:val="24"/>
          <w:szCs w:val="24"/>
        </w:rPr>
        <w:t xml:space="preserve">“O non avete letto nella Legge che nei giorni di sabato i sacerdoti nel tempio vìolano il sabato e tuttavia sono senza colpa?”. </w:t>
      </w:r>
      <w:r w:rsidRPr="00442161">
        <w:rPr>
          <w:rFonts w:ascii="Arial" w:hAnsi="Arial" w:cs="Arial"/>
          <w:sz w:val="24"/>
          <w:szCs w:val="24"/>
        </w:rPr>
        <w:t xml:space="preserve">I sacerdoti di sabato nel tempio violano il sabato. Operano con le loro mani e tuttavia sono senza colpa. Ma anche nelle case si fanno tante piccole cose e si è senza colpa. Anche la manna veniva preparata nel giorno di sabato per comando del Signore. La legge del sabato riguardava solo il lavoro nei campi. Il Signore Dio comandava un distacco totale dalla </w:t>
      </w:r>
      <w:r w:rsidRPr="00442161">
        <w:rPr>
          <w:rFonts w:ascii="Arial" w:hAnsi="Arial" w:cs="Arial"/>
          <w:sz w:val="24"/>
          <w:szCs w:val="24"/>
        </w:rPr>
        <w:lastRenderedPageBreak/>
        <w:t xml:space="preserve">terra, mai dalla vita. Tutto ciò che è necessario alla vita non viene proibito. Scribi e farisei avevano portato all’esasperazione questo comandamento perché la violazione della Legge del sabato, assieme alla violazione degli altri Comandamenti è stata la causa dell’esilio del popolo del Signore con la caduta di Gerusalemme. </w:t>
      </w:r>
    </w:p>
    <w:p w14:paraId="4B66AE5C"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Ecco quanto è scritto nel Secondo Libro della Cronache:</w:t>
      </w:r>
    </w:p>
    <w:p w14:paraId="3D3BE241"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Quando divenne re, Sedecìa aveva ventun anni; regnò undici anni a Gerusalemme. Fece ciò che è male agli occhi del Signore, suo Dio. Non si umiliò davanti al profeta Geremia, che gli parlava in nome del Signore. Si ribellò anche al re Nabucodònosor, che gli aveva fatto giurare fedeltà in nome di Dio. Egli indurì la sua cervice e si ostinò in cuor suo a non far ritorno al Signore, Dio d’Israele.</w:t>
      </w:r>
    </w:p>
    <w:p w14:paraId="3D63A17E"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Anche tutti i capi di Giuda, i sacerdoti e il popolo moltiplicarono le loro infedeltà, imitando in tutto gli abomini degli altri popoli, e contaminarono il tempio, che il Signore si era consacrato a Gerusalemme.</w:t>
      </w:r>
    </w:p>
    <w:p w14:paraId="32373C5C"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w:t>
      </w:r>
    </w:p>
    <w:p w14:paraId="0C136A3F"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Allora il Signore fece salire contro di loro il re dei Caldei, che uccise di spada i loro uomini migliori nel santuario, senza pietà per i giovani, per le fanciulle, per i vecchi e i decrepiti. Il Signore consegnò ogni cosa nelle sue mani. Portò a Babilonia tutti gli oggetti del tempio di Dio, grandi e piccoli, i tesori del tempio del Signore e i tesori del re e dei suoi ufficiali. Quindi incendiarono il tempio del Signore, demolirono le mura di Gerusalemme e diedero alle fiamme tutti i suoi palazzi e distrussero tutti i suoi oggetti preziosi.</w:t>
      </w:r>
    </w:p>
    <w:p w14:paraId="5FDF97AD"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w:t>
      </w:r>
    </w:p>
    <w:p w14:paraId="1FCAA8CF"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Nell’anno primo di Ciro, re di Persia, perché si adempisse la parola del Signore pronunciata per bocca di Geremia, il Signore suscitò lo spirito di Ciro, re di Persia, che fece proclamare per tutto il suo regno, anche per iscritto: «Così dice Ciro, re di Persia: “Il Signore, Dio del cielo, mi ha concesso tutti i regni della terra. Egli mi ha incaricato di costruirgli un tempio a Gerusalemme, che è in Giuda. Chiunque di voi appartiene al suo popolo, il Signore, suo Dio, sia con lui e salga!”» (2Cro 36, 11-23). </w:t>
      </w:r>
    </w:p>
    <w:p w14:paraId="3CBAC253"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Ecco invece quanto troviamo  scritto nel Libro di Neemia:</w:t>
      </w:r>
    </w:p>
    <w:p w14:paraId="63BDBBAC"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In quei giorni osservai in Giuda alcuni che pigiavano nei tini durante il sabato, altri che trasportavano i covoni e li caricavano sugli asini, e anche vino, uva, fichi e ogni sorta di carichi, e li portavano a Gerusalemme in giorno di sabato; io protestai a motivo del giorno in cui vendevano le derrate. C’erano anche alcuni di Tiro stabiliti in città che portavano pesce e ogni sorta di merci e le vendevano durante il sabato </w:t>
      </w:r>
      <w:r w:rsidRPr="00442161">
        <w:rPr>
          <w:rFonts w:ascii="Arial" w:hAnsi="Arial" w:cs="Arial"/>
          <w:i/>
          <w:iCs/>
          <w:sz w:val="24"/>
          <w:szCs w:val="24"/>
        </w:rPr>
        <w:lastRenderedPageBreak/>
        <w:t>ai figli di Giuda e a Gerusalemme. Allora io rimproverai i notabili di Giuda e dissi loro: «Che cosa è mai questo male che fate, profanando il giorno del sabato? I nostri padri non hanno fatto così? Il nostro Dio per questo ha fatto cadere su noi e su questa città tutti questi mali. Voi accrescete l’ira contro Israele, profanando il sabato!». Non appena le porte di Gerusalemme cominciavano a essere nell’ombra, prima del sabato, io ordinai che le porte fossero chiuse e che non si riaprissero fin dopo il sabato; collocai alcuni miei uomini alle porte: non doveva entrare nessun carico durante il sabato. Così i mercanti e i venditori di ogni merce una o due volte passarono la notte fuori di Gerusalemme. Allora io protestai contro di loro e dissi: «Perché passate la notte davanti alle mura? Se lo farete un’altra volta, stenderò la mano contro di voi». Da quel momento non vennero più durante il sabato. Ordinai ai leviti di purificarsi e di venire a custodire le porte per santificare il giorno del sabato.</w:t>
      </w:r>
    </w:p>
    <w:p w14:paraId="00D5A74E"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i/>
          <w:iCs/>
          <w:sz w:val="24"/>
          <w:szCs w:val="24"/>
        </w:rPr>
        <w:t xml:space="preserve">Anche per questo ricòrdati di me, mio Dio, e abbi pietà di me secondo il tuo grande amore! (Ne 13,15-22). </w:t>
      </w:r>
    </w:p>
    <w:p w14:paraId="1F800B71"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La trasgressione del Legge sul sabato è disobbedienza alla Legge del Signore. Ma non era certo il peccato più grave e pesante. Il peccato, padre di ogni altro peccato è l’idolatria che a sua volta è madre di ogni immoralità. Sull’idolatria ecco cosa rivela il profeta Ezechiele:</w:t>
      </w:r>
    </w:p>
    <w:p w14:paraId="0E43B90F"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571F2C9B"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Poi mi disse: «Vedrai che si commettono abomini peggiori di questi». Mi condusse all’ingresso della porta del tempio del Signore che guarda a settentrione e vidi donne sedute che piangevano Tammuz. Mi disse: «Hai visto, figlio dell’uomo? Vedrai </w:t>
      </w:r>
      <w:r w:rsidRPr="00442161">
        <w:rPr>
          <w:rFonts w:ascii="Arial" w:hAnsi="Arial" w:cs="Arial"/>
          <w:i/>
          <w:iCs/>
          <w:sz w:val="24"/>
          <w:szCs w:val="24"/>
        </w:rPr>
        <w:lastRenderedPageBreak/>
        <w:t>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w:t>
      </w:r>
    </w:p>
    <w:p w14:paraId="61FF28AF"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Nel Nuovo Testamento, l’idolatria giunge fino all’adorazione della bestia, di ogni bestia. Ecco cosa ci rivela l’Apostolo Giovanni nel Libro dell’Apocalisse:</w:t>
      </w:r>
    </w:p>
    <w:p w14:paraId="14C8B92A"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w:t>
      </w:r>
    </w:p>
    <w:p w14:paraId="73742FD6"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w:t>
      </w:r>
    </w:p>
    <w:p w14:paraId="4B5C0BB1"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25397552"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w:t>
      </w:r>
    </w:p>
    <w:p w14:paraId="28569379"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Allora il drago si infuriò contro la donna e se ne andò a fare guerra contro il resto della sua discendenza, contro quelli che custodiscono i comandamenti di Dio e sono </w:t>
      </w:r>
      <w:r w:rsidRPr="00442161">
        <w:rPr>
          <w:rFonts w:ascii="Arial" w:hAnsi="Arial" w:cs="Arial"/>
          <w:i/>
          <w:iCs/>
          <w:sz w:val="24"/>
          <w:szCs w:val="24"/>
        </w:rPr>
        <w:lastRenderedPageBreak/>
        <w:t xml:space="preserve">in possesso della testimonianza di Gesù. E si appostò sulla spiaggia del mare (Ap 12,1-18). </w:t>
      </w:r>
    </w:p>
    <w:p w14:paraId="1C6443C7"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p>
    <w:p w14:paraId="4D88F352"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Allora la terra intera, presa d’ammirazione, andò dietro alla bestia e gli uomini adorarono il drago perché aveva dato il potere alla bestia, e adorarono la bestia dicendo: «Chi è simile alla bestia e chi può combattere con essa?».</w:t>
      </w:r>
    </w:p>
    <w:p w14:paraId="19EB7C50"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p>
    <w:p w14:paraId="7A0CD5A3"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Chi ha orecchi, ascolti: Colui che deve andare in prigionia, vada in prigionia; colui che deve essere ucciso di spada, di spada sia ucciso. In questo sta la perseveranza e la fede dei santi.</w:t>
      </w:r>
    </w:p>
    <w:p w14:paraId="596CC07B"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i/>
          <w:iCs/>
          <w:sz w:val="24"/>
          <w:szCs w:val="24"/>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3C2108AC"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Ecco la sentenza che pronuncia lo Spirito Santo sull’idolatria nel Libro della Sapienza:</w:t>
      </w:r>
    </w:p>
    <w:p w14:paraId="5A568E17"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i/>
          <w:iCs/>
          <w:sz w:val="24"/>
          <w:szCs w:val="24"/>
        </w:rPr>
        <w:t xml:space="preserve">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w:t>
      </w:r>
      <w:r w:rsidRPr="00442161">
        <w:rPr>
          <w:rFonts w:ascii="Arial" w:hAnsi="Arial" w:cs="Arial"/>
          <w:i/>
          <w:iCs/>
          <w:sz w:val="24"/>
          <w:szCs w:val="24"/>
        </w:rPr>
        <w:lastRenderedPageBreak/>
        <w:t xml:space="preserve">di ogni male. Infatti coloro che sono idolatri vanno fuori di sé nelle orge o profetizzano cose false o vivono da iniqui o spergiurano con facilità (Sap 14,23-28). </w:t>
      </w:r>
    </w:p>
    <w:p w14:paraId="4595FFDE"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L’idolatria dei nostri giorni sta raggiungendo picchi altissimi. Nel tempio di Gerusalemme l’idolatria veniva praticata nelle stanze segrete della casa di Dio. Nel tempio della Chiesa, oggi, l’idolatria è pratica non solo pubblicamente, viene anche difesa e dichiarata purissimo amore. Sempre il Dio che si adora è un idolo, se lo si separa dall’obbedienza alla sua Parola. Anche Cristo Gesù è un idolo se lo si separa dall’obbedienza al Vangelo. Senza l’obbedienza tutto è idolatria.</w:t>
      </w:r>
    </w:p>
    <w:p w14:paraId="2685B6A0" w14:textId="77777777" w:rsidR="00442161" w:rsidRPr="00442161" w:rsidRDefault="00442161" w:rsidP="00442161">
      <w:pPr>
        <w:spacing w:after="120" w:line="240" w:lineRule="auto"/>
        <w:jc w:val="both"/>
        <w:rPr>
          <w:rFonts w:ascii="Arial" w:hAnsi="Arial" w:cs="Arial"/>
          <w:sz w:val="24"/>
          <w:szCs w:val="24"/>
        </w:rPr>
      </w:pPr>
    </w:p>
    <w:p w14:paraId="72BBDCD5" w14:textId="77777777" w:rsidR="00442161" w:rsidRPr="00442161" w:rsidRDefault="00442161" w:rsidP="00442161">
      <w:pPr>
        <w:spacing w:after="120" w:line="240" w:lineRule="auto"/>
        <w:jc w:val="both"/>
        <w:rPr>
          <w:rFonts w:ascii="Arial" w:hAnsi="Arial" w:cs="Arial"/>
          <w:b/>
          <w:bCs/>
          <w:sz w:val="24"/>
          <w:szCs w:val="24"/>
        </w:rPr>
      </w:pPr>
      <w:bookmarkStart w:id="112" w:name="_Hlk210407744"/>
      <w:r w:rsidRPr="00442161">
        <w:rPr>
          <w:rFonts w:ascii="Arial" w:hAnsi="Arial" w:cs="Arial"/>
          <w:b/>
          <w:bCs/>
          <w:sz w:val="24"/>
          <w:szCs w:val="24"/>
        </w:rPr>
        <w:t xml:space="preserve">Ora io vi dico che qui vi è uno più grande del tempio. </w:t>
      </w:r>
    </w:p>
    <w:bookmarkEnd w:id="112"/>
    <w:p w14:paraId="2C13C6E0"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Con queste parole: </w:t>
      </w:r>
      <w:r w:rsidRPr="00442161">
        <w:rPr>
          <w:rFonts w:ascii="Arial" w:hAnsi="Arial" w:cs="Arial"/>
          <w:i/>
          <w:iCs/>
          <w:sz w:val="24"/>
          <w:szCs w:val="24"/>
        </w:rPr>
        <w:t xml:space="preserve">“Ora io vi dico che qui vi è uno più grande del tempio”,  </w:t>
      </w:r>
      <w:r w:rsidRPr="00442161">
        <w:rPr>
          <w:rFonts w:ascii="Arial" w:hAnsi="Arial" w:cs="Arial"/>
          <w:sz w:val="24"/>
          <w:szCs w:val="24"/>
        </w:rPr>
        <w:t>Gesù si proclama vero tempio di Dio, tempio più grande del tempio di Gerusalemme. Urge che si sappia che in Gesù, Nuovo Tempio del Padre suo, Dio abita corporalmente con la pienezza della sua divinità. Ora se nel tempio di Gerusalemme i sacerdoti, pur lavorando di sabato, non commettono nessun peccato, neanche i suo discepoli stanno commettendo peccato. Gesù è il Nuovo Tempio e anche la Nuova Legge del Nuovo Tempio. Nella sua Legge, che è Legge del Padre suo, non si commette peccato se si prendono delle spighe per attutire la fame. La Legge del Signore non è mai contro l’uomo. È sempre per l’uomo. La Lege è la vita dell’uomo.</w:t>
      </w:r>
    </w:p>
    <w:p w14:paraId="0DC13DA5" w14:textId="77777777" w:rsidR="00442161" w:rsidRPr="00442161" w:rsidRDefault="00442161" w:rsidP="00442161">
      <w:pPr>
        <w:spacing w:after="120" w:line="240" w:lineRule="auto"/>
        <w:jc w:val="both"/>
        <w:rPr>
          <w:rFonts w:ascii="Arial" w:hAnsi="Arial" w:cs="Arial"/>
          <w:b/>
          <w:bCs/>
          <w:sz w:val="24"/>
          <w:szCs w:val="24"/>
        </w:rPr>
      </w:pPr>
      <w:bookmarkStart w:id="113" w:name="_Hlk210407772"/>
    </w:p>
    <w:p w14:paraId="4966943E" w14:textId="77777777" w:rsidR="00442161" w:rsidRPr="00442161" w:rsidRDefault="00442161" w:rsidP="00442161">
      <w:pPr>
        <w:spacing w:after="120" w:line="240" w:lineRule="auto"/>
        <w:jc w:val="both"/>
        <w:rPr>
          <w:rFonts w:ascii="Arial" w:hAnsi="Arial" w:cs="Arial"/>
          <w:b/>
          <w:bCs/>
          <w:sz w:val="24"/>
          <w:szCs w:val="24"/>
        </w:rPr>
      </w:pPr>
      <w:r w:rsidRPr="00442161">
        <w:rPr>
          <w:rFonts w:ascii="Arial" w:hAnsi="Arial" w:cs="Arial"/>
          <w:b/>
          <w:bCs/>
          <w:sz w:val="24"/>
          <w:szCs w:val="24"/>
        </w:rPr>
        <w:t xml:space="preserve">Se aveste compreso che cosa significhi: Misericordia io voglio e non sacrifici, non avreste condannato persone senza colpa. </w:t>
      </w:r>
    </w:p>
    <w:bookmarkEnd w:id="113"/>
    <w:p w14:paraId="7F51FC4A"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Ora Gesù fa appello alla Parola di Dio contenuta nel Libro del Profeta Osea: </w:t>
      </w:r>
      <w:r w:rsidRPr="00442161">
        <w:rPr>
          <w:rFonts w:ascii="Arial" w:hAnsi="Arial" w:cs="Arial"/>
          <w:i/>
          <w:iCs/>
          <w:sz w:val="24"/>
          <w:szCs w:val="24"/>
        </w:rPr>
        <w:t xml:space="preserve">“Se aveste compreso che cosa significhi: Misericordia io voglio e non sacrifici, non avreste condannato persone senza colpa”. </w:t>
      </w:r>
      <w:r w:rsidRPr="00442161">
        <w:rPr>
          <w:rFonts w:ascii="Arial" w:hAnsi="Arial" w:cs="Arial"/>
          <w:sz w:val="24"/>
          <w:szCs w:val="24"/>
        </w:rPr>
        <w:t>Dinanzi all’uomo c’è un atto di misericordia da vivere e c’è un agnello da offrire in sacrificio nel tempio. Si prende l’agnello e se ne un dono al povero. Questo è l’amore che il Signore chiede. Un esempio di offerta di un agnello lo troviamo nel Libro di Tobia:</w:t>
      </w:r>
    </w:p>
    <w:p w14:paraId="0748A70F"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In quel tempo mia moglie Anna lavorava a domicilio, tessendo la lana che rimandava poi ai padroni, ricevendone la paga. Ora nel settimo giorno del mese di Distro, quando tagliò il pezzo che aveva tessuto e lo mandò ai padroni, essi, oltre la mercede completa, le fecero dono di un capretto da mangiare. Quando il capretto entrò in casa mia, si mise a belare. Chiamai allora mia moglie e le dissi: «Da dove viene questo capretto? Non sarà stato rubato? Restituiscilo ai padroni, poiché non abbiamo nessun diritto di mangiare una cosa rubata». Ella mi disse: «Mi è stato dato in più del salario». Ma io non le credevo e le ripetevo di restituirlo ai padroni e per questo mi vergognavo di lei. Allora per tutta risposta mi disse: «Dove sono le tue elemosine? Dove sono le tue buone opere? Ecco, lo si vede bene da come sei ridotto!» (Tb 2,11-14). </w:t>
      </w:r>
    </w:p>
    <w:p w14:paraId="093DADD0"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Ecco invece per intero il testo del Profeta Osea. In questi testo l’amore per il Signore è posto a fondamento dell’amore verso ogni uomo. Ora l’amore per il Signore è </w:t>
      </w:r>
      <w:r w:rsidRPr="00442161">
        <w:rPr>
          <w:rFonts w:ascii="Arial" w:hAnsi="Arial" w:cs="Arial"/>
          <w:sz w:val="24"/>
          <w:szCs w:val="24"/>
        </w:rPr>
        <w:lastRenderedPageBreak/>
        <w:t>ascolto della sua voce e obbedienza ad essa in ogni istante della nostra vita. Amore non è dire parole e neanche fare promesse. Parole e promesse sono come le nubi del mattino. Appena si alza il sole, esse spariscono e la terra rimane arida.</w:t>
      </w:r>
    </w:p>
    <w:p w14:paraId="1E41C35B"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Dal Libro del Profeta Osea:</w:t>
      </w:r>
    </w:p>
    <w:p w14:paraId="5BF035C6"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w:t>
      </w:r>
    </w:p>
    <w:p w14:paraId="294BE438"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Che dovrò fare per te, Èfraim, che dovrò fare per te, Giuda? Il vostro amore è come una nube del mattino, come la rugiada che all’alba svanisce.</w:t>
      </w:r>
    </w:p>
    <w:p w14:paraId="5F7EF269"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 Gàlaad è una città di malfattori, macchiata di sangue. Come banditi in agguato una ciurma di sacerdoti assale e uccide sulla strada di Sichem, commette scelleratezze. Orribili cose ho visto a Betel; là si è prostituito Èfraim, si è reso immondo Israele. Anche a te, Giuda, io riserbo una mietitura, quando ristabilirò la sorte del mio popolo (Os 6,1-11). </w:t>
      </w:r>
    </w:p>
    <w:p w14:paraId="24269D95"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Non si ama il Signore se non si ama il prossimo e di certo il prossimo non si ama quando lo si giudica e lo si condanna avendo come metro i nostri pensieri malvagi. Farisei e scribi erano bravissimi nella coltivazione di ogni pensiero perverso nell’orto del loro cuore. Il sommo di questa coltivazione fu raggiunto con la crocifissione fisica e non solo spirituale del loro Dio e Signore, venuto nella carne per la loro salvezza.</w:t>
      </w:r>
    </w:p>
    <w:p w14:paraId="78782522" w14:textId="77777777" w:rsidR="00442161" w:rsidRPr="00442161" w:rsidRDefault="00442161" w:rsidP="00442161">
      <w:pPr>
        <w:spacing w:after="120" w:line="240" w:lineRule="auto"/>
        <w:jc w:val="both"/>
        <w:rPr>
          <w:rFonts w:ascii="Arial" w:hAnsi="Arial" w:cs="Arial"/>
          <w:sz w:val="24"/>
          <w:szCs w:val="24"/>
        </w:rPr>
      </w:pPr>
    </w:p>
    <w:p w14:paraId="3435788C" w14:textId="77777777" w:rsidR="00442161" w:rsidRPr="00442161" w:rsidRDefault="00442161" w:rsidP="00442161">
      <w:pPr>
        <w:spacing w:after="120" w:line="240" w:lineRule="auto"/>
        <w:jc w:val="both"/>
        <w:rPr>
          <w:rFonts w:ascii="Arial" w:hAnsi="Arial" w:cs="Arial"/>
          <w:b/>
          <w:bCs/>
          <w:sz w:val="24"/>
          <w:szCs w:val="24"/>
        </w:rPr>
      </w:pPr>
      <w:bookmarkStart w:id="114" w:name="_Hlk210407787"/>
      <w:r w:rsidRPr="00442161">
        <w:rPr>
          <w:rFonts w:ascii="Arial" w:hAnsi="Arial" w:cs="Arial"/>
          <w:b/>
          <w:bCs/>
          <w:sz w:val="24"/>
          <w:szCs w:val="24"/>
        </w:rPr>
        <w:t>Perché il Figlio dell’uomo è signore del sabato».</w:t>
      </w:r>
    </w:p>
    <w:bookmarkEnd w:id="114"/>
    <w:p w14:paraId="025E5B9E"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Queste parole: </w:t>
      </w:r>
      <w:r w:rsidRPr="00442161">
        <w:rPr>
          <w:rFonts w:ascii="Arial" w:hAnsi="Arial" w:cs="Arial"/>
          <w:i/>
          <w:iCs/>
          <w:sz w:val="24"/>
          <w:szCs w:val="24"/>
        </w:rPr>
        <w:t xml:space="preserve">“Perché il Figlio dell’uomo è signore del sabato»”, </w:t>
      </w:r>
      <w:r w:rsidRPr="00442161">
        <w:rPr>
          <w:rFonts w:ascii="Arial" w:hAnsi="Arial" w:cs="Arial"/>
          <w:sz w:val="24"/>
          <w:szCs w:val="24"/>
        </w:rPr>
        <w:t>vanno incise nel cuore di ogni discepolo di Gesù con lp stilo fuoco dello Spirito Santo. Dicendo Gesù che il Figlio dell’uomo è signore del sabato, intende dire che Lui è anche la Legge del sabato. Se è signore del sabato, è anche il datore della scienza e della sapienza che aiuta il credente in Dio nella retta comprensione di tutta la Legge del Signore.</w:t>
      </w:r>
    </w:p>
    <w:p w14:paraId="4E725090" w14:textId="77777777" w:rsidR="00010C8C"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Questo significa per noi cristiani che non è il nostro cuore che deve interpretare la Legge del Signore Dio. La Legge del Signore Dio è stata data da Gesù a noi nella sua interpretazione la più vera, la più perfetta, la più santa. Come al tempo di Gesù farisei e scribi si erano innalzati a signori della Legge, oggi è accaduto e sta accadendo che non solo scribi e farisei cristiani si sono innalzati a signori del Vangelo, ma anche moltissimi altri discepoli di Gesù si sono e si stanno proclamando signori del Vangelo, signori di tutta la Parola di Dio dell’Antico Testamento, di tutta la Parola di Gesù contenuta nei quattro Vangeli, di tutta la verità dello Spirito Santo contenuta non solo negli Scritti Canonici degli Apostoli, ma di tutta la verità dell’intera Divina Rivelazione. Oggi questi scribi, farisei, discepoli del Signore, sono più che </w:t>
      </w:r>
      <w:r w:rsidRPr="00442161">
        <w:rPr>
          <w:rFonts w:ascii="Arial" w:hAnsi="Arial" w:cs="Arial"/>
          <w:sz w:val="24"/>
          <w:szCs w:val="24"/>
        </w:rPr>
        <w:lastRenderedPageBreak/>
        <w:t xml:space="preserve">fabbri esperti. Essi pongono la Parola della Divina Rivelazione nel fuoco infernale della loro mente e quando essa diviene fuoco vivo della loro mente diabolica e infernale, con il martello della loro parola e con l’incudine della loro penna, che non è il dito di Dio, ma il dito di Satana, le fanno assumere la forma della falsità e della menzogna, allo stesso modo che i figli di Israele hanno dato al loro purissimo oro la forma di un vitello e poi lo hanno adorato come il loro Dio. Oggi non si usa più l’oro materiale, ma si usa il purissimo oro della Parola del Signore e con esso si è fuso e si fonde ogni giorno il nuovo Dio al quale poi tutto il popolo è chiamato a dare adorazione, con il culto della nostra immoralità e oggi anche universale amoralità, dal momento che l’idolatria ha cancellato ogni verità del peccato dal nostro cuore. </w:t>
      </w:r>
    </w:p>
    <w:p w14:paraId="543A202B" w14:textId="77777777" w:rsidR="00442161" w:rsidRPr="00442161" w:rsidRDefault="00442161" w:rsidP="00442161">
      <w:pPr>
        <w:spacing w:after="120" w:line="240" w:lineRule="auto"/>
        <w:jc w:val="both"/>
        <w:rPr>
          <w:rFonts w:ascii="Arial" w:eastAsia="Times New Roman" w:hAnsi="Arial" w:cs="Times New Roman"/>
          <w:bCs/>
          <w:kern w:val="0"/>
          <w:sz w:val="24"/>
          <w:szCs w:val="20"/>
          <w:lang w:eastAsia="it-IT"/>
          <w14:ligatures w14:val="none"/>
        </w:rPr>
      </w:pPr>
      <w:r w:rsidRPr="00442161">
        <w:rPr>
          <w:rFonts w:ascii="Arial" w:eastAsia="Times New Roman" w:hAnsi="Arial" w:cs="Times New Roman"/>
          <w:bCs/>
          <w:kern w:val="0"/>
          <w:sz w:val="24"/>
          <w:szCs w:val="20"/>
          <w:lang w:eastAsia="it-IT"/>
          <w14:ligatures w14:val="none"/>
        </w:rPr>
        <w:t>È verità eterna. Dopo che Gesù ha parlato donando compimento alla Legge e ai Profeti; dopo che Lui ci ha indicato la giustizia superiore che si deve vivere per entrare nel regno dei cieli; dopo che Gesù ci ha mostrato come Lui ha obbedito alla Parola, donandoci l’esempio, a nessun uomo e a nessun ”Dio” e neanche al Padre di Gesù e allo Spirito Santo è consentito porsi sopra il Vangelo, contro il Vangelo, donando interpretazioni differenti da quelle che Gesù ci ha donato. Noi sappiamo che dal Padre è stato costituito il suo Mediatore e nulla il Padre dice e nulla opera se non per mezzo del Figlio. Poiché non c’è un altro Mediatore universale, non c’è un altro Vangelo e non c’è un’altra interpretazione del Vangelo. Non c’è un’altra Parola e una differente interpretazione di essa. Solo Gesù è il Signore della Legge, il Signore della Parola, il Signore del Vangelo. Tutti gli altri sono ladri e briganti.</w:t>
      </w:r>
    </w:p>
    <w:p w14:paraId="54F103F6" w14:textId="77777777" w:rsidR="00442161" w:rsidRPr="00442161" w:rsidRDefault="00442161" w:rsidP="00442161">
      <w:pPr>
        <w:spacing w:after="120" w:line="240" w:lineRule="auto"/>
        <w:jc w:val="both"/>
        <w:rPr>
          <w:rFonts w:ascii="Arial" w:eastAsia="Times New Roman" w:hAnsi="Arial" w:cs="Times New Roman"/>
          <w:bCs/>
          <w:kern w:val="0"/>
          <w:sz w:val="24"/>
          <w:szCs w:val="20"/>
          <w:lang w:eastAsia="it-IT"/>
          <w14:ligatures w14:val="none"/>
        </w:rPr>
      </w:pPr>
    </w:p>
    <w:p w14:paraId="3D31D540" w14:textId="77777777" w:rsidR="00442161" w:rsidRPr="00442161" w:rsidRDefault="00442161" w:rsidP="00442161">
      <w:pPr>
        <w:pStyle w:val="Titolo2"/>
      </w:pPr>
      <w:bookmarkStart w:id="115" w:name="_Toc210653131"/>
      <w:bookmarkStart w:id="116" w:name="_Toc212557294"/>
      <w:r w:rsidRPr="00442161">
        <w:t>Per accusarlo, domandarono a Gesù: «È lecito guarire in giorno di sabato?»</w:t>
      </w:r>
      <w:bookmarkEnd w:id="115"/>
      <w:bookmarkEnd w:id="116"/>
    </w:p>
    <w:p w14:paraId="3BCECCC5" w14:textId="77777777" w:rsidR="00442161" w:rsidRPr="00442161" w:rsidRDefault="00442161" w:rsidP="00442161">
      <w:pPr>
        <w:spacing w:after="120" w:line="240" w:lineRule="auto"/>
        <w:jc w:val="both"/>
        <w:rPr>
          <w:rFonts w:ascii="Arial" w:hAnsi="Arial" w:cs="Arial"/>
          <w:b/>
          <w:bCs/>
          <w:sz w:val="24"/>
          <w:szCs w:val="24"/>
        </w:rPr>
      </w:pPr>
    </w:p>
    <w:p w14:paraId="07927737" w14:textId="77777777" w:rsidR="00442161" w:rsidRPr="00442161" w:rsidRDefault="00442161" w:rsidP="00442161">
      <w:pPr>
        <w:spacing w:after="120" w:line="240" w:lineRule="auto"/>
        <w:jc w:val="both"/>
        <w:rPr>
          <w:rFonts w:ascii="Arial" w:hAnsi="Arial" w:cs="Arial"/>
          <w:b/>
          <w:bCs/>
          <w:sz w:val="24"/>
          <w:szCs w:val="24"/>
        </w:rPr>
      </w:pPr>
      <w:r w:rsidRPr="00442161">
        <w:rPr>
          <w:rFonts w:ascii="Arial" w:hAnsi="Arial" w:cs="Arial"/>
          <w:b/>
          <w:bCs/>
          <w:sz w:val="24"/>
          <w:szCs w:val="24"/>
        </w:rPr>
        <w:t xml:space="preserve">Allontanatosi di là, andò nella loro sinagoga; ed ecco un uomo che aveva una mano paralizzata. </w:t>
      </w:r>
      <w:bookmarkStart w:id="117" w:name="_Hlk208477921"/>
      <w:r w:rsidRPr="00442161">
        <w:rPr>
          <w:rFonts w:ascii="Arial" w:hAnsi="Arial" w:cs="Arial"/>
          <w:b/>
          <w:bCs/>
          <w:sz w:val="24"/>
          <w:szCs w:val="24"/>
        </w:rPr>
        <w:t>Per accusarlo, domandarono a Gesù: «È lecito guarire in giorno di sabato?»</w:t>
      </w:r>
      <w:bookmarkEnd w:id="117"/>
      <w:r w:rsidRPr="00442161">
        <w:rPr>
          <w:rFonts w:ascii="Arial" w:hAnsi="Arial" w:cs="Arial"/>
          <w:b/>
          <w:bCs/>
          <w:sz w:val="24"/>
          <w:szCs w:val="24"/>
        </w:rPr>
        <w:t>.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w:t>
      </w:r>
    </w:p>
    <w:p w14:paraId="18F41DB3" w14:textId="77777777" w:rsidR="00442161" w:rsidRPr="00442161" w:rsidRDefault="00442161" w:rsidP="00442161">
      <w:pPr>
        <w:spacing w:after="120" w:line="240" w:lineRule="auto"/>
        <w:jc w:val="both"/>
        <w:rPr>
          <w:rFonts w:ascii="Arial" w:hAnsi="Arial" w:cs="Arial"/>
          <w:b/>
          <w:bCs/>
          <w:sz w:val="24"/>
          <w:szCs w:val="24"/>
        </w:rPr>
      </w:pPr>
    </w:p>
    <w:p w14:paraId="68240FA7" w14:textId="77777777" w:rsidR="00442161" w:rsidRPr="00442161" w:rsidRDefault="00442161" w:rsidP="00442161">
      <w:pPr>
        <w:spacing w:after="120" w:line="240" w:lineRule="auto"/>
        <w:jc w:val="both"/>
        <w:rPr>
          <w:rFonts w:ascii="Arial" w:hAnsi="Arial" w:cs="Arial"/>
          <w:b/>
          <w:bCs/>
          <w:sz w:val="24"/>
          <w:szCs w:val="24"/>
        </w:rPr>
      </w:pPr>
      <w:r w:rsidRPr="00442161">
        <w:rPr>
          <w:rFonts w:ascii="Arial" w:hAnsi="Arial" w:cs="Arial"/>
          <w:b/>
          <w:bCs/>
          <w:sz w:val="24"/>
          <w:szCs w:val="24"/>
        </w:rPr>
        <w:t xml:space="preserve">Allontanatosi di là, andò nella loro sinagoga; ed ecco un uomo che aveva una mano paralizzata. </w:t>
      </w:r>
    </w:p>
    <w:p w14:paraId="4A795947"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Ora Gesù è nella sinagoga dei Giudei. In essa vi è un uomo che ha una mano inaridita. Il testo del Vangelo non dice in quale città ci si trova. Dice solo le cose essenziali che servono alla rivelazione della verità di Gesù e della falsità dei farisei e della loro stoltezza frutto di ogni peccato da essi coltivato nel loro cuore: </w:t>
      </w:r>
      <w:r w:rsidRPr="00442161">
        <w:rPr>
          <w:rFonts w:ascii="Arial" w:hAnsi="Arial" w:cs="Arial"/>
          <w:i/>
          <w:iCs/>
          <w:sz w:val="24"/>
          <w:szCs w:val="24"/>
        </w:rPr>
        <w:lastRenderedPageBreak/>
        <w:t xml:space="preserve">“Allontanatosi di là, andò nella loro sinagoga; ed ecco un uomo che aveva una mano paralizzata”. </w:t>
      </w:r>
      <w:r w:rsidRPr="00442161">
        <w:rPr>
          <w:rFonts w:ascii="Arial" w:hAnsi="Arial" w:cs="Arial"/>
          <w:sz w:val="24"/>
          <w:szCs w:val="24"/>
        </w:rPr>
        <w:t>L’uomo dalla mano paralizzata è una grande occasione che i farisei sanno ben sfruttare per tendere una trappola a Gesù e farlo cadere in essa.</w:t>
      </w:r>
    </w:p>
    <w:p w14:paraId="2C62C9F1" w14:textId="77777777" w:rsidR="00442161" w:rsidRPr="00442161" w:rsidRDefault="00442161" w:rsidP="00442161">
      <w:pPr>
        <w:spacing w:after="120" w:line="240" w:lineRule="auto"/>
        <w:jc w:val="both"/>
        <w:rPr>
          <w:rFonts w:ascii="Arial" w:hAnsi="Arial" w:cs="Arial"/>
          <w:b/>
          <w:bCs/>
          <w:sz w:val="24"/>
          <w:szCs w:val="24"/>
        </w:rPr>
      </w:pPr>
    </w:p>
    <w:p w14:paraId="64E9F186" w14:textId="77777777" w:rsidR="00442161" w:rsidRPr="00442161" w:rsidRDefault="00442161" w:rsidP="00442161">
      <w:pPr>
        <w:spacing w:after="120" w:line="240" w:lineRule="auto"/>
        <w:jc w:val="both"/>
        <w:rPr>
          <w:rFonts w:ascii="Arial" w:hAnsi="Arial" w:cs="Arial"/>
          <w:b/>
          <w:bCs/>
          <w:sz w:val="24"/>
          <w:szCs w:val="24"/>
        </w:rPr>
      </w:pPr>
      <w:r w:rsidRPr="00442161">
        <w:rPr>
          <w:rFonts w:ascii="Arial" w:hAnsi="Arial" w:cs="Arial"/>
          <w:b/>
          <w:bCs/>
          <w:sz w:val="24"/>
          <w:szCs w:val="24"/>
        </w:rPr>
        <w:t xml:space="preserve">Per accusarlo, domandarono a Gesù: «È lecito guarire in giorno di sabato?». </w:t>
      </w:r>
    </w:p>
    <w:p w14:paraId="7DE38CC0"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Il testo sacro subito rivela qual è l’intenzione della domanda che essi pongono a Gesù. Il fine non è il bene dell’uomo dalla mano paralizzata. Della salute o della malattia di quell’uomo e degli altri uomini, a loro nulla interezza. Loro interesse è accusare Gesù per ucciderlo. Il fine è bene manifestato, ci si serve però di quell’uomo contro Gesù: </w:t>
      </w:r>
      <w:r w:rsidRPr="00442161">
        <w:rPr>
          <w:rFonts w:ascii="Arial" w:hAnsi="Arial" w:cs="Arial"/>
          <w:i/>
          <w:iCs/>
          <w:sz w:val="24"/>
          <w:szCs w:val="24"/>
        </w:rPr>
        <w:t xml:space="preserve">“Per accusarlo, domandarono a Gesù: «È lecito guarire in giorno di sabato?»”.  </w:t>
      </w:r>
      <w:r w:rsidRPr="00442161">
        <w:rPr>
          <w:rFonts w:ascii="Arial" w:hAnsi="Arial" w:cs="Arial"/>
          <w:sz w:val="24"/>
          <w:szCs w:val="24"/>
        </w:rPr>
        <w:t>La storia è anche questa ipocrisia: si finge di volersi interessare degli altri, ma gli altri vengono usati per raggiungere i nostri fini di peccato. Giuda non si serve dei poveri per rubare quanto vi è nella casa apostolica? Dove c’è un povero da sfruttare, lì ci saranno gli avvoltoi che si serviranno di essi a loro esclusivo vantaggio. Che poi il povero viva o muoia non è questo il loro scopo. Scopo e fine dalla domanda dei farisei è mettere in difficoltà Gesù. Se Gesù avesse risposto che non è lecito, avrebbe rinnegato la Parola del Padre suo che è Parola di misericordia, di benevolenza, di compassione, di amore eterno. Se avesse risposto che è lecito, sarebbe stato accusato di peccato contro la Legge di Mosè, che in verità non è la Legge di Mosè, ma è loro tradizione fondata su una falsa dottrina e una falsa interpretazione della Legge di Mosè. Ma tutte le domande dei farisei sono senza alcuna risposta diretta. Per rispondere occorre a Gesù tutta la sapienza, tutta la scienza, tutta l’intelligenza dello Spirito Santo. Senza l’aiuto dello Spirito Santo nessuna risposta può essere data. Si potrebbe rispondere secondo gli uomini, ma non certo secondo il Padre nostro che è nei cieli.</w:t>
      </w:r>
    </w:p>
    <w:p w14:paraId="1D9B913F" w14:textId="77777777" w:rsidR="00442161" w:rsidRPr="00442161" w:rsidRDefault="00442161" w:rsidP="00442161">
      <w:pPr>
        <w:spacing w:after="120" w:line="240" w:lineRule="auto"/>
        <w:jc w:val="both"/>
        <w:rPr>
          <w:rFonts w:ascii="Arial" w:hAnsi="Arial" w:cs="Arial"/>
          <w:b/>
          <w:bCs/>
          <w:sz w:val="24"/>
          <w:szCs w:val="24"/>
        </w:rPr>
      </w:pPr>
    </w:p>
    <w:p w14:paraId="741FDC26" w14:textId="77777777" w:rsidR="00442161" w:rsidRPr="00442161" w:rsidRDefault="00442161" w:rsidP="00442161">
      <w:pPr>
        <w:spacing w:after="120" w:line="240" w:lineRule="auto"/>
        <w:jc w:val="both"/>
        <w:rPr>
          <w:rFonts w:ascii="Arial" w:hAnsi="Arial" w:cs="Arial"/>
          <w:b/>
          <w:bCs/>
          <w:sz w:val="24"/>
          <w:szCs w:val="24"/>
        </w:rPr>
      </w:pPr>
      <w:r w:rsidRPr="00442161">
        <w:rPr>
          <w:rFonts w:ascii="Arial" w:hAnsi="Arial" w:cs="Arial"/>
          <w:b/>
          <w:bCs/>
          <w:sz w:val="24"/>
          <w:szCs w:val="24"/>
        </w:rPr>
        <w:t xml:space="preserve">Ed egli rispose loro: «Chi di voi, se possiede una pecora e questa, in giorno di sabato, cade in un fosso, non l’afferra e la tira fuori? </w:t>
      </w:r>
    </w:p>
    <w:p w14:paraId="054D9BD7"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Ecco che subito viene in aiuto di Gesù Signore lo Spirito Santo. Gesù non risponde in modo diretto alla domanda dei farisei. Risponde in modo indiretto, con una domanda che in verità non è una domanda, ma una risposta in forma interrogativa:  </w:t>
      </w:r>
      <w:r w:rsidRPr="00442161">
        <w:rPr>
          <w:rFonts w:ascii="Arial" w:hAnsi="Arial" w:cs="Arial"/>
          <w:i/>
          <w:iCs/>
          <w:sz w:val="24"/>
          <w:szCs w:val="24"/>
        </w:rPr>
        <w:t>“Ed egli rispose loro: «Chi di voi, se possiede una pecora e questa, in giorno di sabato, cade in un fosso, non l’afferra e la tira fuori?”.</w:t>
      </w:r>
      <w:r w:rsidRPr="00442161">
        <w:rPr>
          <w:rFonts w:ascii="Arial" w:hAnsi="Arial" w:cs="Arial"/>
          <w:sz w:val="24"/>
          <w:szCs w:val="24"/>
        </w:rPr>
        <w:t xml:space="preserve"> Ecco la risposta; </w:t>
      </w:r>
      <w:r w:rsidRPr="00442161">
        <w:rPr>
          <w:rFonts w:ascii="Arial" w:hAnsi="Arial" w:cs="Arial"/>
          <w:i/>
          <w:iCs/>
          <w:sz w:val="24"/>
          <w:szCs w:val="24"/>
        </w:rPr>
        <w:t>“Voi, farisei, se una vostra pecora cade in un fosso in giorno di sabato non l’afferrate e non la tirate fuori?”.</w:t>
      </w:r>
      <w:r w:rsidRPr="00442161">
        <w:rPr>
          <w:rFonts w:ascii="Arial" w:hAnsi="Arial" w:cs="Arial"/>
          <w:sz w:val="24"/>
          <w:szCs w:val="24"/>
        </w:rPr>
        <w:t xml:space="preserve"> Non è forse questo un lavoro? Eppure voi lo fate e si tratta solo di una pecora. Voi la tirate fuori e siete senza peccato. Si noti bene: si tratta di una pecora.</w:t>
      </w:r>
    </w:p>
    <w:p w14:paraId="0D60284D" w14:textId="77777777" w:rsidR="00442161" w:rsidRPr="00442161" w:rsidRDefault="00442161" w:rsidP="00442161">
      <w:pPr>
        <w:spacing w:after="120" w:line="240" w:lineRule="auto"/>
        <w:jc w:val="both"/>
        <w:rPr>
          <w:rFonts w:ascii="Arial" w:hAnsi="Arial" w:cs="Arial"/>
          <w:b/>
          <w:bCs/>
          <w:sz w:val="24"/>
          <w:szCs w:val="24"/>
        </w:rPr>
      </w:pPr>
    </w:p>
    <w:p w14:paraId="3CF6D75B" w14:textId="77777777" w:rsidR="00442161" w:rsidRPr="00442161" w:rsidRDefault="00442161" w:rsidP="00442161">
      <w:pPr>
        <w:spacing w:after="120" w:line="240" w:lineRule="auto"/>
        <w:jc w:val="both"/>
        <w:rPr>
          <w:rFonts w:ascii="Arial" w:hAnsi="Arial" w:cs="Arial"/>
          <w:b/>
          <w:bCs/>
          <w:sz w:val="24"/>
          <w:szCs w:val="24"/>
        </w:rPr>
      </w:pPr>
      <w:bookmarkStart w:id="118" w:name="_Hlk210407929"/>
      <w:r w:rsidRPr="00442161">
        <w:rPr>
          <w:rFonts w:ascii="Arial" w:hAnsi="Arial" w:cs="Arial"/>
          <w:b/>
          <w:bCs/>
          <w:sz w:val="24"/>
          <w:szCs w:val="24"/>
        </w:rPr>
        <w:t xml:space="preserve">Ora, un uomo vale ben più di una pecora! Perciò è lecito in giorno di sabato fare del bene». </w:t>
      </w:r>
    </w:p>
    <w:bookmarkEnd w:id="118"/>
    <w:p w14:paraId="64B09F8A"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Ora, dice Gesù, qui ci troviamo dinanzi a un uomo. Se voi fate del bene a una pecora, perché io non posso fare del bene a un uomo, che vale infinitamente più di una </w:t>
      </w:r>
      <w:r w:rsidRPr="00442161">
        <w:rPr>
          <w:rFonts w:ascii="Arial" w:hAnsi="Arial" w:cs="Arial"/>
          <w:sz w:val="24"/>
          <w:szCs w:val="24"/>
        </w:rPr>
        <w:lastRenderedPageBreak/>
        <w:t xml:space="preserve">pecora? La risposta di Gesù va ben letta e ben compresa: </w:t>
      </w:r>
      <w:r w:rsidRPr="00442161">
        <w:rPr>
          <w:rFonts w:ascii="Arial" w:hAnsi="Arial" w:cs="Arial"/>
          <w:i/>
          <w:iCs/>
          <w:sz w:val="24"/>
          <w:szCs w:val="24"/>
        </w:rPr>
        <w:t xml:space="preserve">“Ora, un uomo vale ben più di una pecora! Perciò è lecito in giorno di sabato fare del bene»”. </w:t>
      </w:r>
      <w:r w:rsidRPr="00442161">
        <w:rPr>
          <w:rFonts w:ascii="Arial" w:hAnsi="Arial" w:cs="Arial"/>
          <w:sz w:val="24"/>
          <w:szCs w:val="24"/>
        </w:rPr>
        <w:t xml:space="preserve">Operiamo una netta distinzione tra ciò che fanno i farisei e ciò che fa Gesù. I farisei tirano fuori dal fosse la pecore e secondo la loro legge è azione non lecita. Perché sarebbe lecito tirare dal fossa una pecora e illecito, ciò non conforme alla Legge, tirare fuori dalla fossa un uomo? Se però per voi è secondo la vostra legge tirare fuori dalla fossa una pecora,  anche secondo la mia Legge di compassione e di amore eterno per l’uomo, lo posso tirare fuori se cade in un fosso. A questa argomentazione, da parte dei farisei non potrà esserci alcuna obiezione. Infatti essi tacciono, non parlano. Sono ridotti al silenzio. Ma sempre dinanzi a Gesù non ci sono risposte. </w:t>
      </w:r>
    </w:p>
    <w:p w14:paraId="66E55709" w14:textId="77777777" w:rsidR="00442161" w:rsidRPr="00442161" w:rsidRDefault="00442161" w:rsidP="00442161">
      <w:pPr>
        <w:spacing w:after="120" w:line="240" w:lineRule="auto"/>
        <w:jc w:val="both"/>
        <w:rPr>
          <w:rFonts w:ascii="Arial" w:hAnsi="Arial" w:cs="Arial"/>
          <w:b/>
          <w:bCs/>
          <w:sz w:val="24"/>
          <w:szCs w:val="24"/>
        </w:rPr>
      </w:pPr>
    </w:p>
    <w:p w14:paraId="0748CF50" w14:textId="77777777" w:rsidR="00442161" w:rsidRPr="00442161" w:rsidRDefault="00442161" w:rsidP="00442161">
      <w:pPr>
        <w:spacing w:after="120" w:line="240" w:lineRule="auto"/>
        <w:jc w:val="both"/>
        <w:rPr>
          <w:rFonts w:ascii="Arial" w:hAnsi="Arial" w:cs="Arial"/>
          <w:b/>
          <w:bCs/>
          <w:sz w:val="24"/>
          <w:szCs w:val="24"/>
        </w:rPr>
      </w:pPr>
      <w:bookmarkStart w:id="119" w:name="_Hlk210407944"/>
      <w:r w:rsidRPr="00442161">
        <w:rPr>
          <w:rFonts w:ascii="Arial" w:hAnsi="Arial" w:cs="Arial"/>
          <w:b/>
          <w:bCs/>
          <w:sz w:val="24"/>
          <w:szCs w:val="24"/>
        </w:rPr>
        <w:t>E disse all’uomo: «Tendi la tua mano». Egli la tese e quella ritornò sana come l’altra.</w:t>
      </w:r>
    </w:p>
    <w:bookmarkEnd w:id="119"/>
    <w:p w14:paraId="0F45D7C7"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Poiché per Gesù è lecito guarire in giorno di sabato, la guarigione è immediatamente data: </w:t>
      </w:r>
      <w:r w:rsidRPr="00442161">
        <w:rPr>
          <w:rFonts w:ascii="Arial" w:hAnsi="Arial" w:cs="Arial"/>
          <w:i/>
          <w:iCs/>
          <w:sz w:val="24"/>
          <w:szCs w:val="24"/>
        </w:rPr>
        <w:t>“E disse all’uomo: «Tendi la tua mano». Egli la tese e quella ritornò sana come l’altra”.</w:t>
      </w:r>
      <w:r w:rsidRPr="00442161">
        <w:rPr>
          <w:rFonts w:ascii="Arial" w:hAnsi="Arial" w:cs="Arial"/>
          <w:sz w:val="24"/>
          <w:szCs w:val="24"/>
        </w:rPr>
        <w:t xml:space="preserve"> Va ancora messo in luce che mentre i farisei per tirare fuori la pecora dal fosse compiono un vero lavoro, Gesù non compie alcun lavoro. Dice solo una Parola piena, colma di divina onnipotenza. Ora nessuna Legge del Signore ha mai proibito agli uomini di parlare in giorno di sabato. Che forse i farisei non hanno già parlato nella sinagoga? Che forse Gesù non ha anche lui parlato? Perché allora le parole di prima non sono peccato e una parola colma di divina onnipotenza è peccato? Ecco il grande frutto che il peccato produce: ci fa stolti e insipienti, ma anche ci colma di invidia e di odio contro chi porta la divina verità nella nostra storia. L’odio dei farisei è vero veleno iniettato nei loro cuore da Satana perché per mezzo di esso Satana possa raggiungere il suo fine: la crocifissione di Gesù. Satana però non sa che il Signore gli ha tolto il lume della sapienza e della razionalità e gli ha nascosto per intero il mistero di Gesù Signore. Satana conduce alla morte di Cristo, ignorando che in questa morte sarebbe nata la sua morte. Per la morte di Gesù viene posto fine al suo regno sulla terra. Ora solo chi non vuole può essere regno di Satana. La morte di Cristo ha aperto per tutti le porte del regno dei cieli.</w:t>
      </w:r>
    </w:p>
    <w:p w14:paraId="0573AB1D" w14:textId="77777777" w:rsidR="00442161" w:rsidRPr="00442161" w:rsidRDefault="00442161" w:rsidP="00442161">
      <w:pPr>
        <w:spacing w:after="120" w:line="240" w:lineRule="auto"/>
        <w:jc w:val="both"/>
        <w:rPr>
          <w:rFonts w:ascii="Arial" w:hAnsi="Arial" w:cs="Arial"/>
          <w:sz w:val="24"/>
          <w:szCs w:val="24"/>
        </w:rPr>
      </w:pPr>
    </w:p>
    <w:p w14:paraId="41782564" w14:textId="77777777" w:rsidR="00442161" w:rsidRPr="00442161" w:rsidRDefault="00442161" w:rsidP="00442161">
      <w:pPr>
        <w:spacing w:after="120" w:line="240" w:lineRule="auto"/>
        <w:jc w:val="both"/>
        <w:rPr>
          <w:rFonts w:ascii="Arial" w:hAnsi="Arial" w:cs="Arial"/>
          <w:b/>
          <w:bCs/>
          <w:sz w:val="24"/>
          <w:szCs w:val="24"/>
        </w:rPr>
      </w:pPr>
      <w:bookmarkStart w:id="120" w:name="_Hlk210407960"/>
      <w:r w:rsidRPr="00442161">
        <w:rPr>
          <w:rFonts w:ascii="Arial" w:hAnsi="Arial" w:cs="Arial"/>
          <w:b/>
          <w:bCs/>
          <w:sz w:val="24"/>
          <w:szCs w:val="24"/>
        </w:rPr>
        <w:t xml:space="preserve"> Allora i farisei uscirono e tennero consiglio contro di lui per farlo morire.</w:t>
      </w:r>
    </w:p>
    <w:p w14:paraId="393F4D76" w14:textId="77777777" w:rsidR="00442161" w:rsidRPr="00442161" w:rsidRDefault="00442161" w:rsidP="00442161">
      <w:pPr>
        <w:spacing w:after="120" w:line="240" w:lineRule="auto"/>
        <w:jc w:val="both"/>
        <w:rPr>
          <w:rFonts w:ascii="Arial" w:hAnsi="Arial" w:cs="Arial"/>
          <w:sz w:val="24"/>
          <w:szCs w:val="24"/>
        </w:rPr>
      </w:pPr>
      <w:bookmarkStart w:id="121" w:name="_Hlk212224179"/>
      <w:bookmarkEnd w:id="120"/>
      <w:r w:rsidRPr="00442161">
        <w:rPr>
          <w:rFonts w:ascii="Arial" w:hAnsi="Arial" w:cs="Arial"/>
          <w:sz w:val="24"/>
          <w:szCs w:val="24"/>
        </w:rPr>
        <w:t xml:space="preserve">Né farisei e né scribi, né di ieri, né di oggi, né di domani, né di mai, tollerano che qualcuno possa avere un pensiero, una verità, una parola, una idea, una logica, un ragionamento, un discernimento, un’argomentazione superiore alla loro e neanche tollerano che qualcuno possa fare del bene dove loro vogliano che tutto rimanga nel male perché lo insegnano le loro dottrine false e menzognere, di tenebre e non di luce, di ingiustizia e non di giustizia, di falsità e non di verità, contro l’uomo e non per l’uomo, allora tutti costoro altro non pensano se non come togliere di mezzo quanti non pensano secondo il loro pensiero e con la loro parole e le loro opere lo contrastano apertamente. Ecco allora cosa fanno i farisei dopo che Gesù ha detto all’uomo dalla mano paralizzata, di stenderla: </w:t>
      </w:r>
      <w:r w:rsidRPr="00442161">
        <w:rPr>
          <w:rFonts w:ascii="Arial" w:hAnsi="Arial" w:cs="Arial"/>
          <w:i/>
          <w:iCs/>
          <w:sz w:val="24"/>
          <w:szCs w:val="24"/>
        </w:rPr>
        <w:t xml:space="preserve">“Allora i farisei uscirono e tennero </w:t>
      </w:r>
      <w:r w:rsidRPr="00442161">
        <w:rPr>
          <w:rFonts w:ascii="Arial" w:hAnsi="Arial" w:cs="Arial"/>
          <w:i/>
          <w:iCs/>
          <w:sz w:val="24"/>
          <w:szCs w:val="24"/>
        </w:rPr>
        <w:lastRenderedPageBreak/>
        <w:t>consiglio contro di lui per farlo morire”.</w:t>
      </w:r>
      <w:r w:rsidRPr="00442161">
        <w:rPr>
          <w:rFonts w:ascii="Arial" w:hAnsi="Arial" w:cs="Arial"/>
          <w:sz w:val="24"/>
          <w:szCs w:val="24"/>
        </w:rPr>
        <w:t xml:space="preserve"> Si noti bene. Gesù ha detto solamente di stendere la mano. Non ha proferito alcun’altra parola. La mano è guarita nello stesso istante in cui quell’uomo l’ha stesa. Ora dove è il peccato di Gesù? Dov’è la trasgressione della Legge del Signore? Scribi e farisei però non sono armati di fionda o di spada per uccidere Gesù come ha fatto Davide con Golia. Né sono abili sicari sempre pronti a uccidere Cristo Gesù di nascosto. Neanche sono abili Sniper o cecchini che colpiscono da lontano senza che nessuno se ne accorga. La loro astuzia perversa va oltre queste vie per eliminare le persone che creano disturbo alla loro religione. Esse cercano una via legale. E per questo tengono consiglio contro Gesù per farlo morire. Essi si consultano, studiano, elaborano piani per fare cadere Gesù in quale loro diabolica trappola così che lo possano condannare a morte senza che alcuno li possa accusare di ingiustizia o di violenza o anche del peccato di omicidio. Essi uccidono Gesù, ma con mani pulite. Neanche sono essi a ucciderlo. Lo consegneranno a Pilato perché sia lui a emettere la sentenza di morte per crocifissione.  oro devono apparire giusti e santi dinanzi al mondo intero. Tanto grande è la loro sapienza diabolica e infernale. Essi hanno come loro consigliere Satana e tutto operano sotto il suo consiglio e tutto faranno per suo comando. Gesù sa questo e Lui, forte nello Spirito Santo, sa come rispondere a ogni parola che esce dalla loro bocca. Nessuno può vincere Satana se è privo dello Spirito Santo. </w:t>
      </w:r>
    </w:p>
    <w:bookmarkEnd w:id="121"/>
    <w:p w14:paraId="4C8B836E" w14:textId="77777777" w:rsidR="00442161" w:rsidRPr="00442161" w:rsidRDefault="00442161" w:rsidP="00442161">
      <w:pPr>
        <w:spacing w:after="120" w:line="240" w:lineRule="auto"/>
        <w:jc w:val="both"/>
        <w:rPr>
          <w:rFonts w:ascii="Arial" w:hAnsi="Arial" w:cs="Arial"/>
          <w:b/>
          <w:bCs/>
          <w:sz w:val="24"/>
          <w:szCs w:val="24"/>
        </w:rPr>
      </w:pPr>
    </w:p>
    <w:p w14:paraId="1F3DEB74" w14:textId="77777777" w:rsidR="00442161" w:rsidRPr="00442161" w:rsidRDefault="00442161" w:rsidP="00442161">
      <w:pPr>
        <w:pStyle w:val="Titolo2"/>
      </w:pPr>
      <w:bookmarkStart w:id="122" w:name="_Toc210653132"/>
      <w:bookmarkStart w:id="123" w:name="_Toc212557295"/>
      <w:r w:rsidRPr="00442161">
        <w:t>Perché si compisse ciò che era stato detto per mezzo del profeta Isaia</w:t>
      </w:r>
      <w:bookmarkEnd w:id="122"/>
      <w:bookmarkEnd w:id="123"/>
    </w:p>
    <w:p w14:paraId="257E8879" w14:textId="77777777" w:rsidR="00442161" w:rsidRPr="00442161" w:rsidRDefault="00442161" w:rsidP="00442161">
      <w:pPr>
        <w:spacing w:after="120" w:line="240" w:lineRule="auto"/>
        <w:jc w:val="both"/>
        <w:rPr>
          <w:rFonts w:ascii="Arial" w:hAnsi="Arial" w:cs="Arial"/>
          <w:b/>
          <w:bCs/>
          <w:sz w:val="24"/>
          <w:szCs w:val="24"/>
        </w:rPr>
      </w:pPr>
    </w:p>
    <w:p w14:paraId="024660CE" w14:textId="77777777" w:rsidR="00442161" w:rsidRPr="00442161" w:rsidRDefault="00442161" w:rsidP="00442161">
      <w:pPr>
        <w:spacing w:after="120" w:line="240" w:lineRule="auto"/>
        <w:jc w:val="both"/>
        <w:rPr>
          <w:rFonts w:ascii="Arial" w:hAnsi="Arial" w:cs="Arial"/>
          <w:b/>
          <w:bCs/>
          <w:sz w:val="24"/>
          <w:szCs w:val="24"/>
        </w:rPr>
      </w:pPr>
      <w:r w:rsidRPr="00442161">
        <w:rPr>
          <w:rFonts w:ascii="Arial" w:hAnsi="Arial" w:cs="Arial"/>
          <w:b/>
          <w:bCs/>
          <w:sz w:val="24"/>
          <w:szCs w:val="24"/>
        </w:rPr>
        <w:t>Gesù però, avendolo saputo, si allontanò di là. Molti lo seguirono ed egli li guarì tutti e impose loro di non divulgarlo,</w:t>
      </w:r>
      <w:bookmarkStart w:id="124" w:name="_Hlk208477972"/>
      <w:r w:rsidRPr="00442161">
        <w:rPr>
          <w:rFonts w:ascii="Arial" w:hAnsi="Arial" w:cs="Arial"/>
          <w:b/>
          <w:bCs/>
          <w:sz w:val="24"/>
          <w:szCs w:val="24"/>
        </w:rPr>
        <w:t xml:space="preserve"> perché si compisse ciò che era stato detto per mezzo del profeta Isaia</w:t>
      </w:r>
      <w:bookmarkEnd w:id="124"/>
      <w:r w:rsidRPr="00442161">
        <w:rPr>
          <w:rFonts w:ascii="Arial" w:hAnsi="Arial" w:cs="Arial"/>
          <w:b/>
          <w:bCs/>
          <w:sz w:val="24"/>
          <w:szCs w:val="24"/>
        </w:rPr>
        <w:t>: Ecco il mio servo, che io ho scelto; il mio amato, nel quale ho posto il mio compiacimento. Porrò il mio spirito sopra di lui e annuncerà alle nazioni la giustizia. Non contesterà né griderà né si udrà nelle piazze la sua voce. Non spezzerà una canna già incrinata, non spegnerà una fiamma smorta, finché non abbia fatto trionfare la giustizia; nel suo nome spereranno le nazioni.</w:t>
      </w:r>
    </w:p>
    <w:p w14:paraId="60FC5FF4" w14:textId="77777777" w:rsidR="00442161" w:rsidRPr="00442161" w:rsidRDefault="00442161" w:rsidP="00442161">
      <w:pPr>
        <w:spacing w:after="120" w:line="240" w:lineRule="auto"/>
        <w:jc w:val="both"/>
        <w:rPr>
          <w:rFonts w:ascii="Arial" w:hAnsi="Arial" w:cs="Arial"/>
          <w:b/>
          <w:bCs/>
          <w:sz w:val="24"/>
          <w:szCs w:val="24"/>
        </w:rPr>
      </w:pPr>
    </w:p>
    <w:p w14:paraId="4CF9F86C" w14:textId="77777777" w:rsidR="00442161" w:rsidRPr="00442161" w:rsidRDefault="00442161" w:rsidP="00442161">
      <w:pPr>
        <w:spacing w:after="120" w:line="240" w:lineRule="auto"/>
        <w:jc w:val="both"/>
        <w:rPr>
          <w:rFonts w:ascii="Arial" w:hAnsi="Arial" w:cs="Arial"/>
          <w:b/>
          <w:bCs/>
          <w:sz w:val="24"/>
          <w:szCs w:val="24"/>
        </w:rPr>
      </w:pPr>
      <w:bookmarkStart w:id="125" w:name="_Hlk210408021"/>
      <w:r w:rsidRPr="00442161">
        <w:rPr>
          <w:rFonts w:ascii="Arial" w:hAnsi="Arial" w:cs="Arial"/>
          <w:b/>
          <w:bCs/>
          <w:sz w:val="24"/>
          <w:szCs w:val="24"/>
        </w:rPr>
        <w:t>Gesù però, avendolo saputo, si allontanò di là.</w:t>
      </w:r>
    </w:p>
    <w:bookmarkEnd w:id="125"/>
    <w:p w14:paraId="2CBC1D7A"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Gesù viene a sapere che i farisei avevano deciso di ucciderlo e si allontana. Questa decisione è frutto della sua altissima prudenza. Questa decisione: </w:t>
      </w:r>
      <w:r w:rsidRPr="00442161">
        <w:rPr>
          <w:rFonts w:ascii="Arial" w:hAnsi="Arial" w:cs="Arial"/>
          <w:i/>
          <w:iCs/>
          <w:sz w:val="24"/>
          <w:szCs w:val="24"/>
        </w:rPr>
        <w:t xml:space="preserve">“Gesù però, avendolo saputo, si allontanò di là”, </w:t>
      </w:r>
      <w:r w:rsidRPr="00442161">
        <w:rPr>
          <w:rFonts w:ascii="Arial" w:hAnsi="Arial" w:cs="Arial"/>
          <w:sz w:val="24"/>
          <w:szCs w:val="24"/>
        </w:rPr>
        <w:t xml:space="preserve">è presa perché il male non si può sfidare. Sfidare il male è tentare il Signore. Sempre si devono fuggire le occasioni non solo di peccato, ma anche di male che potrebbe capitare a noi. Oggi la stoltezza di moltissimi uomini e moltissime donne è proprio questa: vanno nelle fosse del male con la stolta idea e lo stolto pensiero che l’altro deve rispettare la loro persona. Questi moltissimi uomini e moltissime donne fanno lo stesso ragionamento di un </w:t>
      </w:r>
      <w:r w:rsidRPr="00442161">
        <w:rPr>
          <w:rFonts w:ascii="Arial" w:hAnsi="Arial" w:cs="Arial"/>
          <w:sz w:val="24"/>
          <w:szCs w:val="24"/>
        </w:rPr>
        <w:lastRenderedPageBreak/>
        <w:t>animale erbivoro che pensa che possa godere nella pace la sua libertà in una terra di animali carnivori. Se lui vuole salvare la sua vita deve prestare mille attenzione e inventarsi mille vie di fuga perché l’animale carnivoro non li sbrani e non lo divori. Mentre però l’animale erbivoro è costretto a cercare del cibo a prezzo a volte della sua stessa vita, questi moltissimi uomini e queste moltissime donna non hanno alcuna necessità di vita per omettere le regole della prudenza. Spesso non per necessità, quasi sempre per vizio vogliono viversi la loro libertà. Ma senza prudenza non c’è libertà e ogni imprudenza a volte si paga con la vita o con danni irreparabili. Oggi però ognuno vuole vivere come gli pare. Se poi viene la morte, la morte è sì un omicidio, ma è anche un suicidio. Ecco cosa ci insegna lo Spirito Santo sia nel Libro dei Proverbi e anche nel Libro del Siracide.</w:t>
      </w:r>
    </w:p>
    <w:p w14:paraId="47C3ADC8"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Nel Libro dei Proverbi</w:t>
      </w:r>
    </w:p>
    <w:p w14:paraId="38EEB10A"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Un buon nome è preferibile a grandi ricchezze e la benevolenza altrui vale più dell’argento e dell’oro. Il ricco e il povero s’incontrano in questo: il Signore ha creato l’uno e l’altro. L’accorto vede il pericolo e si nasconde, gli inesperti vanno avanti e la pagano. Frutti dell’umiltà sono il timore di Dio, la ricchezza, l’onore e la vita. Spine e tranelli sono sulla via del perverso; chi ha cura di se stesso se ne tiene lontano (Pr 22,1-5). L’accorto vede il pericolo e si nasconde, gli inesperti vanno avanti e la pagano (Pr 27,12). </w:t>
      </w:r>
    </w:p>
    <w:p w14:paraId="380AAF3D"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Nel Libro del Siracide</w:t>
      </w:r>
    </w:p>
    <w:p w14:paraId="0CF19280"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Figlio, compi le tue opere con mitezza, e sarai amato più di un uomo generoso. Quanto più sei grande, tanto più fatti umile, e troverai grazia davanti al Signore. Molti sono gli uomini orgogliosi e superbi, ma ai miti Dio rivela i suoi segreti. Perché grande è la potenza del Signore, e dagli umili egli è glorificato. Non cercare cose troppo difficili per te e non scrutare cose troppo grandi per te.</w:t>
      </w:r>
    </w:p>
    <w:p w14:paraId="2A8DFC16"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Le cose che ti sono comandate, queste considera: non hai bisogno di quelle nascoste. Non affaticarti in opere superflue, ti è stato mostrato infatti più di quanto possa comprendere la mente umana. La presunzione ha fatto smarrire molti e le cattive illusioni hanno fuorviato i loro pensieri.</w:t>
      </w:r>
    </w:p>
    <w:p w14:paraId="240CABB0"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Se non hai le pupille, tu manchi di luce; se ti manca la scienza, non dare consigli. Un cuore ostinato alla fine cadrà nel male,  chi ama il pericolo in esso si perderà.</w:t>
      </w:r>
    </w:p>
    <w:p w14:paraId="152354A9"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Un cuore ostinato sarà oppresso da affanni, il peccatore aggiungerà peccato a peccato. Per la misera condizione del superbo non c’è rimedio, perché in lui è radicata la pianta del male. Il cuore sapiente medita le parabole, un orecchio attento è quanto desidera il saggio. L’acqua spegne il fuoco che divampa, l’elemosina espia i peccati.  Chi ricambia il bene provvede all’avvenire, al tempo della caduta troverà sostegno (Sir 3,17-31). </w:t>
      </w:r>
    </w:p>
    <w:p w14:paraId="07738315"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Diamo ora un esempio di educazione e di insegnamento a fuggire i pericoli che vengono incontro a noi. Ecco cosa deve sapere chi vuole essere prudente: noi viviamo in mezzo a pericoli di ogni genere. Se non siamo prudenti, l’atro è colpevole del suo peccato, ma anche noi siamo colpevole del nostro peccato. L’altro commette </w:t>
      </w:r>
      <w:r w:rsidRPr="00442161">
        <w:rPr>
          <w:rFonts w:ascii="Arial" w:hAnsi="Arial" w:cs="Arial"/>
          <w:sz w:val="24"/>
          <w:szCs w:val="24"/>
        </w:rPr>
        <w:lastRenderedPageBreak/>
        <w:t xml:space="preserve">un omicidio ma anche noi commettiamo un suicidio. Se qualcuno dice queste verità viene accusato di non vivere nel mondo contemporaneo nel quale ognuno può dire quello che vuole e fare ciò che gli pare meglio. Ma il mondo contemporaneo è anche il mondo che ha fatto da lungo tempo le esequie alla sua razionalità e a al suo discernimento. Il mondo contemporaneo è il mondo nel quale ognuno segue i suoi istinti di peccato, senza alcun dominio su di essi. Nel mondo contemporaneo ognuno si fabbrica, innalza i suoi  dèi come dèi assoluti e li adora come dèi assoluti e in nome di questi dèi assoluti, disprezza gli dèi di quanti non adorano gli dèi da essi creati. Ecco invece cosa insegna il buon padre al figlio perché non cada nei pericoli degli istinti di peccato degli altri.   Deve abbattere i suoi dèi di stolta sicurezza. </w:t>
      </w:r>
    </w:p>
    <w:p w14:paraId="75786C21"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Figlio mio, fa’ attenzione alla mia sapienza e porgi l’orecchio alla mia intelligenza, perché tu possa conservare le mie riflessioni e le tue labbra custodiscano la scienza. Veramente le labbra di una straniera stillano miele, e più viscida dell’olio è la sua bocca; ma alla fine ella è amara come assenzio, pungente come spada a doppio taglio. I suoi piedi scendono verso la morte, i suoi passi conducono al regno dei morti, perché ella non bada alla via della vita, i suoi sentieri si smarriscono e non se ne rende conto.</w:t>
      </w:r>
    </w:p>
    <w:p w14:paraId="27D93456"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Ora, figli, ascoltatemi e non allontanatevi dalle parole della mia bocca. Tieni lontano da lei il tuo cammino e non avvicinarti alla porta della sua casa, per non mettere in balìa di altri il tuo onore e i tuoi anni alla mercé di un uomo crudele, perché non si sazino dei tuoi beni gli estranei, e le tue fatiche non finiscano in casa di uno sconosciuto e tu non debba gemere alla fine, quando deperiranno il tuo corpo e la tua carne, e tu debba dire: «Perché mai ho odiato l’istruzione e il mio cuore ha disprezzato la correzione?</w:t>
      </w:r>
    </w:p>
    <w:p w14:paraId="52B994F1"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Non ho ascoltato la voce dei miei maestri, non ho prestato orecchio a chi m’istruiva. Per poco non mi sono trovato nel colmo dei mali in mezzo alla folla e all’assemblea». Bevi l’acqua della tua cisterna  e quella che zampilla dal tuo pozzo, perché non si effondano al di fuori le tue sorgenti e nelle piazze i tuoi ruscelli, ed essi siano per te solo e non per degli estranei che sono con te.</w:t>
      </w:r>
    </w:p>
    <w:p w14:paraId="3493C941"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Sia benedetta la tua sorgente, e tu trova gioia nella donna della tua giovinezza: cerva amabile, gazzella graziosa, i suoi seni ti inebrino sempre, sii sempre invaghito del suo amore! Perché, figlio mio, perderti per la straniera e stringerti al petto di una sconosciuta? Poiché sono davanti agli occhi del Signore le vie dell’uomo, egli bada a tutti i suoi sentieri. L’empio è preda delle sue iniquità, è tenuto stretto dalle funi del suo peccato. Egli morirà per mancanza d’istruzione, si perderà per la sua grande stoltezza (Pr 5,1.23). </w:t>
      </w:r>
    </w:p>
    <w:p w14:paraId="249C8514"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w:t>
      </w:r>
    </w:p>
    <w:p w14:paraId="23AA082A"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lastRenderedPageBreak/>
        <w:t xml:space="preserve">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w:t>
      </w:r>
    </w:p>
    <w:p w14:paraId="4D07FA11"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Ed ecco, gli si fa incontro una donna in vesti di prostituta, che intende sedurlo. 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w:t>
      </w:r>
    </w:p>
    <w:p w14:paraId="46112A9A"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Ho messo coperte soffici sul mio letto, lenzuola ricamate di lino d’Egitto; ho profumato il mio giaciglio di mirra, di àloe e di cinnamomo. Vieni, inebriamoci d’amore fino al mattino, godiamoci insieme amorosi piaceri, poiché mio marito non è in casa, è partito per un lungo viaggio, ha portato con sé il sacchetto del denaro, tornerà a casa il giorno del plenilunio».</w:t>
      </w:r>
    </w:p>
    <w:p w14:paraId="1B9C3A47"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Lo lusinga con tante moine, lo seduce con labbra allettanti; egli incauto la segue, come un bue condotto al macello, come cervo adescato con un laccio, finché una freccia non gli trafigge il fegato, come un uccello che si precipita nella rete e non sa che la sua vita è in pericolo.</w:t>
      </w:r>
    </w:p>
    <w:p w14:paraId="53747196"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 </w:t>
      </w:r>
    </w:p>
    <w:p w14:paraId="35365F62"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La virtù della prudenza ci salva dai molti pericoli che sono in agguato sulla nostra vita. Gesù è il Prudentissimo, perché pieno della sapienza dello Spirito Santo. </w:t>
      </w:r>
    </w:p>
    <w:p w14:paraId="01F60EEB" w14:textId="77777777" w:rsidR="00442161" w:rsidRPr="00442161" w:rsidRDefault="00442161" w:rsidP="00442161">
      <w:pPr>
        <w:spacing w:after="120" w:line="240" w:lineRule="auto"/>
        <w:jc w:val="both"/>
        <w:rPr>
          <w:rFonts w:ascii="Arial" w:hAnsi="Arial" w:cs="Arial"/>
          <w:i/>
          <w:iCs/>
          <w:sz w:val="24"/>
          <w:szCs w:val="24"/>
        </w:rPr>
      </w:pPr>
    </w:p>
    <w:p w14:paraId="57A6F874" w14:textId="77777777" w:rsidR="00442161" w:rsidRPr="00442161" w:rsidRDefault="00442161" w:rsidP="00442161">
      <w:pPr>
        <w:spacing w:after="120" w:line="240" w:lineRule="auto"/>
        <w:jc w:val="both"/>
        <w:rPr>
          <w:rFonts w:ascii="Arial" w:hAnsi="Arial" w:cs="Arial"/>
          <w:b/>
          <w:bCs/>
          <w:sz w:val="24"/>
          <w:szCs w:val="24"/>
        </w:rPr>
      </w:pPr>
      <w:bookmarkStart w:id="126" w:name="_Hlk210408035"/>
      <w:r w:rsidRPr="00442161">
        <w:rPr>
          <w:rFonts w:ascii="Arial" w:hAnsi="Arial" w:cs="Arial"/>
          <w:b/>
          <w:bCs/>
          <w:sz w:val="24"/>
          <w:szCs w:val="24"/>
        </w:rPr>
        <w:t>Molti lo seguirono ed egli li guarì tutti e impose loro di non divulgarlo, perché si compisse ciò che era stato detto per mezzo del profeta Isaia:</w:t>
      </w:r>
    </w:p>
    <w:bookmarkEnd w:id="126"/>
    <w:p w14:paraId="3B9664FE"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Gesù si allontana da questa fonte di malizia e di perversità, sorgente di odio senza ragione e si dirige altrove. Ed ecco cosa accade: </w:t>
      </w:r>
      <w:r w:rsidRPr="00442161">
        <w:rPr>
          <w:rFonts w:ascii="Arial" w:hAnsi="Arial" w:cs="Arial"/>
          <w:i/>
          <w:iCs/>
          <w:sz w:val="24"/>
          <w:szCs w:val="24"/>
        </w:rPr>
        <w:t xml:space="preserve">“Molti lo seguirono ed egli li guarì tutti e impose loro di non divulgarlo, perché si compisse ciò che era stato detto per mezzo del profeta Isaia”. </w:t>
      </w:r>
      <w:r w:rsidRPr="00442161">
        <w:rPr>
          <w:rFonts w:ascii="Arial" w:hAnsi="Arial" w:cs="Arial"/>
          <w:sz w:val="24"/>
          <w:szCs w:val="24"/>
        </w:rPr>
        <w:t>Isaia è il Profeta che scrive sul Messia del Signore come se fosse una dei discepoli o degli Apostoli che sempre lo seguono. Le profezie di Isaia sono il Vangelo prima del Vangelo. Sono il Vangelo prima del Vangelo di circa settecento anni. Ecco come Isaia annuncia il Cristo di Dio.</w:t>
      </w:r>
    </w:p>
    <w:p w14:paraId="13AD2F81" w14:textId="77777777" w:rsidR="00442161" w:rsidRPr="00442161" w:rsidRDefault="00442161" w:rsidP="00442161">
      <w:pPr>
        <w:spacing w:after="120" w:line="240" w:lineRule="auto"/>
        <w:jc w:val="both"/>
        <w:rPr>
          <w:rFonts w:ascii="Arial" w:hAnsi="Arial" w:cs="Arial"/>
          <w:b/>
          <w:bCs/>
          <w:sz w:val="24"/>
          <w:szCs w:val="24"/>
        </w:rPr>
      </w:pPr>
    </w:p>
    <w:p w14:paraId="7604296C" w14:textId="77777777" w:rsidR="00442161" w:rsidRPr="00442161" w:rsidRDefault="00442161" w:rsidP="00442161">
      <w:pPr>
        <w:spacing w:after="120" w:line="240" w:lineRule="auto"/>
        <w:jc w:val="both"/>
        <w:rPr>
          <w:rFonts w:ascii="Arial" w:hAnsi="Arial" w:cs="Arial"/>
          <w:b/>
          <w:bCs/>
          <w:sz w:val="24"/>
          <w:szCs w:val="24"/>
        </w:rPr>
      </w:pPr>
      <w:bookmarkStart w:id="127" w:name="_Hlk210408078"/>
      <w:r w:rsidRPr="00442161">
        <w:rPr>
          <w:rFonts w:ascii="Arial" w:hAnsi="Arial" w:cs="Arial"/>
          <w:b/>
          <w:bCs/>
          <w:sz w:val="24"/>
          <w:szCs w:val="24"/>
        </w:rPr>
        <w:t>Ecco il mio servo, che io ho scelto; il mio amato, nel quale ho posto il mio compiacimento.</w:t>
      </w:r>
    </w:p>
    <w:bookmarkEnd w:id="127"/>
    <w:p w14:paraId="18B611F7"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Prima verità. Il Cristo di Dio è il servo di Dio. è il servo scelto da Dio. È il suo amato. È il suo amato nel quale ha posto il suo compiacimento. Dio si compiace di Lui perché sempre, in tutto, in ogni cosa, il suo amato fa la sua volontà.  Già queste </w:t>
      </w:r>
      <w:r w:rsidRPr="00442161">
        <w:rPr>
          <w:rFonts w:ascii="Arial" w:hAnsi="Arial" w:cs="Arial"/>
          <w:sz w:val="24"/>
          <w:szCs w:val="24"/>
        </w:rPr>
        <w:lastRenderedPageBreak/>
        <w:t xml:space="preserve">poche parole: </w:t>
      </w:r>
      <w:r w:rsidRPr="00442161">
        <w:rPr>
          <w:rFonts w:ascii="Arial" w:hAnsi="Arial" w:cs="Arial"/>
          <w:i/>
          <w:iCs/>
          <w:sz w:val="24"/>
          <w:szCs w:val="24"/>
        </w:rPr>
        <w:t xml:space="preserve">“Ecco il mio servo, che io ho scelto; il mio amato, nel quale ho posto il mio compiacimento”, </w:t>
      </w:r>
      <w:r w:rsidRPr="00442161">
        <w:rPr>
          <w:rFonts w:ascii="Arial" w:hAnsi="Arial" w:cs="Arial"/>
          <w:sz w:val="24"/>
          <w:szCs w:val="24"/>
        </w:rPr>
        <w:t xml:space="preserve">ci rivelano la profonda relazione che regna tra Dio e il suo servo. Dal Nuovo Testamento sappiamo che il Messia di Dio, il suo amato, è il Figlio del suo amore, è il Figlio da lui generato nell’oggi dell’eternità. Dal Nuovo Testamento conosciamo che il Cristo di Dio è il Figlio Unigenito del Padre che si è fatto carne nel seno della Vergine Maria. È sufficiente leggere il Prologo del Vangelo secondo Giovanni e si troverà la pienezza della verità del Cristo di Dio. </w:t>
      </w:r>
    </w:p>
    <w:p w14:paraId="1BDC02C8" w14:textId="77777777" w:rsidR="00442161" w:rsidRPr="00442161" w:rsidRDefault="00442161" w:rsidP="00442161">
      <w:pPr>
        <w:spacing w:after="120" w:line="240" w:lineRule="auto"/>
        <w:jc w:val="both"/>
        <w:rPr>
          <w:rFonts w:ascii="Arial" w:hAnsi="Arial" w:cs="Arial"/>
          <w:b/>
          <w:bCs/>
          <w:sz w:val="24"/>
          <w:szCs w:val="24"/>
        </w:rPr>
      </w:pPr>
    </w:p>
    <w:p w14:paraId="62636229" w14:textId="77777777" w:rsidR="00442161" w:rsidRPr="00442161" w:rsidRDefault="00442161" w:rsidP="00442161">
      <w:pPr>
        <w:spacing w:after="120" w:line="240" w:lineRule="auto"/>
        <w:jc w:val="both"/>
        <w:rPr>
          <w:rFonts w:ascii="Arial" w:hAnsi="Arial" w:cs="Arial"/>
          <w:b/>
          <w:bCs/>
          <w:sz w:val="24"/>
          <w:szCs w:val="24"/>
        </w:rPr>
      </w:pPr>
      <w:r w:rsidRPr="00442161">
        <w:rPr>
          <w:rFonts w:ascii="Arial" w:hAnsi="Arial" w:cs="Arial"/>
          <w:b/>
          <w:bCs/>
          <w:sz w:val="24"/>
          <w:szCs w:val="24"/>
        </w:rPr>
        <w:t xml:space="preserve">Porrò il mio spirito sopra di lui e annuncerà alle nazioni la giustizia. </w:t>
      </w:r>
    </w:p>
    <w:p w14:paraId="19B99EE1"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Seconda verità. Sul servo da Lui scelto il Signore porrà il suo spirito,  che noi sappiamo che è lo Spirito Santo. Nello Spirito Santo Lui compirà la sua missione: </w:t>
      </w:r>
      <w:r w:rsidRPr="00442161">
        <w:rPr>
          <w:rFonts w:ascii="Arial" w:hAnsi="Arial" w:cs="Arial"/>
          <w:i/>
          <w:iCs/>
          <w:sz w:val="24"/>
          <w:szCs w:val="24"/>
        </w:rPr>
        <w:t xml:space="preserve">“Porrò il mio spirito sopra di lui e annuncerà alle nazioni la giustizia”. </w:t>
      </w:r>
      <w:r w:rsidRPr="00442161">
        <w:rPr>
          <w:rFonts w:ascii="Arial" w:hAnsi="Arial" w:cs="Arial"/>
          <w:sz w:val="24"/>
          <w:szCs w:val="24"/>
        </w:rPr>
        <w:t xml:space="preserve">In cosa consiste la missione del servo di Dio? Nell’annunciare alle nazioni la giustizia. Cosa è la giustizia del Signore? La fedeltà a ogni Parola da Lui proferita. La prima giustizia del Signore è la sua volontà di salvezza e di redenzione per ogni uomo, volontà che si compie nella conversione e nella fede nella Parola che il servo annuncerà. Nazione è il popolo del Signore e nazione sono tutti gli altri popoli. Nessuno è escluso da questa volontà di salvezza e di redenzione, ma anche nessuno dovrà essere escluso dalle teorie maligne e perverse degli uomini che si appropriano del pensiero di Dio e lo riducono in cenere sotto la macina della loro perversa volontà. Escludere anche un solo uomo dalla giustizia di Dio, è peccato gravissimo agli occhi del Signore. </w:t>
      </w:r>
    </w:p>
    <w:p w14:paraId="0110EB5E" w14:textId="77777777" w:rsidR="00442161" w:rsidRPr="00442161" w:rsidRDefault="00442161" w:rsidP="00442161">
      <w:pPr>
        <w:spacing w:after="120" w:line="240" w:lineRule="auto"/>
        <w:jc w:val="both"/>
        <w:rPr>
          <w:rFonts w:ascii="Arial" w:hAnsi="Arial" w:cs="Arial"/>
          <w:b/>
          <w:bCs/>
          <w:sz w:val="24"/>
          <w:szCs w:val="24"/>
        </w:rPr>
      </w:pPr>
    </w:p>
    <w:p w14:paraId="01222F86" w14:textId="77777777" w:rsidR="00442161" w:rsidRPr="00442161" w:rsidRDefault="00442161" w:rsidP="00442161">
      <w:pPr>
        <w:spacing w:after="120" w:line="240" w:lineRule="auto"/>
        <w:jc w:val="both"/>
        <w:rPr>
          <w:rFonts w:ascii="Arial" w:hAnsi="Arial" w:cs="Arial"/>
          <w:b/>
          <w:bCs/>
          <w:sz w:val="24"/>
          <w:szCs w:val="24"/>
        </w:rPr>
      </w:pPr>
      <w:r w:rsidRPr="00442161">
        <w:rPr>
          <w:rFonts w:ascii="Arial" w:hAnsi="Arial" w:cs="Arial"/>
          <w:b/>
          <w:bCs/>
          <w:sz w:val="24"/>
          <w:szCs w:val="24"/>
        </w:rPr>
        <w:t xml:space="preserve">Non contesterà né griderà né si udrà nelle piazze la sua voce. </w:t>
      </w:r>
    </w:p>
    <w:p w14:paraId="1785C7E7"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Terza verità. Il servo del Signore non viene né per litigare e né per imporre la giustizia di Dio. Lui viene per annunciarla. Ecco perché: </w:t>
      </w:r>
      <w:r w:rsidRPr="00442161">
        <w:rPr>
          <w:rFonts w:ascii="Arial" w:hAnsi="Arial" w:cs="Arial"/>
          <w:i/>
          <w:iCs/>
          <w:sz w:val="24"/>
          <w:szCs w:val="24"/>
        </w:rPr>
        <w:t xml:space="preserve">“Non contesterà né griderà né si udrà nelle piazze la sua voce”. </w:t>
      </w:r>
      <w:r w:rsidRPr="00442161">
        <w:rPr>
          <w:rFonts w:ascii="Arial" w:hAnsi="Arial" w:cs="Arial"/>
          <w:sz w:val="24"/>
          <w:szCs w:val="24"/>
        </w:rPr>
        <w:t>Lui viene, passa, cammina, annuncia. Chi crede e obbedisce alla sua Parola si salva. Chi non crede è già condannato perché non ha creduto. Il servo deve seminare. Poi chi riceve il seme deve prendersi cura di farlo germogliare nel suo cuore e custodirlo perché produca buoni frutti. Nella nostra salvezza c’è il dono di Dio, la sua giustizia e c’è l’impegno dell’uomo, la sua giustizia. La salvezza si compie donando vita a queste due giustizie.</w:t>
      </w:r>
    </w:p>
    <w:p w14:paraId="0252ABF1" w14:textId="77777777" w:rsidR="00442161" w:rsidRPr="00442161" w:rsidRDefault="00442161" w:rsidP="00442161">
      <w:pPr>
        <w:spacing w:after="120" w:line="240" w:lineRule="auto"/>
        <w:jc w:val="both"/>
        <w:rPr>
          <w:rFonts w:ascii="Arial" w:hAnsi="Arial" w:cs="Arial"/>
          <w:sz w:val="24"/>
          <w:szCs w:val="24"/>
        </w:rPr>
      </w:pPr>
    </w:p>
    <w:p w14:paraId="389AFE87" w14:textId="77777777" w:rsidR="00442161" w:rsidRPr="00442161" w:rsidRDefault="00442161" w:rsidP="00442161">
      <w:pPr>
        <w:spacing w:after="120" w:line="240" w:lineRule="auto"/>
        <w:jc w:val="both"/>
        <w:rPr>
          <w:rFonts w:ascii="Arial" w:hAnsi="Arial" w:cs="Arial"/>
          <w:b/>
          <w:bCs/>
          <w:sz w:val="24"/>
          <w:szCs w:val="24"/>
        </w:rPr>
      </w:pPr>
      <w:r w:rsidRPr="00442161">
        <w:rPr>
          <w:rFonts w:ascii="Arial" w:hAnsi="Arial" w:cs="Arial"/>
          <w:b/>
          <w:bCs/>
          <w:sz w:val="24"/>
          <w:szCs w:val="24"/>
        </w:rPr>
        <w:t>Non spezzerà una canna già incrinata, non spegnerà una fiamma smorta, finché non abbia fatto trionfare la giustizia; nel suo nome spereranno le nazioni.</w:t>
      </w:r>
    </w:p>
    <w:p w14:paraId="2D234532"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Quarta verità. Il servo non viene per coltivare le canne che stanno bene in salute e neanche per alimentare il fuoco che già arde. Viene per curare la canna spezzata perché si rialzi e per far brilla la fiamma smorta. Farà questo per far trionfare la giustizia, cioè la volontà salvifica di Dio e per dare speranza nel suo nome alle nazioni. Ecco allora le modalità e il fine della missione del servo del Signore: </w:t>
      </w:r>
      <w:r w:rsidRPr="00442161">
        <w:rPr>
          <w:rFonts w:ascii="Arial" w:hAnsi="Arial" w:cs="Arial"/>
          <w:i/>
          <w:iCs/>
          <w:sz w:val="24"/>
          <w:szCs w:val="24"/>
        </w:rPr>
        <w:t xml:space="preserve">“Non spezzerà una canna già incrinata, non spegnerà una fiamma smorta, finché non </w:t>
      </w:r>
      <w:r w:rsidRPr="00442161">
        <w:rPr>
          <w:rFonts w:ascii="Arial" w:hAnsi="Arial" w:cs="Arial"/>
          <w:i/>
          <w:iCs/>
          <w:sz w:val="24"/>
          <w:szCs w:val="24"/>
        </w:rPr>
        <w:lastRenderedPageBreak/>
        <w:t xml:space="preserve">abbia fatto trionfare la giustizia; nel suo nome spereranno le nazioni”. </w:t>
      </w:r>
      <w:r w:rsidRPr="00442161">
        <w:rPr>
          <w:rFonts w:ascii="Arial" w:hAnsi="Arial" w:cs="Arial"/>
          <w:sz w:val="24"/>
          <w:szCs w:val="24"/>
        </w:rPr>
        <w:t xml:space="preserve">Come si è potuto constatare, il servo del Signore non fa nulla dal suo cuore e nulla dalla sua volontà. Tutta la sua opera e ogni sua Parola è purissima obbedienza al Dio del quale lui è il servo e il Dio, del quale lui è il servo, è il Creatore del cielo e della terra. È il Signore dell’universo. Il suo Dio è il Dio di Abramo, il Dio di Isacco, il Dio di Giacobbe, il Dio di Mosè e dei Profeti. Questo Dio è il Padre del Servo ed è il Padre per generazione eterna. Leggiamo ora per intero ciò che rivela Isaia. </w:t>
      </w:r>
    </w:p>
    <w:p w14:paraId="3D224E2E"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Dal Libro del Profeta Isaia</w:t>
      </w:r>
    </w:p>
    <w:p w14:paraId="681E0B55"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w:t>
      </w:r>
    </w:p>
    <w:p w14:paraId="63A5A6CD"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Non verrà meno e non si abbatterà, finché non avrà stabilito il diritto sulla terra, e le isole attendono il suo insegnamento.</w:t>
      </w:r>
    </w:p>
    <w:p w14:paraId="64FCE807"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Così dice il Signore Dio, che crea i cieli e li dispiega, distende la terra con ciò che vi nasce, dà il respiro alla gente che la abita e l’alito a quanti camminano su di essa:</w:t>
      </w:r>
    </w:p>
    <w:p w14:paraId="555E416A"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w:t>
      </w:r>
    </w:p>
    <w:p w14:paraId="1C00566D"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I primi fatti, ecco, sono avvenuti e i nuovi io preannuncio; prima che spuntino, ve li faccio sentire». Cantate al Signore un canto nuovo, lodatelo dall’estremità della terra; voi che andate per mare e quanto esso contiene, isole e loro abitanti. Esultino il deserto e le sue città, i villaggi dove abitano quelli di Kedar; acclamino gli abitanti di Sela, dalla cima dei monti alzino grida.</w:t>
      </w:r>
    </w:p>
    <w:p w14:paraId="5400620C"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Diano gloria al Signore e nelle isole narrino la sua lode. Il Signore avanza come un prode, come un guerriero eccita il suo ardore; urla e lancia il grido di guerra, si mostra valoroso contro i suoi nemici. «Per molto tempo ho taciuto, ho fatto silenzio, mi sono contenuto; ora griderò come una partoriente, gemerò e mi affannerò insieme. Renderò aridi monti e colli, farò seccare tutta la loro erba; trasformerò i fiumi in terraferma e prosciugherò le paludi.</w:t>
      </w:r>
    </w:p>
    <w:p w14:paraId="2DBE4705"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Farò camminare i ciechi per vie che non conoscono, li guiderò per sentieri sconosciuti; trasformerò davanti a loro le tenebre in luce, i luoghi aspri in pianura. Tali cose io ho fatto e non cesserò di fare». Retrocedono pieni di vergogna quanti sperano in un idolo, quanti dicono alle statue: «Voi siete i nostri dèi».</w:t>
      </w:r>
    </w:p>
    <w:p w14:paraId="77B74A6D"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Sordi, ascoltate, ciechi, volgete lo sguardo per vedere. Chi è cieco, se non il mio servo? Chi è sordo come il messaggero che io invio? Chi è cieco come il mio privilegiato? Chi è cieco come il servo del Signore? Hai visto molte cose, ma senza farvi attenzione, hai aperto gli orecchi, ma senza sentire. Il Signore si compiacque, per amore della sua giustizia, di dare una legge grande e gloriosa.</w:t>
      </w:r>
    </w:p>
    <w:p w14:paraId="4DAF3FF7"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lastRenderedPageBreak/>
        <w:t>Eppure questo è un popolo saccheggiato e spogliato; sono tutti presi con il laccio nelle caverne, sono rinchiusi in prigioni. Sono divenuti preda e non c’era un liberatore, saccheggio e non c’era chi dicesse: «Restituisci». Chi fra voi porge l’orecchio a questo, vi fa attenzione e ascolta per il futuro? Chi abbandonò Giacobbe al saccheggio, Israele ai predoni? Non è stato forse il Signore contro cui peccò, non avendo voluto camminare per le sue vie e non avendo osservato la sua legge?</w:t>
      </w:r>
    </w:p>
    <w:p w14:paraId="5735D70C"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Egli, perciò, ha riversato su di lui la sua ira ardente e la violenza della guerra, che lo ha avvolto nelle sue fiamme senza che egli se ne accorgesse, lo ha bruciato, senza che vi facesse attenzione (Is 42,1-25). </w:t>
      </w:r>
    </w:p>
    <w:p w14:paraId="4787CBEA"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Se ci si dimentica di questa verità e cioè che il Servo del Signore è servo perché fa sempre e in ogni momento la volontà del Signore, nulla si è compreso di Lui e nulla mai si comprenderà. Cristo Gesù è il dono di Dio e tutto ciò che lui dice e opera è la giustizia del Padre verso di noi. Il Padre non ha altra giustizia da rivelarci e nessuna altra giustizia da darci: la giustizia di Dio è Cristo Gesù.</w:t>
      </w:r>
    </w:p>
    <w:p w14:paraId="3FA6A0B5" w14:textId="77777777" w:rsidR="00442161" w:rsidRPr="00442161" w:rsidRDefault="00442161" w:rsidP="00442161">
      <w:pPr>
        <w:spacing w:after="120" w:line="240" w:lineRule="auto"/>
        <w:jc w:val="both"/>
        <w:rPr>
          <w:rFonts w:ascii="Arial" w:hAnsi="Arial" w:cs="Arial"/>
          <w:b/>
          <w:bCs/>
          <w:sz w:val="24"/>
          <w:szCs w:val="24"/>
        </w:rPr>
      </w:pPr>
    </w:p>
    <w:p w14:paraId="76700B47" w14:textId="77777777" w:rsidR="00442161" w:rsidRPr="00442161" w:rsidRDefault="00442161" w:rsidP="00442161">
      <w:pPr>
        <w:pStyle w:val="Titolo2"/>
      </w:pPr>
      <w:bookmarkStart w:id="128" w:name="_Toc210653133"/>
      <w:bookmarkStart w:id="129" w:name="_Toc212557296"/>
      <w:r w:rsidRPr="00442161">
        <w:t>Costui non scaccia i demòni se non per mezzo di Beelzebùl, capo dei demòni</w:t>
      </w:r>
      <w:bookmarkEnd w:id="128"/>
      <w:bookmarkEnd w:id="129"/>
    </w:p>
    <w:p w14:paraId="436DA698" w14:textId="77777777" w:rsidR="00442161" w:rsidRPr="00442161" w:rsidRDefault="00442161" w:rsidP="00442161">
      <w:pPr>
        <w:spacing w:after="120" w:line="240" w:lineRule="auto"/>
        <w:jc w:val="both"/>
        <w:rPr>
          <w:rFonts w:ascii="Arial" w:hAnsi="Arial" w:cs="Arial"/>
          <w:b/>
          <w:bCs/>
          <w:sz w:val="24"/>
          <w:szCs w:val="24"/>
        </w:rPr>
      </w:pPr>
    </w:p>
    <w:p w14:paraId="609CDC2D" w14:textId="77777777" w:rsidR="00442161" w:rsidRPr="00442161" w:rsidRDefault="00442161" w:rsidP="00442161">
      <w:pPr>
        <w:spacing w:after="120" w:line="240" w:lineRule="auto"/>
        <w:jc w:val="both"/>
        <w:rPr>
          <w:rFonts w:ascii="Arial" w:hAnsi="Arial" w:cs="Arial"/>
          <w:b/>
          <w:bCs/>
          <w:sz w:val="24"/>
          <w:szCs w:val="24"/>
        </w:rPr>
      </w:pPr>
      <w:bookmarkStart w:id="130" w:name="_Hlk210408213"/>
      <w:r w:rsidRPr="00442161">
        <w:rPr>
          <w:rFonts w:ascii="Arial" w:hAnsi="Arial" w:cs="Arial"/>
          <w:b/>
          <w:bCs/>
          <w:sz w:val="24"/>
          <w:szCs w:val="24"/>
        </w:rPr>
        <w:t>In quel tempo fu portato a Gesù un indemoniato, cieco e muto, ed egli lo guarì, sicché il muto parlava e vedeva. Tutta la folla era sbalordita e diceva: «Che non sia costui il figlio di Davide?». Ma i farisei, udendo questo, dissero: «</w:t>
      </w:r>
      <w:bookmarkStart w:id="131" w:name="_Hlk208478012"/>
      <w:r w:rsidRPr="00442161">
        <w:rPr>
          <w:rFonts w:ascii="Arial" w:hAnsi="Arial" w:cs="Arial"/>
          <w:b/>
          <w:bCs/>
          <w:sz w:val="24"/>
          <w:szCs w:val="24"/>
        </w:rPr>
        <w:t>Costui non scaccia i demòni se non per mezzo di Beelzebùl, capo dei demòni</w:t>
      </w:r>
      <w:bookmarkEnd w:id="131"/>
      <w:r w:rsidRPr="00442161">
        <w:rPr>
          <w:rFonts w:ascii="Arial" w:hAnsi="Arial" w:cs="Arial"/>
          <w:b/>
          <w:bCs/>
          <w:sz w:val="24"/>
          <w:szCs w:val="24"/>
        </w:rPr>
        <w:t>».</w:t>
      </w:r>
    </w:p>
    <w:bookmarkEnd w:id="130"/>
    <w:p w14:paraId="7CB784B5" w14:textId="77777777" w:rsidR="00442161" w:rsidRPr="00442161" w:rsidRDefault="00442161" w:rsidP="00442161">
      <w:pPr>
        <w:spacing w:after="120" w:line="240" w:lineRule="auto"/>
        <w:jc w:val="both"/>
        <w:rPr>
          <w:rFonts w:ascii="Arial" w:hAnsi="Arial" w:cs="Arial"/>
          <w:b/>
          <w:bCs/>
          <w:sz w:val="24"/>
          <w:szCs w:val="24"/>
        </w:rPr>
      </w:pPr>
    </w:p>
    <w:p w14:paraId="276B1635" w14:textId="77777777" w:rsidR="00442161" w:rsidRPr="00442161" w:rsidRDefault="00442161" w:rsidP="00442161">
      <w:pPr>
        <w:spacing w:after="120" w:line="240" w:lineRule="auto"/>
        <w:jc w:val="both"/>
        <w:rPr>
          <w:rFonts w:ascii="Arial" w:hAnsi="Arial" w:cs="Arial"/>
          <w:b/>
          <w:bCs/>
          <w:sz w:val="24"/>
          <w:szCs w:val="24"/>
        </w:rPr>
      </w:pPr>
      <w:bookmarkStart w:id="132" w:name="_Hlk210408233"/>
      <w:r w:rsidRPr="00442161">
        <w:rPr>
          <w:rFonts w:ascii="Arial" w:hAnsi="Arial" w:cs="Arial"/>
          <w:b/>
          <w:bCs/>
          <w:sz w:val="24"/>
          <w:szCs w:val="24"/>
        </w:rPr>
        <w:t>In quel tempo fu portato a Gesù un indemoniato, cieco e muto, ed egli lo guarì, sicché il muto parlava e vedeva.</w:t>
      </w:r>
    </w:p>
    <w:p w14:paraId="523FABDF"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Ecco ora cosa accade: portano a Gesù un indemoniato, cieco e muto, egli lo guarisce. L’uomo guarito ora parla e vede. La guarigione è perfetta. Ad essa nulla si deve aggiungere:</w:t>
      </w:r>
      <w:r w:rsidRPr="00442161">
        <w:rPr>
          <w:rFonts w:ascii="Arial" w:hAnsi="Arial" w:cs="Arial"/>
          <w:b/>
          <w:bCs/>
          <w:sz w:val="24"/>
          <w:szCs w:val="24"/>
        </w:rPr>
        <w:t xml:space="preserve"> </w:t>
      </w:r>
      <w:r w:rsidRPr="00442161">
        <w:rPr>
          <w:rFonts w:ascii="Arial" w:hAnsi="Arial" w:cs="Arial"/>
          <w:b/>
          <w:bCs/>
          <w:i/>
          <w:iCs/>
          <w:sz w:val="24"/>
          <w:szCs w:val="24"/>
        </w:rPr>
        <w:t>“</w:t>
      </w:r>
      <w:bookmarkEnd w:id="132"/>
      <w:r w:rsidRPr="00442161">
        <w:rPr>
          <w:rFonts w:ascii="Arial" w:hAnsi="Arial" w:cs="Arial"/>
          <w:i/>
          <w:iCs/>
          <w:sz w:val="24"/>
          <w:szCs w:val="24"/>
        </w:rPr>
        <w:t xml:space="preserve">In quel tempo fu portato a Gesù un indemoniato, cieco e muto, ed egli lo guarì, sicché il muto parlava e vedeva”. </w:t>
      </w:r>
      <w:r w:rsidRPr="00442161">
        <w:rPr>
          <w:rFonts w:ascii="Arial" w:hAnsi="Arial" w:cs="Arial"/>
          <w:sz w:val="24"/>
          <w:szCs w:val="24"/>
        </w:rPr>
        <w:t xml:space="preserve">È evidente che nessuno tra i presenti ha mai dato una perfetta guarigione a un indemoniato. Anche se qualcuno libera dalla possessione diabolica, libera dal demonio, non libera dalle infermità che sono della natura. Gesù libera dal demonio e guarisce la natura. </w:t>
      </w:r>
    </w:p>
    <w:p w14:paraId="6FB161D3" w14:textId="77777777" w:rsidR="00442161" w:rsidRPr="00442161" w:rsidRDefault="00442161" w:rsidP="00442161">
      <w:pPr>
        <w:spacing w:after="120" w:line="240" w:lineRule="auto"/>
        <w:jc w:val="both"/>
        <w:rPr>
          <w:rFonts w:ascii="Arial" w:hAnsi="Arial" w:cs="Arial"/>
          <w:b/>
          <w:bCs/>
          <w:sz w:val="24"/>
          <w:szCs w:val="24"/>
        </w:rPr>
      </w:pPr>
    </w:p>
    <w:p w14:paraId="0302D75D" w14:textId="77777777" w:rsidR="00442161" w:rsidRPr="00442161" w:rsidRDefault="00442161" w:rsidP="00442161">
      <w:pPr>
        <w:spacing w:after="120" w:line="240" w:lineRule="auto"/>
        <w:jc w:val="both"/>
        <w:rPr>
          <w:rFonts w:ascii="Arial" w:hAnsi="Arial" w:cs="Arial"/>
          <w:b/>
          <w:bCs/>
          <w:sz w:val="24"/>
          <w:szCs w:val="24"/>
        </w:rPr>
      </w:pPr>
      <w:bookmarkStart w:id="133" w:name="_Hlk210408256"/>
      <w:r w:rsidRPr="00442161">
        <w:rPr>
          <w:rFonts w:ascii="Arial" w:hAnsi="Arial" w:cs="Arial"/>
          <w:b/>
          <w:bCs/>
          <w:sz w:val="24"/>
          <w:szCs w:val="24"/>
        </w:rPr>
        <w:t xml:space="preserve">Tutta la folla era sbalordita e diceva: «Che non sia costui il figlio di Davide?». </w:t>
      </w:r>
    </w:p>
    <w:bookmarkEnd w:id="133"/>
    <w:p w14:paraId="1F0CBA11"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Ogni evento che accade nella storia è sempre sottoposto al giudizio e al discernimento di ogni uomo. Ora la folla che non si è pervertita nella natura e conserva ancora qualche frammento di razionalità e di discernimento, ecco cosa dice: </w:t>
      </w:r>
      <w:r w:rsidRPr="00442161">
        <w:rPr>
          <w:rFonts w:ascii="Arial" w:hAnsi="Arial" w:cs="Arial"/>
          <w:i/>
          <w:iCs/>
          <w:sz w:val="24"/>
          <w:szCs w:val="24"/>
        </w:rPr>
        <w:t xml:space="preserve">“Tutta la folla era sbalordita e diceva: «Che non sia costui il figlio di Davide?». </w:t>
      </w:r>
      <w:r w:rsidRPr="00442161">
        <w:rPr>
          <w:rFonts w:ascii="Arial" w:hAnsi="Arial" w:cs="Arial"/>
          <w:sz w:val="24"/>
          <w:szCs w:val="24"/>
        </w:rPr>
        <w:lastRenderedPageBreak/>
        <w:t>Questa folla ha una certezza nel cuore: quest’uomo è differente da ogni altro uomo, non solo del tempo presene, ma anche dei tempi passati. La sua differenza si vede, tocca con mano. Che sia costui il figlio di Davide? Che sia costui il Cristo di Dio? La folla non sa chi è Gesù. Sa che Gesù è uomo che viene da Dio. Verità certa nel cuore. Ora vedendo il miracolo, essa passa a una fede superiore: Che sia costui il Figlio di Davide, il Messia del Signore, il Cristo di Dio? È un passaggio lecito. Nei Vangeli sempre dinanzi a un miracolo di Gesù la domanda era sempre una. Chi è costui? È solo un uomo mandato da Dio o è più che un uomo mandato da Dio, dal momento che nessun uomo di Dio ha fatto opere come quelle che fa quest’uomo? È solo il Figlio di Davide o è qualcosa di più del Figlio d Davide? Questa domanda sempre il mondo deve porsela dinanzi a ogni cristiano: Chi è costui che vive ogni Parola de Vangelo del suo Signore? Di certo il Vangelo non si può vivere con le sole forze della natura. Chi è allora costui? Senza questa domanda la fede non nasce nei cuori.</w:t>
      </w:r>
    </w:p>
    <w:p w14:paraId="464AE942" w14:textId="77777777" w:rsidR="00442161" w:rsidRPr="00442161" w:rsidRDefault="00442161" w:rsidP="00442161">
      <w:pPr>
        <w:spacing w:after="120" w:line="240" w:lineRule="auto"/>
        <w:jc w:val="both"/>
        <w:rPr>
          <w:rFonts w:ascii="Arial" w:hAnsi="Arial" w:cs="Arial"/>
          <w:b/>
          <w:bCs/>
          <w:sz w:val="24"/>
          <w:szCs w:val="24"/>
        </w:rPr>
      </w:pPr>
    </w:p>
    <w:p w14:paraId="42E3539B" w14:textId="77777777" w:rsidR="00442161" w:rsidRPr="00442161" w:rsidRDefault="00442161" w:rsidP="00442161">
      <w:pPr>
        <w:spacing w:after="120" w:line="240" w:lineRule="auto"/>
        <w:jc w:val="both"/>
        <w:rPr>
          <w:rFonts w:ascii="Arial" w:hAnsi="Arial" w:cs="Arial"/>
          <w:b/>
          <w:bCs/>
          <w:sz w:val="24"/>
          <w:szCs w:val="24"/>
        </w:rPr>
      </w:pPr>
      <w:bookmarkStart w:id="134" w:name="_Hlk210408270"/>
      <w:r w:rsidRPr="00442161">
        <w:rPr>
          <w:rFonts w:ascii="Arial" w:hAnsi="Arial" w:cs="Arial"/>
          <w:b/>
          <w:bCs/>
          <w:sz w:val="24"/>
          <w:szCs w:val="24"/>
        </w:rPr>
        <w:t>Ma i farisei, udendo questo, dissero: «Costui non scaccia i demòni se non per mezzo di Beelzebùl, capo dei demòni».</w:t>
      </w:r>
    </w:p>
    <w:bookmarkEnd w:id="134"/>
    <w:p w14:paraId="260B37DA"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Ogni qualvolta si dice qualcosa di buono su Cristo Gesù, buono che è frutto di una verità storica, subito intervengono i farisei è creano nei cuori una verità opposta e contraria: </w:t>
      </w:r>
      <w:r w:rsidRPr="00442161">
        <w:rPr>
          <w:rFonts w:ascii="Arial" w:hAnsi="Arial" w:cs="Arial"/>
          <w:i/>
          <w:iCs/>
          <w:sz w:val="24"/>
          <w:szCs w:val="24"/>
        </w:rPr>
        <w:t xml:space="preserve">“Ma i farisei, udendo questo, dissero: «Costui non scaccia i demòni se non per mezzo di Beelzebùl, capo dei demòni»”. </w:t>
      </w:r>
      <w:r w:rsidRPr="00442161">
        <w:rPr>
          <w:rFonts w:ascii="Arial" w:hAnsi="Arial" w:cs="Arial"/>
          <w:sz w:val="24"/>
          <w:szCs w:val="24"/>
        </w:rPr>
        <w:t xml:space="preserve">È un’accusa che non solo vanifica nei cuori la verità di Gesù appena confessata. È un’accusa che li dichiara incapaci di ogni vero discernimento. È un’accusa che li costituisci non maestri e non santi. Ogni falsità e menzogna che essi gettano su Cristo e una falsità e una menzogna che li dichiara falsi e menzogneri, li dichiara maestri di falsità e di menzogne, di tenebre e di ogni cattiveria. È una falsità e una menzogna che fa della loro boca un oracolo di peccato. Questo significa che è il peccato che parla sulla loro bocca. Non è la luce. La luce riconosce la luce. Solo il peccato nega la luce e la distrugge nei cuori.  Ora i farisei sono capaci con la loro perversità di distruggere la luce di Cristo in molti cuori. Distrugge e spegnere è la missione del peccato, della malvagità, delle cattiveria, della grande ingiustizia che ci possiede. </w:t>
      </w:r>
    </w:p>
    <w:p w14:paraId="176A782B" w14:textId="77777777" w:rsidR="00442161" w:rsidRPr="00442161" w:rsidRDefault="00442161" w:rsidP="00442161">
      <w:pPr>
        <w:spacing w:after="120" w:line="240" w:lineRule="auto"/>
        <w:jc w:val="both"/>
        <w:rPr>
          <w:rFonts w:ascii="Arial" w:hAnsi="Arial" w:cs="Arial"/>
          <w:b/>
          <w:bCs/>
          <w:sz w:val="24"/>
          <w:szCs w:val="24"/>
        </w:rPr>
      </w:pPr>
    </w:p>
    <w:p w14:paraId="6A90D885" w14:textId="77777777" w:rsidR="00442161" w:rsidRPr="00442161" w:rsidRDefault="00442161" w:rsidP="00442161">
      <w:pPr>
        <w:pStyle w:val="Titolo2"/>
      </w:pPr>
      <w:bookmarkStart w:id="135" w:name="_Toc210653134"/>
      <w:bookmarkStart w:id="136" w:name="_Toc212557297"/>
      <w:r w:rsidRPr="00442161">
        <w:t>Ma, se io scaccio i demòni per mezzo dello Spirito di Dio, allora è giunto a voi il regno di Dio</w:t>
      </w:r>
      <w:bookmarkEnd w:id="135"/>
      <w:bookmarkEnd w:id="136"/>
    </w:p>
    <w:p w14:paraId="51CF4A6B" w14:textId="77777777" w:rsidR="00442161" w:rsidRPr="00442161" w:rsidRDefault="00442161" w:rsidP="00442161">
      <w:pPr>
        <w:spacing w:after="120" w:line="240" w:lineRule="auto"/>
        <w:jc w:val="both"/>
        <w:rPr>
          <w:rFonts w:ascii="Arial" w:hAnsi="Arial" w:cs="Arial"/>
          <w:b/>
          <w:bCs/>
          <w:sz w:val="24"/>
          <w:szCs w:val="24"/>
        </w:rPr>
      </w:pPr>
    </w:p>
    <w:p w14:paraId="1866DE7D" w14:textId="77777777" w:rsidR="00442161" w:rsidRPr="00442161" w:rsidRDefault="00442161" w:rsidP="00442161">
      <w:pPr>
        <w:spacing w:after="120" w:line="240" w:lineRule="auto"/>
        <w:jc w:val="both"/>
        <w:rPr>
          <w:rFonts w:ascii="Arial" w:hAnsi="Arial" w:cs="Arial"/>
          <w:b/>
          <w:bCs/>
          <w:sz w:val="24"/>
          <w:szCs w:val="24"/>
        </w:rPr>
      </w:pPr>
      <w:bookmarkStart w:id="137" w:name="_Hlk210408293"/>
      <w:r w:rsidRPr="00442161">
        <w:rPr>
          <w:rFonts w:ascii="Arial" w:hAnsi="Arial" w:cs="Arial"/>
          <w:b/>
          <w:bCs/>
          <w:sz w:val="24"/>
          <w:szCs w:val="24"/>
        </w:rPr>
        <w:t>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w:t>
      </w:r>
      <w:bookmarkStart w:id="138" w:name="_Hlk208478060"/>
      <w:r w:rsidRPr="00442161">
        <w:rPr>
          <w:rFonts w:ascii="Arial" w:hAnsi="Arial" w:cs="Arial"/>
          <w:b/>
          <w:bCs/>
          <w:sz w:val="24"/>
          <w:szCs w:val="24"/>
        </w:rPr>
        <w:t xml:space="preserve"> Ma, se io scaccio i demòni per mezzo dello Spirito di Dio, allora </w:t>
      </w:r>
      <w:r w:rsidRPr="00442161">
        <w:rPr>
          <w:rFonts w:ascii="Arial" w:hAnsi="Arial" w:cs="Arial"/>
          <w:b/>
          <w:bCs/>
          <w:sz w:val="24"/>
          <w:szCs w:val="24"/>
        </w:rPr>
        <w:lastRenderedPageBreak/>
        <w:t>è giunto a voi il regno di Dio</w:t>
      </w:r>
      <w:bookmarkEnd w:id="138"/>
      <w:r w:rsidRPr="00442161">
        <w:rPr>
          <w:rFonts w:ascii="Arial" w:hAnsi="Arial" w:cs="Arial"/>
          <w:b/>
          <w:bCs/>
          <w:sz w:val="24"/>
          <w:szCs w:val="24"/>
        </w:rPr>
        <w:t xml:space="preserve">. Come può uno entrare nella casa di un uomo forte e rapire i suoi beni, se prima non lo lega? Soltanto allora potrà saccheggiargli la casa. Chi non è con me è contro di me, e chi non raccoglie con me disperde. </w:t>
      </w:r>
    </w:p>
    <w:bookmarkEnd w:id="137"/>
    <w:p w14:paraId="3D721F4D" w14:textId="77777777" w:rsidR="00442161" w:rsidRPr="00442161" w:rsidRDefault="00442161" w:rsidP="00442161">
      <w:pPr>
        <w:spacing w:after="120" w:line="240" w:lineRule="auto"/>
        <w:jc w:val="both"/>
        <w:rPr>
          <w:rFonts w:ascii="Arial" w:hAnsi="Arial" w:cs="Arial"/>
          <w:b/>
          <w:bCs/>
          <w:sz w:val="24"/>
          <w:szCs w:val="24"/>
        </w:rPr>
      </w:pPr>
    </w:p>
    <w:p w14:paraId="5E27A829" w14:textId="77777777" w:rsidR="00442161" w:rsidRPr="00442161" w:rsidRDefault="00442161" w:rsidP="00442161">
      <w:pPr>
        <w:spacing w:after="120" w:line="240" w:lineRule="auto"/>
        <w:jc w:val="both"/>
        <w:rPr>
          <w:rFonts w:ascii="Arial" w:hAnsi="Arial" w:cs="Arial"/>
          <w:b/>
          <w:bCs/>
          <w:sz w:val="24"/>
          <w:szCs w:val="24"/>
        </w:rPr>
      </w:pPr>
      <w:r w:rsidRPr="00442161">
        <w:rPr>
          <w:rFonts w:ascii="Arial" w:hAnsi="Arial" w:cs="Arial"/>
          <w:b/>
          <w:bCs/>
          <w:sz w:val="24"/>
          <w:szCs w:val="24"/>
        </w:rPr>
        <w:t xml:space="preserve">Egli però, conosciuti i loro pensieri, disse loro: «Ogni regno diviso in se stesso cade in rovina e nessuna città o famiglia divisa in se stessa potrà restare in piedi. </w:t>
      </w:r>
    </w:p>
    <w:p w14:paraId="326B08E8"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Gesù ascolta le loro parole che sono oracolo di peccato sulla loro bocca e prontamente interviene. </w:t>
      </w:r>
    </w:p>
    <w:p w14:paraId="4F418838"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sz w:val="24"/>
          <w:szCs w:val="24"/>
        </w:rPr>
        <w:t xml:space="preserve">Prima verità: Satana non ha alcun potere di fare il bene. La sua natura è odio, malvagità, perversione, morte. Può produrre solo odio, malvagità, perversione, morte. Non avendo Satana alcun potere di fare il bene, mai potrà dare un tale potere agli uomini. Gli può dare, seducendoli e tentandoli, il suo odio, la sua malvagità, la sua perversione, la sua morte, allo stesso modo che ai farisei ha dato la sua menzogna, la sua falsità, la sua malvagità e la sua perversione. Gesù non fa questa argomentazione di sana razionalità e di corretta logica. I farisei mai avrebbero potuto comprendere. Sono gente senza scienza, senza discernimento, senza razionalità. Gesù procede attraverso una via da essi comprensibile: la stabilità di un regno si fonda sulla sull’unità, sulla compattezza, sulla comunione di quanti lo governano. Tutto è effimero di quanto è fondato sulla divisione. Questo è il principio di ordine generale: </w:t>
      </w:r>
      <w:r w:rsidRPr="00442161">
        <w:rPr>
          <w:rFonts w:ascii="Arial" w:hAnsi="Arial" w:cs="Arial"/>
          <w:i/>
          <w:iCs/>
          <w:sz w:val="24"/>
          <w:szCs w:val="24"/>
        </w:rPr>
        <w:t xml:space="preserve">“Egli però, conosciuti i loro pensieri, disse loro: «Ogni regno diviso in se stesso cade in rovina e nessuna città o famiglia divisa in se stessa potrà restare in piedi”. </w:t>
      </w:r>
      <w:r w:rsidRPr="00442161">
        <w:rPr>
          <w:rFonts w:ascii="Arial" w:hAnsi="Arial" w:cs="Arial"/>
          <w:sz w:val="24"/>
          <w:szCs w:val="24"/>
        </w:rPr>
        <w:t xml:space="preserve">L’unità, la compattezza, la comunione è sempre fonte di stabilità . La divisione e la separazione degli uni dagli altri è senza fonte di debolezza. Questa è verità di ordine universale, non di ordine particolare. Vale per tutti e non per alcuni. </w:t>
      </w:r>
    </w:p>
    <w:p w14:paraId="2013A151" w14:textId="77777777" w:rsidR="00442161" w:rsidRPr="00442161" w:rsidRDefault="00442161" w:rsidP="00442161">
      <w:pPr>
        <w:spacing w:after="120" w:line="240" w:lineRule="auto"/>
        <w:jc w:val="both"/>
        <w:rPr>
          <w:rFonts w:ascii="Arial" w:hAnsi="Arial" w:cs="Arial"/>
          <w:b/>
          <w:bCs/>
          <w:sz w:val="24"/>
          <w:szCs w:val="24"/>
        </w:rPr>
      </w:pPr>
    </w:p>
    <w:p w14:paraId="2C205327" w14:textId="77777777" w:rsidR="00442161" w:rsidRPr="00442161" w:rsidRDefault="00442161" w:rsidP="00442161">
      <w:pPr>
        <w:spacing w:after="120" w:line="240" w:lineRule="auto"/>
        <w:jc w:val="both"/>
        <w:rPr>
          <w:rFonts w:ascii="Arial" w:hAnsi="Arial" w:cs="Arial"/>
          <w:b/>
          <w:bCs/>
          <w:sz w:val="24"/>
          <w:szCs w:val="24"/>
        </w:rPr>
      </w:pPr>
      <w:r w:rsidRPr="00442161">
        <w:rPr>
          <w:rFonts w:ascii="Arial" w:hAnsi="Arial" w:cs="Arial"/>
          <w:b/>
          <w:bCs/>
          <w:sz w:val="24"/>
          <w:szCs w:val="24"/>
        </w:rPr>
        <w:t xml:space="preserve">Ora, se Satana scaccia Satana, è diviso in se stesso; come dunque il suo regno potrà restare in piedi? </w:t>
      </w:r>
    </w:p>
    <w:p w14:paraId="6F22D7E1"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Seconda verità. Si passa all’applicazione della verità di ordine universale. Se io scaccio Satana, è Satana che scaccia Satana. Questo significa che non vi è più compattezza tra i diavoli dell’inferno e anche Satana si lascia scacciare da Satana: </w:t>
      </w:r>
      <w:r w:rsidRPr="00442161">
        <w:rPr>
          <w:rFonts w:ascii="Arial" w:hAnsi="Arial" w:cs="Arial"/>
          <w:i/>
          <w:iCs/>
          <w:sz w:val="24"/>
          <w:szCs w:val="24"/>
        </w:rPr>
        <w:t xml:space="preserve">“Ora, se Satana scaccia Satana, è diviso in se stesso; come dunque il suo regno potrà restare in piedi?”. </w:t>
      </w:r>
      <w:r w:rsidRPr="00442161">
        <w:rPr>
          <w:rFonts w:ascii="Arial" w:hAnsi="Arial" w:cs="Arial"/>
          <w:sz w:val="24"/>
          <w:szCs w:val="24"/>
        </w:rPr>
        <w:t xml:space="preserve">Se voi dite che io scaccio Satana con il potere conferitomi da Satana, è segno che voi non conoscete Satana e non conoscete Satana perché non conoscete Dio, non conoscete la Parola di Dio, non conoscete nient’altro al di fuori dei vostri pensieri. Parlate senza alcuna scienza, senza alcuna sapienza, senza alcuna intelligenza. Parlate dal peccato ed è il peccato che si è fatto oracolo di falsità e di menzogna, di invidia e di odio contro la mia persona. La divisione è sempre operatrice di dissolvimento e di fine di qualsiasi regno, del regno della terra e del regno di Satana. Questo vale anche per Gesù, se Lui fosse caduto nella prima tentazione di Satana, il regno di Dio non sarebbe potuto esistere né sulla terra e né </w:t>
      </w:r>
      <w:r w:rsidRPr="00442161">
        <w:rPr>
          <w:rFonts w:ascii="Arial" w:hAnsi="Arial" w:cs="Arial"/>
          <w:sz w:val="24"/>
          <w:szCs w:val="24"/>
        </w:rPr>
        <w:lastRenderedPageBreak/>
        <w:t xml:space="preserve">nei cieli. Anche la Chiesa è fatta di unità e di comunione. Nella disgregazione il  vincitore è sempre Satana. Ecco ora tre riflessioni sulla non conoscenza di Satana da parte dei farisei e degli scribi. Chi conosce Satana non si pone al suo servizio. Farisei e scribi sono a servizio di Satana con strettissima obbedienza a Lui. </w:t>
      </w:r>
    </w:p>
    <w:p w14:paraId="0C726D6F"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Cristo Gesù conosce il Padre nella sua verità eterna. L’uomo non conosce il Padre. Cristo Gesù conosce l’uomo. L’uomo non conosce l’uomo. Cristo Gesù conosce Satana. L’uomo non conosce Satana. Se l’uomo non conosce, non può essere fonte di conoscenza per gli altri. Non può creare una religione di conoscenza per gli altri. Se la creerà, la sua sarà una religione nella quale la falsità è posta a fondamento di ogni norma o statuto. Cristo è Dio: </w:t>
      </w:r>
      <w:r w:rsidRPr="00442161">
        <w:rPr>
          <w:rFonts w:ascii="Arial" w:hAnsi="Arial" w:cs="Arial"/>
          <w:i/>
          <w:iCs/>
          <w:sz w:val="24"/>
          <w:szCs w:val="24"/>
        </w:rPr>
        <w:t>“Io sono la via, la verità, la vita”.</w:t>
      </w:r>
      <w:r w:rsidRPr="00442161">
        <w:rPr>
          <w:rFonts w:ascii="Arial" w:hAnsi="Arial" w:cs="Arial"/>
          <w:sz w:val="24"/>
          <w:szCs w:val="24"/>
        </w:rPr>
        <w:t xml:space="preserve"> La sua religione è la sola vera. Ci aiuti la Madre nostra a vivere questo mistero.</w:t>
      </w:r>
    </w:p>
    <w:p w14:paraId="1CDCF88B" w14:textId="77777777" w:rsidR="00442161" w:rsidRPr="00442161" w:rsidRDefault="00442161" w:rsidP="00442161">
      <w:pPr>
        <w:spacing w:after="120" w:line="240" w:lineRule="auto"/>
        <w:jc w:val="both"/>
        <w:rPr>
          <w:rFonts w:ascii="Arial" w:hAnsi="Arial" w:cs="Arial"/>
          <w:b/>
          <w:bCs/>
          <w:sz w:val="24"/>
          <w:szCs w:val="24"/>
        </w:rPr>
      </w:pPr>
    </w:p>
    <w:p w14:paraId="6437AF55" w14:textId="77777777" w:rsidR="00442161" w:rsidRPr="00442161" w:rsidRDefault="00442161" w:rsidP="00442161">
      <w:pPr>
        <w:spacing w:after="120" w:line="240" w:lineRule="auto"/>
        <w:jc w:val="both"/>
        <w:rPr>
          <w:rFonts w:ascii="Arial" w:hAnsi="Arial" w:cs="Arial"/>
          <w:b/>
          <w:bCs/>
          <w:sz w:val="24"/>
          <w:szCs w:val="24"/>
        </w:rPr>
      </w:pPr>
      <w:bookmarkStart w:id="139" w:name="_Hlk210408388"/>
      <w:r w:rsidRPr="00442161">
        <w:rPr>
          <w:rFonts w:ascii="Arial" w:hAnsi="Arial" w:cs="Arial"/>
          <w:b/>
          <w:bCs/>
          <w:sz w:val="24"/>
          <w:szCs w:val="24"/>
        </w:rPr>
        <w:t xml:space="preserve">E se io scaccio i demòni per mezzo di Beelzebùl, i vostri figli per mezzo di chi li scacciano? </w:t>
      </w:r>
    </w:p>
    <w:bookmarkEnd w:id="139"/>
    <w:p w14:paraId="474E2A9E"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Prima Gesù ha manifestato ai farisei perché il suo è vero miracolo e non invece opera di Satana contro Satana. Ora dalle parole di menzogna e di falsità dei farisei Gesù trae una domanda di ordine storico. Anche tra i Giudei vi erano quelli che liberavano dalla possessione diabolica. Tracce di quanto sta dicendo Gesù le troviamo negli Atti degli Apostoli:</w:t>
      </w:r>
    </w:p>
    <w:p w14:paraId="1CC5C7F7"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Alcuni Giudei, che erano esorcisti itineranti, provarono anch’essi a invocare il nome del Signore Gesù sopra quanti avevano spiriti cattivi, dicendo: «Vi scongiuro per quel Gesù che Paolo predica!». Così facevano i sette figli di un certo Sceva, uno dei capi dei sacerdoti, giudeo. Ma lo spirito cattivo rispose loro: «Conosco Gesù e so chi è Paolo, ma voi chi siete?». E l’uomo che aveva lo spirito cattivo si scagliò su di loro, ebbe il sopravvento su tutti e li trattò con tale violenza che essi fuggirono da quella casa nudi e coperti di ferite. Il fatto fu risaputo da tutti i Giudei e i Greci che abitavano a Èfeso e tutti furono presi da timore, e il nome del Signore Gesù veniva glorificato. Molti di quelli che avevano abbracciato la fede venivano a confessare in pubblico le loro pratiche di magia e un numero considerevole di persone, che avevano esercitato arti magiche, portavano i propri libri e li bruciavano davanti a tutti. Ne fu calcolato il valore complessivo e si trovò che era di cinquantamila monete d’argento. Così la parola del Signore cresceva con vigore e si rafforzava(At 9,13-20). </w:t>
      </w:r>
    </w:p>
    <w:p w14:paraId="6A951D07"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Ecco ora la domanda: </w:t>
      </w:r>
      <w:r w:rsidRPr="00442161">
        <w:rPr>
          <w:rFonts w:ascii="Arial" w:hAnsi="Arial" w:cs="Arial"/>
          <w:i/>
          <w:iCs/>
          <w:sz w:val="24"/>
          <w:szCs w:val="24"/>
        </w:rPr>
        <w:t>“E se io scaccio i demòni per mezzo di Beelzebùl, i vostri figli per mezzo di chi li scacciano?”.</w:t>
      </w:r>
      <w:r w:rsidRPr="00442161">
        <w:rPr>
          <w:rFonts w:ascii="Arial" w:hAnsi="Arial" w:cs="Arial"/>
          <w:sz w:val="24"/>
          <w:szCs w:val="24"/>
        </w:rPr>
        <w:t xml:space="preserve"> Non può Gesù scacciare gli spiriti impuri in nome di satana e i loro figli nel nome del Dio vivente. Ora noi sappiamo che Satana obbedisce solo a Dio. Neanche a se stesso obbedisce. La sua natura è odio, perversità, malignità, cattiveria, menzogna, malvagità e mai da questa natura potrà uscire nulla di buono. Essendo la liberazione dagli spiriti impuri un bene per l’uomo, questo bene solo Dio lo può fare e solo Lui può intimare a Satana di lasciare il corpo dell’uomo, nel quale ha preso possesso. La domanda di Cristo Gesù esige da parte dei farisei una risposta. Invece noi sappiamo che quando Gesù pone una domanda, nella risposta si rivela il cuore di colui che risponde. Essi non solo non sanno cosa </w:t>
      </w:r>
      <w:r w:rsidRPr="00442161">
        <w:rPr>
          <w:rFonts w:ascii="Arial" w:hAnsi="Arial" w:cs="Arial"/>
          <w:sz w:val="24"/>
          <w:szCs w:val="24"/>
        </w:rPr>
        <w:lastRenderedPageBreak/>
        <w:t>rispondere, neanche vogliono rispondere. Essi hanno paura della folla. Essi vogliono conservare la loro immagine pura, immacolata, senza alcuna macchia.</w:t>
      </w:r>
    </w:p>
    <w:p w14:paraId="75878EA0" w14:textId="77777777" w:rsidR="00442161" w:rsidRPr="00442161" w:rsidRDefault="00442161" w:rsidP="00442161">
      <w:pPr>
        <w:spacing w:after="120" w:line="240" w:lineRule="auto"/>
        <w:jc w:val="both"/>
        <w:rPr>
          <w:rFonts w:ascii="Arial" w:hAnsi="Arial" w:cs="Arial"/>
          <w:b/>
          <w:bCs/>
          <w:sz w:val="24"/>
          <w:szCs w:val="24"/>
        </w:rPr>
      </w:pPr>
    </w:p>
    <w:p w14:paraId="6C777E58" w14:textId="77777777" w:rsidR="00442161" w:rsidRPr="00442161" w:rsidRDefault="00442161" w:rsidP="00442161">
      <w:pPr>
        <w:spacing w:after="120" w:line="240" w:lineRule="auto"/>
        <w:jc w:val="both"/>
        <w:rPr>
          <w:rFonts w:ascii="Arial" w:hAnsi="Arial" w:cs="Arial"/>
          <w:b/>
          <w:bCs/>
          <w:sz w:val="24"/>
          <w:szCs w:val="24"/>
        </w:rPr>
      </w:pPr>
      <w:bookmarkStart w:id="140" w:name="_Hlk210408403"/>
      <w:r w:rsidRPr="00442161">
        <w:rPr>
          <w:rFonts w:ascii="Arial" w:hAnsi="Arial" w:cs="Arial"/>
          <w:b/>
          <w:bCs/>
          <w:sz w:val="24"/>
          <w:szCs w:val="24"/>
        </w:rPr>
        <w:t xml:space="preserve">Per questo saranno loro i vostri giudici. </w:t>
      </w:r>
    </w:p>
    <w:bookmarkEnd w:id="140"/>
    <w:p w14:paraId="3F36D74D"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Ecco la risposta che dona loro Gesù. </w:t>
      </w:r>
      <w:r w:rsidRPr="00442161">
        <w:rPr>
          <w:rFonts w:ascii="Arial" w:hAnsi="Arial" w:cs="Arial"/>
          <w:i/>
          <w:iCs/>
          <w:sz w:val="24"/>
          <w:szCs w:val="24"/>
        </w:rPr>
        <w:t>“Per questo saranno loro i vostri giudici.”.</w:t>
      </w:r>
      <w:r w:rsidRPr="00442161">
        <w:rPr>
          <w:rFonts w:ascii="Arial" w:hAnsi="Arial" w:cs="Arial"/>
          <w:sz w:val="24"/>
          <w:szCs w:val="24"/>
        </w:rPr>
        <w:t xml:space="preserve"> Perché gli esorcisti dei Giudei giudicheranno i farisei? Perché essi sanno che solo nel nome del Signore si può comandare a Satana di uscire dal corpo di un uomo. Se i farisei dicono che Gesù scaccia Satana in virtù di Satana, anche i figli dei farisei li scacciano in virtù di Satana. Per un esorcista dei Giudei questa è accusa pesantissima. Non solo. È anche una malvagia calunnia. Come allora essi si difenderanno dinanzi ai loro esorcisti, quando da essi saranno giudicati e a essi si chiede ragione delle loro parole? Ecco perché dobbiamo stare molto attenti quando si parla. La nostra parola detta contro uno, può abbracciare un’intera categoria e anche il mondo intero. Se la nostra Parola è menzogna e falsità, come facciamo poi a giustificarci dinanzi al mondo? Non possiamo e saremo derisi da tutti. Che forse farisei e scribi non sono giudicati dal mondo intero e da tutti i secoli fino al giorno della Parusia e anche per l’eternità? La loro calunnia contro Cristo Gesù è una macchia indelebile. Una macchia che li sigilla per tutta la storia e per l’eternità.</w:t>
      </w:r>
    </w:p>
    <w:p w14:paraId="35EE7D04" w14:textId="77777777" w:rsidR="00442161" w:rsidRPr="00442161" w:rsidRDefault="00442161" w:rsidP="00442161">
      <w:pPr>
        <w:spacing w:after="120" w:line="240" w:lineRule="auto"/>
        <w:jc w:val="both"/>
        <w:rPr>
          <w:rFonts w:ascii="Arial" w:hAnsi="Arial" w:cs="Arial"/>
          <w:sz w:val="24"/>
          <w:szCs w:val="24"/>
        </w:rPr>
      </w:pPr>
    </w:p>
    <w:p w14:paraId="193EC657" w14:textId="77777777" w:rsidR="00442161" w:rsidRPr="00442161" w:rsidRDefault="00442161" w:rsidP="00442161">
      <w:pPr>
        <w:spacing w:after="120" w:line="240" w:lineRule="auto"/>
        <w:jc w:val="both"/>
        <w:rPr>
          <w:rFonts w:ascii="Arial" w:hAnsi="Arial" w:cs="Arial"/>
          <w:b/>
          <w:bCs/>
          <w:sz w:val="24"/>
          <w:szCs w:val="24"/>
        </w:rPr>
      </w:pPr>
      <w:r w:rsidRPr="00442161">
        <w:rPr>
          <w:rFonts w:ascii="Arial" w:hAnsi="Arial" w:cs="Arial"/>
          <w:b/>
          <w:bCs/>
          <w:sz w:val="24"/>
          <w:szCs w:val="24"/>
        </w:rPr>
        <w:t xml:space="preserve">Ma, se io scaccio i demòni per mezzo dello Spirito di Dio, allora è giunto a voi il regno di Dio. </w:t>
      </w:r>
    </w:p>
    <w:p w14:paraId="184BC0D0"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Ora Gesù afferma la sua verità: </w:t>
      </w:r>
      <w:r w:rsidRPr="00442161">
        <w:rPr>
          <w:rFonts w:ascii="Arial" w:hAnsi="Arial" w:cs="Arial"/>
          <w:i/>
          <w:iCs/>
          <w:sz w:val="24"/>
          <w:szCs w:val="24"/>
        </w:rPr>
        <w:t xml:space="preserve">“Ma, se io scaccio i demòni per mezzo dello Spirito di Dio, allora è giunto a voi il regno di Dio”.  </w:t>
      </w:r>
      <w:r w:rsidRPr="00442161">
        <w:rPr>
          <w:rFonts w:ascii="Arial" w:hAnsi="Arial" w:cs="Arial"/>
          <w:sz w:val="24"/>
          <w:szCs w:val="24"/>
        </w:rPr>
        <w:t>Il regno di Dio è piena e totale vittoria su Satana. Più ci allontaniamo dal suo regno e più entriamo nel regno di Dio. Meno ci allontaniamo dal regno di Satana e meno saremo regno di Dio. Gesù viene, libera un corpo da una possessione diabolica, apre al purificato, le porte del regno di Dio. Le porte le apre Gesù. Poi si deve entrare nel regno di Dio per la via della fede e rimanere in esso per l’obbedienza alla Parola. Si obbedisce alla Parola, si è regno di Dio, non si obbedisce alla Parola non si è regno di Dio. Ecco cosa dice ai farisei Gesù: le porte del regno di Dio sono aperte. Se volete entrare potete per la fede nella mia Parola. Se volete rimanere, potete per l’obbedienza alla mia Parola. Se non volete entrare e rimanere, resterete nel regno di Satana, che per voi poi sarà eterno. O si entra mentre si è sulla terra nel regno di Dio, o si rimane nel regno di Satana per l’eternità. Ora noi sappiamo che le sue porte sono aperte per tutti. Chi vuole può entrare. Chi non vuole, rimarrà in eterno nel regno di Satana. Né valgono le moderne teorie sataniche che affermano che siamo tutti salvati, che Dio non giudica nessuno, che l’inferno non esiste, che se esiste, esso è vuoto.</w:t>
      </w:r>
    </w:p>
    <w:p w14:paraId="2D30B0CC"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Sopra la Parola di Gesù non vi sono altre parole. Sul Vangelo di Gesù non c’è un altro Vangelo. La Parola di Cristo è l’assoluto per noi. Tutte queste sataniche teorie chiudono il regno. Quanti insegnano o predicano queste sataniche teorie, sono bocca di Satana e non certo dello Spirito Santo. Questa è la tristissima realtà di molti discepoli di Gesù: si sono trasformati in bocca di Satana, in oracoli di peccato, </w:t>
      </w:r>
      <w:r w:rsidRPr="00442161">
        <w:rPr>
          <w:rFonts w:ascii="Arial" w:hAnsi="Arial" w:cs="Arial"/>
          <w:sz w:val="24"/>
          <w:szCs w:val="24"/>
        </w:rPr>
        <w:lastRenderedPageBreak/>
        <w:t>anziché rimanere bocca dello Spirito Santo o oracoli di vera profezia per la vera salvezza.</w:t>
      </w:r>
    </w:p>
    <w:p w14:paraId="3FFB55A8" w14:textId="77777777" w:rsidR="00442161" w:rsidRPr="00442161" w:rsidRDefault="00442161" w:rsidP="00442161">
      <w:pPr>
        <w:spacing w:after="120" w:line="240" w:lineRule="auto"/>
        <w:jc w:val="both"/>
        <w:rPr>
          <w:rFonts w:ascii="Arial" w:hAnsi="Arial" w:cs="Arial"/>
          <w:b/>
          <w:bCs/>
          <w:sz w:val="24"/>
          <w:szCs w:val="24"/>
        </w:rPr>
      </w:pPr>
    </w:p>
    <w:p w14:paraId="2811D5D0" w14:textId="77777777" w:rsidR="00442161" w:rsidRPr="00442161" w:rsidRDefault="00442161" w:rsidP="00442161">
      <w:pPr>
        <w:spacing w:after="120" w:line="240" w:lineRule="auto"/>
        <w:jc w:val="both"/>
        <w:rPr>
          <w:rFonts w:ascii="Arial" w:hAnsi="Arial" w:cs="Arial"/>
          <w:b/>
          <w:bCs/>
          <w:sz w:val="24"/>
          <w:szCs w:val="24"/>
        </w:rPr>
      </w:pPr>
      <w:bookmarkStart w:id="141" w:name="_Hlk210408434"/>
      <w:r w:rsidRPr="00442161">
        <w:rPr>
          <w:rFonts w:ascii="Arial" w:hAnsi="Arial" w:cs="Arial"/>
          <w:b/>
          <w:bCs/>
          <w:sz w:val="24"/>
          <w:szCs w:val="24"/>
        </w:rPr>
        <w:t xml:space="preserve">Come può uno entrare nella casa di un uomo forte e rapire i suoi beni, se prima non lo lega? Soltanto allora potrà saccheggiargli la casa. </w:t>
      </w:r>
    </w:p>
    <w:bookmarkEnd w:id="141"/>
    <w:p w14:paraId="4F4466DA"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Ora Gesù, per convincere i farisei che lui scaccia Satana con la forza dello Spirito Santo, dice loro che Satana è in tutto simile a un uomo forte che sa ben difendere la sua casa. Per entrare nella casa di questo uomo forte, prima lo si deve legare, poi si può entrare nella casa e si può rapinare e saccheggiare: </w:t>
      </w:r>
      <w:r w:rsidRPr="00442161">
        <w:rPr>
          <w:rFonts w:ascii="Arial" w:hAnsi="Arial" w:cs="Arial"/>
          <w:i/>
          <w:iCs/>
          <w:sz w:val="24"/>
          <w:szCs w:val="24"/>
        </w:rPr>
        <w:t xml:space="preserve">“Come può uno entrare nella casa di un uomo forte e rapire i suoi beni, se prima non lo lega? Soltanto allora potrà saccheggiargli la casa”. </w:t>
      </w:r>
      <w:r w:rsidRPr="00442161">
        <w:rPr>
          <w:rFonts w:ascii="Arial" w:hAnsi="Arial" w:cs="Arial"/>
          <w:sz w:val="24"/>
          <w:szCs w:val="24"/>
        </w:rPr>
        <w:t xml:space="preserve">Se Gesù è entrato nella casa di Satana e gli ha rapinato un corpo che lui teneva in suo possesso, questa rapina attesta che Lui è più forte di Satana. Gesù non solamente più forte di Satana, Lui è il Dio onnipotente dinanzi al quale nessuno potrà resistere. D’altronde sempre la Scrittura attesta che il Padre porrà i nemici di Gesù a sgabello dei suoi piedi. Anche Satana e tutti i diavoli dell’inferno e tutti quanti ieri, oggi e sempre combattono contro Cristo e il suo Vangelo per l’eternità saranno posti a sgabello dei piedi di Gesù. A questa fede in Cristo Gesù sono chiamati tutti i farisei della storia e chi deve chiamarli è il discepolo di Gesù. Se però il discepolo di Gesù diventa anche lui fariseo, anche lui per l’eternità sarà posto da Dio a sgabello dei piedi di Gesù. Ecco perché contro il Vangelo non esiste parola di salvezza. Solo il Vangelo è la Parola della vita eterna per noi.  </w:t>
      </w:r>
    </w:p>
    <w:p w14:paraId="0E2A8E51" w14:textId="77777777" w:rsidR="00442161" w:rsidRPr="00442161" w:rsidRDefault="00442161" w:rsidP="00442161">
      <w:pPr>
        <w:spacing w:after="120" w:line="240" w:lineRule="auto"/>
        <w:jc w:val="both"/>
        <w:rPr>
          <w:rFonts w:ascii="Arial" w:hAnsi="Arial" w:cs="Arial"/>
          <w:b/>
          <w:bCs/>
          <w:sz w:val="24"/>
          <w:szCs w:val="24"/>
        </w:rPr>
      </w:pPr>
    </w:p>
    <w:p w14:paraId="11A27A18" w14:textId="77777777" w:rsidR="00442161" w:rsidRPr="00442161" w:rsidRDefault="00442161" w:rsidP="00442161">
      <w:pPr>
        <w:spacing w:after="120" w:line="240" w:lineRule="auto"/>
        <w:jc w:val="both"/>
        <w:rPr>
          <w:rFonts w:ascii="Arial" w:hAnsi="Arial" w:cs="Arial"/>
          <w:b/>
          <w:bCs/>
          <w:sz w:val="24"/>
          <w:szCs w:val="24"/>
        </w:rPr>
      </w:pPr>
      <w:bookmarkStart w:id="142" w:name="_Hlk210408447"/>
      <w:r w:rsidRPr="00442161">
        <w:rPr>
          <w:rFonts w:ascii="Arial" w:hAnsi="Arial" w:cs="Arial"/>
          <w:b/>
          <w:bCs/>
          <w:sz w:val="24"/>
          <w:szCs w:val="24"/>
        </w:rPr>
        <w:t xml:space="preserve">Chi non è con me è contro di me, e chi non raccoglie con me disperde. </w:t>
      </w:r>
    </w:p>
    <w:bookmarkEnd w:id="142"/>
    <w:p w14:paraId="213294D5"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Ora Gesù con una frase lapidaria mette in guardia tutto il mondo credente e il mondo non credente. Le sue parole non consentono alcuna interpretazione differente da come esse suonano: </w:t>
      </w:r>
      <w:r w:rsidRPr="00442161">
        <w:rPr>
          <w:rFonts w:ascii="Arial" w:hAnsi="Arial" w:cs="Arial"/>
          <w:i/>
          <w:iCs/>
          <w:sz w:val="24"/>
          <w:szCs w:val="24"/>
        </w:rPr>
        <w:t xml:space="preserve">“Chi non è con me è contro di me, e chi non raccoglie con me disperde – </w:t>
      </w:r>
      <w:r w:rsidRPr="00442161">
        <w:rPr>
          <w:rFonts w:ascii="Arial" w:hAnsi="Arial" w:cs="Arial"/>
          <w:i/>
          <w:iCs/>
          <w:sz w:val="24"/>
          <w:szCs w:val="24"/>
          <w:lang w:val="la-Latn"/>
        </w:rPr>
        <w:t xml:space="preserve">Qui non est mecum, contra me est; et, qui non congregat mecum, spargit. </w:t>
      </w:r>
      <w:r w:rsidRPr="00442161">
        <w:rPr>
          <w:rFonts w:ascii="Arial" w:hAnsi="Arial" w:cs="Arial"/>
          <w:i/>
          <w:iCs/>
          <w:sz w:val="24"/>
          <w:szCs w:val="24"/>
        </w:rPr>
        <w:t xml:space="preserve">– </w:t>
      </w:r>
      <w:r w:rsidRPr="00442161">
        <w:rPr>
          <w:rFonts w:ascii="Times New Roman" w:hAnsi="Times New Roman" w:cs="Times New Roman"/>
          <w:color w:val="111111"/>
          <w:sz w:val="26"/>
          <w:szCs w:val="26"/>
        </w:rPr>
        <w:t>ὁ</w:t>
      </w:r>
      <w:r w:rsidRPr="00442161">
        <w:rPr>
          <w:rFonts w:ascii="PT Serif" w:hAnsi="PT Serif"/>
          <w:color w:val="111111"/>
          <w:sz w:val="26"/>
          <w:szCs w:val="26"/>
        </w:rPr>
        <w:t xml:space="preserve"> μ</w:t>
      </w:r>
      <w:r w:rsidRPr="00442161">
        <w:rPr>
          <w:rFonts w:ascii="Times New Roman" w:hAnsi="Times New Roman" w:cs="Times New Roman"/>
          <w:color w:val="111111"/>
          <w:sz w:val="26"/>
          <w:szCs w:val="26"/>
        </w:rPr>
        <w:t>ὴ</w:t>
      </w:r>
      <w:r w:rsidRPr="00442161">
        <w:rPr>
          <w:rFonts w:ascii="PT Serif" w:hAnsi="PT Serif"/>
          <w:color w:val="111111"/>
          <w:sz w:val="26"/>
          <w:szCs w:val="26"/>
        </w:rPr>
        <w:t xml:space="preserve"> </w:t>
      </w:r>
      <w:r w:rsidRPr="00442161">
        <w:rPr>
          <w:rFonts w:ascii="Times New Roman" w:hAnsi="Times New Roman" w:cs="Times New Roman"/>
          <w:color w:val="111111"/>
          <w:sz w:val="26"/>
          <w:szCs w:val="26"/>
        </w:rPr>
        <w:t>ὢ</w:t>
      </w:r>
      <w:r w:rsidRPr="00442161">
        <w:rPr>
          <w:rFonts w:ascii="Cambria" w:hAnsi="Cambria" w:cs="Cambria"/>
          <w:color w:val="111111"/>
          <w:sz w:val="26"/>
          <w:szCs w:val="26"/>
        </w:rPr>
        <w:t>ν</w:t>
      </w:r>
      <w:r w:rsidRPr="00442161">
        <w:rPr>
          <w:rFonts w:ascii="PT Serif" w:hAnsi="PT Serif"/>
          <w:color w:val="111111"/>
          <w:sz w:val="26"/>
          <w:szCs w:val="26"/>
        </w:rPr>
        <w:t xml:space="preserve"> </w:t>
      </w:r>
      <w:r w:rsidRPr="00442161">
        <w:rPr>
          <w:rFonts w:ascii="PT Serif" w:hAnsi="PT Serif" w:cs="PT Serif"/>
          <w:color w:val="111111"/>
          <w:sz w:val="26"/>
          <w:szCs w:val="26"/>
        </w:rPr>
        <w:t>μ</w:t>
      </w:r>
      <w:r w:rsidRPr="00442161">
        <w:rPr>
          <w:rFonts w:ascii="Cambria" w:hAnsi="Cambria" w:cs="Cambria"/>
          <w:color w:val="111111"/>
          <w:sz w:val="26"/>
          <w:szCs w:val="26"/>
        </w:rPr>
        <w:t>ετ</w:t>
      </w:r>
      <w:r w:rsidRPr="00442161">
        <w:rPr>
          <w:rFonts w:ascii="PT Serif" w:hAnsi="PT Serif" w:cs="PT Serif"/>
          <w:color w:val="111111"/>
          <w:sz w:val="26"/>
          <w:szCs w:val="26"/>
        </w:rPr>
        <w:t>’</w:t>
      </w:r>
      <w:r w:rsidRPr="00442161">
        <w:rPr>
          <w:rFonts w:ascii="PT Serif" w:hAnsi="PT Serif"/>
          <w:color w:val="111111"/>
          <w:sz w:val="26"/>
          <w:szCs w:val="26"/>
        </w:rPr>
        <w:t xml:space="preserve"> </w:t>
      </w:r>
      <w:r w:rsidRPr="00442161">
        <w:rPr>
          <w:rFonts w:ascii="Times New Roman" w:hAnsi="Times New Roman" w:cs="Times New Roman"/>
          <w:color w:val="111111"/>
          <w:sz w:val="26"/>
          <w:szCs w:val="26"/>
        </w:rPr>
        <w:t>ἐ</w:t>
      </w:r>
      <w:r w:rsidRPr="00442161">
        <w:rPr>
          <w:rFonts w:ascii="PT Serif" w:hAnsi="PT Serif"/>
          <w:color w:val="111111"/>
          <w:sz w:val="26"/>
          <w:szCs w:val="26"/>
        </w:rPr>
        <w:t>μ</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ῦ</w:t>
      </w:r>
      <w:r w:rsidRPr="00442161">
        <w:rPr>
          <w:rFonts w:ascii="PT Serif" w:hAnsi="PT Serif"/>
          <w:color w:val="111111"/>
          <w:sz w:val="26"/>
          <w:szCs w:val="26"/>
        </w:rPr>
        <w:t xml:space="preserve"> </w:t>
      </w:r>
      <w:r w:rsidRPr="00442161">
        <w:rPr>
          <w:rFonts w:ascii="Cambria" w:hAnsi="Cambria" w:cs="Cambria"/>
          <w:color w:val="111111"/>
          <w:sz w:val="26"/>
          <w:szCs w:val="26"/>
        </w:rPr>
        <w:t>κατ</w:t>
      </w:r>
      <w:r w:rsidRPr="00442161">
        <w:rPr>
          <w:rFonts w:ascii="PT Serif" w:hAnsi="PT Serif" w:cs="PT Serif"/>
          <w:color w:val="111111"/>
          <w:sz w:val="26"/>
          <w:szCs w:val="26"/>
        </w:rPr>
        <w:t>’</w:t>
      </w:r>
      <w:r w:rsidRPr="00442161">
        <w:rPr>
          <w:rFonts w:ascii="PT Serif" w:hAnsi="PT Serif"/>
          <w:color w:val="111111"/>
          <w:sz w:val="26"/>
          <w:szCs w:val="26"/>
        </w:rPr>
        <w:t xml:space="preserve"> </w:t>
      </w:r>
      <w:r w:rsidRPr="00442161">
        <w:rPr>
          <w:rFonts w:ascii="Times New Roman" w:hAnsi="Times New Roman" w:cs="Times New Roman"/>
          <w:color w:val="111111"/>
          <w:sz w:val="26"/>
          <w:szCs w:val="26"/>
        </w:rPr>
        <w:t>ἐ</w:t>
      </w:r>
      <w:r w:rsidRPr="00442161">
        <w:rPr>
          <w:rFonts w:ascii="PT Serif" w:hAnsi="PT Serif"/>
          <w:color w:val="111111"/>
          <w:sz w:val="26"/>
          <w:szCs w:val="26"/>
        </w:rPr>
        <w:t>μ</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ῦ</w:t>
      </w:r>
      <w:r w:rsidRPr="00442161">
        <w:rPr>
          <w:rFonts w:ascii="PT Serif" w:hAnsi="PT Serif"/>
          <w:color w:val="111111"/>
          <w:sz w:val="26"/>
          <w:szCs w:val="26"/>
        </w:rPr>
        <w:t xml:space="preserve"> </w:t>
      </w:r>
      <w:r w:rsidRPr="00442161">
        <w:rPr>
          <w:rFonts w:ascii="Times New Roman" w:hAnsi="Times New Roman" w:cs="Times New Roman"/>
          <w:color w:val="111111"/>
          <w:sz w:val="26"/>
          <w:szCs w:val="26"/>
        </w:rPr>
        <w:t>ἐ</w:t>
      </w:r>
      <w:r w:rsidRPr="00442161">
        <w:rPr>
          <w:rFonts w:ascii="Cambria" w:hAnsi="Cambria" w:cs="Cambria"/>
          <w:color w:val="111111"/>
          <w:sz w:val="26"/>
          <w:szCs w:val="26"/>
        </w:rPr>
        <w:t>στιν</w:t>
      </w:r>
      <w:r w:rsidRPr="00442161">
        <w:rPr>
          <w:rFonts w:ascii="PT Serif" w:hAnsi="PT Serif"/>
          <w:color w:val="111111"/>
          <w:sz w:val="26"/>
          <w:szCs w:val="26"/>
        </w:rPr>
        <w:t xml:space="preserve">, </w:t>
      </w:r>
      <w:r w:rsidRPr="00442161">
        <w:rPr>
          <w:rFonts w:ascii="Cambria" w:hAnsi="Cambria" w:cs="Cambria"/>
          <w:color w:val="111111"/>
          <w:sz w:val="26"/>
          <w:szCs w:val="26"/>
        </w:rPr>
        <w:t>κα</w:t>
      </w:r>
      <w:r w:rsidRPr="00442161">
        <w:rPr>
          <w:rFonts w:ascii="Times New Roman" w:hAnsi="Times New Roman" w:cs="Times New Roman"/>
          <w:color w:val="111111"/>
          <w:sz w:val="26"/>
          <w:szCs w:val="26"/>
        </w:rPr>
        <w:t>ὶ</w:t>
      </w:r>
      <w:r w:rsidRPr="00442161">
        <w:rPr>
          <w:rFonts w:ascii="PT Serif" w:hAnsi="PT Serif"/>
          <w:color w:val="111111"/>
          <w:sz w:val="26"/>
          <w:szCs w:val="26"/>
        </w:rPr>
        <w:t xml:space="preserve"> </w:t>
      </w:r>
      <w:r w:rsidRPr="00442161">
        <w:rPr>
          <w:rFonts w:ascii="Times New Roman" w:hAnsi="Times New Roman" w:cs="Times New Roman"/>
          <w:color w:val="111111"/>
          <w:sz w:val="26"/>
          <w:szCs w:val="26"/>
        </w:rPr>
        <w:t>ὁ</w:t>
      </w:r>
      <w:r w:rsidRPr="00442161">
        <w:rPr>
          <w:rFonts w:ascii="PT Serif" w:hAnsi="PT Serif"/>
          <w:color w:val="111111"/>
          <w:sz w:val="26"/>
          <w:szCs w:val="26"/>
        </w:rPr>
        <w:t xml:space="preserve"> μ</w:t>
      </w:r>
      <w:r w:rsidRPr="00442161">
        <w:rPr>
          <w:rFonts w:ascii="Times New Roman" w:hAnsi="Times New Roman" w:cs="Times New Roman"/>
          <w:color w:val="111111"/>
          <w:sz w:val="26"/>
          <w:szCs w:val="26"/>
        </w:rPr>
        <w:t>ὴ</w:t>
      </w:r>
      <w:r w:rsidRPr="00442161">
        <w:rPr>
          <w:rFonts w:ascii="PT Serif" w:hAnsi="PT Serif"/>
          <w:color w:val="111111"/>
          <w:sz w:val="26"/>
          <w:szCs w:val="26"/>
        </w:rPr>
        <w:t xml:space="preserve"> </w:t>
      </w:r>
      <w:r w:rsidRPr="00442161">
        <w:rPr>
          <w:rFonts w:ascii="Cambria" w:hAnsi="Cambria" w:cs="Cambria"/>
          <w:color w:val="111111"/>
          <w:sz w:val="26"/>
          <w:szCs w:val="26"/>
        </w:rPr>
        <w:t>συνάγων</w:t>
      </w:r>
      <w:r w:rsidRPr="00442161">
        <w:rPr>
          <w:rFonts w:ascii="PT Serif" w:hAnsi="PT Serif"/>
          <w:color w:val="111111"/>
          <w:sz w:val="26"/>
          <w:szCs w:val="26"/>
        </w:rPr>
        <w:t xml:space="preserve"> </w:t>
      </w:r>
      <w:r w:rsidRPr="00442161">
        <w:rPr>
          <w:rFonts w:ascii="PT Serif" w:hAnsi="PT Serif" w:cs="PT Serif"/>
          <w:color w:val="111111"/>
          <w:sz w:val="26"/>
          <w:szCs w:val="26"/>
        </w:rPr>
        <w:t>μ</w:t>
      </w:r>
      <w:r w:rsidRPr="00442161">
        <w:rPr>
          <w:rFonts w:ascii="Cambria" w:hAnsi="Cambria" w:cs="Cambria"/>
          <w:color w:val="111111"/>
          <w:sz w:val="26"/>
          <w:szCs w:val="26"/>
        </w:rPr>
        <w:t>ετ</w:t>
      </w:r>
      <w:r w:rsidRPr="00442161">
        <w:rPr>
          <w:rFonts w:ascii="PT Serif" w:hAnsi="PT Serif" w:cs="PT Serif"/>
          <w:color w:val="111111"/>
          <w:sz w:val="26"/>
          <w:szCs w:val="26"/>
        </w:rPr>
        <w:t>’</w:t>
      </w:r>
      <w:r w:rsidRPr="00442161">
        <w:rPr>
          <w:rFonts w:ascii="PT Serif" w:hAnsi="PT Serif"/>
          <w:color w:val="111111"/>
          <w:sz w:val="26"/>
          <w:szCs w:val="26"/>
        </w:rPr>
        <w:t xml:space="preserve"> </w:t>
      </w:r>
      <w:r w:rsidRPr="00442161">
        <w:rPr>
          <w:rFonts w:ascii="Times New Roman" w:hAnsi="Times New Roman" w:cs="Times New Roman"/>
          <w:color w:val="111111"/>
          <w:sz w:val="26"/>
          <w:szCs w:val="26"/>
        </w:rPr>
        <w:t>ἐ</w:t>
      </w:r>
      <w:r w:rsidRPr="00442161">
        <w:rPr>
          <w:rFonts w:ascii="PT Serif" w:hAnsi="PT Serif"/>
          <w:color w:val="111111"/>
          <w:sz w:val="26"/>
          <w:szCs w:val="26"/>
        </w:rPr>
        <w:t>μ</w:t>
      </w:r>
      <w:r w:rsidRPr="00442161">
        <w:rPr>
          <w:rFonts w:ascii="Cambria" w:hAnsi="Cambria" w:cs="Cambria"/>
          <w:color w:val="111111"/>
          <w:sz w:val="26"/>
          <w:szCs w:val="26"/>
        </w:rPr>
        <w:t>ο</w:t>
      </w:r>
      <w:r w:rsidRPr="00442161">
        <w:rPr>
          <w:rFonts w:ascii="Times New Roman" w:hAnsi="Times New Roman" w:cs="Times New Roman"/>
          <w:color w:val="111111"/>
          <w:sz w:val="26"/>
          <w:szCs w:val="26"/>
        </w:rPr>
        <w:t>ῦ</w:t>
      </w:r>
      <w:r w:rsidRPr="00442161">
        <w:rPr>
          <w:rFonts w:ascii="PT Serif" w:hAnsi="PT Serif"/>
          <w:color w:val="111111"/>
          <w:sz w:val="26"/>
          <w:szCs w:val="26"/>
        </w:rPr>
        <w:t xml:space="preserve"> </w:t>
      </w:r>
      <w:r w:rsidRPr="00442161">
        <w:rPr>
          <w:rFonts w:ascii="Cambria" w:hAnsi="Cambria" w:cs="Cambria"/>
          <w:color w:val="111111"/>
          <w:sz w:val="26"/>
          <w:szCs w:val="26"/>
        </w:rPr>
        <w:t>σκορ</w:t>
      </w:r>
      <w:r w:rsidRPr="00442161">
        <w:rPr>
          <w:rFonts w:ascii="PT Serif" w:hAnsi="PT Serif" w:cs="PT Serif"/>
          <w:color w:val="111111"/>
          <w:sz w:val="26"/>
          <w:szCs w:val="26"/>
        </w:rPr>
        <w:t>π</w:t>
      </w:r>
      <w:r w:rsidRPr="00442161">
        <w:rPr>
          <w:rFonts w:ascii="Cambria" w:hAnsi="Cambria" w:cs="Cambria"/>
          <w:color w:val="111111"/>
          <w:sz w:val="26"/>
          <w:szCs w:val="26"/>
        </w:rPr>
        <w:t xml:space="preserve">ίζει. </w:t>
      </w:r>
      <w:r w:rsidRPr="00442161">
        <w:rPr>
          <w:rFonts w:ascii="Arial" w:hAnsi="Arial" w:cs="Arial"/>
          <w:sz w:val="24"/>
          <w:szCs w:val="24"/>
        </w:rPr>
        <w:t xml:space="preserve">Si è con Cristo, quando si è con la sua Parola, nella sua Parola, per la sua Parola. Quando siamo nel suo Vangelo, con il suo Vangelo, per il suo Vangelo, con l’impegno di essere testimoni e missionari del suo Vangelo. Solo chi è con Cristo apre le porte del regno di Dio a ogni uomo. Poi sempre ci dobbiamo ricordare che si entra nel regno per la fede nel Vangelo e si rimane in esso per l’obbedienza al Vangelo. Chi invece non raccoglie con Gesù, disperde tutta la sua vita nei vizi, nei peccati, nelle futilità, nelle vanità, nel vuoto del suo cuore, della sua anima, del suo corpo. </w:t>
      </w:r>
    </w:p>
    <w:p w14:paraId="2C846601"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Oggi non stiamo assistendo a una umanità che sta disperdendo tutti i beni di Dio, beni materiali e beni spirituale nei vizi, nei peccati, nelle futilità, nelle vanità, nel vuoto del cuore, dell’anima e dello Spirito? Non stiamo contemplando una umanità che consuma ogni energia fisica e spirituale a servizio del peccato e della morte? Non stiamo vedendo con i nostri occhi dove sta conducendo l’umanità la sua scelta di essere contro Cristo Gesù e il suo Vangelo? Qual è il frutto di ogni nostro lavoro sia </w:t>
      </w:r>
      <w:r w:rsidRPr="00442161">
        <w:rPr>
          <w:rFonts w:ascii="Arial" w:hAnsi="Arial" w:cs="Arial"/>
          <w:sz w:val="24"/>
          <w:szCs w:val="24"/>
        </w:rPr>
        <w:lastRenderedPageBreak/>
        <w:t xml:space="preserve">spirituale che materiale? Il frutto è uno solo: la morte dell’uomo sulla terra e la morte dell’uomo nell’eternità. </w:t>
      </w:r>
    </w:p>
    <w:p w14:paraId="6E49F7CC"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Queste parole di Gesù vengono così illuminate dallo Spirito Santo per bocca dell’Apostolo prima nella Lettera ai Romani e poi nella Lettera ai Galati. </w:t>
      </w:r>
    </w:p>
    <w:p w14:paraId="26B4393C"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Dalle Lettera ai Romani</w:t>
      </w:r>
    </w:p>
    <w:p w14:paraId="6B046A77"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Parlo un linguaggio umano a causa della vostra debolezza. Come infatti avete messo le vostre membra a servizio dell’impurità e dell’iniquità, per l’iniquità, così ora mettete le vostre membra a servizio della giustizia, per la santificazione. </w:t>
      </w:r>
    </w:p>
    <w:p w14:paraId="237555DD"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 (Rm 6,19-23). </w:t>
      </w:r>
    </w:p>
    <w:p w14:paraId="676BB1DC"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Dalla Lettera ai Galati</w:t>
      </w:r>
    </w:p>
    <w:p w14:paraId="29933611"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 (Gal 6,6-19). </w:t>
      </w:r>
    </w:p>
    <w:p w14:paraId="0F8DE84B"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Sta proprio in questo il fallimento di molti discepoli di Gesù: stanno seminando senza Cristo contro Cristo e stanno consegnando il mondo alla corruzione, al peccato, alla morte. Non stanno seminando il regno di Dio, ma il regno di Satana. Quali frutti potranno mai raccogliere? Solo frutti di morte nel tempo e di dannazione eterna dopo il tempo. O raccogliamo con Cristo, seminando Cristo nei solchi della storia, il vero Cristo, seminando il vero Vangelo di Cristo, oppure semineremo Satana secondo la parola di Satana. Non abbiamo altre scelte, non possiamo schierarci in una neutralità di insipienza e di stoltezza. Chi semina nella stoltezza e nell’insipienza raccoglierà frutti di stoltezza e di insipienza, che sono anche questi, frutti di morte sulla terra e frutti di perdizione e di tenebre per l’eternità. </w:t>
      </w:r>
    </w:p>
    <w:p w14:paraId="52154EFA"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Sempre dobbiamo ricordarci che sopra questa Parola di Gesù, non esistono altre parole. O raccogliamo con Cristo, o disperderemo tutta la nostra vita.</w:t>
      </w:r>
    </w:p>
    <w:p w14:paraId="16839C79" w14:textId="77777777" w:rsidR="00442161" w:rsidRPr="00442161" w:rsidRDefault="00442161" w:rsidP="00442161">
      <w:pPr>
        <w:spacing w:after="120" w:line="240" w:lineRule="auto"/>
        <w:jc w:val="both"/>
        <w:rPr>
          <w:rFonts w:ascii="Arial" w:hAnsi="Arial" w:cs="Arial"/>
          <w:sz w:val="24"/>
          <w:szCs w:val="24"/>
        </w:rPr>
      </w:pPr>
    </w:p>
    <w:p w14:paraId="521684A7" w14:textId="77777777" w:rsidR="00442161" w:rsidRPr="00442161" w:rsidRDefault="00442161" w:rsidP="00442161">
      <w:pPr>
        <w:pStyle w:val="Titolo2"/>
      </w:pPr>
      <w:bookmarkStart w:id="143" w:name="_Toc210653135"/>
      <w:bookmarkStart w:id="144" w:name="_Toc212557298"/>
      <w:r w:rsidRPr="00442161">
        <w:t>La bestemmia contro lo Spirito non verrà perdonata</w:t>
      </w:r>
      <w:bookmarkEnd w:id="143"/>
      <w:bookmarkEnd w:id="144"/>
    </w:p>
    <w:p w14:paraId="44EBEB6F" w14:textId="77777777" w:rsidR="00442161" w:rsidRPr="00442161" w:rsidRDefault="00442161" w:rsidP="00442161">
      <w:pPr>
        <w:spacing w:after="120" w:line="240" w:lineRule="auto"/>
        <w:jc w:val="both"/>
        <w:rPr>
          <w:rFonts w:ascii="Arial" w:hAnsi="Arial" w:cs="Arial"/>
          <w:b/>
          <w:bCs/>
          <w:sz w:val="24"/>
          <w:szCs w:val="24"/>
        </w:rPr>
      </w:pPr>
      <w:bookmarkStart w:id="145" w:name="_Hlk210408467"/>
    </w:p>
    <w:p w14:paraId="29B3E954" w14:textId="77777777" w:rsidR="00442161" w:rsidRPr="00442161" w:rsidRDefault="00442161" w:rsidP="00442161">
      <w:pPr>
        <w:spacing w:after="120" w:line="240" w:lineRule="auto"/>
        <w:jc w:val="both"/>
        <w:rPr>
          <w:rFonts w:ascii="Arial" w:hAnsi="Arial" w:cs="Arial"/>
          <w:b/>
          <w:bCs/>
          <w:sz w:val="24"/>
          <w:szCs w:val="24"/>
        </w:rPr>
      </w:pPr>
      <w:r w:rsidRPr="00442161">
        <w:rPr>
          <w:rFonts w:ascii="Arial" w:hAnsi="Arial" w:cs="Arial"/>
          <w:b/>
          <w:bCs/>
          <w:sz w:val="24"/>
          <w:szCs w:val="24"/>
        </w:rPr>
        <w:t xml:space="preserve">Perciò io vi dico: qualunque peccato e bestemmia verrà perdonata agli uomini, ma </w:t>
      </w:r>
      <w:bookmarkStart w:id="146" w:name="_Hlk208478090"/>
      <w:r w:rsidRPr="00442161">
        <w:rPr>
          <w:rFonts w:ascii="Arial" w:hAnsi="Arial" w:cs="Arial"/>
          <w:b/>
          <w:bCs/>
          <w:sz w:val="24"/>
          <w:szCs w:val="24"/>
        </w:rPr>
        <w:t>la bestemmia contro lo Spirito non verrà perdonata</w:t>
      </w:r>
      <w:bookmarkEnd w:id="146"/>
      <w:r w:rsidRPr="00442161">
        <w:rPr>
          <w:rFonts w:ascii="Arial" w:hAnsi="Arial" w:cs="Arial"/>
          <w:b/>
          <w:bCs/>
          <w:sz w:val="24"/>
          <w:szCs w:val="24"/>
        </w:rPr>
        <w:t xml:space="preserve">. A chi parlerà contro il </w:t>
      </w:r>
      <w:r w:rsidRPr="00442161">
        <w:rPr>
          <w:rFonts w:ascii="Arial" w:hAnsi="Arial" w:cs="Arial"/>
          <w:b/>
          <w:bCs/>
          <w:sz w:val="24"/>
          <w:szCs w:val="24"/>
        </w:rPr>
        <w:lastRenderedPageBreak/>
        <w:t>Figlio dell’uomo, sarà perdonato; ma a chi parlerà contro lo Spirito Santo, non sarà perdonato, né in questo mondo né in quello futuro.</w:t>
      </w:r>
    </w:p>
    <w:p w14:paraId="760AF37C" w14:textId="77777777" w:rsidR="00442161" w:rsidRPr="00442161" w:rsidRDefault="00442161" w:rsidP="00442161">
      <w:pPr>
        <w:spacing w:after="120" w:line="240" w:lineRule="auto"/>
        <w:jc w:val="both"/>
        <w:rPr>
          <w:rFonts w:ascii="Arial" w:hAnsi="Arial" w:cs="Arial"/>
          <w:b/>
          <w:bCs/>
          <w:sz w:val="24"/>
          <w:szCs w:val="24"/>
        </w:rPr>
      </w:pPr>
    </w:p>
    <w:p w14:paraId="1D2BD030" w14:textId="77777777" w:rsidR="00442161" w:rsidRPr="00442161" w:rsidRDefault="00442161" w:rsidP="00442161">
      <w:pPr>
        <w:spacing w:after="120" w:line="240" w:lineRule="auto"/>
        <w:jc w:val="both"/>
        <w:rPr>
          <w:rFonts w:ascii="Arial" w:hAnsi="Arial" w:cs="Arial"/>
          <w:b/>
          <w:bCs/>
          <w:sz w:val="24"/>
          <w:szCs w:val="24"/>
        </w:rPr>
      </w:pPr>
      <w:r w:rsidRPr="00442161">
        <w:rPr>
          <w:rFonts w:ascii="Arial" w:hAnsi="Arial" w:cs="Arial"/>
          <w:b/>
          <w:bCs/>
          <w:sz w:val="24"/>
          <w:szCs w:val="24"/>
        </w:rPr>
        <w:t xml:space="preserve">Perciò io vi dico: qualunque peccato e bestemmia verrà perdonata agli uomini, ma la bestemmia contro lo Spirito non verrà perdonata. </w:t>
      </w:r>
    </w:p>
    <w:bookmarkEnd w:id="145"/>
    <w:p w14:paraId="34DE89E5"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sz w:val="24"/>
          <w:szCs w:val="24"/>
        </w:rPr>
        <w:t xml:space="preserve">Queste Parole di Gesù non sono contenute in nessun altro testo canonico di tutta l’Antica Divina Rivelazione. Sono solo Parole di Gesù e riportate solo dai Vangelo Sinottici: </w:t>
      </w:r>
      <w:r w:rsidRPr="00442161">
        <w:rPr>
          <w:rFonts w:ascii="Arial" w:hAnsi="Arial" w:cs="Arial"/>
          <w:i/>
          <w:iCs/>
          <w:sz w:val="24"/>
          <w:szCs w:val="24"/>
        </w:rPr>
        <w:t xml:space="preserve">“Perciò io vi dico: qualunque peccato e bestemmia verrà perdonata agli uomini, ma la bestemmia contro lo Spirito non verrà perdonata”. </w:t>
      </w:r>
    </w:p>
    <w:p w14:paraId="585CE278"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Cosi</w:t>
      </w:r>
      <w:r w:rsidRPr="00442161">
        <w:rPr>
          <w:rFonts w:ascii="Arial" w:hAnsi="Arial" w:cs="Arial"/>
          <w:i/>
          <w:iCs/>
          <w:sz w:val="24"/>
          <w:szCs w:val="24"/>
        </w:rPr>
        <w:t xml:space="preserve"> anche nel </w:t>
      </w:r>
      <w:r w:rsidRPr="00442161">
        <w:rPr>
          <w:rFonts w:ascii="Arial" w:hAnsi="Arial" w:cs="Arial"/>
          <w:sz w:val="24"/>
          <w:szCs w:val="24"/>
        </w:rPr>
        <w:t>nel Vangelo secondo Marco:</w:t>
      </w:r>
    </w:p>
    <w:p w14:paraId="7E68EBFC"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Entrò in una casa e di nuovo si radunò una folla, tanto che non potevano neppure mangiare. Allora i suoi, sentito questo, uscirono per andare a prenderlo; dicevano infatti: «È fuori di sé». Gli scribi, che erano scesi da Gerusalemme, dicevano: «Costui è posseduto da Beelzebùl e scaccia i demòni per mezzo del capo dei demòni». Ma egli li chiamò 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perdonato ai figli degli uomini, i peccati e anche tutte le bestemmie che diranno; ma chi avrà bestemmiato contro lo Spirito Santo non sarà perdonato in eterno: è reo di colpa eterna». Poiché dicevano: «È posseduto da uno spirito impuro» (Mc 3,20-30).</w:t>
      </w:r>
    </w:p>
    <w:p w14:paraId="1A320CF3"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Così nel Vangelo secondo Luca</w:t>
      </w:r>
    </w:p>
    <w:p w14:paraId="0D27770F"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Io vi dico: chiunque mi riconoscerà davanti agli uomini, anche il Figlio dell’uomo lo riconoscerà davanti agli angeli di Dio; ma chi mi rinnegherà davanti agli uomini, sarà rinnegato davanti agli angeli di Dio. Chiunque parlerà contro il Figlio dell’uomo, gli sarà perdonato; ma a chi bestemmierà lo Spirito Santo, non sarà perdonato (Lc 12,8-10). </w:t>
      </w:r>
    </w:p>
    <w:p w14:paraId="3E0F3771"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Per qualsiasi bestemmia sarà perdonato agli uomini, poiché Dio sempre perdona a chi a Lui si rivolge con cuore pentito è umiliato. Perché la bestemmia contro lo Spirito Santo non verrà perdonata? Perché con questa bestemmia si rinnega, si distrugge, si riduce a falsità la fonte del perdono, la fonte della grazia, la fonte della verità e della luce. La Chiesa, nel corso dei secoli, ha stabilito quali sono i peccati contro lo Spirito Santo. Sono tutti quei peccati che negano, rinnegano, distruggono la fonte della verità, della grazia, della salvezza, del perdono, della misericordia, della riconciliazione: impugnare la verità conosciuta, invidia della grazia altrui, presunzione di salvarsi senza merito, ostinazione nei peccati, impenitenza finale, disperazione della salvezza o salute eterna. Sono tutti peccati o che negano o che distruggono la via della salvezza preparata per noi dal Signore. Noi abbiamo sempre paragonato colui che pecca contro lo Spirito Santo a un assetato in un deserto </w:t>
      </w:r>
      <w:r w:rsidRPr="00442161">
        <w:rPr>
          <w:rFonts w:ascii="Arial" w:hAnsi="Arial" w:cs="Arial"/>
          <w:sz w:val="24"/>
          <w:szCs w:val="24"/>
        </w:rPr>
        <w:lastRenderedPageBreak/>
        <w:t xml:space="preserve">cocente. Viene una persona che porta della purissima acqua. Quest’uomo cosa fa? Sparge per terra l’acqua purissima a lui offerta e poi dissuade ogni altro assetato perché non beva, gridando che l’acqua è avvelenata. Questo stanno facendo i farisei. Stanno impugnano la verità della salvezza, che si è manifestata come purissima verità, che è Cristo Gesù e poi stanno gridando al mondo intero che Gesù è fonte satanica e non divina. Viene dal diavolo e non Dio. Poiché Cristo è colui che è venuto per dare il perdono e la pace, senza di Lui, non essendoci né perdono e né pace, si è già nella morte eterna. Si è nella morte eterna, perché Dio non può avvolgere con la sua grazia quanti hanno chiuso con chiusura ermetica il loro cuore a Cristo Gesù. Anche sopra questa Parola di Gesù non ci sono altre parole. Su questo purissimo Vangelo di Cristo Gesù, non c’è un altro Vangelo. </w:t>
      </w:r>
    </w:p>
    <w:p w14:paraId="68CEBE58"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La Parola di Gesù rimane stabile in eterno. Il cielo e la terra passeranno, la Parola di Gesù mai passerà. Durerà per i secoli eterni. Quando saremo nell’inferno allora confesseremo la sua verità.</w:t>
      </w:r>
    </w:p>
    <w:p w14:paraId="5E691D12" w14:textId="77777777" w:rsidR="00442161" w:rsidRPr="00442161" w:rsidRDefault="00442161" w:rsidP="00442161">
      <w:pPr>
        <w:spacing w:after="120" w:line="240" w:lineRule="auto"/>
        <w:jc w:val="both"/>
        <w:rPr>
          <w:rFonts w:ascii="Arial" w:hAnsi="Arial" w:cs="Arial"/>
          <w:i/>
          <w:iCs/>
          <w:sz w:val="24"/>
          <w:szCs w:val="24"/>
        </w:rPr>
      </w:pPr>
    </w:p>
    <w:p w14:paraId="018D12FC" w14:textId="77777777" w:rsidR="00442161" w:rsidRPr="00442161" w:rsidRDefault="00442161" w:rsidP="00442161">
      <w:pPr>
        <w:spacing w:after="120" w:line="240" w:lineRule="auto"/>
        <w:jc w:val="both"/>
        <w:rPr>
          <w:rFonts w:ascii="Arial" w:hAnsi="Arial" w:cs="Arial"/>
          <w:b/>
          <w:bCs/>
          <w:sz w:val="24"/>
          <w:szCs w:val="24"/>
        </w:rPr>
      </w:pPr>
      <w:bookmarkStart w:id="147" w:name="_Hlk210408510"/>
      <w:r w:rsidRPr="00442161">
        <w:rPr>
          <w:rFonts w:ascii="Arial" w:hAnsi="Arial" w:cs="Arial"/>
          <w:b/>
          <w:bCs/>
          <w:sz w:val="24"/>
          <w:szCs w:val="24"/>
        </w:rPr>
        <w:t>A chi parlerà contro il Figlio dell’uomo, sarà perdonato; ma a chi parlerà contro lo Spirito Santo, non sarà perdonato, né in questo mondo né in quello futuro.</w:t>
      </w:r>
    </w:p>
    <w:bookmarkEnd w:id="147"/>
    <w:p w14:paraId="1C1E000D"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Ora Gesù ribadisce quanto già detto, per dare più forza alla sua Parola;</w:t>
      </w:r>
      <w:r w:rsidRPr="00442161">
        <w:rPr>
          <w:rFonts w:ascii="Arial" w:hAnsi="Arial" w:cs="Arial"/>
          <w:i/>
          <w:iCs/>
          <w:sz w:val="24"/>
          <w:szCs w:val="24"/>
        </w:rPr>
        <w:t xml:space="preserve"> “A chi parlerà contro il Figlio dell’uomo, sarà perdonato; ma a chi parlerà contro lo Spirito Santo, non sarà perdonato, né in questo mondo né in quello futuro”</w:t>
      </w:r>
      <w:r w:rsidRPr="00442161">
        <w:rPr>
          <w:rFonts w:ascii="Arial" w:hAnsi="Arial" w:cs="Arial"/>
          <w:sz w:val="24"/>
          <w:szCs w:val="24"/>
        </w:rPr>
        <w:t xml:space="preserve">. Il peccato contro lo Spirito Santo non sarà mai perdonato né in questo secolo e né in quello futuro. Chi pecca contro lo Spirito Santo è già sulla terra un dannato che cammina tra gli uomini. </w:t>
      </w:r>
    </w:p>
    <w:p w14:paraId="45F4B689"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Sul peccato contro lo Spirito Santo troviamo tracce nella Prima Lettera dell’Apostolo Giovani. Per questo Apostolo, il peccato consiste nel negare Cristo Gesù venuto nella carne. Chi nega Gesù venuto nella carne, quale speranza di perdono può avere, se Gesù è il perdono e la misericordia del Padre? </w:t>
      </w:r>
    </w:p>
    <w:p w14:paraId="580B7382"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Dalla Prima Lettera di San Giovanni Apostolo:</w:t>
      </w:r>
    </w:p>
    <w:p w14:paraId="4A5B1A31"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w:t>
      </w:r>
    </w:p>
    <w:p w14:paraId="2408AD15"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Quanto a voi, quello che avete udito da principio rimanga in voi. Se rimane in voi quello che avete udito da principio, anche voi rimarrete nel Figlio e nel Padre. E questa è la promessa che egli ci ha fatto: la vita eterna.</w:t>
      </w:r>
    </w:p>
    <w:p w14:paraId="7BE4CBF4"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lastRenderedPageBreak/>
        <w:t xml:space="preserve">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E ora, figlioli, rimanete in lui, perché possiamo avere fiducia quando egli si manifesterà e non veniamo da lui svergognati alla sua venuta. Se sapete che egli è giusto, sappiate anche che chiunque opera la giustizia, è stato generato da lui (1Gv 2,18-29), </w:t>
      </w:r>
    </w:p>
    <w:p w14:paraId="13713ADE"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 </w:t>
      </w:r>
    </w:p>
    <w:p w14:paraId="79EC076C"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w:t>
      </w:r>
    </w:p>
    <w:p w14:paraId="6EE5C3F3"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w:t>
      </w:r>
    </w:p>
    <w:p w14:paraId="7F9B3C15"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Questo vi ho scritto perché sappiate che possedete la vita eterna, voi che credete nel nome del Figlio di Dio.</w:t>
      </w:r>
    </w:p>
    <w:p w14:paraId="015CE6BF"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E questa è la fiducia che abbiamo in lui: qualunque cosa gli chiediamo secondo la sua volontà, egli ci ascolta. E se sappiamo che ci ascolta in tutto quello che gli chiediamo, sappiamo di avere già da lui quanto abbiamo chiesto.</w:t>
      </w:r>
    </w:p>
    <w:p w14:paraId="640CDD44"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Se uno vede il proprio fratello commettere un peccato che non conduce alla morte, preghi, e Dio gli darà la vita: a coloro, cioè, il cui peccato non conduce alla morte. </w:t>
      </w:r>
      <w:r w:rsidRPr="00442161">
        <w:rPr>
          <w:rFonts w:ascii="Arial" w:hAnsi="Arial" w:cs="Arial"/>
          <w:i/>
          <w:iCs/>
          <w:sz w:val="24"/>
          <w:szCs w:val="24"/>
        </w:rPr>
        <w:lastRenderedPageBreak/>
        <w:t>C’è infatti un peccato che conduce alla morte; non dico di pregare riguardo a questo peccato. Ogni iniquità è peccato, ma c’è il peccato che non conduce alla morte.</w:t>
      </w:r>
    </w:p>
    <w:p w14:paraId="5C91562A"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Sappiamo che chiunque è stato generato da Dio non pecca: chi è stato generato da Dio preserva se stesso e il Maligno non lo tocca. Noi sappiamo che siamo da Dio, mentre tutto il mondo sta in potere del Maligno. Sappiamo anche che il Figlio di Dio è venuto e ci ha dato l’intelligenza per conoscere il vero Dio. E noi siamo nel vero Dio, nel Figlio suo Gesù Cristo: egli è il vero Dio e la vita eterna. Figlioli, guardatevi dai falsi dèi! (1Gv 5,1-21). </w:t>
      </w:r>
    </w:p>
    <w:p w14:paraId="3E242213" w14:textId="77777777" w:rsidR="00010C8C" w:rsidRDefault="00442161" w:rsidP="00442161">
      <w:pPr>
        <w:spacing w:after="120" w:line="240" w:lineRule="auto"/>
        <w:jc w:val="both"/>
        <w:rPr>
          <w:rFonts w:ascii="Arial" w:hAnsi="Arial" w:cs="Arial"/>
          <w:sz w:val="24"/>
          <w:szCs w:val="24"/>
        </w:rPr>
      </w:pPr>
      <w:r w:rsidRPr="00442161">
        <w:rPr>
          <w:rFonts w:ascii="Arial" w:hAnsi="Arial" w:cs="Arial"/>
          <w:sz w:val="24"/>
          <w:szCs w:val="24"/>
        </w:rPr>
        <w:t>Oggi dobbiamo confessare che moltissimi figli della Chiesa sono caduti nel peccato contro lo Spirito Santo: Non dare o negare Cristo al mondo intero è peccato contro lo Spirito Santo. Relativizzare Cristo è peccato contro lo Spirito Santo. Negare la verità di Cristo è peccato contro lo Spirito Santo. Affermare la non necessità di Cristo è peccato contro lo Spirito Santo. Negare la mediazione universale di Cristo è peccato contro lo Spirito Santo. La teologia del Dio unico è peccato contro lo Spirito Santo. Negare Cristo come nostra unica fonte e sorgente di verità, luce, grazia, perdono e remissione del peccati, è peccato contro lo Spirito Santo. Ridurre la Chiesa da Sacramento universale di salvezza e di luce per tutto il mondo a una comunità si servizi della terra,  è peccato contro lo Spirito Santo. Elevare il peccato a bene e a un diritto dell’uomo è peccato contro lo Spirito Santo. Insegnare la falsità come purissima verità è peccato contro lo Spirito Santo. Non predicare la conversione per il perdono dei peccati è peccare contro lo Spirito Santo. Se volessimo enumerare tutti i peccati contro lo Spirito Santo, neanche potremmo. Oggi questi peccati si stanno moltiplicano a dismisura.</w:t>
      </w:r>
    </w:p>
    <w:p w14:paraId="06F40206" w14:textId="77777777" w:rsidR="00442161" w:rsidRPr="00442161" w:rsidRDefault="00442161" w:rsidP="00442161">
      <w:pPr>
        <w:spacing w:after="120" w:line="240" w:lineRule="auto"/>
        <w:jc w:val="both"/>
        <w:rPr>
          <w:rFonts w:ascii="Arial" w:hAnsi="Arial" w:cs="Arial"/>
          <w:sz w:val="24"/>
          <w:szCs w:val="24"/>
        </w:rPr>
      </w:pPr>
    </w:p>
    <w:p w14:paraId="59FE4259" w14:textId="77777777" w:rsidR="00442161" w:rsidRPr="00442161" w:rsidRDefault="00442161" w:rsidP="00442161">
      <w:pPr>
        <w:pStyle w:val="Titolo2"/>
      </w:pPr>
      <w:bookmarkStart w:id="148" w:name="_Toc210653136"/>
      <w:bookmarkStart w:id="149" w:name="_Toc212557299"/>
      <w:r w:rsidRPr="00442161">
        <w:t>Infatti in base alle tue parole sarai giustificato e in base alle tue parole sarai condannato</w:t>
      </w:r>
      <w:bookmarkEnd w:id="148"/>
      <w:bookmarkEnd w:id="149"/>
    </w:p>
    <w:p w14:paraId="0A442395" w14:textId="77777777" w:rsidR="00442161" w:rsidRPr="00442161" w:rsidRDefault="00442161" w:rsidP="00442161">
      <w:pPr>
        <w:spacing w:after="120" w:line="240" w:lineRule="auto"/>
        <w:jc w:val="both"/>
        <w:rPr>
          <w:rFonts w:ascii="Arial" w:hAnsi="Arial" w:cs="Arial"/>
          <w:b/>
          <w:bCs/>
          <w:sz w:val="24"/>
          <w:szCs w:val="24"/>
        </w:rPr>
      </w:pPr>
    </w:p>
    <w:p w14:paraId="7315B709" w14:textId="77777777" w:rsidR="00442161" w:rsidRPr="00442161" w:rsidRDefault="00442161" w:rsidP="00442161">
      <w:pPr>
        <w:spacing w:after="120" w:line="240" w:lineRule="auto"/>
        <w:jc w:val="both"/>
        <w:rPr>
          <w:rFonts w:ascii="Arial" w:hAnsi="Arial" w:cs="Arial"/>
          <w:b/>
          <w:bCs/>
          <w:sz w:val="24"/>
          <w:szCs w:val="24"/>
        </w:rPr>
      </w:pPr>
      <w:r w:rsidRPr="00442161">
        <w:rPr>
          <w:rFonts w:ascii="Arial" w:hAnsi="Arial" w:cs="Arial"/>
          <w:b/>
          <w:bCs/>
          <w:sz w:val="24"/>
          <w:szCs w:val="24"/>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p>
    <w:p w14:paraId="231BBF0B" w14:textId="77777777" w:rsidR="00442161" w:rsidRPr="00442161" w:rsidRDefault="00442161" w:rsidP="00442161">
      <w:pPr>
        <w:spacing w:after="120" w:line="240" w:lineRule="auto"/>
        <w:jc w:val="both"/>
        <w:rPr>
          <w:rFonts w:ascii="Arial" w:hAnsi="Arial" w:cs="Arial"/>
          <w:b/>
          <w:bCs/>
          <w:sz w:val="24"/>
          <w:szCs w:val="24"/>
        </w:rPr>
      </w:pPr>
    </w:p>
    <w:p w14:paraId="7A7CDCB0" w14:textId="77777777" w:rsidR="00442161" w:rsidRPr="00442161" w:rsidRDefault="00442161" w:rsidP="00442161">
      <w:pPr>
        <w:spacing w:after="120" w:line="240" w:lineRule="auto"/>
        <w:jc w:val="both"/>
        <w:rPr>
          <w:rFonts w:ascii="Arial" w:hAnsi="Arial" w:cs="Arial"/>
          <w:b/>
          <w:bCs/>
          <w:sz w:val="24"/>
          <w:szCs w:val="24"/>
        </w:rPr>
      </w:pPr>
      <w:bookmarkStart w:id="150" w:name="_Hlk210408623"/>
      <w:r w:rsidRPr="00442161">
        <w:rPr>
          <w:rFonts w:ascii="Arial" w:hAnsi="Arial" w:cs="Arial"/>
          <w:b/>
          <w:bCs/>
          <w:sz w:val="24"/>
          <w:szCs w:val="24"/>
        </w:rPr>
        <w:t xml:space="preserve">Prendete un albero buono, anche il suo frutto sarà buono. </w:t>
      </w:r>
    </w:p>
    <w:p w14:paraId="232B4805"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Ora Gesù rivela perché i farisei non possono dire cose vere e buone con la loro bocca. Per dire questo si serve dell’immagine di un albero: </w:t>
      </w:r>
      <w:r w:rsidRPr="00442161">
        <w:rPr>
          <w:rFonts w:ascii="Arial" w:hAnsi="Arial" w:cs="Arial"/>
          <w:i/>
          <w:iCs/>
          <w:sz w:val="24"/>
          <w:szCs w:val="24"/>
        </w:rPr>
        <w:t xml:space="preserve">“Prendete un albero </w:t>
      </w:r>
      <w:r w:rsidRPr="00442161">
        <w:rPr>
          <w:rFonts w:ascii="Arial" w:hAnsi="Arial" w:cs="Arial"/>
          <w:i/>
          <w:iCs/>
          <w:sz w:val="24"/>
          <w:szCs w:val="24"/>
        </w:rPr>
        <w:lastRenderedPageBreak/>
        <w:t xml:space="preserve">buono, anche il suo frutto sarà buono”. </w:t>
      </w:r>
      <w:r w:rsidRPr="00442161">
        <w:rPr>
          <w:rFonts w:ascii="Arial" w:hAnsi="Arial" w:cs="Arial"/>
          <w:sz w:val="24"/>
          <w:szCs w:val="24"/>
        </w:rPr>
        <w:t xml:space="preserve">Un albero buono non può produrre frutti cattivi. Produrrà secondo la sua natura.  È verità che nessuno potrà mai negare. </w:t>
      </w:r>
    </w:p>
    <w:p w14:paraId="4E76B9DD"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Così il Libro del Siracide:</w:t>
      </w:r>
    </w:p>
    <w:p w14:paraId="3BC52927"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Per amore del denaro molti peccano, chi cerca di arricchire volta lo sguardo. Fra le giunture delle pietre si conficca un piolo, tra la compera e la vendita s’insinua il peccato. Se non ti afferri con forza al timore del Signore, la tua casa andrà presto in rovina.</w:t>
      </w:r>
    </w:p>
    <w:p w14:paraId="15C89D27"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Quando si scuote un setaccio restano i rifiuti; così quando un uomo discute, ne appaiono i difetti. I vasi del ceramista li mette a prova la fornace, così il modo di ragionare è il banco di prova per un uomo. Il frutto dimostra come è coltivato l’albero, così la parola rivela i pensieri del cuore. Non lodare nessuno prima che abbia parlato, poiché questa è la prova degli uomini.</w:t>
      </w:r>
    </w:p>
    <w:p w14:paraId="4C41AECB" w14:textId="77777777" w:rsidR="00442161" w:rsidRPr="00442161" w:rsidRDefault="00442161" w:rsidP="00442161">
      <w:pPr>
        <w:spacing w:after="120" w:line="240" w:lineRule="auto"/>
        <w:jc w:val="both"/>
        <w:rPr>
          <w:rFonts w:ascii="Arial" w:hAnsi="Arial" w:cs="Arial"/>
          <w:b/>
          <w:bCs/>
          <w:sz w:val="24"/>
          <w:szCs w:val="24"/>
        </w:rPr>
      </w:pPr>
      <w:r w:rsidRPr="00442161">
        <w:rPr>
          <w:rFonts w:ascii="Arial" w:hAnsi="Arial" w:cs="Arial"/>
          <w:i/>
          <w:iCs/>
          <w:sz w:val="24"/>
          <w:szCs w:val="24"/>
        </w:rPr>
        <w:t xml:space="preserve">Se cerchi la giustizia, la raggiungerai e te ne rivestirai come di un manto di gloria. Gli uccelli sostano presso i loro simili, la verità ritorna a quelli che fanno cose giuste. Il leone insidia la preda, così il peccato coloro che fanno cose ingiuste. Nel discorso del pio c’è sempre saggezza, ma lo stolto muta come la luna. Tra gli insensati non perdere tempo, tra i saggi invece férmati a lungo. Il parlare degli stolti è un orrore, essi ridono tra i bagordi del peccato. Il linguaggio di chi giura spesso fa rizzare i capelli, e i loro litigi fanno turare gli orecchi. Spargimento di sangue è la rissa dei superbi, ed è penoso ascoltare le loro invettive (Sir 27,1-15). </w:t>
      </w:r>
    </w:p>
    <w:p w14:paraId="0EDB827B" w14:textId="77777777" w:rsid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Quando un uomo parla, manifesta la natura del suo cuore. </w:t>
      </w:r>
    </w:p>
    <w:p w14:paraId="1A87FDC6" w14:textId="77777777" w:rsidR="00010C8C" w:rsidRPr="00442161" w:rsidRDefault="00010C8C" w:rsidP="00442161">
      <w:pPr>
        <w:spacing w:after="120" w:line="240" w:lineRule="auto"/>
        <w:jc w:val="both"/>
        <w:rPr>
          <w:rFonts w:ascii="Arial" w:hAnsi="Arial" w:cs="Arial"/>
          <w:sz w:val="24"/>
          <w:szCs w:val="24"/>
        </w:rPr>
      </w:pPr>
    </w:p>
    <w:p w14:paraId="16296F45" w14:textId="77777777" w:rsidR="00442161" w:rsidRPr="00442161" w:rsidRDefault="00442161" w:rsidP="00442161">
      <w:pPr>
        <w:spacing w:after="120" w:line="240" w:lineRule="auto"/>
        <w:jc w:val="both"/>
        <w:rPr>
          <w:rFonts w:ascii="Arial" w:hAnsi="Arial" w:cs="Arial"/>
          <w:b/>
          <w:bCs/>
          <w:sz w:val="24"/>
          <w:szCs w:val="24"/>
        </w:rPr>
      </w:pPr>
      <w:r w:rsidRPr="00442161">
        <w:rPr>
          <w:rFonts w:ascii="Arial" w:hAnsi="Arial" w:cs="Arial"/>
          <w:b/>
          <w:bCs/>
          <w:sz w:val="24"/>
          <w:szCs w:val="24"/>
        </w:rPr>
        <w:t>Prendete un albero cattivo, anche il suo frutto sarà cattivo: dal frutto infatti si conosce l’albero.</w:t>
      </w:r>
    </w:p>
    <w:p w14:paraId="4E9E6196"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Ora la verità viene detta al contrario. </w:t>
      </w:r>
      <w:r w:rsidRPr="00442161">
        <w:rPr>
          <w:rFonts w:ascii="Arial" w:hAnsi="Arial" w:cs="Arial"/>
          <w:i/>
          <w:iCs/>
          <w:sz w:val="24"/>
          <w:szCs w:val="24"/>
        </w:rPr>
        <w:t xml:space="preserve">“Prendete un albero cattivo, anche il suo frutto sarà cattivo: dal frutto infatti si conosce l’albero”. </w:t>
      </w:r>
      <w:r w:rsidRPr="00442161">
        <w:rPr>
          <w:rFonts w:ascii="Arial" w:hAnsi="Arial" w:cs="Arial"/>
          <w:sz w:val="24"/>
          <w:szCs w:val="24"/>
        </w:rPr>
        <w:t xml:space="preserve">Se la natura dell’albero è cattiva,  anche il suo frutto è cattivo. Se un uomo è cattivo, anche la sua parola sarà cattiva. </w:t>
      </w:r>
    </w:p>
    <w:p w14:paraId="2D12A830"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Il libro del Siracide ci rivela i frutti che produce la parola cattiva</w:t>
      </w:r>
    </w:p>
    <w:p w14:paraId="3FCAF41B"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w:t>
      </w:r>
    </w:p>
    <w:p w14:paraId="68039243"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Astieniti dalle risse e diminuirai i peccati, perché l’uomo passionale attizza la lite. Un uomo peccatore semina discordia tra gli amici e tra persone pacifiche diffonde la calunnia. Il fuoco divampa in proporzione dell’esca, così la lite s’accresce con l’ostinazione; il furore di un uomo è proporzionato alla sua forza, la sua ira cresce in </w:t>
      </w:r>
      <w:r w:rsidRPr="00442161">
        <w:rPr>
          <w:rFonts w:ascii="Arial" w:hAnsi="Arial" w:cs="Arial"/>
          <w:i/>
          <w:iCs/>
          <w:sz w:val="24"/>
          <w:szCs w:val="24"/>
        </w:rPr>
        <w:lastRenderedPageBreak/>
        <w:t xml:space="preserve">base alla sua ricchezza. Una lite concitata accende il fuoco, una rissa violenta fa versare sangue.  Se soffi su una scintilla, divampa, se vi sputi sopra, si spegne; eppure ambedue le cose escono dalla tua bocca. </w:t>
      </w:r>
    </w:p>
    <w:p w14:paraId="6C0F081A"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28,1-26).</w:t>
      </w:r>
    </w:p>
    <w:p w14:paraId="17B6BFA4" w14:textId="77777777" w:rsidR="00442161" w:rsidRPr="00442161" w:rsidRDefault="00442161" w:rsidP="00442161">
      <w:pPr>
        <w:spacing w:after="120" w:line="240" w:lineRule="auto"/>
        <w:jc w:val="both"/>
        <w:rPr>
          <w:rFonts w:ascii="Arial" w:hAnsi="Arial" w:cs="Arial"/>
          <w:b/>
          <w:bCs/>
          <w:i/>
          <w:iCs/>
          <w:sz w:val="24"/>
          <w:szCs w:val="24"/>
        </w:rPr>
      </w:pPr>
    </w:p>
    <w:p w14:paraId="58E2A329" w14:textId="77777777" w:rsidR="00442161" w:rsidRPr="00442161" w:rsidRDefault="00442161" w:rsidP="00442161">
      <w:pPr>
        <w:spacing w:after="120" w:line="240" w:lineRule="auto"/>
        <w:jc w:val="both"/>
        <w:rPr>
          <w:rFonts w:ascii="Arial" w:hAnsi="Arial" w:cs="Arial"/>
          <w:b/>
          <w:bCs/>
          <w:sz w:val="24"/>
          <w:szCs w:val="24"/>
        </w:rPr>
      </w:pPr>
      <w:r w:rsidRPr="00442161">
        <w:rPr>
          <w:rFonts w:ascii="Arial" w:hAnsi="Arial" w:cs="Arial"/>
          <w:b/>
          <w:bCs/>
          <w:sz w:val="24"/>
          <w:szCs w:val="24"/>
        </w:rPr>
        <w:t>Razza di vipere, come potete dire cose buone, voi che siete cattivi?</w:t>
      </w:r>
    </w:p>
    <w:p w14:paraId="099A38A9"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Ora Gesù manifesta la natura dei farisei. È natura vi vipere velenose. Appena uno le sfiora, esse subito mordono: </w:t>
      </w:r>
      <w:r w:rsidRPr="00442161">
        <w:rPr>
          <w:rFonts w:ascii="Arial" w:hAnsi="Arial" w:cs="Arial"/>
          <w:i/>
          <w:iCs/>
          <w:sz w:val="24"/>
          <w:szCs w:val="24"/>
        </w:rPr>
        <w:t xml:space="preserve">“Razza di vipere, come potete dire cose buone, voi che siete cattivi? </w:t>
      </w:r>
      <w:r w:rsidRPr="00442161">
        <w:rPr>
          <w:rFonts w:ascii="Arial" w:hAnsi="Arial" w:cs="Arial"/>
          <w:sz w:val="24"/>
          <w:szCs w:val="24"/>
        </w:rPr>
        <w:t>Non appena i farisei vengono toccati nella loro falsa dottrina, essi subito mordono. Non potendo mordere Cristo, che è la verità eterna e increata, fattasi carne, mordono e iniettano il veleno della loro falsità nei cuore dei semplici e dei piccoli, allontanandoli così dalla verità divina e eterna e condannandoli a nutrirsi di ogni loro falsità e menzogna. Quando si allontana una persona dalla luce, la si consegna alle tenebre. Questo è il morso letale dei farisei.</w:t>
      </w:r>
    </w:p>
    <w:p w14:paraId="7C7C59EC"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Sull’albero cattivo dei falsi profetici Gesù ci aveva già messi in guardia:</w:t>
      </w:r>
    </w:p>
    <w:p w14:paraId="4992AB38"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1ABF602F" w14:textId="77777777" w:rsidR="00442161" w:rsidRPr="00442161" w:rsidRDefault="00442161" w:rsidP="00442161">
      <w:pPr>
        <w:spacing w:after="120" w:line="240" w:lineRule="auto"/>
        <w:jc w:val="both"/>
        <w:rPr>
          <w:rFonts w:ascii="Arial" w:hAnsi="Arial" w:cs="Arial"/>
          <w:b/>
          <w:bCs/>
          <w:sz w:val="24"/>
          <w:szCs w:val="24"/>
        </w:rPr>
      </w:pPr>
    </w:p>
    <w:p w14:paraId="3AD9A093" w14:textId="77777777" w:rsidR="00442161" w:rsidRPr="00442161" w:rsidRDefault="00442161" w:rsidP="00442161">
      <w:pPr>
        <w:spacing w:after="120" w:line="240" w:lineRule="auto"/>
        <w:jc w:val="both"/>
        <w:rPr>
          <w:rFonts w:ascii="Arial" w:hAnsi="Arial" w:cs="Arial"/>
          <w:b/>
          <w:bCs/>
          <w:sz w:val="24"/>
          <w:szCs w:val="24"/>
        </w:rPr>
      </w:pPr>
      <w:bookmarkStart w:id="151" w:name="_Hlk210408698"/>
      <w:r w:rsidRPr="00442161">
        <w:rPr>
          <w:rFonts w:ascii="Arial" w:hAnsi="Arial" w:cs="Arial"/>
          <w:b/>
          <w:bCs/>
          <w:sz w:val="24"/>
          <w:szCs w:val="24"/>
        </w:rPr>
        <w:t xml:space="preserve">La bocca infatti esprime ciò che dal cuore sovrabbonda. </w:t>
      </w:r>
    </w:p>
    <w:p w14:paraId="49F1F567"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lastRenderedPageBreak/>
        <w:t xml:space="preserve">La natura produce secondo la sua natura. La bocca produce secondo la natura del cuore: </w:t>
      </w:r>
      <w:r w:rsidRPr="00442161">
        <w:rPr>
          <w:rFonts w:ascii="Arial" w:hAnsi="Arial" w:cs="Arial"/>
          <w:i/>
          <w:iCs/>
          <w:sz w:val="24"/>
          <w:szCs w:val="24"/>
        </w:rPr>
        <w:t xml:space="preserve">“La bocca infatti esprime ciò che dal cuore sovrabbonda”. </w:t>
      </w:r>
      <w:r w:rsidRPr="00442161">
        <w:rPr>
          <w:rFonts w:ascii="Arial" w:hAnsi="Arial" w:cs="Arial"/>
          <w:sz w:val="24"/>
          <w:szCs w:val="24"/>
        </w:rPr>
        <w:t xml:space="preserve">Se il cuore è cattivo la bocca sempre dirà cose cattive. Questa è la sua natura. </w:t>
      </w:r>
    </w:p>
    <w:p w14:paraId="62604DA1"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Questa verità è così rivelata dal Salmo:</w:t>
      </w:r>
    </w:p>
    <w:p w14:paraId="238EF1D5" w14:textId="77777777" w:rsidR="00442161" w:rsidRPr="00442161" w:rsidRDefault="00442161" w:rsidP="00442161">
      <w:pPr>
        <w:spacing w:after="120" w:line="240" w:lineRule="auto"/>
        <w:jc w:val="both"/>
        <w:rPr>
          <w:rFonts w:ascii="Arial" w:hAnsi="Arial" w:cs="Arial"/>
          <w:b/>
          <w:bCs/>
          <w:sz w:val="24"/>
          <w:szCs w:val="24"/>
        </w:rPr>
      </w:pPr>
      <w:r w:rsidRPr="00442161">
        <w:rPr>
          <w:rFonts w:ascii="Arial" w:hAnsi="Arial" w:cs="Arial"/>
          <w:i/>
          <w:iCs/>
          <w:sz w:val="24"/>
          <w:szCs w:val="24"/>
        </w:rPr>
        <w:t xml:space="preserve">Al maestro del coro. Di Davide, servo del Signore.  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36,1-5). </w:t>
      </w:r>
    </w:p>
    <w:p w14:paraId="3DE031C6"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Natura buona, parola buona. Natura cattiva, parola cattiva. </w:t>
      </w:r>
    </w:p>
    <w:bookmarkEnd w:id="151"/>
    <w:p w14:paraId="5CE25803" w14:textId="77777777" w:rsidR="00442161" w:rsidRPr="00442161" w:rsidRDefault="00442161" w:rsidP="00442161">
      <w:pPr>
        <w:spacing w:after="120" w:line="240" w:lineRule="auto"/>
        <w:jc w:val="both"/>
        <w:rPr>
          <w:rFonts w:ascii="Arial" w:hAnsi="Arial" w:cs="Arial"/>
          <w:b/>
          <w:bCs/>
          <w:sz w:val="24"/>
          <w:szCs w:val="24"/>
        </w:rPr>
      </w:pPr>
    </w:p>
    <w:p w14:paraId="7257582F" w14:textId="77777777" w:rsidR="00442161" w:rsidRPr="00442161" w:rsidRDefault="00442161" w:rsidP="00442161">
      <w:pPr>
        <w:spacing w:after="120" w:line="240" w:lineRule="auto"/>
        <w:jc w:val="both"/>
        <w:rPr>
          <w:rFonts w:ascii="Arial" w:hAnsi="Arial" w:cs="Arial"/>
          <w:b/>
          <w:bCs/>
          <w:sz w:val="24"/>
          <w:szCs w:val="24"/>
        </w:rPr>
      </w:pPr>
      <w:r w:rsidRPr="00442161">
        <w:rPr>
          <w:rFonts w:ascii="Arial" w:hAnsi="Arial" w:cs="Arial"/>
          <w:b/>
          <w:bCs/>
          <w:sz w:val="24"/>
          <w:szCs w:val="24"/>
        </w:rPr>
        <w:t xml:space="preserve">L’uomo buono dal suo buon tesoro trae fuori cose buone, mentre l’uomo cattivo dal suo cattivo tesoro trae fuori cose cattive. </w:t>
      </w:r>
    </w:p>
    <w:p w14:paraId="1BDEEEE6"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Ecco ora cosa aggiunge Gesù: il cuore è in tutto simile a in tesoro: </w:t>
      </w:r>
      <w:r w:rsidRPr="00442161">
        <w:rPr>
          <w:rFonts w:ascii="Arial" w:hAnsi="Arial" w:cs="Arial"/>
          <w:i/>
          <w:iCs/>
          <w:sz w:val="24"/>
          <w:szCs w:val="24"/>
        </w:rPr>
        <w:t xml:space="preserve">“L’uomo buono dal suo buon tesoro trae fuori cose buone, mentre l’uomo cattivo dal suo cattivo tesoro trae fuori cose cattive”. </w:t>
      </w:r>
      <w:r w:rsidRPr="00442161">
        <w:rPr>
          <w:rFonts w:ascii="Arial" w:hAnsi="Arial" w:cs="Arial"/>
          <w:sz w:val="24"/>
          <w:szCs w:val="24"/>
        </w:rPr>
        <w:t xml:space="preserve"> Se nel tesoro c’è Dio e il timore di Dio, da questo tesoro buono, l’uomo trarrà sempre parole buone. Se nel tesoro c’è Satana, la sua menzogna, la sua superbia, la sua perversità, l’uomo sempre trarrà parole cattive, sempre pronuncerà oracoli di male e d falsità, di menzogna e e di tenebra. La cisterna dona l’acqua che vi è in essa. Se in essa c’è acqua buona, da essa si trarrà acqua buona. Se in essa vi è acqua avvelenata, si trarrà acqua avvelenata. </w:t>
      </w:r>
    </w:p>
    <w:p w14:paraId="527FAFB7" w14:textId="77777777" w:rsidR="00442161" w:rsidRPr="00442161" w:rsidRDefault="00442161" w:rsidP="00442161">
      <w:pPr>
        <w:spacing w:after="120" w:line="240" w:lineRule="auto"/>
        <w:jc w:val="both"/>
        <w:rPr>
          <w:rFonts w:ascii="Arial" w:hAnsi="Arial" w:cs="Arial"/>
          <w:b/>
          <w:bCs/>
          <w:sz w:val="24"/>
          <w:szCs w:val="24"/>
        </w:rPr>
      </w:pPr>
    </w:p>
    <w:p w14:paraId="0784E83C" w14:textId="77777777" w:rsidR="00442161" w:rsidRPr="00442161" w:rsidRDefault="00442161" w:rsidP="00442161">
      <w:pPr>
        <w:spacing w:after="120" w:line="240" w:lineRule="auto"/>
        <w:jc w:val="both"/>
        <w:rPr>
          <w:rFonts w:ascii="Arial" w:hAnsi="Arial" w:cs="Arial"/>
          <w:b/>
          <w:bCs/>
          <w:sz w:val="24"/>
          <w:szCs w:val="24"/>
        </w:rPr>
      </w:pPr>
      <w:bookmarkStart w:id="152" w:name="_Hlk210408728"/>
      <w:r w:rsidRPr="00442161">
        <w:rPr>
          <w:rFonts w:ascii="Arial" w:hAnsi="Arial" w:cs="Arial"/>
          <w:b/>
          <w:bCs/>
          <w:sz w:val="24"/>
          <w:szCs w:val="24"/>
        </w:rPr>
        <w:t xml:space="preserve">Ma io vi dico: di ogni parola vana che gli uomini diranno, dovranno rendere conto nel giorno del giudizio; </w:t>
      </w:r>
      <w:bookmarkStart w:id="153" w:name="_Hlk208478132"/>
      <w:r w:rsidRPr="00442161">
        <w:rPr>
          <w:rFonts w:ascii="Arial" w:hAnsi="Arial" w:cs="Arial"/>
          <w:b/>
          <w:bCs/>
          <w:sz w:val="24"/>
          <w:szCs w:val="24"/>
        </w:rPr>
        <w:t>infatti in base alle tue parole sarai giustificato e in base alle tue parole sarai condannato</w:t>
      </w:r>
      <w:bookmarkEnd w:id="153"/>
      <w:r w:rsidRPr="00442161">
        <w:rPr>
          <w:rFonts w:ascii="Arial" w:hAnsi="Arial" w:cs="Arial"/>
          <w:b/>
          <w:bCs/>
          <w:sz w:val="24"/>
          <w:szCs w:val="24"/>
        </w:rPr>
        <w:t>».</w:t>
      </w:r>
    </w:p>
    <w:bookmarkEnd w:id="150"/>
    <w:bookmarkEnd w:id="152"/>
    <w:p w14:paraId="10CDF6BA"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Ecco ora il giudizio che pronuncia Gesù sopra ogni parola che esce dalla bocca di un uomo:</w:t>
      </w:r>
      <w:r w:rsidRPr="00442161">
        <w:rPr>
          <w:rFonts w:ascii="Arial" w:hAnsi="Arial" w:cs="Arial"/>
          <w:i/>
          <w:iCs/>
          <w:sz w:val="24"/>
          <w:szCs w:val="24"/>
        </w:rPr>
        <w:t xml:space="preserve"> “Ma io vi dico: di ogni parola vana che gli uomini diranno, dovranno rendere conto nel giorno del giudizio; infatti in base alle tue parole sarai giustificato e in base alle tue parole sarai condannato». </w:t>
      </w:r>
      <w:r w:rsidRPr="00442161">
        <w:rPr>
          <w:rFonts w:ascii="Arial" w:hAnsi="Arial" w:cs="Arial"/>
          <w:sz w:val="24"/>
          <w:szCs w:val="24"/>
        </w:rPr>
        <w:t>Gesù non solo si ferma alle parole vane, ma anche le parole buone saranno sottoposte a giudizio. Le parole vane, per pronunciare la sentenza di condanna. Le parole buone, per emettere la sentenza sulla gloria eterne che esse hanno prodotto. Poiché ogni giorno dalla bocca dell’uomo escono fiumi d parole, urge molta attenzione affinché nessuna parola cattiva esca dalla nostra bocca. Ecco ore due insegnamenti: il primo di Gesù e il secondo delle Spirito Santo fatto giungere a noi per la bocca dell’Apostolo Giacomo.</w:t>
      </w:r>
    </w:p>
    <w:p w14:paraId="487F0880"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Dal Vangelo secondo Matteo</w:t>
      </w:r>
    </w:p>
    <w:p w14:paraId="4C75E28D"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w:t>
      </w:r>
      <w:r w:rsidRPr="00442161">
        <w:rPr>
          <w:rFonts w:ascii="Arial" w:hAnsi="Arial" w:cs="Arial"/>
          <w:i/>
          <w:iCs/>
          <w:sz w:val="24"/>
          <w:szCs w:val="24"/>
        </w:rPr>
        <w:lastRenderedPageBreak/>
        <w:t xml:space="preserve">perché non hai il potere di rendere bianco o nero un solo capello. Sia invece il vostro parlare: “Sì, sì”, “No, no”; il di più viene dal Maligno (Mt 5,22-37). </w:t>
      </w:r>
    </w:p>
    <w:p w14:paraId="61812312"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Dalla Lettera di Giacomo</w:t>
      </w:r>
    </w:p>
    <w:p w14:paraId="322B604D"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w:t>
      </w:r>
    </w:p>
    <w:p w14:paraId="451A3FFE"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i/>
          <w:iCs/>
          <w:sz w:val="24"/>
          <w:szCs w:val="24"/>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3,1-18). </w:t>
      </w:r>
    </w:p>
    <w:p w14:paraId="1B15BAD5"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Chi crea in noi la nuova natura è lo Spirito Santo. È Lui che toglie dal nostro petto il cuore di pietra e al suo posto mette un cuore di carne capace di amare. Le nostre legge non creano l’uomo nuovo. Dicono cosa non deve fare l’uomo con il cuore di pietra. Ora potrà mai un cuore di pietra agire da cuore di carne? Anche Do vive che non era possibile per un cuore di pietra vivere da vero cuore di carne e promise la nuova alleanza e la creazione in essa del cuore nuovo.</w:t>
      </w:r>
    </w:p>
    <w:p w14:paraId="2BAD42C4" w14:textId="77777777" w:rsidR="00442161" w:rsidRPr="00442161" w:rsidRDefault="00442161" w:rsidP="00442161">
      <w:pPr>
        <w:spacing w:after="120" w:line="240" w:lineRule="auto"/>
        <w:jc w:val="both"/>
        <w:rPr>
          <w:rFonts w:ascii="Arial" w:hAnsi="Arial" w:cs="Arial"/>
          <w:b/>
          <w:bCs/>
          <w:sz w:val="24"/>
          <w:szCs w:val="24"/>
        </w:rPr>
      </w:pPr>
    </w:p>
    <w:p w14:paraId="30E71453" w14:textId="77777777" w:rsidR="00442161" w:rsidRPr="00442161" w:rsidRDefault="00442161" w:rsidP="00442161">
      <w:pPr>
        <w:pStyle w:val="Titolo2"/>
      </w:pPr>
      <w:bookmarkStart w:id="154" w:name="_Toc210653137"/>
      <w:bookmarkStart w:id="155" w:name="_Toc212557300"/>
      <w:r w:rsidRPr="00442161">
        <w:t>Ma non le sarà dato alcun segno, se non il segno di Giona il profeta</w:t>
      </w:r>
      <w:bookmarkEnd w:id="154"/>
      <w:bookmarkEnd w:id="155"/>
    </w:p>
    <w:p w14:paraId="2C0373B1" w14:textId="77777777" w:rsidR="00442161" w:rsidRPr="00442161" w:rsidRDefault="00442161" w:rsidP="00442161">
      <w:pPr>
        <w:spacing w:after="120" w:line="240" w:lineRule="auto"/>
        <w:jc w:val="both"/>
        <w:rPr>
          <w:rFonts w:ascii="Arial" w:hAnsi="Arial" w:cs="Arial"/>
          <w:b/>
          <w:bCs/>
          <w:sz w:val="24"/>
          <w:szCs w:val="24"/>
        </w:rPr>
      </w:pPr>
    </w:p>
    <w:p w14:paraId="1B7A2857" w14:textId="77777777" w:rsidR="00442161" w:rsidRPr="00442161" w:rsidRDefault="00442161" w:rsidP="00442161">
      <w:pPr>
        <w:spacing w:after="120" w:line="240" w:lineRule="auto"/>
        <w:jc w:val="both"/>
        <w:rPr>
          <w:rFonts w:ascii="Arial" w:hAnsi="Arial" w:cs="Arial"/>
          <w:b/>
          <w:bCs/>
          <w:sz w:val="24"/>
          <w:szCs w:val="24"/>
        </w:rPr>
      </w:pPr>
      <w:bookmarkStart w:id="156" w:name="_Hlk210408755"/>
      <w:r w:rsidRPr="00442161">
        <w:rPr>
          <w:rFonts w:ascii="Arial" w:hAnsi="Arial" w:cs="Arial"/>
          <w:b/>
          <w:bCs/>
          <w:sz w:val="24"/>
          <w:szCs w:val="24"/>
        </w:rPr>
        <w:t xml:space="preserve">Allora alcuni scribi e farisei gli dissero: «Maestro, da te vogliamo vedere un segno». Ed egli rispose loro: «Una generazione malvagia e adultera pretende </w:t>
      </w:r>
      <w:r w:rsidRPr="00442161">
        <w:rPr>
          <w:rFonts w:ascii="Arial" w:hAnsi="Arial" w:cs="Arial"/>
          <w:b/>
          <w:bCs/>
          <w:sz w:val="24"/>
          <w:szCs w:val="24"/>
        </w:rPr>
        <w:lastRenderedPageBreak/>
        <w:t>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14:paraId="386A5FAE" w14:textId="77777777" w:rsidR="00442161" w:rsidRPr="00442161" w:rsidRDefault="00442161" w:rsidP="00442161">
      <w:pPr>
        <w:spacing w:after="120" w:line="240" w:lineRule="auto"/>
        <w:jc w:val="both"/>
        <w:rPr>
          <w:rFonts w:ascii="Arial" w:hAnsi="Arial" w:cs="Arial"/>
          <w:b/>
          <w:bCs/>
          <w:sz w:val="24"/>
          <w:szCs w:val="24"/>
        </w:rPr>
      </w:pPr>
    </w:p>
    <w:p w14:paraId="63E57A63" w14:textId="77777777" w:rsidR="00442161" w:rsidRPr="00442161" w:rsidRDefault="00442161" w:rsidP="00442161">
      <w:pPr>
        <w:spacing w:after="120" w:line="240" w:lineRule="auto"/>
        <w:jc w:val="both"/>
        <w:rPr>
          <w:rFonts w:ascii="Arial" w:hAnsi="Arial" w:cs="Arial"/>
          <w:b/>
          <w:bCs/>
          <w:sz w:val="24"/>
          <w:szCs w:val="24"/>
        </w:rPr>
      </w:pPr>
      <w:bookmarkStart w:id="157" w:name="_Hlk210408855"/>
      <w:r w:rsidRPr="00442161">
        <w:rPr>
          <w:rFonts w:ascii="Arial" w:hAnsi="Arial" w:cs="Arial"/>
          <w:b/>
          <w:bCs/>
          <w:sz w:val="24"/>
          <w:szCs w:val="24"/>
        </w:rPr>
        <w:t xml:space="preserve">Allora alcuni scribi e farisei gli dissero: «Maestro, da te vogliamo vedere un segno». </w:t>
      </w:r>
    </w:p>
    <w:bookmarkEnd w:id="157"/>
    <w:p w14:paraId="7595228B"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Finora Gesù ha dialogato solo con una vipera: la vipera dei farisei. Ora si aggiunge una seconda vipera: la vipera degli scribi. Essi chiedono a Gesù che vogliono vedere da lui un segno: </w:t>
      </w:r>
      <w:r w:rsidRPr="00442161">
        <w:rPr>
          <w:rFonts w:ascii="Arial" w:hAnsi="Arial" w:cs="Arial"/>
          <w:i/>
          <w:iCs/>
          <w:sz w:val="24"/>
          <w:szCs w:val="24"/>
        </w:rPr>
        <w:t xml:space="preserve">“Allora alcuni scribi e farisei gli dissero: «Maestro, da te vogliamo vedere un segno». </w:t>
      </w:r>
      <w:r w:rsidRPr="00442161">
        <w:rPr>
          <w:rFonts w:ascii="Arial" w:hAnsi="Arial" w:cs="Arial"/>
          <w:sz w:val="24"/>
          <w:szCs w:val="24"/>
        </w:rPr>
        <w:t>Noi sappiamo che come finora scribi e farisei hanno trasformato in falsità la storia di Cristo Gesù fatta di divina verità e onnipotenza, così possono trasformare in falsità anche il più grande segno dato da Gesù su loro richiesta. C’è segno più grande della liberazione dallo spirito impuro? Come lo hanno letto i farisei? Con il cuore e gli occhi di Satana. Come essi hanno parlato di questo segno? Con la bocca di Satana. Farisei e scribi così come erano chiusi alla Parola di Gesù, così sono chiusi anche ai suoi segni. Ecco perché chiedono un segno di verità: per attestare ancora una volta che Gesù viene da Satana e non da Dio.</w:t>
      </w:r>
    </w:p>
    <w:p w14:paraId="755B34FD" w14:textId="77777777" w:rsidR="00442161" w:rsidRPr="00442161" w:rsidRDefault="00442161" w:rsidP="00442161">
      <w:pPr>
        <w:spacing w:after="120" w:line="240" w:lineRule="auto"/>
        <w:jc w:val="both"/>
        <w:rPr>
          <w:rFonts w:ascii="Arial" w:hAnsi="Arial" w:cs="Arial"/>
          <w:b/>
          <w:bCs/>
          <w:sz w:val="24"/>
          <w:szCs w:val="24"/>
        </w:rPr>
      </w:pPr>
    </w:p>
    <w:p w14:paraId="470CCFE9" w14:textId="77777777" w:rsidR="00442161" w:rsidRPr="00442161" w:rsidRDefault="00442161" w:rsidP="00442161">
      <w:pPr>
        <w:spacing w:after="120" w:line="240" w:lineRule="auto"/>
        <w:jc w:val="both"/>
        <w:rPr>
          <w:rFonts w:ascii="Arial" w:hAnsi="Arial" w:cs="Arial"/>
          <w:b/>
          <w:bCs/>
          <w:sz w:val="24"/>
          <w:szCs w:val="24"/>
        </w:rPr>
      </w:pPr>
      <w:bookmarkStart w:id="158" w:name="_Hlk210408868"/>
      <w:r w:rsidRPr="00442161">
        <w:rPr>
          <w:rFonts w:ascii="Arial" w:hAnsi="Arial" w:cs="Arial"/>
          <w:b/>
          <w:bCs/>
          <w:sz w:val="24"/>
          <w:szCs w:val="24"/>
        </w:rPr>
        <w:t xml:space="preserve">Ed egli rispose loro: «Una generazione malvagia e adultera pretende un segno! </w:t>
      </w:r>
      <w:bookmarkStart w:id="159" w:name="_Hlk208478171"/>
      <w:r w:rsidRPr="00442161">
        <w:rPr>
          <w:rFonts w:ascii="Arial" w:hAnsi="Arial" w:cs="Arial"/>
          <w:b/>
          <w:bCs/>
          <w:sz w:val="24"/>
          <w:szCs w:val="24"/>
        </w:rPr>
        <w:t>Ma non le sarà dato alcun segno, se non il segno di Giona il profeta</w:t>
      </w:r>
      <w:bookmarkEnd w:id="159"/>
      <w:r w:rsidRPr="00442161">
        <w:rPr>
          <w:rFonts w:ascii="Arial" w:hAnsi="Arial" w:cs="Arial"/>
          <w:b/>
          <w:bCs/>
          <w:sz w:val="24"/>
          <w:szCs w:val="24"/>
        </w:rPr>
        <w:t xml:space="preserve">. </w:t>
      </w:r>
    </w:p>
    <w:bookmarkEnd w:id="158"/>
    <w:p w14:paraId="5190FD2D"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Ecco immediata la risposta di Gesù. Prima Gesù dice che razza di vipere sono i farisei e gli scribi: una generazione malvagia e adultera. A questa generazione non  si può dare se non un solo segno: il segno di Giona il profeta: </w:t>
      </w:r>
      <w:r w:rsidRPr="00442161">
        <w:rPr>
          <w:rFonts w:ascii="Arial" w:hAnsi="Arial" w:cs="Arial"/>
          <w:i/>
          <w:iCs/>
          <w:sz w:val="24"/>
          <w:szCs w:val="24"/>
        </w:rPr>
        <w:t xml:space="preserve">”Ed egli rispose loro: «Una generazione malvagia e adultera pretende un segno! Ma non le sarà dato alcun segno, se non il segno di Giona il profeta”. </w:t>
      </w:r>
      <w:r w:rsidRPr="00442161">
        <w:rPr>
          <w:rFonts w:ascii="Arial" w:hAnsi="Arial" w:cs="Arial"/>
          <w:sz w:val="24"/>
          <w:szCs w:val="24"/>
        </w:rPr>
        <w:t>Quale evento della vita d Giona Gesù darà a questa generazione malvagia e adultera? Eccolo.</w:t>
      </w:r>
    </w:p>
    <w:p w14:paraId="424D97E4" w14:textId="77777777" w:rsidR="00442161" w:rsidRPr="00442161" w:rsidRDefault="00442161" w:rsidP="00442161">
      <w:pPr>
        <w:spacing w:after="120" w:line="240" w:lineRule="auto"/>
        <w:jc w:val="both"/>
        <w:rPr>
          <w:rFonts w:ascii="Arial" w:hAnsi="Arial" w:cs="Arial"/>
          <w:b/>
          <w:bCs/>
          <w:sz w:val="24"/>
          <w:szCs w:val="24"/>
        </w:rPr>
      </w:pPr>
    </w:p>
    <w:p w14:paraId="35C8D8ED" w14:textId="77777777" w:rsidR="00442161" w:rsidRPr="00442161" w:rsidRDefault="00442161" w:rsidP="00442161">
      <w:pPr>
        <w:spacing w:after="120" w:line="240" w:lineRule="auto"/>
        <w:jc w:val="both"/>
        <w:rPr>
          <w:rFonts w:ascii="Arial" w:hAnsi="Arial" w:cs="Arial"/>
          <w:b/>
          <w:bCs/>
          <w:sz w:val="24"/>
          <w:szCs w:val="24"/>
        </w:rPr>
      </w:pPr>
      <w:r w:rsidRPr="00442161">
        <w:rPr>
          <w:rFonts w:ascii="Arial" w:hAnsi="Arial" w:cs="Arial"/>
          <w:b/>
          <w:bCs/>
          <w:sz w:val="24"/>
          <w:szCs w:val="24"/>
        </w:rPr>
        <w:t xml:space="preserve">Come infatti Giona rimase tre giorni e tre notti nel ventre del pesce, così il Figlio dell’uomo resterà tre giorni e tre notti nel cuore della terra. </w:t>
      </w:r>
    </w:p>
    <w:p w14:paraId="7536C06E"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Giona dopo essere stato gettato in mare a causa della grande tempesta, fu inghiottito da un grosso pesce che lo tenne nel suo ventre per tre giorni. Poi il Signore diede ordine al grosso pesce e questi lo rigetto sulla riva del Mare: </w:t>
      </w:r>
      <w:r w:rsidRPr="00442161">
        <w:rPr>
          <w:rFonts w:ascii="Arial" w:hAnsi="Arial" w:cs="Arial"/>
          <w:i/>
          <w:iCs/>
          <w:sz w:val="24"/>
          <w:szCs w:val="24"/>
        </w:rPr>
        <w:t xml:space="preserve">“Come infatti Giona rimase tre giorni e tre notti nel ventre del pesce, così il Figlio dell’uomo resterà tre giorni e tre notti nel cuore della terra”. </w:t>
      </w:r>
      <w:r w:rsidRPr="00442161">
        <w:rPr>
          <w:rFonts w:ascii="Arial" w:hAnsi="Arial" w:cs="Arial"/>
          <w:sz w:val="24"/>
          <w:szCs w:val="24"/>
        </w:rPr>
        <w:t xml:space="preserve">La terra ingoierà il Figlio dell’uomo per tre giorni nel suo ventre. Al terzo giorno essa lo rigetterà sulla riva del cielo. </w:t>
      </w:r>
    </w:p>
    <w:p w14:paraId="50812EFA"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lastRenderedPageBreak/>
        <w:t>Dal Libro del Profeta Giona</w:t>
      </w:r>
    </w:p>
    <w:p w14:paraId="06F3FFC5"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Fu rivolta a Giona, figlio di Amittài, questa parola del Signore: «Àlzati, va’ a Ninive, la grande città, e in essa proclama che la loro malvagità è salita fino a me». Giona invece si mise in cammino per fuggire a Tarsis, lontano dal Signore. Scese a Giaffa, dove trovò una nave diretta a Tarsis. Pagato il prezzo del trasporto, s’imbarcò con loro per Tarsis, lontano dal Signore.</w:t>
      </w:r>
    </w:p>
    <w:p w14:paraId="59A7DEF7"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Ma il Signore scatenò sul mare un forte vento e vi fu in mare una tempesta così grande che la nave stava per sfasciarsi. I marinai, impauriti, invocarono ciascuno il proprio dio e gettarono in mare quanto avevano sulla nave per alleggerirla. Intanto Giona, sceso nel luogo più in basso della nave, si era coricato e dormiva profondamente. Gli si avvicinò il capo dell’equipaggio e gli disse: «Che cosa fai così addormentato? Àlzati, invoca il tuo Dio! Forse Dio si darà pensiero di noi e non periremo». </w:t>
      </w:r>
    </w:p>
    <w:p w14:paraId="18217EA1"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Quindi dissero fra di loro: «Venite, tiriamo a sorte per sapere chi ci abbia causato questa sciagura». Tirarono a sorte e la sorte cadde su Giona. Gli domandarono: «Spiegaci dunque chi sia la causa di questa sciagura. Qual è il tuo mestiere? Da dove vieni? Qual è il tuo paese? A quale popolo appartieni?». Egli rispose: «Sono Ebreo e venero il Signore, Dio del cielo, che ha fatto il mare e la terra». Quegli uomini furono presi da grande timore e gli domandarono: «Che cosa hai fatto?». Infatti erano venuti a sapere che egli fuggiva lontano dal Signore, perché lo aveva loro raccontato. </w:t>
      </w:r>
    </w:p>
    <w:p w14:paraId="5803923F"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Essi gli dissero: «Che cosa dobbiamo fare di te perché si calmi il mare, che è contro di noi?». Infatti il mare infuriava sempre più. Egli disse loro: «Prendetemi e gettatemi in mare e si calmerà il mare che ora è contro di voi, perché io so che questa grande tempesta vi ha colto per causa mia». </w:t>
      </w:r>
    </w:p>
    <w:p w14:paraId="1C0E57BA"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Quegli uomini cercavano a forza di remi di raggiungere la spiaggia, ma non ci riuscivano, perché il mare andava sempre più infuriandosi contro di loro. Allora implorarono il Signore e dissero: «Signore, fa’ che noi non periamo a causa della vita di quest’uomo e non imputarci il sangue innocente, poiché tu, Signore, agisci secondo il tuo volere». Presero Giona e lo gettarono in mare e il mare placò la sua furia. Quegli uomini ebbero un grande timore del Signore, offrirono sacrifici al Signore e gli fecero promesse Gio 1,1-26). </w:t>
      </w:r>
    </w:p>
    <w:p w14:paraId="6D483011"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Ma il Signore dispose che un grosso pesce inghiottisse Giona; Giona restò nel ventre del pesce tre giorni e tre notti. Dal ventre del pesce Giona pregò il Signore, suo Dio, e disse: «Nella mia angoscia ho invocato il Signore ed egli mi ha risposto; dal profondo degli inferi ho gridato e tu hai ascoltato la mia voce. Mi hai gettato nell’abisso, nel cuore del mare, e le correnti mi hanno circondato; tutti i tuoi flutti e le tue onde sopra di me sono passati.</w:t>
      </w:r>
    </w:p>
    <w:p w14:paraId="0568F08B"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Io dicevo: “Sono scacciato lontano dai tuoi occhi; eppure tornerò a guardare il tuo santo tempio”. Le acque mi hanno sommerso fino alla gola, l’abisso mi ha avvolto, l’alga si è avvinta al mio capo. Sono sceso alle radici dei monti, la terra ha chiuso le </w:t>
      </w:r>
      <w:r w:rsidRPr="00442161">
        <w:rPr>
          <w:rFonts w:ascii="Arial" w:hAnsi="Arial" w:cs="Arial"/>
          <w:i/>
          <w:iCs/>
          <w:sz w:val="24"/>
          <w:szCs w:val="24"/>
        </w:rPr>
        <w:lastRenderedPageBreak/>
        <w:t>sue spranghe dietro a me per sempre. Ma tu hai fatto risalire dalla fossa la mia vita, Signore, mio Dio.</w:t>
      </w:r>
    </w:p>
    <w:p w14:paraId="25E0BB6C"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Quando in me sentivo venir meno la vita, ho ricordato il Signore. La mia preghiera è giunta fino a te, fino al tuo santo tempio. Quelli che servono idoli falsi abbandonano il loro amore.  Ma io con voce di lode offrirò a te un sacrificio e adempirò il voto che ho fatto; la salvezza viene dal Signore». E il Signore parlò al pesce ed esso rigettò Giona sulla spiaggia (Gio 2,1-11). </w:t>
      </w:r>
    </w:p>
    <w:p w14:paraId="3982D72E"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Dobbiamo subito mettere in luce due verità storiche. Giona fu inghiottito dal grosso pesce per aver disobbedito alla Parola del Signore. Gesù fu prima gettato sulla croce per aver obbedito alla Parola del Signore e poi inghiottito nel ventre della terra per tre giorni e poi rigettato sulla riva del cielo. Gesù mai ha conosciuto la disobbedienza, neanche in una sola parola, una sola sillaba, un solo trattino, un solo iota.</w:t>
      </w:r>
    </w:p>
    <w:p w14:paraId="6B85DB59"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Hanno creduto scribi  farisei a questo segno? Ecco cosa rivela l’Evangelista Matteo:</w:t>
      </w:r>
    </w:p>
    <w:p w14:paraId="093CC4CB"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Venuta la sera, giunse un uomo ricco, di Arimatea, chiamato Giuseppe; anche lui era diventato discepolo di Gesù. Questi si presentò a Pilato e chiese il corpo di Gesù. Pilato allora ordinò che gli fosse consegnato. Giuseppe prese il corpo, lo avvolse in un lenzuolo pulito e lo depose nel suo sepolcro nuovo, che si era fatto scavare nella roccia; rotolata poi una grande pietra all’entrata del sepolcro, se ne andò. Lì, sedute di fronte alla tomba, c’erano Maria di Màgdala e l’altra Maria.</w:t>
      </w:r>
    </w:p>
    <w:p w14:paraId="7B56631A"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Il giorno seguente, quello dopo la Parasceve,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 Pilato disse loro: «Avete le guardie: andate e assicurate la sorveglianza come meglio credete». Essi andarono e, per rendere sicura la tomba, sigillarono la pietra e vi lasciarono le guardie (Mt 27, 57,66).</w:t>
      </w:r>
    </w:p>
    <w:p w14:paraId="3C24E7F6"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 Quelli presero il denaro e fecero secondo le istruzioni ricevute. Così questo racconto si è divulgato fra i Giudei fino ad oggi (Mt 28,11-15). </w:t>
      </w:r>
    </w:p>
    <w:p w14:paraId="6EE3AA98"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Per non far credere agli altri che Gesù era veramente risorto, i farisei si comprano la negazione di questa verità sborsando una cospicua somma di denaro. I soldati si prendono la buona somma di denaro e spargono falsità sulla risurrezione di Gesù. Se anche questo segno viene negato, vi sarà segno che essi non negheranno?</w:t>
      </w:r>
    </w:p>
    <w:p w14:paraId="2F148E71" w14:textId="77777777" w:rsidR="00442161" w:rsidRPr="00442161" w:rsidRDefault="00442161" w:rsidP="00442161">
      <w:pPr>
        <w:spacing w:after="120" w:line="240" w:lineRule="auto"/>
        <w:jc w:val="both"/>
        <w:rPr>
          <w:rFonts w:ascii="Arial" w:hAnsi="Arial" w:cs="Arial"/>
          <w:b/>
          <w:bCs/>
          <w:sz w:val="24"/>
          <w:szCs w:val="24"/>
        </w:rPr>
      </w:pPr>
    </w:p>
    <w:p w14:paraId="42A95D64" w14:textId="77777777" w:rsidR="00442161" w:rsidRPr="00442161" w:rsidRDefault="00442161" w:rsidP="00442161">
      <w:pPr>
        <w:spacing w:after="120" w:line="240" w:lineRule="auto"/>
        <w:jc w:val="both"/>
        <w:rPr>
          <w:rFonts w:ascii="Arial" w:hAnsi="Arial" w:cs="Arial"/>
          <w:b/>
          <w:bCs/>
          <w:sz w:val="24"/>
          <w:szCs w:val="24"/>
        </w:rPr>
      </w:pPr>
      <w:r w:rsidRPr="00442161">
        <w:rPr>
          <w:rFonts w:ascii="Arial" w:hAnsi="Arial" w:cs="Arial"/>
          <w:b/>
          <w:bCs/>
          <w:sz w:val="24"/>
          <w:szCs w:val="24"/>
        </w:rPr>
        <w:lastRenderedPageBreak/>
        <w:t xml:space="preserve">Nel giorno del giudizio, quelli di Ninive si alzeranno contro questa generazione e la condanneranno, perché essi alla predicazione di Giona si convertirono. </w:t>
      </w:r>
    </w:p>
    <w:p w14:paraId="7670A515"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Ora Gesù si serve di Giona per la seconda parte della vita di Giona. Questi si reca in Ninive, percorre tutta la città lunga tre giorni di cammino. A essa dice solo appena sette parole</w:t>
      </w:r>
      <w:r w:rsidRPr="00442161">
        <w:rPr>
          <w:rFonts w:ascii="Arial" w:hAnsi="Arial" w:cs="Arial"/>
          <w:i/>
          <w:iCs/>
          <w:sz w:val="24"/>
          <w:szCs w:val="24"/>
        </w:rPr>
        <w:t>: Ancora quaranta giorni e Ninive sarà distrutta”</w:t>
      </w:r>
      <w:r w:rsidRPr="00442161">
        <w:rPr>
          <w:rFonts w:ascii="Arial" w:hAnsi="Arial" w:cs="Arial"/>
          <w:sz w:val="24"/>
          <w:szCs w:val="24"/>
        </w:rPr>
        <w:t xml:space="preserve">. Sono bastate solo queste sette parole. Giona in Ninive non fece alcun segno. Ecco perché Gesù dice: </w:t>
      </w:r>
      <w:r w:rsidRPr="00442161">
        <w:rPr>
          <w:rFonts w:ascii="Arial" w:hAnsi="Arial" w:cs="Arial"/>
          <w:i/>
          <w:iCs/>
          <w:sz w:val="24"/>
          <w:szCs w:val="24"/>
        </w:rPr>
        <w:t xml:space="preserve">“Nel giorno del giudizio, quelli di Ninive si alzeranno contro questa generazione e la condanneranno, perché essi alla predicazione di Giona si convertirono”. </w:t>
      </w:r>
      <w:r w:rsidRPr="00442161">
        <w:rPr>
          <w:rFonts w:ascii="Arial" w:hAnsi="Arial" w:cs="Arial"/>
          <w:sz w:val="24"/>
          <w:szCs w:val="24"/>
        </w:rPr>
        <w:t>Gesù in mezzo al suo popolo è stato potente in parole e opere e sempre scribi e farisei mettevano in campo la loro cattiva parola per allontanare il popolo dalla via della salvezza. Essi non si sono converti e hanno impedito ad altri di convertirsi. Questa verità è così rivelata dallo stesso Gesù Signore.</w:t>
      </w:r>
    </w:p>
    <w:p w14:paraId="5A7A1C13"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Dal Vangelo secondo Matteo:</w:t>
      </w:r>
    </w:p>
    <w:p w14:paraId="1993F213"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Guai a voi, scribi e farisei ipocriti, che chiudete il regno dei cieli davanti alla gente; di fatto non entrate voi, e non lasciate entrare nemmeno quelli che vogliono entrare. [14]. Guai a voi, scribi e farisei ipocriti, che percorrete il mare e la terra per fare un solo prosèlito e, quando lo è divenuto, lo rendete degno della Geènna due volte più di vo (Mt 23,13-15). </w:t>
      </w:r>
    </w:p>
    <w:p w14:paraId="5BBA8F54"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Dal Vangelo secondo Luca:</w:t>
      </w:r>
    </w:p>
    <w:p w14:paraId="1F196DD9"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(Lc 11,45-52).</w:t>
      </w:r>
    </w:p>
    <w:p w14:paraId="2D97D9A0" w14:textId="77777777" w:rsidR="00442161" w:rsidRPr="00442161" w:rsidRDefault="00442161" w:rsidP="00442161">
      <w:pPr>
        <w:spacing w:after="120" w:line="240" w:lineRule="auto"/>
        <w:jc w:val="both"/>
        <w:rPr>
          <w:rFonts w:ascii="Arial" w:hAnsi="Arial" w:cs="Arial"/>
          <w:b/>
          <w:bCs/>
          <w:sz w:val="24"/>
          <w:szCs w:val="24"/>
        </w:rPr>
      </w:pPr>
      <w:r w:rsidRPr="00442161">
        <w:rPr>
          <w:rFonts w:ascii="Arial" w:hAnsi="Arial" w:cs="Arial"/>
          <w:sz w:val="24"/>
          <w:szCs w:val="24"/>
        </w:rPr>
        <w:t xml:space="preserve">Ecco ora la seconda parte del Libro di Giona sulla quale Gesù fonda la verità delle sue parole su Ninive che si alzerà e condannerà questa generazione. </w:t>
      </w:r>
    </w:p>
    <w:p w14:paraId="3584A704"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Dal Libro del Profeta Giona</w:t>
      </w:r>
    </w:p>
    <w:p w14:paraId="3D0820C4"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Fu rivolta a Giona una seconda volta questa parola del Signore: «Àlzati, va’ a Ninive, la grande città, e annuncia loro quanto ti dico». Giona si alzò e andò a Ninive secondo la parola del Signore. </w:t>
      </w:r>
    </w:p>
    <w:p w14:paraId="7BDDD0A6"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Ninive era una città molto grande, larga tre giornate di cammino. Giona cominciò a percorrere la città per un giorno di cammino e predicava: «Ancora quaranta giorni e Ninive sarà distrutta». </w:t>
      </w:r>
    </w:p>
    <w:p w14:paraId="079A5B28"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lastRenderedPageBreak/>
        <w:t xml:space="preserve">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w:t>
      </w:r>
    </w:p>
    <w:p w14:paraId="47A7C1E8"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Dio vide le loro opere, che cioè si erano convertiti dalla loro condotta malvagia, e Dio si ravvide riguardo al male che aveva minacciato di fare loro e non lo fece (Gio 3,1-10). </w:t>
      </w:r>
    </w:p>
    <w:p w14:paraId="09C6B9DA"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w:t>
      </w:r>
    </w:p>
    <w:p w14:paraId="27D48822"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Giona allora uscì dalla città e sostò a oriente di essa. Si fece lì una capanna e vi si sedette dentro, all’ombra, in attesa di vedere ciò che sarebbe avvenuto nella città. Allora il Signore Dio fece crescere una pianta di ricino al di sopra di Giona, per fare ombra sulla sua testa e liberarlo dal suo male. Giona provò una grande gioia per quel ricino.</w:t>
      </w:r>
    </w:p>
    <w:p w14:paraId="1F775313"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Ma il giorno dopo, allo spuntare dell’alba, Dio mandò un verme a rodere la pianta e questa si seccò. Quando il sole si fu alzato, Dio fece soffiare un vento d’oriente, afoso. Il sole colpì la testa di Giona, che si sentì venire meno e chiese di morire, dicendo: «Meglio per me morire che vivere».</w:t>
      </w:r>
    </w:p>
    <w:p w14:paraId="3FBAC7C2"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Dio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 (Gio 4,1-11). </w:t>
      </w:r>
    </w:p>
    <w:p w14:paraId="7B8E3EBB" w14:textId="77777777" w:rsidR="00442161" w:rsidRPr="00442161" w:rsidRDefault="00442161" w:rsidP="00442161">
      <w:pPr>
        <w:spacing w:after="120" w:line="240" w:lineRule="auto"/>
        <w:jc w:val="both"/>
        <w:rPr>
          <w:rFonts w:ascii="Arial" w:hAnsi="Arial" w:cs="Arial"/>
          <w:b/>
          <w:bCs/>
          <w:sz w:val="24"/>
          <w:szCs w:val="24"/>
        </w:rPr>
      </w:pPr>
      <w:bookmarkStart w:id="160" w:name="_Hlk210408907"/>
    </w:p>
    <w:p w14:paraId="1B09834C" w14:textId="77777777" w:rsidR="00442161" w:rsidRPr="00442161" w:rsidRDefault="00442161" w:rsidP="00442161">
      <w:pPr>
        <w:spacing w:after="120" w:line="240" w:lineRule="auto"/>
        <w:jc w:val="both"/>
        <w:rPr>
          <w:rFonts w:ascii="Arial" w:hAnsi="Arial" w:cs="Arial"/>
          <w:b/>
          <w:bCs/>
          <w:sz w:val="24"/>
          <w:szCs w:val="24"/>
        </w:rPr>
      </w:pPr>
      <w:r w:rsidRPr="00442161">
        <w:rPr>
          <w:rFonts w:ascii="Arial" w:hAnsi="Arial" w:cs="Arial"/>
          <w:b/>
          <w:bCs/>
          <w:sz w:val="24"/>
          <w:szCs w:val="24"/>
        </w:rPr>
        <w:t xml:space="preserve">Ed ecco, qui vi è uno più grande di Giona! </w:t>
      </w:r>
    </w:p>
    <w:bookmarkEnd w:id="160"/>
    <w:p w14:paraId="56FEBBB9"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Dopo aver detto che Ninive di alzerà nel giorno del giudizio e condannerà questa generazione malvagia, Gesù dona anche le motivazioni : </w:t>
      </w:r>
      <w:r w:rsidRPr="00442161">
        <w:rPr>
          <w:rFonts w:ascii="Arial" w:hAnsi="Arial" w:cs="Arial"/>
          <w:i/>
          <w:iCs/>
          <w:sz w:val="24"/>
          <w:szCs w:val="24"/>
        </w:rPr>
        <w:t xml:space="preserve">“Ed ecco, qui vi è uno più grande di Giona!”. </w:t>
      </w:r>
      <w:r w:rsidRPr="00442161">
        <w:rPr>
          <w:rFonts w:ascii="Arial" w:hAnsi="Arial" w:cs="Arial"/>
          <w:sz w:val="24"/>
          <w:szCs w:val="24"/>
        </w:rPr>
        <w:t xml:space="preserve">Giona è solo un profeta del Dio vivo e vero. È un suo servo. Gesù è il Figlio del Dio vivente. Il Figlio di Dio, da Lui generato nell’oggi dell’eternità che si è fatto carne ed è venuto in mezzo a noi pieno di grazia e di verità. Non si tratta allora di una grandezza di ordine di grazia, di ordine di santità, di ordine di creazione, </w:t>
      </w:r>
      <w:r w:rsidRPr="00442161">
        <w:rPr>
          <w:rFonts w:ascii="Arial" w:hAnsi="Arial" w:cs="Arial"/>
          <w:sz w:val="24"/>
          <w:szCs w:val="24"/>
        </w:rPr>
        <w:lastRenderedPageBreak/>
        <w:t>di ordine di missione e neanche di ordine di miracoli o di altro. La grandezza è prima tutto di ordine di Natura. Gesù il Figlio eterno del Padre che si è fatto carne. Giona è solo un figlio di Adamo mandato da Dio a dire in Ninive solo sette parole. Dal nulla è venuto e nel nulla è ritornato. Gesù invece viene dall’eternità e rimane in eterno nell’eternità come il Signore del cielo e della e come il Giudice dei vivi e de morti. Nelle sue mani il Padre ha posto il libro della storia sigillato con sette sigilli. Grande oltre ogni grandezza esistente nei cieli e sulla terra. Tutto l’universo creato, visibile e invisibile, vivi di grandezza creata. Gesù vive di grandezza eterna, grandezza divina, grandezza eterna fattasi carne per la nostra redenzione e salvezza eterna.</w:t>
      </w:r>
    </w:p>
    <w:p w14:paraId="05747C21" w14:textId="77777777" w:rsidR="00442161" w:rsidRPr="00442161" w:rsidRDefault="00442161" w:rsidP="00442161">
      <w:pPr>
        <w:spacing w:after="120" w:line="240" w:lineRule="auto"/>
        <w:jc w:val="both"/>
        <w:rPr>
          <w:rFonts w:ascii="Arial" w:hAnsi="Arial" w:cs="Arial"/>
          <w:sz w:val="24"/>
          <w:szCs w:val="24"/>
        </w:rPr>
      </w:pPr>
    </w:p>
    <w:p w14:paraId="60CAC23F" w14:textId="77777777" w:rsidR="00442161" w:rsidRPr="00442161" w:rsidRDefault="00442161" w:rsidP="00442161">
      <w:pPr>
        <w:spacing w:after="120" w:line="240" w:lineRule="auto"/>
        <w:jc w:val="both"/>
        <w:rPr>
          <w:rFonts w:ascii="Arial" w:hAnsi="Arial" w:cs="Arial"/>
          <w:b/>
          <w:bCs/>
          <w:sz w:val="24"/>
          <w:szCs w:val="24"/>
        </w:rPr>
      </w:pPr>
      <w:r w:rsidRPr="00442161">
        <w:rPr>
          <w:rFonts w:ascii="Arial" w:hAnsi="Arial" w:cs="Arial"/>
          <w:b/>
          <w:bCs/>
          <w:sz w:val="24"/>
          <w:szCs w:val="24"/>
        </w:rPr>
        <w:t xml:space="preserve">Nel giorno del giudizio, la regina del Sud si alzerà contro questa generazione e la condannerà, perché ella venne dagli estremi confini della terra per ascoltare la sapienza di Salomone. </w:t>
      </w:r>
    </w:p>
    <w:p w14:paraId="5D8AD6EF" w14:textId="45E1B715"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Ora Gesù dona un altro esempio anche questo tratto dalla storia sacra. Sappiamo che Salomone è stato fatto da Dio l’uomo più sapiente della terra. La fama di Salomone giunge all’orecchio della regna del Sud e questa si precipita a Gerusalemme per ascoltare Salomone, il sapiente. Anche Lei si alzerà e condannerà questa generazione malvagia e adultera. Perché la condannerà? Perché ella per ascoltare Salomone fece un lunghissimo viaggio. Ecco le parole di Gesù: </w:t>
      </w:r>
      <w:r w:rsidRPr="00442161">
        <w:rPr>
          <w:rFonts w:ascii="Arial" w:hAnsi="Arial" w:cs="Arial"/>
          <w:i/>
          <w:iCs/>
          <w:sz w:val="24"/>
          <w:szCs w:val="24"/>
        </w:rPr>
        <w:t xml:space="preserve">“Nel giorno del giudizio, la regina del Sud si alzerà contro questa generazione e la condannerà, perché ella venne dagli estremi confini della terra per ascoltare la sapienza di Salomone”. </w:t>
      </w:r>
      <w:r w:rsidRPr="00442161">
        <w:rPr>
          <w:rFonts w:ascii="Arial" w:hAnsi="Arial" w:cs="Arial"/>
          <w:sz w:val="24"/>
          <w:szCs w:val="24"/>
        </w:rPr>
        <w:t xml:space="preserve">Chi ascolta la </w:t>
      </w:r>
      <w:r w:rsidR="005963B6" w:rsidRPr="00442161">
        <w:rPr>
          <w:rFonts w:ascii="Arial" w:hAnsi="Arial" w:cs="Arial"/>
          <w:sz w:val="24"/>
          <w:szCs w:val="24"/>
        </w:rPr>
        <w:t>regina</w:t>
      </w:r>
      <w:r w:rsidRPr="00442161">
        <w:rPr>
          <w:rFonts w:ascii="Arial" w:hAnsi="Arial" w:cs="Arial"/>
          <w:sz w:val="24"/>
          <w:szCs w:val="24"/>
        </w:rPr>
        <w:t xml:space="preserve"> </w:t>
      </w:r>
      <w:r w:rsidR="005963B6" w:rsidRPr="00442161">
        <w:rPr>
          <w:rFonts w:ascii="Arial" w:hAnsi="Arial" w:cs="Arial"/>
          <w:sz w:val="24"/>
          <w:szCs w:val="24"/>
        </w:rPr>
        <w:t>del</w:t>
      </w:r>
      <w:r w:rsidRPr="00442161">
        <w:rPr>
          <w:rFonts w:ascii="Arial" w:hAnsi="Arial" w:cs="Arial"/>
          <w:sz w:val="24"/>
          <w:szCs w:val="24"/>
        </w:rPr>
        <w:t xml:space="preserve"> Sud? Solo un uomo sapiente, il più sapiente di tutta la terra. Essa si trova sempre dinanzi a un uomo, anche se il più sapiente. </w:t>
      </w:r>
    </w:p>
    <w:p w14:paraId="326465D1"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Ecco cosa narra il Primo Libro dei Re:</w:t>
      </w:r>
    </w:p>
    <w:p w14:paraId="50A2D858"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La regina di Saba, sentita la fama di Salomone, dovuta al nome del Signore, venne per metterlo alla prova con enigmi. Arrivò a Gerusalemme con un corteo molto numeroso, con cammelli carichi di aromi, d’oro in grande quantità e di pietre preziose. Si presentò a Salomone e gli parlò di tutto quello che aveva nel suo cuore. Salomone le chiarì tutto quanto ella gli diceva; non ci fu parola tanto nascosta al re che egli non potesse spiegarle. </w:t>
      </w:r>
    </w:p>
    <w:p w14:paraId="12528482"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La regina di Saba, quando vide tutta la sapienza di Salomone, la reggia che egli aveva costruito, i cibi della sua tavola, il modo ordinato di sedere dei suoi servi, il servizio dei suoi domestici e le loro vesti, i suoi coppieri e gli olocausti che egli offriva nel tempio del Signore, rimase senza respiro. Quindi disse al re: «Era vero, dunque, quanto avevo sentito nel mio paese sul tuo conto e sulla tua sapienza! Io non credevo a quanto si diceva, finché non sono giunta qui e i miei occhi non hanno visto; ebbene non me n’era stata riferita neppure una metà! Quanto alla sapienza e alla prosperità, superi la fama che io ne ho udita. Beati i tuoi uomini e beati questi tuoi servi, che stanno sempre alla tua presenza e ascoltano la tua sapienza! Sia benedetto il Signore, tuo Dio, che si è compiaciuto di te così da collocarti sul trono d’Israele, perché il Signore ama Israele in eterno e ti ha stabilito re per esercitare il diritto e la giustizia». </w:t>
      </w:r>
    </w:p>
    <w:p w14:paraId="02B22F38"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lastRenderedPageBreak/>
        <w:t>Ella diede al re centoventi talenti d’oro, aromi in gran quantità e pietre preziose. Non arrivarono più tanti aromi quanti ne aveva dati la regina di Saba al re Salomone. Inoltre, la flotta di Chiram, che caricava oro da Ofir, recò da Ofir legname di sandalo in grande quantità e pietre preziose. Con il legname di sandalo il re fece ringhiere per il tempio del Signore e per la reggia, cetre e arpe per i cantori. Mai più arrivò, né mai più si vide fino ad oggi, tanto legno di sandalo.</w:t>
      </w:r>
    </w:p>
    <w:p w14:paraId="08CA2F78"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Il re Salomone diede alla regina di Saba quanto lei desiderava e aveva domandato, oltre quanto le aveva dato con munificenza degna di lui. Quindi ella si mise in viaggio e tornò nel suo paese con i suoi servi.</w:t>
      </w:r>
    </w:p>
    <w:p w14:paraId="4F8BC3F2"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Il peso dell’oro che giungeva a Salomone ogni anno era di seicentosessantasei talenti d’oro, senza contare quanto ne proveniva dai mercanti e dal guadagno dei commercianti, da tutti i re dell’occidente e dai governatori del territorio.</w:t>
      </w:r>
    </w:p>
    <w:p w14:paraId="3FE8F1F9"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Il re Salomone fece duecento scudi grandi d’oro battuto, per ognuno dei quali adoperò seicento sicli d’oro, e trecento scudi piccoli d’oro battuto, per ognuno dei quali adoperò tre mine d’oro. Il re li collocò nel palazzo della Foresta del Libano.</w:t>
      </w:r>
    </w:p>
    <w:p w14:paraId="6697AA8E"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Inoltre, il re fece un grande trono d’avorio, che rivestì d’oro fino. Il trono aveva sei gradini; nella sua parte posteriore il trono aveva una sommità rotonda, vi erano braccioli da una parte e dall’altra del sedile e due leoni che stavano a fianco dei braccioli. Dodici leoni si ergevano di qua e di là, sui sei gradini; una cosa simile non si era mai fatta in nessun regno. Tutti i vasi per le bevande del re Salomone erano d’oro, tutti gli arredi del palazzo della Foresta del Libano erano d’oro fino; nessuno era in argento, poiché ai giorni di Salomone non valeva nulla. Difatti il re aveva in mare le navi di Tarsis, con le navi di Chiram; ogni tre anni le navi di Tarsis arrivavano portando oro, argento, zanne d’elefante, scimmie e pavoni.</w:t>
      </w:r>
    </w:p>
    <w:p w14:paraId="63770644"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Il re Salomone fu più grande, per ricchezza e sapienza, di tutti i re della terra. Tutta la terra cercava il volto di Salomone, per ascoltare la sapienza che Dio aveva messo nel suo cuore. Ognuno gli portava, ogni anno, il proprio tributo, oggetti d’argento e oggetti d’oro, vesti, armi, aromi, cavalli e muli.</w:t>
      </w:r>
    </w:p>
    <w:p w14:paraId="68384221"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Salomone radunò carri e cavalli; aveva millequattrocento carri e dodicimila cavalli da sella, distribuiti nelle città per i carri e presso il re a Gerusalemme. Il re fece sì che a Gerusalemme l’argento abbondasse come le pietre e rese il legname di cedro tanto comune quanto i sicomòri che crescono nella Sefela. I cavalli di Salomone provenivano da Musri e da Kue; i mercanti del re li compravano in Kue. Un carro, importato da Musri, costava seicento sicli d’argento, un cavallo centocinquanta. In tal modo ne importavano per fornirli a tutti i re degli Ittiti e ai re di Aram (1Re 10,1-29). </w:t>
      </w:r>
    </w:p>
    <w:p w14:paraId="514DED9D"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Questa è la grandezza umana di Salomone, frutto in lui di un dono da parte del suo Dio e Signore. Un così grande dono ha fatto venire dall’estremità della terra la regina di Saba. Perché anche essa giudicherà questa generazione?</w:t>
      </w:r>
    </w:p>
    <w:p w14:paraId="35A18304" w14:textId="77777777" w:rsidR="00442161" w:rsidRPr="00442161" w:rsidRDefault="00442161" w:rsidP="00442161">
      <w:pPr>
        <w:spacing w:after="120" w:line="240" w:lineRule="auto"/>
        <w:jc w:val="both"/>
        <w:rPr>
          <w:rFonts w:ascii="Arial" w:hAnsi="Arial" w:cs="Arial"/>
          <w:b/>
          <w:bCs/>
          <w:sz w:val="24"/>
          <w:szCs w:val="24"/>
        </w:rPr>
      </w:pPr>
    </w:p>
    <w:p w14:paraId="102C0846" w14:textId="77777777" w:rsidR="00442161" w:rsidRPr="00442161" w:rsidRDefault="00442161" w:rsidP="00442161">
      <w:pPr>
        <w:spacing w:after="120" w:line="240" w:lineRule="auto"/>
        <w:jc w:val="both"/>
        <w:rPr>
          <w:rFonts w:ascii="Arial" w:hAnsi="Arial" w:cs="Arial"/>
          <w:b/>
          <w:bCs/>
          <w:sz w:val="24"/>
          <w:szCs w:val="24"/>
        </w:rPr>
      </w:pPr>
      <w:bookmarkStart w:id="161" w:name="_Hlk210408928"/>
      <w:r w:rsidRPr="00442161">
        <w:rPr>
          <w:rFonts w:ascii="Arial" w:hAnsi="Arial" w:cs="Arial"/>
          <w:b/>
          <w:bCs/>
          <w:sz w:val="24"/>
          <w:szCs w:val="24"/>
        </w:rPr>
        <w:t>Ed ecco, qui vi è uno più grande di Salomone!</w:t>
      </w:r>
    </w:p>
    <w:bookmarkEnd w:id="156"/>
    <w:bookmarkEnd w:id="161"/>
    <w:p w14:paraId="0446146A"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lastRenderedPageBreak/>
        <w:t xml:space="preserve">La risposta di Gesù è immediata: </w:t>
      </w:r>
      <w:r w:rsidRPr="00442161">
        <w:rPr>
          <w:rFonts w:ascii="Arial" w:hAnsi="Arial" w:cs="Arial"/>
          <w:i/>
          <w:iCs/>
          <w:sz w:val="24"/>
          <w:szCs w:val="24"/>
        </w:rPr>
        <w:t xml:space="preserve">“Ed ecco, qui vi è uno più grande di Salomone!”. </w:t>
      </w:r>
      <w:r w:rsidRPr="00442161">
        <w:rPr>
          <w:rFonts w:ascii="Arial" w:hAnsi="Arial" w:cs="Arial"/>
          <w:sz w:val="24"/>
          <w:szCs w:val="24"/>
        </w:rPr>
        <w:t>Salomone è grande per un dono di Dio. Gesù è grande perché è il Figlio di Dio e perché Lui è il Figlio eterno del Padre che si è fatto carne e con la sua carne ha redento il mondo. Ecco cosa manca oggi all’uomo: la confessione della purissima verità di Cristo Gesù. Questa verità va messa sul candelabro della Chiesa al posto della falsità che oggi governa la mente e il cuore di moltissimi discepoli di Gesù. Se non mettiamo ogni cura e ogni sollecitudine a togliere dal candelabro della Chiesa la falsità e il suo fumo di pece e zolfo che sta annerendo e l’anima e lo spirito e il corpo di moltissimi discepoli di Dio, domani potrebbe essere molto tardi. Potremmo essere tutti travolti dalla falsità di Satana e anche noi resi torce di pece e di zolfo per alimentare di fumo sempre nero il volto della Chiesa che è volto di Cristo.</w:t>
      </w:r>
    </w:p>
    <w:p w14:paraId="0F89D5B7" w14:textId="77777777" w:rsidR="00442161" w:rsidRPr="00442161" w:rsidRDefault="00442161" w:rsidP="00442161">
      <w:pPr>
        <w:spacing w:after="120" w:line="240" w:lineRule="auto"/>
        <w:jc w:val="both"/>
        <w:rPr>
          <w:rFonts w:ascii="Arial" w:hAnsi="Arial" w:cs="Arial"/>
          <w:b/>
          <w:bCs/>
          <w:sz w:val="24"/>
          <w:szCs w:val="24"/>
        </w:rPr>
      </w:pPr>
    </w:p>
    <w:p w14:paraId="35D89197" w14:textId="77777777" w:rsidR="00442161" w:rsidRPr="00442161" w:rsidRDefault="00442161" w:rsidP="00442161">
      <w:pPr>
        <w:pStyle w:val="Titolo2"/>
      </w:pPr>
      <w:bookmarkStart w:id="162" w:name="_Toc210653138"/>
      <w:bookmarkStart w:id="163" w:name="_Toc212557301"/>
      <w:r w:rsidRPr="00442161">
        <w:t>Ritornerò nella mia casa, da cui sono uscito</w:t>
      </w:r>
      <w:bookmarkEnd w:id="162"/>
      <w:bookmarkEnd w:id="163"/>
    </w:p>
    <w:p w14:paraId="50562BF7" w14:textId="77777777" w:rsidR="00442161" w:rsidRPr="00442161" w:rsidRDefault="00442161" w:rsidP="00442161">
      <w:pPr>
        <w:spacing w:after="120" w:line="240" w:lineRule="auto"/>
        <w:jc w:val="both"/>
        <w:rPr>
          <w:rFonts w:ascii="Arial" w:hAnsi="Arial" w:cs="Arial"/>
          <w:b/>
          <w:bCs/>
          <w:sz w:val="24"/>
          <w:szCs w:val="24"/>
        </w:rPr>
      </w:pPr>
    </w:p>
    <w:p w14:paraId="14E181F8" w14:textId="77777777" w:rsidR="00442161" w:rsidRPr="00442161" w:rsidRDefault="00442161" w:rsidP="00442161">
      <w:pPr>
        <w:spacing w:after="120" w:line="240" w:lineRule="auto"/>
        <w:jc w:val="both"/>
        <w:rPr>
          <w:rFonts w:ascii="Arial" w:hAnsi="Arial" w:cs="Arial"/>
          <w:b/>
          <w:bCs/>
          <w:sz w:val="24"/>
          <w:szCs w:val="24"/>
        </w:rPr>
      </w:pPr>
      <w:bookmarkStart w:id="164" w:name="_Hlk210408958"/>
      <w:r w:rsidRPr="00442161">
        <w:rPr>
          <w:rFonts w:ascii="Arial" w:hAnsi="Arial" w:cs="Arial"/>
          <w:b/>
          <w:bCs/>
          <w:sz w:val="24"/>
          <w:szCs w:val="24"/>
        </w:rPr>
        <w:t>Quando lo spirito impuro esce dall’uomo, si aggira per luoghi deserti cercando sollievo, ma non ne trova. Allora dice: “</w:t>
      </w:r>
      <w:bookmarkStart w:id="165" w:name="_Hlk208478210"/>
      <w:r w:rsidRPr="00442161">
        <w:rPr>
          <w:rFonts w:ascii="Arial" w:hAnsi="Arial" w:cs="Arial"/>
          <w:b/>
          <w:bCs/>
          <w:sz w:val="24"/>
          <w:szCs w:val="24"/>
        </w:rPr>
        <w:t>Ritornerò nella mia casa, da cui sono uscito</w:t>
      </w:r>
      <w:bookmarkEnd w:id="165"/>
      <w:r w:rsidRPr="00442161">
        <w:rPr>
          <w:rFonts w:ascii="Arial" w:hAnsi="Arial" w:cs="Arial"/>
          <w:b/>
          <w:bCs/>
          <w:sz w:val="24"/>
          <w:szCs w:val="24"/>
        </w:rPr>
        <w:t>”. E, venuto, la trova vuota, spazzata e adorna. Allora va, prende con sé altri sette spiriti peggiori di lui, vi entrano e vi prendono dimora; e l’ultima condizione di quell’uomo diventa peggiore della prima. Così avverrà anche a questa generazione malvagia».</w:t>
      </w:r>
    </w:p>
    <w:bookmarkEnd w:id="164"/>
    <w:p w14:paraId="2A43B567" w14:textId="77777777" w:rsidR="00442161" w:rsidRPr="00442161" w:rsidRDefault="00442161" w:rsidP="00442161">
      <w:pPr>
        <w:spacing w:after="120" w:line="240" w:lineRule="auto"/>
        <w:jc w:val="both"/>
        <w:rPr>
          <w:rFonts w:ascii="Arial" w:hAnsi="Arial" w:cs="Arial"/>
          <w:b/>
          <w:bCs/>
          <w:sz w:val="24"/>
          <w:szCs w:val="24"/>
        </w:rPr>
      </w:pPr>
    </w:p>
    <w:p w14:paraId="0292EDA3" w14:textId="77777777" w:rsidR="00442161" w:rsidRPr="00442161" w:rsidRDefault="00442161" w:rsidP="00442161">
      <w:pPr>
        <w:spacing w:after="120" w:line="240" w:lineRule="auto"/>
        <w:jc w:val="both"/>
        <w:rPr>
          <w:rFonts w:ascii="Arial" w:hAnsi="Arial" w:cs="Arial"/>
          <w:b/>
          <w:bCs/>
          <w:sz w:val="24"/>
          <w:szCs w:val="24"/>
        </w:rPr>
      </w:pPr>
      <w:bookmarkStart w:id="166" w:name="_Hlk210408994"/>
      <w:r w:rsidRPr="00442161">
        <w:rPr>
          <w:rFonts w:ascii="Arial" w:hAnsi="Arial" w:cs="Arial"/>
          <w:b/>
          <w:bCs/>
          <w:sz w:val="24"/>
          <w:szCs w:val="24"/>
        </w:rPr>
        <w:t xml:space="preserve">Quando lo spirito impuro esce dall’uomo, si aggira per luoghi deserti cercando sollievo, ma non ne trova. </w:t>
      </w:r>
    </w:p>
    <w:p w14:paraId="59B3490D"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Ora Gesù ci rivela cosa avviene quado lo spirito impuro con la conversione e con la fede nel Vangelo esce dall’anima e dallo spirito, dalla mente e dai pensieri di un uomo. Ecco cosa fa in un primo momento quando la conversione è appena avvenuta: </w:t>
      </w:r>
      <w:r w:rsidRPr="00442161">
        <w:rPr>
          <w:rFonts w:ascii="Arial" w:hAnsi="Arial" w:cs="Arial"/>
          <w:i/>
          <w:iCs/>
          <w:sz w:val="24"/>
          <w:szCs w:val="24"/>
        </w:rPr>
        <w:t xml:space="preserve">“Quando lo spirito impuro esce dall’uomo, si aggira per luoghi deserti cercando sollievo, ma non ne trova”. </w:t>
      </w:r>
      <w:r w:rsidRPr="00442161">
        <w:rPr>
          <w:rFonts w:ascii="Arial" w:hAnsi="Arial" w:cs="Arial"/>
          <w:sz w:val="24"/>
          <w:szCs w:val="24"/>
        </w:rPr>
        <w:t>Lui viene sulla terra con un fine ben preciso: conquistare uomini per il suo regno di falsità, di menzogna, di peccato, di morte. Si serve di ogni cosa della terra per trasformarlo in veleno letale per l’uomo. Oggi Satana non si sta forse servendo della scienza dell’uomo per la rovina dell’uomo? Non si sta servendo dello stesso corpo dell’uomo per la rovina dell’uomo? Oggi non ha riotto l’uomo a solo corpo? Tra un uomo e la polvere vi è forse qualche differenza? Come dalla casa si toglie la polvere, così dalla casa del mondo si tolgono gli uomini, senza alcun rimorso. Come si gusta il cibo, così si gusta il peccato. Come non ha valore la polvere, così non ha valore né l’uomo e né la donna. Che valore hanno i bambini appena concepiti? Come si toglie la forfora dalla testa, così si toglie dall’utero della madre il bambino appena concepito. Vi è forse qualche differenza? Come si usano mezzi perché la polvere non compaia, così si usano mezzo perché nessun bambino compaia nell’utero della made. Cellule la forfora e cellule gli appena concepiti. Vi è forse qualche differenza?</w:t>
      </w:r>
    </w:p>
    <w:p w14:paraId="4E065276" w14:textId="77777777" w:rsidR="00442161" w:rsidRPr="00442161" w:rsidRDefault="00442161" w:rsidP="00442161">
      <w:pPr>
        <w:spacing w:after="120" w:line="240" w:lineRule="auto"/>
        <w:jc w:val="both"/>
        <w:rPr>
          <w:rFonts w:ascii="Arial" w:hAnsi="Arial" w:cs="Arial"/>
          <w:sz w:val="24"/>
          <w:szCs w:val="24"/>
          <w:lang w:val="la-Latn"/>
        </w:rPr>
      </w:pPr>
      <w:r w:rsidRPr="00442161">
        <w:rPr>
          <w:rFonts w:ascii="Arial" w:hAnsi="Arial" w:cs="Arial"/>
          <w:sz w:val="24"/>
          <w:szCs w:val="24"/>
        </w:rPr>
        <w:lastRenderedPageBreak/>
        <w:t xml:space="preserve">Ecco una verità che riguarda Satana e che nessuno di noi dovrà mai ignorare e mai dimenticare. Lui non lavora a brevissimo tempo. Lui lavora a secoli e anche a millenni. Per ridurre la Chiesa a una stalla di cavalli e di mucche ha chiesto a Dio il tempo di un secolo e anche più. In questo lungo tempo, lui inizia da lontano. Inizia prima di tutto dalla parte debole della Chiesa. Conquista la parte debole e resa sua schiava inizia dalla parte meno forte, fino ad arrivare a quanti sono preposti al governo del popolo di Dio. La sua tattica infernale in questo consiste: nel distruggere la verità sulla quale la Chiesa si fonda, mente distrugge la verità, distrugge anche la morale. Poi passa alle istituzioni. Preda prelibata di Satana sono i Pastori del gregge di Cristo Gesù. Quando un Pastore è conquistato, anche il gregge è conquistato. Noi sappiamo che le strategie infernali di Satana sono molteplici, ma tutte con fine: riconquistare e portare nel suo regno quanto dal suo regno è devenuto regno di Dio. Lui è dell’antica politica religiosa: </w:t>
      </w:r>
      <w:r w:rsidRPr="00442161">
        <w:rPr>
          <w:rFonts w:ascii="Arial" w:hAnsi="Arial" w:cs="Arial"/>
          <w:sz w:val="24"/>
          <w:szCs w:val="24"/>
          <w:lang w:val="la-Latn"/>
        </w:rPr>
        <w:t xml:space="preserve">Cuius regio eius et  religio. Cuius pastor eius et grex, cuius papa eius et ecclesia. </w:t>
      </w:r>
    </w:p>
    <w:p w14:paraId="6396686F" w14:textId="77777777" w:rsidR="00442161" w:rsidRPr="00442161" w:rsidRDefault="00442161" w:rsidP="00442161">
      <w:pPr>
        <w:spacing w:after="120" w:line="240" w:lineRule="auto"/>
        <w:jc w:val="both"/>
        <w:rPr>
          <w:rFonts w:ascii="Arial" w:hAnsi="Arial" w:cs="Arial"/>
          <w:sz w:val="24"/>
          <w:szCs w:val="24"/>
          <w:lang w:val="fr-FR"/>
        </w:rPr>
      </w:pPr>
    </w:p>
    <w:bookmarkEnd w:id="166"/>
    <w:p w14:paraId="1C3155EC" w14:textId="77777777" w:rsidR="00442161" w:rsidRPr="00442161" w:rsidRDefault="00442161" w:rsidP="00442161">
      <w:pPr>
        <w:spacing w:after="120" w:line="240" w:lineRule="auto"/>
        <w:jc w:val="both"/>
        <w:rPr>
          <w:rFonts w:ascii="Arial" w:hAnsi="Arial" w:cs="Arial"/>
          <w:b/>
          <w:bCs/>
          <w:sz w:val="24"/>
          <w:szCs w:val="24"/>
        </w:rPr>
      </w:pPr>
      <w:r w:rsidRPr="00442161">
        <w:rPr>
          <w:rFonts w:ascii="Arial" w:hAnsi="Arial" w:cs="Arial"/>
          <w:b/>
          <w:bCs/>
          <w:sz w:val="24"/>
          <w:szCs w:val="24"/>
        </w:rPr>
        <w:t xml:space="preserve">Allora dice: “Ritornerò nella mia casa, da cui sono uscito”. </w:t>
      </w:r>
    </w:p>
    <w:p w14:paraId="2BBA1248"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Satana ha perso la sua preda. La vuole riconquistare ad ogni costo. Dopo aver sostato nel deserto in attesa che il convertito si dimentichi di essersi convertito, e il fedele in Cristo si dimentichi della sua fedeltà promessa e a volte anche giurata: ecco cosa accade: “</w:t>
      </w:r>
      <w:r w:rsidRPr="00442161">
        <w:rPr>
          <w:rFonts w:ascii="Arial" w:hAnsi="Arial" w:cs="Arial"/>
          <w:i/>
          <w:iCs/>
          <w:sz w:val="24"/>
          <w:szCs w:val="24"/>
        </w:rPr>
        <w:t xml:space="preserve">Allora dice: “Ritornerò nella mia casa, da cui sono uscito”. </w:t>
      </w:r>
      <w:r w:rsidRPr="00442161">
        <w:rPr>
          <w:rFonts w:ascii="Arial" w:hAnsi="Arial" w:cs="Arial"/>
          <w:sz w:val="24"/>
          <w:szCs w:val="24"/>
        </w:rPr>
        <w:t xml:space="preserve">È ferma volontà dello spirito impuro riconquistare la preda che gli  è stata trappata. Mentre la volontà di seguire Cristo nel cristiano diviene sempre più debole, nello spirito impuro la volontà diviene sempre più forte. Decide di ritornate nella casa di prima. Conquistarla e rimanere in essa per sempre. Il sempre dello spirito impuro è un sempre eterno. Lui le sue prede le vuole con lui nella perdizione eterna.  </w:t>
      </w:r>
    </w:p>
    <w:p w14:paraId="1C5C1BF1" w14:textId="77777777" w:rsidR="00442161" w:rsidRPr="00442161" w:rsidRDefault="00442161" w:rsidP="00442161">
      <w:pPr>
        <w:spacing w:after="120" w:line="240" w:lineRule="auto"/>
        <w:jc w:val="both"/>
        <w:rPr>
          <w:rFonts w:ascii="Arial" w:hAnsi="Arial" w:cs="Arial"/>
          <w:b/>
          <w:bCs/>
          <w:sz w:val="24"/>
          <w:szCs w:val="24"/>
        </w:rPr>
      </w:pPr>
    </w:p>
    <w:p w14:paraId="14A8A07B" w14:textId="77777777" w:rsidR="00442161" w:rsidRPr="00442161" w:rsidRDefault="00442161" w:rsidP="00442161">
      <w:pPr>
        <w:spacing w:after="120" w:line="240" w:lineRule="auto"/>
        <w:jc w:val="both"/>
        <w:rPr>
          <w:rFonts w:ascii="Arial" w:hAnsi="Arial" w:cs="Arial"/>
          <w:b/>
          <w:bCs/>
          <w:sz w:val="24"/>
          <w:szCs w:val="24"/>
        </w:rPr>
      </w:pPr>
      <w:r w:rsidRPr="00442161">
        <w:rPr>
          <w:rFonts w:ascii="Arial" w:hAnsi="Arial" w:cs="Arial"/>
          <w:b/>
          <w:bCs/>
          <w:sz w:val="24"/>
          <w:szCs w:val="24"/>
        </w:rPr>
        <w:t xml:space="preserve">E, venuto, la trova vuota, spazzata e adorna. </w:t>
      </w:r>
    </w:p>
    <w:p w14:paraId="24213D71"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Quella casa però ancora non ha perso la grazia di Dio. Cristo Gesù ancora non ha lasciato il suo tempio. Neanche lo Spirito Santo lo ha abbandonato. Il Padre celeste ancora non lo ha tagliato dalla vite vera che è Gesù Signore. Ecco cosa significa: </w:t>
      </w:r>
      <w:r w:rsidRPr="00442161">
        <w:rPr>
          <w:rFonts w:ascii="Arial" w:hAnsi="Arial" w:cs="Arial"/>
          <w:i/>
          <w:iCs/>
          <w:sz w:val="24"/>
          <w:szCs w:val="24"/>
        </w:rPr>
        <w:t xml:space="preserve">“E, venuto, la trova vuota, spazzata e adorna”. </w:t>
      </w:r>
      <w:r w:rsidRPr="00442161">
        <w:rPr>
          <w:rFonts w:ascii="Arial" w:hAnsi="Arial" w:cs="Arial"/>
          <w:sz w:val="24"/>
          <w:szCs w:val="24"/>
        </w:rPr>
        <w:t>Quella casa è ancora abitata da Dio. Un soldato da solo non può espugnare una città. Un esercito bene organizzato, può espugnarla. Come fa lo spirito impuro a organizzare un esercito. Ecco come lo organizza.</w:t>
      </w:r>
    </w:p>
    <w:p w14:paraId="2A3ED8B7" w14:textId="77777777" w:rsidR="00442161" w:rsidRPr="00442161" w:rsidRDefault="00442161" w:rsidP="00442161">
      <w:pPr>
        <w:spacing w:after="120" w:line="240" w:lineRule="auto"/>
        <w:jc w:val="both"/>
        <w:rPr>
          <w:rFonts w:ascii="Arial" w:hAnsi="Arial" w:cs="Arial"/>
          <w:sz w:val="24"/>
          <w:szCs w:val="24"/>
        </w:rPr>
      </w:pPr>
    </w:p>
    <w:p w14:paraId="480CB4F4" w14:textId="77777777" w:rsidR="00442161" w:rsidRPr="00442161" w:rsidRDefault="00442161" w:rsidP="00442161">
      <w:pPr>
        <w:spacing w:after="120" w:line="240" w:lineRule="auto"/>
        <w:jc w:val="both"/>
        <w:rPr>
          <w:rFonts w:ascii="Arial" w:hAnsi="Arial" w:cs="Arial"/>
          <w:b/>
          <w:bCs/>
          <w:sz w:val="24"/>
          <w:szCs w:val="24"/>
        </w:rPr>
      </w:pPr>
      <w:bookmarkStart w:id="167" w:name="_Hlk210409030"/>
      <w:r w:rsidRPr="00442161">
        <w:rPr>
          <w:rFonts w:ascii="Arial" w:hAnsi="Arial" w:cs="Arial"/>
          <w:b/>
          <w:bCs/>
          <w:sz w:val="24"/>
          <w:szCs w:val="24"/>
        </w:rPr>
        <w:t xml:space="preserve">Allora va, prende con sé altri sette spiriti peggiori di lui, vi entrano e vi prendono dimora; e l’ultima condizione di quell’uomo diventa peggiore della prima. </w:t>
      </w:r>
    </w:p>
    <w:bookmarkEnd w:id="167"/>
    <w:p w14:paraId="2A86D1A1"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Lui non chiama. Prende. Lui non chiede. Comanda. Lui non invita. Afferra. Il sette nella Scrittura Santa ha il significato di perfezione e di completezza.  Sette sono i giorni della creazione. Sette sono i giorni della settimana. Sette le virtù teologali e </w:t>
      </w:r>
      <w:r w:rsidRPr="00442161">
        <w:rPr>
          <w:rFonts w:ascii="Arial" w:hAnsi="Arial" w:cs="Arial"/>
          <w:sz w:val="24"/>
          <w:szCs w:val="24"/>
        </w:rPr>
        <w:lastRenderedPageBreak/>
        <w:t xml:space="preserve">cardinali. Sette i vizi capitali. Sette sono i Sacramenti. Sette sono gli angeli sempre pronti a entrare alla presenza di Dio. Sette sono gli spiriti impuri presi per la conquista della preda dalla quale lo spirito impuro è uscito per divina onnipotenza. </w:t>
      </w:r>
    </w:p>
    <w:p w14:paraId="1124D0ED"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Si faccia bene attenzione. Gesù non dice che vengono e cercano di conquistare nuovamente quel corpo. Dice invece che vengono ed entrano e prendono dimora: </w:t>
      </w:r>
      <w:r w:rsidRPr="00442161">
        <w:rPr>
          <w:rFonts w:ascii="Arial" w:hAnsi="Arial" w:cs="Arial"/>
          <w:i/>
          <w:iCs/>
          <w:sz w:val="24"/>
          <w:szCs w:val="24"/>
        </w:rPr>
        <w:t xml:space="preserve">“Allora va, prende con sé altri sette spiriti peggiori di lui, vi entrano e vi prendono dimora; e l’ultima condizione di quell’uomo diventa peggiore della prima”. </w:t>
      </w:r>
      <w:r w:rsidRPr="00442161">
        <w:rPr>
          <w:rFonts w:ascii="Arial" w:hAnsi="Arial" w:cs="Arial"/>
          <w:sz w:val="24"/>
          <w:szCs w:val="24"/>
        </w:rPr>
        <w:t xml:space="preserve">Questo significa che se abbandoniamo di combattere la super-battaglia per la difesa della nostra fede, sempre saremo riconquistati da Satana. E quando Satana ci riconquista veramente l’ultima condizione diventa peggiore della prima. Prima si era con un solo spirito impuro. Ora si è con sette, cioè con una legione. Insegnavano i maestri di ascetica che la corruzione dell’ottimo è pessima: corruptio optimi pessima.  Ecco perché non ci si deve mai svestire della sola armatura che non permette allo spirito impuro di tornare e conquistare nuovamente la nostra casa con la sua legione. Nella Lettera agli Efesini lo Spirito Santo ci dona un’armatura impenetrabile: </w:t>
      </w:r>
    </w:p>
    <w:p w14:paraId="4C6FD9DB"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7A058484"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Di questa armatura mai ci dobbiamo svestire e anche va sempre controllata. A volte basta un piccolissimo foro e le armi micidiali dello spirito impuro possono penetrare in essa e privare chi la indossa della vita. il Gigante Golia fu ucciso da Davide perché una parte della sua fronte era scoperta. Anche Acab è morto per un piccolissimo foro della sua armatura. Dell’uno e dell’altro evento così narra la Scrittura Santa.</w:t>
      </w:r>
    </w:p>
    <w:p w14:paraId="40B9B39D"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Dal Primo Libro di Samuele</w:t>
      </w:r>
    </w:p>
    <w:p w14:paraId="2F2C6B06"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Il Filisteo avanzava passo passo, avvicinandosi a Davide, mentre il suo scudiero lo precedeva. Il Filisteo scrutava Davide e, quando lo vide bene, ne ebbe disprezzo, perché era un ragazzo, fulvo di capelli e di bell’aspetto. Il Filisteo disse a Davide: «Sono io forse un cane, perché tu venga a me con un bastone?». E quel Filisteo maledisse Davide in nome dei suoi dèi. Poi il Filisteo disse a Davide: «Fatti avanti e darò le tue carni agli uccelli del cielo e alle bestie selvatiche». Davide rispose al </w:t>
      </w:r>
      <w:r w:rsidRPr="00442161">
        <w:rPr>
          <w:rFonts w:ascii="Arial" w:hAnsi="Arial" w:cs="Arial"/>
          <w:i/>
          <w:iCs/>
          <w:sz w:val="24"/>
          <w:szCs w:val="24"/>
        </w:rPr>
        <w:lastRenderedPageBreak/>
        <w:t xml:space="preserve">Filisteo: «Tu vieni a me con la spada, con la lancia e con l’asta. Io vengo a te nel nome del Signore degli eserciti, Dio delle schiere d’Israele, che tu hai sfidato. In questo stesso giorno, il Signore ti farà cadere nelle mie mani. Io ti abbatterò e ti staccherò la testa e getterò i cadaveri dell’esercito filisteo agli uccelli del cielo e alle bestie selvatiche; tutta la terra saprà che vi è un Dio in Israele. Tutta questa moltitudine saprà che il Signore non salva per mezzo della spada o della lancia, perché del Signore è la guerra ed egli vi metterà certo nelle nostre mani». Appena il Filisteo si mosse avvicinandosi incontro a Davide, questi corse a prendere posizione in fretta contro il Filisteo. Davide cacciò la mano nella sacca, ne trasse una pietra, la lanciò con la fionda e colpì il Filisteo in fronte. La pietra s’infisse nella fronte di lui che cadde con la faccia a terra. Così Davide ebbe il sopravvento sul Filisteo con la fionda e con la pietra, colpì il Filisteo e l’uccise, benché Davide non avesse spada. Davide fece un salto e fu sopra il Filisteo, prese la sua spada, la sguainò e lo uccise, poi con quella gli tagliò la testa. I Filistei videro che il loro eroe era morto e si diedero alla fuga (1Sam 17,41.51). </w:t>
      </w:r>
    </w:p>
    <w:p w14:paraId="5612889D"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Dal Primo Libro dei Re</w:t>
      </w:r>
    </w:p>
    <w:p w14:paraId="200FDB29"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Il re d’Israele marciò, insieme con Giòsafat, re di Giuda, contro Ramot di Gàlaad. Il re d’Israele disse a Giòsafat: «Io per combattere mi travestirò. Tu resta con i tuoi abiti». Il re d’Israele si travestì ed entrò in battaglia. Il re di Aram aveva ordinato ai comandanti dei suoi carri, che erano trentadue: «Non combattete contro nessuno, piccolo o grande, ma unicamente contro il re d’Israele». Appena videro Giòsafat, i comandanti dei carri dissero: «Certo, quello è il re d’Israele». Si avvicinarono a lui per combattere. Giòsafat lanciò un grido. I comandanti dei carri si accorsero che non era il re d’Israele e si allontanarono da lui.</w:t>
      </w:r>
    </w:p>
    <w:p w14:paraId="1B576B7E"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Ma un uomo tese a caso l’arco e colpì il re d’Israele fra le maglie dell’armatura e la corazza. Il re disse al suo cocchiere: «Gira, portami fuori della mischia, perché sono ferito». La battaglia infuriò in quel giorno; il re stette sul suo carro di fronte agli Aramei. Alla sera morì; il sangue della sua ferita era colato sul fondo del carro. Al tramonto questo grido si diffuse per l’accampamento: «Ognuno alla sua città e ognuno alla sua terra!». Il re dunque morì. Giunsero a Samaria e seppellirono il re a Samaria. Il carro fu lavato nella piscina di Samaria; i cani leccarono il suo sangue e le prostitute vi si bagnarono, secondo la parola pronunciata dal Signore (1Re 22,29-38). </w:t>
      </w:r>
    </w:p>
    <w:p w14:paraId="03C39213"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A volte è sufficiente anche un piccolo foro nei nostri occhi e subito Satana entra in noi con il suo veleno di morte. Anche Davide aveva un punto scoperto nella sua armatura. I suoi occhi e il suo cuore avevano un foro attraverso cui Satana per ben due volte riuscì a entrare in lui facendolo peccare contro il Signore.</w:t>
      </w:r>
    </w:p>
    <w:p w14:paraId="00C79974"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Dal secondo Libro di Samuele</w:t>
      </w:r>
    </w:p>
    <w:p w14:paraId="0456B39D"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w:t>
      </w:r>
      <w:r w:rsidRPr="00442161">
        <w:rPr>
          <w:rFonts w:ascii="Arial" w:hAnsi="Arial" w:cs="Arial"/>
          <w:i/>
          <w:iCs/>
          <w:sz w:val="24"/>
          <w:szCs w:val="24"/>
        </w:rPr>
        <w:lastRenderedPageBreak/>
        <w:t xml:space="preserve">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 (1Sam 11,1-4). </w:t>
      </w:r>
    </w:p>
    <w:p w14:paraId="0D35318E"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L’ira del Signore si accese di nuovo contro Israele e incitò Davide contro il popolo in questo modo: «Su, fa’ il censimento d’Israele e di Giuda». Il re disse a Ioab, capo dell’esercito a lui affidato: «Percorri tutte le tribù d’Israele, da Dan fino a Bersabea, e fate il censimento del popolo, perché io conosca il numero della popolazione». Ioab rispose al re: «Il Signore, tuo Dio, aumenti il popolo cento volte più di quello che è, e gli occhi del re, mio signore, possano vederlo! Ma perché il re, mio signore, vuole questa cosa?». Ma l’ordine del re prevalse su Ioab e sui comandanti dell’esercito, e Ioab e i comandanti dell’esercito si allontanarono dal re per fare il censimento del popolo d’Israele.</w:t>
      </w:r>
    </w:p>
    <w:p w14:paraId="4CBAD74E"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Passarono il Giordano e cominciarono da Aroèr e dalla città che è a metà del torrente di Gad su fino a Iazer. Poi andarono in Gàlaad e nella terra degli Ittiti a Kades, andarono a Dan-Iaan e piegarono verso Sidone. Andarono alla fortezza di Tiro e in tutte le città degli Evei e dei Cananei e finirono nel Negheb di Giuda a Bersabea. Percorsero così tutto il territorio e dopo nove mesi e venti giorni tornarono a Gerusalemme. Ioab consegnò al re il totale del censimento del popolo: c’erano in Israele ottocentomila uomini abili in grado di maneggiare la spada; in Giuda cinquecentomila.</w:t>
      </w:r>
    </w:p>
    <w:p w14:paraId="36E2A72E"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Ma dopo che ebbe contato il popolo, il cuore di Davide gli fece sentire il rimorso ed egli disse al Signore: «Ho peccato molto per quanto ho fatto; ti prego, Signore, togli la colpa del tuo servo, poiché io ho commesso una grande stoltezza». Al mattino, quando Davide si alzò, fu rivolta questa parola del Signore al profeta Gad, veggente di Davide: «Va’ a riferire a Davide: Così dice il Signore: “Io ti propongo tre cose: scegline una e quella ti farò”». Gad venne dunque a Davide, gli riferì questo e disse: «Vuoi che vengano sette anni di carestia nella tua terra o tre mesi di fuga davanti al nemico che ti insegue o tre giorni di peste nella tua terra? Ora rifletti e vedi che cosa io debba riferire a chi mi ha mandato». Davide rispose a Gad: «Sono in grande angustia! Ebbene, cadiamo nelle mani del Signore, perché la sua misericordia è grande, ma che io non cada nelle mani degli uomini!». Così il Signore mandò la peste in Israele, da quella mattina fino al tempo fissato; da Dan a Bersabea morirono tra il popolo settantamila persone. E quando l’angelo ebbe stesa la mano su Gerusalemme per devastarla, il Signore si pentì di quel male e disse all’angelo devastatore del popolo: «Ora basta! Ritira la mano!».</w:t>
      </w:r>
    </w:p>
    <w:p w14:paraId="30346594"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L’angelo del Signore si trovava presso l’aia di Araunà, il Gebuseo. Davide, vedendo l’angelo che colpiva il popolo, disse al Signore: «Io ho peccato, io ho agito male; ma queste pecore che hanno fatto? La tua mano venga contro di me e contro la casa di mio padre!».</w:t>
      </w:r>
    </w:p>
    <w:p w14:paraId="6529BEBF"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i/>
          <w:iCs/>
          <w:sz w:val="24"/>
          <w:szCs w:val="24"/>
        </w:rPr>
        <w:lastRenderedPageBreak/>
        <w:t>Quel giorno Gad venne da Davide e gli disse: «Sali, innalza un altare al Signore nell’aia di Araunà, il Gebuseo». Davide salì, secondo la parola di Gad, come il Signore aveva comandato. Araunà guardò e vide il re e i suoi servi dirigersi verso di lui. Araunà uscì e si prostrò davanti al re con la faccia a terra. Poi Araunà disse: «Perché il re, mio signore, viene dal suo servo?». Davide rispose: «Per acquistare da te l’aia e costruire un altare al Signore, perché si allontani il flagello dal popolo». Araunà disse a Davide: «Il re, mio signore, prenda e offra quanto vuole! Ecco i giovenchi per l’olocausto; le trebbie e gli arnesi dei buoi serviranno da legna. Tutte queste cose, o re, Araunà te le regala». Poi Araunà disse al re: «Il Signore, tuo Dio, ti sia propizio!». Ma il re rispose ad Araunà: «No, io acquisterò da te a pagamento e non offrirò olocausti gratuitamente al Signore, mio Dio». Davide acquistò l’aia e i buoi per cinquanta sicli d’argento. Quindi Davide costruì in quel luogo un altare al Signore e offrì olocausti e sacrifici di comunione. Il Signore si mostrò placato verso la terra e il flagello si allontanò da Israele (2Sam 24,1-2</w:t>
      </w:r>
      <w:r w:rsidRPr="00442161">
        <w:rPr>
          <w:rFonts w:ascii="Arial" w:hAnsi="Arial" w:cs="Arial"/>
          <w:sz w:val="24"/>
          <w:szCs w:val="24"/>
        </w:rPr>
        <w:t xml:space="preserve">5). </w:t>
      </w:r>
    </w:p>
    <w:p w14:paraId="0D879961"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Ecco perché urge porre molta attenzione. Neanche un atono della nostra anima, del nostro corpo, del nostro spirito dovrà rimanere scoperto.</w:t>
      </w:r>
    </w:p>
    <w:p w14:paraId="2613D89C" w14:textId="77777777" w:rsidR="00442161" w:rsidRPr="00442161" w:rsidRDefault="00442161" w:rsidP="00442161">
      <w:pPr>
        <w:spacing w:after="120" w:line="240" w:lineRule="auto"/>
        <w:jc w:val="both"/>
        <w:rPr>
          <w:rFonts w:ascii="Arial" w:hAnsi="Arial" w:cs="Arial"/>
          <w:sz w:val="24"/>
          <w:szCs w:val="24"/>
        </w:rPr>
      </w:pPr>
    </w:p>
    <w:p w14:paraId="62699F41" w14:textId="77777777" w:rsidR="00442161" w:rsidRPr="00442161" w:rsidRDefault="00442161" w:rsidP="00442161">
      <w:pPr>
        <w:spacing w:after="120" w:line="240" w:lineRule="auto"/>
        <w:jc w:val="both"/>
        <w:rPr>
          <w:rFonts w:ascii="Arial" w:hAnsi="Arial" w:cs="Arial"/>
          <w:b/>
          <w:bCs/>
          <w:sz w:val="24"/>
          <w:szCs w:val="24"/>
        </w:rPr>
      </w:pPr>
      <w:bookmarkStart w:id="168" w:name="_Hlk210409043"/>
      <w:r w:rsidRPr="00442161">
        <w:rPr>
          <w:rFonts w:ascii="Arial" w:hAnsi="Arial" w:cs="Arial"/>
          <w:b/>
          <w:bCs/>
          <w:sz w:val="24"/>
          <w:szCs w:val="24"/>
        </w:rPr>
        <w:t>Così avverrà anche a questa generazione malvagia».</w:t>
      </w:r>
    </w:p>
    <w:bookmarkEnd w:id="168"/>
    <w:p w14:paraId="090F5E81"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Ecco ora cosa afferma Gesù Signore: </w:t>
      </w:r>
      <w:r w:rsidRPr="00442161">
        <w:rPr>
          <w:rFonts w:ascii="Arial" w:hAnsi="Arial" w:cs="Arial"/>
          <w:i/>
          <w:iCs/>
          <w:sz w:val="24"/>
          <w:szCs w:val="24"/>
        </w:rPr>
        <w:t>“Così avverrà anche a questa generazione malvagia»”.</w:t>
      </w:r>
      <w:r w:rsidRPr="00442161">
        <w:rPr>
          <w:rFonts w:ascii="Arial" w:hAnsi="Arial" w:cs="Arial"/>
          <w:sz w:val="24"/>
          <w:szCs w:val="24"/>
        </w:rPr>
        <w:t xml:space="preserve"> Queste parole di Gesù sono purissima profezia. Così Gesù ha detto e così è avvenuto. Basta leggere quanto è avvenuto il giorno della condanna a morte di Gesù per crocifissione. Erano tutti posseduti da una legione di spiriti impuri: farisei, scribi, sadducei, zeloti, erodiani, lo stesso Erode. Pilato aveva la sua religione, il suo impero, e agiva in perfetta obbedienza ad essa. Salvare la vita di un uomo innocente non faceva parte della sua religione. Sull’altare di quella religione si sacrificano ogni giorno popoli e regni. Anche oggi non si sacrificano uomini e popoli sulla religione dei falsi diritti? Oggi la religione universale è proprio questa: quella dei falsi diritti. Per imporre i falsi diritti, tutta l’umanità viene sacrificata. Per il falso diritto all’aborto, si uccidono ogni anno circa cinquanta milioni di esseri appena concepiti. Per il falso diritto al divorzio si stanno sacrificando tutte le famiglie della terra. Per il falso diritto all’omosessualità si sta immolando immolando la stessa verità della natura. Per il falso diritto al suicidio si sta riducendo l’uomo a una macchina. Sono molti i falsi diritti che ogni giorno l’uomo si scrive. Oggi il falso diritto padre di ogni falso diritto è questo: la trasformazione di ogni falso diritto in legge degli uomini. Questo falso diritto pretende che ogni falso diritto venga dichiarato vero diritto per Legge umana. Questo falso diritto ci rivela che a breve la terra sarà trasformata in un inferno peggiore dell’inferno eterno. Oggi la nostra società si sta edificando sulla creazione ogni giorno di falsi diritto. Falso diritto è il diritto che ogni giorno l’uomo si prende di dire menzogne, falsità, giudizi temerari, calunnie, insinuazione, dicerie, pettegolezzi, ingiurie, parole e scritte offensive. Ecco il falso diritto: il diritto di distruggere tutti coloro che hanno un pensiero differente, un carisma differente, una grazia differente. Urge sempre fare la differenza tra un re sul trono e un re sulla cattedra. Un re con il trono e un re senza trono. Il re sul trono e con il trono tratta il reale. Il re dalla cattedra </w:t>
      </w:r>
      <w:r w:rsidRPr="00442161">
        <w:rPr>
          <w:rFonts w:ascii="Arial" w:hAnsi="Arial" w:cs="Arial"/>
          <w:sz w:val="24"/>
          <w:szCs w:val="24"/>
        </w:rPr>
        <w:lastRenderedPageBreak/>
        <w:t xml:space="preserve">o senza troni tratta l’ideale. Tra il reale e l’ideale vi è l’abisso. Le ideologie sono buone quanto si scrivono e rimangono sulla carta. Quando si predicano e le parole volano vie. Sono un vero disastro umano quando poi vengono applicate. </w:t>
      </w:r>
    </w:p>
    <w:p w14:paraId="2DA91ED5"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Oggi l’ideologia più disastrosa è il politicamente corretto: in nome di questo falso diritto e di questa ideologia la verità è messa sul rogo. Di essa non si vuole alcuna traccia. Ma chi può oggi contare tutti i falsi diritti che ogni giorno ognuno si scrive e pretende che poi tutti li accettino come suoi veri diritti? Questo oggi sta accadendo a questa generazione malvagia, adultera, perversa.</w:t>
      </w:r>
    </w:p>
    <w:p w14:paraId="4C108C0C" w14:textId="77777777" w:rsidR="00442161" w:rsidRPr="00442161" w:rsidRDefault="00442161" w:rsidP="00442161">
      <w:pPr>
        <w:spacing w:after="120" w:line="240" w:lineRule="auto"/>
        <w:jc w:val="both"/>
        <w:rPr>
          <w:rFonts w:ascii="Arial" w:hAnsi="Arial" w:cs="Arial"/>
          <w:sz w:val="24"/>
          <w:szCs w:val="24"/>
        </w:rPr>
      </w:pPr>
    </w:p>
    <w:p w14:paraId="31D98AD1" w14:textId="77777777" w:rsidR="00442161" w:rsidRPr="00442161" w:rsidRDefault="00442161" w:rsidP="00442161">
      <w:pPr>
        <w:pStyle w:val="Titolo2"/>
      </w:pPr>
      <w:bookmarkStart w:id="169" w:name="_Toc210653139"/>
      <w:bookmarkStart w:id="170" w:name="_Toc212557302"/>
      <w:r w:rsidRPr="00442161">
        <w:t>Chi è mia madre e chi sono i miei fratelli?</w:t>
      </w:r>
      <w:bookmarkEnd w:id="169"/>
      <w:bookmarkEnd w:id="170"/>
    </w:p>
    <w:p w14:paraId="01AF4155" w14:textId="77777777" w:rsidR="00442161" w:rsidRPr="00442161" w:rsidRDefault="00442161" w:rsidP="00442161">
      <w:pPr>
        <w:spacing w:after="120" w:line="240" w:lineRule="auto"/>
        <w:jc w:val="both"/>
        <w:rPr>
          <w:rFonts w:ascii="Arial" w:hAnsi="Arial" w:cs="Arial"/>
          <w:b/>
          <w:bCs/>
          <w:sz w:val="24"/>
          <w:szCs w:val="24"/>
        </w:rPr>
      </w:pPr>
    </w:p>
    <w:p w14:paraId="3B69FF58" w14:textId="77777777" w:rsidR="00442161" w:rsidRPr="00442161" w:rsidRDefault="00442161" w:rsidP="00442161">
      <w:pPr>
        <w:spacing w:after="120" w:line="240" w:lineRule="auto"/>
        <w:jc w:val="both"/>
        <w:rPr>
          <w:rFonts w:ascii="Arial" w:hAnsi="Arial" w:cs="Arial"/>
          <w:b/>
          <w:bCs/>
          <w:sz w:val="24"/>
          <w:szCs w:val="24"/>
        </w:rPr>
      </w:pPr>
      <w:bookmarkStart w:id="171" w:name="_Hlk210409073"/>
      <w:r w:rsidRPr="00442161">
        <w:rPr>
          <w:rFonts w:ascii="Arial" w:hAnsi="Arial" w:cs="Arial"/>
          <w:b/>
          <w:bCs/>
          <w:sz w:val="24"/>
          <w:szCs w:val="24"/>
        </w:rPr>
        <w:t>Mentre egli parlava ancora alla folla, ecco, sua madre e i suoi fratelli stavano fuori e cercavano di parlargli. Qualcuno gli disse: «Ecco, tua madre e i tuoi fratelli stanno fuori e cercano di parlarti». Ed egli, rispondendo a chi gli parlava, disse: «</w:t>
      </w:r>
      <w:bookmarkStart w:id="172" w:name="_Hlk208478246"/>
      <w:r w:rsidRPr="00442161">
        <w:rPr>
          <w:rFonts w:ascii="Arial" w:hAnsi="Arial" w:cs="Arial"/>
          <w:b/>
          <w:bCs/>
          <w:sz w:val="24"/>
          <w:szCs w:val="24"/>
        </w:rPr>
        <w:t>Chi è mia madre e chi sono i miei fratelli?</w:t>
      </w:r>
      <w:bookmarkEnd w:id="172"/>
      <w:r w:rsidRPr="00442161">
        <w:rPr>
          <w:rFonts w:ascii="Arial" w:hAnsi="Arial" w:cs="Arial"/>
          <w:b/>
          <w:bCs/>
          <w:sz w:val="24"/>
          <w:szCs w:val="24"/>
        </w:rPr>
        <w:t xml:space="preserve">». Poi, tendendo la mano verso i suoi discepoli, disse: «Ecco mia madre e i miei fratelli! Perché chiunque fa la volontà del Padre mio che è nei cieli, egli è per me fratello, sorella e madre» (Mt 12,1-50).  </w:t>
      </w:r>
    </w:p>
    <w:bookmarkEnd w:id="171"/>
    <w:p w14:paraId="6C75A5EA" w14:textId="77777777" w:rsidR="00442161" w:rsidRPr="00442161" w:rsidRDefault="00442161" w:rsidP="00442161">
      <w:pPr>
        <w:spacing w:after="120" w:line="240" w:lineRule="auto"/>
        <w:jc w:val="both"/>
        <w:rPr>
          <w:rFonts w:ascii="Arial" w:hAnsi="Arial" w:cs="Arial"/>
          <w:b/>
          <w:bCs/>
          <w:sz w:val="24"/>
          <w:szCs w:val="24"/>
        </w:rPr>
      </w:pPr>
    </w:p>
    <w:p w14:paraId="786AF5C5" w14:textId="77777777" w:rsidR="00442161" w:rsidRPr="00442161" w:rsidRDefault="00442161" w:rsidP="00442161">
      <w:pPr>
        <w:spacing w:after="120" w:line="240" w:lineRule="auto"/>
        <w:jc w:val="both"/>
        <w:rPr>
          <w:rFonts w:ascii="Arial" w:hAnsi="Arial" w:cs="Arial"/>
          <w:b/>
          <w:bCs/>
          <w:sz w:val="24"/>
          <w:szCs w:val="24"/>
        </w:rPr>
      </w:pPr>
      <w:bookmarkStart w:id="173" w:name="_Hlk210409124"/>
      <w:r w:rsidRPr="00442161">
        <w:rPr>
          <w:rFonts w:ascii="Arial" w:hAnsi="Arial" w:cs="Arial"/>
          <w:b/>
          <w:bCs/>
          <w:sz w:val="24"/>
          <w:szCs w:val="24"/>
        </w:rPr>
        <w:t xml:space="preserve">Mentre egli parlava ancora alla folla, ecco, sua madre e i suoi fratelli stavano fuori e cercavano di parlargli. </w:t>
      </w:r>
    </w:p>
    <w:bookmarkEnd w:id="173"/>
    <w:p w14:paraId="3A6378D5"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Gesù sta parlando alla folla. La sua Parola è di vera vita eterna. Il testo sacro  dona una notizia di per sé neutra. Mostra un desiderio. Non dice altro: </w:t>
      </w:r>
      <w:r w:rsidRPr="00442161">
        <w:rPr>
          <w:rFonts w:ascii="Arial" w:hAnsi="Arial" w:cs="Arial"/>
          <w:i/>
          <w:iCs/>
          <w:sz w:val="24"/>
          <w:szCs w:val="24"/>
        </w:rPr>
        <w:t xml:space="preserve">“Mentre egli parlava ancora alla folla, ecco, sua madre e i suoi fratelli stavano fuori e cercavano di parlargli”. </w:t>
      </w:r>
      <w:r w:rsidRPr="00442161">
        <w:rPr>
          <w:rFonts w:ascii="Arial" w:hAnsi="Arial" w:cs="Arial"/>
          <w:sz w:val="24"/>
          <w:szCs w:val="24"/>
        </w:rPr>
        <w:t xml:space="preserve">Dagli altri Vangeli sappiamo che la relazione dei suoi parenti è di non fede. Da questa non fede dobbiamo escludere la Vergine Maria. Lei nella fede è stata sempre perfettissima. Se avesse perso la fede nel Figlio, non sarebbe santissima.  D’altronde Lei sa che Gesù sempre deve fare le cose del Padre suo. Non solo a Dodici anni, ma per tutti gli anni e tutti i momenti della sua vita. Lui è dal Padre sempre e è del  Padre sempre. Mai è dagli uomini e degli uomini. Anche la Vergine Maria è dallo Spirito Santo e dello Spirito Santo. Mai è degli uomini e dagli uomini. In questo contesto dobbiamo pensare che i parenti di Gesù si siano serviti di Lei come porta per giungere fino a Cristo e lo Spirito Santo lo abbia permesso perché Cristo ci mostrasse come si obbedisce al Padre, come obbedisce Lui e come devono obbedire gli altri, ogni uomo. Ecco cosa troviamo nei Vangeli sulla relazione tra Gesù, la Made sua, i suoi parenti, ogni suo discepolo, chiunque lo voglia seguire. </w:t>
      </w:r>
    </w:p>
    <w:p w14:paraId="151F5D5F"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Gesù e la Madre sua nel Vangelo secondo Luca</w:t>
      </w:r>
    </w:p>
    <w:p w14:paraId="6F4DBEC1"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Quando ebbero adempiuto ogni cosa secondo la legge del Signore, fecero ritorno in Galilea, alla loro città di Nàzaret. Il bambino cresceva e si fortificava, pieno di sapienza, e la grazia di Dio era su di lui.</w:t>
      </w:r>
    </w:p>
    <w:p w14:paraId="149BE9A0"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lastRenderedPageBreak/>
        <w:t xml:space="preserve">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 E Gesù cresceva in sapienza, età e grazia davanti a Dio e agli uomini (Lc 2,28-52). </w:t>
      </w:r>
    </w:p>
    <w:p w14:paraId="3C5E6E2D"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Gesù e la Madre sua nel Vangelo secondo Giovanni</w:t>
      </w:r>
    </w:p>
    <w:p w14:paraId="0DB58007"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Dopo questo fatto scese a Cafàrnao, insieme a sua madre, ai suoi fratelli e ai suoi discepoli. Là rimasero pochi giorni (Gv 2,1-12).</w:t>
      </w:r>
    </w:p>
    <w:p w14:paraId="06FD518E"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3F2E733A"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Gesù e i suoi parenti</w:t>
      </w:r>
    </w:p>
    <w:p w14:paraId="74074C36"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Dopo questi fatti, Gesù se ne andava per la Galilea; infatti non voleva più percorrere la Giudea, perché i Giudei cercavano di ucciderlo. Si avvicinava intanto la festa dei Giudei, quella delle Capanne. 3I suoi fratelli gli dissero: «Parti di qui e va’ nella Giudea, perché anche i tuoi discepoli vedano le opere che tu compi. Nessuno infatti, </w:t>
      </w:r>
      <w:r w:rsidRPr="00442161">
        <w:rPr>
          <w:rFonts w:ascii="Arial" w:hAnsi="Arial" w:cs="Arial"/>
          <w:i/>
          <w:iCs/>
          <w:sz w:val="24"/>
          <w:szCs w:val="24"/>
        </w:rPr>
        <w:lastRenderedPageBreak/>
        <w:t xml:space="preserve">se vuole essere riconosciuto pubblicamente, agisce di nascosto. Se fai queste cose, manifesta te stesso al mondo!». Neppure i suoi fratelli infatti credevano in lui. Gesù allora disse loro: «Il mio tempo non è ancora venuto; il vostro tempo invece è sempre pronto. Il mondo non può odiare voi, ma odia me, perché di esso io attesto che le sue opere sono cattive. Salite voi alla festa; io non salgo a questa festa, perché il mio tempo non è ancora compiuto». Dopo aver detto queste cose, restò nella Galilea. Ma quando i suoi fratelli salirono per la festa, vi salì anche lui: non apertamente, ma quasi di nascosto (Gv 7,1-10). Allora i suoi, sentito questo, uscirono per andare a prenderlo; poiché dicevano: "E' fuori di sé"(Mc 3, 21). Però è necessario che oggi, domani e il giorno seguente io vada per la mia strada, perché non è possibile che un profeta muoia fuori di Gerusalemme (Lc 13, 33). </w:t>
      </w:r>
    </w:p>
    <w:p w14:paraId="5703B325"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Gesù e i Giudei</w:t>
      </w:r>
    </w:p>
    <w:p w14:paraId="43FC7246"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Molti di essi dicevano: "Ha un demonio ed è fuori di sé; perché lo state ad ascoltare?" (Gv 10, 20). </w:t>
      </w:r>
    </w:p>
    <w:p w14:paraId="46B8CD7B"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Ecco ora la relazione  tra Cristo Gesù e chi lo vuole seguire. È una relazione di purissimo ascolto della Parola di Gesù. Tra l’obbedienza alla Parola e il mondo intero nessuno né potrà né dovrà intromettersi. </w:t>
      </w:r>
    </w:p>
    <w:p w14:paraId="3AAFD0A9"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Dal Vangelo secondo Matteo</w:t>
      </w:r>
    </w:p>
    <w:p w14:paraId="05E4A93B"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Vedendo la folla attorno a sé, Gesù ordinò di passare all’altra riva. Allora uno scriba si avvicinò e gli disse: «Maestro, ti seguirò dovunque tu vada». Gli rispose Gesù: «Le volpi hanno le loro tane e gli uccelli del cielo i loro nidi, ma il Figlio dell’uomo non ha dove posare il capo». E un altro dei suoi discepoli gli disse: «Signore, permettimi di andare prima a seppellire mio padre». Ma Gesù gli rispose: «Seguimi, e lascia che i morti seppelliscano i loro morti» (Mt 8,18.21).</w:t>
      </w:r>
    </w:p>
    <w:p w14:paraId="303CFB00"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Non crediate che io sia venuto a portare pace sulla terra; sono venuto a portare non pace, ma spada. Sono infatti venuto a separare l’uomo da suo padre e la figlia da sua madre e la nuora da sua suocera; e nemici dell’uomo saranno quelli della sua casa.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10,34-39). </w:t>
      </w:r>
    </w:p>
    <w:p w14:paraId="2E75FC2D"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w:t>
      </w:r>
    </w:p>
    <w:p w14:paraId="7F5827A1"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Ed ecco, un tale si avvicinò e gli disse: «Maestro, che cosa devo fare di buono per avere la vita eterna?». Gli rispose: «Perché mi interroghi su ciò che è buono? Buono è uno solo. Se vuoi entrare nella vita, osserva i comandamenti». Gli chiese: </w:t>
      </w:r>
      <w:r w:rsidRPr="00442161">
        <w:rPr>
          <w:rFonts w:ascii="Arial" w:hAnsi="Arial" w:cs="Arial"/>
          <w:i/>
          <w:iCs/>
          <w:sz w:val="24"/>
          <w:szCs w:val="24"/>
        </w:rPr>
        <w:lastRenderedPageBreak/>
        <w:t>«Quali?». Gesù rispose: «Non ucciderai, non commetterai adulterio, non ruberai, non testimonierai il falso, onora il padre e la madre e amerai il prossimo tuo come te stesso». Il giovane gli disse: «Tutte queste cose le ho osservate; che altro mi manca?». Gli disse Gesù: «Se vuoi essere perfetto, va’, vendi quello che possiedi, dallo ai poveri e avrai un tesoro nel cielo; e vieni! Seguimi!». Udita questa parola, il giovane se ne andò, triste; possedeva infatti molte ricchezze (Mt 19,16-22).</w:t>
      </w:r>
    </w:p>
    <w:p w14:paraId="73F55128"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Dal Vangelo secondo Luca.</w:t>
      </w:r>
    </w:p>
    <w:p w14:paraId="25376D89"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5A71D9F0"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Matteo ha sempre rivolti gli occhi rivolti verso Cristo Gesù e a lui interessa solo Cristo. Solo Lui deve brillare nella pienezza della luce. Infatti l’episodio dei fratelli che vengo a prenderlo perché è fuori di sé, non è contenuto nel suo Vangelo. </w:t>
      </w:r>
    </w:p>
    <w:p w14:paraId="5CC2BCBA" w14:textId="77777777" w:rsidR="00442161" w:rsidRPr="00442161" w:rsidRDefault="00442161" w:rsidP="00442161">
      <w:pPr>
        <w:spacing w:after="120" w:line="240" w:lineRule="auto"/>
        <w:jc w:val="both"/>
        <w:rPr>
          <w:rFonts w:ascii="Arial" w:hAnsi="Arial" w:cs="Arial"/>
          <w:b/>
          <w:bCs/>
          <w:sz w:val="24"/>
          <w:szCs w:val="24"/>
        </w:rPr>
      </w:pPr>
    </w:p>
    <w:p w14:paraId="35CF2508" w14:textId="77777777" w:rsidR="00442161" w:rsidRPr="00442161" w:rsidRDefault="00442161" w:rsidP="00442161">
      <w:pPr>
        <w:spacing w:after="120" w:line="240" w:lineRule="auto"/>
        <w:jc w:val="both"/>
        <w:rPr>
          <w:rFonts w:ascii="Arial" w:hAnsi="Arial" w:cs="Arial"/>
          <w:b/>
          <w:bCs/>
          <w:sz w:val="24"/>
          <w:szCs w:val="24"/>
        </w:rPr>
      </w:pPr>
      <w:r w:rsidRPr="00442161">
        <w:rPr>
          <w:rFonts w:ascii="Arial" w:hAnsi="Arial" w:cs="Arial"/>
          <w:b/>
          <w:bCs/>
          <w:sz w:val="24"/>
          <w:szCs w:val="24"/>
        </w:rPr>
        <w:t>Qualcuno gli disse: «Ecco, tua madre e i tuoi fratelli stanno fuori e cercano di parlarti».</w:t>
      </w:r>
    </w:p>
    <w:p w14:paraId="66CC683D"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Qualcuno ascolta le parole dei fratelli di Gesù – fratello significa un suo parente stretto – e subito avverte Gesù. Gesù è oltre l’umano terreno. Lui è sempre nell’umano divino. È nell’umano così come l’umano è nel cuore del Padre. È nell’uomo da salvare perché a sua volta divenga collaboratore nell’opera della salvezza. Il desiderio dei fratelli viene annunciato a Gesù come desiderio anche della Madre. Può Gesù negarsi alla Madre? Di certo fermerà la sua missione di annuncio e di luce e si intratterrà con la Madre e i suoi fratelli: </w:t>
      </w:r>
      <w:r w:rsidRPr="00442161">
        <w:rPr>
          <w:rFonts w:ascii="Arial" w:hAnsi="Arial" w:cs="Arial"/>
          <w:i/>
          <w:iCs/>
          <w:sz w:val="24"/>
          <w:szCs w:val="24"/>
        </w:rPr>
        <w:t xml:space="preserve">“Qualcuno gli disse: «Ecco, tua madre e i tuoi fratelli stanno fuori e cercano di parlarti». </w:t>
      </w:r>
      <w:r w:rsidRPr="00442161">
        <w:rPr>
          <w:rFonts w:ascii="Arial" w:hAnsi="Arial" w:cs="Arial"/>
          <w:sz w:val="24"/>
          <w:szCs w:val="24"/>
        </w:rPr>
        <w:t xml:space="preserve">Se con i fratelli avrebbe perseverato nello svolgimento della sua missione. Di certo l’avrebbe interrotta sapendo che vi era anche la Madre sua. </w:t>
      </w:r>
    </w:p>
    <w:p w14:paraId="4AC7DF2D" w14:textId="77777777" w:rsidR="00442161" w:rsidRPr="00442161" w:rsidRDefault="00442161" w:rsidP="00442161">
      <w:pPr>
        <w:spacing w:after="120" w:line="240" w:lineRule="auto"/>
        <w:jc w:val="both"/>
        <w:rPr>
          <w:rFonts w:ascii="Arial" w:hAnsi="Arial" w:cs="Arial"/>
          <w:b/>
          <w:bCs/>
          <w:sz w:val="24"/>
          <w:szCs w:val="24"/>
        </w:rPr>
      </w:pPr>
    </w:p>
    <w:p w14:paraId="70C99437" w14:textId="77777777" w:rsidR="00442161" w:rsidRPr="00442161" w:rsidRDefault="00442161" w:rsidP="00442161">
      <w:pPr>
        <w:spacing w:after="120" w:line="240" w:lineRule="auto"/>
        <w:jc w:val="both"/>
        <w:rPr>
          <w:rFonts w:ascii="Arial" w:hAnsi="Arial" w:cs="Arial"/>
          <w:b/>
          <w:bCs/>
          <w:sz w:val="24"/>
          <w:szCs w:val="24"/>
        </w:rPr>
      </w:pPr>
      <w:r w:rsidRPr="00442161">
        <w:rPr>
          <w:rFonts w:ascii="Arial" w:hAnsi="Arial" w:cs="Arial"/>
          <w:b/>
          <w:bCs/>
          <w:sz w:val="24"/>
          <w:szCs w:val="24"/>
        </w:rPr>
        <w:t xml:space="preserve">Ed egli, rispondendo a chi gli parlava, disse: «Chi è mia madre e chi sono i miei fratelli?». </w:t>
      </w:r>
    </w:p>
    <w:p w14:paraId="0047FE24"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Non solo Gesù non interrompe la missione. La risposta di Gesù è dara sotto forma di domanda: </w:t>
      </w:r>
      <w:r w:rsidRPr="00442161">
        <w:rPr>
          <w:rFonts w:ascii="Arial" w:hAnsi="Arial" w:cs="Arial"/>
          <w:i/>
          <w:iCs/>
          <w:sz w:val="24"/>
          <w:szCs w:val="24"/>
        </w:rPr>
        <w:t xml:space="preserve">“Ed egli, rispondendo a chi gli parlava, disse: «Chi è mia madre e chi sono i miei fratelli?». </w:t>
      </w:r>
      <w:r w:rsidRPr="00442161">
        <w:rPr>
          <w:rFonts w:ascii="Arial" w:hAnsi="Arial" w:cs="Arial"/>
          <w:sz w:val="24"/>
          <w:szCs w:val="24"/>
        </w:rPr>
        <w:t xml:space="preserve">Si è detto che Gesù è oltre l’umano. Essendo oltre l’umano Lui non ha né Madre e né fratelli. Lui è nel divino e chi vuole essere Madre o fratello di Gesù, deve anche lui essere nel divino oltre l’umano. Non più dall’umano ma dal divino. Questa verità Gesù così l’ha gridata alla donna che lodava il seno dal quale Gesù aveva preso il latte. Ma anche questo episodio non è riportato nel Vangelo </w:t>
      </w:r>
      <w:r w:rsidRPr="00442161">
        <w:rPr>
          <w:rFonts w:ascii="Arial" w:hAnsi="Arial" w:cs="Arial"/>
          <w:sz w:val="24"/>
          <w:szCs w:val="24"/>
        </w:rPr>
        <w:lastRenderedPageBreak/>
        <w:t xml:space="preserve">secondo Matteo. La domanda  è fatta a noi tutti e tutti noi siamo chiamati a rispondere. Poiché non è possibile rispondere a questa domanda, diviene difficile balbettare qualche parola. Ecco allora che la risposta ce la dona Gesù in persona. </w:t>
      </w:r>
    </w:p>
    <w:p w14:paraId="64ED5DCD" w14:textId="77777777" w:rsidR="00442161" w:rsidRPr="00442161" w:rsidRDefault="00442161" w:rsidP="00442161">
      <w:pPr>
        <w:spacing w:after="120" w:line="240" w:lineRule="auto"/>
        <w:jc w:val="both"/>
        <w:rPr>
          <w:rFonts w:ascii="Arial" w:hAnsi="Arial" w:cs="Arial"/>
          <w:sz w:val="24"/>
          <w:szCs w:val="24"/>
        </w:rPr>
      </w:pPr>
    </w:p>
    <w:p w14:paraId="0134808F" w14:textId="77777777" w:rsidR="00442161" w:rsidRPr="00442161" w:rsidRDefault="00442161" w:rsidP="00442161">
      <w:pPr>
        <w:spacing w:after="120" w:line="240" w:lineRule="auto"/>
        <w:jc w:val="both"/>
        <w:rPr>
          <w:rFonts w:ascii="Arial" w:hAnsi="Arial" w:cs="Arial"/>
          <w:b/>
          <w:bCs/>
          <w:sz w:val="24"/>
          <w:szCs w:val="24"/>
        </w:rPr>
      </w:pPr>
      <w:bookmarkStart w:id="174" w:name="_Hlk210409167"/>
      <w:r w:rsidRPr="00442161">
        <w:rPr>
          <w:rFonts w:ascii="Arial" w:hAnsi="Arial" w:cs="Arial"/>
          <w:b/>
          <w:bCs/>
          <w:sz w:val="24"/>
          <w:szCs w:val="24"/>
        </w:rPr>
        <w:t xml:space="preserve">Poi, tendendo la mano verso i suoi discepoli, disse: «Ecco mia madre e i miei fratelli! Perché chiunque fa la volontà del Padre mio che è nei cieli, egli è per me fratello, sorella e madre» (Mt 12,1-50).  </w:t>
      </w:r>
    </w:p>
    <w:bookmarkEnd w:id="174"/>
    <w:p w14:paraId="0FD22B56" w14:textId="77777777" w:rsidR="00BE611B" w:rsidRDefault="00442161" w:rsidP="00442161">
      <w:pPr>
        <w:spacing w:after="120" w:line="240" w:lineRule="auto"/>
        <w:jc w:val="both"/>
        <w:rPr>
          <w:rFonts w:ascii="Arial" w:hAnsi="Arial" w:cs="Arial"/>
          <w:i/>
          <w:iCs/>
          <w:sz w:val="24"/>
          <w:szCs w:val="24"/>
        </w:rPr>
      </w:pPr>
      <w:r w:rsidRPr="00442161">
        <w:rPr>
          <w:rFonts w:ascii="Arial" w:hAnsi="Arial" w:cs="Arial"/>
          <w:sz w:val="24"/>
          <w:szCs w:val="24"/>
        </w:rPr>
        <w:t xml:space="preserve">È una risposta non di negazione della parentela, ma risposta sia della sua elevazione nel divino, ma anche della sua estensione a ogni uomo. Perché la Vergine Maria è Madre di Gesù? Perché ha fatto la volontà di Dio. Perché ha creduto nella Parola Dio a Lei comunicata dall’Angelo Gabriele. Ecco allora la Parola di Gesù che porta ogni uomo nell’umano divino, liberandolo da ogni umano terreno: </w:t>
      </w:r>
      <w:r w:rsidRPr="00442161">
        <w:rPr>
          <w:rFonts w:ascii="Arial" w:hAnsi="Arial" w:cs="Arial"/>
          <w:i/>
          <w:iCs/>
          <w:sz w:val="24"/>
          <w:szCs w:val="24"/>
        </w:rPr>
        <w:t>“Poi, tendendo la mano verso i suoi discepoli, disse: «Ecco mia madre e i miei fratelli! Perché chiunque fa la volontà del Padre mio che è nei cieli, egli è per me fratello, sorella e madre» (Mt 12,1-50).</w:t>
      </w:r>
    </w:p>
    <w:p w14:paraId="2EC2F668"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Gesù non rinnega la Madre sua. Dice ad ogni uomo che Lei è Madre nella fede e per la fede. Per la fede nella Parola dell’Angelo Lei è divenuta sua vera Madre. Per la fede nella sua Parola Lei rimane in eterno sua vera Madre. Questa legge della fede vale per ogni altro uomo. Chi vuole essere fratello e sorella e madre di Cristo, deve ascoltare la Parola di Dio e fare la sua volontà. Ora chiediamoci: se Cristo Gesù è la Parola di Dio e anche la sua volontà di salvezza e di redenzione, se Cristo Gesù è il dono che il Padre ci ha fatto perché in Lui noi diveniamo suoi veri figli e fratelli gli uni degli altri, sarà mai possibile edificare sulla terra la fratellanza universale, senza fare la volontà del Padre ed è volontà del Padre che tutti diventino suoi figli e fratelli gli uni degli altri solo divenendo per la fede e nascendo da acqua e da Spirito Santo vero corpo di Cristo? Se noi predichiamo una fratellanza universale senza Cristo, diciamo al mondo che Cristo non è necessario perché gli uomini diventino fratelli gli uni degli altri. Diciamo altresì che il mistero della sua passione, morte, risurrezione, ascensione al cielo è indifferente per noi. Ora invece il Padre ha stabilito che tutto avvenga in Cristo, per Cristo, in Lui. Ecco il decreto eterno del Padre rivelato dall’Apostolo Paolo:</w:t>
      </w:r>
    </w:p>
    <w:p w14:paraId="0873C109"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w:t>
      </w:r>
      <w:r w:rsidRPr="00442161">
        <w:rPr>
          <w:rFonts w:ascii="Arial" w:hAnsi="Arial" w:cs="Arial"/>
          <w:i/>
          <w:iCs/>
          <w:sz w:val="24"/>
          <w:szCs w:val="24"/>
        </w:rPr>
        <w:lastRenderedPageBreak/>
        <w:t xml:space="preserve">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5BC13429"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I legami secondo la carne sono tutti fallaci. Lavorare per essi è consumare invano le nostre energie. Invece sempre dobbiamo lavorare per trasformare ogni legame di carne in legame di spirito, nella comunione dello Spirito Santo, nel corpo di Cristo che è la sua Chiesa. Ci aiuti in questa opera mirabile la Madre di Gesù. Lei è Madre per la fede. Viene riferito a Gesù: </w:t>
      </w:r>
      <w:r w:rsidRPr="00442161">
        <w:rPr>
          <w:rFonts w:ascii="Arial" w:hAnsi="Arial" w:cs="Arial"/>
          <w:i/>
          <w:iCs/>
          <w:sz w:val="24"/>
          <w:szCs w:val="24"/>
        </w:rPr>
        <w:t>“Tua madre e i tuoi fratelli stanno fuori e desiderano vederti”.</w:t>
      </w:r>
      <w:r w:rsidRPr="00442161">
        <w:rPr>
          <w:rFonts w:ascii="Arial" w:hAnsi="Arial" w:cs="Arial"/>
          <w:sz w:val="24"/>
          <w:szCs w:val="24"/>
        </w:rPr>
        <w:t xml:space="preserve"> La risposta di Gesù è immediata:</w:t>
      </w:r>
      <w:r w:rsidRPr="00442161">
        <w:rPr>
          <w:rFonts w:ascii="Arial" w:hAnsi="Arial" w:cs="Arial"/>
          <w:i/>
          <w:iCs/>
          <w:sz w:val="24"/>
          <w:szCs w:val="24"/>
        </w:rPr>
        <w:t xml:space="preserve"> “Mia madre e i miei fratelli sono questi: coloro che ascoltano la parola di Dio e la mettono in pratica”</w:t>
      </w:r>
      <w:r w:rsidRPr="00442161">
        <w:rPr>
          <w:rFonts w:ascii="Arial" w:hAnsi="Arial" w:cs="Arial"/>
          <w:sz w:val="24"/>
          <w:szCs w:val="24"/>
        </w:rPr>
        <w:t xml:space="preserve">. Ecco il metodo di Gesù: sempre dal naturale sposta subito lui il discorso sul piano soprannaturale. Lui non ha relazioni con le persone se non dal soprannaturale e per soprannaturale si deve intendere una cosa sola: vedere ogni persona e ogni realtà che si vive sulla terra con gli occhi del Padre suo, amarla con il cuore del Padre suo, lavorando perché ogni altro uomo giunga anche lui a vedere con gli occhi del Padre e ad amare con il cuore del Padre. Questa sua opera è sempre condotta sotto la potente luce dello Spirito Santo. Anche la Vergine Maria nel suo Magnificat tutto vede dal cuore del Padre e tutto ama con il cuore del Padre, sempre mossa e condotta dallo Spirito Santo: </w:t>
      </w:r>
    </w:p>
    <w:p w14:paraId="1DFAE416"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3D0CD5A4"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Anche gli Apostoli del Signore e gli Evangelisti scrivono e parlano come se vedessero il mistero non solo del Padre e del Figlio e dello Spirito Santo, ma anche dell’uomo che vive nel baratro della schiavitù e della morte. È come se essi stessero veramente assisi alla destra di Cristo Gesù nel cieli beati. Potrebbe mai Paolo scrivere quanto ha scritto agli Efesini se non contemplasse il mistero con gli occhi dello Spirito Santo? È come se lui avesse raggiunto gli estremi limiti dell’eternità: </w:t>
      </w:r>
    </w:p>
    <w:p w14:paraId="306CD084"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w:t>
      </w:r>
      <w:r w:rsidRPr="00442161">
        <w:rPr>
          <w:rFonts w:ascii="Arial" w:hAnsi="Arial" w:cs="Arial"/>
          <w:i/>
          <w:iCs/>
          <w:sz w:val="24"/>
          <w:szCs w:val="24"/>
        </w:rPr>
        <w:lastRenderedPageBreak/>
        <w:t xml:space="preserve">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59882CEC"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Che dire poi dell’Apostolo Giovanni? A Lui è stata fatta la grazia di contemplare tutto il mistero di Cristo Gesù, Mistero visto nell’eternità prima dell’Incarnazione, mistero visto nell’eternità dopo la sua gloriosa Risurrezione fino alla discesa dal Cielo della nuova Gerusalemme. La visione che Lui ha di Cristo Gesù prima del tempo, nel tempo, dopo il tempo è perfettissima. Ad essa nulla si può aggiungere se non una più alta comprensione per opera dello Spirito Santo. Ecco il mistero di Cristo prima dell’Incarnazione e dopo l’Incarnazione: </w:t>
      </w:r>
    </w:p>
    <w:p w14:paraId="583032D3"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4C1AA15E"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Gli Apostoli scrivono e parlano sempre dal soprannaturale come se loro fossero solo gli amanuensi dello Spirito Santo, o il dito con il quale lo Spirito si serve per scrivere quanto è necessario che si conosca del mistero di Cristo Gesù. </w:t>
      </w:r>
    </w:p>
    <w:p w14:paraId="34AD6F63"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E andarono da lui la madre e i suoi fratelli, ma non potevano avvicinarlo a causa della folla. Gli fecero sapere: «Tua madre e i tuoi fratelli stanno fuori e desiderano </w:t>
      </w:r>
      <w:r w:rsidRPr="00442161">
        <w:rPr>
          <w:rFonts w:ascii="Arial" w:hAnsi="Arial" w:cs="Arial"/>
          <w:i/>
          <w:iCs/>
          <w:sz w:val="24"/>
          <w:szCs w:val="24"/>
        </w:rPr>
        <w:lastRenderedPageBreak/>
        <w:t xml:space="preserve">vederti». Ma egli rispose loro: «Mia madre e miei fratelli sono questi: coloro che ascoltano la parola di Dio e la mettono in pratica». (Lc 8,19-21). </w:t>
      </w:r>
    </w:p>
    <w:p w14:paraId="7C96F371"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Per parlare dall’alto si deve venire dall’alto. O anche essere saliti in alto. Ecco cosa rivela Gesù: </w:t>
      </w:r>
    </w:p>
    <w:p w14:paraId="46062505"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3,31-25). </w:t>
      </w:r>
    </w:p>
    <w:p w14:paraId="74C70B1A"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Ecco invece cosa scrive l’Apostolo Palo ai Colossesi: </w:t>
      </w:r>
    </w:p>
    <w:p w14:paraId="1301DFEE"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(Col 3,1-11). </w:t>
      </w:r>
    </w:p>
    <w:p w14:paraId="49F86E20"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Ecco ancora cosa scrive l’Apostolo Pietro riguardo ai falsi maestri e ai falsi dottori: </w:t>
      </w:r>
    </w:p>
    <w:p w14:paraId="5AA59219"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w:t>
      </w:r>
      <w:r w:rsidRPr="00442161">
        <w:rPr>
          <w:rFonts w:ascii="Arial" w:hAnsi="Arial" w:cs="Arial"/>
          <w:i/>
          <w:iCs/>
          <w:sz w:val="24"/>
          <w:szCs w:val="24"/>
        </w:rPr>
        <w:lastRenderedPageBreak/>
        <w:t>nel giorno del giudizio, gli iniqui, soprattutto coloro che vanno dietro alla carne con empie passioni e disprezzano il Signore.</w:t>
      </w:r>
    </w:p>
    <w:p w14:paraId="1CE2A612" w14:textId="77777777" w:rsidR="00442161" w:rsidRPr="00442161" w:rsidRDefault="00442161" w:rsidP="00442161">
      <w:pPr>
        <w:spacing w:after="120" w:line="240" w:lineRule="auto"/>
        <w:jc w:val="both"/>
        <w:rPr>
          <w:rFonts w:ascii="Arial" w:hAnsi="Arial" w:cs="Arial"/>
          <w:i/>
          <w:iCs/>
          <w:sz w:val="24"/>
          <w:szCs w:val="24"/>
        </w:rPr>
      </w:pPr>
      <w:r w:rsidRPr="00442161">
        <w:rPr>
          <w:rFonts w:ascii="Arial" w:hAnsi="Arial" w:cs="Arial"/>
          <w:i/>
          <w:iCs/>
          <w:sz w:val="24"/>
          <w:szCs w:val="24"/>
        </w:rPr>
        <w:t xml:space="preserve">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 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 </w:t>
      </w:r>
    </w:p>
    <w:p w14:paraId="3E09C3FA"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Oggi invece nella Chiesa di Dio si deve denunciare il più grande misfatto compiuto nei confronti della purissima fede. Anziché imitare Cristo Gesù che illumina ogni evento naturale con la luce divina del soprannaturale, anziché seguire la Vergine Maria che canta il suo Magnificat con la bocca dello Spirito Santo, anziché ascoltare gli Apostoli e gli Evangelisti che tutto insegnano e tutto scrivono dal soprannaturale, come fossero il dito e gli occhi e il cuore dello Spirito Santo, noi invece stiamo annullando tutto il soprannaturale e lo stiamo sostituendo con il naturale. La trascendenza l’abbiamo sostituita con l’immanenza.  Non si tratta però di una immanenza integre e pura. Si tratta invece di una immanenza di peccato, di perversione, di malvagità, di ogni misfatto e delitto. È una immanenza dal peccato e per il peccato. Si tratta di una immanenza che sta anche codificando la natura a piacimento di ogni uomo. Abbiamo tolto dalla nostra fede gli occhi e il cuore del Padre e al loro posto abbiamo collocato il nostro cuore di peccato e i nostri occhi di tenebra. Ecco perché oggi il peccato non fa più paura. Lo abbiamo “divinizzato, santificato, deizzato, lo abbiamo reso connaturale all’uomo”. Ecco perché il soprannaturale sta scomparendo del tutto. Lo abbiamo “umanizzato e naturalizzato”. Ormai il peccato è struttura portante non solo dell’uomo in sé, ma anche del cristiano. La Madre di Dio e Madre nostra venga in nostro soccorso. Ci ottenga la grazia di parlare e di scrivere sempre dal soprannaturale.</w:t>
      </w:r>
    </w:p>
    <w:p w14:paraId="09540E5C"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lastRenderedPageBreak/>
        <w:t xml:space="preserve">Chi è Gesù? Colui che cammina dietro il Padre sorretto sempre dal bastone dello Spirito Santo. Il Pastore di Cristo Gesù è il Padre. Il Padre si reca nel tempio di Gerusalemme e Gesù lo segue. Non segue Maria e Giuseppe che si recano a Nazaret. Essi devono andare a Nazaret. Lui deve andare nel tempio di Gerusalemme. Dove va allora Gesù? Va sempre dietro il Padre suo, guidato e sorretto, sostenuto e aiutato dal bastone dello Spirito Santo al quale sempre si appoggia e dal quale sempre è difeso. Chi vuole seguire Cristo Gesù, come Lui segue il Padre, deve sempre fare la volontà del Padre. Qual è la volontà del Padre? Quella che si ascolti ogni Parola del Figlio suo. Non vi sono altre volontà. Chi non ascolta il Figlio, non ascolta il Padre. </w:t>
      </w:r>
    </w:p>
    <w:p w14:paraId="6D2017CF" w14:textId="77777777" w:rsidR="00D30AA9" w:rsidRDefault="00442161" w:rsidP="00442161">
      <w:pPr>
        <w:spacing w:after="120" w:line="240" w:lineRule="auto"/>
        <w:jc w:val="both"/>
        <w:rPr>
          <w:rFonts w:ascii="Arial" w:hAnsi="Arial" w:cs="Arial"/>
          <w:sz w:val="24"/>
          <w:szCs w:val="24"/>
        </w:rPr>
      </w:pPr>
      <w:r w:rsidRPr="00442161">
        <w:rPr>
          <w:rFonts w:ascii="Arial" w:hAnsi="Arial" w:cs="Arial"/>
          <w:sz w:val="24"/>
          <w:szCs w:val="24"/>
        </w:rPr>
        <w:t>Perché la Vergine Maria è Madre di Cristo Gesù? Perché ha ascoltato la Parola del Padre suo e ad essa ha dato immediata obbedienza. Quando la Vergine Maria rimane Madre di Cristo Gesù? Quando ascolta la Parola del Figlio suo e ad essa dona immediata obbedienza. Qual è la volontà del Padre riguardo a Cristo Gesù? Che non venga disturbato né in molto e né in poco nel compimento della volontà del Padre nel dono del Vangelo della salvezza ad ogni uomo. Se Maria vuole essere e rimanere in eterno vera Madre di Gesù deve lasciare che Gesù sia sempre a servizio del Padre. Neanche un saluto fugace dovrà distrarlo da questa opera divina per la salvezza del mondo. Così anche i suoi parenti. Se vogliono essere veri parenti di Gesù devono aiutarlo a che Lui possa dire la Parola del Padre suo senza distrazioni. Ora chiediamoci: Quante distrazioni piccole o grandi ci impediscono di fare la volontà di Dio? Non parliamo qui del peccato mortale che è trasgressione volontaria della Legge del Signore.</w:t>
      </w:r>
    </w:p>
    <w:p w14:paraId="34CABBE4" w14:textId="033E5ADC"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Parliamo invece di quel grande fiume di tutti quei peccati veniali che ci rallentano e a volte anche ci frenano, impedendoci di essere liberi sempre, in ogni cosa, da tutti e da tutto, per appartenere solo alla divina volontà. Parliamo di tutto quel tempo che sciupiamo in mille convenevoli umani che ci fanno perdere intere giornate. A causa di questi convenevoli, non abbiamo il tempo neanche di leggere una pagina di Scrittura. Figuriamoci poi se abbiamo il tempo per pregare, meditare, riflettere, mettersi in ascolto dello Spirito Santo. A causa di questi convenevoli umani presto siamo conquistati dal pensiero del mondo e resi suoi schiavi. Schiavi del mondo e del suo pensiero  diveniamo araldi e ministri di questo pensiero, anziché essere araldi e servi del pensiero di Cristo Gesù. Tutto invece va sacrificato per poter ascoltare la Parola di Dio per poi metterla in pratica. La nostra Madre celeste ci ottenga questa grazia dal Figlio suo: non sciupare neanche un secondo.</w:t>
      </w:r>
    </w:p>
    <w:p w14:paraId="1B22AC61"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Nessun evento è lasciato da Cristo Gesù nella sua immanenza di terra. Ogni evento viene da Lui illuminato con la purissima luce di verità, amore, giustizia, santità che sono nel suo cuore. Essendo il cuore di Gesù nel Padre e nello Spirito Santo, tutto egli vede con gli occhi del Padre illuminati dalla sapienza e intelligenza, scienza e verità dello Spirito Santo. Non c’è un solo evento che passa dinanzi ai suoi occhi senza essere da Lui illuminato di verità e sapienza celeste. Così come non c’è nessun evento di falsità, di menzogna, di inganno, di illusione, di presunzione, di </w:t>
      </w:r>
      <w:r w:rsidRPr="00442161">
        <w:rPr>
          <w:rFonts w:ascii="Arial" w:hAnsi="Arial" w:cs="Arial"/>
          <w:sz w:val="24"/>
          <w:szCs w:val="24"/>
        </w:rPr>
        <w:lastRenderedPageBreak/>
        <w:t>superbia, di immoralità, di idolatria da Lui non purificato e non riportato nella volontà del Padre suo.</w:t>
      </w:r>
    </w:p>
    <w:p w14:paraId="7E7B8CB5" w14:textId="77777777" w:rsidR="00D30AA9"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Altra verità che necessariamente dovrà essere aggiunta: Gesù sempre ha vinto ogni tentazione che a Lui suggeriva di abbandonare la luce della trascendenza e del soprannaturale al fine di immergersi e di precipitare nell’immanenza e nelle tenebre di questo mondo. Tutto Lui portava nel soprannaturale e nella trascendenza. Tutto vedeva e tutto viveva dal cuore del Padre secondo la volontà del Padre, tutto vedeva e tutto viveva dalla purissima scienza, sapienza, intelligenza, fortezza dello Spirito Santo, nel timore e nella pietà che è totale e pieno rispetto della Parola e della volontà del Padre suo. Poiché Cristo Gesù dice ai suoi discepoli: </w:t>
      </w:r>
      <w:r w:rsidRPr="00442161">
        <w:rPr>
          <w:rFonts w:ascii="Arial" w:hAnsi="Arial" w:cs="Arial"/>
          <w:i/>
          <w:iCs/>
          <w:sz w:val="24"/>
          <w:szCs w:val="24"/>
        </w:rPr>
        <w:t>“Vi ho dato l’esempio perché come ho fatto io facciate anche voi”,</w:t>
      </w:r>
      <w:r w:rsidRPr="00442161">
        <w:rPr>
          <w:rFonts w:ascii="Arial" w:hAnsi="Arial" w:cs="Arial"/>
          <w:sz w:val="24"/>
          <w:szCs w:val="24"/>
        </w:rPr>
        <w:t xml:space="preserve"> se vogliamo imitare il suo esempio, anche noi sempre dobbiamo vedere tutta la vita che si vive sulla terra con gli occhi del Padre e con la sapienza dello Spirito Santo e tutto dobbiamo illuminare con la luce del Padre e tutto dobbiamo portare nella verità dello Spirito Santo. Ora se dobbiamo imitare Cristo Gesù e illuminare tutta la vita degli uomini con la luce purissima del suo Vangelo, dobbiamo confessare per onestà di coscienza, di cuore, di mente, di spirito, che da noi Cristo Gesù non è più imitato. Neanche potrà essere imitato. L’imitazione non è per un fatto esterno. Studiamo Gesù e imitiamo Gesù, dicendo le sue parole e compiendo le sue opere. Questa imitazione è un fatto esterno a noi e mai Gesù potrà essere imitato. Gesù potrà essere imitato se noi ci conformiamo a Lui, viviamo in Lui, viviamo con Lui, viviamo per Lui, divenendo con Lui una sola vita, un solo cuore, una sola mente, una sola volontà, sotto il pieno governo dello Spirito Santo. </w:t>
      </w:r>
    </w:p>
    <w:p w14:paraId="1C3BD2A4" w14:textId="0A306ABD"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Se vogliamo portare tutta l’immanenza nel soprannaturale e nella trascendenza e se vogliamo illuminare le tenebre di questo mondo con la luce di Cristo, dobbiamo essere noi la luce e la lampada, il nostro corpo e tutta la nostra vita devono essere luce e lampada di verità, carità, fede, giustizia, santità. Per natura resa partecipe della natura divina. Per cuore e per mente che divengono ogni giorno sempre più cuore e più mente di Gesù Signore. Poiché oggi si vuole una religione senza il Padre del Signore nostro Gesù Cristo, senza Cristo Gesù, Figlio unigenito eterno del Padre fattosi carne per la nostra redenzione e salvezza, senza lo Spirito Santo, sapienza, intelligenza, consiglio, fortezza, scienza, pietà, timore del Signore per condurre la nostra vita dalle tenebre nella luce e dalla schiavitù del peccato e della morte alla purissima libertà da ogni male che si vive nel corpo di Cristo, siamo così potentemente immersi nell’immanenza e nelle tenebre di questo mondo, tanto da chiamare bene il male e respingere e combattere contro il bene perché lo vediamo un male per ogni uomo. Senza Cristo Gesù le tenebre sempre ci avvolgeranno e sempre l’immanenza di peccato ci consumerà.</w:t>
      </w:r>
    </w:p>
    <w:p w14:paraId="06CBCDBB"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 xml:space="preserve">Ecco un evento che possiamo definire naturale. La Madre di Gesù e alcuni suoi parenti si recano da Gesù. La folla è tanta e diviene impossibile avvicinarsi a Lui. Viene riferito a Gesù che sua madre e i suoi parenti stanno fuori e desiderano vederlo. Ecco come Gesù trasforma questo evento di natura, di vita quotidiana, di immanenza in un evento soprannaturale, di trascendenza, rivestendolo di luce </w:t>
      </w:r>
      <w:r w:rsidRPr="00442161">
        <w:rPr>
          <w:rFonts w:ascii="Arial" w:hAnsi="Arial" w:cs="Arial"/>
          <w:sz w:val="24"/>
          <w:szCs w:val="24"/>
        </w:rPr>
        <w:lastRenderedPageBreak/>
        <w:t>divina:</w:t>
      </w:r>
      <w:r w:rsidRPr="00442161">
        <w:rPr>
          <w:rFonts w:ascii="Arial" w:hAnsi="Arial" w:cs="Arial"/>
          <w:i/>
          <w:iCs/>
          <w:sz w:val="24"/>
          <w:szCs w:val="24"/>
        </w:rPr>
        <w:t xml:space="preserve"> “Mia madre e i miei fratelli sono questi: coloro che ascoltano la parola di Dio e la mettono in pratica”.</w:t>
      </w:r>
      <w:r w:rsidRPr="00442161">
        <w:rPr>
          <w:rFonts w:ascii="Arial" w:hAnsi="Arial" w:cs="Arial"/>
          <w:sz w:val="24"/>
          <w:szCs w:val="24"/>
        </w:rPr>
        <w:t xml:space="preserve"> Ora chiediamoci: se diveniamo fratelli e madre di Cristo solo se ascoltiamo la parola di Dio e la mettiamo in pratica, possiamo noi essere fratelli gli uni gli altri escludendo Cristo dalla nostra vita e non invitando alla conversione a Cristo, secondo il suo comandamento, ogni altro uomo? A che serve una fratellanza di immanenza e senza alcuna trascendenza? Una fratellanza di tenebre e di morte? Una fratellanza di vizio e di peccato? Una fratellanza senza alcuna vera moralità di governo di ogni nostro pensiero e di ogni nostra azione? Una fratellanza di uccisione e di morte? Come fa una madre ad essere sorella del figlio che porta nel grembo se neanche gli permette che venga alla luce? Questo è solo un esempio di fratellanza nella morte e nelle tenebre. Potremmo allungare la lista all’infinito. Volere una fratellanza di sola immanenza è rinnegare il Vangelo di Cristo Gesù e il suo sangue versato dalla croce. Se vogliamo essere fratelli gli uni degli altri, prima dobbiamo lasciarci lavare dal sangue di Cristo, divenire con Lui un solo corpo, nutrirci del suo corpo e del suo sangue, vivere per Lui come Lui vive per il Padre ed allora sì che diveniamo fratelli di luce, di vita, di carità, di amore, gli uni per gli altri. Per rimanere fratelli di tenebre e di schiavitù e di vizio e di peccato non c’era bisogno del sangue di Cristo versato per lavare noi da ogni tenebra e da ogni schiavitù. Eravamo tenebra e schiavitù. La Madre di Dio ci aiuti a realizzare la nostra vocazione: essere fratelli gli uni degli altri in Cristo.   </w:t>
      </w:r>
    </w:p>
    <w:p w14:paraId="53A03555" w14:textId="77777777" w:rsidR="00442161" w:rsidRPr="00442161" w:rsidRDefault="00442161" w:rsidP="00442161">
      <w:pPr>
        <w:spacing w:after="120" w:line="240" w:lineRule="auto"/>
        <w:jc w:val="both"/>
        <w:rPr>
          <w:rFonts w:ascii="Arial" w:hAnsi="Arial" w:cs="Arial"/>
          <w:sz w:val="24"/>
          <w:szCs w:val="24"/>
        </w:rPr>
      </w:pPr>
    </w:p>
    <w:p w14:paraId="442AD2C6" w14:textId="77777777" w:rsidR="00442161" w:rsidRPr="00442161" w:rsidRDefault="00442161" w:rsidP="00442161">
      <w:pPr>
        <w:spacing w:after="120" w:line="240" w:lineRule="auto"/>
        <w:jc w:val="both"/>
        <w:rPr>
          <w:rFonts w:ascii="Arial" w:hAnsi="Arial" w:cs="Arial"/>
          <w:b/>
          <w:bCs/>
          <w:sz w:val="24"/>
          <w:szCs w:val="24"/>
        </w:rPr>
      </w:pPr>
      <w:r w:rsidRPr="00442161">
        <w:rPr>
          <w:rFonts w:ascii="Arial" w:hAnsi="Arial" w:cs="Arial"/>
          <w:b/>
          <w:bCs/>
          <w:sz w:val="24"/>
          <w:szCs w:val="24"/>
        </w:rPr>
        <w:t xml:space="preserve">ULTERIORI DOMANDE PER LA RIFLESSIONE PERSONALE </w:t>
      </w:r>
    </w:p>
    <w:p w14:paraId="39E4C80D"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Conosco la Legge del sabato nella purezza della sua verità?</w:t>
      </w:r>
    </w:p>
    <w:p w14:paraId="18DB7790"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So perché Gesù si proclama Signore del sabato?</w:t>
      </w:r>
    </w:p>
    <w:p w14:paraId="368684D0"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Conosco la differenza di valore tra un animale e un uomo?</w:t>
      </w:r>
    </w:p>
    <w:p w14:paraId="61A1ED90"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Conosco la profezia di Isaia che si questo in Cristo guarendo da ogni infermità?</w:t>
      </w:r>
    </w:p>
    <w:p w14:paraId="1C238A87"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So come si difende Gesù dall’accusa infamante di essere strumento di Satana?</w:t>
      </w:r>
    </w:p>
    <w:p w14:paraId="1A860F06"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So cosa è il peccato contro lo Spirito Santo?</w:t>
      </w:r>
    </w:p>
    <w:p w14:paraId="23FB1294"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So perché i farisei non possono dire cose buone?</w:t>
      </w:r>
    </w:p>
    <w:p w14:paraId="7204707C"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So chi è Giona e in cosa consiste il segno che Gesù dona ai farisei?</w:t>
      </w:r>
    </w:p>
    <w:p w14:paraId="2F5C3225" w14:textId="77777777" w:rsidR="00442161" w:rsidRPr="00442161" w:rsidRDefault="00442161" w:rsidP="00442161">
      <w:pPr>
        <w:spacing w:after="120" w:line="240" w:lineRule="auto"/>
        <w:jc w:val="both"/>
        <w:rPr>
          <w:rFonts w:ascii="Arial" w:hAnsi="Arial" w:cs="Arial"/>
          <w:sz w:val="24"/>
          <w:szCs w:val="24"/>
        </w:rPr>
      </w:pPr>
      <w:r w:rsidRPr="00442161">
        <w:rPr>
          <w:rFonts w:ascii="Arial" w:hAnsi="Arial" w:cs="Arial"/>
          <w:sz w:val="24"/>
          <w:szCs w:val="24"/>
        </w:rPr>
        <w:t>So cosa fa spirito impuro dopo esce da un uomo?</w:t>
      </w:r>
    </w:p>
    <w:p w14:paraId="7EFC7AE5" w14:textId="4BA788B5" w:rsidR="00C93A66" w:rsidRDefault="00442161" w:rsidP="00442161">
      <w:pPr>
        <w:spacing w:after="120" w:line="240" w:lineRule="auto"/>
        <w:jc w:val="both"/>
        <w:rPr>
          <w:rFonts w:ascii="Arial" w:hAnsi="Arial" w:cs="Arial"/>
          <w:sz w:val="24"/>
          <w:szCs w:val="24"/>
        </w:rPr>
      </w:pPr>
      <w:r w:rsidRPr="00442161">
        <w:rPr>
          <w:rFonts w:ascii="Arial" w:hAnsi="Arial" w:cs="Arial"/>
          <w:sz w:val="24"/>
          <w:szCs w:val="24"/>
        </w:rPr>
        <w:t>So il perfetto significato della parole di Gesù dette sulla madre e sui fratelli?</w:t>
      </w:r>
    </w:p>
    <w:p w14:paraId="75346423" w14:textId="77777777" w:rsidR="00C93A66" w:rsidRDefault="00C93A66">
      <w:pPr>
        <w:rPr>
          <w:rFonts w:ascii="Arial" w:hAnsi="Arial" w:cs="Arial"/>
          <w:sz w:val="24"/>
          <w:szCs w:val="24"/>
        </w:rPr>
      </w:pPr>
      <w:r>
        <w:rPr>
          <w:rFonts w:ascii="Arial" w:hAnsi="Arial" w:cs="Arial"/>
          <w:sz w:val="24"/>
          <w:szCs w:val="24"/>
        </w:rPr>
        <w:br w:type="page"/>
      </w:r>
    </w:p>
    <w:p w14:paraId="68591D3E" w14:textId="77777777" w:rsidR="00C93A66" w:rsidRPr="00C93A66" w:rsidRDefault="00C93A66" w:rsidP="00C93A66">
      <w:pPr>
        <w:pStyle w:val="Titolo1"/>
      </w:pPr>
      <w:bookmarkStart w:id="175" w:name="_Toc210973408"/>
      <w:bookmarkStart w:id="176" w:name="_Toc212557303"/>
      <w:r w:rsidRPr="00C93A66">
        <w:lastRenderedPageBreak/>
        <w:t>CAPITOLO XIII</w:t>
      </w:r>
      <w:bookmarkEnd w:id="175"/>
      <w:bookmarkEnd w:id="176"/>
    </w:p>
    <w:p w14:paraId="3DC3BFF2" w14:textId="77777777" w:rsidR="00C93A66" w:rsidRPr="00C93A66" w:rsidRDefault="00C93A66" w:rsidP="00C93A66">
      <w:pPr>
        <w:spacing w:after="120" w:line="240" w:lineRule="auto"/>
        <w:rPr>
          <w:rFonts w:ascii="Arial" w:hAnsi="Arial" w:cs="Arial"/>
          <w:sz w:val="24"/>
          <w:szCs w:val="24"/>
        </w:rPr>
      </w:pPr>
    </w:p>
    <w:p w14:paraId="19A77A63" w14:textId="77777777" w:rsidR="00C93A66" w:rsidRPr="00C93A66" w:rsidRDefault="00C93A66" w:rsidP="00C93A66">
      <w:pPr>
        <w:spacing w:after="120" w:line="240" w:lineRule="auto"/>
        <w:jc w:val="both"/>
        <w:rPr>
          <w:rFonts w:ascii="Arial" w:hAnsi="Arial" w:cs="Arial"/>
          <w:sz w:val="24"/>
          <w:szCs w:val="24"/>
        </w:rPr>
      </w:pPr>
      <w:bookmarkStart w:id="177" w:name="_Hlk208479709"/>
      <w:r w:rsidRPr="00C93A66">
        <w:rPr>
          <w:rFonts w:ascii="Arial" w:hAnsi="Arial" w:cs="Arial"/>
          <w:sz w:val="24"/>
          <w:szCs w:val="24"/>
        </w:rPr>
        <w:t>Quel giorno Gesù uscì di casa e sedette in riva al mare. Si radunò attorno a lui tanta folla che egli salì su una barca e si mise a sedere, mentre tutta la folla stava sulla spiaggia.</w:t>
      </w:r>
    </w:p>
    <w:p w14:paraId="490EE8C7"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 ma quando spuntò il sole, fu bruciata e, non avendo radici, seccò. Un’altra parte cadde sui rovi, e i rovi crebbero e la soffocarono. Un’altra parte cadde sul terreno buono e diede frutto: il cento, il sessanta, il trenta per uno. Chi ha orecchi, ascolti».</w:t>
      </w:r>
    </w:p>
    <w:p w14:paraId="5C04F8B4"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p>
    <w:p w14:paraId="45C5E622"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Beati invece i vostri occhi perché vedono e i vostri orecchi perché ascoltano. In verità io vi dico: molti profeti e molti giusti hanno desiderato vedere ciò che voi guardate, ma non lo videro, e ascoltare ciò che voi ascoltate, ma non lo ascoltarono!</w:t>
      </w:r>
    </w:p>
    <w:p w14:paraId="541A90E6"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w:t>
      </w:r>
    </w:p>
    <w:p w14:paraId="1A35ACA3"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w:t>
      </w:r>
      <w:r w:rsidRPr="00C93A66">
        <w:rPr>
          <w:rFonts w:ascii="Arial" w:hAnsi="Arial" w:cs="Arial"/>
          <w:sz w:val="24"/>
          <w:szCs w:val="24"/>
        </w:rPr>
        <w:lastRenderedPageBreak/>
        <w:t>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p>
    <w:p w14:paraId="182C9DF8"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p>
    <w:p w14:paraId="02B4E1C7"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Disse loro un’altra parabola: «Il regno dei cieli è simile al lievito, che una donna prese e mescolò in tre misure di farina, finché non fu tutta lievitata».</w:t>
      </w:r>
    </w:p>
    <w:p w14:paraId="704648FC"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Tutte queste cose Gesù disse alle folle con parabole e non parlava ad esse se non con parabole, perché si compisse ciò che era stato detto per mezzo del profeta: Aprirò la mia bocca con parabole, proclamerò cose nascoste fin dalla fondazione del mondo.</w:t>
      </w:r>
    </w:p>
    <w:p w14:paraId="536AE681"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4719D67A"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Il regno dei cieli è simile a un tesoro nascosto nel campo; un uomo lo trova e lo nasconde; poi va, pieno di gioia, vende tutti i suoi averi e compra quel campo.</w:t>
      </w:r>
    </w:p>
    <w:p w14:paraId="4545EA93"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Il regno dei cieli è simile anche a un mercante che va in cerca di perle preziose; trovata una perla di grande valore, va, vende tutti i suoi averi e la compra.</w:t>
      </w:r>
    </w:p>
    <w:p w14:paraId="2644E498"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p>
    <w:p w14:paraId="3C0250DE"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Avete compreso tutte queste cose?». Gli risposero: «Sì». Ed egli disse loro: «Per questo ogni scriba, divenuto discepolo del regno dei cieli, è simile a un padrone di casa che estrae dal suo tesoro cose nuove e cose antiche».</w:t>
      </w:r>
    </w:p>
    <w:p w14:paraId="3FE53096"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w:t>
      </w:r>
      <w:r w:rsidRPr="00C93A66">
        <w:rPr>
          <w:rFonts w:ascii="Arial" w:hAnsi="Arial" w:cs="Arial"/>
          <w:sz w:val="24"/>
          <w:szCs w:val="24"/>
        </w:rPr>
        <w:lastRenderedPageBreak/>
        <w:t>stanno tutte da noi? Da dove gli vengono allora tutte queste cose?». Ed era per loro motivo di scandalo. Ma Gesù disse loro: «Un profeta non è disprezzato se non nella sua patria e in casa sua». E lì, a causa della loro incredulità, non fece molti prodigi (Mt 13,1-57).</w:t>
      </w:r>
    </w:p>
    <w:bookmarkEnd w:id="177"/>
    <w:p w14:paraId="5685BF76" w14:textId="77777777" w:rsidR="00C93A66" w:rsidRPr="00C93A66" w:rsidRDefault="00C93A66" w:rsidP="00C93A66">
      <w:pPr>
        <w:spacing w:after="120" w:line="240" w:lineRule="auto"/>
        <w:jc w:val="both"/>
        <w:rPr>
          <w:rFonts w:ascii="Arial" w:hAnsi="Arial" w:cs="Arial"/>
          <w:sz w:val="24"/>
          <w:szCs w:val="24"/>
          <w:lang w:val="la-Latn"/>
        </w:rPr>
      </w:pPr>
      <w:r w:rsidRPr="00C93A66">
        <w:rPr>
          <w:rFonts w:ascii="Arial" w:hAnsi="Arial" w:cs="Arial"/>
          <w:sz w:val="24"/>
          <w:szCs w:val="24"/>
          <w:lang w:val="la-Latn"/>
        </w:rPr>
        <w:t xml:space="preserve">In illo die exiens Iesus de domo sedebat secus mare; et congregatae sunt ad eum turbae multae, ita ut in naviculam ascendens sederet, et omnis turba stabat in litore. </w:t>
      </w:r>
    </w:p>
    <w:p w14:paraId="640EEAF4" w14:textId="77777777" w:rsidR="00C93A66" w:rsidRPr="00C93A66" w:rsidRDefault="00C93A66" w:rsidP="00C93A66">
      <w:pPr>
        <w:spacing w:after="120" w:line="240" w:lineRule="auto"/>
        <w:jc w:val="both"/>
        <w:rPr>
          <w:rFonts w:ascii="Arial" w:hAnsi="Arial" w:cs="Arial"/>
          <w:sz w:val="24"/>
          <w:szCs w:val="24"/>
          <w:lang w:val="la-Latn"/>
        </w:rPr>
      </w:pPr>
      <w:r w:rsidRPr="00C93A66">
        <w:rPr>
          <w:rFonts w:ascii="Arial" w:hAnsi="Arial" w:cs="Arial"/>
          <w:sz w:val="24"/>
          <w:szCs w:val="24"/>
          <w:lang w:val="la-Latn"/>
        </w:rPr>
        <w:t>Et locutus est eis multa in parabolis dicens: “ Ecce exiit, qui seminat, seminare. Et dum seminat, quaedam ceciderunt secus viam, et venerunt volucres et comederunt ea. Alia autem ceciderunt in petrosa, ubi non habebant terram multam, et continuo exorta sunt, quia non habebant altitudinem terrae; sole autem orto, aestuaverunt et, quia non habebant radicem, aruerunt. Alia autem ceciderunt in spinas, et creverunt spinae et suffocaverunt ea. Alia vero ceciderunt in terram bonam et dabant fructum: aliud centesimum, aliud sexagesimum, aliud tricesimum. Qui habet aures, audiat ”.</w:t>
      </w:r>
    </w:p>
    <w:p w14:paraId="2B5891B8" w14:textId="77777777" w:rsidR="00C93A66" w:rsidRPr="00C93A66" w:rsidRDefault="00C93A66" w:rsidP="00C93A66">
      <w:pPr>
        <w:spacing w:after="120" w:line="240" w:lineRule="auto"/>
        <w:jc w:val="both"/>
        <w:rPr>
          <w:rFonts w:ascii="Arial" w:hAnsi="Arial" w:cs="Arial"/>
          <w:sz w:val="24"/>
          <w:szCs w:val="24"/>
          <w:lang w:val="la-Latn"/>
        </w:rPr>
      </w:pPr>
      <w:r w:rsidRPr="00C93A66">
        <w:rPr>
          <w:rFonts w:ascii="Arial" w:hAnsi="Arial" w:cs="Arial"/>
          <w:sz w:val="24"/>
          <w:szCs w:val="24"/>
          <w:lang w:val="la-Latn"/>
        </w:rPr>
        <w:t>Et accedentes discipuli dixerunt ei: “ Quare in parabolis loqueris eis? ”. Qui respondens ait illis: “ Quia vobis datum est nosse mysteria regni caelorum, illis autem non est datum. Qui enim habet, dabitur ei, et abundabit; qui autem non habet, et quod habet, auferetur ab eo. Ideo in parabolis loquor eis, quia videntes non vident et audientes non audiunt neque intellegunt; et adimpletur eis prophetia Isaiae dicens: "Auditu audietis et non intellegetis et videntes videbitis et non videbitis. Incrassatum est enim cor populi huius, et auribus graviter audierunt et oculos suos clauserunt, ne quando oculis videant et auribus audiant et corde intellegant et convertantur, et sanem eos".</w:t>
      </w:r>
    </w:p>
    <w:p w14:paraId="7FDB1C14" w14:textId="77777777" w:rsidR="00C93A66" w:rsidRPr="00C93A66" w:rsidRDefault="00C93A66" w:rsidP="00C93A66">
      <w:pPr>
        <w:spacing w:after="120" w:line="240" w:lineRule="auto"/>
        <w:jc w:val="both"/>
        <w:rPr>
          <w:rFonts w:ascii="Arial" w:hAnsi="Arial" w:cs="Arial"/>
          <w:sz w:val="24"/>
          <w:szCs w:val="24"/>
          <w:lang w:val="la-Latn"/>
        </w:rPr>
      </w:pPr>
      <w:r w:rsidRPr="00C93A66">
        <w:rPr>
          <w:rFonts w:ascii="Arial" w:hAnsi="Arial" w:cs="Arial"/>
          <w:sz w:val="24"/>
          <w:szCs w:val="24"/>
          <w:lang w:val="la-Latn"/>
        </w:rPr>
        <w:t xml:space="preserve"> Vestri autem beati oculi, quia vident, et aures vestrae, quia audiunt. Amen quippe dico vobis: Multi prophetae et iusti cupierunt videre, quae videtis, et non viderunt, et audire, quae auditis, et non audierunt! </w:t>
      </w:r>
    </w:p>
    <w:p w14:paraId="13D11C1C" w14:textId="77777777" w:rsidR="00C93A66" w:rsidRPr="00C93A66" w:rsidRDefault="00C93A66" w:rsidP="00C93A66">
      <w:pPr>
        <w:spacing w:after="120" w:line="240" w:lineRule="auto"/>
        <w:jc w:val="both"/>
        <w:rPr>
          <w:rFonts w:ascii="Arial" w:hAnsi="Arial" w:cs="Arial"/>
          <w:sz w:val="24"/>
          <w:szCs w:val="24"/>
          <w:lang w:val="la-Latn"/>
        </w:rPr>
      </w:pPr>
      <w:r w:rsidRPr="00C93A66">
        <w:rPr>
          <w:rFonts w:ascii="Arial" w:hAnsi="Arial" w:cs="Arial"/>
          <w:sz w:val="24"/>
          <w:szCs w:val="24"/>
          <w:lang w:val="la-Latn"/>
        </w:rPr>
        <w:t xml:space="preserve"> Vos ergo audite parabolam seminantis. Omnis, qui audit verbum regni et non intellegit, venit Malus et rapit, quod seminatum est in corde eius; hic est, qui secus viam seminatus est. Qui autem supra petrosa seminatus est, hic est, qui verbum audit et continuo cum gaudio accipit illud, non habet autem in se radicem, sed est temporalis; facta autem tribulatione vel persecutione propter verbum, continuo scandalizatur. Qui autem est seminatus in spinis, hic est, qui verbum audit, et sollicitudo saeculi et fallacia divitiarum suffocat verbum, et sine fructu efficitur. Qui vero in terra bona seminatus est, hic est, qui audit verbum et intellegit et fructum affert et facit aliud quidem centum, aliud autem sexaginta, porro aliud triginta ”.</w:t>
      </w:r>
    </w:p>
    <w:p w14:paraId="583026ED" w14:textId="77777777" w:rsidR="00C93A66" w:rsidRPr="00C93A66" w:rsidRDefault="00C93A66" w:rsidP="00C93A66">
      <w:pPr>
        <w:spacing w:after="120" w:line="240" w:lineRule="auto"/>
        <w:jc w:val="both"/>
        <w:rPr>
          <w:rFonts w:ascii="Arial" w:hAnsi="Arial" w:cs="Arial"/>
          <w:sz w:val="24"/>
          <w:szCs w:val="24"/>
          <w:lang w:val="la-Latn"/>
        </w:rPr>
      </w:pPr>
      <w:r w:rsidRPr="00C93A66">
        <w:rPr>
          <w:rFonts w:ascii="Arial" w:hAnsi="Arial" w:cs="Arial"/>
          <w:sz w:val="24"/>
          <w:szCs w:val="24"/>
          <w:lang w:val="la-Latn"/>
        </w:rPr>
        <w:t xml:space="preserve">Aliam parabolam proposuit illis dicens: “ Simile factum est regnum caelorum homini, qui seminavit bonum semen in agro suo. Cum autem dormirent homines, venit inimicus eius et superseminavit zizania in medio tritici et abiit. Cum autem crevisset herba et fructum fecisset, tunc apparuerunt et zizania. Accedentes autem servi patris familias dixerunt ei: “Domine, nonne bonum semen seminasti in agro tuo? Unde ergo habet zizania?”. Et ait illis: “Inimicus homo hoc fecit”. Servi autem dicunt ei: “Vis, imus et colligimus ea?”. Et ait: “Non; ne forte colligentes zizania eradicetis simul cum eis triticum, sinite utraque crescere usque ad messem. Et in tempore messis dicam </w:t>
      </w:r>
      <w:r w:rsidRPr="00C93A66">
        <w:rPr>
          <w:rFonts w:ascii="Arial" w:hAnsi="Arial" w:cs="Arial"/>
          <w:sz w:val="24"/>
          <w:szCs w:val="24"/>
          <w:lang w:val="la-Latn"/>
        </w:rPr>
        <w:lastRenderedPageBreak/>
        <w:t>messoribus: Colligite primum zizania et alligate ea in fasciculos ad comburendum ea, triticum autem congregate in horreum meum” ”.</w:t>
      </w:r>
    </w:p>
    <w:p w14:paraId="4A523A3F" w14:textId="77777777" w:rsidR="00C93A66" w:rsidRPr="00C93A66" w:rsidRDefault="00C93A66" w:rsidP="00C93A66">
      <w:pPr>
        <w:spacing w:after="120" w:line="240" w:lineRule="auto"/>
        <w:jc w:val="both"/>
        <w:rPr>
          <w:rFonts w:ascii="Arial" w:hAnsi="Arial" w:cs="Arial"/>
          <w:sz w:val="24"/>
          <w:szCs w:val="24"/>
          <w:lang w:val="la-Latn"/>
        </w:rPr>
      </w:pPr>
      <w:r w:rsidRPr="00C93A66">
        <w:rPr>
          <w:rFonts w:ascii="Arial" w:hAnsi="Arial" w:cs="Arial"/>
          <w:sz w:val="24"/>
          <w:szCs w:val="24"/>
          <w:lang w:val="la-Latn"/>
        </w:rPr>
        <w:t xml:space="preserve"> Aliam parabolam proposuit eis dicens: “ Simile est regnum caelorum grano sinapis, quod accipiens homo seminavit in agro suo. Quod minimum quidem est omnibus seminibus; cum autem creverit, maius est holeribus et fit arbor, ita ut volucres caeli veniant et habitent in ramis eius ”.</w:t>
      </w:r>
    </w:p>
    <w:p w14:paraId="4F916F28" w14:textId="77777777" w:rsidR="00C93A66" w:rsidRPr="00C93A66" w:rsidRDefault="00C93A66" w:rsidP="00C93A66">
      <w:pPr>
        <w:spacing w:after="120" w:line="240" w:lineRule="auto"/>
        <w:jc w:val="both"/>
        <w:rPr>
          <w:rFonts w:ascii="Arial" w:hAnsi="Arial" w:cs="Arial"/>
          <w:sz w:val="24"/>
          <w:szCs w:val="24"/>
          <w:lang w:val="la-Latn"/>
        </w:rPr>
      </w:pPr>
      <w:r w:rsidRPr="00C93A66">
        <w:rPr>
          <w:rFonts w:ascii="Arial" w:hAnsi="Arial" w:cs="Arial"/>
          <w:sz w:val="24"/>
          <w:szCs w:val="24"/>
          <w:lang w:val="la-Latn"/>
        </w:rPr>
        <w:t xml:space="preserve"> Aliam parabolam locutus est eis: “ Simile est regnum caelorum fermento, quod acceptum mulier abscondit in farinae satis tribus, donec fermentatum est totum ”.</w:t>
      </w:r>
    </w:p>
    <w:p w14:paraId="19623D6E" w14:textId="77777777" w:rsidR="00C93A66" w:rsidRPr="00C93A66" w:rsidRDefault="00C93A66" w:rsidP="00C93A66">
      <w:pPr>
        <w:spacing w:after="120" w:line="240" w:lineRule="auto"/>
        <w:jc w:val="both"/>
        <w:rPr>
          <w:rFonts w:ascii="Arial" w:hAnsi="Arial" w:cs="Arial"/>
          <w:sz w:val="24"/>
          <w:szCs w:val="24"/>
          <w:lang w:val="la-Latn"/>
        </w:rPr>
      </w:pPr>
      <w:r w:rsidRPr="00C93A66">
        <w:rPr>
          <w:rFonts w:ascii="Arial" w:hAnsi="Arial" w:cs="Arial"/>
          <w:sz w:val="24"/>
          <w:szCs w:val="24"/>
          <w:lang w:val="la-Latn"/>
        </w:rPr>
        <w:t>Haec omnia locutus est Iesus in parabolis ad turbas; et sine parabola nihil loquebatur eis, ut adimpleretur, quod dictum erat per prophetam dicentem: Aperiam in parabolis os meum, eructabo abscondita a constitutione mundi ”.</w:t>
      </w:r>
    </w:p>
    <w:p w14:paraId="68DB6E04" w14:textId="77777777" w:rsidR="00C93A66" w:rsidRPr="00C93A66" w:rsidRDefault="00C93A66" w:rsidP="00C93A66">
      <w:pPr>
        <w:spacing w:after="120" w:line="240" w:lineRule="auto"/>
        <w:jc w:val="both"/>
        <w:rPr>
          <w:rFonts w:ascii="Arial" w:hAnsi="Arial" w:cs="Arial"/>
          <w:sz w:val="24"/>
          <w:szCs w:val="24"/>
          <w:lang w:val="la-Latn"/>
        </w:rPr>
      </w:pPr>
      <w:r w:rsidRPr="00C93A66">
        <w:rPr>
          <w:rFonts w:ascii="Arial" w:hAnsi="Arial" w:cs="Arial"/>
          <w:sz w:val="24"/>
          <w:szCs w:val="24"/>
          <w:lang w:val="la-Latn"/>
        </w:rPr>
        <w:t>Tunc, dimissis turbis, venit in domum, et accesserunt ad eum discipuli eius dicentes: “ Dissere nobis parabolam zizaniorum agri ”. Qui respondens ait: “ Qui seminat bonum semen, est Filius hominis; ager autem est mundus; bonum vero semen, hi sunt filii regni; zizania autem filii sunt Mali; inimicus autem, qui seminavit ea, est Diabolus; messis vero consummatio saeculi est; messores autem angeli sunt. Sicut ergo colliguntur zizania et igni comburuntur, sic erit in consummatione saeculi: mittet Filius hominis angelos suos, et colligent de regno eius omnia scandala et eos, qui faciunt iniquitatem, et mittent eos in caminum ignis; ibi erit fletus et stridor dentium. Tunc iusti fulgebunt sicut sol in regno Pa tris eorum. Qui habet aures, audiat.</w:t>
      </w:r>
    </w:p>
    <w:p w14:paraId="45186D1D" w14:textId="77777777" w:rsidR="00C93A66" w:rsidRPr="00C93A66" w:rsidRDefault="00C93A66" w:rsidP="00C93A66">
      <w:pPr>
        <w:spacing w:after="120" w:line="240" w:lineRule="auto"/>
        <w:jc w:val="both"/>
        <w:rPr>
          <w:rFonts w:ascii="Arial" w:hAnsi="Arial" w:cs="Arial"/>
          <w:sz w:val="24"/>
          <w:szCs w:val="24"/>
          <w:lang w:val="la-Latn"/>
        </w:rPr>
      </w:pPr>
      <w:r w:rsidRPr="00C93A66">
        <w:rPr>
          <w:rFonts w:ascii="Arial" w:hAnsi="Arial" w:cs="Arial"/>
          <w:sz w:val="24"/>
          <w:szCs w:val="24"/>
          <w:lang w:val="la-Latn"/>
        </w:rPr>
        <w:t>Simile est regnum caelorum thesauro abscondito in agro; quem qui invenit homo abscondit et prae gaudio illius vadit et vendit universa, quae habet, et emit agrum illum.</w:t>
      </w:r>
    </w:p>
    <w:p w14:paraId="551ECD52" w14:textId="77777777" w:rsidR="00C93A66" w:rsidRPr="00C93A66" w:rsidRDefault="00C93A66" w:rsidP="00C93A66">
      <w:pPr>
        <w:spacing w:after="120" w:line="240" w:lineRule="auto"/>
        <w:jc w:val="both"/>
        <w:rPr>
          <w:rFonts w:ascii="Arial" w:hAnsi="Arial" w:cs="Arial"/>
          <w:sz w:val="24"/>
          <w:szCs w:val="24"/>
          <w:lang w:val="la-Latn"/>
        </w:rPr>
      </w:pPr>
      <w:r w:rsidRPr="00C93A66">
        <w:rPr>
          <w:rFonts w:ascii="Arial" w:hAnsi="Arial" w:cs="Arial"/>
          <w:sz w:val="24"/>
          <w:szCs w:val="24"/>
          <w:lang w:val="la-Latn"/>
        </w:rPr>
        <w:t>Iterum simile est regnum caelorum homini negotiatori quaerenti bonas margaritas. Inventa autem una pretiosa margarita, abiit et vendidit omnia, quae habuit, et emit eam.</w:t>
      </w:r>
    </w:p>
    <w:p w14:paraId="19B7B030" w14:textId="77777777" w:rsidR="00C93A66" w:rsidRPr="00C93A66" w:rsidRDefault="00C93A66" w:rsidP="00C93A66">
      <w:pPr>
        <w:spacing w:after="120" w:line="240" w:lineRule="auto"/>
        <w:jc w:val="both"/>
        <w:rPr>
          <w:rFonts w:ascii="Arial" w:hAnsi="Arial" w:cs="Arial"/>
          <w:sz w:val="24"/>
          <w:szCs w:val="24"/>
          <w:lang w:val="la-Latn"/>
        </w:rPr>
      </w:pPr>
      <w:r w:rsidRPr="00C93A66">
        <w:rPr>
          <w:rFonts w:ascii="Arial" w:hAnsi="Arial" w:cs="Arial"/>
          <w:sz w:val="24"/>
          <w:szCs w:val="24"/>
          <w:lang w:val="la-Latn"/>
        </w:rPr>
        <w:t>Iterum simile est regnum caelorum sagenae missae in mare et ex omni genere congreganti; quam, cum impleta esset, educentes secus litus et sedentes collegerunt bonos in vasa, malos autem foras miserunt. Sic erit in consummatione saeculi: exibunt angeli et separabunt malos de medio iustorum et mittent eos in caminum ignis; ibi erit fletus et stridor dentium.</w:t>
      </w:r>
    </w:p>
    <w:p w14:paraId="36EEDC68" w14:textId="77777777" w:rsidR="00C93A66" w:rsidRPr="00C93A66" w:rsidRDefault="00C93A66" w:rsidP="00C93A66">
      <w:pPr>
        <w:spacing w:after="120" w:line="240" w:lineRule="auto"/>
        <w:jc w:val="both"/>
        <w:rPr>
          <w:rFonts w:ascii="Arial" w:hAnsi="Arial" w:cs="Arial"/>
          <w:sz w:val="24"/>
          <w:szCs w:val="24"/>
          <w:lang w:val="la-Latn"/>
        </w:rPr>
      </w:pPr>
      <w:r w:rsidRPr="00C93A66">
        <w:rPr>
          <w:rFonts w:ascii="Arial" w:hAnsi="Arial" w:cs="Arial"/>
          <w:sz w:val="24"/>
          <w:szCs w:val="24"/>
          <w:lang w:val="la-Latn"/>
        </w:rPr>
        <w:t>Intellexistis haec omnia? ”. Dicunt ei: “ Etiam ”. Ait autem illis: “ Ideo omnis scriba doctus in regno caelorum similis est homini patri familias, qui profert de thesauro suo nova et vetera ”.</w:t>
      </w:r>
    </w:p>
    <w:p w14:paraId="048A59C0" w14:textId="77777777" w:rsidR="00C93A66" w:rsidRPr="00C93A66" w:rsidRDefault="00C93A66" w:rsidP="00C93A66">
      <w:pPr>
        <w:spacing w:after="120" w:line="240" w:lineRule="auto"/>
        <w:jc w:val="both"/>
        <w:rPr>
          <w:rFonts w:ascii="Arial" w:hAnsi="Arial" w:cs="Arial"/>
          <w:sz w:val="24"/>
          <w:szCs w:val="24"/>
          <w:lang w:val="la-Latn"/>
        </w:rPr>
      </w:pPr>
      <w:r w:rsidRPr="00C93A66">
        <w:rPr>
          <w:rFonts w:ascii="Arial" w:hAnsi="Arial" w:cs="Arial"/>
          <w:sz w:val="24"/>
          <w:szCs w:val="24"/>
          <w:lang w:val="la-Latn"/>
        </w:rPr>
        <w:t xml:space="preserve">Et factum est, cum consummasset Iesus parabolas istas, transiit inde. Et veniens in patriam suam, docebat eos in synagoga eorum, ita ut mirarentur et dicerent: “ Unde huic sapientia haec et virtutes? Nonne hic est fabri filius? Nonne mater eius dicitur Maria, et fratres eius Iacobus et Ioseph et Simon et Iudas? Et sorores eius nonne omnes apud nos sunt? Unde ergo huic omnia ista? ”. Et scandalizabantur in eo. Iesus autem dixit eis: “ Non est propheta sine honore nisi in patria et in domo sua ”. Et non fecit ibi virtutes multas propter incredulitatem illorum (Mt 13,1-58). </w:t>
      </w:r>
    </w:p>
    <w:p w14:paraId="4AA1D7AB" w14:textId="77777777" w:rsidR="00C93A66" w:rsidRPr="00C93A66" w:rsidRDefault="00C93A66" w:rsidP="00C93A66">
      <w:pPr>
        <w:spacing w:after="120" w:line="240" w:lineRule="auto"/>
        <w:jc w:val="both"/>
        <w:rPr>
          <w:rFonts w:ascii="PT Serif" w:hAnsi="PT Serif"/>
          <w:color w:val="111111"/>
          <w:sz w:val="26"/>
          <w:szCs w:val="26"/>
          <w:lang w:val="la-Latn"/>
        </w:rPr>
      </w:pPr>
      <w:r w:rsidRPr="00C93A66">
        <w:rPr>
          <w:rFonts w:ascii="Segoe UI Symbol" w:hAnsi="Segoe UI Symbol" w:cs="Segoe UI Symbol"/>
          <w:color w:val="111111"/>
          <w:sz w:val="26"/>
          <w:szCs w:val="26"/>
          <w:lang w:val="la-Latn"/>
        </w:rPr>
        <w:lastRenderedPageBreak/>
        <w:t>⸀</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ῇ</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ἡ</w:t>
      </w:r>
      <w:r w:rsidRPr="00C93A66">
        <w:rPr>
          <w:rFonts w:ascii="PT Serif" w:hAnsi="PT Serif"/>
          <w:color w:val="111111"/>
          <w:sz w:val="26"/>
          <w:szCs w:val="26"/>
        </w:rPr>
        <w:t>μ</w:t>
      </w:r>
      <w:r w:rsidRPr="00C93A66">
        <w:rPr>
          <w:rFonts w:ascii="Cambria" w:hAnsi="Cambria" w:cs="Cambria"/>
          <w:color w:val="111111"/>
          <w:sz w:val="26"/>
          <w:szCs w:val="26"/>
        </w:rPr>
        <w:t>έρ</w:t>
      </w:r>
      <w:r w:rsidRPr="00C93A66">
        <w:rPr>
          <w:rFonts w:ascii="Times New Roman" w:hAnsi="Times New Roman" w:cs="Times New Roman"/>
          <w:color w:val="111111"/>
          <w:sz w:val="26"/>
          <w:szCs w:val="26"/>
        </w:rPr>
        <w:t>ᾳ</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κείν</w:t>
      </w:r>
      <w:r w:rsidRPr="00C93A66">
        <w:rPr>
          <w:rFonts w:ascii="Times New Roman" w:hAnsi="Times New Roman" w:cs="Times New Roman"/>
          <w:color w:val="111111"/>
          <w:sz w:val="26"/>
          <w:szCs w:val="26"/>
        </w:rPr>
        <w:t>ῃ</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ξελθ</w:t>
      </w:r>
      <w:r w:rsidRPr="00C93A66">
        <w:rPr>
          <w:rFonts w:ascii="Times New Roman" w:hAnsi="Times New Roman" w:cs="Times New Roman"/>
          <w:color w:val="111111"/>
          <w:sz w:val="26"/>
          <w:szCs w:val="26"/>
        </w:rPr>
        <w:t>ὼ</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Ἰ</w:t>
      </w:r>
      <w:r w:rsidRPr="00C93A66">
        <w:rPr>
          <w:rFonts w:ascii="Cambria" w:hAnsi="Cambria" w:cs="Cambria"/>
          <w:color w:val="111111"/>
          <w:sz w:val="26"/>
          <w:szCs w:val="26"/>
        </w:rPr>
        <w:t>ησο</w:t>
      </w:r>
      <w:r w:rsidRPr="00C93A66">
        <w:rPr>
          <w:rFonts w:ascii="Times New Roman" w:hAnsi="Times New Roman" w:cs="Times New Roman"/>
          <w:color w:val="111111"/>
          <w:sz w:val="26"/>
          <w:szCs w:val="26"/>
        </w:rPr>
        <w:t>ῦ</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ῆ</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ἰ</w:t>
      </w:r>
      <w:r w:rsidRPr="00C93A66">
        <w:rPr>
          <w:rFonts w:ascii="Cambria" w:hAnsi="Cambria" w:cs="Cambria"/>
          <w:color w:val="111111"/>
          <w:sz w:val="26"/>
          <w:szCs w:val="26"/>
        </w:rPr>
        <w:t>κίας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κάθητο</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αρ</w:t>
      </w:r>
      <w:r w:rsidRPr="00C93A66">
        <w:rPr>
          <w:rFonts w:ascii="Times New Roman" w:hAnsi="Times New Roman" w:cs="Times New Roman"/>
          <w:color w:val="111111"/>
          <w:sz w:val="26"/>
          <w:szCs w:val="26"/>
        </w:rPr>
        <w:t>ὰ</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ὴ</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θάλασσαν·</w:t>
      </w:r>
      <w:r w:rsidRPr="00C93A66">
        <w:rPr>
          <w:rFonts w:ascii="PT Serif" w:hAnsi="PT Serif"/>
          <w:color w:val="111111"/>
          <w:sz w:val="26"/>
          <w:szCs w:val="26"/>
          <w:lang w:val="la-Latn"/>
        </w:rPr>
        <w:t>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συνήχθησαν</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ρ</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ὄ</w:t>
      </w:r>
      <w:r w:rsidRPr="00C93A66">
        <w:rPr>
          <w:rFonts w:ascii="Cambria" w:hAnsi="Cambria" w:cs="Cambria"/>
          <w:color w:val="111111"/>
          <w:sz w:val="26"/>
          <w:szCs w:val="26"/>
        </w:rPr>
        <w:t>χλοι</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ολλοί</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ὥ</w:t>
      </w:r>
      <w:r w:rsidRPr="00C93A66">
        <w:rPr>
          <w:rFonts w:ascii="Cambria" w:hAnsi="Cambria" w:cs="Cambria"/>
          <w:color w:val="111111"/>
          <w:sz w:val="26"/>
          <w:szCs w:val="26"/>
        </w:rPr>
        <w:t>στε</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ἰ</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λο</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ον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PT Serif" w:hAnsi="PT Serif"/>
          <w:color w:val="111111"/>
          <w:sz w:val="26"/>
          <w:szCs w:val="26"/>
        </w:rPr>
        <w:t>μ</w:t>
      </w:r>
      <w:r w:rsidRPr="00C93A66">
        <w:rPr>
          <w:rFonts w:ascii="Cambria" w:hAnsi="Cambria" w:cs="Cambria"/>
          <w:color w:val="111111"/>
          <w:sz w:val="26"/>
          <w:szCs w:val="26"/>
        </w:rPr>
        <w:t>βάντα</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καθ</w:t>
      </w:r>
      <w:r w:rsidRPr="00C93A66">
        <w:rPr>
          <w:rFonts w:ascii="Times New Roman" w:hAnsi="Times New Roman" w:cs="Times New Roman"/>
          <w:color w:val="111111"/>
          <w:sz w:val="26"/>
          <w:szCs w:val="26"/>
        </w:rPr>
        <w:t>ῆ</w:t>
      </w:r>
      <w:r w:rsidRPr="00C93A66">
        <w:rPr>
          <w:rFonts w:ascii="Cambria" w:hAnsi="Cambria" w:cs="Cambria"/>
          <w:color w:val="111111"/>
          <w:sz w:val="26"/>
          <w:szCs w:val="26"/>
        </w:rPr>
        <w:t>σθαι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PT Serif" w:hAnsi="PT Serif"/>
          <w:color w:val="111111"/>
          <w:sz w:val="26"/>
          <w:szCs w:val="26"/>
        </w:rPr>
        <w:t>π</w:t>
      </w:r>
      <w:r w:rsidRPr="00C93A66">
        <w:rPr>
          <w:rFonts w:ascii="Times New Roman" w:hAnsi="Times New Roman" w:cs="Times New Roman"/>
          <w:color w:val="111111"/>
          <w:sz w:val="26"/>
          <w:szCs w:val="26"/>
        </w:rPr>
        <w:t>ᾶ</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ὄ</w:t>
      </w:r>
      <w:r w:rsidRPr="00C93A66">
        <w:rPr>
          <w:rFonts w:ascii="Cambria" w:hAnsi="Cambria" w:cs="Cambria"/>
          <w:color w:val="111111"/>
          <w:sz w:val="26"/>
          <w:szCs w:val="26"/>
        </w:rPr>
        <w:t>χλος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PT Serif" w:hAnsi="PT Serif"/>
          <w:color w:val="111111"/>
          <w:sz w:val="26"/>
          <w:szCs w:val="26"/>
        </w:rPr>
        <w:t>π</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ἰ</w:t>
      </w:r>
      <w:r w:rsidRPr="00C93A66">
        <w:rPr>
          <w:rFonts w:ascii="Cambria" w:hAnsi="Cambria" w:cs="Cambria"/>
          <w:color w:val="111111"/>
          <w:sz w:val="26"/>
          <w:szCs w:val="26"/>
        </w:rPr>
        <w:t>γιαλ</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ἱ</w:t>
      </w:r>
      <w:r w:rsidRPr="00C93A66">
        <w:rPr>
          <w:rFonts w:ascii="Cambria" w:hAnsi="Cambria" w:cs="Cambria"/>
          <w:color w:val="111111"/>
          <w:sz w:val="26"/>
          <w:szCs w:val="26"/>
        </w:rPr>
        <w:t>στήκει</w:t>
      </w:r>
      <w:r w:rsidRPr="00C93A66">
        <w:rPr>
          <w:rFonts w:ascii="PT Serif" w:hAnsi="PT Serif"/>
          <w:color w:val="111111"/>
          <w:sz w:val="26"/>
          <w:szCs w:val="26"/>
          <w:lang w:val="la-Latn"/>
        </w:rPr>
        <w:t>.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λάλησεν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ολλ</w:t>
      </w:r>
      <w:r w:rsidRPr="00C93A66">
        <w:rPr>
          <w:rFonts w:ascii="Times New Roman" w:hAnsi="Times New Roman" w:cs="Times New Roman"/>
          <w:color w:val="111111"/>
          <w:sz w:val="26"/>
          <w:szCs w:val="26"/>
        </w:rPr>
        <w:t>ὰ</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αραβολα</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λέγων·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Ἰ</w:t>
      </w:r>
      <w:r w:rsidRPr="00C93A66">
        <w:rPr>
          <w:rFonts w:ascii="Cambria" w:hAnsi="Cambria" w:cs="Cambria"/>
          <w:color w:val="111111"/>
          <w:sz w:val="26"/>
          <w:szCs w:val="26"/>
        </w:rPr>
        <w:t>δο</w:t>
      </w:r>
      <w:r w:rsidRPr="00C93A66">
        <w:rPr>
          <w:rFonts w:ascii="Times New Roman" w:hAnsi="Times New Roman" w:cs="Times New Roman"/>
          <w:color w:val="111111"/>
          <w:sz w:val="26"/>
          <w:szCs w:val="26"/>
        </w:rPr>
        <w:t>ὺ</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ξ</w:t>
      </w:r>
      <w:r w:rsidRPr="00C93A66">
        <w:rPr>
          <w:rFonts w:ascii="Times New Roman" w:hAnsi="Times New Roman" w:cs="Times New Roman"/>
          <w:color w:val="111111"/>
          <w:sz w:val="26"/>
          <w:szCs w:val="26"/>
        </w:rPr>
        <w:t>ῆ</w:t>
      </w:r>
      <w:r w:rsidRPr="00C93A66">
        <w:rPr>
          <w:rFonts w:ascii="Cambria" w:hAnsi="Cambria" w:cs="Cambria"/>
          <w:color w:val="111111"/>
          <w:sz w:val="26"/>
          <w:szCs w:val="26"/>
        </w:rPr>
        <w:t>λθεν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w:t>
      </w:r>
      <w:r w:rsidRPr="00C93A66">
        <w:rPr>
          <w:rFonts w:ascii="PT Serif" w:hAnsi="PT Serif" w:cs="PT Serif"/>
          <w:color w:val="111111"/>
          <w:sz w:val="26"/>
          <w:szCs w:val="26"/>
        </w:rPr>
        <w:t>π</w:t>
      </w:r>
      <w:r w:rsidRPr="00C93A66">
        <w:rPr>
          <w:rFonts w:ascii="Cambria" w:hAnsi="Cambria" w:cs="Cambria"/>
          <w:color w:val="111111"/>
          <w:sz w:val="26"/>
          <w:szCs w:val="26"/>
        </w:rPr>
        <w:t>είρων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w:t>
      </w:r>
      <w:r w:rsidRPr="00C93A66">
        <w:rPr>
          <w:rFonts w:ascii="PT Serif" w:hAnsi="PT Serif" w:cs="PT Serif"/>
          <w:color w:val="111111"/>
          <w:sz w:val="26"/>
          <w:szCs w:val="26"/>
        </w:rPr>
        <w:t>π</w:t>
      </w:r>
      <w:r w:rsidRPr="00C93A66">
        <w:rPr>
          <w:rFonts w:ascii="Cambria" w:hAnsi="Cambria" w:cs="Cambria"/>
          <w:color w:val="111111"/>
          <w:sz w:val="26"/>
          <w:szCs w:val="26"/>
        </w:rPr>
        <w:t>είρειν</w:t>
      </w:r>
      <w:r w:rsidRPr="00C93A66">
        <w:rPr>
          <w:rFonts w:ascii="PT Serif" w:hAnsi="PT Serif"/>
          <w:color w:val="111111"/>
          <w:sz w:val="26"/>
          <w:szCs w:val="26"/>
          <w:lang w:val="la-Latn"/>
        </w:rPr>
        <w:t>.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ῷ</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w:t>
      </w:r>
      <w:r w:rsidRPr="00C93A66">
        <w:rPr>
          <w:rFonts w:ascii="PT Serif" w:hAnsi="PT Serif" w:cs="PT Serif"/>
          <w:color w:val="111111"/>
          <w:sz w:val="26"/>
          <w:szCs w:val="26"/>
        </w:rPr>
        <w:t>π</w:t>
      </w:r>
      <w:r w:rsidRPr="00C93A66">
        <w:rPr>
          <w:rFonts w:ascii="Cambria" w:hAnsi="Cambria" w:cs="Cambria"/>
          <w:color w:val="111111"/>
          <w:sz w:val="26"/>
          <w:szCs w:val="26"/>
        </w:rPr>
        <w:t>είρειν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ἃ</w:t>
      </w:r>
      <w:r w:rsidRPr="00C93A66">
        <w:rPr>
          <w:rFonts w:ascii="PT Serif" w:hAnsi="PT Serif"/>
          <w:color w:val="111111"/>
          <w:sz w:val="26"/>
          <w:szCs w:val="26"/>
          <w:lang w:val="la-Latn"/>
        </w:rPr>
        <w:t xml:space="preserve"> </w:t>
      </w:r>
      <w:r w:rsidRPr="00C93A66">
        <w:rPr>
          <w:rFonts w:ascii="PT Serif" w:hAnsi="PT Serif"/>
          <w:color w:val="111111"/>
          <w:sz w:val="26"/>
          <w:szCs w:val="26"/>
        </w:rPr>
        <w:t>μ</w:t>
      </w:r>
      <w:r w:rsidRPr="00C93A66">
        <w:rPr>
          <w:rFonts w:ascii="Times New Roman" w:hAnsi="Times New Roman" w:cs="Times New Roman"/>
          <w:color w:val="111111"/>
          <w:sz w:val="26"/>
          <w:szCs w:val="26"/>
        </w:rPr>
        <w:t>ὲ</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ἔ</w:t>
      </w:r>
      <w:r w:rsidRPr="00C93A66">
        <w:rPr>
          <w:rFonts w:ascii="PT Serif" w:hAnsi="PT Serif"/>
          <w:color w:val="111111"/>
          <w:sz w:val="26"/>
          <w:szCs w:val="26"/>
        </w:rPr>
        <w:t>π</w:t>
      </w:r>
      <w:r w:rsidRPr="00C93A66">
        <w:rPr>
          <w:rFonts w:ascii="Cambria" w:hAnsi="Cambria" w:cs="Cambria"/>
          <w:color w:val="111111"/>
          <w:sz w:val="26"/>
          <w:szCs w:val="26"/>
        </w:rPr>
        <w:t>εσεν</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αρ</w:t>
      </w:r>
      <w:r w:rsidRPr="00C93A66">
        <w:rPr>
          <w:rFonts w:ascii="Times New Roman" w:hAnsi="Times New Roman" w:cs="Times New Roman"/>
          <w:color w:val="111111"/>
          <w:sz w:val="26"/>
          <w:szCs w:val="26"/>
        </w:rPr>
        <w:t>ὰ</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ὴ</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ὁ</w:t>
      </w:r>
      <w:r w:rsidRPr="00C93A66">
        <w:rPr>
          <w:rFonts w:ascii="Cambria" w:hAnsi="Cambria" w:cs="Cambria"/>
          <w:color w:val="111111"/>
          <w:sz w:val="26"/>
          <w:szCs w:val="26"/>
        </w:rPr>
        <w:t>δόν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λθόντα</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ὰ</w:t>
      </w:r>
      <w:r w:rsidRPr="00C93A66">
        <w:rPr>
          <w:rFonts w:ascii="PT Serif" w:hAnsi="PT Serif"/>
          <w:color w:val="111111"/>
          <w:sz w:val="26"/>
          <w:szCs w:val="26"/>
          <w:lang w:val="la-Latn"/>
        </w:rPr>
        <w:t xml:space="preserve"> </w:t>
      </w:r>
      <w:r w:rsidRPr="00C93A66">
        <w:rPr>
          <w:rFonts w:ascii="PT Serif" w:hAnsi="PT Serif"/>
          <w:color w:val="111111"/>
          <w:sz w:val="26"/>
          <w:szCs w:val="26"/>
        </w:rPr>
        <w:t>π</w:t>
      </w:r>
      <w:r w:rsidRPr="00C93A66">
        <w:rPr>
          <w:rFonts w:ascii="Cambria" w:hAnsi="Cambria" w:cs="Cambria"/>
          <w:color w:val="111111"/>
          <w:sz w:val="26"/>
          <w:szCs w:val="26"/>
        </w:rPr>
        <w:t>ετειν</w:t>
      </w:r>
      <w:r w:rsidRPr="00C93A66">
        <w:rPr>
          <w:rFonts w:ascii="Times New Roman" w:hAnsi="Times New Roman" w:cs="Times New Roman"/>
          <w:color w:val="111111"/>
          <w:sz w:val="26"/>
          <w:szCs w:val="26"/>
        </w:rPr>
        <w:t>ὰ</w:t>
      </w:r>
      <w:r w:rsidRPr="00C93A66">
        <w:rPr>
          <w:rFonts w:ascii="Segoe UI Symbol" w:hAnsi="Segoe UI Symbol" w:cs="Segoe UI Symbol"/>
          <w:color w:val="111111"/>
          <w:sz w:val="26"/>
          <w:szCs w:val="26"/>
          <w:lang w:val="la-Latn"/>
        </w:rPr>
        <w:t>⸃</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κατέφαγεν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τά</w:t>
      </w:r>
      <w:r w:rsidRPr="00C93A66">
        <w:rPr>
          <w:rFonts w:ascii="PT Serif" w:hAnsi="PT Serif"/>
          <w:color w:val="111111"/>
          <w:sz w:val="26"/>
          <w:szCs w:val="26"/>
          <w:lang w:val="la-Latn"/>
        </w:rPr>
        <w:t>. </w:t>
      </w:r>
      <w:r w:rsidRPr="00C93A66">
        <w:rPr>
          <w:rFonts w:ascii="Times New Roman" w:hAnsi="Times New Roman" w:cs="Times New Roman"/>
          <w:color w:val="111111"/>
          <w:sz w:val="26"/>
          <w:szCs w:val="26"/>
        </w:rPr>
        <w:t>ἄ</w:t>
      </w:r>
      <w:r w:rsidRPr="00C93A66">
        <w:rPr>
          <w:rFonts w:ascii="Cambria" w:hAnsi="Cambria" w:cs="Cambria"/>
          <w:color w:val="111111"/>
          <w:sz w:val="26"/>
          <w:szCs w:val="26"/>
        </w:rPr>
        <w:t>λλα</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ἔ</w:t>
      </w:r>
      <w:r w:rsidRPr="00C93A66">
        <w:rPr>
          <w:rFonts w:ascii="PT Serif" w:hAnsi="PT Serif"/>
          <w:color w:val="111111"/>
          <w:sz w:val="26"/>
          <w:szCs w:val="26"/>
        </w:rPr>
        <w:t>π</w:t>
      </w:r>
      <w:r w:rsidRPr="00C93A66">
        <w:rPr>
          <w:rFonts w:ascii="Cambria" w:hAnsi="Cambria" w:cs="Cambria"/>
          <w:color w:val="111111"/>
          <w:sz w:val="26"/>
          <w:szCs w:val="26"/>
        </w:rPr>
        <w:t>εσεν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PT Serif" w:hAnsi="PT Serif"/>
          <w:color w:val="111111"/>
          <w:sz w:val="26"/>
          <w:szCs w:val="26"/>
        </w:rPr>
        <w:t>π</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ὰ</w:t>
      </w:r>
      <w:r w:rsidRPr="00C93A66">
        <w:rPr>
          <w:rFonts w:ascii="PT Serif" w:hAnsi="PT Serif"/>
          <w:color w:val="111111"/>
          <w:sz w:val="26"/>
          <w:szCs w:val="26"/>
          <w:lang w:val="la-Latn"/>
        </w:rPr>
        <w:t xml:space="preserve"> </w:t>
      </w:r>
      <w:r w:rsidRPr="00C93A66">
        <w:rPr>
          <w:rFonts w:ascii="PT Serif" w:hAnsi="PT Serif"/>
          <w:color w:val="111111"/>
          <w:sz w:val="26"/>
          <w:szCs w:val="26"/>
        </w:rPr>
        <w:t>π</w:t>
      </w:r>
      <w:r w:rsidRPr="00C93A66">
        <w:rPr>
          <w:rFonts w:ascii="Cambria" w:hAnsi="Cambria" w:cs="Cambria"/>
          <w:color w:val="111111"/>
          <w:sz w:val="26"/>
          <w:szCs w:val="26"/>
        </w:rPr>
        <w:t>ετρώδη</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ὅ</w:t>
      </w:r>
      <w:r w:rsidRPr="00C93A66">
        <w:rPr>
          <w:rFonts w:ascii="PT Serif" w:hAnsi="PT Serif"/>
          <w:color w:val="111111"/>
          <w:sz w:val="26"/>
          <w:szCs w:val="26"/>
        </w:rPr>
        <w:t>π</w:t>
      </w:r>
      <w:r w:rsidRPr="00C93A66">
        <w:rPr>
          <w:rFonts w:ascii="Cambria" w:hAnsi="Cambria" w:cs="Cambria"/>
          <w:color w:val="111111"/>
          <w:sz w:val="26"/>
          <w:szCs w:val="26"/>
        </w:rPr>
        <w:t>ου</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κ</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ἶ</w:t>
      </w:r>
      <w:r w:rsidRPr="00C93A66">
        <w:rPr>
          <w:rFonts w:ascii="Cambria" w:hAnsi="Cambria" w:cs="Cambria"/>
          <w:color w:val="111111"/>
          <w:sz w:val="26"/>
          <w:szCs w:val="26"/>
        </w:rPr>
        <w:t>χεν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γ</w:t>
      </w:r>
      <w:r w:rsidRPr="00C93A66">
        <w:rPr>
          <w:rFonts w:ascii="Times New Roman" w:hAnsi="Times New Roman" w:cs="Times New Roman"/>
          <w:color w:val="111111"/>
          <w:sz w:val="26"/>
          <w:szCs w:val="26"/>
        </w:rPr>
        <w:t>ῆ</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ολλήν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θέως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ξανέτειλεν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δι</w:t>
      </w:r>
      <w:r w:rsidRPr="00C93A66">
        <w:rPr>
          <w:rFonts w:ascii="Times New Roman" w:hAnsi="Times New Roman" w:cs="Times New Roman"/>
          <w:color w:val="111111"/>
          <w:sz w:val="26"/>
          <w:szCs w:val="26"/>
        </w:rPr>
        <w:t>ὰ</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ὸ</w:t>
      </w:r>
      <w:r w:rsidRPr="00C93A66">
        <w:rPr>
          <w:rFonts w:ascii="PT Serif" w:hAnsi="PT Serif"/>
          <w:color w:val="111111"/>
          <w:sz w:val="26"/>
          <w:szCs w:val="26"/>
          <w:lang w:val="la-Latn"/>
        </w:rPr>
        <w:t xml:space="preserve"> </w:t>
      </w:r>
      <w:r w:rsidRPr="00C93A66">
        <w:rPr>
          <w:rFonts w:ascii="PT Serif" w:hAnsi="PT Serif"/>
          <w:color w:val="111111"/>
          <w:sz w:val="26"/>
          <w:szCs w:val="26"/>
        </w:rPr>
        <w:t>μ</w:t>
      </w:r>
      <w:r w:rsidRPr="00C93A66">
        <w:rPr>
          <w:rFonts w:ascii="Times New Roman" w:hAnsi="Times New Roman" w:cs="Times New Roman"/>
          <w:color w:val="111111"/>
          <w:sz w:val="26"/>
          <w:szCs w:val="26"/>
        </w:rPr>
        <w:t>ὴ</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ἔ</w:t>
      </w:r>
      <w:r w:rsidRPr="00C93A66">
        <w:rPr>
          <w:rFonts w:ascii="Cambria" w:hAnsi="Cambria" w:cs="Cambria"/>
          <w:color w:val="111111"/>
          <w:sz w:val="26"/>
          <w:szCs w:val="26"/>
        </w:rPr>
        <w:t>χειν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βάθος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γ</w:t>
      </w:r>
      <w:r w:rsidRPr="00C93A66">
        <w:rPr>
          <w:rFonts w:ascii="Times New Roman" w:hAnsi="Times New Roman" w:cs="Times New Roman"/>
          <w:color w:val="111111"/>
          <w:sz w:val="26"/>
          <w:szCs w:val="26"/>
        </w:rPr>
        <w:t>ῆ</w:t>
      </w:r>
      <w:r w:rsidRPr="00C93A66">
        <w:rPr>
          <w:rFonts w:ascii="Cambria" w:hAnsi="Cambria" w:cs="Cambria"/>
          <w:color w:val="111111"/>
          <w:sz w:val="26"/>
          <w:szCs w:val="26"/>
        </w:rPr>
        <w:t>ς</w:t>
      </w:r>
      <w:r w:rsidRPr="00C93A66">
        <w:rPr>
          <w:rFonts w:ascii="PT Serif" w:hAnsi="PT Serif"/>
          <w:color w:val="111111"/>
          <w:sz w:val="26"/>
          <w:szCs w:val="26"/>
          <w:lang w:val="la-Latn"/>
        </w:rPr>
        <w:t>, </w:t>
      </w:r>
      <w:r w:rsidRPr="00C93A66">
        <w:rPr>
          <w:rFonts w:ascii="Times New Roman" w:hAnsi="Times New Roman" w:cs="Times New Roman"/>
          <w:color w:val="111111"/>
          <w:sz w:val="26"/>
          <w:szCs w:val="26"/>
        </w:rPr>
        <w:t>ἡ</w:t>
      </w:r>
      <w:r w:rsidRPr="00C93A66">
        <w:rPr>
          <w:rFonts w:ascii="Cambria" w:hAnsi="Cambria" w:cs="Cambria"/>
          <w:color w:val="111111"/>
          <w:sz w:val="26"/>
          <w:szCs w:val="26"/>
        </w:rPr>
        <w:t>λίου</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νατείλαντος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καυ</w:t>
      </w:r>
      <w:r w:rsidRPr="00C93A66">
        <w:rPr>
          <w:rFonts w:ascii="PT Serif" w:hAnsi="PT Serif" w:cs="PT Serif"/>
          <w:color w:val="111111"/>
          <w:sz w:val="26"/>
          <w:szCs w:val="26"/>
        </w:rPr>
        <w:t>μ</w:t>
      </w:r>
      <w:r w:rsidRPr="00C93A66">
        <w:rPr>
          <w:rFonts w:ascii="Cambria" w:hAnsi="Cambria" w:cs="Cambria"/>
          <w:color w:val="111111"/>
          <w:sz w:val="26"/>
          <w:szCs w:val="26"/>
        </w:rPr>
        <w:t>ατίσθη</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δι</w:t>
      </w:r>
      <w:r w:rsidRPr="00C93A66">
        <w:rPr>
          <w:rFonts w:ascii="Times New Roman" w:hAnsi="Times New Roman" w:cs="Times New Roman"/>
          <w:color w:val="111111"/>
          <w:sz w:val="26"/>
          <w:szCs w:val="26"/>
        </w:rPr>
        <w:t>ὰ</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ὸ</w:t>
      </w:r>
      <w:r w:rsidRPr="00C93A66">
        <w:rPr>
          <w:rFonts w:ascii="PT Serif" w:hAnsi="PT Serif"/>
          <w:color w:val="111111"/>
          <w:sz w:val="26"/>
          <w:szCs w:val="26"/>
          <w:lang w:val="la-Latn"/>
        </w:rPr>
        <w:t xml:space="preserve"> </w:t>
      </w:r>
      <w:r w:rsidRPr="00C93A66">
        <w:rPr>
          <w:rFonts w:ascii="PT Serif" w:hAnsi="PT Serif"/>
          <w:color w:val="111111"/>
          <w:sz w:val="26"/>
          <w:szCs w:val="26"/>
        </w:rPr>
        <w:t>μ</w:t>
      </w:r>
      <w:r w:rsidRPr="00C93A66">
        <w:rPr>
          <w:rFonts w:ascii="Times New Roman" w:hAnsi="Times New Roman" w:cs="Times New Roman"/>
          <w:color w:val="111111"/>
          <w:sz w:val="26"/>
          <w:szCs w:val="26"/>
        </w:rPr>
        <w:t>ὴ</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ἔ</w:t>
      </w:r>
      <w:r w:rsidRPr="00C93A66">
        <w:rPr>
          <w:rFonts w:ascii="Cambria" w:hAnsi="Cambria" w:cs="Cambria"/>
          <w:color w:val="111111"/>
          <w:sz w:val="26"/>
          <w:szCs w:val="26"/>
        </w:rPr>
        <w:t>χειν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ῥ</w:t>
      </w:r>
      <w:r w:rsidRPr="00C93A66">
        <w:rPr>
          <w:rFonts w:ascii="Cambria" w:hAnsi="Cambria" w:cs="Cambria"/>
          <w:color w:val="111111"/>
          <w:sz w:val="26"/>
          <w:szCs w:val="26"/>
        </w:rPr>
        <w:t>ίζαν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ξηράνθη</w:t>
      </w:r>
      <w:r w:rsidRPr="00C93A66">
        <w:rPr>
          <w:rFonts w:ascii="PT Serif" w:hAnsi="PT Serif"/>
          <w:color w:val="111111"/>
          <w:sz w:val="26"/>
          <w:szCs w:val="26"/>
          <w:lang w:val="la-Latn"/>
        </w:rPr>
        <w:t>. </w:t>
      </w:r>
      <w:r w:rsidRPr="00C93A66">
        <w:rPr>
          <w:rFonts w:ascii="Times New Roman" w:hAnsi="Times New Roman" w:cs="Times New Roman"/>
          <w:color w:val="111111"/>
          <w:sz w:val="26"/>
          <w:szCs w:val="26"/>
        </w:rPr>
        <w:t>ἄ</w:t>
      </w:r>
      <w:r w:rsidRPr="00C93A66">
        <w:rPr>
          <w:rFonts w:ascii="Cambria" w:hAnsi="Cambria" w:cs="Cambria"/>
          <w:color w:val="111111"/>
          <w:sz w:val="26"/>
          <w:szCs w:val="26"/>
        </w:rPr>
        <w:t>λλα</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ἔ</w:t>
      </w:r>
      <w:r w:rsidRPr="00C93A66">
        <w:rPr>
          <w:rFonts w:ascii="PT Serif" w:hAnsi="PT Serif"/>
          <w:color w:val="111111"/>
          <w:sz w:val="26"/>
          <w:szCs w:val="26"/>
        </w:rPr>
        <w:t>π</w:t>
      </w:r>
      <w:r w:rsidRPr="00C93A66">
        <w:rPr>
          <w:rFonts w:ascii="Cambria" w:hAnsi="Cambria" w:cs="Cambria"/>
          <w:color w:val="111111"/>
          <w:sz w:val="26"/>
          <w:szCs w:val="26"/>
        </w:rPr>
        <w:t>εσεν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PT Serif" w:hAnsi="PT Serif"/>
          <w:color w:val="111111"/>
          <w:sz w:val="26"/>
          <w:szCs w:val="26"/>
        </w:rPr>
        <w:t>π</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ὰ</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κάνθας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νέβησαν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ἱ</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ἄ</w:t>
      </w:r>
      <w:r w:rsidRPr="00C93A66">
        <w:rPr>
          <w:rFonts w:ascii="Cambria" w:hAnsi="Cambria" w:cs="Cambria"/>
          <w:color w:val="111111"/>
          <w:sz w:val="26"/>
          <w:szCs w:val="26"/>
        </w:rPr>
        <w:t>κανθαι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Times New Roman" w:hAnsi="Times New Roman" w:cs="Times New Roman"/>
          <w:color w:val="111111"/>
          <w:sz w:val="26"/>
          <w:szCs w:val="26"/>
        </w:rPr>
        <w:t>ἔ</w:t>
      </w:r>
      <w:r w:rsidRPr="00C93A66">
        <w:rPr>
          <w:rFonts w:ascii="PT Serif" w:hAnsi="PT Serif"/>
          <w:color w:val="111111"/>
          <w:sz w:val="26"/>
          <w:szCs w:val="26"/>
        </w:rPr>
        <w:t>π</w:t>
      </w:r>
      <w:r w:rsidRPr="00C93A66">
        <w:rPr>
          <w:rFonts w:ascii="Cambria" w:hAnsi="Cambria" w:cs="Cambria"/>
          <w:color w:val="111111"/>
          <w:sz w:val="26"/>
          <w:szCs w:val="26"/>
        </w:rPr>
        <w:t>νιξαν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τά</w:t>
      </w:r>
      <w:r w:rsidRPr="00C93A66">
        <w:rPr>
          <w:rFonts w:ascii="PT Serif" w:hAnsi="PT Serif"/>
          <w:color w:val="111111"/>
          <w:sz w:val="26"/>
          <w:szCs w:val="26"/>
          <w:lang w:val="la-Latn"/>
        </w:rPr>
        <w:t>. </w:t>
      </w:r>
      <w:r w:rsidRPr="00C93A66">
        <w:rPr>
          <w:rFonts w:ascii="Times New Roman" w:hAnsi="Times New Roman" w:cs="Times New Roman"/>
          <w:color w:val="111111"/>
          <w:sz w:val="26"/>
          <w:szCs w:val="26"/>
        </w:rPr>
        <w:t>ἄ</w:t>
      </w:r>
      <w:r w:rsidRPr="00C93A66">
        <w:rPr>
          <w:rFonts w:ascii="Cambria" w:hAnsi="Cambria" w:cs="Cambria"/>
          <w:color w:val="111111"/>
          <w:sz w:val="26"/>
          <w:szCs w:val="26"/>
        </w:rPr>
        <w:t>λλα</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ἔ</w:t>
      </w:r>
      <w:r w:rsidRPr="00C93A66">
        <w:rPr>
          <w:rFonts w:ascii="PT Serif" w:hAnsi="PT Serif"/>
          <w:color w:val="111111"/>
          <w:sz w:val="26"/>
          <w:szCs w:val="26"/>
        </w:rPr>
        <w:t>π</w:t>
      </w:r>
      <w:r w:rsidRPr="00C93A66">
        <w:rPr>
          <w:rFonts w:ascii="Cambria" w:hAnsi="Cambria" w:cs="Cambria"/>
          <w:color w:val="111111"/>
          <w:sz w:val="26"/>
          <w:szCs w:val="26"/>
        </w:rPr>
        <w:t>εσεν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PT Serif" w:hAnsi="PT Serif"/>
          <w:color w:val="111111"/>
          <w:sz w:val="26"/>
          <w:szCs w:val="26"/>
        </w:rPr>
        <w:t>π</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ὴ</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γ</w:t>
      </w:r>
      <w:r w:rsidRPr="00C93A66">
        <w:rPr>
          <w:rFonts w:ascii="Times New Roman" w:hAnsi="Times New Roman" w:cs="Times New Roman"/>
          <w:color w:val="111111"/>
          <w:sz w:val="26"/>
          <w:szCs w:val="26"/>
        </w:rPr>
        <w:t>ῆ</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ὴ</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καλ</w:t>
      </w:r>
      <w:r w:rsidRPr="00C93A66">
        <w:rPr>
          <w:rFonts w:ascii="Times New Roman" w:hAnsi="Times New Roman" w:cs="Times New Roman"/>
          <w:color w:val="111111"/>
          <w:sz w:val="26"/>
          <w:szCs w:val="26"/>
        </w:rPr>
        <w:t>ὴ</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δίδου</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καρ</w:t>
      </w:r>
      <w:r w:rsidRPr="00C93A66">
        <w:rPr>
          <w:rFonts w:ascii="PT Serif" w:hAnsi="PT Serif" w:cs="PT Serif"/>
          <w:color w:val="111111"/>
          <w:sz w:val="26"/>
          <w:szCs w:val="26"/>
        </w:rPr>
        <w:t>π</w:t>
      </w:r>
      <w:r w:rsidRPr="00C93A66">
        <w:rPr>
          <w:rFonts w:ascii="Cambria" w:hAnsi="Cambria" w:cs="Cambria"/>
          <w:color w:val="111111"/>
          <w:sz w:val="26"/>
          <w:szCs w:val="26"/>
        </w:rPr>
        <w:t>όν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ὃ</w:t>
      </w:r>
      <w:r w:rsidRPr="00C93A66">
        <w:rPr>
          <w:rFonts w:ascii="PT Serif" w:hAnsi="PT Serif"/>
          <w:color w:val="111111"/>
          <w:sz w:val="26"/>
          <w:szCs w:val="26"/>
          <w:lang w:val="la-Latn"/>
        </w:rPr>
        <w:t xml:space="preserve"> </w:t>
      </w:r>
      <w:r w:rsidRPr="00C93A66">
        <w:rPr>
          <w:rFonts w:ascii="PT Serif" w:hAnsi="PT Serif"/>
          <w:color w:val="111111"/>
          <w:sz w:val="26"/>
          <w:szCs w:val="26"/>
        </w:rPr>
        <w:t>μ</w:t>
      </w:r>
      <w:r w:rsidRPr="00C93A66">
        <w:rPr>
          <w:rFonts w:ascii="Times New Roman" w:hAnsi="Times New Roman" w:cs="Times New Roman"/>
          <w:color w:val="111111"/>
          <w:sz w:val="26"/>
          <w:szCs w:val="26"/>
        </w:rPr>
        <w:t>ὲ</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ἑ</w:t>
      </w:r>
      <w:r w:rsidRPr="00C93A66">
        <w:rPr>
          <w:rFonts w:ascii="Cambria" w:hAnsi="Cambria" w:cs="Cambria"/>
          <w:color w:val="111111"/>
          <w:sz w:val="26"/>
          <w:szCs w:val="26"/>
        </w:rPr>
        <w:t>κατ</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ὃ</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ἑ</w:t>
      </w:r>
      <w:r w:rsidRPr="00C93A66">
        <w:rPr>
          <w:rFonts w:ascii="Cambria" w:hAnsi="Cambria" w:cs="Cambria"/>
          <w:color w:val="111111"/>
          <w:sz w:val="26"/>
          <w:szCs w:val="26"/>
        </w:rPr>
        <w:t>ξήκοντα</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ὃ</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τριάκοντα</w:t>
      </w:r>
      <w:r w:rsidRPr="00C93A66">
        <w:rPr>
          <w:rFonts w:ascii="PT Serif" w:hAnsi="PT Serif"/>
          <w:color w:val="111111"/>
          <w:sz w:val="26"/>
          <w:szCs w:val="26"/>
          <w:lang w:val="la-Latn"/>
        </w:rPr>
        <w:t>.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ἔ</w:t>
      </w:r>
      <w:r w:rsidRPr="00C93A66">
        <w:rPr>
          <w:rFonts w:ascii="Cambria" w:hAnsi="Cambria" w:cs="Cambria"/>
          <w:color w:val="111111"/>
          <w:sz w:val="26"/>
          <w:szCs w:val="26"/>
        </w:rPr>
        <w:t>χων</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Times New Roman" w:hAnsi="Times New Roman" w:cs="Times New Roman"/>
          <w:color w:val="111111"/>
          <w:sz w:val="26"/>
          <w:szCs w:val="26"/>
        </w:rPr>
        <w:t>ὦ</w:t>
      </w:r>
      <w:r w:rsidRPr="00C93A66">
        <w:rPr>
          <w:rFonts w:ascii="Cambria" w:hAnsi="Cambria" w:cs="Cambria"/>
          <w:color w:val="111111"/>
          <w:sz w:val="26"/>
          <w:szCs w:val="26"/>
        </w:rPr>
        <w:t>τα</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κουέτω</w:t>
      </w:r>
      <w:r w:rsidRPr="00C93A66">
        <w:rPr>
          <w:rFonts w:ascii="PT Serif" w:hAnsi="PT Serif"/>
          <w:color w:val="111111"/>
          <w:sz w:val="26"/>
          <w:szCs w:val="26"/>
          <w:lang w:val="la-Latn"/>
        </w:rPr>
        <w:t>. </w:t>
      </w:r>
    </w:p>
    <w:p w14:paraId="3DDB8873" w14:textId="77777777" w:rsidR="00C93A66" w:rsidRPr="00C93A66" w:rsidRDefault="00C93A66" w:rsidP="00C93A66">
      <w:pPr>
        <w:spacing w:after="120" w:line="240" w:lineRule="auto"/>
        <w:jc w:val="both"/>
        <w:rPr>
          <w:rFonts w:ascii="PT Serif" w:hAnsi="PT Serif"/>
          <w:color w:val="111111"/>
          <w:sz w:val="26"/>
          <w:szCs w:val="26"/>
          <w:lang w:val="la-Latn"/>
        </w:rPr>
      </w:pP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PT Serif" w:hAnsi="PT Serif"/>
          <w:color w:val="111111"/>
          <w:sz w:val="26"/>
          <w:szCs w:val="26"/>
        </w:rPr>
        <w:t>π</w:t>
      </w:r>
      <w:r w:rsidRPr="00C93A66">
        <w:rPr>
          <w:rFonts w:ascii="Cambria" w:hAnsi="Cambria" w:cs="Cambria"/>
          <w:color w:val="111111"/>
          <w:sz w:val="26"/>
          <w:szCs w:val="26"/>
        </w:rPr>
        <w:t>ροσελθόντες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ἱ</w:t>
      </w:r>
      <w:r w:rsidRPr="00C93A66">
        <w:rPr>
          <w:rFonts w:ascii="PT Serif" w:hAnsi="PT Serif"/>
          <w:color w:val="111111"/>
          <w:sz w:val="26"/>
          <w:szCs w:val="26"/>
          <w:lang w:val="la-Latn"/>
        </w:rPr>
        <w:t xml:space="preserve"> </w:t>
      </w:r>
      <w:r w:rsidRPr="00C93A66">
        <w:rPr>
          <w:rFonts w:ascii="PT Serif" w:hAnsi="PT Serif"/>
          <w:color w:val="111111"/>
          <w:sz w:val="26"/>
          <w:szCs w:val="26"/>
        </w:rPr>
        <w:t>μ</w:t>
      </w:r>
      <w:r w:rsidRPr="00C93A66">
        <w:rPr>
          <w:rFonts w:ascii="Cambria" w:hAnsi="Cambria" w:cs="Cambria"/>
          <w:color w:val="111111"/>
          <w:sz w:val="26"/>
          <w:szCs w:val="26"/>
        </w:rPr>
        <w:t>αθητα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ἶ</w:t>
      </w:r>
      <w:r w:rsidRPr="00C93A66">
        <w:rPr>
          <w:rFonts w:ascii="PT Serif" w:hAnsi="PT Serif"/>
          <w:color w:val="111111"/>
          <w:sz w:val="26"/>
          <w:szCs w:val="26"/>
        </w:rPr>
        <w:t>π</w:t>
      </w:r>
      <w:r w:rsidRPr="00C93A66">
        <w:rPr>
          <w:rFonts w:ascii="Cambria" w:hAnsi="Cambria" w:cs="Cambria"/>
          <w:color w:val="111111"/>
          <w:sz w:val="26"/>
          <w:szCs w:val="26"/>
        </w:rPr>
        <w:t>αν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ῷ</w:t>
      </w:r>
      <w:r w:rsidRPr="00C93A66">
        <w:rPr>
          <w:rFonts w:ascii="Cambria" w:hAnsi="Cambria" w:cs="Cambria"/>
          <w:color w:val="111111"/>
          <w:sz w:val="26"/>
          <w:szCs w:val="26"/>
        </w:rPr>
        <w:t>·</w:t>
      </w:r>
      <w:r w:rsidRPr="00C93A66">
        <w:rPr>
          <w:rFonts w:ascii="PT Serif" w:hAnsi="PT Serif"/>
          <w:color w:val="111111"/>
          <w:sz w:val="26"/>
          <w:szCs w:val="26"/>
          <w:lang w:val="la-Latn"/>
        </w:rPr>
        <w:t xml:space="preserve"> </w:t>
      </w:r>
      <w:r w:rsidRPr="00C93A66">
        <w:rPr>
          <w:rFonts w:ascii="PT Serif" w:hAnsi="PT Serif"/>
          <w:color w:val="111111"/>
          <w:sz w:val="26"/>
          <w:szCs w:val="26"/>
        </w:rPr>
        <w:t>Δ</w:t>
      </w:r>
      <w:r w:rsidRPr="00C93A66">
        <w:rPr>
          <w:rFonts w:ascii="Cambria" w:hAnsi="Cambria" w:cs="Cambria"/>
          <w:color w:val="111111"/>
          <w:sz w:val="26"/>
          <w:szCs w:val="26"/>
        </w:rPr>
        <w:t>ι</w:t>
      </w:r>
      <w:r w:rsidRPr="00C93A66">
        <w:rPr>
          <w:rFonts w:ascii="Times New Roman" w:hAnsi="Times New Roman" w:cs="Times New Roman"/>
          <w:color w:val="111111"/>
          <w:sz w:val="26"/>
          <w:szCs w:val="26"/>
        </w:rPr>
        <w:t>ὰ</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τί</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αραβολα</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λαλε</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ς</w:t>
      </w:r>
      <w:r w:rsidRPr="00C93A66">
        <w:rPr>
          <w:rFonts w:ascii="PT Serif" w:hAnsi="PT Serif"/>
          <w:color w:val="111111"/>
          <w:sz w:val="26"/>
          <w:szCs w:val="26"/>
          <w:lang w:val="la-Latn"/>
        </w:rPr>
        <w:t>;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PT Serif" w:hAnsi="PT Serif"/>
          <w:color w:val="111111"/>
          <w:sz w:val="26"/>
          <w:szCs w:val="26"/>
        </w:rPr>
        <w:t>π</w:t>
      </w:r>
      <w:r w:rsidRPr="00C93A66">
        <w:rPr>
          <w:rFonts w:ascii="Cambria" w:hAnsi="Cambria" w:cs="Cambria"/>
          <w:color w:val="111111"/>
          <w:sz w:val="26"/>
          <w:szCs w:val="26"/>
        </w:rPr>
        <w:t>οκριθε</w:t>
      </w:r>
      <w:r w:rsidRPr="00C93A66">
        <w:rPr>
          <w:rFonts w:ascii="Times New Roman" w:hAnsi="Times New Roman" w:cs="Times New Roman"/>
          <w:color w:val="111111"/>
          <w:sz w:val="26"/>
          <w:szCs w:val="26"/>
        </w:rPr>
        <w:t>ὶ</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ἶ</w:t>
      </w:r>
      <w:r w:rsidRPr="00C93A66">
        <w:rPr>
          <w:rFonts w:ascii="PT Serif" w:hAnsi="PT Serif"/>
          <w:color w:val="111111"/>
          <w:sz w:val="26"/>
          <w:szCs w:val="26"/>
        </w:rPr>
        <w:t>π</w:t>
      </w:r>
      <w:r w:rsidRPr="00C93A66">
        <w:rPr>
          <w:rFonts w:ascii="Cambria" w:hAnsi="Cambria" w:cs="Cambria"/>
          <w:color w:val="111111"/>
          <w:sz w:val="26"/>
          <w:szCs w:val="26"/>
        </w:rPr>
        <w:t>εν</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Ὅ</w:t>
      </w:r>
      <w:r w:rsidRPr="00C93A66">
        <w:rPr>
          <w:rFonts w:ascii="Cambria" w:hAnsi="Cambria" w:cs="Cambria"/>
          <w:color w:val="111111"/>
          <w:sz w:val="26"/>
          <w:szCs w:val="26"/>
        </w:rPr>
        <w:t>τι</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ὑ</w:t>
      </w:r>
      <w:r w:rsidRPr="00C93A66">
        <w:rPr>
          <w:rFonts w:ascii="PT Serif" w:hAnsi="PT Serif"/>
          <w:color w:val="111111"/>
          <w:sz w:val="26"/>
          <w:szCs w:val="26"/>
        </w:rPr>
        <w:t>μ</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δέδοται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γν</w:t>
      </w:r>
      <w:r w:rsidRPr="00C93A66">
        <w:rPr>
          <w:rFonts w:ascii="Times New Roman" w:hAnsi="Times New Roman" w:cs="Times New Roman"/>
          <w:color w:val="111111"/>
          <w:sz w:val="26"/>
          <w:szCs w:val="26"/>
        </w:rPr>
        <w:t>ῶ</w:t>
      </w:r>
      <w:r w:rsidRPr="00C93A66">
        <w:rPr>
          <w:rFonts w:ascii="Cambria" w:hAnsi="Cambria" w:cs="Cambria"/>
          <w:color w:val="111111"/>
          <w:sz w:val="26"/>
          <w:szCs w:val="26"/>
        </w:rPr>
        <w:t>ναι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ὰ</w:t>
      </w:r>
      <w:r w:rsidRPr="00C93A66">
        <w:rPr>
          <w:rFonts w:ascii="PT Serif" w:hAnsi="PT Serif"/>
          <w:color w:val="111111"/>
          <w:sz w:val="26"/>
          <w:szCs w:val="26"/>
          <w:lang w:val="la-Latn"/>
        </w:rPr>
        <w:t xml:space="preserve"> </w:t>
      </w:r>
      <w:r w:rsidRPr="00C93A66">
        <w:rPr>
          <w:rFonts w:ascii="PT Serif" w:hAnsi="PT Serif"/>
          <w:color w:val="111111"/>
          <w:sz w:val="26"/>
          <w:szCs w:val="26"/>
        </w:rPr>
        <w:t>μ</w:t>
      </w:r>
      <w:r w:rsidRPr="00C93A66">
        <w:rPr>
          <w:rFonts w:ascii="Cambria" w:hAnsi="Cambria" w:cs="Cambria"/>
          <w:color w:val="111111"/>
          <w:sz w:val="26"/>
          <w:szCs w:val="26"/>
        </w:rPr>
        <w:t>υστήρια</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ῆ</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βασιλείας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ραν</w:t>
      </w:r>
      <w:r w:rsidRPr="00C93A66">
        <w:rPr>
          <w:rFonts w:ascii="Times New Roman" w:hAnsi="Times New Roman" w:cs="Times New Roman"/>
          <w:color w:val="111111"/>
          <w:sz w:val="26"/>
          <w:szCs w:val="26"/>
        </w:rPr>
        <w:t>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κείνοις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ὐ</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δέδοται</w:t>
      </w:r>
      <w:r w:rsidRPr="00C93A66">
        <w:rPr>
          <w:rFonts w:ascii="PT Serif" w:hAnsi="PT Serif"/>
          <w:color w:val="111111"/>
          <w:sz w:val="26"/>
          <w:szCs w:val="26"/>
          <w:lang w:val="la-Latn"/>
        </w:rPr>
        <w:t>. </w:t>
      </w:r>
      <w:r w:rsidRPr="00C93A66">
        <w:rPr>
          <w:rFonts w:ascii="Times New Roman" w:hAnsi="Times New Roman" w:cs="Times New Roman"/>
          <w:color w:val="111111"/>
          <w:sz w:val="26"/>
          <w:szCs w:val="26"/>
        </w:rPr>
        <w:t>ὅ</w:t>
      </w:r>
      <w:r w:rsidRPr="00C93A66">
        <w:rPr>
          <w:rFonts w:ascii="Cambria" w:hAnsi="Cambria" w:cs="Cambria"/>
          <w:color w:val="111111"/>
          <w:sz w:val="26"/>
          <w:szCs w:val="26"/>
        </w:rPr>
        <w:t>στις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γ</w:t>
      </w:r>
      <w:r w:rsidRPr="00C93A66">
        <w:rPr>
          <w:rFonts w:ascii="Times New Roman" w:hAnsi="Times New Roman" w:cs="Times New Roman"/>
          <w:color w:val="111111"/>
          <w:sz w:val="26"/>
          <w:szCs w:val="26"/>
        </w:rPr>
        <w:t>ὰ</w:t>
      </w:r>
      <w:r w:rsidRPr="00C93A66">
        <w:rPr>
          <w:rFonts w:ascii="Cambria" w:hAnsi="Cambria" w:cs="Cambria"/>
          <w:color w:val="111111"/>
          <w:sz w:val="26"/>
          <w:szCs w:val="26"/>
        </w:rPr>
        <w:t>ρ</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ἔ</w:t>
      </w:r>
      <w:r w:rsidRPr="00C93A66">
        <w:rPr>
          <w:rFonts w:ascii="Cambria" w:hAnsi="Cambria" w:cs="Cambria"/>
          <w:color w:val="111111"/>
          <w:sz w:val="26"/>
          <w:szCs w:val="26"/>
        </w:rPr>
        <w:t>χει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δοθήσεται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ῷ</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PT Serif" w:hAnsi="PT Serif"/>
          <w:color w:val="111111"/>
          <w:sz w:val="26"/>
          <w:szCs w:val="26"/>
        </w:rPr>
        <w:t>π</w:t>
      </w:r>
      <w:r w:rsidRPr="00C93A66">
        <w:rPr>
          <w:rFonts w:ascii="Cambria" w:hAnsi="Cambria" w:cs="Cambria"/>
          <w:color w:val="111111"/>
          <w:sz w:val="26"/>
          <w:szCs w:val="26"/>
        </w:rPr>
        <w:t>ερισσευθήσεται·</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ὅ</w:t>
      </w:r>
      <w:r w:rsidRPr="00C93A66">
        <w:rPr>
          <w:rFonts w:ascii="Cambria" w:hAnsi="Cambria" w:cs="Cambria"/>
          <w:color w:val="111111"/>
          <w:sz w:val="26"/>
          <w:szCs w:val="26"/>
        </w:rPr>
        <w:t>στις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κ</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ἔ</w:t>
      </w:r>
      <w:r w:rsidRPr="00C93A66">
        <w:rPr>
          <w:rFonts w:ascii="Cambria" w:hAnsi="Cambria" w:cs="Cambria"/>
          <w:color w:val="111111"/>
          <w:sz w:val="26"/>
          <w:szCs w:val="26"/>
        </w:rPr>
        <w:t>χει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ὃ</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ἔ</w:t>
      </w:r>
      <w:r w:rsidRPr="00C93A66">
        <w:rPr>
          <w:rFonts w:ascii="Cambria" w:hAnsi="Cambria" w:cs="Cambria"/>
          <w:color w:val="111111"/>
          <w:sz w:val="26"/>
          <w:szCs w:val="26"/>
        </w:rPr>
        <w:t>χει</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ρθήσεται</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PT Serif" w:hAnsi="PT Serif"/>
          <w:color w:val="111111"/>
          <w:sz w:val="26"/>
          <w:szCs w:val="26"/>
        </w:rPr>
        <w:t>π</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w:t>
      </w:r>
      <w:r w:rsidRPr="00C93A66">
        <w:rPr>
          <w:rFonts w:ascii="Cambria" w:hAnsi="Cambria" w:cs="Cambria"/>
          <w:color w:val="111111"/>
          <w:sz w:val="26"/>
          <w:szCs w:val="26"/>
        </w:rPr>
        <w:t>δι</w:t>
      </w:r>
      <w:r w:rsidRPr="00C93A66">
        <w:rPr>
          <w:rFonts w:ascii="Times New Roman" w:hAnsi="Times New Roman" w:cs="Times New Roman"/>
          <w:color w:val="111111"/>
          <w:sz w:val="26"/>
          <w:szCs w:val="26"/>
        </w:rPr>
        <w:t>ὰ</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Cambria" w:hAnsi="Cambria" w:cs="Cambria"/>
          <w:color w:val="111111"/>
          <w:sz w:val="26"/>
          <w:szCs w:val="26"/>
        </w:rPr>
        <w:t>το</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αραβολα</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λαλ</w:t>
      </w:r>
      <w:r w:rsidRPr="00C93A66">
        <w:rPr>
          <w:rFonts w:ascii="Times New Roman" w:hAnsi="Times New Roman" w:cs="Times New Roman"/>
          <w:color w:val="111111"/>
          <w:sz w:val="26"/>
          <w:szCs w:val="26"/>
        </w:rPr>
        <w:t>ῶ</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ὅ</w:t>
      </w:r>
      <w:r w:rsidRPr="00C93A66">
        <w:rPr>
          <w:rFonts w:ascii="Cambria" w:hAnsi="Cambria" w:cs="Cambria"/>
          <w:color w:val="111111"/>
          <w:sz w:val="26"/>
          <w:szCs w:val="26"/>
        </w:rPr>
        <w:t>τι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βλέ</w:t>
      </w:r>
      <w:r w:rsidRPr="00C93A66">
        <w:rPr>
          <w:rFonts w:ascii="PT Serif" w:hAnsi="PT Serif" w:cs="PT Serif"/>
          <w:color w:val="111111"/>
          <w:sz w:val="26"/>
          <w:szCs w:val="26"/>
        </w:rPr>
        <w:t>π</w:t>
      </w:r>
      <w:r w:rsidRPr="00C93A66">
        <w:rPr>
          <w:rFonts w:ascii="Cambria" w:hAnsi="Cambria" w:cs="Cambria"/>
          <w:color w:val="111111"/>
          <w:sz w:val="26"/>
          <w:szCs w:val="26"/>
        </w:rPr>
        <w:t>οντες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ὐ</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βλέ</w:t>
      </w:r>
      <w:r w:rsidRPr="00C93A66">
        <w:rPr>
          <w:rFonts w:ascii="PT Serif" w:hAnsi="PT Serif" w:cs="PT Serif"/>
          <w:color w:val="111111"/>
          <w:sz w:val="26"/>
          <w:szCs w:val="26"/>
        </w:rPr>
        <w:t>π</w:t>
      </w:r>
      <w:r w:rsidRPr="00C93A66">
        <w:rPr>
          <w:rFonts w:ascii="Cambria" w:hAnsi="Cambria" w:cs="Cambria"/>
          <w:color w:val="111111"/>
          <w:sz w:val="26"/>
          <w:szCs w:val="26"/>
        </w:rPr>
        <w:t>ουσιν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κούοντες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κ</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κούουσιν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συνίουσιν·</w:t>
      </w:r>
      <w:r w:rsidRPr="00C93A66">
        <w:rPr>
          <w:rFonts w:ascii="PT Serif" w:hAnsi="PT Serif"/>
          <w:color w:val="111111"/>
          <w:sz w:val="26"/>
          <w:szCs w:val="26"/>
          <w:lang w:val="la-Latn"/>
        </w:rPr>
        <w:t>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να</w:t>
      </w:r>
      <w:r w:rsidRPr="00C93A66">
        <w:rPr>
          <w:rFonts w:ascii="PT Serif" w:hAnsi="PT Serif" w:cs="PT Serif"/>
          <w:color w:val="111111"/>
          <w:sz w:val="26"/>
          <w:szCs w:val="26"/>
        </w:rPr>
        <w:t>π</w:t>
      </w:r>
      <w:r w:rsidRPr="00C93A66">
        <w:rPr>
          <w:rFonts w:ascii="Cambria" w:hAnsi="Cambria" w:cs="Cambria"/>
          <w:color w:val="111111"/>
          <w:sz w:val="26"/>
          <w:szCs w:val="26"/>
        </w:rPr>
        <w:t>ληρο</w:t>
      </w:r>
      <w:r w:rsidRPr="00C93A66">
        <w:rPr>
          <w:rFonts w:ascii="Times New Roman" w:hAnsi="Times New Roman" w:cs="Times New Roman"/>
          <w:color w:val="111111"/>
          <w:sz w:val="26"/>
          <w:szCs w:val="26"/>
        </w:rPr>
        <w:t>ῦ</w:t>
      </w:r>
      <w:r w:rsidRPr="00C93A66">
        <w:rPr>
          <w:rFonts w:ascii="Cambria" w:hAnsi="Cambria" w:cs="Cambria"/>
          <w:color w:val="111111"/>
          <w:sz w:val="26"/>
          <w:szCs w:val="26"/>
        </w:rPr>
        <w:t>ται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ἡ</w:t>
      </w:r>
      <w:r w:rsidRPr="00C93A66">
        <w:rPr>
          <w:rFonts w:ascii="PT Serif" w:hAnsi="PT Serif"/>
          <w:color w:val="111111"/>
          <w:sz w:val="26"/>
          <w:szCs w:val="26"/>
          <w:lang w:val="la-Latn"/>
        </w:rPr>
        <w:t xml:space="preserve"> </w:t>
      </w:r>
      <w:r w:rsidRPr="00C93A66">
        <w:rPr>
          <w:rFonts w:ascii="PT Serif" w:hAnsi="PT Serif"/>
          <w:color w:val="111111"/>
          <w:sz w:val="26"/>
          <w:szCs w:val="26"/>
        </w:rPr>
        <w:t>π</w:t>
      </w:r>
      <w:r w:rsidRPr="00C93A66">
        <w:rPr>
          <w:rFonts w:ascii="Cambria" w:hAnsi="Cambria" w:cs="Cambria"/>
          <w:color w:val="111111"/>
          <w:sz w:val="26"/>
          <w:szCs w:val="26"/>
        </w:rPr>
        <w:t>ροφητεία</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Ἠ</w:t>
      </w:r>
      <w:r w:rsidRPr="00C93A66">
        <w:rPr>
          <w:rFonts w:ascii="Cambria" w:hAnsi="Cambria" w:cs="Cambria"/>
          <w:color w:val="111111"/>
          <w:sz w:val="26"/>
          <w:szCs w:val="26"/>
        </w:rPr>
        <w:t>σαΐου</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ἡ</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λέγουσα·</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κο</w:t>
      </w:r>
      <w:r w:rsidRPr="00C93A66">
        <w:rPr>
          <w:rFonts w:ascii="Times New Roman" w:hAnsi="Times New Roman" w:cs="Times New Roman"/>
          <w:color w:val="111111"/>
          <w:sz w:val="26"/>
          <w:szCs w:val="26"/>
        </w:rPr>
        <w:t>ῇ</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κούσετε</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ὐ</w:t>
      </w:r>
      <w:r w:rsidRPr="00C93A66">
        <w:rPr>
          <w:rFonts w:ascii="PT Serif" w:hAnsi="PT Serif"/>
          <w:color w:val="111111"/>
          <w:sz w:val="26"/>
          <w:szCs w:val="26"/>
          <w:lang w:val="la-Latn"/>
        </w:rPr>
        <w:t xml:space="preserve"> </w:t>
      </w:r>
      <w:r w:rsidRPr="00C93A66">
        <w:rPr>
          <w:rFonts w:ascii="PT Serif" w:hAnsi="PT Serif"/>
          <w:color w:val="111111"/>
          <w:sz w:val="26"/>
          <w:szCs w:val="26"/>
        </w:rPr>
        <w:t>μ</w:t>
      </w:r>
      <w:r w:rsidRPr="00C93A66">
        <w:rPr>
          <w:rFonts w:ascii="Times New Roman" w:hAnsi="Times New Roman" w:cs="Times New Roman"/>
          <w:color w:val="111111"/>
          <w:sz w:val="26"/>
          <w:szCs w:val="26"/>
        </w:rPr>
        <w:t>ὴ</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συν</w:t>
      </w:r>
      <w:r w:rsidRPr="00C93A66">
        <w:rPr>
          <w:rFonts w:ascii="Times New Roman" w:hAnsi="Times New Roman" w:cs="Times New Roman"/>
          <w:color w:val="111111"/>
          <w:sz w:val="26"/>
          <w:szCs w:val="26"/>
        </w:rPr>
        <w:t>ῆ</w:t>
      </w:r>
      <w:r w:rsidRPr="00C93A66">
        <w:rPr>
          <w:rFonts w:ascii="Cambria" w:hAnsi="Cambria" w:cs="Cambria"/>
          <w:color w:val="111111"/>
          <w:sz w:val="26"/>
          <w:szCs w:val="26"/>
        </w:rPr>
        <w:t>τε</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βλέ</w:t>
      </w:r>
      <w:r w:rsidRPr="00C93A66">
        <w:rPr>
          <w:rFonts w:ascii="PT Serif" w:hAnsi="PT Serif" w:cs="PT Serif"/>
          <w:color w:val="111111"/>
          <w:sz w:val="26"/>
          <w:szCs w:val="26"/>
        </w:rPr>
        <w:t>π</w:t>
      </w:r>
      <w:r w:rsidRPr="00C93A66">
        <w:rPr>
          <w:rFonts w:ascii="Cambria" w:hAnsi="Cambria" w:cs="Cambria"/>
          <w:color w:val="111111"/>
          <w:sz w:val="26"/>
          <w:szCs w:val="26"/>
        </w:rPr>
        <w:t>οντες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βλέψετε</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ὐ</w:t>
      </w:r>
      <w:r w:rsidRPr="00C93A66">
        <w:rPr>
          <w:rFonts w:ascii="PT Serif" w:hAnsi="PT Serif"/>
          <w:color w:val="111111"/>
          <w:sz w:val="26"/>
          <w:szCs w:val="26"/>
          <w:lang w:val="la-Latn"/>
        </w:rPr>
        <w:t xml:space="preserve"> </w:t>
      </w:r>
      <w:r w:rsidRPr="00C93A66">
        <w:rPr>
          <w:rFonts w:ascii="PT Serif" w:hAnsi="PT Serif"/>
          <w:color w:val="111111"/>
          <w:sz w:val="26"/>
          <w:szCs w:val="26"/>
        </w:rPr>
        <w:t>μ</w:t>
      </w:r>
      <w:r w:rsidRPr="00C93A66">
        <w:rPr>
          <w:rFonts w:ascii="Times New Roman" w:hAnsi="Times New Roman" w:cs="Times New Roman"/>
          <w:color w:val="111111"/>
          <w:sz w:val="26"/>
          <w:szCs w:val="26"/>
        </w:rPr>
        <w:t>ὴ</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ἴ</w:t>
      </w:r>
      <w:r w:rsidRPr="00C93A66">
        <w:rPr>
          <w:rFonts w:ascii="Cambria" w:hAnsi="Cambria" w:cs="Cambria"/>
          <w:color w:val="111111"/>
          <w:sz w:val="26"/>
          <w:szCs w:val="26"/>
        </w:rPr>
        <w:t>δητε</w:t>
      </w:r>
      <w:r w:rsidRPr="00C93A66">
        <w:rPr>
          <w:rFonts w:ascii="PT Serif" w:hAnsi="PT Serif"/>
          <w:color w:val="111111"/>
          <w:sz w:val="26"/>
          <w:szCs w:val="26"/>
          <w:lang w:val="la-Latn"/>
        </w:rPr>
        <w:t>. </w:t>
      </w:r>
      <w:r w:rsidRPr="00C93A66">
        <w:rPr>
          <w:rFonts w:ascii="Times New Roman" w:hAnsi="Times New Roman" w:cs="Times New Roman"/>
          <w:color w:val="111111"/>
          <w:sz w:val="26"/>
          <w:szCs w:val="26"/>
        </w:rPr>
        <w:t>ἐ</w:t>
      </w:r>
      <w:r w:rsidRPr="00C93A66">
        <w:rPr>
          <w:rFonts w:ascii="PT Serif" w:hAnsi="PT Serif"/>
          <w:color w:val="111111"/>
          <w:sz w:val="26"/>
          <w:szCs w:val="26"/>
        </w:rPr>
        <w:t>π</w:t>
      </w:r>
      <w:r w:rsidRPr="00C93A66">
        <w:rPr>
          <w:rFonts w:ascii="Cambria" w:hAnsi="Cambria" w:cs="Cambria"/>
          <w:color w:val="111111"/>
          <w:sz w:val="26"/>
          <w:szCs w:val="26"/>
        </w:rPr>
        <w:t>αχύνθη</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γ</w:t>
      </w:r>
      <w:r w:rsidRPr="00C93A66">
        <w:rPr>
          <w:rFonts w:ascii="Times New Roman" w:hAnsi="Times New Roman" w:cs="Times New Roman"/>
          <w:color w:val="111111"/>
          <w:sz w:val="26"/>
          <w:szCs w:val="26"/>
        </w:rPr>
        <w:t>ὰ</w:t>
      </w:r>
      <w:r w:rsidRPr="00C93A66">
        <w:rPr>
          <w:rFonts w:ascii="Cambria" w:hAnsi="Cambria" w:cs="Cambria"/>
          <w:color w:val="111111"/>
          <w:sz w:val="26"/>
          <w:szCs w:val="26"/>
        </w:rPr>
        <w:t>ρ</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ἡ</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καρδία</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λαο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τούτου</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ὠ</w:t>
      </w:r>
      <w:r w:rsidRPr="00C93A66">
        <w:rPr>
          <w:rFonts w:ascii="Cambria" w:hAnsi="Cambria" w:cs="Cambria"/>
          <w:color w:val="111111"/>
          <w:sz w:val="26"/>
          <w:szCs w:val="26"/>
        </w:rPr>
        <w:t>σ</w:t>
      </w:r>
      <w:r w:rsidRPr="00C93A66">
        <w:rPr>
          <w:rFonts w:ascii="Times New Roman" w:hAnsi="Times New Roman" w:cs="Times New Roman"/>
          <w:color w:val="111111"/>
          <w:sz w:val="26"/>
          <w:szCs w:val="26"/>
        </w:rPr>
        <w:t>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βαρέως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ἤ</w:t>
      </w:r>
      <w:r w:rsidRPr="00C93A66">
        <w:rPr>
          <w:rFonts w:ascii="Cambria" w:hAnsi="Cambria" w:cs="Cambria"/>
          <w:color w:val="111111"/>
          <w:sz w:val="26"/>
          <w:szCs w:val="26"/>
        </w:rPr>
        <w:t>κουσαν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ὺ</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ὀ</w:t>
      </w:r>
      <w:r w:rsidRPr="00C93A66">
        <w:rPr>
          <w:rFonts w:ascii="Cambria" w:hAnsi="Cambria" w:cs="Cambria"/>
          <w:color w:val="111111"/>
          <w:sz w:val="26"/>
          <w:szCs w:val="26"/>
        </w:rPr>
        <w:t>φθαλ</w:t>
      </w:r>
      <w:r w:rsidRPr="00C93A66">
        <w:rPr>
          <w:rFonts w:ascii="PT Serif" w:hAnsi="PT Serif" w:cs="PT Serif"/>
          <w:color w:val="111111"/>
          <w:sz w:val="26"/>
          <w:szCs w:val="26"/>
        </w:rPr>
        <w:t>μ</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ὺ</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κά</w:t>
      </w:r>
      <w:r w:rsidRPr="00C93A66">
        <w:rPr>
          <w:rFonts w:ascii="PT Serif" w:hAnsi="PT Serif" w:cs="PT Serif"/>
          <w:color w:val="111111"/>
          <w:sz w:val="26"/>
          <w:szCs w:val="26"/>
        </w:rPr>
        <w:t>μμ</w:t>
      </w:r>
      <w:r w:rsidRPr="00C93A66">
        <w:rPr>
          <w:rFonts w:ascii="Cambria" w:hAnsi="Cambria" w:cs="Cambria"/>
          <w:color w:val="111111"/>
          <w:sz w:val="26"/>
          <w:szCs w:val="26"/>
        </w:rPr>
        <w:t>υσαν·</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μ</w:t>
      </w:r>
      <w:r w:rsidRPr="00C93A66">
        <w:rPr>
          <w:rFonts w:ascii="Cambria" w:hAnsi="Cambria" w:cs="Cambria"/>
          <w:color w:val="111111"/>
          <w:sz w:val="26"/>
          <w:szCs w:val="26"/>
        </w:rPr>
        <w:t>ή</w:t>
      </w:r>
      <w:r w:rsidRPr="00C93A66">
        <w:rPr>
          <w:rFonts w:ascii="PT Serif" w:hAnsi="PT Serif" w:cs="PT Serif"/>
          <w:color w:val="111111"/>
          <w:sz w:val="26"/>
          <w:szCs w:val="26"/>
        </w:rPr>
        <w:t>π</w:t>
      </w:r>
      <w:r w:rsidRPr="00C93A66">
        <w:rPr>
          <w:rFonts w:ascii="Cambria" w:hAnsi="Cambria" w:cs="Cambria"/>
          <w:color w:val="111111"/>
          <w:sz w:val="26"/>
          <w:szCs w:val="26"/>
        </w:rPr>
        <w:t>οτε</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ἴ</w:t>
      </w:r>
      <w:r w:rsidRPr="00C93A66">
        <w:rPr>
          <w:rFonts w:ascii="Cambria" w:hAnsi="Cambria" w:cs="Cambria"/>
          <w:color w:val="111111"/>
          <w:sz w:val="26"/>
          <w:szCs w:val="26"/>
        </w:rPr>
        <w:t>δωσιν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ὀ</w:t>
      </w:r>
      <w:r w:rsidRPr="00C93A66">
        <w:rPr>
          <w:rFonts w:ascii="Cambria" w:hAnsi="Cambria" w:cs="Cambria"/>
          <w:color w:val="111111"/>
          <w:sz w:val="26"/>
          <w:szCs w:val="26"/>
        </w:rPr>
        <w:t>φθαλ</w:t>
      </w:r>
      <w:r w:rsidRPr="00C93A66">
        <w:rPr>
          <w:rFonts w:ascii="PT Serif" w:hAnsi="PT Serif" w:cs="PT Serif"/>
          <w:color w:val="111111"/>
          <w:sz w:val="26"/>
          <w:szCs w:val="26"/>
        </w:rPr>
        <w:t>μ</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ὠ</w:t>
      </w:r>
      <w:r w:rsidRPr="00C93A66">
        <w:rPr>
          <w:rFonts w:ascii="Cambria" w:hAnsi="Cambria" w:cs="Cambria"/>
          <w:color w:val="111111"/>
          <w:sz w:val="26"/>
          <w:szCs w:val="26"/>
        </w:rPr>
        <w:t>σ</w:t>
      </w:r>
      <w:r w:rsidRPr="00C93A66">
        <w:rPr>
          <w:rFonts w:ascii="Times New Roman" w:hAnsi="Times New Roman" w:cs="Times New Roman"/>
          <w:color w:val="111111"/>
          <w:sz w:val="26"/>
          <w:szCs w:val="26"/>
        </w:rPr>
        <w:t>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κούσωσιν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ῇ</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καρδί</w:t>
      </w:r>
      <w:r w:rsidRPr="00C93A66">
        <w:rPr>
          <w:rFonts w:ascii="Times New Roman" w:hAnsi="Times New Roman" w:cs="Times New Roman"/>
          <w:color w:val="111111"/>
          <w:sz w:val="26"/>
          <w:szCs w:val="26"/>
        </w:rPr>
        <w:t>ᾳ</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συν</w:t>
      </w:r>
      <w:r w:rsidRPr="00C93A66">
        <w:rPr>
          <w:rFonts w:ascii="Times New Roman" w:hAnsi="Times New Roman" w:cs="Times New Roman"/>
          <w:color w:val="111111"/>
          <w:sz w:val="26"/>
          <w:szCs w:val="26"/>
        </w:rPr>
        <w:t>ῶ</w:t>
      </w:r>
      <w:r w:rsidRPr="00C93A66">
        <w:rPr>
          <w:rFonts w:ascii="Cambria" w:hAnsi="Cambria" w:cs="Cambria"/>
          <w:color w:val="111111"/>
          <w:sz w:val="26"/>
          <w:szCs w:val="26"/>
        </w:rPr>
        <w:t>σιν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PT Serif" w:hAnsi="PT Serif"/>
          <w:color w:val="111111"/>
          <w:sz w:val="26"/>
          <w:szCs w:val="26"/>
        </w:rPr>
        <w:t>π</w:t>
      </w:r>
      <w:r w:rsidRPr="00C93A66">
        <w:rPr>
          <w:rFonts w:ascii="Cambria" w:hAnsi="Cambria" w:cs="Cambria"/>
          <w:color w:val="111111"/>
          <w:sz w:val="26"/>
          <w:szCs w:val="26"/>
        </w:rPr>
        <w:t>ιστρέψωσιν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ἰ</w:t>
      </w:r>
      <w:r w:rsidRPr="00C93A66">
        <w:rPr>
          <w:rFonts w:ascii="Cambria" w:hAnsi="Cambria" w:cs="Cambria"/>
          <w:color w:val="111111"/>
          <w:sz w:val="26"/>
          <w:szCs w:val="26"/>
        </w:rPr>
        <w:t>άσο</w:t>
      </w:r>
      <w:r w:rsidRPr="00C93A66">
        <w:rPr>
          <w:rFonts w:ascii="PT Serif" w:hAnsi="PT Serif" w:cs="PT Serif"/>
          <w:color w:val="111111"/>
          <w:sz w:val="26"/>
          <w:szCs w:val="26"/>
        </w:rPr>
        <w:t>μ</w:t>
      </w:r>
      <w:r w:rsidRPr="00C93A66">
        <w:rPr>
          <w:rFonts w:ascii="Cambria" w:hAnsi="Cambria" w:cs="Cambria"/>
          <w:color w:val="111111"/>
          <w:sz w:val="26"/>
          <w:szCs w:val="26"/>
        </w:rPr>
        <w:t>αι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τούς</w:t>
      </w:r>
      <w:r w:rsidRPr="00C93A66">
        <w:rPr>
          <w:rFonts w:ascii="PT Serif" w:hAnsi="PT Serif"/>
          <w:color w:val="111111"/>
          <w:sz w:val="26"/>
          <w:szCs w:val="26"/>
          <w:lang w:val="la-Latn"/>
        </w:rPr>
        <w:t>. </w:t>
      </w:r>
    </w:p>
    <w:p w14:paraId="2A0E68A3" w14:textId="77777777" w:rsidR="00C93A66" w:rsidRPr="00C93A66" w:rsidRDefault="00C93A66" w:rsidP="00C93A66">
      <w:pPr>
        <w:spacing w:after="120" w:line="240" w:lineRule="auto"/>
        <w:jc w:val="both"/>
        <w:rPr>
          <w:rFonts w:ascii="PT Serif" w:hAnsi="PT Serif"/>
          <w:color w:val="111111"/>
          <w:sz w:val="26"/>
          <w:szCs w:val="26"/>
          <w:lang w:val="la-Latn"/>
        </w:rPr>
      </w:pPr>
      <w:r w:rsidRPr="00C93A66">
        <w:rPr>
          <w:rFonts w:ascii="Times New Roman" w:hAnsi="Times New Roman" w:cs="Times New Roman"/>
          <w:color w:val="111111"/>
          <w:sz w:val="26"/>
          <w:szCs w:val="26"/>
        </w:rPr>
        <w:t>ὑ</w:t>
      </w:r>
      <w:r w:rsidRPr="00C93A66">
        <w:rPr>
          <w:rFonts w:ascii="PT Serif" w:hAnsi="PT Serif"/>
          <w:color w:val="111111"/>
          <w:sz w:val="26"/>
          <w:szCs w:val="26"/>
        </w:rPr>
        <w:t>μ</w:t>
      </w:r>
      <w:r w:rsidRPr="00C93A66">
        <w:rPr>
          <w:rFonts w:ascii="Times New Roman" w:hAnsi="Times New Roman" w:cs="Times New Roman"/>
          <w:color w:val="111111"/>
          <w:sz w:val="26"/>
          <w:szCs w:val="26"/>
        </w:rPr>
        <w:t>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PT Serif" w:hAnsi="PT Serif"/>
          <w:color w:val="111111"/>
          <w:sz w:val="26"/>
          <w:szCs w:val="26"/>
        </w:rPr>
        <w:t>μ</w:t>
      </w:r>
      <w:r w:rsidRPr="00C93A66">
        <w:rPr>
          <w:rFonts w:ascii="Cambria" w:hAnsi="Cambria" w:cs="Cambria"/>
          <w:color w:val="111111"/>
          <w:sz w:val="26"/>
          <w:szCs w:val="26"/>
        </w:rPr>
        <w:t>ακάριοι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ἱ</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ὀ</w:t>
      </w:r>
      <w:r w:rsidRPr="00C93A66">
        <w:rPr>
          <w:rFonts w:ascii="Cambria" w:hAnsi="Cambria" w:cs="Cambria"/>
          <w:color w:val="111111"/>
          <w:sz w:val="26"/>
          <w:szCs w:val="26"/>
        </w:rPr>
        <w:t>φθαλ</w:t>
      </w:r>
      <w:r w:rsidRPr="00C93A66">
        <w:rPr>
          <w:rFonts w:ascii="PT Serif" w:hAnsi="PT Serif" w:cs="PT Serif"/>
          <w:color w:val="111111"/>
          <w:sz w:val="26"/>
          <w:szCs w:val="26"/>
        </w:rPr>
        <w:t>μ</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ὅ</w:t>
      </w:r>
      <w:r w:rsidRPr="00C93A66">
        <w:rPr>
          <w:rFonts w:ascii="Cambria" w:hAnsi="Cambria" w:cs="Cambria"/>
          <w:color w:val="111111"/>
          <w:sz w:val="26"/>
          <w:szCs w:val="26"/>
        </w:rPr>
        <w:t>τι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βλέ</w:t>
      </w:r>
      <w:r w:rsidRPr="00C93A66">
        <w:rPr>
          <w:rFonts w:ascii="PT Serif" w:hAnsi="PT Serif" w:cs="PT Serif"/>
          <w:color w:val="111111"/>
          <w:sz w:val="26"/>
          <w:szCs w:val="26"/>
        </w:rPr>
        <w:t>π</w:t>
      </w:r>
      <w:r w:rsidRPr="00C93A66">
        <w:rPr>
          <w:rFonts w:ascii="Cambria" w:hAnsi="Cambria" w:cs="Cambria"/>
          <w:color w:val="111111"/>
          <w:sz w:val="26"/>
          <w:szCs w:val="26"/>
        </w:rPr>
        <w:t>ουσιν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ὰ</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ὦ</w:t>
      </w:r>
      <w:r w:rsidRPr="00C93A66">
        <w:rPr>
          <w:rFonts w:ascii="Cambria" w:hAnsi="Cambria" w:cs="Cambria"/>
          <w:color w:val="111111"/>
          <w:sz w:val="26"/>
          <w:szCs w:val="26"/>
        </w:rPr>
        <w:t>τα</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ὑ</w:t>
      </w:r>
      <w:r w:rsidRPr="00C93A66">
        <w:rPr>
          <w:rFonts w:ascii="PT Serif" w:hAnsi="PT Serif"/>
          <w:color w:val="111111"/>
          <w:sz w:val="26"/>
          <w:szCs w:val="26"/>
        </w:rPr>
        <w:t>μ</w:t>
      </w:r>
      <w:r w:rsidRPr="00C93A66">
        <w:rPr>
          <w:rFonts w:ascii="Times New Roman" w:hAnsi="Times New Roman" w:cs="Times New Roman"/>
          <w:color w:val="111111"/>
          <w:sz w:val="26"/>
          <w:szCs w:val="26"/>
        </w:rPr>
        <w:t>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ὅ</w:t>
      </w:r>
      <w:r w:rsidRPr="00C93A66">
        <w:rPr>
          <w:rFonts w:ascii="Cambria" w:hAnsi="Cambria" w:cs="Cambria"/>
          <w:color w:val="111111"/>
          <w:sz w:val="26"/>
          <w:szCs w:val="26"/>
        </w:rPr>
        <w:t>τι</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κούουσιν</w:t>
      </w:r>
      <w:r w:rsidRPr="00C93A66">
        <w:rPr>
          <w:rFonts w:ascii="PT Serif" w:hAnsi="PT Serif"/>
          <w:color w:val="111111"/>
          <w:sz w:val="26"/>
          <w:szCs w:val="26"/>
          <w:lang w:val="la-Latn"/>
        </w:rPr>
        <w:t>. </w:t>
      </w:r>
      <w:r w:rsidRPr="00C93A66">
        <w:rPr>
          <w:rFonts w:ascii="Times New Roman" w:hAnsi="Times New Roman" w:cs="Times New Roman"/>
          <w:color w:val="111111"/>
          <w:sz w:val="26"/>
          <w:szCs w:val="26"/>
        </w:rPr>
        <w:t>ἀ</w:t>
      </w:r>
      <w:r w:rsidRPr="00C93A66">
        <w:rPr>
          <w:rFonts w:ascii="PT Serif" w:hAnsi="PT Serif"/>
          <w:color w:val="111111"/>
          <w:sz w:val="26"/>
          <w:szCs w:val="26"/>
        </w:rPr>
        <w:t>μ</w:t>
      </w:r>
      <w:r w:rsidRPr="00C93A66">
        <w:rPr>
          <w:rFonts w:ascii="Times New Roman" w:hAnsi="Times New Roman" w:cs="Times New Roman"/>
          <w:color w:val="111111"/>
          <w:sz w:val="26"/>
          <w:szCs w:val="26"/>
        </w:rPr>
        <w:t>ὴ</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γ</w:t>
      </w:r>
      <w:r w:rsidRPr="00C93A66">
        <w:rPr>
          <w:rFonts w:ascii="Times New Roman" w:hAnsi="Times New Roman" w:cs="Times New Roman"/>
          <w:color w:val="111111"/>
          <w:sz w:val="26"/>
          <w:szCs w:val="26"/>
        </w:rPr>
        <w:t>ὰ</w:t>
      </w:r>
      <w:r w:rsidRPr="00C93A66">
        <w:rPr>
          <w:rFonts w:ascii="Cambria" w:hAnsi="Cambria" w:cs="Cambria"/>
          <w:color w:val="111111"/>
          <w:sz w:val="26"/>
          <w:szCs w:val="26"/>
        </w:rPr>
        <w:t>ρ</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λέγω</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ὑ</w:t>
      </w:r>
      <w:r w:rsidRPr="00C93A66">
        <w:rPr>
          <w:rFonts w:ascii="PT Serif" w:hAnsi="PT Serif"/>
          <w:color w:val="111111"/>
          <w:sz w:val="26"/>
          <w:szCs w:val="26"/>
        </w:rPr>
        <w:t>μ</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ὅ</w:t>
      </w:r>
      <w:r w:rsidRPr="00C93A66">
        <w:rPr>
          <w:rFonts w:ascii="Cambria" w:hAnsi="Cambria" w:cs="Cambria"/>
          <w:color w:val="111111"/>
          <w:sz w:val="26"/>
          <w:szCs w:val="26"/>
        </w:rPr>
        <w:t>τι</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ολλο</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PT Serif" w:hAnsi="PT Serif"/>
          <w:color w:val="111111"/>
          <w:sz w:val="26"/>
          <w:szCs w:val="26"/>
        </w:rPr>
        <w:t>π</w:t>
      </w:r>
      <w:r w:rsidRPr="00C93A66">
        <w:rPr>
          <w:rFonts w:ascii="Cambria" w:hAnsi="Cambria" w:cs="Cambria"/>
          <w:color w:val="111111"/>
          <w:sz w:val="26"/>
          <w:szCs w:val="26"/>
        </w:rPr>
        <w:t>ροφ</w:t>
      </w:r>
      <w:r w:rsidRPr="00C93A66">
        <w:rPr>
          <w:rFonts w:ascii="Times New Roman" w:hAnsi="Times New Roman" w:cs="Times New Roman"/>
          <w:color w:val="111111"/>
          <w:sz w:val="26"/>
          <w:szCs w:val="26"/>
        </w:rPr>
        <w:t>ῆ</w:t>
      </w:r>
      <w:r w:rsidRPr="00C93A66">
        <w:rPr>
          <w:rFonts w:ascii="Cambria" w:hAnsi="Cambria" w:cs="Cambria"/>
          <w:color w:val="111111"/>
          <w:sz w:val="26"/>
          <w:szCs w:val="26"/>
        </w:rPr>
        <w:t>ται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δίκαιοι</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PT Serif" w:hAnsi="PT Serif"/>
          <w:color w:val="111111"/>
          <w:sz w:val="26"/>
          <w:szCs w:val="26"/>
        </w:rPr>
        <w:t>π</w:t>
      </w:r>
      <w:r w:rsidRPr="00C93A66">
        <w:rPr>
          <w:rFonts w:ascii="Cambria" w:hAnsi="Cambria" w:cs="Cambria"/>
          <w:color w:val="111111"/>
          <w:sz w:val="26"/>
          <w:szCs w:val="26"/>
        </w:rPr>
        <w:t>εθύ</w:t>
      </w:r>
      <w:r w:rsidRPr="00C93A66">
        <w:rPr>
          <w:rFonts w:ascii="PT Serif" w:hAnsi="PT Serif" w:cs="PT Serif"/>
          <w:color w:val="111111"/>
          <w:sz w:val="26"/>
          <w:szCs w:val="26"/>
        </w:rPr>
        <w:t>μ</w:t>
      </w:r>
      <w:r w:rsidRPr="00C93A66">
        <w:rPr>
          <w:rFonts w:ascii="Cambria" w:hAnsi="Cambria" w:cs="Cambria"/>
          <w:color w:val="111111"/>
          <w:sz w:val="26"/>
          <w:szCs w:val="26"/>
        </w:rPr>
        <w:t>ησαν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ἰ</w:t>
      </w:r>
      <w:r w:rsidRPr="00C93A66">
        <w:rPr>
          <w:rFonts w:ascii="Cambria" w:hAnsi="Cambria" w:cs="Cambria"/>
          <w:color w:val="111111"/>
          <w:sz w:val="26"/>
          <w:szCs w:val="26"/>
        </w:rPr>
        <w:t>δε</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ἃ</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βλέ</w:t>
      </w:r>
      <w:r w:rsidRPr="00C93A66">
        <w:rPr>
          <w:rFonts w:ascii="PT Serif" w:hAnsi="PT Serif" w:cs="PT Serif"/>
          <w:color w:val="111111"/>
          <w:sz w:val="26"/>
          <w:szCs w:val="26"/>
        </w:rPr>
        <w:t>π</w:t>
      </w:r>
      <w:r w:rsidRPr="00C93A66">
        <w:rPr>
          <w:rFonts w:ascii="Cambria" w:hAnsi="Cambria" w:cs="Cambria"/>
          <w:color w:val="111111"/>
          <w:sz w:val="26"/>
          <w:szCs w:val="26"/>
        </w:rPr>
        <w:t>ετε</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κ</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ἶ</w:t>
      </w:r>
      <w:r w:rsidRPr="00C93A66">
        <w:rPr>
          <w:rFonts w:ascii="Cambria" w:hAnsi="Cambria" w:cs="Cambria"/>
          <w:color w:val="111111"/>
          <w:sz w:val="26"/>
          <w:szCs w:val="26"/>
        </w:rPr>
        <w:t>δαν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κο</w:t>
      </w:r>
      <w:r w:rsidRPr="00C93A66">
        <w:rPr>
          <w:rFonts w:ascii="Times New Roman" w:hAnsi="Times New Roman" w:cs="Times New Roman"/>
          <w:color w:val="111111"/>
          <w:sz w:val="26"/>
          <w:szCs w:val="26"/>
        </w:rPr>
        <w:t>ῦ</w:t>
      </w:r>
      <w:r w:rsidRPr="00C93A66">
        <w:rPr>
          <w:rFonts w:ascii="Cambria" w:hAnsi="Cambria" w:cs="Cambria"/>
          <w:color w:val="111111"/>
          <w:sz w:val="26"/>
          <w:szCs w:val="26"/>
        </w:rPr>
        <w:t>σαι</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ἃ</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κούετε</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κ</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ἤ</w:t>
      </w:r>
      <w:r w:rsidRPr="00C93A66">
        <w:rPr>
          <w:rFonts w:ascii="Cambria" w:hAnsi="Cambria" w:cs="Cambria"/>
          <w:color w:val="111111"/>
          <w:sz w:val="26"/>
          <w:szCs w:val="26"/>
        </w:rPr>
        <w:t>κουσαν</w:t>
      </w:r>
      <w:r w:rsidRPr="00C93A66">
        <w:rPr>
          <w:rFonts w:ascii="PT Serif" w:hAnsi="PT Serif"/>
          <w:color w:val="111111"/>
          <w:sz w:val="26"/>
          <w:szCs w:val="26"/>
          <w:lang w:val="la-Latn"/>
        </w:rPr>
        <w:t>. </w:t>
      </w:r>
    </w:p>
    <w:p w14:paraId="05D10C49" w14:textId="77777777" w:rsidR="00C93A66" w:rsidRPr="00C93A66" w:rsidRDefault="00C93A66" w:rsidP="00C93A66">
      <w:pPr>
        <w:spacing w:after="120" w:line="240" w:lineRule="auto"/>
        <w:jc w:val="both"/>
        <w:rPr>
          <w:rFonts w:ascii="PT Serif" w:hAnsi="PT Serif"/>
          <w:color w:val="111111"/>
          <w:sz w:val="26"/>
          <w:szCs w:val="26"/>
          <w:lang w:val="la-Latn"/>
        </w:rPr>
      </w:pPr>
      <w:r w:rsidRPr="00C93A66">
        <w:rPr>
          <w:rFonts w:ascii="Times New Roman" w:hAnsi="Times New Roman" w:cs="Times New Roman"/>
          <w:color w:val="111111"/>
          <w:sz w:val="26"/>
          <w:szCs w:val="26"/>
        </w:rPr>
        <w:t>Ὑ</w:t>
      </w:r>
      <w:r w:rsidRPr="00C93A66">
        <w:rPr>
          <w:rFonts w:ascii="PT Serif" w:hAnsi="PT Serif"/>
          <w:color w:val="111111"/>
          <w:sz w:val="26"/>
          <w:szCs w:val="26"/>
        </w:rPr>
        <w:t>μ</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ὖ</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κούσατε</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ὴ</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αραβολ</w:t>
      </w:r>
      <w:r w:rsidRPr="00C93A66">
        <w:rPr>
          <w:rFonts w:ascii="Times New Roman" w:hAnsi="Times New Roman" w:cs="Times New Roman"/>
          <w:color w:val="111111"/>
          <w:sz w:val="26"/>
          <w:szCs w:val="26"/>
        </w:rPr>
        <w:t>ὴ</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Cambria" w:hAnsi="Cambria" w:cs="Cambria"/>
          <w:color w:val="111111"/>
          <w:sz w:val="26"/>
          <w:szCs w:val="26"/>
        </w:rPr>
        <w:t>σ</w:t>
      </w:r>
      <w:r w:rsidRPr="00C93A66">
        <w:rPr>
          <w:rFonts w:ascii="PT Serif" w:hAnsi="PT Serif" w:cs="PT Serif"/>
          <w:color w:val="111111"/>
          <w:sz w:val="26"/>
          <w:szCs w:val="26"/>
        </w:rPr>
        <w:t>π</w:t>
      </w:r>
      <w:r w:rsidRPr="00C93A66">
        <w:rPr>
          <w:rFonts w:ascii="Cambria" w:hAnsi="Cambria" w:cs="Cambria"/>
          <w:color w:val="111111"/>
          <w:sz w:val="26"/>
          <w:szCs w:val="26"/>
        </w:rPr>
        <w:t>είραντος</w:t>
      </w:r>
      <w:r w:rsidRPr="00C93A66">
        <w:rPr>
          <w:rFonts w:ascii="PT Serif" w:hAnsi="PT Serif"/>
          <w:color w:val="111111"/>
          <w:sz w:val="26"/>
          <w:szCs w:val="26"/>
          <w:lang w:val="la-Latn"/>
        </w:rPr>
        <w:t>. </w:t>
      </w:r>
      <w:r w:rsidRPr="00C93A66">
        <w:rPr>
          <w:rFonts w:ascii="PT Serif" w:hAnsi="PT Serif"/>
          <w:color w:val="111111"/>
          <w:sz w:val="26"/>
          <w:szCs w:val="26"/>
        </w:rPr>
        <w:t>π</w:t>
      </w:r>
      <w:r w:rsidRPr="00C93A66">
        <w:rPr>
          <w:rFonts w:ascii="Cambria" w:hAnsi="Cambria" w:cs="Cambria"/>
          <w:color w:val="111111"/>
          <w:sz w:val="26"/>
          <w:szCs w:val="26"/>
        </w:rPr>
        <w:t>αντ</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κούοντος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λόγον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ῆ</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βασιλείας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PT Serif" w:hAnsi="PT Serif"/>
          <w:color w:val="111111"/>
          <w:sz w:val="26"/>
          <w:szCs w:val="26"/>
        </w:rPr>
        <w:t>μ</w:t>
      </w:r>
      <w:r w:rsidRPr="00C93A66">
        <w:rPr>
          <w:rFonts w:ascii="Times New Roman" w:hAnsi="Times New Roman" w:cs="Times New Roman"/>
          <w:color w:val="111111"/>
          <w:sz w:val="26"/>
          <w:szCs w:val="26"/>
        </w:rPr>
        <w:t>ὴ</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συνιέντος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ἔ</w:t>
      </w:r>
      <w:r w:rsidRPr="00C93A66">
        <w:rPr>
          <w:rFonts w:ascii="Cambria" w:hAnsi="Cambria" w:cs="Cambria"/>
          <w:color w:val="111111"/>
          <w:sz w:val="26"/>
          <w:szCs w:val="26"/>
        </w:rPr>
        <w:t>ρχεται</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PT Serif" w:hAnsi="PT Serif"/>
          <w:color w:val="111111"/>
          <w:sz w:val="26"/>
          <w:szCs w:val="26"/>
        </w:rPr>
        <w:t>π</w:t>
      </w:r>
      <w:r w:rsidRPr="00C93A66">
        <w:rPr>
          <w:rFonts w:ascii="Cambria" w:hAnsi="Cambria" w:cs="Cambria"/>
          <w:color w:val="111111"/>
          <w:sz w:val="26"/>
          <w:szCs w:val="26"/>
        </w:rPr>
        <w:t>ονηρ</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ἁ</w:t>
      </w:r>
      <w:r w:rsidRPr="00C93A66">
        <w:rPr>
          <w:rFonts w:ascii="Cambria" w:hAnsi="Cambria" w:cs="Cambria"/>
          <w:color w:val="111111"/>
          <w:sz w:val="26"/>
          <w:szCs w:val="26"/>
        </w:rPr>
        <w:t>ρ</w:t>
      </w:r>
      <w:r w:rsidRPr="00C93A66">
        <w:rPr>
          <w:rFonts w:ascii="PT Serif" w:hAnsi="PT Serif" w:cs="PT Serif"/>
          <w:color w:val="111111"/>
          <w:sz w:val="26"/>
          <w:szCs w:val="26"/>
        </w:rPr>
        <w:t>π</w:t>
      </w:r>
      <w:r w:rsidRPr="00C93A66">
        <w:rPr>
          <w:rFonts w:ascii="Cambria" w:hAnsi="Cambria" w:cs="Cambria"/>
          <w:color w:val="111111"/>
          <w:sz w:val="26"/>
          <w:szCs w:val="26"/>
        </w:rPr>
        <w:t>άζει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ὸ</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σ</w:t>
      </w:r>
      <w:r w:rsidRPr="00C93A66">
        <w:rPr>
          <w:rFonts w:ascii="PT Serif" w:hAnsi="PT Serif" w:cs="PT Serif"/>
          <w:color w:val="111111"/>
          <w:sz w:val="26"/>
          <w:szCs w:val="26"/>
        </w:rPr>
        <w:t>π</w:t>
      </w:r>
      <w:r w:rsidRPr="00C93A66">
        <w:rPr>
          <w:rFonts w:ascii="Cambria" w:hAnsi="Cambria" w:cs="Cambria"/>
          <w:color w:val="111111"/>
          <w:sz w:val="26"/>
          <w:szCs w:val="26"/>
        </w:rPr>
        <w:t>αρ</w:t>
      </w:r>
      <w:r w:rsidRPr="00C93A66">
        <w:rPr>
          <w:rFonts w:ascii="PT Serif" w:hAnsi="PT Serif" w:cs="PT Serif"/>
          <w:color w:val="111111"/>
          <w:sz w:val="26"/>
          <w:szCs w:val="26"/>
        </w:rPr>
        <w:t>μ</w:t>
      </w:r>
      <w:r w:rsidRPr="00C93A66">
        <w:rPr>
          <w:rFonts w:ascii="Cambria" w:hAnsi="Cambria" w:cs="Cambria"/>
          <w:color w:val="111111"/>
          <w:sz w:val="26"/>
          <w:szCs w:val="26"/>
        </w:rPr>
        <w:t>ένον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ῇ</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καρδί</w:t>
      </w:r>
      <w:r w:rsidRPr="00C93A66">
        <w:rPr>
          <w:rFonts w:ascii="Times New Roman" w:hAnsi="Times New Roman" w:cs="Times New Roman"/>
          <w:color w:val="111111"/>
          <w:sz w:val="26"/>
          <w:szCs w:val="26"/>
        </w:rPr>
        <w:t>ᾳ</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Cambria" w:hAnsi="Cambria" w:cs="Cambria"/>
          <w:color w:val="111111"/>
          <w:sz w:val="26"/>
          <w:szCs w:val="26"/>
        </w:rPr>
        <w:t>·</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ὗ</w:t>
      </w:r>
      <w:r w:rsidRPr="00C93A66">
        <w:rPr>
          <w:rFonts w:ascii="Cambria" w:hAnsi="Cambria" w:cs="Cambria"/>
          <w:color w:val="111111"/>
          <w:sz w:val="26"/>
          <w:szCs w:val="26"/>
        </w:rPr>
        <w:t>τός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στιν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PT Serif" w:hAnsi="PT Serif"/>
          <w:color w:val="111111"/>
          <w:sz w:val="26"/>
          <w:szCs w:val="26"/>
        </w:rPr>
        <w:t>π</w:t>
      </w:r>
      <w:r w:rsidRPr="00C93A66">
        <w:rPr>
          <w:rFonts w:ascii="Cambria" w:hAnsi="Cambria" w:cs="Cambria"/>
          <w:color w:val="111111"/>
          <w:sz w:val="26"/>
          <w:szCs w:val="26"/>
        </w:rPr>
        <w:t>αρ</w:t>
      </w:r>
      <w:r w:rsidRPr="00C93A66">
        <w:rPr>
          <w:rFonts w:ascii="Times New Roman" w:hAnsi="Times New Roman" w:cs="Times New Roman"/>
          <w:color w:val="111111"/>
          <w:sz w:val="26"/>
          <w:szCs w:val="26"/>
        </w:rPr>
        <w:t>ὰ</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ὴ</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ὁ</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w:t>
      </w:r>
      <w:r w:rsidRPr="00C93A66">
        <w:rPr>
          <w:rFonts w:ascii="PT Serif" w:hAnsi="PT Serif" w:cs="PT Serif"/>
          <w:color w:val="111111"/>
          <w:sz w:val="26"/>
          <w:szCs w:val="26"/>
        </w:rPr>
        <w:t>π</w:t>
      </w:r>
      <w:r w:rsidRPr="00C93A66">
        <w:rPr>
          <w:rFonts w:ascii="Cambria" w:hAnsi="Cambria" w:cs="Cambria"/>
          <w:color w:val="111111"/>
          <w:sz w:val="26"/>
          <w:szCs w:val="26"/>
        </w:rPr>
        <w:t>αρείς</w:t>
      </w:r>
      <w:r w:rsidRPr="00C93A66">
        <w:rPr>
          <w:rFonts w:ascii="PT Serif" w:hAnsi="PT Serif"/>
          <w:color w:val="111111"/>
          <w:sz w:val="26"/>
          <w:szCs w:val="26"/>
          <w:lang w:val="la-Latn"/>
        </w:rPr>
        <w:t>.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PT Serif" w:hAnsi="PT Serif"/>
          <w:color w:val="111111"/>
          <w:sz w:val="26"/>
          <w:szCs w:val="26"/>
        </w:rPr>
        <w:t>π</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ὰ</w:t>
      </w:r>
      <w:r w:rsidRPr="00C93A66">
        <w:rPr>
          <w:rFonts w:ascii="PT Serif" w:hAnsi="PT Serif"/>
          <w:color w:val="111111"/>
          <w:sz w:val="26"/>
          <w:szCs w:val="26"/>
          <w:lang w:val="la-Latn"/>
        </w:rPr>
        <w:t xml:space="preserve"> </w:t>
      </w:r>
      <w:r w:rsidRPr="00C93A66">
        <w:rPr>
          <w:rFonts w:ascii="PT Serif" w:hAnsi="PT Serif"/>
          <w:color w:val="111111"/>
          <w:sz w:val="26"/>
          <w:szCs w:val="26"/>
        </w:rPr>
        <w:t>π</w:t>
      </w:r>
      <w:r w:rsidRPr="00C93A66">
        <w:rPr>
          <w:rFonts w:ascii="Cambria" w:hAnsi="Cambria" w:cs="Cambria"/>
          <w:color w:val="111111"/>
          <w:sz w:val="26"/>
          <w:szCs w:val="26"/>
        </w:rPr>
        <w:t>ετρώδη</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w:t>
      </w:r>
      <w:r w:rsidRPr="00C93A66">
        <w:rPr>
          <w:rFonts w:ascii="PT Serif" w:hAnsi="PT Serif" w:cs="PT Serif"/>
          <w:color w:val="111111"/>
          <w:sz w:val="26"/>
          <w:szCs w:val="26"/>
        </w:rPr>
        <w:t>π</w:t>
      </w:r>
      <w:r w:rsidRPr="00C93A66">
        <w:rPr>
          <w:rFonts w:ascii="Cambria" w:hAnsi="Cambria" w:cs="Cambria"/>
          <w:color w:val="111111"/>
          <w:sz w:val="26"/>
          <w:szCs w:val="26"/>
        </w:rPr>
        <w:t>αρείς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ὗ</w:t>
      </w:r>
      <w:r w:rsidRPr="00C93A66">
        <w:rPr>
          <w:rFonts w:ascii="Cambria" w:hAnsi="Cambria" w:cs="Cambria"/>
          <w:color w:val="111111"/>
          <w:sz w:val="26"/>
          <w:szCs w:val="26"/>
        </w:rPr>
        <w:t>τός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στιν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λόγον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κούων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θ</w:t>
      </w:r>
      <w:r w:rsidRPr="00C93A66">
        <w:rPr>
          <w:rFonts w:ascii="Times New Roman" w:hAnsi="Times New Roman" w:cs="Times New Roman"/>
          <w:color w:val="111111"/>
          <w:sz w:val="26"/>
          <w:szCs w:val="26"/>
        </w:rPr>
        <w:t>ὺ</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μ</w:t>
      </w:r>
      <w:r w:rsidRPr="00C93A66">
        <w:rPr>
          <w:rFonts w:ascii="Cambria" w:hAnsi="Cambria" w:cs="Cambria"/>
          <w:color w:val="111111"/>
          <w:sz w:val="26"/>
          <w:szCs w:val="26"/>
        </w:rPr>
        <w:t>ετ</w:t>
      </w:r>
      <w:r w:rsidRPr="00C93A66">
        <w:rPr>
          <w:rFonts w:ascii="Times New Roman" w:hAnsi="Times New Roman" w:cs="Times New Roman"/>
          <w:color w:val="111111"/>
          <w:sz w:val="26"/>
          <w:szCs w:val="26"/>
        </w:rPr>
        <w:t>ὰ</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χαρ</w:t>
      </w:r>
      <w:r w:rsidRPr="00C93A66">
        <w:rPr>
          <w:rFonts w:ascii="Times New Roman" w:hAnsi="Times New Roman" w:cs="Times New Roman"/>
          <w:color w:val="111111"/>
          <w:sz w:val="26"/>
          <w:szCs w:val="26"/>
        </w:rPr>
        <w:t>ᾶ</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λα</w:t>
      </w:r>
      <w:r w:rsidRPr="00C93A66">
        <w:rPr>
          <w:rFonts w:ascii="PT Serif" w:hAnsi="PT Serif" w:cs="PT Serif"/>
          <w:color w:val="111111"/>
          <w:sz w:val="26"/>
          <w:szCs w:val="26"/>
        </w:rPr>
        <w:t>μ</w:t>
      </w:r>
      <w:r w:rsidRPr="00C93A66">
        <w:rPr>
          <w:rFonts w:ascii="Cambria" w:hAnsi="Cambria" w:cs="Cambria"/>
          <w:color w:val="111111"/>
          <w:sz w:val="26"/>
          <w:szCs w:val="26"/>
        </w:rPr>
        <w:t>βάνων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τόν</w:t>
      </w:r>
      <w:r w:rsidRPr="00C93A66">
        <w:rPr>
          <w:rFonts w:ascii="PT Serif" w:hAnsi="PT Serif"/>
          <w:color w:val="111111"/>
          <w:sz w:val="26"/>
          <w:szCs w:val="26"/>
          <w:lang w:val="la-Latn"/>
        </w:rPr>
        <w:t>,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κ</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ἔ</w:t>
      </w:r>
      <w:r w:rsidRPr="00C93A66">
        <w:rPr>
          <w:rFonts w:ascii="Cambria" w:hAnsi="Cambria" w:cs="Cambria"/>
          <w:color w:val="111111"/>
          <w:sz w:val="26"/>
          <w:szCs w:val="26"/>
        </w:rPr>
        <w:t>χει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ῥ</w:t>
      </w:r>
      <w:r w:rsidRPr="00C93A66">
        <w:rPr>
          <w:rFonts w:ascii="Cambria" w:hAnsi="Cambria" w:cs="Cambria"/>
          <w:color w:val="111111"/>
          <w:sz w:val="26"/>
          <w:szCs w:val="26"/>
        </w:rPr>
        <w:t>ίζαν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ἑ</w:t>
      </w:r>
      <w:r w:rsidRPr="00C93A66">
        <w:rPr>
          <w:rFonts w:ascii="Cambria" w:hAnsi="Cambria" w:cs="Cambria"/>
          <w:color w:val="111111"/>
          <w:sz w:val="26"/>
          <w:szCs w:val="26"/>
        </w:rPr>
        <w:t>αυτ</w:t>
      </w:r>
      <w:r w:rsidRPr="00C93A66">
        <w:rPr>
          <w:rFonts w:ascii="Times New Roman" w:hAnsi="Times New Roman" w:cs="Times New Roman"/>
          <w:color w:val="111111"/>
          <w:sz w:val="26"/>
          <w:szCs w:val="26"/>
        </w:rPr>
        <w:t>ῷ</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λλ</w:t>
      </w:r>
      <w:r w:rsidRPr="00C93A66">
        <w:rPr>
          <w:rFonts w:ascii="Times New Roman" w:hAnsi="Times New Roman" w:cs="Times New Roman"/>
          <w:color w:val="111111"/>
          <w:sz w:val="26"/>
          <w:szCs w:val="26"/>
        </w:rPr>
        <w:t>ὰ</w:t>
      </w:r>
      <w:r w:rsidRPr="00C93A66">
        <w:rPr>
          <w:rFonts w:ascii="PT Serif" w:hAnsi="PT Serif"/>
          <w:color w:val="111111"/>
          <w:sz w:val="26"/>
          <w:szCs w:val="26"/>
          <w:lang w:val="la-Latn"/>
        </w:rPr>
        <w:t xml:space="preserve"> </w:t>
      </w:r>
      <w:r w:rsidRPr="00C93A66">
        <w:rPr>
          <w:rFonts w:ascii="PT Serif" w:hAnsi="PT Serif"/>
          <w:color w:val="111111"/>
          <w:sz w:val="26"/>
          <w:szCs w:val="26"/>
        </w:rPr>
        <w:t>π</w:t>
      </w:r>
      <w:r w:rsidRPr="00C93A66">
        <w:rPr>
          <w:rFonts w:ascii="Cambria" w:hAnsi="Cambria" w:cs="Cambria"/>
          <w:color w:val="111111"/>
          <w:sz w:val="26"/>
          <w:szCs w:val="26"/>
        </w:rPr>
        <w:t>ρόσκαιρός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στιν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γενο</w:t>
      </w:r>
      <w:r w:rsidRPr="00C93A66">
        <w:rPr>
          <w:rFonts w:ascii="PT Serif" w:hAnsi="PT Serif" w:cs="PT Serif"/>
          <w:color w:val="111111"/>
          <w:sz w:val="26"/>
          <w:szCs w:val="26"/>
        </w:rPr>
        <w:t>μ</w:t>
      </w:r>
      <w:r w:rsidRPr="00C93A66">
        <w:rPr>
          <w:rFonts w:ascii="Cambria" w:hAnsi="Cambria" w:cs="Cambria"/>
          <w:color w:val="111111"/>
          <w:sz w:val="26"/>
          <w:szCs w:val="26"/>
        </w:rPr>
        <w:t>ένης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θλίψεως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ἢ</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διωγ</w:t>
      </w:r>
      <w:r w:rsidRPr="00C93A66">
        <w:rPr>
          <w:rFonts w:ascii="PT Serif" w:hAnsi="PT Serif" w:cs="PT Serif"/>
          <w:color w:val="111111"/>
          <w:sz w:val="26"/>
          <w:szCs w:val="26"/>
        </w:rPr>
        <w:t>μ</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δι</w:t>
      </w:r>
      <w:r w:rsidRPr="00C93A66">
        <w:rPr>
          <w:rFonts w:ascii="Times New Roman" w:hAnsi="Times New Roman" w:cs="Times New Roman"/>
          <w:color w:val="111111"/>
          <w:sz w:val="26"/>
          <w:szCs w:val="26"/>
        </w:rPr>
        <w:t>ὰ</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λόγον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θ</w:t>
      </w:r>
      <w:r w:rsidRPr="00C93A66">
        <w:rPr>
          <w:rFonts w:ascii="Times New Roman" w:hAnsi="Times New Roman" w:cs="Times New Roman"/>
          <w:color w:val="111111"/>
          <w:sz w:val="26"/>
          <w:szCs w:val="26"/>
        </w:rPr>
        <w:t>ὺ</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σκανδαλίζεται</w:t>
      </w:r>
      <w:r w:rsidRPr="00C93A66">
        <w:rPr>
          <w:rFonts w:ascii="PT Serif" w:hAnsi="PT Serif"/>
          <w:color w:val="111111"/>
          <w:sz w:val="26"/>
          <w:szCs w:val="26"/>
          <w:lang w:val="la-Latn"/>
        </w:rPr>
        <w:t>.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ἰ</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ὰ</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κάνθας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w:t>
      </w:r>
      <w:r w:rsidRPr="00C93A66">
        <w:rPr>
          <w:rFonts w:ascii="PT Serif" w:hAnsi="PT Serif" w:cs="PT Serif"/>
          <w:color w:val="111111"/>
          <w:sz w:val="26"/>
          <w:szCs w:val="26"/>
        </w:rPr>
        <w:t>π</w:t>
      </w:r>
      <w:r w:rsidRPr="00C93A66">
        <w:rPr>
          <w:rFonts w:ascii="Cambria" w:hAnsi="Cambria" w:cs="Cambria"/>
          <w:color w:val="111111"/>
          <w:sz w:val="26"/>
          <w:szCs w:val="26"/>
        </w:rPr>
        <w:t>αρείς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ὗ</w:t>
      </w:r>
      <w:r w:rsidRPr="00C93A66">
        <w:rPr>
          <w:rFonts w:ascii="Cambria" w:hAnsi="Cambria" w:cs="Cambria"/>
          <w:color w:val="111111"/>
          <w:sz w:val="26"/>
          <w:szCs w:val="26"/>
        </w:rPr>
        <w:t>τός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στιν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λόγον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κούων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ἡ</w:t>
      </w:r>
      <w:r w:rsidRPr="00C93A66">
        <w:rPr>
          <w:rFonts w:ascii="PT Serif" w:hAnsi="PT Serif"/>
          <w:color w:val="111111"/>
          <w:sz w:val="26"/>
          <w:szCs w:val="26"/>
          <w:lang w:val="la-Latn"/>
        </w:rPr>
        <w:t xml:space="preserve"> </w:t>
      </w:r>
      <w:r w:rsidRPr="00C93A66">
        <w:rPr>
          <w:rFonts w:ascii="PT Serif" w:hAnsi="PT Serif"/>
          <w:color w:val="111111"/>
          <w:sz w:val="26"/>
          <w:szCs w:val="26"/>
        </w:rPr>
        <w:t>μ</w:t>
      </w:r>
      <w:r w:rsidRPr="00C93A66">
        <w:rPr>
          <w:rFonts w:ascii="Cambria" w:hAnsi="Cambria" w:cs="Cambria"/>
          <w:color w:val="111111"/>
          <w:sz w:val="26"/>
          <w:szCs w:val="26"/>
        </w:rPr>
        <w:t>έρι</w:t>
      </w:r>
      <w:r w:rsidRPr="00C93A66">
        <w:rPr>
          <w:rFonts w:ascii="PT Serif" w:hAnsi="PT Serif" w:cs="PT Serif"/>
          <w:color w:val="111111"/>
          <w:sz w:val="26"/>
          <w:szCs w:val="26"/>
        </w:rPr>
        <w:t>μ</w:t>
      </w:r>
      <w:r w:rsidRPr="00C93A66">
        <w:rPr>
          <w:rFonts w:ascii="Cambria" w:hAnsi="Cambria" w:cs="Cambria"/>
          <w:color w:val="111111"/>
          <w:sz w:val="26"/>
          <w:szCs w:val="26"/>
        </w:rPr>
        <w:t>να</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ἰῶ</w:t>
      </w:r>
      <w:r w:rsidRPr="00C93A66">
        <w:rPr>
          <w:rFonts w:ascii="Cambria" w:hAnsi="Cambria" w:cs="Cambria"/>
          <w:color w:val="111111"/>
          <w:sz w:val="26"/>
          <w:szCs w:val="26"/>
        </w:rPr>
        <w:t>νος</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Cambria" w:hAnsi="Cambria" w:cs="Cambria"/>
          <w:color w:val="111111"/>
          <w:sz w:val="26"/>
          <w:szCs w:val="26"/>
        </w:rPr>
        <w:t>τούτου</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ἡ</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PT Serif" w:hAnsi="PT Serif"/>
          <w:color w:val="111111"/>
          <w:sz w:val="26"/>
          <w:szCs w:val="26"/>
        </w:rPr>
        <w:t>π</w:t>
      </w:r>
      <w:r w:rsidRPr="00C93A66">
        <w:rPr>
          <w:rFonts w:ascii="Cambria" w:hAnsi="Cambria" w:cs="Cambria"/>
          <w:color w:val="111111"/>
          <w:sz w:val="26"/>
          <w:szCs w:val="26"/>
        </w:rPr>
        <w:t>άτη</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PT Serif" w:hAnsi="PT Serif"/>
          <w:color w:val="111111"/>
          <w:sz w:val="26"/>
          <w:szCs w:val="26"/>
        </w:rPr>
        <w:t>π</w:t>
      </w:r>
      <w:r w:rsidRPr="00C93A66">
        <w:rPr>
          <w:rFonts w:ascii="Cambria" w:hAnsi="Cambria" w:cs="Cambria"/>
          <w:color w:val="111111"/>
          <w:sz w:val="26"/>
          <w:szCs w:val="26"/>
        </w:rPr>
        <w:t>λούτου</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συ</w:t>
      </w:r>
      <w:r w:rsidRPr="00C93A66">
        <w:rPr>
          <w:rFonts w:ascii="PT Serif" w:hAnsi="PT Serif" w:cs="PT Serif"/>
          <w:color w:val="111111"/>
          <w:sz w:val="26"/>
          <w:szCs w:val="26"/>
        </w:rPr>
        <w:t>μπ</w:t>
      </w:r>
      <w:r w:rsidRPr="00C93A66">
        <w:rPr>
          <w:rFonts w:ascii="Cambria" w:hAnsi="Cambria" w:cs="Cambria"/>
          <w:color w:val="111111"/>
          <w:sz w:val="26"/>
          <w:szCs w:val="26"/>
        </w:rPr>
        <w:t>νίγει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λόγον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ἄ</w:t>
      </w:r>
      <w:r w:rsidRPr="00C93A66">
        <w:rPr>
          <w:rFonts w:ascii="Cambria" w:hAnsi="Cambria" w:cs="Cambria"/>
          <w:color w:val="111111"/>
          <w:sz w:val="26"/>
          <w:szCs w:val="26"/>
        </w:rPr>
        <w:t>καρ</w:t>
      </w:r>
      <w:r w:rsidRPr="00C93A66">
        <w:rPr>
          <w:rFonts w:ascii="PT Serif" w:hAnsi="PT Serif" w:cs="PT Serif"/>
          <w:color w:val="111111"/>
          <w:sz w:val="26"/>
          <w:szCs w:val="26"/>
        </w:rPr>
        <w:t>π</w:t>
      </w:r>
      <w:r w:rsidRPr="00C93A66">
        <w:rPr>
          <w:rFonts w:ascii="Cambria" w:hAnsi="Cambria" w:cs="Cambria"/>
          <w:color w:val="111111"/>
          <w:sz w:val="26"/>
          <w:szCs w:val="26"/>
        </w:rPr>
        <w:t>ος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γίνεται</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PT Serif" w:hAnsi="PT Serif"/>
          <w:color w:val="111111"/>
          <w:sz w:val="26"/>
          <w:szCs w:val="26"/>
        </w:rPr>
        <w:t>π</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ὴ</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Cambria" w:hAnsi="Cambria" w:cs="Cambria"/>
          <w:color w:val="111111"/>
          <w:sz w:val="26"/>
          <w:szCs w:val="26"/>
        </w:rPr>
        <w:t>καλ</w:t>
      </w:r>
      <w:r w:rsidRPr="00C93A66">
        <w:rPr>
          <w:rFonts w:ascii="Times New Roman" w:hAnsi="Times New Roman" w:cs="Times New Roman"/>
          <w:color w:val="111111"/>
          <w:sz w:val="26"/>
          <w:szCs w:val="26"/>
        </w:rPr>
        <w:t>ὴ</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γ</w:t>
      </w:r>
      <w:r w:rsidRPr="00C93A66">
        <w:rPr>
          <w:rFonts w:ascii="Times New Roman" w:hAnsi="Times New Roman" w:cs="Times New Roman"/>
          <w:color w:val="111111"/>
          <w:sz w:val="26"/>
          <w:szCs w:val="26"/>
        </w:rPr>
        <w:t>ῆ</w:t>
      </w:r>
      <w:r w:rsidRPr="00C93A66">
        <w:rPr>
          <w:rFonts w:ascii="Cambria" w:hAnsi="Cambria" w:cs="Cambria"/>
          <w:color w:val="111111"/>
          <w:sz w:val="26"/>
          <w:szCs w:val="26"/>
        </w:rPr>
        <w:t>ν</w:t>
      </w:r>
      <w:r w:rsidRPr="00C93A66">
        <w:rPr>
          <w:rFonts w:ascii="Segoe UI Symbol" w:hAnsi="Segoe UI Symbol" w:cs="Segoe UI Symbol"/>
          <w:color w:val="111111"/>
          <w:sz w:val="26"/>
          <w:szCs w:val="26"/>
          <w:lang w:val="la-Latn"/>
        </w:rPr>
        <w:t>⸃</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w:t>
      </w:r>
      <w:r w:rsidRPr="00C93A66">
        <w:rPr>
          <w:rFonts w:ascii="PT Serif" w:hAnsi="PT Serif" w:cs="PT Serif"/>
          <w:color w:val="111111"/>
          <w:sz w:val="26"/>
          <w:szCs w:val="26"/>
        </w:rPr>
        <w:t>π</w:t>
      </w:r>
      <w:r w:rsidRPr="00C93A66">
        <w:rPr>
          <w:rFonts w:ascii="Cambria" w:hAnsi="Cambria" w:cs="Cambria"/>
          <w:color w:val="111111"/>
          <w:sz w:val="26"/>
          <w:szCs w:val="26"/>
        </w:rPr>
        <w:t>αρείς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ὗ</w:t>
      </w:r>
      <w:r w:rsidRPr="00C93A66">
        <w:rPr>
          <w:rFonts w:ascii="Cambria" w:hAnsi="Cambria" w:cs="Cambria"/>
          <w:color w:val="111111"/>
          <w:sz w:val="26"/>
          <w:szCs w:val="26"/>
        </w:rPr>
        <w:t>τός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στιν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λόγον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κούων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Cambria" w:hAnsi="Cambria" w:cs="Cambria"/>
          <w:color w:val="111111"/>
          <w:sz w:val="26"/>
          <w:szCs w:val="26"/>
        </w:rPr>
        <w:t>συνιείς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ὃ</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ὴ</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καρ</w:t>
      </w:r>
      <w:r w:rsidRPr="00C93A66">
        <w:rPr>
          <w:rFonts w:ascii="PT Serif" w:hAnsi="PT Serif" w:cs="PT Serif"/>
          <w:color w:val="111111"/>
          <w:sz w:val="26"/>
          <w:szCs w:val="26"/>
        </w:rPr>
        <w:t>π</w:t>
      </w:r>
      <w:r w:rsidRPr="00C93A66">
        <w:rPr>
          <w:rFonts w:ascii="Cambria" w:hAnsi="Cambria" w:cs="Cambria"/>
          <w:color w:val="111111"/>
          <w:sz w:val="26"/>
          <w:szCs w:val="26"/>
        </w:rPr>
        <w:t>οφορε</w:t>
      </w:r>
      <w:r w:rsidRPr="00C93A66">
        <w:rPr>
          <w:rFonts w:ascii="Times New Roman" w:hAnsi="Times New Roman" w:cs="Times New Roman"/>
          <w:color w:val="111111"/>
          <w:sz w:val="26"/>
          <w:szCs w:val="26"/>
        </w:rPr>
        <w:t>ῖ</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PT Serif" w:hAnsi="PT Serif"/>
          <w:color w:val="111111"/>
          <w:sz w:val="26"/>
          <w:szCs w:val="26"/>
        </w:rPr>
        <w:t>π</w:t>
      </w:r>
      <w:r w:rsidRPr="00C93A66">
        <w:rPr>
          <w:rFonts w:ascii="Cambria" w:hAnsi="Cambria" w:cs="Cambria"/>
          <w:color w:val="111111"/>
          <w:sz w:val="26"/>
          <w:szCs w:val="26"/>
        </w:rPr>
        <w:t>οιε</w:t>
      </w:r>
      <w:r w:rsidRPr="00C93A66">
        <w:rPr>
          <w:rFonts w:ascii="Times New Roman" w:hAnsi="Times New Roman" w:cs="Times New Roman"/>
          <w:color w:val="111111"/>
          <w:sz w:val="26"/>
          <w:szCs w:val="26"/>
        </w:rPr>
        <w:t>ῖ</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ὃ</w:t>
      </w:r>
      <w:r w:rsidRPr="00C93A66">
        <w:rPr>
          <w:rFonts w:ascii="PT Serif" w:hAnsi="PT Serif"/>
          <w:color w:val="111111"/>
          <w:sz w:val="26"/>
          <w:szCs w:val="26"/>
          <w:lang w:val="la-Latn"/>
        </w:rPr>
        <w:t xml:space="preserve"> </w:t>
      </w:r>
      <w:r w:rsidRPr="00C93A66">
        <w:rPr>
          <w:rFonts w:ascii="PT Serif" w:hAnsi="PT Serif"/>
          <w:color w:val="111111"/>
          <w:sz w:val="26"/>
          <w:szCs w:val="26"/>
        </w:rPr>
        <w:t>μ</w:t>
      </w:r>
      <w:r w:rsidRPr="00C93A66">
        <w:rPr>
          <w:rFonts w:ascii="Times New Roman" w:hAnsi="Times New Roman" w:cs="Times New Roman"/>
          <w:color w:val="111111"/>
          <w:sz w:val="26"/>
          <w:szCs w:val="26"/>
        </w:rPr>
        <w:t>ὲ</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ἑ</w:t>
      </w:r>
      <w:r w:rsidRPr="00C93A66">
        <w:rPr>
          <w:rFonts w:ascii="Cambria" w:hAnsi="Cambria" w:cs="Cambria"/>
          <w:color w:val="111111"/>
          <w:sz w:val="26"/>
          <w:szCs w:val="26"/>
        </w:rPr>
        <w:t>κατ</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ὃ</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ἑ</w:t>
      </w:r>
      <w:r w:rsidRPr="00C93A66">
        <w:rPr>
          <w:rFonts w:ascii="Cambria" w:hAnsi="Cambria" w:cs="Cambria"/>
          <w:color w:val="111111"/>
          <w:sz w:val="26"/>
          <w:szCs w:val="26"/>
        </w:rPr>
        <w:t>ξήκοντα</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ὃ</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τριάκοντα</w:t>
      </w:r>
      <w:r w:rsidRPr="00C93A66">
        <w:rPr>
          <w:rFonts w:ascii="PT Serif" w:hAnsi="PT Serif"/>
          <w:color w:val="111111"/>
          <w:sz w:val="26"/>
          <w:szCs w:val="26"/>
          <w:lang w:val="la-Latn"/>
        </w:rPr>
        <w:t>. </w:t>
      </w:r>
    </w:p>
    <w:p w14:paraId="3FD1028B" w14:textId="77777777" w:rsidR="00C93A66" w:rsidRPr="00C93A66" w:rsidRDefault="00C93A66" w:rsidP="00C93A66">
      <w:pPr>
        <w:spacing w:after="120" w:line="240" w:lineRule="auto"/>
        <w:jc w:val="both"/>
        <w:rPr>
          <w:rFonts w:ascii="PT Serif" w:hAnsi="PT Serif"/>
          <w:color w:val="111111"/>
          <w:sz w:val="26"/>
          <w:szCs w:val="26"/>
          <w:lang w:val="la-Latn"/>
        </w:rPr>
      </w:pPr>
      <w:r w:rsidRPr="00C93A66">
        <w:rPr>
          <w:rFonts w:ascii="Times New Roman" w:hAnsi="Times New Roman" w:cs="Times New Roman"/>
          <w:color w:val="111111"/>
          <w:sz w:val="26"/>
          <w:szCs w:val="26"/>
        </w:rPr>
        <w:lastRenderedPageBreak/>
        <w:t>Ἄ</w:t>
      </w:r>
      <w:r w:rsidRPr="00C93A66">
        <w:rPr>
          <w:rFonts w:ascii="Cambria" w:hAnsi="Cambria" w:cs="Cambria"/>
          <w:color w:val="111111"/>
          <w:sz w:val="26"/>
          <w:szCs w:val="26"/>
        </w:rPr>
        <w:t>λλην</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αραβολ</w:t>
      </w:r>
      <w:r w:rsidRPr="00C93A66">
        <w:rPr>
          <w:rFonts w:ascii="Times New Roman" w:hAnsi="Times New Roman" w:cs="Times New Roman"/>
          <w:color w:val="111111"/>
          <w:sz w:val="26"/>
          <w:szCs w:val="26"/>
        </w:rPr>
        <w:t>ὴ</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αρέθηκεν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λέγων·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Ὡ</w:t>
      </w:r>
      <w:r w:rsidRPr="00C93A66">
        <w:rPr>
          <w:rFonts w:ascii="PT Serif" w:hAnsi="PT Serif"/>
          <w:color w:val="111111"/>
          <w:sz w:val="26"/>
          <w:szCs w:val="26"/>
        </w:rPr>
        <w:t>μ</w:t>
      </w:r>
      <w:r w:rsidRPr="00C93A66">
        <w:rPr>
          <w:rFonts w:ascii="Cambria" w:hAnsi="Cambria" w:cs="Cambria"/>
          <w:color w:val="111111"/>
          <w:sz w:val="26"/>
          <w:szCs w:val="26"/>
        </w:rPr>
        <w:t>οιώθη</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ἡ</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βασιλεία</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ραν</w:t>
      </w:r>
      <w:r w:rsidRPr="00C93A66">
        <w:rPr>
          <w:rFonts w:ascii="Times New Roman" w:hAnsi="Times New Roman" w:cs="Times New Roman"/>
          <w:color w:val="111111"/>
          <w:sz w:val="26"/>
          <w:szCs w:val="26"/>
        </w:rPr>
        <w:t>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νθρώ</w:t>
      </w:r>
      <w:r w:rsidRPr="00C93A66">
        <w:rPr>
          <w:rFonts w:ascii="PT Serif" w:hAnsi="PT Serif" w:cs="PT Serif"/>
          <w:color w:val="111111"/>
          <w:sz w:val="26"/>
          <w:szCs w:val="26"/>
        </w:rPr>
        <w:t>π</w:t>
      </w:r>
      <w:r w:rsidRPr="00C93A66">
        <w:rPr>
          <w:rFonts w:ascii="Times New Roman" w:hAnsi="Times New Roman" w:cs="Times New Roman"/>
          <w:color w:val="111111"/>
          <w:sz w:val="26"/>
          <w:szCs w:val="26"/>
        </w:rPr>
        <w:t>ῳ</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Cambria" w:hAnsi="Cambria" w:cs="Cambria"/>
          <w:color w:val="111111"/>
          <w:sz w:val="26"/>
          <w:szCs w:val="26"/>
        </w:rPr>
        <w:t>σ</w:t>
      </w:r>
      <w:r w:rsidRPr="00C93A66">
        <w:rPr>
          <w:rFonts w:ascii="PT Serif" w:hAnsi="PT Serif" w:cs="PT Serif"/>
          <w:color w:val="111111"/>
          <w:sz w:val="26"/>
          <w:szCs w:val="26"/>
        </w:rPr>
        <w:t>π</w:t>
      </w:r>
      <w:r w:rsidRPr="00C93A66">
        <w:rPr>
          <w:rFonts w:ascii="Cambria" w:hAnsi="Cambria" w:cs="Cambria"/>
          <w:color w:val="111111"/>
          <w:sz w:val="26"/>
          <w:szCs w:val="26"/>
        </w:rPr>
        <w:t>είραντι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καλ</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w:t>
      </w:r>
      <w:r w:rsidRPr="00C93A66">
        <w:rPr>
          <w:rFonts w:ascii="PT Serif" w:hAnsi="PT Serif" w:cs="PT Serif"/>
          <w:color w:val="111111"/>
          <w:sz w:val="26"/>
          <w:szCs w:val="26"/>
        </w:rPr>
        <w:t>π</w:t>
      </w:r>
      <w:r w:rsidRPr="00C93A66">
        <w:rPr>
          <w:rFonts w:ascii="Cambria" w:hAnsi="Cambria" w:cs="Cambria"/>
          <w:color w:val="111111"/>
          <w:sz w:val="26"/>
          <w:szCs w:val="26"/>
        </w:rPr>
        <w:t>έρ</w:t>
      </w:r>
      <w:r w:rsidRPr="00C93A66">
        <w:rPr>
          <w:rFonts w:ascii="PT Serif" w:hAnsi="PT Serif" w:cs="PT Serif"/>
          <w:color w:val="111111"/>
          <w:sz w:val="26"/>
          <w:szCs w:val="26"/>
        </w:rPr>
        <w:t>μ</w:t>
      </w:r>
      <w:r w:rsidRPr="00C93A66">
        <w:rPr>
          <w:rFonts w:ascii="Cambria" w:hAnsi="Cambria" w:cs="Cambria"/>
          <w:color w:val="111111"/>
          <w:sz w:val="26"/>
          <w:szCs w:val="26"/>
        </w:rPr>
        <w:t>α</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ῷ</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γρ</w:t>
      </w:r>
      <w:r w:rsidRPr="00C93A66">
        <w:rPr>
          <w:rFonts w:ascii="Times New Roman" w:hAnsi="Times New Roman" w:cs="Times New Roman"/>
          <w:color w:val="111111"/>
          <w:sz w:val="26"/>
          <w:szCs w:val="26"/>
        </w:rPr>
        <w:t>ῷ</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ῷ</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καθεύδειν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ὺ</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νθρώ</w:t>
      </w:r>
      <w:r w:rsidRPr="00C93A66">
        <w:rPr>
          <w:rFonts w:ascii="PT Serif" w:hAnsi="PT Serif" w:cs="PT Serif"/>
          <w:color w:val="111111"/>
          <w:sz w:val="26"/>
          <w:szCs w:val="26"/>
        </w:rPr>
        <w:t>π</w:t>
      </w:r>
      <w:r w:rsidRPr="00C93A66">
        <w:rPr>
          <w:rFonts w:ascii="Cambria" w:hAnsi="Cambria" w:cs="Cambria"/>
          <w:color w:val="111111"/>
          <w:sz w:val="26"/>
          <w:szCs w:val="26"/>
        </w:rPr>
        <w:t>ους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ἦ</w:t>
      </w:r>
      <w:r w:rsidRPr="00C93A66">
        <w:rPr>
          <w:rFonts w:ascii="Cambria" w:hAnsi="Cambria" w:cs="Cambria"/>
          <w:color w:val="111111"/>
          <w:sz w:val="26"/>
          <w:szCs w:val="26"/>
        </w:rPr>
        <w:t>λθεν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χθρ</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Times New Roman" w:hAnsi="Times New Roman" w:cs="Times New Roman"/>
          <w:color w:val="111111"/>
          <w:sz w:val="26"/>
          <w:szCs w:val="26"/>
        </w:rPr>
        <w:t>ἐ</w:t>
      </w:r>
      <w:r w:rsidRPr="00C93A66">
        <w:rPr>
          <w:rFonts w:ascii="PT Serif" w:hAnsi="PT Serif"/>
          <w:color w:val="111111"/>
          <w:sz w:val="26"/>
          <w:szCs w:val="26"/>
        </w:rPr>
        <w:t>π</w:t>
      </w:r>
      <w:r w:rsidRPr="00C93A66">
        <w:rPr>
          <w:rFonts w:ascii="Cambria" w:hAnsi="Cambria" w:cs="Cambria"/>
          <w:color w:val="111111"/>
          <w:sz w:val="26"/>
          <w:szCs w:val="26"/>
        </w:rPr>
        <w:t>έσ</w:t>
      </w:r>
      <w:r w:rsidRPr="00C93A66">
        <w:rPr>
          <w:rFonts w:ascii="PT Serif" w:hAnsi="PT Serif" w:cs="PT Serif"/>
          <w:color w:val="111111"/>
          <w:sz w:val="26"/>
          <w:szCs w:val="26"/>
        </w:rPr>
        <w:t>π</w:t>
      </w:r>
      <w:r w:rsidRPr="00C93A66">
        <w:rPr>
          <w:rFonts w:ascii="Cambria" w:hAnsi="Cambria" w:cs="Cambria"/>
          <w:color w:val="111111"/>
          <w:sz w:val="26"/>
          <w:szCs w:val="26"/>
        </w:rPr>
        <w:t>ειρεν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ζιζάνια</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ν</w:t>
      </w:r>
      <w:r w:rsidRPr="00C93A66">
        <w:rPr>
          <w:rFonts w:ascii="Times New Roman" w:hAnsi="Times New Roman" w:cs="Times New Roman"/>
          <w:color w:val="111111"/>
          <w:sz w:val="26"/>
          <w:szCs w:val="26"/>
        </w:rPr>
        <w:t>ὰ</w:t>
      </w:r>
      <w:r w:rsidRPr="00C93A66">
        <w:rPr>
          <w:rFonts w:ascii="PT Serif" w:hAnsi="PT Serif"/>
          <w:color w:val="111111"/>
          <w:sz w:val="26"/>
          <w:szCs w:val="26"/>
          <w:lang w:val="la-Latn"/>
        </w:rPr>
        <w:t xml:space="preserve"> </w:t>
      </w:r>
      <w:r w:rsidRPr="00C93A66">
        <w:rPr>
          <w:rFonts w:ascii="PT Serif" w:hAnsi="PT Serif"/>
          <w:color w:val="111111"/>
          <w:sz w:val="26"/>
          <w:szCs w:val="26"/>
        </w:rPr>
        <w:t>μ</w:t>
      </w:r>
      <w:r w:rsidRPr="00C93A66">
        <w:rPr>
          <w:rFonts w:ascii="Cambria" w:hAnsi="Cambria" w:cs="Cambria"/>
          <w:color w:val="111111"/>
          <w:sz w:val="26"/>
          <w:szCs w:val="26"/>
        </w:rPr>
        <w:t>έσον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σίτου</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PT Serif" w:hAnsi="PT Serif"/>
          <w:color w:val="111111"/>
          <w:sz w:val="26"/>
          <w:szCs w:val="26"/>
        </w:rPr>
        <w:t>π</w:t>
      </w:r>
      <w:r w:rsidRPr="00C93A66">
        <w:rPr>
          <w:rFonts w:ascii="Times New Roman" w:hAnsi="Times New Roman" w:cs="Times New Roman"/>
          <w:color w:val="111111"/>
          <w:sz w:val="26"/>
          <w:szCs w:val="26"/>
        </w:rPr>
        <w:t>ῆ</w:t>
      </w:r>
      <w:r w:rsidRPr="00C93A66">
        <w:rPr>
          <w:rFonts w:ascii="Cambria" w:hAnsi="Cambria" w:cs="Cambria"/>
          <w:color w:val="111111"/>
          <w:sz w:val="26"/>
          <w:szCs w:val="26"/>
        </w:rPr>
        <w:t>λθεν</w:t>
      </w:r>
      <w:r w:rsidRPr="00C93A66">
        <w:rPr>
          <w:rFonts w:ascii="PT Serif" w:hAnsi="PT Serif"/>
          <w:color w:val="111111"/>
          <w:sz w:val="26"/>
          <w:szCs w:val="26"/>
          <w:lang w:val="la-Latn"/>
        </w:rPr>
        <w:t>. </w:t>
      </w:r>
      <w:r w:rsidRPr="00C93A66">
        <w:rPr>
          <w:rFonts w:ascii="Times New Roman" w:hAnsi="Times New Roman" w:cs="Times New Roman"/>
          <w:color w:val="111111"/>
          <w:sz w:val="26"/>
          <w:szCs w:val="26"/>
        </w:rPr>
        <w:t>ὅ</w:t>
      </w:r>
      <w:r w:rsidRPr="00C93A66">
        <w:rPr>
          <w:rFonts w:ascii="Cambria" w:hAnsi="Cambria" w:cs="Cambria"/>
          <w:color w:val="111111"/>
          <w:sz w:val="26"/>
          <w:szCs w:val="26"/>
        </w:rPr>
        <w:t>τε</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βλάστησεν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χόρτος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καρ</w:t>
      </w:r>
      <w:r w:rsidRPr="00C93A66">
        <w:rPr>
          <w:rFonts w:ascii="PT Serif" w:hAnsi="PT Serif" w:cs="PT Serif"/>
          <w:color w:val="111111"/>
          <w:sz w:val="26"/>
          <w:szCs w:val="26"/>
        </w:rPr>
        <w:t>π</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PT Serif" w:hAnsi="PT Serif"/>
          <w:color w:val="111111"/>
          <w:sz w:val="26"/>
          <w:szCs w:val="26"/>
        </w:rPr>
        <w:t>π</w:t>
      </w:r>
      <w:r w:rsidRPr="00C93A66">
        <w:rPr>
          <w:rFonts w:ascii="Cambria" w:hAnsi="Cambria" w:cs="Cambria"/>
          <w:color w:val="111111"/>
          <w:sz w:val="26"/>
          <w:szCs w:val="26"/>
        </w:rPr>
        <w:t>οίησεν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τότε</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φάνη</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ὰ</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ζιζάνια</w:t>
      </w:r>
      <w:r w:rsidRPr="00C93A66">
        <w:rPr>
          <w:rFonts w:ascii="PT Serif" w:hAnsi="PT Serif"/>
          <w:color w:val="111111"/>
          <w:sz w:val="26"/>
          <w:szCs w:val="26"/>
          <w:lang w:val="la-Latn"/>
        </w:rPr>
        <w:t>. </w:t>
      </w:r>
      <w:r w:rsidRPr="00C93A66">
        <w:rPr>
          <w:rFonts w:ascii="PT Serif" w:hAnsi="PT Serif"/>
          <w:color w:val="111111"/>
          <w:sz w:val="26"/>
          <w:szCs w:val="26"/>
        </w:rPr>
        <w:t>π</w:t>
      </w:r>
      <w:r w:rsidRPr="00C93A66">
        <w:rPr>
          <w:rFonts w:ascii="Cambria" w:hAnsi="Cambria" w:cs="Cambria"/>
          <w:color w:val="111111"/>
          <w:sz w:val="26"/>
          <w:szCs w:val="26"/>
        </w:rPr>
        <w:t>ροσελθόντες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ἱ</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δο</w:t>
      </w:r>
      <w:r w:rsidRPr="00C93A66">
        <w:rPr>
          <w:rFonts w:ascii="Times New Roman" w:hAnsi="Times New Roman" w:cs="Times New Roman"/>
          <w:color w:val="111111"/>
          <w:sz w:val="26"/>
          <w:szCs w:val="26"/>
        </w:rPr>
        <w:t>ῦ</w:t>
      </w:r>
      <w:r w:rsidRPr="00C93A66">
        <w:rPr>
          <w:rFonts w:ascii="Cambria" w:hAnsi="Cambria" w:cs="Cambria"/>
          <w:color w:val="111111"/>
          <w:sz w:val="26"/>
          <w:szCs w:val="26"/>
        </w:rPr>
        <w:t>λοι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ἰ</w:t>
      </w:r>
      <w:r w:rsidRPr="00C93A66">
        <w:rPr>
          <w:rFonts w:ascii="Cambria" w:hAnsi="Cambria" w:cs="Cambria"/>
          <w:color w:val="111111"/>
          <w:sz w:val="26"/>
          <w:szCs w:val="26"/>
        </w:rPr>
        <w:t>κοδεσ</w:t>
      </w:r>
      <w:r w:rsidRPr="00C93A66">
        <w:rPr>
          <w:rFonts w:ascii="PT Serif" w:hAnsi="PT Serif" w:cs="PT Serif"/>
          <w:color w:val="111111"/>
          <w:sz w:val="26"/>
          <w:szCs w:val="26"/>
        </w:rPr>
        <w:t>π</w:t>
      </w:r>
      <w:r w:rsidRPr="00C93A66">
        <w:rPr>
          <w:rFonts w:ascii="Cambria" w:hAnsi="Cambria" w:cs="Cambria"/>
          <w:color w:val="111111"/>
          <w:sz w:val="26"/>
          <w:szCs w:val="26"/>
        </w:rPr>
        <w:t>ότου</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ἶ</w:t>
      </w:r>
      <w:r w:rsidRPr="00C93A66">
        <w:rPr>
          <w:rFonts w:ascii="PT Serif" w:hAnsi="PT Serif"/>
          <w:color w:val="111111"/>
          <w:sz w:val="26"/>
          <w:szCs w:val="26"/>
        </w:rPr>
        <w:t>π</w:t>
      </w:r>
      <w:r w:rsidRPr="00C93A66">
        <w:rPr>
          <w:rFonts w:ascii="Cambria" w:hAnsi="Cambria" w:cs="Cambria"/>
          <w:color w:val="111111"/>
          <w:sz w:val="26"/>
          <w:szCs w:val="26"/>
        </w:rPr>
        <w:t>ον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ῷ</w:t>
      </w:r>
      <w:r w:rsidRPr="00C93A66">
        <w:rPr>
          <w:rFonts w:ascii="Cambria" w:hAnsi="Cambria" w:cs="Cambria"/>
          <w:color w:val="111111"/>
          <w:sz w:val="26"/>
          <w:szCs w:val="26"/>
        </w:rPr>
        <w:t>·</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Κύριε</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χ</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καλ</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w:t>
      </w:r>
      <w:r w:rsidRPr="00C93A66">
        <w:rPr>
          <w:rFonts w:ascii="PT Serif" w:hAnsi="PT Serif" w:cs="PT Serif"/>
          <w:color w:val="111111"/>
          <w:sz w:val="26"/>
          <w:szCs w:val="26"/>
        </w:rPr>
        <w:t>π</w:t>
      </w:r>
      <w:r w:rsidRPr="00C93A66">
        <w:rPr>
          <w:rFonts w:ascii="Cambria" w:hAnsi="Cambria" w:cs="Cambria"/>
          <w:color w:val="111111"/>
          <w:sz w:val="26"/>
          <w:szCs w:val="26"/>
        </w:rPr>
        <w:t>έρ</w:t>
      </w:r>
      <w:r w:rsidRPr="00C93A66">
        <w:rPr>
          <w:rFonts w:ascii="PT Serif" w:hAnsi="PT Serif" w:cs="PT Serif"/>
          <w:color w:val="111111"/>
          <w:sz w:val="26"/>
          <w:szCs w:val="26"/>
        </w:rPr>
        <w:t>μ</w:t>
      </w:r>
      <w:r w:rsidRPr="00C93A66">
        <w:rPr>
          <w:rFonts w:ascii="Cambria" w:hAnsi="Cambria" w:cs="Cambria"/>
          <w:color w:val="111111"/>
          <w:sz w:val="26"/>
          <w:szCs w:val="26"/>
        </w:rPr>
        <w:t>α</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Times New Roman" w:hAnsi="Times New Roman" w:cs="Times New Roman"/>
          <w:color w:val="111111"/>
          <w:sz w:val="26"/>
          <w:szCs w:val="26"/>
        </w:rPr>
        <w:t>ἔ</w:t>
      </w:r>
      <w:r w:rsidRPr="00C93A66">
        <w:rPr>
          <w:rFonts w:ascii="Cambria" w:hAnsi="Cambria" w:cs="Cambria"/>
          <w:color w:val="111111"/>
          <w:sz w:val="26"/>
          <w:szCs w:val="26"/>
        </w:rPr>
        <w:t>σ</w:t>
      </w:r>
      <w:r w:rsidRPr="00C93A66">
        <w:rPr>
          <w:rFonts w:ascii="PT Serif" w:hAnsi="PT Serif" w:cs="PT Serif"/>
          <w:color w:val="111111"/>
          <w:sz w:val="26"/>
          <w:szCs w:val="26"/>
        </w:rPr>
        <w:t>π</w:t>
      </w:r>
      <w:r w:rsidRPr="00C93A66">
        <w:rPr>
          <w:rFonts w:ascii="Cambria" w:hAnsi="Cambria" w:cs="Cambria"/>
          <w:color w:val="111111"/>
          <w:sz w:val="26"/>
          <w:szCs w:val="26"/>
        </w:rPr>
        <w:t>ειρας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ῷ</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w:t>
      </w:r>
      <w:r w:rsidRPr="00C93A66">
        <w:rPr>
          <w:rFonts w:ascii="Times New Roman" w:hAnsi="Times New Roman" w:cs="Times New Roman"/>
          <w:color w:val="111111"/>
          <w:sz w:val="26"/>
          <w:szCs w:val="26"/>
        </w:rPr>
        <w:t>ῷ</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γρ</w:t>
      </w:r>
      <w:r w:rsidRPr="00C93A66">
        <w:rPr>
          <w:rFonts w:ascii="Times New Roman" w:hAnsi="Times New Roman" w:cs="Times New Roman"/>
          <w:color w:val="111111"/>
          <w:sz w:val="26"/>
          <w:szCs w:val="26"/>
        </w:rPr>
        <w:t>ῷ</w:t>
      </w:r>
      <w:r w:rsidRPr="00C93A66">
        <w:rPr>
          <w:rFonts w:ascii="PT Serif" w:hAnsi="PT Serif"/>
          <w:color w:val="111111"/>
          <w:sz w:val="26"/>
          <w:szCs w:val="26"/>
          <w:lang w:val="la-Latn"/>
        </w:rPr>
        <w:t xml:space="preserve">; </w:t>
      </w:r>
      <w:r w:rsidRPr="00C93A66">
        <w:rPr>
          <w:rFonts w:ascii="PT Serif" w:hAnsi="PT Serif"/>
          <w:color w:val="111111"/>
          <w:sz w:val="26"/>
          <w:szCs w:val="26"/>
        </w:rPr>
        <w:t>π</w:t>
      </w:r>
      <w:r w:rsidRPr="00C93A66">
        <w:rPr>
          <w:rFonts w:ascii="Cambria" w:hAnsi="Cambria" w:cs="Cambria"/>
          <w:color w:val="111111"/>
          <w:sz w:val="26"/>
          <w:szCs w:val="26"/>
        </w:rPr>
        <w:t>όθεν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ὖ</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ἔ</w:t>
      </w:r>
      <w:r w:rsidRPr="00C93A66">
        <w:rPr>
          <w:rFonts w:ascii="Cambria" w:hAnsi="Cambria" w:cs="Cambria"/>
          <w:color w:val="111111"/>
          <w:sz w:val="26"/>
          <w:szCs w:val="26"/>
        </w:rPr>
        <w:t>χει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ζιζάνια</w:t>
      </w:r>
      <w:r w:rsidRPr="00C93A66">
        <w:rPr>
          <w:rFonts w:ascii="PT Serif" w:hAnsi="PT Serif"/>
          <w:color w:val="111111"/>
          <w:sz w:val="26"/>
          <w:szCs w:val="26"/>
          <w:lang w:val="la-Latn"/>
        </w:rPr>
        <w:t>;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ἔ</w:t>
      </w:r>
      <w:r w:rsidRPr="00C93A66">
        <w:rPr>
          <w:rFonts w:ascii="Cambria" w:hAnsi="Cambria" w:cs="Cambria"/>
          <w:color w:val="111111"/>
          <w:sz w:val="26"/>
          <w:szCs w:val="26"/>
        </w:rPr>
        <w:t>φη</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χθρ</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ἄ</w:t>
      </w:r>
      <w:r w:rsidRPr="00C93A66">
        <w:rPr>
          <w:rFonts w:ascii="Cambria" w:hAnsi="Cambria" w:cs="Cambria"/>
          <w:color w:val="111111"/>
          <w:sz w:val="26"/>
          <w:szCs w:val="26"/>
        </w:rPr>
        <w:t>νθρω</w:t>
      </w:r>
      <w:r w:rsidRPr="00C93A66">
        <w:rPr>
          <w:rFonts w:ascii="PT Serif" w:hAnsi="PT Serif" w:cs="PT Serif"/>
          <w:color w:val="111111"/>
          <w:sz w:val="26"/>
          <w:szCs w:val="26"/>
        </w:rPr>
        <w:t>π</w:t>
      </w:r>
      <w:r w:rsidRPr="00C93A66">
        <w:rPr>
          <w:rFonts w:ascii="Cambria" w:hAnsi="Cambria" w:cs="Cambria"/>
          <w:color w:val="111111"/>
          <w:sz w:val="26"/>
          <w:szCs w:val="26"/>
        </w:rPr>
        <w:t>ος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Cambria" w:hAnsi="Cambria" w:cs="Cambria"/>
          <w:color w:val="111111"/>
          <w:sz w:val="26"/>
          <w:szCs w:val="26"/>
        </w:rPr>
        <w:t>το</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PT Serif" w:hAnsi="PT Serif"/>
          <w:color w:val="111111"/>
          <w:sz w:val="26"/>
          <w:szCs w:val="26"/>
        </w:rPr>
        <w:t>π</w:t>
      </w:r>
      <w:r w:rsidRPr="00C93A66">
        <w:rPr>
          <w:rFonts w:ascii="Cambria" w:hAnsi="Cambria" w:cs="Cambria"/>
          <w:color w:val="111111"/>
          <w:sz w:val="26"/>
          <w:szCs w:val="26"/>
        </w:rPr>
        <w:t>οίησεν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ἱ</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Cambria" w:hAnsi="Cambria" w:cs="Cambria"/>
          <w:color w:val="111111"/>
          <w:sz w:val="26"/>
          <w:szCs w:val="26"/>
        </w:rPr>
        <w:t>δο</w:t>
      </w:r>
      <w:r w:rsidRPr="00C93A66">
        <w:rPr>
          <w:rFonts w:ascii="Times New Roman" w:hAnsi="Times New Roman" w:cs="Times New Roman"/>
          <w:color w:val="111111"/>
          <w:sz w:val="26"/>
          <w:szCs w:val="26"/>
        </w:rPr>
        <w:t>ῦ</w:t>
      </w:r>
      <w:r w:rsidRPr="00C93A66">
        <w:rPr>
          <w:rFonts w:ascii="Cambria" w:hAnsi="Cambria" w:cs="Cambria"/>
          <w:color w:val="111111"/>
          <w:sz w:val="26"/>
          <w:szCs w:val="26"/>
        </w:rPr>
        <w:t>λοι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ῷ</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λέγουσιν</w:t>
      </w:r>
      <w:r w:rsidRPr="00C93A66">
        <w:rPr>
          <w:rFonts w:ascii="Segoe UI Symbol" w:hAnsi="Segoe UI Symbol" w:cs="Segoe UI Symbol"/>
          <w:color w:val="111111"/>
          <w:sz w:val="26"/>
          <w:szCs w:val="26"/>
          <w:lang w:val="la-Latn"/>
        </w:rPr>
        <w:t>⸃</w:t>
      </w:r>
      <w:r w:rsidRPr="00C93A66">
        <w:rPr>
          <w:rFonts w:ascii="Cambria" w:hAnsi="Cambria" w:cs="Cambria"/>
          <w:color w:val="111111"/>
          <w:sz w:val="26"/>
          <w:szCs w:val="26"/>
        </w:rPr>
        <w:t>·</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Θέλεις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ὖ</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PT Serif" w:hAnsi="PT Serif"/>
          <w:color w:val="111111"/>
          <w:sz w:val="26"/>
          <w:szCs w:val="26"/>
        </w:rPr>
        <w:t>π</w:t>
      </w:r>
      <w:r w:rsidRPr="00C93A66">
        <w:rPr>
          <w:rFonts w:ascii="Cambria" w:hAnsi="Cambria" w:cs="Cambria"/>
          <w:color w:val="111111"/>
          <w:sz w:val="26"/>
          <w:szCs w:val="26"/>
        </w:rPr>
        <w:t>ελθόντες</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Cambria" w:hAnsi="Cambria" w:cs="Cambria"/>
          <w:color w:val="111111"/>
          <w:sz w:val="26"/>
          <w:szCs w:val="26"/>
        </w:rPr>
        <w:t>συλλέξω</w:t>
      </w:r>
      <w:r w:rsidRPr="00C93A66">
        <w:rPr>
          <w:rFonts w:ascii="PT Serif" w:hAnsi="PT Serif" w:cs="PT Serif"/>
          <w:color w:val="111111"/>
          <w:sz w:val="26"/>
          <w:szCs w:val="26"/>
        </w:rPr>
        <w:t>μ</w:t>
      </w:r>
      <w:r w:rsidRPr="00C93A66">
        <w:rPr>
          <w:rFonts w:ascii="Cambria" w:hAnsi="Cambria" w:cs="Cambria"/>
          <w:color w:val="111111"/>
          <w:sz w:val="26"/>
          <w:szCs w:val="26"/>
        </w:rPr>
        <w:t>εν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τά</w:t>
      </w:r>
      <w:r w:rsidRPr="00C93A66">
        <w:rPr>
          <w:rFonts w:ascii="PT Serif" w:hAnsi="PT Serif"/>
          <w:color w:val="111111"/>
          <w:sz w:val="26"/>
          <w:szCs w:val="26"/>
          <w:lang w:val="la-Latn"/>
        </w:rPr>
        <w:t>;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δέ</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Cambria" w:hAnsi="Cambria" w:cs="Cambria"/>
          <w:color w:val="111111"/>
          <w:sz w:val="26"/>
          <w:szCs w:val="26"/>
        </w:rPr>
        <w:t>φησιν·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ὔ</w:t>
      </w:r>
      <w:r w:rsidRPr="00C93A66">
        <w:rPr>
          <w:rFonts w:ascii="PT Serif" w:hAnsi="PT Serif"/>
          <w:color w:val="111111"/>
          <w:sz w:val="26"/>
          <w:szCs w:val="26"/>
          <w:lang w:val="la-Latn"/>
        </w:rPr>
        <w:t xml:space="preserve">, </w:t>
      </w:r>
      <w:r w:rsidRPr="00C93A66">
        <w:rPr>
          <w:rFonts w:ascii="PT Serif" w:hAnsi="PT Serif"/>
          <w:color w:val="111111"/>
          <w:sz w:val="26"/>
          <w:szCs w:val="26"/>
        </w:rPr>
        <w:t>μ</w:t>
      </w:r>
      <w:r w:rsidRPr="00C93A66">
        <w:rPr>
          <w:rFonts w:ascii="Cambria" w:hAnsi="Cambria" w:cs="Cambria"/>
          <w:color w:val="111111"/>
          <w:sz w:val="26"/>
          <w:szCs w:val="26"/>
        </w:rPr>
        <w:t>ή</w:t>
      </w:r>
      <w:r w:rsidRPr="00C93A66">
        <w:rPr>
          <w:rFonts w:ascii="PT Serif" w:hAnsi="PT Serif" w:cs="PT Serif"/>
          <w:color w:val="111111"/>
          <w:sz w:val="26"/>
          <w:szCs w:val="26"/>
        </w:rPr>
        <w:t>π</w:t>
      </w:r>
      <w:r w:rsidRPr="00C93A66">
        <w:rPr>
          <w:rFonts w:ascii="Cambria" w:hAnsi="Cambria" w:cs="Cambria"/>
          <w:color w:val="111111"/>
          <w:sz w:val="26"/>
          <w:szCs w:val="26"/>
        </w:rPr>
        <w:t>οτε</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συλλέγοντες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ὰ</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ζιζάνια</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κριζώσητε</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ἅ</w:t>
      </w:r>
      <w:r w:rsidRPr="00C93A66">
        <w:rPr>
          <w:rFonts w:ascii="PT Serif" w:hAnsi="PT Serif"/>
          <w:color w:val="111111"/>
          <w:sz w:val="26"/>
          <w:szCs w:val="26"/>
        </w:rPr>
        <w:t>μ</w:t>
      </w:r>
      <w:r w:rsidRPr="00C93A66">
        <w:rPr>
          <w:rFonts w:ascii="Cambria" w:hAnsi="Cambria" w:cs="Cambria"/>
          <w:color w:val="111111"/>
          <w:sz w:val="26"/>
          <w:szCs w:val="26"/>
        </w:rPr>
        <w:t>α</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τον·</w:t>
      </w:r>
      <w:r w:rsidRPr="00C93A66">
        <w:rPr>
          <w:rFonts w:ascii="PT Serif" w:hAnsi="PT Serif"/>
          <w:color w:val="111111"/>
          <w:sz w:val="26"/>
          <w:szCs w:val="26"/>
          <w:lang w:val="la-Latn"/>
        </w:rPr>
        <w:t> </w:t>
      </w:r>
      <w:r w:rsidRPr="00C93A66">
        <w:rPr>
          <w:rFonts w:ascii="Times New Roman" w:hAnsi="Times New Roman" w:cs="Times New Roman"/>
          <w:color w:val="111111"/>
          <w:sz w:val="26"/>
          <w:szCs w:val="26"/>
        </w:rPr>
        <w:t>ἄ</w:t>
      </w:r>
      <w:r w:rsidRPr="00C93A66">
        <w:rPr>
          <w:rFonts w:ascii="Cambria" w:hAnsi="Cambria" w:cs="Cambria"/>
          <w:color w:val="111111"/>
          <w:sz w:val="26"/>
          <w:szCs w:val="26"/>
        </w:rPr>
        <w:t>φετε</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συναυξάνεσθαι</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PT Serif" w:hAnsi="PT Serif"/>
          <w:color w:val="111111"/>
          <w:sz w:val="26"/>
          <w:szCs w:val="26"/>
        </w:rPr>
        <w:t>μ</w:t>
      </w:r>
      <w:r w:rsidRPr="00C93A66">
        <w:rPr>
          <w:rFonts w:ascii="Cambria" w:hAnsi="Cambria" w:cs="Cambria"/>
          <w:color w:val="111111"/>
          <w:sz w:val="26"/>
          <w:szCs w:val="26"/>
        </w:rPr>
        <w:t>φότερα</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PT Serif" w:hAnsi="PT Serif"/>
          <w:color w:val="111111"/>
          <w:sz w:val="26"/>
          <w:szCs w:val="26"/>
        </w:rPr>
        <w:t>μ</w:t>
      </w:r>
      <w:r w:rsidRPr="00C93A66">
        <w:rPr>
          <w:rFonts w:ascii="Cambria" w:hAnsi="Cambria" w:cs="Cambria"/>
          <w:color w:val="111111"/>
          <w:sz w:val="26"/>
          <w:szCs w:val="26"/>
        </w:rPr>
        <w:t>έχρι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θερισ</w:t>
      </w:r>
      <w:r w:rsidRPr="00C93A66">
        <w:rPr>
          <w:rFonts w:ascii="PT Serif" w:hAnsi="PT Serif" w:cs="PT Serif"/>
          <w:color w:val="111111"/>
          <w:sz w:val="26"/>
          <w:szCs w:val="26"/>
        </w:rPr>
        <w:t>μ</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ῦ</w:t>
      </w:r>
      <w:r w:rsidRPr="00C93A66">
        <w:rPr>
          <w:rFonts w:ascii="Cambria" w:hAnsi="Cambria" w:cs="Cambria"/>
          <w:color w:val="111111"/>
          <w:sz w:val="26"/>
          <w:szCs w:val="26"/>
        </w:rPr>
        <w:t>·</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καιρ</w:t>
      </w:r>
      <w:r w:rsidRPr="00C93A66">
        <w:rPr>
          <w:rFonts w:ascii="Times New Roman" w:hAnsi="Times New Roman" w:cs="Times New Roman"/>
          <w:color w:val="111111"/>
          <w:sz w:val="26"/>
          <w:szCs w:val="26"/>
        </w:rPr>
        <w:t>ῷ</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θερισ</w:t>
      </w:r>
      <w:r w:rsidRPr="00C93A66">
        <w:rPr>
          <w:rFonts w:ascii="PT Serif" w:hAnsi="PT Serif" w:cs="PT Serif"/>
          <w:color w:val="111111"/>
          <w:sz w:val="26"/>
          <w:szCs w:val="26"/>
        </w:rPr>
        <w:t>μ</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ρ</w:t>
      </w:r>
      <w:r w:rsidRPr="00C93A66">
        <w:rPr>
          <w:rFonts w:ascii="Times New Roman" w:hAnsi="Times New Roman" w:cs="Times New Roman"/>
          <w:color w:val="111111"/>
          <w:sz w:val="26"/>
          <w:szCs w:val="26"/>
        </w:rPr>
        <w:t>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θεριστα</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Συλλέξατε</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ρ</w:t>
      </w:r>
      <w:r w:rsidRPr="00C93A66">
        <w:rPr>
          <w:rFonts w:ascii="Times New Roman" w:hAnsi="Times New Roman" w:cs="Times New Roman"/>
          <w:color w:val="111111"/>
          <w:sz w:val="26"/>
          <w:szCs w:val="26"/>
        </w:rPr>
        <w:t>ῶ</w:t>
      </w:r>
      <w:r w:rsidRPr="00C93A66">
        <w:rPr>
          <w:rFonts w:ascii="Cambria" w:hAnsi="Cambria" w:cs="Cambria"/>
          <w:color w:val="111111"/>
          <w:sz w:val="26"/>
          <w:szCs w:val="26"/>
        </w:rPr>
        <w:t>τον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ὰ</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ζιζάνια</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δήσατε</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ὰ</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ἰ</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δέσ</w:t>
      </w:r>
      <w:r w:rsidRPr="00C93A66">
        <w:rPr>
          <w:rFonts w:ascii="PT Serif" w:hAnsi="PT Serif" w:cs="PT Serif"/>
          <w:color w:val="111111"/>
          <w:sz w:val="26"/>
          <w:szCs w:val="26"/>
        </w:rPr>
        <w:t>μ</w:t>
      </w:r>
      <w:r w:rsidRPr="00C93A66">
        <w:rPr>
          <w:rFonts w:ascii="Cambria" w:hAnsi="Cambria" w:cs="Cambria"/>
          <w:color w:val="111111"/>
          <w:sz w:val="26"/>
          <w:szCs w:val="26"/>
        </w:rPr>
        <w:t>ας</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ρ</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ὸ</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κατακα</w:t>
      </w:r>
      <w:r w:rsidRPr="00C93A66">
        <w:rPr>
          <w:rFonts w:ascii="Times New Roman" w:hAnsi="Times New Roman" w:cs="Times New Roman"/>
          <w:color w:val="111111"/>
          <w:sz w:val="26"/>
          <w:szCs w:val="26"/>
        </w:rPr>
        <w:t>ῦ</w:t>
      </w:r>
      <w:r w:rsidRPr="00C93A66">
        <w:rPr>
          <w:rFonts w:ascii="Cambria" w:hAnsi="Cambria" w:cs="Cambria"/>
          <w:color w:val="111111"/>
          <w:sz w:val="26"/>
          <w:szCs w:val="26"/>
        </w:rPr>
        <w:t>σαι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τά</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τον</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Cambria" w:hAnsi="Cambria" w:cs="Cambria"/>
          <w:color w:val="111111"/>
          <w:sz w:val="26"/>
          <w:szCs w:val="26"/>
        </w:rPr>
        <w:t>συναγάγετε</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ἰ</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ὴ</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PT Serif" w:hAnsi="PT Serif"/>
          <w:color w:val="111111"/>
          <w:sz w:val="26"/>
          <w:szCs w:val="26"/>
        </w:rPr>
        <w:t>π</w:t>
      </w:r>
      <w:r w:rsidRPr="00C93A66">
        <w:rPr>
          <w:rFonts w:ascii="Cambria" w:hAnsi="Cambria" w:cs="Cambria"/>
          <w:color w:val="111111"/>
          <w:sz w:val="26"/>
          <w:szCs w:val="26"/>
        </w:rPr>
        <w:t>οθήκην</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μ</w:t>
      </w:r>
      <w:r w:rsidRPr="00C93A66">
        <w:rPr>
          <w:rFonts w:ascii="Cambria" w:hAnsi="Cambria" w:cs="Cambria"/>
          <w:color w:val="111111"/>
          <w:sz w:val="26"/>
          <w:szCs w:val="26"/>
        </w:rPr>
        <w:t>ου</w:t>
      </w:r>
      <w:r w:rsidRPr="00C93A66">
        <w:rPr>
          <w:rFonts w:ascii="PT Serif" w:hAnsi="PT Serif"/>
          <w:color w:val="111111"/>
          <w:sz w:val="26"/>
          <w:szCs w:val="26"/>
          <w:lang w:val="la-Latn"/>
        </w:rPr>
        <w:t>.</w:t>
      </w:r>
    </w:p>
    <w:p w14:paraId="505B66E9" w14:textId="77777777" w:rsidR="00C93A66" w:rsidRPr="00C93A66" w:rsidRDefault="00C93A66" w:rsidP="00C93A66">
      <w:pPr>
        <w:spacing w:after="120" w:line="240" w:lineRule="auto"/>
        <w:jc w:val="both"/>
        <w:rPr>
          <w:rFonts w:ascii="PT Serif" w:hAnsi="PT Serif"/>
          <w:color w:val="111111"/>
          <w:sz w:val="26"/>
          <w:szCs w:val="26"/>
          <w:lang w:val="la-Latn"/>
        </w:rPr>
      </w:pPr>
      <w:r w:rsidRPr="00C93A66">
        <w:rPr>
          <w:rFonts w:ascii="Times New Roman" w:hAnsi="Times New Roman" w:cs="Times New Roman"/>
          <w:color w:val="111111"/>
          <w:sz w:val="26"/>
          <w:szCs w:val="26"/>
        </w:rPr>
        <w:t>Ἄ</w:t>
      </w:r>
      <w:r w:rsidRPr="00C93A66">
        <w:rPr>
          <w:rFonts w:ascii="Cambria" w:hAnsi="Cambria" w:cs="Cambria"/>
          <w:color w:val="111111"/>
          <w:sz w:val="26"/>
          <w:szCs w:val="26"/>
        </w:rPr>
        <w:t>λλην</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αραβολ</w:t>
      </w:r>
      <w:r w:rsidRPr="00C93A66">
        <w:rPr>
          <w:rFonts w:ascii="Times New Roman" w:hAnsi="Times New Roman" w:cs="Times New Roman"/>
          <w:color w:val="111111"/>
          <w:sz w:val="26"/>
          <w:szCs w:val="26"/>
        </w:rPr>
        <w:t>ὴ</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αρέθηκεν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λέγων·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Ὁ</w:t>
      </w:r>
      <w:r w:rsidRPr="00C93A66">
        <w:rPr>
          <w:rFonts w:ascii="PT Serif" w:hAnsi="PT Serif"/>
          <w:color w:val="111111"/>
          <w:sz w:val="26"/>
          <w:szCs w:val="26"/>
        </w:rPr>
        <w:t>μ</w:t>
      </w:r>
      <w:r w:rsidRPr="00C93A66">
        <w:rPr>
          <w:rFonts w:ascii="Cambria" w:hAnsi="Cambria" w:cs="Cambria"/>
          <w:color w:val="111111"/>
          <w:sz w:val="26"/>
          <w:szCs w:val="26"/>
        </w:rPr>
        <w:t>οία</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στ</w:t>
      </w:r>
      <w:r w:rsidRPr="00C93A66">
        <w:rPr>
          <w:rFonts w:ascii="Times New Roman" w:hAnsi="Times New Roman" w:cs="Times New Roman"/>
          <w:color w:val="111111"/>
          <w:sz w:val="26"/>
          <w:szCs w:val="26"/>
        </w:rPr>
        <w:t>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ἡ</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βασιλεία</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ραν</w:t>
      </w:r>
      <w:r w:rsidRPr="00C93A66">
        <w:rPr>
          <w:rFonts w:ascii="Times New Roman" w:hAnsi="Times New Roman" w:cs="Times New Roman"/>
          <w:color w:val="111111"/>
          <w:sz w:val="26"/>
          <w:szCs w:val="26"/>
        </w:rPr>
        <w:t>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κόκκ</w:t>
      </w:r>
      <w:r w:rsidRPr="00C93A66">
        <w:rPr>
          <w:rFonts w:ascii="Times New Roman" w:hAnsi="Times New Roman" w:cs="Times New Roman"/>
          <w:color w:val="111111"/>
          <w:sz w:val="26"/>
          <w:szCs w:val="26"/>
        </w:rPr>
        <w:t>ῳ</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σινά</w:t>
      </w:r>
      <w:r w:rsidRPr="00C93A66">
        <w:rPr>
          <w:rFonts w:ascii="PT Serif" w:hAnsi="PT Serif" w:cs="PT Serif"/>
          <w:color w:val="111111"/>
          <w:sz w:val="26"/>
          <w:szCs w:val="26"/>
        </w:rPr>
        <w:t>π</w:t>
      </w:r>
      <w:r w:rsidRPr="00C93A66">
        <w:rPr>
          <w:rFonts w:ascii="Cambria" w:hAnsi="Cambria" w:cs="Cambria"/>
          <w:color w:val="111111"/>
          <w:sz w:val="26"/>
          <w:szCs w:val="26"/>
        </w:rPr>
        <w:t>εως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ὃ</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λαβ</w:t>
      </w:r>
      <w:r w:rsidRPr="00C93A66">
        <w:rPr>
          <w:rFonts w:ascii="Times New Roman" w:hAnsi="Times New Roman" w:cs="Times New Roman"/>
          <w:color w:val="111111"/>
          <w:sz w:val="26"/>
          <w:szCs w:val="26"/>
        </w:rPr>
        <w:t>ὼ</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ἄ</w:t>
      </w:r>
      <w:r w:rsidRPr="00C93A66">
        <w:rPr>
          <w:rFonts w:ascii="Cambria" w:hAnsi="Cambria" w:cs="Cambria"/>
          <w:color w:val="111111"/>
          <w:sz w:val="26"/>
          <w:szCs w:val="26"/>
        </w:rPr>
        <w:t>νθρω</w:t>
      </w:r>
      <w:r w:rsidRPr="00C93A66">
        <w:rPr>
          <w:rFonts w:ascii="PT Serif" w:hAnsi="PT Serif" w:cs="PT Serif"/>
          <w:color w:val="111111"/>
          <w:sz w:val="26"/>
          <w:szCs w:val="26"/>
        </w:rPr>
        <w:t>π</w:t>
      </w:r>
      <w:r w:rsidRPr="00C93A66">
        <w:rPr>
          <w:rFonts w:ascii="Cambria" w:hAnsi="Cambria" w:cs="Cambria"/>
          <w:color w:val="111111"/>
          <w:sz w:val="26"/>
          <w:szCs w:val="26"/>
        </w:rPr>
        <w:t>ος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ἔ</w:t>
      </w:r>
      <w:r w:rsidRPr="00C93A66">
        <w:rPr>
          <w:rFonts w:ascii="Cambria" w:hAnsi="Cambria" w:cs="Cambria"/>
          <w:color w:val="111111"/>
          <w:sz w:val="26"/>
          <w:szCs w:val="26"/>
        </w:rPr>
        <w:t>σ</w:t>
      </w:r>
      <w:r w:rsidRPr="00C93A66">
        <w:rPr>
          <w:rFonts w:ascii="PT Serif" w:hAnsi="PT Serif" w:cs="PT Serif"/>
          <w:color w:val="111111"/>
          <w:sz w:val="26"/>
          <w:szCs w:val="26"/>
        </w:rPr>
        <w:t>π</w:t>
      </w:r>
      <w:r w:rsidRPr="00C93A66">
        <w:rPr>
          <w:rFonts w:ascii="Cambria" w:hAnsi="Cambria" w:cs="Cambria"/>
          <w:color w:val="111111"/>
          <w:sz w:val="26"/>
          <w:szCs w:val="26"/>
        </w:rPr>
        <w:t>ειρεν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ῷ</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γρ</w:t>
      </w:r>
      <w:r w:rsidRPr="00C93A66">
        <w:rPr>
          <w:rFonts w:ascii="Times New Roman" w:hAnsi="Times New Roman" w:cs="Times New Roman"/>
          <w:color w:val="111111"/>
          <w:sz w:val="26"/>
          <w:szCs w:val="26"/>
        </w:rPr>
        <w:t>ῷ</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Cambria" w:hAnsi="Cambria" w:cs="Cambria"/>
          <w:color w:val="111111"/>
          <w:sz w:val="26"/>
          <w:szCs w:val="26"/>
        </w:rPr>
        <w:t>·</w:t>
      </w:r>
      <w:r w:rsidRPr="00C93A66">
        <w:rPr>
          <w:rFonts w:ascii="PT Serif" w:hAnsi="PT Serif"/>
          <w:color w:val="111111"/>
          <w:sz w:val="26"/>
          <w:szCs w:val="26"/>
          <w:lang w:val="la-Latn"/>
        </w:rPr>
        <w:t> </w:t>
      </w:r>
      <w:r w:rsidRPr="00C93A66">
        <w:rPr>
          <w:rFonts w:ascii="Times New Roman" w:hAnsi="Times New Roman" w:cs="Times New Roman"/>
          <w:color w:val="111111"/>
          <w:sz w:val="26"/>
          <w:szCs w:val="26"/>
        </w:rPr>
        <w:t>ὃ</w:t>
      </w:r>
      <w:r w:rsidRPr="00C93A66">
        <w:rPr>
          <w:rFonts w:ascii="PT Serif" w:hAnsi="PT Serif"/>
          <w:color w:val="111111"/>
          <w:sz w:val="26"/>
          <w:szCs w:val="26"/>
          <w:lang w:val="la-Latn"/>
        </w:rPr>
        <w:t xml:space="preserve"> </w:t>
      </w:r>
      <w:r w:rsidRPr="00C93A66">
        <w:rPr>
          <w:rFonts w:ascii="PT Serif" w:hAnsi="PT Serif"/>
          <w:color w:val="111111"/>
          <w:sz w:val="26"/>
          <w:szCs w:val="26"/>
        </w:rPr>
        <w:t>μ</w:t>
      </w:r>
      <w:r w:rsidRPr="00C93A66">
        <w:rPr>
          <w:rFonts w:ascii="Cambria" w:hAnsi="Cambria" w:cs="Cambria"/>
          <w:color w:val="111111"/>
          <w:sz w:val="26"/>
          <w:szCs w:val="26"/>
        </w:rPr>
        <w:t>ικρότερον</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μ</w:t>
      </w:r>
      <w:r w:rsidRPr="00C93A66">
        <w:rPr>
          <w:rFonts w:ascii="Cambria" w:hAnsi="Cambria" w:cs="Cambria"/>
          <w:color w:val="111111"/>
          <w:sz w:val="26"/>
          <w:szCs w:val="26"/>
        </w:rPr>
        <w:t>έν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στιν</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άντων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w:t>
      </w:r>
      <w:r w:rsidRPr="00C93A66">
        <w:rPr>
          <w:rFonts w:ascii="PT Serif" w:hAnsi="PT Serif" w:cs="PT Serif"/>
          <w:color w:val="111111"/>
          <w:sz w:val="26"/>
          <w:szCs w:val="26"/>
        </w:rPr>
        <w:t>π</w:t>
      </w:r>
      <w:r w:rsidRPr="00C93A66">
        <w:rPr>
          <w:rFonts w:ascii="Cambria" w:hAnsi="Cambria" w:cs="Cambria"/>
          <w:color w:val="111111"/>
          <w:sz w:val="26"/>
          <w:szCs w:val="26"/>
        </w:rPr>
        <w:t>ερ</w:t>
      </w:r>
      <w:r w:rsidRPr="00C93A66">
        <w:rPr>
          <w:rFonts w:ascii="PT Serif" w:hAnsi="PT Serif" w:cs="PT Serif"/>
          <w:color w:val="111111"/>
          <w:sz w:val="26"/>
          <w:szCs w:val="26"/>
        </w:rPr>
        <w:t>μ</w:t>
      </w:r>
      <w:r w:rsidRPr="00C93A66">
        <w:rPr>
          <w:rFonts w:ascii="Cambria" w:hAnsi="Cambria" w:cs="Cambria"/>
          <w:color w:val="111111"/>
          <w:sz w:val="26"/>
          <w:szCs w:val="26"/>
        </w:rPr>
        <w:t>άτων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ὅ</w:t>
      </w:r>
      <w:r w:rsidRPr="00C93A66">
        <w:rPr>
          <w:rFonts w:ascii="Cambria" w:hAnsi="Cambria" w:cs="Cambria"/>
          <w:color w:val="111111"/>
          <w:sz w:val="26"/>
          <w:szCs w:val="26"/>
        </w:rPr>
        <w:t>ταν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ξηθ</w:t>
      </w:r>
      <w:r w:rsidRPr="00C93A66">
        <w:rPr>
          <w:rFonts w:ascii="Times New Roman" w:hAnsi="Times New Roman" w:cs="Times New Roman"/>
          <w:color w:val="111111"/>
          <w:sz w:val="26"/>
          <w:szCs w:val="26"/>
        </w:rPr>
        <w:t>ῇ</w:t>
      </w:r>
      <w:r w:rsidRPr="00C93A66">
        <w:rPr>
          <w:rFonts w:ascii="PT Serif" w:hAnsi="PT Serif"/>
          <w:color w:val="111111"/>
          <w:sz w:val="26"/>
          <w:szCs w:val="26"/>
          <w:lang w:val="la-Latn"/>
        </w:rPr>
        <w:t xml:space="preserve"> </w:t>
      </w:r>
      <w:r w:rsidRPr="00C93A66">
        <w:rPr>
          <w:rFonts w:ascii="PT Serif" w:hAnsi="PT Serif"/>
          <w:color w:val="111111"/>
          <w:sz w:val="26"/>
          <w:szCs w:val="26"/>
        </w:rPr>
        <w:t>μ</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ζον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λαχάνων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στ</w:t>
      </w:r>
      <w:r w:rsidRPr="00C93A66">
        <w:rPr>
          <w:rFonts w:ascii="Times New Roman" w:hAnsi="Times New Roman" w:cs="Times New Roman"/>
          <w:color w:val="111111"/>
          <w:sz w:val="26"/>
          <w:szCs w:val="26"/>
        </w:rPr>
        <w:t>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γίνεται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δένδρον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ὥ</w:t>
      </w:r>
      <w:r w:rsidRPr="00C93A66">
        <w:rPr>
          <w:rFonts w:ascii="Cambria" w:hAnsi="Cambria" w:cs="Cambria"/>
          <w:color w:val="111111"/>
          <w:sz w:val="26"/>
          <w:szCs w:val="26"/>
        </w:rPr>
        <w:t>στε</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λθε</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ὰ</w:t>
      </w:r>
      <w:r w:rsidRPr="00C93A66">
        <w:rPr>
          <w:rFonts w:ascii="PT Serif" w:hAnsi="PT Serif"/>
          <w:color w:val="111111"/>
          <w:sz w:val="26"/>
          <w:szCs w:val="26"/>
          <w:lang w:val="la-Latn"/>
        </w:rPr>
        <w:t xml:space="preserve"> </w:t>
      </w:r>
      <w:r w:rsidRPr="00C93A66">
        <w:rPr>
          <w:rFonts w:ascii="PT Serif" w:hAnsi="PT Serif"/>
          <w:color w:val="111111"/>
          <w:sz w:val="26"/>
          <w:szCs w:val="26"/>
        </w:rPr>
        <w:t>π</w:t>
      </w:r>
      <w:r w:rsidRPr="00C93A66">
        <w:rPr>
          <w:rFonts w:ascii="Cambria" w:hAnsi="Cambria" w:cs="Cambria"/>
          <w:color w:val="111111"/>
          <w:sz w:val="26"/>
          <w:szCs w:val="26"/>
        </w:rPr>
        <w:t>ετειν</w:t>
      </w:r>
      <w:r w:rsidRPr="00C93A66">
        <w:rPr>
          <w:rFonts w:ascii="Times New Roman" w:hAnsi="Times New Roman" w:cs="Times New Roman"/>
          <w:color w:val="111111"/>
          <w:sz w:val="26"/>
          <w:szCs w:val="26"/>
        </w:rPr>
        <w:t>ὰ</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ρανο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κατασκηνο</w:t>
      </w:r>
      <w:r w:rsidRPr="00C93A66">
        <w:rPr>
          <w:rFonts w:ascii="Times New Roman" w:hAnsi="Times New Roman" w:cs="Times New Roman"/>
          <w:color w:val="111111"/>
          <w:sz w:val="26"/>
          <w:szCs w:val="26"/>
        </w:rPr>
        <w:t>ῦ</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κλάδοις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w:t>
      </w:r>
    </w:p>
    <w:p w14:paraId="5D87DF5F" w14:textId="77777777" w:rsidR="00C93A66" w:rsidRPr="00C93A66" w:rsidRDefault="00C93A66" w:rsidP="00C93A66">
      <w:pPr>
        <w:spacing w:after="120" w:line="240" w:lineRule="auto"/>
        <w:jc w:val="both"/>
        <w:rPr>
          <w:rFonts w:ascii="PT Serif" w:hAnsi="PT Serif"/>
          <w:color w:val="111111"/>
          <w:sz w:val="26"/>
          <w:szCs w:val="26"/>
          <w:lang w:val="la-Latn"/>
        </w:rPr>
      </w:pPr>
      <w:r w:rsidRPr="00C93A66">
        <w:rPr>
          <w:rFonts w:ascii="Times New Roman" w:hAnsi="Times New Roman" w:cs="Times New Roman"/>
          <w:color w:val="111111"/>
          <w:sz w:val="26"/>
          <w:szCs w:val="26"/>
        </w:rPr>
        <w:t>Ἄ</w:t>
      </w:r>
      <w:r w:rsidRPr="00C93A66">
        <w:rPr>
          <w:rFonts w:ascii="Cambria" w:hAnsi="Cambria" w:cs="Cambria"/>
          <w:color w:val="111111"/>
          <w:sz w:val="26"/>
          <w:szCs w:val="26"/>
        </w:rPr>
        <w:t>λλην</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αραβολ</w:t>
      </w:r>
      <w:r w:rsidRPr="00C93A66">
        <w:rPr>
          <w:rFonts w:ascii="Times New Roman" w:hAnsi="Times New Roman" w:cs="Times New Roman"/>
          <w:color w:val="111111"/>
          <w:sz w:val="26"/>
          <w:szCs w:val="26"/>
        </w:rPr>
        <w:t>ὴ</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λάλησεν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Ὁ</w:t>
      </w:r>
      <w:r w:rsidRPr="00C93A66">
        <w:rPr>
          <w:rFonts w:ascii="PT Serif" w:hAnsi="PT Serif"/>
          <w:color w:val="111111"/>
          <w:sz w:val="26"/>
          <w:szCs w:val="26"/>
        </w:rPr>
        <w:t>μ</w:t>
      </w:r>
      <w:r w:rsidRPr="00C93A66">
        <w:rPr>
          <w:rFonts w:ascii="Cambria" w:hAnsi="Cambria" w:cs="Cambria"/>
          <w:color w:val="111111"/>
          <w:sz w:val="26"/>
          <w:szCs w:val="26"/>
        </w:rPr>
        <w:t>οία</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στ</w:t>
      </w:r>
      <w:r w:rsidRPr="00C93A66">
        <w:rPr>
          <w:rFonts w:ascii="Times New Roman" w:hAnsi="Times New Roman" w:cs="Times New Roman"/>
          <w:color w:val="111111"/>
          <w:sz w:val="26"/>
          <w:szCs w:val="26"/>
        </w:rPr>
        <w:t>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ἡ</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βασιλεία</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ραν</w:t>
      </w:r>
      <w:r w:rsidRPr="00C93A66">
        <w:rPr>
          <w:rFonts w:ascii="Times New Roman" w:hAnsi="Times New Roman" w:cs="Times New Roman"/>
          <w:color w:val="111111"/>
          <w:sz w:val="26"/>
          <w:szCs w:val="26"/>
        </w:rPr>
        <w:t>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ζύ</w:t>
      </w:r>
      <w:r w:rsidRPr="00C93A66">
        <w:rPr>
          <w:rFonts w:ascii="PT Serif" w:hAnsi="PT Serif" w:cs="PT Serif"/>
          <w:color w:val="111111"/>
          <w:sz w:val="26"/>
          <w:szCs w:val="26"/>
        </w:rPr>
        <w:t>μ</w:t>
      </w:r>
      <w:r w:rsidRPr="00C93A66">
        <w:rPr>
          <w:rFonts w:ascii="Times New Roman" w:hAnsi="Times New Roman" w:cs="Times New Roman"/>
          <w:color w:val="111111"/>
          <w:sz w:val="26"/>
          <w:szCs w:val="26"/>
        </w:rPr>
        <w:t>ῃ</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ἣ</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λαβο</w:t>
      </w:r>
      <w:r w:rsidRPr="00C93A66">
        <w:rPr>
          <w:rFonts w:ascii="Times New Roman" w:hAnsi="Times New Roman" w:cs="Times New Roman"/>
          <w:color w:val="111111"/>
          <w:sz w:val="26"/>
          <w:szCs w:val="26"/>
        </w:rPr>
        <w:t>ῦ</w:t>
      </w:r>
      <w:r w:rsidRPr="00C93A66">
        <w:rPr>
          <w:rFonts w:ascii="Cambria" w:hAnsi="Cambria" w:cs="Cambria"/>
          <w:color w:val="111111"/>
          <w:sz w:val="26"/>
          <w:szCs w:val="26"/>
        </w:rPr>
        <w:t>σα</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γυν</w:t>
      </w:r>
      <w:r w:rsidRPr="00C93A66">
        <w:rPr>
          <w:rFonts w:ascii="Times New Roman" w:hAnsi="Times New Roman" w:cs="Times New Roman"/>
          <w:color w:val="111111"/>
          <w:sz w:val="26"/>
          <w:szCs w:val="26"/>
        </w:rPr>
        <w:t>ὴ</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νέκρυψεν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ἰ</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λεύρου</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σάτα</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τρία</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ἕ</w:t>
      </w:r>
      <w:r w:rsidRPr="00C93A66">
        <w:rPr>
          <w:rFonts w:ascii="Cambria" w:hAnsi="Cambria" w:cs="Cambria"/>
          <w:color w:val="111111"/>
          <w:sz w:val="26"/>
          <w:szCs w:val="26"/>
        </w:rPr>
        <w:t>ως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ὗ</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ζυ</w:t>
      </w:r>
      <w:r w:rsidRPr="00C93A66">
        <w:rPr>
          <w:rFonts w:ascii="PT Serif" w:hAnsi="PT Serif" w:cs="PT Serif"/>
          <w:color w:val="111111"/>
          <w:sz w:val="26"/>
          <w:szCs w:val="26"/>
        </w:rPr>
        <w:t>μ</w:t>
      </w:r>
      <w:r w:rsidRPr="00C93A66">
        <w:rPr>
          <w:rFonts w:ascii="Cambria" w:hAnsi="Cambria" w:cs="Cambria"/>
          <w:color w:val="111111"/>
          <w:sz w:val="26"/>
          <w:szCs w:val="26"/>
        </w:rPr>
        <w:t>ώθη</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ὅ</w:t>
      </w:r>
      <w:r w:rsidRPr="00C93A66">
        <w:rPr>
          <w:rFonts w:ascii="Cambria" w:hAnsi="Cambria" w:cs="Cambria"/>
          <w:color w:val="111111"/>
          <w:sz w:val="26"/>
          <w:szCs w:val="26"/>
        </w:rPr>
        <w:t>λον</w:t>
      </w:r>
      <w:r w:rsidRPr="00C93A66">
        <w:rPr>
          <w:rFonts w:ascii="PT Serif" w:hAnsi="PT Serif"/>
          <w:color w:val="111111"/>
          <w:sz w:val="26"/>
          <w:szCs w:val="26"/>
          <w:lang w:val="la-Latn"/>
        </w:rPr>
        <w:t>. </w:t>
      </w:r>
    </w:p>
    <w:p w14:paraId="40911A7A" w14:textId="77777777" w:rsidR="00C93A66" w:rsidRPr="00C93A66" w:rsidRDefault="00C93A66" w:rsidP="00C93A66">
      <w:pPr>
        <w:spacing w:after="120" w:line="240" w:lineRule="auto"/>
        <w:jc w:val="both"/>
        <w:rPr>
          <w:rFonts w:ascii="PT Serif" w:hAnsi="PT Serif"/>
          <w:color w:val="111111"/>
          <w:sz w:val="26"/>
          <w:szCs w:val="26"/>
          <w:lang w:val="la-Latn"/>
        </w:rPr>
      </w:pPr>
      <w:r w:rsidRPr="00C93A66">
        <w:rPr>
          <w:rFonts w:ascii="Cambria" w:hAnsi="Cambria" w:cs="Cambria"/>
          <w:color w:val="111111"/>
          <w:sz w:val="26"/>
          <w:szCs w:val="26"/>
        </w:rPr>
        <w:t>Τα</w:t>
      </w:r>
      <w:r w:rsidRPr="00C93A66">
        <w:rPr>
          <w:rFonts w:ascii="Times New Roman" w:hAnsi="Times New Roman" w:cs="Times New Roman"/>
          <w:color w:val="111111"/>
          <w:sz w:val="26"/>
          <w:szCs w:val="26"/>
        </w:rPr>
        <w:t>ῦ</w:t>
      </w:r>
      <w:r w:rsidRPr="00C93A66">
        <w:rPr>
          <w:rFonts w:ascii="Cambria" w:hAnsi="Cambria" w:cs="Cambria"/>
          <w:color w:val="111111"/>
          <w:sz w:val="26"/>
          <w:szCs w:val="26"/>
        </w:rPr>
        <w:t>τα</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άντα</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λάλησεν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Ἰ</w:t>
      </w:r>
      <w:r w:rsidRPr="00C93A66">
        <w:rPr>
          <w:rFonts w:ascii="Cambria" w:hAnsi="Cambria" w:cs="Cambria"/>
          <w:color w:val="111111"/>
          <w:sz w:val="26"/>
          <w:szCs w:val="26"/>
        </w:rPr>
        <w:t>ησο</w:t>
      </w:r>
      <w:r w:rsidRPr="00C93A66">
        <w:rPr>
          <w:rFonts w:ascii="Times New Roman" w:hAnsi="Times New Roman" w:cs="Times New Roman"/>
          <w:color w:val="111111"/>
          <w:sz w:val="26"/>
          <w:szCs w:val="26"/>
        </w:rPr>
        <w:t>ῦ</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αραβολα</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ὄ</w:t>
      </w:r>
      <w:r w:rsidRPr="00C93A66">
        <w:rPr>
          <w:rFonts w:ascii="Cambria" w:hAnsi="Cambria" w:cs="Cambria"/>
          <w:color w:val="111111"/>
          <w:sz w:val="26"/>
          <w:szCs w:val="26"/>
        </w:rPr>
        <w:t>χλοις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χωρ</w:t>
      </w:r>
      <w:r w:rsidRPr="00C93A66">
        <w:rPr>
          <w:rFonts w:ascii="Times New Roman" w:hAnsi="Times New Roman" w:cs="Times New Roman"/>
          <w:color w:val="111111"/>
          <w:sz w:val="26"/>
          <w:szCs w:val="26"/>
        </w:rPr>
        <w:t>ὶ</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αραβολ</w:t>
      </w:r>
      <w:r w:rsidRPr="00C93A66">
        <w:rPr>
          <w:rFonts w:ascii="Times New Roman" w:hAnsi="Times New Roman" w:cs="Times New Roman"/>
          <w:color w:val="111111"/>
          <w:sz w:val="26"/>
          <w:szCs w:val="26"/>
        </w:rPr>
        <w:t>ῆ</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λάλει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ς·</w:t>
      </w:r>
      <w:r w:rsidRPr="00C93A66">
        <w:rPr>
          <w:rFonts w:ascii="PT Serif" w:hAnsi="PT Serif"/>
          <w:color w:val="111111"/>
          <w:sz w:val="26"/>
          <w:szCs w:val="26"/>
          <w:lang w:val="la-Latn"/>
        </w:rPr>
        <w:t> </w:t>
      </w:r>
      <w:r w:rsidRPr="00C93A66">
        <w:rPr>
          <w:rFonts w:ascii="Times New Roman" w:hAnsi="Times New Roman" w:cs="Times New Roman"/>
          <w:color w:val="111111"/>
          <w:sz w:val="26"/>
          <w:szCs w:val="26"/>
        </w:rPr>
        <w:t>ὅ</w:t>
      </w:r>
      <w:r w:rsidRPr="00C93A66">
        <w:rPr>
          <w:rFonts w:ascii="PT Serif" w:hAnsi="PT Serif"/>
          <w:color w:val="111111"/>
          <w:sz w:val="26"/>
          <w:szCs w:val="26"/>
        </w:rPr>
        <w:t>π</w:t>
      </w:r>
      <w:r w:rsidRPr="00C93A66">
        <w:rPr>
          <w:rFonts w:ascii="Cambria" w:hAnsi="Cambria" w:cs="Cambria"/>
          <w:color w:val="111111"/>
          <w:sz w:val="26"/>
          <w:szCs w:val="26"/>
        </w:rPr>
        <w:t>ως</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ληρωθ</w:t>
      </w:r>
      <w:r w:rsidRPr="00C93A66">
        <w:rPr>
          <w:rFonts w:ascii="Times New Roman" w:hAnsi="Times New Roman" w:cs="Times New Roman"/>
          <w:color w:val="111111"/>
          <w:sz w:val="26"/>
          <w:szCs w:val="26"/>
        </w:rPr>
        <w:t>ῇ</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ὸ</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ῥ</w:t>
      </w:r>
      <w:r w:rsidRPr="00C93A66">
        <w:rPr>
          <w:rFonts w:ascii="Cambria" w:hAnsi="Cambria" w:cs="Cambria"/>
          <w:color w:val="111111"/>
          <w:sz w:val="26"/>
          <w:szCs w:val="26"/>
        </w:rPr>
        <w:t>ηθ</w:t>
      </w:r>
      <w:r w:rsidRPr="00C93A66">
        <w:rPr>
          <w:rFonts w:ascii="Times New Roman" w:hAnsi="Times New Roman" w:cs="Times New Roman"/>
          <w:color w:val="111111"/>
          <w:sz w:val="26"/>
          <w:szCs w:val="26"/>
        </w:rPr>
        <w:t>ὲ</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δι</w:t>
      </w:r>
      <w:r w:rsidRPr="00C93A66">
        <w:rPr>
          <w:rFonts w:ascii="Times New Roman" w:hAnsi="Times New Roman" w:cs="Times New Roman"/>
          <w:color w:val="111111"/>
          <w:sz w:val="26"/>
          <w:szCs w:val="26"/>
        </w:rPr>
        <w:t>ὰ</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PT Serif" w:hAnsi="PT Serif"/>
          <w:color w:val="111111"/>
          <w:sz w:val="26"/>
          <w:szCs w:val="26"/>
        </w:rPr>
        <w:t>π</w:t>
      </w:r>
      <w:r w:rsidRPr="00C93A66">
        <w:rPr>
          <w:rFonts w:ascii="Cambria" w:hAnsi="Cambria" w:cs="Cambria"/>
          <w:color w:val="111111"/>
          <w:sz w:val="26"/>
          <w:szCs w:val="26"/>
        </w:rPr>
        <w:t>ροφήτου</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λέγοντος·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νοίξω</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αραβολα</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ὸ</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στό</w:t>
      </w:r>
      <w:r w:rsidRPr="00C93A66">
        <w:rPr>
          <w:rFonts w:ascii="PT Serif" w:hAnsi="PT Serif" w:cs="PT Serif"/>
          <w:color w:val="111111"/>
          <w:sz w:val="26"/>
          <w:szCs w:val="26"/>
        </w:rPr>
        <w:t>μ</w:t>
      </w:r>
      <w:r w:rsidRPr="00C93A66">
        <w:rPr>
          <w:rFonts w:ascii="Cambria" w:hAnsi="Cambria" w:cs="Cambria"/>
          <w:color w:val="111111"/>
          <w:sz w:val="26"/>
          <w:szCs w:val="26"/>
        </w:rPr>
        <w:t>α</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μ</w:t>
      </w:r>
      <w:r w:rsidRPr="00C93A66">
        <w:rPr>
          <w:rFonts w:ascii="Cambria" w:hAnsi="Cambria" w:cs="Cambria"/>
          <w:color w:val="111111"/>
          <w:sz w:val="26"/>
          <w:szCs w:val="26"/>
        </w:rPr>
        <w:t>ου</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ρεύξο</w:t>
      </w:r>
      <w:r w:rsidRPr="00C93A66">
        <w:rPr>
          <w:rFonts w:ascii="PT Serif" w:hAnsi="PT Serif" w:cs="PT Serif"/>
          <w:color w:val="111111"/>
          <w:sz w:val="26"/>
          <w:szCs w:val="26"/>
        </w:rPr>
        <w:t>μ</w:t>
      </w:r>
      <w:r w:rsidRPr="00C93A66">
        <w:rPr>
          <w:rFonts w:ascii="Cambria" w:hAnsi="Cambria" w:cs="Cambria"/>
          <w:color w:val="111111"/>
          <w:sz w:val="26"/>
          <w:szCs w:val="26"/>
        </w:rPr>
        <w:t>αι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κεκρυ</w:t>
      </w:r>
      <w:r w:rsidRPr="00C93A66">
        <w:rPr>
          <w:rFonts w:ascii="PT Serif" w:hAnsi="PT Serif" w:cs="PT Serif"/>
          <w:color w:val="111111"/>
          <w:sz w:val="26"/>
          <w:szCs w:val="26"/>
        </w:rPr>
        <w:t>μμ</w:t>
      </w:r>
      <w:r w:rsidRPr="00C93A66">
        <w:rPr>
          <w:rFonts w:ascii="Cambria" w:hAnsi="Cambria" w:cs="Cambria"/>
          <w:color w:val="111111"/>
          <w:sz w:val="26"/>
          <w:szCs w:val="26"/>
        </w:rPr>
        <w:t>ένα</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PT Serif" w:hAnsi="PT Serif"/>
          <w:color w:val="111111"/>
          <w:sz w:val="26"/>
          <w:szCs w:val="26"/>
        </w:rPr>
        <w:t>π</w:t>
      </w:r>
      <w:r w:rsidRPr="00C93A66">
        <w:rPr>
          <w:rFonts w:ascii="Times New Roman" w:hAnsi="Times New Roman" w:cs="Times New Roman"/>
          <w:color w:val="111111"/>
          <w:sz w:val="26"/>
          <w:szCs w:val="26"/>
        </w:rPr>
        <w:t>ὸ</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Cambria" w:hAnsi="Cambria" w:cs="Cambria"/>
          <w:color w:val="111111"/>
          <w:sz w:val="26"/>
          <w:szCs w:val="26"/>
        </w:rPr>
        <w:t>καταβολ</w:t>
      </w:r>
      <w:r w:rsidRPr="00C93A66">
        <w:rPr>
          <w:rFonts w:ascii="Times New Roman" w:hAnsi="Times New Roman" w:cs="Times New Roman"/>
          <w:color w:val="111111"/>
          <w:sz w:val="26"/>
          <w:szCs w:val="26"/>
        </w:rPr>
        <w:t>ῆ</w:t>
      </w:r>
      <w:r w:rsidRPr="00C93A66">
        <w:rPr>
          <w:rFonts w:ascii="Cambria" w:hAnsi="Cambria" w:cs="Cambria"/>
          <w:color w:val="111111"/>
          <w:sz w:val="26"/>
          <w:szCs w:val="26"/>
        </w:rPr>
        <w:t>ς</w:t>
      </w:r>
      <w:r w:rsidRPr="00C93A66">
        <w:rPr>
          <w:rFonts w:ascii="PT Serif" w:hAnsi="PT Serif"/>
          <w:color w:val="111111"/>
          <w:sz w:val="26"/>
          <w:szCs w:val="26"/>
          <w:lang w:val="la-Latn"/>
        </w:rPr>
        <w:t>. </w:t>
      </w:r>
    </w:p>
    <w:p w14:paraId="19B1816E" w14:textId="77777777" w:rsidR="00C93A66" w:rsidRPr="00C93A66" w:rsidRDefault="00C93A66" w:rsidP="00C93A66">
      <w:pPr>
        <w:spacing w:after="120" w:line="240" w:lineRule="auto"/>
        <w:jc w:val="both"/>
        <w:rPr>
          <w:rFonts w:ascii="PT Serif" w:hAnsi="PT Serif"/>
          <w:color w:val="111111"/>
          <w:sz w:val="26"/>
          <w:szCs w:val="26"/>
          <w:lang w:val="la-Latn"/>
        </w:rPr>
      </w:pPr>
      <w:r w:rsidRPr="00C93A66">
        <w:rPr>
          <w:rFonts w:ascii="Cambria" w:hAnsi="Cambria" w:cs="Cambria"/>
          <w:color w:val="111111"/>
          <w:sz w:val="26"/>
          <w:szCs w:val="26"/>
        </w:rPr>
        <w:t>Τότε</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φε</w:t>
      </w:r>
      <w:r w:rsidRPr="00C93A66">
        <w:rPr>
          <w:rFonts w:ascii="Times New Roman" w:hAnsi="Times New Roman" w:cs="Times New Roman"/>
          <w:color w:val="111111"/>
          <w:sz w:val="26"/>
          <w:szCs w:val="26"/>
        </w:rPr>
        <w:t>ὶ</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ὺ</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ὄ</w:t>
      </w:r>
      <w:r w:rsidRPr="00C93A66">
        <w:rPr>
          <w:rFonts w:ascii="Cambria" w:hAnsi="Cambria" w:cs="Cambria"/>
          <w:color w:val="111111"/>
          <w:sz w:val="26"/>
          <w:szCs w:val="26"/>
        </w:rPr>
        <w:t>χλους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ἦ</w:t>
      </w:r>
      <w:r w:rsidRPr="00C93A66">
        <w:rPr>
          <w:rFonts w:ascii="Cambria" w:hAnsi="Cambria" w:cs="Cambria"/>
          <w:color w:val="111111"/>
          <w:sz w:val="26"/>
          <w:szCs w:val="26"/>
        </w:rPr>
        <w:t>λθεν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ἰ</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ὴ</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ἰ</w:t>
      </w:r>
      <w:r w:rsidRPr="00C93A66">
        <w:rPr>
          <w:rFonts w:ascii="Cambria" w:hAnsi="Cambria" w:cs="Cambria"/>
          <w:color w:val="111111"/>
          <w:sz w:val="26"/>
          <w:szCs w:val="26"/>
        </w:rPr>
        <w:t>κίαν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PT Serif" w:hAnsi="PT Serif"/>
          <w:color w:val="111111"/>
          <w:sz w:val="26"/>
          <w:szCs w:val="26"/>
        </w:rPr>
        <w:t>π</w:t>
      </w:r>
      <w:r w:rsidRPr="00C93A66">
        <w:rPr>
          <w:rFonts w:ascii="Cambria" w:hAnsi="Cambria" w:cs="Cambria"/>
          <w:color w:val="111111"/>
          <w:sz w:val="26"/>
          <w:szCs w:val="26"/>
        </w:rPr>
        <w:t>ροσ</w:t>
      </w:r>
      <w:r w:rsidRPr="00C93A66">
        <w:rPr>
          <w:rFonts w:ascii="Times New Roman" w:hAnsi="Times New Roman" w:cs="Times New Roman"/>
          <w:color w:val="111111"/>
          <w:sz w:val="26"/>
          <w:szCs w:val="26"/>
        </w:rPr>
        <w:t>ῆ</w:t>
      </w:r>
      <w:r w:rsidRPr="00C93A66">
        <w:rPr>
          <w:rFonts w:ascii="Cambria" w:hAnsi="Cambria" w:cs="Cambria"/>
          <w:color w:val="111111"/>
          <w:sz w:val="26"/>
          <w:szCs w:val="26"/>
        </w:rPr>
        <w:t>λθον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ῷ</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ἱ</w:t>
      </w:r>
      <w:r w:rsidRPr="00C93A66">
        <w:rPr>
          <w:rFonts w:ascii="PT Serif" w:hAnsi="PT Serif"/>
          <w:color w:val="111111"/>
          <w:sz w:val="26"/>
          <w:szCs w:val="26"/>
          <w:lang w:val="la-Latn"/>
        </w:rPr>
        <w:t xml:space="preserve"> </w:t>
      </w:r>
      <w:r w:rsidRPr="00C93A66">
        <w:rPr>
          <w:rFonts w:ascii="PT Serif" w:hAnsi="PT Serif"/>
          <w:color w:val="111111"/>
          <w:sz w:val="26"/>
          <w:szCs w:val="26"/>
        </w:rPr>
        <w:t>μ</w:t>
      </w:r>
      <w:r w:rsidRPr="00C93A66">
        <w:rPr>
          <w:rFonts w:ascii="Cambria" w:hAnsi="Cambria" w:cs="Cambria"/>
          <w:color w:val="111111"/>
          <w:sz w:val="26"/>
          <w:szCs w:val="26"/>
        </w:rPr>
        <w:t>αθητα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λέγοντες·</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PT Serif" w:hAnsi="PT Serif"/>
          <w:color w:val="111111"/>
          <w:sz w:val="26"/>
          <w:szCs w:val="26"/>
        </w:rPr>
        <w:t>Δ</w:t>
      </w:r>
      <w:r w:rsidRPr="00C93A66">
        <w:rPr>
          <w:rFonts w:ascii="Cambria" w:hAnsi="Cambria" w:cs="Cambria"/>
          <w:color w:val="111111"/>
          <w:sz w:val="26"/>
          <w:szCs w:val="26"/>
        </w:rPr>
        <w:t>ιασάφησον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ἡ</w:t>
      </w:r>
      <w:r w:rsidRPr="00C93A66">
        <w:rPr>
          <w:rFonts w:ascii="PT Serif" w:hAnsi="PT Serif"/>
          <w:color w:val="111111"/>
          <w:sz w:val="26"/>
          <w:szCs w:val="26"/>
        </w:rPr>
        <w:t>μ</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ὴ</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αραβολ</w:t>
      </w:r>
      <w:r w:rsidRPr="00C93A66">
        <w:rPr>
          <w:rFonts w:ascii="Times New Roman" w:hAnsi="Times New Roman" w:cs="Times New Roman"/>
          <w:color w:val="111111"/>
          <w:sz w:val="26"/>
          <w:szCs w:val="26"/>
        </w:rPr>
        <w:t>ὴ</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ζιζανίων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γρο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PT Serif" w:hAnsi="PT Serif"/>
          <w:color w:val="111111"/>
          <w:sz w:val="26"/>
          <w:szCs w:val="26"/>
        </w:rPr>
        <w:t>π</w:t>
      </w:r>
      <w:r w:rsidRPr="00C93A66">
        <w:rPr>
          <w:rFonts w:ascii="Cambria" w:hAnsi="Cambria" w:cs="Cambria"/>
          <w:color w:val="111111"/>
          <w:sz w:val="26"/>
          <w:szCs w:val="26"/>
        </w:rPr>
        <w:t>οκριθε</w:t>
      </w:r>
      <w:r w:rsidRPr="00C93A66">
        <w:rPr>
          <w:rFonts w:ascii="Times New Roman" w:hAnsi="Times New Roman" w:cs="Times New Roman"/>
          <w:color w:val="111111"/>
          <w:sz w:val="26"/>
          <w:szCs w:val="26"/>
        </w:rPr>
        <w:t>ὶ</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ἶ</w:t>
      </w:r>
      <w:r w:rsidRPr="00C93A66">
        <w:rPr>
          <w:rFonts w:ascii="PT Serif" w:hAnsi="PT Serif"/>
          <w:color w:val="111111"/>
          <w:sz w:val="26"/>
          <w:szCs w:val="26"/>
        </w:rPr>
        <w:t>π</w:t>
      </w:r>
      <w:r w:rsidRPr="00C93A66">
        <w:rPr>
          <w:rFonts w:ascii="Cambria" w:hAnsi="Cambria" w:cs="Cambria"/>
          <w:color w:val="111111"/>
          <w:sz w:val="26"/>
          <w:szCs w:val="26"/>
        </w:rPr>
        <w:t>εν·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w:t>
      </w:r>
      <w:r w:rsidRPr="00C93A66">
        <w:rPr>
          <w:rFonts w:ascii="PT Serif" w:hAnsi="PT Serif" w:cs="PT Serif"/>
          <w:color w:val="111111"/>
          <w:sz w:val="26"/>
          <w:szCs w:val="26"/>
        </w:rPr>
        <w:t>π</w:t>
      </w:r>
      <w:r w:rsidRPr="00C93A66">
        <w:rPr>
          <w:rFonts w:ascii="Cambria" w:hAnsi="Cambria" w:cs="Cambria"/>
          <w:color w:val="111111"/>
          <w:sz w:val="26"/>
          <w:szCs w:val="26"/>
        </w:rPr>
        <w:t>είρων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ὸ</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καλ</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w:t>
      </w:r>
      <w:r w:rsidRPr="00C93A66">
        <w:rPr>
          <w:rFonts w:ascii="PT Serif" w:hAnsi="PT Serif" w:cs="PT Serif"/>
          <w:color w:val="111111"/>
          <w:sz w:val="26"/>
          <w:szCs w:val="26"/>
        </w:rPr>
        <w:t>π</w:t>
      </w:r>
      <w:r w:rsidRPr="00C93A66">
        <w:rPr>
          <w:rFonts w:ascii="Cambria" w:hAnsi="Cambria" w:cs="Cambria"/>
          <w:color w:val="111111"/>
          <w:sz w:val="26"/>
          <w:szCs w:val="26"/>
        </w:rPr>
        <w:t>έρ</w:t>
      </w:r>
      <w:r w:rsidRPr="00C93A66">
        <w:rPr>
          <w:rFonts w:ascii="PT Serif" w:hAnsi="PT Serif" w:cs="PT Serif"/>
          <w:color w:val="111111"/>
          <w:sz w:val="26"/>
          <w:szCs w:val="26"/>
        </w:rPr>
        <w:t>μ</w:t>
      </w:r>
      <w:r w:rsidRPr="00C93A66">
        <w:rPr>
          <w:rFonts w:ascii="Cambria" w:hAnsi="Cambria" w:cs="Cambria"/>
          <w:color w:val="111111"/>
          <w:sz w:val="26"/>
          <w:szCs w:val="26"/>
        </w:rPr>
        <w:t>α</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στ</w:t>
      </w:r>
      <w:r w:rsidRPr="00C93A66">
        <w:rPr>
          <w:rFonts w:ascii="Times New Roman" w:hAnsi="Times New Roman" w:cs="Times New Roman"/>
          <w:color w:val="111111"/>
          <w:sz w:val="26"/>
          <w:szCs w:val="26"/>
        </w:rPr>
        <w:t>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υ</w:t>
      </w:r>
      <w:r w:rsidRPr="00C93A66">
        <w:rPr>
          <w:rFonts w:ascii="Times New Roman" w:hAnsi="Times New Roman" w:cs="Times New Roman"/>
          <w:color w:val="111111"/>
          <w:sz w:val="26"/>
          <w:szCs w:val="26"/>
        </w:rPr>
        <w:t>ἱὸ</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νθρώ</w:t>
      </w:r>
      <w:r w:rsidRPr="00C93A66">
        <w:rPr>
          <w:rFonts w:ascii="PT Serif" w:hAnsi="PT Serif" w:cs="PT Serif"/>
          <w:color w:val="111111"/>
          <w:sz w:val="26"/>
          <w:szCs w:val="26"/>
        </w:rPr>
        <w:t>π</w:t>
      </w:r>
      <w:r w:rsidRPr="00C93A66">
        <w:rPr>
          <w:rFonts w:ascii="Cambria" w:hAnsi="Cambria" w:cs="Cambria"/>
          <w:color w:val="111111"/>
          <w:sz w:val="26"/>
          <w:szCs w:val="26"/>
        </w:rPr>
        <w:t>ου·</w:t>
      </w:r>
      <w:r w:rsidRPr="00C93A66">
        <w:rPr>
          <w:rFonts w:ascii="PT Serif" w:hAnsi="PT Serif"/>
          <w:color w:val="111111"/>
          <w:sz w:val="26"/>
          <w:szCs w:val="26"/>
          <w:lang w:val="la-Latn"/>
        </w:rPr>
        <w:t>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γρός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στιν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κόσ</w:t>
      </w:r>
      <w:r w:rsidRPr="00C93A66">
        <w:rPr>
          <w:rFonts w:ascii="PT Serif" w:hAnsi="PT Serif" w:cs="PT Serif"/>
          <w:color w:val="111111"/>
          <w:sz w:val="26"/>
          <w:szCs w:val="26"/>
        </w:rPr>
        <w:t>μ</w:t>
      </w:r>
      <w:r w:rsidRPr="00C93A66">
        <w:rPr>
          <w:rFonts w:ascii="Cambria" w:hAnsi="Cambria" w:cs="Cambria"/>
          <w:color w:val="111111"/>
          <w:sz w:val="26"/>
          <w:szCs w:val="26"/>
        </w:rPr>
        <w:t>ος·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ὸ</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καλ</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w:t>
      </w:r>
      <w:r w:rsidRPr="00C93A66">
        <w:rPr>
          <w:rFonts w:ascii="PT Serif" w:hAnsi="PT Serif" w:cs="PT Serif"/>
          <w:color w:val="111111"/>
          <w:sz w:val="26"/>
          <w:szCs w:val="26"/>
        </w:rPr>
        <w:t>π</w:t>
      </w:r>
      <w:r w:rsidRPr="00C93A66">
        <w:rPr>
          <w:rFonts w:ascii="Cambria" w:hAnsi="Cambria" w:cs="Cambria"/>
          <w:color w:val="111111"/>
          <w:sz w:val="26"/>
          <w:szCs w:val="26"/>
        </w:rPr>
        <w:t>έρ</w:t>
      </w:r>
      <w:r w:rsidRPr="00C93A66">
        <w:rPr>
          <w:rFonts w:ascii="PT Serif" w:hAnsi="PT Serif" w:cs="PT Serif"/>
          <w:color w:val="111111"/>
          <w:sz w:val="26"/>
          <w:szCs w:val="26"/>
        </w:rPr>
        <w:t>μ</w:t>
      </w:r>
      <w:r w:rsidRPr="00C93A66">
        <w:rPr>
          <w:rFonts w:ascii="Cambria" w:hAnsi="Cambria" w:cs="Cambria"/>
          <w:color w:val="111111"/>
          <w:sz w:val="26"/>
          <w:szCs w:val="26"/>
        </w:rPr>
        <w:t>α</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ὗ</w:t>
      </w:r>
      <w:r w:rsidRPr="00C93A66">
        <w:rPr>
          <w:rFonts w:ascii="Cambria" w:hAnsi="Cambria" w:cs="Cambria"/>
          <w:color w:val="111111"/>
          <w:sz w:val="26"/>
          <w:szCs w:val="26"/>
        </w:rPr>
        <w:t>τοί</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ἰ</w:t>
      </w:r>
      <w:r w:rsidRPr="00C93A66">
        <w:rPr>
          <w:rFonts w:ascii="Cambria" w:hAnsi="Cambria" w:cs="Cambria"/>
          <w:color w:val="111111"/>
          <w:sz w:val="26"/>
          <w:szCs w:val="26"/>
        </w:rPr>
        <w:t>σιν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ἱ</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υ</w:t>
      </w:r>
      <w:r w:rsidRPr="00C93A66">
        <w:rPr>
          <w:rFonts w:ascii="Times New Roman" w:hAnsi="Times New Roman" w:cs="Times New Roman"/>
          <w:color w:val="111111"/>
          <w:sz w:val="26"/>
          <w:szCs w:val="26"/>
        </w:rPr>
        <w:t>ἱ</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ῆ</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βασιλείας·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ὰ</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ζιζάνιά</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ἰ</w:t>
      </w:r>
      <w:r w:rsidRPr="00C93A66">
        <w:rPr>
          <w:rFonts w:ascii="Cambria" w:hAnsi="Cambria" w:cs="Cambria"/>
          <w:color w:val="111111"/>
          <w:sz w:val="26"/>
          <w:szCs w:val="26"/>
        </w:rPr>
        <w:t>σιν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ἱ</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υ</w:t>
      </w:r>
      <w:r w:rsidRPr="00C93A66">
        <w:rPr>
          <w:rFonts w:ascii="Times New Roman" w:hAnsi="Times New Roman" w:cs="Times New Roman"/>
          <w:color w:val="111111"/>
          <w:sz w:val="26"/>
          <w:szCs w:val="26"/>
        </w:rPr>
        <w:t>ἱ</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PT Serif" w:hAnsi="PT Serif"/>
          <w:color w:val="111111"/>
          <w:sz w:val="26"/>
          <w:szCs w:val="26"/>
        </w:rPr>
        <w:t>π</w:t>
      </w:r>
      <w:r w:rsidRPr="00C93A66">
        <w:rPr>
          <w:rFonts w:ascii="Cambria" w:hAnsi="Cambria" w:cs="Cambria"/>
          <w:color w:val="111111"/>
          <w:sz w:val="26"/>
          <w:szCs w:val="26"/>
        </w:rPr>
        <w:t>ονηρο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χθρ</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w:t>
      </w:r>
      <w:r w:rsidRPr="00C93A66">
        <w:rPr>
          <w:rFonts w:ascii="PT Serif" w:hAnsi="PT Serif" w:cs="PT Serif"/>
          <w:color w:val="111111"/>
          <w:sz w:val="26"/>
          <w:szCs w:val="26"/>
        </w:rPr>
        <w:t>π</w:t>
      </w:r>
      <w:r w:rsidRPr="00C93A66">
        <w:rPr>
          <w:rFonts w:ascii="Cambria" w:hAnsi="Cambria" w:cs="Cambria"/>
          <w:color w:val="111111"/>
          <w:sz w:val="26"/>
          <w:szCs w:val="26"/>
        </w:rPr>
        <w:t>είρας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τά</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στιν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διάβολος·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θερισ</w:t>
      </w:r>
      <w:r w:rsidRPr="00C93A66">
        <w:rPr>
          <w:rFonts w:ascii="PT Serif" w:hAnsi="PT Serif" w:cs="PT Serif"/>
          <w:color w:val="111111"/>
          <w:sz w:val="26"/>
          <w:szCs w:val="26"/>
        </w:rPr>
        <w:t>μ</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συντέλεια</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ἰῶ</w:t>
      </w:r>
      <w:r w:rsidRPr="00C93A66">
        <w:rPr>
          <w:rFonts w:ascii="Cambria" w:hAnsi="Cambria" w:cs="Cambria"/>
          <w:color w:val="111111"/>
          <w:sz w:val="26"/>
          <w:szCs w:val="26"/>
        </w:rPr>
        <w:t>νός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στιν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ἱ</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θεριστα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ἄ</w:t>
      </w:r>
      <w:r w:rsidRPr="00C93A66">
        <w:rPr>
          <w:rFonts w:ascii="Cambria" w:hAnsi="Cambria" w:cs="Cambria"/>
          <w:color w:val="111111"/>
          <w:sz w:val="26"/>
          <w:szCs w:val="26"/>
        </w:rPr>
        <w:t>γγελοί</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ἰ</w:t>
      </w:r>
      <w:r w:rsidRPr="00C93A66">
        <w:rPr>
          <w:rFonts w:ascii="Cambria" w:hAnsi="Cambria" w:cs="Cambria"/>
          <w:color w:val="111111"/>
          <w:sz w:val="26"/>
          <w:szCs w:val="26"/>
        </w:rPr>
        <w:t>σιν</w:t>
      </w:r>
      <w:r w:rsidRPr="00C93A66">
        <w:rPr>
          <w:rFonts w:ascii="PT Serif" w:hAnsi="PT Serif"/>
          <w:color w:val="111111"/>
          <w:sz w:val="26"/>
          <w:szCs w:val="26"/>
          <w:lang w:val="la-Latn"/>
        </w:rPr>
        <w:t>. </w:t>
      </w:r>
      <w:r w:rsidRPr="00C93A66">
        <w:rPr>
          <w:rFonts w:ascii="Times New Roman" w:hAnsi="Times New Roman" w:cs="Times New Roman"/>
          <w:color w:val="111111"/>
          <w:sz w:val="26"/>
          <w:szCs w:val="26"/>
        </w:rPr>
        <w:t>ὥ</w:t>
      </w:r>
      <w:r w:rsidRPr="00C93A66">
        <w:rPr>
          <w:rFonts w:ascii="Cambria" w:hAnsi="Cambria" w:cs="Cambria"/>
          <w:color w:val="111111"/>
          <w:sz w:val="26"/>
          <w:szCs w:val="26"/>
        </w:rPr>
        <w:t>σ</w:t>
      </w:r>
      <w:r w:rsidRPr="00C93A66">
        <w:rPr>
          <w:rFonts w:ascii="PT Serif" w:hAnsi="PT Serif" w:cs="PT Serif"/>
          <w:color w:val="111111"/>
          <w:sz w:val="26"/>
          <w:szCs w:val="26"/>
        </w:rPr>
        <w:t>π</w:t>
      </w:r>
      <w:r w:rsidRPr="00C93A66">
        <w:rPr>
          <w:rFonts w:ascii="Cambria" w:hAnsi="Cambria" w:cs="Cambria"/>
          <w:color w:val="111111"/>
          <w:sz w:val="26"/>
          <w:szCs w:val="26"/>
        </w:rPr>
        <w:t>ερ</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ὖ</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συλλέγεται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ὰ</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ζιζάνια</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PT Serif" w:hAnsi="PT Serif"/>
          <w:color w:val="111111"/>
          <w:sz w:val="26"/>
          <w:szCs w:val="26"/>
        </w:rPr>
        <w:t>π</w:t>
      </w:r>
      <w:r w:rsidRPr="00C93A66">
        <w:rPr>
          <w:rFonts w:ascii="Cambria" w:hAnsi="Cambria" w:cs="Cambria"/>
          <w:color w:val="111111"/>
          <w:sz w:val="26"/>
          <w:szCs w:val="26"/>
        </w:rPr>
        <w:t>υρ</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Cambria" w:hAnsi="Cambria" w:cs="Cambria"/>
          <w:color w:val="111111"/>
          <w:sz w:val="26"/>
          <w:szCs w:val="26"/>
        </w:rPr>
        <w:t>καίεται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ὕ</w:t>
      </w:r>
      <w:r w:rsidRPr="00C93A66">
        <w:rPr>
          <w:rFonts w:ascii="Cambria" w:hAnsi="Cambria" w:cs="Cambria"/>
          <w:color w:val="111111"/>
          <w:sz w:val="26"/>
          <w:szCs w:val="26"/>
        </w:rPr>
        <w:t>τως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ἔ</w:t>
      </w:r>
      <w:r w:rsidRPr="00C93A66">
        <w:rPr>
          <w:rFonts w:ascii="Cambria" w:hAnsi="Cambria" w:cs="Cambria"/>
          <w:color w:val="111111"/>
          <w:sz w:val="26"/>
          <w:szCs w:val="26"/>
        </w:rPr>
        <w:t>σται</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ῇ</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συντελεί</w:t>
      </w:r>
      <w:r w:rsidRPr="00C93A66">
        <w:rPr>
          <w:rFonts w:ascii="Times New Roman" w:hAnsi="Times New Roman" w:cs="Times New Roman"/>
          <w:color w:val="111111"/>
          <w:sz w:val="26"/>
          <w:szCs w:val="26"/>
        </w:rPr>
        <w:t>ᾳ</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ἰῶ</w:t>
      </w:r>
      <w:r w:rsidRPr="00C93A66">
        <w:rPr>
          <w:rFonts w:ascii="Cambria" w:hAnsi="Cambria" w:cs="Cambria"/>
          <w:color w:val="111111"/>
          <w:sz w:val="26"/>
          <w:szCs w:val="26"/>
        </w:rPr>
        <w:t>νος·</w:t>
      </w:r>
      <w:r w:rsidRPr="00C93A66">
        <w:rPr>
          <w:rFonts w:ascii="PT Serif" w:hAnsi="PT Serif"/>
          <w:color w:val="111111"/>
          <w:sz w:val="26"/>
          <w:szCs w:val="26"/>
          <w:lang w:val="la-Latn"/>
        </w:rPr>
        <w:t> </w:t>
      </w:r>
      <w:r w:rsidRPr="00C93A66">
        <w:rPr>
          <w:rFonts w:ascii="Times New Roman" w:hAnsi="Times New Roman" w:cs="Times New Roman"/>
          <w:color w:val="111111"/>
          <w:sz w:val="26"/>
          <w:szCs w:val="26"/>
        </w:rPr>
        <w:t>ἀ</w:t>
      </w:r>
      <w:r w:rsidRPr="00C93A66">
        <w:rPr>
          <w:rFonts w:ascii="PT Serif" w:hAnsi="PT Serif"/>
          <w:color w:val="111111"/>
          <w:sz w:val="26"/>
          <w:szCs w:val="26"/>
        </w:rPr>
        <w:t>π</w:t>
      </w:r>
      <w:r w:rsidRPr="00C93A66">
        <w:rPr>
          <w:rFonts w:ascii="Cambria" w:hAnsi="Cambria" w:cs="Cambria"/>
          <w:color w:val="111111"/>
          <w:sz w:val="26"/>
          <w:szCs w:val="26"/>
        </w:rPr>
        <w:t>οστελε</w:t>
      </w:r>
      <w:r w:rsidRPr="00C93A66">
        <w:rPr>
          <w:rFonts w:ascii="Times New Roman" w:hAnsi="Times New Roman" w:cs="Times New Roman"/>
          <w:color w:val="111111"/>
          <w:sz w:val="26"/>
          <w:szCs w:val="26"/>
        </w:rPr>
        <w:t>ῖ</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υ</w:t>
      </w:r>
      <w:r w:rsidRPr="00C93A66">
        <w:rPr>
          <w:rFonts w:ascii="Times New Roman" w:hAnsi="Times New Roman" w:cs="Times New Roman"/>
          <w:color w:val="111111"/>
          <w:sz w:val="26"/>
          <w:szCs w:val="26"/>
        </w:rPr>
        <w:t>ἱὸ</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νθρώ</w:t>
      </w:r>
      <w:r w:rsidRPr="00C93A66">
        <w:rPr>
          <w:rFonts w:ascii="PT Serif" w:hAnsi="PT Serif" w:cs="PT Serif"/>
          <w:color w:val="111111"/>
          <w:sz w:val="26"/>
          <w:szCs w:val="26"/>
        </w:rPr>
        <w:t>π</w:t>
      </w:r>
      <w:r w:rsidRPr="00C93A66">
        <w:rPr>
          <w:rFonts w:ascii="Cambria" w:hAnsi="Cambria" w:cs="Cambria"/>
          <w:color w:val="111111"/>
          <w:sz w:val="26"/>
          <w:szCs w:val="26"/>
        </w:rPr>
        <w:t>ου</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ὺ</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γγέλους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συλλέξουσιν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κ</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ῆ</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βασιλείας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PT Serif" w:hAnsi="PT Serif"/>
          <w:color w:val="111111"/>
          <w:sz w:val="26"/>
          <w:szCs w:val="26"/>
        </w:rPr>
        <w:t>π</w:t>
      </w:r>
      <w:r w:rsidRPr="00C93A66">
        <w:rPr>
          <w:rFonts w:ascii="Cambria" w:hAnsi="Cambria" w:cs="Cambria"/>
          <w:color w:val="111111"/>
          <w:sz w:val="26"/>
          <w:szCs w:val="26"/>
        </w:rPr>
        <w:t>άντα</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ὰ</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σκάνδαλα</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ὺ</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οιο</w:t>
      </w:r>
      <w:r w:rsidRPr="00C93A66">
        <w:rPr>
          <w:rFonts w:ascii="Times New Roman" w:hAnsi="Times New Roman" w:cs="Times New Roman"/>
          <w:color w:val="111111"/>
          <w:sz w:val="26"/>
          <w:szCs w:val="26"/>
        </w:rPr>
        <w:t>ῦ</w:t>
      </w:r>
      <w:r w:rsidRPr="00C93A66">
        <w:rPr>
          <w:rFonts w:ascii="Cambria" w:hAnsi="Cambria" w:cs="Cambria"/>
          <w:color w:val="111111"/>
          <w:sz w:val="26"/>
          <w:szCs w:val="26"/>
        </w:rPr>
        <w:t>ντας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ὴ</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νο</w:t>
      </w:r>
      <w:r w:rsidRPr="00C93A66">
        <w:rPr>
          <w:rFonts w:ascii="PT Serif" w:hAnsi="PT Serif" w:cs="PT Serif"/>
          <w:color w:val="111111"/>
          <w:sz w:val="26"/>
          <w:szCs w:val="26"/>
        </w:rPr>
        <w:t>μ</w:t>
      </w:r>
      <w:r w:rsidRPr="00C93A66">
        <w:rPr>
          <w:rFonts w:ascii="Cambria" w:hAnsi="Cambria" w:cs="Cambria"/>
          <w:color w:val="111111"/>
          <w:sz w:val="26"/>
          <w:szCs w:val="26"/>
        </w:rPr>
        <w:t>ίαν</w:t>
      </w:r>
      <w:r w:rsidRPr="00C93A66">
        <w:rPr>
          <w:rFonts w:ascii="PT Serif" w:hAnsi="PT Serif"/>
          <w:color w:val="111111"/>
          <w:sz w:val="26"/>
          <w:szCs w:val="26"/>
          <w:lang w:val="la-Latn"/>
        </w:rPr>
        <w:t>,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βαλο</w:t>
      </w:r>
      <w:r w:rsidRPr="00C93A66">
        <w:rPr>
          <w:rFonts w:ascii="Times New Roman" w:hAnsi="Times New Roman" w:cs="Times New Roman"/>
          <w:color w:val="111111"/>
          <w:sz w:val="26"/>
          <w:szCs w:val="26"/>
        </w:rPr>
        <w:t>ῦ</w:t>
      </w:r>
      <w:r w:rsidRPr="00C93A66">
        <w:rPr>
          <w:rFonts w:ascii="Cambria" w:hAnsi="Cambria" w:cs="Cambria"/>
          <w:color w:val="111111"/>
          <w:sz w:val="26"/>
          <w:szCs w:val="26"/>
        </w:rPr>
        <w:t>σιν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ὺ</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ἰ</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ὴ</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κά</w:t>
      </w:r>
      <w:r w:rsidRPr="00C93A66">
        <w:rPr>
          <w:rFonts w:ascii="PT Serif" w:hAnsi="PT Serif" w:cs="PT Serif"/>
          <w:color w:val="111111"/>
          <w:sz w:val="26"/>
          <w:szCs w:val="26"/>
        </w:rPr>
        <w:t>μ</w:t>
      </w:r>
      <w:r w:rsidRPr="00C93A66">
        <w:rPr>
          <w:rFonts w:ascii="Cambria" w:hAnsi="Cambria" w:cs="Cambria"/>
          <w:color w:val="111111"/>
          <w:sz w:val="26"/>
          <w:szCs w:val="26"/>
        </w:rPr>
        <w:t>ινον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PT Serif" w:hAnsi="PT Serif"/>
          <w:color w:val="111111"/>
          <w:sz w:val="26"/>
          <w:szCs w:val="26"/>
        </w:rPr>
        <w:t>π</w:t>
      </w:r>
      <w:r w:rsidRPr="00C93A66">
        <w:rPr>
          <w:rFonts w:ascii="Cambria" w:hAnsi="Cambria" w:cs="Cambria"/>
          <w:color w:val="111111"/>
          <w:sz w:val="26"/>
          <w:szCs w:val="26"/>
        </w:rPr>
        <w:t>υρός·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κε</w:t>
      </w:r>
      <w:r w:rsidRPr="00C93A66">
        <w:rPr>
          <w:rFonts w:ascii="Times New Roman" w:hAnsi="Times New Roman" w:cs="Times New Roman"/>
          <w:color w:val="111111"/>
          <w:sz w:val="26"/>
          <w:szCs w:val="26"/>
        </w:rPr>
        <w:t>ῖ</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ἔ</w:t>
      </w:r>
      <w:r w:rsidRPr="00C93A66">
        <w:rPr>
          <w:rFonts w:ascii="Cambria" w:hAnsi="Cambria" w:cs="Cambria"/>
          <w:color w:val="111111"/>
          <w:sz w:val="26"/>
          <w:szCs w:val="26"/>
        </w:rPr>
        <w:t>σται</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Cambria" w:hAnsi="Cambria" w:cs="Cambria"/>
          <w:color w:val="111111"/>
          <w:sz w:val="26"/>
          <w:szCs w:val="26"/>
        </w:rPr>
        <w:lastRenderedPageBreak/>
        <w:t>κλαυθ</w:t>
      </w:r>
      <w:r w:rsidRPr="00C93A66">
        <w:rPr>
          <w:rFonts w:ascii="PT Serif" w:hAnsi="PT Serif" w:cs="PT Serif"/>
          <w:color w:val="111111"/>
          <w:sz w:val="26"/>
          <w:szCs w:val="26"/>
        </w:rPr>
        <w:t>μ</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βρυγ</w:t>
      </w:r>
      <w:r w:rsidRPr="00C93A66">
        <w:rPr>
          <w:rFonts w:ascii="PT Serif" w:hAnsi="PT Serif" w:cs="PT Serif"/>
          <w:color w:val="111111"/>
          <w:sz w:val="26"/>
          <w:szCs w:val="26"/>
        </w:rPr>
        <w:t>μ</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ὀ</w:t>
      </w:r>
      <w:r w:rsidRPr="00C93A66">
        <w:rPr>
          <w:rFonts w:ascii="Cambria" w:hAnsi="Cambria" w:cs="Cambria"/>
          <w:color w:val="111111"/>
          <w:sz w:val="26"/>
          <w:szCs w:val="26"/>
        </w:rPr>
        <w:t>δόντων</w:t>
      </w:r>
      <w:r w:rsidRPr="00C93A66">
        <w:rPr>
          <w:rFonts w:ascii="PT Serif" w:hAnsi="PT Serif"/>
          <w:color w:val="111111"/>
          <w:sz w:val="26"/>
          <w:szCs w:val="26"/>
          <w:lang w:val="la-Latn"/>
        </w:rPr>
        <w:t>. </w:t>
      </w:r>
      <w:r w:rsidRPr="00C93A66">
        <w:rPr>
          <w:rFonts w:ascii="Cambria" w:hAnsi="Cambria" w:cs="Cambria"/>
          <w:color w:val="111111"/>
          <w:sz w:val="26"/>
          <w:szCs w:val="26"/>
        </w:rPr>
        <w:t>Τότε</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ἱ</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δίκαιοι</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κλά</w:t>
      </w:r>
      <w:r w:rsidRPr="00C93A66">
        <w:rPr>
          <w:rFonts w:ascii="PT Serif" w:hAnsi="PT Serif" w:cs="PT Serif"/>
          <w:color w:val="111111"/>
          <w:sz w:val="26"/>
          <w:szCs w:val="26"/>
        </w:rPr>
        <w:t>μ</w:t>
      </w:r>
      <w:r w:rsidRPr="00C93A66">
        <w:rPr>
          <w:rFonts w:ascii="Cambria" w:hAnsi="Cambria" w:cs="Cambria"/>
          <w:color w:val="111111"/>
          <w:sz w:val="26"/>
          <w:szCs w:val="26"/>
        </w:rPr>
        <w:t>ψουσιν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ὡ</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ἥ</w:t>
      </w:r>
      <w:r w:rsidRPr="00C93A66">
        <w:rPr>
          <w:rFonts w:ascii="Cambria" w:hAnsi="Cambria" w:cs="Cambria"/>
          <w:color w:val="111111"/>
          <w:sz w:val="26"/>
          <w:szCs w:val="26"/>
        </w:rPr>
        <w:t>λιος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ῇ</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βασιλεί</w:t>
      </w:r>
      <w:r w:rsidRPr="00C93A66">
        <w:rPr>
          <w:rFonts w:ascii="Times New Roman" w:hAnsi="Times New Roman" w:cs="Times New Roman"/>
          <w:color w:val="111111"/>
          <w:sz w:val="26"/>
          <w:szCs w:val="26"/>
        </w:rPr>
        <w:t>ᾳ</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PT Serif" w:hAnsi="PT Serif"/>
          <w:color w:val="111111"/>
          <w:sz w:val="26"/>
          <w:szCs w:val="26"/>
        </w:rPr>
        <w:t>π</w:t>
      </w:r>
      <w:r w:rsidRPr="00C93A66">
        <w:rPr>
          <w:rFonts w:ascii="Cambria" w:hAnsi="Cambria" w:cs="Cambria"/>
          <w:color w:val="111111"/>
          <w:sz w:val="26"/>
          <w:szCs w:val="26"/>
        </w:rPr>
        <w:t>ατρ</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ἔ</w:t>
      </w:r>
      <w:r w:rsidRPr="00C93A66">
        <w:rPr>
          <w:rFonts w:ascii="Cambria" w:hAnsi="Cambria" w:cs="Cambria"/>
          <w:color w:val="111111"/>
          <w:sz w:val="26"/>
          <w:szCs w:val="26"/>
        </w:rPr>
        <w:t>χων</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Times New Roman" w:hAnsi="Times New Roman" w:cs="Times New Roman"/>
          <w:color w:val="111111"/>
          <w:sz w:val="26"/>
          <w:szCs w:val="26"/>
        </w:rPr>
        <w:t>ὦ</w:t>
      </w:r>
      <w:r w:rsidRPr="00C93A66">
        <w:rPr>
          <w:rFonts w:ascii="Cambria" w:hAnsi="Cambria" w:cs="Cambria"/>
          <w:color w:val="111111"/>
          <w:sz w:val="26"/>
          <w:szCs w:val="26"/>
        </w:rPr>
        <w:t>τα</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κουέτω</w:t>
      </w:r>
      <w:r w:rsidRPr="00C93A66">
        <w:rPr>
          <w:rFonts w:ascii="PT Serif" w:hAnsi="PT Serif"/>
          <w:color w:val="111111"/>
          <w:sz w:val="26"/>
          <w:szCs w:val="26"/>
          <w:lang w:val="la-Latn"/>
        </w:rPr>
        <w:t>. </w:t>
      </w:r>
    </w:p>
    <w:p w14:paraId="49BF1AE6" w14:textId="77777777" w:rsidR="00C93A66" w:rsidRPr="00C93A66" w:rsidRDefault="00C93A66" w:rsidP="00C93A66">
      <w:pPr>
        <w:spacing w:after="120" w:line="240" w:lineRule="auto"/>
        <w:jc w:val="both"/>
        <w:rPr>
          <w:rFonts w:ascii="PT Serif" w:hAnsi="PT Serif"/>
          <w:color w:val="111111"/>
          <w:sz w:val="26"/>
          <w:szCs w:val="26"/>
          <w:lang w:val="la-Latn"/>
        </w:rPr>
      </w:pPr>
      <w:r w:rsidRPr="00C93A66">
        <w:rPr>
          <w:rFonts w:ascii="Segoe UI Symbol" w:hAnsi="Segoe UI Symbol" w:cs="Segoe UI Symbol"/>
          <w:color w:val="111111"/>
          <w:sz w:val="26"/>
          <w:szCs w:val="26"/>
          <w:lang w:val="la-Latn"/>
        </w:rPr>
        <w:t>⸀</w:t>
      </w:r>
      <w:r w:rsidRPr="00C93A66">
        <w:rPr>
          <w:rFonts w:ascii="Times New Roman" w:hAnsi="Times New Roman" w:cs="Times New Roman"/>
          <w:color w:val="111111"/>
          <w:sz w:val="26"/>
          <w:szCs w:val="26"/>
        </w:rPr>
        <w:t>Ὁ</w:t>
      </w:r>
      <w:r w:rsidRPr="00C93A66">
        <w:rPr>
          <w:rFonts w:ascii="PT Serif" w:hAnsi="PT Serif"/>
          <w:color w:val="111111"/>
          <w:sz w:val="26"/>
          <w:szCs w:val="26"/>
        </w:rPr>
        <w:t>μ</w:t>
      </w:r>
      <w:r w:rsidRPr="00C93A66">
        <w:rPr>
          <w:rFonts w:ascii="Cambria" w:hAnsi="Cambria" w:cs="Cambria"/>
          <w:color w:val="111111"/>
          <w:sz w:val="26"/>
          <w:szCs w:val="26"/>
        </w:rPr>
        <w:t>οία</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στ</w:t>
      </w:r>
      <w:r w:rsidRPr="00C93A66">
        <w:rPr>
          <w:rFonts w:ascii="Times New Roman" w:hAnsi="Times New Roman" w:cs="Times New Roman"/>
          <w:color w:val="111111"/>
          <w:sz w:val="26"/>
          <w:szCs w:val="26"/>
        </w:rPr>
        <w:t>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ἡ</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βασιλεία</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ραν</w:t>
      </w:r>
      <w:r w:rsidRPr="00C93A66">
        <w:rPr>
          <w:rFonts w:ascii="Times New Roman" w:hAnsi="Times New Roman" w:cs="Times New Roman"/>
          <w:color w:val="111111"/>
          <w:sz w:val="26"/>
          <w:szCs w:val="26"/>
        </w:rPr>
        <w:t>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θησαυρ</w:t>
      </w:r>
      <w:r w:rsidRPr="00C93A66">
        <w:rPr>
          <w:rFonts w:ascii="Times New Roman" w:hAnsi="Times New Roman" w:cs="Times New Roman"/>
          <w:color w:val="111111"/>
          <w:sz w:val="26"/>
          <w:szCs w:val="26"/>
        </w:rPr>
        <w:t>ῷ</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κεκρυ</w:t>
      </w:r>
      <w:r w:rsidRPr="00C93A66">
        <w:rPr>
          <w:rFonts w:ascii="PT Serif" w:hAnsi="PT Serif" w:cs="PT Serif"/>
          <w:color w:val="111111"/>
          <w:sz w:val="26"/>
          <w:szCs w:val="26"/>
        </w:rPr>
        <w:t>μμ</w:t>
      </w:r>
      <w:r w:rsidRPr="00C93A66">
        <w:rPr>
          <w:rFonts w:ascii="Cambria" w:hAnsi="Cambria" w:cs="Cambria"/>
          <w:color w:val="111111"/>
          <w:sz w:val="26"/>
          <w:szCs w:val="26"/>
        </w:rPr>
        <w:t>έν</w:t>
      </w:r>
      <w:r w:rsidRPr="00C93A66">
        <w:rPr>
          <w:rFonts w:ascii="Times New Roman" w:hAnsi="Times New Roman" w:cs="Times New Roman"/>
          <w:color w:val="111111"/>
          <w:sz w:val="26"/>
          <w:szCs w:val="26"/>
        </w:rPr>
        <w:t>ῳ</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ῷ</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γρ</w:t>
      </w:r>
      <w:r w:rsidRPr="00C93A66">
        <w:rPr>
          <w:rFonts w:ascii="Times New Roman" w:hAnsi="Times New Roman" w:cs="Times New Roman"/>
          <w:color w:val="111111"/>
          <w:sz w:val="26"/>
          <w:szCs w:val="26"/>
        </w:rPr>
        <w:t>ῷ</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ὃ</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ὑ</w:t>
      </w:r>
      <w:r w:rsidRPr="00C93A66">
        <w:rPr>
          <w:rFonts w:ascii="Cambria" w:hAnsi="Cambria" w:cs="Cambria"/>
          <w:color w:val="111111"/>
          <w:sz w:val="26"/>
          <w:szCs w:val="26"/>
        </w:rPr>
        <w:t>ρ</w:t>
      </w:r>
      <w:r w:rsidRPr="00C93A66">
        <w:rPr>
          <w:rFonts w:ascii="Times New Roman" w:hAnsi="Times New Roman" w:cs="Times New Roman"/>
          <w:color w:val="111111"/>
          <w:sz w:val="26"/>
          <w:szCs w:val="26"/>
        </w:rPr>
        <w:t>ὼ</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ἄ</w:t>
      </w:r>
      <w:r w:rsidRPr="00C93A66">
        <w:rPr>
          <w:rFonts w:ascii="Cambria" w:hAnsi="Cambria" w:cs="Cambria"/>
          <w:color w:val="111111"/>
          <w:sz w:val="26"/>
          <w:szCs w:val="26"/>
        </w:rPr>
        <w:t>νθρω</w:t>
      </w:r>
      <w:r w:rsidRPr="00C93A66">
        <w:rPr>
          <w:rFonts w:ascii="PT Serif" w:hAnsi="PT Serif" w:cs="PT Serif"/>
          <w:color w:val="111111"/>
          <w:sz w:val="26"/>
          <w:szCs w:val="26"/>
        </w:rPr>
        <w:t>π</w:t>
      </w:r>
      <w:r w:rsidRPr="00C93A66">
        <w:rPr>
          <w:rFonts w:ascii="Cambria" w:hAnsi="Cambria" w:cs="Cambria"/>
          <w:color w:val="111111"/>
          <w:sz w:val="26"/>
          <w:szCs w:val="26"/>
        </w:rPr>
        <w:t>ος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ἔ</w:t>
      </w:r>
      <w:r w:rsidRPr="00C93A66">
        <w:rPr>
          <w:rFonts w:ascii="Cambria" w:hAnsi="Cambria" w:cs="Cambria"/>
          <w:color w:val="111111"/>
          <w:sz w:val="26"/>
          <w:szCs w:val="26"/>
        </w:rPr>
        <w:t>κρυψεν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PT Serif" w:hAnsi="PT Serif"/>
          <w:color w:val="111111"/>
          <w:sz w:val="26"/>
          <w:szCs w:val="26"/>
        </w:rPr>
        <w:t>π</w:t>
      </w:r>
      <w:r w:rsidRPr="00C93A66">
        <w:rPr>
          <w:rFonts w:ascii="Times New Roman" w:hAnsi="Times New Roman" w:cs="Times New Roman"/>
          <w:color w:val="111111"/>
          <w:sz w:val="26"/>
          <w:szCs w:val="26"/>
        </w:rPr>
        <w:t>ὸ</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ῆ</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χαρ</w:t>
      </w:r>
      <w:r w:rsidRPr="00C93A66">
        <w:rPr>
          <w:rFonts w:ascii="Times New Roman" w:hAnsi="Times New Roman" w:cs="Times New Roman"/>
          <w:color w:val="111111"/>
          <w:sz w:val="26"/>
          <w:szCs w:val="26"/>
        </w:rPr>
        <w:t>ᾶ</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ὑ</w:t>
      </w:r>
      <w:r w:rsidRPr="00C93A66">
        <w:rPr>
          <w:rFonts w:ascii="PT Serif" w:hAnsi="PT Serif"/>
          <w:color w:val="111111"/>
          <w:sz w:val="26"/>
          <w:szCs w:val="26"/>
        </w:rPr>
        <w:t>π</w:t>
      </w:r>
      <w:r w:rsidRPr="00C93A66">
        <w:rPr>
          <w:rFonts w:ascii="Cambria" w:hAnsi="Cambria" w:cs="Cambria"/>
          <w:color w:val="111111"/>
          <w:sz w:val="26"/>
          <w:szCs w:val="26"/>
        </w:rPr>
        <w:t>άγει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PT Serif" w:hAnsi="PT Serif"/>
          <w:color w:val="111111"/>
          <w:sz w:val="26"/>
          <w:szCs w:val="26"/>
        </w:rPr>
        <w:t>π</w:t>
      </w:r>
      <w:r w:rsidRPr="00C93A66">
        <w:rPr>
          <w:rFonts w:ascii="Cambria" w:hAnsi="Cambria" w:cs="Cambria"/>
          <w:color w:val="111111"/>
          <w:sz w:val="26"/>
          <w:szCs w:val="26"/>
        </w:rPr>
        <w:t>ωλε</w:t>
      </w:r>
      <w:r w:rsidRPr="00C93A66">
        <w:rPr>
          <w:rFonts w:ascii="Times New Roman" w:hAnsi="Times New Roman" w:cs="Times New Roman"/>
          <w:color w:val="111111"/>
          <w:sz w:val="26"/>
          <w:szCs w:val="26"/>
        </w:rPr>
        <w:t>ῖ</w:t>
      </w:r>
      <w:r w:rsidRPr="00C93A66">
        <w:rPr>
          <w:rFonts w:ascii="PT Serif" w:hAnsi="PT Serif"/>
          <w:color w:val="111111"/>
          <w:sz w:val="26"/>
          <w:szCs w:val="26"/>
          <w:lang w:val="la-Latn"/>
        </w:rPr>
        <w:t xml:space="preserve"> </w:t>
      </w:r>
      <w:r w:rsidRPr="00C93A66">
        <w:rPr>
          <w:rFonts w:ascii="PT Serif" w:hAnsi="PT Serif"/>
          <w:color w:val="111111"/>
          <w:sz w:val="26"/>
          <w:szCs w:val="26"/>
        </w:rPr>
        <w:t>π</w:t>
      </w:r>
      <w:r w:rsidRPr="00C93A66">
        <w:rPr>
          <w:rFonts w:ascii="Cambria" w:hAnsi="Cambria" w:cs="Cambria"/>
          <w:color w:val="111111"/>
          <w:sz w:val="26"/>
          <w:szCs w:val="26"/>
        </w:rPr>
        <w:t>άντα</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ὅ</w:t>
      </w:r>
      <w:r w:rsidRPr="00C93A66">
        <w:rPr>
          <w:rFonts w:ascii="Cambria" w:hAnsi="Cambria" w:cs="Cambria"/>
          <w:color w:val="111111"/>
          <w:sz w:val="26"/>
          <w:szCs w:val="26"/>
        </w:rPr>
        <w:t>σα</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ἔ</w:t>
      </w:r>
      <w:r w:rsidRPr="00C93A66">
        <w:rPr>
          <w:rFonts w:ascii="Cambria" w:hAnsi="Cambria" w:cs="Cambria"/>
          <w:color w:val="111111"/>
          <w:sz w:val="26"/>
          <w:szCs w:val="26"/>
        </w:rPr>
        <w:t>χει</w:t>
      </w:r>
      <w:r w:rsidRPr="00C93A66">
        <w:rPr>
          <w:rFonts w:ascii="Segoe UI Symbol" w:hAnsi="Segoe UI Symbol" w:cs="Segoe UI Symbol"/>
          <w:color w:val="111111"/>
          <w:sz w:val="26"/>
          <w:szCs w:val="26"/>
          <w:lang w:val="la-Latn"/>
        </w:rPr>
        <w:t>⸃</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γοράζει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γρ</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κε</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νον</w:t>
      </w:r>
      <w:r w:rsidRPr="00C93A66">
        <w:rPr>
          <w:rFonts w:ascii="PT Serif" w:hAnsi="PT Serif"/>
          <w:color w:val="111111"/>
          <w:sz w:val="26"/>
          <w:szCs w:val="26"/>
          <w:lang w:val="la-Latn"/>
        </w:rPr>
        <w:t>. </w:t>
      </w:r>
    </w:p>
    <w:p w14:paraId="4377BD66" w14:textId="77777777" w:rsidR="00C93A66" w:rsidRPr="00C93A66" w:rsidRDefault="00C93A66" w:rsidP="00C93A66">
      <w:pPr>
        <w:spacing w:after="120" w:line="240" w:lineRule="auto"/>
        <w:jc w:val="both"/>
        <w:rPr>
          <w:rFonts w:ascii="PT Serif" w:hAnsi="PT Serif"/>
          <w:color w:val="111111"/>
          <w:sz w:val="26"/>
          <w:szCs w:val="26"/>
          <w:lang w:val="la-Latn"/>
        </w:rPr>
      </w:pPr>
      <w:r w:rsidRPr="00C93A66">
        <w:rPr>
          <w:rFonts w:ascii="Cambria" w:hAnsi="Cambria" w:cs="Cambria"/>
          <w:color w:val="111111"/>
          <w:sz w:val="26"/>
          <w:szCs w:val="26"/>
        </w:rPr>
        <w:t>Πάλιν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ὁ</w:t>
      </w:r>
      <w:r w:rsidRPr="00C93A66">
        <w:rPr>
          <w:rFonts w:ascii="PT Serif" w:hAnsi="PT Serif"/>
          <w:color w:val="111111"/>
          <w:sz w:val="26"/>
          <w:szCs w:val="26"/>
        </w:rPr>
        <w:t>μ</w:t>
      </w:r>
      <w:r w:rsidRPr="00C93A66">
        <w:rPr>
          <w:rFonts w:ascii="Cambria" w:hAnsi="Cambria" w:cs="Cambria"/>
          <w:color w:val="111111"/>
          <w:sz w:val="26"/>
          <w:szCs w:val="26"/>
        </w:rPr>
        <w:t>οία</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στ</w:t>
      </w:r>
      <w:r w:rsidRPr="00C93A66">
        <w:rPr>
          <w:rFonts w:ascii="Times New Roman" w:hAnsi="Times New Roman" w:cs="Times New Roman"/>
          <w:color w:val="111111"/>
          <w:sz w:val="26"/>
          <w:szCs w:val="26"/>
        </w:rPr>
        <w:t>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ἡ</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βασιλεία</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ραν</w:t>
      </w:r>
      <w:r w:rsidRPr="00C93A66">
        <w:rPr>
          <w:rFonts w:ascii="Times New Roman" w:hAnsi="Times New Roman" w:cs="Times New Roman"/>
          <w:color w:val="111111"/>
          <w:sz w:val="26"/>
          <w:szCs w:val="26"/>
        </w:rPr>
        <w:t>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νθρώ</w:t>
      </w:r>
      <w:r w:rsidRPr="00C93A66">
        <w:rPr>
          <w:rFonts w:ascii="PT Serif" w:hAnsi="PT Serif" w:cs="PT Serif"/>
          <w:color w:val="111111"/>
          <w:sz w:val="26"/>
          <w:szCs w:val="26"/>
        </w:rPr>
        <w:t>π</w:t>
      </w:r>
      <w:r w:rsidRPr="00C93A66">
        <w:rPr>
          <w:rFonts w:ascii="Times New Roman" w:hAnsi="Times New Roman" w:cs="Times New Roman"/>
          <w:color w:val="111111"/>
          <w:sz w:val="26"/>
          <w:szCs w:val="26"/>
        </w:rPr>
        <w:t>ῳ</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PT Serif" w:hAnsi="PT Serif"/>
          <w:color w:val="111111"/>
          <w:sz w:val="26"/>
          <w:szCs w:val="26"/>
        </w:rPr>
        <w:t>μπ</w:t>
      </w:r>
      <w:r w:rsidRPr="00C93A66">
        <w:rPr>
          <w:rFonts w:ascii="Cambria" w:hAnsi="Cambria" w:cs="Cambria"/>
          <w:color w:val="111111"/>
          <w:sz w:val="26"/>
          <w:szCs w:val="26"/>
        </w:rPr>
        <w:t>όρ</w:t>
      </w:r>
      <w:r w:rsidRPr="00C93A66">
        <w:rPr>
          <w:rFonts w:ascii="Times New Roman" w:hAnsi="Times New Roman" w:cs="Times New Roman"/>
          <w:color w:val="111111"/>
          <w:sz w:val="26"/>
          <w:szCs w:val="26"/>
        </w:rPr>
        <w:t>ῳ</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ζητο</w:t>
      </w:r>
      <w:r w:rsidRPr="00C93A66">
        <w:rPr>
          <w:rFonts w:ascii="Times New Roman" w:hAnsi="Times New Roman" w:cs="Times New Roman"/>
          <w:color w:val="111111"/>
          <w:sz w:val="26"/>
          <w:szCs w:val="26"/>
        </w:rPr>
        <w:t>ῦ</w:t>
      </w:r>
      <w:r w:rsidRPr="00C93A66">
        <w:rPr>
          <w:rFonts w:ascii="Cambria" w:hAnsi="Cambria" w:cs="Cambria"/>
          <w:color w:val="111111"/>
          <w:sz w:val="26"/>
          <w:szCs w:val="26"/>
        </w:rPr>
        <w:t>ντι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καλο</w:t>
      </w:r>
      <w:r w:rsidRPr="00C93A66">
        <w:rPr>
          <w:rFonts w:ascii="Times New Roman" w:hAnsi="Times New Roman" w:cs="Times New Roman"/>
          <w:color w:val="111111"/>
          <w:sz w:val="26"/>
          <w:szCs w:val="26"/>
        </w:rPr>
        <w:t>ὺ</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μ</w:t>
      </w:r>
      <w:r w:rsidRPr="00C93A66">
        <w:rPr>
          <w:rFonts w:ascii="Cambria" w:hAnsi="Cambria" w:cs="Cambria"/>
          <w:color w:val="111111"/>
          <w:sz w:val="26"/>
          <w:szCs w:val="26"/>
        </w:rPr>
        <w:t>αργαρίτας·</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ὑ</w:t>
      </w:r>
      <w:r w:rsidRPr="00C93A66">
        <w:rPr>
          <w:rFonts w:ascii="Cambria" w:hAnsi="Cambria" w:cs="Cambria"/>
          <w:color w:val="111111"/>
          <w:sz w:val="26"/>
          <w:szCs w:val="26"/>
        </w:rPr>
        <w:t>ρ</w:t>
      </w:r>
      <w:r w:rsidRPr="00C93A66">
        <w:rPr>
          <w:rFonts w:ascii="Times New Roman" w:hAnsi="Times New Roman" w:cs="Times New Roman"/>
          <w:color w:val="111111"/>
          <w:sz w:val="26"/>
          <w:szCs w:val="26"/>
        </w:rPr>
        <w:t>ὼ</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Segoe UI Symbol" w:hAnsi="Segoe UI Symbol" w:cs="Segoe UI Symbol"/>
          <w:color w:val="111111"/>
          <w:sz w:val="26"/>
          <w:szCs w:val="26"/>
          <w:lang w:val="la-Latn"/>
        </w:rPr>
        <w:t>⸃</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ἕ</w:t>
      </w:r>
      <w:r w:rsidRPr="00C93A66">
        <w:rPr>
          <w:rFonts w:ascii="Cambria" w:hAnsi="Cambria" w:cs="Cambria"/>
          <w:color w:val="111111"/>
          <w:sz w:val="26"/>
          <w:szCs w:val="26"/>
        </w:rPr>
        <w:t>να</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ολύτι</w:t>
      </w:r>
      <w:r w:rsidRPr="00C93A66">
        <w:rPr>
          <w:rFonts w:ascii="PT Serif" w:hAnsi="PT Serif" w:cs="PT Serif"/>
          <w:color w:val="111111"/>
          <w:sz w:val="26"/>
          <w:szCs w:val="26"/>
        </w:rPr>
        <w:t>μ</w:t>
      </w:r>
      <w:r w:rsidRPr="00C93A66">
        <w:rPr>
          <w:rFonts w:ascii="Cambria" w:hAnsi="Cambria" w:cs="Cambria"/>
          <w:color w:val="111111"/>
          <w:sz w:val="26"/>
          <w:szCs w:val="26"/>
        </w:rPr>
        <w:t>ον</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μ</w:t>
      </w:r>
      <w:r w:rsidRPr="00C93A66">
        <w:rPr>
          <w:rFonts w:ascii="Cambria" w:hAnsi="Cambria" w:cs="Cambria"/>
          <w:color w:val="111111"/>
          <w:sz w:val="26"/>
          <w:szCs w:val="26"/>
        </w:rPr>
        <w:t>αργαρίτην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PT Serif" w:hAnsi="PT Serif"/>
          <w:color w:val="111111"/>
          <w:sz w:val="26"/>
          <w:szCs w:val="26"/>
        </w:rPr>
        <w:t>π</w:t>
      </w:r>
      <w:r w:rsidRPr="00C93A66">
        <w:rPr>
          <w:rFonts w:ascii="Cambria" w:hAnsi="Cambria" w:cs="Cambria"/>
          <w:color w:val="111111"/>
          <w:sz w:val="26"/>
          <w:szCs w:val="26"/>
        </w:rPr>
        <w:t>ελθ</w:t>
      </w:r>
      <w:r w:rsidRPr="00C93A66">
        <w:rPr>
          <w:rFonts w:ascii="Times New Roman" w:hAnsi="Times New Roman" w:cs="Times New Roman"/>
          <w:color w:val="111111"/>
          <w:sz w:val="26"/>
          <w:szCs w:val="26"/>
        </w:rPr>
        <w:t>ὼ</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έ</w:t>
      </w:r>
      <w:r w:rsidRPr="00C93A66">
        <w:rPr>
          <w:rFonts w:ascii="PT Serif" w:hAnsi="PT Serif" w:cs="PT Serif"/>
          <w:color w:val="111111"/>
          <w:sz w:val="26"/>
          <w:szCs w:val="26"/>
        </w:rPr>
        <w:t>π</w:t>
      </w:r>
      <w:r w:rsidRPr="00C93A66">
        <w:rPr>
          <w:rFonts w:ascii="Cambria" w:hAnsi="Cambria" w:cs="Cambria"/>
          <w:color w:val="111111"/>
          <w:sz w:val="26"/>
          <w:szCs w:val="26"/>
        </w:rPr>
        <w:t>ρακεν</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άντα</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ὅ</w:t>
      </w:r>
      <w:r w:rsidRPr="00C93A66">
        <w:rPr>
          <w:rFonts w:ascii="Cambria" w:hAnsi="Cambria" w:cs="Cambria"/>
          <w:color w:val="111111"/>
          <w:sz w:val="26"/>
          <w:szCs w:val="26"/>
        </w:rPr>
        <w:t>σα</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ἶ</w:t>
      </w:r>
      <w:r w:rsidRPr="00C93A66">
        <w:rPr>
          <w:rFonts w:ascii="Cambria" w:hAnsi="Cambria" w:cs="Cambria"/>
          <w:color w:val="111111"/>
          <w:sz w:val="26"/>
          <w:szCs w:val="26"/>
        </w:rPr>
        <w:t>χεν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ἠ</w:t>
      </w:r>
      <w:r w:rsidRPr="00C93A66">
        <w:rPr>
          <w:rFonts w:ascii="Cambria" w:hAnsi="Cambria" w:cs="Cambria"/>
          <w:color w:val="111111"/>
          <w:sz w:val="26"/>
          <w:szCs w:val="26"/>
        </w:rPr>
        <w:t>γόρασεν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τόν</w:t>
      </w:r>
      <w:r w:rsidRPr="00C93A66">
        <w:rPr>
          <w:rFonts w:ascii="PT Serif" w:hAnsi="PT Serif"/>
          <w:color w:val="111111"/>
          <w:sz w:val="26"/>
          <w:szCs w:val="26"/>
          <w:lang w:val="la-Latn"/>
        </w:rPr>
        <w:t>.</w:t>
      </w:r>
    </w:p>
    <w:p w14:paraId="63A9D5B5" w14:textId="77777777" w:rsidR="00C93A66" w:rsidRPr="00C93A66" w:rsidRDefault="00C93A66" w:rsidP="00C93A66">
      <w:pPr>
        <w:spacing w:after="120" w:line="240" w:lineRule="auto"/>
        <w:jc w:val="both"/>
        <w:rPr>
          <w:rFonts w:ascii="PT Serif" w:hAnsi="PT Serif"/>
          <w:color w:val="111111"/>
          <w:sz w:val="26"/>
          <w:szCs w:val="26"/>
          <w:lang w:val="la-Latn"/>
        </w:rPr>
      </w:pPr>
      <w:r w:rsidRPr="00C93A66">
        <w:rPr>
          <w:rFonts w:ascii="Cambria" w:hAnsi="Cambria" w:cs="Cambria"/>
          <w:color w:val="111111"/>
          <w:sz w:val="26"/>
          <w:szCs w:val="26"/>
        </w:rPr>
        <w:t>Πάλιν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ὁ</w:t>
      </w:r>
      <w:r w:rsidRPr="00C93A66">
        <w:rPr>
          <w:rFonts w:ascii="PT Serif" w:hAnsi="PT Serif"/>
          <w:color w:val="111111"/>
          <w:sz w:val="26"/>
          <w:szCs w:val="26"/>
        </w:rPr>
        <w:t>μ</w:t>
      </w:r>
      <w:r w:rsidRPr="00C93A66">
        <w:rPr>
          <w:rFonts w:ascii="Cambria" w:hAnsi="Cambria" w:cs="Cambria"/>
          <w:color w:val="111111"/>
          <w:sz w:val="26"/>
          <w:szCs w:val="26"/>
        </w:rPr>
        <w:t>οία</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στ</w:t>
      </w:r>
      <w:r w:rsidRPr="00C93A66">
        <w:rPr>
          <w:rFonts w:ascii="Times New Roman" w:hAnsi="Times New Roman" w:cs="Times New Roman"/>
          <w:color w:val="111111"/>
          <w:sz w:val="26"/>
          <w:szCs w:val="26"/>
        </w:rPr>
        <w:t>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ἡ</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βασιλεία</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ραν</w:t>
      </w:r>
      <w:r w:rsidRPr="00C93A66">
        <w:rPr>
          <w:rFonts w:ascii="Times New Roman" w:hAnsi="Times New Roman" w:cs="Times New Roman"/>
          <w:color w:val="111111"/>
          <w:sz w:val="26"/>
          <w:szCs w:val="26"/>
        </w:rPr>
        <w:t>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σαγήν</w:t>
      </w:r>
      <w:r w:rsidRPr="00C93A66">
        <w:rPr>
          <w:rFonts w:ascii="Times New Roman" w:hAnsi="Times New Roman" w:cs="Times New Roman"/>
          <w:color w:val="111111"/>
          <w:sz w:val="26"/>
          <w:szCs w:val="26"/>
        </w:rPr>
        <w:t>ῃ</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βληθείσ</w:t>
      </w:r>
      <w:r w:rsidRPr="00C93A66">
        <w:rPr>
          <w:rFonts w:ascii="Times New Roman" w:hAnsi="Times New Roman" w:cs="Times New Roman"/>
          <w:color w:val="111111"/>
          <w:sz w:val="26"/>
          <w:szCs w:val="26"/>
        </w:rPr>
        <w:t>ῃ</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ἰ</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ὴ</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θάλασσαν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κ</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αντ</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γένους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συναγαγούσ</w:t>
      </w:r>
      <w:r w:rsidRPr="00C93A66">
        <w:rPr>
          <w:rFonts w:ascii="Times New Roman" w:hAnsi="Times New Roman" w:cs="Times New Roman"/>
          <w:color w:val="111111"/>
          <w:sz w:val="26"/>
          <w:szCs w:val="26"/>
        </w:rPr>
        <w:t>ῃ</w:t>
      </w:r>
      <w:r w:rsidRPr="00C93A66">
        <w:rPr>
          <w:rFonts w:ascii="Cambria" w:hAnsi="Cambria" w:cs="Cambria"/>
          <w:color w:val="111111"/>
          <w:sz w:val="26"/>
          <w:szCs w:val="26"/>
        </w:rPr>
        <w:t>·</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ἣ</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ὅ</w:t>
      </w:r>
      <w:r w:rsidRPr="00C93A66">
        <w:rPr>
          <w:rFonts w:ascii="Cambria" w:hAnsi="Cambria" w:cs="Cambria"/>
          <w:color w:val="111111"/>
          <w:sz w:val="26"/>
          <w:szCs w:val="26"/>
        </w:rPr>
        <w:t>τε</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PT Serif" w:hAnsi="PT Serif"/>
          <w:color w:val="111111"/>
          <w:sz w:val="26"/>
          <w:szCs w:val="26"/>
        </w:rPr>
        <w:t>π</w:t>
      </w:r>
      <w:r w:rsidRPr="00C93A66">
        <w:rPr>
          <w:rFonts w:ascii="Cambria" w:hAnsi="Cambria" w:cs="Cambria"/>
          <w:color w:val="111111"/>
          <w:sz w:val="26"/>
          <w:szCs w:val="26"/>
        </w:rPr>
        <w:t>ληρώθη</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ναβιβάσαντες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PT Serif" w:hAnsi="PT Serif"/>
          <w:color w:val="111111"/>
          <w:sz w:val="26"/>
          <w:szCs w:val="26"/>
        </w:rPr>
        <w:t>π</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ἰ</w:t>
      </w:r>
      <w:r w:rsidRPr="00C93A66">
        <w:rPr>
          <w:rFonts w:ascii="Cambria" w:hAnsi="Cambria" w:cs="Cambria"/>
          <w:color w:val="111111"/>
          <w:sz w:val="26"/>
          <w:szCs w:val="26"/>
        </w:rPr>
        <w:t>γιαλ</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καθίσαντες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συνέλεξαν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ὰ</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καλ</w:t>
      </w:r>
      <w:r w:rsidRPr="00C93A66">
        <w:rPr>
          <w:rFonts w:ascii="Times New Roman" w:hAnsi="Times New Roman" w:cs="Times New Roman"/>
          <w:color w:val="111111"/>
          <w:sz w:val="26"/>
          <w:szCs w:val="26"/>
        </w:rPr>
        <w:t>ὰ</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ἰ</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Times New Roman" w:hAnsi="Times New Roman" w:cs="Times New Roman"/>
          <w:color w:val="111111"/>
          <w:sz w:val="26"/>
          <w:szCs w:val="26"/>
        </w:rPr>
        <w:t>ἄ</w:t>
      </w:r>
      <w:r w:rsidRPr="00C93A66">
        <w:rPr>
          <w:rFonts w:ascii="Cambria" w:hAnsi="Cambria" w:cs="Cambria"/>
          <w:color w:val="111111"/>
          <w:sz w:val="26"/>
          <w:szCs w:val="26"/>
        </w:rPr>
        <w:t>γγη</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ὰ</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σα</w:t>
      </w:r>
      <w:r w:rsidRPr="00C93A66">
        <w:rPr>
          <w:rFonts w:ascii="PT Serif" w:hAnsi="PT Serif" w:cs="PT Serif"/>
          <w:color w:val="111111"/>
          <w:sz w:val="26"/>
          <w:szCs w:val="26"/>
        </w:rPr>
        <w:t>π</w:t>
      </w:r>
      <w:r w:rsidRPr="00C93A66">
        <w:rPr>
          <w:rFonts w:ascii="Cambria" w:hAnsi="Cambria" w:cs="Cambria"/>
          <w:color w:val="111111"/>
          <w:sz w:val="26"/>
          <w:szCs w:val="26"/>
        </w:rPr>
        <w:t>ρ</w:t>
      </w:r>
      <w:r w:rsidRPr="00C93A66">
        <w:rPr>
          <w:rFonts w:ascii="Times New Roman" w:hAnsi="Times New Roman" w:cs="Times New Roman"/>
          <w:color w:val="111111"/>
          <w:sz w:val="26"/>
          <w:szCs w:val="26"/>
        </w:rPr>
        <w:t>ὰ</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ἔ</w:t>
      </w:r>
      <w:r w:rsidRPr="00C93A66">
        <w:rPr>
          <w:rFonts w:ascii="Cambria" w:hAnsi="Cambria" w:cs="Cambria"/>
          <w:color w:val="111111"/>
          <w:sz w:val="26"/>
          <w:szCs w:val="26"/>
        </w:rPr>
        <w:t>ξω</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ἔ</w:t>
      </w:r>
      <w:r w:rsidRPr="00C93A66">
        <w:rPr>
          <w:rFonts w:ascii="Cambria" w:hAnsi="Cambria" w:cs="Cambria"/>
          <w:color w:val="111111"/>
          <w:sz w:val="26"/>
          <w:szCs w:val="26"/>
        </w:rPr>
        <w:t>βαλον</w:t>
      </w:r>
      <w:r w:rsidRPr="00C93A66">
        <w:rPr>
          <w:rFonts w:ascii="PT Serif" w:hAnsi="PT Serif"/>
          <w:color w:val="111111"/>
          <w:sz w:val="26"/>
          <w:szCs w:val="26"/>
          <w:lang w:val="la-Latn"/>
        </w:rPr>
        <w:t>.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ὕ</w:t>
      </w:r>
      <w:r w:rsidRPr="00C93A66">
        <w:rPr>
          <w:rFonts w:ascii="Cambria" w:hAnsi="Cambria" w:cs="Cambria"/>
          <w:color w:val="111111"/>
          <w:sz w:val="26"/>
          <w:szCs w:val="26"/>
        </w:rPr>
        <w:t>τως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ἔ</w:t>
      </w:r>
      <w:r w:rsidRPr="00C93A66">
        <w:rPr>
          <w:rFonts w:ascii="Cambria" w:hAnsi="Cambria" w:cs="Cambria"/>
          <w:color w:val="111111"/>
          <w:sz w:val="26"/>
          <w:szCs w:val="26"/>
        </w:rPr>
        <w:t>σται</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ῇ</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συντελεί</w:t>
      </w:r>
      <w:r w:rsidRPr="00C93A66">
        <w:rPr>
          <w:rFonts w:ascii="Times New Roman" w:hAnsi="Times New Roman" w:cs="Times New Roman"/>
          <w:color w:val="111111"/>
          <w:sz w:val="26"/>
          <w:szCs w:val="26"/>
        </w:rPr>
        <w:t>ᾳ</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ἰῶ</w:t>
      </w:r>
      <w:r w:rsidRPr="00C93A66">
        <w:rPr>
          <w:rFonts w:ascii="Cambria" w:hAnsi="Cambria" w:cs="Cambria"/>
          <w:color w:val="111111"/>
          <w:sz w:val="26"/>
          <w:szCs w:val="26"/>
        </w:rPr>
        <w:t>νος·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ξελεύσονται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ἱ</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ἄ</w:t>
      </w:r>
      <w:r w:rsidRPr="00C93A66">
        <w:rPr>
          <w:rFonts w:ascii="Cambria" w:hAnsi="Cambria" w:cs="Cambria"/>
          <w:color w:val="111111"/>
          <w:sz w:val="26"/>
          <w:szCs w:val="26"/>
        </w:rPr>
        <w:t>γγελοι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φοριο</w:t>
      </w:r>
      <w:r w:rsidRPr="00C93A66">
        <w:rPr>
          <w:rFonts w:ascii="Times New Roman" w:hAnsi="Times New Roman" w:cs="Times New Roman"/>
          <w:color w:val="111111"/>
          <w:sz w:val="26"/>
          <w:szCs w:val="26"/>
        </w:rPr>
        <w:t>ῦ</w:t>
      </w:r>
      <w:r w:rsidRPr="00C93A66">
        <w:rPr>
          <w:rFonts w:ascii="Cambria" w:hAnsi="Cambria" w:cs="Cambria"/>
          <w:color w:val="111111"/>
          <w:sz w:val="26"/>
          <w:szCs w:val="26"/>
        </w:rPr>
        <w:t>σιν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ὺ</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ονηρο</w:t>
      </w:r>
      <w:r w:rsidRPr="00C93A66">
        <w:rPr>
          <w:rFonts w:ascii="Times New Roman" w:hAnsi="Times New Roman" w:cs="Times New Roman"/>
          <w:color w:val="111111"/>
          <w:sz w:val="26"/>
          <w:szCs w:val="26"/>
        </w:rPr>
        <w:t>ὺ</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κ</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μ</w:t>
      </w:r>
      <w:r w:rsidRPr="00C93A66">
        <w:rPr>
          <w:rFonts w:ascii="Cambria" w:hAnsi="Cambria" w:cs="Cambria"/>
          <w:color w:val="111111"/>
          <w:sz w:val="26"/>
          <w:szCs w:val="26"/>
        </w:rPr>
        <w:t>έσου</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δικαίων</w:t>
      </w:r>
      <w:r w:rsidRPr="00C93A66">
        <w:rPr>
          <w:rFonts w:ascii="PT Serif" w:hAnsi="PT Serif"/>
          <w:color w:val="111111"/>
          <w:sz w:val="26"/>
          <w:szCs w:val="26"/>
          <w:lang w:val="la-Latn"/>
        </w:rPr>
        <w:t>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βαλο</w:t>
      </w:r>
      <w:r w:rsidRPr="00C93A66">
        <w:rPr>
          <w:rFonts w:ascii="Times New Roman" w:hAnsi="Times New Roman" w:cs="Times New Roman"/>
          <w:color w:val="111111"/>
          <w:sz w:val="26"/>
          <w:szCs w:val="26"/>
        </w:rPr>
        <w:t>ῦ</w:t>
      </w:r>
      <w:r w:rsidRPr="00C93A66">
        <w:rPr>
          <w:rFonts w:ascii="Cambria" w:hAnsi="Cambria" w:cs="Cambria"/>
          <w:color w:val="111111"/>
          <w:sz w:val="26"/>
          <w:szCs w:val="26"/>
        </w:rPr>
        <w:t>σιν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ὺ</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ἰ</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ὴ</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κά</w:t>
      </w:r>
      <w:r w:rsidRPr="00C93A66">
        <w:rPr>
          <w:rFonts w:ascii="PT Serif" w:hAnsi="PT Serif" w:cs="PT Serif"/>
          <w:color w:val="111111"/>
          <w:sz w:val="26"/>
          <w:szCs w:val="26"/>
        </w:rPr>
        <w:t>μ</w:t>
      </w:r>
      <w:r w:rsidRPr="00C93A66">
        <w:rPr>
          <w:rFonts w:ascii="Cambria" w:hAnsi="Cambria" w:cs="Cambria"/>
          <w:color w:val="111111"/>
          <w:sz w:val="26"/>
          <w:szCs w:val="26"/>
        </w:rPr>
        <w:t>ινον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PT Serif" w:hAnsi="PT Serif"/>
          <w:color w:val="111111"/>
          <w:sz w:val="26"/>
          <w:szCs w:val="26"/>
        </w:rPr>
        <w:t>π</w:t>
      </w:r>
      <w:r w:rsidRPr="00C93A66">
        <w:rPr>
          <w:rFonts w:ascii="Cambria" w:hAnsi="Cambria" w:cs="Cambria"/>
          <w:color w:val="111111"/>
          <w:sz w:val="26"/>
          <w:szCs w:val="26"/>
        </w:rPr>
        <w:t>υρός·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κε</w:t>
      </w:r>
      <w:r w:rsidRPr="00C93A66">
        <w:rPr>
          <w:rFonts w:ascii="Times New Roman" w:hAnsi="Times New Roman" w:cs="Times New Roman"/>
          <w:color w:val="111111"/>
          <w:sz w:val="26"/>
          <w:szCs w:val="26"/>
        </w:rPr>
        <w:t>ῖ</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ἔ</w:t>
      </w:r>
      <w:r w:rsidRPr="00C93A66">
        <w:rPr>
          <w:rFonts w:ascii="Cambria" w:hAnsi="Cambria" w:cs="Cambria"/>
          <w:color w:val="111111"/>
          <w:sz w:val="26"/>
          <w:szCs w:val="26"/>
        </w:rPr>
        <w:t>σται</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κλαυθ</w:t>
      </w:r>
      <w:r w:rsidRPr="00C93A66">
        <w:rPr>
          <w:rFonts w:ascii="PT Serif" w:hAnsi="PT Serif" w:cs="PT Serif"/>
          <w:color w:val="111111"/>
          <w:sz w:val="26"/>
          <w:szCs w:val="26"/>
        </w:rPr>
        <w:t>μ</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βρυγ</w:t>
      </w:r>
      <w:r w:rsidRPr="00C93A66">
        <w:rPr>
          <w:rFonts w:ascii="PT Serif" w:hAnsi="PT Serif" w:cs="PT Serif"/>
          <w:color w:val="111111"/>
          <w:sz w:val="26"/>
          <w:szCs w:val="26"/>
        </w:rPr>
        <w:t>μ</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ὀ</w:t>
      </w:r>
      <w:r w:rsidRPr="00C93A66">
        <w:rPr>
          <w:rFonts w:ascii="Cambria" w:hAnsi="Cambria" w:cs="Cambria"/>
          <w:color w:val="111111"/>
          <w:sz w:val="26"/>
          <w:szCs w:val="26"/>
        </w:rPr>
        <w:t>δόντων</w:t>
      </w:r>
      <w:r w:rsidRPr="00C93A66">
        <w:rPr>
          <w:rFonts w:ascii="PT Serif" w:hAnsi="PT Serif"/>
          <w:color w:val="111111"/>
          <w:sz w:val="26"/>
          <w:szCs w:val="26"/>
          <w:lang w:val="la-Latn"/>
        </w:rPr>
        <w:t>. </w:t>
      </w:r>
    </w:p>
    <w:p w14:paraId="057870ED" w14:textId="77777777" w:rsidR="00C93A66" w:rsidRPr="00C93A66" w:rsidRDefault="00C93A66" w:rsidP="00C93A66">
      <w:pPr>
        <w:spacing w:after="120" w:line="240" w:lineRule="auto"/>
        <w:jc w:val="both"/>
        <w:rPr>
          <w:rFonts w:ascii="PT Serif" w:hAnsi="PT Serif"/>
          <w:color w:val="111111"/>
          <w:sz w:val="26"/>
          <w:szCs w:val="26"/>
          <w:lang w:val="la-Latn"/>
        </w:rPr>
      </w:pPr>
      <w:r w:rsidRPr="00C93A66">
        <w:rPr>
          <w:rFonts w:ascii="Segoe UI Symbol" w:hAnsi="Segoe UI Symbol" w:cs="Segoe UI Symbol"/>
          <w:color w:val="111111"/>
          <w:sz w:val="26"/>
          <w:szCs w:val="26"/>
          <w:lang w:val="la-Latn"/>
        </w:rPr>
        <w:t>⸀</w:t>
      </w:r>
      <w:r w:rsidRPr="00C93A66">
        <w:rPr>
          <w:rFonts w:ascii="Cambria" w:hAnsi="Cambria" w:cs="Cambria"/>
          <w:color w:val="111111"/>
          <w:sz w:val="26"/>
          <w:szCs w:val="26"/>
        </w:rPr>
        <w:t>Συνήκατε</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τα</w:t>
      </w:r>
      <w:r w:rsidRPr="00C93A66">
        <w:rPr>
          <w:rFonts w:ascii="Times New Roman" w:hAnsi="Times New Roman" w:cs="Times New Roman"/>
          <w:color w:val="111111"/>
          <w:sz w:val="26"/>
          <w:szCs w:val="26"/>
        </w:rPr>
        <w:t>ῦ</w:t>
      </w:r>
      <w:r w:rsidRPr="00C93A66">
        <w:rPr>
          <w:rFonts w:ascii="Cambria" w:hAnsi="Cambria" w:cs="Cambria"/>
          <w:color w:val="111111"/>
          <w:sz w:val="26"/>
          <w:szCs w:val="26"/>
        </w:rPr>
        <w:t>τα</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άντα</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λέγουσιν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ῷ</w:t>
      </w:r>
      <w:r w:rsidRPr="00C93A66">
        <w:rPr>
          <w:rFonts w:ascii="Cambria" w:hAnsi="Cambria" w:cs="Cambria"/>
          <w:color w:val="111111"/>
          <w:sz w:val="26"/>
          <w:szCs w:val="26"/>
        </w:rPr>
        <w:t>·</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Cambria" w:hAnsi="Cambria" w:cs="Cambria"/>
          <w:color w:val="111111"/>
          <w:sz w:val="26"/>
          <w:szCs w:val="26"/>
        </w:rPr>
        <w:t>Ναί</w:t>
      </w:r>
      <w:r w:rsidRPr="00C93A66">
        <w:rPr>
          <w:rFonts w:ascii="PT Serif" w:hAnsi="PT Serif"/>
          <w:color w:val="111111"/>
          <w:sz w:val="26"/>
          <w:szCs w:val="26"/>
          <w:lang w:val="la-Latn"/>
        </w:rPr>
        <w:t>.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ἶ</w:t>
      </w:r>
      <w:r w:rsidRPr="00C93A66">
        <w:rPr>
          <w:rFonts w:ascii="PT Serif" w:hAnsi="PT Serif"/>
          <w:color w:val="111111"/>
          <w:sz w:val="26"/>
          <w:szCs w:val="26"/>
        </w:rPr>
        <w:t>π</w:t>
      </w:r>
      <w:r w:rsidRPr="00C93A66">
        <w:rPr>
          <w:rFonts w:ascii="Cambria" w:hAnsi="Cambria" w:cs="Cambria"/>
          <w:color w:val="111111"/>
          <w:sz w:val="26"/>
          <w:szCs w:val="26"/>
        </w:rPr>
        <w:t>εν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Δ</w:t>
      </w:r>
      <w:r w:rsidRPr="00C93A66">
        <w:rPr>
          <w:rFonts w:ascii="Cambria" w:hAnsi="Cambria" w:cs="Cambria"/>
          <w:color w:val="111111"/>
          <w:sz w:val="26"/>
          <w:szCs w:val="26"/>
        </w:rPr>
        <w:t>ι</w:t>
      </w:r>
      <w:r w:rsidRPr="00C93A66">
        <w:rPr>
          <w:rFonts w:ascii="Times New Roman" w:hAnsi="Times New Roman" w:cs="Times New Roman"/>
          <w:color w:val="111111"/>
          <w:sz w:val="26"/>
          <w:szCs w:val="26"/>
        </w:rPr>
        <w:t>ὰ</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Cambria" w:hAnsi="Cambria" w:cs="Cambria"/>
          <w:color w:val="111111"/>
          <w:sz w:val="26"/>
          <w:szCs w:val="26"/>
        </w:rPr>
        <w:t>το</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Times New Roman" w:hAnsi="Times New Roman" w:cs="Times New Roman"/>
          <w:color w:val="111111"/>
          <w:sz w:val="26"/>
          <w:szCs w:val="26"/>
        </w:rPr>
        <w:t>ᾶ</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γρα</w:t>
      </w:r>
      <w:r w:rsidRPr="00C93A66">
        <w:rPr>
          <w:rFonts w:ascii="PT Serif" w:hAnsi="PT Serif" w:cs="PT Serif"/>
          <w:color w:val="111111"/>
          <w:sz w:val="26"/>
          <w:szCs w:val="26"/>
        </w:rPr>
        <w:t>μμ</w:t>
      </w:r>
      <w:r w:rsidRPr="00C93A66">
        <w:rPr>
          <w:rFonts w:ascii="Cambria" w:hAnsi="Cambria" w:cs="Cambria"/>
          <w:color w:val="111111"/>
          <w:sz w:val="26"/>
          <w:szCs w:val="26"/>
        </w:rPr>
        <w:t>ατε</w:t>
      </w:r>
      <w:r w:rsidRPr="00C93A66">
        <w:rPr>
          <w:rFonts w:ascii="Times New Roman" w:hAnsi="Times New Roman" w:cs="Times New Roman"/>
          <w:color w:val="111111"/>
          <w:sz w:val="26"/>
          <w:szCs w:val="26"/>
        </w:rPr>
        <w:t>ὺ</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μ</w:t>
      </w:r>
      <w:r w:rsidRPr="00C93A66">
        <w:rPr>
          <w:rFonts w:ascii="Cambria" w:hAnsi="Cambria" w:cs="Cambria"/>
          <w:color w:val="111111"/>
          <w:sz w:val="26"/>
          <w:szCs w:val="26"/>
        </w:rPr>
        <w:t>αθητευθε</w:t>
      </w:r>
      <w:r w:rsidRPr="00C93A66">
        <w:rPr>
          <w:rFonts w:ascii="Times New Roman" w:hAnsi="Times New Roman" w:cs="Times New Roman"/>
          <w:color w:val="111111"/>
          <w:sz w:val="26"/>
          <w:szCs w:val="26"/>
        </w:rPr>
        <w:t>ὶ</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ῇ</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βασιλεί</w:t>
      </w:r>
      <w:r w:rsidRPr="00C93A66">
        <w:rPr>
          <w:rFonts w:ascii="Times New Roman" w:hAnsi="Times New Roman" w:cs="Times New Roman"/>
          <w:color w:val="111111"/>
          <w:sz w:val="26"/>
          <w:szCs w:val="26"/>
        </w:rPr>
        <w:t>ᾳ</w:t>
      </w:r>
      <w:r w:rsidRPr="00C93A66">
        <w:rPr>
          <w:rFonts w:ascii="Segoe UI Symbol" w:hAnsi="Segoe UI Symbol" w:cs="Segoe UI Symbol"/>
          <w:color w:val="111111"/>
          <w:sz w:val="26"/>
          <w:szCs w:val="26"/>
          <w:lang w:val="la-Latn"/>
        </w:rPr>
        <w:t>⸃</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ραν</w:t>
      </w:r>
      <w:r w:rsidRPr="00C93A66">
        <w:rPr>
          <w:rFonts w:ascii="Times New Roman" w:hAnsi="Times New Roman" w:cs="Times New Roman"/>
          <w:color w:val="111111"/>
          <w:sz w:val="26"/>
          <w:szCs w:val="26"/>
        </w:rPr>
        <w:t>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ὅ</w:t>
      </w:r>
      <w:r w:rsidRPr="00C93A66">
        <w:rPr>
          <w:rFonts w:ascii="PT Serif" w:hAnsi="PT Serif"/>
          <w:color w:val="111111"/>
          <w:sz w:val="26"/>
          <w:szCs w:val="26"/>
        </w:rPr>
        <w:t>μ</w:t>
      </w:r>
      <w:r w:rsidRPr="00C93A66">
        <w:rPr>
          <w:rFonts w:ascii="Cambria" w:hAnsi="Cambria" w:cs="Cambria"/>
          <w:color w:val="111111"/>
          <w:sz w:val="26"/>
          <w:szCs w:val="26"/>
        </w:rPr>
        <w:t>οιός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στιν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νθρώ</w:t>
      </w:r>
      <w:r w:rsidRPr="00C93A66">
        <w:rPr>
          <w:rFonts w:ascii="PT Serif" w:hAnsi="PT Serif" w:cs="PT Serif"/>
          <w:color w:val="111111"/>
          <w:sz w:val="26"/>
          <w:szCs w:val="26"/>
        </w:rPr>
        <w:t>π</w:t>
      </w:r>
      <w:r w:rsidRPr="00C93A66">
        <w:rPr>
          <w:rFonts w:ascii="Times New Roman" w:hAnsi="Times New Roman" w:cs="Times New Roman"/>
          <w:color w:val="111111"/>
          <w:sz w:val="26"/>
          <w:szCs w:val="26"/>
        </w:rPr>
        <w:t>ῳ</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ἰ</w:t>
      </w:r>
      <w:r w:rsidRPr="00C93A66">
        <w:rPr>
          <w:rFonts w:ascii="Cambria" w:hAnsi="Cambria" w:cs="Cambria"/>
          <w:color w:val="111111"/>
          <w:sz w:val="26"/>
          <w:szCs w:val="26"/>
        </w:rPr>
        <w:t>κοδεσ</w:t>
      </w:r>
      <w:r w:rsidRPr="00C93A66">
        <w:rPr>
          <w:rFonts w:ascii="PT Serif" w:hAnsi="PT Serif" w:cs="PT Serif"/>
          <w:color w:val="111111"/>
          <w:sz w:val="26"/>
          <w:szCs w:val="26"/>
        </w:rPr>
        <w:t>π</w:t>
      </w:r>
      <w:r w:rsidRPr="00C93A66">
        <w:rPr>
          <w:rFonts w:ascii="Cambria" w:hAnsi="Cambria" w:cs="Cambria"/>
          <w:color w:val="111111"/>
          <w:sz w:val="26"/>
          <w:szCs w:val="26"/>
        </w:rPr>
        <w:t>ότ</w:t>
      </w:r>
      <w:r w:rsidRPr="00C93A66">
        <w:rPr>
          <w:rFonts w:ascii="Times New Roman" w:hAnsi="Times New Roman" w:cs="Times New Roman"/>
          <w:color w:val="111111"/>
          <w:sz w:val="26"/>
          <w:szCs w:val="26"/>
        </w:rPr>
        <w:t>ῃ</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ὅ</w:t>
      </w:r>
      <w:r w:rsidRPr="00C93A66">
        <w:rPr>
          <w:rFonts w:ascii="Cambria" w:hAnsi="Cambria" w:cs="Cambria"/>
          <w:color w:val="111111"/>
          <w:sz w:val="26"/>
          <w:szCs w:val="26"/>
        </w:rPr>
        <w:t>στις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κβάλλει</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κ</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θησαυρο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καιν</w:t>
      </w:r>
      <w:r w:rsidRPr="00C93A66">
        <w:rPr>
          <w:rFonts w:ascii="Times New Roman" w:hAnsi="Times New Roman" w:cs="Times New Roman"/>
          <w:color w:val="111111"/>
          <w:sz w:val="26"/>
          <w:szCs w:val="26"/>
        </w:rPr>
        <w:t>ὰ</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PT Serif" w:hAnsi="PT Serif"/>
          <w:color w:val="111111"/>
          <w:sz w:val="26"/>
          <w:szCs w:val="26"/>
        </w:rPr>
        <w:t>π</w:t>
      </w:r>
      <w:r w:rsidRPr="00C93A66">
        <w:rPr>
          <w:rFonts w:ascii="Cambria" w:hAnsi="Cambria" w:cs="Cambria"/>
          <w:color w:val="111111"/>
          <w:sz w:val="26"/>
          <w:szCs w:val="26"/>
        </w:rPr>
        <w:t>αλαιά</w:t>
      </w:r>
      <w:r w:rsidRPr="00C93A66">
        <w:rPr>
          <w:rFonts w:ascii="PT Serif" w:hAnsi="PT Serif"/>
          <w:color w:val="111111"/>
          <w:sz w:val="26"/>
          <w:szCs w:val="26"/>
          <w:lang w:val="la-Latn"/>
        </w:rPr>
        <w:t>.</w:t>
      </w:r>
    </w:p>
    <w:p w14:paraId="7890E459" w14:textId="77777777" w:rsidR="00C93A66" w:rsidRPr="00C93A66" w:rsidRDefault="00C93A66" w:rsidP="00C93A66">
      <w:pPr>
        <w:spacing w:after="120" w:line="240" w:lineRule="auto"/>
        <w:jc w:val="both"/>
        <w:rPr>
          <w:rFonts w:ascii="Arial" w:hAnsi="Arial" w:cs="Arial"/>
          <w:sz w:val="24"/>
          <w:szCs w:val="24"/>
        </w:rPr>
      </w:pP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γένετο</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ὅ</w:t>
      </w:r>
      <w:r w:rsidRPr="00C93A66">
        <w:rPr>
          <w:rFonts w:ascii="Cambria" w:hAnsi="Cambria" w:cs="Cambria"/>
          <w:color w:val="111111"/>
          <w:sz w:val="26"/>
          <w:szCs w:val="26"/>
        </w:rPr>
        <w:t>τε</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τέλεσεν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Ἰ</w:t>
      </w:r>
      <w:r w:rsidRPr="00C93A66">
        <w:rPr>
          <w:rFonts w:ascii="Cambria" w:hAnsi="Cambria" w:cs="Cambria"/>
          <w:color w:val="111111"/>
          <w:sz w:val="26"/>
          <w:szCs w:val="26"/>
        </w:rPr>
        <w:t>ησο</w:t>
      </w:r>
      <w:r w:rsidRPr="00C93A66">
        <w:rPr>
          <w:rFonts w:ascii="Times New Roman" w:hAnsi="Times New Roman" w:cs="Times New Roman"/>
          <w:color w:val="111111"/>
          <w:sz w:val="26"/>
          <w:szCs w:val="26"/>
        </w:rPr>
        <w:t>ῦ</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ὰ</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αραβολ</w:t>
      </w:r>
      <w:r w:rsidRPr="00C93A66">
        <w:rPr>
          <w:rFonts w:ascii="Times New Roman" w:hAnsi="Times New Roman" w:cs="Times New Roman"/>
          <w:color w:val="111111"/>
          <w:sz w:val="26"/>
          <w:szCs w:val="26"/>
        </w:rPr>
        <w:t>ὰ</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ταύτας</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μ</w:t>
      </w:r>
      <w:r w:rsidRPr="00C93A66">
        <w:rPr>
          <w:rFonts w:ascii="Cambria" w:hAnsi="Cambria" w:cs="Cambria"/>
          <w:color w:val="111111"/>
          <w:sz w:val="26"/>
          <w:szCs w:val="26"/>
        </w:rPr>
        <w:t>ετ</w:t>
      </w:r>
      <w:r w:rsidRPr="00C93A66">
        <w:rPr>
          <w:rFonts w:ascii="Times New Roman" w:hAnsi="Times New Roman" w:cs="Times New Roman"/>
          <w:color w:val="111111"/>
          <w:sz w:val="26"/>
          <w:szCs w:val="26"/>
        </w:rPr>
        <w:t>ῆ</w:t>
      </w:r>
      <w:r w:rsidRPr="00C93A66">
        <w:rPr>
          <w:rFonts w:ascii="Cambria" w:hAnsi="Cambria" w:cs="Cambria"/>
          <w:color w:val="111111"/>
          <w:sz w:val="26"/>
          <w:szCs w:val="26"/>
        </w:rPr>
        <w:t>ρεν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κε</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θεν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λθ</w:t>
      </w:r>
      <w:r w:rsidRPr="00C93A66">
        <w:rPr>
          <w:rFonts w:ascii="Times New Roman" w:hAnsi="Times New Roman" w:cs="Times New Roman"/>
          <w:color w:val="111111"/>
          <w:sz w:val="26"/>
          <w:szCs w:val="26"/>
        </w:rPr>
        <w:t>ὼ</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ἰ</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ὴ</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ατρίδα</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δίδασκεν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ὺ</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ῇ</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συναγωγ</w:t>
      </w:r>
      <w:r w:rsidRPr="00C93A66">
        <w:rPr>
          <w:rFonts w:ascii="Times New Roman" w:hAnsi="Times New Roman" w:cs="Times New Roman"/>
          <w:color w:val="111111"/>
          <w:sz w:val="26"/>
          <w:szCs w:val="26"/>
        </w:rPr>
        <w:t>ῇ</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ὥ</w:t>
      </w:r>
      <w:r w:rsidRPr="00C93A66">
        <w:rPr>
          <w:rFonts w:ascii="Cambria" w:hAnsi="Cambria" w:cs="Cambria"/>
          <w:color w:val="111111"/>
          <w:sz w:val="26"/>
          <w:szCs w:val="26"/>
        </w:rPr>
        <w:t>στε</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κ</w:t>
      </w:r>
      <w:r w:rsidRPr="00C93A66">
        <w:rPr>
          <w:rFonts w:ascii="PT Serif" w:hAnsi="PT Serif" w:cs="PT Serif"/>
          <w:color w:val="111111"/>
          <w:sz w:val="26"/>
          <w:szCs w:val="26"/>
        </w:rPr>
        <w:t>π</w:t>
      </w:r>
      <w:r w:rsidRPr="00C93A66">
        <w:rPr>
          <w:rFonts w:ascii="Cambria" w:hAnsi="Cambria" w:cs="Cambria"/>
          <w:color w:val="111111"/>
          <w:sz w:val="26"/>
          <w:szCs w:val="26"/>
        </w:rPr>
        <w:t>λήσσεσθαι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ὺ</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λέγειν·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Πόθεν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τούτ</w:t>
      </w:r>
      <w:r w:rsidRPr="00C93A66">
        <w:rPr>
          <w:rFonts w:ascii="Times New Roman" w:hAnsi="Times New Roman" w:cs="Times New Roman"/>
          <w:color w:val="111111"/>
          <w:sz w:val="26"/>
          <w:szCs w:val="26"/>
        </w:rPr>
        <w:t>ῳ</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ἡ</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σοφία</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ὕ</w:t>
      </w:r>
      <w:r w:rsidRPr="00C93A66">
        <w:rPr>
          <w:rFonts w:ascii="Cambria" w:hAnsi="Cambria" w:cs="Cambria"/>
          <w:color w:val="111111"/>
          <w:sz w:val="26"/>
          <w:szCs w:val="26"/>
        </w:rPr>
        <w:t>τη</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ἱ</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δυνά</w:t>
      </w:r>
      <w:r w:rsidRPr="00C93A66">
        <w:rPr>
          <w:rFonts w:ascii="PT Serif" w:hAnsi="PT Serif" w:cs="PT Serif"/>
          <w:color w:val="111111"/>
          <w:sz w:val="26"/>
          <w:szCs w:val="26"/>
        </w:rPr>
        <w:t>μ</w:t>
      </w:r>
      <w:r w:rsidRPr="00C93A66">
        <w:rPr>
          <w:rFonts w:ascii="Cambria" w:hAnsi="Cambria" w:cs="Cambria"/>
          <w:color w:val="111111"/>
          <w:sz w:val="26"/>
          <w:szCs w:val="26"/>
        </w:rPr>
        <w:t>εις</w:t>
      </w:r>
      <w:r w:rsidRPr="00C93A66">
        <w:rPr>
          <w:rFonts w:ascii="PT Serif" w:hAnsi="PT Serif"/>
          <w:color w:val="111111"/>
          <w:sz w:val="26"/>
          <w:szCs w:val="26"/>
          <w:lang w:val="la-Latn"/>
        </w:rPr>
        <w:t>;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χ</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ὗ</w:t>
      </w:r>
      <w:r w:rsidRPr="00C93A66">
        <w:rPr>
          <w:rFonts w:ascii="Cambria" w:hAnsi="Cambria" w:cs="Cambria"/>
          <w:color w:val="111111"/>
          <w:sz w:val="26"/>
          <w:szCs w:val="26"/>
        </w:rPr>
        <w:t>τός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στιν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τέκτονος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υ</w:t>
      </w:r>
      <w:r w:rsidRPr="00C93A66">
        <w:rPr>
          <w:rFonts w:ascii="Times New Roman" w:hAnsi="Times New Roman" w:cs="Times New Roman"/>
          <w:color w:val="111111"/>
          <w:sz w:val="26"/>
          <w:szCs w:val="26"/>
        </w:rPr>
        <w:t>ἱ</w:t>
      </w:r>
      <w:r w:rsidRPr="00C93A66">
        <w:rPr>
          <w:rFonts w:ascii="Cambria" w:hAnsi="Cambria" w:cs="Cambria"/>
          <w:color w:val="111111"/>
          <w:sz w:val="26"/>
          <w:szCs w:val="26"/>
        </w:rPr>
        <w:t>ός;</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χ</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ἡ</w:t>
      </w:r>
      <w:r w:rsidRPr="00C93A66">
        <w:rPr>
          <w:rFonts w:ascii="PT Serif" w:hAnsi="PT Serif"/>
          <w:color w:val="111111"/>
          <w:sz w:val="26"/>
          <w:szCs w:val="26"/>
          <w:lang w:val="la-Latn"/>
        </w:rPr>
        <w:t xml:space="preserve"> </w:t>
      </w:r>
      <w:r w:rsidRPr="00C93A66">
        <w:rPr>
          <w:rFonts w:ascii="PT Serif" w:hAnsi="PT Serif"/>
          <w:color w:val="111111"/>
          <w:sz w:val="26"/>
          <w:szCs w:val="26"/>
        </w:rPr>
        <w:t>μ</w:t>
      </w:r>
      <w:r w:rsidRPr="00C93A66">
        <w:rPr>
          <w:rFonts w:ascii="Cambria" w:hAnsi="Cambria" w:cs="Cambria"/>
          <w:color w:val="111111"/>
          <w:sz w:val="26"/>
          <w:szCs w:val="26"/>
        </w:rPr>
        <w:t>ήτηρ</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λέγεται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Μαρι</w:t>
      </w:r>
      <w:r w:rsidRPr="00C93A66">
        <w:rPr>
          <w:rFonts w:ascii="Times New Roman" w:hAnsi="Times New Roman" w:cs="Times New Roman"/>
          <w:color w:val="111111"/>
          <w:sz w:val="26"/>
          <w:szCs w:val="26"/>
        </w:rPr>
        <w:t>ὰ</w:t>
      </w:r>
      <w:r w:rsidRPr="00C93A66">
        <w:rPr>
          <w:rFonts w:ascii="PT Serif" w:hAnsi="PT Serif"/>
          <w:color w:val="111111"/>
          <w:sz w:val="26"/>
          <w:szCs w:val="26"/>
        </w:rPr>
        <w:t>μ</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ἱ</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δελφο</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Ἰ</w:t>
      </w:r>
      <w:r w:rsidRPr="00C93A66">
        <w:rPr>
          <w:rFonts w:ascii="Cambria" w:hAnsi="Cambria" w:cs="Cambria"/>
          <w:color w:val="111111"/>
          <w:sz w:val="26"/>
          <w:szCs w:val="26"/>
        </w:rPr>
        <w:t>άκωβος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Times New Roman" w:hAnsi="Times New Roman" w:cs="Times New Roman"/>
          <w:color w:val="111111"/>
          <w:sz w:val="26"/>
          <w:szCs w:val="26"/>
        </w:rPr>
        <w:t>Ἰ</w:t>
      </w:r>
      <w:r w:rsidRPr="00C93A66">
        <w:rPr>
          <w:rFonts w:ascii="Cambria" w:hAnsi="Cambria" w:cs="Cambria"/>
          <w:color w:val="111111"/>
          <w:sz w:val="26"/>
          <w:szCs w:val="26"/>
        </w:rPr>
        <w:t>ωσ</w:t>
      </w:r>
      <w:r w:rsidRPr="00C93A66">
        <w:rPr>
          <w:rFonts w:ascii="Times New Roman" w:hAnsi="Times New Roman" w:cs="Times New Roman"/>
          <w:color w:val="111111"/>
          <w:sz w:val="26"/>
          <w:szCs w:val="26"/>
        </w:rPr>
        <w:t>ὴ</w:t>
      </w:r>
      <w:r w:rsidRPr="00C93A66">
        <w:rPr>
          <w:rFonts w:ascii="Cambria" w:hAnsi="Cambria" w:cs="Cambria"/>
          <w:color w:val="111111"/>
          <w:sz w:val="26"/>
          <w:szCs w:val="26"/>
        </w:rPr>
        <w:t>φ</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Σί</w:t>
      </w:r>
      <w:r w:rsidRPr="00C93A66">
        <w:rPr>
          <w:rFonts w:ascii="PT Serif" w:hAnsi="PT Serif" w:cs="PT Serif"/>
          <w:color w:val="111111"/>
          <w:sz w:val="26"/>
          <w:szCs w:val="26"/>
        </w:rPr>
        <w:t>μ</w:t>
      </w:r>
      <w:r w:rsidRPr="00C93A66">
        <w:rPr>
          <w:rFonts w:ascii="Cambria" w:hAnsi="Cambria" w:cs="Cambria"/>
          <w:color w:val="111111"/>
          <w:sz w:val="26"/>
          <w:szCs w:val="26"/>
        </w:rPr>
        <w:t>ων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Ἰ</w:t>
      </w:r>
      <w:r w:rsidRPr="00C93A66">
        <w:rPr>
          <w:rFonts w:ascii="Cambria" w:hAnsi="Cambria" w:cs="Cambria"/>
          <w:color w:val="111111"/>
          <w:sz w:val="26"/>
          <w:szCs w:val="26"/>
        </w:rPr>
        <w:t>ούδας</w:t>
      </w:r>
      <w:r w:rsidRPr="00C93A66">
        <w:rPr>
          <w:rFonts w:ascii="PT Serif" w:hAnsi="PT Serif"/>
          <w:color w:val="111111"/>
          <w:sz w:val="26"/>
          <w:szCs w:val="26"/>
          <w:lang w:val="la-Latn"/>
        </w:rPr>
        <w:t>;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ἱ</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δελφα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χ</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PT Serif" w:hAnsi="PT Serif"/>
          <w:color w:val="111111"/>
          <w:sz w:val="26"/>
          <w:szCs w:val="26"/>
        </w:rPr>
        <w:t>π</w:t>
      </w:r>
      <w:r w:rsidRPr="00C93A66">
        <w:rPr>
          <w:rFonts w:ascii="Times New Roman" w:hAnsi="Times New Roman" w:cs="Times New Roman"/>
          <w:color w:val="111111"/>
          <w:sz w:val="26"/>
          <w:szCs w:val="26"/>
        </w:rPr>
        <w:t>ᾶ</w:t>
      </w:r>
      <w:r w:rsidRPr="00C93A66">
        <w:rPr>
          <w:rFonts w:ascii="Cambria" w:hAnsi="Cambria" w:cs="Cambria"/>
          <w:color w:val="111111"/>
          <w:sz w:val="26"/>
          <w:szCs w:val="26"/>
        </w:rPr>
        <w:t>σαι</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ρ</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ἡ</w:t>
      </w:r>
      <w:r w:rsidRPr="00C93A66">
        <w:rPr>
          <w:rFonts w:ascii="PT Serif" w:hAnsi="PT Serif"/>
          <w:color w:val="111111"/>
          <w:sz w:val="26"/>
          <w:szCs w:val="26"/>
        </w:rPr>
        <w:t>μ</w:t>
      </w:r>
      <w:r w:rsidRPr="00C93A66">
        <w:rPr>
          <w:rFonts w:ascii="Times New Roman" w:hAnsi="Times New Roman" w:cs="Times New Roman"/>
          <w:color w:val="111111"/>
          <w:sz w:val="26"/>
          <w:szCs w:val="26"/>
        </w:rPr>
        <w:t>ᾶ</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ἰ</w:t>
      </w:r>
      <w:r w:rsidRPr="00C93A66">
        <w:rPr>
          <w:rFonts w:ascii="Cambria" w:hAnsi="Cambria" w:cs="Cambria"/>
          <w:color w:val="111111"/>
          <w:sz w:val="26"/>
          <w:szCs w:val="26"/>
        </w:rPr>
        <w:t>σιν</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όθεν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ὖ</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τούτ</w:t>
      </w:r>
      <w:r w:rsidRPr="00C93A66">
        <w:rPr>
          <w:rFonts w:ascii="Times New Roman" w:hAnsi="Times New Roman" w:cs="Times New Roman"/>
          <w:color w:val="111111"/>
          <w:sz w:val="26"/>
          <w:szCs w:val="26"/>
        </w:rPr>
        <w:t>ῳ</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τα</w:t>
      </w:r>
      <w:r w:rsidRPr="00C93A66">
        <w:rPr>
          <w:rFonts w:ascii="Times New Roman" w:hAnsi="Times New Roman" w:cs="Times New Roman"/>
          <w:color w:val="111111"/>
          <w:sz w:val="26"/>
          <w:szCs w:val="26"/>
        </w:rPr>
        <w:t>ῦ</w:t>
      </w:r>
      <w:r w:rsidRPr="00C93A66">
        <w:rPr>
          <w:rFonts w:ascii="Cambria" w:hAnsi="Cambria" w:cs="Cambria"/>
          <w:color w:val="111111"/>
          <w:sz w:val="26"/>
          <w:szCs w:val="26"/>
        </w:rPr>
        <w:t>τα</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άντα</w:t>
      </w:r>
      <w:r w:rsidRPr="00C93A66">
        <w:rPr>
          <w:rFonts w:ascii="PT Serif" w:hAnsi="PT Serif"/>
          <w:color w:val="111111"/>
          <w:sz w:val="26"/>
          <w:szCs w:val="26"/>
          <w:lang w:val="la-Latn"/>
        </w:rPr>
        <w:t>;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σκανδαλίζοντο</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ῷ</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ὁ</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w:t>
      </w:r>
      <w:r w:rsidRPr="00C93A66">
        <w:rPr>
          <w:rFonts w:ascii="Times New Roman" w:hAnsi="Times New Roman" w:cs="Times New Roman"/>
          <w:color w:val="111111"/>
          <w:sz w:val="26"/>
          <w:szCs w:val="26"/>
        </w:rPr>
        <w:t>ὲ</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Ἰ</w:t>
      </w:r>
      <w:r w:rsidRPr="00C93A66">
        <w:rPr>
          <w:rFonts w:ascii="Cambria" w:hAnsi="Cambria" w:cs="Cambria"/>
          <w:color w:val="111111"/>
          <w:sz w:val="26"/>
          <w:szCs w:val="26"/>
        </w:rPr>
        <w:t>ησο</w:t>
      </w:r>
      <w:r w:rsidRPr="00C93A66">
        <w:rPr>
          <w:rFonts w:ascii="Times New Roman" w:hAnsi="Times New Roman" w:cs="Times New Roman"/>
          <w:color w:val="111111"/>
          <w:sz w:val="26"/>
          <w:szCs w:val="26"/>
        </w:rPr>
        <w:t>ῦ</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ἶ</w:t>
      </w:r>
      <w:r w:rsidRPr="00C93A66">
        <w:rPr>
          <w:rFonts w:ascii="PT Serif" w:hAnsi="PT Serif"/>
          <w:color w:val="111111"/>
          <w:sz w:val="26"/>
          <w:szCs w:val="26"/>
        </w:rPr>
        <w:t>π</w:t>
      </w:r>
      <w:r w:rsidRPr="00C93A66">
        <w:rPr>
          <w:rFonts w:ascii="Cambria" w:hAnsi="Cambria" w:cs="Cambria"/>
          <w:color w:val="111111"/>
          <w:sz w:val="26"/>
          <w:szCs w:val="26"/>
        </w:rPr>
        <w:t>εν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ῖ</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κ</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ἔ</w:t>
      </w:r>
      <w:r w:rsidRPr="00C93A66">
        <w:rPr>
          <w:rFonts w:ascii="Cambria" w:hAnsi="Cambria" w:cs="Cambria"/>
          <w:color w:val="111111"/>
          <w:sz w:val="26"/>
          <w:szCs w:val="26"/>
        </w:rPr>
        <w:t>στιν</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ροφήτης</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ἄ</w:t>
      </w:r>
      <w:r w:rsidRPr="00C93A66">
        <w:rPr>
          <w:rFonts w:ascii="Cambria" w:hAnsi="Cambria" w:cs="Cambria"/>
          <w:color w:val="111111"/>
          <w:sz w:val="26"/>
          <w:szCs w:val="26"/>
        </w:rPr>
        <w:t>τι</w:t>
      </w:r>
      <w:r w:rsidRPr="00C93A66">
        <w:rPr>
          <w:rFonts w:ascii="PT Serif" w:hAnsi="PT Serif" w:cs="PT Serif"/>
          <w:color w:val="111111"/>
          <w:sz w:val="26"/>
          <w:szCs w:val="26"/>
        </w:rPr>
        <w:t>μ</w:t>
      </w:r>
      <w:r w:rsidRPr="00C93A66">
        <w:rPr>
          <w:rFonts w:ascii="Cambria" w:hAnsi="Cambria" w:cs="Cambria"/>
          <w:color w:val="111111"/>
          <w:sz w:val="26"/>
          <w:szCs w:val="26"/>
        </w:rPr>
        <w:t>ος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ἰ</w:t>
      </w:r>
      <w:r w:rsidRPr="00C93A66">
        <w:rPr>
          <w:rFonts w:ascii="PT Serif" w:hAnsi="PT Serif"/>
          <w:color w:val="111111"/>
          <w:sz w:val="26"/>
          <w:szCs w:val="26"/>
          <w:lang w:val="la-Latn"/>
        </w:rPr>
        <w:t xml:space="preserve"> </w:t>
      </w:r>
      <w:r w:rsidRPr="00C93A66">
        <w:rPr>
          <w:rFonts w:ascii="PT Serif" w:hAnsi="PT Serif"/>
          <w:color w:val="111111"/>
          <w:sz w:val="26"/>
          <w:szCs w:val="26"/>
        </w:rPr>
        <w:t>μ</w:t>
      </w:r>
      <w:r w:rsidRPr="00C93A66">
        <w:rPr>
          <w:rFonts w:ascii="Times New Roman" w:hAnsi="Times New Roman" w:cs="Times New Roman"/>
          <w:color w:val="111111"/>
          <w:sz w:val="26"/>
          <w:szCs w:val="26"/>
        </w:rPr>
        <w:t>ὴ</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ῇ</w:t>
      </w:r>
      <w:r w:rsidRPr="00C93A66">
        <w:rPr>
          <w:rFonts w:ascii="PT Serif" w:hAnsi="PT Serif"/>
          <w:color w:val="111111"/>
          <w:sz w:val="26"/>
          <w:szCs w:val="26"/>
          <w:lang w:val="la-Latn"/>
        </w:rPr>
        <w:t xml:space="preserve"> </w:t>
      </w:r>
      <w:r w:rsidRPr="00C93A66">
        <w:rPr>
          <w:rFonts w:ascii="Segoe UI Symbol" w:hAnsi="Segoe UI Symbol" w:cs="Segoe UI Symbol"/>
          <w:color w:val="111111"/>
          <w:sz w:val="26"/>
          <w:szCs w:val="26"/>
          <w:lang w:val="la-Latn"/>
        </w:rPr>
        <w:t>⸀</w:t>
      </w:r>
      <w:r w:rsidRPr="00C93A66">
        <w:rPr>
          <w:rFonts w:ascii="PT Serif" w:hAnsi="PT Serif"/>
          <w:color w:val="111111"/>
          <w:sz w:val="26"/>
          <w:szCs w:val="26"/>
        </w:rPr>
        <w:t>π</w:t>
      </w:r>
      <w:r w:rsidRPr="00C93A66">
        <w:rPr>
          <w:rFonts w:ascii="Cambria" w:hAnsi="Cambria" w:cs="Cambria"/>
          <w:color w:val="111111"/>
          <w:sz w:val="26"/>
          <w:szCs w:val="26"/>
        </w:rPr>
        <w:t>ατρίδι</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ῇ</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ἰ</w:t>
      </w:r>
      <w:r w:rsidRPr="00C93A66">
        <w:rPr>
          <w:rFonts w:ascii="Cambria" w:hAnsi="Cambria" w:cs="Cambria"/>
          <w:color w:val="111111"/>
          <w:sz w:val="26"/>
          <w:szCs w:val="26"/>
        </w:rPr>
        <w:t>κί</w:t>
      </w:r>
      <w:r w:rsidRPr="00C93A66">
        <w:rPr>
          <w:rFonts w:ascii="Times New Roman" w:hAnsi="Times New Roman" w:cs="Times New Roman"/>
          <w:color w:val="111111"/>
          <w:sz w:val="26"/>
          <w:szCs w:val="26"/>
        </w:rPr>
        <w:t>ᾳ</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το</w:t>
      </w:r>
      <w:r w:rsidRPr="00C93A66">
        <w:rPr>
          <w:rFonts w:ascii="Times New Roman" w:hAnsi="Times New Roman" w:cs="Times New Roman"/>
          <w:color w:val="111111"/>
          <w:sz w:val="26"/>
          <w:szCs w:val="26"/>
        </w:rPr>
        <w:t>ῦ</w:t>
      </w:r>
      <w:r w:rsidRPr="00C93A66">
        <w:rPr>
          <w:rFonts w:ascii="PT Serif" w:hAnsi="PT Serif"/>
          <w:color w:val="111111"/>
          <w:sz w:val="26"/>
          <w:szCs w:val="26"/>
          <w:lang w:val="la-Latn"/>
        </w:rPr>
        <w:t>.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κ</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PT Serif" w:hAnsi="PT Serif"/>
          <w:color w:val="111111"/>
          <w:sz w:val="26"/>
          <w:szCs w:val="26"/>
        </w:rPr>
        <w:t>π</w:t>
      </w:r>
      <w:r w:rsidRPr="00C93A66">
        <w:rPr>
          <w:rFonts w:ascii="Cambria" w:hAnsi="Cambria" w:cs="Cambria"/>
          <w:color w:val="111111"/>
          <w:sz w:val="26"/>
          <w:szCs w:val="26"/>
        </w:rPr>
        <w:t>οίησεν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κε</w:t>
      </w:r>
      <w:r w:rsidRPr="00C93A66">
        <w:rPr>
          <w:rFonts w:ascii="Times New Roman" w:hAnsi="Times New Roman" w:cs="Times New Roman"/>
          <w:color w:val="111111"/>
          <w:sz w:val="26"/>
          <w:szCs w:val="26"/>
        </w:rPr>
        <w:t>ῖ</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δυνά</w:t>
      </w:r>
      <w:r w:rsidRPr="00C93A66">
        <w:rPr>
          <w:rFonts w:ascii="PT Serif" w:hAnsi="PT Serif" w:cs="PT Serif"/>
          <w:color w:val="111111"/>
          <w:sz w:val="26"/>
          <w:szCs w:val="26"/>
        </w:rPr>
        <w:t>μ</w:t>
      </w:r>
      <w:r w:rsidRPr="00C93A66">
        <w:rPr>
          <w:rFonts w:ascii="Cambria" w:hAnsi="Cambria" w:cs="Cambria"/>
          <w:color w:val="111111"/>
          <w:sz w:val="26"/>
          <w:szCs w:val="26"/>
        </w:rPr>
        <w:t>εις</w:t>
      </w:r>
      <w:r w:rsidRPr="00C93A66">
        <w:rPr>
          <w:rFonts w:ascii="PT Serif" w:hAnsi="PT Serif"/>
          <w:color w:val="111111"/>
          <w:sz w:val="26"/>
          <w:szCs w:val="26"/>
          <w:lang w:val="la-Latn"/>
        </w:rPr>
        <w:t xml:space="preserve"> </w:t>
      </w:r>
      <w:r w:rsidRPr="00C93A66">
        <w:rPr>
          <w:rFonts w:ascii="PT Serif" w:hAnsi="PT Serif" w:cs="PT Serif"/>
          <w:color w:val="111111"/>
          <w:sz w:val="26"/>
          <w:szCs w:val="26"/>
        </w:rPr>
        <w:t>π</w:t>
      </w:r>
      <w:r w:rsidRPr="00C93A66">
        <w:rPr>
          <w:rFonts w:ascii="Cambria" w:hAnsi="Cambria" w:cs="Cambria"/>
          <w:color w:val="111111"/>
          <w:sz w:val="26"/>
          <w:szCs w:val="26"/>
        </w:rPr>
        <w:t>ολλ</w:t>
      </w:r>
      <w:r w:rsidRPr="00C93A66">
        <w:rPr>
          <w:rFonts w:ascii="Times New Roman" w:hAnsi="Times New Roman" w:cs="Times New Roman"/>
          <w:color w:val="111111"/>
          <w:sz w:val="26"/>
          <w:szCs w:val="26"/>
        </w:rPr>
        <w:t>ὰ</w:t>
      </w:r>
      <w:r w:rsidRPr="00C93A66">
        <w:rPr>
          <w:rFonts w:ascii="Cambria" w:hAnsi="Cambria" w:cs="Cambria"/>
          <w:color w:val="111111"/>
          <w:sz w:val="26"/>
          <w:szCs w:val="26"/>
        </w:rPr>
        <w:t>ς</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δι</w:t>
      </w:r>
      <w:r w:rsidRPr="00C93A66">
        <w:rPr>
          <w:rFonts w:ascii="Times New Roman" w:hAnsi="Times New Roman" w:cs="Times New Roman"/>
          <w:color w:val="111111"/>
          <w:sz w:val="26"/>
          <w:szCs w:val="26"/>
        </w:rPr>
        <w:t>ὰ</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ὴ</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Times New Roman" w:hAnsi="Times New Roman" w:cs="Times New Roman"/>
          <w:color w:val="111111"/>
          <w:sz w:val="26"/>
          <w:szCs w:val="26"/>
        </w:rPr>
        <w:t>ἀ</w:t>
      </w:r>
      <w:r w:rsidRPr="00C93A66">
        <w:rPr>
          <w:rFonts w:ascii="PT Serif" w:hAnsi="PT Serif"/>
          <w:color w:val="111111"/>
          <w:sz w:val="26"/>
          <w:szCs w:val="26"/>
        </w:rPr>
        <w:t>π</w:t>
      </w:r>
      <w:r w:rsidRPr="00C93A66">
        <w:rPr>
          <w:rFonts w:ascii="Cambria" w:hAnsi="Cambria" w:cs="Cambria"/>
          <w:color w:val="111111"/>
          <w:sz w:val="26"/>
          <w:szCs w:val="26"/>
        </w:rPr>
        <w:t>ιστίαν</w:t>
      </w:r>
      <w:r w:rsidRPr="00C93A66">
        <w:rPr>
          <w:rFonts w:ascii="PT Serif" w:hAnsi="PT Serif"/>
          <w:color w:val="111111"/>
          <w:sz w:val="26"/>
          <w:szCs w:val="26"/>
          <w:lang w:val="la-Latn"/>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ῶ</w:t>
      </w:r>
      <w:r w:rsidRPr="00C93A66">
        <w:rPr>
          <w:rFonts w:ascii="Cambria" w:hAnsi="Cambria" w:cs="Cambria"/>
          <w:color w:val="111111"/>
          <w:sz w:val="26"/>
          <w:szCs w:val="26"/>
        </w:rPr>
        <w:t>ν</w:t>
      </w:r>
      <w:r w:rsidRPr="00C93A66">
        <w:rPr>
          <w:rFonts w:ascii="PT Serif" w:hAnsi="PT Serif"/>
          <w:color w:val="111111"/>
          <w:sz w:val="26"/>
          <w:szCs w:val="26"/>
          <w:lang w:val="la-Latn"/>
        </w:rPr>
        <w:t xml:space="preserve">. </w:t>
      </w:r>
      <w:r w:rsidRPr="00C93A66">
        <w:rPr>
          <w:rFonts w:ascii="Arial" w:hAnsi="Arial" w:cs="Arial"/>
          <w:sz w:val="24"/>
          <w:szCs w:val="24"/>
        </w:rPr>
        <w:t xml:space="preserve">(Mt 13.1-58). </w:t>
      </w:r>
    </w:p>
    <w:p w14:paraId="699529A2" w14:textId="77777777" w:rsidR="00C93A66" w:rsidRPr="00C93A66" w:rsidRDefault="00C93A66" w:rsidP="00C93A66">
      <w:pPr>
        <w:spacing w:after="120" w:line="240" w:lineRule="auto"/>
        <w:jc w:val="both"/>
        <w:rPr>
          <w:rFonts w:ascii="Arial" w:hAnsi="Arial" w:cs="Arial"/>
          <w:sz w:val="24"/>
          <w:szCs w:val="24"/>
        </w:rPr>
      </w:pPr>
    </w:p>
    <w:p w14:paraId="1A6B1D12" w14:textId="77777777" w:rsidR="00C93A66" w:rsidRPr="00C93A66" w:rsidRDefault="00C93A66" w:rsidP="00C93A66">
      <w:pPr>
        <w:pStyle w:val="Titolo2"/>
      </w:pPr>
      <w:bookmarkStart w:id="178" w:name="_Toc210973409"/>
      <w:bookmarkStart w:id="179" w:name="_Toc212557304"/>
      <w:r w:rsidRPr="00C93A66">
        <w:t>Ecco, il seminatore uscì a seminare</w:t>
      </w:r>
      <w:bookmarkEnd w:id="178"/>
      <w:bookmarkEnd w:id="179"/>
    </w:p>
    <w:p w14:paraId="1A4700A0" w14:textId="77777777" w:rsidR="00C93A66" w:rsidRPr="00C93A66" w:rsidRDefault="00C93A66" w:rsidP="00C93A66">
      <w:pPr>
        <w:spacing w:after="120" w:line="240" w:lineRule="auto"/>
        <w:jc w:val="both"/>
        <w:rPr>
          <w:rFonts w:ascii="Arial" w:hAnsi="Arial" w:cs="Arial"/>
          <w:b/>
          <w:bCs/>
          <w:sz w:val="24"/>
          <w:szCs w:val="24"/>
        </w:rPr>
      </w:pPr>
      <w:bookmarkStart w:id="180" w:name="_Hlk210684322"/>
    </w:p>
    <w:p w14:paraId="30EFBFBC" w14:textId="77777777" w:rsidR="00C93A66" w:rsidRPr="00C93A66" w:rsidRDefault="00C93A66" w:rsidP="00C93A66">
      <w:pPr>
        <w:spacing w:after="120" w:line="240" w:lineRule="auto"/>
        <w:jc w:val="both"/>
        <w:rPr>
          <w:rFonts w:ascii="Arial" w:hAnsi="Arial" w:cs="Arial"/>
          <w:b/>
          <w:bCs/>
          <w:sz w:val="24"/>
          <w:szCs w:val="24"/>
        </w:rPr>
      </w:pPr>
      <w:r w:rsidRPr="00C93A66">
        <w:rPr>
          <w:rFonts w:ascii="Arial" w:hAnsi="Arial" w:cs="Arial"/>
          <w:b/>
          <w:bCs/>
          <w:sz w:val="24"/>
          <w:szCs w:val="24"/>
        </w:rPr>
        <w:t xml:space="preserve">Quel giorno Gesù uscì di casa e sedette in riva al mare. Si radunò attorno a lui tanta folla che egli salì su una barca e si mise a sedere, mentre tutta la folla stava sulla spiaggia. Egli parlò loro di molte cose con parabole. E disse: «Ecco, il seminatore uscì a seminare. Mentre seminava, una parte cadde lungo </w:t>
      </w:r>
      <w:r w:rsidRPr="00C93A66">
        <w:rPr>
          <w:rFonts w:ascii="Arial" w:hAnsi="Arial" w:cs="Arial"/>
          <w:b/>
          <w:bCs/>
          <w:sz w:val="24"/>
          <w:szCs w:val="24"/>
        </w:rPr>
        <w:lastRenderedPageBreak/>
        <w:t>la strada; vennero gli uccelli e la mangiarono. Un’altra parte cadde sul terreno sassoso, dove non c’era molta terra; germogliò subito, perché il terreno non era profondo, ma quando spuntò il sole, fu bruciata e, non avendo radici, seccò. Un’altra parte cadde sui rovi, e i rovi crebbero e la soffocarono. Un’altra parte cadde sul terreno buono e diede frutto: il cento, il sessanta, il trenta per uno. Chi ha orecchi, ascolti».</w:t>
      </w:r>
    </w:p>
    <w:bookmarkEnd w:id="180"/>
    <w:p w14:paraId="789B5F51" w14:textId="77777777" w:rsidR="00C93A66" w:rsidRPr="00C93A66" w:rsidRDefault="00C93A66" w:rsidP="00C93A66">
      <w:pPr>
        <w:spacing w:after="120" w:line="240" w:lineRule="auto"/>
        <w:jc w:val="both"/>
        <w:rPr>
          <w:rFonts w:ascii="Arial" w:hAnsi="Arial" w:cs="Arial"/>
          <w:b/>
          <w:bCs/>
          <w:sz w:val="24"/>
          <w:szCs w:val="24"/>
        </w:rPr>
      </w:pPr>
    </w:p>
    <w:p w14:paraId="7BA4A653" w14:textId="77777777" w:rsidR="00C93A66" w:rsidRPr="00C93A66" w:rsidRDefault="00C93A66" w:rsidP="00C93A66">
      <w:pPr>
        <w:spacing w:after="120" w:line="240" w:lineRule="auto"/>
        <w:jc w:val="both"/>
        <w:rPr>
          <w:rFonts w:ascii="Arial" w:hAnsi="Arial" w:cs="Arial"/>
          <w:b/>
          <w:bCs/>
          <w:sz w:val="24"/>
          <w:szCs w:val="24"/>
        </w:rPr>
      </w:pPr>
      <w:bookmarkStart w:id="181" w:name="_Hlk210684344"/>
      <w:r w:rsidRPr="00C93A66">
        <w:rPr>
          <w:rFonts w:ascii="Arial" w:hAnsi="Arial" w:cs="Arial"/>
          <w:b/>
          <w:bCs/>
          <w:sz w:val="24"/>
          <w:szCs w:val="24"/>
        </w:rPr>
        <w:t>Quel giorno Gesù uscì di casa e sedette in riva al mare. Si radunò attorno a lui tanta folla che egli salì su una barca e si mise a sedere, mentre tutta la folla stava sulla spiaggia.</w:t>
      </w:r>
    </w:p>
    <w:bookmarkEnd w:id="181"/>
    <w:p w14:paraId="768DC0C0"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Ecco come termina il Capitolo XII: </w:t>
      </w:r>
    </w:p>
    <w:p w14:paraId="372876AB"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Mentre egli parlava ancora alla folla, ecco, sua madre e i suoi fratelli stavano fuori e cercavano di parlargli. Qualcuno gli disse: «Ecco, tua madre e i tuoi fratelli stanno fuori e cercano di parlarti». Ed egli, rispondendo a chi gli parlava, disse: «Chi è mia madre e chi sono i miei fratelli?». Poi, tendendo la mano verso i suoi discepoli, disse: «Ecco mia madre e i miei fratelli! Perché chiunque fa la volontà del Padre mio che è nei cieli, egli è per me fratello, sorella e madre» (Mt 12,46-50). .</w:t>
      </w:r>
    </w:p>
    <w:p w14:paraId="265D4DC6" w14:textId="5D1BC83E"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Ignoriamo il luogo dove Gesù ha detto queste parole di verità che sono di vita eterna per noi. Ecco ora come inizia il Capitolo XIII: </w:t>
      </w:r>
      <w:r w:rsidRPr="00C93A66">
        <w:rPr>
          <w:rFonts w:ascii="Arial" w:hAnsi="Arial" w:cs="Arial"/>
          <w:i/>
          <w:iCs/>
          <w:sz w:val="24"/>
          <w:szCs w:val="24"/>
        </w:rPr>
        <w:t xml:space="preserve">“Quel giorno Gesù uscì di casa e sedette in riva al mare. Si radunò attorno a lui tanta folla che egli salì su una barca e si mise a sedere, mentre tutta la folla stava sulla spiaggia”. </w:t>
      </w:r>
      <w:r w:rsidRPr="00C93A66">
        <w:rPr>
          <w:rFonts w:ascii="Arial" w:hAnsi="Arial" w:cs="Arial"/>
          <w:sz w:val="24"/>
          <w:szCs w:val="24"/>
        </w:rPr>
        <w:t xml:space="preserve">La riva del mare è il lago di Gennèsaret. Dalla folla si può parlare ad alcuni della folla, ma non si può parlare alla folla. Cosa fa Gesù nella sua divina sapienza nello Spirito Santo? Si mette dinanzi alla folla. È però necessario che prima ci si separi dalla folla. Per stare dinanzi alla folla Gesù sale su una barca, si separa qualche metro dalla riva. La folla sta sulla spiaggia e Gesù parla ad essa dalla barca. Anche questo è di grande insegnamenti per noi. Sempre dobbiamo trovare le modalità le più buone per parlare al popolo di Dio. La fede nasce dall’ascolto. Se chi parla non si fa ascoltare, la Parola di Dio si perde. Nella simbologia cristiana la barca raffigura la Chiesa. Sempre chi dice la Parola di Dio deve dire la Parola della Chiesa, deve dirla per la Chiesa, con la Chiesa, nella Chiesa. Deve dirla per formare la Chiesa che è il corpo di Cristo. Deve dirla nella pienezza dello Spirito Santo. Deve dirla con la credibilità di Cristo Signore. Perché si parli alla folla occorre la credibilità di Cristo Gesù. La folla non deve ascoltare la nostra parola o i nostri pensieri. Deve ascoltare il Pensiero di Cristo, che è il Pensiero del Padre. Deve ascoltare la Parola di Cristo che è Parola </w:t>
      </w:r>
      <w:r w:rsidR="005963B6" w:rsidRPr="00C93A66">
        <w:rPr>
          <w:rFonts w:ascii="Arial" w:hAnsi="Arial" w:cs="Arial"/>
          <w:sz w:val="24"/>
          <w:szCs w:val="24"/>
        </w:rPr>
        <w:t>di</w:t>
      </w:r>
      <w:r w:rsidRPr="00C93A66">
        <w:rPr>
          <w:rFonts w:ascii="Arial" w:hAnsi="Arial" w:cs="Arial"/>
          <w:sz w:val="24"/>
          <w:szCs w:val="24"/>
        </w:rPr>
        <w:t xml:space="preserve"> Dio. Ascoltare l’uomo non è ascoltare Cristo. Ecco perché chi parla deve avere la credibilità di Cristo ed ha la credibilità di Cristo, se mostra la vita di Cristo e dice la Parola di Cristo, cioè il Vangelo della nostra salvezza.</w:t>
      </w:r>
    </w:p>
    <w:p w14:paraId="647D5BA0"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Ecco cosa dice l’Apostolo Paolo ai Tessalonicesi:</w:t>
      </w:r>
    </w:p>
    <w:p w14:paraId="3830F9E5"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Paolo e Silvano e Timòteo alla Chiesa dei Tessalonicesi che è in Dio Padre e nel Signore Gesù Cristo: a voi, grazia e pace.</w:t>
      </w:r>
    </w:p>
    <w:p w14:paraId="49EF87D4"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lastRenderedPageBreak/>
        <w:t>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 scelti da lui. Il nostro Vangelo, infatti, non si diffuse fra voi soltanto per mezzo della parola, ma anche con la potenza dello Spirito Santo e con profonda convinzione: ben sapete come ci siamo comportati in mezzo a voi per il vostro bene.</w:t>
      </w:r>
    </w:p>
    <w:p w14:paraId="053AAE5B"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E voi avete seguito il nostro esempio e quello del Signore, avendo accolto la Parola in mezzo a grandi prove, con la gioia dello Spirito Santo, così da diventare modello per tutti i credenti della Macedonia e dell’Acaia. Infatti per mezzo vostro la parola del Signore risuona non soltanto in Macedonia e in Acaia, ma la vostra fede in Dio si è diffusa dappertutto, tanto che non abbiamo bisogno di parlarne. Sono essi infatti a raccontare come noi siamo venuti in mezzo a voi e come vi siete convertiti dagli idoli a Dio, per servire il Dio vivo e vero e attendere dai cieli il suo Figlio, che egli ha risuscitato dai morti, Gesù, il quale ci libera dall’ira che viene (1Ts 1,1-10). </w:t>
      </w:r>
    </w:p>
    <w:p w14:paraId="373F8079"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w:t>
      </w:r>
    </w:p>
    <w:p w14:paraId="1A306A44"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Voi ricordate infatti, fratelli, il nostro duro lavoro e la nostra fatica: lavorando notte e giorno per non essere di peso ad alcuno di voi, vi abbiamo annunciato il vangelo di Dio. Voi siete testimoni, e lo è anche Dio, che il nostro comportamento verso di voi, che credete, è stato santo, giusto e irreprensibile. Sapete pure che, come fa un padre verso i propri figli, abbiamo esortato ciascuno di voi, vi abbiamo incoraggiato e scongiurato di comportarvi in maniera degna di Dio, che vi chiama al suo regno e alla sua gloria.</w:t>
      </w:r>
    </w:p>
    <w:p w14:paraId="4E69710B"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Proprio per questo anche noi rendiamo continuamente grazie a Dio perché, ricevendo la parola di Dio che noi vi abbiamo fatto udire, l’avete accolta non come parola di uomini ma, qual è veramente, come parola di Dio, che opera in voi credenti. Voi infatti, fratelli, siete diventati imitatori delle Chiese di Dio in Cristo Gesù che sono in Giudea, perché anche voi avete sofferto le stesse cose da parte dei vostri connazionali, come loro da parte dei Giudei. Costoro hanno ucciso il Signore Gesù e i profeti, hanno perseguitato noi, non piacciono a Dio e sono nemici di tutti gli uomini. Essi impediscono a noi di predicare ai pagani perché possano essere salvati. </w:t>
      </w:r>
      <w:r w:rsidRPr="00C93A66">
        <w:rPr>
          <w:rFonts w:ascii="Arial" w:hAnsi="Arial" w:cs="Arial"/>
          <w:i/>
          <w:iCs/>
          <w:sz w:val="24"/>
          <w:szCs w:val="24"/>
        </w:rPr>
        <w:lastRenderedPageBreak/>
        <w:t>In tal modo essi colmano sempre di più la misura dei loro peccati! Ma su di loro l’ira è giunta al colmo.</w:t>
      </w:r>
    </w:p>
    <w:p w14:paraId="3E2291A2" w14:textId="77777777" w:rsidR="00C93A66" w:rsidRPr="00C93A66" w:rsidRDefault="00C93A66" w:rsidP="00C93A66">
      <w:pPr>
        <w:spacing w:after="120" w:line="240" w:lineRule="auto"/>
        <w:jc w:val="both"/>
        <w:rPr>
          <w:rFonts w:ascii="Arial" w:hAnsi="Arial" w:cs="Arial"/>
          <w:b/>
          <w:bCs/>
          <w:sz w:val="24"/>
          <w:szCs w:val="24"/>
        </w:rPr>
      </w:pPr>
      <w:r w:rsidRPr="00C93A66">
        <w:rPr>
          <w:rFonts w:ascii="Arial" w:hAnsi="Arial" w:cs="Arial"/>
          <w:i/>
          <w:iCs/>
          <w:sz w:val="24"/>
          <w:szCs w:val="24"/>
        </w:rPr>
        <w:t xml:space="preserve">Quanto a noi, fratelli, per poco tempo privati della vostra presenza di persona ma non con il cuore, speravamo ardentemente, con vivo desiderio, di rivedere il vostro volto. Perciò io, Paolo, più di una volta ho desiderato venire da voi, ma Satana ce lo ha impedito. Infatti chi, se non proprio voi, è la nostra speranza, la nostra gioia e la corona di cui vantarci davanti al Signore nostro Gesù, nel momento della sua venuta? Siete voi la nostra gloria e la nostra gioia! (1Ts 2,1-20). </w:t>
      </w:r>
    </w:p>
    <w:p w14:paraId="4F39B723"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Divina modalità di testimoniare la Parola, di dire la Parola, di accogliere la Parola, di vivere la Parola accolta, di seminare nei cuori la Parola vissuta.</w:t>
      </w:r>
    </w:p>
    <w:p w14:paraId="743397E6" w14:textId="77777777" w:rsidR="00C93A66" w:rsidRPr="00C93A66" w:rsidRDefault="00C93A66" w:rsidP="00C93A66">
      <w:pPr>
        <w:spacing w:after="120" w:line="240" w:lineRule="auto"/>
        <w:jc w:val="both"/>
        <w:rPr>
          <w:rFonts w:ascii="Arial" w:hAnsi="Arial" w:cs="Arial"/>
          <w:sz w:val="24"/>
          <w:szCs w:val="24"/>
        </w:rPr>
      </w:pPr>
    </w:p>
    <w:p w14:paraId="7A5738C1" w14:textId="77777777" w:rsidR="00C93A66" w:rsidRPr="00C93A66" w:rsidRDefault="00C93A66" w:rsidP="00C93A66">
      <w:pPr>
        <w:spacing w:after="120" w:line="240" w:lineRule="auto"/>
        <w:jc w:val="both"/>
        <w:rPr>
          <w:rFonts w:ascii="Arial" w:hAnsi="Arial" w:cs="Arial"/>
          <w:b/>
          <w:bCs/>
          <w:sz w:val="24"/>
          <w:szCs w:val="24"/>
        </w:rPr>
      </w:pPr>
      <w:bookmarkStart w:id="182" w:name="_Hlk210714348"/>
      <w:r w:rsidRPr="00C93A66">
        <w:rPr>
          <w:rFonts w:ascii="Arial" w:hAnsi="Arial" w:cs="Arial"/>
          <w:b/>
          <w:bCs/>
          <w:sz w:val="24"/>
          <w:szCs w:val="24"/>
        </w:rPr>
        <w:t xml:space="preserve">Egli parlò loro di molte cose con parabole. </w:t>
      </w:r>
    </w:p>
    <w:bookmarkEnd w:id="182"/>
    <w:p w14:paraId="63AA9F1E" w14:textId="77777777" w:rsidR="00D30AA9"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Gesù sa che stanno ad ascoltarla anche scribi e farisei, sempre pronti a denunciarlo nel caso avesse proferito una sola parola contro la loro tradizione che essi identificavano con la Legge di Mosè. Modalità di ieri e modalità di oggi. Anche oggi moltissimi discepoli di Gesù non identificano il loro pensiero con il pensiero di Cristo Signore e le loro teorie e la loro parola con il Vangelo della salvezza? Dice il Qoelet: </w:t>
      </w:r>
      <w:r w:rsidRPr="00C93A66">
        <w:rPr>
          <w:rFonts w:ascii="Arial" w:hAnsi="Arial" w:cs="Arial"/>
          <w:i/>
          <w:iCs/>
          <w:sz w:val="24"/>
          <w:szCs w:val="24"/>
        </w:rPr>
        <w:t>“Nihil sub sole novum”.</w:t>
      </w:r>
      <w:r w:rsidRPr="00C93A66">
        <w:rPr>
          <w:rFonts w:ascii="Arial" w:hAnsi="Arial" w:cs="Arial"/>
          <w:sz w:val="24"/>
          <w:szCs w:val="24"/>
        </w:rPr>
        <w:t xml:space="preserve"> Oggi però vi è molta più astuzia diabolica. Ieri era tutto peccato e tutto tenebra ciò che non era conforme al pensiero e alle dottrine perverse degli scribi e dei farisei. Oggi invece niente è più peccato e niente è più tenebra per i moderni scribi e farisei. Tutto invece niente più  è luce e niente è più tenebra. Niente è più verità e niente è più falsità. Niente è più Parola di Dio e tutto è parola di Dio. La presenza di scribi e di farisei richiede che Gesù sia non solo prudente, ma prudentissimo. Per questo sempre si serve del linguaggio parabolico:</w:t>
      </w:r>
      <w:r w:rsidRPr="00C93A66">
        <w:rPr>
          <w:rFonts w:ascii="Arial" w:hAnsi="Arial" w:cs="Arial"/>
          <w:i/>
          <w:iCs/>
          <w:sz w:val="24"/>
          <w:szCs w:val="24"/>
        </w:rPr>
        <w:t xml:space="preserve"> “Egli parlò loro di molte cose con parabole”.</w:t>
      </w:r>
      <w:r w:rsidRPr="00C93A66">
        <w:rPr>
          <w:rFonts w:ascii="Arial" w:hAnsi="Arial" w:cs="Arial"/>
          <w:sz w:val="24"/>
          <w:szCs w:val="24"/>
        </w:rPr>
        <w:t xml:space="preserve"> </w:t>
      </w:r>
    </w:p>
    <w:p w14:paraId="7F293B05" w14:textId="64D1E77D"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Cercando l’etimologia della parola parabola ecco cosa abbiamo trovato: “La parola "parabola" deriva dal greco παραβολή (parabolé), che significa "confronto" o "similitudine", e a sua volta dal verbo παραβάλλω (parabállein), che significa "mettere accanto" o "gettare accanto". Dall'antico significato di paragone si sono sviluppati i significati di racconto allegorico (come nelle parabole bibliche) e di curva geometrica. Evoluzione del significato. Greco antico: Il termine παραβολή indicava la comparazione, la similitudine, un confronto tra cose diverse per spiegarne una più difficile con un'altra più semplice. Latino: La parola è stata recepita dal latino parabola con lo stesso significato di confronto e similitudine. Letteratura cristiana: Il termine ha assunto un significato specifico per indicare un racconto di un fatto immaginario ma realistico usato per illustrare una verità, un insegnamento morale o religioso, come le parabole del Vangelo. Geometria: Nelle opere di Apollonio di Perga, il termine è stato poi adoperato per definire una delle curve coniche, la parabola, proprio perché studiata come sezione di un cono. In sintesi, l'idea di "mettere accanto" o "confrontare" è il filo conduttore che lega il suo significato originale di similitudine al racconto allegorico e alla forma geometrica (Cit.). </w:t>
      </w:r>
    </w:p>
    <w:p w14:paraId="6BCA3935"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Ecco cosa rivela l’Antico Testamento sulla Parabola.</w:t>
      </w:r>
    </w:p>
    <w:p w14:paraId="480192FA"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lastRenderedPageBreak/>
        <w:t>Aprirò la mia bocca in parabole, rievocherò gli arcani dei tempi antichi (Sal 77, 2). Una mente saggia medita le parabole, un orecchio attento è quanto desidera il saggio (Sir 3, 28). Conserva i detti degli uomini famosi, penetra le sottigliezze delle parabole (Sir 39, 2). Indaga il senso recondito dei proverbi e s'occupa degli enigmi delle parabole (Sir 39, 3). "Figlio dell'uomo, proponi un enigma e racconta una parabola agli Israeliti (Ez 17, 2). Proponi una parabola a questa genìa di ribelli dicendo loro: Così dice il Signore Dio: Metti su la pentola, mettila e versavi acqua (Ez 24, 3). Io parlerò ai profeti, moltiplicherò le visioni e per mezzo dei profeti parlerò con parabole (Os 12, 11:</w:t>
      </w:r>
    </w:p>
    <w:p w14:paraId="7F7049DF"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Nei Salmi le parabole attraverso le quali il Signore parla sono i segni, i miracoli, prodigi da Lui compiuti. Queste parabole devono creare nel cuore di chi li vede la purissima fede nel Dio vivo e vero, nel Dio che è sopra ogni dio inventato dagli uomini, il quale manca di questi segni, miracoli e prodigi. Il segno è però offerto alla sapienza, alla razionalità, al discernimento dell’uomo. L’uomo lo può accogliere o rifiutare, lo può leggere con sapienza e intelligenza di Spirito Santo, o anche lo può leggere con l’intelligenza depravata di Satana. Il segno si può anche dimenticare oppure leggerlo come evento di ieri o addirittura come opera del Dio di ieri nella storia di ieri, pensando che il Dio oggi nella storia di oggi è incapace di intervenire. La fede non è solo atto della razionalità e del discernimento, è anche atto della volontà. Dio dona all’uomo tutte le ragioni per credere. Tutto però dipenda dalla sua volontà. L’uomo ha dinanzi a sé la vita e la morte. Dove vuole stende la mano. Ecco a cosa servono i segni, i miracoli, i prodigi: ad aiutarci a credere che il Dio che ha governato e creato ieri la nostra storia è il Dio capace oggi di governare e di creare la nostra storia. Le parabole di Gesù ci insegnano invece che la storia ogni giorno la creerà Dio attraverso la nostra fede nella Parola di Cristo Gesù. Credere nella Parabole e vivere ogni loro parola, farà sì che sia la nostra storia un miracolo, un segno, un prodigio. Ecco ora cosa rivela il Salmo:</w:t>
      </w:r>
    </w:p>
    <w:p w14:paraId="11CEF40A"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Salmo 78 (77)</w:t>
      </w:r>
    </w:p>
    <w:p w14:paraId="4B74D935"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Maskil. Di Asaf. Ascolta, popolo mio, la mia legge, porgi l’orecchio alle parole della mia bocca. Aprirò la mia bocca con una parabola, rievocherò gli enigmi dei tempi antichi. Ciò che abbiamo udito e conosciuto e i nostri padri ci hanno raccontato non lo terremo nascosto ai nostri figli, raccontando alla generazione futura le azioni gloriose e potenti del Signore e le meraviglie che egli ha compiuto.</w:t>
      </w:r>
    </w:p>
    <w:p w14:paraId="5CBD9B39"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Ha stabilito un insegnamento in Giacobbe, ha posto una legge in Israele, che ha comandato ai nostri padri di far conoscere ai loro figli, perché la conosca la generazione futura, i figli che nasceranno. Essi poi si alzeranno a raccontarlo ai loro figli, perché ripongano in Dio la loro fiducia e non dimentichino le opere di Dio, ma custodiscano i suoi comandi. Non siano come i loro padri, generazione ribelle e ostinata, generazione dal cuore incostante e dallo spirito infedele a Dio.</w:t>
      </w:r>
    </w:p>
    <w:p w14:paraId="70F8B2CB"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I figli di Èfraim, arcieri valorosi, voltarono le spalle nel giorno della battaglia. Non osservarono l’alleanza di Dio e si rifiutarono di camminare nella sua legge. Dimenticarono le sue opere, le meraviglie che aveva loro mostrato. Cose </w:t>
      </w:r>
      <w:r w:rsidRPr="00C93A66">
        <w:rPr>
          <w:rFonts w:ascii="Arial" w:hAnsi="Arial" w:cs="Arial"/>
          <w:i/>
          <w:iCs/>
          <w:sz w:val="24"/>
          <w:szCs w:val="24"/>
        </w:rPr>
        <w:lastRenderedPageBreak/>
        <w:t>meravigliose aveva fatto davanti ai loro padri nel paese d’Egitto, nella regione di Tanis. Divise il mare e li fece passare, e fermò le acque come un argine. Li guidò con una nube di giorno e tutta la notte con un bagliore di fuoco. Spaccò rocce nel deserto e diede loro da bere come dal grande abisso. Fece sgorgare ruscelli dalla rupe e scorrere l’acqua a fiumi.</w:t>
      </w:r>
    </w:p>
    <w:p w14:paraId="0FF014D4"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Eppure continuarono a peccare contro di lui, a ribellarsi all’Altissimo in luoghi aridi. Nel loro cuore tentarono Dio, chiedendo cibo per la loro gola. Parlarono contro Dio, dicendo: «Sarà capace Dio di preparare una tavola nel deserto?». Certo! Egli percosse la rupe e ne scaturì acqua e strariparono torrenti. «Saprà dare anche pane o procurare carne al suo popolo?».</w:t>
      </w:r>
    </w:p>
    <w:p w14:paraId="085BBEE5"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Perciò il Signore udì e ne fu adirato; un fuoco divampò contro Giacobbe e la sua ira si levò contro Israele, perché non ebbero fede in Dio e non confidarono nella sua salvezza. Diede ordine alle nubi dall’alto e aprì le porte del cielo; fece piovere su di loro la manna per cibo e diede loro pane del cielo: l’uomo mangiò il pane dei forti; diede loro cibo in abbondanza. Scatenò nel cielo il vento orientale, con la sua forza fece soffiare il vento australe; su di loro fece piovere carne come polvere e uccelli come sabbia del mare, li fece cadere in mezzo ai loro accampamenti, tutt’intorno alle loro tende. Mangiarono fino a saziarsi ed egli appagò il loro desiderio. Il loro desiderio non era ancora scomparso, avevano ancora il cibo in bocca, quando l’ira di Dio si levò contro di loro, uccise i più robusti e abbatté i migliori d’Israele.</w:t>
      </w:r>
    </w:p>
    <w:p w14:paraId="42B6FB4F"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Con tutto questo, peccarono ancora e non ebbero fede nelle sue meraviglie. Allora consumò in un soffio i loro giorni e i loro anni nel terrore. Quando li uccideva, lo cercavano e tornavano a rivolgersi a lui, ricordavano che Dio è la loro roccia e Dio, l’Altissimo, il loro redentore; lo lusingavano con la loro bocca, ma gli mentivano con la lingua: il loro cuore non era costante verso di lui e non erano fedeli alla sua alleanza. Ma lui, misericordioso, perdonava la colpa, invece di distruggere. Molte volte trattenne la sua ira e non scatenò il suo furore; ricordava che essi sono di carne, un soffio che va e non ritorna. Quante volte si ribellarono a lui nel deserto, lo rattristarono in quei luoghi solitari! Ritornarono a tentare Dio, a esasperare il Santo d’Israele.</w:t>
      </w:r>
    </w:p>
    <w:p w14:paraId="00D3CE4F"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Non si ricordarono più della sua mano, del giorno in cui li aveva riscattati dall’oppressione, quando operò in Egitto i suoi segni, i suoi prodigi nella regione di Tanis. Egli mutò in sangue i loro fiumi e i loro ruscelli, perché non bevessero. Mandò contro di loro tafani a divorarli e rane a distruggerli. Diede ai bruchi il loro raccolto, alle locuste la loro fatica. Devastò le loro vigne con la grandine, i loro sicomòri con la brina. Consegnò alla peste il loro bestiame, ai fulmini le loro greggi. Scatenò contro di loro l’ardore della sua ira, la collera, lo sdegno, la tribolazione, e inviò messaggeri di sventure. Spianò la strada alla sua ira: non li risparmiò dalla morte e diede in preda alla peste la loro vita.</w:t>
      </w:r>
    </w:p>
    <w:p w14:paraId="589E608C"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Colpì ogni primogenito in Egitto, nelle tende di Cam la primizia del loro vigore. Fece partire come pecore il suo popolo e li condusse come greggi nel deserto. Li guidò con sicurezza e non ebbero paura, ma i loro nemici li sommerse il mare. Li fece </w:t>
      </w:r>
      <w:r w:rsidRPr="00C93A66">
        <w:rPr>
          <w:rFonts w:ascii="Arial" w:hAnsi="Arial" w:cs="Arial"/>
          <w:i/>
          <w:iCs/>
          <w:sz w:val="24"/>
          <w:szCs w:val="24"/>
        </w:rPr>
        <w:lastRenderedPageBreak/>
        <w:t>entrare nei confini del suo santuario, questo monte che la sua destra si è acquistato. Scacciò davanti a loro le genti e sulla loro eredità gettò la sorte, facendo abitare nelle loro tende le tribù d’Israele.</w:t>
      </w:r>
    </w:p>
    <w:p w14:paraId="4EEACF60"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Ma essi lo tentarono, si ribellarono a Dio, l’Altissimo, e non osservarono i suoi insegnamenti. Deviarono e tradirono come i loro padri, fallirono come un arco allentato. Lo provocarono con le loro alture sacre e con i loro idoli lo resero geloso. Dio udì e s’infiammò, e respinse duramente Israele. Abbandonò la dimora di Silo, la tenda che abitava tra gli uomini; ridusse in schiavitù la sua forza, il suo splendore in potere del nemico. Diede il suo popolo in preda alla spada e s’infiammò contro la sua eredità.</w:t>
      </w:r>
    </w:p>
    <w:p w14:paraId="21226620"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Il fuoco divorò i suoi giovani migliori, le sue fanciulle non ebbero canti nuziali. I suoi sacerdoti caddero di spada e le loro vedove non fecero il lamento. Ma poi il Signore si destò come da un sonno, come un eroe assopito dal vino. Colpì alle spalle i suoi avversari, inflisse loro una vergogna eterna. Rifiutò la tenda di Giuseppe, non scelse la tribù di Èfraim, ma scelse la tribù di Giuda, il monte Sion che egli ama. Costruì il suo tempio alto come il cielo, e come la terra, fondata per sempre. Egli scelse Davide suo servo e lo prese dagli ovili delle pecore. Lo allontanò dalle pecore madri per farne il pastore di Giacobbe, suo popolo, d’Israele, sua eredità. Fu per loro un pastore dal cuore integro e li guidò con mano intelligente (Sal 78,1-72). </w:t>
      </w:r>
    </w:p>
    <w:p w14:paraId="3FB4A1B5"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La parabola per la fede va trasformata in nostra storia, in nostra vita. Ora la trasformazione della Parola in nostra vita è il segno, il miracolo, il prodigio quotidiano che dobbiamo compiere noi perché il mondo veda e creda nella Parola del Signore. Prima era il Signore che per mezzo dei suoi eletti compiva segni potenti nella natura. Ora è il cristiano che per la sua fede nella Parola e con la grazia di Dio deve compiere segni potenti, miracoli e prodigi e nella sua vita e nella vita dei suoi fratelli e nella vita della stessa creazione. Senza la fede nella Parola e senza la grazia, sempre l’uomo farà </w:t>
      </w:r>
      <w:r w:rsidRPr="00C93A66">
        <w:rPr>
          <w:rFonts w:ascii="Arial" w:hAnsi="Arial" w:cs="Arial"/>
          <w:i/>
          <w:iCs/>
          <w:sz w:val="24"/>
          <w:szCs w:val="24"/>
        </w:rPr>
        <w:t>“miracoli, segni, prodigi”</w:t>
      </w:r>
      <w:r w:rsidRPr="00C93A66">
        <w:rPr>
          <w:rFonts w:ascii="Arial" w:hAnsi="Arial" w:cs="Arial"/>
          <w:sz w:val="24"/>
          <w:szCs w:val="24"/>
        </w:rPr>
        <w:t xml:space="preserve"> di morte, di tenebre, di inferno. Sapendo questo, le parabole di Gesù ci dicono come dobbiamo far nascere il regno, come il regno vive, come il regno cresce e si sviluppa, quanto vale il regno, chi entrerà nel regno eterno del nostro Dio. Le parabole del regno sono sette e tutte e sette sono consegnate all’uomo perché le trasformi in sua storia, in suoi miracoli, in suoi prodigi, in suoi segni per la sua fede e per la grazia di Cristo Gesù, operanti in Lui per opera dello Spirito Santo. L’uomo mette la sua fede, ogni altra cosa la metterà il Signore Dio.</w:t>
      </w:r>
    </w:p>
    <w:p w14:paraId="0FAC6C8E" w14:textId="77777777" w:rsidR="00C93A66" w:rsidRPr="00C93A66" w:rsidRDefault="00C93A66" w:rsidP="00C93A66">
      <w:pPr>
        <w:spacing w:after="120" w:line="240" w:lineRule="auto"/>
        <w:jc w:val="both"/>
        <w:rPr>
          <w:rFonts w:ascii="Arial" w:hAnsi="Arial" w:cs="Arial"/>
          <w:b/>
          <w:bCs/>
          <w:sz w:val="24"/>
          <w:szCs w:val="24"/>
        </w:rPr>
      </w:pPr>
    </w:p>
    <w:p w14:paraId="64CD4838" w14:textId="77777777" w:rsidR="00C93A66" w:rsidRPr="00C93A66" w:rsidRDefault="00C93A66" w:rsidP="00C93A66">
      <w:pPr>
        <w:spacing w:after="120" w:line="240" w:lineRule="auto"/>
        <w:jc w:val="both"/>
        <w:rPr>
          <w:rFonts w:ascii="Arial" w:hAnsi="Arial" w:cs="Arial"/>
          <w:b/>
          <w:bCs/>
          <w:sz w:val="24"/>
          <w:szCs w:val="24"/>
        </w:rPr>
      </w:pPr>
      <w:r w:rsidRPr="00C93A66">
        <w:rPr>
          <w:rFonts w:ascii="Arial" w:hAnsi="Arial" w:cs="Arial"/>
          <w:b/>
          <w:bCs/>
          <w:sz w:val="24"/>
          <w:szCs w:val="24"/>
        </w:rPr>
        <w:t>E disse: «Ecco, il seminatore uscì a seminare.</w:t>
      </w:r>
    </w:p>
    <w:p w14:paraId="325874DF"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Prima parabola: come nasce il regno di Dio. Esso nasce seminando la Parola di Cristo Gesù. </w:t>
      </w:r>
      <w:r w:rsidRPr="00C93A66">
        <w:rPr>
          <w:rFonts w:ascii="Arial" w:hAnsi="Arial" w:cs="Arial"/>
          <w:i/>
          <w:iCs/>
          <w:sz w:val="24"/>
          <w:szCs w:val="24"/>
        </w:rPr>
        <w:t xml:space="preserve">“Egli parlò loro di molte cose con parabole. E disse: «Ecco, il seminatore uscì a seminare”. </w:t>
      </w:r>
      <w:r w:rsidRPr="00C93A66">
        <w:rPr>
          <w:rFonts w:ascii="Arial" w:hAnsi="Arial" w:cs="Arial"/>
          <w:sz w:val="24"/>
          <w:szCs w:val="24"/>
        </w:rPr>
        <w:t xml:space="preserve">Si deve seminare solo il buon seme della Parola di Cristo Gesù. Se si semina la Parola, il regno sempre nascerà in qualche cuore. Se la Parola di Cristo Gesù non si semina, mai nascerà il regno. Se poi quanti sono stati costituiti seminatori della Parola di Cristo Gesù, anziché seminare la Parola di Dio, </w:t>
      </w:r>
      <w:r w:rsidRPr="00C93A66">
        <w:rPr>
          <w:rFonts w:ascii="Arial" w:hAnsi="Arial" w:cs="Arial"/>
          <w:sz w:val="24"/>
          <w:szCs w:val="24"/>
        </w:rPr>
        <w:lastRenderedPageBreak/>
        <w:t xml:space="preserve">seminano la farina di Satana e la farina dei loro pensieri, l’una e l’altra farina di morte, non solo il regno di Dio non sorge, anche lo si distrugge in coloro nei quali esso è già nato. Per la Parola di Cristo sorge, per la farina perversa e di Satana e di quanti, da seminatori di Cristo si sono trasformati i seminatori di Satana, il reno non nasce, il regno muore. Grande è la responsabilità di quanti seminano la farina di morte. </w:t>
      </w:r>
    </w:p>
    <w:p w14:paraId="06885167"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Sulla semina della Parola di Cristo Gesù ecco cosa dice lo Spirito Santo per bocca dell’Apostolo Paolo nella Lettera ai Romani.</w:t>
      </w:r>
    </w:p>
    <w:p w14:paraId="36A78D59"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54E65A42"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24218865"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357A4C2E"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Ma non tutti hanno obbedito al Vangelo. Lo dice Isaia: Signore, chi ha creduto dopo averci ascoltato? Dunque, la fede viene dall’ascolto e l’ascolto riguarda la parola di Cristo (Rm 10,1-17).</w:t>
      </w:r>
    </w:p>
    <w:p w14:paraId="2FC9511C"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Ecco invece sui seminatori della farina di Satana cosa rivela nella Seconda Lettera a Timoteo:</w:t>
      </w:r>
    </w:p>
    <w:p w14:paraId="59397530"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w:t>
      </w:r>
      <w:r w:rsidRPr="00C93A66">
        <w:rPr>
          <w:rFonts w:ascii="Arial" w:hAnsi="Arial" w:cs="Arial"/>
          <w:i/>
          <w:iCs/>
          <w:sz w:val="24"/>
          <w:szCs w:val="24"/>
        </w:rPr>
        <w:lastRenderedPageBreak/>
        <w:t>oppongono alla verità: gente dalla mente corrotta e che non ha dato buona prova nella fede. Ma non andranno molto lontano, perché la loro stoltezza sarà manifesta a tutti, come lo fu la stoltezza di quei due.</w:t>
      </w:r>
    </w:p>
    <w:p w14:paraId="0C51A05C"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3281AECE"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341BF652"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La Parola di Cristo Gesù dona vita eterna. La farina di Satana morte eterna. Timoteo deve fare attenzione a non seminare mai la farina di Satana, Lui sempre deve insegnare la Parola di Cristo Gesù e solo questa:</w:t>
      </w:r>
    </w:p>
    <w:p w14:paraId="2FC56754"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4,1-8). </w:t>
      </w:r>
    </w:p>
    <w:p w14:paraId="4319DC8E"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Dobbiamo confessare che oggi molti sono i discepoli di Gesù che seminano la perversa farina di Satana insegnando, predicando, parlando, dialogando, chiacchierano, esprimendo opinioni, pensando ad alta voce. Se dico: </w:t>
      </w:r>
      <w:r w:rsidRPr="00C93A66">
        <w:rPr>
          <w:rFonts w:ascii="Arial" w:hAnsi="Arial" w:cs="Arial"/>
          <w:i/>
          <w:iCs/>
          <w:sz w:val="24"/>
          <w:szCs w:val="24"/>
        </w:rPr>
        <w:t>“Io credo che l’inferno è vuoto”</w:t>
      </w:r>
      <w:r w:rsidRPr="00C93A66">
        <w:rPr>
          <w:rFonts w:ascii="Arial" w:hAnsi="Arial" w:cs="Arial"/>
          <w:sz w:val="24"/>
          <w:szCs w:val="24"/>
        </w:rPr>
        <w:t xml:space="preserve">, la mia è una fede che nega e rinnega e dichiara falsa tutta la Parola di Cristo Gesù. È una fede fondata sulla perversa farina di Satana. Se io dico: </w:t>
      </w:r>
      <w:r w:rsidRPr="00C93A66">
        <w:rPr>
          <w:rFonts w:ascii="Arial" w:hAnsi="Arial" w:cs="Arial"/>
          <w:i/>
          <w:iCs/>
          <w:sz w:val="24"/>
          <w:szCs w:val="24"/>
        </w:rPr>
        <w:t>“Dio non giudica nessuno”,</w:t>
      </w:r>
      <w:r w:rsidRPr="00C93A66">
        <w:rPr>
          <w:rFonts w:ascii="Arial" w:hAnsi="Arial" w:cs="Arial"/>
          <w:sz w:val="24"/>
          <w:szCs w:val="24"/>
        </w:rPr>
        <w:t xml:space="preserve"> anche questa mia parola è parola di Satana, perché nega e rinnega tutta la Divina Rivelazione. Molti oggi professano, insegnano, propongono, parlano da una fede fondata sulla perversa e infernale dottrina di Satana. Chi oggi parla da una fede fondata sulla perversa dottrina di Satana e sulla sua farina di morte sono moltissimi discepoli di Gesù, costoro hanno conservati gli abiti esteriori di </w:t>
      </w:r>
      <w:r w:rsidRPr="00C93A66">
        <w:rPr>
          <w:rFonts w:ascii="Arial" w:hAnsi="Arial" w:cs="Arial"/>
          <w:sz w:val="24"/>
          <w:szCs w:val="24"/>
        </w:rPr>
        <w:lastRenderedPageBreak/>
        <w:t xml:space="preserve">Cristo, mentre cuore, anima, spirito, corpo sono stati consegnati a Satana, così da annunciatori della Parola di Gesù sono divenuti annunciatori della parola di Satana. </w:t>
      </w:r>
    </w:p>
    <w:p w14:paraId="522F01A9" w14:textId="77777777" w:rsidR="00C93A66" w:rsidRPr="00C93A66" w:rsidRDefault="00C93A66" w:rsidP="00C93A66">
      <w:pPr>
        <w:spacing w:after="120" w:line="240" w:lineRule="auto"/>
        <w:jc w:val="both"/>
        <w:rPr>
          <w:rFonts w:ascii="Arial" w:hAnsi="Arial" w:cs="Arial"/>
          <w:b/>
          <w:bCs/>
          <w:sz w:val="24"/>
          <w:szCs w:val="24"/>
        </w:rPr>
      </w:pPr>
      <w:bookmarkStart w:id="183" w:name="_Hlk210684412"/>
    </w:p>
    <w:p w14:paraId="705F9492" w14:textId="77777777" w:rsidR="00C93A66" w:rsidRPr="00C93A66" w:rsidRDefault="00C93A66" w:rsidP="00C93A66">
      <w:pPr>
        <w:spacing w:after="120" w:line="240" w:lineRule="auto"/>
        <w:jc w:val="both"/>
        <w:rPr>
          <w:rFonts w:ascii="Arial" w:hAnsi="Arial" w:cs="Arial"/>
          <w:b/>
          <w:bCs/>
          <w:sz w:val="24"/>
          <w:szCs w:val="24"/>
        </w:rPr>
      </w:pPr>
      <w:r w:rsidRPr="00C93A66">
        <w:rPr>
          <w:rFonts w:ascii="Arial" w:hAnsi="Arial" w:cs="Arial"/>
          <w:b/>
          <w:bCs/>
          <w:sz w:val="24"/>
          <w:szCs w:val="24"/>
        </w:rPr>
        <w:t xml:space="preserve">Mentre seminava, una parte cadde lungo la strada; vennero gli uccelli e la mangiarono. </w:t>
      </w:r>
    </w:p>
    <w:bookmarkEnd w:id="183"/>
    <w:p w14:paraId="1DD39FA0" w14:textId="15F2240A"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Il seminatore semina la Parola di Dio. Ecco ora cosa succede: </w:t>
      </w:r>
      <w:r w:rsidRPr="00C93A66">
        <w:rPr>
          <w:rFonts w:ascii="Arial" w:hAnsi="Arial" w:cs="Arial"/>
          <w:i/>
          <w:iCs/>
          <w:sz w:val="24"/>
          <w:szCs w:val="24"/>
        </w:rPr>
        <w:t xml:space="preserve">“Mentre seminava, una parte cadde lungo la strada; vennero gli uccelli e la mangiarono”. </w:t>
      </w:r>
      <w:r w:rsidRPr="00C93A66">
        <w:rPr>
          <w:rFonts w:ascii="Arial" w:hAnsi="Arial" w:cs="Arial"/>
          <w:sz w:val="24"/>
          <w:szCs w:val="24"/>
        </w:rPr>
        <w:t xml:space="preserve">Il seminatore semina la Parola di Dio dappertutto, senza fare alcuna distinzione o differenza tra terreno e terreno, tra uomo e uomo. La Parola va data a tutti. Va data in modo esplicito spiegando ogni cosa o anche sotto forma di parabola. Gesù oggi parla a tutti in parabole. Ecco ora cosa succede. Se il cuore è duro </w:t>
      </w:r>
      <w:r w:rsidR="005963B6" w:rsidRPr="00C93A66">
        <w:rPr>
          <w:rFonts w:ascii="Arial" w:hAnsi="Arial" w:cs="Arial"/>
          <w:sz w:val="24"/>
          <w:szCs w:val="24"/>
        </w:rPr>
        <w:t>come</w:t>
      </w:r>
      <w:r w:rsidRPr="00C93A66">
        <w:rPr>
          <w:rFonts w:ascii="Arial" w:hAnsi="Arial" w:cs="Arial"/>
          <w:sz w:val="24"/>
          <w:szCs w:val="24"/>
        </w:rPr>
        <w:t xml:space="preserve"> la strada, la parola cade, ma subito vengono gli uccelli e la mangiano. Essa non produce alcun frutto. È cibo per uccelli. Sapendo questo, ognuno deve chiedersi: Sono io terreno in tutto simile alla strada? Se sono simile alla strada deve provvedere. Altrimenti mai sarò regno di Dio. Rimarrò regno di Satana. </w:t>
      </w:r>
    </w:p>
    <w:p w14:paraId="5A9F76E5" w14:textId="77777777" w:rsidR="00C93A66" w:rsidRPr="00C93A66" w:rsidRDefault="00C93A66" w:rsidP="00C93A66">
      <w:pPr>
        <w:spacing w:after="120" w:line="240" w:lineRule="auto"/>
        <w:jc w:val="both"/>
        <w:rPr>
          <w:rFonts w:ascii="Arial" w:hAnsi="Arial" w:cs="Arial"/>
          <w:sz w:val="24"/>
          <w:szCs w:val="24"/>
        </w:rPr>
      </w:pPr>
    </w:p>
    <w:p w14:paraId="32A10AC1" w14:textId="77777777" w:rsidR="00C93A66" w:rsidRPr="00C93A66" w:rsidRDefault="00C93A66" w:rsidP="00C93A66">
      <w:pPr>
        <w:spacing w:after="120" w:line="240" w:lineRule="auto"/>
        <w:jc w:val="both"/>
        <w:rPr>
          <w:rFonts w:ascii="Arial" w:hAnsi="Arial" w:cs="Arial"/>
          <w:b/>
          <w:bCs/>
          <w:sz w:val="24"/>
          <w:szCs w:val="24"/>
        </w:rPr>
      </w:pPr>
      <w:bookmarkStart w:id="184" w:name="_Hlk210684443"/>
      <w:r w:rsidRPr="00C93A66">
        <w:rPr>
          <w:rFonts w:ascii="Arial" w:hAnsi="Arial" w:cs="Arial"/>
          <w:b/>
          <w:bCs/>
          <w:sz w:val="24"/>
          <w:szCs w:val="24"/>
        </w:rPr>
        <w:t xml:space="preserve">Un’altra parte cadde sul terreno sassoso, dove non c’era molta terra; germogliò subito, perché il terreno non era profondo, ma quando spuntò il sole, fu bruciata e, non avendo radici, seccò. </w:t>
      </w:r>
    </w:p>
    <w:bookmarkEnd w:id="184"/>
    <w:p w14:paraId="6726669A"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Il buon seme della Parola di Dio ora cade sul terreno sassosa. Non c’è molta terra. Il seme mette radici e spunta. Ma poi avendo radici troppo in superficie, spunta il sole e la tenera pianticella secca. Secca perché la radici non sono profonde:</w:t>
      </w:r>
      <w:r w:rsidRPr="00C93A66">
        <w:rPr>
          <w:rFonts w:ascii="Arial" w:hAnsi="Arial" w:cs="Arial"/>
          <w:i/>
          <w:iCs/>
          <w:sz w:val="24"/>
          <w:szCs w:val="24"/>
        </w:rPr>
        <w:t xml:space="preserve"> “Un’altra parte cadde sul terreno sassoso, dove non c’era molta terra; germogliò subito, perché il terreno non era profondo, ma quando spuntò il sole, fu bruciata e, non avendo radici, seccò”. </w:t>
      </w:r>
      <w:r w:rsidRPr="00C93A66">
        <w:rPr>
          <w:rFonts w:ascii="Arial" w:hAnsi="Arial" w:cs="Arial"/>
          <w:sz w:val="24"/>
          <w:szCs w:val="24"/>
        </w:rPr>
        <w:t>I sassi sono la pochezza della nostra fede e la pochezza della forza, frutto in noi della pochezza  della grazia Dio e dello Spirito Santo. Si ascolta la Parola, ma poi la pietra del nostro cuore non permette che essa porti frutto. La Parola con le sue radici non si è ramificata nel nostro cuore. Esso non è stato interito dalla grazia di Dio. Il terreno su di esso è simile a della polvere umida. Sotto però la terra è dura, molto dura. Questa Parola di Gesù ci chiede di esaminare il nostro cuore. Se esso è privo della grazia, se esso è vuoto di Spirito Santo, la Parola appena detta. entra in esso, ma poi secca. Manca un cuore ricco di grazia e di Spirito Santo. Gli Apostoli anche hanno questa missione: trasformare i cuori per opere dello Spirito che abita in loro, perché la Parola seminata cresca  pori frutto.</w:t>
      </w:r>
    </w:p>
    <w:p w14:paraId="473B0FA4" w14:textId="77777777" w:rsidR="00C93A66" w:rsidRPr="00C93A66" w:rsidRDefault="00C93A66" w:rsidP="00C93A66">
      <w:pPr>
        <w:spacing w:after="120" w:line="240" w:lineRule="auto"/>
        <w:jc w:val="both"/>
        <w:rPr>
          <w:rFonts w:ascii="Arial" w:hAnsi="Arial" w:cs="Arial"/>
          <w:b/>
          <w:bCs/>
          <w:sz w:val="24"/>
          <w:szCs w:val="24"/>
        </w:rPr>
      </w:pPr>
    </w:p>
    <w:p w14:paraId="3FD3DD6C" w14:textId="77777777" w:rsidR="00C93A66" w:rsidRPr="00C93A66" w:rsidRDefault="00C93A66" w:rsidP="00C93A66">
      <w:pPr>
        <w:spacing w:after="120" w:line="240" w:lineRule="auto"/>
        <w:jc w:val="both"/>
        <w:rPr>
          <w:rFonts w:ascii="Arial" w:hAnsi="Arial" w:cs="Arial"/>
          <w:b/>
          <w:bCs/>
          <w:sz w:val="24"/>
          <w:szCs w:val="24"/>
        </w:rPr>
      </w:pPr>
      <w:bookmarkStart w:id="185" w:name="_Hlk210684464"/>
      <w:r w:rsidRPr="00C93A66">
        <w:rPr>
          <w:rFonts w:ascii="Arial" w:hAnsi="Arial" w:cs="Arial"/>
          <w:b/>
          <w:bCs/>
          <w:sz w:val="24"/>
          <w:szCs w:val="24"/>
        </w:rPr>
        <w:t xml:space="preserve">Un’altra parte cadde sui rovi, e i rovi crebbero e la soffocarono. </w:t>
      </w:r>
    </w:p>
    <w:bookmarkEnd w:id="185"/>
    <w:p w14:paraId="3DE23FB7"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Ecco ora dove cade la Parola: sui rovi. I rovi sono i vizi, i peccati, l’assenza di ogni virtù. La Parola spunta, inizia anche a crescere. La forza dei vizi, del peccato, l’assenza di virtù sono più forti nella crescita e soffocano il seme che aveva iniziato a crescere: </w:t>
      </w:r>
      <w:r w:rsidRPr="00C93A66">
        <w:rPr>
          <w:rFonts w:ascii="Arial" w:hAnsi="Arial" w:cs="Arial"/>
          <w:i/>
          <w:iCs/>
          <w:sz w:val="24"/>
          <w:szCs w:val="24"/>
        </w:rPr>
        <w:t xml:space="preserve">“Un’altra parte cadde sui rovi, e i rovi crebbero e la soffocarono”. </w:t>
      </w:r>
      <w:r w:rsidRPr="00C93A66">
        <w:rPr>
          <w:rFonts w:ascii="Arial" w:hAnsi="Arial" w:cs="Arial"/>
          <w:sz w:val="24"/>
          <w:szCs w:val="24"/>
        </w:rPr>
        <w:t xml:space="preserve">È sufficiente che ognuno prenda coscienza dei suoi vizi, dei suoi peccati, dell’assenza </w:t>
      </w:r>
      <w:r w:rsidRPr="00C93A66">
        <w:rPr>
          <w:rFonts w:ascii="Arial" w:hAnsi="Arial" w:cs="Arial"/>
          <w:sz w:val="24"/>
          <w:szCs w:val="24"/>
        </w:rPr>
        <w:lastRenderedPageBreak/>
        <w:t>in lui delle virtù sia teologali che cardinali e saprà se la Parola che ascolta produrrà o non produrrà frutti. Ora vizi e peccati si estirpano crescendo nella grazia di Cristo Gesù. Le virtù si acquisiscono crescendo nello Spirito Santo. Se noi ci separiamo dalla grazia e dallo Spirito Santo, la Parola mai produrrà frutto. Anche se c’è il desiderio del bene, non abbiamo la forza per compierlo. Sono terreno coltivato a spine con una natura abbandonata a se stessa. Ecco cosa insena lo Spirito Santo per bocca dell’Apostolo Paolo, prima nella Lettera ai Romani e poi nella Prima Lettera ai Corinti.</w:t>
      </w:r>
    </w:p>
    <w:p w14:paraId="2BB33443"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Lettera ai Romani</w:t>
      </w:r>
    </w:p>
    <w:p w14:paraId="14E8AD95"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3D57EC4B"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7110D7CE"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i/>
          <w:iCs/>
          <w:sz w:val="24"/>
          <w:szCs w:val="24"/>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w:t>
      </w:r>
      <w:r w:rsidRPr="00C93A66">
        <w:rPr>
          <w:rFonts w:ascii="Arial" w:hAnsi="Arial" w:cs="Arial"/>
          <w:i/>
          <w:iCs/>
          <w:sz w:val="24"/>
          <w:szCs w:val="24"/>
        </w:rPr>
        <w:lastRenderedPageBreak/>
        <w:t>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7,1-25).</w:t>
      </w:r>
    </w:p>
    <w:p w14:paraId="2E33DC85"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Prima Lettera ci Corinti</w:t>
      </w:r>
    </w:p>
    <w:p w14:paraId="169F9656"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035727AE"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4199E7CC"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485E4FAE"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6523A67E"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Quando uno dice: «Io sono di Paolo», e un altro: «Io sono di Apollo», non vi dimostrate semplicemente uomini? Ma che cosa è mai Apollo? Che cosa è Paolo? Servitori, attraverso i quali siete venuti alla fede, e ciascuno come il Signore gli ha </w:t>
      </w:r>
      <w:r w:rsidRPr="00C93A66">
        <w:rPr>
          <w:rFonts w:ascii="Arial" w:hAnsi="Arial" w:cs="Arial"/>
          <w:i/>
          <w:iCs/>
          <w:sz w:val="24"/>
          <w:szCs w:val="24"/>
        </w:rPr>
        <w:lastRenderedPageBreak/>
        <w:t>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23B71946"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425162AE"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p>
    <w:p w14:paraId="4743754B"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Quindi nessuno ponga il suo vanto negli uomini, perché tutto è vostro: Paolo, Apollo, Cefa, il mondo, la vita, la morte, il presente, il futuro: tutto è vostro! Ma voi siete di Cristo e Cristo è di Dio (1Cor 3,1-23). </w:t>
      </w:r>
    </w:p>
    <w:p w14:paraId="01F78E0D"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Il cuore va dissodato se si vuole che la Parola porti frutto. Ecco ora due inviti: il profeta Geremia invita a dissodare il terreno incolto; il profeta Osea invita a dissodare un campo nuovo. </w:t>
      </w:r>
    </w:p>
    <w:p w14:paraId="111126FF"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Dal profeta Geremia:</w:t>
      </w:r>
    </w:p>
    <w:p w14:paraId="5A11C6CD"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«Se vuoi davvero ritornare, Israele, a me dovrai ritornare. Se vuoi rigettare i tuoi abomini, non dovrai più vagare lontano da me. Se giurerai per la vita del Signore, con verità, rettitudine e giustizia, allora le nazioni si diranno benedette in te e in te si glorieranno.</w:t>
      </w:r>
    </w:p>
    <w:p w14:paraId="77047FDC"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Infatti così dice il Signore agli uomini di Giuda e a Gerusalemme: Dissodatevi un terreno e non seminate fra le spine. Circoncidetevi per il Signore, circoncidete il vostro cuore, uomini di Giuda e abitanti di Gerusalemme, perché la mia ira non divampi come fuoco e non bruci senza che alcuno la possa spegnere, a causa delle vostre azioni perverse.</w:t>
      </w:r>
    </w:p>
    <w:p w14:paraId="02AA0F84"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Annunciatelo in Giuda, fatelo udire in Gerusalemme; suonate il corno nel paese, gridate a piena voce e dite: “Radunatevi ed entriamo nelle città fortificate”. Alzate un segnale verso Sion; cercate rifugio, non indugiate, perché io faccio venire dal settentrione una sventura e una grande rovina.</w:t>
      </w:r>
    </w:p>
    <w:p w14:paraId="5121E057"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lastRenderedPageBreak/>
        <w:t>Il leone è balzato dalla sua boscaglia, il distruttore di nazioni si è messo in marcia, è uscito dalla sua dimora, per ridurre la tua terra a una desolazione: le tue città saranno distrutte, non vi rimarranno abitanti.</w:t>
      </w:r>
    </w:p>
    <w:p w14:paraId="1BA85BF3"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Per questo vestitevi di sacco, lamentatevi e alzate grida, perché non si è allontanata da noi l’ira ardente del Signore. E in quel giorno – oracolo del Signore – verrà meno il coraggio del re e il coraggio dei capi; i sacerdoti saranno costernati e i profeti saranno sbigottiti».</w:t>
      </w:r>
    </w:p>
    <w:p w14:paraId="24DC4ACD"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Allora io dissi: «Ah, Signore Dio, hai dunque del tutto ingannato questo popolo e Gerusalemme, quando dicevi: “Voi avrete pace”, mentre una spada giunge fino alla gola». In quel tempo si dirà a questo popolo e a Gerusalemme: «Il vento ardente delle dune soffia dal deserto verso la figlia del mio popolo, ma non per vagliare, né per mondare il grano. Un vento minaccioso si alza per mio ordine. Ora, anch’io voglio pronunciare contro di loro la condanna».</w:t>
      </w:r>
    </w:p>
    <w:p w14:paraId="322E65ED"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Ecco, egli sale come nubi e come un turbine sono i suoi carri, i suoi cavalli sono più veloci delle aquile. Guai a noi! Siamo perduti! Purifica il tuo cuore dalla malvagità, Gerusalemme, perché possa uscirne salva. Fino a quando abiteranno in te i tuoi pensieri d’iniquità?</w:t>
      </w:r>
    </w:p>
    <w:p w14:paraId="39090B91"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Ecco, una voce reca la notizia da Dan, annuncia la sventura dalle montagne di Èfraim. Annunciatelo alle nazioni, fatelo sapere a Gerusalemme: «I nemici vengono da una terra lontana, mandano urla contro le città di Giuda. Come guardiani di un campo l’hanno circondata, perché si è ribellata contro di me». Oracolo del Signore.</w:t>
      </w:r>
    </w:p>
    <w:p w14:paraId="2B0D84AE"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La tua condotta e le tue azioni ti hanno causato tutto ciò. Com’è amara la tua malvagità! Ora ti penetra fino al cuore. Le mie viscere, le mie viscere! Sono straziato. Mi scoppia il cuore in petto, mi batte forte; non riesco più a tacere, perché ho udito il suono del corno, il grido di guerra. Si annuncia un disastro dopo l’altro: tutta la terra è devastata. A un tratto sono distrutte le mie tende, in un attimo i miei padiglioni. Fino a quando dovrò vedere segnali e udire il suono del corno? </w:t>
      </w:r>
    </w:p>
    <w:p w14:paraId="40A7DA3B"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«Stolto è il mio popolo: non mi conosce, sono figli insipienti, senza intelligenza; sono esperti nel fare il male, ma non sanno compiere il bene». Guardai la terra, ed ecco vuoto e deserto, i cieli, e non v’era luce. Guardai i monti, ed ecco tremavano e tutti i colli ondeggiavano. Guardai, ed ecco non c’era nessuno e tutti gli uccelli dell’aria erano volati via. Guardai, ed ecco il giardino era un deserto e tutte le sue città erano state distrutte dal Signore e dalla sua ira ardente. </w:t>
      </w:r>
    </w:p>
    <w:p w14:paraId="026BED2B"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Poiché così dice il Signore: «Tutta la terra sarà devastata, ma non la distruggerò completamente. Pertanto la terra sarà in lutto e il cielo si oscurerà: l’ho detto e non mi pento, l’ho pensato e non ritratterò». Per lo strepito di cavalieri e di arcieri tutti gli abitanti del paese sono in fuga, entrano nelle grotte, si nascondono nella folta boscaglia e salgono sulle rupi. Ogni città è abbandonata, nessuno più vi abita.</w:t>
      </w:r>
    </w:p>
    <w:p w14:paraId="01763509" w14:textId="77777777" w:rsidR="00C93A66" w:rsidRPr="00C93A66" w:rsidRDefault="00C93A66" w:rsidP="00C93A66">
      <w:pPr>
        <w:spacing w:after="120" w:line="240" w:lineRule="auto"/>
        <w:jc w:val="both"/>
        <w:rPr>
          <w:rFonts w:ascii="Arial" w:hAnsi="Arial" w:cs="Arial"/>
          <w:b/>
          <w:bCs/>
          <w:sz w:val="24"/>
          <w:szCs w:val="24"/>
        </w:rPr>
      </w:pPr>
      <w:r w:rsidRPr="00C93A66">
        <w:rPr>
          <w:rFonts w:ascii="Arial" w:hAnsi="Arial" w:cs="Arial"/>
          <w:i/>
          <w:iCs/>
          <w:sz w:val="24"/>
          <w:szCs w:val="24"/>
        </w:rPr>
        <w:t xml:space="preserve">E tu, devastata, che cosa farai? Anche se ti vestissi di scarlatto, ti adornassi di fregi d’oro e ti facessi gli occhi grandi con il bistro, invano ti faresti bella. I tuoi amanti ti disprezzano; essi vogliono la tua vita. Sento un grido come di donna nei dolori, un </w:t>
      </w:r>
      <w:r w:rsidRPr="00C93A66">
        <w:rPr>
          <w:rFonts w:ascii="Arial" w:hAnsi="Arial" w:cs="Arial"/>
          <w:i/>
          <w:iCs/>
          <w:sz w:val="24"/>
          <w:szCs w:val="24"/>
        </w:rPr>
        <w:lastRenderedPageBreak/>
        <w:t xml:space="preserve">urlo come di donna al primo parto; è il grido della figlia di Sion, che spasima e tende le mani: «Guai a me! La mia vita soccombe di fronte agli assassini» (Ger 4,1-31). </w:t>
      </w:r>
    </w:p>
    <w:p w14:paraId="2EDD4668"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Dal profeta Osea:</w:t>
      </w:r>
    </w:p>
    <w:p w14:paraId="79E2CDBA"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Vite rigogliosa era Israele, che dava sempre il suo frutto; ma più abbondante era il suo frutto, più moltiplicava gli altari; più ricca era la terra, più belle faceva le sue stele. Il loro cuore è falso; orbene, sconteranno la pena! Egli stesso demolirà i loro altari, distruggerà le loro stele. Allora diranno: «Non abbiamo più re, perché non rispettiamo il Signore. Ma anche il re, che cosa potrebbe fare per noi?».</w:t>
      </w:r>
    </w:p>
    <w:p w14:paraId="0CFB5059"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Dicono parole vane, giurano il falso, concludono alleanze: il diritto fiorisce come pianta velenosa nei solchi dei campi. Gli abitanti di Samaria trepidano per il vitello di Bet-Aven; è in lutto il suo popolo e i suoi sacerdoti ne fanno lamento, perché la sua gloria sta per andarsene. Sarà portato anch’esso in Assiria come offerta al gran re. Èfraim ne avrà vergogna, Israele arrossirà per i suoi intrighi.</w:t>
      </w:r>
    </w:p>
    <w:p w14:paraId="20461444"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Perirà Samaria con il suo re, come un fuscello sull’acqua. Le alture dell’iniquità, peccato d’Israele, saranno distrutte, spine e cardi cresceranno sui loro altari; diranno ai monti: «Copriteci» e ai colli: «Cadete su di noi». Fin dai giorni di Gàbaa tu hai peccato, Israele. Là si fermarono, e la battaglia non li raggiungerà forse a Gàbaa contro i figli dell’iniquità?</w:t>
      </w:r>
    </w:p>
    <w:p w14:paraId="3B843571"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«Io voglio colpirli: si raduneranno i popoli contro di loro, perché sono attaccati alla loro duplice colpa. Èfraim è una giovenca addestrata, cui piace trebbiare il grano. Ma io farò pesare il giogo sul suo bel collo; attaccherò Èfraim all’aratro e Giacobbe all’erpice.</w:t>
      </w:r>
    </w:p>
    <w:p w14:paraId="5A03077E"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Seminate per voi secondo giustizia e mieterete secondo bontà; dissodatevi un campo nuovo, perché è tempo di cercare il Signore, finché egli venga e diffonda su di voi la giustizia. Avete arato empietà e mietuto ingiustizia, avete mangiato il frutto della menzogna. Poiché hai riposto fiducia nella tua forza e nella moltitudine dei tuoi guerrieri, un rumore di guerra si alzerà contro il tuo popolo e tutte le tue fortezze saranno distrutte. Come Salmàn devastò Bet-Arbèl nel giorno della battaglia in cui la madre fu sfracellata sui figli, così sarà fatto a te, casa d’Israele, per la tua enorme malvagità. All’alba sarà la fine del re d’Israele (Os 10,1-15).</w:t>
      </w:r>
    </w:p>
    <w:p w14:paraId="414345A3"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Se il cuore dell’uomo è pieno di spine, diviene impossibile per il buon seme della Parola d Cristo Gesù produrre qualche frutto. </w:t>
      </w:r>
    </w:p>
    <w:p w14:paraId="4CD36863"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Già da questa prima parabola sono due le cose da mettere nel cuore perché sorga nei nostri cuore il regno di Dio, cresca e produca frutti di vita eterna. Prima cosa necessaria: i seminatori devono seminare solo la Parola di Cristo Gesù. Alla Parola di Gesù nulla va tolto e nulla va aggiunto. Seconda cosa necessaria: ognuno è obbligato a preparare il cuore, perché la Parola di Cristo Gesù possa essere bene accolta e ben custodita. Solo così potrà portare un frutto di vita eterna.</w:t>
      </w:r>
    </w:p>
    <w:p w14:paraId="65588690" w14:textId="77777777" w:rsidR="00C93A66" w:rsidRPr="00C93A66" w:rsidRDefault="00C93A66" w:rsidP="00C93A66">
      <w:pPr>
        <w:spacing w:after="120" w:line="240" w:lineRule="auto"/>
        <w:jc w:val="both"/>
        <w:rPr>
          <w:rFonts w:ascii="Arial" w:hAnsi="Arial" w:cs="Arial"/>
          <w:b/>
          <w:bCs/>
          <w:i/>
          <w:iCs/>
          <w:sz w:val="24"/>
          <w:szCs w:val="24"/>
        </w:rPr>
      </w:pPr>
    </w:p>
    <w:p w14:paraId="102F3209" w14:textId="77777777" w:rsidR="00C93A66" w:rsidRPr="00C93A66" w:rsidRDefault="00C93A66" w:rsidP="00C93A66">
      <w:pPr>
        <w:spacing w:after="120" w:line="240" w:lineRule="auto"/>
        <w:jc w:val="both"/>
        <w:rPr>
          <w:rFonts w:ascii="Arial" w:hAnsi="Arial" w:cs="Arial"/>
          <w:b/>
          <w:bCs/>
          <w:sz w:val="24"/>
          <w:szCs w:val="24"/>
        </w:rPr>
      </w:pPr>
      <w:r w:rsidRPr="00C93A66">
        <w:rPr>
          <w:rFonts w:ascii="Arial" w:hAnsi="Arial" w:cs="Arial"/>
          <w:b/>
          <w:bCs/>
          <w:sz w:val="24"/>
          <w:szCs w:val="24"/>
        </w:rPr>
        <w:lastRenderedPageBreak/>
        <w:t>Un’altra parte cadde sul terreno buono e diede frutto: il cento, il sessanta, il trenta per uno.</w:t>
      </w:r>
    </w:p>
    <w:p w14:paraId="7D9F3013"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La parola cade anche sul terreno buono: </w:t>
      </w:r>
      <w:r w:rsidRPr="00C93A66">
        <w:rPr>
          <w:rFonts w:ascii="Arial" w:hAnsi="Arial" w:cs="Arial"/>
          <w:i/>
          <w:iCs/>
          <w:sz w:val="24"/>
          <w:szCs w:val="24"/>
        </w:rPr>
        <w:t xml:space="preserve">“Un’altra parte cadde sul terreno buono e diede frutto: il cento, il sessanta, il trenta per uno”. </w:t>
      </w:r>
      <w:r w:rsidRPr="00C93A66">
        <w:rPr>
          <w:rFonts w:ascii="Arial" w:hAnsi="Arial" w:cs="Arial"/>
          <w:sz w:val="24"/>
          <w:szCs w:val="24"/>
        </w:rPr>
        <w:t>Il terreno è buono e il seme produce il suo frutto. Il frutto però non è per tutti uguale. Uno produce il cento,  l’altro il sessanta, l’altro il trenta per uno. Se il frutto è differente, nessuno può pretendere che tutti i semi producano gli stessi frutti. È questa oggi la falsità che governa molti cuori: si vuole che tutti producano la stessa quantità. A volte anche gli stessi semi pretendono di essere tutti uguali e produrre gli stessi frutti. Poiché la Parola di Gesù è eternamente vera, la storia ci mostra i fallimenti della nostra superbia. Nell’umiltà invece ognuno rispetta i suoi limiti e benedice e ringrazia il Signore.</w:t>
      </w:r>
    </w:p>
    <w:p w14:paraId="5F043A91" w14:textId="77777777" w:rsidR="00C93A66" w:rsidRPr="00C93A66" w:rsidRDefault="00C93A66" w:rsidP="00C93A66">
      <w:pPr>
        <w:spacing w:after="120" w:line="240" w:lineRule="auto"/>
        <w:jc w:val="both"/>
        <w:rPr>
          <w:rFonts w:ascii="Arial" w:hAnsi="Arial" w:cs="Arial"/>
          <w:b/>
          <w:bCs/>
          <w:sz w:val="24"/>
          <w:szCs w:val="24"/>
        </w:rPr>
      </w:pPr>
      <w:bookmarkStart w:id="186" w:name="_Hlk210684480"/>
    </w:p>
    <w:p w14:paraId="4047BBA5" w14:textId="77777777" w:rsidR="00C93A66" w:rsidRPr="00C93A66" w:rsidRDefault="00C93A66" w:rsidP="00C93A66">
      <w:pPr>
        <w:spacing w:after="120" w:line="240" w:lineRule="auto"/>
        <w:jc w:val="both"/>
        <w:rPr>
          <w:rFonts w:ascii="Arial" w:hAnsi="Arial" w:cs="Arial"/>
          <w:b/>
          <w:bCs/>
          <w:sz w:val="24"/>
          <w:szCs w:val="24"/>
        </w:rPr>
      </w:pPr>
      <w:r w:rsidRPr="00C93A66">
        <w:rPr>
          <w:rFonts w:ascii="Arial" w:hAnsi="Arial" w:cs="Arial"/>
          <w:b/>
          <w:bCs/>
          <w:sz w:val="24"/>
          <w:szCs w:val="24"/>
        </w:rPr>
        <w:t>Chi ha orecchi, ascolti».</w:t>
      </w:r>
    </w:p>
    <w:bookmarkEnd w:id="186"/>
    <w:p w14:paraId="1AF68328"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Questa Parola di Gesù ci rivela che per ascoltare la Parola del Signore si deve avere un orecchio ben disposto: </w:t>
      </w:r>
      <w:r w:rsidRPr="00C93A66">
        <w:rPr>
          <w:rFonts w:ascii="Arial" w:hAnsi="Arial" w:cs="Arial"/>
          <w:i/>
          <w:iCs/>
          <w:sz w:val="24"/>
          <w:szCs w:val="24"/>
        </w:rPr>
        <w:t xml:space="preserve">“Chi ha orecchi, ascolti». </w:t>
      </w:r>
      <w:r w:rsidRPr="00C93A66">
        <w:rPr>
          <w:rFonts w:ascii="Arial" w:hAnsi="Arial" w:cs="Arial"/>
          <w:sz w:val="24"/>
          <w:szCs w:val="24"/>
        </w:rPr>
        <w:t>Questo significa che è responsabilità dell’uomo accogliere la Parola di Cristo. Nell’Antico Testamento questa espressione non si riscontra. Nel Nuovo Testamento è solo voce di Cristo Gesù e dello Spirito Santo e si trova solo nei Vangeli Sinottici e nell’Apocalisse:</w:t>
      </w:r>
    </w:p>
    <w:p w14:paraId="7E1263AE"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Chi ha orecchi intenda (Mt 11, 15). Chi ha orecchi intenda" (Mt 13, 9). Allora i giusti splenderanno come il sole nel regno del Padre loro. Chi ha orecchi, intenda! (Mt 13, 43). E diceva: "Chi ha orecchi per intendere intenda!" (Mc 4, 9(, Un'altra cadde sulla terra buona, germogliò e fruttò cento volte tanto". Detto questo, esclamò: "Chi ha orecchi per intendere, intenda!" (Lc 8, 8). Non serve né per la terra né per il concime e così lo buttano via. Chi ha orecchi per intendere, intenda" (Lc 14, 35). </w:t>
      </w:r>
    </w:p>
    <w:p w14:paraId="2286F55C"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Chi ha orecchi, ascolti ciò che lo Spirito dice alle Chiese: Al vincitore darò da mangiare dell'albero della vita, che sta nel paradiso di Dio (Ap 2, 7). Chi ha orecchi, ascolti ciò che lo Spirito dice alle Chiese: Il vincitore non sarà colpito dalla seconda morte (Ap 2, 11). Chi ha orecchi, ascolti ciò che lo Spirito dice alle Chiese: Al vincitore darò la manna nascosta e una pietruzza bianca sulla quale sta scritto un nome nuovo, che nessuno conosce all'infuori di chi la riceve (Ap 2, 17). Chi ha orecchi, ascolti ciò che lo Spirito dice alle Chiese (Ap 2, 29). Chi ha orecchi, ascolti ciò che lo Spirito dice alle Chiese (Ap 3, 6), Chi ha orecchi, ascolti ciò che lo Spirito dice alle Chiese (Ap 3, 13). Chi ha orecchi, ascolti ciò che lo Spirito dice alle Chiese (Ap 3, 22). Chi ha orecchi, ascolti (Ap 13, 9).</w:t>
      </w:r>
    </w:p>
    <w:p w14:paraId="6074EA13" w14:textId="77777777" w:rsidR="00D30AA9"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Sempre alla responsabilità del seminatore si deve aggiungere la responsabilità di colui che ascolta. Ognuno sarà chiamato in giudizio per la sua responsabilità. Oggi quasi tutta la responsabilità è dei seminatori. Oggi sono moltissimi coloro che seminano i pensieri del loto cuore, contro la Parola di Cristo. Sono moltissimi coloro che hanno ridotto la Parola di Dio a menzogna. Sono moltissimi che pensano che il Vangelo sia una favola. Sono moltissimi che hanno sostituito il vero Dio con i loro dèi, questa volta non di oro e né di argento, ma fusi con i pensieri del loro cuore. Perisce il popolo di Dio, perisce la sua Chiesa e della sua rovina nessuno si prende </w:t>
      </w:r>
      <w:r w:rsidRPr="00C93A66">
        <w:rPr>
          <w:rFonts w:ascii="Arial" w:hAnsi="Arial" w:cs="Arial"/>
          <w:sz w:val="24"/>
          <w:szCs w:val="24"/>
        </w:rPr>
        <w:lastRenderedPageBreak/>
        <w:t>cura. Ogni falso dio edifica sulla terra una falsa Chiesa. Ogni falso cristo è il creatore di una falsa chiesa.</w:t>
      </w:r>
    </w:p>
    <w:p w14:paraId="0D4F5388" w14:textId="77777777" w:rsidR="00C93A66" w:rsidRPr="00C93A66" w:rsidRDefault="00C93A66" w:rsidP="00C93A66">
      <w:pPr>
        <w:spacing w:after="120" w:line="240" w:lineRule="auto"/>
        <w:jc w:val="both"/>
        <w:rPr>
          <w:rFonts w:ascii="Arial" w:hAnsi="Arial" w:cs="Arial"/>
          <w:sz w:val="24"/>
          <w:szCs w:val="24"/>
        </w:rPr>
      </w:pPr>
    </w:p>
    <w:p w14:paraId="37444AF2" w14:textId="77777777" w:rsidR="00C93A66" w:rsidRPr="00C93A66" w:rsidRDefault="00C93A66" w:rsidP="00C93A66">
      <w:pPr>
        <w:pStyle w:val="Titolo2"/>
      </w:pPr>
      <w:bookmarkStart w:id="187" w:name="_Toc210973410"/>
      <w:bookmarkStart w:id="188" w:name="_Toc212557305"/>
      <w:r w:rsidRPr="00C93A66">
        <w:t>Perché a voi è dato conoscere i misteri del regno dei cieli, ma a loro non è dato</w:t>
      </w:r>
      <w:bookmarkEnd w:id="187"/>
      <w:bookmarkEnd w:id="188"/>
    </w:p>
    <w:p w14:paraId="51FBE4C7" w14:textId="77777777" w:rsidR="00C93A66" w:rsidRPr="00C93A66" w:rsidRDefault="00C93A66" w:rsidP="00C93A66">
      <w:pPr>
        <w:spacing w:after="120" w:line="240" w:lineRule="auto"/>
        <w:jc w:val="both"/>
        <w:rPr>
          <w:rFonts w:ascii="Arial" w:hAnsi="Arial" w:cs="Arial"/>
          <w:b/>
          <w:bCs/>
          <w:sz w:val="24"/>
          <w:szCs w:val="24"/>
        </w:rPr>
      </w:pPr>
    </w:p>
    <w:p w14:paraId="47848F58" w14:textId="77777777" w:rsidR="00C93A66" w:rsidRPr="00C93A66" w:rsidRDefault="00C93A66" w:rsidP="00C93A66">
      <w:pPr>
        <w:spacing w:after="120" w:line="240" w:lineRule="auto"/>
        <w:jc w:val="both"/>
        <w:rPr>
          <w:rFonts w:ascii="Arial" w:hAnsi="Arial" w:cs="Arial"/>
          <w:b/>
          <w:bCs/>
          <w:sz w:val="24"/>
          <w:szCs w:val="24"/>
        </w:rPr>
      </w:pPr>
      <w:r w:rsidRPr="00C93A66">
        <w:rPr>
          <w:rFonts w:ascii="Arial" w:hAnsi="Arial" w:cs="Arial"/>
          <w:b/>
          <w:bCs/>
          <w:sz w:val="24"/>
          <w:szCs w:val="24"/>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Beati invece i vostri occhi perché vedono e i vostri orecchi perché ascoltano. In verità io vi dico: molti profeti e molti giusti hanno desiderato vedere ciò che voi guardate, ma non lo videro, e ascoltare ciò che voi ascoltate, ma non lo ascoltarono!</w:t>
      </w:r>
    </w:p>
    <w:p w14:paraId="437BEFC5" w14:textId="77777777" w:rsidR="00C93A66" w:rsidRPr="00C93A66" w:rsidRDefault="00C93A66" w:rsidP="00C93A66">
      <w:pPr>
        <w:spacing w:after="120" w:line="240" w:lineRule="auto"/>
        <w:jc w:val="both"/>
        <w:rPr>
          <w:rFonts w:ascii="Arial" w:hAnsi="Arial" w:cs="Arial"/>
          <w:b/>
          <w:bCs/>
          <w:sz w:val="24"/>
          <w:szCs w:val="24"/>
        </w:rPr>
      </w:pPr>
    </w:p>
    <w:p w14:paraId="04AA3961" w14:textId="77777777" w:rsidR="00C93A66" w:rsidRPr="00C93A66" w:rsidRDefault="00C93A66" w:rsidP="00C93A66">
      <w:pPr>
        <w:spacing w:after="120" w:line="240" w:lineRule="auto"/>
        <w:jc w:val="both"/>
        <w:rPr>
          <w:rFonts w:ascii="Arial" w:hAnsi="Arial" w:cs="Arial"/>
          <w:b/>
          <w:bCs/>
          <w:sz w:val="24"/>
          <w:szCs w:val="24"/>
        </w:rPr>
      </w:pPr>
      <w:bookmarkStart w:id="189" w:name="_Hlk210684549"/>
      <w:r w:rsidRPr="00C93A66">
        <w:rPr>
          <w:rFonts w:ascii="Arial" w:hAnsi="Arial" w:cs="Arial"/>
          <w:b/>
          <w:bCs/>
          <w:sz w:val="24"/>
          <w:szCs w:val="24"/>
        </w:rPr>
        <w:t>Gli si avvicinarono allora i discepoli e gli dissero: «Perché a loro parli con parabole?».</w:t>
      </w:r>
    </w:p>
    <w:bookmarkEnd w:id="189"/>
    <w:p w14:paraId="1167E56E"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Ora i discepoli chiedono a Gesù perché sta parlando alle folle in parabole. In verità non sta parlando solo alle folle, anche ai discepoli sta parlando in parabole: </w:t>
      </w:r>
      <w:r w:rsidRPr="00C93A66">
        <w:rPr>
          <w:rFonts w:ascii="Arial" w:hAnsi="Arial" w:cs="Arial"/>
          <w:i/>
          <w:iCs/>
          <w:sz w:val="24"/>
          <w:szCs w:val="24"/>
        </w:rPr>
        <w:t xml:space="preserve">“Gli si avvicinarono allora i discepoli e gli dissero: «Perché a loro parli con parabole?». </w:t>
      </w:r>
      <w:r w:rsidRPr="00C93A66">
        <w:rPr>
          <w:rFonts w:ascii="Arial" w:hAnsi="Arial" w:cs="Arial"/>
          <w:sz w:val="24"/>
          <w:szCs w:val="24"/>
        </w:rPr>
        <w:t>Gesù sta parlando in parabole perché il mistero del regno non può ancora essere causa per Lui di crocifissione prima del tempo. Già scribi e farisei sono pronti con i chiodi e con il legno. È sufficiente che Gesù dica una parola chiara che essi ritengono che sia contro la loro dottrina, e la croce è subito innalzata. Gesù però ancora non ha completato l’opera che il Padre gli ha affidato ed ecco la necessità storica di parlare in parabole. Scribi e farisei pensano che Gesù sia un narratore di favole e Lui può continuare il suo insegnamento e può portare a compimento la sua opera.</w:t>
      </w:r>
    </w:p>
    <w:p w14:paraId="59D9605C" w14:textId="77777777" w:rsidR="00C93A66" w:rsidRPr="00C93A66" w:rsidRDefault="00C93A66" w:rsidP="00C93A66">
      <w:pPr>
        <w:spacing w:after="120" w:line="240" w:lineRule="auto"/>
        <w:jc w:val="both"/>
        <w:rPr>
          <w:rFonts w:ascii="Arial" w:hAnsi="Arial" w:cs="Arial"/>
          <w:b/>
          <w:bCs/>
          <w:sz w:val="24"/>
          <w:szCs w:val="24"/>
        </w:rPr>
      </w:pPr>
    </w:p>
    <w:p w14:paraId="03529A7E" w14:textId="77777777" w:rsidR="00C93A66" w:rsidRPr="00C93A66" w:rsidRDefault="00C93A66" w:rsidP="00C93A66">
      <w:pPr>
        <w:spacing w:after="120" w:line="240" w:lineRule="auto"/>
        <w:jc w:val="both"/>
        <w:rPr>
          <w:rFonts w:ascii="Arial" w:hAnsi="Arial" w:cs="Arial"/>
          <w:b/>
          <w:bCs/>
          <w:sz w:val="24"/>
          <w:szCs w:val="24"/>
        </w:rPr>
      </w:pPr>
      <w:r w:rsidRPr="00C93A66">
        <w:rPr>
          <w:rFonts w:ascii="Arial" w:hAnsi="Arial" w:cs="Arial"/>
          <w:b/>
          <w:bCs/>
          <w:sz w:val="24"/>
          <w:szCs w:val="24"/>
        </w:rPr>
        <w:t xml:space="preserve">Egli rispose loro: «Perché a voi è dato conoscere i misteri del regno dei cieli, ma a loro non è dato. </w:t>
      </w:r>
    </w:p>
    <w:p w14:paraId="12FD8AEC"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La risposta di Gesù non è di ordine storica, ma di ordine teologico: </w:t>
      </w:r>
      <w:r w:rsidRPr="00C93A66">
        <w:rPr>
          <w:rFonts w:ascii="Arial" w:hAnsi="Arial" w:cs="Arial"/>
          <w:i/>
          <w:iCs/>
          <w:sz w:val="24"/>
          <w:szCs w:val="24"/>
        </w:rPr>
        <w:t xml:space="preserve">“Egli rispose loro: «Perché a voi è dato conoscere i misteri del regno dei cieli, ma a loro non è dato”. </w:t>
      </w:r>
      <w:r w:rsidRPr="00C93A66">
        <w:rPr>
          <w:rFonts w:ascii="Arial" w:hAnsi="Arial" w:cs="Arial"/>
          <w:sz w:val="24"/>
          <w:szCs w:val="24"/>
        </w:rPr>
        <w:t xml:space="preserve">Dio dona per grazia e per buona volontà. Agli Apostoli è dato per la loro buona </w:t>
      </w:r>
      <w:r w:rsidRPr="00C93A66">
        <w:rPr>
          <w:rFonts w:ascii="Arial" w:hAnsi="Arial" w:cs="Arial"/>
          <w:sz w:val="24"/>
          <w:szCs w:val="24"/>
        </w:rPr>
        <w:lastRenderedPageBreak/>
        <w:t>volontà. Agli altri non è dato per la loro cattiva volontà. Ma oggi nella Chiesa di Dio questa verità è morta. Oggi si è giunti a saltare per intero la storia e affermare che il Signore dona a tutti la sua eternità. Saltare la storia significa saltare quattromila anni di lavoro dello Spirito Santo, saltare il mistero di Cristo Gesù in ogni sua parte, saltare l’opera dei martiri e dei confessori della fede, saltare tutta la divina rivelazione, saltare tutte le opere dell’uomo, saltare la stessa verità del bene e del male. Saltando ogni evento della storia a iniziare dal Capitolo Primo della Genesi e finendo al Capitolo Ventidue dell’Apocalisse e ogni evento della Chiesa a iniziare dalla Prima Predica di Pietro fino al giorno della Parusia, ci troviamo tutti nella beatitudine eterna. Saltare la storia significa saltare ogni responsabilità dell’uomo. Mai si era giunti a tanta stoltezza e a tanta insipienza. Saltare la storia è anche saltare la Chiesa. Ma se la Chiesa va saltata, a che servono un papa, un vescovo, un presbitero, un diacono, un cresimato, un battezzato? Non dicono oggi molti che battezzare e non battezzare sono la stessa cosa? Non sono dette la stessa cosa  Parola di Dio e parola degli uomini? Se si salta la Chiesa, tutto si deve saltare.</w:t>
      </w:r>
    </w:p>
    <w:p w14:paraId="23C74D97" w14:textId="77777777" w:rsidR="00C93A66" w:rsidRPr="00C93A66" w:rsidRDefault="00C93A66" w:rsidP="00C93A66">
      <w:pPr>
        <w:spacing w:after="120" w:line="240" w:lineRule="auto"/>
        <w:jc w:val="both"/>
        <w:rPr>
          <w:rFonts w:ascii="Arial" w:hAnsi="Arial" w:cs="Arial"/>
          <w:sz w:val="24"/>
          <w:szCs w:val="24"/>
        </w:rPr>
      </w:pPr>
    </w:p>
    <w:p w14:paraId="2FF859C5" w14:textId="77777777" w:rsidR="00C93A66" w:rsidRPr="00C93A66" w:rsidRDefault="00C93A66" w:rsidP="00C93A66">
      <w:pPr>
        <w:spacing w:after="120" w:line="240" w:lineRule="auto"/>
        <w:jc w:val="both"/>
        <w:rPr>
          <w:rFonts w:ascii="Arial" w:hAnsi="Arial" w:cs="Arial"/>
          <w:b/>
          <w:bCs/>
          <w:sz w:val="24"/>
          <w:szCs w:val="24"/>
        </w:rPr>
      </w:pPr>
      <w:r w:rsidRPr="00C93A66">
        <w:rPr>
          <w:rFonts w:ascii="Arial" w:hAnsi="Arial" w:cs="Arial"/>
          <w:b/>
          <w:bCs/>
          <w:sz w:val="24"/>
          <w:szCs w:val="24"/>
        </w:rPr>
        <w:t xml:space="preserve">Infatti a colui che ha, verrà dato e sarà nell’abbondanza; ma a colui che non ha, sarà tolto anche quello che ha. </w:t>
      </w:r>
    </w:p>
    <w:p w14:paraId="6598B215"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Ecco cosa ancora dice Gesù: A chi ha. si dona sempre di più, a chi non ha, si toglie anche quello che ha: </w:t>
      </w:r>
      <w:r w:rsidRPr="00C93A66">
        <w:rPr>
          <w:rFonts w:ascii="Arial" w:hAnsi="Arial" w:cs="Arial"/>
          <w:i/>
          <w:iCs/>
          <w:sz w:val="24"/>
          <w:szCs w:val="24"/>
        </w:rPr>
        <w:t xml:space="preserve">“Infatti a colui che ha, verrà dato e sarà nell’abbondanza; ma a colui che non ha, sarà tolto anche quello che ha”. </w:t>
      </w:r>
      <w:r w:rsidRPr="00C93A66">
        <w:rPr>
          <w:rFonts w:ascii="Arial" w:hAnsi="Arial" w:cs="Arial"/>
          <w:sz w:val="24"/>
          <w:szCs w:val="24"/>
        </w:rPr>
        <w:t xml:space="preserve">Significa che se uno ha un campo e lo coltiva bene, quel campo produrrà molto frutto. Ha dieci, riceve cento. Se invece uno ha un campo e non lo coltiva, qual campo gli produrrà spine e triboli. Alla fine perde del tutto il campo perché è divenuto un fitto bosco di spine e di ogni altra erba selvatica. Sempre Dio dona a chi coltiva i suoi doni. Sempre Dio toglie a colui che coltiva male o non coltiva i suoi doni. A chi è data la pace? Non a colui che Dio ama. Dio ama tutti. La pace è data agli uomini di buona volontà e sono di buona volontà coloro che ascoltano la sua Parola e la mettono in pratica. Questi sono anche la madre, i fratelli e le sorelle di Cristo Gesù. Et subito facta est cum angelo multitudo militiae caelestis laudantium Deum et dicentium: “ Gloria in altissimis Deo, et super terram pax in hominibus bonae voluntatis ” (Lc 2,13-14) –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ξαίφνης</w:t>
      </w:r>
      <w:r w:rsidRPr="00C93A66">
        <w:rPr>
          <w:rFonts w:ascii="PT Serif" w:hAnsi="PT Serif"/>
          <w:color w:val="111111"/>
          <w:sz w:val="26"/>
          <w:szCs w:val="26"/>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γένετο</w:t>
      </w:r>
      <w:r w:rsidRPr="00C93A66">
        <w:rPr>
          <w:rFonts w:ascii="PT Serif" w:hAnsi="PT Serif"/>
          <w:color w:val="111111"/>
          <w:sz w:val="26"/>
          <w:szCs w:val="26"/>
        </w:rPr>
        <w:t xml:space="preserve"> </w:t>
      </w:r>
      <w:r w:rsidRPr="00C93A66">
        <w:rPr>
          <w:rFonts w:ascii="Cambria" w:hAnsi="Cambria" w:cs="Cambria"/>
          <w:color w:val="111111"/>
          <w:sz w:val="26"/>
          <w:szCs w:val="26"/>
        </w:rPr>
        <w:t>σ</w:t>
      </w:r>
      <w:r w:rsidRPr="00C93A66">
        <w:rPr>
          <w:rFonts w:ascii="Times New Roman" w:hAnsi="Times New Roman" w:cs="Times New Roman"/>
          <w:color w:val="111111"/>
          <w:sz w:val="26"/>
          <w:szCs w:val="26"/>
        </w:rPr>
        <w:t>ὺ</w:t>
      </w:r>
      <w:r w:rsidRPr="00C93A66">
        <w:rPr>
          <w:rFonts w:ascii="Cambria" w:hAnsi="Cambria" w:cs="Cambria"/>
          <w:color w:val="111111"/>
          <w:sz w:val="26"/>
          <w:szCs w:val="26"/>
        </w:rPr>
        <w:t>ν</w:t>
      </w:r>
      <w:r w:rsidRPr="00C93A66">
        <w:rPr>
          <w:rFonts w:ascii="PT Serif" w:hAnsi="PT Serif"/>
          <w:color w:val="111111"/>
          <w:sz w:val="26"/>
          <w:szCs w:val="26"/>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ῷ</w:t>
      </w:r>
      <w:r w:rsidRPr="00C93A66">
        <w:rPr>
          <w:rFonts w:ascii="PT Serif" w:hAnsi="PT Serif"/>
          <w:color w:val="111111"/>
          <w:sz w:val="26"/>
          <w:szCs w:val="26"/>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γγέλ</w:t>
      </w:r>
      <w:r w:rsidRPr="00C93A66">
        <w:rPr>
          <w:rFonts w:ascii="Times New Roman" w:hAnsi="Times New Roman" w:cs="Times New Roman"/>
          <w:color w:val="111111"/>
          <w:sz w:val="26"/>
          <w:szCs w:val="26"/>
        </w:rPr>
        <w:t>ῳ</w:t>
      </w:r>
      <w:r w:rsidRPr="00C93A66">
        <w:rPr>
          <w:rFonts w:ascii="PT Serif" w:hAnsi="PT Serif"/>
          <w:color w:val="111111"/>
          <w:sz w:val="26"/>
          <w:szCs w:val="26"/>
        </w:rPr>
        <w:t xml:space="preserve"> π</w:t>
      </w:r>
      <w:r w:rsidRPr="00C93A66">
        <w:rPr>
          <w:rFonts w:ascii="Cambria" w:hAnsi="Cambria" w:cs="Cambria"/>
          <w:color w:val="111111"/>
          <w:sz w:val="26"/>
          <w:szCs w:val="26"/>
        </w:rPr>
        <w:t>λ</w:t>
      </w:r>
      <w:r w:rsidRPr="00C93A66">
        <w:rPr>
          <w:rFonts w:ascii="Times New Roman" w:hAnsi="Times New Roman" w:cs="Times New Roman"/>
          <w:color w:val="111111"/>
          <w:sz w:val="26"/>
          <w:szCs w:val="26"/>
        </w:rPr>
        <w:t>ῆ</w:t>
      </w:r>
      <w:r w:rsidRPr="00C93A66">
        <w:rPr>
          <w:rFonts w:ascii="Cambria" w:hAnsi="Cambria" w:cs="Cambria"/>
          <w:color w:val="111111"/>
          <w:sz w:val="26"/>
          <w:szCs w:val="26"/>
        </w:rPr>
        <w:t>θος</w:t>
      </w:r>
      <w:r w:rsidRPr="00C93A66">
        <w:rPr>
          <w:rFonts w:ascii="PT Serif" w:hAnsi="PT Serif"/>
          <w:color w:val="111111"/>
          <w:sz w:val="26"/>
          <w:szCs w:val="26"/>
        </w:rPr>
        <w:t xml:space="preserve"> </w:t>
      </w:r>
      <w:r w:rsidRPr="00C93A66">
        <w:rPr>
          <w:rFonts w:ascii="Cambria" w:hAnsi="Cambria" w:cs="Cambria"/>
          <w:color w:val="111111"/>
          <w:sz w:val="26"/>
          <w:szCs w:val="26"/>
        </w:rPr>
        <w:t>στρατι</w:t>
      </w:r>
      <w:r w:rsidRPr="00C93A66">
        <w:rPr>
          <w:rFonts w:ascii="Times New Roman" w:hAnsi="Times New Roman" w:cs="Times New Roman"/>
          <w:color w:val="111111"/>
          <w:sz w:val="26"/>
          <w:szCs w:val="26"/>
        </w:rPr>
        <w:t>ᾶ</w:t>
      </w:r>
      <w:r w:rsidRPr="00C93A66">
        <w:rPr>
          <w:rFonts w:ascii="Cambria" w:hAnsi="Cambria" w:cs="Cambria"/>
          <w:color w:val="111111"/>
          <w:sz w:val="26"/>
          <w:szCs w:val="26"/>
        </w:rPr>
        <w:t>ς</w:t>
      </w:r>
      <w:r w:rsidRPr="00C93A66">
        <w:rPr>
          <w:rFonts w:ascii="PT Serif" w:hAnsi="PT Serif"/>
          <w:color w:val="111111"/>
          <w:sz w:val="26"/>
          <w:szCs w:val="26"/>
        </w:rPr>
        <w:t xml:space="preserve"> </w:t>
      </w:r>
      <w:r w:rsidRPr="00C93A66">
        <w:rPr>
          <w:rFonts w:ascii="Segoe UI Symbol" w:hAnsi="Segoe UI Symbol" w:cs="Segoe UI Symbol"/>
          <w:color w:val="111111"/>
          <w:sz w:val="26"/>
          <w:szCs w:val="26"/>
        </w:rPr>
        <w:t>⸀</w:t>
      </w:r>
      <w:r w:rsidRPr="00C93A66">
        <w:rPr>
          <w:rFonts w:ascii="Cambria" w:hAnsi="Cambria" w:cs="Cambria"/>
          <w:color w:val="111111"/>
          <w:sz w:val="26"/>
          <w:szCs w:val="26"/>
        </w:rPr>
        <w:t>ο</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ρανίου</w:t>
      </w:r>
      <w:r w:rsidRPr="00C93A66">
        <w:rPr>
          <w:rFonts w:ascii="PT Serif" w:hAnsi="PT Serif"/>
          <w:color w:val="111111"/>
          <w:sz w:val="26"/>
          <w:szCs w:val="26"/>
        </w:rPr>
        <w:t xml:space="preserve"> </w:t>
      </w:r>
      <w:r w:rsidRPr="00C93A66">
        <w:rPr>
          <w:rFonts w:ascii="Cambria" w:hAnsi="Cambria" w:cs="Cambria"/>
          <w:color w:val="111111"/>
          <w:sz w:val="26"/>
          <w:szCs w:val="26"/>
        </w:rPr>
        <w:t>α</w:t>
      </w:r>
      <w:r w:rsidRPr="00C93A66">
        <w:rPr>
          <w:rFonts w:ascii="Times New Roman" w:hAnsi="Times New Roman" w:cs="Times New Roman"/>
          <w:color w:val="111111"/>
          <w:sz w:val="26"/>
          <w:szCs w:val="26"/>
        </w:rPr>
        <w:t>ἰ</w:t>
      </w:r>
      <w:r w:rsidRPr="00C93A66">
        <w:rPr>
          <w:rFonts w:ascii="Cambria" w:hAnsi="Cambria" w:cs="Cambria"/>
          <w:color w:val="111111"/>
          <w:sz w:val="26"/>
          <w:szCs w:val="26"/>
        </w:rPr>
        <w:t>νούντων</w:t>
      </w:r>
      <w:r w:rsidRPr="00C93A66">
        <w:rPr>
          <w:rFonts w:ascii="PT Serif" w:hAnsi="PT Serif"/>
          <w:color w:val="111111"/>
          <w:sz w:val="26"/>
          <w:szCs w:val="26"/>
        </w:rPr>
        <w:t xml:space="preserve"> </w:t>
      </w:r>
      <w:r w:rsidRPr="00C93A66">
        <w:rPr>
          <w:rFonts w:ascii="Cambria" w:hAnsi="Cambria" w:cs="Cambria"/>
          <w:color w:val="111111"/>
          <w:sz w:val="26"/>
          <w:szCs w:val="26"/>
        </w:rPr>
        <w:t>τ</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ν</w:t>
      </w:r>
      <w:r w:rsidRPr="00C93A66">
        <w:rPr>
          <w:rFonts w:ascii="PT Serif" w:hAnsi="PT Serif"/>
          <w:color w:val="111111"/>
          <w:sz w:val="26"/>
          <w:szCs w:val="26"/>
        </w:rPr>
        <w:t xml:space="preserve"> </w:t>
      </w:r>
      <w:r w:rsidRPr="00C93A66">
        <w:rPr>
          <w:rFonts w:ascii="Cambria" w:hAnsi="Cambria" w:cs="Cambria"/>
          <w:color w:val="111111"/>
          <w:sz w:val="26"/>
          <w:szCs w:val="26"/>
        </w:rPr>
        <w:t>θε</w:t>
      </w:r>
      <w:r w:rsidRPr="00C93A66">
        <w:rPr>
          <w:rFonts w:ascii="Times New Roman" w:hAnsi="Times New Roman" w:cs="Times New Roman"/>
          <w:color w:val="111111"/>
          <w:sz w:val="26"/>
          <w:szCs w:val="26"/>
        </w:rPr>
        <w:t>ὸ</w:t>
      </w:r>
      <w:r w:rsidRPr="00C93A66">
        <w:rPr>
          <w:rFonts w:ascii="Cambria" w:hAnsi="Cambria" w:cs="Cambria"/>
          <w:color w:val="111111"/>
          <w:sz w:val="26"/>
          <w:szCs w:val="26"/>
        </w:rPr>
        <w:t>ν</w:t>
      </w:r>
      <w:r w:rsidRPr="00C93A66">
        <w:rPr>
          <w:rFonts w:ascii="PT Serif" w:hAnsi="PT Serif"/>
          <w:color w:val="111111"/>
          <w:sz w:val="26"/>
          <w:szCs w:val="26"/>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rPr>
        <w:t xml:space="preserve"> </w:t>
      </w:r>
      <w:r w:rsidRPr="00C93A66">
        <w:rPr>
          <w:rFonts w:ascii="Cambria" w:hAnsi="Cambria" w:cs="Cambria"/>
          <w:color w:val="111111"/>
          <w:sz w:val="26"/>
          <w:szCs w:val="26"/>
        </w:rPr>
        <w:t>λεγόντων·</w:t>
      </w:r>
      <w:r w:rsidRPr="00C93A66">
        <w:rPr>
          <w:rFonts w:ascii="PT Serif" w:hAnsi="PT Serif"/>
          <w:color w:val="111111"/>
          <w:sz w:val="26"/>
          <w:szCs w:val="26"/>
        </w:rPr>
        <w:t> Δ</w:t>
      </w:r>
      <w:r w:rsidRPr="00C93A66">
        <w:rPr>
          <w:rFonts w:ascii="Cambria" w:hAnsi="Cambria" w:cs="Cambria"/>
          <w:color w:val="111111"/>
          <w:sz w:val="26"/>
          <w:szCs w:val="26"/>
        </w:rPr>
        <w:t>όξα</w:t>
      </w:r>
      <w:r w:rsidRPr="00C93A66">
        <w:rPr>
          <w:rFonts w:ascii="PT Serif" w:hAnsi="PT Serif"/>
          <w:color w:val="111111"/>
          <w:sz w:val="26"/>
          <w:szCs w:val="26"/>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ν</w:t>
      </w:r>
      <w:r w:rsidRPr="00C93A66">
        <w:rPr>
          <w:rFonts w:ascii="PT Serif" w:hAnsi="PT Serif"/>
          <w:color w:val="111111"/>
          <w:sz w:val="26"/>
          <w:szCs w:val="26"/>
        </w:rPr>
        <w:t xml:space="preserve"> </w:t>
      </w:r>
      <w:r w:rsidRPr="00C93A66">
        <w:rPr>
          <w:rFonts w:ascii="Times New Roman" w:hAnsi="Times New Roman" w:cs="Times New Roman"/>
          <w:color w:val="111111"/>
          <w:sz w:val="26"/>
          <w:szCs w:val="26"/>
        </w:rPr>
        <w:t>ὑ</w:t>
      </w:r>
      <w:r w:rsidRPr="00C93A66">
        <w:rPr>
          <w:rFonts w:ascii="Cambria" w:hAnsi="Cambria" w:cs="Cambria"/>
          <w:color w:val="111111"/>
          <w:sz w:val="26"/>
          <w:szCs w:val="26"/>
        </w:rPr>
        <w:t>ψίστοις</w:t>
      </w:r>
      <w:r w:rsidRPr="00C93A66">
        <w:rPr>
          <w:rFonts w:ascii="PT Serif" w:hAnsi="PT Serif"/>
          <w:color w:val="111111"/>
          <w:sz w:val="26"/>
          <w:szCs w:val="26"/>
        </w:rPr>
        <w:t xml:space="preserve"> </w:t>
      </w:r>
      <w:r w:rsidRPr="00C93A66">
        <w:rPr>
          <w:rFonts w:ascii="Cambria" w:hAnsi="Cambria" w:cs="Cambria"/>
          <w:color w:val="111111"/>
          <w:sz w:val="26"/>
          <w:szCs w:val="26"/>
        </w:rPr>
        <w:t>θε</w:t>
      </w:r>
      <w:r w:rsidRPr="00C93A66">
        <w:rPr>
          <w:rFonts w:ascii="Times New Roman" w:hAnsi="Times New Roman" w:cs="Times New Roman"/>
          <w:color w:val="111111"/>
          <w:sz w:val="26"/>
          <w:szCs w:val="26"/>
        </w:rPr>
        <w:t>ῷ</w:t>
      </w:r>
      <w:r w:rsidRPr="00C93A66">
        <w:rPr>
          <w:rFonts w:ascii="PT Serif" w:hAnsi="PT Serif"/>
          <w:color w:val="111111"/>
          <w:sz w:val="26"/>
          <w:szCs w:val="26"/>
        </w:rPr>
        <w:t xml:space="preserve"> </w:t>
      </w:r>
      <w:r w:rsidRPr="00C93A66">
        <w:rPr>
          <w:rFonts w:ascii="Cambria" w:hAnsi="Cambria" w:cs="Cambria"/>
          <w:color w:val="111111"/>
          <w:sz w:val="26"/>
          <w:szCs w:val="26"/>
        </w:rPr>
        <w:t>κα</w:t>
      </w:r>
      <w:r w:rsidRPr="00C93A66">
        <w:rPr>
          <w:rFonts w:ascii="Times New Roman" w:hAnsi="Times New Roman" w:cs="Times New Roman"/>
          <w:color w:val="111111"/>
          <w:sz w:val="26"/>
          <w:szCs w:val="26"/>
        </w:rPr>
        <w:t>ὶ</w:t>
      </w:r>
      <w:r w:rsidRPr="00C93A66">
        <w:rPr>
          <w:rFonts w:ascii="PT Serif" w:hAnsi="PT Serif"/>
          <w:color w:val="111111"/>
          <w:sz w:val="26"/>
          <w:szCs w:val="26"/>
        </w:rPr>
        <w:t xml:space="preserve"> </w:t>
      </w:r>
      <w:r w:rsidRPr="00C93A66">
        <w:rPr>
          <w:rFonts w:ascii="Times New Roman" w:hAnsi="Times New Roman" w:cs="Times New Roman"/>
          <w:color w:val="111111"/>
          <w:sz w:val="26"/>
          <w:szCs w:val="26"/>
        </w:rPr>
        <w:t>ἐ</w:t>
      </w:r>
      <w:r w:rsidRPr="00C93A66">
        <w:rPr>
          <w:rFonts w:ascii="PT Serif" w:hAnsi="PT Serif"/>
          <w:color w:val="111111"/>
          <w:sz w:val="26"/>
          <w:szCs w:val="26"/>
        </w:rPr>
        <w:t>π</w:t>
      </w:r>
      <w:r w:rsidRPr="00C93A66">
        <w:rPr>
          <w:rFonts w:ascii="Times New Roman" w:hAnsi="Times New Roman" w:cs="Times New Roman"/>
          <w:color w:val="111111"/>
          <w:sz w:val="26"/>
          <w:szCs w:val="26"/>
        </w:rPr>
        <w:t>ὶ</w:t>
      </w:r>
      <w:r w:rsidRPr="00C93A66">
        <w:rPr>
          <w:rFonts w:ascii="PT Serif" w:hAnsi="PT Serif"/>
          <w:color w:val="111111"/>
          <w:sz w:val="26"/>
          <w:szCs w:val="26"/>
        </w:rPr>
        <w:t xml:space="preserve"> </w:t>
      </w:r>
      <w:r w:rsidRPr="00C93A66">
        <w:rPr>
          <w:rFonts w:ascii="Cambria" w:hAnsi="Cambria" w:cs="Cambria"/>
          <w:color w:val="111111"/>
          <w:sz w:val="26"/>
          <w:szCs w:val="26"/>
        </w:rPr>
        <w:t>γ</w:t>
      </w:r>
      <w:r w:rsidRPr="00C93A66">
        <w:rPr>
          <w:rFonts w:ascii="Times New Roman" w:hAnsi="Times New Roman" w:cs="Times New Roman"/>
          <w:color w:val="111111"/>
          <w:sz w:val="26"/>
          <w:szCs w:val="26"/>
        </w:rPr>
        <w:t>ῆ</w:t>
      </w:r>
      <w:r w:rsidRPr="00C93A66">
        <w:rPr>
          <w:rFonts w:ascii="Cambria" w:hAnsi="Cambria" w:cs="Cambria"/>
          <w:color w:val="111111"/>
          <w:sz w:val="26"/>
          <w:szCs w:val="26"/>
        </w:rPr>
        <w:t>ς</w:t>
      </w:r>
      <w:r w:rsidRPr="00C93A66">
        <w:rPr>
          <w:rFonts w:ascii="PT Serif" w:hAnsi="PT Serif"/>
          <w:color w:val="111111"/>
          <w:sz w:val="26"/>
          <w:szCs w:val="26"/>
        </w:rPr>
        <w:t xml:space="preserve"> </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ἰ</w:t>
      </w:r>
      <w:r w:rsidRPr="00C93A66">
        <w:rPr>
          <w:rFonts w:ascii="Cambria" w:hAnsi="Cambria" w:cs="Cambria"/>
          <w:color w:val="111111"/>
          <w:sz w:val="26"/>
          <w:szCs w:val="26"/>
        </w:rPr>
        <w:t>ρήνη</w:t>
      </w:r>
      <w:r w:rsidRPr="00C93A66">
        <w:rPr>
          <w:rFonts w:ascii="PT Serif" w:hAnsi="PT Serif"/>
          <w:color w:val="111111"/>
          <w:sz w:val="26"/>
          <w:szCs w:val="26"/>
        </w:rPr>
        <w:t xml:space="preserve"> </w:t>
      </w:r>
      <w:r w:rsidRPr="00C93A66">
        <w:rPr>
          <w:rFonts w:ascii="Times New Roman" w:hAnsi="Times New Roman" w:cs="Times New Roman"/>
          <w:color w:val="111111"/>
          <w:sz w:val="26"/>
          <w:szCs w:val="26"/>
        </w:rPr>
        <w:t>ἐ</w:t>
      </w:r>
      <w:r w:rsidRPr="00C93A66">
        <w:rPr>
          <w:rFonts w:ascii="Cambria" w:hAnsi="Cambria" w:cs="Cambria"/>
          <w:color w:val="111111"/>
          <w:sz w:val="26"/>
          <w:szCs w:val="26"/>
        </w:rPr>
        <w:t>ν</w:t>
      </w:r>
      <w:r w:rsidRPr="00C93A66">
        <w:rPr>
          <w:rFonts w:ascii="PT Serif" w:hAnsi="PT Serif"/>
          <w:color w:val="111111"/>
          <w:sz w:val="26"/>
          <w:szCs w:val="26"/>
        </w:rPr>
        <w:t xml:space="preserve"> </w:t>
      </w:r>
      <w:r w:rsidRPr="00C93A66">
        <w:rPr>
          <w:rFonts w:ascii="Times New Roman" w:hAnsi="Times New Roman" w:cs="Times New Roman"/>
          <w:color w:val="111111"/>
          <w:sz w:val="26"/>
          <w:szCs w:val="26"/>
        </w:rPr>
        <w:t>ἀ</w:t>
      </w:r>
      <w:r w:rsidRPr="00C93A66">
        <w:rPr>
          <w:rFonts w:ascii="Cambria" w:hAnsi="Cambria" w:cs="Cambria"/>
          <w:color w:val="111111"/>
          <w:sz w:val="26"/>
          <w:szCs w:val="26"/>
        </w:rPr>
        <w:t>νθρώ</w:t>
      </w:r>
      <w:r w:rsidRPr="00C93A66">
        <w:rPr>
          <w:rFonts w:ascii="PT Serif" w:hAnsi="PT Serif" w:cs="PT Serif"/>
          <w:color w:val="111111"/>
          <w:sz w:val="26"/>
          <w:szCs w:val="26"/>
        </w:rPr>
        <w:t>π</w:t>
      </w:r>
      <w:r w:rsidRPr="00C93A66">
        <w:rPr>
          <w:rFonts w:ascii="Cambria" w:hAnsi="Cambria" w:cs="Cambria"/>
          <w:color w:val="111111"/>
          <w:sz w:val="26"/>
          <w:szCs w:val="26"/>
        </w:rPr>
        <w:t>οις</w:t>
      </w:r>
      <w:r w:rsidRPr="00C93A66">
        <w:rPr>
          <w:rFonts w:ascii="PT Serif" w:hAnsi="PT Serif"/>
          <w:color w:val="111111"/>
          <w:sz w:val="26"/>
          <w:szCs w:val="26"/>
        </w:rPr>
        <w:t xml:space="preserve"> </w:t>
      </w:r>
      <w:r w:rsidRPr="00C93A66">
        <w:rPr>
          <w:rFonts w:ascii="Segoe UI Symbol" w:hAnsi="Segoe UI Symbol" w:cs="Segoe UI Symbol"/>
          <w:color w:val="111111"/>
          <w:sz w:val="26"/>
          <w:szCs w:val="26"/>
        </w:rPr>
        <w:t>⸀</w:t>
      </w:r>
      <w:r w:rsidRPr="00C93A66">
        <w:rPr>
          <w:rFonts w:ascii="Cambria" w:hAnsi="Cambria" w:cs="Cambria"/>
          <w:color w:val="111111"/>
          <w:sz w:val="26"/>
          <w:szCs w:val="26"/>
        </w:rPr>
        <w:t>ε</w:t>
      </w:r>
      <w:r w:rsidRPr="00C93A66">
        <w:rPr>
          <w:rFonts w:ascii="Times New Roman" w:hAnsi="Times New Roman" w:cs="Times New Roman"/>
          <w:color w:val="111111"/>
          <w:sz w:val="26"/>
          <w:szCs w:val="26"/>
        </w:rPr>
        <w:t>ὐ</w:t>
      </w:r>
      <w:r w:rsidRPr="00C93A66">
        <w:rPr>
          <w:rFonts w:ascii="Cambria" w:hAnsi="Cambria" w:cs="Cambria"/>
          <w:color w:val="111111"/>
          <w:sz w:val="26"/>
          <w:szCs w:val="26"/>
        </w:rPr>
        <w:t>δοκίας</w:t>
      </w:r>
      <w:r w:rsidRPr="00C93A66">
        <w:rPr>
          <w:rFonts w:ascii="Cambria" w:hAnsi="Cambria" w:cs="Cambria"/>
          <w:color w:val="111111"/>
          <w:sz w:val="30"/>
          <w:szCs w:val="30"/>
        </w:rPr>
        <w:t xml:space="preserve"> </w:t>
      </w:r>
      <w:r w:rsidRPr="00C93A66">
        <w:rPr>
          <w:rFonts w:ascii="Arial" w:hAnsi="Arial" w:cs="Arial"/>
          <w:sz w:val="24"/>
          <w:szCs w:val="24"/>
        </w:rPr>
        <w:t xml:space="preserve">(Lc 2,13-14). </w:t>
      </w:r>
    </w:p>
    <w:p w14:paraId="2DF4AF77" w14:textId="77777777" w:rsidR="00C93A66" w:rsidRPr="00C93A66" w:rsidRDefault="00C93A66" w:rsidP="00C93A66">
      <w:pPr>
        <w:spacing w:after="120" w:line="240" w:lineRule="auto"/>
        <w:jc w:val="both"/>
        <w:rPr>
          <w:rFonts w:ascii="Arial" w:hAnsi="Arial" w:cs="Arial"/>
          <w:b/>
          <w:bCs/>
          <w:sz w:val="24"/>
          <w:szCs w:val="24"/>
        </w:rPr>
      </w:pPr>
      <w:r w:rsidRPr="00C93A66">
        <w:rPr>
          <w:rFonts w:ascii="Arial" w:hAnsi="Arial" w:cs="Arial"/>
          <w:sz w:val="24"/>
          <w:szCs w:val="24"/>
        </w:rPr>
        <w:t xml:space="preserve"> </w:t>
      </w:r>
    </w:p>
    <w:p w14:paraId="1EFC27EC" w14:textId="77777777" w:rsidR="00C93A66" w:rsidRPr="00C93A66" w:rsidRDefault="00C93A66" w:rsidP="00C93A66">
      <w:pPr>
        <w:spacing w:after="120" w:line="240" w:lineRule="auto"/>
        <w:jc w:val="both"/>
        <w:rPr>
          <w:rFonts w:ascii="Arial" w:hAnsi="Arial" w:cs="Arial"/>
          <w:b/>
          <w:bCs/>
          <w:sz w:val="24"/>
          <w:szCs w:val="24"/>
        </w:rPr>
      </w:pPr>
      <w:bookmarkStart w:id="190" w:name="_Hlk210684624"/>
      <w:r w:rsidRPr="00C93A66">
        <w:rPr>
          <w:rFonts w:ascii="Arial" w:hAnsi="Arial" w:cs="Arial"/>
          <w:b/>
          <w:bCs/>
          <w:sz w:val="24"/>
          <w:szCs w:val="24"/>
        </w:rPr>
        <w:t xml:space="preserve">Per questo a loro parlo con parabole: perché guardando non vedono, udendo non ascoltano e non comprendono. </w:t>
      </w:r>
    </w:p>
    <w:bookmarkEnd w:id="190"/>
    <w:p w14:paraId="4A944B58"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Ecco perché Gesù parla in parabole: perché a quanti sono di cattiva e anche di satanica volontà non possono essere spiegati i misteri del regno. Vengono però annunciati, come il profeta Isaia è stato chiamato da Dio per andare dal suo popolo ad annunciare la sua Parola: </w:t>
      </w:r>
      <w:r w:rsidRPr="00C93A66">
        <w:rPr>
          <w:rFonts w:ascii="Arial" w:hAnsi="Arial" w:cs="Arial"/>
          <w:i/>
          <w:iCs/>
          <w:sz w:val="24"/>
          <w:szCs w:val="24"/>
        </w:rPr>
        <w:t xml:space="preserve">“Per questo a loro parlo con parabole: perché guardando non vedono, udendo non ascoltano e non comprendono”. </w:t>
      </w:r>
      <w:r w:rsidRPr="00C93A66">
        <w:rPr>
          <w:rFonts w:ascii="Arial" w:hAnsi="Arial" w:cs="Arial"/>
          <w:sz w:val="24"/>
          <w:szCs w:val="24"/>
        </w:rPr>
        <w:t xml:space="preserve">Dobbiamo </w:t>
      </w:r>
      <w:r w:rsidRPr="00C93A66">
        <w:rPr>
          <w:rFonts w:ascii="Arial" w:hAnsi="Arial" w:cs="Arial"/>
          <w:sz w:val="24"/>
          <w:szCs w:val="24"/>
        </w:rPr>
        <w:lastRenderedPageBreak/>
        <w:t>prestare moltissima attenzione. I misteri del regno vanno annunciati a tutti. Il Vangelo va annunciato a tutti. La Parola di Dio deve raggiungere le isole più lontane. A chi poi si dona il regno? A tutti coloro che ascoltano la Parola? A chi poi vanno insegnati i misteri del regno? A tutti coloro ai quali il regno è stato donato. Chi non vede, chi non ascolta, chi non comprende è colui che è di cattiva volontà e anche di volontà dalla natura satanica. Se il regno non fosse annunciato, la responsabilità sarebbe del seminatore. Invece, seminando la Parola, la responsabilità è di colui che ascolta. Questa verità va ricordata, annunciata a ogni persona che si dice credente in Cristo Gesù. Vivere questa verità è certezza di vita eterna nel regno eterno.</w:t>
      </w:r>
    </w:p>
    <w:p w14:paraId="361B5B2B" w14:textId="77777777" w:rsidR="00C93A66" w:rsidRPr="00C93A66" w:rsidRDefault="00C93A66" w:rsidP="00C93A66">
      <w:pPr>
        <w:spacing w:after="120" w:line="240" w:lineRule="auto"/>
        <w:jc w:val="both"/>
        <w:rPr>
          <w:rFonts w:ascii="Arial" w:hAnsi="Arial" w:cs="Arial"/>
          <w:sz w:val="24"/>
          <w:szCs w:val="24"/>
        </w:rPr>
      </w:pPr>
    </w:p>
    <w:p w14:paraId="52853F2F" w14:textId="77777777" w:rsidR="00C93A66" w:rsidRPr="00C93A66" w:rsidRDefault="00C93A66" w:rsidP="00C93A66">
      <w:pPr>
        <w:spacing w:after="120" w:line="240" w:lineRule="auto"/>
        <w:jc w:val="both"/>
        <w:rPr>
          <w:rFonts w:ascii="Arial" w:hAnsi="Arial" w:cs="Arial"/>
          <w:b/>
          <w:bCs/>
          <w:sz w:val="24"/>
          <w:szCs w:val="24"/>
        </w:rPr>
      </w:pPr>
      <w:r w:rsidRPr="00C93A66">
        <w:rPr>
          <w:rFonts w:ascii="Arial" w:hAnsi="Arial" w:cs="Arial"/>
          <w:b/>
          <w:bCs/>
          <w:sz w:val="24"/>
          <w:szCs w:val="24"/>
        </w:rPr>
        <w:t xml:space="preserve">Così si compie per loro la profezia di Isaia che dice: Udrete, sì, ma non comprenderete, guarderete, sì, ma non vedrete. </w:t>
      </w:r>
      <w:bookmarkStart w:id="191" w:name="_Hlk210684685"/>
      <w:r w:rsidRPr="00C93A66">
        <w:rPr>
          <w:rFonts w:ascii="Arial" w:hAnsi="Arial" w:cs="Arial"/>
          <w:b/>
          <w:bCs/>
          <w:sz w:val="24"/>
          <w:szCs w:val="24"/>
        </w:rPr>
        <w:t xml:space="preserve">Perché il cuore di questo popolo è diventato insensibile, sono diventati duri di orecchi e hanno chiuso gli occhi, perché non vedano con gli occhi, non ascoltino con gli orecchi e non comprendano con il cuore e non si convertano e io li guarisca! </w:t>
      </w:r>
    </w:p>
    <w:bookmarkEnd w:id="191"/>
    <w:p w14:paraId="5CD5E19D"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Ora Gesù dice che si compie la profezia di Isaia</w:t>
      </w:r>
      <w:r w:rsidRPr="00C93A66">
        <w:rPr>
          <w:rFonts w:ascii="Arial" w:hAnsi="Arial" w:cs="Arial"/>
          <w:i/>
          <w:iCs/>
          <w:sz w:val="24"/>
          <w:szCs w:val="24"/>
        </w:rPr>
        <w:t xml:space="preserve">: “Così si compie per loro la profezia di Isaia che dice: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w:t>
      </w:r>
      <w:r w:rsidRPr="00C93A66">
        <w:rPr>
          <w:rFonts w:ascii="Arial" w:hAnsi="Arial" w:cs="Arial"/>
          <w:sz w:val="24"/>
          <w:szCs w:val="24"/>
        </w:rPr>
        <w:t>Ecco come avviene la vocazione di Isaia, come lui viene chiamato e a chi è mandato.</w:t>
      </w:r>
    </w:p>
    <w:p w14:paraId="143D2153"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Dal Libro del Profeta Isaia </w:t>
      </w:r>
    </w:p>
    <w:p w14:paraId="0834261A"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w:t>
      </w:r>
    </w:p>
    <w:p w14:paraId="53A668B8"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w:t>
      </w:r>
    </w:p>
    <w:p w14:paraId="320C3A4E"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Allora uno dei serafini volò verso di me; teneva in mano un carbone ardente che aveva preso con le molle dall’altare. Egli mi toccò la bocca e disse: «Ecco, questo ha toccato le tue labbra, perciò è scomparsa la tua colpa e il tuo peccato è espiato».</w:t>
      </w:r>
    </w:p>
    <w:p w14:paraId="1A25858D"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Poi io udii la voce del Signore che diceva: «Chi manderò e chi andrà per noi?». E io risposi: «Eccomi, manda me!». Egli disse: «Va’ e riferisci a questo popolo:</w:t>
      </w:r>
    </w:p>
    <w:p w14:paraId="2C812314"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“Ascoltate pure, ma non comprenderete, osservate pure, ma non conoscerete”. Rendi insensibile il cuore di questo popolo, rendilo duro d’orecchio e acceca i suoi occhi, e non veda con gli occhi né oda con gli orecchi né comprenda con il cuore né si converta in modo da essere guarito».</w:t>
      </w:r>
    </w:p>
    <w:p w14:paraId="712B7A39"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lastRenderedPageBreak/>
        <w:t>Io dissi: «Fino a quando, Signore?». Egli rispose: «Fino a quando le città non siano devastate, senza abitanti, le case senza uomini e la campagna resti deserta e desolata». Il Signore scaccerà la gente e grande sarà l’abbandono nella terra. Ne rimarrà una decima parte, ma sarà ancora preda della distruzione come una quercia e come un terebinto, di cui alla caduta resta il ceppo: seme santo il suo ceppo (Is 6,1-143).</w:t>
      </w:r>
    </w:p>
    <w:p w14:paraId="2BFCD33F"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Ecco ora una delle profezie ei Isaia:</w:t>
      </w:r>
    </w:p>
    <w:p w14:paraId="1D40D927"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Nei giorni di Acaz, figlio di Iotam, figlio di Ozia, re di Giuda, Resin, re di Aram, e Pekach, figlio di Romelia, re d’Israele, salirono contro Gerusalemme per muoverle guerra, ma non riuscirono a espugnarla. Fu dunque annunciato alla casa di Davide: «Gli Aramei si sono accampati in Èfraim». Allora il suo cuore e il cuore del suo popolo si agitarono, come si agitano gli alberi della foresta per il vento.</w:t>
      </w:r>
    </w:p>
    <w:p w14:paraId="5BD768A9"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Il Signore disse a Isaia: «Va’ incontro ad Acaz, tu e tuo figlio Seariasùb, fino al termine del canale della piscina superiore, sulla strada del campo del lavandaio. Tu gli dirai: “Fa’ attenzione e sta’ tranquillo, non temere e il tuo cuore non si abbatta per quei due avanzi di tizzoni fumanti, per la collera di Resin, degli Aramei, e del figlio di Romelia. Poiché gli Aramei, Èfraim e il figlio di Romelia hanno tramato il male contro di te, dicendo: Saliamo contro Giuda, devastiamolo e occupiamolo, e vi metteremo come re il figlio di Tabeèl.</w:t>
      </w:r>
    </w:p>
    <w:p w14:paraId="71D6FDC6"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Così dice il Signore Dio: Ciò non avverrà e non sarà! Perché capitale di Aram è Damasco e capo di Damasco è Resin. Capitale di Èfraim è Samaria e capo di Samaria il figlio di Romelia. Ancora sessantacinque anni ed Èfraim cesserà di essere un popolo. Ma se non crederete, non resterete saldi”».</w:t>
      </w:r>
    </w:p>
    <w:p w14:paraId="5FD281B9"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w:t>
      </w:r>
    </w:p>
    <w:p w14:paraId="29C78C85"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Avverrà in quel giorno: il Signore farà un fischio alle mosche che sono all’estremità dei canali d’Egitto e alle api che si trovano in Assiria. Esse verranno e si poseranno tutte nelle valli scoscese, nelle fessure delle rocce, su ogni cespuglio e su ogni pascolo. In quel giorno il Signore raderà con rasoio preso a nolo oltre il Fiume, con il re d’Assiria, il capo e il pelo del corpo, anche la barba toglierà via. </w:t>
      </w:r>
    </w:p>
    <w:p w14:paraId="67669CE3"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Avverrà in quel giorno: ognuno alleverà una giovenca e due pecore. Per l’abbondanza del latte che faranno, si mangerà la panna; di panna e miele si ciberà ogni superstite in mezzo a questa terra.</w:t>
      </w:r>
    </w:p>
    <w:p w14:paraId="669D90BF"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lastRenderedPageBreak/>
        <w:t xml:space="preserve">Avverrà in quel giorno: ogni luogo dove erano mille viti valutate mille sicli d’argento, sarà preda dei rovi e dei pruni. Vi si entrerà armati di frecce e di arco, perché tutta la terra sarà rovi e pruni. In tutti i monti, che erano vangati con la vanga, non si passerà più per paura delle spine e dei rovi. Serviranno da pascolo per armenti e da luogo battuto dal gregge (Is 7,1-25). </w:t>
      </w:r>
    </w:p>
    <w:p w14:paraId="45C6D8E3" w14:textId="171AA171"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Il fine della missione del profeta è teologico. Lui deve attestare e mostrare con la sua Parola che Dio mai ha abbandonato il suo popolo. Deve mettere in luce che Dio ha sempre adempiuto le sue promesse e i suoi giuramenti e sempre </w:t>
      </w:r>
      <w:r w:rsidR="00DD50DF">
        <w:rPr>
          <w:rFonts w:ascii="Arial" w:hAnsi="Arial" w:cs="Arial"/>
          <w:sz w:val="24"/>
          <w:szCs w:val="24"/>
        </w:rPr>
        <w:t>li</w:t>
      </w:r>
      <w:r w:rsidRPr="00C93A66">
        <w:rPr>
          <w:rFonts w:ascii="Arial" w:hAnsi="Arial" w:cs="Arial"/>
          <w:sz w:val="24"/>
          <w:szCs w:val="24"/>
        </w:rPr>
        <w:t xml:space="preserve"> adempie. Deve anche porre il suo popolo dinanzi alla sua obbedienza e alla sua responsabilità. Se domani Gerusalemme sarà distrutta e il popolo deportato, la responsabilità di questa catastrofe è solo il frutto della sua disobbedienza.</w:t>
      </w:r>
    </w:p>
    <w:p w14:paraId="787B4CB6"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Il fine della missione della Chiesa è teologico. Essa deve portare e dare al mondo intero Cristo Gesù, dono fatto da Dio a ogni singolo uomo per la sua salvezza e redenzione, giustificazione e santificazione, dono che è grazia, verità, vita, via risurrezione, pace. Anche la Chiesa deve rendere Dio giusto e fedele in ogni sua Parola. La </w:t>
      </w:r>
      <w:r w:rsidRPr="00C93A66">
        <w:rPr>
          <w:rFonts w:ascii="Arial" w:hAnsi="Arial" w:cs="Arial"/>
          <w:i/>
          <w:iCs/>
          <w:sz w:val="24"/>
          <w:szCs w:val="24"/>
        </w:rPr>
        <w:t>“giustificazione di Dio”</w:t>
      </w:r>
      <w:r w:rsidRPr="00C93A66">
        <w:rPr>
          <w:rFonts w:ascii="Arial" w:hAnsi="Arial" w:cs="Arial"/>
          <w:sz w:val="24"/>
          <w:szCs w:val="24"/>
        </w:rPr>
        <w:t xml:space="preserve"> è l’opera delle opere. Se Dio non è giustificato, neanche l’uomo potrà essere giustificato. Avendo noi eliminato Dio dalla nostra parola, anche l’uomo secondo Dio abbiamo dimenticato. Siamo tutti intenti a parlare a un uomo dall’uomo senza Dio e senza la sua Parola di Dio.</w:t>
      </w:r>
    </w:p>
    <w:p w14:paraId="2D3AD090"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Ecco ora come Neemia dichiara Dio giusto in tutte le sue opere:</w:t>
      </w:r>
    </w:p>
    <w:p w14:paraId="445FF443"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«Alzatevi e benedite il Signore, vostro Dio, da sempre e per sempre! Benedicano il tuo nome glorioso, esaltato al di sopra di ogni benedizione e di ogni lode! </w:t>
      </w:r>
    </w:p>
    <w:p w14:paraId="302A80EA"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Tu, tu solo sei il Signore, tu hai fatto i cieli, i cieli dei cieli e tutto il loro esercito, la terra e quanto sta su di essa, i mari e quanto è in essi; tu fai vivere tutte queste cose e l’esercito dei cieli ti adora. </w:t>
      </w:r>
    </w:p>
    <w:p w14:paraId="69A04AED"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Tu sei il Signore Dio, che hai scelto Abram, lo hai fatto uscire da Ur dei Caldei e lo hai chiamato Abramo. Tu hai trovato il suo cuore fedele davanti a te e hai stabilito con lui un’alleanza, promettendo di dare la terra dei Cananei, degli Ittiti, degli Amorrei, dei Perizziti, dei Gebusei e dei Gergesei, di darla a lui e alla sua discendenza; hai mantenuto la tua parola, perché sei giusto. </w:t>
      </w:r>
    </w:p>
    <w:p w14:paraId="45674F99"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Tu hai visto l’afflizione dei nostri padri in Egitto e hai ascoltato il loro grido presso il Mar Rosso; hai operato segni e prodigi contro il faraone, contro tutti i suoi servi, </w:t>
      </w:r>
    </w:p>
    <w:p w14:paraId="276570D5"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contro tutto il popolo della sua terra, perché sapevi che li avevano trattati con durezza, e ti sei fatto un nome che dura ancora oggi. Hai aperto il mare davanti a loro ed essi sono passati in mezzo al mare sull’asciutto; quelli che li inseguivano hai precipitato nell’abisso, come una pietra in acque impetuose. Li hai guidati di giorno con una colonna di nube e di notte con una colonna di fuoco, per rischiarare loro la strada su cui camminare. Sei sceso sul monte Sinai e hai parlato con loro dal cielo, e hai dato loro norme giuste e leggi sicure, statuti e comandi buoni; hai fatto loro conoscere il tuo santo sabato e hai dato loro comandi, statuti e una legge </w:t>
      </w:r>
    </w:p>
    <w:p w14:paraId="79A66375"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lastRenderedPageBreak/>
        <w:t>per mezzo di Mosè, tuo servo. Hai dato loro pane del cielo per la loro fame e hai fatto scaturire acqua dalla rupe per la loro sete, e hai detto loro di andare a prendere in possesso la terra che avevi giurato di dare loro.</w:t>
      </w:r>
    </w:p>
    <w:p w14:paraId="7F4275AA"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Ma essi, i nostri padri, si sono comportati con superbia, hanno indurito la loro cervice e non hanno obbedito ai tuoi comandi. Si sono rifiutati di obbedire e non si sono ricordati dei tuoi prodigi, che tu avevi operato in loro favore; hanno indurito la loro cervice e nella loro ribellione si sono dati un capo per tornare alla loro schiavitù. Ma tu sei un Dio pronto a perdonare, misericordioso e pietoso, lento all’ira e ricco di amore e non li hai abbandonati. </w:t>
      </w:r>
    </w:p>
    <w:p w14:paraId="33A8E5D5"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Anche quando si sono fatti un vitello di metallo fuso e hanno detto: “Ecco il tuo Dio che ti ha fatto uscire dall’Egitto!”, e ti hanno insultato gravemente, tu nella tua grande misericordia, non li hai abbandonati nel deserto, non hai ritirato da loro la colonna di nube di giorno, per guidarli nel cammino, né la colonna di fuoco di notte, per rischiarare loro la strada su cui camminare. </w:t>
      </w:r>
    </w:p>
    <w:p w14:paraId="7185E595"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Hai concesso loro il tuo spirito buono per istruirli e non hai rifiutato la tua manna alle loro bocche e hai dato loro l’acqua per la loro sete. Per quarant’anni li hai nutriti nel deserto e non è mancato loro nulla; le loro vesti non si sono logorate e i loro piedi non si sono gonfiati. Poi hai dato loro regni e popoli e li hai divisi definendone i confini; essi hanno posseduto la terra di Sicon e la terra del re di Chesbon e la terra di Og, re di Basan. Hai moltiplicato i loro figli come le stelle del cielo e li hai introdotti nella terra nella quale avevi comandato ai loro padri di entrare per prenderne possesso. </w:t>
      </w:r>
    </w:p>
    <w:p w14:paraId="38C570BA"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I figli sono entrati e hanno preso in possesso la terra; tu hai umiliato dinanzi a loro gli abitanti della terra, i Cananei, e li hai messi nelle loro mani con i loro re e con i popoli della terra, perché ne disponessero a loro piacere. Essi si sono impadroniti di città fortificate e di una terra grassa e hanno posseduto case piene di ogni bene, cisterne scavate, vigne, oliveti, alberi da frutto in abbondanza; hanno mangiato e si sono saziati e si sono ingrassati e sono vissuti nelle delizie per la tua grande bontà. </w:t>
      </w:r>
    </w:p>
    <w:p w14:paraId="0982631E"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Ma poi hanno disobbedito, si sono ribellati contro di te, si sono gettati la tua legge dietro le spalle, hanno ucciso i tuoi profeti, che li ammonivano per farli tornare a te, e ti hanno insultato gravemente. Perciò tu li hai messi nelle mani dei loro nemici, che li hanno oppressi. Ma nel tempo della loro angoscia essi hanno gridato a te e tu hai ascoltato dal cielo e, nella tua grande misericordia, tu hai dato loro salvatori, che li hanno salvati dalle mani dei loro nemici. </w:t>
      </w:r>
    </w:p>
    <w:p w14:paraId="6A213DAD"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Ma quando avevano pace, ritornavano a fare il male dinanzi a te, perciò tu li abbandonavi nelle mani dei loro nemici, che li opprimevano; poi quando ricominciavano a gridare a te, tu ascoltavi dal cielo. Così nella tua misericordia più volte li hai liberati. Tu li ammonivi per farli tornare alla tua legge, ma essi si mostravano superbi e non obbedivano ai tuoi comandi; peccavano contro i tuoi decreti, che fanno vivere chi li mette in pratica, offrivano spalle ribelli, indurivano la loro cervice e non obbedivano. </w:t>
      </w:r>
    </w:p>
    <w:p w14:paraId="18481681"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lastRenderedPageBreak/>
        <w:t>Hai pazientato con loro molti anni e li hai ammoniti con il tuo spirito per mezzo dei tuoi profeti; ma essi non hanno voluto prestare orecchio. Allora li hai messi nelle mani dei popoli di terre straniere. Però, nella tua grande compassione, tu non li hai sterminati del tutto e non li hai abbandonati, perché sei un Dio misericordioso e pietoso.</w:t>
      </w:r>
    </w:p>
    <w:p w14:paraId="2094019F"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 Ora, o nostro Dio, Dio grande, potente e tremendo, che mantieni l’alleanza e la benevolenza, non sembri poca cosa ai tuoi occhi tutta la sventura che è piombata su di noi, sui nostri re, sui nostri capi, sui nostri sacerdoti, sui nostri profeti, sui nostri padri, su tutto il tuo popolo, dal tempo dei re d’Assiria fino ad oggi. Tu sei giusto per tutto quello che ci è accaduto, poiché tu hai agito fedelmente, mentre noi ci siamo comportati da malvagi. I nostri re, i nostri capi, i nostri sacerdoti, i nostri padri non hanno messo in pratica la tua legge e non hanno obbedito né ai comandi né agli ammonimenti con i quali tu li ammonivi. </w:t>
      </w:r>
    </w:p>
    <w:p w14:paraId="690EF16C"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Essi, mentre godevano del loro regno, del grande benessere che tu largivi loro e della terra vasta e fertile che tu avevi messo a loro disposizione, non ti hanno servito e non hanno abbandonato le loro azioni malvagie. Oggi, eccoci schiavi; e quanto alla terra che tu hai concesso ai nostri padri, perché ne mangiassero i frutti e i beni, </w:t>
      </w:r>
    </w:p>
    <w:p w14:paraId="7D50B311"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ecco, in essa siamo schiavi. I suoi prodotti abbondanti sono per i re, che hai posto su di noi a causa dei nostri peccati e dispongono dei nostri corpi e del nostro bestiame a loro piacimento, e noi siamo in grande angoscia (Ne 9,5-27). </w:t>
      </w:r>
    </w:p>
    <w:p w14:paraId="1BF29687"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Dal Libro del Profeta Baruc</w:t>
      </w:r>
    </w:p>
    <w:p w14:paraId="44857C8E"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Per questo il Signore ha adempiuto le sue parole pronunciate contro di noi, contro i nostri giudici che governarono Israele, contro i nostri re e contro i nostri capi, contro ogni uomo d’Israele e di Giuda. Non era mai avvenuto sotto la volta del cielo quello che egli ha fatto a Gerusalemme, secondo ciò che è scritto nella legge di Mosè, fino al punto di mangiarsi uno le carni di suo figlio e un altro quelle di sua figlia. Il Signore li ha sottoposti al potere di tutti i regni intorno a noi, come oggetto di disprezzo e di desolazione per tutti quei popoli in mezzo ai quali li aveva dispersi. Essi furono resi schiavi, non padroni, perché abbiamo peccato contro il Signore, nostro Dio e non abbiamo ascoltato la sua voce. Al Signore, nostro Dio, la giustizia, a noi e ai padri nostri il disonore sul volto, come avviene ancora oggi. Tutti i mali che il Signore ci aveva minacciato, ci sono venuti addosso. Ma noi non abbiamo pregato il volto del Signore, abbandonando ciascuno i pensieri del cuore malvagio. E il Signore ha vegliato su questi mali e li ha mandati sopra di noi, poiché egli è giusto in tutte le opere che ci ha comandato, mentre noi non abbiamo dato ascolto alla sua voce, camminando secondo i decreti che aveva posto davanti al nostro volto (Bar 2,1-10). </w:t>
      </w:r>
    </w:p>
    <w:p w14:paraId="50082050"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Dal Libro del Profeta Daniele</w:t>
      </w:r>
    </w:p>
    <w:p w14:paraId="62CC76E6"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w:t>
      </w:r>
      <w:r w:rsidRPr="00C93A66">
        <w:rPr>
          <w:rFonts w:ascii="Arial" w:hAnsi="Arial" w:cs="Arial"/>
          <w:i/>
          <w:iCs/>
          <w:sz w:val="24"/>
          <w:szCs w:val="24"/>
        </w:rPr>
        <w:lastRenderedPageBreak/>
        <w:t xml:space="preserve">abbiamo peccato, abbiamo agito da iniqui, allontanandoci da te, abbiamo mancato in ogni modo. Non abbiamo obbedito ai tuoi comandamenti, non li abbiamo osservati, non abbiamo fatto quanto ci avevi ordinato per il nostro bene. </w:t>
      </w:r>
    </w:p>
    <w:p w14:paraId="58FA4D97"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Ora, quanto hai fatto ricadere su di noi, tutto ciò che ci hai fatto, l’hai fatto con retto giudizio: ci hai dato in potere dei nostri nemici, ingiusti, i peggiori fra gli empi, e di un re iniquo, il più malvagio su tutta la terra. 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w:t>
      </w:r>
    </w:p>
    <w:p w14:paraId="157F733F"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Ora invece, Signore, noi siamo diventati più piccoli di qualunque altra nazione, oggi siamo umiliati per tutta la terra a causa dei nostri peccati.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w:t>
      </w:r>
    </w:p>
    <w:p w14:paraId="5575061C"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 (Dn 3,26-45). </w:t>
      </w:r>
    </w:p>
    <w:p w14:paraId="0578524B"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Egli ha messo in atto quelle parole che aveva pronunciato contro di noi e i nostri governanti, mandando su di noi un male così grande, che sotto tutto il cielo mai è accaduto nulla di simile a quello che si è verificato per Gerusalemme. Tutto questo male è venuto su di noi, proprio come sta scritto nella legge di Mosè. Tuttavia noi non abbiamo supplicato il Signore, nostro Dio, convertendoci dalle nostre iniquità e riconoscendo la tua verità. Il Signore ha vegliato sopra questo male, l’ha mandato su di noi, poiché il Signore, nostro Dio, è giusto in tutte le cose che fa, mentre noi non abbiamo ascoltato la sua voce. Signore, nostro Dio, che hai fatto uscire il tuo popolo dall’Egitto con mano forte e ti sei fatto un nome qual è oggi, noi abbiamo peccato, abbiamo agito da empi. Signore, secondo la tua giustizia, si plachi la tua ira e il tuo sdegno verso Gerusalemme, tua città, tuo monte santo, poiché per i nostri peccati e per l’iniquità dei nostri padri Gerusalemme e il tuo popolo sono oggetto di vituperio presso tutti i nostri vicini (Dn 9,12-16). </w:t>
      </w:r>
    </w:p>
    <w:p w14:paraId="73F9ACDB"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Chi deve fino al giorno della Parusia vegliare che il fine teologico della Chiesa sia conservato puro e Dio sia riconosciuto giusto e santo in ogni sua Parola, è il papa, in comunione gerarchica con il papa sono i Vescovi, in comunione gerarchi con i vescovi sono i presbiteri, sono i diaconi, sono i cresimati, sono i battezzati, sono i profeti, sono i maestri, sono i pastori, sono in missionari. Ogni membro del corpo di </w:t>
      </w:r>
      <w:r w:rsidRPr="00C93A66">
        <w:rPr>
          <w:rFonts w:ascii="Arial" w:hAnsi="Arial" w:cs="Arial"/>
          <w:sz w:val="24"/>
          <w:szCs w:val="24"/>
        </w:rPr>
        <w:lastRenderedPageBreak/>
        <w:t>Cristo deve condurre ogni uomo a rendere la più grande gloria a Dio. Nell’Antico Testamento il fine teologico dei profeti era quello di condurre ogni figlio di Israele alla fedeltà alla Legge dell’Alleanza. Era quello di ricordare che il Signore è fedele in eterno a ogni parola che esce alla sua bocca. Il fine teologico del Nuovo Testamento è quello della grande misericordia del Signore verso ogni uomo e la misericordia di Dio è Cristo Gesù. Oggi nella parola di moltissimi discepoli di Gesù, Dio, Cristo, lo Spirito Santo, la Vergine Maria sono totalmente dimenticati. La loro parola è rivolta all’uomo di terra per la terra. Senza il fine teologico mai si raggiungerà neanche un piccolissimo fine antropologico. Solo la vera teologia, la vera cristologia, la vera soteriologia, la vera pneumatologia, la vera ecclesiologia, la vera mariologia potrà creare la vera antropologia. Sempre è dal fine teologico che nasce il fine antropologico. Anche vera ecologia è il frutto del rispetto del fine teologico.</w:t>
      </w:r>
    </w:p>
    <w:p w14:paraId="4C6954CE" w14:textId="77777777" w:rsidR="00C93A66" w:rsidRPr="00C93A66" w:rsidRDefault="00C93A66" w:rsidP="00C93A66">
      <w:pPr>
        <w:spacing w:after="120" w:line="240" w:lineRule="auto"/>
        <w:jc w:val="both"/>
        <w:rPr>
          <w:rFonts w:ascii="Arial" w:hAnsi="Arial" w:cs="Arial"/>
          <w:b/>
          <w:bCs/>
          <w:sz w:val="24"/>
          <w:szCs w:val="24"/>
        </w:rPr>
      </w:pPr>
    </w:p>
    <w:p w14:paraId="7FE7376D" w14:textId="77777777" w:rsidR="00C93A66" w:rsidRPr="00C93A66" w:rsidRDefault="00C93A66" w:rsidP="00C93A66">
      <w:pPr>
        <w:spacing w:after="120" w:line="240" w:lineRule="auto"/>
        <w:jc w:val="both"/>
        <w:rPr>
          <w:rFonts w:ascii="Arial" w:hAnsi="Arial" w:cs="Arial"/>
          <w:b/>
          <w:bCs/>
          <w:sz w:val="24"/>
          <w:szCs w:val="24"/>
        </w:rPr>
      </w:pPr>
      <w:bookmarkStart w:id="192" w:name="_Hlk210684702"/>
      <w:r w:rsidRPr="00C93A66">
        <w:rPr>
          <w:rFonts w:ascii="Arial" w:hAnsi="Arial" w:cs="Arial"/>
          <w:b/>
          <w:bCs/>
          <w:sz w:val="24"/>
          <w:szCs w:val="24"/>
        </w:rPr>
        <w:t>Beati invece i vostri occhi perché vedono e i vostri orecchi perché ascoltano. In verità io vi dico: molti profeti e molti giusti hanno desiderato vedere ciò che voi guardate, ma non lo videro, e ascoltare ciò che voi ascoltate, ma non lo ascoltarono!</w:t>
      </w:r>
    </w:p>
    <w:bookmarkEnd w:id="192"/>
    <w:p w14:paraId="64465392"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Adesso Gesù proclama beati tutti coloro che sono ora, sono stati prima, saranno domani alla sua presenza. Perché questa beatitudine? Perché essi sono dinanzi alla presenza del loro Signore, Creatore, Dio, Redentore, Salvatore. Sono dinnanzi alla grazia, alla verità, alla luce, alla vita eterna venuta nella carne. La carne di Cristo è carne di Dio. Vedendo Cristo, vedono il loro Dio. Toccando Cristo con le mani, toccano Dio. ascoltando Cristi che parla, ascoltano Dio: </w:t>
      </w:r>
      <w:r w:rsidRPr="00C93A66">
        <w:rPr>
          <w:rFonts w:ascii="Arial" w:hAnsi="Arial" w:cs="Arial"/>
          <w:i/>
          <w:iCs/>
          <w:sz w:val="24"/>
          <w:szCs w:val="24"/>
        </w:rPr>
        <w:t xml:space="preserve">“Beati invece i vostri occhi perché vedono e i vostri orecchi perché ascoltano. In verità io vi dico: molti profeti e molti giusti hanno desiderato vedere ciò che voi guardate, ma non lo videro, e ascoltare ciò che voi ascoltate, ma non lo ascoltarono!”. </w:t>
      </w:r>
      <w:r w:rsidRPr="00C93A66">
        <w:rPr>
          <w:rFonts w:ascii="Arial" w:hAnsi="Arial" w:cs="Arial"/>
          <w:sz w:val="24"/>
          <w:szCs w:val="24"/>
        </w:rPr>
        <w:t>Gesù non solo è la Parola eterna del Padre, è colui che nella carne dona pienezza di compimento a ogni Parola di Dio. Molti più beati dei contemporanei di Gesù sono il papa, i vescovi, i presbiteri. Essi hanno il potere di fare il corpo e il sangue di Cristo nel sacramento dell’Eucaristia e anche di mangiare il corpo e di bere il sangue. Molti più beati sono tutti i discepoli di Gesù: essi non vedono Cristo con gli occhi della carne. Mangiando il corpo e bevendo il sangue di Cristo, nel corpo e nel sangue di Cristi, mangiano la Beata Trinità. La Beata Trinità diviene loro vita. Non  esiste beatitudine più grande. Il cristiano è via sulla terra della Beata Trinità. Grande è il mistero del discepolo di Gesù. Quanti sono venuti prima di Cristo Gesù, hanno atteso questo giorno nella speranza. Solo di Abramo sappiamo per rivelazione di Cristo Gesù che vide uno dei giorni di Cristo Gesù e si rallegrò per questa visione. Sappiamo che Isaia e non solo Isaia per ispirazione dello Spirito Santo descrivono tutta la vita di Gesù. Non sappiamo se vi sia stata anche la visione con gli occhi dello Spirito Santo. Il Nuovo Testamento tace e dove lo Spirito tace anche noi dobbiamo Tacere.</w:t>
      </w:r>
    </w:p>
    <w:p w14:paraId="7900F55B" w14:textId="77777777" w:rsidR="00C93A66" w:rsidRPr="00C93A66" w:rsidRDefault="00C93A66" w:rsidP="00C93A66">
      <w:pPr>
        <w:spacing w:after="120" w:line="240" w:lineRule="auto"/>
        <w:jc w:val="both"/>
        <w:rPr>
          <w:rFonts w:ascii="Arial" w:hAnsi="Arial" w:cs="Arial"/>
          <w:sz w:val="24"/>
          <w:szCs w:val="24"/>
        </w:rPr>
      </w:pPr>
    </w:p>
    <w:p w14:paraId="34D1A4C9" w14:textId="77777777" w:rsidR="00C93A66" w:rsidRPr="00C93A66" w:rsidRDefault="00C93A66" w:rsidP="00C93A66">
      <w:pPr>
        <w:pStyle w:val="Titolo2"/>
      </w:pPr>
      <w:bookmarkStart w:id="193" w:name="_Toc210973411"/>
      <w:bookmarkStart w:id="194" w:name="_Toc212557306"/>
      <w:r w:rsidRPr="00C93A66">
        <w:lastRenderedPageBreak/>
        <w:t>Voi dunque ascoltate la parabola del seminatore</w:t>
      </w:r>
      <w:bookmarkEnd w:id="193"/>
      <w:bookmarkEnd w:id="194"/>
    </w:p>
    <w:p w14:paraId="69AB8F41" w14:textId="77777777" w:rsidR="00C93A66" w:rsidRPr="00C93A66" w:rsidRDefault="00C93A66" w:rsidP="00C93A66">
      <w:pPr>
        <w:spacing w:after="120" w:line="240" w:lineRule="auto"/>
        <w:jc w:val="both"/>
        <w:rPr>
          <w:rFonts w:ascii="Arial" w:hAnsi="Arial" w:cs="Arial"/>
          <w:b/>
          <w:bCs/>
          <w:sz w:val="24"/>
          <w:szCs w:val="24"/>
        </w:rPr>
      </w:pPr>
      <w:bookmarkStart w:id="195" w:name="_Hlk208479911"/>
      <w:bookmarkStart w:id="196" w:name="_Hlk210684726"/>
    </w:p>
    <w:p w14:paraId="75A3A174" w14:textId="77777777" w:rsidR="00C93A66" w:rsidRPr="00C93A66" w:rsidRDefault="00C93A66" w:rsidP="00C93A66">
      <w:pPr>
        <w:spacing w:after="120" w:line="240" w:lineRule="auto"/>
        <w:jc w:val="both"/>
        <w:rPr>
          <w:rFonts w:ascii="Arial" w:hAnsi="Arial" w:cs="Arial"/>
          <w:b/>
          <w:bCs/>
          <w:sz w:val="24"/>
          <w:szCs w:val="24"/>
        </w:rPr>
      </w:pPr>
      <w:r w:rsidRPr="00C93A66">
        <w:rPr>
          <w:rFonts w:ascii="Arial" w:hAnsi="Arial" w:cs="Arial"/>
          <w:b/>
          <w:bCs/>
          <w:sz w:val="24"/>
          <w:szCs w:val="24"/>
        </w:rPr>
        <w:t>Voi dunque ascoltate la parabola del seminatore</w:t>
      </w:r>
      <w:bookmarkEnd w:id="195"/>
      <w:r w:rsidRPr="00C93A66">
        <w:rPr>
          <w:rFonts w:ascii="Arial" w:hAnsi="Arial" w:cs="Arial"/>
          <w:b/>
          <w:bCs/>
          <w:sz w:val="24"/>
          <w:szCs w:val="24"/>
        </w:rPr>
        <w:t>.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w:t>
      </w:r>
    </w:p>
    <w:bookmarkEnd w:id="196"/>
    <w:p w14:paraId="2175CE1D" w14:textId="77777777" w:rsidR="00C93A66" w:rsidRPr="00C93A66" w:rsidRDefault="00C93A66" w:rsidP="00C93A66">
      <w:pPr>
        <w:spacing w:after="120" w:line="240" w:lineRule="auto"/>
        <w:jc w:val="both"/>
        <w:rPr>
          <w:rFonts w:ascii="Arial" w:hAnsi="Arial" w:cs="Arial"/>
          <w:b/>
          <w:bCs/>
          <w:sz w:val="24"/>
          <w:szCs w:val="24"/>
        </w:rPr>
      </w:pPr>
    </w:p>
    <w:p w14:paraId="3F70E276" w14:textId="77777777" w:rsidR="00C93A66" w:rsidRPr="00C93A66" w:rsidRDefault="00C93A66" w:rsidP="00C93A66">
      <w:pPr>
        <w:spacing w:after="120" w:line="240" w:lineRule="auto"/>
        <w:jc w:val="both"/>
        <w:rPr>
          <w:rFonts w:ascii="Arial" w:hAnsi="Arial" w:cs="Arial"/>
          <w:b/>
          <w:bCs/>
          <w:sz w:val="24"/>
          <w:szCs w:val="24"/>
        </w:rPr>
      </w:pPr>
      <w:bookmarkStart w:id="197" w:name="_Hlk210684741"/>
      <w:r w:rsidRPr="00C93A66">
        <w:rPr>
          <w:rFonts w:ascii="Arial" w:hAnsi="Arial" w:cs="Arial"/>
          <w:b/>
          <w:bCs/>
          <w:sz w:val="24"/>
          <w:szCs w:val="24"/>
        </w:rPr>
        <w:t xml:space="preserve">Voi dunque ascoltate la parabola del seminatore. </w:t>
      </w:r>
    </w:p>
    <w:bookmarkEnd w:id="197"/>
    <w:p w14:paraId="68AC9DFC"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Ora Gesù dona ai suoi discepoli il significato della sua parabola. </w:t>
      </w:r>
      <w:r w:rsidRPr="00C93A66">
        <w:rPr>
          <w:rFonts w:ascii="Arial" w:hAnsi="Arial" w:cs="Arial"/>
          <w:i/>
          <w:iCs/>
          <w:sz w:val="24"/>
          <w:szCs w:val="24"/>
        </w:rPr>
        <w:t>“Voi dunque ascoltate la parabola del seminatore”.</w:t>
      </w:r>
      <w:r w:rsidRPr="00C93A66">
        <w:rPr>
          <w:rFonts w:ascii="Arial" w:hAnsi="Arial" w:cs="Arial"/>
          <w:sz w:val="24"/>
          <w:szCs w:val="24"/>
        </w:rPr>
        <w:t xml:space="preserve">  Per prima cosa è chiesto a suoi discepoli di ascoltare. Non si ascolta però solo con l’orecchio del corpo, si ascolta prima di tutto con l’orecchio dello spirito, dell’anima, della volontà, dei desideri. Senza la volontà di ascoltare nulla entra nell’anima e nulla nello spirito. Si compie per noi la profezia di Ezechiele. Ecco cosa dice il Signore al suo profeta:</w:t>
      </w:r>
    </w:p>
    <w:p w14:paraId="4135B393"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33,30-33).</w:t>
      </w:r>
    </w:p>
    <w:p w14:paraId="4436DEE0"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L’orecchio della volontà è tutto per l’uomo. Senza questo orecchio si è sordi. </w:t>
      </w:r>
    </w:p>
    <w:p w14:paraId="0811145D" w14:textId="77777777" w:rsidR="00C93A66" w:rsidRPr="00C93A66" w:rsidRDefault="00C93A66" w:rsidP="00C93A66">
      <w:pPr>
        <w:spacing w:after="120" w:line="240" w:lineRule="auto"/>
        <w:jc w:val="both"/>
        <w:rPr>
          <w:rFonts w:ascii="Arial" w:hAnsi="Arial" w:cs="Arial"/>
          <w:b/>
          <w:bCs/>
          <w:sz w:val="24"/>
          <w:szCs w:val="24"/>
        </w:rPr>
      </w:pPr>
    </w:p>
    <w:p w14:paraId="1246F739" w14:textId="77777777" w:rsidR="00C93A66" w:rsidRPr="00C93A66" w:rsidRDefault="00C93A66" w:rsidP="00C93A66">
      <w:pPr>
        <w:spacing w:after="120" w:line="240" w:lineRule="auto"/>
        <w:jc w:val="both"/>
        <w:rPr>
          <w:rFonts w:ascii="Arial" w:hAnsi="Arial" w:cs="Arial"/>
          <w:b/>
          <w:bCs/>
          <w:sz w:val="24"/>
          <w:szCs w:val="24"/>
        </w:rPr>
      </w:pPr>
      <w:bookmarkStart w:id="198" w:name="_Hlk210684766"/>
      <w:r w:rsidRPr="00C93A66">
        <w:rPr>
          <w:rFonts w:ascii="Arial" w:hAnsi="Arial" w:cs="Arial"/>
          <w:b/>
          <w:bCs/>
          <w:sz w:val="24"/>
          <w:szCs w:val="24"/>
        </w:rPr>
        <w:t xml:space="preserve">Ogni volta che uno ascolta la parola del Regno e non la comprende, viene il Maligno e ruba ciò che è stato seminato nel suo cuore: questo è il seme seminato lungo la strada. </w:t>
      </w:r>
    </w:p>
    <w:p w14:paraId="47870B77"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La parola del regno non va solamente annunciata, essa va anche spiegata. Si spiega per far conoscere l’altezza, la larghezza, la profondità, lo spessore della verità contenuta in ogni Parola di Dio e di Gesù:</w:t>
      </w:r>
      <w:r w:rsidRPr="00C93A66">
        <w:rPr>
          <w:rFonts w:ascii="Arial" w:hAnsi="Arial" w:cs="Arial"/>
          <w:i/>
          <w:iCs/>
          <w:sz w:val="24"/>
          <w:szCs w:val="24"/>
        </w:rPr>
        <w:t xml:space="preserve"> “</w:t>
      </w:r>
      <w:bookmarkEnd w:id="198"/>
      <w:r w:rsidRPr="00C93A66">
        <w:rPr>
          <w:rFonts w:ascii="Arial" w:hAnsi="Arial" w:cs="Arial"/>
          <w:i/>
          <w:iCs/>
          <w:sz w:val="24"/>
          <w:szCs w:val="24"/>
        </w:rPr>
        <w:t xml:space="preserve">Ogni volta che uno ascolta la parola del Regno e non la comprende, viene il Maligno e ruba ciò che è stato seminato nel suo cuore: questo è il seme seminato lungo la strada”. </w:t>
      </w:r>
      <w:r w:rsidRPr="00C93A66">
        <w:rPr>
          <w:rFonts w:ascii="Arial" w:hAnsi="Arial" w:cs="Arial"/>
          <w:sz w:val="24"/>
          <w:szCs w:val="24"/>
        </w:rPr>
        <w:t xml:space="preserve">Senza comprensione si ascolta, </w:t>
      </w:r>
      <w:r w:rsidRPr="00C93A66">
        <w:rPr>
          <w:rFonts w:ascii="Arial" w:hAnsi="Arial" w:cs="Arial"/>
          <w:sz w:val="24"/>
          <w:szCs w:val="24"/>
        </w:rPr>
        <w:lastRenderedPageBreak/>
        <w:t>ma nulla rimane nel cuore. Senza la spiegazione si è in tutto simile all’Eunuco della regina Candace, del quale si parla negli Atti degli Apostoli.</w:t>
      </w:r>
    </w:p>
    <w:p w14:paraId="22CFB231"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 Come una pecora egli fu condotto al macello e come un agnello senza voce innanzi a chi lo tosa, così egli non apre la sua bocca. Nella sua umiliazione il giudizio gli è stato negato, la sua discendenza chi potrà descriverla? Poiché è stata recisa dalla terra la sua vita.</w:t>
      </w:r>
    </w:p>
    <w:p w14:paraId="14F3D31A"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i/>
          <w:iCs/>
          <w:sz w:val="24"/>
          <w:szCs w:val="24"/>
        </w:rPr>
        <w:t xml:space="preserve">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[37]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(At 8,26-40). </w:t>
      </w:r>
    </w:p>
    <w:p w14:paraId="68F642FE"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Insegna quanto Gesù ha comandato è obbligo degli Apostolo e dei presbiteri. Ecco il comandamento di Gesù.</w:t>
      </w:r>
    </w:p>
    <w:p w14:paraId="4A74ED1B"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i/>
          <w:iCs/>
          <w:sz w:val="24"/>
          <w:szCs w:val="24"/>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02B8EEB1"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La Chiesa Apostolica così obbedisce a questo comandamento.</w:t>
      </w:r>
    </w:p>
    <w:p w14:paraId="0BA9B387"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i/>
          <w:iCs/>
          <w:sz w:val="24"/>
          <w:szCs w:val="24"/>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 </w:t>
      </w:r>
    </w:p>
    <w:p w14:paraId="0858F081"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lastRenderedPageBreak/>
        <w:t>Si semina la Parola di Dio, si annuncia la Parola di Dio, si predica la Parola di Dio,  si insegna la Parola di Dio, si spiega la Parola di Dio, si comprende la Parola di Dio, si obbedisce alla Parola di Dio, si vive la Parola di Dio, si rende testimonianza alla Parola di Dio, si esorta a vivere la Parola di Dio. Nella Parola di Dio non deve entrare nessuna parola dell’uomo, neanche per una piccola o insignificante disattenzione. Studiare la Parola di Dio, imparare la Parola di Dio, conoscere le Scritture è obbligo per ogni Apostolo e ogni Presbitero della Chiesa di Dio. Ecco il comando che l’Apostolo Paolo dona a Timoteo, Vescovo della Chiesa di Dio:</w:t>
      </w:r>
    </w:p>
    <w:p w14:paraId="570F40A5"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w:t>
      </w:r>
    </w:p>
    <w:p w14:paraId="7F2FE8EF"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Proponendo queste cose ai fratelli, sarai un buon ministro di Cristo Gesù, nutrito dalle parole della fede e della buona dottrina che hai seguito. Evita invece le favole profane, roba da vecchie donnicciole.</w:t>
      </w:r>
    </w:p>
    <w:p w14:paraId="6C0820D1"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4,1-16). </w:t>
      </w:r>
    </w:p>
    <w:p w14:paraId="0EDFE5D8"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p>
    <w:p w14:paraId="3E8142F2"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w:t>
      </w:r>
      <w:r w:rsidRPr="00C93A66">
        <w:rPr>
          <w:rFonts w:ascii="Arial" w:hAnsi="Arial" w:cs="Arial"/>
          <w:i/>
          <w:iCs/>
          <w:sz w:val="24"/>
          <w:szCs w:val="24"/>
        </w:rPr>
        <w:lastRenderedPageBreak/>
        <w:t>rifiutando di dare ascolto alla verità per perdersi dietro alle favole. Tu però vigila attentamente, sopporta le sofferenze, compi la tua opera di annunciatore del Vangelo, adempi il tuo ministero (2Tm 3,14-4,5).</w:t>
      </w:r>
    </w:p>
    <w:p w14:paraId="7FF20F95"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L’Apostolo è il Maestro alla cui scuola deve imparare ogni Presbitero. L’Apostolo deve però insegnare e spiegare solo la Parola di Gesù. I suoi pensieri devono ogni giorno essere un rogo che brucia senza avere mai fine.</w:t>
      </w:r>
    </w:p>
    <w:p w14:paraId="044CC6E3" w14:textId="77777777" w:rsidR="00C93A66" w:rsidRPr="00C93A66" w:rsidRDefault="00C93A66" w:rsidP="00C93A66">
      <w:pPr>
        <w:spacing w:after="120" w:line="240" w:lineRule="auto"/>
        <w:jc w:val="both"/>
        <w:rPr>
          <w:rFonts w:ascii="Arial" w:hAnsi="Arial" w:cs="Arial"/>
          <w:b/>
          <w:bCs/>
          <w:sz w:val="24"/>
          <w:szCs w:val="24"/>
        </w:rPr>
      </w:pPr>
      <w:bookmarkStart w:id="199" w:name="_Hlk210684793"/>
    </w:p>
    <w:p w14:paraId="10769A68" w14:textId="77777777" w:rsidR="00C93A66" w:rsidRPr="00C93A66" w:rsidRDefault="00C93A66" w:rsidP="00C93A66">
      <w:pPr>
        <w:spacing w:after="120" w:line="240" w:lineRule="auto"/>
        <w:jc w:val="both"/>
        <w:rPr>
          <w:rFonts w:ascii="Arial" w:hAnsi="Arial" w:cs="Arial"/>
          <w:b/>
          <w:bCs/>
          <w:sz w:val="24"/>
          <w:szCs w:val="24"/>
        </w:rPr>
      </w:pPr>
      <w:r w:rsidRPr="00C93A66">
        <w:rPr>
          <w:rFonts w:ascii="Arial" w:hAnsi="Arial" w:cs="Arial"/>
          <w:b/>
          <w:bCs/>
          <w:sz w:val="24"/>
          <w:szCs w:val="24"/>
        </w:rPr>
        <w:t>Quello che è stato seminato sul terreno sassoso è colui che ascolta la Parola e l’accoglie subito con gioia, ma non ha in sé radici ed è incostante, sicché, appena giunge una tribolazione o una persecuzione a causa della Parola, egli subito viene meno.</w:t>
      </w:r>
    </w:p>
    <w:bookmarkEnd w:id="199"/>
    <w:p w14:paraId="310E3424"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Ecco ora il significato del seme caduto nel terreno sassoso: questo seme cade in un cuore che non ha le sue radici nella grazia e nella fortezza dello Spirito Santo. La Parola di Dio va sempre piantata in questo terreno divino, altrimenti mai essa potrà mettere radici: </w:t>
      </w:r>
      <w:r w:rsidRPr="00C93A66">
        <w:rPr>
          <w:rFonts w:ascii="Arial" w:hAnsi="Arial" w:cs="Arial"/>
          <w:i/>
          <w:iCs/>
          <w:sz w:val="24"/>
          <w:szCs w:val="24"/>
        </w:rPr>
        <w:t xml:space="preserve">“Quello che è stato seminato sul terreno sassoso è colui che ascolta la Parola e l’accoglie subito con gioia, ma non ha in sé radici ed è incostante, sicché, appena giunge una tribolazione o una persecuzione a causa della Parola, egli subito viene meno”. </w:t>
      </w:r>
      <w:r w:rsidRPr="00C93A66">
        <w:rPr>
          <w:rFonts w:ascii="Arial" w:hAnsi="Arial" w:cs="Arial"/>
          <w:sz w:val="24"/>
          <w:szCs w:val="24"/>
        </w:rPr>
        <w:t xml:space="preserve">Un albero senza radici profonde sempre viene sradicato dal vento, anche di lieve intensità. Un cuore senza grazia è terra arida, senz’acqua. Un cuore senza la ricchezza dello Spirito Santo è in tutto simile a un masso di granito. Vi si potrà mettere anche della polvere impastata sul granito. Si può anche piantare su questa polvere impastata, ma poi le radici restano in superficie e il vento della tribolazione o della persecuzione tutto porta via. Mai dobbiamo dimenticare che Cristo Gesù venne in mezzo a noi pieno di grazia e di verità. La grazia e lo Spirito Santo vanno sempre donati quando si dona la verità e si dona la Parola. Sempre muore il seme in quel cuore privo di grazia e di Spirito Santo. Più si cresce in grazia e in Spirito Santo e più profonde saranno le radici della Parola seminata in noi. </w:t>
      </w:r>
    </w:p>
    <w:p w14:paraId="08F310F0"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Ecco il fiume della grazia e dello Spirito Santo di Cristo cosa produce. Ce lo rivela la profezia di Ezechiele nella visione dell’acqua che sgorga dal lato destro del nuovo tempio del Signore.  Anche Geremia ci dice a chi somiglia chi obbedisce al Signore e a chi invece non obbedisce al Signore Dio.</w:t>
      </w:r>
    </w:p>
    <w:p w14:paraId="6FDD8214"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Dal Libro del Profeta Ezechiele</w:t>
      </w:r>
    </w:p>
    <w:p w14:paraId="1FD430A1"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w:t>
      </w:r>
      <w:r w:rsidRPr="00C93A66">
        <w:rPr>
          <w:rFonts w:ascii="Arial" w:hAnsi="Arial" w:cs="Arial"/>
          <w:i/>
          <w:iCs/>
          <w:sz w:val="24"/>
          <w:szCs w:val="24"/>
        </w:rPr>
        <w:lastRenderedPageBreak/>
        <w:t>navigabili, un torrente che non si poteva passare a guado. Allora egli mi disse: «Hai visto, figlio dell’uomo?».</w:t>
      </w:r>
    </w:p>
    <w:p w14:paraId="2A5A519A"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14:paraId="65F954DD"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Dal Libro del Profeta Geremia</w:t>
      </w:r>
    </w:p>
    <w:p w14:paraId="29398CE9"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Il peccato di Giuda è scritto con stilo di ferro, è inciso con punta di diamante sulla tavola del loro cuore e sui corni dei loro altari. Così i loro figli ricorderanno i loro altari e i loro pali sacri presso gli alberi verdi, sui colli elevati, sui monti e in aperta campagna. «I tuoi averi e tutti i tuoi tesori li abbandonerò al saccheggio, come ricompensa per tutti i peccati commessi in tutti i tuoi territori.</w:t>
      </w:r>
    </w:p>
    <w:p w14:paraId="1FDF8C55"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Dovrai ritirare la mano dall’eredità che ti avevo dato; ti renderò schiavo dei tuoi nemici in una terra che non conosci, perché avete acceso il fuoco della mia ira, che arderà sempre».</w:t>
      </w:r>
    </w:p>
    <w:p w14:paraId="5E174982"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Così dice il Signore: «Maledetto l’uomo che confida nell’uomo, e pone nella carne il suo sostegno, allontanando il suo cuore dal Signore. Sarà come un tamerisco nella steppa; non vedrà venire il bene, dimorerà in luoghi aridi nel deserto, in una terra di salsedine, dove nessuno può vivere. Benedetto l’uomo che confida nel Signore e il Signore è la sua fiducia. È come un albero piantato lungo un corso d’acqua, verso la corrente stende le radici; non teme quando viene il caldo, le sue foglie rimangono verdi, nell’anno della siccità non si dà pena, non smette di produrre frutti.</w:t>
      </w:r>
    </w:p>
    <w:p w14:paraId="3E6BD5A5"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Niente è più infido del cuore e difficilmente guarisce! Chi lo può conoscere? Io, il Signore, scruto la mente e saggio i cuori, per dare a ciascuno secondo la sua condotta, secondo il frutto delle sue azioni. È come una pernice che cova uova altrui, chi accumula ricchezze in modo disonesto. A metà dei suoi giorni dovrà lasciarle e alla fine apparirà uno stolto».</w:t>
      </w:r>
    </w:p>
    <w:p w14:paraId="49EFF77A"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Trono di gloria, eccelso fin dal principio, è il luogo del nostro santuario! O speranza d’Israele, Signore, quanti ti abbandonano resteranno confusi; quanti si allontanano da te saranno scritti nella polvere, perché hanno abbandonato il Signore, fonte di acqua viva.</w:t>
      </w:r>
    </w:p>
    <w:p w14:paraId="15F5E9AD"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lastRenderedPageBreak/>
        <w:t>Guariscimi, Signore, e guarirò, salvami e sarò salvato, poiché tu sei il mio vanto. Essi mi dicono: «Dov’è la parola del Signore? Si compia finalmente!». Io non ho insistito presso di te per la sventura né ho desiderato il giorno funesto, tu lo sai. Ciò che è uscito dalla mia bocca è innanzi a te. Non essere per me causa di spavento, tu, mio solo rifugio nel giorno della sventura.</w:t>
      </w:r>
    </w:p>
    <w:p w14:paraId="161249F9"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i/>
          <w:iCs/>
          <w:sz w:val="24"/>
          <w:szCs w:val="24"/>
        </w:rPr>
        <w:t xml:space="preserve">Siano confusi i miei avversari, non io, si spaventino loro, non io. Manda contro di loro il giorno della sventura, distruggili due volte (Ger 17,1-18). </w:t>
      </w:r>
    </w:p>
    <w:p w14:paraId="56AC8ACE"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La grazia e lo Spirito Santo devono oggi sgorgare dal nuovo tempio di Dio che è l’Apostolo del Signore. In comunione con l’Apostolo del Signore, dal nuovo tempio di Dio, il presbitero. In comunione con l’Apostolo e il Presbitero il diacono e ogni altro membro del corpo di Cristo, essendo tutti in Cristo, nuovo tempio di Dio.</w:t>
      </w:r>
    </w:p>
    <w:p w14:paraId="3455E744" w14:textId="77777777" w:rsidR="00C93A66" w:rsidRPr="00C93A66" w:rsidRDefault="00C93A66" w:rsidP="00C93A66">
      <w:pPr>
        <w:spacing w:after="120" w:line="240" w:lineRule="auto"/>
        <w:jc w:val="both"/>
        <w:rPr>
          <w:rFonts w:ascii="Arial" w:hAnsi="Arial" w:cs="Arial"/>
          <w:b/>
          <w:bCs/>
          <w:sz w:val="24"/>
          <w:szCs w:val="24"/>
        </w:rPr>
      </w:pPr>
    </w:p>
    <w:p w14:paraId="5E95DACB" w14:textId="77777777" w:rsidR="00C93A66" w:rsidRPr="00C93A66" w:rsidRDefault="00C93A66" w:rsidP="00C93A66">
      <w:pPr>
        <w:spacing w:after="120" w:line="240" w:lineRule="auto"/>
        <w:jc w:val="both"/>
        <w:rPr>
          <w:rFonts w:ascii="Arial" w:hAnsi="Arial" w:cs="Arial"/>
          <w:b/>
          <w:bCs/>
          <w:sz w:val="24"/>
          <w:szCs w:val="24"/>
        </w:rPr>
      </w:pPr>
      <w:bookmarkStart w:id="200" w:name="_Hlk210684833"/>
      <w:r w:rsidRPr="00C93A66">
        <w:rPr>
          <w:rFonts w:ascii="Arial" w:hAnsi="Arial" w:cs="Arial"/>
          <w:b/>
          <w:bCs/>
          <w:sz w:val="24"/>
          <w:szCs w:val="24"/>
        </w:rPr>
        <w:t xml:space="preserve">Quello seminato tra i rovi è colui che ascolta la Parola, ma la preoccupazione del mondo e la seduzione della ricchezza soffocano la Parola ed essa non dà frutto. </w:t>
      </w:r>
    </w:p>
    <w:bookmarkEnd w:id="200"/>
    <w:p w14:paraId="35F77557"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Vi è una terza causa che impedisce che il seme giunga a maturazione: questo impedimento è costituito dalla preoccupazione del mondo e dalla seduzione della ricchezza. Chi cade in questa trappola satanica diventerà un campo di spine, di ortiche, si ogni altra erba selvatica. Ecco le Parole di Gesù: “</w:t>
      </w:r>
      <w:r w:rsidRPr="00C93A66">
        <w:rPr>
          <w:rFonts w:ascii="Arial" w:hAnsi="Arial" w:cs="Arial"/>
          <w:i/>
          <w:iCs/>
          <w:sz w:val="24"/>
          <w:szCs w:val="24"/>
        </w:rPr>
        <w:t xml:space="preserve">Quello seminato tra i rovi è colui che ascolta la Parola, ma la preoccupazione del mondo e la seduzione della ricchezza soffocano la Parola ed essa non dà frutto”.  </w:t>
      </w:r>
      <w:r w:rsidRPr="00C93A66">
        <w:rPr>
          <w:rFonts w:ascii="Arial" w:hAnsi="Arial" w:cs="Arial"/>
          <w:sz w:val="24"/>
          <w:szCs w:val="24"/>
        </w:rPr>
        <w:t>Contro queste trappole di morte Gesù ha già avvertito i suoi discepolo nel Discorso della Montagna nel Vangelo secondo Matteo e anche nel Discorso Escatologico nel Vangelo secondo Luca. È un avvertimento che va ben custodito nel cuore.</w:t>
      </w:r>
    </w:p>
    <w:p w14:paraId="715D4B0B"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Dal Vangelo secondo Matteo</w:t>
      </w:r>
    </w:p>
    <w:p w14:paraId="2314C6EE"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6F205B85"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La lampada del corpo è l’occhio; perciò, se il tuo occhio è semplice, tutto il tuo corpo sarà luminoso; ma se il tuo occhio è cattivo, tutto il tuo corpo sarà tenebroso. Se dunque la luce che è in te è tenebra, quanto grande sarà la tenebra!</w:t>
      </w:r>
    </w:p>
    <w:p w14:paraId="4763ECF6"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Nessuno può servire due padroni, perché o odierà l’uno e amerà l’altro, oppure si affezionerà all’uno e disprezzerà l’altro. Non potete servire Dio e la ricchezza.</w:t>
      </w:r>
    </w:p>
    <w:p w14:paraId="5F8665B8"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i/>
          <w:iCs/>
          <w:sz w:val="24"/>
          <w:szCs w:val="24"/>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w:t>
      </w:r>
      <w:r w:rsidRPr="00C93A66">
        <w:rPr>
          <w:rFonts w:ascii="Arial" w:hAnsi="Arial" w:cs="Arial"/>
          <w:i/>
          <w:iCs/>
          <w:sz w:val="24"/>
          <w:szCs w:val="24"/>
        </w:rPr>
        <w:lastRenderedPageBreak/>
        <w:t xml:space="preserve">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6,19-34). </w:t>
      </w:r>
    </w:p>
    <w:p w14:paraId="41F92134"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Dal Vangelo secondo Luca.</w:t>
      </w:r>
    </w:p>
    <w:p w14:paraId="0D7BAE2C"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 (Lc 21,34-36). </w:t>
      </w:r>
    </w:p>
    <w:p w14:paraId="5CD57F23"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L’affanno per le ricchezza e gli affanni della vita sono per la Parola di Dio più che veleno letale e più che soda caustica e più che altro acido corrosivo. Quando la Parola cade nel cuore colmo di questi elementi di morte, essa sempre muore. In questo cuore c’è solo morte. No c’è vita.</w:t>
      </w:r>
    </w:p>
    <w:p w14:paraId="057B418D" w14:textId="77777777" w:rsidR="00C93A66" w:rsidRPr="00C93A66" w:rsidRDefault="00C93A66" w:rsidP="00C93A66">
      <w:pPr>
        <w:spacing w:after="120" w:line="240" w:lineRule="auto"/>
        <w:jc w:val="both"/>
        <w:rPr>
          <w:rFonts w:ascii="Arial" w:hAnsi="Arial" w:cs="Arial"/>
          <w:b/>
          <w:bCs/>
          <w:sz w:val="24"/>
          <w:szCs w:val="24"/>
        </w:rPr>
      </w:pPr>
    </w:p>
    <w:p w14:paraId="648E7DE9" w14:textId="77777777" w:rsidR="00C93A66" w:rsidRPr="00C93A66" w:rsidRDefault="00C93A66" w:rsidP="00C93A66">
      <w:pPr>
        <w:spacing w:after="120" w:line="240" w:lineRule="auto"/>
        <w:jc w:val="both"/>
        <w:rPr>
          <w:rFonts w:ascii="Arial" w:hAnsi="Arial" w:cs="Arial"/>
          <w:b/>
          <w:bCs/>
          <w:sz w:val="24"/>
          <w:szCs w:val="24"/>
        </w:rPr>
      </w:pPr>
      <w:bookmarkStart w:id="201" w:name="_Hlk210684815"/>
      <w:r w:rsidRPr="00C93A66">
        <w:rPr>
          <w:rFonts w:ascii="Arial" w:hAnsi="Arial" w:cs="Arial"/>
          <w:b/>
          <w:bCs/>
          <w:sz w:val="24"/>
          <w:szCs w:val="24"/>
        </w:rPr>
        <w:t>Quello seminato sul terreno buono è colui che ascolta la Parola e la comprende; questi dà frutto e produce il cento, il sessanta, il trenta per uno».</w:t>
      </w:r>
    </w:p>
    <w:bookmarkEnd w:id="201"/>
    <w:p w14:paraId="49813C9E"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Il terreno buono è quel cuore colmo di grazia e di Spirito Santo. È quel cuore che ininterrottamente cresce in grazia e in Spirito Santo: </w:t>
      </w:r>
      <w:r w:rsidRPr="00C93A66">
        <w:rPr>
          <w:rFonts w:ascii="Arial" w:hAnsi="Arial" w:cs="Arial"/>
          <w:i/>
          <w:iCs/>
          <w:sz w:val="24"/>
          <w:szCs w:val="24"/>
        </w:rPr>
        <w:t xml:space="preserve">“Quello seminato sul terreno buono è colui che ascolta la Parola e la comprende; questi dà frutto e produce il cento, il sessanta, il trenta per uno»”. </w:t>
      </w:r>
      <w:r w:rsidRPr="00C93A66">
        <w:rPr>
          <w:rFonts w:ascii="Arial" w:hAnsi="Arial" w:cs="Arial"/>
          <w:sz w:val="24"/>
          <w:szCs w:val="24"/>
        </w:rPr>
        <w:t>Questo cuore sempre produce un frutto di vita eterna. Dobbiamo però porre molta attenzione affinché nessuno pensi che la pesantezza del frutto o la quantità dei frutti raccolti sia uguale per tutti. C’è chi produce il trenta per uno, chi il sessanta e chi il cento. Si produce in relazione alla grandezza della grazia e dello Spirito Santo in noi. Si produce anche in relazione alla potenza della grazia e dello Spirito Santo. Si produce anche in relazione alla vocazione e alla missione a noi affidate. Di certo non si produce quando non viviamo la nostra vocazione e missione perché ne desideriamo altre. Nessuno potrà vivere una missione e una vocazione, se esse non sono date dall’alto. Ciò che Dio non dona mai lo si potrà vivere. Inoltre l’invidia della grazia altrui è peccato contro lo Spirito Santo. Sempre chi vive bene il suo dono porterà molto frutto, perché il frutto è un dono di Dio alla nostra obbedienza.</w:t>
      </w:r>
    </w:p>
    <w:p w14:paraId="7DFF6597" w14:textId="77777777" w:rsidR="00C93A66" w:rsidRPr="00C93A66" w:rsidRDefault="00C93A66" w:rsidP="00C93A66">
      <w:pPr>
        <w:spacing w:after="120" w:line="240" w:lineRule="auto"/>
        <w:jc w:val="both"/>
        <w:rPr>
          <w:rFonts w:ascii="Arial" w:hAnsi="Arial" w:cs="Arial"/>
          <w:sz w:val="24"/>
          <w:szCs w:val="24"/>
        </w:rPr>
      </w:pPr>
    </w:p>
    <w:p w14:paraId="49E95D26" w14:textId="77777777" w:rsidR="00C93A66" w:rsidRPr="00C93A66" w:rsidRDefault="00C93A66" w:rsidP="00C93A66">
      <w:pPr>
        <w:pStyle w:val="Titolo2"/>
      </w:pPr>
      <w:bookmarkStart w:id="202" w:name="_Toc210973412"/>
      <w:bookmarkStart w:id="203" w:name="_Toc212557307"/>
      <w:r w:rsidRPr="00C93A66">
        <w:lastRenderedPageBreak/>
        <w:t>Mentre tutti dormivano, venne il suo nemico, seminò della zizzania in mezzo al grano e se ne andò.</w:t>
      </w:r>
      <w:bookmarkEnd w:id="202"/>
      <w:bookmarkEnd w:id="203"/>
    </w:p>
    <w:p w14:paraId="18A7480F" w14:textId="77777777" w:rsidR="00C93A66" w:rsidRPr="00C93A66" w:rsidRDefault="00C93A66" w:rsidP="00C93A66">
      <w:pPr>
        <w:spacing w:after="120" w:line="240" w:lineRule="auto"/>
        <w:jc w:val="both"/>
        <w:rPr>
          <w:rFonts w:ascii="Arial" w:hAnsi="Arial" w:cs="Arial"/>
          <w:b/>
          <w:bCs/>
          <w:sz w:val="24"/>
          <w:szCs w:val="24"/>
        </w:rPr>
      </w:pPr>
    </w:p>
    <w:p w14:paraId="64842557" w14:textId="77777777" w:rsidR="00C93A66" w:rsidRPr="00C93A66" w:rsidRDefault="00C93A66" w:rsidP="00C93A66">
      <w:pPr>
        <w:spacing w:after="120" w:line="240" w:lineRule="auto"/>
        <w:jc w:val="both"/>
        <w:rPr>
          <w:rFonts w:ascii="Arial" w:hAnsi="Arial" w:cs="Arial"/>
          <w:b/>
          <w:bCs/>
          <w:sz w:val="24"/>
          <w:szCs w:val="24"/>
        </w:rPr>
      </w:pPr>
      <w:bookmarkStart w:id="204" w:name="_Hlk210709380"/>
      <w:r w:rsidRPr="00C93A66">
        <w:rPr>
          <w:rFonts w:ascii="Arial" w:hAnsi="Arial" w:cs="Arial"/>
          <w:b/>
          <w:bCs/>
          <w:sz w:val="24"/>
          <w:szCs w:val="24"/>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p>
    <w:p w14:paraId="3C9955CB" w14:textId="77777777" w:rsidR="00C93A66" w:rsidRPr="00C93A66" w:rsidRDefault="00C93A66" w:rsidP="00C93A66">
      <w:pPr>
        <w:spacing w:after="120" w:line="240" w:lineRule="auto"/>
        <w:jc w:val="both"/>
        <w:rPr>
          <w:rFonts w:ascii="Arial" w:hAnsi="Arial" w:cs="Arial"/>
          <w:b/>
          <w:bCs/>
          <w:sz w:val="24"/>
          <w:szCs w:val="24"/>
        </w:rPr>
      </w:pPr>
    </w:p>
    <w:p w14:paraId="617D28C2" w14:textId="77777777" w:rsidR="00C93A66" w:rsidRPr="00C93A66" w:rsidRDefault="00C93A66" w:rsidP="00C93A66">
      <w:pPr>
        <w:spacing w:after="120" w:line="240" w:lineRule="auto"/>
        <w:jc w:val="both"/>
        <w:rPr>
          <w:rFonts w:ascii="Arial" w:hAnsi="Arial" w:cs="Arial"/>
          <w:b/>
          <w:bCs/>
          <w:sz w:val="24"/>
          <w:szCs w:val="24"/>
        </w:rPr>
      </w:pPr>
      <w:bookmarkStart w:id="205" w:name="_Hlk210709409"/>
      <w:bookmarkEnd w:id="204"/>
      <w:r w:rsidRPr="00C93A66">
        <w:rPr>
          <w:rFonts w:ascii="Arial" w:hAnsi="Arial" w:cs="Arial"/>
          <w:b/>
          <w:bCs/>
          <w:sz w:val="24"/>
          <w:szCs w:val="24"/>
        </w:rPr>
        <w:t xml:space="preserve">Espose loro un’altra parabola, dicendo: «Il regno dei cieli è simile a un uomo che ha seminato del buon seme nel suo campo. </w:t>
      </w:r>
    </w:p>
    <w:bookmarkEnd w:id="205"/>
    <w:p w14:paraId="1991766B"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Nella prima parabola Gesù ci ha rivelato come nasce il regno di Dio: seminando la Parola di Dio, conservando sempre il nostro campo di grazia e di Spirito Santo, obbedendo sempre alla Parola, evitando di cadere nelle trappole infernali che sempre Satana prepara lungo il sentiero del nostro cammino verso la luce eterna. </w:t>
      </w:r>
    </w:p>
    <w:p w14:paraId="7C789579"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In questa seconda parabola ci rivela l’esistenza di un altro seminatore. Dio semina nel campo del cuore di ogni uomo il buon seme della sua Parola: </w:t>
      </w:r>
      <w:r w:rsidRPr="00C93A66">
        <w:rPr>
          <w:rFonts w:ascii="Arial" w:hAnsi="Arial" w:cs="Arial"/>
          <w:i/>
          <w:iCs/>
          <w:sz w:val="24"/>
          <w:szCs w:val="24"/>
        </w:rPr>
        <w:t xml:space="preserve">“Espose loro un’altra parabola, dicendo: «Il regno dei cieli è simile a un uomo che ha seminato del buon seme nel suo campo”. </w:t>
      </w:r>
      <w:r w:rsidRPr="00C93A66">
        <w:rPr>
          <w:rFonts w:ascii="Arial" w:hAnsi="Arial" w:cs="Arial"/>
          <w:sz w:val="24"/>
          <w:szCs w:val="24"/>
        </w:rPr>
        <w:t>Quando il Signore ha iniziato a seminare il buon seme? Dal giorno della creazione dell’uomo. Prima di creare l’uomo Dio dice chi è l’uomo. Anche dopo averlo creato, dice chi è l’uomo. Anche dopo il peccato dice chi è l’uomo e cosa deve fare. Ecco cosa rivela Dio all’uomo prima e dopo averlo creato.</w:t>
      </w:r>
    </w:p>
    <w:p w14:paraId="390B4269"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Dio disse: «Facciamo l’uomo a nostra immagine, secondo la nostra somiglianza: dòmini sui pesci del mare e sugli uccelli del cielo, sul bestiame, su tutti gli animali selvatici e su tutti i rettili che strisciano sulla terra».</w:t>
      </w:r>
    </w:p>
    <w:p w14:paraId="7FFF8EEE"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E Dio creò l’uomo a sua immagine; a immagine di Dio lo creò:  maschio e femmina li creò. </w:t>
      </w:r>
    </w:p>
    <w:p w14:paraId="0A1B4A08"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Dio li benedisse e Dio disse loro: «Siate fecondi e moltiplicatevi, riempite la terra e soggiogatela, dominate sui pesci del mare e sugli uccelli del cielo e su ogni essere vivente che striscia sulla terra» (Gen 1,26-28).</w:t>
      </w:r>
    </w:p>
    <w:p w14:paraId="53F3DB43"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Nel Capitolo Secondo della Genesi prima Dio crea l’uomo e poi gli indica la via della vita e la via della morte. Tutto Dio pone nella volontà dell’uomo.</w:t>
      </w:r>
    </w:p>
    <w:p w14:paraId="4D2F88AF"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lastRenderedPageBreak/>
        <w:t>Il Signore Dio prese l’uomo e lo pose nel giardino di Eden, perché lo coltivasse e lo custodisse.</w:t>
      </w:r>
    </w:p>
    <w:p w14:paraId="339B7844"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Il Signore Dio diede questo comando all’uomo: «Tu potrai mangiare di tutti gli alberi del giardino, ma dell’albero della conoscenza del bene e del male non devi mangiare, perché, nel giorno in cui tu ne mangerai, certamente dovrai morire».</w:t>
      </w:r>
    </w:p>
    <w:p w14:paraId="6E61A89C"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w:t>
      </w:r>
    </w:p>
    <w:p w14:paraId="338E55B2"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Per questo l’uomo lascerà suo padre e sua madre e si unirà a sua moglie, e i due saranno un’unica carne. Ora tutti e due erano nudi, l’uomo e sua moglie, e non provavano vergogna (Gem 2,15-25). </w:t>
      </w:r>
    </w:p>
    <w:p w14:paraId="767A4C3A" w14:textId="77777777" w:rsidR="00C93A66" w:rsidRPr="00C93A66" w:rsidRDefault="00C93A66" w:rsidP="00C93A66">
      <w:pPr>
        <w:spacing w:after="120" w:line="240" w:lineRule="auto"/>
        <w:jc w:val="both"/>
        <w:rPr>
          <w:rFonts w:ascii="Arial" w:hAnsi="Arial" w:cs="Arial"/>
          <w:i/>
          <w:iCs/>
          <w:sz w:val="24"/>
          <w:szCs w:val="24"/>
        </w:rPr>
      </w:pPr>
    </w:p>
    <w:p w14:paraId="4CCB409C" w14:textId="77777777" w:rsidR="00C93A66" w:rsidRPr="00C93A66" w:rsidRDefault="00C93A66" w:rsidP="00C93A66">
      <w:pPr>
        <w:spacing w:after="120" w:line="240" w:lineRule="auto"/>
        <w:jc w:val="both"/>
        <w:rPr>
          <w:rFonts w:ascii="Arial" w:hAnsi="Arial" w:cs="Arial"/>
          <w:b/>
          <w:bCs/>
          <w:sz w:val="24"/>
          <w:szCs w:val="24"/>
        </w:rPr>
      </w:pPr>
      <w:bookmarkStart w:id="206" w:name="_Hlk210709435"/>
      <w:r w:rsidRPr="00C93A66">
        <w:rPr>
          <w:rFonts w:ascii="Arial" w:hAnsi="Arial" w:cs="Arial"/>
          <w:b/>
          <w:bCs/>
          <w:sz w:val="24"/>
          <w:szCs w:val="24"/>
        </w:rPr>
        <w:t xml:space="preserve">Ma, mentre tutti dormivano, venne il suo nemico, seminò della zizzania in mezzo al grano e se ne andò. </w:t>
      </w:r>
    </w:p>
    <w:bookmarkEnd w:id="206"/>
    <w:p w14:paraId="2C7A7E1C"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Il seme buono è stato seminato, anzi il seme buono è stata creato. Ora spetta al seme buono rimanere seme buono, crescere come seme buono e produrre frutti da seme buono. Ecco invece cosa accade: </w:t>
      </w:r>
      <w:r w:rsidRPr="00C93A66">
        <w:rPr>
          <w:rFonts w:ascii="Arial" w:hAnsi="Arial" w:cs="Arial"/>
          <w:i/>
          <w:iCs/>
          <w:sz w:val="24"/>
          <w:szCs w:val="24"/>
        </w:rPr>
        <w:t xml:space="preserve">“Ma, mentre tutti dormivano, venne il suo nemico, seminò della zizzania in mezzo al grano e se ne andò”. </w:t>
      </w:r>
      <w:r w:rsidRPr="00C93A66">
        <w:rPr>
          <w:rFonts w:ascii="Arial" w:hAnsi="Arial" w:cs="Arial"/>
          <w:sz w:val="24"/>
          <w:szCs w:val="24"/>
        </w:rPr>
        <w:t>Ecco come questa zizzania viene seminata: trasformandosi il seme buono in zizzania e producendo frutti di zizzania. Ecco cosa rivela il Signore Dio nel Capitolo Terzo della Genesi;</w:t>
      </w:r>
    </w:p>
    <w:p w14:paraId="7244BF0D"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52624F7B"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lastRenderedPageBreak/>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209001F8"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4FA84A3B"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Alla donna disse: «Moltiplicherò i tuoi dolori e le tue gravidanze, con dolore partorirai figli. Verso tuo marito sarà il tuo istinto, ed egli ti dominerà».</w:t>
      </w:r>
    </w:p>
    <w:p w14:paraId="063489B0"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p>
    <w:p w14:paraId="2892C6A8"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L’uomo chiamò sua moglie Eva, perché ella fu la madre di tutti i viventi.</w:t>
      </w:r>
    </w:p>
    <w:p w14:paraId="21DBEAD5"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Il Signore Dio fece all’uomo e a sua moglie tuniche di pelli e li vestì.</w:t>
      </w:r>
    </w:p>
    <w:p w14:paraId="0CCCB204"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23D6059E"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La tentazione è sempre in agguato con un solo fine: trasformare il buon seme di Dio in zizzania, in seme cattivo. Un buon papa in un papa cattivo, un buon apostolo in un apostolo cattivo, un buon presbitero in un presbitero cattivo, un buon diacono in un diacono cattivo, un buon cresimato in un cresimato cattivo, un buon battezzato in un battezzato cattivo. Ecco perché così ci ammonisce l’Apostolo Paolo: </w:t>
      </w:r>
      <w:r w:rsidRPr="00C93A66">
        <w:rPr>
          <w:rFonts w:ascii="Arial" w:hAnsi="Arial" w:cs="Arial"/>
          <w:i/>
          <w:iCs/>
          <w:sz w:val="24"/>
          <w:szCs w:val="24"/>
        </w:rPr>
        <w:t xml:space="preserve">“Chi sta in piedi, presti attenzione a non cadere”. </w:t>
      </w:r>
      <w:r w:rsidRPr="00C93A66">
        <w:rPr>
          <w:rFonts w:ascii="Arial" w:hAnsi="Arial" w:cs="Arial"/>
          <w:sz w:val="24"/>
          <w:szCs w:val="24"/>
        </w:rPr>
        <w:t xml:space="preserve">Sempre Satana e i suoi figli vengono per seminare la loro parola di perdizione nel nostro cuore. </w:t>
      </w:r>
    </w:p>
    <w:p w14:paraId="64A240C8" w14:textId="77777777" w:rsidR="00C93A66" w:rsidRPr="00C93A66" w:rsidRDefault="00C93A66" w:rsidP="00C93A66">
      <w:pPr>
        <w:spacing w:after="120" w:line="240" w:lineRule="auto"/>
        <w:jc w:val="both"/>
        <w:rPr>
          <w:rFonts w:ascii="Arial" w:hAnsi="Arial" w:cs="Arial"/>
          <w:b/>
          <w:bCs/>
          <w:sz w:val="24"/>
          <w:szCs w:val="24"/>
        </w:rPr>
      </w:pPr>
    </w:p>
    <w:p w14:paraId="3F9C3650" w14:textId="77777777" w:rsidR="00C93A66" w:rsidRPr="00C93A66" w:rsidRDefault="00C93A66" w:rsidP="00C93A66">
      <w:pPr>
        <w:spacing w:after="120" w:line="240" w:lineRule="auto"/>
        <w:jc w:val="both"/>
        <w:rPr>
          <w:rFonts w:ascii="Arial" w:hAnsi="Arial" w:cs="Arial"/>
          <w:b/>
          <w:bCs/>
          <w:sz w:val="24"/>
          <w:szCs w:val="24"/>
        </w:rPr>
      </w:pPr>
      <w:r w:rsidRPr="00C93A66">
        <w:rPr>
          <w:rFonts w:ascii="Arial" w:hAnsi="Arial" w:cs="Arial"/>
          <w:b/>
          <w:bCs/>
          <w:sz w:val="24"/>
          <w:szCs w:val="24"/>
        </w:rPr>
        <w:t>Quando poi lo stelo crebbe e fece frutto, spuntò anche la zizzania.</w:t>
      </w:r>
    </w:p>
    <w:p w14:paraId="66DC65FD"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Da cosa ci accorgiamo che la parola di Satana e dei suoi angeli è stata seminata nel nostro cuore ed è anche attecchita mentendo radici in noi? Dai frutti che iniziamo </w:t>
      </w:r>
      <w:r w:rsidRPr="00C93A66">
        <w:rPr>
          <w:rFonts w:ascii="Arial" w:hAnsi="Arial" w:cs="Arial"/>
          <w:sz w:val="24"/>
          <w:szCs w:val="24"/>
        </w:rPr>
        <w:lastRenderedPageBreak/>
        <w:t xml:space="preserve">produrre. Ecco cosa ci dice Gesù: </w:t>
      </w:r>
      <w:r w:rsidRPr="00C93A66">
        <w:rPr>
          <w:rFonts w:ascii="Arial" w:hAnsi="Arial" w:cs="Arial"/>
          <w:i/>
          <w:iCs/>
          <w:sz w:val="24"/>
          <w:szCs w:val="24"/>
        </w:rPr>
        <w:t xml:space="preserve">“Quando poi lo stelo crebbe e fece frutto, spuntò anche la zizzania”. </w:t>
      </w:r>
      <w:r w:rsidRPr="00C93A66">
        <w:rPr>
          <w:rFonts w:ascii="Arial" w:hAnsi="Arial" w:cs="Arial"/>
          <w:sz w:val="24"/>
          <w:szCs w:val="24"/>
        </w:rPr>
        <w:t>Dalle opere che compiamo sempre conosciamo se siamo zizzania o buon grano. Ecco cosa ci rivela lo Spirito Santo nella Lettera ai Galati:</w:t>
      </w:r>
    </w:p>
    <w:p w14:paraId="30418D54"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5DD79100"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31E2A3C3"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5EB145DB" w14:textId="77777777" w:rsidR="00C93A66" w:rsidRPr="00C93A66" w:rsidRDefault="00C93A66" w:rsidP="00C93A66">
      <w:pPr>
        <w:spacing w:after="120" w:line="240" w:lineRule="auto"/>
        <w:jc w:val="both"/>
        <w:rPr>
          <w:rFonts w:ascii="Arial" w:hAnsi="Arial" w:cs="Arial"/>
          <w:b/>
          <w:bCs/>
          <w:sz w:val="24"/>
          <w:szCs w:val="24"/>
        </w:rPr>
      </w:pPr>
      <w:r w:rsidRPr="00C93A66">
        <w:rPr>
          <w:rFonts w:ascii="Arial" w:hAnsi="Arial" w:cs="Arial"/>
          <w:i/>
          <w:iCs/>
          <w:sz w:val="24"/>
          <w:szCs w:val="24"/>
        </w:rPr>
        <w:t xml:space="preserve">Quelli che sono di Cristo Gesù hanno crocifisso la carne con le sue passioni e i suoi desideri. Perciò se viviamo dello Spirito, camminiamo anche secondo lo Spirito. Non cerchiamo la vanagloria, provocandoci e invidiandoci gli uni gli altri (Gal 5,13-26). </w:t>
      </w:r>
    </w:p>
    <w:p w14:paraId="51D1D07A"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Sono i frutti che rivelano la natura dell’albero. L’albero a immagine di Cristo produce i frutti di Cristo, l’albero a immagine di Satana produce i frutti di Satana. I frutti sono sempre visibili. Vedendo i frutti si riconosce l’albero. Il grano cresce in alto. La zizzania ramifica nel terreno come se si volesse nascondere nel grano.</w:t>
      </w:r>
    </w:p>
    <w:p w14:paraId="7937C410" w14:textId="77777777" w:rsidR="00C93A66" w:rsidRPr="00C93A66" w:rsidRDefault="00C93A66" w:rsidP="00C93A66">
      <w:pPr>
        <w:spacing w:after="120" w:line="240" w:lineRule="auto"/>
        <w:jc w:val="both"/>
        <w:rPr>
          <w:rFonts w:ascii="Arial" w:hAnsi="Arial" w:cs="Arial"/>
          <w:b/>
          <w:bCs/>
          <w:sz w:val="24"/>
          <w:szCs w:val="24"/>
        </w:rPr>
      </w:pPr>
    </w:p>
    <w:p w14:paraId="6B69A1A8" w14:textId="77777777" w:rsidR="00C93A66" w:rsidRPr="00C93A66" w:rsidRDefault="00C93A66" w:rsidP="00C93A66">
      <w:pPr>
        <w:spacing w:after="120" w:line="240" w:lineRule="auto"/>
        <w:jc w:val="both"/>
        <w:rPr>
          <w:rFonts w:ascii="Arial" w:hAnsi="Arial" w:cs="Arial"/>
          <w:b/>
          <w:bCs/>
          <w:sz w:val="24"/>
          <w:szCs w:val="24"/>
        </w:rPr>
      </w:pPr>
      <w:bookmarkStart w:id="207" w:name="_Hlk210709496"/>
      <w:r w:rsidRPr="00C93A66">
        <w:rPr>
          <w:rFonts w:ascii="Arial" w:hAnsi="Arial" w:cs="Arial"/>
          <w:b/>
          <w:bCs/>
          <w:sz w:val="24"/>
          <w:szCs w:val="24"/>
        </w:rPr>
        <w:t xml:space="preserve">Allora i servi andarono dal padrone di casa e gli dissero: “Signore, non hai seminato del buon seme nel tuo campo? Da dove viene la zizzania?”. </w:t>
      </w:r>
    </w:p>
    <w:bookmarkEnd w:id="207"/>
    <w:p w14:paraId="4E6B9002"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I servi vedono la zizzania e chiedono al padrone del campo come mai si trovi nel suo campo che è stato  seminato solo con il buon seme: </w:t>
      </w:r>
      <w:r w:rsidRPr="00C93A66">
        <w:rPr>
          <w:rFonts w:ascii="Arial" w:hAnsi="Arial" w:cs="Arial"/>
          <w:i/>
          <w:iCs/>
          <w:sz w:val="24"/>
          <w:szCs w:val="24"/>
        </w:rPr>
        <w:t xml:space="preserve">“Allora i servi andarono dal padrone di casa e gli dissero: “Signore, non hai seminato del buon seme nel tuo campo? Da dove viene la zizzania?”. </w:t>
      </w:r>
      <w:r w:rsidRPr="00C93A66">
        <w:rPr>
          <w:rFonts w:ascii="Arial" w:hAnsi="Arial" w:cs="Arial"/>
          <w:sz w:val="24"/>
          <w:szCs w:val="24"/>
        </w:rPr>
        <w:t>Essi sanno che il padrone del campo nom semina se buon seme. Qual è allora l’ordine della zizzania?</w:t>
      </w:r>
    </w:p>
    <w:p w14:paraId="0F807ED0" w14:textId="77777777" w:rsidR="00C93A66" w:rsidRPr="00C93A66" w:rsidRDefault="00C93A66" w:rsidP="00C93A66">
      <w:pPr>
        <w:spacing w:after="120" w:line="240" w:lineRule="auto"/>
        <w:jc w:val="both"/>
        <w:rPr>
          <w:rFonts w:ascii="Arial" w:hAnsi="Arial" w:cs="Arial"/>
          <w:b/>
          <w:bCs/>
          <w:sz w:val="24"/>
          <w:szCs w:val="24"/>
        </w:rPr>
      </w:pPr>
    </w:p>
    <w:p w14:paraId="4F8D9C1F" w14:textId="77777777" w:rsidR="00C93A66" w:rsidRPr="00C93A66" w:rsidRDefault="00C93A66" w:rsidP="00C93A66">
      <w:pPr>
        <w:spacing w:after="120" w:line="240" w:lineRule="auto"/>
        <w:jc w:val="both"/>
        <w:rPr>
          <w:rFonts w:ascii="Arial" w:hAnsi="Arial" w:cs="Arial"/>
          <w:b/>
          <w:bCs/>
          <w:sz w:val="24"/>
          <w:szCs w:val="24"/>
        </w:rPr>
      </w:pPr>
      <w:bookmarkStart w:id="208" w:name="_Hlk210709525"/>
      <w:r w:rsidRPr="00C93A66">
        <w:rPr>
          <w:rFonts w:ascii="Arial" w:hAnsi="Arial" w:cs="Arial"/>
          <w:b/>
          <w:bCs/>
          <w:sz w:val="24"/>
          <w:szCs w:val="24"/>
        </w:rPr>
        <w:t>Ed egli rispose loro: “Un nemico ha fatto questo!”.</w:t>
      </w:r>
    </w:p>
    <w:bookmarkEnd w:id="208"/>
    <w:p w14:paraId="06AB31B3"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Ecco immediata la risposta: </w:t>
      </w:r>
      <w:r w:rsidRPr="00C93A66">
        <w:rPr>
          <w:rFonts w:ascii="Arial" w:hAnsi="Arial" w:cs="Arial"/>
          <w:i/>
          <w:iCs/>
          <w:sz w:val="24"/>
          <w:szCs w:val="24"/>
        </w:rPr>
        <w:t>“Ed egli rispose loro: “Un nemico ha fatto questo!”.</w:t>
      </w:r>
      <w:r w:rsidRPr="00C93A66">
        <w:rPr>
          <w:rFonts w:ascii="Arial" w:hAnsi="Arial" w:cs="Arial"/>
          <w:sz w:val="24"/>
          <w:szCs w:val="24"/>
        </w:rPr>
        <w:t xml:space="preserve"> Il nemico è nemico di Dio ed è di conseguenza nemico dell’uomo. Sempre chi non ama Dio non ama neanche l’uomo. Sempre chi odia Dio odia anche l’uomo, sempre chi disprezza Dio disprezza anche l’uomo. Ogni danno arrecato all’uomo, lo arreca </w:t>
      </w:r>
      <w:r w:rsidRPr="00C93A66">
        <w:rPr>
          <w:rFonts w:ascii="Arial" w:hAnsi="Arial" w:cs="Arial"/>
          <w:sz w:val="24"/>
          <w:szCs w:val="24"/>
        </w:rPr>
        <w:lastRenderedPageBreak/>
        <w:t xml:space="preserve">un uomo che non ama Dio. Se un papa, un apostolo, un presbitero vogliono rovinare la Chiesa e l’umanità, è sufficiente che insegnino una parola non di Dio. Ma sempre quando non si ama Dio si insegna la parola che non è di Dio. Un ministro di Cristo con il suo cattivo insegnamento può causare la rovina della Chiesa e del mondo. Chi è nemico dell’uomo è sempre nemico di Dio. </w:t>
      </w:r>
    </w:p>
    <w:p w14:paraId="709E4ABC" w14:textId="77777777" w:rsidR="00C93A66" w:rsidRPr="00C93A66" w:rsidRDefault="00C93A66" w:rsidP="00C93A66">
      <w:pPr>
        <w:spacing w:after="120" w:line="240" w:lineRule="auto"/>
        <w:jc w:val="both"/>
        <w:rPr>
          <w:rFonts w:ascii="Arial" w:hAnsi="Arial" w:cs="Arial"/>
          <w:sz w:val="24"/>
          <w:szCs w:val="24"/>
        </w:rPr>
      </w:pPr>
    </w:p>
    <w:p w14:paraId="03A5FCAC" w14:textId="77777777" w:rsidR="00C93A66" w:rsidRPr="00C93A66" w:rsidRDefault="00C93A66" w:rsidP="00C93A66">
      <w:pPr>
        <w:spacing w:after="120" w:line="240" w:lineRule="auto"/>
        <w:jc w:val="both"/>
        <w:rPr>
          <w:rFonts w:ascii="Arial" w:hAnsi="Arial" w:cs="Arial"/>
          <w:b/>
          <w:bCs/>
          <w:sz w:val="24"/>
          <w:szCs w:val="24"/>
        </w:rPr>
      </w:pPr>
      <w:r w:rsidRPr="00C93A66">
        <w:rPr>
          <w:rFonts w:ascii="Arial" w:hAnsi="Arial" w:cs="Arial"/>
          <w:b/>
          <w:bCs/>
          <w:sz w:val="24"/>
          <w:szCs w:val="24"/>
        </w:rPr>
        <w:t xml:space="preserve"> E i servi gli dissero: “Vuoi che andiamo a raccoglierla?”.</w:t>
      </w:r>
    </w:p>
    <w:p w14:paraId="11DAF508"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Ora i servi  chiedono al padrone se lui vuole che essi vadano a sradicare la zizzania e a raccoglierla. È una domanda legittima. Essi non vanno a sradicare, chiedono: </w:t>
      </w:r>
      <w:r w:rsidRPr="00C93A66">
        <w:rPr>
          <w:rFonts w:ascii="Arial" w:hAnsi="Arial" w:cs="Arial"/>
          <w:i/>
          <w:iCs/>
          <w:sz w:val="24"/>
          <w:szCs w:val="24"/>
        </w:rPr>
        <w:t>“E i servi gli dissero: “Vuoi che andiamo a raccoglierla?”.</w:t>
      </w:r>
      <w:r w:rsidRPr="00C93A66">
        <w:rPr>
          <w:rFonts w:ascii="Arial" w:hAnsi="Arial" w:cs="Arial"/>
          <w:sz w:val="24"/>
          <w:szCs w:val="24"/>
        </w:rPr>
        <w:t xml:space="preserve"> Essi chiedono perché sono servi e il servo è sempre dalla volontà del suo padrone. Il padrone comanda e il servo obbedisce. Il servo chiede e il padrone manifesta la sua volontà. Questo ordine va osservato anche tra Dio, il Signore, e l’uomo, il suo servo. Dio comanda e l’uomo obbedisce. L’uomo chiede e Dio risponde. Sia al comando che alla risposta si deve dare immediata e incondizionata obbedienza. </w:t>
      </w:r>
    </w:p>
    <w:p w14:paraId="17F6DD45" w14:textId="77777777" w:rsidR="00C93A66" w:rsidRPr="00C93A66" w:rsidRDefault="00C93A66" w:rsidP="00C93A66">
      <w:pPr>
        <w:spacing w:after="120" w:line="240" w:lineRule="auto"/>
        <w:jc w:val="both"/>
        <w:rPr>
          <w:rFonts w:ascii="Arial" w:hAnsi="Arial" w:cs="Arial"/>
          <w:b/>
          <w:bCs/>
          <w:sz w:val="24"/>
          <w:szCs w:val="24"/>
        </w:rPr>
      </w:pPr>
    </w:p>
    <w:p w14:paraId="74935DBB" w14:textId="77777777" w:rsidR="00C93A66" w:rsidRPr="00C93A66" w:rsidRDefault="00C93A66" w:rsidP="00C93A66">
      <w:pPr>
        <w:spacing w:after="120" w:line="240" w:lineRule="auto"/>
        <w:jc w:val="both"/>
        <w:rPr>
          <w:rFonts w:ascii="Arial" w:hAnsi="Arial" w:cs="Arial"/>
          <w:b/>
          <w:bCs/>
          <w:sz w:val="24"/>
          <w:szCs w:val="24"/>
        </w:rPr>
      </w:pPr>
      <w:bookmarkStart w:id="209" w:name="_Hlk210709571"/>
      <w:r w:rsidRPr="00C93A66">
        <w:rPr>
          <w:rFonts w:ascii="Arial" w:hAnsi="Arial" w:cs="Arial"/>
          <w:b/>
          <w:bCs/>
          <w:sz w:val="24"/>
          <w:szCs w:val="24"/>
        </w:rPr>
        <w:t>“No, rispose, perché non succeda che, raccogliendo la zizzania, con essa sradichiate anche il grano.</w:t>
      </w:r>
    </w:p>
    <w:bookmarkEnd w:id="209"/>
    <w:p w14:paraId="547FBB94"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Ecco la risposta del padrone: </w:t>
      </w:r>
      <w:r w:rsidRPr="00C93A66">
        <w:rPr>
          <w:rFonts w:ascii="Arial" w:hAnsi="Arial" w:cs="Arial"/>
          <w:i/>
          <w:iCs/>
          <w:sz w:val="24"/>
          <w:szCs w:val="24"/>
        </w:rPr>
        <w:t xml:space="preserve">“No, rispose, perché non succeda che, raccogliendo la zizzania, con essa sradichiate anche il grano”. </w:t>
      </w:r>
      <w:r w:rsidRPr="00C93A66">
        <w:rPr>
          <w:rFonts w:ascii="Arial" w:hAnsi="Arial" w:cs="Arial"/>
          <w:sz w:val="24"/>
          <w:szCs w:val="24"/>
        </w:rPr>
        <w:t xml:space="preserve">La scienza delle cose è del padrone non dei servi. Ai servi è data la scienza dell’obbedienza. La Parola di Dio è la scienza e la sapienza del Signore nostro Dio. A noi invece nello Spirito Santo è data la scienza dell’obbedienza. Ecco invece cosa oggi accade nella Chiesa: moltissimi discepoli anziché vivere la scienza e la sapienza dell’obbedienza, obbedienza alla scienza e alla sapienza del comando nello Spirito Santo, si sono elevati a signori della scienza e della sapienza del comando, sostituendosi a Dio e facendosi padroni e signori di se stessi e di ogni altro uomo. È questo oggi il peccato della diabolica idolatria nella quale sono caduti questi moltissimi discepoli di Gesù. Non sono più loro, discepoli di Dio e di Cristo Gesù nello Spirito Santo. Sono invece Dio e Cristo Gesù senza alcuna relazione con lo Spirito Santo, discepoli di questi idolatri di se stessi. Se la Chiesa non smaschera questa idolatria, sarà sempre resa schiava di quesii idolatri che si sono innalzati sopra Dio, sopra lo Spirito Santo, sopra Cristo Gesù, sopra la Divina Rivelazione, sopra i Padri e i Dottori della Chiesa. Tutta la Chiesa è asservita alla loro scienza senza scienza, alla loro sapienza senza sapienza, al loro comando sena alcuna potestà di comando. Noi siamo servi, non padroni. Siamo discepoli, non maestri. Siamo obbedienza, non scienza e sapienza delle cose. Questa verità va scritta in ogni cuore, ma prima di ogni cosa ognuno la deve scrivere nel suo cuore con lo stilo di fuoco divino dello Spirito Santo. È lo Spirito Santo negli Apostoli e sono gli Apostoli nello Spirito Santo che sempre ci devono insegnare la scienza e la sapienza della vera e immediata obbedienza.  </w:t>
      </w:r>
    </w:p>
    <w:p w14:paraId="434C054A" w14:textId="77777777" w:rsidR="00C93A66" w:rsidRPr="00C93A66" w:rsidRDefault="00C93A66" w:rsidP="00C93A66">
      <w:pPr>
        <w:spacing w:after="120" w:line="240" w:lineRule="auto"/>
        <w:jc w:val="both"/>
        <w:rPr>
          <w:rFonts w:ascii="Arial" w:hAnsi="Arial" w:cs="Arial"/>
          <w:b/>
          <w:bCs/>
          <w:sz w:val="24"/>
          <w:szCs w:val="24"/>
        </w:rPr>
      </w:pPr>
      <w:bookmarkStart w:id="210" w:name="_Hlk210709589"/>
      <w:r w:rsidRPr="00C93A66">
        <w:rPr>
          <w:rFonts w:ascii="Arial" w:hAnsi="Arial" w:cs="Arial"/>
          <w:b/>
          <w:bCs/>
          <w:sz w:val="24"/>
          <w:szCs w:val="24"/>
        </w:rPr>
        <w:lastRenderedPageBreak/>
        <w:t>Lasciate che l’una e l’altro crescano insieme fino alla mietitura e al momento della mietitura dirò ai mietitori: Raccogliete prima la zizzania e legatela in fasci per bruciarla; il grano invece riponételo nel mio granaio”».</w:t>
      </w:r>
    </w:p>
    <w:bookmarkEnd w:id="210"/>
    <w:p w14:paraId="5673D0A2"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Ecco ora il comando del padrone. Esso non è di raccogliere, ma di lasciare. La separazione avverrà il giorno della mietitura: </w:t>
      </w:r>
      <w:r w:rsidRPr="00C93A66">
        <w:rPr>
          <w:rFonts w:ascii="Arial" w:hAnsi="Arial" w:cs="Arial"/>
          <w:i/>
          <w:iCs/>
          <w:sz w:val="24"/>
          <w:szCs w:val="24"/>
        </w:rPr>
        <w:t xml:space="preserve">“Lasciate che l’una e l’altro crescano insieme fino alla mietitura e al momento della mietitura dirò ai mietitori: Raccogliete prima la zizzania e legatela in fasci per bruciarla; il grano invece riponételo nel mio granaio”». </w:t>
      </w:r>
      <w:r w:rsidRPr="00C93A66">
        <w:rPr>
          <w:rFonts w:ascii="Arial" w:hAnsi="Arial" w:cs="Arial"/>
          <w:sz w:val="24"/>
          <w:szCs w:val="24"/>
        </w:rPr>
        <w:t>Anche la scienza e la sapienza della mietitura viene data. Prima si raccoglie la zizzania e si lega in fasce per essere bruciata. Poi si raccoglie il grano per essere portato nel granaio del padrone. Dalla semina alla mietitura il buon seme e la zizzania crescono nello stesso campo. Al momento della mietitura avviene la separazione. La zizzania finisce mel fuoco, il buon grano nei granai del padrone. Questa separazione è Vangelo, è Parola di Cristo Gesù, è Verità dello Spirito Santo.  Chi nega questa verità nega tutto il Vangelo. Nega la Chiesa nel suo mistero di essere luce del mondo e sale della terra. Nega il ministero dei sacramenti e in modo speciale nega il sacramento dell’Ordine Sacro. Nega la verità dei differenti ministeri e carismi. Non c’è una verità che rimane verità. Ogni verità è trasformata in falsità. Oggi la negazione di questa verità governa la mente di moltissimi discepoli di Gesù.</w:t>
      </w:r>
    </w:p>
    <w:p w14:paraId="3417AE25" w14:textId="77777777" w:rsidR="00C93A66" w:rsidRPr="00C93A66" w:rsidRDefault="00C93A66" w:rsidP="00C93A66">
      <w:pPr>
        <w:spacing w:after="120" w:line="240" w:lineRule="auto"/>
        <w:jc w:val="both"/>
        <w:rPr>
          <w:rFonts w:ascii="Arial" w:hAnsi="Arial" w:cs="Arial"/>
          <w:sz w:val="24"/>
          <w:szCs w:val="24"/>
        </w:rPr>
      </w:pPr>
    </w:p>
    <w:p w14:paraId="0B808C60" w14:textId="77777777" w:rsidR="00C93A66" w:rsidRPr="00C93A66" w:rsidRDefault="00C93A66" w:rsidP="00C93A66">
      <w:pPr>
        <w:pStyle w:val="Titolo2"/>
      </w:pPr>
      <w:bookmarkStart w:id="211" w:name="_Toc210973413"/>
      <w:bookmarkStart w:id="212" w:name="_Toc212557308"/>
      <w:r w:rsidRPr="00C93A66">
        <w:t>Il regno dei cieli è simile a un granello di senape</w:t>
      </w:r>
      <w:bookmarkEnd w:id="211"/>
      <w:bookmarkEnd w:id="212"/>
    </w:p>
    <w:p w14:paraId="5D95E490" w14:textId="77777777" w:rsidR="00C93A66" w:rsidRPr="00C93A66" w:rsidRDefault="00C93A66" w:rsidP="00C93A66">
      <w:pPr>
        <w:spacing w:after="120" w:line="240" w:lineRule="auto"/>
        <w:jc w:val="both"/>
        <w:rPr>
          <w:rFonts w:ascii="Arial" w:hAnsi="Arial" w:cs="Arial"/>
          <w:b/>
          <w:bCs/>
          <w:sz w:val="24"/>
          <w:szCs w:val="24"/>
        </w:rPr>
      </w:pPr>
    </w:p>
    <w:p w14:paraId="5A6E5029" w14:textId="77777777" w:rsidR="00C93A66" w:rsidRPr="00C93A66" w:rsidRDefault="00C93A66" w:rsidP="00C93A66">
      <w:pPr>
        <w:spacing w:after="120" w:line="240" w:lineRule="auto"/>
        <w:jc w:val="both"/>
        <w:rPr>
          <w:rFonts w:ascii="Arial" w:hAnsi="Arial" w:cs="Arial"/>
          <w:b/>
          <w:bCs/>
          <w:sz w:val="24"/>
          <w:szCs w:val="24"/>
        </w:rPr>
      </w:pPr>
      <w:bookmarkStart w:id="213" w:name="_Hlk210709622"/>
      <w:r w:rsidRPr="00C93A66">
        <w:rPr>
          <w:rFonts w:ascii="Arial" w:hAnsi="Arial" w:cs="Arial"/>
          <w:b/>
          <w:bCs/>
          <w:sz w:val="24"/>
          <w:szCs w:val="24"/>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p>
    <w:bookmarkEnd w:id="213"/>
    <w:p w14:paraId="55062BA8" w14:textId="77777777" w:rsidR="00C93A66" w:rsidRPr="00C93A66" w:rsidRDefault="00C93A66" w:rsidP="00C93A66">
      <w:pPr>
        <w:spacing w:after="120" w:line="240" w:lineRule="auto"/>
        <w:jc w:val="both"/>
        <w:rPr>
          <w:rFonts w:ascii="Arial" w:hAnsi="Arial" w:cs="Arial"/>
          <w:b/>
          <w:bCs/>
          <w:sz w:val="24"/>
          <w:szCs w:val="24"/>
        </w:rPr>
      </w:pPr>
    </w:p>
    <w:p w14:paraId="68C5A20C" w14:textId="77777777" w:rsidR="00C93A66" w:rsidRPr="00C93A66" w:rsidRDefault="00C93A66" w:rsidP="00C93A66">
      <w:pPr>
        <w:spacing w:after="120" w:line="240" w:lineRule="auto"/>
        <w:jc w:val="both"/>
        <w:rPr>
          <w:rFonts w:ascii="Arial" w:hAnsi="Arial" w:cs="Arial"/>
          <w:b/>
          <w:bCs/>
          <w:sz w:val="24"/>
          <w:szCs w:val="24"/>
        </w:rPr>
      </w:pPr>
      <w:bookmarkStart w:id="214" w:name="_Hlk210709642"/>
      <w:r w:rsidRPr="00C93A66">
        <w:rPr>
          <w:rFonts w:ascii="Arial" w:hAnsi="Arial" w:cs="Arial"/>
          <w:b/>
          <w:bCs/>
          <w:sz w:val="24"/>
          <w:szCs w:val="24"/>
        </w:rPr>
        <w:t xml:space="preserve">Espose loro un’altra parabola, dicendo: «Il regno dei cieli è simile a un granello di senape, che un uomo prese e seminò nel suo campo. </w:t>
      </w:r>
    </w:p>
    <w:bookmarkEnd w:id="214"/>
    <w:p w14:paraId="00E69449"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Ora Gesù rivela come avviene la crescita del regno di Dio. Esso nasce dalla semina della Parola nei cuori. Gesù prende come esempio un granello di senape: </w:t>
      </w:r>
      <w:r w:rsidRPr="00C93A66">
        <w:rPr>
          <w:rFonts w:ascii="Arial" w:hAnsi="Arial" w:cs="Arial"/>
          <w:i/>
          <w:iCs/>
          <w:sz w:val="24"/>
          <w:szCs w:val="24"/>
        </w:rPr>
        <w:t xml:space="preserve">“Espose loro un’altra parabola, dicendo: «Il regno dei cieli è simile a un granello di senape, che un uomo prese e seminò nel suo campo”. </w:t>
      </w:r>
      <w:r w:rsidRPr="00C93A66">
        <w:rPr>
          <w:rFonts w:ascii="Arial" w:hAnsi="Arial" w:cs="Arial"/>
          <w:sz w:val="24"/>
          <w:szCs w:val="24"/>
        </w:rPr>
        <w:t>La semina è necessaria perché l’albero del regno venga alla luce. Qui si parla non di una semina, ma di un solo seme. Il solo seme è ogni Apostolo. Il solo seme è ogni presbitero. Il solo seme è ogni diacono, ogni cresimato, ogni battezzato. Gesù non parla di una moltitudine. Parla di un solo discepolo. Parla però di un seme vivo, non di un seme morto.</w:t>
      </w:r>
    </w:p>
    <w:p w14:paraId="28D3538B" w14:textId="77777777" w:rsidR="00C93A66" w:rsidRPr="00C93A66" w:rsidRDefault="00C93A66" w:rsidP="00C93A66">
      <w:pPr>
        <w:spacing w:after="120" w:line="240" w:lineRule="auto"/>
        <w:jc w:val="both"/>
        <w:rPr>
          <w:rFonts w:ascii="Arial" w:hAnsi="Arial" w:cs="Arial"/>
          <w:sz w:val="24"/>
          <w:szCs w:val="24"/>
        </w:rPr>
      </w:pPr>
    </w:p>
    <w:p w14:paraId="4E38B69D" w14:textId="77777777" w:rsidR="00C93A66" w:rsidRPr="00C93A66" w:rsidRDefault="00C93A66" w:rsidP="00C93A66">
      <w:pPr>
        <w:spacing w:after="120" w:line="240" w:lineRule="auto"/>
        <w:jc w:val="both"/>
        <w:rPr>
          <w:rFonts w:ascii="Arial" w:hAnsi="Arial" w:cs="Arial"/>
          <w:b/>
          <w:bCs/>
          <w:sz w:val="24"/>
          <w:szCs w:val="24"/>
        </w:rPr>
      </w:pPr>
      <w:bookmarkStart w:id="215" w:name="_Hlk210709656"/>
      <w:r w:rsidRPr="00C93A66">
        <w:rPr>
          <w:rFonts w:ascii="Arial" w:hAnsi="Arial" w:cs="Arial"/>
          <w:b/>
          <w:bCs/>
          <w:sz w:val="24"/>
          <w:szCs w:val="24"/>
        </w:rPr>
        <w:lastRenderedPageBreak/>
        <w:t>Esso è il più piccolo di tutti i semi ma, una volta cresciuto, è più grande delle altre piante dell’orto e diventa un albero, tanto che gli uccelli del cielo vengono a fare il nido fra i suoi rami».</w:t>
      </w:r>
    </w:p>
    <w:bookmarkEnd w:id="215"/>
    <w:p w14:paraId="70C29670"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Ecco ora cosa accade: questo piccolissimo seme vivo, messo nel campo, cresce e diviene grande, diviene un albero, gli uccelli vengono e fanno il nido sui suoi rami: </w:t>
      </w:r>
      <w:r w:rsidRPr="00C93A66">
        <w:rPr>
          <w:rFonts w:ascii="Arial" w:hAnsi="Arial" w:cs="Arial"/>
          <w:i/>
          <w:iCs/>
          <w:sz w:val="24"/>
          <w:szCs w:val="24"/>
        </w:rPr>
        <w:t xml:space="preserve">“Esso è il più piccolo di tutti i semi ma, una volta cresciuto, è più grande delle altre piante dell’orto e diventa un albero, tanto che gli uccelli del cielo vengono a fare il nido fra i suoi rami»”. </w:t>
      </w:r>
      <w:r w:rsidRPr="00C93A66">
        <w:rPr>
          <w:rFonts w:ascii="Arial" w:hAnsi="Arial" w:cs="Arial"/>
          <w:sz w:val="24"/>
          <w:szCs w:val="24"/>
        </w:rPr>
        <w:t xml:space="preserve">Ogni discepolo di Gesù deve essere nel campo di Dio seme vivo, così da crescere e svilupparsi in tutta la sua bellezza. Si pensi  per un momento a San Paolo, piccolo seme piantato nel campo di Dio. Alla sera della vita i suoi rami si estendevano da Gerusalemme fino a Roma. Sui suoi rami sono cresciuti moltissimi altro discepoli di Gesù, anche loro piccoli semi di senape, pronti a crescere e a sviluppare tutta la loro potenzialità di semi vivi, posti nel campo di Dio. </w:t>
      </w:r>
    </w:p>
    <w:p w14:paraId="74123055" w14:textId="77777777" w:rsidR="00C93A66" w:rsidRPr="00C93A66" w:rsidRDefault="00C93A66" w:rsidP="00C93A66">
      <w:pPr>
        <w:spacing w:after="120" w:line="240" w:lineRule="auto"/>
        <w:jc w:val="both"/>
        <w:rPr>
          <w:rFonts w:ascii="Arial" w:hAnsi="Arial" w:cs="Arial"/>
          <w:sz w:val="24"/>
          <w:szCs w:val="24"/>
        </w:rPr>
      </w:pPr>
    </w:p>
    <w:p w14:paraId="78D53193" w14:textId="77777777" w:rsidR="00C93A66" w:rsidRPr="00C93A66" w:rsidRDefault="00C93A66" w:rsidP="00C93A66">
      <w:pPr>
        <w:pStyle w:val="Titolo2"/>
      </w:pPr>
      <w:bookmarkStart w:id="216" w:name="_Toc210973414"/>
      <w:bookmarkStart w:id="217" w:name="_Toc212557309"/>
      <w:r w:rsidRPr="00C93A66">
        <w:t>Il regno dei cieli è simile al lievito</w:t>
      </w:r>
      <w:bookmarkEnd w:id="216"/>
      <w:bookmarkEnd w:id="217"/>
    </w:p>
    <w:p w14:paraId="25DBC89E" w14:textId="77777777" w:rsidR="00C93A66" w:rsidRPr="00C93A66" w:rsidRDefault="00C93A66" w:rsidP="00C93A66">
      <w:pPr>
        <w:spacing w:after="120" w:line="240" w:lineRule="auto"/>
        <w:jc w:val="both"/>
        <w:rPr>
          <w:rFonts w:ascii="Arial" w:hAnsi="Arial" w:cs="Arial"/>
          <w:b/>
          <w:bCs/>
          <w:sz w:val="24"/>
          <w:szCs w:val="24"/>
        </w:rPr>
      </w:pPr>
    </w:p>
    <w:p w14:paraId="7BAC24BF" w14:textId="77777777" w:rsidR="00C93A66" w:rsidRPr="00C93A66" w:rsidRDefault="00C93A66" w:rsidP="00C93A66">
      <w:pPr>
        <w:spacing w:after="120" w:line="240" w:lineRule="auto"/>
        <w:jc w:val="both"/>
        <w:rPr>
          <w:rFonts w:ascii="Arial" w:hAnsi="Arial" w:cs="Arial"/>
          <w:b/>
          <w:bCs/>
          <w:sz w:val="24"/>
          <w:szCs w:val="24"/>
        </w:rPr>
      </w:pPr>
      <w:bookmarkStart w:id="218" w:name="_Hlk210709683"/>
      <w:r w:rsidRPr="00C93A66">
        <w:rPr>
          <w:rFonts w:ascii="Arial" w:hAnsi="Arial" w:cs="Arial"/>
          <w:b/>
          <w:bCs/>
          <w:sz w:val="24"/>
          <w:szCs w:val="24"/>
        </w:rPr>
        <w:t>Disse loro un’altra parabola: «</w:t>
      </w:r>
      <w:bookmarkStart w:id="219" w:name="_Hlk208480007"/>
      <w:r w:rsidRPr="00C93A66">
        <w:rPr>
          <w:rFonts w:ascii="Arial" w:hAnsi="Arial" w:cs="Arial"/>
          <w:b/>
          <w:bCs/>
          <w:sz w:val="24"/>
          <w:szCs w:val="24"/>
        </w:rPr>
        <w:t xml:space="preserve">Il regno dei cieli è simile al lievito, </w:t>
      </w:r>
      <w:bookmarkEnd w:id="219"/>
      <w:r w:rsidRPr="00C93A66">
        <w:rPr>
          <w:rFonts w:ascii="Arial" w:hAnsi="Arial" w:cs="Arial"/>
          <w:b/>
          <w:bCs/>
          <w:sz w:val="24"/>
          <w:szCs w:val="24"/>
        </w:rPr>
        <w:t>che una donna prese e mescolò in tre misure di farina, finché non fu tutta lievitata».</w:t>
      </w:r>
    </w:p>
    <w:bookmarkEnd w:id="218"/>
    <w:p w14:paraId="160A9AF1"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Ora il regno di Dio è paragonato a del lievito. Un solo pugno di lievito ha tanta potenza da trasformare tre misure di farina, una grande quantità. Queste parole di Gesù vanno custodite nel cuore e meditate senza alcuna interruzione: </w:t>
      </w:r>
      <w:r w:rsidRPr="00C93A66">
        <w:rPr>
          <w:rFonts w:ascii="Arial" w:hAnsi="Arial" w:cs="Arial"/>
          <w:i/>
          <w:iCs/>
          <w:sz w:val="24"/>
          <w:szCs w:val="24"/>
        </w:rPr>
        <w:t xml:space="preserve">“Disse loro un’altra parabola: «Il regno dei cieli è simile al lievito, che una donna prese e mescolò in tre misure di farina, finché non fu tutta lievitata». </w:t>
      </w:r>
      <w:r w:rsidRPr="00C93A66">
        <w:rPr>
          <w:rFonts w:ascii="Arial" w:hAnsi="Arial" w:cs="Arial"/>
          <w:sz w:val="24"/>
          <w:szCs w:val="24"/>
        </w:rPr>
        <w:t>Ecco cosa Gesù ci insegna: Ogni suo discepolo è da lui creato come purissimo lievito e messo nella pasta del mondo. Se Lui rimane vera luce del Vangelo, vero sale di sapienza nello Spirito Santo, vera Parola di Dio, vero figlio del regno, per la sua obbedienza alla sua natura di lievito in Cristo e nello Spirito Santo, il Padre dei cieli sempre attrarrà al corpo di Cristo molte altre anime, molti altri cuori. Il discepolo di Gesù di una cosa si deve preoccupare: essere, rimanere, crescere come vero lievito in Cristo Gesù per opera dello Spirito Santo, sempre colmato di amore eterno del Padre. Come Gesù è stato purissimo lievito di Spirito Santo per i suoi Apostoli, così il papa dovrà essere purissimo lievito di Spirito Santo per tutta la Chiesa. I vescovi purissimo lievito di Spirito Santo per tuta la Chiesa e ogni singolo vescovo per la sua diocesi. I presbiteri purissimo lievito nello Spirito Santo per tutta la parrocchia e per tutta la diocesi. Ogni altro membro del corpo di Cristo deve essere purissimo lievito nello Spirito Santo per tutto il mondo nel quale lui è chiamato a vivere. Il lievito trasforma per la sua natura di essere lievito e ogni discepolo di Gesù è lievito di Parola del Vangelo, lievito di grazia e di Spirito Santo, lievito di perfetta esemplarità evangelica, lievito di totale imitazione di Gesù Signore, lievito in ogni virtù, lievito di come si sta sopra ogni croce. Se però non si è lievito nell’obbedienza di Cristo, non si è lievito in nessun’altra cosa</w:t>
      </w:r>
    </w:p>
    <w:p w14:paraId="2FE6C43A" w14:textId="77777777" w:rsidR="00C93A66" w:rsidRPr="00C93A66" w:rsidRDefault="00C93A66" w:rsidP="00C93A66">
      <w:pPr>
        <w:spacing w:after="120" w:line="240" w:lineRule="auto"/>
        <w:jc w:val="both"/>
        <w:rPr>
          <w:rFonts w:ascii="Arial" w:hAnsi="Arial" w:cs="Arial"/>
          <w:b/>
          <w:bCs/>
          <w:sz w:val="24"/>
          <w:szCs w:val="24"/>
        </w:rPr>
      </w:pPr>
    </w:p>
    <w:p w14:paraId="4302B325" w14:textId="77777777" w:rsidR="00C93A66" w:rsidRPr="00C93A66" w:rsidRDefault="00C93A66" w:rsidP="00C93A66">
      <w:pPr>
        <w:pStyle w:val="Titolo2"/>
      </w:pPr>
      <w:bookmarkStart w:id="220" w:name="_Toc210973415"/>
      <w:bookmarkStart w:id="221" w:name="_Toc212557310"/>
      <w:r w:rsidRPr="00C93A66">
        <w:lastRenderedPageBreak/>
        <w:t>Non parlava ad esse se non con parabole</w:t>
      </w:r>
      <w:bookmarkEnd w:id="220"/>
      <w:bookmarkEnd w:id="221"/>
    </w:p>
    <w:p w14:paraId="599F769F" w14:textId="77777777" w:rsidR="00C93A66" w:rsidRPr="00C93A66" w:rsidRDefault="00C93A66" w:rsidP="00C93A66">
      <w:pPr>
        <w:spacing w:after="120" w:line="240" w:lineRule="auto"/>
        <w:jc w:val="both"/>
        <w:rPr>
          <w:rFonts w:ascii="Arial" w:hAnsi="Arial" w:cs="Arial"/>
          <w:b/>
          <w:bCs/>
          <w:sz w:val="24"/>
          <w:szCs w:val="24"/>
        </w:rPr>
      </w:pPr>
    </w:p>
    <w:p w14:paraId="559685FB" w14:textId="77777777" w:rsidR="00C93A66" w:rsidRPr="00C93A66" w:rsidRDefault="00C93A66" w:rsidP="00C93A66">
      <w:pPr>
        <w:spacing w:after="120" w:line="240" w:lineRule="auto"/>
        <w:jc w:val="both"/>
        <w:rPr>
          <w:rFonts w:ascii="Arial" w:hAnsi="Arial" w:cs="Arial"/>
          <w:b/>
          <w:bCs/>
          <w:sz w:val="24"/>
          <w:szCs w:val="24"/>
        </w:rPr>
      </w:pPr>
      <w:bookmarkStart w:id="222" w:name="_Hlk210709725"/>
      <w:r w:rsidRPr="00C93A66">
        <w:rPr>
          <w:rFonts w:ascii="Arial" w:hAnsi="Arial" w:cs="Arial"/>
          <w:b/>
          <w:bCs/>
          <w:sz w:val="24"/>
          <w:szCs w:val="24"/>
        </w:rPr>
        <w:t>Tutte queste cose Gesù disse alle folle con parabole e</w:t>
      </w:r>
      <w:bookmarkStart w:id="223" w:name="_Hlk208480040"/>
      <w:r w:rsidRPr="00C93A66">
        <w:rPr>
          <w:rFonts w:ascii="Arial" w:hAnsi="Arial" w:cs="Arial"/>
          <w:b/>
          <w:bCs/>
          <w:sz w:val="24"/>
          <w:szCs w:val="24"/>
        </w:rPr>
        <w:t xml:space="preserve"> non parlava ad esse se non con parabole</w:t>
      </w:r>
      <w:bookmarkEnd w:id="223"/>
      <w:r w:rsidRPr="00C93A66">
        <w:rPr>
          <w:rFonts w:ascii="Arial" w:hAnsi="Arial" w:cs="Arial"/>
          <w:b/>
          <w:bCs/>
          <w:sz w:val="24"/>
          <w:szCs w:val="24"/>
        </w:rPr>
        <w:t>, perché si compisse ciò che era stato detto per mezzo del profeta: Aprirò la mia bocca con parabole, proclamerò cose nascoste fin dalla fondazione del mondo.</w:t>
      </w:r>
    </w:p>
    <w:bookmarkEnd w:id="222"/>
    <w:p w14:paraId="0A9ECE52" w14:textId="77777777" w:rsidR="00C93A66" w:rsidRPr="00C93A66" w:rsidRDefault="00C93A66" w:rsidP="00C93A66">
      <w:pPr>
        <w:spacing w:after="120" w:line="240" w:lineRule="auto"/>
        <w:jc w:val="both"/>
        <w:rPr>
          <w:rFonts w:ascii="Arial" w:hAnsi="Arial" w:cs="Arial"/>
          <w:b/>
          <w:bCs/>
          <w:sz w:val="24"/>
          <w:szCs w:val="24"/>
        </w:rPr>
      </w:pPr>
    </w:p>
    <w:p w14:paraId="095DD4FE" w14:textId="77777777" w:rsidR="00C93A66" w:rsidRPr="00C93A66" w:rsidRDefault="00C93A66" w:rsidP="00C93A66">
      <w:pPr>
        <w:spacing w:after="120" w:line="240" w:lineRule="auto"/>
        <w:jc w:val="both"/>
        <w:rPr>
          <w:rFonts w:ascii="Arial" w:hAnsi="Arial" w:cs="Arial"/>
          <w:b/>
          <w:bCs/>
          <w:sz w:val="24"/>
          <w:szCs w:val="24"/>
        </w:rPr>
      </w:pPr>
      <w:r w:rsidRPr="00C93A66">
        <w:rPr>
          <w:rFonts w:ascii="Arial" w:hAnsi="Arial" w:cs="Arial"/>
          <w:b/>
          <w:bCs/>
          <w:sz w:val="24"/>
          <w:szCs w:val="24"/>
        </w:rPr>
        <w:t xml:space="preserve">Tutte queste cose Gesù disse alle folle con parabole e non parlava ad esse se non con parabole, perché si compisse ciò che era stato detto per mezzo del profeta: </w:t>
      </w:r>
    </w:p>
    <w:p w14:paraId="6FC0C666"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Sul significato della parabola abbiamo già messo in luce ogni cosa agli inizi di questo capitolo. Ora l’Evangelista è lui che dice perché Gesù parla in parabole: </w:t>
      </w:r>
      <w:r w:rsidRPr="00C93A66">
        <w:rPr>
          <w:rFonts w:ascii="Arial" w:hAnsi="Arial" w:cs="Arial"/>
          <w:i/>
          <w:iCs/>
          <w:sz w:val="24"/>
          <w:szCs w:val="24"/>
        </w:rPr>
        <w:t xml:space="preserve">“Tutte queste cose Gesù disse alle folle con parabole e non parlava ad esse se non con parabole, perché si compisse ciò che era stato detto per mezzo del profeta”. </w:t>
      </w:r>
      <w:r w:rsidRPr="00C93A66">
        <w:rPr>
          <w:rFonts w:ascii="Arial" w:hAnsi="Arial" w:cs="Arial"/>
          <w:sz w:val="24"/>
          <w:szCs w:val="24"/>
        </w:rPr>
        <w:t xml:space="preserve">Con queste parole l’Evangelista Matteo vuole rivelarci che non vi è nessuna parola della Legge, dei  Profeti, dei Salmi che non si sia compiuta in Cristo Gesù. Gesù è il Sì ad ogni profezia, ogni giuramento, ogni oracolo, ogni promessa, ogni parola che il Padre ha scritto per Lui in tutto l’Antico Testamento. Gesù è tutto in queste Parole del Padre. Così anche dovrà essere per ogni discepolo di Gesù: essere lui sempre in tutte le Parole del Vangelo, con una obbedienza perfetta in tutto simile all’obbedienza di Gesù. </w:t>
      </w:r>
    </w:p>
    <w:p w14:paraId="518824C0" w14:textId="77777777" w:rsidR="00C93A66" w:rsidRPr="00C93A66" w:rsidRDefault="00C93A66" w:rsidP="00C93A66">
      <w:pPr>
        <w:spacing w:after="120" w:line="240" w:lineRule="auto"/>
        <w:jc w:val="both"/>
        <w:rPr>
          <w:rFonts w:ascii="Arial" w:hAnsi="Arial" w:cs="Arial"/>
          <w:b/>
          <w:bCs/>
          <w:sz w:val="24"/>
          <w:szCs w:val="24"/>
        </w:rPr>
      </w:pPr>
    </w:p>
    <w:p w14:paraId="6EF6B097" w14:textId="77777777" w:rsidR="00C93A66" w:rsidRPr="00C93A66" w:rsidRDefault="00C93A66" w:rsidP="00C93A66">
      <w:pPr>
        <w:spacing w:after="120" w:line="240" w:lineRule="auto"/>
        <w:jc w:val="both"/>
        <w:rPr>
          <w:rFonts w:ascii="Arial" w:hAnsi="Arial" w:cs="Arial"/>
          <w:b/>
          <w:bCs/>
          <w:sz w:val="24"/>
          <w:szCs w:val="24"/>
        </w:rPr>
      </w:pPr>
      <w:bookmarkStart w:id="224" w:name="_Hlk210709764"/>
      <w:r w:rsidRPr="00C93A66">
        <w:rPr>
          <w:rFonts w:ascii="Arial" w:hAnsi="Arial" w:cs="Arial"/>
          <w:b/>
          <w:bCs/>
          <w:sz w:val="24"/>
          <w:szCs w:val="24"/>
        </w:rPr>
        <w:t>Aprirò la mia bocca con parabole, proclamerò cose nascoste fin dalla fondazione del mondo.</w:t>
      </w:r>
    </w:p>
    <w:bookmarkEnd w:id="224"/>
    <w:p w14:paraId="08E17EB4"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La profezia a cui l’Evangelista Matteo si riferisce è quella contenuta nel Salmo Salmo 78 (77), già riportato all’inizio: </w:t>
      </w:r>
      <w:r w:rsidRPr="00C93A66">
        <w:rPr>
          <w:rFonts w:ascii="Arial" w:hAnsi="Arial" w:cs="Arial"/>
          <w:i/>
          <w:iCs/>
          <w:sz w:val="24"/>
          <w:szCs w:val="24"/>
        </w:rPr>
        <w:t xml:space="preserve">“Aprirò la mia bocca con parabole, proclamerò cose nascoste fin dalla fondazione del mondo”. </w:t>
      </w:r>
      <w:r w:rsidRPr="00C93A66">
        <w:rPr>
          <w:rFonts w:ascii="Arial" w:hAnsi="Arial" w:cs="Arial"/>
          <w:sz w:val="24"/>
          <w:szCs w:val="24"/>
        </w:rPr>
        <w:t>Le parabole in questo Salmo sono tutti i miracoli, i prodigi, ii segni compiuti dal Signore per creare la vera fede in Lui nel cuore dei figli del suo popolo. Il Salmo però ci dice che il segno smuoveva i cuori, ma poi quando ci si trovava in una storia nuova, quel segno era già dimenticato. Il Dio onnipotente di ieri è anche il Dio onnipotente in questa nuova storia? Il segno lascia libera la volontà. La fede è libera obbedienza alla Parola di Dio e al Dio della Parola. Il segno è anche affidato all’intelligenza e alla sapienza e alla razionalità e al discernimento di ogni singola persona. Parlando in parabole ogni uomo è posto dinanzi alla sua natura. Questa natura si può aprire alla salvezza, ma anche s può chiudere nella sua morte. Ognuno sceglierà secondo la sua volontà.</w:t>
      </w:r>
    </w:p>
    <w:p w14:paraId="4DC67DF5" w14:textId="77777777" w:rsidR="00C93A66" w:rsidRPr="00C93A66" w:rsidRDefault="00C93A66" w:rsidP="00C93A66">
      <w:pPr>
        <w:spacing w:after="120" w:line="240" w:lineRule="auto"/>
        <w:jc w:val="both"/>
        <w:rPr>
          <w:rFonts w:ascii="Arial" w:hAnsi="Arial" w:cs="Arial"/>
          <w:sz w:val="24"/>
          <w:szCs w:val="24"/>
        </w:rPr>
      </w:pPr>
    </w:p>
    <w:p w14:paraId="52DAED2E" w14:textId="77777777" w:rsidR="00C93A66" w:rsidRPr="00C93A66" w:rsidRDefault="00C93A66" w:rsidP="00C93A66">
      <w:pPr>
        <w:spacing w:after="120" w:line="240" w:lineRule="auto"/>
        <w:jc w:val="both"/>
        <w:rPr>
          <w:rFonts w:ascii="Arial" w:hAnsi="Arial" w:cs="Arial"/>
          <w:b/>
          <w:bCs/>
          <w:sz w:val="24"/>
          <w:szCs w:val="24"/>
        </w:rPr>
      </w:pPr>
    </w:p>
    <w:p w14:paraId="33C9DAFF" w14:textId="77777777" w:rsidR="00C93A66" w:rsidRPr="00C93A66" w:rsidRDefault="00C93A66" w:rsidP="00C93A66">
      <w:pPr>
        <w:pStyle w:val="Titolo2"/>
      </w:pPr>
      <w:bookmarkStart w:id="225" w:name="_Toc210973416"/>
      <w:bookmarkStart w:id="226" w:name="_Toc212557311"/>
      <w:r w:rsidRPr="00C93A66">
        <w:lastRenderedPageBreak/>
        <w:t>Spiegaci la parabola della zizzania nel campo</w:t>
      </w:r>
      <w:bookmarkEnd w:id="225"/>
      <w:bookmarkEnd w:id="226"/>
    </w:p>
    <w:p w14:paraId="61E347F2" w14:textId="77777777" w:rsidR="00C93A66" w:rsidRPr="00C93A66" w:rsidRDefault="00C93A66" w:rsidP="00C93A66">
      <w:pPr>
        <w:spacing w:after="120" w:line="240" w:lineRule="auto"/>
        <w:jc w:val="both"/>
        <w:rPr>
          <w:rFonts w:ascii="Arial" w:hAnsi="Arial" w:cs="Arial"/>
          <w:b/>
          <w:bCs/>
          <w:sz w:val="24"/>
          <w:szCs w:val="24"/>
        </w:rPr>
      </w:pPr>
    </w:p>
    <w:p w14:paraId="674BEA8D" w14:textId="77777777" w:rsidR="00C93A66" w:rsidRPr="00C93A66" w:rsidRDefault="00C93A66" w:rsidP="00C93A66">
      <w:pPr>
        <w:spacing w:after="120" w:line="240" w:lineRule="auto"/>
        <w:jc w:val="both"/>
        <w:rPr>
          <w:rFonts w:ascii="Arial" w:hAnsi="Arial" w:cs="Arial"/>
          <w:b/>
          <w:bCs/>
          <w:sz w:val="24"/>
          <w:szCs w:val="24"/>
        </w:rPr>
      </w:pPr>
      <w:r w:rsidRPr="00C93A66">
        <w:rPr>
          <w:rFonts w:ascii="Arial" w:hAnsi="Arial" w:cs="Arial"/>
          <w:b/>
          <w:bCs/>
          <w:sz w:val="24"/>
          <w:szCs w:val="24"/>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w:t>
      </w:r>
      <w:bookmarkStart w:id="227" w:name="_Hlk210854243"/>
      <w:r w:rsidRPr="00C93A66">
        <w:rPr>
          <w:rFonts w:ascii="Arial" w:hAnsi="Arial" w:cs="Arial"/>
          <w:b/>
          <w:bCs/>
          <w:sz w:val="24"/>
          <w:szCs w:val="24"/>
        </w:rPr>
        <w:t xml:space="preserve"> Chi ha orecchi, ascolti!</w:t>
      </w:r>
    </w:p>
    <w:bookmarkEnd w:id="227"/>
    <w:p w14:paraId="667202AE" w14:textId="77777777" w:rsidR="00C93A66" w:rsidRPr="00C93A66" w:rsidRDefault="00C93A66" w:rsidP="00C93A66">
      <w:pPr>
        <w:spacing w:after="120" w:line="240" w:lineRule="auto"/>
        <w:jc w:val="both"/>
        <w:rPr>
          <w:rFonts w:ascii="Arial" w:hAnsi="Arial" w:cs="Arial"/>
          <w:b/>
          <w:bCs/>
          <w:sz w:val="24"/>
          <w:szCs w:val="24"/>
        </w:rPr>
      </w:pPr>
    </w:p>
    <w:p w14:paraId="3EDDB6C9" w14:textId="77777777" w:rsidR="00C93A66" w:rsidRPr="00C93A66" w:rsidRDefault="00C93A66" w:rsidP="00C93A66">
      <w:pPr>
        <w:spacing w:after="120" w:line="240" w:lineRule="auto"/>
        <w:jc w:val="both"/>
        <w:rPr>
          <w:rFonts w:ascii="Arial" w:hAnsi="Arial" w:cs="Arial"/>
          <w:b/>
          <w:bCs/>
          <w:sz w:val="24"/>
          <w:szCs w:val="24"/>
        </w:rPr>
      </w:pPr>
      <w:r w:rsidRPr="00C93A66">
        <w:rPr>
          <w:rFonts w:ascii="Arial" w:hAnsi="Arial" w:cs="Arial"/>
          <w:b/>
          <w:bCs/>
          <w:sz w:val="24"/>
          <w:szCs w:val="24"/>
        </w:rPr>
        <w:t>Poi congedò la folla ed entrò in casa; i suoi discepoli gli si avvicinarono per dirgli: «Spiegaci la parabola della zizzania nel campo».</w:t>
      </w:r>
    </w:p>
    <w:p w14:paraId="5ABA143C"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Ora Gesù congeda la folla. Deve vivere del tempo con i suoi discepoli. A loro deve spiegare ogni cosa. Loro domani dovranno andare per il mondo e devono andare possedendo tutta la pienezza di Cristo e della sua verità.  In casa, senza la folla, sono gli Apostoli che chiedono a Gesù di spiegare loro la parabola della zizzania: </w:t>
      </w:r>
      <w:r w:rsidRPr="00C93A66">
        <w:rPr>
          <w:rFonts w:ascii="Arial" w:hAnsi="Arial" w:cs="Arial"/>
          <w:i/>
          <w:iCs/>
          <w:sz w:val="24"/>
          <w:szCs w:val="24"/>
        </w:rPr>
        <w:t xml:space="preserve">“Poi congedò la folla ed entrò in casa; i suoi discepoli gli si avvicinarono per dirgli: «Spiegaci la parabola della zizzania nel campo»”. </w:t>
      </w:r>
      <w:r w:rsidRPr="00C93A66">
        <w:rPr>
          <w:rFonts w:ascii="Arial" w:hAnsi="Arial" w:cs="Arial"/>
          <w:sz w:val="24"/>
          <w:szCs w:val="24"/>
        </w:rPr>
        <w:t xml:space="preserve">Gesù lo ha già detto nella spiegazione della parabola del seminatore: senza comprensione Satana porta via ogni seme seminato nei cuori. </w:t>
      </w:r>
    </w:p>
    <w:p w14:paraId="2FA72C1F" w14:textId="77777777" w:rsidR="00C93A66" w:rsidRPr="00C93A66" w:rsidRDefault="00C93A66" w:rsidP="00C93A66">
      <w:pPr>
        <w:spacing w:after="120" w:line="240" w:lineRule="auto"/>
        <w:jc w:val="both"/>
        <w:rPr>
          <w:rFonts w:ascii="Arial" w:hAnsi="Arial" w:cs="Arial"/>
          <w:b/>
          <w:bCs/>
          <w:sz w:val="24"/>
          <w:szCs w:val="24"/>
        </w:rPr>
      </w:pPr>
    </w:p>
    <w:p w14:paraId="3B547170" w14:textId="77777777" w:rsidR="00C93A66" w:rsidRPr="00C93A66" w:rsidRDefault="00C93A66" w:rsidP="00C93A66">
      <w:pPr>
        <w:spacing w:after="120" w:line="240" w:lineRule="auto"/>
        <w:jc w:val="both"/>
        <w:rPr>
          <w:rFonts w:ascii="Arial" w:hAnsi="Arial" w:cs="Arial"/>
          <w:b/>
          <w:bCs/>
          <w:sz w:val="24"/>
          <w:szCs w:val="24"/>
        </w:rPr>
      </w:pPr>
      <w:bookmarkStart w:id="228" w:name="_Hlk210709830"/>
      <w:r w:rsidRPr="00C93A66">
        <w:rPr>
          <w:rFonts w:ascii="Arial" w:hAnsi="Arial" w:cs="Arial"/>
          <w:b/>
          <w:bCs/>
          <w:sz w:val="24"/>
          <w:szCs w:val="24"/>
        </w:rPr>
        <w:t xml:space="preserve"> Ed egli rispose: «Colui che semina il buon seme è il Figlio dell’uomo.</w:t>
      </w:r>
    </w:p>
    <w:bookmarkEnd w:id="228"/>
    <w:p w14:paraId="4AA0C2B5" w14:textId="1FF6C345" w:rsidR="00C93A66" w:rsidRPr="00C93A66" w:rsidRDefault="00C93A66" w:rsidP="00C93A66">
      <w:pPr>
        <w:spacing w:after="120" w:line="240" w:lineRule="auto"/>
        <w:jc w:val="both"/>
        <w:rPr>
          <w:rFonts w:ascii="Arial" w:eastAsia="Times New Roman" w:hAnsi="Arial" w:cs="Arial"/>
          <w:kern w:val="0"/>
          <w:sz w:val="24"/>
          <w:szCs w:val="24"/>
          <w:lang w:eastAsia="it-IT"/>
          <w14:ligatures w14:val="none"/>
        </w:rPr>
      </w:pPr>
      <w:r w:rsidRPr="00C93A66">
        <w:rPr>
          <w:rFonts w:ascii="Arial" w:hAnsi="Arial" w:cs="Arial"/>
          <w:sz w:val="24"/>
          <w:szCs w:val="24"/>
        </w:rPr>
        <w:t xml:space="preserve">Prima verità. Gesù sta seminando nei cuori il buon seme della Parola: </w:t>
      </w:r>
      <w:r w:rsidRPr="00C93A66">
        <w:rPr>
          <w:rFonts w:ascii="Arial" w:hAnsi="Arial" w:cs="Arial"/>
          <w:i/>
          <w:iCs/>
          <w:sz w:val="24"/>
          <w:szCs w:val="24"/>
        </w:rPr>
        <w:t xml:space="preserve">“Ed egli rispose: «Colui che semina il buon seme è il Figlio dell’uomo”. </w:t>
      </w:r>
      <w:r w:rsidRPr="00C93A66">
        <w:rPr>
          <w:rFonts w:ascii="Arial" w:hAnsi="Arial" w:cs="Arial"/>
          <w:sz w:val="24"/>
          <w:szCs w:val="24"/>
        </w:rPr>
        <w:t xml:space="preserve">Il buon seme attualmente è la Parola, dopo la sua gloriosa risurrezione è la grazia e lo Spirito Santo senza misura. Parola o Vangelo, grazia e Spirito Santo senza misura è i buon seme di Cristo Gesù. Questo seme domani saranno gli Apostoli a seminarlo nei cuori. Se gli Apostoli non seminano questo unico seme nella sua triplice modalità di Parola, di Grazia, di Spirito Santo, il mondo sarà sempre seminato con la parola del principe delle tenebre. </w:t>
      </w:r>
      <w:r w:rsidR="00D30AA9">
        <w:rPr>
          <w:rFonts w:ascii="Arial" w:hAnsi="Arial" w:cs="Arial"/>
          <w:sz w:val="24"/>
          <w:szCs w:val="24"/>
        </w:rPr>
        <w:t>Anche o</w:t>
      </w:r>
      <w:r w:rsidRPr="00C93A66">
        <w:rPr>
          <w:rFonts w:ascii="Arial" w:eastAsia="Times New Roman" w:hAnsi="Arial" w:cs="Arial"/>
          <w:kern w:val="0"/>
          <w:sz w:val="24"/>
          <w:szCs w:val="24"/>
          <w:lang w:eastAsia="it-IT"/>
          <w14:ligatures w14:val="none"/>
        </w:rPr>
        <w:t xml:space="preserve">gni fedele in Cristo è rivestito dal suo Signore e Dio di tre grandi responsabilità. </w:t>
      </w:r>
    </w:p>
    <w:p w14:paraId="145A8940" w14:textId="77777777" w:rsidR="00C93A66" w:rsidRPr="00C93A66" w:rsidRDefault="00C93A66" w:rsidP="00C93A66">
      <w:pPr>
        <w:spacing w:after="120" w:line="240" w:lineRule="auto"/>
        <w:jc w:val="both"/>
        <w:rPr>
          <w:rFonts w:ascii="Arial" w:eastAsia="Times New Roman" w:hAnsi="Arial" w:cs="Arial"/>
          <w:kern w:val="0"/>
          <w:sz w:val="24"/>
          <w:szCs w:val="24"/>
          <w:lang w:eastAsia="it-IT"/>
          <w14:ligatures w14:val="none"/>
        </w:rPr>
      </w:pPr>
      <w:r w:rsidRPr="00C93A66">
        <w:rPr>
          <w:rFonts w:ascii="Arial" w:eastAsia="Times New Roman" w:hAnsi="Arial" w:cs="Arial"/>
          <w:i/>
          <w:iCs/>
          <w:kern w:val="0"/>
          <w:sz w:val="24"/>
          <w:szCs w:val="24"/>
          <w:lang w:eastAsia="it-IT"/>
          <w14:ligatures w14:val="none"/>
        </w:rPr>
        <w:t>Prima responsabilità:</w:t>
      </w:r>
      <w:r w:rsidRPr="00C93A66">
        <w:rPr>
          <w:rFonts w:ascii="Arial" w:eastAsia="Times New Roman" w:hAnsi="Arial" w:cs="Arial"/>
          <w:kern w:val="0"/>
          <w:sz w:val="24"/>
          <w:szCs w:val="24"/>
          <w:lang w:eastAsia="it-IT"/>
          <w14:ligatures w14:val="none"/>
        </w:rPr>
        <w:t xml:space="preserve"> non creare né per sé e né per alcun altro croci di peccato. Come è possibile non creare alcuna croce di peccato? Prestando obbedienza ad ogni sua Parola, ogni suo Comando, ogni suo Statuto, ogni sua Legge ogni sua Norma, ogni sua Prescrizione, ogni suo Precetto. Per ogni Parola, Comando, </w:t>
      </w:r>
      <w:r w:rsidRPr="00C93A66">
        <w:rPr>
          <w:rFonts w:ascii="Arial" w:eastAsia="Times New Roman" w:hAnsi="Arial" w:cs="Arial"/>
          <w:kern w:val="0"/>
          <w:sz w:val="24"/>
          <w:szCs w:val="24"/>
          <w:lang w:eastAsia="it-IT"/>
          <w14:ligatures w14:val="none"/>
        </w:rPr>
        <w:lastRenderedPageBreak/>
        <w:t xml:space="preserve">Statuto, Legge, Norma, Prescrizione, Precetto da lui trasgredito, altro non fa che creare non una croce, ma moltissime croci di peccato per se stesso e per gli altri. </w:t>
      </w:r>
    </w:p>
    <w:p w14:paraId="70501A83" w14:textId="77777777" w:rsidR="00C93A66" w:rsidRPr="00C93A66" w:rsidRDefault="00C93A66" w:rsidP="00C93A66">
      <w:pPr>
        <w:spacing w:after="120" w:line="240" w:lineRule="auto"/>
        <w:jc w:val="both"/>
        <w:rPr>
          <w:rFonts w:ascii="Arial" w:eastAsia="Times New Roman" w:hAnsi="Arial" w:cs="Arial"/>
          <w:kern w:val="0"/>
          <w:sz w:val="24"/>
          <w:szCs w:val="24"/>
          <w:lang w:eastAsia="it-IT"/>
          <w14:ligatures w14:val="none"/>
        </w:rPr>
      </w:pPr>
      <w:r w:rsidRPr="00C93A66">
        <w:rPr>
          <w:rFonts w:ascii="Arial" w:eastAsia="Times New Roman" w:hAnsi="Arial" w:cs="Arial"/>
          <w:i/>
          <w:iCs/>
          <w:kern w:val="0"/>
          <w:sz w:val="24"/>
          <w:szCs w:val="24"/>
          <w:lang w:eastAsia="it-IT"/>
          <w14:ligatures w14:val="none"/>
        </w:rPr>
        <w:t>Seconda responsabilità:</w:t>
      </w:r>
      <w:r w:rsidRPr="00C93A66">
        <w:rPr>
          <w:rFonts w:ascii="Arial" w:eastAsia="Times New Roman" w:hAnsi="Arial" w:cs="Arial"/>
          <w:kern w:val="0"/>
          <w:sz w:val="24"/>
          <w:szCs w:val="24"/>
          <w:lang w:eastAsia="it-IT"/>
          <w14:ligatures w14:val="none"/>
        </w:rPr>
        <w:t xml:space="preserve"> vincere ogni croce di peccato. Come si vince ogni croce di peccato? La si vince rimanendo noi sempre nella Parola, nel Comando, nello Statuto, nella Legge, nella Norma, nella Prescrizione, nel Precetto a noi dati dal Signore senza mai uscire da essi. Si vince la croce di peccato creata per noi da altri, rimanendo sempre noi nella più alta obbedienza a quanto il Signore ci ha comandato. Comando del Signore è rispondere ad ogni male con il sommo bene. Mai si risponde al male con il male, alle ingiustizie con le ingiustizie, alla violenza con la violenza, alle croci di peccato con altre croci di peccato. </w:t>
      </w:r>
    </w:p>
    <w:p w14:paraId="4C16119E" w14:textId="77777777" w:rsidR="00C93A66" w:rsidRPr="00C93A66" w:rsidRDefault="00C93A66" w:rsidP="00C93A66">
      <w:pPr>
        <w:spacing w:after="120" w:line="240" w:lineRule="auto"/>
        <w:jc w:val="both"/>
        <w:rPr>
          <w:rFonts w:ascii="Arial" w:eastAsia="Times New Roman" w:hAnsi="Arial" w:cs="Arial"/>
          <w:kern w:val="0"/>
          <w:sz w:val="24"/>
          <w:szCs w:val="24"/>
          <w:lang w:eastAsia="it-IT"/>
          <w14:ligatures w14:val="none"/>
        </w:rPr>
      </w:pPr>
      <w:r w:rsidRPr="00C93A66">
        <w:rPr>
          <w:rFonts w:ascii="Arial" w:eastAsia="Times New Roman" w:hAnsi="Arial" w:cs="Arial"/>
          <w:i/>
          <w:iCs/>
          <w:kern w:val="0"/>
          <w:sz w:val="24"/>
          <w:szCs w:val="24"/>
          <w:lang w:eastAsia="it-IT"/>
          <w14:ligatures w14:val="none"/>
        </w:rPr>
        <w:t>Terza responsabilità:</w:t>
      </w:r>
      <w:r w:rsidRPr="00C93A66">
        <w:rPr>
          <w:rFonts w:ascii="Arial" w:eastAsia="Times New Roman" w:hAnsi="Arial" w:cs="Arial"/>
          <w:kern w:val="0"/>
          <w:sz w:val="24"/>
          <w:szCs w:val="24"/>
          <w:lang w:eastAsia="it-IT"/>
          <w14:ligatures w14:val="none"/>
        </w:rPr>
        <w:t xml:space="preserve"> trasformare ogni croce di morte generata dal peccato in croce di vita che genera vita per ogni uomo e anche per l’intera terra e universo. Come questo potrà avvenire? Vivendo noi ogni croce di peccato nella più alta carità e nel più alto amore e facendone a Dio un’offerta perché sia Lui a trasformare la nostra obbedienza in grazia di salvezza e di redenzione per ogni uomo. Quanto il Padre ha fatto con Cristo Gesù sempre lo opera con quanti vivono la loro croce frutto del peccato dei loro fratelli, nell’amore, nella santità, nella pazienza, nella sopportazione, nell’assunzione di essa senza rispondere al male neanche con un solo pensiero di male verso chi questa croce ha generato e creato per noi. </w:t>
      </w:r>
    </w:p>
    <w:p w14:paraId="05AEC852" w14:textId="77777777" w:rsidR="00C93A66" w:rsidRPr="00C93A66" w:rsidRDefault="00C93A66" w:rsidP="00C93A66">
      <w:pPr>
        <w:spacing w:after="120" w:line="240" w:lineRule="auto"/>
        <w:jc w:val="both"/>
        <w:rPr>
          <w:rFonts w:ascii="Arial" w:eastAsia="Times New Roman" w:hAnsi="Arial" w:cs="Arial"/>
          <w:kern w:val="0"/>
          <w:sz w:val="24"/>
          <w:szCs w:val="24"/>
          <w:lang w:eastAsia="it-IT"/>
          <w14:ligatures w14:val="none"/>
        </w:rPr>
      </w:pPr>
      <w:r w:rsidRPr="00C93A66">
        <w:rPr>
          <w:rFonts w:ascii="Arial" w:eastAsia="Times New Roman" w:hAnsi="Arial" w:cs="Arial"/>
          <w:kern w:val="0"/>
          <w:sz w:val="24"/>
          <w:szCs w:val="24"/>
          <w:lang w:eastAsia="it-IT"/>
          <w14:ligatures w14:val="none"/>
        </w:rPr>
        <w:t xml:space="preserve">Queste tre responsabilità si possono vivere solo con la grazia di Cristo Gesù e per mozione e conduzione della nostra vita dallo Spirito Santo. Senza una visione soprannaturale della croce, ci si immerge nei pensieri della terra ed è allora che ogni croce viene vanificata, perché non vissuta secondo i principi soprannaturali dati a noi da Dio per trasformare ogni croce di peccato “in sacramento di salvezza”, in Cristo, con Cristo, per Cristo, per noi e per il mondo intero. </w:t>
      </w:r>
    </w:p>
    <w:p w14:paraId="1D47B72D" w14:textId="77777777" w:rsidR="00C93A66" w:rsidRPr="00C93A66" w:rsidRDefault="00C93A66" w:rsidP="00C93A66">
      <w:pPr>
        <w:spacing w:after="120" w:line="240" w:lineRule="auto"/>
        <w:jc w:val="both"/>
        <w:rPr>
          <w:rFonts w:ascii="Arial" w:eastAsia="Times New Roman" w:hAnsi="Arial" w:cs="Arial"/>
          <w:kern w:val="0"/>
          <w:sz w:val="24"/>
          <w:szCs w:val="24"/>
          <w:lang w:eastAsia="it-IT"/>
          <w14:ligatures w14:val="none"/>
        </w:rPr>
      </w:pPr>
      <w:r w:rsidRPr="00C93A66">
        <w:rPr>
          <w:rFonts w:ascii="Arial" w:eastAsia="Times New Roman" w:hAnsi="Arial" w:cs="Arial"/>
          <w:i/>
          <w:iCs/>
          <w:kern w:val="0"/>
          <w:sz w:val="24"/>
          <w:szCs w:val="24"/>
          <w:lang w:eastAsia="it-IT"/>
          <w14:ligatures w14:val="none"/>
        </w:rPr>
        <w:t>Altra responsabilità</w:t>
      </w:r>
      <w:r w:rsidRPr="00C93A66">
        <w:rPr>
          <w:rFonts w:ascii="Arial" w:eastAsia="Times New Roman" w:hAnsi="Arial" w:cs="Arial"/>
          <w:kern w:val="0"/>
          <w:sz w:val="24"/>
          <w:szCs w:val="24"/>
          <w:lang w:eastAsia="it-IT"/>
          <w14:ligatures w14:val="none"/>
        </w:rPr>
        <w:t xml:space="preserve"> è quella che vuole che noi annunciano ad ogni uomo la via perché non si creino croci di peccato per nessun altro uomo e anche la via perché tutti trasformino la croce di peccato in “sacramento di salvezza” per il mondo intero. Se il cristiano non vive queste quattro responsabilità, la sua presenza nella storia non solo è vana, è anche gravissimo peccato di omissione, creatore a sua volta di infinite croci per i suoi fratelli. Per ogni peccato che lui commette diviene un creatore di croci di morte per i suoi fratelli. Per ogni croce che non trasforma in “sacramento di salvezza” condanna il mondo a vivere sotto il giogo di ogni croce di peccato. </w:t>
      </w:r>
    </w:p>
    <w:p w14:paraId="634AF477" w14:textId="77777777" w:rsidR="00C93A66" w:rsidRPr="00C93A66" w:rsidRDefault="00C93A66" w:rsidP="00C93A66">
      <w:pPr>
        <w:spacing w:after="120" w:line="240" w:lineRule="auto"/>
        <w:jc w:val="both"/>
        <w:rPr>
          <w:rFonts w:ascii="Arial" w:eastAsia="Times New Roman" w:hAnsi="Arial" w:cs="Arial"/>
          <w:kern w:val="0"/>
          <w:sz w:val="24"/>
          <w:szCs w:val="24"/>
          <w:lang w:eastAsia="it-IT"/>
          <w14:ligatures w14:val="none"/>
        </w:rPr>
      </w:pPr>
      <w:r w:rsidRPr="00C93A66">
        <w:rPr>
          <w:rFonts w:ascii="Arial" w:eastAsia="Times New Roman" w:hAnsi="Arial" w:cs="Arial"/>
          <w:kern w:val="0"/>
          <w:sz w:val="24"/>
          <w:szCs w:val="24"/>
          <w:lang w:eastAsia="it-IT"/>
          <w14:ligatures w14:val="none"/>
        </w:rPr>
        <w:t xml:space="preserve">Per ogni silenzio da lui vissuto in ordine alla missione ricevuta di indicare ad ogni uomo la via per non creare croci di peccato per nessun altro uomo e anche la via per trasformare ogni croce di peccato in “sacramento di salvezza”, lui altro non fa che trasformarsi non solo in un creatore di croci di peccato, ma anche in una persona che condanna l’umanità intera sia a produrre croci di peccato e anche a sotterrare l’umanità </w:t>
      </w:r>
      <w:r w:rsidRPr="00C93A66">
        <w:rPr>
          <w:rFonts w:ascii="Arial" w:eastAsia="Times New Roman" w:hAnsi="Arial" w:cs="Arial"/>
          <w:color w:val="000000"/>
          <w:kern w:val="0"/>
          <w:sz w:val="24"/>
          <w:szCs w:val="24"/>
          <w:lang w:eastAsia="it-IT"/>
          <w14:ligatures w14:val="none"/>
        </w:rPr>
        <w:t xml:space="preserve">sotto il peso di </w:t>
      </w:r>
      <w:r w:rsidRPr="00C93A66">
        <w:rPr>
          <w:rFonts w:ascii="Arial" w:eastAsia="Times New Roman" w:hAnsi="Arial" w:cs="Arial"/>
          <w:kern w:val="0"/>
          <w:sz w:val="24"/>
          <w:szCs w:val="24"/>
          <w:lang w:eastAsia="it-IT"/>
          <w14:ligatures w14:val="none"/>
        </w:rPr>
        <w:t xml:space="preserve">croci di peccato sempre più grandi. Il sotterramento poi diviene eterno con la dannazione e la perdizione per sempre. </w:t>
      </w:r>
    </w:p>
    <w:p w14:paraId="4D915F22" w14:textId="77777777" w:rsidR="00C93A66" w:rsidRPr="00C93A66" w:rsidRDefault="00C93A66" w:rsidP="00C93A66">
      <w:pPr>
        <w:spacing w:after="120" w:line="240" w:lineRule="auto"/>
        <w:jc w:val="both"/>
        <w:rPr>
          <w:rFonts w:ascii="Arial" w:eastAsia="Times New Roman" w:hAnsi="Arial" w:cs="Arial"/>
          <w:kern w:val="0"/>
          <w:sz w:val="24"/>
          <w:szCs w:val="24"/>
          <w:lang w:eastAsia="it-IT"/>
          <w14:ligatures w14:val="none"/>
        </w:rPr>
      </w:pPr>
      <w:r w:rsidRPr="00C93A66">
        <w:rPr>
          <w:rFonts w:ascii="Arial" w:eastAsia="Times New Roman" w:hAnsi="Arial" w:cs="Arial"/>
          <w:kern w:val="0"/>
          <w:sz w:val="24"/>
          <w:szCs w:val="24"/>
          <w:lang w:eastAsia="it-IT"/>
          <w14:ligatures w14:val="none"/>
        </w:rPr>
        <w:t xml:space="preserve">Oggi tutto il mondo è condannato a vivere e a creare croci di peccato a causa del cristiano che si è svestito di queste altissime responsabilità con le quali il Signore lo </w:t>
      </w:r>
      <w:r w:rsidRPr="00C93A66">
        <w:rPr>
          <w:rFonts w:ascii="Arial" w:eastAsia="Times New Roman" w:hAnsi="Arial" w:cs="Arial"/>
          <w:kern w:val="0"/>
          <w:sz w:val="24"/>
          <w:szCs w:val="24"/>
          <w:lang w:eastAsia="it-IT"/>
          <w14:ligatures w14:val="none"/>
        </w:rPr>
        <w:lastRenderedPageBreak/>
        <w:t>ha rivestito. Lui, il cristiano può svestirsi, ma le sue responsabilità dureranno per l’eternità. Genera tristezza infinita quando si assiste ad un dialogo tra un cristiano e un non cristiano e il cristiano parla da non cristiano invece che parlare da cristiano, indicando vie di peccato per togliere il peccato del mondo, anziché manifestare le vie dateci da Dio per vincere il peccato e alleggerire le croci di peccato sulle spalle degli uomini.</w:t>
      </w:r>
    </w:p>
    <w:p w14:paraId="5CFB7663" w14:textId="77777777" w:rsidR="00C93A66" w:rsidRPr="00C93A66" w:rsidRDefault="00C93A66" w:rsidP="00C93A66">
      <w:pPr>
        <w:spacing w:after="120" w:line="240" w:lineRule="auto"/>
        <w:jc w:val="both"/>
        <w:rPr>
          <w:rFonts w:ascii="Arial" w:eastAsia="Times New Roman" w:hAnsi="Arial" w:cs="Arial"/>
          <w:kern w:val="0"/>
          <w:sz w:val="24"/>
          <w:szCs w:val="24"/>
          <w:lang w:eastAsia="it-IT"/>
          <w14:ligatures w14:val="none"/>
        </w:rPr>
      </w:pPr>
      <w:r w:rsidRPr="00C93A66">
        <w:rPr>
          <w:rFonts w:ascii="Arial" w:eastAsia="Times New Roman" w:hAnsi="Arial" w:cs="Arial"/>
          <w:kern w:val="0"/>
          <w:sz w:val="24"/>
          <w:szCs w:val="24"/>
          <w:lang w:eastAsia="it-IT"/>
          <w14:ligatures w14:val="none"/>
        </w:rPr>
        <w:t xml:space="preserve">Un cristiano che parla da non cristiano con un non cristiano attesta di aver rinnegato la fede, la carità, la speranza, il Vangelo dal quale lui sempre deve parlare. Chi si è separato da Cristo mai potrà parlare dal Vangelo di Cristo. Chi è pagano nel cuore e nella mente sempre farà discorsi da pagano di mente e di cuore. Ed è questa oggi la grande falsa profezia che sta conducendo il mondo nelle tenebre più fitte e in una universale idolatria e amoralità: si fanno discorsi vestititi da abiti cristiani ma con un cuore e un pensiero da pagani. </w:t>
      </w:r>
    </w:p>
    <w:p w14:paraId="35F9A868" w14:textId="77777777" w:rsidR="00C93A66" w:rsidRPr="00C93A66" w:rsidRDefault="00C93A66" w:rsidP="00C93A66">
      <w:pPr>
        <w:spacing w:after="120" w:line="240" w:lineRule="auto"/>
        <w:jc w:val="both"/>
        <w:rPr>
          <w:rFonts w:ascii="Arial" w:eastAsia="Times New Roman" w:hAnsi="Arial" w:cs="Arial"/>
          <w:kern w:val="0"/>
          <w:sz w:val="24"/>
          <w:szCs w:val="24"/>
          <w:lang w:eastAsia="it-IT"/>
          <w14:ligatures w14:val="none"/>
        </w:rPr>
      </w:pPr>
      <w:r w:rsidRPr="00C93A66">
        <w:rPr>
          <w:rFonts w:ascii="Arial" w:eastAsia="Times New Roman" w:hAnsi="Arial" w:cs="Arial"/>
          <w:kern w:val="0"/>
          <w:sz w:val="24"/>
          <w:szCs w:val="24"/>
          <w:lang w:eastAsia="it-IT"/>
          <w14:ligatures w14:val="none"/>
        </w:rPr>
        <w:t>Ecco la falsa profezia: solo l’abito è cristiano. Il cuore è pagano. Il pensiero è pagano. La Parola è paganizzata e desacralizzata. I frutti mai potranno essere di vita eterna. Saranno sempre frutti di morte che conducono alla morte eterna.</w:t>
      </w:r>
    </w:p>
    <w:p w14:paraId="45BE5B99" w14:textId="77777777" w:rsidR="00C93A66" w:rsidRPr="00C93A66" w:rsidRDefault="00C93A66" w:rsidP="00C93A66">
      <w:pPr>
        <w:spacing w:after="120" w:line="240" w:lineRule="auto"/>
        <w:jc w:val="both"/>
        <w:rPr>
          <w:rFonts w:ascii="Arial" w:eastAsia="Times New Roman" w:hAnsi="Arial" w:cs="Arial"/>
          <w:kern w:val="0"/>
          <w:sz w:val="24"/>
          <w:szCs w:val="24"/>
          <w:lang w:eastAsia="it-IT"/>
          <w14:ligatures w14:val="none"/>
        </w:rPr>
      </w:pPr>
      <w:r w:rsidRPr="00C93A66">
        <w:rPr>
          <w:rFonts w:ascii="Arial" w:eastAsia="Times New Roman" w:hAnsi="Arial" w:cs="Arial"/>
          <w:kern w:val="0"/>
          <w:sz w:val="24"/>
          <w:szCs w:val="24"/>
          <w:lang w:eastAsia="it-IT"/>
          <w14:ligatures w14:val="none"/>
        </w:rPr>
        <w:t xml:space="preserve">Il discepolo di Gesù vivrà secondo purezza di verità la sua altissima responsabilità – la salvezza del mondo è nella sua fede, nella carità, nella sua speranza – se conduce la sua vita secondo ogni regola evangelica a lui consegnata e che lui ha accettato sia nel giorno del battesimo, sia nel giorno della cresima, sia quando celebra il sacramento del matrimonio e sia quando si accosta all’eucaristia e alla penitenza o confessione. </w:t>
      </w:r>
    </w:p>
    <w:p w14:paraId="32CCD0CD" w14:textId="77777777" w:rsidR="00C93A66" w:rsidRPr="00C93A66" w:rsidRDefault="00C93A66" w:rsidP="00C93A66">
      <w:pPr>
        <w:spacing w:after="120" w:line="240" w:lineRule="auto"/>
        <w:jc w:val="both"/>
        <w:rPr>
          <w:rFonts w:ascii="Arial" w:eastAsia="Times New Roman" w:hAnsi="Arial" w:cs="Arial"/>
          <w:kern w:val="0"/>
          <w:sz w:val="24"/>
          <w:szCs w:val="24"/>
          <w:lang w:eastAsia="it-IT"/>
          <w14:ligatures w14:val="none"/>
        </w:rPr>
      </w:pPr>
      <w:r w:rsidRPr="00C93A66">
        <w:rPr>
          <w:rFonts w:ascii="Arial" w:eastAsia="Times New Roman" w:hAnsi="Arial" w:cs="Arial"/>
          <w:kern w:val="0"/>
          <w:sz w:val="24"/>
          <w:szCs w:val="24"/>
          <w:lang w:eastAsia="it-IT"/>
          <w14:ligatures w14:val="none"/>
        </w:rPr>
        <w:t>Non parliamo poi della responsabilità che ci si assume da diaconi, da presbiteri, da vescovi, da papa. Per ogni regola evangelica, anche minima, anche ai nostri occhi insignificante, non osservata, i danni che si producono nel mondo e nella stessa Chiesa sono oltremodo ingenti. Oggi moltissimi discepoli di Gesù si sono svincolati dalla responsabilità di predicare il Vangelo e di invitare alla conversione a Cristo Signore, il solo nome nel quale è stabilito che ogni uomo possa essere salvato. Quanti sono i frutti di questa responsabilità non vissuta oggi e che non si vuole vivere neanche domani? I frutti sono la morte della stessa Chiesa, condannata a languire per mancanza di nuove energie, nuova linfa di vita.</w:t>
      </w:r>
    </w:p>
    <w:p w14:paraId="7673289A" w14:textId="77777777" w:rsidR="00C93A66" w:rsidRPr="00C93A66" w:rsidRDefault="00C93A66" w:rsidP="00C93A66">
      <w:pPr>
        <w:spacing w:after="120" w:line="240" w:lineRule="auto"/>
        <w:jc w:val="both"/>
        <w:rPr>
          <w:rFonts w:ascii="Arial" w:eastAsia="Times New Roman" w:hAnsi="Arial" w:cs="Arial"/>
          <w:kern w:val="0"/>
          <w:sz w:val="24"/>
          <w:szCs w:val="24"/>
          <w:lang w:eastAsia="it-IT"/>
          <w14:ligatures w14:val="none"/>
        </w:rPr>
      </w:pPr>
      <w:r w:rsidRPr="00C93A66">
        <w:rPr>
          <w:rFonts w:ascii="Arial" w:eastAsia="Times New Roman" w:hAnsi="Arial" w:cs="Arial"/>
          <w:kern w:val="0"/>
          <w:sz w:val="24"/>
          <w:szCs w:val="24"/>
          <w:lang w:eastAsia="it-IT"/>
          <w14:ligatures w14:val="none"/>
        </w:rPr>
        <w:t xml:space="preserve">Il Signore è pronto a dare alla sua Chiesa un linfa sempre nuova e fresca. I figli della Chiesa oggi non solo non vogliono questa linfa nuova. Alcuni sono giunti, altri stanno giungendo a eliminare lo stesso Cristo dal loro cuore e di conseguenza anche dalla loro bocca. Se Cristo non è sulla bocca di un Papa, di un Vescovo, di un Presbitero, di un Diacono, di un Cresimato, di un Battezzato, di un Maestro di teologia, neanche la parola della predicazione sarà sulla sua bocca e senza la parola della predicazione è come se Cristo non fosse mai nato, mai vissuto, mai inchiodato sulla croce, mai risorto e mai avesse mandato i suoi apostoli nel mondo a predicare il Vangelo. </w:t>
      </w:r>
    </w:p>
    <w:p w14:paraId="3AE99DDF" w14:textId="77777777" w:rsidR="00C93A66" w:rsidRPr="00C93A66" w:rsidRDefault="00C93A66" w:rsidP="00C93A66">
      <w:pPr>
        <w:spacing w:after="120" w:line="240" w:lineRule="auto"/>
        <w:jc w:val="both"/>
        <w:rPr>
          <w:rFonts w:ascii="Arial" w:eastAsia="Times New Roman" w:hAnsi="Arial" w:cs="Arial"/>
          <w:kern w:val="0"/>
          <w:sz w:val="24"/>
          <w:szCs w:val="24"/>
          <w:lang w:eastAsia="it-IT"/>
          <w14:ligatures w14:val="none"/>
        </w:rPr>
      </w:pPr>
      <w:r w:rsidRPr="00C93A66">
        <w:rPr>
          <w:rFonts w:ascii="Arial" w:eastAsia="Times New Roman" w:hAnsi="Arial" w:cs="Arial"/>
          <w:kern w:val="0"/>
          <w:sz w:val="24"/>
          <w:szCs w:val="24"/>
          <w:lang w:eastAsia="it-IT"/>
          <w14:ligatures w14:val="none"/>
        </w:rPr>
        <w:lastRenderedPageBreak/>
        <w:t>Il discepolo di Gesù mai deve cadere nelle trappole di Satana che sono il politicamente corretto e oggi anche il linguisticamente corretto. Sul politicamente corretto abbiamo già scritto quanto era necessario scrivere:</w:t>
      </w:r>
    </w:p>
    <w:p w14:paraId="2F5A4CA7" w14:textId="77777777" w:rsidR="00C93A66" w:rsidRPr="00C93A66" w:rsidRDefault="00C93A66" w:rsidP="00C93A66">
      <w:pPr>
        <w:spacing w:after="120" w:line="240" w:lineRule="auto"/>
        <w:jc w:val="both"/>
        <w:rPr>
          <w:rFonts w:ascii="Arial" w:eastAsia="Times New Roman" w:hAnsi="Arial" w:cs="Arial"/>
          <w:kern w:val="0"/>
          <w:sz w:val="24"/>
          <w:szCs w:val="24"/>
          <w:lang w:eastAsia="it-IT"/>
          <w14:ligatures w14:val="none"/>
        </w:rPr>
      </w:pPr>
      <w:r w:rsidRPr="00C93A66">
        <w:rPr>
          <w:rFonts w:ascii="Arial" w:eastAsia="Times New Roman" w:hAnsi="Arial" w:cs="Arial"/>
          <w:kern w:val="0"/>
          <w:sz w:val="24"/>
          <w:szCs w:val="24"/>
          <w:lang w:eastAsia="it-IT"/>
          <w14:ligatures w14:val="none"/>
        </w:rPr>
        <w:t xml:space="preserve">Bene e male sappiamo che sono realtà oggettive e non soggettive, universali e non particolari, riguardano l’intera umanità e non la singola persona. Oggi il moralmente corretto è stato sostituito con il politicamente corretto. Cosa comporta questa sostituzione? Comporta lo spostamento dall’universale e dall’oggettivo al particolare e al soggettivo. A causa di questo spostamento viene a tutti vietato o proibito di parlare di morale oggettiva e universale, fondata sulla verità oggettiva e universale, sulla natura oggettiva e universale. </w:t>
      </w:r>
    </w:p>
    <w:p w14:paraId="363B77F0" w14:textId="77777777" w:rsidR="00C93A66" w:rsidRPr="00C93A66" w:rsidRDefault="00C93A66" w:rsidP="00C93A66">
      <w:pPr>
        <w:spacing w:after="120" w:line="240" w:lineRule="auto"/>
        <w:jc w:val="both"/>
        <w:rPr>
          <w:rFonts w:ascii="Arial" w:eastAsia="Times New Roman" w:hAnsi="Arial" w:cs="Arial"/>
          <w:kern w:val="0"/>
          <w:sz w:val="24"/>
          <w:szCs w:val="24"/>
          <w:lang w:eastAsia="it-IT"/>
          <w14:ligatures w14:val="none"/>
        </w:rPr>
      </w:pPr>
      <w:r w:rsidRPr="00C93A66">
        <w:rPr>
          <w:rFonts w:ascii="Arial" w:eastAsia="Times New Roman" w:hAnsi="Arial" w:cs="Arial"/>
          <w:kern w:val="0"/>
          <w:sz w:val="24"/>
          <w:szCs w:val="24"/>
          <w:lang w:eastAsia="it-IT"/>
          <w14:ligatures w14:val="none"/>
        </w:rPr>
        <w:t xml:space="preserve">Ognuno può costruirsi la sua morale, crearsi la sua verità, dirsi e proclamarsi  la sua natura e di agire di conseguenza. La donna può dire che è un suo diritto abortire. Un uomo può dire che è un suo diritto unirsi con un altro uomo. Una donna può dire la stessa cosa. Ad ognuno è data facoltà di crearsi la sua morale e la sua verità. Così ognuno può vivere come gli pare, senza più alcun riferimento se non al proprio sentire e al proprio volere. Il politicamente corretto è la negazione della verità dell’uomo ed è la condanna a vivere di falsità e di menzogne eterne. </w:t>
      </w:r>
    </w:p>
    <w:p w14:paraId="227500CA" w14:textId="4594D206" w:rsidR="00C93A66" w:rsidRPr="00C93A66" w:rsidRDefault="00C93A66" w:rsidP="00C93A66">
      <w:pPr>
        <w:spacing w:after="120" w:line="240" w:lineRule="auto"/>
        <w:jc w:val="both"/>
        <w:rPr>
          <w:rFonts w:ascii="Arial" w:eastAsia="Times New Roman" w:hAnsi="Arial" w:cs="Arial"/>
          <w:kern w:val="0"/>
          <w:sz w:val="24"/>
          <w:szCs w:val="24"/>
          <w:lang w:eastAsia="it-IT"/>
          <w14:ligatures w14:val="none"/>
        </w:rPr>
      </w:pPr>
      <w:r w:rsidRPr="00C93A66">
        <w:rPr>
          <w:rFonts w:ascii="Arial" w:eastAsia="Times New Roman" w:hAnsi="Arial" w:cs="Arial"/>
          <w:kern w:val="0"/>
          <w:sz w:val="24"/>
          <w:szCs w:val="24"/>
          <w:lang w:eastAsia="it-IT"/>
          <w14:ligatures w14:val="none"/>
        </w:rPr>
        <w:t xml:space="preserve">Anche nella Chiesa una, santa, cattolica, apostolica, non si deve parlare più dal dato oggettivo e dall’universale, dalla morale oggettiva e universale, dalla verità oggettiva e universale, dalla natura oggettiva e universale. Ognuno nella Chiesa può vivere come gli pare. Neanche più il vero Dio e il vero Cristo e il vero Spirito Santo e la vera Madre di Dio e la vera Divina Rivelazione possiamo difendere. Tutto deve essere dal cuore di ogni singola persona. Si è nella Chiesa una, santa, cattolica, apostolica, ma ognuno vive in una sua particolare chiesa, con un suo particolare Dio e una sua particolare verità. </w:t>
      </w:r>
    </w:p>
    <w:p w14:paraId="7DAC0D9C" w14:textId="77777777" w:rsidR="00C93A66" w:rsidRPr="00C93A66" w:rsidRDefault="00C93A66" w:rsidP="00C93A66">
      <w:pPr>
        <w:spacing w:after="120" w:line="240" w:lineRule="auto"/>
        <w:jc w:val="both"/>
        <w:rPr>
          <w:rFonts w:ascii="Arial" w:eastAsia="Times New Roman" w:hAnsi="Arial" w:cs="Arial"/>
          <w:kern w:val="0"/>
          <w:sz w:val="24"/>
          <w:szCs w:val="24"/>
          <w:lang w:eastAsia="it-IT"/>
          <w14:ligatures w14:val="none"/>
        </w:rPr>
      </w:pPr>
      <w:r w:rsidRPr="00C93A66">
        <w:rPr>
          <w:rFonts w:ascii="Arial" w:eastAsia="Times New Roman" w:hAnsi="Arial" w:cs="Arial"/>
          <w:kern w:val="0"/>
          <w:sz w:val="24"/>
          <w:szCs w:val="24"/>
          <w:lang w:eastAsia="it-IT"/>
          <w14:ligatures w14:val="none"/>
        </w:rPr>
        <w:t xml:space="preserve">È cosa giusta però affermare che Cristo Gesù non obbliga nessuno ad essere suo discepolo. Ognuno può scegliere anche di non essere suo discepolo. Se però sceglie di essere suo discepolo, poi si obbliga ad osservare la sua Parola. Non si può seguire Cristo Gesù e negare poi la sua Parola. Si segue Cristo, se si segue la sua Parola. Se la sua Parola non si segue, neanche Cristo si segue. D’altronde come si potrebbe seguire Cristo senza ascoltare la sua Parola? </w:t>
      </w:r>
    </w:p>
    <w:p w14:paraId="0B7E395B" w14:textId="77777777" w:rsidR="00C93A66" w:rsidRPr="00C93A66" w:rsidRDefault="00C93A66" w:rsidP="00C93A66">
      <w:pPr>
        <w:spacing w:after="120" w:line="240" w:lineRule="auto"/>
        <w:jc w:val="both"/>
        <w:rPr>
          <w:rFonts w:ascii="Arial" w:eastAsia="Times New Roman" w:hAnsi="Arial" w:cs="Arial"/>
          <w:kern w:val="0"/>
          <w:sz w:val="24"/>
          <w:szCs w:val="24"/>
          <w:lang w:eastAsia="it-IT"/>
          <w14:ligatures w14:val="none"/>
        </w:rPr>
      </w:pPr>
      <w:r w:rsidRPr="00C93A66">
        <w:rPr>
          <w:rFonts w:ascii="Arial" w:eastAsia="Times New Roman" w:hAnsi="Arial" w:cs="Arial"/>
          <w:kern w:val="0"/>
          <w:sz w:val="24"/>
          <w:szCs w:val="24"/>
          <w:lang w:eastAsia="it-IT"/>
          <w14:ligatures w14:val="none"/>
        </w:rPr>
        <w:t xml:space="preserve">È giusto ribadirlo: il peccato non è un nome, un vocabolo, una parola. Il peccato è il male creato dall’uomo. Male che non solo divora chi lo crea, divora l’intera umanità. Il femminicidio è peccato. Lo stupro è peccato. La violenza è peccato. Ogni male che si compie è peccato. L’omicidio è peccato. Il peccato è sempre personale. Ora il peccato non lo toglie una legge. Neanche lo impediscono duecento gendarmi posti a guardia di una persona. Neanche le carceri impediscono o tolgono il peccato. Il peccato solo uno lo toglie: Cristo Signore. Avendo oggi sia la Chiesa che il mondo deciso di non parlare più di Cristo Gesù, sia la Chiesa che il mondo sono condannati ad essere schiavi del peccato. Ecco un Presbitero cosa deve creare nei cuori: il santo timore del Signore e la purissima fede il Cristo Gesù: il Solo che ha vinto il mondo, il Solo che lo vince, il Solo nel quale ogni uomo può vincere il peccato e il </w:t>
      </w:r>
      <w:r w:rsidRPr="00C93A66">
        <w:rPr>
          <w:rFonts w:ascii="Arial" w:eastAsia="Times New Roman" w:hAnsi="Arial" w:cs="Arial"/>
          <w:kern w:val="0"/>
          <w:sz w:val="24"/>
          <w:szCs w:val="24"/>
          <w:lang w:eastAsia="it-IT"/>
          <w14:ligatures w14:val="none"/>
        </w:rPr>
        <w:lastRenderedPageBreak/>
        <w:t>mondo. Lamentarsi del peccato e poi coltivarlo nel proprio giardino è solo ipocrisia e pianto di prefiche ben prezzolate e ben remunerate. Non si può piangere sui mali del mondo, quando ognuno è un coltivatore di peccato e di morte.</w:t>
      </w:r>
    </w:p>
    <w:p w14:paraId="046B08EA" w14:textId="77777777" w:rsidR="00C93A66" w:rsidRPr="00C93A66" w:rsidRDefault="00C93A66" w:rsidP="00C93A66">
      <w:pPr>
        <w:spacing w:after="120" w:line="240" w:lineRule="auto"/>
        <w:jc w:val="both"/>
        <w:rPr>
          <w:rFonts w:ascii="Arial" w:eastAsia="Times New Roman" w:hAnsi="Arial" w:cs="Arial"/>
          <w:kern w:val="0"/>
          <w:sz w:val="24"/>
          <w:szCs w:val="24"/>
          <w:lang w:eastAsia="it-IT"/>
          <w14:ligatures w14:val="none"/>
        </w:rPr>
      </w:pPr>
      <w:r w:rsidRPr="00C93A66">
        <w:rPr>
          <w:rFonts w:ascii="Arial" w:eastAsia="Times New Roman" w:hAnsi="Arial" w:cs="Arial"/>
          <w:kern w:val="0"/>
          <w:sz w:val="24"/>
          <w:szCs w:val="24"/>
          <w:lang w:eastAsia="it-IT"/>
          <w14:ligatures w14:val="none"/>
        </w:rPr>
        <w:t>Che il Signore metta nel cuore di quanti ancora credono nella sua Parola lo stesso fuoco che ha messo nel cuore del profeta Geremia, anzi un fuoco mille volte più intenso, perché la Parola possa uscire dalla loro bocca. Solo così oggi si potrà confessare la purissima fede in Cristo Gesù e solo così si potrà annunciare la sua Parola integra e pura, così come lo Spirito Santo l’ha data a noi. Avendo Satana oggi convinto i discepoli di Gesù che la salvezza domani sarà data a tutti, quale necessità vi è di predicare il Vangelo? Ecco perché si deve dire solo una parola che è politicamente e linguisticamente corretta. Ma se la Chiesa non annuncia il Vangelo a che serve che essa esista sulla terra? Senza la predicazione del Vangelo essa si trasforma in una organizzazione umanitaria colma di frustrazioni perché vede il vuoto assoluto sotto i suoi piedi.</w:t>
      </w:r>
    </w:p>
    <w:p w14:paraId="1941BCF8" w14:textId="77777777" w:rsidR="00C93A66" w:rsidRPr="00C93A66" w:rsidRDefault="00C93A66" w:rsidP="00C93A66">
      <w:pPr>
        <w:spacing w:after="120" w:line="240" w:lineRule="auto"/>
        <w:jc w:val="both"/>
        <w:rPr>
          <w:rFonts w:ascii="Arial" w:eastAsia="Times New Roman" w:hAnsi="Arial" w:cs="Arial"/>
          <w:kern w:val="0"/>
          <w:sz w:val="24"/>
          <w:szCs w:val="24"/>
          <w:lang w:eastAsia="it-IT"/>
          <w14:ligatures w14:val="none"/>
        </w:rPr>
      </w:pPr>
      <w:r w:rsidRPr="00C93A66">
        <w:rPr>
          <w:rFonts w:ascii="Arial" w:eastAsia="Times New Roman" w:hAnsi="Arial" w:cs="Arial"/>
          <w:kern w:val="0"/>
          <w:sz w:val="24"/>
          <w:szCs w:val="24"/>
          <w:lang w:eastAsia="it-IT"/>
          <w14:ligatures w14:val="none"/>
        </w:rPr>
        <w:t xml:space="preserve">Ecco cosa è ancora necessario dire. È la verità che crea il pensiero. La verità è divina, eterna, soprannaturale e anche storica. Quanta differenza dal mondo attuale, nel quale è il pensiero che vuole creare la verità. Non solo vuole creare la verità, ma anche la morale e la stessa natura. Vuole creare Dio e vuole creare l’uomo. Oggi il pensiero non vuole forse creare tutta la fede, creare tutto il linguaggio degli uomini, non vuole finanche creare la verità della Scrittura. Anziché essere la Scrittura Santa a creare il pensiero, è il pensiero che crea la Scrittura Santa. Essendo il pensiero sempre creatore di se stesso, vorrà essere, ingannandosi e ingannando il mondo intero, sempre creatore di tutta la realtà sia essa metafisica e sia storica, sia divina sia creata, sia del visibile e sia dell’invisibile. È però una creazione fatta di solo vento. È una non creazione. L’uomo non è creatore. È essere creato che ha bisogno di essere lui sempre creato. Oggi il pensiero del cattolico non sta creando forse la stessa Chiesa? Anziché essere la verità della Chiesa a creare la verità dei pensieri, sono i pensieri a creare la verità della Chiesa. Ogni creazione dell’uomo è menzogna, grande menzogna e falsità. È tenebre e non luce. Oggi l’uomo non vuole essere riconosciuto come il creatore dell’uomo? Noi diciamo che questa creazione secondo verità è metafisicamente impossibile. Allora è giusto ribadire mille volte ancora che oggi l’uomo vuole essere riconosciuto e confessato Dio dell’uomo. </w:t>
      </w:r>
    </w:p>
    <w:p w14:paraId="09FB4645" w14:textId="77777777" w:rsidR="00C93A66" w:rsidRPr="00C93A66" w:rsidRDefault="00C93A66" w:rsidP="00C93A66">
      <w:pPr>
        <w:spacing w:after="120" w:line="240" w:lineRule="auto"/>
        <w:jc w:val="both"/>
        <w:rPr>
          <w:rFonts w:ascii="Arial" w:eastAsia="Times New Roman" w:hAnsi="Arial" w:cs="Arial"/>
          <w:kern w:val="0"/>
          <w:sz w:val="24"/>
          <w:szCs w:val="24"/>
          <w:lang w:eastAsia="it-IT"/>
          <w14:ligatures w14:val="none"/>
        </w:rPr>
      </w:pPr>
      <w:r w:rsidRPr="00C93A66">
        <w:rPr>
          <w:rFonts w:ascii="Arial" w:eastAsia="Times New Roman" w:hAnsi="Arial" w:cs="Arial"/>
          <w:kern w:val="0"/>
          <w:sz w:val="24"/>
          <w:szCs w:val="24"/>
          <w:lang w:eastAsia="it-IT"/>
          <w14:ligatures w14:val="none"/>
        </w:rPr>
        <w:t xml:space="preserve">Dall’oggettivo si è all’istante nel soggettivo e dal soggettivo ognuno si può creare la sua Chiesa. Attenzione però! Quando si passa dall’oggettivo al soggettivo, tutta la realtà oggettiva scompare. Non scompare solo questa o quell’altra verità oggettiva, ma tutta la verità oggettiva. Scompare la verità del Padre, del Figlio, dello Spirito Santo, della Vergine Maria, della Divina Rivelazione, della Sacra Tradizione, della Sana Dottrina, della Vera Moralità. </w:t>
      </w:r>
    </w:p>
    <w:p w14:paraId="07C3862F" w14:textId="77777777" w:rsidR="00C93A66" w:rsidRPr="00C93A66" w:rsidRDefault="00C93A66" w:rsidP="00C93A66">
      <w:pPr>
        <w:spacing w:after="120" w:line="240" w:lineRule="auto"/>
        <w:jc w:val="both"/>
        <w:rPr>
          <w:rFonts w:ascii="Arial" w:eastAsia="Times New Roman" w:hAnsi="Arial" w:cs="Arial"/>
          <w:kern w:val="0"/>
          <w:sz w:val="24"/>
          <w:szCs w:val="24"/>
          <w:lang w:eastAsia="it-IT"/>
          <w14:ligatures w14:val="none"/>
        </w:rPr>
      </w:pPr>
      <w:r w:rsidRPr="00C93A66">
        <w:rPr>
          <w:rFonts w:ascii="Arial" w:eastAsia="Times New Roman" w:hAnsi="Arial" w:cs="Arial"/>
          <w:kern w:val="0"/>
          <w:sz w:val="24"/>
          <w:szCs w:val="24"/>
          <w:lang w:eastAsia="it-IT"/>
          <w14:ligatures w14:val="none"/>
        </w:rPr>
        <w:t xml:space="preserve">Scompare anche la verità del Papa, del Vescovo, del Presbitero, del Diacono, del Cresimato, del Battezzato. Scompare tutto ciò che dice oggettività e si proclama solo la soggettività. Questo devono pensare tutti coloro che oggi ingannano il mondo intero fingendo di condannare il clericalismo, mentre in realtà vogliono ridurre il clero a puro e semplice strumento del sacro, ma strumento senza alcuna verità oggettiva. </w:t>
      </w:r>
      <w:r w:rsidRPr="00C93A66">
        <w:rPr>
          <w:rFonts w:ascii="Arial" w:eastAsia="Times New Roman" w:hAnsi="Arial" w:cs="Arial"/>
          <w:kern w:val="0"/>
          <w:sz w:val="24"/>
          <w:szCs w:val="24"/>
          <w:lang w:eastAsia="it-IT"/>
          <w14:ligatures w14:val="none"/>
        </w:rPr>
        <w:lastRenderedPageBreak/>
        <w:t>Tutti costoro devono pensare che clero è il Papa, clero sono i Vescovi, clero sono i Presbiteri. Appartengono al clero, ma non per il sacerdozio, bensì per il servizio anche i Diaconi.</w:t>
      </w:r>
    </w:p>
    <w:p w14:paraId="72FF66A1" w14:textId="77777777" w:rsidR="00C93A66" w:rsidRPr="00C93A66" w:rsidRDefault="00C93A66" w:rsidP="00C93A66">
      <w:pPr>
        <w:spacing w:after="120" w:line="240" w:lineRule="auto"/>
        <w:jc w:val="both"/>
        <w:rPr>
          <w:rFonts w:ascii="Arial" w:eastAsia="Times New Roman" w:hAnsi="Arial" w:cs="Arial"/>
          <w:kern w:val="0"/>
          <w:sz w:val="24"/>
          <w:szCs w:val="24"/>
          <w:lang w:eastAsia="it-IT"/>
          <w14:ligatures w14:val="none"/>
        </w:rPr>
      </w:pPr>
      <w:r w:rsidRPr="00C93A66">
        <w:rPr>
          <w:rFonts w:ascii="Arial" w:eastAsia="Times New Roman" w:hAnsi="Arial" w:cs="Arial"/>
          <w:kern w:val="0"/>
          <w:sz w:val="24"/>
          <w:szCs w:val="24"/>
          <w:lang w:eastAsia="it-IT"/>
          <w14:ligatures w14:val="none"/>
        </w:rPr>
        <w:t xml:space="preserve">Sempre dobbiamo sapere che anche se si volesse ritenere che clero sono solo i presbiteri, si deve anche pensare che dai presbiteri vengono i vescovi e dai vescovi viene il papa. Quando si distrugge il Presbitero è anche l’episcopato e il papato che vengono distrutti. Quando si abbatte la verità oggettiva della Chiesa, anche la verità del papato e dell’episcopato viene distrutta. Un papa non può pensare che se si distrugge la verità della Chiesa, la sua verità resti in eterno. Anche la sua verità scompare. Noi lo abbiamo già detto e ripetuto: un papa non può servirsi della sua autorità di papa, che è divina, per abbattere la verità divina della Chiesa. Così dicasi per un vescovo, un presbitero e ogni altro discepolo di Gesù. Ma ormai la diga della soggettività è stata aperta. La verità oggettiva è stata totalmente sommersa sotto il fango dei pensieri di Satana e del mondo. </w:t>
      </w:r>
    </w:p>
    <w:p w14:paraId="4B11191C" w14:textId="77777777" w:rsidR="00C93A66" w:rsidRPr="00C93A66" w:rsidRDefault="00C93A66" w:rsidP="00C93A66">
      <w:pPr>
        <w:spacing w:after="120" w:line="240" w:lineRule="auto"/>
        <w:jc w:val="both"/>
        <w:rPr>
          <w:rFonts w:ascii="Arial" w:eastAsia="Times New Roman" w:hAnsi="Arial" w:cs="Arial"/>
          <w:kern w:val="0"/>
          <w:sz w:val="24"/>
          <w:szCs w:val="24"/>
          <w:lang w:eastAsia="it-IT"/>
          <w14:ligatures w14:val="none"/>
        </w:rPr>
      </w:pPr>
      <w:r w:rsidRPr="00C93A66">
        <w:rPr>
          <w:rFonts w:ascii="Arial" w:eastAsia="Times New Roman" w:hAnsi="Arial" w:cs="Arial"/>
          <w:kern w:val="0"/>
          <w:sz w:val="24"/>
          <w:szCs w:val="24"/>
          <w:lang w:eastAsia="it-IT"/>
          <w14:ligatures w14:val="none"/>
        </w:rPr>
        <w:t xml:space="preserve">Quando la natura di un uomo è impura sempre produce pensieri impuri, decisioni impure, gesti impuri. Sempre dobbiamo ricordarci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saranno i pensieri e le parole. È proprio questo che il politicamente corretto e il linguisticamente corretto attestano: una natura impura senza alcuna verità, che vuole un pensiero senza verità e una parola senza verità. Rivelano una natura che vuole adattarsi ad ogni pensiero senza che un pensiero possa prendere il sopravvento su di un altro pensiero. Poiché per il politicamente corretto e il linguisticamente corretto anche Dio, Cristo, lo Spirito Santo, la Chiesa, la religione cattolica sono solo un pensiero, questo pensiero non dovrà avere alcuna preminenza sugli altri pensieri. Se in questo pensiero vi è anche una sola virgola o un solo trattino che mostra superiorità divina di questa religione sulle altre o sugli altri pensieri, anche questa virgola e questo trattino vanno eliminati sia dalle Divine Scritture e sia dal linguaggio dei suoi adepti. </w:t>
      </w:r>
    </w:p>
    <w:p w14:paraId="69FD334B" w14:textId="77777777" w:rsidR="00C93A66" w:rsidRPr="00C93A66" w:rsidRDefault="00C93A66" w:rsidP="00C93A66">
      <w:pPr>
        <w:spacing w:after="120" w:line="240" w:lineRule="auto"/>
        <w:jc w:val="both"/>
        <w:rPr>
          <w:rFonts w:ascii="Arial" w:eastAsia="Times New Roman" w:hAnsi="Arial" w:cs="Arial"/>
          <w:kern w:val="0"/>
          <w:sz w:val="24"/>
          <w:szCs w:val="24"/>
          <w:lang w:eastAsia="it-IT"/>
          <w14:ligatures w14:val="none"/>
        </w:rPr>
      </w:pPr>
      <w:r w:rsidRPr="00C93A66">
        <w:rPr>
          <w:rFonts w:ascii="Arial" w:eastAsia="Times New Roman" w:hAnsi="Arial" w:cs="Arial"/>
          <w:kern w:val="0"/>
          <w:sz w:val="24"/>
          <w:szCs w:val="24"/>
          <w:lang w:eastAsia="it-IT"/>
          <w14:ligatures w14:val="none"/>
        </w:rPr>
        <w:t>Ecco perché è obbligo ricordarsi sempre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i pensieri e le parole. Ci preservi la Madre di Dio dal cadere in questo abisso di tenebre e di falsità.</w:t>
      </w:r>
    </w:p>
    <w:p w14:paraId="31A5A235" w14:textId="77777777" w:rsidR="00C93A66" w:rsidRPr="00C93A66" w:rsidRDefault="00C93A66" w:rsidP="00C93A66">
      <w:pPr>
        <w:spacing w:after="120" w:line="240" w:lineRule="auto"/>
        <w:jc w:val="both"/>
        <w:rPr>
          <w:rFonts w:ascii="Arial" w:hAnsi="Arial" w:cs="Arial"/>
          <w:b/>
          <w:bCs/>
          <w:sz w:val="24"/>
          <w:szCs w:val="24"/>
        </w:rPr>
      </w:pPr>
    </w:p>
    <w:p w14:paraId="3A4C9C8D" w14:textId="77777777" w:rsidR="00C93A66" w:rsidRPr="00C93A66" w:rsidRDefault="00C93A66" w:rsidP="00C93A66">
      <w:pPr>
        <w:spacing w:after="120" w:line="240" w:lineRule="auto"/>
        <w:jc w:val="both"/>
        <w:rPr>
          <w:rFonts w:ascii="Arial" w:hAnsi="Arial" w:cs="Arial"/>
          <w:b/>
          <w:bCs/>
          <w:sz w:val="24"/>
          <w:szCs w:val="24"/>
        </w:rPr>
      </w:pPr>
      <w:bookmarkStart w:id="229" w:name="_Hlk210709861"/>
      <w:r w:rsidRPr="00C93A66">
        <w:rPr>
          <w:rFonts w:ascii="Arial" w:hAnsi="Arial" w:cs="Arial"/>
          <w:b/>
          <w:bCs/>
          <w:sz w:val="24"/>
          <w:szCs w:val="24"/>
        </w:rPr>
        <w:t xml:space="preserve">Il campo è il mondo e il seme buono sono i figli del Regno. </w:t>
      </w:r>
    </w:p>
    <w:bookmarkEnd w:id="229"/>
    <w:p w14:paraId="281EAA23"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Seconda verità. Cosa è il campo e cosa è il seme? Ecco la risposta di Gesù: “</w:t>
      </w:r>
      <w:r w:rsidRPr="00C93A66">
        <w:rPr>
          <w:rFonts w:ascii="Arial" w:hAnsi="Arial" w:cs="Arial"/>
          <w:i/>
          <w:iCs/>
          <w:sz w:val="24"/>
          <w:szCs w:val="24"/>
        </w:rPr>
        <w:t xml:space="preserve">Il campo è il mondo e il seme buono sono i figli del Regno”.  </w:t>
      </w:r>
      <w:r w:rsidRPr="00C93A66">
        <w:rPr>
          <w:rFonts w:ascii="Arial" w:hAnsi="Arial" w:cs="Arial"/>
          <w:sz w:val="24"/>
          <w:szCs w:val="24"/>
        </w:rPr>
        <w:t xml:space="preserve">Come Gesù dal Padre è </w:t>
      </w:r>
      <w:r w:rsidRPr="00C93A66">
        <w:rPr>
          <w:rFonts w:ascii="Arial" w:hAnsi="Arial" w:cs="Arial"/>
          <w:sz w:val="24"/>
          <w:szCs w:val="24"/>
        </w:rPr>
        <w:lastRenderedPageBreak/>
        <w:t>stato seminato nel campo del mondo, così Cristo Gesù semina i suoi Apostoli nel campo del mondo. Gli Apostoli devono seminare nel campo del mondo una moltitudine di discepoli. Non si è veri discepoli di Cristo se non si è veri discepoli degli Apostoli. Così anche nessun gregge può essere vero discepolo del papa, se non è vero discepolo dell’apostolo al quale esso appartiene. Questa verità vale anche per i presbiteri e il gregge loro affidato. Ogni discepolo di Gesù deve preoccuparsi di essere lui vero figlio del regno e seminare nel campo del mondo altri veri figli del regno. Senza questa semina, il mondo diviene il bosco di Satana.</w:t>
      </w:r>
    </w:p>
    <w:p w14:paraId="3B71BD2F" w14:textId="77777777" w:rsidR="00C93A66" w:rsidRPr="00C93A66" w:rsidRDefault="00C93A66" w:rsidP="00C93A66">
      <w:pPr>
        <w:spacing w:after="120" w:line="240" w:lineRule="auto"/>
        <w:jc w:val="both"/>
        <w:rPr>
          <w:rFonts w:ascii="Arial" w:hAnsi="Arial" w:cs="Arial"/>
          <w:b/>
          <w:bCs/>
          <w:sz w:val="24"/>
          <w:szCs w:val="24"/>
        </w:rPr>
      </w:pPr>
    </w:p>
    <w:p w14:paraId="15737DF5" w14:textId="77777777" w:rsidR="00C93A66" w:rsidRPr="00C93A66" w:rsidRDefault="00C93A66" w:rsidP="00C93A66">
      <w:pPr>
        <w:spacing w:after="120" w:line="240" w:lineRule="auto"/>
        <w:jc w:val="both"/>
        <w:rPr>
          <w:rFonts w:ascii="Arial" w:hAnsi="Arial" w:cs="Arial"/>
          <w:b/>
          <w:bCs/>
          <w:sz w:val="24"/>
          <w:szCs w:val="24"/>
        </w:rPr>
      </w:pPr>
      <w:bookmarkStart w:id="230" w:name="_Hlk210709881"/>
      <w:r w:rsidRPr="00C93A66">
        <w:rPr>
          <w:rFonts w:ascii="Arial" w:hAnsi="Arial" w:cs="Arial"/>
          <w:b/>
          <w:bCs/>
          <w:sz w:val="24"/>
          <w:szCs w:val="24"/>
        </w:rPr>
        <w:t xml:space="preserve">La zizzania sono i figli del Maligno e il nemico che l’ha seminata è il diavolo. </w:t>
      </w:r>
    </w:p>
    <w:bookmarkEnd w:id="230"/>
    <w:p w14:paraId="0AB3D73B"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Terza verità. Ora Gesù ci rivela chi è la zizzania e chi è il seminatore di essa: “</w:t>
      </w:r>
      <w:r w:rsidRPr="00C93A66">
        <w:rPr>
          <w:rFonts w:ascii="Arial" w:hAnsi="Arial" w:cs="Arial"/>
          <w:i/>
          <w:iCs/>
          <w:sz w:val="24"/>
          <w:szCs w:val="24"/>
        </w:rPr>
        <w:t xml:space="preserve">La zizzania sono i figli del Maligno e il nemico che l’ha seminata è il diavolo”. </w:t>
      </w:r>
      <w:r w:rsidRPr="00C93A66">
        <w:rPr>
          <w:rFonts w:ascii="Arial" w:hAnsi="Arial" w:cs="Arial"/>
          <w:sz w:val="24"/>
          <w:szCs w:val="24"/>
        </w:rPr>
        <w:t>Sui figli del Maligno ecco cosa</w:t>
      </w:r>
      <w:r w:rsidRPr="00C93A66">
        <w:rPr>
          <w:rFonts w:ascii="Arial" w:hAnsi="Arial" w:cs="Arial"/>
          <w:i/>
          <w:iCs/>
          <w:sz w:val="24"/>
          <w:szCs w:val="24"/>
        </w:rPr>
        <w:t xml:space="preserve"> </w:t>
      </w:r>
      <w:r w:rsidRPr="00C93A66">
        <w:rPr>
          <w:rFonts w:ascii="Arial" w:hAnsi="Arial" w:cs="Arial"/>
          <w:sz w:val="24"/>
          <w:szCs w:val="24"/>
        </w:rPr>
        <w:t>rivela a noi lo Spirito Santo per bocca dell’Apostolo Giovanni.</w:t>
      </w:r>
    </w:p>
    <w:p w14:paraId="3054A0E4"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Dalla Prima Lettera di San Giovanni Apostolo:</w:t>
      </w:r>
    </w:p>
    <w:p w14:paraId="39AD15FB"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w:t>
      </w:r>
    </w:p>
    <w:p w14:paraId="40311F24"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w:t>
      </w:r>
    </w:p>
    <w:p w14:paraId="37848391"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Quanto a voi, quello che avete udito da principio rimanga in voi. Se rimane in voi quello che avete udito da principio, anche voi rimarrete nel Figlio e nel Padre. E questa è la promessa che egli ci ha fatto: la vita eterna.</w:t>
      </w:r>
    </w:p>
    <w:p w14:paraId="71B82332"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w:t>
      </w:r>
    </w:p>
    <w:p w14:paraId="402B26FB"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E ora, figlioli, rimanete in lui, perché possiamo avere fiducia quando egli si manifesterà e non veniamo da lui svergognati alla sua venuta. Se sapete che egli è giusto, sappiate anche che chiunque opera la giustizia, è stato generato da lui (1Gv 2,15-29). </w:t>
      </w:r>
    </w:p>
    <w:p w14:paraId="528341BA"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lastRenderedPageBreak/>
        <w:t>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w:t>
      </w:r>
    </w:p>
    <w:p w14:paraId="107D4E8C"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w:t>
      </w:r>
    </w:p>
    <w:p w14:paraId="323AF966"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p>
    <w:p w14:paraId="1B7E7BCC"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Poiché questo è il messaggio che avete udito da principio: che ci amiamo gli uni gli altri. Non come Caino, che era dal Maligno e uccise suo fratello. E per quale motivo l’uccise? Perché le sue opere erano malvagie, mentre quelle di suo fratello erano giuste.</w:t>
      </w:r>
    </w:p>
    <w:p w14:paraId="5E600E5C"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Non meravigliatevi, fratelli, se il mondo vi odia. Noi sappiamo che siamo passati dalla morte alla vita, perché amiamo i fratelli. Chi non ama rimane nella morte. Chiunque odia il proprio fratello è omicida, e voi sapete che nessun omicida ha più la vita eterna che dimora in lui.</w:t>
      </w:r>
    </w:p>
    <w:p w14:paraId="2613C3AE"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w:t>
      </w:r>
    </w:p>
    <w:p w14:paraId="5F469F09"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w:t>
      </w:r>
    </w:p>
    <w:p w14:paraId="334FF848"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Questo è il suo comandamento: che crediamo nel nome del Figlio suo Gesù Cristo e ci amiamo gli uni gli altri, secondo il precetto che ci ha dato. Chi osserva i suoi comandamenti rimane in Dio e Dio in lui. In questo conosciamo che egli rimane in noi: dallo Spirito che ci ha dato (1Gv 3,1-24). </w:t>
      </w:r>
    </w:p>
    <w:p w14:paraId="1DF4BE18"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Chiunque crede che Gesù è il Cristo, è stato generato da Dio; e chi ama colui che ha generato, ama anche chi da lui è stato generato. In questo conosciamo di amare i figli di Dio: quando amiamo Dio e osserviamo i suoi comandamenti. In questo infatti </w:t>
      </w:r>
      <w:r w:rsidRPr="00C93A66">
        <w:rPr>
          <w:rFonts w:ascii="Arial" w:hAnsi="Arial" w:cs="Arial"/>
          <w:i/>
          <w:iCs/>
          <w:sz w:val="24"/>
          <w:szCs w:val="24"/>
        </w:rPr>
        <w:lastRenderedPageBreak/>
        <w:t>consiste l’amore di Dio, nell’osservare i suoi comandamenti; e i suoi comandamenti non sono gravosi. Chiunque è stato generato da Dio vince il mondo; e questa è la vittoria che ha vinto il mondo: la nostra fede.</w:t>
      </w:r>
    </w:p>
    <w:p w14:paraId="512D73B0"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w:t>
      </w:r>
    </w:p>
    <w:p w14:paraId="57BC0007"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Questo vi ho scritto perché sappiate che possedete la vita eterna, voi che credete nel nome del Figlio di Dio.</w:t>
      </w:r>
    </w:p>
    <w:p w14:paraId="6259E542"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E questa è la fiducia che abbiamo in lui: qualunque cosa gli chiediamo secondo la sua volontà, egli ci ascolta. E se sappiamo che ci ascolta in tutto quello che gli chiediamo, sappiamo di avere già da lui quanto abbiamo chiesto.</w:t>
      </w:r>
    </w:p>
    <w:p w14:paraId="2DBCF137"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Se uno vede il proprio fratello commettere un peccato che non conduce alla morte, preghi, e Dio gli darà la vita: a coloro, cioè, il cui peccato non conduce alla morte. C’è infatti un peccato che conduce alla morte; non dico di pregare riguardo a questo peccato. Ogni iniquità è peccato, ma c’è il peccato che non conduce alla morte.</w:t>
      </w:r>
    </w:p>
    <w:p w14:paraId="447E9576"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Sappiamo che chiunque è stato generato da Dio non pecca: chi è stato generato da Dio preserva se stesso e il Maligno non lo tocca. Noi sappiamo che siamo da Dio, mentre tutto il mondo sta in potere del Maligno. Sappiamo anche che il Figlio di Dio è venuto e ci ha dato l’intelligenza per conoscere il vero Dio. E noi siamo nel vero Dio, nel Figlio suo Gesù Cristo: egli è il vero Dio e la vita eterna. Figlioli, guardatevi dai falsi dèi! (1Gv 5,1-21). </w:t>
      </w:r>
    </w:p>
    <w:p w14:paraId="47389879"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Ogni discepolo di Gesù deve prestare somma attenzione perché non divenga figlio del Maligno e perché rimanga sempre figlio di Dio, figlio del regno. Trasformarsi da figli del regno in figli del maligno è sempre facile. È sufficiente cadere in una tentazione di Satana. Quando si cade è poi facile precipitare di tentazione in tentazione. Oggi moltissimi figli della Chiesa non si sono trasformati in figli del Maligno? Non difendono essi gli interessi di Satana e non quelli di Cristo Gesù?</w:t>
      </w:r>
    </w:p>
    <w:p w14:paraId="613E342B" w14:textId="77777777" w:rsidR="00C93A66" w:rsidRPr="00C93A66" w:rsidRDefault="00C93A66" w:rsidP="00C93A66">
      <w:pPr>
        <w:spacing w:after="120" w:line="240" w:lineRule="auto"/>
        <w:jc w:val="both"/>
        <w:rPr>
          <w:rFonts w:ascii="Arial" w:hAnsi="Arial" w:cs="Arial"/>
          <w:sz w:val="24"/>
          <w:szCs w:val="24"/>
        </w:rPr>
      </w:pPr>
    </w:p>
    <w:p w14:paraId="2A644A23" w14:textId="77777777" w:rsidR="00C93A66" w:rsidRPr="00C93A66" w:rsidRDefault="00C93A66" w:rsidP="00C93A66">
      <w:pPr>
        <w:spacing w:after="120" w:line="240" w:lineRule="auto"/>
        <w:jc w:val="both"/>
        <w:rPr>
          <w:rFonts w:ascii="Arial" w:hAnsi="Arial" w:cs="Arial"/>
          <w:b/>
          <w:bCs/>
          <w:sz w:val="24"/>
          <w:szCs w:val="24"/>
        </w:rPr>
      </w:pPr>
      <w:bookmarkStart w:id="231" w:name="_Hlk210709900"/>
      <w:r w:rsidRPr="00C93A66">
        <w:rPr>
          <w:rFonts w:ascii="Arial" w:hAnsi="Arial" w:cs="Arial"/>
          <w:b/>
          <w:bCs/>
          <w:sz w:val="24"/>
          <w:szCs w:val="24"/>
        </w:rPr>
        <w:t xml:space="preserve">La mietitura è la fine del mondo e i mietitori sono gli angeli. </w:t>
      </w:r>
    </w:p>
    <w:bookmarkEnd w:id="231"/>
    <w:p w14:paraId="647CE57F"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Quarta verità. Ora Gesù ci dice cosa è la mietitura e chi sono i mietitori: </w:t>
      </w:r>
      <w:r w:rsidRPr="00C93A66">
        <w:rPr>
          <w:rFonts w:ascii="Arial" w:hAnsi="Arial" w:cs="Arial"/>
          <w:i/>
          <w:iCs/>
          <w:sz w:val="24"/>
          <w:szCs w:val="24"/>
        </w:rPr>
        <w:t xml:space="preserve">“La mietitura è la fine del mondo e i mietitori sono gli angeli”. </w:t>
      </w:r>
      <w:r w:rsidRPr="00C93A66">
        <w:rPr>
          <w:rFonts w:ascii="Arial" w:hAnsi="Arial" w:cs="Arial"/>
          <w:sz w:val="24"/>
          <w:szCs w:val="24"/>
        </w:rPr>
        <w:t xml:space="preserve">La fine del mondo è anche il momento della nostra morte. Appena si muore si celebra per noi il giudizio personale o particolare, la cui sentenza è o di salvezza o di perdizione. Se è di salvezza può </w:t>
      </w:r>
      <w:r w:rsidRPr="00C93A66">
        <w:rPr>
          <w:rFonts w:ascii="Arial" w:hAnsi="Arial" w:cs="Arial"/>
          <w:sz w:val="24"/>
          <w:szCs w:val="24"/>
        </w:rPr>
        <w:lastRenderedPageBreak/>
        <w:t>essere di paradiso o di purgatorio. Ogni uomo sarà sottoposto a giudizio e secondo l’insegnamento di Gesù, si dovrà rendere conto anche di ogni parola vana.</w:t>
      </w:r>
    </w:p>
    <w:p w14:paraId="267D2F9A" w14:textId="77777777" w:rsidR="00C93A66" w:rsidRPr="00C93A66" w:rsidRDefault="00C93A66" w:rsidP="00C93A66">
      <w:pPr>
        <w:spacing w:after="120" w:line="240" w:lineRule="auto"/>
        <w:jc w:val="both"/>
        <w:rPr>
          <w:rFonts w:ascii="Arial" w:hAnsi="Arial" w:cs="Arial"/>
          <w:sz w:val="24"/>
          <w:szCs w:val="24"/>
        </w:rPr>
      </w:pPr>
    </w:p>
    <w:p w14:paraId="2B97E117" w14:textId="77777777" w:rsidR="00C93A66" w:rsidRPr="00C93A66" w:rsidRDefault="00C93A66" w:rsidP="00C93A66">
      <w:pPr>
        <w:spacing w:after="120" w:line="240" w:lineRule="auto"/>
        <w:jc w:val="both"/>
        <w:rPr>
          <w:rFonts w:ascii="Arial" w:hAnsi="Arial" w:cs="Arial"/>
          <w:b/>
          <w:bCs/>
          <w:sz w:val="24"/>
          <w:szCs w:val="24"/>
        </w:rPr>
      </w:pPr>
      <w:bookmarkStart w:id="232" w:name="_Hlk210709922"/>
      <w:r w:rsidRPr="00C93A66">
        <w:rPr>
          <w:rFonts w:ascii="Arial" w:hAnsi="Arial" w:cs="Arial"/>
          <w:b/>
          <w:bCs/>
          <w:sz w:val="24"/>
          <w:szCs w:val="24"/>
        </w:rPr>
        <w:t xml:space="preserve">Come dunque si raccoglie la zizzania e la si brucia nel fuoco, così avverrà alla fine del mondo. </w:t>
      </w:r>
    </w:p>
    <w:bookmarkEnd w:id="232"/>
    <w:p w14:paraId="7CA30765"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Quinta verità. Gesù ribadisce ora qual è la sorte della zizzania. </w:t>
      </w:r>
      <w:r w:rsidRPr="00C93A66">
        <w:rPr>
          <w:rFonts w:ascii="Arial" w:hAnsi="Arial" w:cs="Arial"/>
          <w:i/>
          <w:iCs/>
          <w:sz w:val="24"/>
          <w:szCs w:val="24"/>
        </w:rPr>
        <w:t xml:space="preserve">“Come dunque si raccoglie la zizzania e la si brucia nel fuoco, così avverrà alla fine del mondo”. </w:t>
      </w:r>
      <w:r w:rsidRPr="00C93A66">
        <w:rPr>
          <w:rFonts w:ascii="Arial" w:hAnsi="Arial" w:cs="Arial"/>
          <w:sz w:val="24"/>
          <w:szCs w:val="24"/>
        </w:rPr>
        <w:t xml:space="preserve">Per tutti i figli del Maligno c’è una sola sorte, essi bruceranno nel fuoco per l’eternità. Oggi l’uomo, rifiutando e rinnegando questa verità, ha  dichiarato la non esistenza dell’inferno e l’accoglienza per tutti nella casa del Padre. Noi però per la rivelazione che accompagna tutta la Scrittura Santa, sappiamo che vi è la casa di Dio e la casa del Maligno e tutte e due sono case eterne. La zizzania va raccolta e bruciata nel fuoco. L’eternità dell’inferno non è una verità teologica. Non è neanche una verità dogmatica. Se così fosse qualcuno potrebbe pensare che è una definizione della Chiesa. Questa verità è verità rivelata ed è essenza di tutta la Divina Rivelazione.  È purissima Parola di Dio. Purissima Parola di Cristo Gesù. Purissima Parola dello Spirito Santo pronunciata dagli Apostoli di Cristo Gesù. Nell’Apostolo Giovanni è anche visione per rapimento nei cieli santi, nei quali ha visto tutta la storia e la fine di tutti gli operatori di iniquità, rinchiusi nello stagno di fuoco e zolfo per l’eternità. </w:t>
      </w:r>
    </w:p>
    <w:p w14:paraId="155F97F1" w14:textId="77777777" w:rsidR="00C93A66" w:rsidRPr="00C93A66" w:rsidRDefault="00C93A66" w:rsidP="00C93A66">
      <w:pPr>
        <w:spacing w:after="120" w:line="240" w:lineRule="auto"/>
        <w:jc w:val="both"/>
        <w:rPr>
          <w:rFonts w:ascii="Arial" w:hAnsi="Arial" w:cs="Arial"/>
          <w:b/>
          <w:bCs/>
          <w:sz w:val="24"/>
          <w:szCs w:val="24"/>
        </w:rPr>
      </w:pPr>
      <w:bookmarkStart w:id="233" w:name="_Hlk210709950"/>
    </w:p>
    <w:p w14:paraId="0F54C1E9" w14:textId="77777777" w:rsidR="00C93A66" w:rsidRPr="00C93A66" w:rsidRDefault="00C93A66" w:rsidP="00C93A66">
      <w:pPr>
        <w:spacing w:after="120" w:line="240" w:lineRule="auto"/>
        <w:jc w:val="both"/>
        <w:rPr>
          <w:rFonts w:ascii="Arial" w:hAnsi="Arial" w:cs="Arial"/>
          <w:b/>
          <w:bCs/>
          <w:sz w:val="24"/>
          <w:szCs w:val="24"/>
        </w:rPr>
      </w:pPr>
      <w:r w:rsidRPr="00C93A66">
        <w:rPr>
          <w:rFonts w:ascii="Arial" w:hAnsi="Arial" w:cs="Arial"/>
          <w:b/>
          <w:bCs/>
          <w:sz w:val="24"/>
          <w:szCs w:val="24"/>
        </w:rPr>
        <w:t xml:space="preserve">Il Figlio dell’uomo manderà i suoi angeli, i quali raccoglieranno dal suo regno tutti gli scandali e tutti quelli che commettono iniquità e li getteranno nella fornace ardente, dove sarà pianto e stridore di denti. </w:t>
      </w:r>
    </w:p>
    <w:bookmarkEnd w:id="233"/>
    <w:p w14:paraId="419FB474"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Ecco cosa avverrà alla fine del mondo: </w:t>
      </w:r>
      <w:r w:rsidRPr="00C93A66">
        <w:rPr>
          <w:rFonts w:ascii="Arial" w:hAnsi="Arial" w:cs="Arial"/>
          <w:i/>
          <w:iCs/>
          <w:sz w:val="24"/>
          <w:szCs w:val="24"/>
        </w:rPr>
        <w:t xml:space="preserve">“Il Figlio dell’uomo manderà i suoi angeli, i quali raccoglieranno dal suo regno tutti gli scandali e tutti quelli che commettono iniquità e li getteranno nella fornace ardente, dove sarà pianto e stridore di denti”. </w:t>
      </w:r>
      <w:r w:rsidRPr="00C93A66">
        <w:rPr>
          <w:rFonts w:ascii="Arial" w:hAnsi="Arial" w:cs="Arial"/>
          <w:sz w:val="24"/>
          <w:szCs w:val="24"/>
        </w:rPr>
        <w:t xml:space="preserve">Gli angeli sono del Figlio dell’uomo. Da Lui sono mandati per raccogliere tutti gli operatori di scandali e di iniquità. Una volta raccolti, vengono gettati nella fornace ardente. In essa vi sarà pianto e stridore di denti. Purissima Parola di Gesù. Se qualcuno dovesse dire che questa Parola di Gesù è una parola che appartiene a quel tempo, c’è una sola Parola del Vangelo che va oltre quel tempo? Oggi non si sta forse dicendo che anche la Chiesa fondata sugli Apostoli appartiene a quel tempo e non a tutto il tempo? Ma anche i sacramenti, non si sta dicendo che appartengono a quel tempo e non a tutto il tempo? Oggi tutta la Parola della Rivelazione non è stata ridotta a un misero genere letterario e cioè a semplice modo di dire che riguarda solo quel tempo e non tutto il tempo? Negli scorsi anni non si è forse rinnegato il Gesù della fede in nome del Gesù della storia? Oggi i capisaldi della fede e le sue principali verità non sono stati tutti abrogati in nome del falso e satanico credo di moltissimi discepoli di Gesù? La Beata Trinità nn è stata forse sostituita con il Dio unico? Cristo non è stato privato della sua verità eterna e reso uguale a ogni altro fondatore di religione? La stessa sorte non è anche toccata alla </w:t>
      </w:r>
      <w:r w:rsidRPr="00C93A66">
        <w:rPr>
          <w:rFonts w:ascii="Arial" w:hAnsi="Arial" w:cs="Arial"/>
          <w:sz w:val="24"/>
          <w:szCs w:val="24"/>
        </w:rPr>
        <w:lastRenderedPageBreak/>
        <w:t xml:space="preserve">Chiesa una, santa, cattolica, apostolica? Ecco qual è il fine di Satana: fare della Chiesa una spelonca di ladri. Fare del cristiano una pianta di zizzania. </w:t>
      </w:r>
    </w:p>
    <w:p w14:paraId="26DA9172" w14:textId="77777777" w:rsidR="00C93A66" w:rsidRPr="00C93A66" w:rsidRDefault="00C93A66" w:rsidP="00C93A66">
      <w:pPr>
        <w:spacing w:after="120" w:line="240" w:lineRule="auto"/>
        <w:jc w:val="both"/>
        <w:rPr>
          <w:rFonts w:ascii="Arial" w:hAnsi="Arial" w:cs="Arial"/>
          <w:b/>
          <w:bCs/>
          <w:sz w:val="24"/>
          <w:szCs w:val="24"/>
        </w:rPr>
      </w:pPr>
    </w:p>
    <w:p w14:paraId="2A0A8AF2" w14:textId="77777777" w:rsidR="00C93A66" w:rsidRPr="00C93A66" w:rsidRDefault="00C93A66" w:rsidP="00C93A66">
      <w:pPr>
        <w:spacing w:after="120" w:line="240" w:lineRule="auto"/>
        <w:jc w:val="both"/>
        <w:rPr>
          <w:rFonts w:ascii="Arial" w:hAnsi="Arial" w:cs="Arial"/>
          <w:b/>
          <w:bCs/>
          <w:sz w:val="24"/>
          <w:szCs w:val="24"/>
        </w:rPr>
      </w:pPr>
      <w:bookmarkStart w:id="234" w:name="_Hlk210709965"/>
      <w:r w:rsidRPr="00C93A66">
        <w:rPr>
          <w:rFonts w:ascii="Arial" w:hAnsi="Arial" w:cs="Arial"/>
          <w:b/>
          <w:bCs/>
          <w:sz w:val="24"/>
          <w:szCs w:val="24"/>
        </w:rPr>
        <w:t xml:space="preserve">Allora i giusti splenderanno come il sole nel regno del Padre loro. </w:t>
      </w:r>
    </w:p>
    <w:bookmarkEnd w:id="234"/>
    <w:p w14:paraId="71813928"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Diversa invece la sorte di quanti hanno obbedito al Vangelo: </w:t>
      </w:r>
      <w:r w:rsidRPr="00C93A66">
        <w:rPr>
          <w:rFonts w:ascii="Arial" w:hAnsi="Arial" w:cs="Arial"/>
          <w:i/>
          <w:iCs/>
          <w:sz w:val="24"/>
          <w:szCs w:val="24"/>
        </w:rPr>
        <w:t xml:space="preserve">“Allora i giusti splenderanno come il sole nel regno del Padre loro”.  </w:t>
      </w:r>
      <w:r w:rsidRPr="00C93A66">
        <w:rPr>
          <w:rFonts w:ascii="Arial" w:hAnsi="Arial" w:cs="Arial"/>
          <w:sz w:val="24"/>
          <w:szCs w:val="24"/>
        </w:rPr>
        <w:t xml:space="preserve">Gesù vestirà i giusti con la gloria e la luce della sua risurrezione. Ecco perché è detto che i gusti splenderanno come il sole. Il regno del Padre di Gesù è luce eterna. La gloria e la luce di Cristo illuminerà il volto di quanti hanno creduto in Lui e obbedito al suo Vangelo. </w:t>
      </w:r>
    </w:p>
    <w:p w14:paraId="057AAC2B"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Questa verità di Cristo Gesù è anche verità del Padre. Ce lo attesta lo Spirito Santo per bocca del Profeta Malachia:</w:t>
      </w:r>
    </w:p>
    <w:p w14:paraId="4E2BB22E"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Voi avete stancato il Signore con le vostre parole; eppure chiedete: «Come lo abbiamo stancato?». Quando affermate: «Chiunque fa il male è come se fosse buono agli occhi del Signore e in lui si compiace», o quando esclamate: «Dov’è il Dio della giustizia?» (Mal 2,17).</w:t>
      </w:r>
    </w:p>
    <w:p w14:paraId="7D5F7044"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Io sono il Signore, non cambio; voi, figli di Giacobbe, non siete ancora al termine. fin dai tempi dei vostri padri vi siete allontanati dai miei precetti, non li avete osservati. Tornate a me e io tornerò a voi, dice il Signore degli eserciti. </w:t>
      </w:r>
    </w:p>
    <w:p w14:paraId="5162CD93"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56755765"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(Mal 3,5-7.13-21). </w:t>
      </w:r>
    </w:p>
    <w:p w14:paraId="6EA6931B"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Verità di ieri, verità di oggi, verità di sempre, verità eterna.</w:t>
      </w:r>
    </w:p>
    <w:p w14:paraId="076675B6" w14:textId="77777777" w:rsidR="00C93A66" w:rsidRPr="00C93A66" w:rsidRDefault="00C93A66" w:rsidP="00C93A66">
      <w:pPr>
        <w:spacing w:after="120" w:line="240" w:lineRule="auto"/>
        <w:jc w:val="both"/>
        <w:rPr>
          <w:rFonts w:ascii="Arial" w:hAnsi="Arial" w:cs="Arial"/>
          <w:b/>
          <w:bCs/>
          <w:sz w:val="24"/>
          <w:szCs w:val="24"/>
        </w:rPr>
      </w:pPr>
    </w:p>
    <w:p w14:paraId="00BE872F" w14:textId="77777777" w:rsidR="00C93A66" w:rsidRPr="00C93A66" w:rsidRDefault="00C93A66" w:rsidP="00C93A66">
      <w:pPr>
        <w:spacing w:after="120" w:line="240" w:lineRule="auto"/>
        <w:jc w:val="both"/>
        <w:rPr>
          <w:rFonts w:ascii="Arial" w:hAnsi="Arial" w:cs="Arial"/>
          <w:b/>
          <w:bCs/>
          <w:sz w:val="24"/>
          <w:szCs w:val="24"/>
        </w:rPr>
      </w:pPr>
      <w:r w:rsidRPr="00C93A66">
        <w:rPr>
          <w:rFonts w:ascii="Arial" w:hAnsi="Arial" w:cs="Arial"/>
          <w:b/>
          <w:bCs/>
          <w:sz w:val="24"/>
          <w:szCs w:val="24"/>
        </w:rPr>
        <w:t>Chi ha orecchi, ascolti!</w:t>
      </w:r>
    </w:p>
    <w:p w14:paraId="2854D52A"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Gesù conclude la spiegazione di questa parabola con le parole. </w:t>
      </w:r>
      <w:r w:rsidRPr="00C93A66">
        <w:rPr>
          <w:rFonts w:ascii="Arial" w:hAnsi="Arial" w:cs="Arial"/>
          <w:i/>
          <w:iCs/>
          <w:sz w:val="24"/>
          <w:szCs w:val="24"/>
        </w:rPr>
        <w:t>“Chi ha orecchi, ascolti!”.</w:t>
      </w:r>
      <w:r w:rsidRPr="00C93A66">
        <w:rPr>
          <w:rFonts w:ascii="Arial" w:hAnsi="Arial" w:cs="Arial"/>
          <w:sz w:val="24"/>
          <w:szCs w:val="24"/>
        </w:rPr>
        <w:t xml:space="preserve">  Qual è il significato di queste ultime parole? Gesù ha parlato. La sua Parola è verità eterna. Chi ha orecchi e ascolta, si salverà. Chi non ha orecchi e non ascolta, sarà lui il responsabile della sua morte eterna e della sua perdizione. </w:t>
      </w:r>
    </w:p>
    <w:p w14:paraId="598283D9"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Queste parole sono la firma di Gesù che attesta la purissima verità di ogni sua Parola allo stesso modo, specie nel profeta Isaia. Che la firma di Dio era: </w:t>
      </w:r>
      <w:r w:rsidRPr="00C93A66">
        <w:rPr>
          <w:rFonts w:ascii="Arial" w:hAnsi="Arial" w:cs="Arial"/>
          <w:i/>
          <w:iCs/>
          <w:sz w:val="24"/>
          <w:szCs w:val="24"/>
        </w:rPr>
        <w:t>“La bocca del Signore ha parlato</w:t>
      </w:r>
      <w:r w:rsidRPr="00C93A66">
        <w:rPr>
          <w:rFonts w:ascii="Arial" w:hAnsi="Arial" w:cs="Arial"/>
          <w:sz w:val="24"/>
          <w:szCs w:val="24"/>
        </w:rPr>
        <w:t xml:space="preserve">”. Se è la bocca del Signore che parla, la sua Parola è purissima verità. Dalla verità è la vita e la libertà. Dalla falsità è morte è la schiavitù. </w:t>
      </w:r>
    </w:p>
    <w:p w14:paraId="7F090E22"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Ma se vi ostinate e vi. ribellate, sarete divorati dalla spada, perché la bocca del Signore ha parlato" (Is 1, 20). Cercate nel libro del Signore e leggete: nessuno di essi vi manca, poiché la bocca del Signore lo ha comandato e il suo spirito li raduna (Is 34, 16b). Allora si rivelerà la gloria del Signore e ogni uomo la vedrà, poiché la bocca del Signore ha parlato" (Is 40, 5). allora troverai la delizia nel Signore. Io ti farò calcare le alture della terra, ti farò gustare l'eredità di Giacobbe tuo padre, poiché la bocca del Signore ha parlato (Is 58, 14). </w:t>
      </w:r>
    </w:p>
    <w:p w14:paraId="19701EE6"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Allora i popoli vedranno la tua giustizia, tutti i re la tua gloria; ti si chiamerà con un nome nuovo che la bocca del Signore indicherà (Is 62, 2), Chi è tanto saggio da comprendere questo? A chi la bocca del Signore ha parlato perché lo annunzi? Perché il paese è devastato, desolato come un deserto senza passanti? (Ger 9, 11). Così dice il Signore degli eserciti: "Non ascoltate le parole dei profeti che profetizzano per voi; essi vi fanno credere cose vane, vi annunziano fantasie del loro cuore, non quanto viene dalla bocca del Signore (Ger 23, 16). Siederanno ognuno tranquillo sotto la vite e sotto il fico e più nessuno li spaventerà, poiché la bocca del Signore degli eserciti ha parlato! (Mi 4, 4). </w:t>
      </w:r>
    </w:p>
    <w:p w14:paraId="7D5E0A6F"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Ecco il testamento che Gesù lascia al mondo intero sulla verità della sua Parola, nel Vangelo second Giovanni:</w:t>
      </w:r>
    </w:p>
    <w:p w14:paraId="1BC33CF6"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Sebbene avesse compiuto segni così grandi davanti a loro, non credevano in lui, perché si compisse la parola detta dal profeta Isaia: Signore, chi ha creduto alla nostra parola? E la forza del Signore, a chi è stata rivelata?</w:t>
      </w:r>
    </w:p>
    <w:p w14:paraId="2C066DEE"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Per questo non potevano credere, poiché ancora Isaia disse: Ha reso ciechi i loro occhi e duro il loro cuore, perché non vedano con gli occhi e non comprendano con il cuore e non si convertano, e io li guarisca!</w:t>
      </w:r>
    </w:p>
    <w:p w14:paraId="0DB3FEA8"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Questo disse Isaia perché vide la sua gloria e parlò di lui. Tuttavia, anche tra i capi, molti credettero in lui, ma, a causa dei farisei, non lo dichiaravano, per non essere espulsi dalla sinagoga. Amavano infatti la gloria degli uomini più che la gloria di Dio.</w:t>
      </w:r>
    </w:p>
    <w:p w14:paraId="4D3D398A" w14:textId="77777777" w:rsidR="00C93A66" w:rsidRPr="00C93A66" w:rsidRDefault="00C93A66" w:rsidP="00C93A66">
      <w:pPr>
        <w:spacing w:after="120" w:line="240" w:lineRule="auto"/>
        <w:jc w:val="both"/>
        <w:rPr>
          <w:rFonts w:ascii="Arial" w:hAnsi="Arial" w:cs="Arial"/>
          <w:b/>
          <w:bCs/>
          <w:sz w:val="24"/>
          <w:szCs w:val="24"/>
        </w:rPr>
      </w:pPr>
      <w:r w:rsidRPr="00C93A66">
        <w:rPr>
          <w:rFonts w:ascii="Arial" w:hAnsi="Arial" w:cs="Arial"/>
          <w:i/>
          <w:iCs/>
          <w:sz w:val="24"/>
          <w:szCs w:val="24"/>
        </w:rPr>
        <w:t xml:space="preserve">Gesù allora esclamò: «Chi crede in me, non crede in me ma in colui che mi ha mandato; chi vede me, vede colui che mi ha mandato. Io sono venuto nel mondo come luce, perché chiunque crede in me non rimanga nelle tenebre. Se qualcuno </w:t>
      </w:r>
      <w:r w:rsidRPr="00C93A66">
        <w:rPr>
          <w:rFonts w:ascii="Arial" w:hAnsi="Arial" w:cs="Arial"/>
          <w:i/>
          <w:iCs/>
          <w:sz w:val="24"/>
          <w:szCs w:val="24"/>
        </w:rPr>
        <w:lastRenderedPageBreak/>
        <w:t xml:space="preserve">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(Gc 12, 37-50). </w:t>
      </w:r>
    </w:p>
    <w:p w14:paraId="40D53A0D"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Chi ha orecchi ascolti, perché la bocca di Gesù ha parlato. Oracolo di Gesù Cristo, il Creatore, il Signore, il Dio Incarnato, il Dio Salvatore e Redentore, il Dio Crocifisso per obbedienza al Padre, obbedienza necessaria per la redenzione della creatura fatta a Lui a sua immagine e somiglianza. Grane è l’amore del Padre: per la salvezza dell’uomo ha chiesto al Figlio di sacrificare la sua vita. Grande è l’amore di Gesù per l’uomo. Per la sua salvezza si è lasciato crocifiggere al suo posto.</w:t>
      </w:r>
    </w:p>
    <w:p w14:paraId="4F20D32C" w14:textId="77777777" w:rsidR="00C93A66" w:rsidRPr="00C93A66" w:rsidRDefault="00C93A66" w:rsidP="00C93A66">
      <w:pPr>
        <w:spacing w:after="120" w:line="240" w:lineRule="auto"/>
        <w:jc w:val="both"/>
        <w:rPr>
          <w:rFonts w:ascii="Arial" w:hAnsi="Arial" w:cs="Arial"/>
          <w:sz w:val="24"/>
          <w:szCs w:val="24"/>
        </w:rPr>
      </w:pPr>
    </w:p>
    <w:p w14:paraId="39521FA5" w14:textId="77777777" w:rsidR="00C93A66" w:rsidRPr="00C93A66" w:rsidRDefault="00C93A66" w:rsidP="00C93A66">
      <w:pPr>
        <w:pStyle w:val="Titolo2"/>
      </w:pPr>
      <w:bookmarkStart w:id="235" w:name="_Toc210973417"/>
      <w:bookmarkStart w:id="236" w:name="_Toc212557312"/>
      <w:r w:rsidRPr="00C93A66">
        <w:t>Il regno dei cieli è simile a un tesoro nascosto nel campo</w:t>
      </w:r>
      <w:bookmarkEnd w:id="235"/>
      <w:bookmarkEnd w:id="236"/>
    </w:p>
    <w:p w14:paraId="1E94BC8F" w14:textId="77777777" w:rsidR="00C93A66" w:rsidRPr="00C93A66" w:rsidRDefault="00C93A66" w:rsidP="00C93A66">
      <w:pPr>
        <w:spacing w:after="120" w:line="240" w:lineRule="auto"/>
        <w:jc w:val="both"/>
        <w:rPr>
          <w:rFonts w:ascii="Arial" w:hAnsi="Arial" w:cs="Arial"/>
          <w:b/>
          <w:bCs/>
          <w:sz w:val="24"/>
          <w:szCs w:val="24"/>
        </w:rPr>
      </w:pPr>
      <w:bookmarkStart w:id="237" w:name="_Hlk208480087"/>
    </w:p>
    <w:p w14:paraId="4B127597" w14:textId="77777777" w:rsidR="00C93A66" w:rsidRPr="00C93A66" w:rsidRDefault="00C93A66" w:rsidP="00C93A66">
      <w:pPr>
        <w:spacing w:after="120" w:line="240" w:lineRule="auto"/>
        <w:jc w:val="both"/>
        <w:rPr>
          <w:rFonts w:ascii="Arial" w:hAnsi="Arial" w:cs="Arial"/>
          <w:b/>
          <w:bCs/>
          <w:sz w:val="24"/>
          <w:szCs w:val="24"/>
        </w:rPr>
      </w:pPr>
      <w:bookmarkStart w:id="238" w:name="_Hlk210710004"/>
      <w:r w:rsidRPr="00C93A66">
        <w:rPr>
          <w:rFonts w:ascii="Arial" w:hAnsi="Arial" w:cs="Arial"/>
          <w:b/>
          <w:bCs/>
          <w:sz w:val="24"/>
          <w:szCs w:val="24"/>
        </w:rPr>
        <w:t>Il regno dei cieli è simile a un tesoro nascosto nel campo</w:t>
      </w:r>
      <w:bookmarkEnd w:id="237"/>
      <w:r w:rsidRPr="00C93A66">
        <w:rPr>
          <w:rFonts w:ascii="Arial" w:hAnsi="Arial" w:cs="Arial"/>
          <w:b/>
          <w:bCs/>
          <w:sz w:val="24"/>
          <w:szCs w:val="24"/>
        </w:rPr>
        <w:t>; un uomo lo trova e lo nasconde; poi va, pieno di gioia, vende tutti i suoi averi e compra quel campo.</w:t>
      </w:r>
      <w:bookmarkEnd w:id="238"/>
    </w:p>
    <w:p w14:paraId="1E36122D"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Ora Gesù narra due parabole. Esse manifestano il valore del regno, che è valore sopra ogni valore. C’è valore più grande sulla terra e nei cieli dell’umanità del Figlio di Dio? Eppure Gesù si umiliò e si annientò con una obbedienza fino alla morte di croce per portare la sua umanità e nella gloria della sua risurrezione e nella gloria del regno dei cieli, innalzato ed esaltato dal Padre, proclamandolo Signore dinanzi al quale ogni ginocchio si dovrà piegare nei cieli, sulla terra e sottoterra.</w:t>
      </w:r>
    </w:p>
    <w:p w14:paraId="1B64068A"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La prima parabola ci pone dinanzi alla saggezza dell’uomo. Questi sa cosa vale di più e cosa vale di meno. Sapendo le cose che valgono di più, vende tutto ciò che vale di meno e compra ciò che vale di più: </w:t>
      </w:r>
      <w:r w:rsidRPr="00C93A66">
        <w:rPr>
          <w:rFonts w:ascii="Arial" w:hAnsi="Arial" w:cs="Arial"/>
          <w:i/>
          <w:iCs/>
          <w:sz w:val="24"/>
          <w:szCs w:val="24"/>
        </w:rPr>
        <w:t xml:space="preserve">“Il regno dei cieli è simile a un tesoro nascosto nel campo; un uomo lo trova e lo nasconde; poi va, pieno di gioia, vende tutti i suoi averi e compra quel campo”. </w:t>
      </w:r>
      <w:r w:rsidRPr="00C93A66">
        <w:rPr>
          <w:rFonts w:ascii="Arial" w:hAnsi="Arial" w:cs="Arial"/>
          <w:sz w:val="24"/>
          <w:szCs w:val="24"/>
        </w:rPr>
        <w:t>Quest’uomo sa che il tesoro è del padrone del campo. Lui vende tutto ciò ha e che vale molto di meno, compra il campo, diviene padrone del tesoro. La nostra anima è un tesoro inestimabile. Tutto il mondo è nulla al suo confronto. Guadagnare l’anima e perdere il mondo è stoltezza eterna. Ecco cosa dirà Gesù in questo Vangelo al Capitolo XVI:</w:t>
      </w:r>
    </w:p>
    <w:p w14:paraId="675BACD4" w14:textId="77777777" w:rsidR="00C93A66" w:rsidRPr="00C93A66" w:rsidRDefault="00C93A66" w:rsidP="00C93A66">
      <w:pPr>
        <w:spacing w:after="120" w:line="240" w:lineRule="auto"/>
        <w:jc w:val="both"/>
        <w:rPr>
          <w:rFonts w:ascii="Arial" w:hAnsi="Arial" w:cs="Arial"/>
          <w:b/>
          <w:bCs/>
          <w:sz w:val="24"/>
          <w:szCs w:val="24"/>
        </w:rPr>
      </w:pPr>
      <w:r w:rsidRPr="00C93A66">
        <w:rPr>
          <w:rFonts w:ascii="Arial" w:hAnsi="Arial" w:cs="Arial"/>
          <w:i/>
          <w:iCs/>
          <w:sz w:val="24"/>
          <w:szCs w:val="24"/>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p>
    <w:p w14:paraId="430232E8"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lastRenderedPageBreak/>
        <w:t xml:space="preserve">È stoltezza guadagnare il meno prezioso del tempo e perdere l’infinitamente più prezioso eterno. Il regno di Dio è l’unico vero bene, il solo unico vero bene. Perderlo per un bene fugace di questo mondo è stoltezza che ci farà piangere per l’eternità nel fuoco che mai si estingue. Per la gloria di un istante si perde la gloria eterna. È questa la pena del danno che mostrerà al dannato per tutte l’eternità quanto grande è stata la sua stoltezza e la sua insipienza.  </w:t>
      </w:r>
    </w:p>
    <w:p w14:paraId="4667CBB7" w14:textId="77777777" w:rsidR="00C93A66" w:rsidRPr="00C93A66" w:rsidRDefault="00C93A66" w:rsidP="00C93A66">
      <w:pPr>
        <w:spacing w:after="120" w:line="240" w:lineRule="auto"/>
        <w:jc w:val="both"/>
        <w:rPr>
          <w:rFonts w:ascii="Arial" w:hAnsi="Arial" w:cs="Arial"/>
          <w:sz w:val="24"/>
          <w:szCs w:val="24"/>
        </w:rPr>
      </w:pPr>
    </w:p>
    <w:p w14:paraId="16FF18BB" w14:textId="77777777" w:rsidR="00C93A66" w:rsidRPr="00C93A66" w:rsidRDefault="00C93A66" w:rsidP="00C93A66">
      <w:pPr>
        <w:pStyle w:val="Titolo2"/>
      </w:pPr>
      <w:bookmarkStart w:id="239" w:name="_Toc210973418"/>
      <w:bookmarkStart w:id="240" w:name="_Toc212557313"/>
      <w:r w:rsidRPr="00C93A66">
        <w:t>Il regno dei cieli è simile anche a un mercante che va in cerca di perle preziose</w:t>
      </w:r>
      <w:bookmarkEnd w:id="239"/>
      <w:bookmarkEnd w:id="240"/>
    </w:p>
    <w:p w14:paraId="53646AF7" w14:textId="77777777" w:rsidR="00C93A66" w:rsidRPr="00C93A66" w:rsidRDefault="00C93A66" w:rsidP="00C93A66">
      <w:pPr>
        <w:spacing w:after="120" w:line="240" w:lineRule="auto"/>
        <w:jc w:val="both"/>
        <w:rPr>
          <w:rFonts w:ascii="Arial" w:hAnsi="Arial" w:cs="Arial"/>
          <w:b/>
          <w:bCs/>
          <w:sz w:val="24"/>
          <w:szCs w:val="24"/>
        </w:rPr>
      </w:pPr>
    </w:p>
    <w:p w14:paraId="4E6865F0" w14:textId="77777777" w:rsidR="00C93A66" w:rsidRPr="00C93A66" w:rsidRDefault="00C93A66" w:rsidP="00C93A66">
      <w:pPr>
        <w:spacing w:after="120" w:line="240" w:lineRule="auto"/>
        <w:jc w:val="both"/>
        <w:rPr>
          <w:rFonts w:ascii="Arial" w:hAnsi="Arial" w:cs="Arial"/>
          <w:b/>
          <w:bCs/>
          <w:sz w:val="24"/>
          <w:szCs w:val="24"/>
        </w:rPr>
      </w:pPr>
      <w:bookmarkStart w:id="241" w:name="_Hlk208480114"/>
      <w:bookmarkStart w:id="242" w:name="_Hlk210710035"/>
      <w:r w:rsidRPr="00C93A66">
        <w:rPr>
          <w:rFonts w:ascii="Arial" w:hAnsi="Arial" w:cs="Arial"/>
          <w:b/>
          <w:bCs/>
          <w:sz w:val="24"/>
          <w:szCs w:val="24"/>
        </w:rPr>
        <w:t>Il regno dei cieli è simile anche a un mercante che va in cerca di perle preziose</w:t>
      </w:r>
      <w:bookmarkEnd w:id="241"/>
      <w:r w:rsidRPr="00C93A66">
        <w:rPr>
          <w:rFonts w:ascii="Arial" w:hAnsi="Arial" w:cs="Arial"/>
          <w:b/>
          <w:bCs/>
          <w:sz w:val="24"/>
          <w:szCs w:val="24"/>
        </w:rPr>
        <w:t>; trovata una perla di grande valore, va, vende tutti i suoi averi e la compra.</w:t>
      </w:r>
    </w:p>
    <w:bookmarkEnd w:id="242"/>
    <w:p w14:paraId="161B8AB9"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Il secondo esempio parla di un uomo di esperienza, di scienza, di grande conoscenza. Parla di un uomo che sa distinguere ciò che è più prezioso da quanto è meno prezioso. Parla di un uomo esperto in cose preziose e che è anche uno che va in cerca di cose prezioso. Lui è alla ricerca del meglio del meglio e sa anche come fare per comprare la cosa più preziosa:</w:t>
      </w:r>
      <w:r w:rsidRPr="00C93A66">
        <w:rPr>
          <w:rFonts w:ascii="Arial" w:hAnsi="Arial" w:cs="Arial"/>
          <w:i/>
          <w:iCs/>
          <w:sz w:val="24"/>
          <w:szCs w:val="24"/>
        </w:rPr>
        <w:t xml:space="preserve"> “Il regno dei cieli è simile anche a un mercante che va in cerca di perle preziose; trovata una perla di grande valore, va, vende tutti i suoi averi e la compra”. </w:t>
      </w:r>
      <w:r w:rsidRPr="00C93A66">
        <w:rPr>
          <w:rFonts w:ascii="Arial" w:hAnsi="Arial" w:cs="Arial"/>
          <w:sz w:val="24"/>
          <w:szCs w:val="24"/>
        </w:rPr>
        <w:t xml:space="preserve">Per avere il più prezioso vende tutto ciò che è meno prezioso. Gesù per avere un corpo di luce, glorioso, incorruttibile, immortale, trasformato dalla gloria del Padre, non ha venduto il suo corpo di carne all’indicibile sofferenza della croce e a ogni insulto e a ogni sputo, alla derisione e al disprezzo? Ogni tanto dovremmo leggere quanto l’Apostolo Paolo scrive ai Filippesi. </w:t>
      </w:r>
    </w:p>
    <w:p w14:paraId="39A58937"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Ecco una meditazione di quel brano sempre letto, ma poco meditato e poco vissuto.</w:t>
      </w:r>
    </w:p>
    <w:p w14:paraId="1E8DCAB0"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Quando Dio creò l’uomo, lo fece a sua immagine e somiglianza. Essere ad immagine del suo Signore lo costituiva in qualche modo “signore, creatore, onnipotente”. Il fine da realizzare era altissimo. Lui era chiamato a vivere da vero dio creato. È come se Dio – parlo per assurdo - volendo conoscere se stesso, dovesse guardarsi nello specchio, nel quale contemplarsi per assaporarsi. D’altronde la Scrittura Santa sempre vede la creazione come lo specchio che riflette la grandezza di Dio. Se un minuscolo insetto manifesta tutta la sapienza e l’onnipotenza del suo Artefice divino, infinitamente di più l’uomo mostra la gloria del suo Signore. Ecco la verità dell’uomo: essere nel mondo il rivelatore della gloria del solo Dio veramente Onnipotente. Si guarda l’uomo e si vede la divina magnificenza. Era questo il disegno o il progetto originario sulla creatura fatta ad immagine e somiglianza del suo Creatore. </w:t>
      </w:r>
    </w:p>
    <w:p w14:paraId="40A59542"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Con nostra somma sciagura, l’uomo non ascoltò il suo Dio, non diede obbedienza al suo comando di vita. Non volle rimanere specchio. Tentato da Satana, volle essere come Dio, Dio lui stesso. Somma stoltezza e insipienza! Come può un essere creato divenire Dio, se Dio è eterno? Se l’uomo è stato fatto, mai potrà essere Dio. Gli manca l’eternità, la non origine, il non inizio. Nella nostra fede, Dio è uno nella natura. </w:t>
      </w:r>
      <w:r w:rsidRPr="00C93A66">
        <w:rPr>
          <w:rFonts w:ascii="Arial" w:hAnsi="Arial" w:cs="Arial"/>
          <w:sz w:val="24"/>
          <w:szCs w:val="24"/>
        </w:rPr>
        <w:lastRenderedPageBreak/>
        <w:t>Non vi sono tre nature divine. Se vi fossero, avremmo tre Dei separati, distinti, aventi ognuno una sua identità e personalità. Ma non vi sarebbe né il Padre né il Figlio né lo Spirito Santo. La realtà è ben diversa. Il Figlio è generato dal Padre. Ma non è fuori del Padre. È nel Padre. Sussiste nella sola ed unica sostanza eterna e divina. Lo Spirito Santo procede dal Padre e dal Figlio. Lui è l’Amore eterno che dal Padre si versa interamente nel Figlio e dal Figlio ritorna interamente nel Padre, in un movimento eterno di luce generatrice della luce del Figlio eterno.</w:t>
      </w:r>
    </w:p>
    <w:p w14:paraId="2B5BDE38"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Essendosi dichiarato Dio, l’uomo si è fatto essere per la morte e non più per la vita. È la catastrofe dalle conseguenze eterne. Dalla morte non può tornare nella sua verità di origine. Rimane essere eternamente condannato alla morte. Nella sua grande misericordia, il Padre ha pensato una via per farlo tornare nuovamente in vita. Essa costa però la morte dello stesso Dio. Per salvare l’uomo, chiede al Figlio che si faccia carne, assuma in sé “questo dio per la morte” e lo trasformi in Lui, con Lui, per Lui, in essere per la vita. Potrà fare questo, se assumerà tutti i peccati dell’uomo e le pene dovute ad essi e li espierà nel suo corpo. Il Padre, per il suo amore eterno giurato all’uomo, chiede al Figlio il sacrificio di sé, il totale annientamento del suo corpo sotto i pesanti flagelli del peccato e della morte. Il Figlio, per il suo amore eterno giurato al Padre e sempre per la sua obbedienza eterna alla divina volontà – è questa la sola modalità di vivere come Figlio del Padre – ne accoglie il desiderio e la volontà, assume la nostra natura umana nel seno purissimo della Vergine Maria, si fa vero uomo, rimanendo purissimo Dio e Figlio Eterno del Padre, e nel suo corpo compie la redenzione dell’umanità.</w:t>
      </w:r>
    </w:p>
    <w:p w14:paraId="7E68CAA1"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Fin qui potrebbe essere tutto divinamente stupendo e meraviglioso. Il Figlio di Dio discende dal cielo, si fa carne, nella carne espia il peccato e le sue pene. Il Padre perdona la sua creatura e tutto ritorna come prima. L’uomo pecca, Dio paga per lui. Si viene catapultati nello stato iniziale, anzi in uno ancora più mirabile, altissimo, come se nulla fosse accaduto. Troppo bello, troppo comodo, ma poco divino! Questa non è la verità della nostra purissima fede. La verità è ben altra. Noi non siamo salvati dalla kenosi di Gesù Signore. La sua kenosi ci ha aperto ogni porta, ci ha ottenuto ogni grazia per entrare noi nella salvezza. Il Padre ha cambiato programma. Mentre nella prima creazione Dio aveva dato se stesso all’uomo come esempio da imitare, per essere l’uomo da Lui creato vero uomo. Purtroppo l’uomo guardò Satana, la creatura ribelle, e volle farsi ribelle come lui. Ora il Padre ha dato all’uomo un’altra immagine e un’altra somiglianza che lui deve realizzare, se vuole raggiungere la salvezza, che è il ritorno in una verità ancora più grande ed eccelsa, che deve governare tutta la vita nel tempo, se si vuole raggiungere l’eternità beata. Questa immagine è Cristo Crocifisso.</w:t>
      </w:r>
    </w:p>
    <w:p w14:paraId="15327CD9"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Ma chi è Cristo Crocifisso? È il Servo del Signore che ha preso su di sé tutte le croci dell’umanità. Chi è l’uomo chiamato alla salvezza? Colui che è pronto a prendere su di sé la croce della sua umanità e le croci di ogni altra umanità e camminare verso il Golgota, cioè verso il dono totale della sua vita a Dio, in sacrificio e in offerta per operare la sua redenzione in Cristo, vivendo in Lui, con Lui, per Lui, come suo vero corpo. Viene predicato Cristo Crocifisso, si chiede ad ogni uomo se vuole divenire </w:t>
      </w:r>
      <w:r w:rsidRPr="00C93A66">
        <w:rPr>
          <w:rFonts w:ascii="Arial" w:hAnsi="Arial" w:cs="Arial"/>
          <w:sz w:val="24"/>
          <w:szCs w:val="24"/>
        </w:rPr>
        <w:lastRenderedPageBreak/>
        <w:t xml:space="preserve">come Lui per avere la salvezza. Chi accoglie l’offerta, si lascia battezzare. Viene fatto corpo di Cristo, nascendo da acqua e da Spirito Santo. Si incammina fin da subito sotto il peso della croce, vissuta però interamente in pienezza di amore e di obbedienza come Gesù Signore, del quale è corpo. A poco a poco si trasforma in vera immagine di Gesù, perché diviene vero strumento di espiazione dei peccati del mondo, sacrificio di santificazione della sua vita e di quella dei suoi fratelli. Questo cammino è ininterrotto. Deve durare per tutti i giorni della sua vita sulla terra. </w:t>
      </w:r>
    </w:p>
    <w:p w14:paraId="4CEC5C22"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Chi è allora il discepolo di Gesù? Colui che, tenendo sempre fissi gli occhi su Gesù Cristo Crocifisso, suo modello eterno da realizzare, ogni giorno è impegnato a trasferire sulla “tela” del suo corpo un tratto della bellezza di amore, verità, giustizia, obbedienza di Cristo Signore. Come potrà fare questo? Agendo così come ha agito il suo Modello perfetto. Gesù nell’eternità e nel tempo, da vero Dio, senza la carne e da vero Dio, nella carne, è sempre nella comunione di verità con il cuore del Padre. Pensiamo per un istante che lo Spirito Santo sia il cuore del Padre. Parlo per immagine umana. Lo Spirito Santo, cuore del Padre, si colloca nel cuore del Figlio e dona al Figlio tutto l’amore del Padre. Supponiamo, sempre parlando per immagine umana, che lo Spirito Santo sia il cuore del Figlio. Lo Spirito Santo dal Figlio si colloca nel cuore del Padre e dona al Padre tutto il suo amore di ascolto e di obbedienza per il compimento della sua volontà. È questo il grande mistero divino della comunione dello Spirito Santo nel seno della Beata Trinità. È Lui che fa sì che il cuore del Padre sia il cuore del Figlio e il cuore del Figlio sia il cuore del Padre. </w:t>
      </w:r>
    </w:p>
    <w:p w14:paraId="2297733F"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Il Figlio si fa carne. Assume un cuore umano. Lo Spirito Santo dal cuore del Padre e dal cuore del Verbo eterno si colloca nel cuore del Figlio Incarnato e fa del cuore del Verbo Eterno e del cuore di carne del Figlio un solo principio di amore, obbedienza, verità, giustizia, servizio al Padre. Divenendo uomo, anche a Lui si presenta Satana e lo tenta perché si faccia Dio senza il Dio che lo genera dall’eternità per l’eternità, senza inizio e senza fine. Scelga di essere luce senza la Luce eterna. Decida di costituirsi  verità senza la verità dalla quale è il suo principio eterno nel quale sempre deve rimanere, anche come vero uomo, se vuole essere luce, vita, verità. Gesù non si distacca dal Padre. Satana lo tenta in ogni modo. Giobbe è stato aggredito da lui con una piaga che ha avvolto tutto il suo corpo. Gesù è stato attaccato nell’anima, nello spirito, nel corpo, con ogni umiliazione, ogni insulto e ingiuria, con la piena negazione e alterazione della sua verità. Non sapendo più come combatterlo, Satana dispone che venga inchiodato sulla Croce. Sperava che dalla croce si sarebbe ribellato, disobbedendo al Padre che gli aveva chiesto di resistere alla tentazione fino alla morte di croce. Gesù ha potuto vincere ogni violenta tentazione di Satana, perché il cuore del Padre era nel cuore del Figlio Dio e il cuore del Figlio Dio nel cuore del Figlio vero uomo. Guidato dallo Spirito, Gesù ha perseverato fino all’ultimo nella piena obbedienza al Padre e per quella obbedienza noi tutti siamo messi in grado di potere accedere alla salvezza promessa all’uomo in virtù di questa morte.</w:t>
      </w:r>
    </w:p>
    <w:p w14:paraId="272D0B22"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Ma Satana non ha finito la sua tentazione. Con sempre più sofisticata astuzia e scaltrezza, seduce il cristiano, che ha accolto di essere vera immagine di Gesù </w:t>
      </w:r>
      <w:r w:rsidRPr="00C93A66">
        <w:rPr>
          <w:rFonts w:ascii="Arial" w:hAnsi="Arial" w:cs="Arial"/>
          <w:sz w:val="24"/>
          <w:szCs w:val="24"/>
        </w:rPr>
        <w:lastRenderedPageBreak/>
        <w:t>Crocifisso ed essere in Lui, per Lui, con Lui, vera offerta e vero sacrificio di salvezza per sé e per tutti i suoi fratelli. Lo tenta perché si faccia cristiano senza croce, cioè cristiano senza alcuna obbedienza al Padre celeste, distaccandosi da Cristo e dallo Spirito e vivendo un cristianesimo incolore, insapore, amorfo, senza alcuna relazione con il Crocifisso. Come Cristo è stato sempre tentato a farsi Dio senza Dio, così il cristiano è tentato a farsi cristiano senza Cristo, fuori di Lui, percorrendo vie che sono senza la perfetta obbedienza alla volontà del Padre. Poiché la volontà del Padre è tutta contenuta nella Parola di Gesù, che altro non è che la sua vita trasformata in Parola, oggi Satana ha operato, con stratagemma infernale, una sostituzione. Ha messo nel cuore dei discepoli di Gesù un principio di rovina eterna. Anziché falsificare la Parola, donandole significati parziali, o porgergli semplici frasi, sganciate dal loro contesto, così come ha fatto con Cristo Gesù, ha sostituito per intero la Parola del Signore, la sola via per camminare dietro Cristo, portando ognuno la propria croce e quella dell’umanità.</w:t>
      </w:r>
    </w:p>
    <w:p w14:paraId="0610E9A0"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In cosa consiste questo stratagemma? Nel chiedere al cristiano di farsi come Cristo. Lo tenta perché lui elegga il suo cuore come perfetto specchio della volontà del Padre senza alcun riferimento alla Scrittura. Cristo può agire senza alcun riferimento alla Parola scritta, perché è Lui la Parola eterna del Padre, nello Spirito Santo. Tutta la vita di Gesù Signore è compimento della volontà del Padre, in ogni istante, momento, azione, pensiero, decisione, opera. Il cristiano deve essere eternamente nella volontà di Cristo, letta a Lui dallo Spirito Santo e sempre dallo Spirito guidato anche nell’obbedienza ad essa. Separandosi il cristiano dalla Parola, all’istante si separa dallo Spirito Santo, la sua volontà diviene principio di azione. Non è però volontà rivolta al compimento della volontà del suo Signore, ma orientata invece a dare vita alla volontà di Satana. La kenosi dell’obbedienza più non si compie e il cristiano ritorna nuovamente nella sua carne. Diviene tralcio secco della vera vite che è Gesù Signore e dal Padre viene tagliato per essere gettato nel fuoco. Dobbiamo affermare che oggi sono molti i cristiani che sono caduti in questa tentazione e ognuno che cade ne trascina fuori un altro terzo di quelli che ancora credono che solo nella perfetta obbedienza alla Parola di Gesù, letta a noi e interpretata dallo Spirito Santo, si possa compiere la vera kenosi per la redenzione e la salvezza eterna dell’uomo.</w:t>
      </w:r>
    </w:p>
    <w:p w14:paraId="51DF6389"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Ogni discepolo di Gesù deve operare, avendo anche tutto il mondo cristiano contrario, la scelta della vera kenosi. Cristo Signore scelse la kenosi, lasciandosi crocifiggere dal mondo religioso e civile del suo tempo. La religione divenne per Lui la più ostinata e feroce tentatrice. Mentre il mondo pagano lo ignorava, il mondo religioso lo opprimeva con ogni angheria. Così deve dirsi del discepolo di Gesù. Lui è chiamato a scegliere la kenosi dell’obbedienza alla Parola, nonostante tutta la sua religione si stia trasformando da religione della Parola di Dio, in religione della volontà di Dio, trasportando ogni cosa dall’oggettività della Parola alla soggettività di una volontà di Dio data a lui personalmente, contro la sua stessa Parola. Questa volontà presunta e immaginata, ma non reale, è giustificatrice di ogni trasgressione, peccato, violazione e  trasformazione della Legge divina. Se la kenosi di Cristo non diviene kenosi del cristiano non c’è alcuna salvezza. Gesù non ha salvato l’uomo. </w:t>
      </w:r>
      <w:r w:rsidRPr="00C93A66">
        <w:rPr>
          <w:rFonts w:ascii="Arial" w:hAnsi="Arial" w:cs="Arial"/>
          <w:sz w:val="24"/>
          <w:szCs w:val="24"/>
        </w:rPr>
        <w:lastRenderedPageBreak/>
        <w:t>Gli ha aperto i tesori della sua grazia, della sua verità, della sua giustizia, della sua santità e del suo Santo Spirito perché l'uomo, nutrendosene senza alcuna interruzione, giunga alla perfetta imitazione del suo Maestro e Signore, facendosi e costruendosi ad immagine della sua croce.</w:t>
      </w:r>
    </w:p>
    <w:p w14:paraId="01FA5265"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Ma oggi, nel mondo cristiano, c’è ancora spazio per vivere la croce che viene a noi da ogni sacramento? C’è luogo perché il cristiano porti la croce da vero figlio di Dio, vero testimone del Crocifisso, vero corpo di Cristo, chiamato al sacrificio per espiare i peccati del mondo, vero ministro della Parola, vero apostolo del Signore, vero unico corpo di vita e di salvezza nel sacramento del matrimonio? C’è possibilità nel mondo cristiano di glorificare nuovamente la croce, piantandola nel cuore di ogni discepolo di Gesù? Dalla visione del mondo cristiano, così come appare, e dai discorsi che si fanno in esso, sembra che ormai anche per Cristo non ci sia più spazio. Non si vuole guardare verso Cristo Crocifisso. Anzi ci si appella a Cristo secondo suggerimenti di Satana e non certo dello Spirito Santo, dal momento che si pensa a Cristo come un puro elargitore di misericordia, o come uno che dona compimento ai desideri del cuore, siano essi di bene e anche di male, purché il male del cuore dell’uno non disturbi il male del cuore dell’altro. </w:t>
      </w:r>
    </w:p>
    <w:p w14:paraId="7B379513"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Ecco cosa urge oggi alla Chiesa: invertire il suo cammino con vera e profonda conversione e iniziare a piantare la vera croce di Gesù, l’Umiliato e il Trafitto per amore, nel cuore di ogni suo figlio. È sulla croce che tutti i problemi dell’uomo si risolvono, perché è su di essa che si muore al peccato e si risuscita a vita nuova. Tutti i problemi dell’uomo sono di peccato. Nascono dalla carne non sottomessa a Dio e allo Spirito Santo. Poiché sulla croce di Cristo, nel suo cuore, matura e fruttifica l’uomo nuovo, spirituale, secondo lo Spirito di verità, trasformato nella sua stessa natura fisica, quest’uomo nuovo non solo non crea problema agli altri, lui stesso diviene modello ed esempio dei frutti di pace, verità, giustizia, carità, amore che si producono dall’albero della croce. Gesù, da questo albero, non produsse come frutto eterno il sangue e l’acqua della nostra salvezza? Non dice la profezia che dove giungono queste acque tutto ciò che è secco ritorna in vita e il deserto si trasforma in giardino e ogni albero produce i suoi frutti ogni mese?</w:t>
      </w:r>
    </w:p>
    <w:p w14:paraId="1E5EF670"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Grande è il mistero della kenosi. È il solo mistero dal quale nasce la vera vita, ad una condizione: che il cristiano si ricordi che la salvezza regna se lui giorno per giorno, mosso e guidato dallo Spirito Santo, realizza il mistero della croce di Cristo nel suo corpo, nella sua anima, nel suo spirito. All’inizio della storia con il Satana di eri l’uomo ha voluto farsi dio senza Dio. La sua vocazione era di essere ad immagine di Dio con Dio. Se il cristiano sceglie, con il Satana di oggi, di essere discepolo senza Cristo, senza Spirito Santo, senza croce, rifiutandosi di realizzare il mistero della vera immagine di Cristo Crocifisso nel suo corpo, per la terra non ci sarà alcuna redenzione soggettiva. Manca il continuatore della vera salvezza di Cristo, perché è assente il cristiano che si fa obbediente a Cristo fino alla morte di croce.</w:t>
      </w:r>
    </w:p>
    <w:p w14:paraId="3C20ECE5"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San Giovanni Apostolo, contemplando il Crocifisso appena morto ancora inchiodato, e ciò che gli venne fatto dai soldati, in un istante vede compiersi la profezia di Ezechiele dell’acqua che sgorga dal lato destro del tempio per vivificare tutta la terra. </w:t>
      </w:r>
      <w:r w:rsidRPr="00C93A66">
        <w:rPr>
          <w:rFonts w:ascii="Arial" w:hAnsi="Arial" w:cs="Arial"/>
          <w:sz w:val="24"/>
          <w:szCs w:val="24"/>
        </w:rPr>
        <w:lastRenderedPageBreak/>
        <w:t>Trova piena attuazione anche la profezia dell’Esodo sulle ossa e sul sangue dell’agnello che salva ogni uomo dalla morte eterna e dona la forza per portare avanti il cammino per la realizzazione della vera nuova immagine che il Padre ha predisposto per noi, perché le diano la vita nella sua interezza. Gusta anche la profezia di Zaccaria. Cristo, il Figlio Unigenito, è dato dal Padre dalla croce al mondo, perché per la fede in Lui, che è il Crocifisso per amore, ogni nuovo si disponga a divenire anche lui un crocifisso nel Crocifisso per la salvezza dei suoi fratelli.</w:t>
      </w:r>
    </w:p>
    <w:p w14:paraId="562CEE99"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La Vergine Maria, Madre della Redenzione, che ha accompagnato il Figlio suo fin sul Golgota, divenendo con Lui, essendo martire nell’anima secondo la profezia del Vecchio Simeone, un solo sacrificio e olocausto di amore, offerto a Dio per la redenzione del mondo, ci aiuti a liberarci da ogni tentazione che ci vuole non più crocifissi in Cristo. Sia Lei a incamminare  ogni discepolo di Gesù sulla via della perfetta conformazione al Cristo Crocifisso. Angeli e Santi non permettano che ci distacchiamo dal legno della croce, inseguendo chimere e fantasie di morte.</w:t>
      </w:r>
    </w:p>
    <w:p w14:paraId="14CA4285"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Sul vero discernimento ecco la Parola che il Signore rivolge a Geremia:</w:t>
      </w:r>
    </w:p>
    <w:p w14:paraId="2E66A11D"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Me infelice, madre mia! Mi hai partorito uomo di litigio e di contesa per tutto il paese! Non ho ricevuto prestiti, non ne ho fatti a nessuno, eppure tutti mi maledicono. In realtà, Signore, ti ho servito come meglio potevo, mi sono rivolto a te con preghiere per il mio nemico, nel tempo della sventura e nel tempo dell’angoscia. Potrà forse il ferro spezzare il ferro del settentrione e il bronzo? «I tuoi averi e i tuoi tesori li abbandonerò al saccheggio, come ricompensa per tutti i peccati commessi in tutti i tuoi territori. Ti renderò schiavo dei tuoi nemici in una terra che non conosci, perché si è acceso il fuoco della mia ira, che arderà contro di te».</w:t>
      </w:r>
    </w:p>
    <w:p w14:paraId="323FA33D"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Tu lo sai, Signore, ricòrdati di me e aiutami, véndicati per me dei miei persecutori. Nella tua clemenza non lasciarmi perire, sappi che io sopporto insulti per te. Quando le tue parole mi vennero incontro, le divorai con avidità; la tua parola fu la gioia e la letizia del mio cuore, perché il tuo nome è invocato su di me, Signore, Dio degli eserciti. Non mi sono seduto per divertirmi nelle compagnie di gente scherzosa, ma spinto dalla tua mano sedevo solitario, poiché mi avevi riempito di sdegno. Perché il mio dolore è senza fine e la mia piaga incurabile non vuole guarire? Tu sei diventato per me un torrente infido, dalle acque incostanti.</w:t>
      </w:r>
    </w:p>
    <w:p w14:paraId="4E661C7F"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Allora il Signore mi rispose: «Se ritornerai, io ti farò ritornare e starai alla mia presenza; se saprai distinguere ciò che è prezioso da ciò che è vile, sarai come la mia bocca. Essi devono tornare a te, non tu a loro, e di fronte a questo popolo io ti renderò come un muro durissimo di bronzo; combatteranno contro di te, ma non potranno prevalere, perché io sarò con te per salvarti e per liberarti. Oracolo del Signore. Ti libererò dalla mano dei malvagi e ti salverò dal pugno dei violenti» (Ger 15,10-21).</w:t>
      </w:r>
    </w:p>
    <w:p w14:paraId="26E56535" w14:textId="77777777" w:rsidR="007A1B19"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La perla preziosa è dono di Dio, è il regno eterno. La perla preziosa è offerta, ma essa va anche cercata. Una volta trovata, va anche comprata. Per comprare il regno eterno di Dio tutti i beni di questo, tutto il mondo, anche il nostro corpo va venduto all’obbedienza. La nostra obbedienza è solo al Vangelo. Gli Apostoli devono andare </w:t>
      </w:r>
      <w:r w:rsidRPr="00C93A66">
        <w:rPr>
          <w:rFonts w:ascii="Arial" w:hAnsi="Arial" w:cs="Arial"/>
          <w:sz w:val="24"/>
          <w:szCs w:val="24"/>
        </w:rPr>
        <w:lastRenderedPageBreak/>
        <w:t xml:space="preserve">per il mondo a offrire a ogni uomo questo preziosissimo dono. Ogni uomo poi è obbligato a comprare questo dono con la purissima obbedienza a ogni Parola di Gesù. È l’obbedienza il prezzo da pagare se si vuole che è regno sia nostro per l’eternità. </w:t>
      </w:r>
    </w:p>
    <w:p w14:paraId="71A7A48C" w14:textId="77777777" w:rsidR="00C93A66" w:rsidRPr="00C93A66" w:rsidRDefault="00C93A66" w:rsidP="00C93A66">
      <w:pPr>
        <w:spacing w:after="120" w:line="240" w:lineRule="auto"/>
        <w:jc w:val="both"/>
        <w:rPr>
          <w:rFonts w:ascii="Arial" w:hAnsi="Arial" w:cs="Arial"/>
          <w:b/>
          <w:bCs/>
          <w:sz w:val="24"/>
          <w:szCs w:val="24"/>
        </w:rPr>
      </w:pPr>
    </w:p>
    <w:p w14:paraId="47609189" w14:textId="77777777" w:rsidR="00C93A66" w:rsidRPr="00C93A66" w:rsidRDefault="00C93A66" w:rsidP="00C93A66">
      <w:pPr>
        <w:pStyle w:val="Titolo2"/>
      </w:pPr>
      <w:bookmarkStart w:id="243" w:name="_Toc210973419"/>
      <w:bookmarkStart w:id="244" w:name="_Toc212557314"/>
      <w:r w:rsidRPr="00C93A66">
        <w:t>il regno dei cieli è simile a una rete gettata nel mare</w:t>
      </w:r>
      <w:bookmarkEnd w:id="243"/>
      <w:bookmarkEnd w:id="244"/>
    </w:p>
    <w:p w14:paraId="5EBC0637" w14:textId="77777777" w:rsidR="00C93A66" w:rsidRPr="00C93A66" w:rsidRDefault="00C93A66" w:rsidP="00C93A66">
      <w:pPr>
        <w:spacing w:after="120" w:line="240" w:lineRule="auto"/>
        <w:jc w:val="both"/>
        <w:rPr>
          <w:rFonts w:ascii="Arial" w:hAnsi="Arial" w:cs="Arial"/>
          <w:b/>
          <w:bCs/>
          <w:sz w:val="24"/>
          <w:szCs w:val="24"/>
        </w:rPr>
      </w:pPr>
    </w:p>
    <w:p w14:paraId="6E4756D3" w14:textId="77777777" w:rsidR="00C93A66" w:rsidRPr="00C93A66" w:rsidRDefault="00C93A66" w:rsidP="00C93A66">
      <w:pPr>
        <w:spacing w:after="120" w:line="240" w:lineRule="auto"/>
        <w:jc w:val="both"/>
        <w:rPr>
          <w:rFonts w:ascii="Arial" w:hAnsi="Arial" w:cs="Arial"/>
          <w:b/>
          <w:bCs/>
          <w:sz w:val="24"/>
          <w:szCs w:val="24"/>
        </w:rPr>
      </w:pPr>
      <w:bookmarkStart w:id="245" w:name="_Hlk210710077"/>
      <w:bookmarkStart w:id="246" w:name="_Hlk210710060"/>
      <w:r w:rsidRPr="00C93A66">
        <w:rPr>
          <w:rFonts w:ascii="Arial" w:hAnsi="Arial" w:cs="Arial"/>
          <w:b/>
          <w:bCs/>
          <w:sz w:val="24"/>
          <w:szCs w:val="24"/>
        </w:rPr>
        <w:t xml:space="preserve">Ancora, </w:t>
      </w:r>
      <w:bookmarkStart w:id="247" w:name="_Hlk208480236"/>
      <w:r w:rsidRPr="00C93A66">
        <w:rPr>
          <w:rFonts w:ascii="Arial" w:hAnsi="Arial" w:cs="Arial"/>
          <w:b/>
          <w:bCs/>
          <w:sz w:val="24"/>
          <w:szCs w:val="24"/>
        </w:rPr>
        <w:t>il regno dei cieli è simile a una rete gettata nel mare</w:t>
      </w:r>
      <w:bookmarkEnd w:id="247"/>
      <w:r w:rsidRPr="00C93A66">
        <w:rPr>
          <w:rFonts w:ascii="Arial" w:hAnsi="Arial" w:cs="Arial"/>
          <w:b/>
          <w:bCs/>
          <w:sz w:val="24"/>
          <w:szCs w:val="24"/>
        </w:rPr>
        <w:t xml:space="preserve">, che raccoglie ogni genere di pesci. </w:t>
      </w:r>
      <w:bookmarkStart w:id="248" w:name="_Hlk210710100"/>
      <w:bookmarkEnd w:id="245"/>
      <w:r w:rsidRPr="00C93A66">
        <w:rPr>
          <w:rFonts w:ascii="Arial" w:hAnsi="Arial" w:cs="Arial"/>
          <w:b/>
          <w:bCs/>
          <w:sz w:val="24"/>
          <w:szCs w:val="24"/>
        </w:rPr>
        <w:t xml:space="preserve">Quando è piena, i pescatori la tirano a riva, si mettono a sedere, raccolgono i pesci buoni nei canestri e buttano via i cattivi. </w:t>
      </w:r>
      <w:bookmarkEnd w:id="248"/>
      <w:r w:rsidRPr="00C93A66">
        <w:rPr>
          <w:rFonts w:ascii="Arial" w:hAnsi="Arial" w:cs="Arial"/>
          <w:b/>
          <w:bCs/>
          <w:sz w:val="24"/>
          <w:szCs w:val="24"/>
        </w:rPr>
        <w:t>Così sarà alla fine del mondo. Verranno gli angeli e separeranno i cattivi dai buoni e li getteranno nella fornace ardente, dove sarà pianto e stridore di denti.</w:t>
      </w:r>
    </w:p>
    <w:bookmarkEnd w:id="246"/>
    <w:p w14:paraId="41DADD9B" w14:textId="77777777" w:rsidR="00C93A66" w:rsidRPr="00C93A66" w:rsidRDefault="00C93A66" w:rsidP="00C93A66">
      <w:pPr>
        <w:spacing w:after="120" w:line="240" w:lineRule="auto"/>
        <w:jc w:val="both"/>
        <w:rPr>
          <w:rFonts w:ascii="Arial" w:hAnsi="Arial" w:cs="Arial"/>
          <w:b/>
          <w:bCs/>
          <w:sz w:val="24"/>
          <w:szCs w:val="24"/>
        </w:rPr>
      </w:pPr>
    </w:p>
    <w:p w14:paraId="04744E04" w14:textId="77777777" w:rsidR="00C93A66" w:rsidRPr="00C93A66" w:rsidRDefault="00C93A66" w:rsidP="00C93A66">
      <w:pPr>
        <w:spacing w:after="120" w:line="240" w:lineRule="auto"/>
        <w:jc w:val="both"/>
        <w:rPr>
          <w:rFonts w:ascii="Arial" w:hAnsi="Arial" w:cs="Arial"/>
          <w:b/>
          <w:bCs/>
          <w:sz w:val="24"/>
          <w:szCs w:val="24"/>
        </w:rPr>
      </w:pPr>
      <w:bookmarkStart w:id="249" w:name="_Hlk210710177"/>
      <w:r w:rsidRPr="00C93A66">
        <w:rPr>
          <w:rFonts w:ascii="Arial" w:hAnsi="Arial" w:cs="Arial"/>
          <w:b/>
          <w:bCs/>
          <w:sz w:val="24"/>
          <w:szCs w:val="24"/>
        </w:rPr>
        <w:t xml:space="preserve">Ancora, il regno dei cieli è simile a una rete gettata nel mare, che raccoglie ogni genere di pesci. </w:t>
      </w:r>
    </w:p>
    <w:bookmarkEnd w:id="249"/>
    <w:p w14:paraId="7CE1A699"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Questa ultima parabola ci dice cosa avverrà alla fine della nostra vita e alla fine del mondo, il giorno della Parusia del Signore: </w:t>
      </w:r>
      <w:r w:rsidRPr="00C93A66">
        <w:rPr>
          <w:rFonts w:ascii="Arial" w:hAnsi="Arial" w:cs="Arial"/>
          <w:i/>
          <w:iCs/>
          <w:sz w:val="24"/>
          <w:szCs w:val="24"/>
        </w:rPr>
        <w:t xml:space="preserve">“Ancora, il regno dei cieli è simile a una rete gettata nel mare, che raccoglie ogni genere di pesci”. </w:t>
      </w:r>
      <w:r w:rsidRPr="00C93A66">
        <w:rPr>
          <w:rFonts w:ascii="Arial" w:hAnsi="Arial" w:cs="Arial"/>
          <w:sz w:val="24"/>
          <w:szCs w:val="24"/>
        </w:rPr>
        <w:t>Gli Apostoli vanno domani per il mondo e gettano la rete della Parola del Signore. Nella rete del Vangelo entra ogni genere di pesci. In questa reta entrano pesci buoni e anche pesci cattivi. Questa è la storia della Chiesa nel tempo. Pesci buoni e pesci cattivi, buon grano e zizzania sono nello stesso campo e nella stessa rete.</w:t>
      </w:r>
    </w:p>
    <w:p w14:paraId="77C12FCB" w14:textId="77777777" w:rsidR="00C93A66" w:rsidRPr="00C93A66" w:rsidRDefault="00C93A66" w:rsidP="00C93A66">
      <w:pPr>
        <w:spacing w:after="120" w:line="240" w:lineRule="auto"/>
        <w:jc w:val="both"/>
        <w:rPr>
          <w:rFonts w:ascii="Arial" w:hAnsi="Arial" w:cs="Arial"/>
          <w:b/>
          <w:bCs/>
          <w:sz w:val="24"/>
          <w:szCs w:val="24"/>
        </w:rPr>
      </w:pPr>
    </w:p>
    <w:p w14:paraId="49537475" w14:textId="77777777" w:rsidR="00C93A66" w:rsidRPr="00C93A66" w:rsidRDefault="00C93A66" w:rsidP="00C93A66">
      <w:pPr>
        <w:spacing w:after="120" w:line="240" w:lineRule="auto"/>
        <w:jc w:val="both"/>
        <w:rPr>
          <w:rFonts w:ascii="Arial" w:hAnsi="Arial" w:cs="Arial"/>
          <w:b/>
          <w:bCs/>
          <w:sz w:val="24"/>
          <w:szCs w:val="24"/>
        </w:rPr>
      </w:pPr>
      <w:bookmarkStart w:id="250" w:name="_Hlk210710201"/>
      <w:r w:rsidRPr="00C93A66">
        <w:rPr>
          <w:rFonts w:ascii="Arial" w:hAnsi="Arial" w:cs="Arial"/>
          <w:b/>
          <w:bCs/>
          <w:sz w:val="24"/>
          <w:szCs w:val="24"/>
        </w:rPr>
        <w:t xml:space="preserve">Quando è piena, i pescatori la tirano a riva, si mettono a sedere, raccolgono i pesci buoni nei canestri e buttano via i cattivi. </w:t>
      </w:r>
    </w:p>
    <w:bookmarkEnd w:id="250"/>
    <w:p w14:paraId="21A79422"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La rete poi viene tirata a rica. Qui avviene la separazione: </w:t>
      </w:r>
      <w:r w:rsidRPr="00C93A66">
        <w:rPr>
          <w:rFonts w:ascii="Arial" w:hAnsi="Arial" w:cs="Arial"/>
          <w:i/>
          <w:iCs/>
          <w:sz w:val="24"/>
          <w:szCs w:val="24"/>
        </w:rPr>
        <w:t xml:space="preserve">“Quando è piena, i pescatori la tirano a riva, si mettono a sedere, raccolgono i pesci buoni nei canestri e buttano via i cattivi”. </w:t>
      </w:r>
      <w:r w:rsidRPr="00C93A66">
        <w:rPr>
          <w:rFonts w:ascii="Arial" w:hAnsi="Arial" w:cs="Arial"/>
          <w:sz w:val="24"/>
          <w:szCs w:val="24"/>
        </w:rPr>
        <w:t>I pesci buoni vengono presi, i pesci cattivi vengono gettati via. È Parola di Cristo Gesù ed è verità eterna per noi. La Chiesa per la potenza dello Spirito Santo ci fa pesci buoni e ci aiuta a crescere come pesci buoni. Per tentazione e per seduzione del principe delle tenebre, possiamo ritornare a essere pesci cattivi. Se siamo cattivi o ritorniamo a essere cattivi, anche noi saremo gettati via. Pesce cattivo è colui che vive secondo il mondo e non secondo Cristo Gesù. È colui che vive secondo la parola del mondo e non secondo il Vangelo di Gesù Signore. È colui che vive nel peccato e nel peccato consuma i suoi giorni.</w:t>
      </w:r>
    </w:p>
    <w:p w14:paraId="34EA97D8" w14:textId="77777777" w:rsidR="00C93A66" w:rsidRPr="00C93A66" w:rsidRDefault="00C93A66" w:rsidP="00C93A66">
      <w:pPr>
        <w:spacing w:after="120" w:line="240" w:lineRule="auto"/>
        <w:jc w:val="both"/>
        <w:rPr>
          <w:rFonts w:ascii="Arial" w:hAnsi="Arial" w:cs="Arial"/>
          <w:sz w:val="24"/>
          <w:szCs w:val="24"/>
        </w:rPr>
      </w:pPr>
    </w:p>
    <w:p w14:paraId="26D01BDA" w14:textId="77777777" w:rsidR="00C93A66" w:rsidRPr="00C93A66" w:rsidRDefault="00C93A66" w:rsidP="00C93A66">
      <w:pPr>
        <w:spacing w:after="120" w:line="240" w:lineRule="auto"/>
        <w:jc w:val="both"/>
        <w:rPr>
          <w:rFonts w:ascii="Arial" w:hAnsi="Arial" w:cs="Arial"/>
          <w:b/>
          <w:bCs/>
          <w:sz w:val="24"/>
          <w:szCs w:val="24"/>
        </w:rPr>
      </w:pPr>
      <w:r w:rsidRPr="00C93A66">
        <w:rPr>
          <w:rFonts w:ascii="Arial" w:hAnsi="Arial" w:cs="Arial"/>
          <w:b/>
          <w:bCs/>
          <w:sz w:val="24"/>
          <w:szCs w:val="24"/>
        </w:rPr>
        <w:t>Così sarà alla fine del mondo. Verranno gli angeli e separeranno i cattivi dai buoni e li getteranno nella fornace ardente, dove sarà pianto e stridore di denti.</w:t>
      </w:r>
    </w:p>
    <w:p w14:paraId="18C940A1"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lastRenderedPageBreak/>
        <w:t xml:space="preserve">Ecco come Gesù conclude questa parabola: </w:t>
      </w:r>
      <w:r w:rsidRPr="00C93A66">
        <w:rPr>
          <w:rFonts w:ascii="Arial" w:hAnsi="Arial" w:cs="Arial"/>
          <w:i/>
          <w:iCs/>
          <w:sz w:val="24"/>
          <w:szCs w:val="24"/>
        </w:rPr>
        <w:t xml:space="preserve">“Così sarà alla fine del mondo. Verranno gli angeli e separeranno i cattivi dai buoni e li getteranno nella fornace ardente, dove sarà pianto e stridore di denti”. </w:t>
      </w:r>
      <w:r w:rsidRPr="00C93A66">
        <w:rPr>
          <w:rFonts w:ascii="Arial" w:hAnsi="Arial" w:cs="Arial"/>
          <w:sz w:val="24"/>
          <w:szCs w:val="24"/>
        </w:rPr>
        <w:t>Contro questa Parola di Gesù e sopra questa Parola non può esistere nessun’altra Parola, né del papa, né di un Concilio Ecumenico, né di una Congregazione della Chiesa, né di un teologo e neanche d tutti i teologi del mondo. Nessuno ha potere contro la verità rivelata. Tutti invece sono chiamati a porsi a servizio della verità e della purissima fede.</w:t>
      </w:r>
    </w:p>
    <w:p w14:paraId="7BC1306F"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Ora una domanda va posta a tutti quei discepoli di Gesù che predicano una Chiesa inclusiva. Essi possono anche predicarla, anche imporla a ogni discepolo di Gesù servendosi della sapienza diabolica e infernale degli umani ragionamenti che fanno leva sul cuore e oscurano la mente degli uomini. Deve però per motivi di carità eterna aggiungere che l’inclusione nella Chiesa non è inclusione nel regno eterno di Dio. Ora, se questa verità viene taciuta, si è falsi profeti, falsi apostoli, falsi maestri, falsi presbiteri, falsi discepoli di Gesù. Non solo. Si è responsabili di tutti coloro che noi abbiamo ingannato e che per il nostro inganno sono finiti nella perdizione eterna. </w:t>
      </w:r>
    </w:p>
    <w:p w14:paraId="3D6C0B42"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Come tra il Padre e Cristo Gesù vi è una sola Parola e una sola verità, così tra Cristo Gesù e ogni Apostolo del Signore vi deve essere una sola Parola e una sola verità. Non può Gesù dire una Parola e il suo Apostolo una parola contraria o differente. Non può un Apostolo aggiungere, togliere, modificare a suo piacimento. La Parola è una e una deve restare in eterno. Il cristiano deve obbedire solo al Vangelo e il Vangelo è solo quello di Gesù Signore e ogni Apostolo deve consacrare la sua vita al Vangelo. Contro il Vangelo non si sono argomentazioni né vere e non sante. </w:t>
      </w:r>
    </w:p>
    <w:p w14:paraId="74F8C368"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Così nella secondo Lettera dell’Apostolo Giovanni:</w:t>
      </w:r>
    </w:p>
    <w:p w14:paraId="066D6439"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Io, il Presbìtero, alla Signora eletta da Dio e ai suoi figli, che amo nella verità, e non io soltanto, ma tutti quelli che hanno conosciuto la verità, a causa della verità che rimane in noi e sarà con noi in eterno: grazia, misericordia e pace saranno con noi da parte di Dio Padre e da parte di Gesù Cristo, Figlio del Padre, nella verità e nell’amore.</w:t>
      </w:r>
    </w:p>
    <w:p w14:paraId="2DAA8080"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Mi sono molto rallegrato di aver trovato alcuni tuoi figli che camminano nella verità, secondo il comandamento che abbiamo ricevuto dal Padre. E ora prego te, o Signora, non per darti un comandamento nuovo, ma quello che abbiamo avuto da principio: che ci amiamo gli uni gli altri. Questo è l’amore: camminare secondo i suoi comandamenti. Il comandamento che avete appreso da principio è questo: camminate nell’amore.</w:t>
      </w:r>
    </w:p>
    <w:p w14:paraId="01108545"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Sono apparsi infatti nel mondo molti seduttori, che non riconoscono Gesù venuto nella carne. Ecco il seduttore e l’anticristo! Fate attenzione a voi stessi per non rovinare quello che abbiamo costruito e per ricevere una ricompensa piena. Chi va oltre e non rimane nella dottrina del Cristo, non possiede Dio. Chi invece rimane nella dottrina, possiede il Padre e il Figlio. Se qualcuno viene a voi e non porta questo insegnamento, non ricevetelo in casa e non salutatelo, perché chi lo saluta partecipa alle sue opere malvagie.</w:t>
      </w:r>
    </w:p>
    <w:p w14:paraId="71D56894"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lastRenderedPageBreak/>
        <w:t xml:space="preserve">Molte cose avrei da scrivervi, ma non ho voluto farlo con carta e inchiostro; spero tuttavia di venire da voi e di poter parlare a viva voce, perché la nostra gioia sia piena. Ti salutano i figli della tua sorella, l’eletta (2Gv 1-13). </w:t>
      </w:r>
    </w:p>
    <w:p w14:paraId="2319DEAB"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Così anche l’Apostolo Paolo nella Lettera a Galati:</w:t>
      </w:r>
    </w:p>
    <w:p w14:paraId="32801087"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i/>
          <w:iCs/>
          <w:sz w:val="24"/>
          <w:szCs w:val="24"/>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7606CCAD"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Oggi si vuole una Chiesa sopra la Parola, contro la Parola; sopra Cristo Gesù, contro Cristo Gesù; sopra lo Spirito Santo, contro lo Spirito Santo: sopra il Padre celeste, contro il Padre celeste. Si vuole una Chiesa contro la Chiesa e sopra la Chiesa. Si vuole un Chiesa interamente sottoposta e schiava del pensiero di Satana.  Si compie per noi la profezia di Isaia:</w:t>
      </w:r>
    </w:p>
    <w:p w14:paraId="7DE70D8B"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Sordi, ascoltate, ciechi, volgete lo sguardo per vedere. Chi è cieco, se non il mio servo? Chi è sordo come il messaggero che io invio? Chi è cieco come il mio privilegiato? Chi è cieco come il servo del Signore? Hai visto molte cose, ma senza farvi attenzione, hai aperto gli orecchi, ma senza sentire. </w:t>
      </w:r>
    </w:p>
    <w:p w14:paraId="23FF81B6"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Il Signore si compiacque, per amore della sua giustizia, di dare una legge grande e gloriosa. Eppure questo è un popolo saccheggiato e spogliato; sono tutti presi con il laccio nelle caverne, sono rinchiusi in prigioni. Sono divenuti preda e non c’era un liberatore, saccheggio e non c’era chi dicesse: «Restituisci».</w:t>
      </w:r>
    </w:p>
    <w:p w14:paraId="1C1FF278"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Chi fra voi porge l’orecchio a questo, vi fa attenzione e ascolta per il futuro? Chi abbandonò Giacobbe al saccheggio, Israele ai predoni? Non è stato forse il Signore contro cui peccò, non avendo voluto camminare per le sue vie e non avendo osservato la sua legge? Egli, perciò, ha riversato su di lui la sua ira ardente e la violenza della guerra, che lo ha avvolto nelle sue fiamme senza che egli se ne accorgesse, lo ha bruciato, senza che vi facesse attenzione (Is 42,18-25). </w:t>
      </w:r>
    </w:p>
    <w:p w14:paraId="10A5A6C9"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Quando si sottrae al Signore anche una sola Parola, una una sola sillaba, anche un solo trattino, anche un solo iota, all’istante si è falsi profeti, falsi apostoli, falsi maestri, falsi presbiteri, falsi ministri di Cristo Gesù. Chi vuole essere e rimanere vero servo di Cristo Gesù deve sempre indossare la veste candida della Parola del Vangelo. Mai dovrà indossare la veste sordida e macchiata di pece infernale che è la parola del mondo e la parola di Satana. Un servo di Cristo deve piacere a Cristo non al mondo, non a Satana, non agli uomini. Se lavora per piacere agli uomini, non è servo di Cristo. All’sitante diviene nemico della croce di Cristo.</w:t>
      </w:r>
    </w:p>
    <w:p w14:paraId="3DFC218B" w14:textId="77777777" w:rsidR="00C93A66" w:rsidRPr="00C93A66" w:rsidRDefault="00C93A66" w:rsidP="00C93A66">
      <w:pPr>
        <w:spacing w:after="120" w:line="240" w:lineRule="auto"/>
        <w:jc w:val="both"/>
        <w:rPr>
          <w:rFonts w:ascii="Arial" w:hAnsi="Arial" w:cs="Arial"/>
          <w:sz w:val="24"/>
          <w:szCs w:val="24"/>
        </w:rPr>
      </w:pPr>
    </w:p>
    <w:p w14:paraId="0C9FB800" w14:textId="77777777" w:rsidR="00C93A66" w:rsidRPr="00C93A66" w:rsidRDefault="00C93A66" w:rsidP="00C93A66">
      <w:pPr>
        <w:pStyle w:val="Titolo2"/>
      </w:pPr>
      <w:bookmarkStart w:id="251" w:name="_Toc210973420"/>
      <w:bookmarkStart w:id="252" w:name="_Toc212557315"/>
      <w:r w:rsidRPr="00C93A66">
        <w:lastRenderedPageBreak/>
        <w:t>È simile a un padrone di casa che estrae dal suo tesoro cose nuove e cose antiche</w:t>
      </w:r>
      <w:bookmarkEnd w:id="251"/>
      <w:bookmarkEnd w:id="252"/>
    </w:p>
    <w:p w14:paraId="66629E0E" w14:textId="77777777" w:rsidR="00C93A66" w:rsidRPr="00C93A66" w:rsidRDefault="00C93A66" w:rsidP="00C93A66">
      <w:pPr>
        <w:spacing w:after="120" w:line="240" w:lineRule="auto"/>
        <w:jc w:val="both"/>
        <w:rPr>
          <w:rFonts w:ascii="Arial" w:hAnsi="Arial" w:cs="Arial"/>
          <w:b/>
          <w:bCs/>
          <w:sz w:val="24"/>
          <w:szCs w:val="24"/>
        </w:rPr>
      </w:pPr>
    </w:p>
    <w:p w14:paraId="705678EB" w14:textId="77777777" w:rsidR="00C93A66" w:rsidRPr="00C93A66" w:rsidRDefault="00C93A66" w:rsidP="00C93A66">
      <w:pPr>
        <w:spacing w:after="120" w:line="240" w:lineRule="auto"/>
        <w:jc w:val="both"/>
        <w:rPr>
          <w:rFonts w:ascii="Arial" w:hAnsi="Arial" w:cs="Arial"/>
          <w:b/>
          <w:bCs/>
          <w:sz w:val="24"/>
          <w:szCs w:val="24"/>
        </w:rPr>
      </w:pPr>
      <w:bookmarkStart w:id="253" w:name="_Hlk210710249"/>
      <w:r w:rsidRPr="00C93A66">
        <w:rPr>
          <w:rFonts w:ascii="Arial" w:hAnsi="Arial" w:cs="Arial"/>
          <w:b/>
          <w:bCs/>
          <w:sz w:val="24"/>
          <w:szCs w:val="24"/>
        </w:rPr>
        <w:t xml:space="preserve">Avete compreso tutte queste cose?». Gli risposero: «Sì». Ed egli disse loro: «Per questo ogni scriba, divenuto discepolo del regno dei cieli, </w:t>
      </w:r>
      <w:bookmarkStart w:id="254" w:name="_Hlk208480268"/>
      <w:r w:rsidRPr="00C93A66">
        <w:rPr>
          <w:rFonts w:ascii="Arial" w:hAnsi="Arial" w:cs="Arial"/>
          <w:b/>
          <w:bCs/>
          <w:sz w:val="24"/>
          <w:szCs w:val="24"/>
        </w:rPr>
        <w:t>è simile a un padrone di casa che estrae dal suo tesoro cose nuove e cose antiche</w:t>
      </w:r>
      <w:bookmarkEnd w:id="254"/>
      <w:r w:rsidRPr="00C93A66">
        <w:rPr>
          <w:rFonts w:ascii="Arial" w:hAnsi="Arial" w:cs="Arial"/>
          <w:b/>
          <w:bCs/>
          <w:sz w:val="24"/>
          <w:szCs w:val="24"/>
        </w:rPr>
        <w:t>».</w:t>
      </w:r>
    </w:p>
    <w:bookmarkEnd w:id="253"/>
    <w:p w14:paraId="4069B68C" w14:textId="77777777" w:rsidR="00C93A66" w:rsidRPr="00C93A66" w:rsidRDefault="00C93A66" w:rsidP="00C93A66">
      <w:pPr>
        <w:spacing w:after="120" w:line="240" w:lineRule="auto"/>
        <w:jc w:val="both"/>
        <w:rPr>
          <w:rFonts w:ascii="Arial" w:hAnsi="Arial" w:cs="Arial"/>
          <w:b/>
          <w:bCs/>
          <w:sz w:val="24"/>
          <w:szCs w:val="24"/>
        </w:rPr>
      </w:pPr>
    </w:p>
    <w:p w14:paraId="328CF758" w14:textId="77777777" w:rsidR="00C93A66" w:rsidRPr="00C93A66" w:rsidRDefault="00C93A66" w:rsidP="00C93A66">
      <w:pPr>
        <w:spacing w:after="120" w:line="240" w:lineRule="auto"/>
        <w:jc w:val="both"/>
        <w:rPr>
          <w:rFonts w:ascii="Arial" w:hAnsi="Arial" w:cs="Arial"/>
          <w:b/>
          <w:bCs/>
          <w:sz w:val="24"/>
          <w:szCs w:val="24"/>
        </w:rPr>
      </w:pPr>
      <w:bookmarkStart w:id="255" w:name="_Hlk210710267"/>
      <w:r w:rsidRPr="00C93A66">
        <w:rPr>
          <w:rFonts w:ascii="Arial" w:hAnsi="Arial" w:cs="Arial"/>
          <w:b/>
          <w:bCs/>
          <w:sz w:val="24"/>
          <w:szCs w:val="24"/>
        </w:rPr>
        <w:t xml:space="preserve">Avete compreso tutte queste cose?». Gli risposero: «Sì». </w:t>
      </w:r>
    </w:p>
    <w:bookmarkEnd w:id="255"/>
    <w:p w14:paraId="64F9C6AE"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Ora Gesù vuole essere certo che i suoi discepoli abbiamo veramente compreso ogni cosa e li interroga: </w:t>
      </w:r>
      <w:r w:rsidRPr="00C93A66">
        <w:rPr>
          <w:rFonts w:ascii="Arial" w:hAnsi="Arial" w:cs="Arial"/>
          <w:i/>
          <w:iCs/>
          <w:sz w:val="24"/>
          <w:szCs w:val="24"/>
        </w:rPr>
        <w:t xml:space="preserve">“Avete compreso tutte queste cose?». Gli risposero: «Sì». </w:t>
      </w:r>
      <w:r w:rsidRPr="00C93A66">
        <w:rPr>
          <w:rFonts w:ascii="Arial" w:hAnsi="Arial" w:cs="Arial"/>
          <w:sz w:val="24"/>
          <w:szCs w:val="24"/>
        </w:rPr>
        <w:t>La loro risposta è un sì pieno, senza alcun dubbio. Perché è necessario che i discepoli abbiano compreso ogni cosa? Perché essi domani dovranno insegnare tutte queste cose al mondo intero e senza comprensione non si insegna dalla verità, ma dalla falsità. Si può insegare per falsità appresa dai falsi maestri. Ma anche si può insegnare per falsità dovuta alla non comprensione del vero insegnamento. Si può insegnare pure per verità da noi trasformata in falsità a causa del peccato che ci separa dallo Spirito Santo. Sempre il peccato trasforma la purissima verità di Dio in un oracolo e in una profezia di falsità e di menzogna. Il peccato è in tutto simile a del nerissimo inchiostro che viene versato in un’acqua purissima, trasparente, cristallina. All’istante tutta l’acqua diviene nera. Da purissima diviene impura. Basta una sola verità che viene trasformata in falsità e tutte le altre verità si trasforma anch’esse in falsità. Se noi trasformiamo in falsità la purissima verità sia della parabola della zizzania e sia la parabola delle rete gettata in mare, noi trasformiamo in falsità tutto il Vangelo di Cristo Gesù. Ecco perché è necessaria la comprensione. Senza vera Parola non c’è vera comprensione, senza vera comprensione non c’è vero insegnamento. Senza vero insegnamento, non c’à vera missione di salvezza.</w:t>
      </w:r>
    </w:p>
    <w:p w14:paraId="5D47E7A3" w14:textId="77777777" w:rsidR="00C93A66" w:rsidRPr="00C93A66" w:rsidRDefault="00C93A66" w:rsidP="00C93A66">
      <w:pPr>
        <w:spacing w:after="120" w:line="240" w:lineRule="auto"/>
        <w:jc w:val="both"/>
        <w:rPr>
          <w:rFonts w:ascii="Arial" w:hAnsi="Arial" w:cs="Arial"/>
          <w:b/>
          <w:bCs/>
          <w:sz w:val="24"/>
          <w:szCs w:val="24"/>
        </w:rPr>
      </w:pPr>
    </w:p>
    <w:p w14:paraId="2A8E3DAB" w14:textId="77777777" w:rsidR="00C93A66" w:rsidRPr="00C93A66" w:rsidRDefault="00C93A66" w:rsidP="00C93A66">
      <w:pPr>
        <w:spacing w:after="120" w:line="240" w:lineRule="auto"/>
        <w:jc w:val="both"/>
        <w:rPr>
          <w:rFonts w:ascii="Arial" w:hAnsi="Arial" w:cs="Arial"/>
          <w:b/>
          <w:bCs/>
          <w:sz w:val="24"/>
          <w:szCs w:val="24"/>
        </w:rPr>
      </w:pPr>
      <w:bookmarkStart w:id="256" w:name="_Hlk210710285"/>
      <w:r w:rsidRPr="00C93A66">
        <w:rPr>
          <w:rFonts w:ascii="Arial" w:hAnsi="Arial" w:cs="Arial"/>
          <w:b/>
          <w:bCs/>
          <w:sz w:val="24"/>
          <w:szCs w:val="24"/>
        </w:rPr>
        <w:t>Ed egli disse loro: «Per questo ogni scriba, divenuto discepolo del regno dei cieli, è simile a un padrone di casa che estrae dal suo tesoro cose nuove e cose antiche».</w:t>
      </w:r>
    </w:p>
    <w:p w14:paraId="2DE0A0B7" w14:textId="77777777" w:rsidR="00C93A66" w:rsidRPr="00C93A66" w:rsidRDefault="00C93A66" w:rsidP="00C93A66">
      <w:pPr>
        <w:spacing w:after="120" w:line="240" w:lineRule="auto"/>
        <w:jc w:val="both"/>
        <w:rPr>
          <w:rFonts w:ascii="Arial" w:hAnsi="Arial" w:cs="Arial"/>
          <w:sz w:val="24"/>
          <w:szCs w:val="24"/>
        </w:rPr>
      </w:pPr>
      <w:bookmarkStart w:id="257" w:name="_Hlk212224517"/>
      <w:bookmarkEnd w:id="256"/>
      <w:r w:rsidRPr="00C93A66">
        <w:rPr>
          <w:rFonts w:ascii="Arial" w:hAnsi="Arial" w:cs="Arial"/>
          <w:sz w:val="24"/>
          <w:szCs w:val="24"/>
        </w:rPr>
        <w:t xml:space="preserve">Ora Gesù termina il suo insegnamento con una verità che gli Apostoli dovranno sempre ricordare. La Parola di Gesù è il tesoro che lui consegna ai suoi Apostoli. È una Parola che contiene una verità infinita, eterna, divina soprannaturale che abbraccia l’eternità e il tempo, il cielo e la terra, il Creatore e la creatura, il Redentore e il redento, il Salvatore e il salvato, l’infinito e il finito, il sommamente grande e il sommamente piccolo. Ecco le parole di Gesù: </w:t>
      </w:r>
      <w:r w:rsidRPr="00C93A66">
        <w:rPr>
          <w:rFonts w:ascii="Arial" w:hAnsi="Arial" w:cs="Arial"/>
          <w:i/>
          <w:iCs/>
          <w:sz w:val="24"/>
          <w:szCs w:val="24"/>
        </w:rPr>
        <w:t>“Ed egli disse loro: «Per questo ogni scriba, divenuto discepolo del regno dei cieli, è simile a un padrone di casa che estrae dal suo tesoro cose nuove e cose antiche»”.</w:t>
      </w:r>
      <w:r w:rsidRPr="00C93A66">
        <w:rPr>
          <w:rFonts w:ascii="Arial" w:hAnsi="Arial" w:cs="Arial"/>
          <w:sz w:val="24"/>
          <w:szCs w:val="24"/>
        </w:rPr>
        <w:t xml:space="preserve"> Dal tesoro della Parola ogni scriba divenuto discepolo del regno dovrà trarre cose antiche e cose nuove. Si comprende questa Parola di Gesù se si pensa ai quattro Vangeli, agli Atti degli </w:t>
      </w:r>
      <w:r w:rsidRPr="00C93A66">
        <w:rPr>
          <w:rFonts w:ascii="Arial" w:hAnsi="Arial" w:cs="Arial"/>
          <w:sz w:val="24"/>
          <w:szCs w:val="24"/>
        </w:rPr>
        <w:lastRenderedPageBreak/>
        <w:t>Apostoli, alle tredici Lettere dell’Apostolo Paolo, alla Lettera agli Ebrei, alla Lettera di Giacomo, alle due lettere di Simon Pietro, alle tre Lette e all’Apocalisse di Giovanni, alla lettera di Giuda. Se si pensa ai Padri Apologeti, ai Padri e ai Dottori della Chiesa. Ognuno ha tratto dalla Parola del Signore sempre cose nuove. Si badi bene: dalla Parola del Signore. Quando si trae una cosa veramente nuova e non una cosa veramente falsa? Quando la cosa nuova non nega o non contraddice nessuna cosa vera tratta ieri. Ecco oggi una cosa nuova che è falsa, perché nega una cosa che è contraria alla Parola di Gesù: la salvezza che è per tutti, indipendentemente dalle opere. La proclamazione delle religioni come via di salvezza senza Cristo. Le cose che oggi si dicono non sono tratte né dalla Parola di Gesù, né dalla Parola degli Apostoli, né dalla Parola dei Padri e dei di Dottori della Chiesa. Ognuno queste verità le trae dal suo cuore, non dal Tesoro della Parola di Gesù. Un esempio basta perché noi comprendiamo. La Parola di Cristo Gesù è in tutto simile al seme di una quercia. Il seme o la ghianda è piccolissima. Dopo qualche anno comincia a essere un arbusto che inizia a innalzarsi verso il cielo, nel giro di qualche decennio diventa un albero maestoso. La quercia si sviluppa, cresce, mette sempre rami nuovi. Rimane però sempre quercia, non cambia la natura. Oggi dobbiamo denunciare che abbiamo cambiato la natura della Parola di Cristo Signore. L’abbiamo ridotta a favola. Al suo posto abbiamo intronizzato la nostra parola, che è parola di morte e non di vita. Non solo abbiamo trasformato la Parola di Gesù in favola, predichiamo la nostra parola come parola di Dio. Peccato gravissimo questo, perché è peccato contro lo Spirito Santo.</w:t>
      </w:r>
    </w:p>
    <w:bookmarkEnd w:id="257"/>
    <w:p w14:paraId="1D824CEC" w14:textId="77777777" w:rsidR="00C93A66" w:rsidRPr="00C93A66" w:rsidRDefault="00C93A66" w:rsidP="00C93A66">
      <w:pPr>
        <w:spacing w:after="120" w:line="240" w:lineRule="auto"/>
        <w:jc w:val="both"/>
        <w:rPr>
          <w:rFonts w:ascii="Arial" w:hAnsi="Arial" w:cs="Arial"/>
          <w:b/>
          <w:bCs/>
          <w:sz w:val="24"/>
          <w:szCs w:val="24"/>
        </w:rPr>
      </w:pPr>
    </w:p>
    <w:p w14:paraId="2ACDB54E" w14:textId="77777777" w:rsidR="00C93A66" w:rsidRPr="00C93A66" w:rsidRDefault="00C93A66" w:rsidP="00C93A66">
      <w:pPr>
        <w:pStyle w:val="Titolo2"/>
      </w:pPr>
      <w:bookmarkStart w:id="258" w:name="_Toc210973421"/>
      <w:bookmarkStart w:id="259" w:name="_Toc212557316"/>
      <w:r w:rsidRPr="00C93A66">
        <w:t>Da dove gli vengono allora tutte queste cose?</w:t>
      </w:r>
      <w:bookmarkEnd w:id="258"/>
      <w:bookmarkEnd w:id="259"/>
    </w:p>
    <w:p w14:paraId="30B13453" w14:textId="77777777" w:rsidR="00C93A66" w:rsidRPr="00C93A66" w:rsidRDefault="00C93A66" w:rsidP="00C93A66">
      <w:pPr>
        <w:spacing w:after="120" w:line="240" w:lineRule="auto"/>
        <w:jc w:val="both"/>
        <w:rPr>
          <w:rFonts w:ascii="Arial" w:hAnsi="Arial" w:cs="Arial"/>
          <w:b/>
          <w:bCs/>
          <w:sz w:val="24"/>
          <w:szCs w:val="24"/>
        </w:rPr>
      </w:pPr>
    </w:p>
    <w:p w14:paraId="19311677" w14:textId="77777777" w:rsidR="00C93A66" w:rsidRPr="00C93A66" w:rsidRDefault="00C93A66" w:rsidP="00C93A66">
      <w:pPr>
        <w:spacing w:after="120" w:line="240" w:lineRule="auto"/>
        <w:jc w:val="both"/>
        <w:rPr>
          <w:rFonts w:ascii="Arial" w:hAnsi="Arial" w:cs="Arial"/>
          <w:b/>
          <w:bCs/>
          <w:sz w:val="24"/>
          <w:szCs w:val="24"/>
        </w:rPr>
      </w:pPr>
      <w:bookmarkStart w:id="260" w:name="_Hlk210710341"/>
      <w:r w:rsidRPr="00C93A66">
        <w:rPr>
          <w:rFonts w:ascii="Arial" w:hAnsi="Arial" w:cs="Arial"/>
          <w:b/>
          <w:bCs/>
          <w:sz w:val="24"/>
          <w:szCs w:val="24"/>
        </w:rPr>
        <w:t xml:space="preserve">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w:t>
      </w:r>
      <w:bookmarkStart w:id="261" w:name="_Hlk208480313"/>
      <w:r w:rsidRPr="00C93A66">
        <w:rPr>
          <w:rFonts w:ascii="Arial" w:hAnsi="Arial" w:cs="Arial"/>
          <w:b/>
          <w:bCs/>
          <w:sz w:val="24"/>
          <w:szCs w:val="24"/>
        </w:rPr>
        <w:t>Da dove gli vengono allora tutte queste cose?</w:t>
      </w:r>
      <w:bookmarkEnd w:id="261"/>
      <w:r w:rsidRPr="00C93A66">
        <w:rPr>
          <w:rFonts w:ascii="Arial" w:hAnsi="Arial" w:cs="Arial"/>
          <w:b/>
          <w:bCs/>
          <w:sz w:val="24"/>
          <w:szCs w:val="24"/>
        </w:rPr>
        <w:t>». Ed era per loro motivo di scandalo. Ma Gesù disse loro: «Un profeta non è disprezzato se non nella sua patria e in casa sua». E lì, a causa della loro incredulità, non fece molti prodigi (Mt 13,1-57).</w:t>
      </w:r>
    </w:p>
    <w:bookmarkEnd w:id="260"/>
    <w:p w14:paraId="0B37A38F" w14:textId="77777777" w:rsidR="00C93A66" w:rsidRPr="00C93A66" w:rsidRDefault="00C93A66" w:rsidP="00C93A66">
      <w:pPr>
        <w:spacing w:after="120" w:line="240" w:lineRule="auto"/>
        <w:jc w:val="both"/>
        <w:rPr>
          <w:rFonts w:ascii="Arial" w:hAnsi="Arial" w:cs="Arial"/>
          <w:b/>
          <w:bCs/>
          <w:sz w:val="24"/>
          <w:szCs w:val="24"/>
        </w:rPr>
      </w:pPr>
    </w:p>
    <w:p w14:paraId="708A4DA2" w14:textId="77777777" w:rsidR="00C93A66" w:rsidRPr="00C93A66" w:rsidRDefault="00C93A66" w:rsidP="00C93A66">
      <w:pPr>
        <w:spacing w:after="120" w:line="240" w:lineRule="auto"/>
        <w:jc w:val="both"/>
        <w:rPr>
          <w:rFonts w:ascii="Arial" w:hAnsi="Arial" w:cs="Arial"/>
          <w:b/>
          <w:bCs/>
          <w:sz w:val="24"/>
          <w:szCs w:val="24"/>
        </w:rPr>
      </w:pPr>
      <w:bookmarkStart w:id="262" w:name="_Hlk210710358"/>
      <w:r w:rsidRPr="00C93A66">
        <w:rPr>
          <w:rFonts w:ascii="Arial" w:hAnsi="Arial" w:cs="Arial"/>
          <w:b/>
          <w:bCs/>
          <w:sz w:val="24"/>
          <w:szCs w:val="24"/>
        </w:rPr>
        <w:t xml:space="preserve">Terminate queste parabole, Gesù partì di là. </w:t>
      </w:r>
    </w:p>
    <w:bookmarkEnd w:id="262"/>
    <w:p w14:paraId="04D131E5"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Gesù si ferma in un luogo quanto è necessario per fare e per dire quanto il Padre gli ha comandato. Poi lascia quel luogo e si dirige dove il Padre lo manda per dire e per fare ciò che Lui vuole che sia detto e che sia fatto: “</w:t>
      </w:r>
      <w:r w:rsidRPr="00C93A66">
        <w:rPr>
          <w:rFonts w:ascii="Arial" w:hAnsi="Arial" w:cs="Arial"/>
          <w:i/>
          <w:iCs/>
          <w:sz w:val="24"/>
          <w:szCs w:val="24"/>
        </w:rPr>
        <w:t>Terminate queste parabole, Gesù partì di là</w:t>
      </w:r>
      <w:r w:rsidRPr="00C93A66">
        <w:rPr>
          <w:rFonts w:ascii="Arial" w:hAnsi="Arial" w:cs="Arial"/>
          <w:sz w:val="24"/>
          <w:szCs w:val="24"/>
        </w:rPr>
        <w:t xml:space="preserve">”. Noi sappiamo che l’obbedienza di Gesù Signore è immediata. Tra l’ascolto e la risposta non vi è neanche una frazione di secondo. </w:t>
      </w:r>
    </w:p>
    <w:p w14:paraId="6873E359" w14:textId="77777777" w:rsidR="00C93A66" w:rsidRPr="00C93A66" w:rsidRDefault="00C93A66" w:rsidP="00C93A66">
      <w:pPr>
        <w:spacing w:after="120" w:line="240" w:lineRule="auto"/>
        <w:jc w:val="both"/>
        <w:rPr>
          <w:rFonts w:ascii="Arial" w:hAnsi="Arial" w:cs="Arial"/>
          <w:b/>
          <w:bCs/>
          <w:sz w:val="24"/>
          <w:szCs w:val="24"/>
        </w:rPr>
      </w:pPr>
    </w:p>
    <w:p w14:paraId="40E5C046" w14:textId="77777777" w:rsidR="00C93A66" w:rsidRPr="00C93A66" w:rsidRDefault="00C93A66" w:rsidP="00C93A66">
      <w:pPr>
        <w:spacing w:after="120" w:line="240" w:lineRule="auto"/>
        <w:jc w:val="both"/>
        <w:rPr>
          <w:rFonts w:ascii="Arial" w:hAnsi="Arial" w:cs="Arial"/>
          <w:b/>
          <w:bCs/>
          <w:sz w:val="24"/>
          <w:szCs w:val="24"/>
        </w:rPr>
      </w:pPr>
      <w:bookmarkStart w:id="263" w:name="_Hlk210710384"/>
      <w:r w:rsidRPr="00C93A66">
        <w:rPr>
          <w:rFonts w:ascii="Arial" w:hAnsi="Arial" w:cs="Arial"/>
          <w:b/>
          <w:bCs/>
          <w:sz w:val="24"/>
          <w:szCs w:val="24"/>
        </w:rPr>
        <w:lastRenderedPageBreak/>
        <w:t xml:space="preserve">Venuto nella sua patria, insegnava nella loro sinagoga e la gente rimaneva stupita e diceva: «Da dove gli vengono questa sapienza e i prodigi? </w:t>
      </w:r>
    </w:p>
    <w:bookmarkEnd w:id="263"/>
    <w:p w14:paraId="490E0955"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Ora Gesù è in Nazaret, la sua patria. Insegna nella loro sinagoga.  Il suo non è insegnamento come tutti gli altri insegnamenti. Gli altri insegnano all’aria. Parlano al nulla che è dinanzi a loro, così come avviene oggi. Si parla all’uomo, ma l’uomo a cui si parla non esiste. Gesù invece parla al cuore, tocca il cuore, la sua Parola lo trafigge, lo smuove dentro, lo agita. Ecco cosa dice la gente che lo ascolta: </w:t>
      </w:r>
      <w:r w:rsidRPr="00C93A66">
        <w:rPr>
          <w:rFonts w:ascii="Arial" w:hAnsi="Arial" w:cs="Arial"/>
          <w:i/>
          <w:iCs/>
          <w:sz w:val="24"/>
          <w:szCs w:val="24"/>
        </w:rPr>
        <w:t xml:space="preserve">“Venuto nella sua patria, insegnava nella loro sinagoga e la gente rimaneva stupita e diceva: «Da dove gli vengono questa sapienza e i prodigi?”. </w:t>
      </w:r>
      <w:r w:rsidRPr="00C93A66">
        <w:rPr>
          <w:rFonts w:ascii="Arial" w:hAnsi="Arial" w:cs="Arial"/>
          <w:sz w:val="24"/>
          <w:szCs w:val="24"/>
        </w:rPr>
        <w:t>Non solo Gesù parla al cuore degli uomini, parla anche alle loro sofferenza e malattie, parla agli spiriti impuri e questi abbandonano il corpo da essi posseduto. Lui parla con sapienza divina e agisce con potenza divina. Ecco perché la gente rimane stupita.</w:t>
      </w:r>
    </w:p>
    <w:p w14:paraId="3A88DBCB" w14:textId="77777777" w:rsidR="00C93A66" w:rsidRPr="00C93A66" w:rsidRDefault="00C93A66" w:rsidP="00C93A66">
      <w:pPr>
        <w:spacing w:after="120" w:line="240" w:lineRule="auto"/>
        <w:jc w:val="both"/>
        <w:rPr>
          <w:rFonts w:ascii="Arial" w:hAnsi="Arial" w:cs="Arial"/>
          <w:b/>
          <w:bCs/>
          <w:sz w:val="24"/>
          <w:szCs w:val="24"/>
        </w:rPr>
      </w:pPr>
    </w:p>
    <w:p w14:paraId="2F64D363" w14:textId="77777777" w:rsidR="00C93A66" w:rsidRPr="00C93A66" w:rsidRDefault="00C93A66" w:rsidP="00C93A66">
      <w:pPr>
        <w:spacing w:after="120" w:line="240" w:lineRule="auto"/>
        <w:jc w:val="both"/>
        <w:rPr>
          <w:rFonts w:ascii="Arial" w:hAnsi="Arial" w:cs="Arial"/>
          <w:b/>
          <w:bCs/>
          <w:sz w:val="24"/>
          <w:szCs w:val="24"/>
        </w:rPr>
      </w:pPr>
      <w:r w:rsidRPr="00C93A66">
        <w:rPr>
          <w:rFonts w:ascii="Arial" w:hAnsi="Arial" w:cs="Arial"/>
          <w:b/>
          <w:bCs/>
          <w:sz w:val="24"/>
          <w:szCs w:val="24"/>
        </w:rPr>
        <w:t xml:space="preserve">Non è costui il figlio del falegname? E sua madre, non si chiama Maria? E i suoi fratelli, Giacomo, Giuseppe, Simone e Giuda? E le sue sorelle, non stanno tutte da noi? </w:t>
      </w:r>
    </w:p>
    <w:p w14:paraId="4A0E523C"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Ecco ora cosa accade. Dinanzi alla sapienza divina e alla potenza celeste con le quali Gesù parla e opera, la gente si chiede: </w:t>
      </w:r>
      <w:r w:rsidRPr="00C93A66">
        <w:rPr>
          <w:rFonts w:ascii="Arial" w:hAnsi="Arial" w:cs="Arial"/>
          <w:i/>
          <w:iCs/>
          <w:sz w:val="24"/>
          <w:szCs w:val="24"/>
        </w:rPr>
        <w:t>“Non è costui il figlio del falegname? E sua madre, non si chiama Maria? E i suoi fratelli, Giacomo, Giuseppe, Simone e Giuda? E le sue sorelle, non stanno tutte da noi?”.</w:t>
      </w:r>
      <w:r w:rsidRPr="00C93A66">
        <w:rPr>
          <w:rFonts w:ascii="Arial" w:hAnsi="Arial" w:cs="Arial"/>
          <w:sz w:val="24"/>
          <w:szCs w:val="24"/>
        </w:rPr>
        <w:t xml:space="preserve"> La gente vede che c’è inadeguatezza tra l’umile figlio di un umile falegname e di un casato anch’esso umile e la grandezza della sapienza con la quale Gesù parla e delle opere che Gesù compie. Diciamo fin da subito che tutti gli uomini e le donne chiamati da Dio a compiere una missione di salvezza hanno sempre manifestato questa inadeguatezza. Davide, il grande Re d’Israele, non era forse un pastore di greggi, considerato dal padre inadeguato per partecipare al banchetto con Samuele? Chi è chiamato da Dio, chi è mandato da Dio, a Dio deve dare il suo corpo, la sua anima, il suo spirito, il suo cuore, la sua volontà, i suoi sentimenti. Ogni altra cosa la farà il Signore, il Dio onnisciente, onnivedente, onnipotente, il Dio creatore non da materia preesistente di tutte le cose, di quella visibili e di quella invisibili. Ecco dove risiede l’inadeguatezza: tra la pochezza della carne o dell’uomo e la grandezza, l’onniscienza, l’onnipotenza del Dio che ha chiamato o che ha mandato. Ecco l’inadeguatezza: tra le umili origini di Cristo e la magnificenza delle sue parole e delle sue opere. La Divina Rivelazione è anche questa verità. Se non possediamo questa verità della Scrittura, guarderemo sempre l’uomo e non Dio, sempre il chiamato e non Colui che agisce per mezzo del chiamato. Guarderemo la terra e non il Cielo. In questo errore possiamo cadere tutti. Se manchiamo della scienza delle cose di Dio, sempre si cadrà in questo errore, specie quando si abita nella casa del peccato.</w:t>
      </w:r>
    </w:p>
    <w:p w14:paraId="22759666" w14:textId="77777777" w:rsidR="00C93A66" w:rsidRPr="00C93A66" w:rsidRDefault="00C93A66" w:rsidP="00C93A66">
      <w:pPr>
        <w:spacing w:after="120" w:line="240" w:lineRule="auto"/>
        <w:jc w:val="both"/>
        <w:rPr>
          <w:rFonts w:ascii="Arial" w:hAnsi="Arial" w:cs="Arial"/>
          <w:sz w:val="24"/>
          <w:szCs w:val="24"/>
        </w:rPr>
      </w:pPr>
    </w:p>
    <w:p w14:paraId="14178F4A" w14:textId="77777777" w:rsidR="00C93A66" w:rsidRPr="00C93A66" w:rsidRDefault="00C93A66" w:rsidP="00C93A66">
      <w:pPr>
        <w:spacing w:after="120" w:line="240" w:lineRule="auto"/>
        <w:jc w:val="both"/>
        <w:rPr>
          <w:rFonts w:ascii="Arial" w:hAnsi="Arial" w:cs="Arial"/>
          <w:b/>
          <w:bCs/>
          <w:sz w:val="24"/>
          <w:szCs w:val="24"/>
        </w:rPr>
      </w:pPr>
      <w:bookmarkStart w:id="264" w:name="_Hlk210710461"/>
      <w:r w:rsidRPr="00C93A66">
        <w:rPr>
          <w:rFonts w:ascii="Arial" w:hAnsi="Arial" w:cs="Arial"/>
          <w:b/>
          <w:bCs/>
          <w:sz w:val="24"/>
          <w:szCs w:val="24"/>
        </w:rPr>
        <w:t>Da dove gli vengono allora tutte queste cose?». Ed era per loro motivo di scandalo.</w:t>
      </w:r>
    </w:p>
    <w:bookmarkEnd w:id="264"/>
    <w:p w14:paraId="66E0C141"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lastRenderedPageBreak/>
        <w:t xml:space="preserve">Questa domanda attesta che quanti la pongono non sono pervasi di scienza divina. Costoro non conoscono le Divine Scritture. Se conoscono la lettera, la lettere non è conosciuta con la scienza dello Spirito Santo e con la sua divina intelligenza: </w:t>
      </w:r>
      <w:r w:rsidRPr="00C93A66">
        <w:rPr>
          <w:rFonts w:ascii="Arial" w:hAnsi="Arial" w:cs="Arial"/>
          <w:i/>
          <w:iCs/>
          <w:sz w:val="24"/>
          <w:szCs w:val="24"/>
        </w:rPr>
        <w:t xml:space="preserve">“Da dove gli vengono allora tutte queste cose?». Ed era per loro motivo di scandalo”. </w:t>
      </w:r>
      <w:r w:rsidRPr="00C93A66">
        <w:rPr>
          <w:rFonts w:ascii="Arial" w:hAnsi="Arial" w:cs="Arial"/>
          <w:sz w:val="24"/>
          <w:szCs w:val="24"/>
        </w:rPr>
        <w:t xml:space="preserve">Ecco dove conduce una lettura di una vita senza la scienza dello Spirito Santo: alla non comprensione dell’inadeguatezza e di conseguenza allo scandalo. Lo scandalo è un impedimento che ostacolo o rallenta o impedisce che si ponga un atto di fede o che si cammini e si perseveri nella fede. Ci sono scandali veri e oggettivi e sono gli scandali di peccato. Ci sono gli scandali a motivo della piccolezza della fede e anche la fede dei piccoli va aiutata , evitando tutte quelle cose che per noi sono sante, ma che per i piccoli nella fede ancora sante non sono. E poi ci sono falsi scandali. Sono quegli scandali frutto dell’azione di Dio in noi. Questo della gente di Nazaret è un falso scandalo. Essi vedono e non credono per loro colpa. Non conoscono le Scritture Canoniche nello Spirito Santo. Conoscono le Scritture lette con il cuore di peccato, di falsità, di menzogna. </w:t>
      </w:r>
    </w:p>
    <w:p w14:paraId="5762BD5E" w14:textId="77777777" w:rsidR="00C93A66" w:rsidRPr="00C93A66" w:rsidRDefault="00C93A66" w:rsidP="00C93A66">
      <w:pPr>
        <w:spacing w:after="120" w:line="240" w:lineRule="auto"/>
        <w:jc w:val="both"/>
        <w:rPr>
          <w:rFonts w:ascii="Arial" w:hAnsi="Arial" w:cs="Arial"/>
          <w:b/>
          <w:bCs/>
          <w:sz w:val="24"/>
          <w:szCs w:val="24"/>
        </w:rPr>
      </w:pPr>
    </w:p>
    <w:p w14:paraId="0207A86D" w14:textId="77777777" w:rsidR="00C93A66" w:rsidRPr="00C93A66" w:rsidRDefault="00C93A66" w:rsidP="00C93A66">
      <w:pPr>
        <w:spacing w:after="120" w:line="240" w:lineRule="auto"/>
        <w:jc w:val="both"/>
        <w:rPr>
          <w:rFonts w:ascii="Arial" w:hAnsi="Arial" w:cs="Arial"/>
          <w:b/>
          <w:bCs/>
          <w:sz w:val="24"/>
          <w:szCs w:val="24"/>
        </w:rPr>
      </w:pPr>
      <w:bookmarkStart w:id="265" w:name="_Hlk210710483"/>
      <w:r w:rsidRPr="00C93A66">
        <w:rPr>
          <w:rFonts w:ascii="Arial" w:hAnsi="Arial" w:cs="Arial"/>
          <w:b/>
          <w:bCs/>
          <w:sz w:val="24"/>
          <w:szCs w:val="24"/>
        </w:rPr>
        <w:t xml:space="preserve"> Ma Gesù disse loro: «Un profeta non è disprezzato se non nella sua patria e in casa sua».</w:t>
      </w:r>
    </w:p>
    <w:bookmarkEnd w:id="265"/>
    <w:p w14:paraId="7AD518F0"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La risposta di Gesù è fondata sulla non scienza dell’inadeguatezza che sempre esisterà tra chi è chiamato da Dio perché Dio possa compiere pe mezzo di Lui le sue opere: </w:t>
      </w:r>
      <w:r w:rsidRPr="00C93A66">
        <w:rPr>
          <w:rFonts w:ascii="Arial" w:hAnsi="Arial" w:cs="Arial"/>
          <w:i/>
          <w:iCs/>
          <w:sz w:val="24"/>
          <w:szCs w:val="24"/>
        </w:rPr>
        <w:t xml:space="preserve">“Ma Gesù disse loro: «Un profeta non è disprezzato se non nella sua patria e in casa sua»”. </w:t>
      </w:r>
      <w:r w:rsidRPr="00C93A66">
        <w:rPr>
          <w:rFonts w:ascii="Arial" w:hAnsi="Arial" w:cs="Arial"/>
          <w:sz w:val="24"/>
          <w:szCs w:val="24"/>
        </w:rPr>
        <w:t>Se non ci fosse inadeguatezza, ci sarebbe solo l’uomo e non Dio. Mentre nell’inadeguatezza c’è l’umiltà dell’uomo e la grandezza di Dio.</w:t>
      </w:r>
    </w:p>
    <w:p w14:paraId="5C2AA9FF"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Ecco solo un esempio di inadeguatezza. Né il re, né alcuno dei suoi combattenti accoglie la sfida lanciata dal Gigante Golia. Davide accoglie la sfida e si presenta davanti a Golia solo con una fionda e cinque piccoli sassi raccolti nel ruscello. </w:t>
      </w:r>
    </w:p>
    <w:p w14:paraId="6BC88150"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Sentendo le domande che Davide faceva, le riferirono a Saul e questi lo fece chiamare. Davide disse a Saul: «Nessuno si perda d’animo a causa di costui. Il tuo servo andrà a combattere con questo Filisteo». Saul rispose a Davide: «Tu non puoi andare contro questo Filisteo a combattere con lui: tu sei un ragazzo e costui è uomo d’armi fin dalla sua adolescenza». Ma Davide disse a Saul: «Il tuo servo pascolava il gregge di suo padre e veniva talvolta un leone o un orso a portar via una pecora dal gregge. Allora lo inseguivo, lo abbattevo e strappavo la pecora dalla sua bocca. Se si rivoltava contro di me, l’afferravo per le mascelle, l’abbattevo e lo uccidevo. Il tuo servo ha abbattuto il leone e l’orso. Codesto Filisteo non circonciso farà la stessa fine di quelli, perché ha sfidato le schiere del Dio vivente». Davide aggiunse: «Il Signore che mi ha liberato dalle unghie del leone e dalle unghie dell’orso, mi libererà anche dalle mani di questo Filisteo». Saul rispose a Davide: «Ebbene va’ e il Signore sia con te». Saul rivestì Davide della sua armatura, gli mise in capo un elmo di bronzo e lo rivestì della corazza. Poi Davide cinse la spada di lui sopra l’armatura e cercò invano di camminare, perché non aveva mai provato. Allora Davide disse a Saul: «Non posso camminare con tutto questo, perché non sono abituato». E Davide </w:t>
      </w:r>
      <w:r w:rsidRPr="00C93A66">
        <w:rPr>
          <w:rFonts w:ascii="Arial" w:hAnsi="Arial" w:cs="Arial"/>
          <w:i/>
          <w:iCs/>
          <w:sz w:val="24"/>
          <w:szCs w:val="24"/>
        </w:rPr>
        <w:lastRenderedPageBreak/>
        <w:t>se ne liberò. Poi prese in mano il suo bastone, si scelse cinque ciottoli lisci dal torrente e li pose nella sua sacca da pastore, nella bisaccia; prese ancora in mano la fionda e si avvicinò al Filisteo.</w:t>
      </w:r>
    </w:p>
    <w:p w14:paraId="0615C690"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Il Filisteo avanzava passo passo, avvicinandosi a Davide, mentre il suo scudiero lo precedeva. Il Filisteo scrutava Davide e, quando lo vide bene, ne ebbe disprezzo, perché era un ragazzo, fulvo di capelli e di bell’aspetto. Il Filisteo disse a Davide: «Sono io forse un cane, perché tu venga a me con un bastone?». E quel Filisteo maledisse Davide in nome dei suoi dèi. Poi il Filisteo disse a Davide: «Fatti avanti e darò le tue carni agli uccelli del cielo e alle bestie selvatiche». Davide rispose al Filisteo: «Tu vieni a me con la spada, con la lancia e con l’asta. Io vengo a te nel nome del Signore degli eserciti, Dio delle schiere d’Israele, che tu hai sfidato. In questo stesso giorno, il Signore ti farà cadere nelle mie mani. Io ti abbatterò e ti staccherò la testa e getterò i cadaveri dell’esercito filisteo agli uccelli del cielo e alle bestie selvatiche; tutta la terra saprà che vi è un Dio in Israele. Tutta questa moltitudine saprà che il Signore non salva per mezzo della spada o della lancia, perché del Signore è la guerra ed egli vi metterà certo nelle nostre mani». Appena il Filisteo si mosse avvicinandosi incontro a Davide, questi corse a prendere posizione in fretta contro il Filisteo. Davide cacciò la mano nella sacca, ne trasse una pietra, la lanciò con la fionda e colpì il Filisteo in fronte. La pietra s’infisse nella fronte di lui che cadde con la faccia a terra. Così Davide ebbe il sopravvento sul Filisteo con la fionda e con la pietra, colpì il Filisteo e l’uccise, benché Davide non avesse spada. Davide fece un salto e fu sopra il Filisteo, prese la sua spada, la sguainò e lo uccise, poi con quella gli tagliò la testa. I Filistei videro che il loro eroe era morto e si diedero alla fuga.</w:t>
      </w:r>
    </w:p>
    <w:p w14:paraId="0C6F3664"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Si levarono allora gli uomini d’Israele e di Giuda, alzando il grido di guerra, e inseguirono i Filistei fin presso Gat e fino alle porte di Ekron. I cadaveri dei Filistei caddero lungo la strada di Saaràim, fino all’ingresso di Gat e fino a Ekron. Quando gli Israeliti furono di ritorno dall’inseguimento dei Filistei, saccheggiarono il loro campo. Davide prese la testa del Filisteo e la portò a Gerusalemme. Le armi di lui invece le pose nella sua tenda.</w:t>
      </w:r>
    </w:p>
    <w:p w14:paraId="21865706" w14:textId="77777777" w:rsidR="00C93A66" w:rsidRPr="00C93A66" w:rsidRDefault="00C93A66" w:rsidP="00C93A66">
      <w:pPr>
        <w:spacing w:after="120" w:line="240" w:lineRule="auto"/>
        <w:jc w:val="both"/>
        <w:rPr>
          <w:rFonts w:ascii="Arial" w:hAnsi="Arial" w:cs="Arial"/>
          <w:b/>
          <w:bCs/>
          <w:sz w:val="24"/>
          <w:szCs w:val="24"/>
        </w:rPr>
      </w:pPr>
      <w:r w:rsidRPr="00C93A66">
        <w:rPr>
          <w:rFonts w:ascii="Arial" w:hAnsi="Arial" w:cs="Arial"/>
          <w:i/>
          <w:iCs/>
          <w:sz w:val="24"/>
          <w:szCs w:val="24"/>
        </w:rPr>
        <w:t xml:space="preserve">Saul, mentre guardava Davide uscire contro il Filisteo, aveva chiesto ad Abner, capo delle milizie: «Abner, di chi è figlio questo giovane?». Rispose Abner: «Per la tua vita, o re, non lo so». Il re soggiunse: «Chiedi tu di chi sia figlio quel giovinetto». Quando Davide tornò dall’uccisione del Filisteo, Abner lo prese e lo condusse davanti a Saul mentre aveva ancora in mano la testa del Filisteo. Saul gli chiese: «Di chi sei figlio, giovane?». Rispose Davide: «Di Iesse il Betlemmita, tuo servo» (1Sam 17,31-58). </w:t>
      </w:r>
    </w:p>
    <w:p w14:paraId="39C5399A"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Non c’è forse grande inadeguatezza tra Mosè e le opere che lui compie in terra d’Egitto e nel deserto? Più grande è l’inadeguatezza e più potente è l’opera di Dio. Ma tutti i chiamati da Dio manifestano e rivelano questa inadeguatezza.</w:t>
      </w:r>
    </w:p>
    <w:p w14:paraId="5E3F9A2B" w14:textId="77777777" w:rsidR="00C93A66" w:rsidRPr="00C93A66" w:rsidRDefault="00C93A66" w:rsidP="00C93A66">
      <w:pPr>
        <w:spacing w:after="120" w:line="240" w:lineRule="auto"/>
        <w:jc w:val="both"/>
        <w:rPr>
          <w:rFonts w:ascii="Arial" w:hAnsi="Arial" w:cs="Arial"/>
          <w:sz w:val="24"/>
          <w:szCs w:val="24"/>
        </w:rPr>
      </w:pPr>
    </w:p>
    <w:p w14:paraId="490A3990" w14:textId="77777777" w:rsidR="00C93A66" w:rsidRPr="00C93A66" w:rsidRDefault="00C93A66" w:rsidP="00C93A66">
      <w:pPr>
        <w:spacing w:after="120" w:line="240" w:lineRule="auto"/>
        <w:jc w:val="both"/>
        <w:rPr>
          <w:rFonts w:ascii="Arial" w:hAnsi="Arial" w:cs="Arial"/>
          <w:b/>
          <w:bCs/>
          <w:sz w:val="24"/>
          <w:szCs w:val="24"/>
        </w:rPr>
      </w:pPr>
      <w:bookmarkStart w:id="266" w:name="_Hlk210710497"/>
      <w:r w:rsidRPr="00C93A66">
        <w:rPr>
          <w:rFonts w:ascii="Arial" w:hAnsi="Arial" w:cs="Arial"/>
          <w:b/>
          <w:bCs/>
          <w:sz w:val="24"/>
          <w:szCs w:val="24"/>
        </w:rPr>
        <w:t>E lì, a causa della loro incredulità, non fece molti prodigi (Mt 13,1-57).</w:t>
      </w:r>
    </w:p>
    <w:bookmarkEnd w:id="266"/>
    <w:p w14:paraId="284F3044"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lastRenderedPageBreak/>
        <w:t xml:space="preserve">Quella della gente di Nazaret è una incredulità colpevole, perché fondata nella non scienza di Dio e delle sue opere: </w:t>
      </w:r>
      <w:r w:rsidRPr="00C93A66">
        <w:rPr>
          <w:rFonts w:ascii="Arial" w:hAnsi="Arial" w:cs="Arial"/>
          <w:i/>
          <w:iCs/>
          <w:sz w:val="24"/>
          <w:szCs w:val="24"/>
        </w:rPr>
        <w:t xml:space="preserve">“E lì, a causa della loro incredulità, non fece molti prodigi (Mt 13,1-57). </w:t>
      </w:r>
      <w:r w:rsidRPr="00C93A66">
        <w:rPr>
          <w:rFonts w:ascii="Arial" w:hAnsi="Arial" w:cs="Arial"/>
          <w:sz w:val="24"/>
          <w:szCs w:val="24"/>
        </w:rPr>
        <w:t>Gesù non opera miracoli, perché sarebbero stati mal compresi e male interpretati. Non sarebbero stati per questa gente opere di fede, ma solo di malsana curiosità.  Sempre i miracoli sono segni che devono nascere dalla fede.</w:t>
      </w:r>
    </w:p>
    <w:p w14:paraId="00FB6A36" w14:textId="77777777" w:rsidR="00C93A66" w:rsidRPr="00C93A66" w:rsidRDefault="00C93A66" w:rsidP="00C93A66">
      <w:pPr>
        <w:spacing w:after="120" w:line="240" w:lineRule="auto"/>
        <w:jc w:val="both"/>
        <w:rPr>
          <w:rFonts w:ascii="Arial" w:hAnsi="Arial" w:cs="Arial"/>
          <w:sz w:val="24"/>
          <w:szCs w:val="24"/>
        </w:rPr>
      </w:pPr>
      <w:r w:rsidRPr="00C93A66">
        <w:rPr>
          <w:rFonts w:ascii="Arial" w:hAnsi="Arial" w:cs="Arial"/>
          <w:sz w:val="24"/>
          <w:szCs w:val="24"/>
        </w:rPr>
        <w:t>L’Evangelista Luca pone questo episodio agli inizi della missione evangelizzatrice di Gesù e ci mostra anche la drammaticità di questo evento:</w:t>
      </w:r>
    </w:p>
    <w:p w14:paraId="4826545C"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Gesù ritornò in Galilea con la potenza dello Spirito e la sua fama si diffuse in tutta la regione. Insegnava nelle loro sinagoghe e gli rendevano lode.</w:t>
      </w:r>
    </w:p>
    <w:p w14:paraId="017F36DA"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Venne a Nàzaret, dove era cresciuto, e secondo il suo solito, di sabato, entrò nella sinagoga e si alzò a leggere. Gli fu dato il rotolo del profeta Isaia; aprì il rotolo e trovò il passo dove era scritto:</w:t>
      </w:r>
    </w:p>
    <w:p w14:paraId="0867F794"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p>
    <w:p w14:paraId="1791ACF4"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 xml:space="preserve">Riavvolse il rotolo, lo riconsegnò all’inserviente e sedette. Nella sinagoga, gli occhi di tutti erano fissi su di lui. Allora cominciò a dire loro: «Oggi si è compiuta questa Scrittura che voi avete ascoltato». </w:t>
      </w:r>
    </w:p>
    <w:p w14:paraId="4AA4D6DB" w14:textId="77777777" w:rsidR="00C93A66" w:rsidRPr="00C93A66" w:rsidRDefault="00C93A66" w:rsidP="00C93A66">
      <w:pPr>
        <w:spacing w:after="120" w:line="240" w:lineRule="auto"/>
        <w:jc w:val="both"/>
        <w:rPr>
          <w:rFonts w:ascii="Arial" w:hAnsi="Arial" w:cs="Arial"/>
          <w:i/>
          <w:iCs/>
          <w:sz w:val="24"/>
          <w:szCs w:val="24"/>
        </w:rPr>
      </w:pPr>
      <w:r w:rsidRPr="00C93A66">
        <w:rPr>
          <w:rFonts w:ascii="Arial" w:hAnsi="Arial" w:cs="Arial"/>
          <w:i/>
          <w:iCs/>
          <w:sz w:val="24"/>
          <w:szCs w:val="24"/>
        </w:rPr>
        <w:t>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p>
    <w:p w14:paraId="30D37952" w14:textId="77777777" w:rsidR="00C93A66" w:rsidRPr="00C93A66" w:rsidRDefault="00C93A66" w:rsidP="00C93A66">
      <w:pPr>
        <w:spacing w:after="120" w:line="240" w:lineRule="auto"/>
        <w:jc w:val="both"/>
        <w:rPr>
          <w:rFonts w:ascii="Arial" w:hAnsi="Arial" w:cs="Arial"/>
          <w:b/>
          <w:bCs/>
          <w:sz w:val="24"/>
          <w:szCs w:val="24"/>
        </w:rPr>
      </w:pPr>
      <w:r w:rsidRPr="00C93A66">
        <w:rPr>
          <w:rFonts w:ascii="Arial" w:hAnsi="Arial" w:cs="Arial"/>
          <w:i/>
          <w:iCs/>
          <w:sz w:val="24"/>
          <w:szCs w:val="24"/>
        </w:rPr>
        <w:t xml:space="preserve">All’udire queste cose, tutti nella sinagoga si riempirono di sdegno. Si alzarono e lo cacciarono fuori della città e lo condussero fin sul ciglio del monte, sul quale era costruita la loro città, per gettarlo giù. Ma egli, passando in mezzo a loro, si mise in cammino (Lc 4,14-30). </w:t>
      </w:r>
    </w:p>
    <w:p w14:paraId="3BE21435" w14:textId="3AE1A311" w:rsidR="00B25A3C" w:rsidRDefault="00C93A66" w:rsidP="00C93A66">
      <w:pPr>
        <w:spacing w:after="120" w:line="240" w:lineRule="auto"/>
        <w:jc w:val="both"/>
        <w:rPr>
          <w:rFonts w:ascii="Arial" w:hAnsi="Arial" w:cs="Arial"/>
          <w:sz w:val="24"/>
          <w:szCs w:val="24"/>
        </w:rPr>
      </w:pPr>
      <w:r w:rsidRPr="00C93A66">
        <w:rPr>
          <w:rFonts w:ascii="Arial" w:hAnsi="Arial" w:cs="Arial"/>
          <w:sz w:val="24"/>
          <w:szCs w:val="24"/>
        </w:rPr>
        <w:t xml:space="preserve">L’incredulità della gente di Nazaret è peccaminosa, perché chi si rivela e si manifesta è il Dio incarnato nella potenza dello Spirito Santo. Quando chi parla, parla nella potenza dello Spirito Santo, chi lo ascolta se non crede, non crede solo per ragioni di volontà. Mai per ragioni di sana razionalità. Per questo l’incredulità è peccato. </w:t>
      </w:r>
    </w:p>
    <w:p w14:paraId="7D3984E2" w14:textId="77777777" w:rsidR="00B25A3C" w:rsidRDefault="00B25A3C">
      <w:pPr>
        <w:rPr>
          <w:rFonts w:ascii="Arial" w:hAnsi="Arial" w:cs="Arial"/>
          <w:sz w:val="24"/>
          <w:szCs w:val="24"/>
        </w:rPr>
      </w:pPr>
      <w:r>
        <w:rPr>
          <w:rFonts w:ascii="Arial" w:hAnsi="Arial" w:cs="Arial"/>
          <w:sz w:val="24"/>
          <w:szCs w:val="24"/>
        </w:rPr>
        <w:br w:type="page"/>
      </w:r>
    </w:p>
    <w:p w14:paraId="5EF785E4" w14:textId="77777777" w:rsidR="00B25A3C" w:rsidRPr="00B25A3C" w:rsidRDefault="00B25A3C" w:rsidP="00B25A3C">
      <w:pPr>
        <w:pStyle w:val="Titolo1"/>
      </w:pPr>
      <w:bookmarkStart w:id="267" w:name="_Toc210976299"/>
      <w:bookmarkStart w:id="268" w:name="_Toc211199739"/>
      <w:bookmarkStart w:id="269" w:name="_Toc212557317"/>
      <w:r w:rsidRPr="00B25A3C">
        <w:lastRenderedPageBreak/>
        <w:t>CAPITOLO XIV</w:t>
      </w:r>
      <w:bookmarkEnd w:id="267"/>
      <w:bookmarkEnd w:id="268"/>
      <w:bookmarkEnd w:id="269"/>
    </w:p>
    <w:p w14:paraId="58D85FC8" w14:textId="77777777" w:rsidR="00B25A3C" w:rsidRPr="00B25A3C" w:rsidRDefault="00B25A3C" w:rsidP="00B25A3C">
      <w:pPr>
        <w:rPr>
          <w:rFonts w:ascii="Arial" w:hAnsi="Arial" w:cs="Arial"/>
          <w:sz w:val="24"/>
          <w:szCs w:val="24"/>
        </w:rPr>
      </w:pPr>
    </w:p>
    <w:p w14:paraId="7FDF6155" w14:textId="77777777" w:rsidR="00B25A3C" w:rsidRPr="00B25A3C" w:rsidRDefault="00B25A3C" w:rsidP="00B25A3C">
      <w:pPr>
        <w:jc w:val="both"/>
        <w:rPr>
          <w:rFonts w:ascii="Arial" w:hAnsi="Arial" w:cs="Arial"/>
          <w:sz w:val="24"/>
          <w:szCs w:val="24"/>
        </w:rPr>
      </w:pPr>
      <w:bookmarkStart w:id="270" w:name="_Hlk208481513"/>
      <w:r w:rsidRPr="00B25A3C">
        <w:rPr>
          <w:rFonts w:ascii="Arial" w:hAnsi="Arial" w:cs="Arial"/>
          <w:sz w:val="24"/>
          <w:szCs w:val="24"/>
        </w:rPr>
        <w:t>In quel tempo al tetrarca Erode giunse notizia della fama di Gesù. gli disse ai suoi cortigiani: «Costui è Giovanni il Battista. È risorto dai morti e per questo ha il potere di fare prodigi!».</w:t>
      </w:r>
    </w:p>
    <w:p w14:paraId="37A5E660"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Erode infatti aveva arrestato Giovanni e lo aveva fatto incatenare e gettare in prigione a causa di Erodìade, moglie di suo fratello Filippo. Giovanni infatti gli diceva: «Non ti è lecito tenerla con te!». Erode, benché volesse farlo morire, ebbe paura della folla perché lo considerava un profeta.</w:t>
      </w:r>
    </w:p>
    <w:p w14:paraId="7283CB50"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Quando fu il compleanno di Erode, la figlia di Erodìade danzò in pubblico e piacque tanto a Erode che egli le promise con giuramento di darle quello che avesse chiesto. Ella, istigata da sua madre, disse: «Dammi qui, su un vassoio, la testa di Giovanni il Battista». Il re si rattristò, ma a motivo del giuramento e dei commensali ordinò che le venisse data e mandò a decapitare Giovanni nella prigione. La sua testa venne portata su un vassoio, fu data alla fanciulla e lei la portò a sua madre. I suoi discepoli si presentarono a prendere il cadavere, lo seppellirono e andarono a informare Gesù.</w:t>
      </w:r>
    </w:p>
    <w:p w14:paraId="451B9F1E"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Avendo udito questo, Gesù partì di là su una barca e si ritirò in un luogo deserto, in disparte. Ma le folle, avendolo saputo, lo seguirono a piedi dalle città. Sceso dalla barca, egli vide una grande folla, sentì compassione per loro e guarì i loro malati.</w:t>
      </w:r>
    </w:p>
    <w:p w14:paraId="4FB420D5"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Sul far della sera, gli si avvicinarono i discepoli e gli dissero: «Il luogo è deserto ed è ormai tardi; congeda la folla perché vada nei villaggi a comprarsi da mangiare». Ma Gesù disse loro: «Non occorre che vadano; voi stessi date loro da mangiare». 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Tutti mangiarono a sazietà, e portarono via i pezzi avanzati: dodici ceste piene. Quelli che avevano mangiato erano circa cinquemila uomini, senza contare le donne e i bambini.</w:t>
      </w:r>
    </w:p>
    <w:p w14:paraId="4C5C6A8A"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Subito dopo costrinse i discepoli a salire sulla barca e a precederlo sull’altra riva, finché non avesse congedato la folla. Congedata la folla, salì sul monte, in disparte, a pregare. Venuta la sera, egli se ne stava lassù, da solo.</w:t>
      </w:r>
    </w:p>
    <w:p w14:paraId="106FFDD6"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w:t>
      </w:r>
      <w:r w:rsidRPr="00B25A3C">
        <w:rPr>
          <w:rFonts w:ascii="Arial" w:hAnsi="Arial" w:cs="Arial"/>
          <w:sz w:val="24"/>
          <w:szCs w:val="24"/>
        </w:rPr>
        <w:lastRenderedPageBreak/>
        <w:t>sono io, non abbiate paura!». 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w:t>
      </w:r>
    </w:p>
    <w:p w14:paraId="3369BC15"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Compiuta la traversata, approdarono a Gennèsaret. E la gente del luogo, riconosciuto Gesù, diffuse la notizia in tutta la regione; gli portarono tutti i malati e lo pregavano di poter toccare almeno il lembo del suo mantello. E quanti lo toccarono furono guariti (Mt 14,1-36). </w:t>
      </w:r>
    </w:p>
    <w:bookmarkEnd w:id="270"/>
    <w:p w14:paraId="7A613416" w14:textId="77777777" w:rsidR="00B25A3C" w:rsidRPr="00B25A3C" w:rsidRDefault="00B25A3C" w:rsidP="00B25A3C">
      <w:pPr>
        <w:jc w:val="both"/>
        <w:rPr>
          <w:rFonts w:ascii="Arial" w:hAnsi="Arial" w:cs="Arial"/>
          <w:sz w:val="24"/>
          <w:szCs w:val="24"/>
          <w:lang w:val="la-Latn"/>
        </w:rPr>
      </w:pPr>
      <w:r w:rsidRPr="00B25A3C">
        <w:rPr>
          <w:rFonts w:ascii="Arial" w:hAnsi="Arial" w:cs="Arial"/>
          <w:sz w:val="24"/>
          <w:szCs w:val="24"/>
          <w:lang w:val="la-Latn"/>
        </w:rPr>
        <w:t>In illo tempore audivit Herodes tetrarcha famam Iesu et ait pueris suis: “ Hic est Ioannes Baptista; ipse surrexit a mortuis, et ideo virtutes operantur in eo ”. Herodes enim tenuit Ioannem et alligavit eum et posuit in carcere propter Herodiadem uxorem Philippi fratris sui. Dicebat enim illi Ioannes: “ Non licet tibi habere eam ”. Et volens illum occidere, timuit populum, quia sicut prophetam eum habebant. Die autem natalis Herodis saltavit filia Herodiadis in medio et placuit Herodi, unde cum iuramento pollicitus est ei dare, quodcumque postulasset. At illa, praemonita a matre sua: “ Da mihi, inquit, hic in disco caput Ioannis Baptistae ”. Et contristatus rex propter iuramentum et eos, qui pariter recumbebant, iussit dari  misitque et decollavit Ioannem in carcere; et allatum est caput eius in disco et datum est puellae, et tulit matri suae. Et accedentes discipuli eius tulerunt corpus et sepelierunt illud et venientes nuntiaverunt Iesu.</w:t>
      </w:r>
    </w:p>
    <w:p w14:paraId="7E18349D" w14:textId="77777777" w:rsidR="00B25A3C" w:rsidRPr="00B25A3C" w:rsidRDefault="00B25A3C" w:rsidP="00B25A3C">
      <w:pPr>
        <w:jc w:val="both"/>
        <w:rPr>
          <w:rFonts w:ascii="Arial" w:hAnsi="Arial" w:cs="Arial"/>
          <w:sz w:val="24"/>
          <w:szCs w:val="24"/>
          <w:lang w:val="la-Latn"/>
        </w:rPr>
      </w:pPr>
      <w:r w:rsidRPr="00B25A3C">
        <w:rPr>
          <w:rFonts w:ascii="Arial" w:hAnsi="Arial" w:cs="Arial"/>
          <w:sz w:val="24"/>
          <w:szCs w:val="24"/>
          <w:lang w:val="la-Latn"/>
        </w:rPr>
        <w:t>Quod cum audisset Iesus, secessit inde in navicula in locum desertum seorsum; et cum audissent, turbae secutae sunt eum pedestres de civitatibus. Et exiens vidit turbam multam et misertus est eorum et curavit languidos eorum. Vespere autem facto, accesserunt ad eum discipuli dicentes: “ Desertus est locus, et hora iam praeteriit; dimitte turbas, ut euntes in castella emant sibi escas ”. Iesus autem dixit eis: “ Non habent necesse ire; date illis vos manducare ”. Illi autem dicunt ei: “ Non habemus hic nisi quinque panes et duos pisces ”. Qui ait: “ Afferte illos mihi huc ”. Et cum iussisset turbas discumbere supra fenum, acceptis quinque panibus et duobus piscibus, aspiciens in caelum benedixit et fregit et dedit discipulis panes, discipuli autem turbis. Et manducaverunt omnes et saturati sunt; et tulerunt reliquias fragmentorum duodecim cophinos plenos. Manducantium autem fuit numerus fere quinque milia virorum, exceptis mulieribus et parvulis.</w:t>
      </w:r>
    </w:p>
    <w:p w14:paraId="01A7585C" w14:textId="77777777" w:rsidR="00B25A3C" w:rsidRPr="00B25A3C" w:rsidRDefault="00B25A3C" w:rsidP="00B25A3C">
      <w:pPr>
        <w:jc w:val="both"/>
        <w:rPr>
          <w:rFonts w:ascii="Arial" w:hAnsi="Arial" w:cs="Arial"/>
          <w:sz w:val="24"/>
          <w:szCs w:val="24"/>
          <w:lang w:val="la-Latn"/>
        </w:rPr>
      </w:pPr>
      <w:bookmarkStart w:id="271" w:name="_Hlk211083922"/>
      <w:r w:rsidRPr="00B25A3C">
        <w:rPr>
          <w:rFonts w:ascii="Arial" w:hAnsi="Arial" w:cs="Arial"/>
          <w:sz w:val="24"/>
          <w:szCs w:val="24"/>
          <w:lang w:val="la-Latn"/>
        </w:rPr>
        <w:t xml:space="preserve">Et statim iussit discipulos ascendere in naviculam et praecedere eum trans fretum, donec dimitteret turbas. </w:t>
      </w:r>
      <w:bookmarkEnd w:id="271"/>
      <w:r w:rsidRPr="00B25A3C">
        <w:rPr>
          <w:rFonts w:ascii="Arial" w:hAnsi="Arial" w:cs="Arial"/>
          <w:sz w:val="24"/>
          <w:szCs w:val="24"/>
          <w:lang w:val="la-Latn"/>
        </w:rPr>
        <w:t xml:space="preserve">Et dimissis turbis, ascendit in montem solus orare. Vespere autem facto, solus erat ibi. Navicula autem iam multis stadiis a terra distabat, fluctibus iactata; erat enim contrarius ventus. Quarta autem vigilia noctis venit ad </w:t>
      </w:r>
      <w:r w:rsidRPr="00B25A3C">
        <w:rPr>
          <w:rFonts w:ascii="Arial" w:hAnsi="Arial" w:cs="Arial"/>
          <w:sz w:val="24"/>
          <w:szCs w:val="24"/>
          <w:lang w:val="la-Latn"/>
        </w:rPr>
        <w:lastRenderedPageBreak/>
        <w:t xml:space="preserve">eos ambulans supra mare. Discipuli autem, videntes eum supra mare ambulantem, turbati sunt dicentes: “ Phantasma est ”, et prae timore clamaverunt. </w:t>
      </w:r>
      <w:bookmarkStart w:id="272" w:name="_Hlk211090455"/>
      <w:r w:rsidRPr="00B25A3C">
        <w:rPr>
          <w:rFonts w:ascii="Arial" w:hAnsi="Arial" w:cs="Arial"/>
          <w:sz w:val="24"/>
          <w:szCs w:val="24"/>
          <w:lang w:val="la-Latn"/>
        </w:rPr>
        <w:t>Statimque Iesus locutus est eis dicens: “ Habete fiduciam, ego sum; nolite timere! ”. Respondens autem ei Petrus dixit: “ Domine, si tu es, iube me venire ad te super aquas ”</w:t>
      </w:r>
      <w:bookmarkEnd w:id="272"/>
      <w:r w:rsidRPr="00B25A3C">
        <w:rPr>
          <w:rFonts w:ascii="Arial" w:hAnsi="Arial" w:cs="Arial"/>
          <w:sz w:val="24"/>
          <w:szCs w:val="24"/>
          <w:lang w:val="la-Latn"/>
        </w:rPr>
        <w:t xml:space="preserve">. At ipse ait: “ Veni! ”. Et descendens Petrus de navicula ambulavit super aquas et venit ad Iesum. Videns vero ventum validum timuit et, cum coepisset mergi, clamavit dicens: “ Domine, salvum me fac! ”. Continuo autem Iesus extendens manum apprehendit eum et ait illi: “ Modicae fidei, quare dubitasti? ”.  Et cum ascendissent in naviculam, cessavit ventus. Qui autem in navicula erant, adoraverunt eum dicentes: “ Vere Filius Dei es! ”. </w:t>
      </w:r>
    </w:p>
    <w:p w14:paraId="0BF57580" w14:textId="77777777" w:rsidR="00B25A3C" w:rsidRPr="00B25A3C" w:rsidRDefault="00B25A3C" w:rsidP="00B25A3C">
      <w:pPr>
        <w:jc w:val="both"/>
        <w:rPr>
          <w:rFonts w:ascii="Arial" w:hAnsi="Arial" w:cs="Arial"/>
          <w:sz w:val="24"/>
          <w:szCs w:val="24"/>
          <w:lang w:val="la-Latn"/>
        </w:rPr>
      </w:pPr>
      <w:r w:rsidRPr="00B25A3C">
        <w:rPr>
          <w:rFonts w:ascii="Arial" w:hAnsi="Arial" w:cs="Arial"/>
          <w:sz w:val="24"/>
          <w:szCs w:val="24"/>
          <w:lang w:val="la-Latn"/>
        </w:rPr>
        <w:t xml:space="preserve">Et cum transfretassent, venerunt in terram Gennesaret. Et cum cognovissent eum viri loci illius, miserunt in universam regionem illam et obtulerunt ei omnes male habentes, et rogabant eum, ut vel fimbriam vestimenti eius tangerent; et, quicumque tetigerunt, salvi facti sunt (Mt 14,1-36). </w:t>
      </w:r>
    </w:p>
    <w:p w14:paraId="62A96C31" w14:textId="77777777" w:rsidR="00B25A3C" w:rsidRPr="00B25A3C" w:rsidRDefault="00B25A3C" w:rsidP="00B25A3C">
      <w:pPr>
        <w:jc w:val="both"/>
        <w:rPr>
          <w:rFonts w:ascii="PT Serif" w:hAnsi="PT Serif"/>
          <w:color w:val="111111"/>
          <w:sz w:val="26"/>
          <w:szCs w:val="26"/>
          <w:lang w:val="la-Latn"/>
        </w:rPr>
      </w:pPr>
      <w:r w:rsidRPr="00B25A3C">
        <w:rPr>
          <w:rFonts w:ascii="Times New Roman" w:hAnsi="Times New Roman" w:cs="Times New Roman"/>
          <w:color w:val="111111"/>
          <w:sz w:val="26"/>
          <w:szCs w:val="26"/>
        </w:rPr>
        <w:t>Ἐ</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κείν</w:t>
      </w:r>
      <w:r w:rsidRPr="00B25A3C">
        <w:rPr>
          <w:rFonts w:ascii="Times New Roman" w:hAnsi="Times New Roman" w:cs="Times New Roman"/>
          <w:color w:val="111111"/>
          <w:sz w:val="26"/>
          <w:szCs w:val="26"/>
        </w:rPr>
        <w:t>ῳ</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ῷ</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καιρ</w:t>
      </w:r>
      <w:r w:rsidRPr="00B25A3C">
        <w:rPr>
          <w:rFonts w:ascii="Times New Roman" w:hAnsi="Times New Roman" w:cs="Times New Roman"/>
          <w:color w:val="111111"/>
          <w:sz w:val="26"/>
          <w:szCs w:val="26"/>
        </w:rPr>
        <w:t>ῷ</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ἤ</w:t>
      </w:r>
      <w:r w:rsidRPr="00B25A3C">
        <w:rPr>
          <w:rFonts w:ascii="Cambria" w:hAnsi="Cambria" w:cs="Cambria"/>
          <w:color w:val="111111"/>
          <w:sz w:val="26"/>
          <w:szCs w:val="26"/>
        </w:rPr>
        <w:t>κουσεν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Ἡ</w:t>
      </w:r>
      <w:r w:rsidRPr="00B25A3C">
        <w:rPr>
          <w:rFonts w:ascii="Cambria" w:hAnsi="Cambria" w:cs="Cambria"/>
          <w:color w:val="111111"/>
          <w:sz w:val="26"/>
          <w:szCs w:val="26"/>
        </w:rPr>
        <w:t>ρ</w:t>
      </w:r>
      <w:r w:rsidRPr="00B25A3C">
        <w:rPr>
          <w:rFonts w:ascii="Times New Roman" w:hAnsi="Times New Roman" w:cs="Times New Roman"/>
          <w:color w:val="111111"/>
          <w:sz w:val="26"/>
          <w:szCs w:val="26"/>
        </w:rPr>
        <w:t>ῴ</w:t>
      </w:r>
      <w:r w:rsidRPr="00B25A3C">
        <w:rPr>
          <w:rFonts w:ascii="Cambria" w:hAnsi="Cambria" w:cs="Cambria"/>
          <w:color w:val="111111"/>
          <w:sz w:val="26"/>
          <w:szCs w:val="26"/>
        </w:rPr>
        <w:t>δης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ὁ</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τετραάρχης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ὴ</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ἀ</w:t>
      </w:r>
      <w:r w:rsidRPr="00B25A3C">
        <w:rPr>
          <w:rFonts w:ascii="Cambria" w:hAnsi="Cambria" w:cs="Cambria"/>
          <w:color w:val="111111"/>
          <w:sz w:val="26"/>
          <w:szCs w:val="26"/>
        </w:rPr>
        <w:t>κο</w:t>
      </w:r>
      <w:r w:rsidRPr="00B25A3C">
        <w:rPr>
          <w:rFonts w:ascii="Times New Roman" w:hAnsi="Times New Roman" w:cs="Times New Roman"/>
          <w:color w:val="111111"/>
          <w:sz w:val="26"/>
          <w:szCs w:val="26"/>
        </w:rPr>
        <w:t>ὴ</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Ἰ</w:t>
      </w:r>
      <w:r w:rsidRPr="00B25A3C">
        <w:rPr>
          <w:rFonts w:ascii="Cambria" w:hAnsi="Cambria" w:cs="Cambria"/>
          <w:color w:val="111111"/>
          <w:sz w:val="26"/>
          <w:szCs w:val="26"/>
        </w:rPr>
        <w:t>ησο</w:t>
      </w:r>
      <w:r w:rsidRPr="00B25A3C">
        <w:rPr>
          <w:rFonts w:ascii="Times New Roman" w:hAnsi="Times New Roman" w:cs="Times New Roman"/>
          <w:color w:val="111111"/>
          <w:sz w:val="26"/>
          <w:szCs w:val="26"/>
        </w:rPr>
        <w:t>ῦ</w:t>
      </w:r>
      <w:r w:rsidRPr="00B25A3C">
        <w:rPr>
          <w:rFonts w:ascii="PT Serif" w:hAnsi="PT Serif"/>
          <w:color w:val="111111"/>
          <w:sz w:val="26"/>
          <w:szCs w:val="26"/>
          <w:lang w:val="la-Latn"/>
        </w:rPr>
        <w:t>,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ἶ</w:t>
      </w:r>
      <w:r w:rsidRPr="00B25A3C">
        <w:rPr>
          <w:rFonts w:ascii="PT Serif" w:hAnsi="PT Serif"/>
          <w:color w:val="111111"/>
          <w:sz w:val="26"/>
          <w:szCs w:val="26"/>
        </w:rPr>
        <w:t>π</w:t>
      </w:r>
      <w:r w:rsidRPr="00B25A3C">
        <w:rPr>
          <w:rFonts w:ascii="Cambria" w:hAnsi="Cambria" w:cs="Cambria"/>
          <w:color w:val="111111"/>
          <w:sz w:val="26"/>
          <w:szCs w:val="26"/>
        </w:rPr>
        <w:t>εν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ῖ</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PT Serif" w:hAnsi="PT Serif" w:cs="PT Serif"/>
          <w:color w:val="111111"/>
          <w:sz w:val="26"/>
          <w:szCs w:val="26"/>
        </w:rPr>
        <w:t>π</w:t>
      </w:r>
      <w:r w:rsidRPr="00B25A3C">
        <w:rPr>
          <w:rFonts w:ascii="Cambria" w:hAnsi="Cambria" w:cs="Cambria"/>
          <w:color w:val="111111"/>
          <w:sz w:val="26"/>
          <w:szCs w:val="26"/>
        </w:rPr>
        <w:t>αισ</w:t>
      </w:r>
      <w:r w:rsidRPr="00B25A3C">
        <w:rPr>
          <w:rFonts w:ascii="Times New Roman" w:hAnsi="Times New Roman" w:cs="Times New Roman"/>
          <w:color w:val="111111"/>
          <w:sz w:val="26"/>
          <w:szCs w:val="26"/>
        </w:rPr>
        <w:t>ὶ</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ῦ</w:t>
      </w:r>
      <w:r w:rsidRPr="00B25A3C">
        <w:rPr>
          <w:rFonts w:ascii="Cambria" w:hAnsi="Cambria" w:cs="Cambria"/>
          <w:color w:val="111111"/>
          <w:sz w:val="26"/>
          <w:szCs w:val="26"/>
        </w:rPr>
        <w:t>·</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Ο</w:t>
      </w:r>
      <w:r w:rsidRPr="00B25A3C">
        <w:rPr>
          <w:rFonts w:ascii="Times New Roman" w:hAnsi="Times New Roman" w:cs="Times New Roman"/>
          <w:color w:val="111111"/>
          <w:sz w:val="26"/>
          <w:szCs w:val="26"/>
        </w:rPr>
        <w:t>ὗ</w:t>
      </w:r>
      <w:r w:rsidRPr="00B25A3C">
        <w:rPr>
          <w:rFonts w:ascii="Cambria" w:hAnsi="Cambria" w:cs="Cambria"/>
          <w:color w:val="111111"/>
          <w:sz w:val="26"/>
          <w:szCs w:val="26"/>
        </w:rPr>
        <w:t>τός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στιν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Ἰ</w:t>
      </w:r>
      <w:r w:rsidRPr="00B25A3C">
        <w:rPr>
          <w:rFonts w:ascii="Cambria" w:hAnsi="Cambria" w:cs="Cambria"/>
          <w:color w:val="111111"/>
          <w:sz w:val="26"/>
          <w:szCs w:val="26"/>
        </w:rPr>
        <w:t>ωάννης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ὁ</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βα</w:t>
      </w:r>
      <w:r w:rsidRPr="00B25A3C">
        <w:rPr>
          <w:rFonts w:ascii="PT Serif" w:hAnsi="PT Serif" w:cs="PT Serif"/>
          <w:color w:val="111111"/>
          <w:sz w:val="26"/>
          <w:szCs w:val="26"/>
        </w:rPr>
        <w:t>π</w:t>
      </w:r>
      <w:r w:rsidRPr="00B25A3C">
        <w:rPr>
          <w:rFonts w:ascii="Cambria" w:hAnsi="Cambria" w:cs="Cambria"/>
          <w:color w:val="111111"/>
          <w:sz w:val="26"/>
          <w:szCs w:val="26"/>
        </w:rPr>
        <w:t>τιστής·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ὸ</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ἠ</w:t>
      </w:r>
      <w:r w:rsidRPr="00B25A3C">
        <w:rPr>
          <w:rFonts w:ascii="Cambria" w:hAnsi="Cambria" w:cs="Cambria"/>
          <w:color w:val="111111"/>
          <w:sz w:val="26"/>
          <w:szCs w:val="26"/>
        </w:rPr>
        <w:t>γέρθη</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ἀ</w:t>
      </w:r>
      <w:r w:rsidRPr="00B25A3C">
        <w:rPr>
          <w:rFonts w:ascii="PT Serif" w:hAnsi="PT Serif"/>
          <w:color w:val="111111"/>
          <w:sz w:val="26"/>
          <w:szCs w:val="26"/>
        </w:rPr>
        <w:t>π</w:t>
      </w:r>
      <w:r w:rsidRPr="00B25A3C">
        <w:rPr>
          <w:rFonts w:ascii="Times New Roman" w:hAnsi="Times New Roman" w:cs="Times New Roman"/>
          <w:color w:val="111111"/>
          <w:sz w:val="26"/>
          <w:szCs w:val="26"/>
        </w:rPr>
        <w:t>ὸ</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ῶ</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νεκρ</w:t>
      </w:r>
      <w:r w:rsidRPr="00B25A3C">
        <w:rPr>
          <w:rFonts w:ascii="Times New Roman" w:hAnsi="Times New Roman" w:cs="Times New Roman"/>
          <w:color w:val="111111"/>
          <w:sz w:val="26"/>
          <w:szCs w:val="26"/>
        </w:rPr>
        <w:t>ῶ</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δι</w:t>
      </w:r>
      <w:r w:rsidRPr="00B25A3C">
        <w:rPr>
          <w:rFonts w:ascii="Times New Roman" w:hAnsi="Times New Roman" w:cs="Times New Roman"/>
          <w:color w:val="111111"/>
          <w:sz w:val="26"/>
          <w:szCs w:val="26"/>
        </w:rPr>
        <w:t>ὰ</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ῦ</w:t>
      </w:r>
      <w:r w:rsidRPr="00B25A3C">
        <w:rPr>
          <w:rFonts w:ascii="Cambria" w:hAnsi="Cambria" w:cs="Cambria"/>
          <w:color w:val="111111"/>
          <w:sz w:val="26"/>
          <w:szCs w:val="26"/>
        </w:rPr>
        <w:t>το</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ἱ</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δυνά</w:t>
      </w:r>
      <w:r w:rsidRPr="00B25A3C">
        <w:rPr>
          <w:rFonts w:ascii="PT Serif" w:hAnsi="PT Serif" w:cs="PT Serif"/>
          <w:color w:val="111111"/>
          <w:sz w:val="26"/>
          <w:szCs w:val="26"/>
        </w:rPr>
        <w:t>μ</w:t>
      </w:r>
      <w:r w:rsidRPr="00B25A3C">
        <w:rPr>
          <w:rFonts w:ascii="Cambria" w:hAnsi="Cambria" w:cs="Cambria"/>
          <w:color w:val="111111"/>
          <w:sz w:val="26"/>
          <w:szCs w:val="26"/>
        </w:rPr>
        <w:t>εις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νεργο</w:t>
      </w:r>
      <w:r w:rsidRPr="00B25A3C">
        <w:rPr>
          <w:rFonts w:ascii="Times New Roman" w:hAnsi="Times New Roman" w:cs="Times New Roman"/>
          <w:color w:val="111111"/>
          <w:sz w:val="26"/>
          <w:szCs w:val="26"/>
        </w:rPr>
        <w:t>ῦ</w:t>
      </w:r>
      <w:r w:rsidRPr="00B25A3C">
        <w:rPr>
          <w:rFonts w:ascii="Cambria" w:hAnsi="Cambria" w:cs="Cambria"/>
          <w:color w:val="111111"/>
          <w:sz w:val="26"/>
          <w:szCs w:val="26"/>
        </w:rPr>
        <w:t>σιν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ῷ</w:t>
      </w:r>
      <w:r w:rsidRPr="00B25A3C">
        <w:rPr>
          <w:rFonts w:ascii="PT Serif" w:hAnsi="PT Serif"/>
          <w:color w:val="111111"/>
          <w:sz w:val="26"/>
          <w:szCs w:val="26"/>
          <w:lang w:val="la-Latn"/>
        </w:rPr>
        <w:t>. </w:t>
      </w:r>
      <w:r w:rsidRPr="00B25A3C">
        <w:rPr>
          <w:rFonts w:ascii="Times New Roman" w:hAnsi="Times New Roman" w:cs="Times New Roman"/>
          <w:color w:val="111111"/>
          <w:sz w:val="26"/>
          <w:szCs w:val="26"/>
        </w:rPr>
        <w:t>Ὁ</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γ</w:t>
      </w:r>
      <w:r w:rsidRPr="00B25A3C">
        <w:rPr>
          <w:rFonts w:ascii="Times New Roman" w:hAnsi="Times New Roman" w:cs="Times New Roman"/>
          <w:color w:val="111111"/>
          <w:sz w:val="26"/>
          <w:szCs w:val="26"/>
        </w:rPr>
        <w:t>ὰ</w:t>
      </w:r>
      <w:r w:rsidRPr="00B25A3C">
        <w:rPr>
          <w:rFonts w:ascii="Cambria" w:hAnsi="Cambria" w:cs="Cambria"/>
          <w:color w:val="111111"/>
          <w:sz w:val="26"/>
          <w:szCs w:val="26"/>
        </w:rPr>
        <w:t>ρ</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Ἡ</w:t>
      </w:r>
      <w:r w:rsidRPr="00B25A3C">
        <w:rPr>
          <w:rFonts w:ascii="Cambria" w:hAnsi="Cambria" w:cs="Cambria"/>
          <w:color w:val="111111"/>
          <w:sz w:val="26"/>
          <w:szCs w:val="26"/>
        </w:rPr>
        <w:t>ρ</w:t>
      </w:r>
      <w:r w:rsidRPr="00B25A3C">
        <w:rPr>
          <w:rFonts w:ascii="Times New Roman" w:hAnsi="Times New Roman" w:cs="Times New Roman"/>
          <w:color w:val="111111"/>
          <w:sz w:val="26"/>
          <w:szCs w:val="26"/>
        </w:rPr>
        <w:t>ῴ</w:t>
      </w:r>
      <w:r w:rsidRPr="00B25A3C">
        <w:rPr>
          <w:rFonts w:ascii="Cambria" w:hAnsi="Cambria" w:cs="Cambria"/>
          <w:color w:val="111111"/>
          <w:sz w:val="26"/>
          <w:szCs w:val="26"/>
        </w:rPr>
        <w:t>δης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κρατήσας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ὸ</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Ἰ</w:t>
      </w:r>
      <w:r w:rsidRPr="00B25A3C">
        <w:rPr>
          <w:rFonts w:ascii="Cambria" w:hAnsi="Cambria" w:cs="Cambria"/>
          <w:color w:val="111111"/>
          <w:sz w:val="26"/>
          <w:szCs w:val="26"/>
        </w:rPr>
        <w:t>ωάννην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ἔ</w:t>
      </w:r>
      <w:r w:rsidRPr="00B25A3C">
        <w:rPr>
          <w:rFonts w:ascii="Cambria" w:hAnsi="Cambria" w:cs="Cambria"/>
          <w:color w:val="111111"/>
          <w:sz w:val="26"/>
          <w:szCs w:val="26"/>
        </w:rPr>
        <w:t>δησεν</w:t>
      </w:r>
      <w:r w:rsidRPr="00B25A3C">
        <w:rPr>
          <w:rFonts w:ascii="PT Serif" w:hAnsi="PT Serif"/>
          <w:color w:val="111111"/>
          <w:sz w:val="26"/>
          <w:szCs w:val="26"/>
          <w:lang w:val="la-Latn"/>
        </w:rPr>
        <w:t xml:space="preserve"> </w:t>
      </w:r>
      <w:r w:rsidRPr="00B25A3C">
        <w:rPr>
          <w:rFonts w:ascii="Segoe UI Symbol" w:hAnsi="Segoe UI Symbol" w:cs="Segoe UI Symbol"/>
          <w:color w:val="111111"/>
          <w:sz w:val="26"/>
          <w:szCs w:val="26"/>
          <w:lang w:val="la-Latn"/>
        </w:rPr>
        <w:t>⸀</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ὸ</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Segoe UI Symbol" w:hAnsi="Segoe UI Symbol" w:cs="Segoe UI Symbol"/>
          <w:color w:val="111111"/>
          <w:sz w:val="26"/>
          <w:szCs w:val="26"/>
          <w:lang w:val="la-Latn"/>
        </w:rPr>
        <w:t>⸂</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φυλακ</w:t>
      </w:r>
      <w:r w:rsidRPr="00B25A3C">
        <w:rPr>
          <w:rFonts w:ascii="Times New Roman" w:hAnsi="Times New Roman" w:cs="Times New Roman"/>
          <w:color w:val="111111"/>
          <w:sz w:val="26"/>
          <w:szCs w:val="26"/>
        </w:rPr>
        <w:t>ῇ</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ἀ</w:t>
      </w:r>
      <w:r w:rsidRPr="00B25A3C">
        <w:rPr>
          <w:rFonts w:ascii="PT Serif" w:hAnsi="PT Serif"/>
          <w:color w:val="111111"/>
          <w:sz w:val="26"/>
          <w:szCs w:val="26"/>
        </w:rPr>
        <w:t>π</w:t>
      </w:r>
      <w:r w:rsidRPr="00B25A3C">
        <w:rPr>
          <w:rFonts w:ascii="Cambria" w:hAnsi="Cambria" w:cs="Cambria"/>
          <w:color w:val="111111"/>
          <w:sz w:val="26"/>
          <w:szCs w:val="26"/>
        </w:rPr>
        <w:t>έθετο</w:t>
      </w:r>
      <w:r w:rsidRPr="00B25A3C">
        <w:rPr>
          <w:rFonts w:ascii="Segoe UI Symbol" w:hAnsi="Segoe UI Symbol" w:cs="Segoe UI Symbol"/>
          <w:color w:val="111111"/>
          <w:sz w:val="26"/>
          <w:szCs w:val="26"/>
          <w:lang w:val="la-Latn"/>
        </w:rPr>
        <w:t>⸃</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δι</w:t>
      </w:r>
      <w:r w:rsidRPr="00B25A3C">
        <w:rPr>
          <w:rFonts w:ascii="Times New Roman" w:hAnsi="Times New Roman" w:cs="Times New Roman"/>
          <w:color w:val="111111"/>
          <w:sz w:val="26"/>
          <w:szCs w:val="26"/>
        </w:rPr>
        <w:t>ὰ</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Ἡ</w:t>
      </w:r>
      <w:r w:rsidRPr="00B25A3C">
        <w:rPr>
          <w:rFonts w:ascii="Cambria" w:hAnsi="Cambria" w:cs="Cambria"/>
          <w:color w:val="111111"/>
          <w:sz w:val="26"/>
          <w:szCs w:val="26"/>
        </w:rPr>
        <w:t>ρ</w:t>
      </w:r>
      <w:r w:rsidRPr="00B25A3C">
        <w:rPr>
          <w:rFonts w:ascii="Times New Roman" w:hAnsi="Times New Roman" w:cs="Times New Roman"/>
          <w:color w:val="111111"/>
          <w:sz w:val="26"/>
          <w:szCs w:val="26"/>
        </w:rPr>
        <w:t>ῳ</w:t>
      </w:r>
      <w:r w:rsidRPr="00B25A3C">
        <w:rPr>
          <w:rFonts w:ascii="Cambria" w:hAnsi="Cambria" w:cs="Cambria"/>
          <w:color w:val="111111"/>
          <w:sz w:val="26"/>
          <w:szCs w:val="26"/>
        </w:rPr>
        <w:t>διάδα</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ὴ</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γυνα</w:t>
      </w:r>
      <w:r w:rsidRPr="00B25A3C">
        <w:rPr>
          <w:rFonts w:ascii="Times New Roman" w:hAnsi="Times New Roman" w:cs="Times New Roman"/>
          <w:color w:val="111111"/>
          <w:sz w:val="26"/>
          <w:szCs w:val="26"/>
        </w:rPr>
        <w:t>ῖ</w:t>
      </w:r>
      <w:r w:rsidRPr="00B25A3C">
        <w:rPr>
          <w:rFonts w:ascii="Cambria" w:hAnsi="Cambria" w:cs="Cambria"/>
          <w:color w:val="111111"/>
          <w:sz w:val="26"/>
          <w:szCs w:val="26"/>
        </w:rPr>
        <w:t>κα</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Φιλί</w:t>
      </w:r>
      <w:r w:rsidRPr="00B25A3C">
        <w:rPr>
          <w:rFonts w:ascii="PT Serif" w:hAnsi="PT Serif" w:cs="PT Serif"/>
          <w:color w:val="111111"/>
          <w:sz w:val="26"/>
          <w:szCs w:val="26"/>
        </w:rPr>
        <w:t>ππ</w:t>
      </w:r>
      <w:r w:rsidRPr="00B25A3C">
        <w:rPr>
          <w:rFonts w:ascii="Cambria" w:hAnsi="Cambria" w:cs="Cambria"/>
          <w:color w:val="111111"/>
          <w:sz w:val="26"/>
          <w:szCs w:val="26"/>
        </w:rPr>
        <w:t>ου</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ῦ</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ἀ</w:t>
      </w:r>
      <w:r w:rsidRPr="00B25A3C">
        <w:rPr>
          <w:rFonts w:ascii="Cambria" w:hAnsi="Cambria" w:cs="Cambria"/>
          <w:color w:val="111111"/>
          <w:sz w:val="26"/>
          <w:szCs w:val="26"/>
        </w:rPr>
        <w:t>δελφο</w:t>
      </w:r>
      <w:r w:rsidRPr="00B25A3C">
        <w:rPr>
          <w:rFonts w:ascii="Times New Roman" w:hAnsi="Times New Roman" w:cs="Times New Roman"/>
          <w:color w:val="111111"/>
          <w:sz w:val="26"/>
          <w:szCs w:val="26"/>
        </w:rPr>
        <w:t>ῦ</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ῦ</w:t>
      </w:r>
      <w:r w:rsidRPr="00B25A3C">
        <w:rPr>
          <w:rFonts w:ascii="PT Serif" w:hAnsi="PT Serif"/>
          <w:color w:val="111111"/>
          <w:sz w:val="26"/>
          <w:szCs w:val="26"/>
          <w:lang w:val="la-Latn"/>
        </w:rPr>
        <w:t>, </w:t>
      </w:r>
      <w:r w:rsidRPr="00B25A3C">
        <w:rPr>
          <w:rFonts w:ascii="Times New Roman" w:hAnsi="Times New Roman" w:cs="Times New Roman"/>
          <w:color w:val="111111"/>
          <w:sz w:val="26"/>
          <w:szCs w:val="26"/>
        </w:rPr>
        <w:t>ἔ</w:t>
      </w:r>
      <w:r w:rsidRPr="00B25A3C">
        <w:rPr>
          <w:rFonts w:ascii="Cambria" w:hAnsi="Cambria" w:cs="Cambria"/>
          <w:color w:val="111111"/>
          <w:sz w:val="26"/>
          <w:szCs w:val="26"/>
        </w:rPr>
        <w:t>λεγεν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γ</w:t>
      </w:r>
      <w:r w:rsidRPr="00B25A3C">
        <w:rPr>
          <w:rFonts w:ascii="Times New Roman" w:hAnsi="Times New Roman" w:cs="Times New Roman"/>
          <w:color w:val="111111"/>
          <w:sz w:val="26"/>
          <w:szCs w:val="26"/>
        </w:rPr>
        <w:t>ὰ</w:t>
      </w:r>
      <w:r w:rsidRPr="00B25A3C">
        <w:rPr>
          <w:rFonts w:ascii="Cambria" w:hAnsi="Cambria" w:cs="Cambria"/>
          <w:color w:val="111111"/>
          <w:sz w:val="26"/>
          <w:szCs w:val="26"/>
        </w:rPr>
        <w:t>ρ</w:t>
      </w:r>
      <w:r w:rsidRPr="00B25A3C">
        <w:rPr>
          <w:rFonts w:ascii="PT Serif" w:hAnsi="PT Serif"/>
          <w:color w:val="111111"/>
          <w:sz w:val="26"/>
          <w:szCs w:val="26"/>
          <w:lang w:val="la-Latn"/>
        </w:rPr>
        <w:t xml:space="preserve"> </w:t>
      </w:r>
      <w:r w:rsidRPr="00B25A3C">
        <w:rPr>
          <w:rFonts w:ascii="Segoe UI Symbol" w:hAnsi="Segoe UI Symbol" w:cs="Segoe UI Symbol"/>
          <w:color w:val="111111"/>
          <w:sz w:val="26"/>
          <w:szCs w:val="26"/>
          <w:lang w:val="la-Latn"/>
        </w:rPr>
        <w:t>⸂</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ῷ</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ὁ</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Ἰ</w:t>
      </w:r>
      <w:r w:rsidRPr="00B25A3C">
        <w:rPr>
          <w:rFonts w:ascii="Cambria" w:hAnsi="Cambria" w:cs="Cambria"/>
          <w:color w:val="111111"/>
          <w:sz w:val="26"/>
          <w:szCs w:val="26"/>
        </w:rPr>
        <w:t>ωάννης</w:t>
      </w:r>
      <w:r w:rsidRPr="00B25A3C">
        <w:rPr>
          <w:rFonts w:ascii="Segoe UI Symbol" w:hAnsi="Segoe UI Symbol" w:cs="Segoe UI Symbol"/>
          <w:color w:val="111111"/>
          <w:sz w:val="26"/>
          <w:szCs w:val="26"/>
          <w:lang w:val="la-Latn"/>
        </w:rPr>
        <w:t>⸃</w:t>
      </w:r>
      <w:r w:rsidRPr="00B25A3C">
        <w:rPr>
          <w:rFonts w:ascii="Cambria" w:hAnsi="Cambria" w:cs="Cambria"/>
          <w:color w:val="111111"/>
          <w:sz w:val="26"/>
          <w:szCs w:val="26"/>
        </w:rPr>
        <w:t>·</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Ο</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κ</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ἔ</w:t>
      </w:r>
      <w:r w:rsidRPr="00B25A3C">
        <w:rPr>
          <w:rFonts w:ascii="Cambria" w:hAnsi="Cambria" w:cs="Cambria"/>
          <w:color w:val="111111"/>
          <w:sz w:val="26"/>
          <w:szCs w:val="26"/>
        </w:rPr>
        <w:t>ξεστίν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σοι</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ἔ</w:t>
      </w:r>
      <w:r w:rsidRPr="00B25A3C">
        <w:rPr>
          <w:rFonts w:ascii="Cambria" w:hAnsi="Cambria" w:cs="Cambria"/>
          <w:color w:val="111111"/>
          <w:sz w:val="26"/>
          <w:szCs w:val="26"/>
        </w:rPr>
        <w:t>χειν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τήν·</w:t>
      </w:r>
      <w:r w:rsidRPr="00B25A3C">
        <w:rPr>
          <w:rFonts w:ascii="PT Serif" w:hAnsi="PT Serif"/>
          <w:color w:val="111111"/>
          <w:sz w:val="26"/>
          <w:szCs w:val="26"/>
          <w:lang w:val="la-Latn"/>
        </w:rPr>
        <w:t>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θέλων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ὸ</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ἀ</w:t>
      </w:r>
      <w:r w:rsidRPr="00B25A3C">
        <w:rPr>
          <w:rFonts w:ascii="PT Serif" w:hAnsi="PT Serif"/>
          <w:color w:val="111111"/>
          <w:sz w:val="26"/>
          <w:szCs w:val="26"/>
        </w:rPr>
        <w:t>π</w:t>
      </w:r>
      <w:r w:rsidRPr="00B25A3C">
        <w:rPr>
          <w:rFonts w:ascii="Cambria" w:hAnsi="Cambria" w:cs="Cambria"/>
          <w:color w:val="111111"/>
          <w:sz w:val="26"/>
          <w:szCs w:val="26"/>
        </w:rPr>
        <w:t>οκτε</w:t>
      </w:r>
      <w:r w:rsidRPr="00B25A3C">
        <w:rPr>
          <w:rFonts w:ascii="Times New Roman" w:hAnsi="Times New Roman" w:cs="Times New Roman"/>
          <w:color w:val="111111"/>
          <w:sz w:val="26"/>
          <w:szCs w:val="26"/>
        </w:rPr>
        <w:t>ῖ</w:t>
      </w:r>
      <w:r w:rsidRPr="00B25A3C">
        <w:rPr>
          <w:rFonts w:ascii="Cambria" w:hAnsi="Cambria" w:cs="Cambria"/>
          <w:color w:val="111111"/>
          <w:sz w:val="26"/>
          <w:szCs w:val="26"/>
        </w:rPr>
        <w:t>ναι</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φοβήθη</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ὸ</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ὄ</w:t>
      </w:r>
      <w:r w:rsidRPr="00B25A3C">
        <w:rPr>
          <w:rFonts w:ascii="Cambria" w:hAnsi="Cambria" w:cs="Cambria"/>
          <w:color w:val="111111"/>
          <w:sz w:val="26"/>
          <w:szCs w:val="26"/>
        </w:rPr>
        <w:t>χλον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ὅ</w:t>
      </w:r>
      <w:r w:rsidRPr="00B25A3C">
        <w:rPr>
          <w:rFonts w:ascii="Cambria" w:hAnsi="Cambria" w:cs="Cambria"/>
          <w:color w:val="111111"/>
          <w:sz w:val="26"/>
          <w:szCs w:val="26"/>
        </w:rPr>
        <w:t>τι</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ὡ</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PT Serif" w:hAnsi="PT Serif" w:cs="PT Serif"/>
          <w:color w:val="111111"/>
          <w:sz w:val="26"/>
          <w:szCs w:val="26"/>
        </w:rPr>
        <w:t>π</w:t>
      </w:r>
      <w:r w:rsidRPr="00B25A3C">
        <w:rPr>
          <w:rFonts w:ascii="Cambria" w:hAnsi="Cambria" w:cs="Cambria"/>
          <w:color w:val="111111"/>
          <w:sz w:val="26"/>
          <w:szCs w:val="26"/>
        </w:rPr>
        <w:t>ροφήτην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ὸ</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ἶ</w:t>
      </w:r>
      <w:r w:rsidRPr="00B25A3C">
        <w:rPr>
          <w:rFonts w:ascii="Cambria" w:hAnsi="Cambria" w:cs="Cambria"/>
          <w:color w:val="111111"/>
          <w:sz w:val="26"/>
          <w:szCs w:val="26"/>
        </w:rPr>
        <w:t>χον</w:t>
      </w:r>
      <w:r w:rsidRPr="00B25A3C">
        <w:rPr>
          <w:rFonts w:ascii="PT Serif" w:hAnsi="PT Serif"/>
          <w:color w:val="111111"/>
          <w:sz w:val="26"/>
          <w:szCs w:val="26"/>
          <w:lang w:val="la-Latn"/>
        </w:rPr>
        <w:t>. </w:t>
      </w:r>
      <w:r w:rsidRPr="00B25A3C">
        <w:rPr>
          <w:rFonts w:ascii="Segoe UI Symbol" w:hAnsi="Segoe UI Symbol" w:cs="Segoe UI Symbol"/>
          <w:color w:val="111111"/>
          <w:sz w:val="26"/>
          <w:szCs w:val="26"/>
          <w:lang w:val="la-Latn"/>
        </w:rPr>
        <w:t>⸂</w:t>
      </w:r>
      <w:r w:rsidRPr="00B25A3C">
        <w:rPr>
          <w:rFonts w:ascii="Cambria" w:hAnsi="Cambria" w:cs="Cambria"/>
          <w:color w:val="111111"/>
          <w:sz w:val="26"/>
          <w:szCs w:val="26"/>
        </w:rPr>
        <w:t>γενεσίοις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δ</w:t>
      </w:r>
      <w:r w:rsidRPr="00B25A3C">
        <w:rPr>
          <w:rFonts w:ascii="Times New Roman" w:hAnsi="Times New Roman" w:cs="Times New Roman"/>
          <w:color w:val="111111"/>
          <w:sz w:val="26"/>
          <w:szCs w:val="26"/>
        </w:rPr>
        <w:t>ὲ</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γενο</w:t>
      </w:r>
      <w:r w:rsidRPr="00B25A3C">
        <w:rPr>
          <w:rFonts w:ascii="PT Serif" w:hAnsi="PT Serif" w:cs="PT Serif"/>
          <w:color w:val="111111"/>
          <w:sz w:val="26"/>
          <w:szCs w:val="26"/>
        </w:rPr>
        <w:t>μ</w:t>
      </w:r>
      <w:r w:rsidRPr="00B25A3C">
        <w:rPr>
          <w:rFonts w:ascii="Cambria" w:hAnsi="Cambria" w:cs="Cambria"/>
          <w:color w:val="111111"/>
          <w:sz w:val="26"/>
          <w:szCs w:val="26"/>
        </w:rPr>
        <w:t>ένοις</w:t>
      </w:r>
      <w:r w:rsidRPr="00B25A3C">
        <w:rPr>
          <w:rFonts w:ascii="Segoe UI Symbol" w:hAnsi="Segoe UI Symbol" w:cs="Segoe UI Symbol"/>
          <w:color w:val="111111"/>
          <w:sz w:val="26"/>
          <w:szCs w:val="26"/>
          <w:lang w:val="la-Latn"/>
        </w:rPr>
        <w:t>⸃</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ῦ</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Ἡ</w:t>
      </w:r>
      <w:r w:rsidRPr="00B25A3C">
        <w:rPr>
          <w:rFonts w:ascii="Cambria" w:hAnsi="Cambria" w:cs="Cambria"/>
          <w:color w:val="111111"/>
          <w:sz w:val="26"/>
          <w:szCs w:val="26"/>
        </w:rPr>
        <w:t>ρ</w:t>
      </w:r>
      <w:r w:rsidRPr="00B25A3C">
        <w:rPr>
          <w:rFonts w:ascii="Times New Roman" w:hAnsi="Times New Roman" w:cs="Times New Roman"/>
          <w:color w:val="111111"/>
          <w:sz w:val="26"/>
          <w:szCs w:val="26"/>
        </w:rPr>
        <w:t>ῴ</w:t>
      </w:r>
      <w:r w:rsidRPr="00B25A3C">
        <w:rPr>
          <w:rFonts w:ascii="Cambria" w:hAnsi="Cambria" w:cs="Cambria"/>
          <w:color w:val="111111"/>
          <w:sz w:val="26"/>
          <w:szCs w:val="26"/>
        </w:rPr>
        <w:t>δου</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ὠ</w:t>
      </w:r>
      <w:r w:rsidRPr="00B25A3C">
        <w:rPr>
          <w:rFonts w:ascii="Cambria" w:hAnsi="Cambria" w:cs="Cambria"/>
          <w:color w:val="111111"/>
          <w:sz w:val="26"/>
          <w:szCs w:val="26"/>
        </w:rPr>
        <w:t>ρχήσατο</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ἡ</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θυγάτηρ</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ῆ</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Ἡ</w:t>
      </w:r>
      <w:r w:rsidRPr="00B25A3C">
        <w:rPr>
          <w:rFonts w:ascii="Cambria" w:hAnsi="Cambria" w:cs="Cambria"/>
          <w:color w:val="111111"/>
          <w:sz w:val="26"/>
          <w:szCs w:val="26"/>
        </w:rPr>
        <w:t>ρ</w:t>
      </w:r>
      <w:r w:rsidRPr="00B25A3C">
        <w:rPr>
          <w:rFonts w:ascii="Times New Roman" w:hAnsi="Times New Roman" w:cs="Times New Roman"/>
          <w:color w:val="111111"/>
          <w:sz w:val="26"/>
          <w:szCs w:val="26"/>
        </w:rPr>
        <w:t>ῳ</w:t>
      </w:r>
      <w:r w:rsidRPr="00B25A3C">
        <w:rPr>
          <w:rFonts w:ascii="Cambria" w:hAnsi="Cambria" w:cs="Cambria"/>
          <w:color w:val="111111"/>
          <w:sz w:val="26"/>
          <w:szCs w:val="26"/>
        </w:rPr>
        <w:t>διάδος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ῷ</w:t>
      </w:r>
      <w:r w:rsidRPr="00B25A3C">
        <w:rPr>
          <w:rFonts w:ascii="PT Serif" w:hAnsi="PT Serif"/>
          <w:color w:val="111111"/>
          <w:sz w:val="26"/>
          <w:szCs w:val="26"/>
          <w:lang w:val="la-Latn"/>
        </w:rPr>
        <w:t xml:space="preserve"> </w:t>
      </w:r>
      <w:r w:rsidRPr="00B25A3C">
        <w:rPr>
          <w:rFonts w:ascii="PT Serif" w:hAnsi="PT Serif"/>
          <w:color w:val="111111"/>
          <w:sz w:val="26"/>
          <w:szCs w:val="26"/>
        </w:rPr>
        <w:t>μ</w:t>
      </w:r>
      <w:r w:rsidRPr="00B25A3C">
        <w:rPr>
          <w:rFonts w:ascii="Cambria" w:hAnsi="Cambria" w:cs="Cambria"/>
          <w:color w:val="111111"/>
          <w:sz w:val="26"/>
          <w:szCs w:val="26"/>
        </w:rPr>
        <w:t>έσ</w:t>
      </w:r>
      <w:r w:rsidRPr="00B25A3C">
        <w:rPr>
          <w:rFonts w:ascii="Times New Roman" w:hAnsi="Times New Roman" w:cs="Times New Roman"/>
          <w:color w:val="111111"/>
          <w:sz w:val="26"/>
          <w:szCs w:val="26"/>
        </w:rPr>
        <w:t>ῳ</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ἤ</w:t>
      </w:r>
      <w:r w:rsidRPr="00B25A3C">
        <w:rPr>
          <w:rFonts w:ascii="Cambria" w:hAnsi="Cambria" w:cs="Cambria"/>
          <w:color w:val="111111"/>
          <w:sz w:val="26"/>
          <w:szCs w:val="26"/>
        </w:rPr>
        <w:t>ρεσεν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ῷ</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Ἡ</w:t>
      </w:r>
      <w:r w:rsidRPr="00B25A3C">
        <w:rPr>
          <w:rFonts w:ascii="Cambria" w:hAnsi="Cambria" w:cs="Cambria"/>
          <w:color w:val="111111"/>
          <w:sz w:val="26"/>
          <w:szCs w:val="26"/>
        </w:rPr>
        <w:t>ρ</w:t>
      </w:r>
      <w:r w:rsidRPr="00B25A3C">
        <w:rPr>
          <w:rFonts w:ascii="Times New Roman" w:hAnsi="Times New Roman" w:cs="Times New Roman"/>
          <w:color w:val="111111"/>
          <w:sz w:val="26"/>
          <w:szCs w:val="26"/>
        </w:rPr>
        <w:t>ῴ</w:t>
      </w:r>
      <w:r w:rsidRPr="00B25A3C">
        <w:rPr>
          <w:rFonts w:ascii="Cambria" w:hAnsi="Cambria" w:cs="Cambria"/>
          <w:color w:val="111111"/>
          <w:sz w:val="26"/>
          <w:szCs w:val="26"/>
        </w:rPr>
        <w:t>δ</w:t>
      </w:r>
      <w:r w:rsidRPr="00B25A3C">
        <w:rPr>
          <w:rFonts w:ascii="Times New Roman" w:hAnsi="Times New Roman" w:cs="Times New Roman"/>
          <w:color w:val="111111"/>
          <w:sz w:val="26"/>
          <w:szCs w:val="26"/>
        </w:rPr>
        <w:t>ῃ</w:t>
      </w:r>
      <w:r w:rsidRPr="00B25A3C">
        <w:rPr>
          <w:rFonts w:ascii="PT Serif" w:hAnsi="PT Serif"/>
          <w:color w:val="111111"/>
          <w:sz w:val="26"/>
          <w:szCs w:val="26"/>
          <w:lang w:val="la-Latn"/>
        </w:rPr>
        <w:t>, </w:t>
      </w:r>
      <w:r w:rsidRPr="00B25A3C">
        <w:rPr>
          <w:rFonts w:ascii="Times New Roman" w:hAnsi="Times New Roman" w:cs="Times New Roman"/>
          <w:color w:val="111111"/>
          <w:sz w:val="26"/>
          <w:szCs w:val="26"/>
        </w:rPr>
        <w:t>ὅ</w:t>
      </w:r>
      <w:r w:rsidRPr="00B25A3C">
        <w:rPr>
          <w:rFonts w:ascii="Cambria" w:hAnsi="Cambria" w:cs="Cambria"/>
          <w:color w:val="111111"/>
          <w:sz w:val="26"/>
          <w:szCs w:val="26"/>
        </w:rPr>
        <w:t>θεν</w:t>
      </w:r>
      <w:r w:rsidRPr="00B25A3C">
        <w:rPr>
          <w:rFonts w:ascii="PT Serif" w:hAnsi="PT Serif"/>
          <w:color w:val="111111"/>
          <w:sz w:val="26"/>
          <w:szCs w:val="26"/>
          <w:lang w:val="la-Latn"/>
        </w:rPr>
        <w:t xml:space="preserve"> </w:t>
      </w:r>
      <w:r w:rsidRPr="00B25A3C">
        <w:rPr>
          <w:rFonts w:ascii="PT Serif" w:hAnsi="PT Serif" w:cs="PT Serif"/>
          <w:color w:val="111111"/>
          <w:sz w:val="26"/>
          <w:szCs w:val="26"/>
        </w:rPr>
        <w:t>μ</w:t>
      </w:r>
      <w:r w:rsidRPr="00B25A3C">
        <w:rPr>
          <w:rFonts w:ascii="Cambria" w:hAnsi="Cambria" w:cs="Cambria"/>
          <w:color w:val="111111"/>
          <w:sz w:val="26"/>
          <w:szCs w:val="26"/>
        </w:rPr>
        <w:t>ετ</w:t>
      </w:r>
      <w:r w:rsidRPr="00B25A3C">
        <w:rPr>
          <w:rFonts w:ascii="Times New Roman" w:hAnsi="Times New Roman" w:cs="Times New Roman"/>
          <w:color w:val="111111"/>
          <w:sz w:val="26"/>
          <w:szCs w:val="26"/>
        </w:rPr>
        <w:t>ὰ</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ὅ</w:t>
      </w:r>
      <w:r w:rsidRPr="00B25A3C">
        <w:rPr>
          <w:rFonts w:ascii="Cambria" w:hAnsi="Cambria" w:cs="Cambria"/>
          <w:color w:val="111111"/>
          <w:sz w:val="26"/>
          <w:szCs w:val="26"/>
        </w:rPr>
        <w:t>ρκου</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ὡ</w:t>
      </w:r>
      <w:r w:rsidRPr="00B25A3C">
        <w:rPr>
          <w:rFonts w:ascii="PT Serif" w:hAnsi="PT Serif"/>
          <w:color w:val="111111"/>
          <w:sz w:val="26"/>
          <w:szCs w:val="26"/>
        </w:rPr>
        <w:t>μ</w:t>
      </w:r>
      <w:r w:rsidRPr="00B25A3C">
        <w:rPr>
          <w:rFonts w:ascii="Cambria" w:hAnsi="Cambria" w:cs="Cambria"/>
          <w:color w:val="111111"/>
          <w:sz w:val="26"/>
          <w:szCs w:val="26"/>
        </w:rPr>
        <w:t>ολόγησεν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ῇ</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δο</w:t>
      </w:r>
      <w:r w:rsidRPr="00B25A3C">
        <w:rPr>
          <w:rFonts w:ascii="Times New Roman" w:hAnsi="Times New Roman" w:cs="Times New Roman"/>
          <w:color w:val="111111"/>
          <w:sz w:val="26"/>
          <w:szCs w:val="26"/>
        </w:rPr>
        <w:t>ῦ</w:t>
      </w:r>
      <w:r w:rsidRPr="00B25A3C">
        <w:rPr>
          <w:rFonts w:ascii="Cambria" w:hAnsi="Cambria" w:cs="Cambria"/>
          <w:color w:val="111111"/>
          <w:sz w:val="26"/>
          <w:szCs w:val="26"/>
        </w:rPr>
        <w:t>ναι</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ὃ</w:t>
      </w:r>
      <w:r w:rsidRPr="00B25A3C">
        <w:rPr>
          <w:rFonts w:ascii="PT Serif" w:hAnsi="PT Serif"/>
          <w:color w:val="111111"/>
          <w:sz w:val="26"/>
          <w:szCs w:val="26"/>
          <w:lang w:val="la-Latn"/>
        </w:rPr>
        <w:t xml:space="preserve"> </w:t>
      </w:r>
      <w:r w:rsidRPr="00B25A3C">
        <w:rPr>
          <w:rFonts w:ascii="Segoe UI Symbol" w:hAnsi="Segoe UI Symbol" w:cs="Segoe UI Symbol"/>
          <w:color w:val="111111"/>
          <w:sz w:val="26"/>
          <w:szCs w:val="26"/>
          <w:lang w:val="la-Latn"/>
        </w:rPr>
        <w:t>⸀</w:t>
      </w:r>
      <w:r w:rsidRPr="00B25A3C">
        <w:rPr>
          <w:rFonts w:ascii="Times New Roman" w:hAnsi="Times New Roman" w:cs="Times New Roman"/>
          <w:color w:val="111111"/>
          <w:sz w:val="26"/>
          <w:szCs w:val="26"/>
        </w:rPr>
        <w:t>ἐὰ</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ἰ</w:t>
      </w:r>
      <w:r w:rsidRPr="00B25A3C">
        <w:rPr>
          <w:rFonts w:ascii="Cambria" w:hAnsi="Cambria" w:cs="Cambria"/>
          <w:color w:val="111111"/>
          <w:sz w:val="26"/>
          <w:szCs w:val="26"/>
        </w:rPr>
        <w:t>τήσηται</w:t>
      </w:r>
      <w:r w:rsidRPr="00B25A3C">
        <w:rPr>
          <w:rFonts w:ascii="PT Serif" w:hAnsi="PT Serif"/>
          <w:color w:val="111111"/>
          <w:sz w:val="26"/>
          <w:szCs w:val="26"/>
          <w:lang w:val="la-Latn"/>
        </w:rPr>
        <w:t>. </w:t>
      </w:r>
      <w:r w:rsidRPr="00B25A3C">
        <w:rPr>
          <w:rFonts w:ascii="Times New Roman" w:hAnsi="Times New Roman" w:cs="Times New Roman"/>
          <w:color w:val="111111"/>
          <w:sz w:val="26"/>
          <w:szCs w:val="26"/>
        </w:rPr>
        <w:t>ἡ</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δ</w:t>
      </w:r>
      <w:r w:rsidRPr="00B25A3C">
        <w:rPr>
          <w:rFonts w:ascii="Times New Roman" w:hAnsi="Times New Roman" w:cs="Times New Roman"/>
          <w:color w:val="111111"/>
          <w:sz w:val="26"/>
          <w:szCs w:val="26"/>
        </w:rPr>
        <w:t>ὲ</w:t>
      </w:r>
      <w:r w:rsidRPr="00B25A3C">
        <w:rPr>
          <w:rFonts w:ascii="PT Serif" w:hAnsi="PT Serif"/>
          <w:color w:val="111111"/>
          <w:sz w:val="26"/>
          <w:szCs w:val="26"/>
          <w:lang w:val="la-Latn"/>
        </w:rPr>
        <w:t xml:space="preserve"> </w:t>
      </w:r>
      <w:r w:rsidRPr="00B25A3C">
        <w:rPr>
          <w:rFonts w:ascii="PT Serif" w:hAnsi="PT Serif"/>
          <w:color w:val="111111"/>
          <w:sz w:val="26"/>
          <w:szCs w:val="26"/>
        </w:rPr>
        <w:t>π</w:t>
      </w:r>
      <w:r w:rsidRPr="00B25A3C">
        <w:rPr>
          <w:rFonts w:ascii="Cambria" w:hAnsi="Cambria" w:cs="Cambria"/>
          <w:color w:val="111111"/>
          <w:sz w:val="26"/>
          <w:szCs w:val="26"/>
        </w:rPr>
        <w:t>ροβιβασθε</w:t>
      </w:r>
      <w:r w:rsidRPr="00B25A3C">
        <w:rPr>
          <w:rFonts w:ascii="Times New Roman" w:hAnsi="Times New Roman" w:cs="Times New Roman"/>
          <w:color w:val="111111"/>
          <w:sz w:val="26"/>
          <w:szCs w:val="26"/>
        </w:rPr>
        <w:t>ῖ</w:t>
      </w:r>
      <w:r w:rsidRPr="00B25A3C">
        <w:rPr>
          <w:rFonts w:ascii="Cambria" w:hAnsi="Cambria" w:cs="Cambria"/>
          <w:color w:val="111111"/>
          <w:sz w:val="26"/>
          <w:szCs w:val="26"/>
        </w:rPr>
        <w:t>σα</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ὑ</w:t>
      </w:r>
      <w:r w:rsidRPr="00B25A3C">
        <w:rPr>
          <w:rFonts w:ascii="PT Serif" w:hAnsi="PT Serif"/>
          <w:color w:val="111111"/>
          <w:sz w:val="26"/>
          <w:szCs w:val="26"/>
        </w:rPr>
        <w:t>π</w:t>
      </w:r>
      <w:r w:rsidRPr="00B25A3C">
        <w:rPr>
          <w:rFonts w:ascii="Times New Roman" w:hAnsi="Times New Roman" w:cs="Times New Roman"/>
          <w:color w:val="111111"/>
          <w:sz w:val="26"/>
          <w:szCs w:val="26"/>
        </w:rPr>
        <w:t>ὸ</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ῆ</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PT Serif" w:hAnsi="PT Serif" w:cs="PT Serif"/>
          <w:color w:val="111111"/>
          <w:sz w:val="26"/>
          <w:szCs w:val="26"/>
        </w:rPr>
        <w:t>μ</w:t>
      </w:r>
      <w:r w:rsidRPr="00B25A3C">
        <w:rPr>
          <w:rFonts w:ascii="Cambria" w:hAnsi="Cambria" w:cs="Cambria"/>
          <w:color w:val="111111"/>
          <w:sz w:val="26"/>
          <w:szCs w:val="26"/>
        </w:rPr>
        <w:t>ητρ</w:t>
      </w:r>
      <w:r w:rsidRPr="00B25A3C">
        <w:rPr>
          <w:rFonts w:ascii="Times New Roman" w:hAnsi="Times New Roman" w:cs="Times New Roman"/>
          <w:color w:val="111111"/>
          <w:sz w:val="26"/>
          <w:szCs w:val="26"/>
        </w:rPr>
        <w:t>ὸ</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ῆ</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PT Serif" w:hAnsi="PT Serif" w:cs="PT Serif"/>
          <w:color w:val="111111"/>
          <w:sz w:val="26"/>
          <w:szCs w:val="26"/>
        </w:rPr>
        <w:t>Δ</w:t>
      </w:r>
      <w:r w:rsidRPr="00B25A3C">
        <w:rPr>
          <w:rFonts w:ascii="Cambria" w:hAnsi="Cambria" w:cs="Cambria"/>
          <w:color w:val="111111"/>
          <w:sz w:val="26"/>
          <w:szCs w:val="26"/>
        </w:rPr>
        <w:t>ός</w:t>
      </w:r>
      <w:r w:rsidRPr="00B25A3C">
        <w:rPr>
          <w:rFonts w:ascii="PT Serif" w:hAnsi="PT Serif"/>
          <w:color w:val="111111"/>
          <w:sz w:val="26"/>
          <w:szCs w:val="26"/>
          <w:lang w:val="la-Latn"/>
        </w:rPr>
        <w:t xml:space="preserve"> </w:t>
      </w:r>
      <w:r w:rsidRPr="00B25A3C">
        <w:rPr>
          <w:rFonts w:ascii="PT Serif" w:hAnsi="PT Serif" w:cs="PT Serif"/>
          <w:color w:val="111111"/>
          <w:sz w:val="26"/>
          <w:szCs w:val="26"/>
        </w:rPr>
        <w:t>μ</w:t>
      </w:r>
      <w:r w:rsidRPr="00B25A3C">
        <w:rPr>
          <w:rFonts w:ascii="Cambria" w:hAnsi="Cambria" w:cs="Cambria"/>
          <w:color w:val="111111"/>
          <w:sz w:val="26"/>
          <w:szCs w:val="26"/>
        </w:rPr>
        <w:t>οι</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φησίν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ὧ</w:t>
      </w:r>
      <w:r w:rsidRPr="00B25A3C">
        <w:rPr>
          <w:rFonts w:ascii="Cambria" w:hAnsi="Cambria" w:cs="Cambria"/>
          <w:color w:val="111111"/>
          <w:sz w:val="26"/>
          <w:szCs w:val="26"/>
        </w:rPr>
        <w:t>δε</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PT Serif" w:hAnsi="PT Serif"/>
          <w:color w:val="111111"/>
          <w:sz w:val="26"/>
          <w:szCs w:val="26"/>
        </w:rPr>
        <w:t>π</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PT Serif" w:hAnsi="PT Serif"/>
          <w:color w:val="111111"/>
          <w:sz w:val="26"/>
          <w:szCs w:val="26"/>
        </w:rPr>
        <w:t>π</w:t>
      </w:r>
      <w:r w:rsidRPr="00B25A3C">
        <w:rPr>
          <w:rFonts w:ascii="Cambria" w:hAnsi="Cambria" w:cs="Cambria"/>
          <w:color w:val="111111"/>
          <w:sz w:val="26"/>
          <w:szCs w:val="26"/>
        </w:rPr>
        <w:t>ίνακι</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ὴ</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κεφαλ</w:t>
      </w:r>
      <w:r w:rsidRPr="00B25A3C">
        <w:rPr>
          <w:rFonts w:ascii="Times New Roman" w:hAnsi="Times New Roman" w:cs="Times New Roman"/>
          <w:color w:val="111111"/>
          <w:sz w:val="26"/>
          <w:szCs w:val="26"/>
        </w:rPr>
        <w:t>ὴ</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Ἰ</w:t>
      </w:r>
      <w:r w:rsidRPr="00B25A3C">
        <w:rPr>
          <w:rFonts w:ascii="Cambria" w:hAnsi="Cambria" w:cs="Cambria"/>
          <w:color w:val="111111"/>
          <w:sz w:val="26"/>
          <w:szCs w:val="26"/>
        </w:rPr>
        <w:t>ωάννου</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ῦ</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βα</w:t>
      </w:r>
      <w:r w:rsidRPr="00B25A3C">
        <w:rPr>
          <w:rFonts w:ascii="PT Serif" w:hAnsi="PT Serif" w:cs="PT Serif"/>
          <w:color w:val="111111"/>
          <w:sz w:val="26"/>
          <w:szCs w:val="26"/>
        </w:rPr>
        <w:t>π</w:t>
      </w:r>
      <w:r w:rsidRPr="00B25A3C">
        <w:rPr>
          <w:rFonts w:ascii="Cambria" w:hAnsi="Cambria" w:cs="Cambria"/>
          <w:color w:val="111111"/>
          <w:sz w:val="26"/>
          <w:szCs w:val="26"/>
        </w:rPr>
        <w:t>τιστο</w:t>
      </w:r>
      <w:r w:rsidRPr="00B25A3C">
        <w:rPr>
          <w:rFonts w:ascii="Times New Roman" w:hAnsi="Times New Roman" w:cs="Times New Roman"/>
          <w:color w:val="111111"/>
          <w:sz w:val="26"/>
          <w:szCs w:val="26"/>
        </w:rPr>
        <w:t>ῦ</w:t>
      </w:r>
      <w:r w:rsidRPr="00B25A3C">
        <w:rPr>
          <w:rFonts w:ascii="PT Serif" w:hAnsi="PT Serif"/>
          <w:color w:val="111111"/>
          <w:sz w:val="26"/>
          <w:szCs w:val="26"/>
          <w:lang w:val="la-Latn"/>
        </w:rPr>
        <w:t>.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Segoe UI Symbol" w:hAnsi="Segoe UI Symbol" w:cs="Segoe UI Symbol"/>
          <w:color w:val="111111"/>
          <w:sz w:val="26"/>
          <w:szCs w:val="26"/>
          <w:lang w:val="la-Latn"/>
        </w:rPr>
        <w:t>⸂</w:t>
      </w:r>
      <w:r w:rsidRPr="00B25A3C">
        <w:rPr>
          <w:rFonts w:ascii="Cambria" w:hAnsi="Cambria" w:cs="Cambria"/>
          <w:color w:val="111111"/>
          <w:sz w:val="26"/>
          <w:szCs w:val="26"/>
        </w:rPr>
        <w:t>λυ</w:t>
      </w:r>
      <w:r w:rsidRPr="00B25A3C">
        <w:rPr>
          <w:rFonts w:ascii="PT Serif" w:hAnsi="PT Serif" w:cs="PT Serif"/>
          <w:color w:val="111111"/>
          <w:sz w:val="26"/>
          <w:szCs w:val="26"/>
        </w:rPr>
        <w:t>π</w:t>
      </w:r>
      <w:r w:rsidRPr="00B25A3C">
        <w:rPr>
          <w:rFonts w:ascii="Cambria" w:hAnsi="Cambria" w:cs="Cambria"/>
          <w:color w:val="111111"/>
          <w:sz w:val="26"/>
          <w:szCs w:val="26"/>
        </w:rPr>
        <w:t>ηθε</w:t>
      </w:r>
      <w:r w:rsidRPr="00B25A3C">
        <w:rPr>
          <w:rFonts w:ascii="Times New Roman" w:hAnsi="Times New Roman" w:cs="Times New Roman"/>
          <w:color w:val="111111"/>
          <w:sz w:val="26"/>
          <w:szCs w:val="26"/>
        </w:rPr>
        <w:t>ὶ</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ὁ</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βασιλε</w:t>
      </w:r>
      <w:r w:rsidRPr="00B25A3C">
        <w:rPr>
          <w:rFonts w:ascii="Times New Roman" w:hAnsi="Times New Roman" w:cs="Times New Roman"/>
          <w:color w:val="111111"/>
          <w:sz w:val="26"/>
          <w:szCs w:val="26"/>
        </w:rPr>
        <w:t>ὺ</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δι</w:t>
      </w:r>
      <w:r w:rsidRPr="00B25A3C">
        <w:rPr>
          <w:rFonts w:ascii="Times New Roman" w:hAnsi="Times New Roman" w:cs="Times New Roman"/>
          <w:color w:val="111111"/>
          <w:sz w:val="26"/>
          <w:szCs w:val="26"/>
        </w:rPr>
        <w:t>ὰ</w:t>
      </w:r>
      <w:r w:rsidRPr="00B25A3C">
        <w:rPr>
          <w:rFonts w:ascii="Segoe UI Symbol" w:hAnsi="Segoe UI Symbol" w:cs="Segoe UI Symbol"/>
          <w:color w:val="111111"/>
          <w:sz w:val="26"/>
          <w:szCs w:val="26"/>
          <w:lang w:val="la-Latn"/>
        </w:rPr>
        <w:t>⸃</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ὺ</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ὅ</w:t>
      </w:r>
      <w:r w:rsidRPr="00B25A3C">
        <w:rPr>
          <w:rFonts w:ascii="Cambria" w:hAnsi="Cambria" w:cs="Cambria"/>
          <w:color w:val="111111"/>
          <w:sz w:val="26"/>
          <w:szCs w:val="26"/>
        </w:rPr>
        <w:t>ρκους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ὺ</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συνανακει</w:t>
      </w:r>
      <w:r w:rsidRPr="00B25A3C">
        <w:rPr>
          <w:rFonts w:ascii="PT Serif" w:hAnsi="PT Serif" w:cs="PT Serif"/>
          <w:color w:val="111111"/>
          <w:sz w:val="26"/>
          <w:szCs w:val="26"/>
        </w:rPr>
        <w:t>μ</w:t>
      </w:r>
      <w:r w:rsidRPr="00B25A3C">
        <w:rPr>
          <w:rFonts w:ascii="Cambria" w:hAnsi="Cambria" w:cs="Cambria"/>
          <w:color w:val="111111"/>
          <w:sz w:val="26"/>
          <w:szCs w:val="26"/>
        </w:rPr>
        <w:t>ένους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κέλευσεν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δοθ</w:t>
      </w:r>
      <w:r w:rsidRPr="00B25A3C">
        <w:rPr>
          <w:rFonts w:ascii="Times New Roman" w:hAnsi="Times New Roman" w:cs="Times New Roman"/>
          <w:color w:val="111111"/>
          <w:sz w:val="26"/>
          <w:szCs w:val="26"/>
        </w:rPr>
        <w:t>ῆ</w:t>
      </w:r>
      <w:r w:rsidRPr="00B25A3C">
        <w:rPr>
          <w:rFonts w:ascii="Cambria" w:hAnsi="Cambria" w:cs="Cambria"/>
          <w:color w:val="111111"/>
          <w:sz w:val="26"/>
          <w:szCs w:val="26"/>
        </w:rPr>
        <w:t>ναι</w:t>
      </w:r>
      <w:r w:rsidRPr="00B25A3C">
        <w:rPr>
          <w:rFonts w:ascii="PT Serif" w:hAnsi="PT Serif"/>
          <w:color w:val="111111"/>
          <w:sz w:val="26"/>
          <w:szCs w:val="26"/>
          <w:lang w:val="la-Latn"/>
        </w:rPr>
        <w:t>,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PT Serif" w:hAnsi="PT Serif"/>
          <w:color w:val="111111"/>
          <w:sz w:val="26"/>
          <w:szCs w:val="26"/>
        </w:rPr>
        <w:t>π</w:t>
      </w:r>
      <w:r w:rsidRPr="00B25A3C">
        <w:rPr>
          <w:rFonts w:ascii="Cambria" w:hAnsi="Cambria" w:cs="Cambria"/>
          <w:color w:val="111111"/>
          <w:sz w:val="26"/>
          <w:szCs w:val="26"/>
        </w:rPr>
        <w:t>έ</w:t>
      </w:r>
      <w:r w:rsidRPr="00B25A3C">
        <w:rPr>
          <w:rFonts w:ascii="PT Serif" w:hAnsi="PT Serif" w:cs="PT Serif"/>
          <w:color w:val="111111"/>
          <w:sz w:val="26"/>
          <w:szCs w:val="26"/>
        </w:rPr>
        <w:t>μ</w:t>
      </w:r>
      <w:r w:rsidRPr="00B25A3C">
        <w:rPr>
          <w:rFonts w:ascii="Cambria" w:hAnsi="Cambria" w:cs="Cambria"/>
          <w:color w:val="111111"/>
          <w:sz w:val="26"/>
          <w:szCs w:val="26"/>
        </w:rPr>
        <w:t>ψας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ἀ</w:t>
      </w:r>
      <w:r w:rsidRPr="00B25A3C">
        <w:rPr>
          <w:rFonts w:ascii="PT Serif" w:hAnsi="PT Serif"/>
          <w:color w:val="111111"/>
          <w:sz w:val="26"/>
          <w:szCs w:val="26"/>
        </w:rPr>
        <w:t>π</w:t>
      </w:r>
      <w:r w:rsidRPr="00B25A3C">
        <w:rPr>
          <w:rFonts w:ascii="Cambria" w:hAnsi="Cambria" w:cs="Cambria"/>
          <w:color w:val="111111"/>
          <w:sz w:val="26"/>
          <w:szCs w:val="26"/>
        </w:rPr>
        <w:t>εκεφάλισεν</w:t>
      </w:r>
      <w:r w:rsidRPr="00B25A3C">
        <w:rPr>
          <w:rFonts w:ascii="PT Serif" w:hAnsi="PT Serif"/>
          <w:color w:val="111111"/>
          <w:sz w:val="26"/>
          <w:szCs w:val="26"/>
          <w:lang w:val="la-Latn"/>
        </w:rPr>
        <w:t xml:space="preserve"> </w:t>
      </w:r>
      <w:r w:rsidRPr="00B25A3C">
        <w:rPr>
          <w:rFonts w:ascii="Segoe UI Symbol" w:hAnsi="Segoe UI Symbol" w:cs="Segoe UI Symbol"/>
          <w:color w:val="111111"/>
          <w:sz w:val="26"/>
          <w:szCs w:val="26"/>
          <w:lang w:val="la-Latn"/>
        </w:rPr>
        <w:t>⸀</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ὸ</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Ἰ</w:t>
      </w:r>
      <w:r w:rsidRPr="00B25A3C">
        <w:rPr>
          <w:rFonts w:ascii="Cambria" w:hAnsi="Cambria" w:cs="Cambria"/>
          <w:color w:val="111111"/>
          <w:sz w:val="26"/>
          <w:szCs w:val="26"/>
        </w:rPr>
        <w:t>ωάννην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ῇ</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φυλακ</w:t>
      </w:r>
      <w:r w:rsidRPr="00B25A3C">
        <w:rPr>
          <w:rFonts w:ascii="Times New Roman" w:hAnsi="Times New Roman" w:cs="Times New Roman"/>
          <w:color w:val="111111"/>
          <w:sz w:val="26"/>
          <w:szCs w:val="26"/>
        </w:rPr>
        <w:t>ῇ</w:t>
      </w:r>
      <w:r w:rsidRPr="00B25A3C">
        <w:rPr>
          <w:rFonts w:ascii="Cambria" w:hAnsi="Cambria" w:cs="Cambria"/>
          <w:color w:val="111111"/>
          <w:sz w:val="26"/>
          <w:szCs w:val="26"/>
        </w:rPr>
        <w:t>·</w:t>
      </w:r>
      <w:r w:rsidRPr="00B25A3C">
        <w:rPr>
          <w:rFonts w:ascii="PT Serif" w:hAnsi="PT Serif"/>
          <w:color w:val="111111"/>
          <w:sz w:val="26"/>
          <w:szCs w:val="26"/>
          <w:lang w:val="la-Latn"/>
        </w:rPr>
        <w:t>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ἠ</w:t>
      </w:r>
      <w:r w:rsidRPr="00B25A3C">
        <w:rPr>
          <w:rFonts w:ascii="Cambria" w:hAnsi="Cambria" w:cs="Cambria"/>
          <w:color w:val="111111"/>
          <w:sz w:val="26"/>
          <w:szCs w:val="26"/>
        </w:rPr>
        <w:t>νέχθη</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ἡ</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κεφαλ</w:t>
      </w:r>
      <w:r w:rsidRPr="00B25A3C">
        <w:rPr>
          <w:rFonts w:ascii="Times New Roman" w:hAnsi="Times New Roman" w:cs="Times New Roman"/>
          <w:color w:val="111111"/>
          <w:sz w:val="26"/>
          <w:szCs w:val="26"/>
        </w:rPr>
        <w:t>ὴ</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ῦ</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PT Serif" w:hAnsi="PT Serif"/>
          <w:color w:val="111111"/>
          <w:sz w:val="26"/>
          <w:szCs w:val="26"/>
        </w:rPr>
        <w:t>π</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PT Serif" w:hAnsi="PT Serif"/>
          <w:color w:val="111111"/>
          <w:sz w:val="26"/>
          <w:szCs w:val="26"/>
        </w:rPr>
        <w:t>π</w:t>
      </w:r>
      <w:r w:rsidRPr="00B25A3C">
        <w:rPr>
          <w:rFonts w:ascii="Cambria" w:hAnsi="Cambria" w:cs="Cambria"/>
          <w:color w:val="111111"/>
          <w:sz w:val="26"/>
          <w:szCs w:val="26"/>
        </w:rPr>
        <w:t>ίνακι</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δόθη</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ῷ</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κορασί</w:t>
      </w:r>
      <w:r w:rsidRPr="00B25A3C">
        <w:rPr>
          <w:rFonts w:ascii="Times New Roman" w:hAnsi="Times New Roman" w:cs="Times New Roman"/>
          <w:color w:val="111111"/>
          <w:sz w:val="26"/>
          <w:szCs w:val="26"/>
        </w:rPr>
        <w:t>ῳ</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ἤ</w:t>
      </w:r>
      <w:r w:rsidRPr="00B25A3C">
        <w:rPr>
          <w:rFonts w:ascii="Cambria" w:hAnsi="Cambria" w:cs="Cambria"/>
          <w:color w:val="111111"/>
          <w:sz w:val="26"/>
          <w:szCs w:val="26"/>
        </w:rPr>
        <w:t>νεγκεν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ῇ</w:t>
      </w:r>
      <w:r w:rsidRPr="00B25A3C">
        <w:rPr>
          <w:rFonts w:ascii="PT Serif" w:hAnsi="PT Serif"/>
          <w:color w:val="111111"/>
          <w:sz w:val="26"/>
          <w:szCs w:val="26"/>
          <w:lang w:val="la-Latn"/>
        </w:rPr>
        <w:t xml:space="preserve"> </w:t>
      </w:r>
      <w:r w:rsidRPr="00B25A3C">
        <w:rPr>
          <w:rFonts w:ascii="PT Serif" w:hAnsi="PT Serif"/>
          <w:color w:val="111111"/>
          <w:sz w:val="26"/>
          <w:szCs w:val="26"/>
        </w:rPr>
        <w:t>μ</w:t>
      </w:r>
      <w:r w:rsidRPr="00B25A3C">
        <w:rPr>
          <w:rFonts w:ascii="Cambria" w:hAnsi="Cambria" w:cs="Cambria"/>
          <w:color w:val="111111"/>
          <w:sz w:val="26"/>
          <w:szCs w:val="26"/>
        </w:rPr>
        <w:t>ητρ</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ῆ</w:t>
      </w:r>
      <w:r w:rsidRPr="00B25A3C">
        <w:rPr>
          <w:rFonts w:ascii="Cambria" w:hAnsi="Cambria" w:cs="Cambria"/>
          <w:color w:val="111111"/>
          <w:sz w:val="26"/>
          <w:szCs w:val="26"/>
        </w:rPr>
        <w:t>ς</w:t>
      </w:r>
      <w:r w:rsidRPr="00B25A3C">
        <w:rPr>
          <w:rFonts w:ascii="PT Serif" w:hAnsi="PT Serif"/>
          <w:color w:val="111111"/>
          <w:sz w:val="26"/>
          <w:szCs w:val="26"/>
          <w:lang w:val="la-Latn"/>
        </w:rPr>
        <w:t>.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PT Serif" w:hAnsi="PT Serif"/>
          <w:color w:val="111111"/>
          <w:sz w:val="26"/>
          <w:szCs w:val="26"/>
        </w:rPr>
        <w:t>π</w:t>
      </w:r>
      <w:r w:rsidRPr="00B25A3C">
        <w:rPr>
          <w:rFonts w:ascii="Cambria" w:hAnsi="Cambria" w:cs="Cambria"/>
          <w:color w:val="111111"/>
          <w:sz w:val="26"/>
          <w:szCs w:val="26"/>
        </w:rPr>
        <w:t>ροσελθόντες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ο</w:t>
      </w:r>
      <w:r w:rsidRPr="00B25A3C">
        <w:rPr>
          <w:rFonts w:ascii="Times New Roman" w:hAnsi="Times New Roman" w:cs="Times New Roman"/>
          <w:color w:val="111111"/>
          <w:sz w:val="26"/>
          <w:szCs w:val="26"/>
        </w:rPr>
        <w:t>ἱ</w:t>
      </w:r>
      <w:r w:rsidRPr="00B25A3C">
        <w:rPr>
          <w:rFonts w:ascii="PT Serif" w:hAnsi="PT Serif"/>
          <w:color w:val="111111"/>
          <w:sz w:val="26"/>
          <w:szCs w:val="26"/>
          <w:lang w:val="la-Latn"/>
        </w:rPr>
        <w:t xml:space="preserve"> </w:t>
      </w:r>
      <w:r w:rsidRPr="00B25A3C">
        <w:rPr>
          <w:rFonts w:ascii="PT Serif" w:hAnsi="PT Serif"/>
          <w:color w:val="111111"/>
          <w:sz w:val="26"/>
          <w:szCs w:val="26"/>
        </w:rPr>
        <w:t>μ</w:t>
      </w:r>
      <w:r w:rsidRPr="00B25A3C">
        <w:rPr>
          <w:rFonts w:ascii="Cambria" w:hAnsi="Cambria" w:cs="Cambria"/>
          <w:color w:val="111111"/>
          <w:sz w:val="26"/>
          <w:szCs w:val="26"/>
        </w:rPr>
        <w:t>αθητα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ῦ</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ἦ</w:t>
      </w:r>
      <w:r w:rsidRPr="00B25A3C">
        <w:rPr>
          <w:rFonts w:ascii="Cambria" w:hAnsi="Cambria" w:cs="Cambria"/>
          <w:color w:val="111111"/>
          <w:sz w:val="26"/>
          <w:szCs w:val="26"/>
        </w:rPr>
        <w:t>ραν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ὸ</w:t>
      </w:r>
      <w:r w:rsidRPr="00B25A3C">
        <w:rPr>
          <w:rFonts w:ascii="PT Serif" w:hAnsi="PT Serif"/>
          <w:color w:val="111111"/>
          <w:sz w:val="26"/>
          <w:szCs w:val="26"/>
          <w:lang w:val="la-Latn"/>
        </w:rPr>
        <w:t xml:space="preserve"> </w:t>
      </w:r>
      <w:r w:rsidRPr="00B25A3C">
        <w:rPr>
          <w:rFonts w:ascii="Segoe UI Symbol" w:hAnsi="Segoe UI Symbol" w:cs="Segoe UI Symbol"/>
          <w:color w:val="111111"/>
          <w:sz w:val="26"/>
          <w:szCs w:val="26"/>
          <w:lang w:val="la-Latn"/>
        </w:rPr>
        <w:t>⸀</w:t>
      </w:r>
      <w:r w:rsidRPr="00B25A3C">
        <w:rPr>
          <w:rFonts w:ascii="PT Serif" w:hAnsi="PT Serif"/>
          <w:color w:val="111111"/>
          <w:sz w:val="26"/>
          <w:szCs w:val="26"/>
        </w:rPr>
        <w:t>π</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ῶ</w:t>
      </w:r>
      <w:r w:rsidRPr="00B25A3C">
        <w:rPr>
          <w:rFonts w:ascii="PT Serif" w:hAnsi="PT Serif"/>
          <w:color w:val="111111"/>
          <w:sz w:val="26"/>
          <w:szCs w:val="26"/>
        </w:rPr>
        <w:t>μ</w:t>
      </w:r>
      <w:r w:rsidRPr="00B25A3C">
        <w:rPr>
          <w:rFonts w:ascii="Cambria" w:hAnsi="Cambria" w:cs="Cambria"/>
          <w:color w:val="111111"/>
          <w:sz w:val="26"/>
          <w:szCs w:val="26"/>
        </w:rPr>
        <w:t>α</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ἔ</w:t>
      </w:r>
      <w:r w:rsidRPr="00B25A3C">
        <w:rPr>
          <w:rFonts w:ascii="Cambria" w:hAnsi="Cambria" w:cs="Cambria"/>
          <w:color w:val="111111"/>
          <w:sz w:val="26"/>
          <w:szCs w:val="26"/>
        </w:rPr>
        <w:t>θαψαν</w:t>
      </w:r>
      <w:r w:rsidRPr="00B25A3C">
        <w:rPr>
          <w:rFonts w:ascii="PT Serif" w:hAnsi="PT Serif"/>
          <w:color w:val="111111"/>
          <w:sz w:val="26"/>
          <w:szCs w:val="26"/>
          <w:lang w:val="la-Latn"/>
        </w:rPr>
        <w:t xml:space="preserve"> </w:t>
      </w:r>
      <w:r w:rsidRPr="00B25A3C">
        <w:rPr>
          <w:rFonts w:ascii="Segoe UI Symbol" w:hAnsi="Segoe UI Symbol" w:cs="Segoe UI Symbol"/>
          <w:color w:val="111111"/>
          <w:sz w:val="26"/>
          <w:szCs w:val="26"/>
          <w:lang w:val="la-Latn"/>
        </w:rPr>
        <w:t>⸀</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τόν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λθόντες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ἀ</w:t>
      </w:r>
      <w:r w:rsidRPr="00B25A3C">
        <w:rPr>
          <w:rFonts w:ascii="PT Serif" w:hAnsi="PT Serif"/>
          <w:color w:val="111111"/>
          <w:sz w:val="26"/>
          <w:szCs w:val="26"/>
        </w:rPr>
        <w:t>π</w:t>
      </w:r>
      <w:r w:rsidRPr="00B25A3C">
        <w:rPr>
          <w:rFonts w:ascii="Cambria" w:hAnsi="Cambria" w:cs="Cambria"/>
          <w:color w:val="111111"/>
          <w:sz w:val="26"/>
          <w:szCs w:val="26"/>
        </w:rPr>
        <w:t>ήγγειλαν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ῷ</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Ἰ</w:t>
      </w:r>
      <w:r w:rsidRPr="00B25A3C">
        <w:rPr>
          <w:rFonts w:ascii="Cambria" w:hAnsi="Cambria" w:cs="Cambria"/>
          <w:color w:val="111111"/>
          <w:sz w:val="26"/>
          <w:szCs w:val="26"/>
        </w:rPr>
        <w:t>ησο</w:t>
      </w:r>
      <w:r w:rsidRPr="00B25A3C">
        <w:rPr>
          <w:rFonts w:ascii="Times New Roman" w:hAnsi="Times New Roman" w:cs="Times New Roman"/>
          <w:color w:val="111111"/>
          <w:sz w:val="26"/>
          <w:szCs w:val="26"/>
        </w:rPr>
        <w:t>ῦ</w:t>
      </w:r>
      <w:r w:rsidRPr="00B25A3C">
        <w:rPr>
          <w:rFonts w:ascii="PT Serif" w:hAnsi="PT Serif"/>
          <w:color w:val="111111"/>
          <w:sz w:val="26"/>
          <w:szCs w:val="26"/>
          <w:lang w:val="la-Latn"/>
        </w:rPr>
        <w:t>. </w:t>
      </w:r>
    </w:p>
    <w:p w14:paraId="18A87E17" w14:textId="77777777" w:rsidR="00B25A3C" w:rsidRPr="00B25A3C" w:rsidRDefault="00B25A3C" w:rsidP="00B25A3C">
      <w:pPr>
        <w:jc w:val="both"/>
        <w:rPr>
          <w:rFonts w:ascii="PT Serif" w:hAnsi="PT Serif"/>
          <w:color w:val="111111"/>
          <w:sz w:val="26"/>
          <w:szCs w:val="26"/>
          <w:lang w:val="la-Latn"/>
        </w:rPr>
      </w:pPr>
      <w:r w:rsidRPr="00B25A3C">
        <w:rPr>
          <w:rFonts w:ascii="Segoe UI Symbol" w:hAnsi="Segoe UI Symbol" w:cs="Segoe UI Symbol"/>
          <w:color w:val="111111"/>
          <w:sz w:val="26"/>
          <w:szCs w:val="26"/>
          <w:lang w:val="la-Latn"/>
        </w:rPr>
        <w:t>⸂</w:t>
      </w:r>
      <w:r w:rsidRPr="00B25A3C">
        <w:rPr>
          <w:rFonts w:ascii="Times New Roman" w:hAnsi="Times New Roman" w:cs="Times New Roman"/>
          <w:color w:val="111111"/>
          <w:sz w:val="26"/>
          <w:szCs w:val="26"/>
        </w:rPr>
        <w:t>Ἀ</w:t>
      </w:r>
      <w:r w:rsidRPr="00B25A3C">
        <w:rPr>
          <w:rFonts w:ascii="Cambria" w:hAnsi="Cambria" w:cs="Cambria"/>
          <w:color w:val="111111"/>
          <w:sz w:val="26"/>
          <w:szCs w:val="26"/>
        </w:rPr>
        <w:t>κούσας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δ</w:t>
      </w:r>
      <w:r w:rsidRPr="00B25A3C">
        <w:rPr>
          <w:rFonts w:ascii="Times New Roman" w:hAnsi="Times New Roman" w:cs="Times New Roman"/>
          <w:color w:val="111111"/>
          <w:sz w:val="26"/>
          <w:szCs w:val="26"/>
        </w:rPr>
        <w:t>ὲ</w:t>
      </w:r>
      <w:r w:rsidRPr="00B25A3C">
        <w:rPr>
          <w:rFonts w:ascii="Segoe UI Symbol" w:hAnsi="Segoe UI Symbol" w:cs="Segoe UI Symbol"/>
          <w:color w:val="111111"/>
          <w:sz w:val="26"/>
          <w:szCs w:val="26"/>
          <w:lang w:val="la-Latn"/>
        </w:rPr>
        <w:t>⸃</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ὁ</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Ἰ</w:t>
      </w:r>
      <w:r w:rsidRPr="00B25A3C">
        <w:rPr>
          <w:rFonts w:ascii="Cambria" w:hAnsi="Cambria" w:cs="Cambria"/>
          <w:color w:val="111111"/>
          <w:sz w:val="26"/>
          <w:szCs w:val="26"/>
        </w:rPr>
        <w:t>ησο</w:t>
      </w:r>
      <w:r w:rsidRPr="00B25A3C">
        <w:rPr>
          <w:rFonts w:ascii="Times New Roman" w:hAnsi="Times New Roman" w:cs="Times New Roman"/>
          <w:color w:val="111111"/>
          <w:sz w:val="26"/>
          <w:szCs w:val="26"/>
        </w:rPr>
        <w:t>ῦ</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ἀ</w:t>
      </w:r>
      <w:r w:rsidRPr="00B25A3C">
        <w:rPr>
          <w:rFonts w:ascii="Cambria" w:hAnsi="Cambria" w:cs="Cambria"/>
          <w:color w:val="111111"/>
          <w:sz w:val="26"/>
          <w:szCs w:val="26"/>
        </w:rPr>
        <w:t>νεχώρησεν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κε</w:t>
      </w:r>
      <w:r w:rsidRPr="00B25A3C">
        <w:rPr>
          <w:rFonts w:ascii="Times New Roman" w:hAnsi="Times New Roman" w:cs="Times New Roman"/>
          <w:color w:val="111111"/>
          <w:sz w:val="26"/>
          <w:szCs w:val="26"/>
        </w:rPr>
        <w:t>ῖ</w:t>
      </w:r>
      <w:r w:rsidRPr="00B25A3C">
        <w:rPr>
          <w:rFonts w:ascii="Cambria" w:hAnsi="Cambria" w:cs="Cambria"/>
          <w:color w:val="111111"/>
          <w:sz w:val="26"/>
          <w:szCs w:val="26"/>
        </w:rPr>
        <w:t>θεν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PT Serif" w:hAnsi="PT Serif" w:cs="PT Serif"/>
          <w:color w:val="111111"/>
          <w:sz w:val="26"/>
          <w:szCs w:val="26"/>
        </w:rPr>
        <w:t>π</w:t>
      </w:r>
      <w:r w:rsidRPr="00B25A3C">
        <w:rPr>
          <w:rFonts w:ascii="Cambria" w:hAnsi="Cambria" w:cs="Cambria"/>
          <w:color w:val="111111"/>
          <w:sz w:val="26"/>
          <w:szCs w:val="26"/>
        </w:rPr>
        <w:t>λοί</w:t>
      </w:r>
      <w:r w:rsidRPr="00B25A3C">
        <w:rPr>
          <w:rFonts w:ascii="Times New Roman" w:hAnsi="Times New Roman" w:cs="Times New Roman"/>
          <w:color w:val="111111"/>
          <w:sz w:val="26"/>
          <w:szCs w:val="26"/>
        </w:rPr>
        <w:t>ῳ</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ἰ</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ἔ</w:t>
      </w:r>
      <w:r w:rsidRPr="00B25A3C">
        <w:rPr>
          <w:rFonts w:ascii="Cambria" w:hAnsi="Cambria" w:cs="Cambria"/>
          <w:color w:val="111111"/>
          <w:sz w:val="26"/>
          <w:szCs w:val="26"/>
        </w:rPr>
        <w:t>ρη</w:t>
      </w:r>
      <w:r w:rsidRPr="00B25A3C">
        <w:rPr>
          <w:rFonts w:ascii="PT Serif" w:hAnsi="PT Serif" w:cs="PT Serif"/>
          <w:color w:val="111111"/>
          <w:sz w:val="26"/>
          <w:szCs w:val="26"/>
        </w:rPr>
        <w:t>μ</w:t>
      </w:r>
      <w:r w:rsidRPr="00B25A3C">
        <w:rPr>
          <w:rFonts w:ascii="Cambria" w:hAnsi="Cambria" w:cs="Cambria"/>
          <w:color w:val="111111"/>
          <w:sz w:val="26"/>
          <w:szCs w:val="26"/>
        </w:rPr>
        <w:t>ον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τό</w:t>
      </w:r>
      <w:r w:rsidRPr="00B25A3C">
        <w:rPr>
          <w:rFonts w:ascii="PT Serif" w:hAnsi="PT Serif" w:cs="PT Serif"/>
          <w:color w:val="111111"/>
          <w:sz w:val="26"/>
          <w:szCs w:val="26"/>
        </w:rPr>
        <w:t>π</w:t>
      </w:r>
      <w:r w:rsidRPr="00B25A3C">
        <w:rPr>
          <w:rFonts w:ascii="Cambria" w:hAnsi="Cambria" w:cs="Cambria"/>
          <w:color w:val="111111"/>
          <w:sz w:val="26"/>
          <w:szCs w:val="26"/>
        </w:rPr>
        <w:t>ον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κατ</w:t>
      </w:r>
      <w:r w:rsidRPr="00B25A3C">
        <w:rPr>
          <w:rFonts w:ascii="PT Serif" w:hAnsi="PT Serif" w:cs="PT Serif"/>
          <w:color w:val="111111"/>
          <w:sz w:val="26"/>
          <w:szCs w:val="26"/>
          <w:lang w:val="la-Latn"/>
        </w:rPr>
        <w:t>’</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ἰ</w:t>
      </w:r>
      <w:r w:rsidRPr="00B25A3C">
        <w:rPr>
          <w:rFonts w:ascii="Cambria" w:hAnsi="Cambria" w:cs="Cambria"/>
          <w:color w:val="111111"/>
          <w:sz w:val="26"/>
          <w:szCs w:val="26"/>
        </w:rPr>
        <w:t>δίαν·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ἀ</w:t>
      </w:r>
      <w:r w:rsidRPr="00B25A3C">
        <w:rPr>
          <w:rFonts w:ascii="Cambria" w:hAnsi="Cambria" w:cs="Cambria"/>
          <w:color w:val="111111"/>
          <w:sz w:val="26"/>
          <w:szCs w:val="26"/>
        </w:rPr>
        <w:t>κούσαντες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ο</w:t>
      </w:r>
      <w:r w:rsidRPr="00B25A3C">
        <w:rPr>
          <w:rFonts w:ascii="Times New Roman" w:hAnsi="Times New Roman" w:cs="Times New Roman"/>
          <w:color w:val="111111"/>
          <w:sz w:val="26"/>
          <w:szCs w:val="26"/>
        </w:rPr>
        <w:t>ἱ</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ὄ</w:t>
      </w:r>
      <w:r w:rsidRPr="00B25A3C">
        <w:rPr>
          <w:rFonts w:ascii="Cambria" w:hAnsi="Cambria" w:cs="Cambria"/>
          <w:color w:val="111111"/>
          <w:sz w:val="26"/>
          <w:szCs w:val="26"/>
        </w:rPr>
        <w:t>χλοι</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ἠ</w:t>
      </w:r>
      <w:r w:rsidRPr="00B25A3C">
        <w:rPr>
          <w:rFonts w:ascii="Cambria" w:hAnsi="Cambria" w:cs="Cambria"/>
          <w:color w:val="111111"/>
          <w:sz w:val="26"/>
          <w:szCs w:val="26"/>
        </w:rPr>
        <w:t>κολούθησαν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ῷ</w:t>
      </w:r>
      <w:r w:rsidRPr="00B25A3C">
        <w:rPr>
          <w:rFonts w:ascii="PT Serif" w:hAnsi="PT Serif"/>
          <w:color w:val="111111"/>
          <w:sz w:val="26"/>
          <w:szCs w:val="26"/>
          <w:lang w:val="la-Latn"/>
        </w:rPr>
        <w:t xml:space="preserve"> </w:t>
      </w:r>
      <w:r w:rsidRPr="00B25A3C">
        <w:rPr>
          <w:rFonts w:ascii="PT Serif" w:hAnsi="PT Serif"/>
          <w:color w:val="111111"/>
          <w:sz w:val="26"/>
          <w:szCs w:val="26"/>
        </w:rPr>
        <w:t>π</w:t>
      </w:r>
      <w:r w:rsidRPr="00B25A3C">
        <w:rPr>
          <w:rFonts w:ascii="Cambria" w:hAnsi="Cambria" w:cs="Cambria"/>
          <w:color w:val="111111"/>
          <w:sz w:val="26"/>
          <w:szCs w:val="26"/>
        </w:rPr>
        <w:t>εζ</w:t>
      </w:r>
      <w:r w:rsidRPr="00B25A3C">
        <w:rPr>
          <w:rFonts w:ascii="Times New Roman" w:hAnsi="Times New Roman" w:cs="Times New Roman"/>
          <w:color w:val="111111"/>
          <w:sz w:val="26"/>
          <w:szCs w:val="26"/>
        </w:rPr>
        <w:t>ῇ</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ἀ</w:t>
      </w:r>
      <w:r w:rsidRPr="00B25A3C">
        <w:rPr>
          <w:rFonts w:ascii="PT Serif" w:hAnsi="PT Serif"/>
          <w:color w:val="111111"/>
          <w:sz w:val="26"/>
          <w:szCs w:val="26"/>
        </w:rPr>
        <w:t>π</w:t>
      </w:r>
      <w:r w:rsidRPr="00B25A3C">
        <w:rPr>
          <w:rFonts w:ascii="Times New Roman" w:hAnsi="Times New Roman" w:cs="Times New Roman"/>
          <w:color w:val="111111"/>
          <w:sz w:val="26"/>
          <w:szCs w:val="26"/>
        </w:rPr>
        <w:t>ὸ</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ῶ</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PT Serif" w:hAnsi="PT Serif" w:cs="PT Serif"/>
          <w:color w:val="111111"/>
          <w:sz w:val="26"/>
          <w:szCs w:val="26"/>
        </w:rPr>
        <w:t>π</w:t>
      </w:r>
      <w:r w:rsidRPr="00B25A3C">
        <w:rPr>
          <w:rFonts w:ascii="Cambria" w:hAnsi="Cambria" w:cs="Cambria"/>
          <w:color w:val="111111"/>
          <w:sz w:val="26"/>
          <w:szCs w:val="26"/>
        </w:rPr>
        <w:t>όλεων</w:t>
      </w:r>
      <w:r w:rsidRPr="00B25A3C">
        <w:rPr>
          <w:rFonts w:ascii="PT Serif" w:hAnsi="PT Serif"/>
          <w:color w:val="111111"/>
          <w:sz w:val="26"/>
          <w:szCs w:val="26"/>
          <w:lang w:val="la-Latn"/>
        </w:rPr>
        <w:t>.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Segoe UI Symbol" w:hAnsi="Segoe UI Symbol" w:cs="Segoe UI Symbol"/>
          <w:color w:val="111111"/>
          <w:sz w:val="26"/>
          <w:szCs w:val="26"/>
          <w:lang w:val="la-Latn"/>
        </w:rPr>
        <w:t>⸀</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ξελθ</w:t>
      </w:r>
      <w:r w:rsidRPr="00B25A3C">
        <w:rPr>
          <w:rFonts w:ascii="Times New Roman" w:hAnsi="Times New Roman" w:cs="Times New Roman"/>
          <w:color w:val="111111"/>
          <w:sz w:val="26"/>
          <w:szCs w:val="26"/>
        </w:rPr>
        <w:t>ὼ</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ἶ</w:t>
      </w:r>
      <w:r w:rsidRPr="00B25A3C">
        <w:rPr>
          <w:rFonts w:ascii="Cambria" w:hAnsi="Cambria" w:cs="Cambria"/>
          <w:color w:val="111111"/>
          <w:sz w:val="26"/>
          <w:szCs w:val="26"/>
        </w:rPr>
        <w:t>δεν</w:t>
      </w:r>
      <w:r w:rsidRPr="00B25A3C">
        <w:rPr>
          <w:rFonts w:ascii="PT Serif" w:hAnsi="PT Serif"/>
          <w:color w:val="111111"/>
          <w:sz w:val="26"/>
          <w:szCs w:val="26"/>
          <w:lang w:val="la-Latn"/>
        </w:rPr>
        <w:t xml:space="preserve"> </w:t>
      </w:r>
      <w:r w:rsidRPr="00B25A3C">
        <w:rPr>
          <w:rFonts w:ascii="PT Serif" w:hAnsi="PT Serif" w:cs="PT Serif"/>
          <w:color w:val="111111"/>
          <w:sz w:val="26"/>
          <w:szCs w:val="26"/>
        </w:rPr>
        <w:t>π</w:t>
      </w:r>
      <w:r w:rsidRPr="00B25A3C">
        <w:rPr>
          <w:rFonts w:ascii="Cambria" w:hAnsi="Cambria" w:cs="Cambria"/>
          <w:color w:val="111111"/>
          <w:sz w:val="26"/>
          <w:szCs w:val="26"/>
        </w:rPr>
        <w:t>ολ</w:t>
      </w:r>
      <w:r w:rsidRPr="00B25A3C">
        <w:rPr>
          <w:rFonts w:ascii="Times New Roman" w:hAnsi="Times New Roman" w:cs="Times New Roman"/>
          <w:color w:val="111111"/>
          <w:sz w:val="26"/>
          <w:szCs w:val="26"/>
        </w:rPr>
        <w:t>ὺ</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ὄ</w:t>
      </w:r>
      <w:r w:rsidRPr="00B25A3C">
        <w:rPr>
          <w:rFonts w:ascii="Cambria" w:hAnsi="Cambria" w:cs="Cambria"/>
          <w:color w:val="111111"/>
          <w:sz w:val="26"/>
          <w:szCs w:val="26"/>
        </w:rPr>
        <w:t>χλον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σ</w:t>
      </w:r>
      <w:r w:rsidRPr="00B25A3C">
        <w:rPr>
          <w:rFonts w:ascii="PT Serif" w:hAnsi="PT Serif" w:cs="PT Serif"/>
          <w:color w:val="111111"/>
          <w:sz w:val="26"/>
          <w:szCs w:val="26"/>
        </w:rPr>
        <w:t>π</w:t>
      </w:r>
      <w:r w:rsidRPr="00B25A3C">
        <w:rPr>
          <w:rFonts w:ascii="Cambria" w:hAnsi="Cambria" w:cs="Cambria"/>
          <w:color w:val="111111"/>
          <w:sz w:val="26"/>
          <w:szCs w:val="26"/>
        </w:rPr>
        <w:t>λαγχνίσθη</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PT Serif" w:hAnsi="PT Serif"/>
          <w:color w:val="111111"/>
          <w:sz w:val="26"/>
          <w:szCs w:val="26"/>
        </w:rPr>
        <w:t>π</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ῖ</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θερά</w:t>
      </w:r>
      <w:r w:rsidRPr="00B25A3C">
        <w:rPr>
          <w:rFonts w:ascii="PT Serif" w:hAnsi="PT Serif" w:cs="PT Serif"/>
          <w:color w:val="111111"/>
          <w:sz w:val="26"/>
          <w:szCs w:val="26"/>
        </w:rPr>
        <w:t>π</w:t>
      </w:r>
      <w:r w:rsidRPr="00B25A3C">
        <w:rPr>
          <w:rFonts w:ascii="Cambria" w:hAnsi="Cambria" w:cs="Cambria"/>
          <w:color w:val="111111"/>
          <w:sz w:val="26"/>
          <w:szCs w:val="26"/>
        </w:rPr>
        <w:t>ευσεν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ὺ</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ἀ</w:t>
      </w:r>
      <w:r w:rsidRPr="00B25A3C">
        <w:rPr>
          <w:rFonts w:ascii="Cambria" w:hAnsi="Cambria" w:cs="Cambria"/>
          <w:color w:val="111111"/>
          <w:sz w:val="26"/>
          <w:szCs w:val="26"/>
        </w:rPr>
        <w:t>ρρώστους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ῶ</w:t>
      </w:r>
      <w:r w:rsidRPr="00B25A3C">
        <w:rPr>
          <w:rFonts w:ascii="Cambria" w:hAnsi="Cambria" w:cs="Cambria"/>
          <w:color w:val="111111"/>
          <w:sz w:val="26"/>
          <w:szCs w:val="26"/>
        </w:rPr>
        <w:t>ν</w:t>
      </w:r>
      <w:r w:rsidRPr="00B25A3C">
        <w:rPr>
          <w:rFonts w:ascii="PT Serif" w:hAnsi="PT Serif"/>
          <w:color w:val="111111"/>
          <w:sz w:val="26"/>
          <w:szCs w:val="26"/>
          <w:lang w:val="la-Latn"/>
        </w:rPr>
        <w:t>. </w:t>
      </w:r>
      <w:r w:rsidRPr="00B25A3C">
        <w:rPr>
          <w:rFonts w:ascii="Times New Roman" w:hAnsi="Times New Roman" w:cs="Times New Roman"/>
          <w:color w:val="111111"/>
          <w:sz w:val="26"/>
          <w:szCs w:val="26"/>
        </w:rPr>
        <w:t>ὀ</w:t>
      </w:r>
      <w:r w:rsidRPr="00B25A3C">
        <w:rPr>
          <w:rFonts w:ascii="Cambria" w:hAnsi="Cambria" w:cs="Cambria"/>
          <w:color w:val="111111"/>
          <w:sz w:val="26"/>
          <w:szCs w:val="26"/>
        </w:rPr>
        <w:t>ψίας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δ</w:t>
      </w:r>
      <w:r w:rsidRPr="00B25A3C">
        <w:rPr>
          <w:rFonts w:ascii="Times New Roman" w:hAnsi="Times New Roman" w:cs="Times New Roman"/>
          <w:color w:val="111111"/>
          <w:sz w:val="26"/>
          <w:szCs w:val="26"/>
        </w:rPr>
        <w:t>ὲ</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γενο</w:t>
      </w:r>
      <w:r w:rsidRPr="00B25A3C">
        <w:rPr>
          <w:rFonts w:ascii="PT Serif" w:hAnsi="PT Serif" w:cs="PT Serif"/>
          <w:color w:val="111111"/>
          <w:sz w:val="26"/>
          <w:szCs w:val="26"/>
        </w:rPr>
        <w:t>μ</w:t>
      </w:r>
      <w:r w:rsidRPr="00B25A3C">
        <w:rPr>
          <w:rFonts w:ascii="Cambria" w:hAnsi="Cambria" w:cs="Cambria"/>
          <w:color w:val="111111"/>
          <w:sz w:val="26"/>
          <w:szCs w:val="26"/>
        </w:rPr>
        <w:t>ένης</w:t>
      </w:r>
      <w:r w:rsidRPr="00B25A3C">
        <w:rPr>
          <w:rFonts w:ascii="PT Serif" w:hAnsi="PT Serif"/>
          <w:color w:val="111111"/>
          <w:sz w:val="26"/>
          <w:szCs w:val="26"/>
          <w:lang w:val="la-Latn"/>
        </w:rPr>
        <w:t xml:space="preserve"> </w:t>
      </w:r>
      <w:r w:rsidRPr="00B25A3C">
        <w:rPr>
          <w:rFonts w:ascii="PT Serif" w:hAnsi="PT Serif" w:cs="PT Serif"/>
          <w:color w:val="111111"/>
          <w:sz w:val="26"/>
          <w:szCs w:val="26"/>
        </w:rPr>
        <w:t>π</w:t>
      </w:r>
      <w:r w:rsidRPr="00B25A3C">
        <w:rPr>
          <w:rFonts w:ascii="Cambria" w:hAnsi="Cambria" w:cs="Cambria"/>
          <w:color w:val="111111"/>
          <w:sz w:val="26"/>
          <w:szCs w:val="26"/>
        </w:rPr>
        <w:t>ροσ</w:t>
      </w:r>
      <w:r w:rsidRPr="00B25A3C">
        <w:rPr>
          <w:rFonts w:ascii="Times New Roman" w:hAnsi="Times New Roman" w:cs="Times New Roman"/>
          <w:color w:val="111111"/>
          <w:sz w:val="26"/>
          <w:szCs w:val="26"/>
        </w:rPr>
        <w:t>ῆ</w:t>
      </w:r>
      <w:r w:rsidRPr="00B25A3C">
        <w:rPr>
          <w:rFonts w:ascii="Cambria" w:hAnsi="Cambria" w:cs="Cambria"/>
          <w:color w:val="111111"/>
          <w:sz w:val="26"/>
          <w:szCs w:val="26"/>
        </w:rPr>
        <w:t>λθον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ῷ</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ο</w:t>
      </w:r>
      <w:r w:rsidRPr="00B25A3C">
        <w:rPr>
          <w:rFonts w:ascii="Times New Roman" w:hAnsi="Times New Roman" w:cs="Times New Roman"/>
          <w:color w:val="111111"/>
          <w:sz w:val="26"/>
          <w:szCs w:val="26"/>
        </w:rPr>
        <w:t>ἱ</w:t>
      </w:r>
      <w:r w:rsidRPr="00B25A3C">
        <w:rPr>
          <w:rFonts w:ascii="PT Serif" w:hAnsi="PT Serif"/>
          <w:color w:val="111111"/>
          <w:sz w:val="26"/>
          <w:szCs w:val="26"/>
          <w:lang w:val="la-Latn"/>
        </w:rPr>
        <w:t xml:space="preserve"> </w:t>
      </w:r>
      <w:r w:rsidRPr="00B25A3C">
        <w:rPr>
          <w:rFonts w:ascii="Segoe UI Symbol" w:hAnsi="Segoe UI Symbol" w:cs="Segoe UI Symbol"/>
          <w:color w:val="111111"/>
          <w:sz w:val="26"/>
          <w:szCs w:val="26"/>
          <w:lang w:val="la-Latn"/>
        </w:rPr>
        <w:t>⸀</w:t>
      </w:r>
      <w:r w:rsidRPr="00B25A3C">
        <w:rPr>
          <w:rFonts w:ascii="PT Serif" w:hAnsi="PT Serif"/>
          <w:color w:val="111111"/>
          <w:sz w:val="26"/>
          <w:szCs w:val="26"/>
        </w:rPr>
        <w:t>μ</w:t>
      </w:r>
      <w:r w:rsidRPr="00B25A3C">
        <w:rPr>
          <w:rFonts w:ascii="Cambria" w:hAnsi="Cambria" w:cs="Cambria"/>
          <w:color w:val="111111"/>
          <w:sz w:val="26"/>
          <w:szCs w:val="26"/>
        </w:rPr>
        <w:t>αθητα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λέγοντες·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Ἔ</w:t>
      </w:r>
      <w:r w:rsidRPr="00B25A3C">
        <w:rPr>
          <w:rFonts w:ascii="Cambria" w:hAnsi="Cambria" w:cs="Cambria"/>
          <w:color w:val="111111"/>
          <w:sz w:val="26"/>
          <w:szCs w:val="26"/>
        </w:rPr>
        <w:t>ρη</w:t>
      </w:r>
      <w:r w:rsidRPr="00B25A3C">
        <w:rPr>
          <w:rFonts w:ascii="PT Serif" w:hAnsi="PT Serif" w:cs="PT Serif"/>
          <w:color w:val="111111"/>
          <w:sz w:val="26"/>
          <w:szCs w:val="26"/>
        </w:rPr>
        <w:t>μ</w:t>
      </w:r>
      <w:r w:rsidRPr="00B25A3C">
        <w:rPr>
          <w:rFonts w:ascii="Cambria" w:hAnsi="Cambria" w:cs="Cambria"/>
          <w:color w:val="111111"/>
          <w:sz w:val="26"/>
          <w:szCs w:val="26"/>
        </w:rPr>
        <w:t>ός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στιν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ὁ</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τό</w:t>
      </w:r>
      <w:r w:rsidRPr="00B25A3C">
        <w:rPr>
          <w:rFonts w:ascii="PT Serif" w:hAnsi="PT Serif" w:cs="PT Serif"/>
          <w:color w:val="111111"/>
          <w:sz w:val="26"/>
          <w:szCs w:val="26"/>
        </w:rPr>
        <w:t>π</w:t>
      </w:r>
      <w:r w:rsidRPr="00B25A3C">
        <w:rPr>
          <w:rFonts w:ascii="Cambria" w:hAnsi="Cambria" w:cs="Cambria"/>
          <w:color w:val="111111"/>
          <w:sz w:val="26"/>
          <w:szCs w:val="26"/>
        </w:rPr>
        <w:t>ος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ἡ</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ὥ</w:t>
      </w:r>
      <w:r w:rsidRPr="00B25A3C">
        <w:rPr>
          <w:rFonts w:ascii="Cambria" w:hAnsi="Cambria" w:cs="Cambria"/>
          <w:color w:val="111111"/>
          <w:sz w:val="26"/>
          <w:szCs w:val="26"/>
        </w:rPr>
        <w:t>ρα</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ἤ</w:t>
      </w:r>
      <w:r w:rsidRPr="00B25A3C">
        <w:rPr>
          <w:rFonts w:ascii="Cambria" w:hAnsi="Cambria" w:cs="Cambria"/>
          <w:color w:val="111111"/>
          <w:sz w:val="26"/>
          <w:szCs w:val="26"/>
        </w:rPr>
        <w:t>δη</w:t>
      </w:r>
      <w:r w:rsidRPr="00B25A3C">
        <w:rPr>
          <w:rFonts w:ascii="PT Serif" w:hAnsi="PT Serif"/>
          <w:color w:val="111111"/>
          <w:sz w:val="26"/>
          <w:szCs w:val="26"/>
          <w:lang w:val="la-Latn"/>
        </w:rPr>
        <w:t xml:space="preserve"> </w:t>
      </w:r>
      <w:r w:rsidRPr="00B25A3C">
        <w:rPr>
          <w:rFonts w:ascii="PT Serif" w:hAnsi="PT Serif" w:cs="PT Serif"/>
          <w:color w:val="111111"/>
          <w:sz w:val="26"/>
          <w:szCs w:val="26"/>
        </w:rPr>
        <w:t>π</w:t>
      </w:r>
      <w:r w:rsidRPr="00B25A3C">
        <w:rPr>
          <w:rFonts w:ascii="Cambria" w:hAnsi="Cambria" w:cs="Cambria"/>
          <w:color w:val="111111"/>
          <w:sz w:val="26"/>
          <w:szCs w:val="26"/>
        </w:rPr>
        <w:t>αρ</w:t>
      </w:r>
      <w:r w:rsidRPr="00B25A3C">
        <w:rPr>
          <w:rFonts w:ascii="Times New Roman" w:hAnsi="Times New Roman" w:cs="Times New Roman"/>
          <w:color w:val="111111"/>
          <w:sz w:val="26"/>
          <w:szCs w:val="26"/>
        </w:rPr>
        <w:t>ῆ</w:t>
      </w:r>
      <w:r w:rsidRPr="00B25A3C">
        <w:rPr>
          <w:rFonts w:ascii="Cambria" w:hAnsi="Cambria" w:cs="Cambria"/>
          <w:color w:val="111111"/>
          <w:sz w:val="26"/>
          <w:szCs w:val="26"/>
        </w:rPr>
        <w:t>λθεν·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ἀ</w:t>
      </w:r>
      <w:r w:rsidRPr="00B25A3C">
        <w:rPr>
          <w:rFonts w:ascii="PT Serif" w:hAnsi="PT Serif"/>
          <w:color w:val="111111"/>
          <w:sz w:val="26"/>
          <w:szCs w:val="26"/>
        </w:rPr>
        <w:t>π</w:t>
      </w:r>
      <w:r w:rsidRPr="00B25A3C">
        <w:rPr>
          <w:rFonts w:ascii="Cambria" w:hAnsi="Cambria" w:cs="Cambria"/>
          <w:color w:val="111111"/>
          <w:sz w:val="26"/>
          <w:szCs w:val="26"/>
        </w:rPr>
        <w:t>όλυσον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ὺ</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ὄ</w:t>
      </w:r>
      <w:r w:rsidRPr="00B25A3C">
        <w:rPr>
          <w:rFonts w:ascii="Cambria" w:hAnsi="Cambria" w:cs="Cambria"/>
          <w:color w:val="111111"/>
          <w:sz w:val="26"/>
          <w:szCs w:val="26"/>
        </w:rPr>
        <w:t>χλους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ἵ</w:t>
      </w:r>
      <w:r w:rsidRPr="00B25A3C">
        <w:rPr>
          <w:rFonts w:ascii="Cambria" w:hAnsi="Cambria" w:cs="Cambria"/>
          <w:color w:val="111111"/>
          <w:sz w:val="26"/>
          <w:szCs w:val="26"/>
        </w:rPr>
        <w:t>να</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lastRenderedPageBreak/>
        <w:t>ἀ</w:t>
      </w:r>
      <w:r w:rsidRPr="00B25A3C">
        <w:rPr>
          <w:rFonts w:ascii="PT Serif" w:hAnsi="PT Serif"/>
          <w:color w:val="111111"/>
          <w:sz w:val="26"/>
          <w:szCs w:val="26"/>
        </w:rPr>
        <w:t>π</w:t>
      </w:r>
      <w:r w:rsidRPr="00B25A3C">
        <w:rPr>
          <w:rFonts w:ascii="Cambria" w:hAnsi="Cambria" w:cs="Cambria"/>
          <w:color w:val="111111"/>
          <w:sz w:val="26"/>
          <w:szCs w:val="26"/>
        </w:rPr>
        <w:t>ελθόντες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ἰ</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ὰ</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κώ</w:t>
      </w:r>
      <w:r w:rsidRPr="00B25A3C">
        <w:rPr>
          <w:rFonts w:ascii="PT Serif" w:hAnsi="PT Serif" w:cs="PT Serif"/>
          <w:color w:val="111111"/>
          <w:sz w:val="26"/>
          <w:szCs w:val="26"/>
        </w:rPr>
        <w:t>μ</w:t>
      </w:r>
      <w:r w:rsidRPr="00B25A3C">
        <w:rPr>
          <w:rFonts w:ascii="Cambria" w:hAnsi="Cambria" w:cs="Cambria"/>
          <w:color w:val="111111"/>
          <w:sz w:val="26"/>
          <w:szCs w:val="26"/>
        </w:rPr>
        <w:t>ας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ἀ</w:t>
      </w:r>
      <w:r w:rsidRPr="00B25A3C">
        <w:rPr>
          <w:rFonts w:ascii="Cambria" w:hAnsi="Cambria" w:cs="Cambria"/>
          <w:color w:val="111111"/>
          <w:sz w:val="26"/>
          <w:szCs w:val="26"/>
        </w:rPr>
        <w:t>γοράσωσιν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ἑ</w:t>
      </w:r>
      <w:r w:rsidRPr="00B25A3C">
        <w:rPr>
          <w:rFonts w:ascii="Cambria" w:hAnsi="Cambria" w:cs="Cambria"/>
          <w:color w:val="111111"/>
          <w:sz w:val="26"/>
          <w:szCs w:val="26"/>
        </w:rPr>
        <w:t>αυτο</w:t>
      </w:r>
      <w:r w:rsidRPr="00B25A3C">
        <w:rPr>
          <w:rFonts w:ascii="Times New Roman" w:hAnsi="Times New Roman" w:cs="Times New Roman"/>
          <w:color w:val="111111"/>
          <w:sz w:val="26"/>
          <w:szCs w:val="26"/>
        </w:rPr>
        <w:t>ῖ</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βρώ</w:t>
      </w:r>
      <w:r w:rsidRPr="00B25A3C">
        <w:rPr>
          <w:rFonts w:ascii="PT Serif" w:hAnsi="PT Serif" w:cs="PT Serif"/>
          <w:color w:val="111111"/>
          <w:sz w:val="26"/>
          <w:szCs w:val="26"/>
        </w:rPr>
        <w:t>μ</w:t>
      </w:r>
      <w:r w:rsidRPr="00B25A3C">
        <w:rPr>
          <w:rFonts w:ascii="Cambria" w:hAnsi="Cambria" w:cs="Cambria"/>
          <w:color w:val="111111"/>
          <w:sz w:val="26"/>
          <w:szCs w:val="26"/>
        </w:rPr>
        <w:t>ατα</w:t>
      </w:r>
      <w:r w:rsidRPr="00B25A3C">
        <w:rPr>
          <w:rFonts w:ascii="PT Serif" w:hAnsi="PT Serif"/>
          <w:color w:val="111111"/>
          <w:sz w:val="26"/>
          <w:szCs w:val="26"/>
          <w:lang w:val="la-Latn"/>
        </w:rPr>
        <w:t>. </w:t>
      </w:r>
      <w:r w:rsidRPr="00B25A3C">
        <w:rPr>
          <w:rFonts w:ascii="Times New Roman" w:hAnsi="Times New Roman" w:cs="Times New Roman"/>
          <w:color w:val="111111"/>
          <w:sz w:val="26"/>
          <w:szCs w:val="26"/>
        </w:rPr>
        <w:t>ὁ</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δ</w:t>
      </w:r>
      <w:r w:rsidRPr="00B25A3C">
        <w:rPr>
          <w:rFonts w:ascii="Times New Roman" w:hAnsi="Times New Roman" w:cs="Times New Roman"/>
          <w:color w:val="111111"/>
          <w:sz w:val="26"/>
          <w:szCs w:val="26"/>
        </w:rPr>
        <w:t>ὲ</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Ἰ</w:t>
      </w:r>
      <w:r w:rsidRPr="00B25A3C">
        <w:rPr>
          <w:rFonts w:ascii="Cambria" w:hAnsi="Cambria" w:cs="Cambria"/>
          <w:color w:val="111111"/>
          <w:sz w:val="26"/>
          <w:szCs w:val="26"/>
        </w:rPr>
        <w:t>ησο</w:t>
      </w:r>
      <w:r w:rsidRPr="00B25A3C">
        <w:rPr>
          <w:rFonts w:ascii="Times New Roman" w:hAnsi="Times New Roman" w:cs="Times New Roman"/>
          <w:color w:val="111111"/>
          <w:sz w:val="26"/>
          <w:szCs w:val="26"/>
        </w:rPr>
        <w:t>ῦ</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ἶ</w:t>
      </w:r>
      <w:r w:rsidRPr="00B25A3C">
        <w:rPr>
          <w:rFonts w:ascii="PT Serif" w:hAnsi="PT Serif"/>
          <w:color w:val="111111"/>
          <w:sz w:val="26"/>
          <w:szCs w:val="26"/>
        </w:rPr>
        <w:t>π</w:t>
      </w:r>
      <w:r w:rsidRPr="00B25A3C">
        <w:rPr>
          <w:rFonts w:ascii="Cambria" w:hAnsi="Cambria" w:cs="Cambria"/>
          <w:color w:val="111111"/>
          <w:sz w:val="26"/>
          <w:szCs w:val="26"/>
        </w:rPr>
        <w:t>εν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ῖ</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Ο</w:t>
      </w:r>
      <w:r w:rsidRPr="00B25A3C">
        <w:rPr>
          <w:rFonts w:ascii="Times New Roman" w:hAnsi="Times New Roman" w:cs="Times New Roman"/>
          <w:color w:val="111111"/>
          <w:sz w:val="26"/>
          <w:szCs w:val="26"/>
        </w:rPr>
        <w:t>ὐ</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χρείαν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ἔ</w:t>
      </w:r>
      <w:r w:rsidRPr="00B25A3C">
        <w:rPr>
          <w:rFonts w:ascii="Cambria" w:hAnsi="Cambria" w:cs="Cambria"/>
          <w:color w:val="111111"/>
          <w:sz w:val="26"/>
          <w:szCs w:val="26"/>
        </w:rPr>
        <w:t>χουσιν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ἀ</w:t>
      </w:r>
      <w:r w:rsidRPr="00B25A3C">
        <w:rPr>
          <w:rFonts w:ascii="PT Serif" w:hAnsi="PT Serif"/>
          <w:color w:val="111111"/>
          <w:sz w:val="26"/>
          <w:szCs w:val="26"/>
        </w:rPr>
        <w:t>π</w:t>
      </w:r>
      <w:r w:rsidRPr="00B25A3C">
        <w:rPr>
          <w:rFonts w:ascii="Cambria" w:hAnsi="Cambria" w:cs="Cambria"/>
          <w:color w:val="111111"/>
          <w:sz w:val="26"/>
          <w:szCs w:val="26"/>
        </w:rPr>
        <w:t>ελθε</w:t>
      </w:r>
      <w:r w:rsidRPr="00B25A3C">
        <w:rPr>
          <w:rFonts w:ascii="Times New Roman" w:hAnsi="Times New Roman" w:cs="Times New Roman"/>
          <w:color w:val="111111"/>
          <w:sz w:val="26"/>
          <w:szCs w:val="26"/>
        </w:rPr>
        <w:t>ῖ</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δότε</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ῖ</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ὑ</w:t>
      </w:r>
      <w:r w:rsidRPr="00B25A3C">
        <w:rPr>
          <w:rFonts w:ascii="PT Serif" w:hAnsi="PT Serif"/>
          <w:color w:val="111111"/>
          <w:sz w:val="26"/>
          <w:szCs w:val="26"/>
        </w:rPr>
        <w:t>μ</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ῖ</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φαγε</w:t>
      </w:r>
      <w:r w:rsidRPr="00B25A3C">
        <w:rPr>
          <w:rFonts w:ascii="Times New Roman" w:hAnsi="Times New Roman" w:cs="Times New Roman"/>
          <w:color w:val="111111"/>
          <w:sz w:val="26"/>
          <w:szCs w:val="26"/>
        </w:rPr>
        <w:t>ῖ</w:t>
      </w:r>
      <w:r w:rsidRPr="00B25A3C">
        <w:rPr>
          <w:rFonts w:ascii="Cambria" w:hAnsi="Cambria" w:cs="Cambria"/>
          <w:color w:val="111111"/>
          <w:sz w:val="26"/>
          <w:szCs w:val="26"/>
        </w:rPr>
        <w:t>ν</w:t>
      </w:r>
      <w:r w:rsidRPr="00B25A3C">
        <w:rPr>
          <w:rFonts w:ascii="PT Serif" w:hAnsi="PT Serif"/>
          <w:color w:val="111111"/>
          <w:sz w:val="26"/>
          <w:szCs w:val="26"/>
          <w:lang w:val="la-Latn"/>
        </w:rPr>
        <w:t>. </w:t>
      </w:r>
      <w:r w:rsidRPr="00B25A3C">
        <w:rPr>
          <w:rFonts w:ascii="Cambria" w:hAnsi="Cambria" w:cs="Cambria"/>
          <w:color w:val="111111"/>
          <w:sz w:val="26"/>
          <w:szCs w:val="26"/>
        </w:rPr>
        <w:t>ο</w:t>
      </w:r>
      <w:r w:rsidRPr="00B25A3C">
        <w:rPr>
          <w:rFonts w:ascii="Times New Roman" w:hAnsi="Times New Roman" w:cs="Times New Roman"/>
          <w:color w:val="111111"/>
          <w:sz w:val="26"/>
          <w:szCs w:val="26"/>
        </w:rPr>
        <w:t>ἱ</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δ</w:t>
      </w:r>
      <w:r w:rsidRPr="00B25A3C">
        <w:rPr>
          <w:rFonts w:ascii="Times New Roman" w:hAnsi="Times New Roman" w:cs="Times New Roman"/>
          <w:color w:val="111111"/>
          <w:sz w:val="26"/>
          <w:szCs w:val="26"/>
        </w:rPr>
        <w:t>ὲ</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λέγουσιν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ῷ</w:t>
      </w:r>
      <w:r w:rsidRPr="00B25A3C">
        <w:rPr>
          <w:rFonts w:ascii="Cambria" w:hAnsi="Cambria" w:cs="Cambria"/>
          <w:color w:val="111111"/>
          <w:sz w:val="26"/>
          <w:szCs w:val="26"/>
        </w:rPr>
        <w:t>·</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Ο</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κ</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ἔ</w:t>
      </w:r>
      <w:r w:rsidRPr="00B25A3C">
        <w:rPr>
          <w:rFonts w:ascii="Cambria" w:hAnsi="Cambria" w:cs="Cambria"/>
          <w:color w:val="111111"/>
          <w:sz w:val="26"/>
          <w:szCs w:val="26"/>
        </w:rPr>
        <w:t>χο</w:t>
      </w:r>
      <w:r w:rsidRPr="00B25A3C">
        <w:rPr>
          <w:rFonts w:ascii="PT Serif" w:hAnsi="PT Serif" w:cs="PT Serif"/>
          <w:color w:val="111111"/>
          <w:sz w:val="26"/>
          <w:szCs w:val="26"/>
        </w:rPr>
        <w:t>μ</w:t>
      </w:r>
      <w:r w:rsidRPr="00B25A3C">
        <w:rPr>
          <w:rFonts w:ascii="Cambria" w:hAnsi="Cambria" w:cs="Cambria"/>
          <w:color w:val="111111"/>
          <w:sz w:val="26"/>
          <w:szCs w:val="26"/>
        </w:rPr>
        <w:t>εν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ὧ</w:t>
      </w:r>
      <w:r w:rsidRPr="00B25A3C">
        <w:rPr>
          <w:rFonts w:ascii="Cambria" w:hAnsi="Cambria" w:cs="Cambria"/>
          <w:color w:val="111111"/>
          <w:sz w:val="26"/>
          <w:szCs w:val="26"/>
        </w:rPr>
        <w:t>δε</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ἰ</w:t>
      </w:r>
      <w:r w:rsidRPr="00B25A3C">
        <w:rPr>
          <w:rFonts w:ascii="PT Serif" w:hAnsi="PT Serif"/>
          <w:color w:val="111111"/>
          <w:sz w:val="26"/>
          <w:szCs w:val="26"/>
          <w:lang w:val="la-Latn"/>
        </w:rPr>
        <w:t xml:space="preserve"> </w:t>
      </w:r>
      <w:r w:rsidRPr="00B25A3C">
        <w:rPr>
          <w:rFonts w:ascii="PT Serif" w:hAnsi="PT Serif"/>
          <w:color w:val="111111"/>
          <w:sz w:val="26"/>
          <w:szCs w:val="26"/>
        </w:rPr>
        <w:t>μ</w:t>
      </w:r>
      <w:r w:rsidRPr="00B25A3C">
        <w:rPr>
          <w:rFonts w:ascii="Times New Roman" w:hAnsi="Times New Roman" w:cs="Times New Roman"/>
          <w:color w:val="111111"/>
          <w:sz w:val="26"/>
          <w:szCs w:val="26"/>
        </w:rPr>
        <w:t>ὴ</w:t>
      </w:r>
      <w:r w:rsidRPr="00B25A3C">
        <w:rPr>
          <w:rFonts w:ascii="PT Serif" w:hAnsi="PT Serif"/>
          <w:color w:val="111111"/>
          <w:sz w:val="26"/>
          <w:szCs w:val="26"/>
          <w:lang w:val="la-Latn"/>
        </w:rPr>
        <w:t xml:space="preserve"> </w:t>
      </w:r>
      <w:r w:rsidRPr="00B25A3C">
        <w:rPr>
          <w:rFonts w:ascii="PT Serif" w:hAnsi="PT Serif"/>
          <w:color w:val="111111"/>
          <w:sz w:val="26"/>
          <w:szCs w:val="26"/>
        </w:rPr>
        <w:t>π</w:t>
      </w:r>
      <w:r w:rsidRPr="00B25A3C">
        <w:rPr>
          <w:rFonts w:ascii="Cambria" w:hAnsi="Cambria" w:cs="Cambria"/>
          <w:color w:val="111111"/>
          <w:sz w:val="26"/>
          <w:szCs w:val="26"/>
        </w:rPr>
        <w:t>έντε</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ἄ</w:t>
      </w:r>
      <w:r w:rsidRPr="00B25A3C">
        <w:rPr>
          <w:rFonts w:ascii="Cambria" w:hAnsi="Cambria" w:cs="Cambria"/>
          <w:color w:val="111111"/>
          <w:sz w:val="26"/>
          <w:szCs w:val="26"/>
        </w:rPr>
        <w:t>ρτους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δύο</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ἰ</w:t>
      </w:r>
      <w:r w:rsidRPr="00B25A3C">
        <w:rPr>
          <w:rFonts w:ascii="Cambria" w:hAnsi="Cambria" w:cs="Cambria"/>
          <w:color w:val="111111"/>
          <w:sz w:val="26"/>
          <w:szCs w:val="26"/>
        </w:rPr>
        <w:t>χθύας</w:t>
      </w:r>
      <w:r w:rsidRPr="00B25A3C">
        <w:rPr>
          <w:rFonts w:ascii="PT Serif" w:hAnsi="PT Serif"/>
          <w:color w:val="111111"/>
          <w:sz w:val="26"/>
          <w:szCs w:val="26"/>
          <w:lang w:val="la-Latn"/>
        </w:rPr>
        <w:t>. </w:t>
      </w:r>
      <w:r w:rsidRPr="00B25A3C">
        <w:rPr>
          <w:rFonts w:ascii="Times New Roman" w:hAnsi="Times New Roman" w:cs="Times New Roman"/>
          <w:color w:val="111111"/>
          <w:sz w:val="26"/>
          <w:szCs w:val="26"/>
        </w:rPr>
        <w:t>ὁ</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δ</w:t>
      </w:r>
      <w:r w:rsidRPr="00B25A3C">
        <w:rPr>
          <w:rFonts w:ascii="Times New Roman" w:hAnsi="Times New Roman" w:cs="Times New Roman"/>
          <w:color w:val="111111"/>
          <w:sz w:val="26"/>
          <w:szCs w:val="26"/>
        </w:rPr>
        <w:t>ὲ</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ἶ</w:t>
      </w:r>
      <w:r w:rsidRPr="00B25A3C">
        <w:rPr>
          <w:rFonts w:ascii="PT Serif" w:hAnsi="PT Serif"/>
          <w:color w:val="111111"/>
          <w:sz w:val="26"/>
          <w:szCs w:val="26"/>
        </w:rPr>
        <w:t>π</w:t>
      </w:r>
      <w:r w:rsidRPr="00B25A3C">
        <w:rPr>
          <w:rFonts w:ascii="Cambria" w:hAnsi="Cambria" w:cs="Cambria"/>
          <w:color w:val="111111"/>
          <w:sz w:val="26"/>
          <w:szCs w:val="26"/>
        </w:rPr>
        <w:t>εν·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Φέρετέ</w:t>
      </w:r>
      <w:r w:rsidRPr="00B25A3C">
        <w:rPr>
          <w:rFonts w:ascii="PT Serif" w:hAnsi="PT Serif"/>
          <w:color w:val="111111"/>
          <w:sz w:val="26"/>
          <w:szCs w:val="26"/>
          <w:lang w:val="la-Latn"/>
        </w:rPr>
        <w:t xml:space="preserve"> </w:t>
      </w:r>
      <w:r w:rsidRPr="00B25A3C">
        <w:rPr>
          <w:rFonts w:ascii="PT Serif" w:hAnsi="PT Serif" w:cs="PT Serif"/>
          <w:color w:val="111111"/>
          <w:sz w:val="26"/>
          <w:szCs w:val="26"/>
        </w:rPr>
        <w:t>μ</w:t>
      </w:r>
      <w:r w:rsidRPr="00B25A3C">
        <w:rPr>
          <w:rFonts w:ascii="Cambria" w:hAnsi="Cambria" w:cs="Cambria"/>
          <w:color w:val="111111"/>
          <w:sz w:val="26"/>
          <w:szCs w:val="26"/>
        </w:rPr>
        <w:t>οι</w:t>
      </w:r>
      <w:r w:rsidRPr="00B25A3C">
        <w:rPr>
          <w:rFonts w:ascii="PT Serif" w:hAnsi="PT Serif"/>
          <w:color w:val="111111"/>
          <w:sz w:val="26"/>
          <w:szCs w:val="26"/>
          <w:lang w:val="la-Latn"/>
        </w:rPr>
        <w:t xml:space="preserve"> </w:t>
      </w:r>
      <w:r w:rsidRPr="00B25A3C">
        <w:rPr>
          <w:rFonts w:ascii="Segoe UI Symbol" w:hAnsi="Segoe UI Symbol" w:cs="Segoe UI Symbol"/>
          <w:color w:val="111111"/>
          <w:sz w:val="26"/>
          <w:szCs w:val="26"/>
          <w:lang w:val="la-Latn"/>
        </w:rPr>
        <w:t>⸂</w:t>
      </w:r>
      <w:r w:rsidRPr="00B25A3C">
        <w:rPr>
          <w:rFonts w:ascii="Times New Roman" w:hAnsi="Times New Roman" w:cs="Times New Roman"/>
          <w:color w:val="111111"/>
          <w:sz w:val="26"/>
          <w:szCs w:val="26"/>
        </w:rPr>
        <w:t>ὧ</w:t>
      </w:r>
      <w:r w:rsidRPr="00B25A3C">
        <w:rPr>
          <w:rFonts w:ascii="Cambria" w:hAnsi="Cambria" w:cs="Cambria"/>
          <w:color w:val="111111"/>
          <w:sz w:val="26"/>
          <w:szCs w:val="26"/>
        </w:rPr>
        <w:t>δε</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τούς</w:t>
      </w:r>
      <w:r w:rsidRPr="00B25A3C">
        <w:rPr>
          <w:rFonts w:ascii="Segoe UI Symbol" w:hAnsi="Segoe UI Symbol" w:cs="Segoe UI Symbol"/>
          <w:color w:val="111111"/>
          <w:sz w:val="26"/>
          <w:szCs w:val="26"/>
          <w:lang w:val="la-Latn"/>
        </w:rPr>
        <w:t>⸃</w:t>
      </w:r>
      <w:r w:rsidRPr="00B25A3C">
        <w:rPr>
          <w:rFonts w:ascii="PT Serif" w:hAnsi="PT Serif"/>
          <w:color w:val="111111"/>
          <w:sz w:val="26"/>
          <w:szCs w:val="26"/>
          <w:lang w:val="la-Latn"/>
        </w:rPr>
        <w:t>.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κελεύσας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ὺ</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ὄ</w:t>
      </w:r>
      <w:r w:rsidRPr="00B25A3C">
        <w:rPr>
          <w:rFonts w:ascii="Cambria" w:hAnsi="Cambria" w:cs="Cambria"/>
          <w:color w:val="111111"/>
          <w:sz w:val="26"/>
          <w:szCs w:val="26"/>
        </w:rPr>
        <w:t>χλους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ἀ</w:t>
      </w:r>
      <w:r w:rsidRPr="00B25A3C">
        <w:rPr>
          <w:rFonts w:ascii="Cambria" w:hAnsi="Cambria" w:cs="Cambria"/>
          <w:color w:val="111111"/>
          <w:sz w:val="26"/>
          <w:szCs w:val="26"/>
        </w:rPr>
        <w:t>νακλιθ</w:t>
      </w:r>
      <w:r w:rsidRPr="00B25A3C">
        <w:rPr>
          <w:rFonts w:ascii="Times New Roman" w:hAnsi="Times New Roman" w:cs="Times New Roman"/>
          <w:color w:val="111111"/>
          <w:sz w:val="26"/>
          <w:szCs w:val="26"/>
        </w:rPr>
        <w:t>ῆ</w:t>
      </w:r>
      <w:r w:rsidRPr="00B25A3C">
        <w:rPr>
          <w:rFonts w:ascii="Cambria" w:hAnsi="Cambria" w:cs="Cambria"/>
          <w:color w:val="111111"/>
          <w:sz w:val="26"/>
          <w:szCs w:val="26"/>
        </w:rPr>
        <w:t>ναι</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PT Serif" w:hAnsi="PT Serif"/>
          <w:color w:val="111111"/>
          <w:sz w:val="26"/>
          <w:szCs w:val="26"/>
        </w:rPr>
        <w:t>π</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Segoe UI Symbol" w:hAnsi="Segoe UI Symbol" w:cs="Segoe UI Symbol"/>
          <w:color w:val="111111"/>
          <w:sz w:val="26"/>
          <w:szCs w:val="26"/>
          <w:lang w:val="la-Latn"/>
        </w:rPr>
        <w:t>⸂</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ῦ</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χόρτου</w:t>
      </w:r>
      <w:r w:rsidRPr="00B25A3C">
        <w:rPr>
          <w:rFonts w:ascii="Segoe UI Symbol" w:hAnsi="Segoe UI Symbol" w:cs="Segoe UI Symbol"/>
          <w:color w:val="111111"/>
          <w:sz w:val="26"/>
          <w:szCs w:val="26"/>
          <w:lang w:val="la-Latn"/>
        </w:rPr>
        <w:t>⸃</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λαβ</w:t>
      </w:r>
      <w:r w:rsidRPr="00B25A3C">
        <w:rPr>
          <w:rFonts w:ascii="Times New Roman" w:hAnsi="Times New Roman" w:cs="Times New Roman"/>
          <w:color w:val="111111"/>
          <w:sz w:val="26"/>
          <w:szCs w:val="26"/>
        </w:rPr>
        <w:t>ὼ</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ὺ</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PT Serif" w:hAnsi="PT Serif" w:cs="PT Serif"/>
          <w:color w:val="111111"/>
          <w:sz w:val="26"/>
          <w:szCs w:val="26"/>
        </w:rPr>
        <w:t>π</w:t>
      </w:r>
      <w:r w:rsidRPr="00B25A3C">
        <w:rPr>
          <w:rFonts w:ascii="Cambria" w:hAnsi="Cambria" w:cs="Cambria"/>
          <w:color w:val="111111"/>
          <w:sz w:val="26"/>
          <w:szCs w:val="26"/>
        </w:rPr>
        <w:t>έντε</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ἄ</w:t>
      </w:r>
      <w:r w:rsidRPr="00B25A3C">
        <w:rPr>
          <w:rFonts w:ascii="Cambria" w:hAnsi="Cambria" w:cs="Cambria"/>
          <w:color w:val="111111"/>
          <w:sz w:val="26"/>
          <w:szCs w:val="26"/>
        </w:rPr>
        <w:t>ρτους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ὺ</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δύο</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ἰ</w:t>
      </w:r>
      <w:r w:rsidRPr="00B25A3C">
        <w:rPr>
          <w:rFonts w:ascii="Cambria" w:hAnsi="Cambria" w:cs="Cambria"/>
          <w:color w:val="111111"/>
          <w:sz w:val="26"/>
          <w:szCs w:val="26"/>
        </w:rPr>
        <w:t>χθύας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ἀ</w:t>
      </w:r>
      <w:r w:rsidRPr="00B25A3C">
        <w:rPr>
          <w:rFonts w:ascii="Cambria" w:hAnsi="Cambria" w:cs="Cambria"/>
          <w:color w:val="111111"/>
          <w:sz w:val="26"/>
          <w:szCs w:val="26"/>
        </w:rPr>
        <w:t>ναβλέψας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ἰ</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ὸ</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ο</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ραν</w:t>
      </w:r>
      <w:r w:rsidRPr="00B25A3C">
        <w:rPr>
          <w:rFonts w:ascii="Times New Roman" w:hAnsi="Times New Roman" w:cs="Times New Roman"/>
          <w:color w:val="111111"/>
          <w:sz w:val="26"/>
          <w:szCs w:val="26"/>
        </w:rPr>
        <w:t>ὸ</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λόγησεν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κλάσας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ἔ</w:t>
      </w:r>
      <w:r w:rsidRPr="00B25A3C">
        <w:rPr>
          <w:rFonts w:ascii="Cambria" w:hAnsi="Cambria" w:cs="Cambria"/>
          <w:color w:val="111111"/>
          <w:sz w:val="26"/>
          <w:szCs w:val="26"/>
        </w:rPr>
        <w:t>δωκεν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ῖ</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PT Serif" w:hAnsi="PT Serif" w:cs="PT Serif"/>
          <w:color w:val="111111"/>
          <w:sz w:val="26"/>
          <w:szCs w:val="26"/>
        </w:rPr>
        <w:t>μ</w:t>
      </w:r>
      <w:r w:rsidRPr="00B25A3C">
        <w:rPr>
          <w:rFonts w:ascii="Cambria" w:hAnsi="Cambria" w:cs="Cambria"/>
          <w:color w:val="111111"/>
          <w:sz w:val="26"/>
          <w:szCs w:val="26"/>
        </w:rPr>
        <w:t>αθητα</w:t>
      </w:r>
      <w:r w:rsidRPr="00B25A3C">
        <w:rPr>
          <w:rFonts w:ascii="Times New Roman" w:hAnsi="Times New Roman" w:cs="Times New Roman"/>
          <w:color w:val="111111"/>
          <w:sz w:val="26"/>
          <w:szCs w:val="26"/>
        </w:rPr>
        <w:t>ῖ</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ὺ</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ἄ</w:t>
      </w:r>
      <w:r w:rsidRPr="00B25A3C">
        <w:rPr>
          <w:rFonts w:ascii="Cambria" w:hAnsi="Cambria" w:cs="Cambria"/>
          <w:color w:val="111111"/>
          <w:sz w:val="26"/>
          <w:szCs w:val="26"/>
        </w:rPr>
        <w:t>ρτους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ο</w:t>
      </w:r>
      <w:r w:rsidRPr="00B25A3C">
        <w:rPr>
          <w:rFonts w:ascii="Times New Roman" w:hAnsi="Times New Roman" w:cs="Times New Roman"/>
          <w:color w:val="111111"/>
          <w:sz w:val="26"/>
          <w:szCs w:val="26"/>
        </w:rPr>
        <w:t>ἱ</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δ</w:t>
      </w:r>
      <w:r w:rsidRPr="00B25A3C">
        <w:rPr>
          <w:rFonts w:ascii="Times New Roman" w:hAnsi="Times New Roman" w:cs="Times New Roman"/>
          <w:color w:val="111111"/>
          <w:sz w:val="26"/>
          <w:szCs w:val="26"/>
        </w:rPr>
        <w:t>ὲ</w:t>
      </w:r>
      <w:r w:rsidRPr="00B25A3C">
        <w:rPr>
          <w:rFonts w:ascii="PT Serif" w:hAnsi="PT Serif"/>
          <w:color w:val="111111"/>
          <w:sz w:val="26"/>
          <w:szCs w:val="26"/>
          <w:lang w:val="la-Latn"/>
        </w:rPr>
        <w:t xml:space="preserve"> </w:t>
      </w:r>
      <w:r w:rsidRPr="00B25A3C">
        <w:rPr>
          <w:rFonts w:ascii="PT Serif" w:hAnsi="PT Serif"/>
          <w:color w:val="111111"/>
          <w:sz w:val="26"/>
          <w:szCs w:val="26"/>
        </w:rPr>
        <w:t>μ</w:t>
      </w:r>
      <w:r w:rsidRPr="00B25A3C">
        <w:rPr>
          <w:rFonts w:ascii="Cambria" w:hAnsi="Cambria" w:cs="Cambria"/>
          <w:color w:val="111111"/>
          <w:sz w:val="26"/>
          <w:szCs w:val="26"/>
        </w:rPr>
        <w:t>αθητα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ῖ</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ὄ</w:t>
      </w:r>
      <w:r w:rsidRPr="00B25A3C">
        <w:rPr>
          <w:rFonts w:ascii="Cambria" w:hAnsi="Cambria" w:cs="Cambria"/>
          <w:color w:val="111111"/>
          <w:sz w:val="26"/>
          <w:szCs w:val="26"/>
        </w:rPr>
        <w:t>χλοις</w:t>
      </w:r>
      <w:r w:rsidRPr="00B25A3C">
        <w:rPr>
          <w:rFonts w:ascii="PT Serif" w:hAnsi="PT Serif"/>
          <w:color w:val="111111"/>
          <w:sz w:val="26"/>
          <w:szCs w:val="26"/>
          <w:lang w:val="la-Latn"/>
        </w:rPr>
        <w:t>. </w:t>
      </w:r>
      <w:r w:rsidRPr="00B25A3C">
        <w:rPr>
          <w:rFonts w:ascii="Cambria" w:hAnsi="Cambria" w:cs="Cambria"/>
          <w:color w:val="111111"/>
          <w:sz w:val="26"/>
          <w:szCs w:val="26"/>
          <w:lang w:val="el-GR"/>
        </w:rPr>
        <w:t>κα</w:t>
      </w:r>
      <w:r w:rsidRPr="00B25A3C">
        <w:rPr>
          <w:rFonts w:ascii="Times New Roman" w:hAnsi="Times New Roman" w:cs="Times New Roman"/>
          <w:color w:val="111111"/>
          <w:sz w:val="26"/>
          <w:szCs w:val="26"/>
          <w:lang w:val="el-GR"/>
        </w:rPr>
        <w:t>ὶ</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lang w:val="el-GR"/>
        </w:rPr>
        <w:t>ἔ</w:t>
      </w:r>
      <w:r w:rsidRPr="00B25A3C">
        <w:rPr>
          <w:rFonts w:ascii="Cambria" w:hAnsi="Cambria" w:cs="Cambria"/>
          <w:color w:val="111111"/>
          <w:sz w:val="26"/>
          <w:szCs w:val="26"/>
          <w:lang w:val="el-GR"/>
        </w:rPr>
        <w:t>φαγον</w:t>
      </w:r>
      <w:r w:rsidRPr="00B25A3C">
        <w:rPr>
          <w:rFonts w:ascii="PT Serif" w:hAnsi="PT Serif"/>
          <w:color w:val="111111"/>
          <w:sz w:val="26"/>
          <w:szCs w:val="26"/>
          <w:lang w:val="la-Latn"/>
        </w:rPr>
        <w:t xml:space="preserve"> </w:t>
      </w:r>
      <w:r w:rsidRPr="00B25A3C">
        <w:rPr>
          <w:rFonts w:ascii="PT Serif" w:hAnsi="PT Serif" w:cs="PT Serif"/>
          <w:color w:val="111111"/>
          <w:sz w:val="26"/>
          <w:szCs w:val="26"/>
          <w:lang w:val="el-GR"/>
        </w:rPr>
        <w:t>π</w:t>
      </w:r>
      <w:r w:rsidRPr="00B25A3C">
        <w:rPr>
          <w:rFonts w:ascii="Cambria" w:hAnsi="Cambria" w:cs="Cambria"/>
          <w:color w:val="111111"/>
          <w:sz w:val="26"/>
          <w:szCs w:val="26"/>
          <w:lang w:val="el-GR"/>
        </w:rPr>
        <w:t>άντες</w:t>
      </w:r>
      <w:r w:rsidRPr="00B25A3C">
        <w:rPr>
          <w:rFonts w:ascii="PT Serif" w:hAnsi="PT Serif"/>
          <w:color w:val="111111"/>
          <w:sz w:val="26"/>
          <w:szCs w:val="26"/>
          <w:lang w:val="la-Latn"/>
        </w:rPr>
        <w:t xml:space="preserve"> </w:t>
      </w:r>
      <w:r w:rsidRPr="00B25A3C">
        <w:rPr>
          <w:rFonts w:ascii="Cambria" w:hAnsi="Cambria" w:cs="Cambria"/>
          <w:color w:val="111111"/>
          <w:sz w:val="26"/>
          <w:szCs w:val="26"/>
          <w:lang w:val="el-GR"/>
        </w:rPr>
        <w:t>κα</w:t>
      </w:r>
      <w:r w:rsidRPr="00B25A3C">
        <w:rPr>
          <w:rFonts w:ascii="Times New Roman" w:hAnsi="Times New Roman" w:cs="Times New Roman"/>
          <w:color w:val="111111"/>
          <w:sz w:val="26"/>
          <w:szCs w:val="26"/>
          <w:lang w:val="el-GR"/>
        </w:rPr>
        <w:t>ὶ</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lang w:val="el-GR"/>
        </w:rPr>
        <w:t>ἐ</w:t>
      </w:r>
      <w:r w:rsidRPr="00B25A3C">
        <w:rPr>
          <w:rFonts w:ascii="Cambria" w:hAnsi="Cambria" w:cs="Cambria"/>
          <w:color w:val="111111"/>
          <w:sz w:val="26"/>
          <w:szCs w:val="26"/>
          <w:lang w:val="el-GR"/>
        </w:rPr>
        <w:t>χορτάσθησαν</w:t>
      </w:r>
      <w:r w:rsidRPr="00B25A3C">
        <w:rPr>
          <w:rFonts w:ascii="PT Serif" w:hAnsi="PT Serif"/>
          <w:color w:val="111111"/>
          <w:sz w:val="26"/>
          <w:szCs w:val="26"/>
          <w:lang w:val="la-Latn"/>
        </w:rPr>
        <w:t xml:space="preserve">, </w:t>
      </w:r>
      <w:r w:rsidRPr="00B25A3C">
        <w:rPr>
          <w:rFonts w:ascii="Cambria" w:hAnsi="Cambria" w:cs="Cambria"/>
          <w:color w:val="111111"/>
          <w:sz w:val="26"/>
          <w:szCs w:val="26"/>
          <w:lang w:val="el-GR"/>
        </w:rPr>
        <w:t>κα</w:t>
      </w:r>
      <w:r w:rsidRPr="00B25A3C">
        <w:rPr>
          <w:rFonts w:ascii="Times New Roman" w:hAnsi="Times New Roman" w:cs="Times New Roman"/>
          <w:color w:val="111111"/>
          <w:sz w:val="26"/>
          <w:szCs w:val="26"/>
          <w:lang w:val="el-GR"/>
        </w:rPr>
        <w:t>ὶ</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lang w:val="el-GR"/>
        </w:rPr>
        <w:t>ἦ</w:t>
      </w:r>
      <w:r w:rsidRPr="00B25A3C">
        <w:rPr>
          <w:rFonts w:ascii="Cambria" w:hAnsi="Cambria" w:cs="Cambria"/>
          <w:color w:val="111111"/>
          <w:sz w:val="26"/>
          <w:szCs w:val="26"/>
          <w:lang w:val="el-GR"/>
        </w:rPr>
        <w:t>ραν</w:t>
      </w:r>
      <w:r w:rsidRPr="00B25A3C">
        <w:rPr>
          <w:rFonts w:ascii="PT Serif" w:hAnsi="PT Serif"/>
          <w:color w:val="111111"/>
          <w:sz w:val="26"/>
          <w:szCs w:val="26"/>
          <w:lang w:val="la-Latn"/>
        </w:rPr>
        <w:t xml:space="preserve"> </w:t>
      </w:r>
      <w:r w:rsidRPr="00B25A3C">
        <w:rPr>
          <w:rFonts w:ascii="Cambria" w:hAnsi="Cambria" w:cs="Cambria"/>
          <w:color w:val="111111"/>
          <w:sz w:val="26"/>
          <w:szCs w:val="26"/>
          <w:lang w:val="el-GR"/>
        </w:rPr>
        <w:t>τ</w:t>
      </w:r>
      <w:r w:rsidRPr="00B25A3C">
        <w:rPr>
          <w:rFonts w:ascii="Times New Roman" w:hAnsi="Times New Roman" w:cs="Times New Roman"/>
          <w:color w:val="111111"/>
          <w:sz w:val="26"/>
          <w:szCs w:val="26"/>
          <w:lang w:val="el-GR"/>
        </w:rPr>
        <w:t>ὸ</w:t>
      </w:r>
      <w:r w:rsidRPr="00B25A3C">
        <w:rPr>
          <w:rFonts w:ascii="PT Serif" w:hAnsi="PT Serif"/>
          <w:color w:val="111111"/>
          <w:sz w:val="26"/>
          <w:szCs w:val="26"/>
          <w:lang w:val="la-Latn"/>
        </w:rPr>
        <w:t xml:space="preserve"> </w:t>
      </w:r>
      <w:r w:rsidRPr="00B25A3C">
        <w:rPr>
          <w:rFonts w:ascii="PT Serif" w:hAnsi="PT Serif"/>
          <w:color w:val="111111"/>
          <w:sz w:val="26"/>
          <w:szCs w:val="26"/>
          <w:lang w:val="el-GR"/>
        </w:rPr>
        <w:t>π</w:t>
      </w:r>
      <w:r w:rsidRPr="00B25A3C">
        <w:rPr>
          <w:rFonts w:ascii="Cambria" w:hAnsi="Cambria" w:cs="Cambria"/>
          <w:color w:val="111111"/>
          <w:sz w:val="26"/>
          <w:szCs w:val="26"/>
          <w:lang w:val="el-GR"/>
        </w:rPr>
        <w:t>ερισσε</w:t>
      </w:r>
      <w:r w:rsidRPr="00B25A3C">
        <w:rPr>
          <w:rFonts w:ascii="Times New Roman" w:hAnsi="Times New Roman" w:cs="Times New Roman"/>
          <w:color w:val="111111"/>
          <w:sz w:val="26"/>
          <w:szCs w:val="26"/>
          <w:lang w:val="el-GR"/>
        </w:rPr>
        <w:t>ῦ</w:t>
      </w:r>
      <w:r w:rsidRPr="00B25A3C">
        <w:rPr>
          <w:rFonts w:ascii="Cambria" w:hAnsi="Cambria" w:cs="Cambria"/>
          <w:color w:val="111111"/>
          <w:sz w:val="26"/>
          <w:szCs w:val="26"/>
          <w:lang w:val="el-GR"/>
        </w:rPr>
        <w:t>ον</w:t>
      </w:r>
      <w:r w:rsidRPr="00B25A3C">
        <w:rPr>
          <w:rFonts w:ascii="PT Serif" w:hAnsi="PT Serif"/>
          <w:color w:val="111111"/>
          <w:sz w:val="26"/>
          <w:szCs w:val="26"/>
          <w:lang w:val="la-Latn"/>
        </w:rPr>
        <w:t xml:space="preserve"> </w:t>
      </w:r>
      <w:r w:rsidRPr="00B25A3C">
        <w:rPr>
          <w:rFonts w:ascii="Cambria" w:hAnsi="Cambria" w:cs="Cambria"/>
          <w:color w:val="111111"/>
          <w:sz w:val="26"/>
          <w:szCs w:val="26"/>
          <w:lang w:val="el-GR"/>
        </w:rPr>
        <w:t>τ</w:t>
      </w:r>
      <w:r w:rsidRPr="00B25A3C">
        <w:rPr>
          <w:rFonts w:ascii="Times New Roman" w:hAnsi="Times New Roman" w:cs="Times New Roman"/>
          <w:color w:val="111111"/>
          <w:sz w:val="26"/>
          <w:szCs w:val="26"/>
          <w:lang w:val="el-GR"/>
        </w:rPr>
        <w:t>ῶ</w:t>
      </w:r>
      <w:r w:rsidRPr="00B25A3C">
        <w:rPr>
          <w:rFonts w:ascii="Cambria" w:hAnsi="Cambria" w:cs="Cambria"/>
          <w:color w:val="111111"/>
          <w:sz w:val="26"/>
          <w:szCs w:val="26"/>
          <w:lang w:val="el-GR"/>
        </w:rPr>
        <w:t>ν</w:t>
      </w:r>
      <w:r w:rsidRPr="00B25A3C">
        <w:rPr>
          <w:rFonts w:ascii="PT Serif" w:hAnsi="PT Serif"/>
          <w:color w:val="111111"/>
          <w:sz w:val="26"/>
          <w:szCs w:val="26"/>
          <w:lang w:val="la-Latn"/>
        </w:rPr>
        <w:t xml:space="preserve"> </w:t>
      </w:r>
      <w:r w:rsidRPr="00B25A3C">
        <w:rPr>
          <w:rFonts w:ascii="Cambria" w:hAnsi="Cambria" w:cs="Cambria"/>
          <w:color w:val="111111"/>
          <w:sz w:val="26"/>
          <w:szCs w:val="26"/>
          <w:lang w:val="el-GR"/>
        </w:rPr>
        <w:t>κλασ</w:t>
      </w:r>
      <w:r w:rsidRPr="00B25A3C">
        <w:rPr>
          <w:rFonts w:ascii="PT Serif" w:hAnsi="PT Serif" w:cs="PT Serif"/>
          <w:color w:val="111111"/>
          <w:sz w:val="26"/>
          <w:szCs w:val="26"/>
          <w:lang w:val="el-GR"/>
        </w:rPr>
        <w:t>μ</w:t>
      </w:r>
      <w:r w:rsidRPr="00B25A3C">
        <w:rPr>
          <w:rFonts w:ascii="Cambria" w:hAnsi="Cambria" w:cs="Cambria"/>
          <w:color w:val="111111"/>
          <w:sz w:val="26"/>
          <w:szCs w:val="26"/>
          <w:lang w:val="el-GR"/>
        </w:rPr>
        <w:t>άτων</w:t>
      </w:r>
      <w:r w:rsidRPr="00B25A3C">
        <w:rPr>
          <w:rFonts w:ascii="PT Serif" w:hAnsi="PT Serif"/>
          <w:color w:val="111111"/>
          <w:sz w:val="26"/>
          <w:szCs w:val="26"/>
          <w:lang w:val="la-Latn"/>
        </w:rPr>
        <w:t xml:space="preserve"> </w:t>
      </w:r>
      <w:r w:rsidRPr="00B25A3C">
        <w:rPr>
          <w:rFonts w:ascii="Cambria" w:hAnsi="Cambria" w:cs="Cambria"/>
          <w:color w:val="111111"/>
          <w:sz w:val="26"/>
          <w:szCs w:val="26"/>
          <w:lang w:val="el-GR"/>
        </w:rPr>
        <w:t>δώδεκα</w:t>
      </w:r>
      <w:r w:rsidRPr="00B25A3C">
        <w:rPr>
          <w:rFonts w:ascii="PT Serif" w:hAnsi="PT Serif"/>
          <w:color w:val="111111"/>
          <w:sz w:val="26"/>
          <w:szCs w:val="26"/>
          <w:lang w:val="la-Latn"/>
        </w:rPr>
        <w:t xml:space="preserve"> </w:t>
      </w:r>
      <w:r w:rsidRPr="00B25A3C">
        <w:rPr>
          <w:rFonts w:ascii="Cambria" w:hAnsi="Cambria" w:cs="Cambria"/>
          <w:color w:val="111111"/>
          <w:sz w:val="26"/>
          <w:szCs w:val="26"/>
          <w:lang w:val="el-GR"/>
        </w:rPr>
        <w:t>κοφίνους</w:t>
      </w:r>
      <w:r w:rsidRPr="00B25A3C">
        <w:rPr>
          <w:rFonts w:ascii="PT Serif" w:hAnsi="PT Serif"/>
          <w:color w:val="111111"/>
          <w:sz w:val="26"/>
          <w:szCs w:val="26"/>
          <w:lang w:val="la-Latn"/>
        </w:rPr>
        <w:t xml:space="preserve"> </w:t>
      </w:r>
      <w:r w:rsidRPr="00B25A3C">
        <w:rPr>
          <w:rFonts w:ascii="PT Serif" w:hAnsi="PT Serif" w:cs="PT Serif"/>
          <w:color w:val="111111"/>
          <w:sz w:val="26"/>
          <w:szCs w:val="26"/>
          <w:lang w:val="el-GR"/>
        </w:rPr>
        <w:t>π</w:t>
      </w:r>
      <w:r w:rsidRPr="00B25A3C">
        <w:rPr>
          <w:rFonts w:ascii="Cambria" w:hAnsi="Cambria" w:cs="Cambria"/>
          <w:color w:val="111111"/>
          <w:sz w:val="26"/>
          <w:szCs w:val="26"/>
          <w:lang w:val="el-GR"/>
        </w:rPr>
        <w:t>λήρεις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ο</w:t>
      </w:r>
      <w:r w:rsidRPr="00B25A3C">
        <w:rPr>
          <w:rFonts w:ascii="Times New Roman" w:hAnsi="Times New Roman" w:cs="Times New Roman"/>
          <w:color w:val="111111"/>
          <w:sz w:val="26"/>
          <w:szCs w:val="26"/>
        </w:rPr>
        <w:t>ἱ</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δ</w:t>
      </w:r>
      <w:r w:rsidRPr="00B25A3C">
        <w:rPr>
          <w:rFonts w:ascii="Times New Roman" w:hAnsi="Times New Roman" w:cs="Times New Roman"/>
          <w:color w:val="111111"/>
          <w:sz w:val="26"/>
          <w:szCs w:val="26"/>
        </w:rPr>
        <w:t>ὲ</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σθίοντες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ἦ</w:t>
      </w:r>
      <w:r w:rsidRPr="00B25A3C">
        <w:rPr>
          <w:rFonts w:ascii="Cambria" w:hAnsi="Cambria" w:cs="Cambria"/>
          <w:color w:val="111111"/>
          <w:sz w:val="26"/>
          <w:szCs w:val="26"/>
        </w:rPr>
        <w:t>σαν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ἄ</w:t>
      </w:r>
      <w:r w:rsidRPr="00B25A3C">
        <w:rPr>
          <w:rFonts w:ascii="Cambria" w:hAnsi="Cambria" w:cs="Cambria"/>
          <w:color w:val="111111"/>
          <w:sz w:val="26"/>
          <w:szCs w:val="26"/>
        </w:rPr>
        <w:t>νδρες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ὡ</w:t>
      </w:r>
      <w:r w:rsidRPr="00B25A3C">
        <w:rPr>
          <w:rFonts w:ascii="Cambria" w:hAnsi="Cambria" w:cs="Cambria"/>
          <w:color w:val="111111"/>
          <w:sz w:val="26"/>
          <w:szCs w:val="26"/>
        </w:rPr>
        <w:t>σε</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PT Serif" w:hAnsi="PT Serif"/>
          <w:color w:val="111111"/>
          <w:sz w:val="26"/>
          <w:szCs w:val="26"/>
        </w:rPr>
        <w:t>π</w:t>
      </w:r>
      <w:r w:rsidRPr="00B25A3C">
        <w:rPr>
          <w:rFonts w:ascii="Cambria" w:hAnsi="Cambria" w:cs="Cambria"/>
          <w:color w:val="111111"/>
          <w:sz w:val="26"/>
          <w:szCs w:val="26"/>
        </w:rPr>
        <w:t>εντακισχίλιοι</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χωρ</w:t>
      </w:r>
      <w:r w:rsidRPr="00B25A3C">
        <w:rPr>
          <w:rFonts w:ascii="Times New Roman" w:hAnsi="Times New Roman" w:cs="Times New Roman"/>
          <w:color w:val="111111"/>
          <w:sz w:val="26"/>
          <w:szCs w:val="26"/>
        </w:rPr>
        <w:t>ὶ</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γυναικ</w:t>
      </w:r>
      <w:r w:rsidRPr="00B25A3C">
        <w:rPr>
          <w:rFonts w:ascii="Times New Roman" w:hAnsi="Times New Roman" w:cs="Times New Roman"/>
          <w:color w:val="111111"/>
          <w:sz w:val="26"/>
          <w:szCs w:val="26"/>
        </w:rPr>
        <w:t>ῶ</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PT Serif" w:hAnsi="PT Serif"/>
          <w:color w:val="111111"/>
          <w:sz w:val="26"/>
          <w:szCs w:val="26"/>
        </w:rPr>
        <w:t>π</w:t>
      </w:r>
      <w:r w:rsidRPr="00B25A3C">
        <w:rPr>
          <w:rFonts w:ascii="Cambria" w:hAnsi="Cambria" w:cs="Cambria"/>
          <w:color w:val="111111"/>
          <w:sz w:val="26"/>
          <w:szCs w:val="26"/>
        </w:rPr>
        <w:t>αιδίων</w:t>
      </w:r>
      <w:r w:rsidRPr="00B25A3C">
        <w:rPr>
          <w:rFonts w:ascii="PT Serif" w:hAnsi="PT Serif"/>
          <w:color w:val="111111"/>
          <w:sz w:val="26"/>
          <w:szCs w:val="26"/>
          <w:lang w:val="la-Latn"/>
        </w:rPr>
        <w:t>.</w:t>
      </w:r>
    </w:p>
    <w:p w14:paraId="12F9F1E7" w14:textId="77777777" w:rsidR="00B25A3C" w:rsidRPr="00B25A3C" w:rsidRDefault="00B25A3C" w:rsidP="00B25A3C">
      <w:pPr>
        <w:jc w:val="both"/>
        <w:rPr>
          <w:rFonts w:ascii="PT Serif" w:hAnsi="PT Serif"/>
          <w:color w:val="111111"/>
          <w:sz w:val="26"/>
          <w:szCs w:val="26"/>
          <w:lang w:val="la-Latn"/>
        </w:rPr>
      </w:pPr>
      <w:bookmarkStart w:id="273" w:name="_Hlk211084082"/>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θέως</w:t>
      </w:r>
      <w:r w:rsidRPr="00B25A3C">
        <w:rPr>
          <w:rFonts w:ascii="PT Serif" w:hAnsi="PT Serif"/>
          <w:color w:val="111111"/>
          <w:sz w:val="26"/>
          <w:szCs w:val="26"/>
          <w:lang w:val="la-Latn"/>
        </w:rPr>
        <w:t xml:space="preserve"> </w:t>
      </w:r>
      <w:r w:rsidRPr="00B25A3C">
        <w:rPr>
          <w:rFonts w:ascii="Segoe UI Symbol" w:hAnsi="Segoe UI Symbol" w:cs="Segoe UI Symbol"/>
          <w:color w:val="111111"/>
          <w:sz w:val="26"/>
          <w:szCs w:val="26"/>
          <w:lang w:val="la-Latn"/>
        </w:rPr>
        <w:t>⸀</w:t>
      </w:r>
      <w:r w:rsidRPr="00B25A3C">
        <w:rPr>
          <w:rFonts w:ascii="Times New Roman" w:hAnsi="Times New Roman" w:cs="Times New Roman"/>
          <w:color w:val="111111"/>
          <w:sz w:val="26"/>
          <w:szCs w:val="26"/>
        </w:rPr>
        <w:t>ἠ</w:t>
      </w:r>
      <w:r w:rsidRPr="00B25A3C">
        <w:rPr>
          <w:rFonts w:ascii="Cambria" w:hAnsi="Cambria" w:cs="Cambria"/>
          <w:color w:val="111111"/>
          <w:sz w:val="26"/>
          <w:szCs w:val="26"/>
        </w:rPr>
        <w:t>νάγκασεν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ὺ</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PT Serif" w:hAnsi="PT Serif" w:cs="PT Serif"/>
          <w:color w:val="111111"/>
          <w:sz w:val="26"/>
          <w:szCs w:val="26"/>
        </w:rPr>
        <w:t>μ</w:t>
      </w:r>
      <w:r w:rsidRPr="00B25A3C">
        <w:rPr>
          <w:rFonts w:ascii="Cambria" w:hAnsi="Cambria" w:cs="Cambria"/>
          <w:color w:val="111111"/>
          <w:sz w:val="26"/>
          <w:szCs w:val="26"/>
        </w:rPr>
        <w:t>αθητ</w:t>
      </w:r>
      <w:r w:rsidRPr="00B25A3C">
        <w:rPr>
          <w:rFonts w:ascii="Times New Roman" w:hAnsi="Times New Roman" w:cs="Times New Roman"/>
          <w:color w:val="111111"/>
          <w:sz w:val="26"/>
          <w:szCs w:val="26"/>
        </w:rPr>
        <w:t>ὰ</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PT Serif" w:hAnsi="PT Serif"/>
          <w:color w:val="111111"/>
          <w:sz w:val="26"/>
          <w:szCs w:val="26"/>
        </w:rPr>
        <w:t>μ</w:t>
      </w:r>
      <w:r w:rsidRPr="00B25A3C">
        <w:rPr>
          <w:rFonts w:ascii="Cambria" w:hAnsi="Cambria" w:cs="Cambria"/>
          <w:color w:val="111111"/>
          <w:sz w:val="26"/>
          <w:szCs w:val="26"/>
        </w:rPr>
        <w:t>β</w:t>
      </w:r>
      <w:r w:rsidRPr="00B25A3C">
        <w:rPr>
          <w:rFonts w:ascii="Times New Roman" w:hAnsi="Times New Roman" w:cs="Times New Roman"/>
          <w:color w:val="111111"/>
          <w:sz w:val="26"/>
          <w:szCs w:val="26"/>
        </w:rPr>
        <w:t>ῆ</w:t>
      </w:r>
      <w:r w:rsidRPr="00B25A3C">
        <w:rPr>
          <w:rFonts w:ascii="Cambria" w:hAnsi="Cambria" w:cs="Cambria"/>
          <w:color w:val="111111"/>
          <w:sz w:val="26"/>
          <w:szCs w:val="26"/>
        </w:rPr>
        <w:t>ναι</w:t>
      </w:r>
      <w:r w:rsidRPr="00B25A3C">
        <w:rPr>
          <w:rFonts w:ascii="PT Serif" w:hAnsi="PT Serif"/>
          <w:color w:val="111111"/>
          <w:sz w:val="26"/>
          <w:szCs w:val="26"/>
          <w:lang w:val="la-Latn"/>
        </w:rPr>
        <w:t xml:space="preserve"> </w:t>
      </w:r>
      <w:r w:rsidRPr="00B25A3C">
        <w:rPr>
          <w:rFonts w:ascii="Segoe UI Symbol" w:hAnsi="Segoe UI Symbol" w:cs="Segoe UI Symbol"/>
          <w:color w:val="111111"/>
          <w:sz w:val="26"/>
          <w:szCs w:val="26"/>
          <w:lang w:val="la-Latn"/>
        </w:rPr>
        <w:t>⸀</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ἰ</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PT Serif" w:hAnsi="PT Serif" w:cs="PT Serif"/>
          <w:color w:val="111111"/>
          <w:sz w:val="26"/>
          <w:szCs w:val="26"/>
        </w:rPr>
        <w:t>π</w:t>
      </w:r>
      <w:r w:rsidRPr="00B25A3C">
        <w:rPr>
          <w:rFonts w:ascii="Cambria" w:hAnsi="Cambria" w:cs="Cambria"/>
          <w:color w:val="111111"/>
          <w:sz w:val="26"/>
          <w:szCs w:val="26"/>
        </w:rPr>
        <w:t>λο</w:t>
      </w:r>
      <w:r w:rsidRPr="00B25A3C">
        <w:rPr>
          <w:rFonts w:ascii="Times New Roman" w:hAnsi="Times New Roman" w:cs="Times New Roman"/>
          <w:color w:val="111111"/>
          <w:sz w:val="26"/>
          <w:szCs w:val="26"/>
        </w:rPr>
        <w:t>ῖ</w:t>
      </w:r>
      <w:r w:rsidRPr="00B25A3C">
        <w:rPr>
          <w:rFonts w:ascii="Cambria" w:hAnsi="Cambria" w:cs="Cambria"/>
          <w:color w:val="111111"/>
          <w:sz w:val="26"/>
          <w:szCs w:val="26"/>
        </w:rPr>
        <w:t>ον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PT Serif" w:hAnsi="PT Serif"/>
          <w:color w:val="111111"/>
          <w:sz w:val="26"/>
          <w:szCs w:val="26"/>
        </w:rPr>
        <w:t>π</w:t>
      </w:r>
      <w:r w:rsidRPr="00B25A3C">
        <w:rPr>
          <w:rFonts w:ascii="Cambria" w:hAnsi="Cambria" w:cs="Cambria"/>
          <w:color w:val="111111"/>
          <w:sz w:val="26"/>
          <w:szCs w:val="26"/>
        </w:rPr>
        <w:t>ροάγειν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ὸ</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ἰ</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ὸ</w:t>
      </w:r>
      <w:r w:rsidRPr="00B25A3C">
        <w:rPr>
          <w:rFonts w:ascii="PT Serif" w:hAnsi="PT Serif"/>
          <w:color w:val="111111"/>
          <w:sz w:val="26"/>
          <w:szCs w:val="26"/>
          <w:lang w:val="la-Latn"/>
        </w:rPr>
        <w:t xml:space="preserve"> </w:t>
      </w:r>
      <w:r w:rsidRPr="00B25A3C">
        <w:rPr>
          <w:rFonts w:ascii="PT Serif" w:hAnsi="PT Serif"/>
          <w:color w:val="111111"/>
          <w:sz w:val="26"/>
          <w:szCs w:val="26"/>
        </w:rPr>
        <w:t>π</w:t>
      </w:r>
      <w:r w:rsidRPr="00B25A3C">
        <w:rPr>
          <w:rFonts w:ascii="Cambria" w:hAnsi="Cambria" w:cs="Cambria"/>
          <w:color w:val="111111"/>
          <w:sz w:val="26"/>
          <w:szCs w:val="26"/>
        </w:rPr>
        <w:t>έραν</w:t>
      </w:r>
      <w:bookmarkEnd w:id="273"/>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ἕ</w:t>
      </w:r>
      <w:r w:rsidRPr="00B25A3C">
        <w:rPr>
          <w:rFonts w:ascii="Cambria" w:hAnsi="Cambria" w:cs="Cambria"/>
          <w:color w:val="111111"/>
          <w:sz w:val="26"/>
          <w:szCs w:val="26"/>
        </w:rPr>
        <w:t>ως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ο</w:t>
      </w:r>
      <w:r w:rsidRPr="00B25A3C">
        <w:rPr>
          <w:rFonts w:ascii="Times New Roman" w:hAnsi="Times New Roman" w:cs="Times New Roman"/>
          <w:color w:val="111111"/>
          <w:sz w:val="26"/>
          <w:szCs w:val="26"/>
        </w:rPr>
        <w:t>ὗ</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ἀ</w:t>
      </w:r>
      <w:r w:rsidRPr="00B25A3C">
        <w:rPr>
          <w:rFonts w:ascii="PT Serif" w:hAnsi="PT Serif"/>
          <w:color w:val="111111"/>
          <w:sz w:val="26"/>
          <w:szCs w:val="26"/>
        </w:rPr>
        <w:t>π</w:t>
      </w:r>
      <w:r w:rsidRPr="00B25A3C">
        <w:rPr>
          <w:rFonts w:ascii="Cambria" w:hAnsi="Cambria" w:cs="Cambria"/>
          <w:color w:val="111111"/>
          <w:sz w:val="26"/>
          <w:szCs w:val="26"/>
        </w:rPr>
        <w:t>ολύσ</w:t>
      </w:r>
      <w:r w:rsidRPr="00B25A3C">
        <w:rPr>
          <w:rFonts w:ascii="Times New Roman" w:hAnsi="Times New Roman" w:cs="Times New Roman"/>
          <w:color w:val="111111"/>
          <w:sz w:val="26"/>
          <w:szCs w:val="26"/>
        </w:rPr>
        <w:t>ῃ</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ὺ</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ὄ</w:t>
      </w:r>
      <w:r w:rsidRPr="00B25A3C">
        <w:rPr>
          <w:rFonts w:ascii="Cambria" w:hAnsi="Cambria" w:cs="Cambria"/>
          <w:color w:val="111111"/>
          <w:sz w:val="26"/>
          <w:szCs w:val="26"/>
        </w:rPr>
        <w:t>χλους</w:t>
      </w:r>
      <w:r w:rsidRPr="00B25A3C">
        <w:rPr>
          <w:rFonts w:ascii="PT Serif" w:hAnsi="PT Serif"/>
          <w:color w:val="111111"/>
          <w:sz w:val="26"/>
          <w:szCs w:val="26"/>
          <w:lang w:val="la-Latn"/>
        </w:rPr>
        <w:t>.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ἀ</w:t>
      </w:r>
      <w:r w:rsidRPr="00B25A3C">
        <w:rPr>
          <w:rFonts w:ascii="PT Serif" w:hAnsi="PT Serif"/>
          <w:color w:val="111111"/>
          <w:sz w:val="26"/>
          <w:szCs w:val="26"/>
        </w:rPr>
        <w:t>π</w:t>
      </w:r>
      <w:r w:rsidRPr="00B25A3C">
        <w:rPr>
          <w:rFonts w:ascii="Cambria" w:hAnsi="Cambria" w:cs="Cambria"/>
          <w:color w:val="111111"/>
          <w:sz w:val="26"/>
          <w:szCs w:val="26"/>
        </w:rPr>
        <w:t>ολύσας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ὺ</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ὄ</w:t>
      </w:r>
      <w:r w:rsidRPr="00B25A3C">
        <w:rPr>
          <w:rFonts w:ascii="Cambria" w:hAnsi="Cambria" w:cs="Cambria"/>
          <w:color w:val="111111"/>
          <w:sz w:val="26"/>
          <w:szCs w:val="26"/>
        </w:rPr>
        <w:t>χλους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ἀ</w:t>
      </w:r>
      <w:r w:rsidRPr="00B25A3C">
        <w:rPr>
          <w:rFonts w:ascii="Cambria" w:hAnsi="Cambria" w:cs="Cambria"/>
          <w:color w:val="111111"/>
          <w:sz w:val="26"/>
          <w:szCs w:val="26"/>
        </w:rPr>
        <w:t>νέβη</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ἰ</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ὸ</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ὄ</w:t>
      </w:r>
      <w:r w:rsidRPr="00B25A3C">
        <w:rPr>
          <w:rFonts w:ascii="Cambria" w:hAnsi="Cambria" w:cs="Cambria"/>
          <w:color w:val="111111"/>
          <w:sz w:val="26"/>
          <w:szCs w:val="26"/>
        </w:rPr>
        <w:t>ρος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κατ</w:t>
      </w:r>
      <w:r w:rsidRPr="00B25A3C">
        <w:rPr>
          <w:rFonts w:ascii="PT Serif" w:hAnsi="PT Serif" w:cs="PT Serif"/>
          <w:color w:val="111111"/>
          <w:sz w:val="26"/>
          <w:szCs w:val="26"/>
          <w:lang w:val="la-Latn"/>
        </w:rPr>
        <w:t>’</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ἰ</w:t>
      </w:r>
      <w:r w:rsidRPr="00B25A3C">
        <w:rPr>
          <w:rFonts w:ascii="Cambria" w:hAnsi="Cambria" w:cs="Cambria"/>
          <w:color w:val="111111"/>
          <w:sz w:val="26"/>
          <w:szCs w:val="26"/>
        </w:rPr>
        <w:t>δίαν</w:t>
      </w:r>
      <w:r w:rsidRPr="00B25A3C">
        <w:rPr>
          <w:rFonts w:ascii="PT Serif" w:hAnsi="PT Serif"/>
          <w:color w:val="111111"/>
          <w:sz w:val="26"/>
          <w:szCs w:val="26"/>
          <w:lang w:val="la-Latn"/>
        </w:rPr>
        <w:t xml:space="preserve"> </w:t>
      </w:r>
      <w:r w:rsidRPr="00B25A3C">
        <w:rPr>
          <w:rFonts w:ascii="PT Serif" w:hAnsi="PT Serif" w:cs="PT Serif"/>
          <w:color w:val="111111"/>
          <w:sz w:val="26"/>
          <w:szCs w:val="26"/>
        </w:rPr>
        <w:t>π</w:t>
      </w:r>
      <w:r w:rsidRPr="00B25A3C">
        <w:rPr>
          <w:rFonts w:ascii="Cambria" w:hAnsi="Cambria" w:cs="Cambria"/>
          <w:color w:val="111111"/>
          <w:sz w:val="26"/>
          <w:szCs w:val="26"/>
        </w:rPr>
        <w:t>ροσεύξασθαι</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ὀ</w:t>
      </w:r>
      <w:r w:rsidRPr="00B25A3C">
        <w:rPr>
          <w:rFonts w:ascii="Cambria" w:hAnsi="Cambria" w:cs="Cambria"/>
          <w:color w:val="111111"/>
          <w:sz w:val="26"/>
          <w:szCs w:val="26"/>
        </w:rPr>
        <w:t>ψίας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δ</w:t>
      </w:r>
      <w:r w:rsidRPr="00B25A3C">
        <w:rPr>
          <w:rFonts w:ascii="Times New Roman" w:hAnsi="Times New Roman" w:cs="Times New Roman"/>
          <w:color w:val="111111"/>
          <w:sz w:val="26"/>
          <w:szCs w:val="26"/>
        </w:rPr>
        <w:t>ὲ</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γενο</w:t>
      </w:r>
      <w:r w:rsidRPr="00B25A3C">
        <w:rPr>
          <w:rFonts w:ascii="PT Serif" w:hAnsi="PT Serif" w:cs="PT Serif"/>
          <w:color w:val="111111"/>
          <w:sz w:val="26"/>
          <w:szCs w:val="26"/>
        </w:rPr>
        <w:t>μ</w:t>
      </w:r>
      <w:r w:rsidRPr="00B25A3C">
        <w:rPr>
          <w:rFonts w:ascii="Cambria" w:hAnsi="Cambria" w:cs="Cambria"/>
          <w:color w:val="111111"/>
          <w:sz w:val="26"/>
          <w:szCs w:val="26"/>
        </w:rPr>
        <w:t>ένης</w:t>
      </w:r>
      <w:r w:rsidRPr="00B25A3C">
        <w:rPr>
          <w:rFonts w:ascii="PT Serif" w:hAnsi="PT Serif"/>
          <w:color w:val="111111"/>
          <w:sz w:val="26"/>
          <w:szCs w:val="26"/>
          <w:lang w:val="la-Latn"/>
        </w:rPr>
        <w:t xml:space="preserve"> </w:t>
      </w:r>
      <w:r w:rsidRPr="00B25A3C">
        <w:rPr>
          <w:rFonts w:ascii="PT Serif" w:hAnsi="PT Serif" w:cs="PT Serif"/>
          <w:color w:val="111111"/>
          <w:sz w:val="26"/>
          <w:szCs w:val="26"/>
        </w:rPr>
        <w:t>μ</w:t>
      </w:r>
      <w:r w:rsidRPr="00B25A3C">
        <w:rPr>
          <w:rFonts w:ascii="Cambria" w:hAnsi="Cambria" w:cs="Cambria"/>
          <w:color w:val="111111"/>
          <w:sz w:val="26"/>
          <w:szCs w:val="26"/>
        </w:rPr>
        <w:t>όνος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ἦ</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κε</w:t>
      </w:r>
      <w:r w:rsidRPr="00B25A3C">
        <w:rPr>
          <w:rFonts w:ascii="Times New Roman" w:hAnsi="Times New Roman" w:cs="Times New Roman"/>
          <w:color w:val="111111"/>
          <w:sz w:val="26"/>
          <w:szCs w:val="26"/>
        </w:rPr>
        <w:t>ῖ</w:t>
      </w:r>
      <w:r w:rsidRPr="00B25A3C">
        <w:rPr>
          <w:rFonts w:ascii="PT Serif" w:hAnsi="PT Serif"/>
          <w:color w:val="111111"/>
          <w:sz w:val="26"/>
          <w:szCs w:val="26"/>
          <w:lang w:val="la-Latn"/>
        </w:rPr>
        <w:t>.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ὸ</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δ</w:t>
      </w:r>
      <w:r w:rsidRPr="00B25A3C">
        <w:rPr>
          <w:rFonts w:ascii="Times New Roman" w:hAnsi="Times New Roman" w:cs="Times New Roman"/>
          <w:color w:val="111111"/>
          <w:sz w:val="26"/>
          <w:szCs w:val="26"/>
        </w:rPr>
        <w:t>ὲ</w:t>
      </w:r>
      <w:r w:rsidRPr="00B25A3C">
        <w:rPr>
          <w:rFonts w:ascii="PT Serif" w:hAnsi="PT Serif"/>
          <w:color w:val="111111"/>
          <w:sz w:val="26"/>
          <w:szCs w:val="26"/>
          <w:lang w:val="la-Latn"/>
        </w:rPr>
        <w:t xml:space="preserve"> </w:t>
      </w:r>
      <w:r w:rsidRPr="00B25A3C">
        <w:rPr>
          <w:rFonts w:ascii="PT Serif" w:hAnsi="PT Serif"/>
          <w:color w:val="111111"/>
          <w:sz w:val="26"/>
          <w:szCs w:val="26"/>
        </w:rPr>
        <w:t>π</w:t>
      </w:r>
      <w:r w:rsidRPr="00B25A3C">
        <w:rPr>
          <w:rFonts w:ascii="Cambria" w:hAnsi="Cambria" w:cs="Cambria"/>
          <w:color w:val="111111"/>
          <w:sz w:val="26"/>
          <w:szCs w:val="26"/>
        </w:rPr>
        <w:t>λο</w:t>
      </w:r>
      <w:r w:rsidRPr="00B25A3C">
        <w:rPr>
          <w:rFonts w:ascii="Times New Roman" w:hAnsi="Times New Roman" w:cs="Times New Roman"/>
          <w:color w:val="111111"/>
          <w:sz w:val="26"/>
          <w:szCs w:val="26"/>
        </w:rPr>
        <w:t>ῖ</w:t>
      </w:r>
      <w:r w:rsidRPr="00B25A3C">
        <w:rPr>
          <w:rFonts w:ascii="Cambria" w:hAnsi="Cambria" w:cs="Cambria"/>
          <w:color w:val="111111"/>
          <w:sz w:val="26"/>
          <w:szCs w:val="26"/>
        </w:rPr>
        <w:t>ον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ἤ</w:t>
      </w:r>
      <w:r w:rsidRPr="00B25A3C">
        <w:rPr>
          <w:rFonts w:ascii="Cambria" w:hAnsi="Cambria" w:cs="Cambria"/>
          <w:color w:val="111111"/>
          <w:sz w:val="26"/>
          <w:szCs w:val="26"/>
        </w:rPr>
        <w:t>δη</w:t>
      </w:r>
      <w:r w:rsidRPr="00B25A3C">
        <w:rPr>
          <w:rFonts w:ascii="PT Serif" w:hAnsi="PT Serif"/>
          <w:color w:val="111111"/>
          <w:sz w:val="26"/>
          <w:szCs w:val="26"/>
          <w:lang w:val="la-Latn"/>
        </w:rPr>
        <w:t xml:space="preserve"> </w:t>
      </w:r>
      <w:r w:rsidRPr="00B25A3C">
        <w:rPr>
          <w:rFonts w:ascii="Segoe UI Symbol" w:hAnsi="Segoe UI Symbol" w:cs="Segoe UI Symbol"/>
          <w:color w:val="111111"/>
          <w:sz w:val="26"/>
          <w:szCs w:val="26"/>
          <w:lang w:val="la-Latn"/>
        </w:rPr>
        <w:t>⸂</w:t>
      </w:r>
      <w:r w:rsidRPr="00B25A3C">
        <w:rPr>
          <w:rFonts w:ascii="Cambria" w:hAnsi="Cambria" w:cs="Cambria"/>
          <w:color w:val="111111"/>
          <w:sz w:val="26"/>
          <w:szCs w:val="26"/>
        </w:rPr>
        <w:t>σταδίους</w:t>
      </w:r>
      <w:r w:rsidRPr="00B25A3C">
        <w:rPr>
          <w:rFonts w:ascii="PT Serif" w:hAnsi="PT Serif"/>
          <w:color w:val="111111"/>
          <w:sz w:val="26"/>
          <w:szCs w:val="26"/>
          <w:lang w:val="la-Latn"/>
        </w:rPr>
        <w:t xml:space="preserve"> </w:t>
      </w:r>
      <w:r w:rsidRPr="00B25A3C">
        <w:rPr>
          <w:rFonts w:ascii="PT Serif" w:hAnsi="PT Serif" w:cs="PT Serif"/>
          <w:color w:val="111111"/>
          <w:sz w:val="26"/>
          <w:szCs w:val="26"/>
        </w:rPr>
        <w:t>π</w:t>
      </w:r>
      <w:r w:rsidRPr="00B25A3C">
        <w:rPr>
          <w:rFonts w:ascii="Cambria" w:hAnsi="Cambria" w:cs="Cambria"/>
          <w:color w:val="111111"/>
          <w:sz w:val="26"/>
          <w:szCs w:val="26"/>
        </w:rPr>
        <w:t>ολλο</w:t>
      </w:r>
      <w:r w:rsidRPr="00B25A3C">
        <w:rPr>
          <w:rFonts w:ascii="Times New Roman" w:hAnsi="Times New Roman" w:cs="Times New Roman"/>
          <w:color w:val="111111"/>
          <w:sz w:val="26"/>
          <w:szCs w:val="26"/>
        </w:rPr>
        <w:t>ὺ</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ἀ</w:t>
      </w:r>
      <w:r w:rsidRPr="00B25A3C">
        <w:rPr>
          <w:rFonts w:ascii="PT Serif" w:hAnsi="PT Serif"/>
          <w:color w:val="111111"/>
          <w:sz w:val="26"/>
          <w:szCs w:val="26"/>
        </w:rPr>
        <w:t>π</w:t>
      </w:r>
      <w:r w:rsidRPr="00B25A3C">
        <w:rPr>
          <w:rFonts w:ascii="Times New Roman" w:hAnsi="Times New Roman" w:cs="Times New Roman"/>
          <w:color w:val="111111"/>
          <w:sz w:val="26"/>
          <w:szCs w:val="26"/>
        </w:rPr>
        <w:t>ὸ</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ῆ</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γ</w:t>
      </w:r>
      <w:r w:rsidRPr="00B25A3C">
        <w:rPr>
          <w:rFonts w:ascii="Times New Roman" w:hAnsi="Times New Roman" w:cs="Times New Roman"/>
          <w:color w:val="111111"/>
          <w:sz w:val="26"/>
          <w:szCs w:val="26"/>
        </w:rPr>
        <w:t>ῆ</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ἀ</w:t>
      </w:r>
      <w:r w:rsidRPr="00B25A3C">
        <w:rPr>
          <w:rFonts w:ascii="PT Serif" w:hAnsi="PT Serif"/>
          <w:color w:val="111111"/>
          <w:sz w:val="26"/>
          <w:szCs w:val="26"/>
        </w:rPr>
        <w:t>π</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ῖ</w:t>
      </w:r>
      <w:r w:rsidRPr="00B25A3C">
        <w:rPr>
          <w:rFonts w:ascii="Cambria" w:hAnsi="Cambria" w:cs="Cambria"/>
          <w:color w:val="111111"/>
          <w:sz w:val="26"/>
          <w:szCs w:val="26"/>
        </w:rPr>
        <w:t>χεν</w:t>
      </w:r>
      <w:r w:rsidRPr="00B25A3C">
        <w:rPr>
          <w:rFonts w:ascii="Segoe UI Symbol" w:hAnsi="Segoe UI Symbol" w:cs="Segoe UI Symbol"/>
          <w:color w:val="111111"/>
          <w:sz w:val="26"/>
          <w:szCs w:val="26"/>
          <w:lang w:val="la-Latn"/>
        </w:rPr>
        <w:t>⸃</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βασανιζό</w:t>
      </w:r>
      <w:r w:rsidRPr="00B25A3C">
        <w:rPr>
          <w:rFonts w:ascii="PT Serif" w:hAnsi="PT Serif" w:cs="PT Serif"/>
          <w:color w:val="111111"/>
          <w:sz w:val="26"/>
          <w:szCs w:val="26"/>
        </w:rPr>
        <w:t>μ</w:t>
      </w:r>
      <w:r w:rsidRPr="00B25A3C">
        <w:rPr>
          <w:rFonts w:ascii="Cambria" w:hAnsi="Cambria" w:cs="Cambria"/>
          <w:color w:val="111111"/>
          <w:sz w:val="26"/>
          <w:szCs w:val="26"/>
        </w:rPr>
        <w:t>ενον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ὑ</w:t>
      </w:r>
      <w:r w:rsidRPr="00B25A3C">
        <w:rPr>
          <w:rFonts w:ascii="PT Serif" w:hAnsi="PT Serif"/>
          <w:color w:val="111111"/>
          <w:sz w:val="26"/>
          <w:szCs w:val="26"/>
        </w:rPr>
        <w:t>π</w:t>
      </w:r>
      <w:r w:rsidRPr="00B25A3C">
        <w:rPr>
          <w:rFonts w:ascii="Times New Roman" w:hAnsi="Times New Roman" w:cs="Times New Roman"/>
          <w:color w:val="111111"/>
          <w:sz w:val="26"/>
          <w:szCs w:val="26"/>
        </w:rPr>
        <w:t>ὸ</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ῶ</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κυ</w:t>
      </w:r>
      <w:r w:rsidRPr="00B25A3C">
        <w:rPr>
          <w:rFonts w:ascii="PT Serif" w:hAnsi="PT Serif" w:cs="PT Serif"/>
          <w:color w:val="111111"/>
          <w:sz w:val="26"/>
          <w:szCs w:val="26"/>
        </w:rPr>
        <w:t>μ</w:t>
      </w:r>
      <w:r w:rsidRPr="00B25A3C">
        <w:rPr>
          <w:rFonts w:ascii="Cambria" w:hAnsi="Cambria" w:cs="Cambria"/>
          <w:color w:val="111111"/>
          <w:sz w:val="26"/>
          <w:szCs w:val="26"/>
        </w:rPr>
        <w:t>άτων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ἦ</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γ</w:t>
      </w:r>
      <w:r w:rsidRPr="00B25A3C">
        <w:rPr>
          <w:rFonts w:ascii="Times New Roman" w:hAnsi="Times New Roman" w:cs="Times New Roman"/>
          <w:color w:val="111111"/>
          <w:sz w:val="26"/>
          <w:szCs w:val="26"/>
        </w:rPr>
        <w:t>ὰ</w:t>
      </w:r>
      <w:r w:rsidRPr="00B25A3C">
        <w:rPr>
          <w:rFonts w:ascii="Cambria" w:hAnsi="Cambria" w:cs="Cambria"/>
          <w:color w:val="111111"/>
          <w:sz w:val="26"/>
          <w:szCs w:val="26"/>
        </w:rPr>
        <w:t>ρ</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ναντίος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ὁ</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ἄ</w:t>
      </w:r>
      <w:r w:rsidRPr="00B25A3C">
        <w:rPr>
          <w:rFonts w:ascii="Cambria" w:hAnsi="Cambria" w:cs="Cambria"/>
          <w:color w:val="111111"/>
          <w:sz w:val="26"/>
          <w:szCs w:val="26"/>
        </w:rPr>
        <w:t>νε</w:t>
      </w:r>
      <w:r w:rsidRPr="00B25A3C">
        <w:rPr>
          <w:rFonts w:ascii="PT Serif" w:hAnsi="PT Serif" w:cs="PT Serif"/>
          <w:color w:val="111111"/>
          <w:sz w:val="26"/>
          <w:szCs w:val="26"/>
        </w:rPr>
        <w:t>μ</w:t>
      </w:r>
      <w:r w:rsidRPr="00B25A3C">
        <w:rPr>
          <w:rFonts w:ascii="Cambria" w:hAnsi="Cambria" w:cs="Cambria"/>
          <w:color w:val="111111"/>
          <w:sz w:val="26"/>
          <w:szCs w:val="26"/>
        </w:rPr>
        <w:t>ος</w:t>
      </w:r>
      <w:r w:rsidRPr="00B25A3C">
        <w:rPr>
          <w:rFonts w:ascii="PT Serif" w:hAnsi="PT Serif"/>
          <w:color w:val="111111"/>
          <w:sz w:val="26"/>
          <w:szCs w:val="26"/>
          <w:lang w:val="la-Latn"/>
        </w:rPr>
        <w:t>. </w:t>
      </w:r>
      <w:r w:rsidRPr="00B25A3C">
        <w:rPr>
          <w:rFonts w:ascii="Cambria" w:hAnsi="Cambria" w:cs="Cambria"/>
          <w:color w:val="111111"/>
          <w:sz w:val="26"/>
          <w:szCs w:val="26"/>
        </w:rPr>
        <w:t>τετάρτ</w:t>
      </w:r>
      <w:r w:rsidRPr="00B25A3C">
        <w:rPr>
          <w:rFonts w:ascii="Times New Roman" w:hAnsi="Times New Roman" w:cs="Times New Roman"/>
          <w:color w:val="111111"/>
          <w:sz w:val="26"/>
          <w:szCs w:val="26"/>
        </w:rPr>
        <w:t>ῃ</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δ</w:t>
      </w:r>
      <w:r w:rsidRPr="00B25A3C">
        <w:rPr>
          <w:rFonts w:ascii="Times New Roman" w:hAnsi="Times New Roman" w:cs="Times New Roman"/>
          <w:color w:val="111111"/>
          <w:sz w:val="26"/>
          <w:szCs w:val="26"/>
        </w:rPr>
        <w:t>ὲ</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φυλακ</w:t>
      </w:r>
      <w:r w:rsidRPr="00B25A3C">
        <w:rPr>
          <w:rFonts w:ascii="Times New Roman" w:hAnsi="Times New Roman" w:cs="Times New Roman"/>
          <w:color w:val="111111"/>
          <w:sz w:val="26"/>
          <w:szCs w:val="26"/>
        </w:rPr>
        <w:t>ῇ</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ῆ</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νυκτ</w:t>
      </w:r>
      <w:r w:rsidRPr="00B25A3C">
        <w:rPr>
          <w:rFonts w:ascii="Times New Roman" w:hAnsi="Times New Roman" w:cs="Times New Roman"/>
          <w:color w:val="111111"/>
          <w:sz w:val="26"/>
          <w:szCs w:val="26"/>
        </w:rPr>
        <w:t>ὸ</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Segoe UI Symbol" w:hAnsi="Segoe UI Symbol" w:cs="Segoe UI Symbol"/>
          <w:color w:val="111111"/>
          <w:sz w:val="26"/>
          <w:szCs w:val="26"/>
          <w:lang w:val="la-Latn"/>
        </w:rPr>
        <w:t>⸀</w:t>
      </w:r>
      <w:r w:rsidRPr="00B25A3C">
        <w:rPr>
          <w:rFonts w:ascii="Times New Roman" w:hAnsi="Times New Roman" w:cs="Times New Roman"/>
          <w:color w:val="111111"/>
          <w:sz w:val="26"/>
          <w:szCs w:val="26"/>
        </w:rPr>
        <w:t>ἦ</w:t>
      </w:r>
      <w:r w:rsidRPr="00B25A3C">
        <w:rPr>
          <w:rFonts w:ascii="Cambria" w:hAnsi="Cambria" w:cs="Cambria"/>
          <w:color w:val="111111"/>
          <w:sz w:val="26"/>
          <w:szCs w:val="26"/>
        </w:rPr>
        <w:t>λθεν</w:t>
      </w:r>
      <w:r w:rsidRPr="00B25A3C">
        <w:rPr>
          <w:rFonts w:ascii="PT Serif" w:hAnsi="PT Serif"/>
          <w:color w:val="111111"/>
          <w:sz w:val="26"/>
          <w:szCs w:val="26"/>
          <w:lang w:val="la-Latn"/>
        </w:rPr>
        <w:t xml:space="preserve"> </w:t>
      </w:r>
      <w:r w:rsidRPr="00B25A3C">
        <w:rPr>
          <w:rFonts w:ascii="PT Serif" w:hAnsi="PT Serif" w:cs="PT Serif"/>
          <w:color w:val="111111"/>
          <w:sz w:val="26"/>
          <w:szCs w:val="26"/>
        </w:rPr>
        <w:t>π</w:t>
      </w:r>
      <w:r w:rsidRPr="00B25A3C">
        <w:rPr>
          <w:rFonts w:ascii="Cambria" w:hAnsi="Cambria" w:cs="Cambria"/>
          <w:color w:val="111111"/>
          <w:sz w:val="26"/>
          <w:szCs w:val="26"/>
        </w:rPr>
        <w:t>ρ</w:t>
      </w:r>
      <w:r w:rsidRPr="00B25A3C">
        <w:rPr>
          <w:rFonts w:ascii="Times New Roman" w:hAnsi="Times New Roman" w:cs="Times New Roman"/>
          <w:color w:val="111111"/>
          <w:sz w:val="26"/>
          <w:szCs w:val="26"/>
        </w:rPr>
        <w:t>ὸ</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Segoe UI Symbol" w:hAnsi="Segoe UI Symbol" w:cs="Segoe UI Symbol"/>
          <w:color w:val="111111"/>
          <w:sz w:val="26"/>
          <w:szCs w:val="26"/>
          <w:lang w:val="la-Latn"/>
        </w:rPr>
        <w:t>⸀</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ὺ</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PT Serif" w:hAnsi="PT Serif" w:cs="PT Serif"/>
          <w:color w:val="111111"/>
          <w:sz w:val="26"/>
          <w:szCs w:val="26"/>
        </w:rPr>
        <w:t>π</w:t>
      </w:r>
      <w:r w:rsidRPr="00B25A3C">
        <w:rPr>
          <w:rFonts w:ascii="Cambria" w:hAnsi="Cambria" w:cs="Cambria"/>
          <w:color w:val="111111"/>
          <w:sz w:val="26"/>
          <w:szCs w:val="26"/>
        </w:rPr>
        <w:t>ερι</w:t>
      </w:r>
      <w:r w:rsidRPr="00B25A3C">
        <w:rPr>
          <w:rFonts w:ascii="PT Serif" w:hAnsi="PT Serif" w:cs="PT Serif"/>
          <w:color w:val="111111"/>
          <w:sz w:val="26"/>
          <w:szCs w:val="26"/>
        </w:rPr>
        <w:t>π</w:t>
      </w:r>
      <w:r w:rsidRPr="00B25A3C">
        <w:rPr>
          <w:rFonts w:ascii="Cambria" w:hAnsi="Cambria" w:cs="Cambria"/>
          <w:color w:val="111111"/>
          <w:sz w:val="26"/>
          <w:szCs w:val="26"/>
        </w:rPr>
        <w:t>ατ</w:t>
      </w:r>
      <w:r w:rsidRPr="00B25A3C">
        <w:rPr>
          <w:rFonts w:ascii="Times New Roman" w:hAnsi="Times New Roman" w:cs="Times New Roman"/>
          <w:color w:val="111111"/>
          <w:sz w:val="26"/>
          <w:szCs w:val="26"/>
        </w:rPr>
        <w:t>ῶ</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PT Serif" w:hAnsi="PT Serif"/>
          <w:color w:val="111111"/>
          <w:sz w:val="26"/>
          <w:szCs w:val="26"/>
        </w:rPr>
        <w:t>π</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Segoe UI Symbol" w:hAnsi="Segoe UI Symbol" w:cs="Segoe UI Symbol"/>
          <w:color w:val="111111"/>
          <w:sz w:val="26"/>
          <w:szCs w:val="26"/>
          <w:lang w:val="la-Latn"/>
        </w:rPr>
        <w:t>⸂</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ὴ</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θάλασσαν</w:t>
      </w:r>
      <w:r w:rsidRPr="00B25A3C">
        <w:rPr>
          <w:rFonts w:ascii="Segoe UI Symbol" w:hAnsi="Segoe UI Symbol" w:cs="Segoe UI Symbol"/>
          <w:color w:val="111111"/>
          <w:sz w:val="26"/>
          <w:szCs w:val="26"/>
          <w:lang w:val="la-Latn"/>
        </w:rPr>
        <w:t>⸃</w:t>
      </w:r>
      <w:r w:rsidRPr="00B25A3C">
        <w:rPr>
          <w:rFonts w:ascii="PT Serif" w:hAnsi="PT Serif"/>
          <w:color w:val="111111"/>
          <w:sz w:val="26"/>
          <w:szCs w:val="26"/>
          <w:lang w:val="la-Latn"/>
        </w:rPr>
        <w:t>. </w:t>
      </w:r>
      <w:r w:rsidRPr="00B25A3C">
        <w:rPr>
          <w:rFonts w:ascii="Segoe UI Symbol" w:hAnsi="Segoe UI Symbol" w:cs="Segoe UI Symbol"/>
          <w:color w:val="111111"/>
          <w:sz w:val="26"/>
          <w:szCs w:val="26"/>
          <w:lang w:val="la-Latn"/>
        </w:rPr>
        <w:t>⸂</w:t>
      </w:r>
      <w:r w:rsidRPr="00B25A3C">
        <w:rPr>
          <w:rFonts w:ascii="Cambria" w:hAnsi="Cambria" w:cs="Cambria"/>
          <w:color w:val="111111"/>
          <w:sz w:val="26"/>
          <w:szCs w:val="26"/>
        </w:rPr>
        <w:t>ο</w:t>
      </w:r>
      <w:r w:rsidRPr="00B25A3C">
        <w:rPr>
          <w:rFonts w:ascii="Times New Roman" w:hAnsi="Times New Roman" w:cs="Times New Roman"/>
          <w:color w:val="111111"/>
          <w:sz w:val="26"/>
          <w:szCs w:val="26"/>
        </w:rPr>
        <w:t>ἱ</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δ</w:t>
      </w:r>
      <w:r w:rsidRPr="00B25A3C">
        <w:rPr>
          <w:rFonts w:ascii="Times New Roman" w:hAnsi="Times New Roman" w:cs="Times New Roman"/>
          <w:color w:val="111111"/>
          <w:sz w:val="26"/>
          <w:szCs w:val="26"/>
        </w:rPr>
        <w:t>ὲ</w:t>
      </w:r>
      <w:r w:rsidRPr="00B25A3C">
        <w:rPr>
          <w:rFonts w:ascii="PT Serif" w:hAnsi="PT Serif"/>
          <w:color w:val="111111"/>
          <w:sz w:val="26"/>
          <w:szCs w:val="26"/>
          <w:lang w:val="la-Latn"/>
        </w:rPr>
        <w:t xml:space="preserve"> </w:t>
      </w:r>
      <w:r w:rsidRPr="00B25A3C">
        <w:rPr>
          <w:rFonts w:ascii="PT Serif" w:hAnsi="PT Serif"/>
          <w:color w:val="111111"/>
          <w:sz w:val="26"/>
          <w:szCs w:val="26"/>
        </w:rPr>
        <w:t>μ</w:t>
      </w:r>
      <w:r w:rsidRPr="00B25A3C">
        <w:rPr>
          <w:rFonts w:ascii="Cambria" w:hAnsi="Cambria" w:cs="Cambria"/>
          <w:color w:val="111111"/>
          <w:sz w:val="26"/>
          <w:szCs w:val="26"/>
        </w:rPr>
        <w:t>αθητα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ἰ</w:t>
      </w:r>
      <w:r w:rsidRPr="00B25A3C">
        <w:rPr>
          <w:rFonts w:ascii="Cambria" w:hAnsi="Cambria" w:cs="Cambria"/>
          <w:color w:val="111111"/>
          <w:sz w:val="26"/>
          <w:szCs w:val="26"/>
        </w:rPr>
        <w:t>δόντες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ὸ</w:t>
      </w:r>
      <w:r w:rsidRPr="00B25A3C">
        <w:rPr>
          <w:rFonts w:ascii="Cambria" w:hAnsi="Cambria" w:cs="Cambria"/>
          <w:color w:val="111111"/>
          <w:sz w:val="26"/>
          <w:szCs w:val="26"/>
        </w:rPr>
        <w:t>ν</w:t>
      </w:r>
      <w:r w:rsidRPr="00B25A3C">
        <w:rPr>
          <w:rFonts w:ascii="Segoe UI Symbol" w:hAnsi="Segoe UI Symbol" w:cs="Segoe UI Symbol"/>
          <w:color w:val="111111"/>
          <w:sz w:val="26"/>
          <w:szCs w:val="26"/>
          <w:lang w:val="la-Latn"/>
        </w:rPr>
        <w:t>⸃</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PT Serif" w:hAnsi="PT Serif"/>
          <w:color w:val="111111"/>
          <w:sz w:val="26"/>
          <w:szCs w:val="26"/>
        </w:rPr>
        <w:t>π</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Segoe UI Symbol" w:hAnsi="Segoe UI Symbol" w:cs="Segoe UI Symbol"/>
          <w:color w:val="111111"/>
          <w:sz w:val="26"/>
          <w:szCs w:val="26"/>
          <w:lang w:val="la-Latn"/>
        </w:rPr>
        <w:t>⸂</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ῆ</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θαλάσσης</w:t>
      </w:r>
      <w:r w:rsidRPr="00B25A3C">
        <w:rPr>
          <w:rFonts w:ascii="Segoe UI Symbol" w:hAnsi="Segoe UI Symbol" w:cs="Segoe UI Symbol"/>
          <w:color w:val="111111"/>
          <w:sz w:val="26"/>
          <w:szCs w:val="26"/>
          <w:lang w:val="la-Latn"/>
        </w:rPr>
        <w:t>⸃</w:t>
      </w:r>
      <w:r w:rsidRPr="00B25A3C">
        <w:rPr>
          <w:rFonts w:ascii="PT Serif" w:hAnsi="PT Serif"/>
          <w:color w:val="111111"/>
          <w:sz w:val="26"/>
          <w:szCs w:val="26"/>
          <w:lang w:val="la-Latn"/>
        </w:rPr>
        <w:t xml:space="preserve"> </w:t>
      </w:r>
      <w:r w:rsidRPr="00B25A3C">
        <w:rPr>
          <w:rFonts w:ascii="PT Serif" w:hAnsi="PT Serif"/>
          <w:color w:val="111111"/>
          <w:sz w:val="26"/>
          <w:szCs w:val="26"/>
        </w:rPr>
        <w:t>π</w:t>
      </w:r>
      <w:r w:rsidRPr="00B25A3C">
        <w:rPr>
          <w:rFonts w:ascii="Cambria" w:hAnsi="Cambria" w:cs="Cambria"/>
          <w:color w:val="111111"/>
          <w:sz w:val="26"/>
          <w:szCs w:val="26"/>
        </w:rPr>
        <w:t>ερι</w:t>
      </w:r>
      <w:r w:rsidRPr="00B25A3C">
        <w:rPr>
          <w:rFonts w:ascii="PT Serif" w:hAnsi="PT Serif" w:cs="PT Serif"/>
          <w:color w:val="111111"/>
          <w:sz w:val="26"/>
          <w:szCs w:val="26"/>
        </w:rPr>
        <w:t>π</w:t>
      </w:r>
      <w:r w:rsidRPr="00B25A3C">
        <w:rPr>
          <w:rFonts w:ascii="Cambria" w:hAnsi="Cambria" w:cs="Cambria"/>
          <w:color w:val="111111"/>
          <w:sz w:val="26"/>
          <w:szCs w:val="26"/>
        </w:rPr>
        <w:t>ατο</w:t>
      </w:r>
      <w:r w:rsidRPr="00B25A3C">
        <w:rPr>
          <w:rFonts w:ascii="Times New Roman" w:hAnsi="Times New Roman" w:cs="Times New Roman"/>
          <w:color w:val="111111"/>
          <w:sz w:val="26"/>
          <w:szCs w:val="26"/>
        </w:rPr>
        <w:t>ῦ</w:t>
      </w:r>
      <w:r w:rsidRPr="00B25A3C">
        <w:rPr>
          <w:rFonts w:ascii="Cambria" w:hAnsi="Cambria" w:cs="Cambria"/>
          <w:color w:val="111111"/>
          <w:sz w:val="26"/>
          <w:szCs w:val="26"/>
        </w:rPr>
        <w:t>ντα</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ταράχθησαν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λέγοντες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ὅ</w:t>
      </w:r>
      <w:r w:rsidRPr="00B25A3C">
        <w:rPr>
          <w:rFonts w:ascii="Cambria" w:hAnsi="Cambria" w:cs="Cambria"/>
          <w:color w:val="111111"/>
          <w:sz w:val="26"/>
          <w:szCs w:val="26"/>
        </w:rPr>
        <w:t>τι</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Φάντασ</w:t>
      </w:r>
      <w:r w:rsidRPr="00B25A3C">
        <w:rPr>
          <w:rFonts w:ascii="PT Serif" w:hAnsi="PT Serif" w:cs="PT Serif"/>
          <w:color w:val="111111"/>
          <w:sz w:val="26"/>
          <w:szCs w:val="26"/>
        </w:rPr>
        <w:t>μ</w:t>
      </w:r>
      <w:r w:rsidRPr="00B25A3C">
        <w:rPr>
          <w:rFonts w:ascii="Cambria" w:hAnsi="Cambria" w:cs="Cambria"/>
          <w:color w:val="111111"/>
          <w:sz w:val="26"/>
          <w:szCs w:val="26"/>
        </w:rPr>
        <w:t>ά</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στιν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ἀ</w:t>
      </w:r>
      <w:r w:rsidRPr="00B25A3C">
        <w:rPr>
          <w:rFonts w:ascii="PT Serif" w:hAnsi="PT Serif"/>
          <w:color w:val="111111"/>
          <w:sz w:val="26"/>
          <w:szCs w:val="26"/>
        </w:rPr>
        <w:t>π</w:t>
      </w:r>
      <w:r w:rsidRPr="00B25A3C">
        <w:rPr>
          <w:rFonts w:ascii="Times New Roman" w:hAnsi="Times New Roman" w:cs="Times New Roman"/>
          <w:color w:val="111111"/>
          <w:sz w:val="26"/>
          <w:szCs w:val="26"/>
        </w:rPr>
        <w:t>ὸ</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ῦ</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φόβου</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ἔ</w:t>
      </w:r>
      <w:r w:rsidRPr="00B25A3C">
        <w:rPr>
          <w:rFonts w:ascii="Cambria" w:hAnsi="Cambria" w:cs="Cambria"/>
          <w:color w:val="111111"/>
          <w:sz w:val="26"/>
          <w:szCs w:val="26"/>
        </w:rPr>
        <w:t>κραξαν</w:t>
      </w:r>
      <w:r w:rsidRPr="00B25A3C">
        <w:rPr>
          <w:rFonts w:ascii="PT Serif" w:hAnsi="PT Serif"/>
          <w:color w:val="111111"/>
          <w:sz w:val="26"/>
          <w:szCs w:val="26"/>
          <w:lang w:val="la-Latn"/>
        </w:rPr>
        <w:t>. </w:t>
      </w:r>
      <w:r w:rsidRPr="00B25A3C">
        <w:rPr>
          <w:rFonts w:ascii="Segoe UI Symbol" w:hAnsi="Segoe UI Symbol" w:cs="Segoe UI Symbol"/>
          <w:color w:val="111111"/>
          <w:sz w:val="26"/>
          <w:szCs w:val="26"/>
          <w:lang w:val="la-Latn"/>
        </w:rPr>
        <w:t>⸀</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θ</w:t>
      </w:r>
      <w:r w:rsidRPr="00B25A3C">
        <w:rPr>
          <w:rFonts w:ascii="Times New Roman" w:hAnsi="Times New Roman" w:cs="Times New Roman"/>
          <w:color w:val="111111"/>
          <w:sz w:val="26"/>
          <w:szCs w:val="26"/>
        </w:rPr>
        <w:t>ὺ</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δ</w:t>
      </w:r>
      <w:r w:rsidRPr="00B25A3C">
        <w:rPr>
          <w:rFonts w:ascii="Times New Roman" w:hAnsi="Times New Roman" w:cs="Times New Roman"/>
          <w:color w:val="111111"/>
          <w:sz w:val="26"/>
          <w:szCs w:val="26"/>
        </w:rPr>
        <w:t>ὲ</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λάλησεν</w:t>
      </w:r>
      <w:r w:rsidRPr="00B25A3C">
        <w:rPr>
          <w:rFonts w:ascii="PT Serif" w:hAnsi="PT Serif"/>
          <w:color w:val="111111"/>
          <w:sz w:val="26"/>
          <w:szCs w:val="26"/>
          <w:lang w:val="la-Latn"/>
        </w:rPr>
        <w:t xml:space="preserve"> </w:t>
      </w:r>
      <w:r w:rsidRPr="00B25A3C">
        <w:rPr>
          <w:rFonts w:ascii="Segoe UI Symbol" w:hAnsi="Segoe UI Symbol" w:cs="Segoe UI Symbol"/>
          <w:color w:val="111111"/>
          <w:sz w:val="26"/>
          <w:szCs w:val="26"/>
          <w:lang w:val="la-Latn"/>
        </w:rPr>
        <w:t>⸂</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ῖ</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ὁ</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Ἰ</w:t>
      </w:r>
      <w:r w:rsidRPr="00B25A3C">
        <w:rPr>
          <w:rFonts w:ascii="Cambria" w:hAnsi="Cambria" w:cs="Cambria"/>
          <w:color w:val="111111"/>
          <w:sz w:val="26"/>
          <w:szCs w:val="26"/>
        </w:rPr>
        <w:t>ησο</w:t>
      </w:r>
      <w:r w:rsidRPr="00B25A3C">
        <w:rPr>
          <w:rFonts w:ascii="Times New Roman" w:hAnsi="Times New Roman" w:cs="Times New Roman"/>
          <w:color w:val="111111"/>
          <w:sz w:val="26"/>
          <w:szCs w:val="26"/>
        </w:rPr>
        <w:t>ῦ</w:t>
      </w:r>
      <w:r w:rsidRPr="00B25A3C">
        <w:rPr>
          <w:rFonts w:ascii="Cambria" w:hAnsi="Cambria" w:cs="Cambria"/>
          <w:color w:val="111111"/>
          <w:sz w:val="26"/>
          <w:szCs w:val="26"/>
        </w:rPr>
        <w:t>ς</w:t>
      </w:r>
      <w:r w:rsidRPr="00B25A3C">
        <w:rPr>
          <w:rFonts w:ascii="Segoe UI Symbol" w:hAnsi="Segoe UI Symbol" w:cs="Segoe UI Symbol"/>
          <w:color w:val="111111"/>
          <w:sz w:val="26"/>
          <w:szCs w:val="26"/>
          <w:lang w:val="la-Latn"/>
        </w:rPr>
        <w:t>⸃</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λέγων·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Θαρσε</w:t>
      </w:r>
      <w:r w:rsidRPr="00B25A3C">
        <w:rPr>
          <w:rFonts w:ascii="Times New Roman" w:hAnsi="Times New Roman" w:cs="Times New Roman"/>
          <w:color w:val="111111"/>
          <w:sz w:val="26"/>
          <w:szCs w:val="26"/>
        </w:rPr>
        <w:t>ῖ</w:t>
      </w:r>
      <w:r w:rsidRPr="00B25A3C">
        <w:rPr>
          <w:rFonts w:ascii="Cambria" w:hAnsi="Cambria" w:cs="Cambria"/>
          <w:color w:val="111111"/>
          <w:sz w:val="26"/>
          <w:szCs w:val="26"/>
        </w:rPr>
        <w:t>τε</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γώ</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ἰ</w:t>
      </w:r>
      <w:r w:rsidRPr="00B25A3C">
        <w:rPr>
          <w:rFonts w:ascii="PT Serif" w:hAnsi="PT Serif"/>
          <w:color w:val="111111"/>
          <w:sz w:val="26"/>
          <w:szCs w:val="26"/>
        </w:rPr>
        <w:t>μ</w:t>
      </w:r>
      <w:r w:rsidRPr="00B25A3C">
        <w:rPr>
          <w:rFonts w:ascii="Cambria" w:hAnsi="Cambria" w:cs="Cambria"/>
          <w:color w:val="111111"/>
          <w:sz w:val="26"/>
          <w:szCs w:val="26"/>
        </w:rPr>
        <w:t>ι·</w:t>
      </w:r>
      <w:r w:rsidRPr="00B25A3C">
        <w:rPr>
          <w:rFonts w:ascii="PT Serif" w:hAnsi="PT Serif"/>
          <w:color w:val="111111"/>
          <w:sz w:val="26"/>
          <w:szCs w:val="26"/>
          <w:lang w:val="la-Latn"/>
        </w:rPr>
        <w:t xml:space="preserve"> </w:t>
      </w:r>
      <w:r w:rsidRPr="00B25A3C">
        <w:rPr>
          <w:rFonts w:ascii="PT Serif" w:hAnsi="PT Serif" w:cs="PT Serif"/>
          <w:color w:val="111111"/>
          <w:sz w:val="26"/>
          <w:szCs w:val="26"/>
        </w:rPr>
        <w:t>μ</w:t>
      </w:r>
      <w:r w:rsidRPr="00B25A3C">
        <w:rPr>
          <w:rFonts w:ascii="Times New Roman" w:hAnsi="Times New Roman" w:cs="Times New Roman"/>
          <w:color w:val="111111"/>
          <w:sz w:val="26"/>
          <w:szCs w:val="26"/>
        </w:rPr>
        <w:t>ὴ</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φοβε</w:t>
      </w:r>
      <w:r w:rsidRPr="00B25A3C">
        <w:rPr>
          <w:rFonts w:ascii="Times New Roman" w:hAnsi="Times New Roman" w:cs="Times New Roman"/>
          <w:color w:val="111111"/>
          <w:sz w:val="26"/>
          <w:szCs w:val="26"/>
        </w:rPr>
        <w:t>ῖ</w:t>
      </w:r>
      <w:r w:rsidRPr="00B25A3C">
        <w:rPr>
          <w:rFonts w:ascii="Cambria" w:hAnsi="Cambria" w:cs="Cambria"/>
          <w:color w:val="111111"/>
          <w:sz w:val="26"/>
          <w:szCs w:val="26"/>
        </w:rPr>
        <w:t>σθε</w:t>
      </w:r>
      <w:r w:rsidRPr="00B25A3C">
        <w:rPr>
          <w:rFonts w:ascii="PT Serif" w:hAnsi="PT Serif"/>
          <w:color w:val="111111"/>
          <w:sz w:val="26"/>
          <w:szCs w:val="26"/>
          <w:lang w:val="la-Latn"/>
        </w:rPr>
        <w:t>. </w:t>
      </w:r>
      <w:r w:rsidRPr="00B25A3C">
        <w:rPr>
          <w:rFonts w:ascii="Times New Roman" w:hAnsi="Times New Roman" w:cs="Times New Roman"/>
          <w:color w:val="111111"/>
          <w:sz w:val="26"/>
          <w:szCs w:val="26"/>
        </w:rPr>
        <w:t>Ἀ</w:t>
      </w:r>
      <w:r w:rsidRPr="00B25A3C">
        <w:rPr>
          <w:rFonts w:ascii="PT Serif" w:hAnsi="PT Serif"/>
          <w:color w:val="111111"/>
          <w:sz w:val="26"/>
          <w:szCs w:val="26"/>
        </w:rPr>
        <w:t>π</w:t>
      </w:r>
      <w:r w:rsidRPr="00B25A3C">
        <w:rPr>
          <w:rFonts w:ascii="Cambria" w:hAnsi="Cambria" w:cs="Cambria"/>
          <w:color w:val="111111"/>
          <w:sz w:val="26"/>
          <w:szCs w:val="26"/>
        </w:rPr>
        <w:t>οκριθε</w:t>
      </w:r>
      <w:r w:rsidRPr="00B25A3C">
        <w:rPr>
          <w:rFonts w:ascii="Times New Roman" w:hAnsi="Times New Roman" w:cs="Times New Roman"/>
          <w:color w:val="111111"/>
          <w:sz w:val="26"/>
          <w:szCs w:val="26"/>
        </w:rPr>
        <w:t>ὶ</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δ</w:t>
      </w:r>
      <w:r w:rsidRPr="00B25A3C">
        <w:rPr>
          <w:rFonts w:ascii="Times New Roman" w:hAnsi="Times New Roman" w:cs="Times New Roman"/>
          <w:color w:val="111111"/>
          <w:sz w:val="26"/>
          <w:szCs w:val="26"/>
        </w:rPr>
        <w:t>ὲ</w:t>
      </w:r>
      <w:r w:rsidRPr="00B25A3C">
        <w:rPr>
          <w:rFonts w:ascii="PT Serif" w:hAnsi="PT Serif"/>
          <w:color w:val="111111"/>
          <w:sz w:val="26"/>
          <w:szCs w:val="26"/>
          <w:lang w:val="la-Latn"/>
        </w:rPr>
        <w:t xml:space="preserve"> </w:t>
      </w:r>
      <w:r w:rsidRPr="00B25A3C">
        <w:rPr>
          <w:rFonts w:ascii="Segoe UI Symbol" w:hAnsi="Segoe UI Symbol" w:cs="Segoe UI Symbol"/>
          <w:color w:val="111111"/>
          <w:sz w:val="26"/>
          <w:szCs w:val="26"/>
          <w:lang w:val="la-Latn"/>
        </w:rPr>
        <w:t>⸂</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ῷ</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ὁ</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Πέτρος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ἶ</w:t>
      </w:r>
      <w:r w:rsidRPr="00B25A3C">
        <w:rPr>
          <w:rFonts w:ascii="PT Serif" w:hAnsi="PT Serif"/>
          <w:color w:val="111111"/>
          <w:sz w:val="26"/>
          <w:szCs w:val="26"/>
        </w:rPr>
        <w:t>π</w:t>
      </w:r>
      <w:r w:rsidRPr="00B25A3C">
        <w:rPr>
          <w:rFonts w:ascii="Cambria" w:hAnsi="Cambria" w:cs="Cambria"/>
          <w:color w:val="111111"/>
          <w:sz w:val="26"/>
          <w:szCs w:val="26"/>
        </w:rPr>
        <w:t>εν</w:t>
      </w:r>
      <w:r w:rsidRPr="00B25A3C">
        <w:rPr>
          <w:rFonts w:ascii="Segoe UI Symbol" w:hAnsi="Segoe UI Symbol" w:cs="Segoe UI Symbol"/>
          <w:color w:val="111111"/>
          <w:sz w:val="26"/>
          <w:szCs w:val="26"/>
          <w:lang w:val="la-Latn"/>
        </w:rPr>
        <w:t>⸃</w:t>
      </w:r>
      <w:r w:rsidRPr="00B25A3C">
        <w:rPr>
          <w:rFonts w:ascii="Cambria" w:hAnsi="Cambria" w:cs="Cambria"/>
          <w:color w:val="111111"/>
          <w:sz w:val="26"/>
          <w:szCs w:val="26"/>
        </w:rPr>
        <w:t>·</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Κύριε</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ἰ</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σ</w:t>
      </w:r>
      <w:r w:rsidRPr="00B25A3C">
        <w:rPr>
          <w:rFonts w:ascii="Times New Roman" w:hAnsi="Times New Roman" w:cs="Times New Roman"/>
          <w:color w:val="111111"/>
          <w:sz w:val="26"/>
          <w:szCs w:val="26"/>
        </w:rPr>
        <w:t>ὺ</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ἶ</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κέλευσόν</w:t>
      </w:r>
      <w:r w:rsidRPr="00B25A3C">
        <w:rPr>
          <w:rFonts w:ascii="PT Serif" w:hAnsi="PT Serif"/>
          <w:color w:val="111111"/>
          <w:sz w:val="26"/>
          <w:szCs w:val="26"/>
          <w:lang w:val="la-Latn"/>
        </w:rPr>
        <w:t xml:space="preserve"> </w:t>
      </w:r>
      <w:r w:rsidRPr="00B25A3C">
        <w:rPr>
          <w:rFonts w:ascii="PT Serif" w:hAnsi="PT Serif" w:cs="PT Serif"/>
          <w:color w:val="111111"/>
          <w:sz w:val="26"/>
          <w:szCs w:val="26"/>
        </w:rPr>
        <w:t>μ</w:t>
      </w:r>
      <w:r w:rsidRPr="00B25A3C">
        <w:rPr>
          <w:rFonts w:ascii="Cambria" w:hAnsi="Cambria" w:cs="Cambria"/>
          <w:color w:val="111111"/>
          <w:sz w:val="26"/>
          <w:szCs w:val="26"/>
        </w:rPr>
        <w:t>ε</w:t>
      </w:r>
      <w:r w:rsidRPr="00B25A3C">
        <w:rPr>
          <w:rFonts w:ascii="PT Serif" w:hAnsi="PT Serif"/>
          <w:color w:val="111111"/>
          <w:sz w:val="26"/>
          <w:szCs w:val="26"/>
          <w:lang w:val="la-Latn"/>
        </w:rPr>
        <w:t xml:space="preserve"> </w:t>
      </w:r>
      <w:r w:rsidRPr="00B25A3C">
        <w:rPr>
          <w:rFonts w:ascii="Segoe UI Symbol" w:hAnsi="Segoe UI Symbol" w:cs="Segoe UI Symbol"/>
          <w:color w:val="111111"/>
          <w:sz w:val="26"/>
          <w:szCs w:val="26"/>
          <w:lang w:val="la-Latn"/>
        </w:rPr>
        <w:t>⸂</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λθε</w:t>
      </w:r>
      <w:r w:rsidRPr="00B25A3C">
        <w:rPr>
          <w:rFonts w:ascii="Times New Roman" w:hAnsi="Times New Roman" w:cs="Times New Roman"/>
          <w:color w:val="111111"/>
          <w:sz w:val="26"/>
          <w:szCs w:val="26"/>
        </w:rPr>
        <w:t>ῖ</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PT Serif" w:hAnsi="PT Serif" w:cs="PT Serif"/>
          <w:color w:val="111111"/>
          <w:sz w:val="26"/>
          <w:szCs w:val="26"/>
        </w:rPr>
        <w:t>π</w:t>
      </w:r>
      <w:r w:rsidRPr="00B25A3C">
        <w:rPr>
          <w:rFonts w:ascii="Cambria" w:hAnsi="Cambria" w:cs="Cambria"/>
          <w:color w:val="111111"/>
          <w:sz w:val="26"/>
          <w:szCs w:val="26"/>
        </w:rPr>
        <w:t>ρ</w:t>
      </w:r>
      <w:r w:rsidRPr="00B25A3C">
        <w:rPr>
          <w:rFonts w:ascii="Times New Roman" w:hAnsi="Times New Roman" w:cs="Times New Roman"/>
          <w:color w:val="111111"/>
          <w:sz w:val="26"/>
          <w:szCs w:val="26"/>
        </w:rPr>
        <w:t>ὸ</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σ</w:t>
      </w:r>
      <w:r w:rsidRPr="00B25A3C">
        <w:rPr>
          <w:rFonts w:ascii="Times New Roman" w:hAnsi="Times New Roman" w:cs="Times New Roman"/>
          <w:color w:val="111111"/>
          <w:sz w:val="26"/>
          <w:szCs w:val="26"/>
        </w:rPr>
        <w:t>ὲ</w:t>
      </w:r>
      <w:r w:rsidRPr="00B25A3C">
        <w:rPr>
          <w:rFonts w:ascii="Segoe UI Symbol" w:hAnsi="Segoe UI Symbol" w:cs="Segoe UI Symbol"/>
          <w:color w:val="111111"/>
          <w:sz w:val="26"/>
          <w:szCs w:val="26"/>
          <w:lang w:val="la-Latn"/>
        </w:rPr>
        <w:t>⸃</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PT Serif" w:hAnsi="PT Serif"/>
          <w:color w:val="111111"/>
          <w:sz w:val="26"/>
          <w:szCs w:val="26"/>
        </w:rPr>
        <w:t>π</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ὰ</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ὕ</w:t>
      </w:r>
      <w:r w:rsidRPr="00B25A3C">
        <w:rPr>
          <w:rFonts w:ascii="Cambria" w:hAnsi="Cambria" w:cs="Cambria"/>
          <w:color w:val="111111"/>
          <w:sz w:val="26"/>
          <w:szCs w:val="26"/>
        </w:rPr>
        <w:t>δατα·</w:t>
      </w:r>
      <w:r w:rsidRPr="00B25A3C">
        <w:rPr>
          <w:rFonts w:ascii="PT Serif" w:hAnsi="PT Serif"/>
          <w:color w:val="111111"/>
          <w:sz w:val="26"/>
          <w:szCs w:val="26"/>
          <w:lang w:val="la-Latn"/>
        </w:rPr>
        <w:t> </w:t>
      </w:r>
      <w:r w:rsidRPr="00B25A3C">
        <w:rPr>
          <w:rFonts w:ascii="Times New Roman" w:hAnsi="Times New Roman" w:cs="Times New Roman"/>
          <w:color w:val="111111"/>
          <w:sz w:val="26"/>
          <w:szCs w:val="26"/>
        </w:rPr>
        <w:t>ὁ</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δ</w:t>
      </w:r>
      <w:r w:rsidRPr="00B25A3C">
        <w:rPr>
          <w:rFonts w:ascii="Times New Roman" w:hAnsi="Times New Roman" w:cs="Times New Roman"/>
          <w:color w:val="111111"/>
          <w:sz w:val="26"/>
          <w:szCs w:val="26"/>
        </w:rPr>
        <w:t>ὲ</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ἶ</w:t>
      </w:r>
      <w:r w:rsidRPr="00B25A3C">
        <w:rPr>
          <w:rFonts w:ascii="PT Serif" w:hAnsi="PT Serif"/>
          <w:color w:val="111111"/>
          <w:sz w:val="26"/>
          <w:szCs w:val="26"/>
        </w:rPr>
        <w:t>π</w:t>
      </w:r>
      <w:r w:rsidRPr="00B25A3C">
        <w:rPr>
          <w:rFonts w:ascii="Cambria" w:hAnsi="Cambria" w:cs="Cambria"/>
          <w:color w:val="111111"/>
          <w:sz w:val="26"/>
          <w:szCs w:val="26"/>
        </w:rPr>
        <w:t>εν·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λθέ</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καταβ</w:t>
      </w:r>
      <w:r w:rsidRPr="00B25A3C">
        <w:rPr>
          <w:rFonts w:ascii="Times New Roman" w:hAnsi="Times New Roman" w:cs="Times New Roman"/>
          <w:color w:val="111111"/>
          <w:sz w:val="26"/>
          <w:szCs w:val="26"/>
        </w:rPr>
        <w:t>ὰ</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ἀ</w:t>
      </w:r>
      <w:r w:rsidRPr="00B25A3C">
        <w:rPr>
          <w:rFonts w:ascii="PT Serif" w:hAnsi="PT Serif"/>
          <w:color w:val="111111"/>
          <w:sz w:val="26"/>
          <w:szCs w:val="26"/>
        </w:rPr>
        <w:t>π</w:t>
      </w:r>
      <w:r w:rsidRPr="00B25A3C">
        <w:rPr>
          <w:rFonts w:ascii="Times New Roman" w:hAnsi="Times New Roman" w:cs="Times New Roman"/>
          <w:color w:val="111111"/>
          <w:sz w:val="26"/>
          <w:szCs w:val="26"/>
        </w:rPr>
        <w:t>ὸ</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ῦ</w:t>
      </w:r>
      <w:r w:rsidRPr="00B25A3C">
        <w:rPr>
          <w:rFonts w:ascii="PT Serif" w:hAnsi="PT Serif"/>
          <w:color w:val="111111"/>
          <w:sz w:val="26"/>
          <w:szCs w:val="26"/>
          <w:lang w:val="la-Latn"/>
        </w:rPr>
        <w:t xml:space="preserve"> </w:t>
      </w:r>
      <w:r w:rsidRPr="00B25A3C">
        <w:rPr>
          <w:rFonts w:ascii="Segoe UI Symbol" w:hAnsi="Segoe UI Symbol" w:cs="Segoe UI Symbol"/>
          <w:color w:val="111111"/>
          <w:sz w:val="26"/>
          <w:szCs w:val="26"/>
          <w:lang w:val="la-Latn"/>
        </w:rPr>
        <w:t>⸀</w:t>
      </w:r>
      <w:r w:rsidRPr="00B25A3C">
        <w:rPr>
          <w:rFonts w:ascii="PT Serif" w:hAnsi="PT Serif"/>
          <w:color w:val="111111"/>
          <w:sz w:val="26"/>
          <w:szCs w:val="26"/>
        </w:rPr>
        <w:t>π</w:t>
      </w:r>
      <w:r w:rsidRPr="00B25A3C">
        <w:rPr>
          <w:rFonts w:ascii="Cambria" w:hAnsi="Cambria" w:cs="Cambria"/>
          <w:color w:val="111111"/>
          <w:sz w:val="26"/>
          <w:szCs w:val="26"/>
        </w:rPr>
        <w:t>λοίου</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Πέτρος</w:t>
      </w:r>
      <w:r w:rsidRPr="00B25A3C">
        <w:rPr>
          <w:rFonts w:ascii="PT Serif" w:hAnsi="PT Serif"/>
          <w:color w:val="111111"/>
          <w:sz w:val="26"/>
          <w:szCs w:val="26"/>
          <w:lang w:val="la-Latn"/>
        </w:rPr>
        <w:t xml:space="preserve"> </w:t>
      </w:r>
      <w:r w:rsidRPr="00B25A3C">
        <w:rPr>
          <w:rFonts w:ascii="PT Serif" w:hAnsi="PT Serif" w:cs="PT Serif"/>
          <w:color w:val="111111"/>
          <w:sz w:val="26"/>
          <w:szCs w:val="26"/>
        </w:rPr>
        <w:t>π</w:t>
      </w:r>
      <w:r w:rsidRPr="00B25A3C">
        <w:rPr>
          <w:rFonts w:ascii="Cambria" w:hAnsi="Cambria" w:cs="Cambria"/>
          <w:color w:val="111111"/>
          <w:sz w:val="26"/>
          <w:szCs w:val="26"/>
        </w:rPr>
        <w:t>εριε</w:t>
      </w:r>
      <w:r w:rsidRPr="00B25A3C">
        <w:rPr>
          <w:rFonts w:ascii="PT Serif" w:hAnsi="PT Serif" w:cs="PT Serif"/>
          <w:color w:val="111111"/>
          <w:sz w:val="26"/>
          <w:szCs w:val="26"/>
        </w:rPr>
        <w:t>π</w:t>
      </w:r>
      <w:r w:rsidRPr="00B25A3C">
        <w:rPr>
          <w:rFonts w:ascii="Cambria" w:hAnsi="Cambria" w:cs="Cambria"/>
          <w:color w:val="111111"/>
          <w:sz w:val="26"/>
          <w:szCs w:val="26"/>
        </w:rPr>
        <w:t>άτησεν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PT Serif" w:hAnsi="PT Serif"/>
          <w:color w:val="111111"/>
          <w:sz w:val="26"/>
          <w:szCs w:val="26"/>
        </w:rPr>
        <w:t>π</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ὰ</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ὕ</w:t>
      </w:r>
      <w:r w:rsidRPr="00B25A3C">
        <w:rPr>
          <w:rFonts w:ascii="Cambria" w:hAnsi="Cambria" w:cs="Cambria"/>
          <w:color w:val="111111"/>
          <w:sz w:val="26"/>
          <w:szCs w:val="26"/>
        </w:rPr>
        <w:t>δατα</w:t>
      </w:r>
      <w:r w:rsidRPr="00B25A3C">
        <w:rPr>
          <w:rFonts w:ascii="PT Serif" w:hAnsi="PT Serif"/>
          <w:color w:val="111111"/>
          <w:sz w:val="26"/>
          <w:szCs w:val="26"/>
          <w:lang w:val="la-Latn"/>
        </w:rPr>
        <w:t xml:space="preserve"> </w:t>
      </w:r>
      <w:r w:rsidRPr="00B25A3C">
        <w:rPr>
          <w:rFonts w:ascii="Segoe UI Symbol" w:hAnsi="Segoe UI Symbol" w:cs="Segoe UI Symbol"/>
          <w:color w:val="111111"/>
          <w:sz w:val="26"/>
          <w:szCs w:val="26"/>
          <w:lang w:val="la-Latn"/>
        </w:rPr>
        <w:t>⸂</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ἦ</w:t>
      </w:r>
      <w:r w:rsidRPr="00B25A3C">
        <w:rPr>
          <w:rFonts w:ascii="Cambria" w:hAnsi="Cambria" w:cs="Cambria"/>
          <w:color w:val="111111"/>
          <w:sz w:val="26"/>
          <w:szCs w:val="26"/>
        </w:rPr>
        <w:t>λθεν</w:t>
      </w:r>
      <w:r w:rsidRPr="00B25A3C">
        <w:rPr>
          <w:rFonts w:ascii="Segoe UI Symbol" w:hAnsi="Segoe UI Symbol" w:cs="Segoe UI Symbol"/>
          <w:color w:val="111111"/>
          <w:sz w:val="26"/>
          <w:szCs w:val="26"/>
          <w:lang w:val="la-Latn"/>
        </w:rPr>
        <w:t>⸃</w:t>
      </w:r>
      <w:r w:rsidRPr="00B25A3C">
        <w:rPr>
          <w:rFonts w:ascii="PT Serif" w:hAnsi="PT Serif"/>
          <w:color w:val="111111"/>
          <w:sz w:val="26"/>
          <w:szCs w:val="26"/>
          <w:lang w:val="la-Latn"/>
        </w:rPr>
        <w:t xml:space="preserve"> </w:t>
      </w:r>
      <w:r w:rsidRPr="00B25A3C">
        <w:rPr>
          <w:rFonts w:ascii="PT Serif" w:hAnsi="PT Serif"/>
          <w:color w:val="111111"/>
          <w:sz w:val="26"/>
          <w:szCs w:val="26"/>
        </w:rPr>
        <w:t>π</w:t>
      </w:r>
      <w:r w:rsidRPr="00B25A3C">
        <w:rPr>
          <w:rFonts w:ascii="Cambria" w:hAnsi="Cambria" w:cs="Cambria"/>
          <w:color w:val="111111"/>
          <w:sz w:val="26"/>
          <w:szCs w:val="26"/>
        </w:rPr>
        <w:t>ρ</w:t>
      </w:r>
      <w:r w:rsidRPr="00B25A3C">
        <w:rPr>
          <w:rFonts w:ascii="Times New Roman" w:hAnsi="Times New Roman" w:cs="Times New Roman"/>
          <w:color w:val="111111"/>
          <w:sz w:val="26"/>
          <w:szCs w:val="26"/>
        </w:rPr>
        <w:t>ὸ</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ὸ</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Ἰ</w:t>
      </w:r>
      <w:r w:rsidRPr="00B25A3C">
        <w:rPr>
          <w:rFonts w:ascii="Cambria" w:hAnsi="Cambria" w:cs="Cambria"/>
          <w:color w:val="111111"/>
          <w:sz w:val="26"/>
          <w:szCs w:val="26"/>
        </w:rPr>
        <w:t>ησο</w:t>
      </w:r>
      <w:r w:rsidRPr="00B25A3C">
        <w:rPr>
          <w:rFonts w:ascii="Times New Roman" w:hAnsi="Times New Roman" w:cs="Times New Roman"/>
          <w:color w:val="111111"/>
          <w:sz w:val="26"/>
          <w:szCs w:val="26"/>
        </w:rPr>
        <w:t>ῦ</w:t>
      </w:r>
      <w:r w:rsidRPr="00B25A3C">
        <w:rPr>
          <w:rFonts w:ascii="Cambria" w:hAnsi="Cambria" w:cs="Cambria"/>
          <w:color w:val="111111"/>
          <w:sz w:val="26"/>
          <w:szCs w:val="26"/>
        </w:rPr>
        <w:t>ν</w:t>
      </w:r>
      <w:r w:rsidRPr="00B25A3C">
        <w:rPr>
          <w:rFonts w:ascii="PT Serif" w:hAnsi="PT Serif"/>
          <w:color w:val="111111"/>
          <w:sz w:val="26"/>
          <w:szCs w:val="26"/>
          <w:lang w:val="la-Latn"/>
        </w:rPr>
        <w:t>. </w:t>
      </w:r>
      <w:r w:rsidRPr="00B25A3C">
        <w:rPr>
          <w:rFonts w:ascii="Cambria" w:hAnsi="Cambria" w:cs="Cambria"/>
          <w:color w:val="111111"/>
          <w:sz w:val="26"/>
          <w:szCs w:val="26"/>
        </w:rPr>
        <w:t>βλέ</w:t>
      </w:r>
      <w:r w:rsidRPr="00B25A3C">
        <w:rPr>
          <w:rFonts w:ascii="PT Serif" w:hAnsi="PT Serif" w:cs="PT Serif"/>
          <w:color w:val="111111"/>
          <w:sz w:val="26"/>
          <w:szCs w:val="26"/>
        </w:rPr>
        <w:t>π</w:t>
      </w:r>
      <w:r w:rsidRPr="00B25A3C">
        <w:rPr>
          <w:rFonts w:ascii="Cambria" w:hAnsi="Cambria" w:cs="Cambria"/>
          <w:color w:val="111111"/>
          <w:sz w:val="26"/>
          <w:szCs w:val="26"/>
        </w:rPr>
        <w:t>ων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δ</w:t>
      </w:r>
      <w:r w:rsidRPr="00B25A3C">
        <w:rPr>
          <w:rFonts w:ascii="Times New Roman" w:hAnsi="Times New Roman" w:cs="Times New Roman"/>
          <w:color w:val="111111"/>
          <w:sz w:val="26"/>
          <w:szCs w:val="26"/>
        </w:rPr>
        <w:t>ὲ</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ὸ</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ἄ</w:t>
      </w:r>
      <w:r w:rsidRPr="00B25A3C">
        <w:rPr>
          <w:rFonts w:ascii="Cambria" w:hAnsi="Cambria" w:cs="Cambria"/>
          <w:color w:val="111111"/>
          <w:sz w:val="26"/>
          <w:szCs w:val="26"/>
        </w:rPr>
        <w:t>νε</w:t>
      </w:r>
      <w:r w:rsidRPr="00B25A3C">
        <w:rPr>
          <w:rFonts w:ascii="PT Serif" w:hAnsi="PT Serif" w:cs="PT Serif"/>
          <w:color w:val="111111"/>
          <w:sz w:val="26"/>
          <w:szCs w:val="26"/>
        </w:rPr>
        <w:t>μ</w:t>
      </w:r>
      <w:r w:rsidRPr="00B25A3C">
        <w:rPr>
          <w:rFonts w:ascii="Cambria" w:hAnsi="Cambria" w:cs="Cambria"/>
          <w:color w:val="111111"/>
          <w:sz w:val="26"/>
          <w:szCs w:val="26"/>
        </w:rPr>
        <w:t>ον</w:t>
      </w:r>
      <w:r w:rsidRPr="00B25A3C">
        <w:rPr>
          <w:rFonts w:ascii="PT Serif" w:hAnsi="PT Serif"/>
          <w:color w:val="111111"/>
          <w:sz w:val="26"/>
          <w:szCs w:val="26"/>
          <w:lang w:val="la-Latn"/>
        </w:rPr>
        <w:t xml:space="preserve"> </w:t>
      </w:r>
      <w:r w:rsidRPr="00B25A3C">
        <w:rPr>
          <w:rFonts w:ascii="Segoe UI Symbol" w:hAnsi="Segoe UI Symbol" w:cs="Segoe UI Symbol"/>
          <w:color w:val="111111"/>
          <w:sz w:val="26"/>
          <w:szCs w:val="26"/>
          <w:lang w:val="la-Latn"/>
        </w:rPr>
        <w:t>⸀</w:t>
      </w:r>
      <w:r w:rsidRPr="00B25A3C">
        <w:rPr>
          <w:rFonts w:ascii="Times New Roman" w:hAnsi="Times New Roman" w:cs="Times New Roman"/>
          <w:color w:val="111111"/>
          <w:sz w:val="26"/>
          <w:szCs w:val="26"/>
        </w:rPr>
        <w:t>ἰ</w:t>
      </w:r>
      <w:r w:rsidRPr="00B25A3C">
        <w:rPr>
          <w:rFonts w:ascii="Cambria" w:hAnsi="Cambria" w:cs="Cambria"/>
          <w:color w:val="111111"/>
          <w:sz w:val="26"/>
          <w:szCs w:val="26"/>
        </w:rPr>
        <w:t>σχυρ</w:t>
      </w:r>
      <w:r w:rsidRPr="00B25A3C">
        <w:rPr>
          <w:rFonts w:ascii="Times New Roman" w:hAnsi="Times New Roman" w:cs="Times New Roman"/>
          <w:color w:val="111111"/>
          <w:sz w:val="26"/>
          <w:szCs w:val="26"/>
        </w:rPr>
        <w:t>ὸ</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φοβήθη</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ἀ</w:t>
      </w:r>
      <w:r w:rsidRPr="00B25A3C">
        <w:rPr>
          <w:rFonts w:ascii="Cambria" w:hAnsi="Cambria" w:cs="Cambria"/>
          <w:color w:val="111111"/>
          <w:sz w:val="26"/>
          <w:szCs w:val="26"/>
        </w:rPr>
        <w:t>ρξά</w:t>
      </w:r>
      <w:r w:rsidRPr="00B25A3C">
        <w:rPr>
          <w:rFonts w:ascii="PT Serif" w:hAnsi="PT Serif" w:cs="PT Serif"/>
          <w:color w:val="111111"/>
          <w:sz w:val="26"/>
          <w:szCs w:val="26"/>
        </w:rPr>
        <w:t>μ</w:t>
      </w:r>
      <w:r w:rsidRPr="00B25A3C">
        <w:rPr>
          <w:rFonts w:ascii="Cambria" w:hAnsi="Cambria" w:cs="Cambria"/>
          <w:color w:val="111111"/>
          <w:sz w:val="26"/>
          <w:szCs w:val="26"/>
        </w:rPr>
        <w:t>ενος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κατα</w:t>
      </w:r>
      <w:r w:rsidRPr="00B25A3C">
        <w:rPr>
          <w:rFonts w:ascii="PT Serif" w:hAnsi="PT Serif" w:cs="PT Serif"/>
          <w:color w:val="111111"/>
          <w:sz w:val="26"/>
          <w:szCs w:val="26"/>
        </w:rPr>
        <w:t>π</w:t>
      </w:r>
      <w:r w:rsidRPr="00B25A3C">
        <w:rPr>
          <w:rFonts w:ascii="Cambria" w:hAnsi="Cambria" w:cs="Cambria"/>
          <w:color w:val="111111"/>
          <w:sz w:val="26"/>
          <w:szCs w:val="26"/>
        </w:rPr>
        <w:t>οντίζεσθαι</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ἔ</w:t>
      </w:r>
      <w:r w:rsidRPr="00B25A3C">
        <w:rPr>
          <w:rFonts w:ascii="Cambria" w:hAnsi="Cambria" w:cs="Cambria"/>
          <w:color w:val="111111"/>
          <w:sz w:val="26"/>
          <w:szCs w:val="26"/>
        </w:rPr>
        <w:t>κραξεν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λέγων·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Κύριε</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σ</w:t>
      </w:r>
      <w:r w:rsidRPr="00B25A3C">
        <w:rPr>
          <w:rFonts w:ascii="Times New Roman" w:hAnsi="Times New Roman" w:cs="Times New Roman"/>
          <w:color w:val="111111"/>
          <w:sz w:val="26"/>
          <w:szCs w:val="26"/>
        </w:rPr>
        <w:t>ῶ</w:t>
      </w:r>
      <w:r w:rsidRPr="00B25A3C">
        <w:rPr>
          <w:rFonts w:ascii="Cambria" w:hAnsi="Cambria" w:cs="Cambria"/>
          <w:color w:val="111111"/>
          <w:sz w:val="26"/>
          <w:szCs w:val="26"/>
        </w:rPr>
        <w:t>σόν</w:t>
      </w:r>
      <w:r w:rsidRPr="00B25A3C">
        <w:rPr>
          <w:rFonts w:ascii="PT Serif" w:hAnsi="PT Serif"/>
          <w:color w:val="111111"/>
          <w:sz w:val="26"/>
          <w:szCs w:val="26"/>
          <w:lang w:val="la-Latn"/>
        </w:rPr>
        <w:t xml:space="preserve"> </w:t>
      </w:r>
      <w:r w:rsidRPr="00B25A3C">
        <w:rPr>
          <w:rFonts w:ascii="PT Serif" w:hAnsi="PT Serif" w:cs="PT Serif"/>
          <w:color w:val="111111"/>
          <w:sz w:val="26"/>
          <w:szCs w:val="26"/>
        </w:rPr>
        <w:t>μ</w:t>
      </w:r>
      <w:r w:rsidRPr="00B25A3C">
        <w:rPr>
          <w:rFonts w:ascii="Cambria" w:hAnsi="Cambria" w:cs="Cambria"/>
          <w:color w:val="111111"/>
          <w:sz w:val="26"/>
          <w:szCs w:val="26"/>
        </w:rPr>
        <w:t>ε</w:t>
      </w:r>
      <w:r w:rsidRPr="00B25A3C">
        <w:rPr>
          <w:rFonts w:ascii="PT Serif" w:hAnsi="PT Serif"/>
          <w:color w:val="111111"/>
          <w:sz w:val="26"/>
          <w:szCs w:val="26"/>
          <w:lang w:val="la-Latn"/>
        </w:rPr>
        <w:t>. </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θέως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δ</w:t>
      </w:r>
      <w:r w:rsidRPr="00B25A3C">
        <w:rPr>
          <w:rFonts w:ascii="Times New Roman" w:hAnsi="Times New Roman" w:cs="Times New Roman"/>
          <w:color w:val="111111"/>
          <w:sz w:val="26"/>
          <w:szCs w:val="26"/>
        </w:rPr>
        <w:t>ὲ</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ὁ</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Ἰ</w:t>
      </w:r>
      <w:r w:rsidRPr="00B25A3C">
        <w:rPr>
          <w:rFonts w:ascii="Cambria" w:hAnsi="Cambria" w:cs="Cambria"/>
          <w:color w:val="111111"/>
          <w:sz w:val="26"/>
          <w:szCs w:val="26"/>
        </w:rPr>
        <w:t>ησο</w:t>
      </w:r>
      <w:r w:rsidRPr="00B25A3C">
        <w:rPr>
          <w:rFonts w:ascii="Times New Roman" w:hAnsi="Times New Roman" w:cs="Times New Roman"/>
          <w:color w:val="111111"/>
          <w:sz w:val="26"/>
          <w:szCs w:val="26"/>
        </w:rPr>
        <w:t>ῦ</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κτείνας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ὴ</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χε</w:t>
      </w:r>
      <w:r w:rsidRPr="00B25A3C">
        <w:rPr>
          <w:rFonts w:ascii="Times New Roman" w:hAnsi="Times New Roman" w:cs="Times New Roman"/>
          <w:color w:val="111111"/>
          <w:sz w:val="26"/>
          <w:szCs w:val="26"/>
        </w:rPr>
        <w:t>ῖ</w:t>
      </w:r>
      <w:r w:rsidRPr="00B25A3C">
        <w:rPr>
          <w:rFonts w:ascii="Cambria" w:hAnsi="Cambria" w:cs="Cambria"/>
          <w:color w:val="111111"/>
          <w:sz w:val="26"/>
          <w:szCs w:val="26"/>
        </w:rPr>
        <w:t>ρα</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PT Serif" w:hAnsi="PT Serif"/>
          <w:color w:val="111111"/>
          <w:sz w:val="26"/>
          <w:szCs w:val="26"/>
        </w:rPr>
        <w:t>π</w:t>
      </w:r>
      <w:r w:rsidRPr="00B25A3C">
        <w:rPr>
          <w:rFonts w:ascii="Cambria" w:hAnsi="Cambria" w:cs="Cambria"/>
          <w:color w:val="111111"/>
          <w:sz w:val="26"/>
          <w:szCs w:val="26"/>
        </w:rPr>
        <w:t>ελάβετο</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ῦ</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λέγει</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ῷ</w:t>
      </w:r>
      <w:r w:rsidRPr="00B25A3C">
        <w:rPr>
          <w:rFonts w:ascii="Cambria" w:hAnsi="Cambria" w:cs="Cambria"/>
          <w:color w:val="111111"/>
          <w:sz w:val="26"/>
          <w:szCs w:val="26"/>
        </w:rPr>
        <w:t>·</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Ὀ</w:t>
      </w:r>
      <w:r w:rsidRPr="00B25A3C">
        <w:rPr>
          <w:rFonts w:ascii="Cambria" w:hAnsi="Cambria" w:cs="Cambria"/>
          <w:color w:val="111111"/>
          <w:sz w:val="26"/>
          <w:szCs w:val="26"/>
        </w:rPr>
        <w:t>λιγό</w:t>
      </w:r>
      <w:r w:rsidRPr="00B25A3C">
        <w:rPr>
          <w:rFonts w:ascii="PT Serif" w:hAnsi="PT Serif" w:cs="PT Serif"/>
          <w:color w:val="111111"/>
          <w:sz w:val="26"/>
          <w:szCs w:val="26"/>
        </w:rPr>
        <w:t>π</w:t>
      </w:r>
      <w:r w:rsidRPr="00B25A3C">
        <w:rPr>
          <w:rFonts w:ascii="Cambria" w:hAnsi="Cambria" w:cs="Cambria"/>
          <w:color w:val="111111"/>
          <w:sz w:val="26"/>
          <w:szCs w:val="26"/>
        </w:rPr>
        <w:t>ιστε</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ἰ</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τί</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δίστασας</w:t>
      </w:r>
      <w:r w:rsidRPr="00B25A3C">
        <w:rPr>
          <w:rFonts w:ascii="PT Serif" w:hAnsi="PT Serif"/>
          <w:color w:val="111111"/>
          <w:sz w:val="26"/>
          <w:szCs w:val="26"/>
          <w:lang w:val="la-Latn"/>
        </w:rPr>
        <w:t>;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Segoe UI Symbol" w:hAnsi="Segoe UI Symbol" w:cs="Segoe UI Symbol"/>
          <w:color w:val="111111"/>
          <w:sz w:val="26"/>
          <w:szCs w:val="26"/>
          <w:lang w:val="la-Latn"/>
        </w:rPr>
        <w:t>⸀</w:t>
      </w:r>
      <w:r w:rsidRPr="00B25A3C">
        <w:rPr>
          <w:rFonts w:ascii="Times New Roman" w:hAnsi="Times New Roman" w:cs="Times New Roman"/>
          <w:color w:val="111111"/>
          <w:sz w:val="26"/>
          <w:szCs w:val="26"/>
        </w:rPr>
        <w:t>ἀ</w:t>
      </w:r>
      <w:r w:rsidRPr="00B25A3C">
        <w:rPr>
          <w:rFonts w:ascii="Cambria" w:hAnsi="Cambria" w:cs="Cambria"/>
          <w:color w:val="111111"/>
          <w:sz w:val="26"/>
          <w:szCs w:val="26"/>
        </w:rPr>
        <w:t>ναβάντων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ῶ</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ἰ</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ὸ</w:t>
      </w:r>
      <w:r w:rsidRPr="00B25A3C">
        <w:rPr>
          <w:rFonts w:ascii="PT Serif" w:hAnsi="PT Serif"/>
          <w:color w:val="111111"/>
          <w:sz w:val="26"/>
          <w:szCs w:val="26"/>
          <w:lang w:val="la-Latn"/>
        </w:rPr>
        <w:t xml:space="preserve"> </w:t>
      </w:r>
      <w:r w:rsidRPr="00B25A3C">
        <w:rPr>
          <w:rFonts w:ascii="PT Serif" w:hAnsi="PT Serif"/>
          <w:color w:val="111111"/>
          <w:sz w:val="26"/>
          <w:szCs w:val="26"/>
        </w:rPr>
        <w:t>π</w:t>
      </w:r>
      <w:r w:rsidRPr="00B25A3C">
        <w:rPr>
          <w:rFonts w:ascii="Cambria" w:hAnsi="Cambria" w:cs="Cambria"/>
          <w:color w:val="111111"/>
          <w:sz w:val="26"/>
          <w:szCs w:val="26"/>
        </w:rPr>
        <w:t>λο</w:t>
      </w:r>
      <w:r w:rsidRPr="00B25A3C">
        <w:rPr>
          <w:rFonts w:ascii="Times New Roman" w:hAnsi="Times New Roman" w:cs="Times New Roman"/>
          <w:color w:val="111111"/>
          <w:sz w:val="26"/>
          <w:szCs w:val="26"/>
        </w:rPr>
        <w:t>ῖ</w:t>
      </w:r>
      <w:r w:rsidRPr="00B25A3C">
        <w:rPr>
          <w:rFonts w:ascii="Cambria" w:hAnsi="Cambria" w:cs="Cambria"/>
          <w:color w:val="111111"/>
          <w:sz w:val="26"/>
          <w:szCs w:val="26"/>
        </w:rPr>
        <w:t>ον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κό</w:t>
      </w:r>
      <w:r w:rsidRPr="00B25A3C">
        <w:rPr>
          <w:rFonts w:ascii="PT Serif" w:hAnsi="PT Serif" w:cs="PT Serif"/>
          <w:color w:val="111111"/>
          <w:sz w:val="26"/>
          <w:szCs w:val="26"/>
        </w:rPr>
        <w:t>π</w:t>
      </w:r>
      <w:r w:rsidRPr="00B25A3C">
        <w:rPr>
          <w:rFonts w:ascii="Cambria" w:hAnsi="Cambria" w:cs="Cambria"/>
          <w:color w:val="111111"/>
          <w:sz w:val="26"/>
          <w:szCs w:val="26"/>
        </w:rPr>
        <w:t>ασεν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ὁ</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ἄ</w:t>
      </w:r>
      <w:r w:rsidRPr="00B25A3C">
        <w:rPr>
          <w:rFonts w:ascii="Cambria" w:hAnsi="Cambria" w:cs="Cambria"/>
          <w:color w:val="111111"/>
          <w:sz w:val="26"/>
          <w:szCs w:val="26"/>
        </w:rPr>
        <w:t>νε</w:t>
      </w:r>
      <w:r w:rsidRPr="00B25A3C">
        <w:rPr>
          <w:rFonts w:ascii="PT Serif" w:hAnsi="PT Serif" w:cs="PT Serif"/>
          <w:color w:val="111111"/>
          <w:sz w:val="26"/>
          <w:szCs w:val="26"/>
        </w:rPr>
        <w:t>μ</w:t>
      </w:r>
      <w:r w:rsidRPr="00B25A3C">
        <w:rPr>
          <w:rFonts w:ascii="Cambria" w:hAnsi="Cambria" w:cs="Cambria"/>
          <w:color w:val="111111"/>
          <w:sz w:val="26"/>
          <w:szCs w:val="26"/>
        </w:rPr>
        <w:t>ος</w:t>
      </w:r>
      <w:r w:rsidRPr="00B25A3C">
        <w:rPr>
          <w:rFonts w:ascii="PT Serif" w:hAnsi="PT Serif"/>
          <w:color w:val="111111"/>
          <w:sz w:val="26"/>
          <w:szCs w:val="26"/>
          <w:lang w:val="la-Latn"/>
        </w:rPr>
        <w:t>. </w:t>
      </w:r>
      <w:r w:rsidRPr="00B25A3C">
        <w:rPr>
          <w:rFonts w:ascii="Cambria" w:hAnsi="Cambria" w:cs="Cambria"/>
          <w:color w:val="111111"/>
          <w:sz w:val="26"/>
          <w:szCs w:val="26"/>
        </w:rPr>
        <w:t>ο</w:t>
      </w:r>
      <w:r w:rsidRPr="00B25A3C">
        <w:rPr>
          <w:rFonts w:ascii="Times New Roman" w:hAnsi="Times New Roman" w:cs="Times New Roman"/>
          <w:color w:val="111111"/>
          <w:sz w:val="26"/>
          <w:szCs w:val="26"/>
        </w:rPr>
        <w:t>ἱ</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δ</w:t>
      </w:r>
      <w:r w:rsidRPr="00B25A3C">
        <w:rPr>
          <w:rFonts w:ascii="Times New Roman" w:hAnsi="Times New Roman" w:cs="Times New Roman"/>
          <w:color w:val="111111"/>
          <w:sz w:val="26"/>
          <w:szCs w:val="26"/>
        </w:rPr>
        <w:t>ὲ</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ῷ</w:t>
      </w:r>
      <w:r w:rsidRPr="00B25A3C">
        <w:rPr>
          <w:rFonts w:ascii="PT Serif" w:hAnsi="PT Serif"/>
          <w:color w:val="111111"/>
          <w:sz w:val="26"/>
          <w:szCs w:val="26"/>
          <w:lang w:val="la-Latn"/>
        </w:rPr>
        <w:t xml:space="preserve"> </w:t>
      </w:r>
      <w:r w:rsidRPr="00B25A3C">
        <w:rPr>
          <w:rFonts w:ascii="Segoe UI Symbol" w:hAnsi="Segoe UI Symbol" w:cs="Segoe UI Symbol"/>
          <w:color w:val="111111"/>
          <w:sz w:val="26"/>
          <w:szCs w:val="26"/>
          <w:lang w:val="la-Latn"/>
        </w:rPr>
        <w:t>⸀</w:t>
      </w:r>
      <w:r w:rsidRPr="00B25A3C">
        <w:rPr>
          <w:rFonts w:ascii="PT Serif" w:hAnsi="PT Serif"/>
          <w:color w:val="111111"/>
          <w:sz w:val="26"/>
          <w:szCs w:val="26"/>
        </w:rPr>
        <w:t>π</w:t>
      </w:r>
      <w:r w:rsidRPr="00B25A3C">
        <w:rPr>
          <w:rFonts w:ascii="Cambria" w:hAnsi="Cambria" w:cs="Cambria"/>
          <w:color w:val="111111"/>
          <w:sz w:val="26"/>
          <w:szCs w:val="26"/>
        </w:rPr>
        <w:t>λοί</w:t>
      </w:r>
      <w:r w:rsidRPr="00B25A3C">
        <w:rPr>
          <w:rFonts w:ascii="Times New Roman" w:hAnsi="Times New Roman" w:cs="Times New Roman"/>
          <w:color w:val="111111"/>
          <w:sz w:val="26"/>
          <w:szCs w:val="26"/>
        </w:rPr>
        <w:t>ῳ</w:t>
      </w:r>
      <w:r w:rsidRPr="00B25A3C">
        <w:rPr>
          <w:rFonts w:ascii="PT Serif" w:hAnsi="PT Serif"/>
          <w:color w:val="111111"/>
          <w:sz w:val="26"/>
          <w:szCs w:val="26"/>
          <w:lang w:val="la-Latn"/>
        </w:rPr>
        <w:t xml:space="preserve"> </w:t>
      </w:r>
      <w:r w:rsidRPr="00B25A3C">
        <w:rPr>
          <w:rFonts w:ascii="PT Serif" w:hAnsi="PT Serif"/>
          <w:color w:val="111111"/>
          <w:sz w:val="26"/>
          <w:szCs w:val="26"/>
        </w:rPr>
        <w:t>π</w:t>
      </w:r>
      <w:r w:rsidRPr="00B25A3C">
        <w:rPr>
          <w:rFonts w:ascii="Cambria" w:hAnsi="Cambria" w:cs="Cambria"/>
          <w:color w:val="111111"/>
          <w:sz w:val="26"/>
          <w:szCs w:val="26"/>
        </w:rPr>
        <w:t>ροσεκύνησαν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ῷ</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λέγοντες·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Ἀ</w:t>
      </w:r>
      <w:r w:rsidRPr="00B25A3C">
        <w:rPr>
          <w:rFonts w:ascii="Cambria" w:hAnsi="Cambria" w:cs="Cambria"/>
          <w:color w:val="111111"/>
          <w:sz w:val="26"/>
          <w:szCs w:val="26"/>
        </w:rPr>
        <w:t>ληθ</w:t>
      </w:r>
      <w:r w:rsidRPr="00B25A3C">
        <w:rPr>
          <w:rFonts w:ascii="Times New Roman" w:hAnsi="Times New Roman" w:cs="Times New Roman"/>
          <w:color w:val="111111"/>
          <w:sz w:val="26"/>
          <w:szCs w:val="26"/>
        </w:rPr>
        <w:t>ῶ</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θεο</w:t>
      </w:r>
      <w:r w:rsidRPr="00B25A3C">
        <w:rPr>
          <w:rFonts w:ascii="Times New Roman" w:hAnsi="Times New Roman" w:cs="Times New Roman"/>
          <w:color w:val="111111"/>
          <w:sz w:val="26"/>
          <w:szCs w:val="26"/>
        </w:rPr>
        <w:t>ῦ</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υ</w:t>
      </w:r>
      <w:r w:rsidRPr="00B25A3C">
        <w:rPr>
          <w:rFonts w:ascii="Times New Roman" w:hAnsi="Times New Roman" w:cs="Times New Roman"/>
          <w:color w:val="111111"/>
          <w:sz w:val="26"/>
          <w:szCs w:val="26"/>
        </w:rPr>
        <w:t>ἱὸ</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ἶ</w:t>
      </w:r>
      <w:r w:rsidRPr="00B25A3C">
        <w:rPr>
          <w:rFonts w:ascii="PT Serif" w:hAnsi="PT Serif"/>
          <w:color w:val="111111"/>
          <w:sz w:val="26"/>
          <w:szCs w:val="26"/>
          <w:lang w:val="la-Latn"/>
        </w:rPr>
        <w:t>. </w:t>
      </w:r>
    </w:p>
    <w:p w14:paraId="19C1F194" w14:textId="77777777" w:rsidR="00B25A3C" w:rsidRPr="00B25A3C" w:rsidRDefault="00B25A3C" w:rsidP="00B25A3C">
      <w:pPr>
        <w:jc w:val="both"/>
        <w:rPr>
          <w:rFonts w:ascii="Arial" w:hAnsi="Arial" w:cs="Arial"/>
          <w:sz w:val="24"/>
          <w:szCs w:val="24"/>
        </w:rPr>
      </w:pP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δια</w:t>
      </w:r>
      <w:r w:rsidRPr="00B25A3C">
        <w:rPr>
          <w:rFonts w:ascii="PT Serif" w:hAnsi="PT Serif" w:cs="PT Serif"/>
          <w:color w:val="111111"/>
          <w:sz w:val="26"/>
          <w:szCs w:val="26"/>
        </w:rPr>
        <w:t>π</w:t>
      </w:r>
      <w:r w:rsidRPr="00B25A3C">
        <w:rPr>
          <w:rFonts w:ascii="Cambria" w:hAnsi="Cambria" w:cs="Cambria"/>
          <w:color w:val="111111"/>
          <w:sz w:val="26"/>
          <w:szCs w:val="26"/>
        </w:rPr>
        <w:t>εράσαντες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ἦ</w:t>
      </w:r>
      <w:r w:rsidRPr="00B25A3C">
        <w:rPr>
          <w:rFonts w:ascii="Cambria" w:hAnsi="Cambria" w:cs="Cambria"/>
          <w:color w:val="111111"/>
          <w:sz w:val="26"/>
          <w:szCs w:val="26"/>
        </w:rPr>
        <w:t>λθον</w:t>
      </w:r>
      <w:r w:rsidRPr="00B25A3C">
        <w:rPr>
          <w:rFonts w:ascii="PT Serif" w:hAnsi="PT Serif"/>
          <w:color w:val="111111"/>
          <w:sz w:val="26"/>
          <w:szCs w:val="26"/>
          <w:lang w:val="la-Latn"/>
        </w:rPr>
        <w:t xml:space="preserve"> </w:t>
      </w:r>
      <w:r w:rsidRPr="00B25A3C">
        <w:rPr>
          <w:rFonts w:ascii="Segoe UI Symbol" w:hAnsi="Segoe UI Symbol" w:cs="Segoe UI Symbol"/>
          <w:color w:val="111111"/>
          <w:sz w:val="26"/>
          <w:szCs w:val="26"/>
          <w:lang w:val="la-Latn"/>
        </w:rPr>
        <w:t>⸂</w:t>
      </w:r>
      <w:r w:rsidRPr="00B25A3C">
        <w:rPr>
          <w:rFonts w:ascii="Times New Roman" w:hAnsi="Times New Roman" w:cs="Times New Roman"/>
          <w:color w:val="111111"/>
          <w:sz w:val="26"/>
          <w:szCs w:val="26"/>
        </w:rPr>
        <w:t>ἐ</w:t>
      </w:r>
      <w:r w:rsidRPr="00B25A3C">
        <w:rPr>
          <w:rFonts w:ascii="PT Serif" w:hAnsi="PT Serif"/>
          <w:color w:val="111111"/>
          <w:sz w:val="26"/>
          <w:szCs w:val="26"/>
        </w:rPr>
        <w:t>π</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ὴ</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γ</w:t>
      </w:r>
      <w:r w:rsidRPr="00B25A3C">
        <w:rPr>
          <w:rFonts w:ascii="Times New Roman" w:hAnsi="Times New Roman" w:cs="Times New Roman"/>
          <w:color w:val="111111"/>
          <w:sz w:val="26"/>
          <w:szCs w:val="26"/>
        </w:rPr>
        <w:t>ῆ</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ἰ</w:t>
      </w:r>
      <w:r w:rsidRPr="00B25A3C">
        <w:rPr>
          <w:rFonts w:ascii="Cambria" w:hAnsi="Cambria" w:cs="Cambria"/>
          <w:color w:val="111111"/>
          <w:sz w:val="26"/>
          <w:szCs w:val="26"/>
        </w:rPr>
        <w:t>ς</w:t>
      </w:r>
      <w:r w:rsidRPr="00B25A3C">
        <w:rPr>
          <w:rFonts w:ascii="Segoe UI Symbol" w:hAnsi="Segoe UI Symbol" w:cs="Segoe UI Symbol"/>
          <w:color w:val="111111"/>
          <w:sz w:val="26"/>
          <w:szCs w:val="26"/>
          <w:lang w:val="la-Latn"/>
        </w:rPr>
        <w:t>⸃</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Γεννησαρέτ</w:t>
      </w:r>
      <w:r w:rsidRPr="00B25A3C">
        <w:rPr>
          <w:rFonts w:ascii="PT Serif" w:hAnsi="PT Serif"/>
          <w:color w:val="111111"/>
          <w:sz w:val="26"/>
          <w:szCs w:val="26"/>
          <w:lang w:val="la-Latn"/>
        </w:rPr>
        <w:t>.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PT Serif" w:hAnsi="PT Serif"/>
          <w:color w:val="111111"/>
          <w:sz w:val="26"/>
          <w:szCs w:val="26"/>
        </w:rPr>
        <w:t>π</w:t>
      </w:r>
      <w:r w:rsidRPr="00B25A3C">
        <w:rPr>
          <w:rFonts w:ascii="Cambria" w:hAnsi="Cambria" w:cs="Cambria"/>
          <w:color w:val="111111"/>
          <w:sz w:val="26"/>
          <w:szCs w:val="26"/>
        </w:rPr>
        <w:t>ιγνόντες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ὸ</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ο</w:t>
      </w:r>
      <w:r w:rsidRPr="00B25A3C">
        <w:rPr>
          <w:rFonts w:ascii="Times New Roman" w:hAnsi="Times New Roman" w:cs="Times New Roman"/>
          <w:color w:val="111111"/>
          <w:sz w:val="26"/>
          <w:szCs w:val="26"/>
        </w:rPr>
        <w:t>ἱ</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ἄ</w:t>
      </w:r>
      <w:r w:rsidRPr="00B25A3C">
        <w:rPr>
          <w:rFonts w:ascii="Cambria" w:hAnsi="Cambria" w:cs="Cambria"/>
          <w:color w:val="111111"/>
          <w:sz w:val="26"/>
          <w:szCs w:val="26"/>
        </w:rPr>
        <w:t>νδρες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ῦ</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τό</w:t>
      </w:r>
      <w:r w:rsidRPr="00B25A3C">
        <w:rPr>
          <w:rFonts w:ascii="PT Serif" w:hAnsi="PT Serif" w:cs="PT Serif"/>
          <w:color w:val="111111"/>
          <w:sz w:val="26"/>
          <w:szCs w:val="26"/>
        </w:rPr>
        <w:t>π</w:t>
      </w:r>
      <w:r w:rsidRPr="00B25A3C">
        <w:rPr>
          <w:rFonts w:ascii="Cambria" w:hAnsi="Cambria" w:cs="Cambria"/>
          <w:color w:val="111111"/>
          <w:sz w:val="26"/>
          <w:szCs w:val="26"/>
        </w:rPr>
        <w:t>ου</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κείνου</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ἀ</w:t>
      </w:r>
      <w:r w:rsidRPr="00B25A3C">
        <w:rPr>
          <w:rFonts w:ascii="PT Serif" w:hAnsi="PT Serif"/>
          <w:color w:val="111111"/>
          <w:sz w:val="26"/>
          <w:szCs w:val="26"/>
        </w:rPr>
        <w:t>π</w:t>
      </w:r>
      <w:r w:rsidRPr="00B25A3C">
        <w:rPr>
          <w:rFonts w:ascii="Cambria" w:hAnsi="Cambria" w:cs="Cambria"/>
          <w:color w:val="111111"/>
          <w:sz w:val="26"/>
          <w:szCs w:val="26"/>
        </w:rPr>
        <w:t>έστειλαν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ἰ</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ὅ</w:t>
      </w:r>
      <w:r w:rsidRPr="00B25A3C">
        <w:rPr>
          <w:rFonts w:ascii="Cambria" w:hAnsi="Cambria" w:cs="Cambria"/>
          <w:color w:val="111111"/>
          <w:sz w:val="26"/>
          <w:szCs w:val="26"/>
        </w:rPr>
        <w:t>λην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ὴ</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PT Serif" w:hAnsi="PT Serif" w:cs="PT Serif"/>
          <w:color w:val="111111"/>
          <w:sz w:val="26"/>
          <w:szCs w:val="26"/>
        </w:rPr>
        <w:t>π</w:t>
      </w:r>
      <w:r w:rsidRPr="00B25A3C">
        <w:rPr>
          <w:rFonts w:ascii="Cambria" w:hAnsi="Cambria" w:cs="Cambria"/>
          <w:color w:val="111111"/>
          <w:sz w:val="26"/>
          <w:szCs w:val="26"/>
        </w:rPr>
        <w:t>ερίχωρον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κείνην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PT Serif" w:hAnsi="PT Serif"/>
          <w:color w:val="111111"/>
          <w:sz w:val="26"/>
          <w:szCs w:val="26"/>
        </w:rPr>
        <w:t>π</w:t>
      </w:r>
      <w:r w:rsidRPr="00B25A3C">
        <w:rPr>
          <w:rFonts w:ascii="Cambria" w:hAnsi="Cambria" w:cs="Cambria"/>
          <w:color w:val="111111"/>
          <w:sz w:val="26"/>
          <w:szCs w:val="26"/>
        </w:rPr>
        <w:t>ροσήνεγκαν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ῷ</w:t>
      </w:r>
      <w:r w:rsidRPr="00B25A3C">
        <w:rPr>
          <w:rFonts w:ascii="PT Serif" w:hAnsi="PT Serif"/>
          <w:color w:val="111111"/>
          <w:sz w:val="26"/>
          <w:szCs w:val="26"/>
          <w:lang w:val="la-Latn"/>
        </w:rPr>
        <w:t xml:space="preserve"> </w:t>
      </w:r>
      <w:r w:rsidRPr="00B25A3C">
        <w:rPr>
          <w:rFonts w:ascii="PT Serif" w:hAnsi="PT Serif"/>
          <w:color w:val="111111"/>
          <w:sz w:val="26"/>
          <w:szCs w:val="26"/>
        </w:rPr>
        <w:t>π</w:t>
      </w:r>
      <w:r w:rsidRPr="00B25A3C">
        <w:rPr>
          <w:rFonts w:ascii="Cambria" w:hAnsi="Cambria" w:cs="Cambria"/>
          <w:color w:val="111111"/>
          <w:sz w:val="26"/>
          <w:szCs w:val="26"/>
        </w:rPr>
        <w:t>άντας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ὺ</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κακ</w:t>
      </w:r>
      <w:r w:rsidRPr="00B25A3C">
        <w:rPr>
          <w:rFonts w:ascii="Times New Roman" w:hAnsi="Times New Roman" w:cs="Times New Roman"/>
          <w:color w:val="111111"/>
          <w:sz w:val="26"/>
          <w:szCs w:val="26"/>
        </w:rPr>
        <w:t>ῶ</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ἔ</w:t>
      </w:r>
      <w:r w:rsidRPr="00B25A3C">
        <w:rPr>
          <w:rFonts w:ascii="Cambria" w:hAnsi="Cambria" w:cs="Cambria"/>
          <w:color w:val="111111"/>
          <w:sz w:val="26"/>
          <w:szCs w:val="26"/>
        </w:rPr>
        <w:t>χοντας</w:t>
      </w:r>
      <w:r w:rsidRPr="00B25A3C">
        <w:rPr>
          <w:rFonts w:ascii="PT Serif" w:hAnsi="PT Serif"/>
          <w:color w:val="111111"/>
          <w:sz w:val="26"/>
          <w:szCs w:val="26"/>
          <w:lang w:val="la-Latn"/>
        </w:rPr>
        <w:t>,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PT Serif" w:hAnsi="PT Serif"/>
          <w:color w:val="111111"/>
          <w:sz w:val="26"/>
          <w:szCs w:val="26"/>
        </w:rPr>
        <w:t>π</w:t>
      </w:r>
      <w:r w:rsidRPr="00B25A3C">
        <w:rPr>
          <w:rFonts w:ascii="Cambria" w:hAnsi="Cambria" w:cs="Cambria"/>
          <w:color w:val="111111"/>
          <w:sz w:val="26"/>
          <w:szCs w:val="26"/>
        </w:rPr>
        <w:t>αρεκάλουν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ὸ</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ἵ</w:t>
      </w:r>
      <w:r w:rsidRPr="00B25A3C">
        <w:rPr>
          <w:rFonts w:ascii="Cambria" w:hAnsi="Cambria" w:cs="Cambria"/>
          <w:color w:val="111111"/>
          <w:sz w:val="26"/>
          <w:szCs w:val="26"/>
        </w:rPr>
        <w:t>να</w:t>
      </w:r>
      <w:r w:rsidRPr="00B25A3C">
        <w:rPr>
          <w:rFonts w:ascii="PT Serif" w:hAnsi="PT Serif"/>
          <w:color w:val="111111"/>
          <w:sz w:val="26"/>
          <w:szCs w:val="26"/>
          <w:lang w:val="la-Latn"/>
        </w:rPr>
        <w:t xml:space="preserve"> </w:t>
      </w:r>
      <w:r w:rsidRPr="00B25A3C">
        <w:rPr>
          <w:rFonts w:ascii="PT Serif" w:hAnsi="PT Serif" w:cs="PT Serif"/>
          <w:color w:val="111111"/>
          <w:sz w:val="26"/>
          <w:szCs w:val="26"/>
        </w:rPr>
        <w:t>μ</w:t>
      </w:r>
      <w:r w:rsidRPr="00B25A3C">
        <w:rPr>
          <w:rFonts w:ascii="Cambria" w:hAnsi="Cambria" w:cs="Cambria"/>
          <w:color w:val="111111"/>
          <w:sz w:val="26"/>
          <w:szCs w:val="26"/>
        </w:rPr>
        <w:t>όνον</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ἅ</w:t>
      </w:r>
      <w:r w:rsidRPr="00B25A3C">
        <w:rPr>
          <w:rFonts w:ascii="Cambria" w:hAnsi="Cambria" w:cs="Cambria"/>
          <w:color w:val="111111"/>
          <w:sz w:val="26"/>
          <w:szCs w:val="26"/>
        </w:rPr>
        <w:t>ψωνται</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ῦ</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κρασ</w:t>
      </w:r>
      <w:r w:rsidRPr="00B25A3C">
        <w:rPr>
          <w:rFonts w:ascii="PT Serif" w:hAnsi="PT Serif" w:cs="PT Serif"/>
          <w:color w:val="111111"/>
          <w:sz w:val="26"/>
          <w:szCs w:val="26"/>
        </w:rPr>
        <w:t>π</w:t>
      </w:r>
      <w:r w:rsidRPr="00B25A3C">
        <w:rPr>
          <w:rFonts w:ascii="Cambria" w:hAnsi="Cambria" w:cs="Cambria"/>
          <w:color w:val="111111"/>
          <w:sz w:val="26"/>
          <w:szCs w:val="26"/>
        </w:rPr>
        <w:t>έδου</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ῦ</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ἱ</w:t>
      </w:r>
      <w:r w:rsidRPr="00B25A3C">
        <w:rPr>
          <w:rFonts w:ascii="PT Serif" w:hAnsi="PT Serif"/>
          <w:color w:val="111111"/>
          <w:sz w:val="26"/>
          <w:szCs w:val="26"/>
        </w:rPr>
        <w:t>μ</w:t>
      </w:r>
      <w:r w:rsidRPr="00B25A3C">
        <w:rPr>
          <w:rFonts w:ascii="Cambria" w:hAnsi="Cambria" w:cs="Cambria"/>
          <w:color w:val="111111"/>
          <w:sz w:val="26"/>
          <w:szCs w:val="26"/>
        </w:rPr>
        <w:t>ατίου</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ῦ</w:t>
      </w:r>
      <w:r w:rsidRPr="00B25A3C">
        <w:rPr>
          <w:rFonts w:ascii="Cambria" w:hAnsi="Cambria" w:cs="Cambria"/>
          <w:color w:val="111111"/>
          <w:sz w:val="26"/>
          <w:szCs w:val="26"/>
        </w:rPr>
        <w:t>·</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ὅ</w:t>
      </w:r>
      <w:r w:rsidRPr="00B25A3C">
        <w:rPr>
          <w:rFonts w:ascii="Cambria" w:hAnsi="Cambria" w:cs="Cambria"/>
          <w:color w:val="111111"/>
          <w:sz w:val="26"/>
          <w:szCs w:val="26"/>
        </w:rPr>
        <w:t>σοι</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ἥ</w:t>
      </w:r>
      <w:r w:rsidRPr="00B25A3C">
        <w:rPr>
          <w:rFonts w:ascii="Cambria" w:hAnsi="Cambria" w:cs="Cambria"/>
          <w:color w:val="111111"/>
          <w:sz w:val="26"/>
          <w:szCs w:val="26"/>
        </w:rPr>
        <w:t>ψαντο</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διεσώθησαν</w:t>
      </w:r>
      <w:r w:rsidRPr="00B25A3C">
        <w:rPr>
          <w:rFonts w:ascii="PT Serif" w:hAnsi="PT Serif"/>
          <w:color w:val="111111"/>
          <w:sz w:val="26"/>
          <w:szCs w:val="26"/>
          <w:lang w:val="la-Latn"/>
        </w:rPr>
        <w:t xml:space="preserve">. </w:t>
      </w:r>
      <w:r w:rsidRPr="00B25A3C">
        <w:rPr>
          <w:rFonts w:ascii="Arial" w:hAnsi="Arial" w:cs="Arial"/>
          <w:sz w:val="24"/>
          <w:szCs w:val="24"/>
        </w:rPr>
        <w:t xml:space="preserve">(Mt 13,1-36). </w:t>
      </w:r>
    </w:p>
    <w:p w14:paraId="405D7942" w14:textId="77777777" w:rsidR="00B25A3C" w:rsidRPr="00B25A3C" w:rsidRDefault="00B25A3C" w:rsidP="00B25A3C">
      <w:pPr>
        <w:pStyle w:val="Titolo2"/>
      </w:pPr>
      <w:bookmarkStart w:id="274" w:name="_Toc210976300"/>
      <w:bookmarkStart w:id="275" w:name="_Toc211199740"/>
      <w:bookmarkStart w:id="276" w:name="_Toc212557318"/>
      <w:r w:rsidRPr="00B25A3C">
        <w:lastRenderedPageBreak/>
        <w:t>Dammi qui, su un vassoio, la testa di Giovanni il Battista</w:t>
      </w:r>
      <w:bookmarkEnd w:id="274"/>
      <w:bookmarkEnd w:id="275"/>
      <w:bookmarkEnd w:id="276"/>
    </w:p>
    <w:p w14:paraId="5D019F2F" w14:textId="77777777" w:rsidR="00B25A3C" w:rsidRPr="00B25A3C" w:rsidRDefault="00B25A3C" w:rsidP="00B25A3C">
      <w:pPr>
        <w:jc w:val="both"/>
        <w:rPr>
          <w:rFonts w:ascii="Arial" w:hAnsi="Arial" w:cs="Arial"/>
          <w:b/>
          <w:bCs/>
          <w:sz w:val="24"/>
          <w:szCs w:val="24"/>
        </w:rPr>
      </w:pPr>
    </w:p>
    <w:p w14:paraId="2244AF7C" w14:textId="77777777" w:rsidR="00B25A3C" w:rsidRPr="00B25A3C" w:rsidRDefault="00B25A3C" w:rsidP="00B25A3C">
      <w:pPr>
        <w:jc w:val="both"/>
        <w:rPr>
          <w:rFonts w:ascii="Arial" w:hAnsi="Arial" w:cs="Arial"/>
          <w:b/>
          <w:bCs/>
          <w:sz w:val="24"/>
          <w:szCs w:val="24"/>
        </w:rPr>
      </w:pPr>
      <w:bookmarkStart w:id="277" w:name="_Hlk210976342"/>
      <w:r w:rsidRPr="00B25A3C">
        <w:rPr>
          <w:rFonts w:ascii="Arial" w:hAnsi="Arial" w:cs="Arial"/>
          <w:b/>
          <w:bCs/>
          <w:sz w:val="24"/>
          <w:szCs w:val="24"/>
        </w:rPr>
        <w:t>In quel tempo al tetrarca Erode giunse notizia della fama di Gesù. gli disse ai suoi cortigiani: «Costui è Giovanni il Battista. È risorto dai morti e per questo ha il potere di fare prodigi!». Erode infatti aveva arrestato Giovanni e lo aveva fatto incatenare e gettare in prigione a causa di Erodìade, moglie di suo fratello Filippo. Giovanni infatti gli diceva: «Non ti è lecito tenerla con te!». Erode, benché volesse farlo morire, ebbe paura della folla perché lo considerava un profeta.</w:t>
      </w:r>
    </w:p>
    <w:p w14:paraId="400CE09E" w14:textId="77777777" w:rsidR="00B25A3C" w:rsidRPr="00B25A3C" w:rsidRDefault="00B25A3C" w:rsidP="00B25A3C">
      <w:pPr>
        <w:jc w:val="both"/>
        <w:rPr>
          <w:rFonts w:ascii="Arial" w:hAnsi="Arial" w:cs="Arial"/>
          <w:b/>
          <w:bCs/>
          <w:sz w:val="24"/>
          <w:szCs w:val="24"/>
        </w:rPr>
      </w:pPr>
      <w:r w:rsidRPr="00B25A3C">
        <w:rPr>
          <w:rFonts w:ascii="Arial" w:hAnsi="Arial" w:cs="Arial"/>
          <w:b/>
          <w:bCs/>
          <w:sz w:val="24"/>
          <w:szCs w:val="24"/>
        </w:rPr>
        <w:t>Quando fu il compleanno di Erode, la figlia di Erodìade danzò in pubblico e piacque tanto a Erode che egli le promise con giuramento di darle quello che avesse chiesto. Ella, istigata da sua madre, disse: «</w:t>
      </w:r>
      <w:bookmarkStart w:id="278" w:name="_Hlk208481568"/>
      <w:r w:rsidRPr="00B25A3C">
        <w:rPr>
          <w:rFonts w:ascii="Arial" w:hAnsi="Arial" w:cs="Arial"/>
          <w:b/>
          <w:bCs/>
          <w:sz w:val="24"/>
          <w:szCs w:val="24"/>
        </w:rPr>
        <w:t>Dammi qui, su un vassoio, la testa di Giovanni il Battista</w:t>
      </w:r>
      <w:bookmarkEnd w:id="278"/>
      <w:r w:rsidRPr="00B25A3C">
        <w:rPr>
          <w:rFonts w:ascii="Arial" w:hAnsi="Arial" w:cs="Arial"/>
          <w:b/>
          <w:bCs/>
          <w:sz w:val="24"/>
          <w:szCs w:val="24"/>
        </w:rPr>
        <w:t>». Il re si rattristò, ma a motivo del giuramento e dei commensali ordinò che le venisse data e mandò a decapitare Giovanni nella prigione. La sua testa venne portata su un vassoio, fu data alla fanciulla e lei la portò a sua madre. I suoi discepoli si presentarono a prendere il cadavere, lo seppellirono e andarono a informare Gesù.</w:t>
      </w:r>
    </w:p>
    <w:bookmarkEnd w:id="277"/>
    <w:p w14:paraId="4911EC8F" w14:textId="77777777" w:rsidR="00B25A3C" w:rsidRPr="00B25A3C" w:rsidRDefault="00B25A3C" w:rsidP="00B25A3C">
      <w:pPr>
        <w:jc w:val="both"/>
        <w:rPr>
          <w:rFonts w:ascii="Arial" w:hAnsi="Arial" w:cs="Arial"/>
          <w:b/>
          <w:bCs/>
          <w:sz w:val="24"/>
          <w:szCs w:val="24"/>
        </w:rPr>
      </w:pPr>
    </w:p>
    <w:p w14:paraId="4FACF7A6" w14:textId="77777777" w:rsidR="00B25A3C" w:rsidRPr="00B25A3C" w:rsidRDefault="00B25A3C" w:rsidP="00B25A3C">
      <w:pPr>
        <w:jc w:val="both"/>
        <w:rPr>
          <w:rFonts w:ascii="Arial" w:hAnsi="Arial" w:cs="Arial"/>
          <w:b/>
          <w:bCs/>
          <w:sz w:val="24"/>
          <w:szCs w:val="24"/>
        </w:rPr>
      </w:pPr>
      <w:bookmarkStart w:id="279" w:name="_Hlk210976385"/>
      <w:r w:rsidRPr="00B25A3C">
        <w:rPr>
          <w:rFonts w:ascii="Arial" w:hAnsi="Arial" w:cs="Arial"/>
          <w:b/>
          <w:bCs/>
          <w:sz w:val="24"/>
          <w:szCs w:val="24"/>
        </w:rPr>
        <w:t xml:space="preserve">In quel tempo al tetrarca Erode giunse notizia della fama di Gesù. gli disse ai suoi cortigiani: «Costui è Giovanni il Battista. È risorto dai morti e per questo ha il potere di fare prodigi!». </w:t>
      </w:r>
    </w:p>
    <w:bookmarkEnd w:id="279"/>
    <w:p w14:paraId="39A58302"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Sappiamo che Giovanni fu arrestato e che solo dopo il suo arresto Gesù ha iniziato la missione che il Padre gli ha affidato:</w:t>
      </w:r>
      <w:r w:rsidRPr="00B25A3C">
        <w:rPr>
          <w:rFonts w:ascii="Arial" w:hAnsi="Arial" w:cs="Arial"/>
          <w:i/>
          <w:iCs/>
          <w:sz w:val="24"/>
          <w:szCs w:val="24"/>
        </w:rPr>
        <w:t xml:space="preserve"> “Quando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(Mt 4,12-17). </w:t>
      </w:r>
      <w:r w:rsidRPr="00B25A3C">
        <w:rPr>
          <w:rFonts w:ascii="Arial" w:hAnsi="Arial" w:cs="Arial"/>
          <w:sz w:val="24"/>
          <w:szCs w:val="24"/>
        </w:rPr>
        <w:t>La notizia è assai scarna. Dice solo l’essenziale.</w:t>
      </w:r>
    </w:p>
    <w:p w14:paraId="1D9FA631"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Anche sulla morte di Giovanni l’Evangelista Matteo dona solo le notizie essenziali. Ecco cosa viene riportato: la fama di Gesù all’orecchio di Erode e subito lui pensa che Gesù è Giovanni risorto dai morti: </w:t>
      </w:r>
      <w:r w:rsidRPr="00B25A3C">
        <w:rPr>
          <w:rFonts w:ascii="Arial" w:hAnsi="Arial" w:cs="Arial"/>
          <w:i/>
          <w:iCs/>
          <w:sz w:val="24"/>
          <w:szCs w:val="24"/>
        </w:rPr>
        <w:t xml:space="preserve">““In quel tempo al tetrarca Erode giunse notizia della fama di Gesù. gli disse ai suoi cortigiani: «Costui è Giovanni il Battista. È risorto dai morti e per questo ha il potere di fare prodigi!»”. </w:t>
      </w:r>
      <w:r w:rsidRPr="00B25A3C">
        <w:rPr>
          <w:rFonts w:ascii="Arial" w:hAnsi="Arial" w:cs="Arial"/>
          <w:sz w:val="24"/>
          <w:szCs w:val="24"/>
        </w:rPr>
        <w:t xml:space="preserve">La vera religione, la vera fede nel vero Dio vivo e vero, soffre sempre per due mali endemici che nessuno ha potuto mai vincere. Per vincerli occorrono due volontà: la volontà di ammaestra e la volontà di chi deve lasciati ammaestrare. Sovente abbiamo l’una senza l’altra o </w:t>
      </w:r>
      <w:r w:rsidRPr="00B25A3C">
        <w:rPr>
          <w:rFonts w:ascii="Arial" w:hAnsi="Arial" w:cs="Arial"/>
          <w:sz w:val="24"/>
          <w:szCs w:val="24"/>
        </w:rPr>
        <w:lastRenderedPageBreak/>
        <w:t>l’altra senza la prima. Sempre la religione vera è conservata in vita da Dio e dall’uomo. Sappiamo dalla Scrittura Santa che Dio c’è sempre. Chi quasi sempre non c’è è l’uomo. Sappiamo altresì che Dio mai ha abbandonato l’uomo. Questa fede e verità storica ci riempie di sana e vera speranza.</w:t>
      </w:r>
    </w:p>
    <w:p w14:paraId="10B75DB3"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Il primo male è l’ignoranza, frutto del non insegnamento o della propria negligenza che si rifiuta di apprendere finanche i principi elementari sui quali essa si fonda. Senza vera scienza e conoscenza della verità della propria fede, si può precipitare in ogni errore. Ecco a cosa ci esorta la Lettera agli Ebrei:</w:t>
      </w:r>
    </w:p>
    <w:p w14:paraId="659262D5"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 xml:space="preserve">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2,1-4). </w:t>
      </w:r>
    </w:p>
    <w:p w14:paraId="3BE6782B"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Sus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 a distinguere il bene dal male (Eb 5,11-14).</w:t>
      </w:r>
    </w:p>
    <w:p w14:paraId="139CEDF4"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 (Eb 6,4-8).</w:t>
      </w:r>
    </w:p>
    <w:p w14:paraId="06616570"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 xml:space="preserve">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 Prestiamo attenzione gli uni agli altri, per stimolarci a vicenda nella carità e nelle opere buone. Non disertiamo le nostre riunioni, come alcuni hanno l’abitudine di fare, </w:t>
      </w:r>
      <w:r w:rsidRPr="00B25A3C">
        <w:rPr>
          <w:rFonts w:ascii="Arial" w:hAnsi="Arial" w:cs="Arial"/>
          <w:i/>
          <w:iCs/>
          <w:sz w:val="24"/>
          <w:szCs w:val="24"/>
        </w:rPr>
        <w:lastRenderedPageBreak/>
        <w:t xml:space="preserve">ma esortiamoci a vicenda, tanto più che vedete avvicinarsi il giorno del Signore. 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retribuzione! E ancora: Il Signore giudicherà il suo popolo. È terribile cadere nelle mani del Dio vivente! (Eb 10,19-31). </w:t>
      </w:r>
    </w:p>
    <w:p w14:paraId="617D2B37"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Il secondo male è la non netta separazione della Parola di Dio, sia di chi insegna e sia di chi ascolta, dai propri pensieri, dalle proprie idee, dai propri convincimenti, dalle proprie suggestioni, che quasi sempre ci fanno precipitare negli abissi più profondi della falsità che ha come conseguenza la caduta o il tonfo nella grande immoralità. A chi annuncia, spetta l’obbligo di annunciare, spiegare, insegnare, predicare, illuminare solo la Parola di Dio, solo la Parola di Cristo Gesù, lasciandosi aiutare dai Padri e dai Dottori della Chiesa, sempre però sotto la conduzione, la mozione, la sapienza,  la scienza, l’intelletto dello Spirito Santo. </w:t>
      </w:r>
    </w:p>
    <w:p w14:paraId="19EFB94B"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Ecco come l’Apostolo Paolo separa la conoscenza secondo la carne e la conoscenza secondo lo Spirito Santo:</w:t>
      </w:r>
    </w:p>
    <w:p w14:paraId="1CA443B2"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w:t>
      </w:r>
    </w:p>
    <w:p w14:paraId="64C5C826"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 xml:space="preserve">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w:t>
      </w:r>
      <w:r w:rsidRPr="00B25A3C">
        <w:rPr>
          <w:rFonts w:ascii="Arial" w:hAnsi="Arial" w:cs="Arial"/>
          <w:i/>
          <w:iCs/>
          <w:sz w:val="24"/>
          <w:szCs w:val="24"/>
        </w:rPr>
        <w:lastRenderedPageBreak/>
        <w:t>scandalizza il mio fratello, non mangerò mai più carne, per non dare scandalo al mio fratello (1Cor 8,1-13).</w:t>
      </w:r>
    </w:p>
    <w:p w14:paraId="129C3465"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w:t>
      </w:r>
    </w:p>
    <w:p w14:paraId="0D92D153"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w:t>
      </w:r>
    </w:p>
    <w:p w14:paraId="54750D55"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w:t>
      </w:r>
    </w:p>
    <w:p w14:paraId="298D47DA"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 xml:space="preserve">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(2Cor 3,1-18). </w:t>
      </w:r>
    </w:p>
    <w:p w14:paraId="2C0A4519"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w:t>
      </w:r>
    </w:p>
    <w:p w14:paraId="21098DD3"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 xml:space="preserve">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w:t>
      </w:r>
      <w:r w:rsidRPr="00B25A3C">
        <w:rPr>
          <w:rFonts w:ascii="Arial" w:hAnsi="Arial" w:cs="Arial"/>
          <w:i/>
          <w:iCs/>
          <w:sz w:val="24"/>
          <w:szCs w:val="24"/>
        </w:rPr>
        <w:lastRenderedPageBreak/>
        <w:t>E Dio, che disse: «Rifulga la luce dalle tenebre», rifulse nei nostri cuori, per far risplendere la conoscenza della gloria di Dio sul volto di Cristo.</w:t>
      </w:r>
    </w:p>
    <w:p w14:paraId="0692A4E8"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p>
    <w:p w14:paraId="42CD162C"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w:t>
      </w:r>
    </w:p>
    <w:p w14:paraId="50D8712C"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4,1-18).</w:t>
      </w:r>
    </w:p>
    <w:p w14:paraId="1A7A8100"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Oggi si predicano, si annunciano, si spiegano, si insegnano pensieri della terra, pensieri del mondo, a volte si assiste anche alla fondazione di una teologia diabolica. Quando i cuori di quanti devono essere formati vengono nutriti dai formatori da dottrine perverse e da una teologia diabolica oggi molto di moda, queste dottrine perverse e questa teologia diabolica si trasforma in natura in chi ascolta e domani quando sarà o papa, o vescovo, o presbitero, o diacono parlerà da questa natura e secondo questa natura leggerà sia i testi canonici della Scrittura e sia i testi della vera teologia dei Padri e dei Dottori della Chiesa. </w:t>
      </w:r>
    </w:p>
    <w:p w14:paraId="68B39292"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Se il Signore non interviene perché venga incendiato questo sistema così come un tempo è intervenuto perché fosse incendiato il tempio di Gerusalemme, la falsità governerà la Chiesa e Satana si insedierà in essa e vorrà governarla con la sua infernale teologia. La corte di Erode è tutta governata da questa satanica teologia e questa ha come frutto la decapitazione di Giovanni il Battista. </w:t>
      </w:r>
    </w:p>
    <w:p w14:paraId="4C0AE65F" w14:textId="77777777" w:rsidR="00B25A3C" w:rsidRPr="00B25A3C" w:rsidRDefault="00B25A3C" w:rsidP="00B25A3C">
      <w:pPr>
        <w:jc w:val="both"/>
        <w:rPr>
          <w:rFonts w:ascii="Arial" w:hAnsi="Arial" w:cs="Arial"/>
          <w:b/>
          <w:bCs/>
          <w:sz w:val="24"/>
          <w:szCs w:val="24"/>
        </w:rPr>
      </w:pPr>
    </w:p>
    <w:p w14:paraId="5934A39A" w14:textId="77777777" w:rsidR="00B25A3C" w:rsidRPr="00B25A3C" w:rsidRDefault="00B25A3C" w:rsidP="00B25A3C">
      <w:pPr>
        <w:jc w:val="both"/>
        <w:rPr>
          <w:rFonts w:ascii="Arial" w:hAnsi="Arial" w:cs="Arial"/>
          <w:b/>
          <w:bCs/>
          <w:sz w:val="24"/>
          <w:szCs w:val="24"/>
        </w:rPr>
      </w:pPr>
      <w:r w:rsidRPr="00B25A3C">
        <w:rPr>
          <w:rFonts w:ascii="Arial" w:hAnsi="Arial" w:cs="Arial"/>
          <w:b/>
          <w:bCs/>
          <w:sz w:val="24"/>
          <w:szCs w:val="24"/>
        </w:rPr>
        <w:t>Erode infatti aveva arrestato Giovanni e lo aveva fatto incatenare e gettare in prigione a causa di Erodìade, moglie di suo fratello Filippo.</w:t>
      </w:r>
    </w:p>
    <w:p w14:paraId="537523A9" w14:textId="77777777" w:rsidR="00B25A3C" w:rsidRPr="00B25A3C" w:rsidRDefault="00B25A3C" w:rsidP="00B25A3C">
      <w:pPr>
        <w:jc w:val="both"/>
        <w:rPr>
          <w:rFonts w:ascii="Arial" w:hAnsi="Arial" w:cs="Arial"/>
          <w:sz w:val="24"/>
          <w:szCs w:val="24"/>
        </w:rPr>
      </w:pPr>
    </w:p>
    <w:p w14:paraId="4FE5E6A1"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Giovanni era stato incarcerato a causa di Erodiade. Questa donna, che noi possiamo paragonare all’empia Regina Gezabele per il suo odio e la sua crudeltà, la sua superbia e la sua ambizione,  non era moglie di Erode: “</w:t>
      </w:r>
      <w:r w:rsidRPr="00B25A3C">
        <w:rPr>
          <w:rFonts w:ascii="Arial" w:hAnsi="Arial" w:cs="Arial"/>
          <w:i/>
          <w:iCs/>
          <w:sz w:val="24"/>
          <w:szCs w:val="24"/>
        </w:rPr>
        <w:t xml:space="preserve">Erode infatti aveva arrestato Giovanni e lo aveva fatto incatenare e gettare in prigione a causa di Erodìade, moglie di suo fratello Filippo”. </w:t>
      </w:r>
      <w:r w:rsidRPr="00B25A3C">
        <w:rPr>
          <w:rFonts w:ascii="Arial" w:hAnsi="Arial" w:cs="Arial"/>
          <w:sz w:val="24"/>
          <w:szCs w:val="24"/>
        </w:rPr>
        <w:t>Questa donna aveva abbandonato il suo legittimo marito e si era fatta moglie di Erode, moglie illegittima, non certo legittima.</w:t>
      </w:r>
    </w:p>
    <w:p w14:paraId="41CD9F55" w14:textId="77777777" w:rsidR="00B25A3C" w:rsidRPr="00B25A3C" w:rsidRDefault="00B25A3C" w:rsidP="00B25A3C">
      <w:pPr>
        <w:jc w:val="both"/>
        <w:rPr>
          <w:rFonts w:ascii="Arial" w:hAnsi="Arial" w:cs="Arial"/>
          <w:b/>
          <w:bCs/>
          <w:sz w:val="24"/>
          <w:szCs w:val="24"/>
        </w:rPr>
      </w:pPr>
    </w:p>
    <w:p w14:paraId="0866487D" w14:textId="77777777" w:rsidR="00B25A3C" w:rsidRPr="00B25A3C" w:rsidRDefault="00B25A3C" w:rsidP="00B25A3C">
      <w:pPr>
        <w:jc w:val="both"/>
        <w:rPr>
          <w:rFonts w:ascii="Arial" w:hAnsi="Arial" w:cs="Arial"/>
          <w:b/>
          <w:bCs/>
          <w:sz w:val="24"/>
          <w:szCs w:val="24"/>
        </w:rPr>
      </w:pPr>
      <w:r w:rsidRPr="00B25A3C">
        <w:rPr>
          <w:rFonts w:ascii="Arial" w:hAnsi="Arial" w:cs="Arial"/>
          <w:b/>
          <w:bCs/>
          <w:sz w:val="24"/>
          <w:szCs w:val="24"/>
        </w:rPr>
        <w:t>Giovanni infatti gli diceva: «Non ti è lecito tenerla con te!». Erode, benché volesse farlo morire, ebbe paura della folla perché lo considerava un profeta.</w:t>
      </w:r>
    </w:p>
    <w:p w14:paraId="56F79742"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Essendo Filippo ancora in vita, Giovanni ricordava a Erode che non poteva applicare la legge del levirato. Essa si applicava solo in caso di morte e quando il fratello moriva senza lasciare alcun erede. Per questo ricordo della Parola del Signore, Erodiade aveva costretto Erode a imprigionare Giovanni. Erodiade chiedeva a Erode la testa di Giovanni, ma il Re non lo aveva fatto uccidere, benché volesse, per paura della folla, che lo considerava un profeta: </w:t>
      </w:r>
      <w:r w:rsidRPr="00B25A3C">
        <w:rPr>
          <w:rFonts w:ascii="Arial" w:hAnsi="Arial" w:cs="Arial"/>
          <w:i/>
          <w:iCs/>
          <w:sz w:val="24"/>
          <w:szCs w:val="24"/>
        </w:rPr>
        <w:t xml:space="preserve">“Giovanni infatti gli diceva: «Non ti è lecito tenerla con te!». Erode, benché volesse farlo morire, ebbe paura della folla perché lo considerava un profeta”. </w:t>
      </w:r>
      <w:r w:rsidRPr="00B25A3C">
        <w:rPr>
          <w:rFonts w:ascii="Arial" w:hAnsi="Arial" w:cs="Arial"/>
          <w:sz w:val="24"/>
          <w:szCs w:val="24"/>
        </w:rPr>
        <w:t>Ma noi sappiamo che la paura della folla è assai tenue e fragile. È come un filo di lana di pecora, ancora non lavorato. Quando Satana governa il cuore con il peccato, il peccato è capace di spezzare ogni catena. Si è come l’indemoniati della terra dei Gadarèni. Ogni catena veniva spezzata.</w:t>
      </w:r>
    </w:p>
    <w:p w14:paraId="7372B37D"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Così nel Vangelo secondo Marco:</w:t>
      </w:r>
    </w:p>
    <w:p w14:paraId="125CAD90"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 xml:space="preserve">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w:t>
      </w:r>
    </w:p>
    <w:p w14:paraId="087B1733"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lastRenderedPageBreak/>
        <w:t xml:space="preserve">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w:t>
      </w:r>
    </w:p>
    <w:p w14:paraId="7535C79B" w14:textId="77777777" w:rsidR="00B25A3C" w:rsidRPr="00B25A3C" w:rsidRDefault="00B25A3C" w:rsidP="00B25A3C">
      <w:pPr>
        <w:jc w:val="both"/>
        <w:rPr>
          <w:rFonts w:ascii="Arial" w:hAnsi="Arial" w:cs="Arial"/>
          <w:b/>
          <w:bCs/>
          <w:sz w:val="24"/>
          <w:szCs w:val="24"/>
        </w:rPr>
      </w:pPr>
      <w:r w:rsidRPr="00B25A3C">
        <w:rPr>
          <w:rFonts w:ascii="Arial" w:hAnsi="Arial" w:cs="Arial"/>
          <w:i/>
          <w:iCs/>
          <w:sz w:val="24"/>
          <w:szCs w:val="24"/>
        </w:rPr>
        <w:t xml:space="preserve">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la Decàpoli quello che Gesù aveva fatto per lui e tutti erano meravigliati (Mc 5,1-20). </w:t>
      </w:r>
    </w:p>
    <w:p w14:paraId="2B377B79"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Ecco ora la legge del levirato secondo il Libro del Deuteronomio</w:t>
      </w:r>
    </w:p>
    <w:p w14:paraId="0A8895AB"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 xml:space="preserve">Quando i fratelli abiteranno insieme e uno di loro morirà senza lasciare figli, la moglie del defunto non si sposerà con uno di fuori, con un estraneo. Suo cognato si unirà a lei e se la prenderà in moglie, compiendo così verso di lei il dovere di cognato. Il primogenito che ella metterà al mondo, andrà sotto il nome del fratello morto, perché il nome di questi non si estingua in Israele. Ma se quell’uomo non ha piacere di prendere la cognata, ella salirà alla porta degli anziani e dirà: “Mio cognato rifiuta di assicurare in Israele il nome del fratello; non acconsente a compiere verso di me il dovere di cognato”. Allora gli anziani della sua città lo chiameranno e gli parleranno. Se egli persiste e dice: “Non ho piacere di prenderla”, allora sua cognata gli si avvicinerà in presenza degli anziani, gli toglierà il sandalo dal piede, gli sputerà in faccia e proclamerà: “Così si fa all’uomo che non vuole ricostruire la famiglia del fratello”. La sua sarà chiamata in Israele la famiglia dello scalzato (Dt 25,4-10). </w:t>
      </w:r>
    </w:p>
    <w:p w14:paraId="34E28A41"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Tracce antiche di questa Legge le troviamo nel Libro della Genesi:</w:t>
      </w:r>
    </w:p>
    <w:p w14:paraId="71DE9DE0"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In quel tempo Giuda si separò dai suoi fratelli e si stabilì presso un uomo di Adullàm, di nome Chira. Qui Giuda notò la figlia di un Cananeo chiamato Sua, la prese in moglie e si unì a lei. Ella concepì e partorì un figlio e lo chiamò Er. Concepì ancora e partorì un figlio e lo chiamò Onan. Ancora un’altra volta partorì un figlio e lo chiamò Sela. Egli si trovava a Chezìb, quando lei lo partorì.</w:t>
      </w:r>
    </w:p>
    <w:p w14:paraId="045B9869"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 xml:space="preserve">Giuda scelse per il suo primogenito Er una moglie, che si chiamava Tamar. Ma Er, primogenito di Giuda, si rese odioso agli occhi del Signore, e il Signore lo fece morire. Allora Giuda disse a Onan: «Va’ con la moglie di tuo fratello, compi verso di lei il dovere di cognato e assicura così una posterità a tuo fratello». Ma Onan sapeva che la prole non sarebbe stata considerata come sua; ogni volta che si univa alla moglie del fratello, disperdeva il seme per terra, per non dare un discendente al fratello. Ciò che egli faceva era male agli occhi del Signore, il quale fece morire anche lui. Allora Giuda disse alla nuora Tamar: «Ritorna a casa da tuo padre, come </w:t>
      </w:r>
      <w:r w:rsidRPr="00B25A3C">
        <w:rPr>
          <w:rFonts w:ascii="Arial" w:hAnsi="Arial" w:cs="Arial"/>
          <w:i/>
          <w:iCs/>
          <w:sz w:val="24"/>
          <w:szCs w:val="24"/>
        </w:rPr>
        <w:lastRenderedPageBreak/>
        <w:t>vedova, fin quando il mio figlio Sela sarà cresciuto». Perché pensava: «Che non muoia anche questo come i suoi fratelli!». Così Tamar se ne andò e ritornò alla casa di suo padre.</w:t>
      </w:r>
    </w:p>
    <w:p w14:paraId="48F29556"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Trascorsero molti giorni, e morì la figlia di Sua, moglie di Giuda. Quando Giuda ebbe finito il lutto, si recò a Timna da quelli che tosavano il suo gregge e con lui c’era Chira, il suo amico di Adullàm. La notizia fu data a Tamar: «Ecco, tuo suocero va a Timna per la tosatura del suo gregge». Allora Tamar si tolse gli abiti vedovili, si coprì con il velo e se lo avvolse intorno, poi si pose a sedere all’ingresso di Enàim, che è sulla strada per Timna. Aveva visto infatti che Sela era ormai cresciuto, ma lei non gli era stata data in moglie. Quando Giuda la vide, la prese per una prostituta, perché essa si era coperta la faccia. Egli si diresse su quella strada verso di lei e disse: «Lascia che io venga con te!». Non sapeva infatti che era sua nuora. Ella disse: «Che cosa mi darai per venire con me?». Rispose: «Io ti manderò un capretto del gregge». Ella riprese: «Mi lasci qualcosa in pegno fin quando non me lo avrai mandato?». Egli domandò: «Qual è il pegno che devo dare?». Rispose: «Il tuo sigillo, il tuo cordone e il bastone che hai in mano». Allora Giuda glieli diede e si unì a lei. Ella rimase incinta. Poi si alzò e se ne andò; si tolse il velo e riprese gli abiti vedovili. Giuda mandò il capretto per mezzo del suo amico di Adullàm, per riprendere il pegno dalle mani di quella donna, ma quello non la trovò. Domandò agli uomini di quel luogo: «Dov’è quella prostituta che stava a Enàim, sulla strada?». Ma risposero: «Qui non c’è stata alcuna prostituta». Così tornò da Giuda e disse: «Non l’ho trovata; anche gli uomini di quel luogo dicevano: “Qui non c’è stata alcuna prostituta”». Allora Giuda disse: «Si tenga quello che ha! Altrimenti ci esponiamo agli scherni. Ecco: le ho mandato questo capretto, ma tu non l’hai trovata».</w:t>
      </w:r>
    </w:p>
    <w:p w14:paraId="1D57EFFE"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Circa tre mesi dopo, fu portata a Giuda questa notizia: «Tamar, tua nuora, si è prostituita e anzi è incinta a causa delle sue prostituzioni». Giuda disse: «Conducetela fuori e sia bruciata!». Mentre veniva condotta fuori, ella mandò a dire al suocero: «Io sono incinta dell’uomo a cui appartengono questi oggetti». E aggiunse: «Per favore, verifica di chi siano questo sigillo, questi cordoni e questo bastone». Giuda li riconobbe e disse: «Lei è più giusta di me: infatti, io non l’ho data a mio figlio Sela». E non ebbe più rapporti con lei.</w:t>
      </w:r>
    </w:p>
    <w:p w14:paraId="519E9E64"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 xml:space="preserve">Quando giunse per lei il momento di partorire, ecco, aveva nel grembo due gemelli. Durante il parto, uno di loro mise fuori una mano e la levatrice prese un filo scarlatto e lo legò attorno a quella mano, dicendo: «Questi è uscito per primo». Ma poi questi ritirò la mano, ed ecco venne alla luce suo fratello. Allora ella esclamò: «Come ti sei aperto una breccia?» e fu chiamato Peres. Poi uscì suo fratello, che aveva il filo scarlatto alla mano, e fu chiamato Zerach (Gen 38,11-30). </w:t>
      </w:r>
    </w:p>
    <w:p w14:paraId="4D2F483B"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lastRenderedPageBreak/>
        <w:t xml:space="preserve">Essendo Filippo ancora vivo, Erode e Erodiade vivono in peccato di adulterio. Questo ricorda Giovanni Erode e a Erodiade: </w:t>
      </w:r>
      <w:r w:rsidRPr="00B25A3C">
        <w:rPr>
          <w:rFonts w:ascii="Arial" w:hAnsi="Arial" w:cs="Arial"/>
          <w:i/>
          <w:iCs/>
          <w:sz w:val="24"/>
          <w:szCs w:val="24"/>
        </w:rPr>
        <w:t>“Vivete in peccato di adulterio”</w:t>
      </w:r>
      <w:r w:rsidRPr="00B25A3C">
        <w:rPr>
          <w:rFonts w:ascii="Arial" w:hAnsi="Arial" w:cs="Arial"/>
          <w:sz w:val="24"/>
          <w:szCs w:val="24"/>
        </w:rPr>
        <w:t>. Ecco perché Erodiade odiava Giovanni: le ricordava il suo peccato.</w:t>
      </w:r>
    </w:p>
    <w:p w14:paraId="29F2DA79"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Se oggi venisse Giovanni il Battista cosa direbbe a tutti coloro che dicono che l’adulterio è amore e che ogni altro disordine sessuale è amore?  Forse avrebbe più ascolto se andasse a predicare ai dannati dell’inferno di quanto ne avrebbe se predicasse oggi alla Chiesa di Dio. Oggi tutto si giustifica in nome di Dio e ogni Parola di Dio viene usata per giustificare ogni nostro peccato. Per togliere ogni dubbio e anche il più piccolo rimorso della coscienza, si è scritta una nuova pagina di teologia satanica: Dio non giudica nessuno e tutti accoglie nel suo regno eterno. Questo significa che domani carnefici e martiri, depredati e predatori, sfruttati e sfruttatori, uccisi e uccisori, obbedienti alla Parola e disobbedienti a essa, siederanno insieme alla tavola della vita nel regno eterno di Dio. È evidente che  questa è pagina di teologia scritta da Satana. Lo Spirito Santo ha scritto altre cose nella sua pagina di teologia divina e celeste. Ma oggi Satana ci ha convinti a predicare la sua teologia e non quella dello Spirito Santo.</w:t>
      </w:r>
    </w:p>
    <w:p w14:paraId="64B42208" w14:textId="77777777" w:rsidR="00B25A3C" w:rsidRPr="00B25A3C" w:rsidRDefault="00B25A3C" w:rsidP="00B25A3C">
      <w:pPr>
        <w:jc w:val="both"/>
        <w:rPr>
          <w:rFonts w:ascii="Arial" w:hAnsi="Arial" w:cs="Arial"/>
          <w:b/>
          <w:bCs/>
          <w:sz w:val="24"/>
          <w:szCs w:val="24"/>
        </w:rPr>
      </w:pPr>
    </w:p>
    <w:p w14:paraId="6D8A7115" w14:textId="77777777" w:rsidR="00B25A3C" w:rsidRPr="00B25A3C" w:rsidRDefault="00B25A3C" w:rsidP="00B25A3C">
      <w:pPr>
        <w:jc w:val="both"/>
        <w:rPr>
          <w:rFonts w:ascii="Arial" w:hAnsi="Arial" w:cs="Arial"/>
          <w:b/>
          <w:bCs/>
          <w:sz w:val="24"/>
          <w:szCs w:val="24"/>
        </w:rPr>
      </w:pPr>
      <w:r w:rsidRPr="00B25A3C">
        <w:rPr>
          <w:rFonts w:ascii="Arial" w:hAnsi="Arial" w:cs="Arial"/>
          <w:b/>
          <w:bCs/>
          <w:sz w:val="24"/>
          <w:szCs w:val="24"/>
        </w:rPr>
        <w:t>Quando fu il compleanno di Erode, la figlia di Erodìade danzò in pubblico e piacque tanto a Erode che egli le promise con giuramento di darle quello che avesse chiesto.</w:t>
      </w:r>
    </w:p>
    <w:p w14:paraId="73212D35"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Per tutti viene il momento della grande tentazione. Se siamo nel peccato, sempre si cadrà in essa. Se viviamo senza una forte fede in Dio e non siamo a Lui legati dal suo santo timore, il timore degli uomini o della folla non ci aiuterà a non peccare. Ecco ora cosa accade: </w:t>
      </w:r>
      <w:r w:rsidRPr="00B25A3C">
        <w:rPr>
          <w:rFonts w:ascii="Arial" w:hAnsi="Arial" w:cs="Arial"/>
          <w:i/>
          <w:iCs/>
          <w:sz w:val="24"/>
          <w:szCs w:val="24"/>
        </w:rPr>
        <w:t xml:space="preserve">“Quando fu il compleanno di Erode, la figlia di Erodìade danzò in pubblico e piacque tanto a Erode che egli le promise con giuramento di darle quello che avesse chiesto”. </w:t>
      </w:r>
      <w:r w:rsidRPr="00B25A3C">
        <w:rPr>
          <w:rFonts w:ascii="Arial" w:hAnsi="Arial" w:cs="Arial"/>
          <w:sz w:val="24"/>
          <w:szCs w:val="24"/>
        </w:rPr>
        <w:t xml:space="preserve">Quando un uomo è nel peccato, fa anche giuramenti di peccato. Chi poi è anch’esso nel peccato e sente giuramenti di peccato, resta immobile come un macigno e nulla dice perché il giuramento di peccato non venga eseguito. Il peccato generà cecità e stoltezza. Nel peccato l’uomo è governato da Satana e non dallo Spirito Santo. Fa giuramenti satanici e non secondo la Legge del Signore per obbedire alla Legge del Signore. Da cosa è motivato questo giuramento? Dal ballo lussurioso della figlia di Erodiade. Questo giuramento è  frutto della lussuria che governa mente e cuore, pensieri e desideri di Erode. Il peccato sempre genera peccato. Il peccato fa uscire dalla nostra bocca  parole insipienti, stolte, parole di peccato Se la natura è peccato, anche il suo frutto è un frutto di peccato. Ogni albero produce secondo la sua natura. È giuramento stolto e insipiente perché Erode non sa cosa la figlia di Erodiade gli avrebbe chiesto. Avrebbe potuto chiedere di commettere qualsiasi peccato contro il Signore. </w:t>
      </w:r>
    </w:p>
    <w:p w14:paraId="5AD050C0" w14:textId="77777777" w:rsidR="00B25A3C" w:rsidRPr="00B25A3C" w:rsidRDefault="00B25A3C" w:rsidP="00B25A3C">
      <w:pPr>
        <w:jc w:val="both"/>
        <w:rPr>
          <w:rFonts w:ascii="Arial" w:hAnsi="Arial" w:cs="Arial"/>
          <w:b/>
          <w:bCs/>
          <w:sz w:val="24"/>
          <w:szCs w:val="24"/>
        </w:rPr>
      </w:pPr>
      <w:bookmarkStart w:id="280" w:name="_Hlk210987002"/>
    </w:p>
    <w:p w14:paraId="04B6B164" w14:textId="77777777" w:rsidR="00B25A3C" w:rsidRPr="00B25A3C" w:rsidRDefault="00B25A3C" w:rsidP="00B25A3C">
      <w:pPr>
        <w:jc w:val="both"/>
        <w:rPr>
          <w:rFonts w:ascii="Arial" w:hAnsi="Arial" w:cs="Arial"/>
          <w:b/>
          <w:bCs/>
          <w:sz w:val="24"/>
          <w:szCs w:val="24"/>
        </w:rPr>
      </w:pPr>
      <w:r w:rsidRPr="00B25A3C">
        <w:rPr>
          <w:rFonts w:ascii="Arial" w:hAnsi="Arial" w:cs="Arial"/>
          <w:b/>
          <w:bCs/>
          <w:sz w:val="24"/>
          <w:szCs w:val="24"/>
        </w:rPr>
        <w:lastRenderedPageBreak/>
        <w:t>Ella, istigata da sua madre, disse: «Dammi qui, su un vassoio, la testa di Giovanni il Battista».</w:t>
      </w:r>
    </w:p>
    <w:bookmarkEnd w:id="280"/>
    <w:p w14:paraId="6FC0026C"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La figlia ancora non conosce le profondità di Satana. È strumento di Satana, ma ancora non è scesa nei suoi abissi di male. Poiché è nel peccato, si lascia istigare dalla madre, non oppone a essa alcuna resistenza. La figlia è nel peccato e anch’essa genera un frutto di peccato. Chiede al re che le dia su un vassoio la terra di Giovanni il Battista. Il peccato chiede peccato: </w:t>
      </w:r>
      <w:r w:rsidRPr="00B25A3C">
        <w:rPr>
          <w:rFonts w:ascii="Arial" w:hAnsi="Arial" w:cs="Arial"/>
          <w:i/>
          <w:iCs/>
          <w:sz w:val="24"/>
          <w:szCs w:val="24"/>
        </w:rPr>
        <w:t xml:space="preserve">“Ella, istigata da sua madre, disse: «Dammi qui, su un vassoio, la testa di Giovanni il Battista»”. </w:t>
      </w:r>
      <w:r w:rsidRPr="00B25A3C">
        <w:rPr>
          <w:rFonts w:ascii="Arial" w:hAnsi="Arial" w:cs="Arial"/>
          <w:sz w:val="24"/>
          <w:szCs w:val="24"/>
        </w:rPr>
        <w:t>Chi si lascia istigare è responsabili allo stesso modo di chi istiga. Chi si lascia tentare, è responsabile quanto il tentatore. Chi predica la falsità è responsabile di tutti i peccati che si commettono per la falsità predicata, insegnata, annunciata, manifestata. La parola di un uomo può distruggere il mondo. Può distruggere la Chiesa. Può riempiere l’inferno di dannati. Può svuotare il Paradiso. Tanto potenza risiede nella parola dell’uomo. Ecco perché ogni parola va pesata prima di essere proferita,</w:t>
      </w:r>
    </w:p>
    <w:p w14:paraId="3429D2CF" w14:textId="77777777" w:rsidR="00B25A3C" w:rsidRPr="00B25A3C" w:rsidRDefault="00B25A3C" w:rsidP="00B25A3C">
      <w:pPr>
        <w:jc w:val="both"/>
        <w:rPr>
          <w:rFonts w:ascii="Arial" w:hAnsi="Arial" w:cs="Arial"/>
          <w:b/>
          <w:bCs/>
          <w:sz w:val="24"/>
          <w:szCs w:val="24"/>
        </w:rPr>
      </w:pPr>
    </w:p>
    <w:p w14:paraId="4389267E" w14:textId="77777777" w:rsidR="00B25A3C" w:rsidRPr="00B25A3C" w:rsidRDefault="00B25A3C" w:rsidP="00B25A3C">
      <w:pPr>
        <w:jc w:val="both"/>
        <w:rPr>
          <w:rFonts w:ascii="Arial" w:hAnsi="Arial" w:cs="Arial"/>
          <w:b/>
          <w:bCs/>
          <w:sz w:val="24"/>
          <w:szCs w:val="24"/>
        </w:rPr>
      </w:pPr>
      <w:r w:rsidRPr="00B25A3C">
        <w:rPr>
          <w:rFonts w:ascii="Arial" w:hAnsi="Arial" w:cs="Arial"/>
          <w:b/>
          <w:bCs/>
          <w:sz w:val="24"/>
          <w:szCs w:val="24"/>
        </w:rPr>
        <w:t>Il re si rattristò, ma a motivo del giuramento e dei commensali ordinò che le venisse data e mandò a decapitare Giovanni nella prigione.</w:t>
      </w:r>
    </w:p>
    <w:p w14:paraId="7F967AB3" w14:textId="77777777" w:rsidR="00B25A3C" w:rsidRPr="00B25A3C" w:rsidRDefault="00B25A3C" w:rsidP="00B25A3C">
      <w:pPr>
        <w:jc w:val="both"/>
        <w:rPr>
          <w:rFonts w:ascii="Arial" w:hAnsi="Arial" w:cs="Arial"/>
          <w:sz w:val="24"/>
          <w:szCs w:val="24"/>
        </w:rPr>
      </w:pPr>
      <w:bookmarkStart w:id="281" w:name="_Hlk212233104"/>
      <w:r w:rsidRPr="00B25A3C">
        <w:rPr>
          <w:rFonts w:ascii="Arial" w:hAnsi="Arial" w:cs="Arial"/>
          <w:sz w:val="24"/>
          <w:szCs w:val="24"/>
        </w:rPr>
        <w:t xml:space="preserve">Lo si è detto già, la paura della folla non è sufficiente a impedire il peccato. Il peccato ha tanta forza da spezzare ogni catena di timore, di rispetto umano, di vergogna. Erode ora ha il timore di mancare di parola dinanzi ai commensali: </w:t>
      </w:r>
      <w:r w:rsidRPr="00B25A3C">
        <w:rPr>
          <w:rFonts w:ascii="Arial" w:hAnsi="Arial" w:cs="Arial"/>
          <w:i/>
          <w:iCs/>
          <w:sz w:val="24"/>
          <w:szCs w:val="24"/>
        </w:rPr>
        <w:t xml:space="preserve">“Il re si rattristò, ma a motivo del giuramento e dei commensali ordinò che le venisse data e mandò a decapitare Giovanni nella prigione”. </w:t>
      </w:r>
      <w:r w:rsidRPr="00B25A3C">
        <w:rPr>
          <w:rFonts w:ascii="Arial" w:hAnsi="Arial" w:cs="Arial"/>
          <w:sz w:val="24"/>
          <w:szCs w:val="24"/>
        </w:rPr>
        <w:t xml:space="preserve">Prima il timore della folla lo tratteneva da l’uccidere Giovanni, ora il timore dei commensali lo spinge a tagliare la testa a Giovanni. Tutto invece per un uomo è il santo timore di Dio. </w:t>
      </w:r>
    </w:p>
    <w:p w14:paraId="4AEE1771"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Ecco cosa ci rivela il Libro dei Proverbi: </w:t>
      </w:r>
      <w:r w:rsidRPr="00B25A3C">
        <w:rPr>
          <w:rFonts w:ascii="Arial" w:hAnsi="Arial" w:cs="Arial"/>
          <w:i/>
          <w:iCs/>
          <w:sz w:val="24"/>
          <w:szCs w:val="24"/>
        </w:rPr>
        <w:t xml:space="preserve">Chi teme gli uomini si mette in una trappola, ma chi confida nel Signore è al sicuro (Pr 29,25). </w:t>
      </w:r>
      <w:r w:rsidRPr="00B25A3C">
        <w:rPr>
          <w:rFonts w:ascii="Arial" w:hAnsi="Arial" w:cs="Arial"/>
          <w:sz w:val="24"/>
          <w:szCs w:val="24"/>
        </w:rPr>
        <w:t xml:space="preserve">Veramente Erode è intrappolato nella trappola del timore degli uomini. Dinanzi alla forza del peccato non c’è timore degli uomini che possa reggere e neanche alcuna legge umana può impedirci di aggiungere peccato a peccato. Il peccato si vince con la fortezza dello Spirito Santo e lo si vince quando esso viene dal di fuori di noi, mai quando esso è in noi, perché siamo privi della grazia di Dio e dello Spirito del Signore. </w:t>
      </w:r>
    </w:p>
    <w:p w14:paraId="2B0631FA"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Questa verità va gridata oggi a tutti i legislatori della terra. Questi pensano che il timore di una legge possa essere di impedimento al peccato. Il peccato non si elimina con la legge deli uomini e neanche con la Legge di Dio. Il peccato si vince con la grazia di Cristo Gesù e con lo Spirito del Signore che governa la nostra vita con la pienezza della sua sapienza, del suo intelletto, del suo consiglio, della sua fortezza, della sua scienza, del dono della pietà e del timore del Signore.  Erode può comandare ai soldati di tagliare la testa a Giovanni il Battista, ma non può </w:t>
      </w:r>
      <w:r w:rsidRPr="00B25A3C">
        <w:rPr>
          <w:rFonts w:ascii="Arial" w:hAnsi="Arial" w:cs="Arial"/>
          <w:sz w:val="24"/>
          <w:szCs w:val="24"/>
        </w:rPr>
        <w:lastRenderedPageBreak/>
        <w:t>comandare alla sua volontà di tagliare la testa alla sua lussuria, alla sua stoltezza, alla sua insipienza, a ogni suo desiderio impuro e alla sua bava di lascivia e di libidine che scola dai suoi occhi e dalla sua bocca. Ecco perché Cristo Signore è il Necessario eterno per ogni uomo. Solo dal suo cuore squarciato sgorgano la grazia e lo Spirito Santo senza misura. Ecco perché è parola di Satana quella che dice che tutte le religioni sono via di salvezza. Ed è anche parola di Satana quella che dice che Cristo non va annunciato alle altre religioni. Oggi però è nella Chiesa cattolica che la parole di Satana sono ben coltivate e il loro veleno di morte sta uccidendo sia  gli stessi discepoli di Gesù e sia anche chi discepolo di Gesù non è. Molte teste oggi vengono tagliate con il veleno prodotto dalle parole di Satana che viene offerto da bere come purissima acqua. E mentre molte teste vengono decapitate, noi continuiamo a gustare il nostro macabro banchetto di morte.</w:t>
      </w:r>
    </w:p>
    <w:bookmarkEnd w:id="281"/>
    <w:p w14:paraId="27B81B30" w14:textId="77777777" w:rsidR="00B25A3C" w:rsidRPr="00B25A3C" w:rsidRDefault="00B25A3C" w:rsidP="00B25A3C">
      <w:pPr>
        <w:jc w:val="both"/>
        <w:rPr>
          <w:rFonts w:ascii="Arial" w:hAnsi="Arial" w:cs="Arial"/>
          <w:sz w:val="24"/>
          <w:szCs w:val="24"/>
        </w:rPr>
      </w:pPr>
    </w:p>
    <w:p w14:paraId="5CF7D255" w14:textId="77777777" w:rsidR="00B25A3C" w:rsidRPr="00B25A3C" w:rsidRDefault="00B25A3C" w:rsidP="00B25A3C">
      <w:pPr>
        <w:jc w:val="both"/>
        <w:rPr>
          <w:rFonts w:ascii="Arial" w:hAnsi="Arial" w:cs="Arial"/>
          <w:b/>
          <w:bCs/>
          <w:sz w:val="24"/>
          <w:szCs w:val="24"/>
        </w:rPr>
      </w:pPr>
      <w:r w:rsidRPr="00B25A3C">
        <w:rPr>
          <w:rFonts w:ascii="Arial" w:hAnsi="Arial" w:cs="Arial"/>
          <w:b/>
          <w:bCs/>
          <w:sz w:val="24"/>
          <w:szCs w:val="24"/>
        </w:rPr>
        <w:t xml:space="preserve">La sua testa venne portata su un vassoio, fu data alla fanciulla e lei la portò a sua madre. </w:t>
      </w:r>
    </w:p>
    <w:p w14:paraId="2A4CF52D"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L’ordine del re viene eseguito. La ragazza riceve la testa richiesta. La madre finalmente ha la testa del suo nemico tra le mani.</w:t>
      </w:r>
      <w:r w:rsidRPr="00B25A3C">
        <w:rPr>
          <w:rFonts w:ascii="Arial" w:hAnsi="Arial" w:cs="Arial"/>
          <w:i/>
          <w:iCs/>
          <w:sz w:val="24"/>
          <w:szCs w:val="24"/>
        </w:rPr>
        <w:t xml:space="preserve"> “La sua testa venne portata su un vassoio, fu data alla fanciulla e lei la portò a sua madre” .</w:t>
      </w:r>
      <w:r w:rsidRPr="00B25A3C">
        <w:rPr>
          <w:rFonts w:ascii="Arial" w:hAnsi="Arial" w:cs="Arial"/>
          <w:sz w:val="24"/>
          <w:szCs w:val="24"/>
        </w:rPr>
        <w:t xml:space="preserve"> Perché Erodiade odiava Giovanni? Perché le ricordava il suo peccato. Era come un pungolo sulla pelle della sua coscienza. Dopo la morte di Giovanni il Battista, forse che il Signore non continuerà come pungolo rovente a tormentare la pelle della sua coscienza perché si converta e viva? Prima che giunga a peccare contro lo Spirito Santo, il pungolo è per la conversione e per il perdono dei peccati. Dopo che si è raggiunto il peccato contro lo Spirito Santo il pungolo non è per il perdono, ma per la disperazione. Con la morte diviene quel verme che non muore, che è la pena del danno. Abbiamo perso Dio, il sommo ed eterno nostro vero bene, per cose futili di queto mondo. Erodiade avrebbe dovuto chiedere invece la decapitazione della sua coscienza e a lei data sopra un vassoio di argento, così avrebbe visto il suo squallore spirituale e avrebbe potuto rimediare, perché ancora in tempo. Tagliare le teste degli altri è sempre facile. Dovremmo invece desiderare il taglio della nostra coscienza e contemplarla giorno e notte nel suo nerume di ogni vizio e di ogni peccato. Questa decapitazione nessuno la potrà mai fare. Chi può farla e deve farla è la singola persona. I profeti del Dio vivente possiedono questo dono, non in modo abituale, ma attuale, quando il Signore glielo comanda. Essi possono presentare alla singola persona la sua coscienza su un vassoio di Spirito Santo perché vedendo il loro stato spirituale, se vogliono, si convertano e ritornino nella piena obbedienza alla Parola dell’alleanza. </w:t>
      </w:r>
    </w:p>
    <w:p w14:paraId="65668135"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Così il profeta Natan mette sul vassoio della verità storica la coscienza di Davide:</w:t>
      </w:r>
    </w:p>
    <w:p w14:paraId="2877C17F"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 xml:space="preserve">All’inizio dell’anno successivo, al tempo in cui i re sono soliti andare in guerra, Davide mandò Ioab con i suoi servitori e con tutto Israele a compiere devastazioni contro gli </w:t>
      </w:r>
      <w:r w:rsidRPr="00B25A3C">
        <w:rPr>
          <w:rFonts w:ascii="Arial" w:hAnsi="Arial" w:cs="Arial"/>
          <w:i/>
          <w:iCs/>
          <w:sz w:val="24"/>
          <w:szCs w:val="24"/>
        </w:rPr>
        <w:lastRenderedPageBreak/>
        <w:t>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1546E68D"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5C0778A7"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25AC78CF"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 xml:space="preserve">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w:t>
      </w:r>
      <w:r w:rsidRPr="00B25A3C">
        <w:rPr>
          <w:rFonts w:ascii="Arial" w:hAnsi="Arial" w:cs="Arial"/>
          <w:i/>
          <w:iCs/>
          <w:sz w:val="24"/>
          <w:szCs w:val="24"/>
        </w:rPr>
        <w:lastRenderedPageBreak/>
        <w:t>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64A36461"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6B4ECC81"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490866F3" w14:textId="77777777" w:rsidR="00B25A3C" w:rsidRPr="00B25A3C" w:rsidRDefault="00B25A3C" w:rsidP="00B25A3C">
      <w:pPr>
        <w:jc w:val="both"/>
        <w:rPr>
          <w:rFonts w:ascii="Arial" w:hAnsi="Arial" w:cs="Arial"/>
          <w:b/>
          <w:bCs/>
          <w:sz w:val="24"/>
          <w:szCs w:val="24"/>
        </w:rPr>
      </w:pPr>
      <w:r w:rsidRPr="00B25A3C">
        <w:rPr>
          <w:rFonts w:ascii="Arial" w:hAnsi="Arial" w:cs="Arial"/>
          <w:i/>
          <w:iCs/>
          <w:sz w:val="24"/>
          <w:szCs w:val="24"/>
        </w:rPr>
        <w:t xml:space="preserve">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12,1-15). </w:t>
      </w:r>
    </w:p>
    <w:p w14:paraId="62625C4E"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Oggi nella Chiesa occorrerebbe un vero profeta per ogni uomo. Beato quel discepolo di Gesù al quale il Signore gli manda il profeta Natan per la sua vera conversione. È questa la missione del profeta di Cristo Gesù: Mettere la coscienza dinanzi al </w:t>
      </w:r>
      <w:r w:rsidRPr="00B25A3C">
        <w:rPr>
          <w:rFonts w:ascii="Arial" w:hAnsi="Arial" w:cs="Arial"/>
          <w:sz w:val="24"/>
          <w:szCs w:val="24"/>
        </w:rPr>
        <w:lastRenderedPageBreak/>
        <w:t>cristiano perché si converta a non cammini nell’illusione di essere vero discepolo di Gesù, mentre in realtà su è solo discepoli di Satana. Questa missione è degli Apostoli,  dei presbiteri, dei pastori. Sono essi che devono formare o creare il corpo di Cristo con la predicazione del Vangelo, con i Sacramenti, con la missione evangelizzatrice, con la conduzione in una obbedienza che va da fede a fede. Poiché ogni battezzato partecipa della missione profetica di Cristo Gesù, anche lui è chiamato a decapitare le coscienza, metterla dinanzi ai loro rispettivi cuori e alle loro volontà, perché si conosca il peccato e ci lasci riconciliare con Dio.</w:t>
      </w:r>
    </w:p>
    <w:p w14:paraId="46BE49CA" w14:textId="77777777" w:rsidR="007A1B19" w:rsidRDefault="007A1B19" w:rsidP="00B25A3C">
      <w:pPr>
        <w:jc w:val="both"/>
        <w:rPr>
          <w:rFonts w:ascii="Arial" w:hAnsi="Arial" w:cs="Arial"/>
          <w:b/>
          <w:bCs/>
          <w:sz w:val="24"/>
          <w:szCs w:val="24"/>
        </w:rPr>
      </w:pPr>
    </w:p>
    <w:p w14:paraId="727C08FB" w14:textId="496870DA" w:rsidR="00B25A3C" w:rsidRPr="00B25A3C" w:rsidRDefault="00B25A3C" w:rsidP="00B25A3C">
      <w:pPr>
        <w:jc w:val="both"/>
        <w:rPr>
          <w:rFonts w:ascii="Arial" w:hAnsi="Arial" w:cs="Arial"/>
          <w:b/>
          <w:bCs/>
          <w:sz w:val="24"/>
          <w:szCs w:val="24"/>
        </w:rPr>
      </w:pPr>
      <w:r w:rsidRPr="00B25A3C">
        <w:rPr>
          <w:rFonts w:ascii="Arial" w:hAnsi="Arial" w:cs="Arial"/>
          <w:b/>
          <w:bCs/>
          <w:sz w:val="24"/>
          <w:szCs w:val="24"/>
        </w:rPr>
        <w:t>I suoi discepoli si presentarono a prendere il cadavere, lo seppellirono e andarono a informare Gesù.</w:t>
      </w:r>
    </w:p>
    <w:p w14:paraId="1B716D90"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Dopo che Giovanni fu decapitato, vengono i discepoli, prendono il cadavere e gli danno una degna sepoltura. Essi compiono un’opera di grande misericordia: </w:t>
      </w:r>
      <w:r w:rsidRPr="00B25A3C">
        <w:rPr>
          <w:rFonts w:ascii="Arial" w:hAnsi="Arial" w:cs="Arial"/>
          <w:i/>
          <w:iCs/>
          <w:sz w:val="24"/>
          <w:szCs w:val="24"/>
        </w:rPr>
        <w:t xml:space="preserve">“I suoi discepoli si presentarono a prendere il cadavere, lo seppellirono e andarono a informare Gesù”. </w:t>
      </w:r>
      <w:r w:rsidRPr="00B25A3C">
        <w:rPr>
          <w:rFonts w:ascii="Arial" w:hAnsi="Arial" w:cs="Arial"/>
          <w:sz w:val="24"/>
          <w:szCs w:val="24"/>
        </w:rPr>
        <w:t>Seppellire i morti è opera di grande carità. Così come grande opera di carità è informare Gesù di questo orrendo misfatto. Gesù non può essere né arrestato e né decapitato. Lui deve ancora portare a compimento la missione affidatagli dal Padre. Anche se Erode non ha potere su di Lui, in questo momento storico si deve stare lontani da lui quanto più possibile. È vero. Gesù è custodito dal Padre più che pupilla dei suoi occhi. Ma anche Gesù deve custodire la sua vita come la pupilla dei suoi occhi. Gesù è sempre mosso dallo Spirito Santo. Lo Spirito Santo lo muove e Gesù si lascia muovere. L’obbedienza allo Spirito Santo è necessaria per essere obbedienti alla Parola di Gesù e per dare a essa pieno compimento. È lo Spirito Santo che spinge i discepoli di Giovanni a informare Gesù. Noi sappiamo che Gesù è sempre sotto obbedienza dello Spirito del Signore. Questa azione divina è necessaria per tutti coloro che amano, desiderano, vogliono. compiere la missione a essi affidata dal Signore. Chi è privo dello Spirito Santo, è privo di grazia e non può vivere nessuna parola del Signore. È lo Spirito Santo l’alito di vita del cristiano. È lo Spirito Santo che gli Apostoli devono dare come alito di vita a ogni uomo, allo stesso moco che essi lo hanno ricevuto da Cristo Gesù. È lo Spirito ricevuto che sempre va ravvivato perché possa agire in noi tutta la sua divina onnipotenza.</w:t>
      </w:r>
    </w:p>
    <w:p w14:paraId="6984E1D6" w14:textId="77777777" w:rsidR="00B25A3C" w:rsidRPr="00B25A3C" w:rsidRDefault="00B25A3C" w:rsidP="00B25A3C">
      <w:pPr>
        <w:jc w:val="both"/>
        <w:rPr>
          <w:rFonts w:ascii="Arial" w:hAnsi="Arial" w:cs="Arial"/>
          <w:sz w:val="24"/>
          <w:szCs w:val="24"/>
        </w:rPr>
      </w:pPr>
    </w:p>
    <w:p w14:paraId="29D8B53F" w14:textId="77777777" w:rsidR="00B25A3C" w:rsidRPr="00B25A3C" w:rsidRDefault="00B25A3C" w:rsidP="00B25A3C">
      <w:pPr>
        <w:pStyle w:val="Titolo2"/>
      </w:pPr>
      <w:bookmarkStart w:id="282" w:name="_Toc210976301"/>
      <w:bookmarkStart w:id="283" w:name="_Toc211199741"/>
      <w:bookmarkStart w:id="284" w:name="_Toc212557319"/>
      <w:r w:rsidRPr="00B25A3C">
        <w:t>Non occorre che vadano; voi stessi date loro da mangiare</w:t>
      </w:r>
      <w:bookmarkEnd w:id="282"/>
      <w:bookmarkEnd w:id="283"/>
      <w:bookmarkEnd w:id="284"/>
    </w:p>
    <w:p w14:paraId="79ADF7F1" w14:textId="77777777" w:rsidR="00B25A3C" w:rsidRPr="00B25A3C" w:rsidRDefault="00B25A3C" w:rsidP="00B25A3C">
      <w:pPr>
        <w:jc w:val="both"/>
        <w:rPr>
          <w:rFonts w:ascii="Arial" w:hAnsi="Arial" w:cs="Arial"/>
          <w:b/>
          <w:bCs/>
          <w:sz w:val="24"/>
          <w:szCs w:val="24"/>
        </w:rPr>
      </w:pPr>
    </w:p>
    <w:p w14:paraId="220DD263" w14:textId="77777777" w:rsidR="00B25A3C" w:rsidRPr="00B25A3C" w:rsidRDefault="00B25A3C" w:rsidP="00B25A3C">
      <w:pPr>
        <w:jc w:val="both"/>
        <w:rPr>
          <w:rFonts w:ascii="Arial" w:hAnsi="Arial" w:cs="Arial"/>
          <w:b/>
          <w:bCs/>
          <w:sz w:val="24"/>
          <w:szCs w:val="24"/>
        </w:rPr>
      </w:pPr>
      <w:bookmarkStart w:id="285" w:name="_Hlk210987134"/>
      <w:r w:rsidRPr="00B25A3C">
        <w:rPr>
          <w:rFonts w:ascii="Arial" w:hAnsi="Arial" w:cs="Arial"/>
          <w:b/>
          <w:bCs/>
          <w:sz w:val="24"/>
          <w:szCs w:val="24"/>
        </w:rPr>
        <w:t xml:space="preserve">Avendo udito questo, Gesù partì di là su una barca e si ritirò in un luogo deserto, in disparte. Ma le folle, avendolo saputo, lo seguirono a piedi dalle città. Sceso dalla barca, egli vide una grande folla, sentì compassione per loro e guarì i loro malati. </w:t>
      </w:r>
      <w:bookmarkStart w:id="286" w:name="_Hlk211073905"/>
      <w:r w:rsidRPr="00B25A3C">
        <w:rPr>
          <w:rFonts w:ascii="Arial" w:hAnsi="Arial" w:cs="Arial"/>
          <w:b/>
          <w:bCs/>
          <w:sz w:val="24"/>
          <w:szCs w:val="24"/>
        </w:rPr>
        <w:t xml:space="preserve">Sul far della sera, gli si avvicinarono i discepoli e gli </w:t>
      </w:r>
      <w:r w:rsidRPr="00B25A3C">
        <w:rPr>
          <w:rFonts w:ascii="Arial" w:hAnsi="Arial" w:cs="Arial"/>
          <w:b/>
          <w:bCs/>
          <w:sz w:val="24"/>
          <w:szCs w:val="24"/>
        </w:rPr>
        <w:lastRenderedPageBreak/>
        <w:t>dissero: «Il luogo è deserto ed è ormai tardi; congeda la folla perché vada nei villaggi a comprarsi da mangiare». Ma Gesù disse loro: «</w:t>
      </w:r>
      <w:bookmarkStart w:id="287" w:name="_Hlk208481684"/>
      <w:r w:rsidRPr="00B25A3C">
        <w:rPr>
          <w:rFonts w:ascii="Arial" w:hAnsi="Arial" w:cs="Arial"/>
          <w:b/>
          <w:bCs/>
          <w:sz w:val="24"/>
          <w:szCs w:val="24"/>
        </w:rPr>
        <w:t>Non occorre che vadano; voi stessi date loro da mangiare</w:t>
      </w:r>
      <w:bookmarkEnd w:id="287"/>
      <w:r w:rsidRPr="00B25A3C">
        <w:rPr>
          <w:rFonts w:ascii="Arial" w:hAnsi="Arial" w:cs="Arial"/>
          <w:b/>
          <w:bCs/>
          <w:sz w:val="24"/>
          <w:szCs w:val="24"/>
        </w:rPr>
        <w:t xml:space="preserve">». </w:t>
      </w:r>
      <w:bookmarkEnd w:id="286"/>
      <w:r w:rsidRPr="00B25A3C">
        <w:rPr>
          <w:rFonts w:ascii="Arial" w:hAnsi="Arial" w:cs="Arial"/>
          <w:b/>
          <w:bCs/>
          <w:sz w:val="24"/>
          <w:szCs w:val="24"/>
        </w:rPr>
        <w:t>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Tutti mangiarono a sazietà, e portarono via i pezzi avanzati: dodici ceste piene. Quelli che avevano mangiato erano circa cinquemila uomini, senza contare le donne e i bambini.</w:t>
      </w:r>
    </w:p>
    <w:p w14:paraId="074CE0EE" w14:textId="77777777" w:rsidR="00B25A3C" w:rsidRPr="00B25A3C" w:rsidRDefault="00B25A3C" w:rsidP="00B25A3C">
      <w:pPr>
        <w:jc w:val="both"/>
        <w:rPr>
          <w:rFonts w:ascii="Arial" w:hAnsi="Arial" w:cs="Arial"/>
          <w:b/>
          <w:bCs/>
          <w:sz w:val="24"/>
          <w:szCs w:val="24"/>
        </w:rPr>
      </w:pPr>
      <w:bookmarkStart w:id="288" w:name="_Hlk210987156"/>
      <w:bookmarkEnd w:id="285"/>
      <w:r w:rsidRPr="00B25A3C">
        <w:rPr>
          <w:rFonts w:ascii="Arial" w:hAnsi="Arial" w:cs="Arial"/>
          <w:b/>
          <w:bCs/>
          <w:sz w:val="24"/>
          <w:szCs w:val="24"/>
        </w:rPr>
        <w:t xml:space="preserve">Avendo udito questo, Gesù partì di là su una barca e si ritirò in un luogo deserto, in disparte. </w:t>
      </w:r>
    </w:p>
    <w:p w14:paraId="2B5DD072"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Ecco l’altissima prudenza di Gesù Signore, frutto in Lui dello Spirito Santo. Lo Spirito Santo che conosce ogni cosa, sa che il cuore di Erode ora è interamente nelle mani di Erodiade. Questa donna è perfida. Potrebbe chiedere a Erode anche la testa d Gesù. Per questo lo Spirito spinge Gesù perché trovi rifugio in un luogo solitario e deserto. Le ragioni delle mozioni dello Spirito Santo solo lo Spirito Santo le conosce. Noi nello Spirito Santo con il tempo conosceremo le ragioni della nostra obbedienza. Oggi Gesù si deve ritirare: </w:t>
      </w:r>
      <w:r w:rsidRPr="00B25A3C">
        <w:rPr>
          <w:rFonts w:ascii="Arial" w:hAnsi="Arial" w:cs="Arial"/>
          <w:i/>
          <w:iCs/>
          <w:sz w:val="24"/>
          <w:szCs w:val="24"/>
        </w:rPr>
        <w:t>“</w:t>
      </w:r>
      <w:bookmarkEnd w:id="288"/>
      <w:r w:rsidRPr="00B25A3C">
        <w:rPr>
          <w:rFonts w:ascii="Arial" w:hAnsi="Arial" w:cs="Arial"/>
          <w:i/>
          <w:iCs/>
          <w:sz w:val="24"/>
          <w:szCs w:val="24"/>
        </w:rPr>
        <w:t xml:space="preserve">Avendo udito questo, Gesù partì di là su una barca e si ritirò in un luogo deserto, in disparte”. </w:t>
      </w:r>
      <w:r w:rsidRPr="00B25A3C">
        <w:rPr>
          <w:rFonts w:ascii="Arial" w:hAnsi="Arial" w:cs="Arial"/>
          <w:sz w:val="24"/>
          <w:szCs w:val="24"/>
        </w:rPr>
        <w:t>Anche il profeta Elia, per sfuggire alla sentenza di morte pronunciata su di lui dall’empia e crudele Gezabele, fuggì e si ritirò presso il Monte di Dio, l’Oreb, dove il Signore gli diede una missione da compiere.</w:t>
      </w:r>
    </w:p>
    <w:p w14:paraId="491271EA"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Ecco cosa narra il Primo Libro dei Re:</w:t>
      </w:r>
    </w:p>
    <w:p w14:paraId="63A9094E"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w:t>
      </w:r>
    </w:p>
    <w:p w14:paraId="66D6D35E"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 xml:space="preserve">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w:t>
      </w:r>
      <w:r w:rsidRPr="00B25A3C">
        <w:rPr>
          <w:rFonts w:ascii="Arial" w:hAnsi="Arial" w:cs="Arial"/>
          <w:i/>
          <w:iCs/>
          <w:sz w:val="24"/>
          <w:szCs w:val="24"/>
        </w:rPr>
        <w:lastRenderedPageBreak/>
        <w:t xml:space="preserve">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w:t>
      </w:r>
    </w:p>
    <w:p w14:paraId="5A77BBC7"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w:t>
      </w:r>
    </w:p>
    <w:p w14:paraId="3E6B9A15"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w:t>
      </w:r>
    </w:p>
    <w:p w14:paraId="4102FAD6" w14:textId="77777777" w:rsidR="00B25A3C" w:rsidRPr="00B25A3C" w:rsidRDefault="00B25A3C" w:rsidP="00B25A3C">
      <w:pPr>
        <w:jc w:val="both"/>
        <w:rPr>
          <w:rFonts w:ascii="Arial" w:hAnsi="Arial" w:cs="Arial"/>
          <w:b/>
          <w:bCs/>
          <w:sz w:val="24"/>
          <w:szCs w:val="24"/>
        </w:rPr>
      </w:pPr>
      <w:r w:rsidRPr="00B25A3C">
        <w:rPr>
          <w:rFonts w:ascii="Arial" w:hAnsi="Arial" w:cs="Arial"/>
          <w:i/>
          <w:iCs/>
          <w:sz w:val="24"/>
          <w:szCs w:val="24"/>
        </w:rPr>
        <w:t xml:space="preserve">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 (1Re 19,1-24). </w:t>
      </w:r>
    </w:p>
    <w:p w14:paraId="2A5DAA1A"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Ogni uomo di Dio sempre si deve lasciare muovere dallo Spirito Santo. È lo Spirito  che conosce i pensieri di Dio e secondo questi pensieri Lui muove quanti si lasciano muovere da Lui, perché Lui è forte in essi e sempre ravvivato.</w:t>
      </w:r>
    </w:p>
    <w:p w14:paraId="6653706C" w14:textId="77777777" w:rsidR="00B25A3C" w:rsidRPr="00B25A3C" w:rsidRDefault="00B25A3C" w:rsidP="00B25A3C">
      <w:pPr>
        <w:jc w:val="both"/>
        <w:rPr>
          <w:rFonts w:ascii="Arial" w:hAnsi="Arial" w:cs="Arial"/>
          <w:sz w:val="24"/>
          <w:szCs w:val="24"/>
        </w:rPr>
      </w:pPr>
    </w:p>
    <w:p w14:paraId="2A0CDC4B" w14:textId="77777777" w:rsidR="00B25A3C" w:rsidRPr="00B25A3C" w:rsidRDefault="00B25A3C" w:rsidP="00B25A3C">
      <w:pPr>
        <w:jc w:val="both"/>
        <w:rPr>
          <w:rFonts w:ascii="Arial" w:hAnsi="Arial" w:cs="Arial"/>
          <w:b/>
          <w:bCs/>
          <w:sz w:val="24"/>
          <w:szCs w:val="24"/>
        </w:rPr>
      </w:pPr>
      <w:r w:rsidRPr="00B25A3C">
        <w:rPr>
          <w:rFonts w:ascii="Arial" w:hAnsi="Arial" w:cs="Arial"/>
          <w:b/>
          <w:bCs/>
          <w:sz w:val="24"/>
          <w:szCs w:val="24"/>
        </w:rPr>
        <w:t xml:space="preserve">Ma le folle, avendolo saputo, lo seguirono a piedi dalle città. </w:t>
      </w:r>
    </w:p>
    <w:p w14:paraId="4A6BE2CA"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Le folle hanno bisogno di Gesù, più che un assetato in un deserto ha bisogno di acqua. Come l’assetatati in un deserto va alla ricerca di una fonte di acqua, così le folle vanno alla ricerca di Gesù: </w:t>
      </w:r>
      <w:r w:rsidRPr="00B25A3C">
        <w:rPr>
          <w:rFonts w:ascii="Arial" w:hAnsi="Arial" w:cs="Arial"/>
          <w:i/>
          <w:iCs/>
          <w:sz w:val="24"/>
          <w:szCs w:val="24"/>
        </w:rPr>
        <w:t xml:space="preserve">“Ma le folle, avendolo saputo, lo seguirono a piedi dalle città”. </w:t>
      </w:r>
      <w:r w:rsidRPr="00B25A3C">
        <w:rPr>
          <w:rFonts w:ascii="Arial" w:hAnsi="Arial" w:cs="Arial"/>
          <w:sz w:val="24"/>
          <w:szCs w:val="24"/>
        </w:rPr>
        <w:t xml:space="preserve">Chi spinge la folle a cercare Gesù è sempre lo Spirito Santo. Lo Spirito Santo spingendo le folle a cercare Gesù, le spinge a cercare Lui, che oggi viene dato sotto forma di parola, di grazia di conversione, di speranza, di guarigione. Nella vera mozione è lo Spirito che cerca lo Spirito. Ecco una cosa che mai dobbiamo fare: deludere lo Spirito Santo che cerca in noi lo Spirito Santo. Oggi questa </w:t>
      </w:r>
      <w:r w:rsidRPr="00B25A3C">
        <w:rPr>
          <w:rFonts w:ascii="Arial" w:hAnsi="Arial" w:cs="Arial"/>
          <w:sz w:val="24"/>
          <w:szCs w:val="24"/>
        </w:rPr>
        <w:lastRenderedPageBreak/>
        <w:t xml:space="preserve">delusione è grande. Si fanno chilometri e chilometri per cercare lo Spirito e poi in noi Esso non viene trovato. La delusione è oltremodo grande. Ma anche c’è grande delusione quando noi andiamo incontro ai fratelli e siamo privi dello Spirito Santo. </w:t>
      </w:r>
    </w:p>
    <w:p w14:paraId="27E84C68"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Ecco con quali parole Giobbe manifesta la sua delusione dinanzi ai suoi amici:</w:t>
      </w:r>
    </w:p>
    <w:p w14:paraId="15C7F046"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Giobbe prese a dire: «Se ben si pesasse la mia angoscia e sulla stessa bilancia si ponesse la mia sventura, certo sarebbe più pesante della sabbia del mare! Per questo le mie parole sono così avventate, perché le saette dell’Onnipotente mi stanno infitte, sicché il mio spirito ne beve il veleno e i terrori di Dio mi si schierano contro!</w:t>
      </w:r>
    </w:p>
    <w:p w14:paraId="325973A3"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Raglia forse l’asino selvatico con l’erba davanti o muggisce il bue sopra il suo foraggio? Si mangia forse un cibo insipido, senza sale? O che gusto c’è nel succo di malva? Ciò che io ricusavo di toccare ora è il mio cibo nauseante! Oh, mi accadesse quello che invoco e Dio mi concedesse quello che spero! Volesse Dio schiacciarmi, stendere la mano e sopprimermi! Questo sarebbe il mio conforto, e io gioirei, pur nell’angoscia senza pietà, perché non ho rinnegato i decreti del Santo. Qual è la mia forza, perché io possa aspettare, o qual è la mia fine, perché io debba pazientare? La mia forza è forse quella dei macigni? E la mia carne è forse di bronzo? Nulla c’è in me che mi sia di aiuto? Ogni successo mi è precluso?</w:t>
      </w:r>
    </w:p>
    <w:p w14:paraId="2CB615A0"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A chi è sfinito dal dolore è dovuto l’affetto degli amici, anche se ha abbandonato il timore di Dio. I miei fratelli sono incostanti come un torrente, come l’alveo dei torrenti che scompaiono: sono torbidi per il disgelo, si gonfiano allo sciogliersi della neve, ma al tempo della siccità svaniscono e all’arsura scompaiono dai loro letti.</w:t>
      </w:r>
    </w:p>
    <w:p w14:paraId="606853B2"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Le carovane deviano dalle loro piste, avanzano nel deserto e vi si perdono; le carovane di Tema li cercano con lo sguardo, i viandanti di Saba sperano in essi: ma rimangono delusi d’aver sperato, giunti fin là, ne restano confusi. Così ora voi non valete niente: vedete una cosa che fa paura e vi spaventate. Vi ho detto forse: “Datemi qualcosa”, o “Con i vostri beni pagate il mio riscatto”, o “Liberatemi dalle mani di un nemico”, o “Salvatemi dalle mani dei violenti”? Istruitemi e allora io tacerò, fatemi capire in che cosa ho sbagliato. Che hanno di offensivo le mie sincere parole e che cosa dimostrano le vostre accuse?</w:t>
      </w:r>
    </w:p>
    <w:p w14:paraId="1D5FB2D3"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 xml:space="preserve">Voi pretendete di confutare le mie ragioni, e buttate al vento i detti di un disperato. Persino su un orfano gettereste la sorte e fareste affari a spese di un vostro amico. Ma ora degnatevi di volgervi verso di me: davanti a voi non mentirò. Su, ricredetevi: non siate ingiusti! Ricredetevi: io sono nel giusto! C’è forse iniquità sulla mia lingua o il mio palato non sa distinguere il male? (Gb 6,1-30). </w:t>
      </w:r>
    </w:p>
    <w:p w14:paraId="7B5C165A"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 xml:space="preserve">Ecco, tutto questo ha visto il mio occhio, l’ha udito il mio orecchio e l’ha compreso. Quel che sapete voi, lo so anch’io; non sono da meno di voi. Ma io all’Onnipotente voglio parlare, con Dio desidero contendere. Voi imbrattate di menzogne, siete tutti </w:t>
      </w:r>
      <w:r w:rsidRPr="00B25A3C">
        <w:rPr>
          <w:rFonts w:ascii="Arial" w:hAnsi="Arial" w:cs="Arial"/>
          <w:i/>
          <w:iCs/>
          <w:sz w:val="24"/>
          <w:szCs w:val="24"/>
        </w:rPr>
        <w:lastRenderedPageBreak/>
        <w:t>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w:t>
      </w:r>
    </w:p>
    <w:p w14:paraId="16D26266"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Sentenze di cenere sono i vostri moniti, baluardi di argilla sono i vostri baluardi. Tacete, state lontani da me: parlerò io, qualunque cosa possa accadermi. Prenderò la mia carne con i denti e la mia vita porrò sulle mie palme. Mi uccida pure, io non aspetterò, ma la mia condotta davanti a lui difenderò! Già questo sarebbe la mia salvezza, perché davanti a lui l’empio non può presentarsi. Ascoltate bene le mie parole e il mio discorso entri nei vostri orecchi. Ecco, espongo la mia causa, sono convinto che sarò dichiarato innocente. Chi vuole contendere con me? Perché allora tacerei e morirei. Fammi solo due cose e allora non mi sottrarrò alla tua presenza: allontana da me la tua mano e il tuo terrore più non mi spaventi.</w:t>
      </w:r>
    </w:p>
    <w:p w14:paraId="2015A585"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 xml:space="preserve">Interrogami pure e io risponderò, oppure parlerò io e tu ribatterai. Quante sono le mie colpe e i miei peccati? Fammi conoscere il mio delitto e il mio peccato. Perché mi nascondi la tua faccia e mi consideri come un nemico? Vuoi spaventare una foglia dispersa dal vento e dare la caccia a una paglia secca? Tu scrivi infatti contro di me sentenze amare e su di me fai ricadere i miei errori giovanili; tu poni in ceppi i miei piedi, vai spiando tutti i miei passi e rilevi le orme dei miei piedi. Intanto l’uomo si consuma come legno tarlato o come un vestito corroso da tignola (Gb 13,1-28). </w:t>
      </w:r>
    </w:p>
    <w:p w14:paraId="797B9736"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Sappiamo che con Gesù lo Spirito Santo non rimane mai deluso. </w:t>
      </w:r>
    </w:p>
    <w:p w14:paraId="1564DFCA" w14:textId="77777777" w:rsidR="00B25A3C" w:rsidRPr="00B25A3C" w:rsidRDefault="00B25A3C" w:rsidP="00B25A3C">
      <w:pPr>
        <w:jc w:val="both"/>
        <w:rPr>
          <w:rFonts w:ascii="Arial" w:hAnsi="Arial" w:cs="Arial"/>
          <w:b/>
          <w:bCs/>
          <w:sz w:val="24"/>
          <w:szCs w:val="24"/>
        </w:rPr>
      </w:pPr>
    </w:p>
    <w:p w14:paraId="59EA14E2" w14:textId="77777777" w:rsidR="00B25A3C" w:rsidRPr="00B25A3C" w:rsidRDefault="00B25A3C" w:rsidP="00B25A3C">
      <w:pPr>
        <w:jc w:val="both"/>
        <w:rPr>
          <w:rFonts w:ascii="Arial" w:hAnsi="Arial" w:cs="Arial"/>
          <w:b/>
          <w:bCs/>
          <w:sz w:val="24"/>
          <w:szCs w:val="24"/>
        </w:rPr>
      </w:pPr>
      <w:r w:rsidRPr="00B25A3C">
        <w:rPr>
          <w:rFonts w:ascii="Arial" w:hAnsi="Arial" w:cs="Arial"/>
          <w:b/>
          <w:bCs/>
          <w:sz w:val="24"/>
          <w:szCs w:val="24"/>
        </w:rPr>
        <w:t>Sceso dalla barca, egli vide una grande folla, sentì compassione per loro e guarì i loro malati.</w:t>
      </w:r>
    </w:p>
    <w:p w14:paraId="04300D67"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Ora lo Spirito Santo muove Cristo Gesù, perché Lui che ha mosso la folla non resti deluso. Gesù scende dalla barca e subito sente compassione per loro e cura le loro infermità: </w:t>
      </w:r>
      <w:r w:rsidRPr="00B25A3C">
        <w:rPr>
          <w:rFonts w:ascii="Arial" w:hAnsi="Arial" w:cs="Arial"/>
          <w:i/>
          <w:iCs/>
          <w:sz w:val="24"/>
          <w:szCs w:val="24"/>
        </w:rPr>
        <w:t xml:space="preserve">“Sceso dalla barca, egli vide una grande folla, sentì compassione per loro e guarì i loro malati”. </w:t>
      </w:r>
      <w:r w:rsidRPr="00B25A3C">
        <w:rPr>
          <w:rFonts w:ascii="Arial" w:hAnsi="Arial" w:cs="Arial"/>
          <w:sz w:val="24"/>
          <w:szCs w:val="24"/>
        </w:rPr>
        <w:t xml:space="preserve">Se manchiamo di questa visione spirituale, la nostra vita soffrirà di grande delusione per se stessa e sarà grande delusione per gli altri. Chi vuole evitare di essere delusione per se stesso e delusione per gli altri, deve crescere potentemente nello Spirito Santo e in grazia allo stesso modo che Gesù cresceva in grazia e in Spirito Santo. Se cresciamo in grazia e in Spirito Santo senza misura, sempre lo Spirito Santo manderà persone da noi e sempre noi saremo mandati da altri. Gli Apostoli non sono stati mandati in tutto il mondo a portare lo Spirito Santo e la grazia, portando la Parola di Gesù? Lo Spirito Santo non mandava persone dagli </w:t>
      </w:r>
      <w:r w:rsidRPr="00B25A3C">
        <w:rPr>
          <w:rFonts w:ascii="Arial" w:hAnsi="Arial" w:cs="Arial"/>
          <w:sz w:val="24"/>
          <w:szCs w:val="24"/>
        </w:rPr>
        <w:lastRenderedPageBreak/>
        <w:t>Apostoli per essere da loro colmati di grazia e di Spirito Santo? Se lo Spirito Santo manda da noi per partecipare alla Santa Messa, a una conferenza, a un incontro e noi anziché dare lo Spirito di Cristo diamo lo spirito dei nostri pensieri o lo spirito del mondo o anche lo spirito di Satana, la delusione dell’altro è grande. Ogni discepolo di Gesù, in relazione alla sua personale missione e personale ministero, deve sempre poter confessare che in lui vive lo spirito di quella profezia che Gesù dichiarò e proclamò compiuta nella sua persona.  Senza questa coscienza non saremo querce di giustizia, saremo sempre canne sbattute dal vento.</w:t>
      </w:r>
    </w:p>
    <w:p w14:paraId="427EE017"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Dal Libro del Profeta Isaia </w:t>
      </w:r>
    </w:p>
    <w:p w14:paraId="1867AAA0"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w:t>
      </w:r>
    </w:p>
    <w:p w14:paraId="5C096E8D"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 xml:space="preserve">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w:t>
      </w:r>
    </w:p>
    <w:p w14:paraId="70E2FA6D"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w:t>
      </w:r>
    </w:p>
    <w:p w14:paraId="4EAE1451"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 xml:space="preserve">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w:t>
      </w:r>
    </w:p>
    <w:p w14:paraId="074E56D9"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 xml:space="preserve">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14:paraId="63667A21"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Questa certezza è il quotidiano frutto dello Spirito Santo che è in noi e che da noi ogni giorno viene ravvivato e fatto splendere con tutta la divima onnipotenza dei suoi </w:t>
      </w:r>
      <w:r w:rsidRPr="00B25A3C">
        <w:rPr>
          <w:rFonts w:ascii="Arial" w:hAnsi="Arial" w:cs="Arial"/>
          <w:sz w:val="24"/>
          <w:szCs w:val="24"/>
        </w:rPr>
        <w:lastRenderedPageBreak/>
        <w:t xml:space="preserve">santi doni. Satana ha un solo intento, un solo desiderio, una sola volontà: privarci di questa certezza e fare di noi delle persone ripiegate sulla loro inutilità e vanità. </w:t>
      </w:r>
    </w:p>
    <w:p w14:paraId="6D681FC6" w14:textId="77777777" w:rsidR="00B25A3C" w:rsidRPr="00B25A3C" w:rsidRDefault="00B25A3C" w:rsidP="00B25A3C">
      <w:pPr>
        <w:jc w:val="both"/>
        <w:rPr>
          <w:rFonts w:ascii="Arial" w:hAnsi="Arial" w:cs="Arial"/>
          <w:b/>
          <w:bCs/>
          <w:sz w:val="24"/>
          <w:szCs w:val="24"/>
        </w:rPr>
      </w:pPr>
    </w:p>
    <w:p w14:paraId="4E97DC53" w14:textId="77777777" w:rsidR="00B25A3C" w:rsidRPr="00B25A3C" w:rsidRDefault="00B25A3C" w:rsidP="00B25A3C">
      <w:pPr>
        <w:jc w:val="both"/>
        <w:rPr>
          <w:rFonts w:ascii="Arial" w:hAnsi="Arial" w:cs="Arial"/>
          <w:b/>
          <w:bCs/>
          <w:sz w:val="24"/>
          <w:szCs w:val="24"/>
        </w:rPr>
      </w:pPr>
      <w:r w:rsidRPr="00B25A3C">
        <w:rPr>
          <w:rFonts w:ascii="Arial" w:hAnsi="Arial" w:cs="Arial"/>
          <w:b/>
          <w:bCs/>
          <w:sz w:val="24"/>
          <w:szCs w:val="24"/>
        </w:rPr>
        <w:t xml:space="preserve">Sul far della sera, gli si avvicinarono i discepoli e gli dissero: «Il luogo è deserto ed è ormai tardi; congeda la folla perché vada nei villaggi a comprarsi da mangiare». </w:t>
      </w:r>
    </w:p>
    <w:p w14:paraId="32EC3D7C"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Quando Gesù è con le folle, le opere di misericordia da compiere solo tante, i bisogni dei cuori, anche questi  sono molti. Non c’è neanche il tempo di respirare. Siamo in un luogo deserto e ora intervengono i discepoli: </w:t>
      </w:r>
      <w:r w:rsidRPr="00B25A3C">
        <w:rPr>
          <w:rFonts w:ascii="Arial" w:hAnsi="Arial" w:cs="Arial"/>
          <w:i/>
          <w:iCs/>
          <w:sz w:val="24"/>
          <w:szCs w:val="24"/>
        </w:rPr>
        <w:t xml:space="preserve">“Sul far della sera, gli si avvicinarono i discepoli e gli dissero: «Il luogo è deserto ed è ormai tardi; congeda la folla perché vada nei villaggi a comprarsi da mangiare»”. </w:t>
      </w:r>
      <w:r w:rsidRPr="00B25A3C">
        <w:rPr>
          <w:rFonts w:ascii="Arial" w:hAnsi="Arial" w:cs="Arial"/>
          <w:sz w:val="24"/>
          <w:szCs w:val="24"/>
        </w:rPr>
        <w:t xml:space="preserve">È lecito e santo questo intervento dei discepoli o esso è inopportuno, sapendo noi che Gesù è sempre mosso dallo Spirito Santo? La risposta è affermativa. Lo Spirito Santo non agisce solo per mezzo di Cristo Gesù e in Cristo Gesù. Agisce anche nei suoi discepoli. Agisce in noi e agisce negli altri. Dobbiamo ascoltare lo Spirito che agisce in noi o dobbiamo ascoltare lo Spirito che agisce negli altri? La risposta è una sola: a noi spetta ascoltare chiunque di dona suggerimenti o indica soluzioni. Poi spetta a noi fare ogni santo discernimento e ascoltare la nostra coscienza. La decisione spetta sempre a colui che è il responsabile della decisione da prendere. </w:t>
      </w:r>
    </w:p>
    <w:p w14:paraId="2BFF9604"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Ecco cosa ci insegna lo Spirito Santo per bocca del Siracide:</w:t>
      </w:r>
    </w:p>
    <w:p w14:paraId="072AD460"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w:t>
      </w:r>
    </w:p>
    <w:p w14:paraId="11220DD7"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p>
    <w:p w14:paraId="6279B5F6"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Principio di ogni opera è la parola, prima di ogni azione c’è la riflessione. Radice di ogni mutamento è il cuore, da cui derivano quattro scelte: bene e male, vita e morte, ma su tutto domina sempre la lingua.</w:t>
      </w:r>
    </w:p>
    <w:p w14:paraId="72469BCB"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lastRenderedPageBreak/>
        <w:t>C’è l’esperto che insegna a molti, ma è inutile a se stesso. C’è chi posa a saggio nei discorsi ed è odioso, e finisce col mancare di ogni cibo; il Signore non gli ha concesso alcun favore, perché è privo di ogni sapienza. C’è chi è saggio solo per se stesso e i frutti della sua intelligenza si notano sul suo corpo. Un uomo saggio istruisce il suo popolo, i frutti della sua intelligenza sono degni di fede.</w:t>
      </w:r>
    </w:p>
    <w:p w14:paraId="19D3BD80"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Un uomo saggio è colmato di benedizioni, tutti quelli che lo vedono lo proclamano beato. La vita dell’uomo ha i giorni contati, ma i giorni d’Israele sono senza numero. Il saggio ottiene fiducia tra il suo popolo, e il suo nome vivrà per sempre.</w:t>
      </w:r>
    </w:p>
    <w:p w14:paraId="6B1989A0"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 xml:space="preserve">Figlio, per tutta la tua vita esamina te stesso, vedi quello che ti nuoce e non concedertelo. Difatti non tutto conviene a tutti e non tutti approvano ogni cosa. Non essere ingordo per qualsiasi ghiottoneria e non ti gettare sulle vivande, perché l’abuso dei cibi causa malattie e l’ingordigia provoca le coliche. Molti sono morti per ingordigia, chi invece si controlla vivrà a lungo (Sir 37,7-31). </w:t>
      </w:r>
    </w:p>
    <w:p w14:paraId="4DC1ACD2"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Ecco cosa ci insegna lo Spirito Santo per bocca dell’Apostolo Paolo:</w:t>
      </w:r>
    </w:p>
    <w:p w14:paraId="1A0FCB22"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 xml:space="preserve">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(Fil 4,4-9). </w:t>
      </w:r>
    </w:p>
    <w:p w14:paraId="6AF09ED5"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Tutti possono consigliare tutti. La decisione spetta a colui che poi è responsabile dinanzi a Dio della decisione presa.</w:t>
      </w:r>
    </w:p>
    <w:p w14:paraId="2C0A3629" w14:textId="77777777" w:rsidR="00B25A3C" w:rsidRPr="00B25A3C" w:rsidRDefault="00B25A3C" w:rsidP="00B25A3C">
      <w:pPr>
        <w:jc w:val="both"/>
        <w:rPr>
          <w:rFonts w:ascii="Arial" w:hAnsi="Arial" w:cs="Arial"/>
          <w:b/>
          <w:bCs/>
          <w:sz w:val="24"/>
          <w:szCs w:val="24"/>
        </w:rPr>
      </w:pPr>
    </w:p>
    <w:p w14:paraId="1ECC8236" w14:textId="77777777" w:rsidR="00B25A3C" w:rsidRPr="00B25A3C" w:rsidRDefault="00B25A3C" w:rsidP="00B25A3C">
      <w:pPr>
        <w:jc w:val="both"/>
        <w:rPr>
          <w:rFonts w:ascii="Arial" w:hAnsi="Arial" w:cs="Arial"/>
          <w:b/>
          <w:bCs/>
          <w:sz w:val="24"/>
          <w:szCs w:val="24"/>
        </w:rPr>
      </w:pPr>
      <w:bookmarkStart w:id="289" w:name="_Hlk210987263"/>
      <w:r w:rsidRPr="00B25A3C">
        <w:rPr>
          <w:rFonts w:ascii="Arial" w:hAnsi="Arial" w:cs="Arial"/>
          <w:b/>
          <w:bCs/>
          <w:sz w:val="24"/>
          <w:szCs w:val="24"/>
        </w:rPr>
        <w:t xml:space="preserve">Ma Gesù disse loro: «Non occorre che vadano; voi stessi date loro da mangiare». </w:t>
      </w:r>
    </w:p>
    <w:bookmarkEnd w:id="289"/>
    <w:p w14:paraId="26AC17C0"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Ecco la decisione che prende Gesù: </w:t>
      </w:r>
      <w:r w:rsidRPr="00B25A3C">
        <w:rPr>
          <w:rFonts w:ascii="Arial" w:hAnsi="Arial" w:cs="Arial"/>
          <w:i/>
          <w:iCs/>
          <w:sz w:val="24"/>
          <w:szCs w:val="24"/>
        </w:rPr>
        <w:t xml:space="preserve">“Ma Gesù disse loro: «Non occorre che vadano; voi stessi date loro da mangiare»”.  </w:t>
      </w:r>
      <w:r w:rsidRPr="00B25A3C">
        <w:rPr>
          <w:rFonts w:ascii="Arial" w:hAnsi="Arial" w:cs="Arial"/>
          <w:sz w:val="24"/>
          <w:szCs w:val="24"/>
        </w:rPr>
        <w:t>Gesù non vuole che le folle vengano licenziate, vuole invece che siano gli Apostoli a dare da mangiare alle folle. Ora riflettiamo: Gesù non chiede mai una cosa che non si possa fare. Non sarebbe mosso dallo Spirito Santo. Se chiede, i discepoli possono. Come possono lo sa Gesù, essi non lo sanno. In questo caso sempre dobbiamo imitare la Vergine Maria. L’angelo le annuncia la decisione di Dio sulla sua persona. Lei non sa, chiede e le viene data risposta. Lei non dovrà fare nulla. Tutto farà in Lei lo Spirito Santo.</w:t>
      </w:r>
    </w:p>
    <w:p w14:paraId="3317FB31"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Ecco come questa verità è rivelata nel Vangelo secondo Luca:</w:t>
      </w:r>
    </w:p>
    <w:p w14:paraId="3A0C437E"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lastRenderedPageBreak/>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03861790"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3i regnerà per sempre sulla casa di Giacobbe e il suo regno non avrà fine».</w:t>
      </w:r>
    </w:p>
    <w:p w14:paraId="4A429A2C"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w:t>
      </w:r>
    </w:p>
    <w:p w14:paraId="78215FED"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Abramo invece non chiede e si pone nelle mani di Sara:</w:t>
      </w:r>
    </w:p>
    <w:p w14:paraId="3369EE0D"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 xml:space="preserve">Sarài, moglie di Abram, non gli aveva dato figli. Avendo però una schiava egiziana chiamata Agar, Sarài disse ad Abram: «Ecco, il Signore mi ha impedito di aver prole; unisciti alla mia schiava: forse da lei potrò avere figli». Abram ascoltò l’invito di Sarài. Così, al termine di dieci anni da quando Abram abitava nella terra di Canaan, Sarài, moglie di Abram, prese Agar l’Egiziana, sua schiava, e la diede in moglie ad Abram, suo marito. Egli si unì ad Agar, che restò incinta. Ma, quando essa si accorse di essere incinta, la sua padrona non contò più nulla per lei (Gen 16,1-4). </w:t>
      </w:r>
    </w:p>
    <w:p w14:paraId="01DE3262"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Soluzione secondo Dio quella della  Vergine Maria, soluzione secondo gli uomini quella presa da Abramo. Soluzione del cielo la prima, soluzione della terra la seconda. Questa però non è la soluzione promessa dal Signore.</w:t>
      </w:r>
    </w:p>
    <w:p w14:paraId="443F7BEB" w14:textId="77777777" w:rsidR="00B25A3C" w:rsidRPr="00B25A3C" w:rsidRDefault="00B25A3C" w:rsidP="00B25A3C">
      <w:pPr>
        <w:jc w:val="both"/>
        <w:rPr>
          <w:rFonts w:ascii="Arial" w:hAnsi="Arial" w:cs="Arial"/>
          <w:b/>
          <w:bCs/>
          <w:sz w:val="24"/>
          <w:szCs w:val="24"/>
        </w:rPr>
      </w:pPr>
    </w:p>
    <w:p w14:paraId="5281C78E" w14:textId="77777777" w:rsidR="00B25A3C" w:rsidRPr="00B25A3C" w:rsidRDefault="00B25A3C" w:rsidP="00B25A3C">
      <w:pPr>
        <w:jc w:val="both"/>
        <w:rPr>
          <w:rFonts w:ascii="Arial" w:hAnsi="Arial" w:cs="Arial"/>
          <w:b/>
          <w:bCs/>
          <w:sz w:val="24"/>
          <w:szCs w:val="24"/>
        </w:rPr>
      </w:pPr>
      <w:bookmarkStart w:id="290" w:name="_Hlk210987287"/>
      <w:r w:rsidRPr="00B25A3C">
        <w:rPr>
          <w:rFonts w:ascii="Arial" w:hAnsi="Arial" w:cs="Arial"/>
          <w:b/>
          <w:bCs/>
          <w:sz w:val="24"/>
          <w:szCs w:val="24"/>
        </w:rPr>
        <w:t xml:space="preserve">Gli risposero: «Qui non abbiamo altro che cinque pani e due pesci!». </w:t>
      </w:r>
    </w:p>
    <w:bookmarkEnd w:id="290"/>
    <w:p w14:paraId="57D1739E"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Ora i discepoli mettono Gesù dinanzi all’estrema pochezza, quasi dinanzi al nulla: </w:t>
      </w:r>
      <w:r w:rsidRPr="00B25A3C">
        <w:rPr>
          <w:rFonts w:ascii="Arial" w:hAnsi="Arial" w:cs="Arial"/>
          <w:i/>
          <w:iCs/>
          <w:sz w:val="24"/>
          <w:szCs w:val="24"/>
        </w:rPr>
        <w:t xml:space="preserve">“Gli risposero: «Qui non abbiamo altro che cinque pani e due pesci!»”. </w:t>
      </w:r>
      <w:r w:rsidRPr="00B25A3C">
        <w:rPr>
          <w:rFonts w:ascii="Arial" w:hAnsi="Arial" w:cs="Arial"/>
          <w:sz w:val="24"/>
          <w:szCs w:val="24"/>
        </w:rPr>
        <w:t xml:space="preserve">L’uomo vede sempre il nulla. Gesù vede l’onnipotenza del Padre. La nostra storia di cristiani è fatta da queste due visioni: visione dalla terra e visione dal Padre nostro. La visione dalla terra è in tutto simile alla visione di un’aquila alla quale hanno tagliato le ali. La visione dall’onnipotenza del Padre è in tutto simile a quella di un falco che vede dall’alto. Al cristiano è chiesto di vedere dal cuore del Padre, per Cristo, nello Spirito </w:t>
      </w:r>
      <w:r w:rsidRPr="00B25A3C">
        <w:rPr>
          <w:rFonts w:ascii="Arial" w:hAnsi="Arial" w:cs="Arial"/>
          <w:sz w:val="24"/>
          <w:szCs w:val="24"/>
        </w:rPr>
        <w:lastRenderedPageBreak/>
        <w:t xml:space="preserve">Santo. Un discepolo di Dio mai deve vedere dal suo cuore o dal cuore della terra. Mai deve vedere dal cuore del mondo e mai dal cuore di Satana. Vedendo dal cuore del Padre vede dalla sua onnipotenza. Vedendo dal cuore del Padre, poi con una preghiera umile, ricca di fede, si consegna alla sua volontà con ogni obbedienza e per la sua fede e per la sua preghiera la sua storia diviene storia del Padre ed è Lui che la dirige nella grazia di Cristo e nella sapienza e fortezza dello Spirito Santo. È anche il Padre, che opera dello Spirito Santo, dirige la decisione da prendere. Se però noi manchiamo della visione dall’alto, dal cuore del Padre, vediamo solo la nostra pochezza, il nostro niente e secondo questo niente operiamo nella storia.  </w:t>
      </w:r>
    </w:p>
    <w:p w14:paraId="194D56DB" w14:textId="77777777" w:rsidR="00B25A3C" w:rsidRPr="00B25A3C" w:rsidRDefault="00B25A3C" w:rsidP="00B25A3C">
      <w:pPr>
        <w:jc w:val="both"/>
        <w:rPr>
          <w:rFonts w:ascii="Arial" w:hAnsi="Arial" w:cs="Arial"/>
          <w:b/>
          <w:bCs/>
          <w:sz w:val="24"/>
          <w:szCs w:val="24"/>
        </w:rPr>
      </w:pPr>
    </w:p>
    <w:p w14:paraId="4709DCF6" w14:textId="77777777" w:rsidR="00B25A3C" w:rsidRPr="00B25A3C" w:rsidRDefault="00B25A3C" w:rsidP="00B25A3C">
      <w:pPr>
        <w:jc w:val="both"/>
        <w:rPr>
          <w:rFonts w:ascii="Arial" w:hAnsi="Arial" w:cs="Arial"/>
          <w:b/>
          <w:bCs/>
          <w:sz w:val="24"/>
          <w:szCs w:val="24"/>
        </w:rPr>
      </w:pPr>
      <w:bookmarkStart w:id="291" w:name="_Hlk210987306"/>
      <w:r w:rsidRPr="00B25A3C">
        <w:rPr>
          <w:rFonts w:ascii="Arial" w:hAnsi="Arial" w:cs="Arial"/>
          <w:b/>
          <w:bCs/>
          <w:sz w:val="24"/>
          <w:szCs w:val="24"/>
        </w:rPr>
        <w:t xml:space="preserve">Ed egli disse: «Portatemeli qui». </w:t>
      </w:r>
    </w:p>
    <w:bookmarkEnd w:id="291"/>
    <w:p w14:paraId="5F3B69A7" w14:textId="77777777" w:rsidR="007A1B19" w:rsidRDefault="00B25A3C" w:rsidP="00B25A3C">
      <w:pPr>
        <w:jc w:val="both"/>
        <w:rPr>
          <w:rFonts w:ascii="Arial" w:hAnsi="Arial" w:cs="Arial"/>
          <w:sz w:val="24"/>
          <w:szCs w:val="24"/>
        </w:rPr>
      </w:pPr>
      <w:r w:rsidRPr="00B25A3C">
        <w:rPr>
          <w:rFonts w:ascii="Arial" w:hAnsi="Arial" w:cs="Arial"/>
          <w:sz w:val="24"/>
          <w:szCs w:val="24"/>
        </w:rPr>
        <w:t>I discepoli hanno solo cinque pani e due pesci. Ecco la decisione presa da Gesù guardando ogni cosa dal cuore del Padre suo, che è l’Onnipotente eterno e il Creatore non da materia preesistente dell’universo visibile e invisibile: “</w:t>
      </w:r>
      <w:r w:rsidRPr="00B25A3C">
        <w:rPr>
          <w:rFonts w:ascii="Arial" w:hAnsi="Arial" w:cs="Arial"/>
          <w:i/>
          <w:iCs/>
          <w:sz w:val="24"/>
          <w:szCs w:val="24"/>
        </w:rPr>
        <w:t>Ed egli disse: «Portatemeli qui»”.</w:t>
      </w:r>
      <w:r w:rsidRPr="00B25A3C">
        <w:rPr>
          <w:rFonts w:ascii="Arial" w:hAnsi="Arial" w:cs="Arial"/>
          <w:sz w:val="24"/>
          <w:szCs w:val="24"/>
        </w:rPr>
        <w:t xml:space="preserve"> Ora Gesù chiede che gli venga portato il poco che essi possiedono. Per l’uomo è il poco. Per Cristo Gesù che guarda dal cuore del Padre è la materia necessaria perché dividendola, la moltiplichi. Questa materia posta nelle mani del Padre, più si divide e più si moltiplica. Si pensi per un attimo al sacramento dell’altare. Cosa portiamo noi a Cristo Gesù. Solo delle minuscole ostie e solo qualche goccia di vino. Cosa opera il Padre, per le mani di Cristo, che sono le mani del presbitero, nello Spirito Santo? Tutto quel pane è il corpo di Cristo. Ogni ostia è il corpo di Cristo. È l’unico corpo di Cristo. È ogni goccia di quello che un tempo era vino, ora è sangue di Cristo, l’unico sangue di Cristo e su tutti gli altari del mondo, in  ogni tabernacolo della terra vi è un solo corpo di Cristo, l’unico e solo corpo e sangue di Cristo. Quando le santissime specie si dividono, si dividono le specie, ma non il corpo di Cristo. È questo il miracolo perenne che è la vita del corpo visibile di Cristo. Questo è il prodigio del poco che si compie nel mistero dell’Eucaristia.</w:t>
      </w:r>
    </w:p>
    <w:p w14:paraId="6FCEE080"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Il secondo miracolo è ancora più indicibile e più grande. Possiamo dire che è questo il vero fine dell’Eucaristia. Il corpo di Cristo viene messo nel corpo disgregato dal peccato, perché la disgregazione venga in esso abolita, e per mezzo di esso e in esso tutta la creazione venga riportata dalla sua unità di origine. Per trasformare il pane e il vino in corpo di Cristo bastano le sole parole del ministro. Qui il solo corpo di Cristo non è sufficiente. Occorre che l’uomo metta tutta la sua fede in questo corpo, creda realmente che per mezzo di esso la disgregazione potrà essere vinta, sarà vinta. </w:t>
      </w:r>
    </w:p>
    <w:p w14:paraId="6E87748D" w14:textId="77777777" w:rsidR="00B25A3C" w:rsidRPr="00B25A3C" w:rsidRDefault="00B25A3C" w:rsidP="00B25A3C">
      <w:pPr>
        <w:jc w:val="both"/>
        <w:rPr>
          <w:rFonts w:ascii="Arial" w:hAnsi="Arial" w:cs="Arial"/>
          <w:b/>
          <w:bCs/>
          <w:sz w:val="24"/>
          <w:szCs w:val="24"/>
        </w:rPr>
      </w:pPr>
      <w:r w:rsidRPr="00B25A3C">
        <w:rPr>
          <w:rFonts w:ascii="Arial" w:hAnsi="Arial" w:cs="Arial"/>
          <w:sz w:val="24"/>
          <w:szCs w:val="24"/>
        </w:rPr>
        <w:t xml:space="preserve">Come a Gesù Signore è stata richiesta ogni giorno la fede per far sì che tutto l’amore del Padre e la comunione dello Spirito Santo lavassero la sua obbedienza con il proprio sangue, così oggi la fede è necessaria al discepolo di Gesù. Il Corpo di Gesù, nel quale si compie ogni mistero di Dio, dell’uomo, della creazione, gli è dato. Esso </w:t>
      </w:r>
      <w:r w:rsidRPr="00B25A3C">
        <w:rPr>
          <w:rFonts w:ascii="Arial" w:hAnsi="Arial" w:cs="Arial"/>
          <w:sz w:val="24"/>
          <w:szCs w:val="24"/>
        </w:rPr>
        <w:lastRenderedPageBreak/>
        <w:t>è il solo che può riportare l’uomo nella sua aggregazione e comunione perfetta con se stesso, con Dio, con il mondo – ed è questa la pace –, occorre però che, come Cristo Gesù, voglia essere preso per mano e condotto sempre al Padre, in Cristo, percorrendo la via di una perfettissima obbedienza alla Parola di Gesù. L’Eucaristia è la forza. La parola è la via. Lo Spirito Santo la guida. Il Padre sempre da raggiungere. Nasce così il nuovo uomo capace di amare, capace di compiere lo stesso percorso che fu di Cristo Gesù: farsi pane di vita per ogni suo fratello, pane di Spirito Santo, pane di Acqua Viva, pane di sacrificio, pane capace di morire per l’altro, pane di lavoro, pane di ingegno, pane di scienza, pane di pensiero, pane di fabbrica, pane di fatica che avvilisce, pane di ogni servizio più umile, pane, come siamo noi questa sera, di luce per illuminare i cuori che sempre vi devono essere due Eucaristie: quella sacramentale e l’altra reale. Cristo e il Cristiano, sacramento e realtà storica di Cristo, devono essere una sola Eucaristia. Vergine Maria, Madre della Redenzione, aiutaci a far nostro il mistero eucaristico di Cristo, per essere noi oggi la sua vivente Eucaristia. Angeli e Santi, elevateci a vera Eucaristia per la salvezza del mondo.</w:t>
      </w:r>
    </w:p>
    <w:p w14:paraId="5D8F2E58"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Ecco quanto è grande l’onnipotenza del Signore nostro Dio. Nell’Eucaristia essa si manifesta nella sua assoluta perfezione. Oltre l’Eucaristia l’onnipotenza si ripeterebbe, ma non aggiungerebbe nulla di nuovo. L’Eucaristia oltre la quale non vi è più alcun nuovo. La stessa verità va detta anche dell’Incarnazione oltre la quale ogni nuovo è ripetizione di cose di cose all’esterno di Dio, ma che non toccano l’essenza di Dio nella sua sostanza e natura eterna. Mentre l’Incarnazione e l’Eucaristia toccano e riguardano la stessa sostanza di Dio. In esse il mistero di Dio è sostanzialmente modificato. La trinità non più Padre e Figlio e Spirito Santo. è invece Padre Figlio Incarnato, Spirito Santo per l’eternità. Nell’Eucaristia, mangiando il corpo di Cristo, in ragione dell’unione ipostatica, si mangia in Cristo il Padre e lo Spirito Santo e per questo nutrimento noi diveniamo vita di Dio e Dio nostra vita. è questo ciò che fa il Signore con il poco che noi gli diamo. Ma ogni poco che noi gli diamo lui lo straforma in vita eterna per noi e per il mondo intero. Il Figlio ha dato il suo corpo al Padre e il Padre lo ha trasformato per noi in strumento di espiazione per i peccati dell’umanità, dai giorni della creazione fino al giorno della parusia. Il poco della nostra vitava dato in pienezza di fede, di grazia e di Spirito Santo, sull’esempio della Vergine Maria e di Cristo Gesù. Nel peccato e nella non fede, il nostro poco rimane sempre poco perché il Signore mai lo potrà assumere per trasformarlo in molto e in vita per il mondo.</w:t>
      </w:r>
    </w:p>
    <w:p w14:paraId="58F1E02D" w14:textId="77777777" w:rsidR="00B25A3C" w:rsidRPr="00B25A3C" w:rsidRDefault="00B25A3C" w:rsidP="00B25A3C">
      <w:pPr>
        <w:jc w:val="both"/>
        <w:rPr>
          <w:rFonts w:ascii="Arial" w:hAnsi="Arial" w:cs="Arial"/>
          <w:sz w:val="24"/>
          <w:szCs w:val="24"/>
        </w:rPr>
      </w:pPr>
    </w:p>
    <w:p w14:paraId="52320200" w14:textId="77777777" w:rsidR="00B25A3C" w:rsidRPr="00B25A3C" w:rsidRDefault="00B25A3C" w:rsidP="00B25A3C">
      <w:pPr>
        <w:jc w:val="both"/>
        <w:rPr>
          <w:rFonts w:ascii="Arial" w:hAnsi="Arial" w:cs="Arial"/>
          <w:b/>
          <w:bCs/>
          <w:sz w:val="24"/>
          <w:szCs w:val="24"/>
        </w:rPr>
      </w:pPr>
      <w:r w:rsidRPr="00B25A3C">
        <w:rPr>
          <w:rFonts w:ascii="Arial" w:hAnsi="Arial" w:cs="Arial"/>
          <w:b/>
          <w:bCs/>
          <w:sz w:val="24"/>
          <w:szCs w:val="24"/>
        </w:rPr>
        <w:t xml:space="preserve">E, dopo aver ordinato alla folla di sedersi sull’erba, prese i cinque pani e i due pesci, alzò gli occhi al cielo, recitò la benedizione, spezzò i pani e li diede ai discepoli, e i discepoli alla folla. </w:t>
      </w:r>
    </w:p>
    <w:p w14:paraId="6383AA2A"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lastRenderedPageBreak/>
        <w:t xml:space="preserve">Prima di ogni cosa Gesù mette ordine nella folla. Tutti devono sedersi sull’erba. Il pane va dato, va offerto, è un dono, non una compera e neanche una conquista. Il dono di Dio è sufficiente per tutti e non solo, esso è anche sovrabbondante. Messo ordine nella folla ecco cosa fa Gesù: </w:t>
      </w:r>
      <w:r w:rsidRPr="00B25A3C">
        <w:rPr>
          <w:rFonts w:ascii="Arial" w:hAnsi="Arial" w:cs="Arial"/>
          <w:i/>
          <w:iCs/>
          <w:sz w:val="24"/>
          <w:szCs w:val="24"/>
        </w:rPr>
        <w:t xml:space="preserve">“E, dopo aver ordinato alla folla di sedersi sull’erba, prese i cinque pani e i due pesci, alzò gli occhi al cielo, recitò la benedizione, spezzò i pani e li diede ai discepoli, e i discepoli alla folla”.  </w:t>
      </w:r>
      <w:r w:rsidRPr="00B25A3C">
        <w:rPr>
          <w:rFonts w:ascii="Arial" w:hAnsi="Arial" w:cs="Arial"/>
          <w:sz w:val="24"/>
          <w:szCs w:val="24"/>
        </w:rPr>
        <w:t xml:space="preserve">Gesù prende i pani e i pesci. Alza gli occhi al cielo. Guarda verso il Padre suo. Chiede a Lui di mettere tutta la sa divina onnipotenza. Benedice quanto ha preso. Spezza quanto ha benedetto. Quanto ha spezzato lo dona ai suoi discepoli e i discepoli lo donano alla folla. Mirabile ordine. I discepoli a Gesù. Gesù al Padre. Il Padre a Gesù. Gesù ai discepoli, i discepoli alla folla. Si compie la Parola di Gesù: </w:t>
      </w:r>
      <w:r w:rsidRPr="00B25A3C">
        <w:rPr>
          <w:rFonts w:ascii="Arial" w:hAnsi="Arial" w:cs="Arial"/>
          <w:i/>
          <w:iCs/>
          <w:sz w:val="24"/>
          <w:szCs w:val="24"/>
        </w:rPr>
        <w:t xml:space="preserve">“Sul far della sera, gli si avvicinarono i discepoli e gli dissero: «Il luogo è deserto ed è ormai tardi; congeda la folla perché vada nei villaggi a comprarsi da mangiare». Ma Gesù disse loro: «Non occorre che vadano; voi stessi date loro da mangiare»”. </w:t>
      </w:r>
      <w:r w:rsidRPr="00B25A3C">
        <w:rPr>
          <w:rFonts w:ascii="Arial" w:hAnsi="Arial" w:cs="Arial"/>
          <w:sz w:val="24"/>
          <w:szCs w:val="24"/>
        </w:rPr>
        <w:t>Sono i discepoli di Gesù che domani dovranno dare da mangiare al mondo intero. Loro dal mondo riceveranno pane e vino e trasformeranno il pane e il vino in corpo e sangue di Cristo e con esso nutriranno ogni uomo che crede, donando loro da mangiare Cristo. Prima però dovranno dare Cristo Parola e poi daranno Cristo Corpo e Sangue.</w:t>
      </w:r>
    </w:p>
    <w:p w14:paraId="4D240A3D" w14:textId="77777777" w:rsidR="00B25A3C" w:rsidRPr="00B25A3C" w:rsidRDefault="00B25A3C" w:rsidP="00B25A3C">
      <w:pPr>
        <w:jc w:val="both"/>
        <w:rPr>
          <w:rFonts w:ascii="Arial" w:hAnsi="Arial" w:cs="Arial"/>
          <w:b/>
          <w:bCs/>
          <w:sz w:val="24"/>
          <w:szCs w:val="24"/>
        </w:rPr>
      </w:pPr>
    </w:p>
    <w:p w14:paraId="7AA99F19" w14:textId="77777777" w:rsidR="00B25A3C" w:rsidRPr="00B25A3C" w:rsidRDefault="00B25A3C" w:rsidP="00B25A3C">
      <w:pPr>
        <w:jc w:val="both"/>
        <w:rPr>
          <w:rFonts w:ascii="Arial" w:hAnsi="Arial" w:cs="Arial"/>
          <w:b/>
          <w:bCs/>
          <w:sz w:val="24"/>
          <w:szCs w:val="24"/>
        </w:rPr>
      </w:pPr>
      <w:r w:rsidRPr="00B25A3C">
        <w:rPr>
          <w:rFonts w:ascii="Arial" w:hAnsi="Arial" w:cs="Arial"/>
          <w:b/>
          <w:bCs/>
          <w:sz w:val="24"/>
          <w:szCs w:val="24"/>
        </w:rPr>
        <w:t xml:space="preserve">Tutti mangiarono a sazietà, e portarono via i pezzi avanzati: dodici ceste piene. </w:t>
      </w:r>
    </w:p>
    <w:p w14:paraId="58497339"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Ecco la grandezza del dono che il Padre ha fatto a Gesù Signore; </w:t>
      </w:r>
      <w:r w:rsidRPr="00B25A3C">
        <w:rPr>
          <w:rFonts w:ascii="Arial" w:hAnsi="Arial" w:cs="Arial"/>
          <w:i/>
          <w:iCs/>
          <w:sz w:val="24"/>
          <w:szCs w:val="24"/>
        </w:rPr>
        <w:t xml:space="preserve">“Tutti mangiarono a sazietà, e portarono via i pezzi avanzati: dodici ceste piene”.  </w:t>
      </w:r>
      <w:r w:rsidRPr="00B25A3C">
        <w:rPr>
          <w:rFonts w:ascii="Arial" w:hAnsi="Arial" w:cs="Arial"/>
          <w:sz w:val="24"/>
          <w:szCs w:val="24"/>
        </w:rPr>
        <w:t xml:space="preserve">Con i pezzi avanzati si possono nutrire le dodici tribù d’Israele. Dodici indica pienezza. Con queste dodici ceste si può nutrire il mondo intero. È questa la fede che sempre dovrà guidare ogni discepolo di Gesù: Donando il suo poco al Padre, per Cristo, nello Spirito Santo, il Padre con questo suo poco potrà nutrire tutta l’umanità. Cristo Gesù ha offerto al Padre il poco del suo corpo. A noi è chiesto di aggiungere il nostro corpo al corpo di Cristo. Questa aggiunta è necessaria al Padre per dare oggi nella nostra storia pienezza di efficacia redentrice, salvatrice, giustificatrice, santificatrice al corpo di Cristo. Questa verità mai va dimenticata. Senza il dono del nostro corpo al Padre, per Cristo, nello Spirito Santo, il nostro poco viene corroso e trasformato in polvere. A noi la scelta: lo possiamo trasformare in vita eterna per il mondo o lo possiamo trasformare in polvere e in cenere che il mondo calpesta. Questa offerta non si fa una volta per sempre. Va fatta ogni giorno e in ogni giorno, in ogni attimo della nostra vita. Per la nostra offerta la Chiesa cresce, per la nostra non offerta la Chiesa decresce. Anche questa è verità da custodire gelosamente nel cuore. </w:t>
      </w:r>
    </w:p>
    <w:p w14:paraId="14D63657" w14:textId="77777777" w:rsidR="00B25A3C" w:rsidRPr="00B25A3C" w:rsidRDefault="00B25A3C" w:rsidP="00B25A3C">
      <w:pPr>
        <w:jc w:val="both"/>
        <w:rPr>
          <w:rFonts w:ascii="Arial" w:hAnsi="Arial" w:cs="Arial"/>
          <w:b/>
          <w:bCs/>
          <w:sz w:val="24"/>
          <w:szCs w:val="24"/>
        </w:rPr>
      </w:pPr>
    </w:p>
    <w:p w14:paraId="78EF58E8" w14:textId="77777777" w:rsidR="00B25A3C" w:rsidRPr="00B25A3C" w:rsidRDefault="00B25A3C" w:rsidP="00B25A3C">
      <w:pPr>
        <w:jc w:val="both"/>
        <w:rPr>
          <w:rFonts w:ascii="Arial" w:hAnsi="Arial" w:cs="Arial"/>
          <w:b/>
          <w:bCs/>
          <w:sz w:val="24"/>
          <w:szCs w:val="24"/>
        </w:rPr>
      </w:pPr>
      <w:bookmarkStart w:id="292" w:name="_Hlk210987379"/>
      <w:r w:rsidRPr="00B25A3C">
        <w:rPr>
          <w:rFonts w:ascii="Arial" w:hAnsi="Arial" w:cs="Arial"/>
          <w:b/>
          <w:bCs/>
          <w:sz w:val="24"/>
          <w:szCs w:val="24"/>
        </w:rPr>
        <w:t>Quelli che avevano mangiato erano circa cinquemila uomini, senza contare le donne e i bambini.</w:t>
      </w:r>
    </w:p>
    <w:bookmarkEnd w:id="292"/>
    <w:p w14:paraId="1132AA0E"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lastRenderedPageBreak/>
        <w:t xml:space="preserve">Ora viene manifestata quando grande è l’onnipotenza di Dio. Non sono ne rimangono dodici ceste di pezzi avanzati.  In più quelli che hanno mangiato sono un numero straordinario: </w:t>
      </w:r>
      <w:r w:rsidRPr="00B25A3C">
        <w:rPr>
          <w:rFonts w:ascii="Arial" w:hAnsi="Arial" w:cs="Arial"/>
          <w:i/>
          <w:iCs/>
          <w:sz w:val="24"/>
          <w:szCs w:val="24"/>
        </w:rPr>
        <w:t xml:space="preserve">“Quelli che avevano mangiato erano circa cinquemila uomini, senza contare le donne e i bambini”. </w:t>
      </w:r>
      <w:r w:rsidRPr="00B25A3C">
        <w:rPr>
          <w:rFonts w:ascii="Arial" w:hAnsi="Arial" w:cs="Arial"/>
          <w:sz w:val="24"/>
          <w:szCs w:val="24"/>
        </w:rPr>
        <w:t xml:space="preserve">Con un pane mangiano mille persone. Mille è numero che dice pienezza finita, circoscritta, limitata. Ad essa nulla manca. Al mille si aggiunge il numero dodici che dice perfezione assoluta. Questi due numeri ci rivelano quanto grande e quanto efficace sia stato il miracolo compiuto dal Padre, per la benedizione di Gesù. Questo ci dice che se noi mettiamo la nostra vita nelle mani di Gesù perché Lui la benedica, lo stesso miracolo si compie in noi. Saremo cibo di verità, di grazia, di Dio Padre, di Cristo Gesù, dello Spirito Santo, ma anche della Vergine Maria per ogni nostro fratello. È il nostro corpo che oggi manca a Gesù Signore. È il nostro corpo che Lui ci chiede ed il nostro corpo che a Lui va donato. Non però come oggi lo si vuole dare: nell’impudicizia, nell’impurità, nella lussuria, in ogni peccato e nefandezza, nella trasgressione e disobbedienza alla Parola di Dio e alla Parola di Gesù. Lo si deve dare nella giustizia, nell’umiltà, nella mitezza, nell’obbedienza al Vangelo, con mani innocenti, cuore puro, mente libera dai nostri pensieri. Chi dona questo corpo a Cristo, da Cristo è trasformato in suo corpo e da Lui offerto al Padre per la salvezza e la redenzione del mondo e la santificazione della Chiesa. Che lo Spirito Santo faccia di noi un’offerta gradita a Dio. </w:t>
      </w:r>
    </w:p>
    <w:p w14:paraId="5FB2929B" w14:textId="77777777" w:rsidR="00B25A3C" w:rsidRPr="00B25A3C" w:rsidRDefault="00B25A3C" w:rsidP="00B25A3C">
      <w:pPr>
        <w:jc w:val="both"/>
        <w:rPr>
          <w:rFonts w:ascii="Arial" w:hAnsi="Arial" w:cs="Arial"/>
          <w:sz w:val="24"/>
          <w:szCs w:val="24"/>
        </w:rPr>
      </w:pPr>
    </w:p>
    <w:p w14:paraId="60AF3500" w14:textId="77777777" w:rsidR="00B25A3C" w:rsidRPr="00B25A3C" w:rsidRDefault="00B25A3C" w:rsidP="00B25A3C">
      <w:pPr>
        <w:pStyle w:val="Titolo2"/>
      </w:pPr>
      <w:bookmarkStart w:id="293" w:name="_Toc210976302"/>
      <w:bookmarkStart w:id="294" w:name="_Toc211199742"/>
      <w:bookmarkStart w:id="295" w:name="_Toc212557320"/>
      <w:r w:rsidRPr="00B25A3C">
        <w:t>«Davvero tu sei Figlio di Dio!».</w:t>
      </w:r>
      <w:bookmarkEnd w:id="293"/>
      <w:bookmarkEnd w:id="294"/>
      <w:bookmarkEnd w:id="295"/>
    </w:p>
    <w:p w14:paraId="3C912208" w14:textId="77777777" w:rsidR="00B25A3C" w:rsidRPr="00B25A3C" w:rsidRDefault="00B25A3C" w:rsidP="00B25A3C"/>
    <w:p w14:paraId="26D36F5D" w14:textId="77777777" w:rsidR="00B25A3C" w:rsidRPr="00B25A3C" w:rsidRDefault="00B25A3C" w:rsidP="00B25A3C">
      <w:pPr>
        <w:jc w:val="both"/>
        <w:rPr>
          <w:rFonts w:ascii="Arial" w:hAnsi="Arial" w:cs="Arial"/>
          <w:b/>
          <w:bCs/>
          <w:sz w:val="24"/>
          <w:szCs w:val="24"/>
        </w:rPr>
      </w:pPr>
      <w:r w:rsidRPr="00B25A3C">
        <w:rPr>
          <w:rFonts w:ascii="Arial" w:hAnsi="Arial" w:cs="Arial"/>
          <w:b/>
          <w:bCs/>
          <w:sz w:val="24"/>
          <w:szCs w:val="24"/>
        </w:rPr>
        <w:t xml:space="preserve">Subito dopo costrinse i discepoli a salire sulla barca e a precederlo sull’altra riva, finché non avesse congedato la folla. Congedata la folla, salì sul monte, in disparte, a pregare. Venuta la sera, egli se ne stava lassù, da solo. 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 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w:t>
      </w:r>
      <w:bookmarkStart w:id="296" w:name="_Hlk208481754"/>
      <w:r w:rsidRPr="00B25A3C">
        <w:rPr>
          <w:rFonts w:ascii="Arial" w:hAnsi="Arial" w:cs="Arial"/>
          <w:b/>
          <w:bCs/>
          <w:sz w:val="24"/>
          <w:szCs w:val="24"/>
        </w:rPr>
        <w:t>Quelli che erano sulla barca si prostrarono davanti a lui, dicendo: «Davvero tu sei Figlio di Dio!».</w:t>
      </w:r>
    </w:p>
    <w:p w14:paraId="18641030" w14:textId="77777777" w:rsidR="00B25A3C" w:rsidRPr="00B25A3C" w:rsidRDefault="00B25A3C" w:rsidP="00B25A3C">
      <w:pPr>
        <w:jc w:val="both"/>
        <w:rPr>
          <w:rFonts w:ascii="Arial" w:hAnsi="Arial" w:cs="Arial"/>
          <w:b/>
          <w:bCs/>
          <w:sz w:val="24"/>
          <w:szCs w:val="24"/>
        </w:rPr>
      </w:pPr>
    </w:p>
    <w:p w14:paraId="51CDCD44" w14:textId="77777777" w:rsidR="00B25A3C" w:rsidRPr="00B25A3C" w:rsidRDefault="00B25A3C" w:rsidP="00B25A3C">
      <w:pPr>
        <w:jc w:val="both"/>
        <w:rPr>
          <w:rFonts w:ascii="Arial" w:hAnsi="Arial" w:cs="Arial"/>
          <w:b/>
          <w:bCs/>
          <w:sz w:val="24"/>
          <w:szCs w:val="24"/>
        </w:rPr>
      </w:pPr>
      <w:r w:rsidRPr="00B25A3C">
        <w:rPr>
          <w:rFonts w:ascii="Arial" w:hAnsi="Arial" w:cs="Arial"/>
          <w:b/>
          <w:bCs/>
          <w:sz w:val="24"/>
          <w:szCs w:val="24"/>
        </w:rPr>
        <w:lastRenderedPageBreak/>
        <w:t>Subito dopo costrinse i discepoli a salire sulla barca e a precederlo sull’altra riva, finché non avesse congedato la folla.</w:t>
      </w:r>
    </w:p>
    <w:p w14:paraId="5F487CA6"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Ora Gesù costringe i discepoli a salire sulla barca. Essi devono precederlo sull’altra riva - </w:t>
      </w:r>
      <w:r w:rsidRPr="00B25A3C">
        <w:rPr>
          <w:rFonts w:ascii="Arial" w:hAnsi="Arial" w:cs="Arial"/>
          <w:sz w:val="24"/>
          <w:szCs w:val="24"/>
          <w:lang w:val="la-Latn"/>
        </w:rPr>
        <w:t>Et statim iussit discipulos ascendere in naviculam et praecedere eum trans fretum, donec dimitteret turbas</w:t>
      </w:r>
      <w:r w:rsidRPr="00B25A3C">
        <w:rPr>
          <w:rFonts w:ascii="Arial" w:hAnsi="Arial" w:cs="Arial"/>
          <w:sz w:val="24"/>
          <w:szCs w:val="24"/>
        </w:rPr>
        <w:t xml:space="preserve"> –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θέως</w:t>
      </w:r>
      <w:r w:rsidRPr="00B25A3C">
        <w:rPr>
          <w:rFonts w:ascii="PT Serif" w:hAnsi="PT Serif"/>
          <w:color w:val="111111"/>
          <w:sz w:val="26"/>
          <w:szCs w:val="26"/>
          <w:lang w:val="la-Latn"/>
        </w:rPr>
        <w:t xml:space="preserve"> </w:t>
      </w:r>
      <w:r w:rsidRPr="00B25A3C">
        <w:rPr>
          <w:rFonts w:ascii="Segoe UI Symbol" w:hAnsi="Segoe UI Symbol" w:cs="Segoe UI Symbol"/>
          <w:color w:val="111111"/>
          <w:sz w:val="26"/>
          <w:szCs w:val="26"/>
          <w:lang w:val="la-Latn"/>
        </w:rPr>
        <w:t>⸀</w:t>
      </w:r>
      <w:r w:rsidRPr="00B25A3C">
        <w:rPr>
          <w:rFonts w:ascii="Times New Roman" w:hAnsi="Times New Roman" w:cs="Times New Roman"/>
          <w:color w:val="111111"/>
          <w:sz w:val="26"/>
          <w:szCs w:val="26"/>
        </w:rPr>
        <w:t>ἠ</w:t>
      </w:r>
      <w:r w:rsidRPr="00B25A3C">
        <w:rPr>
          <w:rFonts w:ascii="Cambria" w:hAnsi="Cambria" w:cs="Cambria"/>
          <w:color w:val="111111"/>
          <w:sz w:val="26"/>
          <w:szCs w:val="26"/>
        </w:rPr>
        <w:t>νάγκασεν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ὺ</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PT Serif" w:hAnsi="PT Serif" w:cs="PT Serif"/>
          <w:color w:val="111111"/>
          <w:sz w:val="26"/>
          <w:szCs w:val="26"/>
        </w:rPr>
        <w:t>μ</w:t>
      </w:r>
      <w:r w:rsidRPr="00B25A3C">
        <w:rPr>
          <w:rFonts w:ascii="Cambria" w:hAnsi="Cambria" w:cs="Cambria"/>
          <w:color w:val="111111"/>
          <w:sz w:val="26"/>
          <w:szCs w:val="26"/>
        </w:rPr>
        <w:t>αθητ</w:t>
      </w:r>
      <w:r w:rsidRPr="00B25A3C">
        <w:rPr>
          <w:rFonts w:ascii="Times New Roman" w:hAnsi="Times New Roman" w:cs="Times New Roman"/>
          <w:color w:val="111111"/>
          <w:sz w:val="26"/>
          <w:szCs w:val="26"/>
        </w:rPr>
        <w:t>ὰ</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PT Serif" w:hAnsi="PT Serif"/>
          <w:color w:val="111111"/>
          <w:sz w:val="26"/>
          <w:szCs w:val="26"/>
        </w:rPr>
        <w:t>μ</w:t>
      </w:r>
      <w:r w:rsidRPr="00B25A3C">
        <w:rPr>
          <w:rFonts w:ascii="Cambria" w:hAnsi="Cambria" w:cs="Cambria"/>
          <w:color w:val="111111"/>
          <w:sz w:val="26"/>
          <w:szCs w:val="26"/>
        </w:rPr>
        <w:t>β</w:t>
      </w:r>
      <w:r w:rsidRPr="00B25A3C">
        <w:rPr>
          <w:rFonts w:ascii="Times New Roman" w:hAnsi="Times New Roman" w:cs="Times New Roman"/>
          <w:color w:val="111111"/>
          <w:sz w:val="26"/>
          <w:szCs w:val="26"/>
        </w:rPr>
        <w:t>ῆ</w:t>
      </w:r>
      <w:r w:rsidRPr="00B25A3C">
        <w:rPr>
          <w:rFonts w:ascii="Cambria" w:hAnsi="Cambria" w:cs="Cambria"/>
          <w:color w:val="111111"/>
          <w:sz w:val="26"/>
          <w:szCs w:val="26"/>
        </w:rPr>
        <w:t>ναι</w:t>
      </w:r>
      <w:r w:rsidRPr="00B25A3C">
        <w:rPr>
          <w:rFonts w:ascii="PT Serif" w:hAnsi="PT Serif"/>
          <w:color w:val="111111"/>
          <w:sz w:val="26"/>
          <w:szCs w:val="26"/>
          <w:lang w:val="la-Latn"/>
        </w:rPr>
        <w:t xml:space="preserve"> </w:t>
      </w:r>
      <w:r w:rsidRPr="00B25A3C">
        <w:rPr>
          <w:rFonts w:ascii="Segoe UI Symbol" w:hAnsi="Segoe UI Symbol" w:cs="Segoe UI Symbol"/>
          <w:color w:val="111111"/>
          <w:sz w:val="26"/>
          <w:szCs w:val="26"/>
          <w:lang w:val="la-Latn"/>
        </w:rPr>
        <w:t>⸀</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ἰ</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PT Serif" w:hAnsi="PT Serif" w:cs="PT Serif"/>
          <w:color w:val="111111"/>
          <w:sz w:val="26"/>
          <w:szCs w:val="26"/>
        </w:rPr>
        <w:t>π</w:t>
      </w:r>
      <w:r w:rsidRPr="00B25A3C">
        <w:rPr>
          <w:rFonts w:ascii="Cambria" w:hAnsi="Cambria" w:cs="Cambria"/>
          <w:color w:val="111111"/>
          <w:sz w:val="26"/>
          <w:szCs w:val="26"/>
        </w:rPr>
        <w:t>λο</w:t>
      </w:r>
      <w:r w:rsidRPr="00B25A3C">
        <w:rPr>
          <w:rFonts w:ascii="Times New Roman" w:hAnsi="Times New Roman" w:cs="Times New Roman"/>
          <w:color w:val="111111"/>
          <w:sz w:val="26"/>
          <w:szCs w:val="26"/>
        </w:rPr>
        <w:t>ῖ</w:t>
      </w:r>
      <w:r w:rsidRPr="00B25A3C">
        <w:rPr>
          <w:rFonts w:ascii="Cambria" w:hAnsi="Cambria" w:cs="Cambria"/>
          <w:color w:val="111111"/>
          <w:sz w:val="26"/>
          <w:szCs w:val="26"/>
        </w:rPr>
        <w:t>ον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κα</w:t>
      </w:r>
      <w:r w:rsidRPr="00B25A3C">
        <w:rPr>
          <w:rFonts w:ascii="Times New Roman" w:hAnsi="Times New Roman" w:cs="Times New Roman"/>
          <w:color w:val="111111"/>
          <w:sz w:val="26"/>
          <w:szCs w:val="26"/>
        </w:rPr>
        <w:t>ὶ</w:t>
      </w:r>
      <w:r w:rsidRPr="00B25A3C">
        <w:rPr>
          <w:rFonts w:ascii="PT Serif" w:hAnsi="PT Serif"/>
          <w:color w:val="111111"/>
          <w:sz w:val="26"/>
          <w:szCs w:val="26"/>
          <w:lang w:val="la-Latn"/>
        </w:rPr>
        <w:t xml:space="preserve"> </w:t>
      </w:r>
      <w:r w:rsidRPr="00B25A3C">
        <w:rPr>
          <w:rFonts w:ascii="PT Serif" w:hAnsi="PT Serif"/>
          <w:color w:val="111111"/>
          <w:sz w:val="26"/>
          <w:szCs w:val="26"/>
        </w:rPr>
        <w:t>π</w:t>
      </w:r>
      <w:r w:rsidRPr="00B25A3C">
        <w:rPr>
          <w:rFonts w:ascii="Cambria" w:hAnsi="Cambria" w:cs="Cambria"/>
          <w:color w:val="111111"/>
          <w:sz w:val="26"/>
          <w:szCs w:val="26"/>
        </w:rPr>
        <w:t>ροάγειν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ὸ</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ἰ</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ὸ</w:t>
      </w:r>
      <w:r w:rsidRPr="00B25A3C">
        <w:rPr>
          <w:rFonts w:ascii="PT Serif" w:hAnsi="PT Serif"/>
          <w:color w:val="111111"/>
          <w:sz w:val="26"/>
          <w:szCs w:val="26"/>
          <w:lang w:val="la-Latn"/>
        </w:rPr>
        <w:t xml:space="preserve"> </w:t>
      </w:r>
      <w:r w:rsidRPr="00B25A3C">
        <w:rPr>
          <w:rFonts w:ascii="PT Serif" w:hAnsi="PT Serif"/>
          <w:color w:val="111111"/>
          <w:sz w:val="26"/>
          <w:szCs w:val="26"/>
        </w:rPr>
        <w:t>π</w:t>
      </w:r>
      <w:r w:rsidRPr="00B25A3C">
        <w:rPr>
          <w:rFonts w:ascii="Cambria" w:hAnsi="Cambria" w:cs="Cambria"/>
          <w:color w:val="111111"/>
          <w:sz w:val="26"/>
          <w:szCs w:val="26"/>
        </w:rPr>
        <w:t>έραν</w:t>
      </w:r>
      <w:r w:rsidRPr="00B25A3C">
        <w:rPr>
          <w:rFonts w:ascii="Arial" w:hAnsi="Arial" w:cs="Arial"/>
          <w:sz w:val="24"/>
          <w:szCs w:val="24"/>
        </w:rPr>
        <w:t xml:space="preserve">.– Perché questo comando, o questa costrizione? Lo si è detto già più volte: le ragioni del comando sono in colui che il comando dona. A noi spettano le ragioni dell’obbedienza e in questo caso le ragioni sono assai semplici: Si va all’atra riva perché il comando viene dal Maestro. È obbligo del discepolo obbedire sempre al suo maestro, anche quando il comando non è accompagnato dalle motivazioni. Gesù dice perché lui resta, ma non dice perché i discepoli devono partire senza di Lui: </w:t>
      </w:r>
      <w:r w:rsidRPr="00B25A3C">
        <w:rPr>
          <w:rFonts w:ascii="Arial" w:hAnsi="Arial" w:cs="Arial"/>
          <w:i/>
          <w:iCs/>
          <w:sz w:val="24"/>
          <w:szCs w:val="24"/>
        </w:rPr>
        <w:t xml:space="preserve">“Subito dopo costrinse i discepoli a salire sulla barca e a precederlo sull’altra riva, finché non avesse congedato la folla”. </w:t>
      </w:r>
      <w:r w:rsidRPr="00B25A3C">
        <w:rPr>
          <w:rFonts w:ascii="Arial" w:hAnsi="Arial" w:cs="Arial"/>
          <w:sz w:val="24"/>
          <w:szCs w:val="24"/>
        </w:rPr>
        <w:t>Non dice neanche come Lui avrebbe raggiunto l’altra riva. Se però il Maestro lo comanda, al Maestro si obbedisce, con motivazioni e anche senza motivazioni. È questa la vera obbedienza: ascoltare sempre ciò che dice il Maestro e fare quanto viene ordinato.</w:t>
      </w:r>
    </w:p>
    <w:p w14:paraId="7AE2C910" w14:textId="77777777" w:rsidR="00B25A3C" w:rsidRPr="00B25A3C" w:rsidRDefault="00B25A3C" w:rsidP="00B25A3C">
      <w:pPr>
        <w:jc w:val="both"/>
        <w:rPr>
          <w:rFonts w:ascii="Arial" w:hAnsi="Arial" w:cs="Arial"/>
          <w:sz w:val="24"/>
          <w:szCs w:val="24"/>
        </w:rPr>
      </w:pPr>
    </w:p>
    <w:p w14:paraId="69486611" w14:textId="77777777" w:rsidR="00B25A3C" w:rsidRPr="00B25A3C" w:rsidRDefault="00B25A3C" w:rsidP="00B25A3C">
      <w:pPr>
        <w:jc w:val="both"/>
        <w:rPr>
          <w:rFonts w:ascii="Arial" w:hAnsi="Arial" w:cs="Arial"/>
          <w:b/>
          <w:bCs/>
          <w:sz w:val="24"/>
          <w:szCs w:val="24"/>
        </w:rPr>
      </w:pPr>
      <w:bookmarkStart w:id="297" w:name="_Hlk210987450"/>
      <w:r w:rsidRPr="00B25A3C">
        <w:rPr>
          <w:rFonts w:ascii="Arial" w:hAnsi="Arial" w:cs="Arial"/>
          <w:b/>
          <w:bCs/>
          <w:sz w:val="24"/>
          <w:szCs w:val="24"/>
        </w:rPr>
        <w:t>Congedata la folla, salì sul monte, in disparte, a pregare. Venuta la sera, egli se ne stava lassù, da solo.</w:t>
      </w:r>
    </w:p>
    <w:bookmarkEnd w:id="297"/>
    <w:p w14:paraId="198092BD" w14:textId="77777777" w:rsidR="00B25A3C" w:rsidRPr="00B25A3C" w:rsidRDefault="00B25A3C" w:rsidP="00B25A3C">
      <w:pPr>
        <w:jc w:val="both"/>
        <w:rPr>
          <w:rFonts w:ascii="Arial" w:hAnsi="Arial" w:cs="Arial"/>
          <w:sz w:val="24"/>
          <w:szCs w:val="24"/>
          <w:lang w:val="la-Latn"/>
        </w:rPr>
      </w:pPr>
      <w:r w:rsidRPr="00B25A3C">
        <w:rPr>
          <w:rFonts w:ascii="Arial" w:hAnsi="Arial" w:cs="Arial"/>
          <w:sz w:val="24"/>
          <w:szCs w:val="24"/>
        </w:rPr>
        <w:t xml:space="preserve">Gesù congeda la folla. Ma non prende la via per raggiungere i suoi discepoli. Va invece sul monte, da solo, a pregare il Padre suo: </w:t>
      </w:r>
      <w:r w:rsidRPr="00B25A3C">
        <w:rPr>
          <w:rFonts w:ascii="Arial" w:hAnsi="Arial" w:cs="Arial"/>
          <w:i/>
          <w:iCs/>
          <w:sz w:val="24"/>
          <w:szCs w:val="24"/>
        </w:rPr>
        <w:t xml:space="preserve">“Congedata la folla, salì sul monte, in disparte, a pregare. Venuta la sera, egli se ne stava lassù, da solo”. </w:t>
      </w:r>
      <w:r w:rsidRPr="00B25A3C">
        <w:rPr>
          <w:rFonts w:ascii="Arial" w:hAnsi="Arial" w:cs="Arial"/>
          <w:sz w:val="24"/>
          <w:szCs w:val="24"/>
        </w:rPr>
        <w:t xml:space="preserve">Perché Gesù va da solo a pregare il Padre? Perché Lui deve essere sempre dalla sua volontà, nello Spirito Santo. Lui deve ammaestrare i suoi discepoli ed è il Padre che gli deve dire cosa insegnare, come insegnare, quando insegnare. Nulla in Gesù deve venire da Gesù, tutto deve venire dal Padre nello Spirito Santo. Ecco dove risiede il nostro grande tradimento della nostra missione. Essa non è missione teologica: Non abbiamo il Padre. Non è missione cristologica: non abbiamo Cristo. Non è missione pneumatologica: non abbiamo lo Spirito Santo. Non è missione ecclesiologica: non abbiamo la Chiesa. Non è missione evangelica: non abbiamo il Vangelo. Non è missione scritturista; non abbiamo la Scrittura. Ecco cosa abbiamo: Un Dio, detto unico, senza Parola, senza Verità, senza Trinità, senza Incarnazione, senza alcuna spiritualità. Abbiamo un Dio al quale nulla interessa della vita dell’uomo vissuta sulla terra. Quando si entra nell’eternità, si è già in paradiso. Questo è il nostro Dio. Ecco perché urge ritornare al vero Dio, al vero Vangelo, alla vera missione, al vero discepolo, al vero missionario, alla vera Chiesa. Come Cristo Gesù obbedisce al Padre, così il discepolo di Gesù deve obbedire a Cristo Gesù e per questo anche Lui sempre deve vivere la sua vita come sola obbedienza al suo Maestro. </w:t>
      </w:r>
      <w:r w:rsidRPr="00B25A3C">
        <w:rPr>
          <w:rFonts w:ascii="Arial" w:hAnsi="Arial" w:cs="Arial"/>
          <w:sz w:val="24"/>
          <w:szCs w:val="24"/>
          <w:lang w:val="la-Latn"/>
        </w:rPr>
        <w:t xml:space="preserve">Magister </w:t>
      </w:r>
      <w:r w:rsidRPr="00B25A3C">
        <w:rPr>
          <w:rFonts w:ascii="Arial" w:hAnsi="Arial" w:cs="Arial"/>
          <w:sz w:val="24"/>
          <w:szCs w:val="24"/>
          <w:lang w:val="la-Latn"/>
        </w:rPr>
        <w:lastRenderedPageBreak/>
        <w:t xml:space="preserve">iubet, discipulus oboedit. Se si è senza il Maestro, non si è più discepli. Così anche: se si è senza pastore, non si è gregge. Il pastore cammina e le pecore lo seguono. Il Maestro e il Pastore di Gesù è il Padre nello Spirito Santo. </w:t>
      </w:r>
    </w:p>
    <w:p w14:paraId="748A1A19" w14:textId="77777777" w:rsidR="00B25A3C" w:rsidRPr="00B25A3C" w:rsidRDefault="00B25A3C" w:rsidP="00B25A3C">
      <w:pPr>
        <w:jc w:val="both"/>
        <w:rPr>
          <w:rFonts w:ascii="Arial" w:hAnsi="Arial" w:cs="Arial"/>
          <w:b/>
          <w:bCs/>
          <w:sz w:val="24"/>
          <w:szCs w:val="24"/>
        </w:rPr>
      </w:pPr>
    </w:p>
    <w:p w14:paraId="71182F2F" w14:textId="77777777" w:rsidR="00B25A3C" w:rsidRPr="00B25A3C" w:rsidRDefault="00B25A3C" w:rsidP="00B25A3C">
      <w:pPr>
        <w:jc w:val="both"/>
        <w:rPr>
          <w:rFonts w:ascii="Arial" w:hAnsi="Arial" w:cs="Arial"/>
          <w:b/>
          <w:bCs/>
          <w:sz w:val="24"/>
          <w:szCs w:val="24"/>
        </w:rPr>
      </w:pPr>
      <w:r w:rsidRPr="00B25A3C">
        <w:rPr>
          <w:rFonts w:ascii="Arial" w:hAnsi="Arial" w:cs="Arial"/>
          <w:b/>
          <w:bCs/>
          <w:sz w:val="24"/>
          <w:szCs w:val="24"/>
        </w:rPr>
        <w:t xml:space="preserve">La barca intanto distava già molte miglia da terra ed era agitata dalle onde: il vento infatti era contrario. </w:t>
      </w:r>
    </w:p>
    <w:p w14:paraId="47D712E3"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Gesù è con il Padre sul monte. I discepoli sono sul mare e avanzano con grande difficoltà. Il mare è fortemente agitato e il vento è contrario. La barca avanza lentamente: </w:t>
      </w:r>
      <w:r w:rsidRPr="00B25A3C">
        <w:rPr>
          <w:rFonts w:ascii="Arial" w:hAnsi="Arial" w:cs="Arial"/>
          <w:i/>
          <w:iCs/>
          <w:sz w:val="24"/>
          <w:szCs w:val="24"/>
        </w:rPr>
        <w:t xml:space="preserve">“La barca intanto distava già molte miglia da terra ed era agitata dalle onde: il vento infatti era contrario”. </w:t>
      </w:r>
      <w:r w:rsidRPr="00B25A3C">
        <w:rPr>
          <w:rFonts w:ascii="Arial" w:hAnsi="Arial" w:cs="Arial"/>
          <w:sz w:val="24"/>
          <w:szCs w:val="24"/>
        </w:rPr>
        <w:t>Quando il vento è contrario e il mare è agitato, è il momento favorevole per la prova della nostra fede. Ecco la prima domanda che bisogna porsi: Sono qui di mia volontà o per comando del mio Maestro? Sono sulla croce per mia spontanea volontà o perché deve obbedire a una Parola del Padre mio? Sono sul monte di mia iniziativa a sacrificare mio figlio o sto obbedendo a un comando del mio Dio, del mio Signore, del mio Maestro, del mio Pastore? Quando tutto si fa obbedienza al Signore e al Maestro, allora c’è un fine che solo il Maestro e il Signore conoscono. Il comando del Signore è sempre un comando di vita e se è un comando di vita, esso richiede la morte della nostra volontà, dei nostri pensieri, di ogni nostro sentimento. Si deve vivere il comando sino alla fine. Il motivo del comando è sempre il nostro più grande bene che diviene anche il più grande bene per ogni altro uomo.</w:t>
      </w:r>
    </w:p>
    <w:p w14:paraId="20FC6F33" w14:textId="77777777" w:rsidR="00B25A3C" w:rsidRPr="00B25A3C" w:rsidRDefault="00B25A3C" w:rsidP="00B25A3C">
      <w:pPr>
        <w:jc w:val="both"/>
        <w:rPr>
          <w:rFonts w:ascii="Arial" w:hAnsi="Arial" w:cs="Arial"/>
          <w:sz w:val="24"/>
          <w:szCs w:val="24"/>
        </w:rPr>
      </w:pPr>
    </w:p>
    <w:p w14:paraId="0F42BE1D" w14:textId="77777777" w:rsidR="00B25A3C" w:rsidRPr="00B25A3C" w:rsidRDefault="00B25A3C" w:rsidP="00B25A3C">
      <w:pPr>
        <w:jc w:val="both"/>
        <w:rPr>
          <w:rFonts w:ascii="Arial" w:hAnsi="Arial" w:cs="Arial"/>
          <w:b/>
          <w:bCs/>
          <w:sz w:val="24"/>
          <w:szCs w:val="24"/>
        </w:rPr>
      </w:pPr>
      <w:bookmarkStart w:id="298" w:name="_Hlk210987495"/>
      <w:r w:rsidRPr="00B25A3C">
        <w:rPr>
          <w:rFonts w:ascii="Arial" w:hAnsi="Arial" w:cs="Arial"/>
          <w:b/>
          <w:bCs/>
          <w:sz w:val="24"/>
          <w:szCs w:val="24"/>
        </w:rPr>
        <w:t xml:space="preserve">Sul finire della notte egli andò verso di loro camminando sul mare. </w:t>
      </w:r>
    </w:p>
    <w:bookmarkEnd w:id="298"/>
    <w:p w14:paraId="0E84160F"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Ecco ora cosa fa il Signore: trascorre quasi tutta la notte con il Padre suo. Poi, sul finire della notte, va incontro ai discepoli camminando sul male. Con questa manifestazione Gesù si rivela più grande di Mosè, più grande di Elia, più grande di Eliseo, più grande di Giosuè, più grande tutti i profeti e di ogni altro uomo di Dio. Mai nessuno di loro ha camminato sulle acque. Solo Gesù cammina sulle acque e cammina sulle acque perchè Lui è Dio. Solo Dio cammina sulla acque e solo Dio passeggia negli abissi del mare: </w:t>
      </w:r>
      <w:r w:rsidRPr="00B25A3C">
        <w:rPr>
          <w:rFonts w:ascii="Arial" w:hAnsi="Arial" w:cs="Arial"/>
          <w:i/>
          <w:iCs/>
          <w:sz w:val="24"/>
          <w:szCs w:val="24"/>
        </w:rPr>
        <w:t xml:space="preserve">“Sul finire della notte egli andò verso di loro camminando sul mare”. </w:t>
      </w:r>
      <w:r w:rsidRPr="00B25A3C">
        <w:rPr>
          <w:rFonts w:ascii="Arial" w:hAnsi="Arial" w:cs="Arial"/>
          <w:sz w:val="24"/>
          <w:szCs w:val="24"/>
        </w:rPr>
        <w:t xml:space="preserve">Ecco il fine del comando o della costrizione: Gesù deve rivelarsi ai suoi discepoli vero Dio. È il vero Maestro ed è anche il vero Dio. I discepoli devono avere nel cuore e nella mente la più pura verità di Gesù. Domani dovranno andare nel mondo ad annunciare Lui e senza perfetta, pura, santa conoscenza di Gesù, ogni annuncio è un falso annuncio, ogni predicazione è una falsa predicazione, ogni insegnamento è un falso insegnamento. La conoscenza di Gesù per un suo discepolo è tutto. Senza conoscenza di Gesù, si è discepoli dei propri </w:t>
      </w:r>
      <w:r w:rsidRPr="00B25A3C">
        <w:rPr>
          <w:rFonts w:ascii="Arial" w:hAnsi="Arial" w:cs="Arial"/>
          <w:sz w:val="24"/>
          <w:szCs w:val="24"/>
        </w:rPr>
        <w:lastRenderedPageBreak/>
        <w:t>pensieri e dei propri sentimenti. Sappiamo che Gesù tutto ha rivelato della sua persona. Nulla ha tenuto nascosto ai suoi discepoli.</w:t>
      </w:r>
    </w:p>
    <w:p w14:paraId="7C4F07C6" w14:textId="77777777" w:rsidR="00B25A3C" w:rsidRPr="00B25A3C" w:rsidRDefault="00B25A3C" w:rsidP="00B25A3C">
      <w:pPr>
        <w:jc w:val="both"/>
        <w:rPr>
          <w:rFonts w:ascii="Arial" w:hAnsi="Arial" w:cs="Arial"/>
          <w:sz w:val="24"/>
          <w:szCs w:val="24"/>
        </w:rPr>
      </w:pPr>
    </w:p>
    <w:p w14:paraId="7EEA3E52" w14:textId="77777777" w:rsidR="00B25A3C" w:rsidRPr="00B25A3C" w:rsidRDefault="00B25A3C" w:rsidP="00B25A3C">
      <w:pPr>
        <w:jc w:val="both"/>
        <w:rPr>
          <w:rFonts w:ascii="Arial" w:hAnsi="Arial" w:cs="Arial"/>
          <w:b/>
          <w:bCs/>
          <w:sz w:val="24"/>
          <w:szCs w:val="24"/>
        </w:rPr>
      </w:pPr>
      <w:bookmarkStart w:id="299" w:name="_Hlk210987520"/>
      <w:r w:rsidRPr="00B25A3C">
        <w:rPr>
          <w:rFonts w:ascii="Arial" w:hAnsi="Arial" w:cs="Arial"/>
          <w:b/>
          <w:bCs/>
          <w:sz w:val="24"/>
          <w:szCs w:val="24"/>
        </w:rPr>
        <w:t>Vedendolo camminare sul mare, i discepoli furono sconvolti e dissero: «È un fantasma!» e gridarono dalla paura.</w:t>
      </w:r>
    </w:p>
    <w:bookmarkEnd w:id="299"/>
    <w:p w14:paraId="7B65D8AE"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I discepoli mai prima di questa notte avevano visto Gesù camminare sul mare. Pensano sia un fantasma e sono presi dalla paura. Sono sconvolti. Gridano. L’educazione alla fede passa anche per questa paura, per questo grido  e per questo sconvolgimento. </w:t>
      </w:r>
      <w:r w:rsidRPr="00B25A3C">
        <w:rPr>
          <w:rFonts w:ascii="Arial" w:hAnsi="Arial" w:cs="Arial"/>
          <w:i/>
          <w:iCs/>
          <w:sz w:val="24"/>
          <w:szCs w:val="24"/>
        </w:rPr>
        <w:t xml:space="preserve">“Vedendolo camminare sul mare, i discepoli furono sconvolti e dissero: «È un fantasma!» e gridarono dalla paura”. </w:t>
      </w:r>
      <w:r w:rsidRPr="00B25A3C">
        <w:rPr>
          <w:rFonts w:ascii="Arial" w:hAnsi="Arial" w:cs="Arial"/>
          <w:sz w:val="24"/>
          <w:szCs w:val="24"/>
        </w:rPr>
        <w:t xml:space="preserve">Oggi dobbiamo dire che siamo stati noi che abbiamo abbiamo ridotto il nostro Dio a un fantasma, auna vaga figura, a un sentimento del nostro cuore, a qualcosa che non può essere più identificato. Abbiamo ridotto il nostro Dio a una buffa marionetta interamente nelle nostre mani. Urge che quanti ancora credono nel Dio vivo e vero secondo la Parola della Divina Rivelazione, reagiscano e mostrino al mondo l’altezza, la profondità, la larghezza, lo spessore della sua eterna verità e di ogni sua manifestazione nella storia. Finché il nostro vero Dio resterà per noi un fantasma – il Dio unico è un vero fantasma e una vera buffa marionetta – il mondo sarà sempre sotto il potere del Maligno. </w:t>
      </w:r>
    </w:p>
    <w:p w14:paraId="0D368606" w14:textId="77777777" w:rsidR="00B25A3C" w:rsidRPr="00B25A3C" w:rsidRDefault="00B25A3C" w:rsidP="00B25A3C">
      <w:pPr>
        <w:jc w:val="both"/>
        <w:rPr>
          <w:rFonts w:ascii="Arial" w:hAnsi="Arial" w:cs="Arial"/>
          <w:b/>
          <w:bCs/>
          <w:sz w:val="24"/>
          <w:szCs w:val="24"/>
        </w:rPr>
      </w:pPr>
    </w:p>
    <w:p w14:paraId="7FC03C90" w14:textId="77777777" w:rsidR="00B25A3C" w:rsidRPr="00B25A3C" w:rsidRDefault="00B25A3C" w:rsidP="00B25A3C">
      <w:pPr>
        <w:jc w:val="both"/>
        <w:rPr>
          <w:rFonts w:ascii="Arial" w:hAnsi="Arial" w:cs="Arial"/>
          <w:b/>
          <w:bCs/>
          <w:sz w:val="24"/>
          <w:szCs w:val="24"/>
        </w:rPr>
      </w:pPr>
      <w:bookmarkStart w:id="300" w:name="_Hlk210987546"/>
      <w:r w:rsidRPr="00B25A3C">
        <w:rPr>
          <w:rFonts w:ascii="Arial" w:hAnsi="Arial" w:cs="Arial"/>
          <w:b/>
          <w:bCs/>
          <w:sz w:val="24"/>
          <w:szCs w:val="24"/>
        </w:rPr>
        <w:t xml:space="preserve">Ma subito Gesù parlò loro dicendo: «Coraggio, sono io, non abbiate paura!». </w:t>
      </w:r>
    </w:p>
    <w:bookmarkEnd w:id="300"/>
    <w:p w14:paraId="0CE05CD9"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Gesù rassicura i suoi discepoli. Quello che essi vedono, non è un fantasma, è il loro Mastro: </w:t>
      </w:r>
      <w:r w:rsidRPr="00B25A3C">
        <w:rPr>
          <w:rFonts w:ascii="Arial" w:hAnsi="Arial" w:cs="Arial"/>
          <w:i/>
          <w:iCs/>
          <w:sz w:val="24"/>
          <w:szCs w:val="24"/>
        </w:rPr>
        <w:t xml:space="preserve">“Ma subito Gesù parlò loro dicendo: «Coraggio, sono io, non abbiate paura!». </w:t>
      </w:r>
      <w:r w:rsidRPr="00B25A3C">
        <w:rPr>
          <w:rFonts w:ascii="Arial" w:hAnsi="Arial" w:cs="Arial"/>
          <w:sz w:val="24"/>
          <w:szCs w:val="24"/>
        </w:rPr>
        <w:t>Oggi il fantasma del Dio unico, che è un Dio personalizzato da moltissimi discepoli di Gesù, neanche può dire che è un fantasma. Esso non esiste se non nella mente di chi lo ha creato e ogni giorno gli dona la forma che desidera. Occorre invece che il vero Dio entri con potenza nella nostra storia e ci dica che il Dio nel quale ognuno dice di credere è un brutto fantasma e una buffa marionetta nella mani chi la manovra. È un momento assai critico il nostro. Mentre i falsi profeti inneggiano al loro fantasma e allo loro marionetta, gli adoratori del vero Dio si nascondono nelle catacombe del loro cuore e della loro mente. Mancano di quella fortezza di Spirito Santo per affermare la verità del Dio nel quale essi credono. Quanti invece cercano di reagire, sono privi di quella sapienza e di quella scienza nello Spirito Santo per affermare la verità di Cristo, senza entrare in modo diretto nel combattimento contro i negatori del vero Dio e della vera dottrina del vero Dio. Oggi urge non una grande sapienza, ma una grandissima sapienza. Occorre che cresciamo in grazia e in Spirito Santo. Oggi sono necessari la grazia e lo Spirito Santo senza misura.</w:t>
      </w:r>
    </w:p>
    <w:p w14:paraId="1656A01D" w14:textId="77777777" w:rsidR="00B25A3C" w:rsidRPr="00B25A3C" w:rsidRDefault="00B25A3C" w:rsidP="00B25A3C">
      <w:pPr>
        <w:jc w:val="both"/>
        <w:rPr>
          <w:rFonts w:ascii="Arial" w:hAnsi="Arial" w:cs="Arial"/>
          <w:b/>
          <w:bCs/>
          <w:sz w:val="24"/>
          <w:szCs w:val="24"/>
        </w:rPr>
      </w:pPr>
    </w:p>
    <w:p w14:paraId="1449439E" w14:textId="77777777" w:rsidR="00B25A3C" w:rsidRPr="00B25A3C" w:rsidRDefault="00B25A3C" w:rsidP="00B25A3C">
      <w:pPr>
        <w:jc w:val="both"/>
        <w:rPr>
          <w:rFonts w:ascii="Arial" w:hAnsi="Arial" w:cs="Arial"/>
          <w:b/>
          <w:bCs/>
          <w:sz w:val="24"/>
          <w:szCs w:val="24"/>
        </w:rPr>
      </w:pPr>
      <w:r w:rsidRPr="00B25A3C">
        <w:rPr>
          <w:rFonts w:ascii="Arial" w:hAnsi="Arial" w:cs="Arial"/>
          <w:b/>
          <w:bCs/>
          <w:sz w:val="24"/>
          <w:szCs w:val="24"/>
        </w:rPr>
        <w:lastRenderedPageBreak/>
        <w:t xml:space="preserve">Pietro allora gli rispose: «Signore, se sei tu, comandami di venire verso di te sulle acque». </w:t>
      </w:r>
    </w:p>
    <w:p w14:paraId="59B3B806"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Ora interviene Pietro. La sua è una richiesta di accertamento –</w:t>
      </w:r>
      <w:r w:rsidRPr="00B25A3C">
        <w:rPr>
          <w:rFonts w:ascii="Arial" w:hAnsi="Arial" w:cs="Arial"/>
          <w:sz w:val="24"/>
          <w:szCs w:val="24"/>
          <w:lang w:val="la-Latn"/>
        </w:rPr>
        <w:t xml:space="preserve"> Statimque Iesus locutus est eis dicens: “ Habete fiduciam, ego sum; nolite timere! ”. Respondens autem ei Petrus dixit: “ Domine, si tu es, iube me venire ad te super aquas ”- –</w:t>
      </w:r>
      <w:r w:rsidRPr="00B25A3C">
        <w:rPr>
          <w:rFonts w:ascii="Cambria" w:hAnsi="Cambria" w:cs="Cambria"/>
          <w:color w:val="111111"/>
          <w:sz w:val="26"/>
          <w:szCs w:val="26"/>
          <w:lang w:val="la-Latn"/>
        </w:rPr>
        <w:t xml:space="preserve"> </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το</w:t>
      </w:r>
      <w:r w:rsidRPr="00B25A3C">
        <w:rPr>
          <w:rFonts w:ascii="Times New Roman" w:hAnsi="Times New Roman" w:cs="Times New Roman"/>
          <w:color w:val="111111"/>
          <w:sz w:val="26"/>
          <w:szCs w:val="26"/>
        </w:rPr>
        <w:t>ῖ</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ὁ</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Ἰ</w:t>
      </w:r>
      <w:r w:rsidRPr="00B25A3C">
        <w:rPr>
          <w:rFonts w:ascii="Cambria" w:hAnsi="Cambria" w:cs="Cambria"/>
          <w:color w:val="111111"/>
          <w:sz w:val="26"/>
          <w:szCs w:val="26"/>
        </w:rPr>
        <w:t>ησο</w:t>
      </w:r>
      <w:r w:rsidRPr="00B25A3C">
        <w:rPr>
          <w:rFonts w:ascii="Times New Roman" w:hAnsi="Times New Roman" w:cs="Times New Roman"/>
          <w:color w:val="111111"/>
          <w:sz w:val="26"/>
          <w:szCs w:val="26"/>
        </w:rPr>
        <w:t>ῦ</w:t>
      </w:r>
      <w:r w:rsidRPr="00B25A3C">
        <w:rPr>
          <w:rFonts w:ascii="Cambria" w:hAnsi="Cambria" w:cs="Cambria"/>
          <w:color w:val="111111"/>
          <w:sz w:val="26"/>
          <w:szCs w:val="26"/>
        </w:rPr>
        <w:t>ς</w:t>
      </w:r>
      <w:r w:rsidRPr="00B25A3C">
        <w:rPr>
          <w:rFonts w:ascii="Segoe UI Symbol" w:hAnsi="Segoe UI Symbol" w:cs="Segoe UI Symbol"/>
          <w:color w:val="111111"/>
          <w:sz w:val="26"/>
          <w:szCs w:val="26"/>
          <w:lang w:val="la-Latn"/>
        </w:rPr>
        <w:t>⸃</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λέγων·</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Θαρσε</w:t>
      </w:r>
      <w:r w:rsidRPr="00B25A3C">
        <w:rPr>
          <w:rFonts w:ascii="Times New Roman" w:hAnsi="Times New Roman" w:cs="Times New Roman"/>
          <w:color w:val="111111"/>
          <w:sz w:val="26"/>
          <w:szCs w:val="26"/>
        </w:rPr>
        <w:t>ῖ</w:t>
      </w:r>
      <w:r w:rsidRPr="00B25A3C">
        <w:rPr>
          <w:rFonts w:ascii="Cambria" w:hAnsi="Cambria" w:cs="Cambria"/>
          <w:color w:val="111111"/>
          <w:sz w:val="26"/>
          <w:szCs w:val="26"/>
        </w:rPr>
        <w:t>τε</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γώ</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ἰ</w:t>
      </w:r>
      <w:r w:rsidRPr="00B25A3C">
        <w:rPr>
          <w:rFonts w:ascii="PT Serif" w:hAnsi="PT Serif"/>
          <w:color w:val="111111"/>
          <w:sz w:val="26"/>
          <w:szCs w:val="26"/>
        </w:rPr>
        <w:t>μ</w:t>
      </w:r>
      <w:r w:rsidRPr="00B25A3C">
        <w:rPr>
          <w:rFonts w:ascii="Cambria" w:hAnsi="Cambria" w:cs="Cambria"/>
          <w:color w:val="111111"/>
          <w:sz w:val="26"/>
          <w:szCs w:val="26"/>
        </w:rPr>
        <w:t>ι·</w:t>
      </w:r>
      <w:r w:rsidRPr="00B25A3C">
        <w:rPr>
          <w:rFonts w:ascii="PT Serif" w:hAnsi="PT Serif"/>
          <w:color w:val="111111"/>
          <w:sz w:val="26"/>
          <w:szCs w:val="26"/>
          <w:lang w:val="la-Latn"/>
        </w:rPr>
        <w:t xml:space="preserve"> </w:t>
      </w:r>
      <w:r w:rsidRPr="00B25A3C">
        <w:rPr>
          <w:rFonts w:ascii="PT Serif" w:hAnsi="PT Serif" w:cs="PT Serif"/>
          <w:color w:val="111111"/>
          <w:sz w:val="26"/>
          <w:szCs w:val="26"/>
        </w:rPr>
        <w:t>μ</w:t>
      </w:r>
      <w:r w:rsidRPr="00B25A3C">
        <w:rPr>
          <w:rFonts w:ascii="Times New Roman" w:hAnsi="Times New Roman" w:cs="Times New Roman"/>
          <w:color w:val="111111"/>
          <w:sz w:val="26"/>
          <w:szCs w:val="26"/>
        </w:rPr>
        <w:t>ὴ</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φοβε</w:t>
      </w:r>
      <w:r w:rsidRPr="00B25A3C">
        <w:rPr>
          <w:rFonts w:ascii="Times New Roman" w:hAnsi="Times New Roman" w:cs="Times New Roman"/>
          <w:color w:val="111111"/>
          <w:sz w:val="26"/>
          <w:szCs w:val="26"/>
        </w:rPr>
        <w:t>ῖ</w:t>
      </w:r>
      <w:r w:rsidRPr="00B25A3C">
        <w:rPr>
          <w:rFonts w:ascii="Cambria" w:hAnsi="Cambria" w:cs="Cambria"/>
          <w:color w:val="111111"/>
          <w:sz w:val="26"/>
          <w:szCs w:val="26"/>
        </w:rPr>
        <w:t>σθε</w:t>
      </w:r>
      <w:r w:rsidRPr="00B25A3C">
        <w:rPr>
          <w:rFonts w:ascii="PT Serif" w:hAnsi="PT Serif"/>
          <w:color w:val="111111"/>
          <w:sz w:val="26"/>
          <w:szCs w:val="26"/>
          <w:lang w:val="la-Latn"/>
        </w:rPr>
        <w:t>. </w:t>
      </w:r>
      <w:r w:rsidRPr="00B25A3C">
        <w:rPr>
          <w:rFonts w:ascii="Times New Roman" w:hAnsi="Times New Roman" w:cs="Times New Roman"/>
          <w:color w:val="111111"/>
          <w:sz w:val="26"/>
          <w:szCs w:val="26"/>
        </w:rPr>
        <w:t>Ἀ</w:t>
      </w:r>
      <w:r w:rsidRPr="00B25A3C">
        <w:rPr>
          <w:rFonts w:ascii="PT Serif" w:hAnsi="PT Serif"/>
          <w:color w:val="111111"/>
          <w:sz w:val="26"/>
          <w:szCs w:val="26"/>
        </w:rPr>
        <w:t>π</w:t>
      </w:r>
      <w:r w:rsidRPr="00B25A3C">
        <w:rPr>
          <w:rFonts w:ascii="Cambria" w:hAnsi="Cambria" w:cs="Cambria"/>
          <w:color w:val="111111"/>
          <w:sz w:val="26"/>
          <w:szCs w:val="26"/>
        </w:rPr>
        <w:t>οκριθε</w:t>
      </w:r>
      <w:r w:rsidRPr="00B25A3C">
        <w:rPr>
          <w:rFonts w:ascii="Times New Roman" w:hAnsi="Times New Roman" w:cs="Times New Roman"/>
          <w:color w:val="111111"/>
          <w:sz w:val="26"/>
          <w:szCs w:val="26"/>
        </w:rPr>
        <w:t>ὶ</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δ</w:t>
      </w:r>
      <w:r w:rsidRPr="00B25A3C">
        <w:rPr>
          <w:rFonts w:ascii="Times New Roman" w:hAnsi="Times New Roman" w:cs="Times New Roman"/>
          <w:color w:val="111111"/>
          <w:sz w:val="26"/>
          <w:szCs w:val="26"/>
        </w:rPr>
        <w:t>ὲ</w:t>
      </w:r>
      <w:r w:rsidRPr="00B25A3C">
        <w:rPr>
          <w:rFonts w:ascii="PT Serif" w:hAnsi="PT Serif"/>
          <w:color w:val="111111"/>
          <w:sz w:val="26"/>
          <w:szCs w:val="26"/>
          <w:lang w:val="la-Latn"/>
        </w:rPr>
        <w:t xml:space="preserve"> </w:t>
      </w:r>
      <w:r w:rsidRPr="00B25A3C">
        <w:rPr>
          <w:rFonts w:ascii="Segoe UI Symbol" w:hAnsi="Segoe UI Symbol" w:cs="Segoe UI Symbol"/>
          <w:color w:val="111111"/>
          <w:sz w:val="26"/>
          <w:szCs w:val="26"/>
          <w:lang w:val="la-Latn"/>
        </w:rPr>
        <w:t>⸂</w:t>
      </w:r>
      <w:r w:rsidRPr="00B25A3C">
        <w:rPr>
          <w:rFonts w:ascii="Cambria" w:hAnsi="Cambria" w:cs="Cambria"/>
          <w:color w:val="111111"/>
          <w:sz w:val="26"/>
          <w:szCs w:val="26"/>
        </w:rPr>
        <w:t>α</w:t>
      </w:r>
      <w:r w:rsidRPr="00B25A3C">
        <w:rPr>
          <w:rFonts w:ascii="Times New Roman" w:hAnsi="Times New Roman" w:cs="Times New Roman"/>
          <w:color w:val="111111"/>
          <w:sz w:val="26"/>
          <w:szCs w:val="26"/>
        </w:rPr>
        <w:t>ὐ</w:t>
      </w:r>
      <w:r w:rsidRPr="00B25A3C">
        <w:rPr>
          <w:rFonts w:ascii="Cambria" w:hAnsi="Cambria" w:cs="Cambria"/>
          <w:color w:val="111111"/>
          <w:sz w:val="26"/>
          <w:szCs w:val="26"/>
        </w:rPr>
        <w:t>τ</w:t>
      </w:r>
      <w:r w:rsidRPr="00B25A3C">
        <w:rPr>
          <w:rFonts w:ascii="Times New Roman" w:hAnsi="Times New Roman" w:cs="Times New Roman"/>
          <w:color w:val="111111"/>
          <w:sz w:val="26"/>
          <w:szCs w:val="26"/>
        </w:rPr>
        <w:t>ῷ</w:t>
      </w:r>
      <w:r w:rsidRPr="00B25A3C">
        <w:rPr>
          <w:rFonts w:ascii="PT Serif" w:hAnsi="PT Serif"/>
          <w:color w:val="111111"/>
          <w:sz w:val="26"/>
          <w:szCs w:val="26"/>
          <w:lang w:val="la-Latn"/>
        </w:rPr>
        <w:t xml:space="preserve"> </w:t>
      </w:r>
      <w:r w:rsidRPr="00B25A3C">
        <w:rPr>
          <w:rFonts w:ascii="Times New Roman" w:hAnsi="Times New Roman" w:cs="Times New Roman"/>
          <w:color w:val="111111"/>
          <w:sz w:val="26"/>
          <w:szCs w:val="26"/>
        </w:rPr>
        <w:t>ὁ</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Πέτρος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ἶ</w:t>
      </w:r>
      <w:r w:rsidRPr="00B25A3C">
        <w:rPr>
          <w:rFonts w:ascii="PT Serif" w:hAnsi="PT Serif"/>
          <w:color w:val="111111"/>
          <w:sz w:val="26"/>
          <w:szCs w:val="26"/>
        </w:rPr>
        <w:t>π</w:t>
      </w:r>
      <w:r w:rsidRPr="00B25A3C">
        <w:rPr>
          <w:rFonts w:ascii="Cambria" w:hAnsi="Cambria" w:cs="Cambria"/>
          <w:color w:val="111111"/>
          <w:sz w:val="26"/>
          <w:szCs w:val="26"/>
        </w:rPr>
        <w:t>εν</w:t>
      </w:r>
      <w:r w:rsidRPr="00B25A3C">
        <w:rPr>
          <w:rFonts w:ascii="Segoe UI Symbol" w:hAnsi="Segoe UI Symbol" w:cs="Segoe UI Symbol"/>
          <w:color w:val="111111"/>
          <w:sz w:val="26"/>
          <w:szCs w:val="26"/>
          <w:lang w:val="la-Latn"/>
        </w:rPr>
        <w:t>⸃</w:t>
      </w:r>
      <w:r w:rsidRPr="00B25A3C">
        <w:rPr>
          <w:rFonts w:ascii="Cambria" w:hAnsi="Cambria" w:cs="Cambria"/>
          <w:color w:val="111111"/>
          <w:sz w:val="26"/>
          <w:szCs w:val="26"/>
        </w:rPr>
        <w:t>·</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Κύριε</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ἰ</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σ</w:t>
      </w:r>
      <w:r w:rsidRPr="00B25A3C">
        <w:rPr>
          <w:rFonts w:ascii="Times New Roman" w:hAnsi="Times New Roman" w:cs="Times New Roman"/>
          <w:color w:val="111111"/>
          <w:sz w:val="26"/>
          <w:szCs w:val="26"/>
        </w:rPr>
        <w:t>ὺ</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ε</w:t>
      </w:r>
      <w:r w:rsidRPr="00B25A3C">
        <w:rPr>
          <w:rFonts w:ascii="Times New Roman" w:hAnsi="Times New Roman" w:cs="Times New Roman"/>
          <w:color w:val="111111"/>
          <w:sz w:val="26"/>
          <w:szCs w:val="26"/>
        </w:rPr>
        <w:t>ἶ</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κέλευσόν</w:t>
      </w:r>
      <w:r w:rsidRPr="00B25A3C">
        <w:rPr>
          <w:rFonts w:ascii="PT Serif" w:hAnsi="PT Serif"/>
          <w:color w:val="111111"/>
          <w:sz w:val="26"/>
          <w:szCs w:val="26"/>
          <w:lang w:val="la-Latn"/>
        </w:rPr>
        <w:t xml:space="preserve"> </w:t>
      </w:r>
      <w:r w:rsidRPr="00B25A3C">
        <w:rPr>
          <w:rFonts w:ascii="PT Serif" w:hAnsi="PT Serif" w:cs="PT Serif"/>
          <w:color w:val="111111"/>
          <w:sz w:val="26"/>
          <w:szCs w:val="26"/>
        </w:rPr>
        <w:t>μ</w:t>
      </w:r>
      <w:r w:rsidRPr="00B25A3C">
        <w:rPr>
          <w:rFonts w:ascii="Cambria" w:hAnsi="Cambria" w:cs="Cambria"/>
          <w:color w:val="111111"/>
          <w:sz w:val="26"/>
          <w:szCs w:val="26"/>
        </w:rPr>
        <w:t>ε</w:t>
      </w:r>
      <w:r w:rsidRPr="00B25A3C">
        <w:rPr>
          <w:rFonts w:ascii="PT Serif" w:hAnsi="PT Serif"/>
          <w:color w:val="111111"/>
          <w:sz w:val="26"/>
          <w:szCs w:val="26"/>
          <w:lang w:val="la-Latn"/>
        </w:rPr>
        <w:t xml:space="preserve"> </w:t>
      </w:r>
      <w:r w:rsidRPr="00B25A3C">
        <w:rPr>
          <w:rFonts w:ascii="Segoe UI Symbol" w:hAnsi="Segoe UI Symbol" w:cs="Segoe UI Symbol"/>
          <w:color w:val="111111"/>
          <w:sz w:val="26"/>
          <w:szCs w:val="26"/>
          <w:lang w:val="la-Latn"/>
        </w:rPr>
        <w:t>⸂</w:t>
      </w:r>
      <w:r w:rsidRPr="00B25A3C">
        <w:rPr>
          <w:rFonts w:ascii="Times New Roman" w:hAnsi="Times New Roman" w:cs="Times New Roman"/>
          <w:color w:val="111111"/>
          <w:sz w:val="26"/>
          <w:szCs w:val="26"/>
        </w:rPr>
        <w:t>ἐ</w:t>
      </w:r>
      <w:r w:rsidRPr="00B25A3C">
        <w:rPr>
          <w:rFonts w:ascii="Cambria" w:hAnsi="Cambria" w:cs="Cambria"/>
          <w:color w:val="111111"/>
          <w:sz w:val="26"/>
          <w:szCs w:val="26"/>
        </w:rPr>
        <w:t>λθε</w:t>
      </w:r>
      <w:r w:rsidRPr="00B25A3C">
        <w:rPr>
          <w:rFonts w:ascii="Times New Roman" w:hAnsi="Times New Roman" w:cs="Times New Roman"/>
          <w:color w:val="111111"/>
          <w:sz w:val="26"/>
          <w:szCs w:val="26"/>
        </w:rPr>
        <w:t>ῖ</w:t>
      </w:r>
      <w:r w:rsidRPr="00B25A3C">
        <w:rPr>
          <w:rFonts w:ascii="Cambria" w:hAnsi="Cambria" w:cs="Cambria"/>
          <w:color w:val="111111"/>
          <w:sz w:val="26"/>
          <w:szCs w:val="26"/>
        </w:rPr>
        <w:t>ν</w:t>
      </w:r>
      <w:r w:rsidRPr="00B25A3C">
        <w:rPr>
          <w:rFonts w:ascii="PT Serif" w:hAnsi="PT Serif"/>
          <w:color w:val="111111"/>
          <w:sz w:val="26"/>
          <w:szCs w:val="26"/>
          <w:lang w:val="la-Latn"/>
        </w:rPr>
        <w:t xml:space="preserve"> </w:t>
      </w:r>
      <w:r w:rsidRPr="00B25A3C">
        <w:rPr>
          <w:rFonts w:ascii="PT Serif" w:hAnsi="PT Serif" w:cs="PT Serif"/>
          <w:color w:val="111111"/>
          <w:sz w:val="26"/>
          <w:szCs w:val="26"/>
        </w:rPr>
        <w:t>π</w:t>
      </w:r>
      <w:r w:rsidRPr="00B25A3C">
        <w:rPr>
          <w:rFonts w:ascii="Cambria" w:hAnsi="Cambria" w:cs="Cambria"/>
          <w:color w:val="111111"/>
          <w:sz w:val="26"/>
          <w:szCs w:val="26"/>
        </w:rPr>
        <w:t>ρ</w:t>
      </w:r>
      <w:r w:rsidRPr="00B25A3C">
        <w:rPr>
          <w:rFonts w:ascii="Times New Roman" w:hAnsi="Times New Roman" w:cs="Times New Roman"/>
          <w:color w:val="111111"/>
          <w:sz w:val="26"/>
          <w:szCs w:val="26"/>
        </w:rPr>
        <w:t>ὸ</w:t>
      </w:r>
      <w:r w:rsidRPr="00B25A3C">
        <w:rPr>
          <w:rFonts w:ascii="Cambria" w:hAnsi="Cambria" w:cs="Cambria"/>
          <w:color w:val="111111"/>
          <w:sz w:val="26"/>
          <w:szCs w:val="26"/>
        </w:rPr>
        <w:t>ς</w:t>
      </w:r>
      <w:r w:rsidRPr="00B25A3C">
        <w:rPr>
          <w:rFonts w:ascii="PT Serif" w:hAnsi="PT Serif"/>
          <w:color w:val="111111"/>
          <w:sz w:val="26"/>
          <w:szCs w:val="26"/>
          <w:lang w:val="la-Latn"/>
        </w:rPr>
        <w:t xml:space="preserve"> </w:t>
      </w:r>
      <w:r w:rsidRPr="00B25A3C">
        <w:rPr>
          <w:rFonts w:ascii="Cambria" w:hAnsi="Cambria" w:cs="Cambria"/>
          <w:color w:val="111111"/>
          <w:sz w:val="26"/>
          <w:szCs w:val="26"/>
        </w:rPr>
        <w:t>σ</w:t>
      </w:r>
      <w:r w:rsidRPr="00B25A3C">
        <w:rPr>
          <w:rFonts w:ascii="Times New Roman" w:hAnsi="Times New Roman" w:cs="Times New Roman"/>
          <w:color w:val="111111"/>
          <w:sz w:val="26"/>
          <w:szCs w:val="26"/>
        </w:rPr>
        <w:t>ὲ</w:t>
      </w:r>
      <w:r w:rsidRPr="00B25A3C">
        <w:rPr>
          <w:rFonts w:ascii="Times New Roman" w:hAnsi="Times New Roman" w:cs="Times New Roman"/>
          <w:color w:val="111111"/>
          <w:sz w:val="26"/>
          <w:szCs w:val="26"/>
          <w:lang w:val="la-Latn"/>
        </w:rPr>
        <w:t xml:space="preserve">. </w:t>
      </w:r>
      <w:r w:rsidRPr="00B25A3C">
        <w:rPr>
          <w:rFonts w:ascii="Arial" w:hAnsi="Arial" w:cs="Arial"/>
          <w:sz w:val="24"/>
          <w:szCs w:val="24"/>
          <w:lang w:val="la-Latn"/>
        </w:rPr>
        <w:t xml:space="preserve"> </w:t>
      </w:r>
      <w:r w:rsidRPr="00B25A3C">
        <w:rPr>
          <w:rFonts w:ascii="Arial" w:hAnsi="Arial" w:cs="Arial"/>
          <w:sz w:val="24"/>
          <w:szCs w:val="24"/>
        </w:rPr>
        <w:t xml:space="preserve">Ancora Simon Pietro manca di quella purissima fede che gli fa confessare che colui che sta camminando sul mare è Cristo Gesù. Per credere non gli basta la Parola, vuole anche un segno. Ma il segno senza la fede, non regge nelle difficoltà. Ecco perché le parole di Pietro vanno rettamente comprese: </w:t>
      </w:r>
      <w:r w:rsidRPr="00B25A3C">
        <w:rPr>
          <w:rFonts w:ascii="Arial" w:hAnsi="Arial" w:cs="Arial"/>
          <w:i/>
          <w:iCs/>
          <w:sz w:val="24"/>
          <w:szCs w:val="24"/>
        </w:rPr>
        <w:t xml:space="preserve">“Pietro allora gli rispose: «Signore, se sei tu, comandami di venire verso di te sulle acque»”. </w:t>
      </w:r>
      <w:r w:rsidRPr="00B25A3C">
        <w:rPr>
          <w:rFonts w:ascii="Arial" w:hAnsi="Arial" w:cs="Arial"/>
          <w:sz w:val="24"/>
          <w:szCs w:val="24"/>
        </w:rPr>
        <w:t>Pietro deve sapere, dal momento che è lui che deve camminare sulle acque, che in lui la fede deve sempre precedere il segno. Mai il segno deve precedere la fede. La fede è nella Parola, mai nel segno. Sempre Gesù ha chiesto la fede nella sua Parola e nella sua Persona a quanti gli hanno chiesto la guarigione: cedi tu, che io possa fare questo? Avvenga secondo la tua fede. Il segno accredita la fede nella Parola. Il segno è sempre il frutto della divina volontà ed è fatto per attestare che solo Dio è l’onnipotente Signore del cielo e della terra. È Lui che ha creato l’universo ed è Lui che lo può modellare per manifestare quanto è grande la sua gloria e anche per la salvezza dei suoi figli. Questa verità è così rivelata dallo Spirito Santo nel Libro della Sapienza:</w:t>
      </w:r>
    </w:p>
    <w:p w14:paraId="5EA79DC9"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Tutto il creato fu modellato di nuovo nella propria natura come prima, obbedendo ai tuoi comandi, perché i tuoi figli fossero preservati sani e salvi. Si vide la nube coprire d’ombra l’accampamento, terra asciutta emergere dove prima c’era acqua: il Mar Rosso divenne una strada senza ostacoli e flutti violenti una pianura piena d’erba; coloro che la tua mano proteggeva passarono con tutto il popolo, contemplando meravigliosi prodigi. Furono condotti al pascolo come cavalli e saltellarono come agnelli esultanti, celebrando te, Signore, che li avevi liberati. Ricordavano ancora le cose avvenute nel loro esilio: come la terra, invece di bestiame, produsse zanzare,  come il fiume, invece di pesci, riversò una massa di rane.</w:t>
      </w:r>
    </w:p>
    <w:p w14:paraId="5F5D1F87"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 xml:space="preserve">Più tardi videro anche una nuova generazione di uccelli, quando, spinti dall’appetito, chiesero cibi delicati; poiché, per appagarli, dal mare salirono quaglie. Sui peccatori invece piombarono i castighi non senza segni premonitori di fulmini fragorosi; essi soffrirono giustamente per le loro malvagità, perché avevano mostrato un odio tanto profondo verso lo straniero. Già altri infatti non avevano accolto gli sconosciuti che arrivavano, ma costoro ridussero in schiavitù gli ospiti che li avevano beneficati. Non solo: per i primi ci sarà un giudizio, perché accolsero ostilmente i forestieri; costoro invece, dopo averli festosamente accolti, quando già partecipavano ai loro diritti, li oppressero con lavori durissimi. Furono perciò colpiti da cecità, come quelli alla porta </w:t>
      </w:r>
      <w:r w:rsidRPr="00B25A3C">
        <w:rPr>
          <w:rFonts w:ascii="Arial" w:hAnsi="Arial" w:cs="Arial"/>
          <w:i/>
          <w:iCs/>
          <w:sz w:val="24"/>
          <w:szCs w:val="24"/>
        </w:rPr>
        <w:lastRenderedPageBreak/>
        <w:t>del giusto, quando, avvolti fra tenebre fitte, ognuno cercava l’ingresso della propria porta.</w:t>
      </w:r>
    </w:p>
    <w:p w14:paraId="128F7362"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 xml:space="preserve">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In tutti i modi, o Signore, hai reso grande e glorioso il tuo popolo e non hai dimenticato di assisterlo in ogni momento e in ogni luogo (Sap 19,6-22). </w:t>
      </w:r>
    </w:p>
    <w:p w14:paraId="244A3B50"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Inoltre c’è da aggiungere che anche il segno che Simon Pietro chiede, dipende dalla sua fede nella Parola che Gesù gli rivolgerà. Chi deve camminare sulle acque è Simon Pietro e dovrà camminare sopra un mare agitato e con il vento che ostacolerebbe il cammino finanche sulla terra ferma. La fede di Pietro dovrà essere proporzionata e alle onde selvagge e al forte vento. Più alte sono le onde e più forte è il vento e più forte fede necessita a Pietro per camminare e raggiungere Gesù.</w:t>
      </w:r>
    </w:p>
    <w:p w14:paraId="4ED23531" w14:textId="77777777" w:rsidR="00B25A3C" w:rsidRPr="00B25A3C" w:rsidRDefault="00B25A3C" w:rsidP="00B25A3C">
      <w:pPr>
        <w:jc w:val="both"/>
        <w:rPr>
          <w:rFonts w:ascii="Arial" w:hAnsi="Arial" w:cs="Arial"/>
          <w:b/>
          <w:bCs/>
          <w:sz w:val="24"/>
          <w:szCs w:val="24"/>
        </w:rPr>
      </w:pPr>
    </w:p>
    <w:p w14:paraId="714F7D6D" w14:textId="77777777" w:rsidR="00B25A3C" w:rsidRPr="00B25A3C" w:rsidRDefault="00B25A3C" w:rsidP="00B25A3C">
      <w:pPr>
        <w:jc w:val="both"/>
        <w:rPr>
          <w:rFonts w:ascii="Arial" w:hAnsi="Arial" w:cs="Arial"/>
          <w:b/>
          <w:bCs/>
          <w:sz w:val="24"/>
          <w:szCs w:val="24"/>
        </w:rPr>
      </w:pPr>
      <w:bookmarkStart w:id="301" w:name="_Hlk210987597"/>
      <w:r w:rsidRPr="00B25A3C">
        <w:rPr>
          <w:rFonts w:ascii="Arial" w:hAnsi="Arial" w:cs="Arial"/>
          <w:b/>
          <w:bCs/>
          <w:sz w:val="24"/>
          <w:szCs w:val="24"/>
        </w:rPr>
        <w:t>Ed egli disse: «Vieni!». Pietro scese dalla barca, si mise a camminare sulle acque e andò verso Gesù.</w:t>
      </w:r>
    </w:p>
    <w:bookmarkEnd w:id="301"/>
    <w:p w14:paraId="118BBCA1"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La risposta di Gesù è immediata. La richiesta dell’Apostolo è ascoltata: </w:t>
      </w:r>
      <w:r w:rsidRPr="00B25A3C">
        <w:rPr>
          <w:rFonts w:ascii="Arial" w:hAnsi="Arial" w:cs="Arial"/>
          <w:i/>
          <w:iCs/>
          <w:sz w:val="24"/>
          <w:szCs w:val="24"/>
        </w:rPr>
        <w:t xml:space="preserve">“Ed egli disse: «Vieni!». Pietro scese dalla barca, si mise a camminare sulle acque e andò verso Gesù”. </w:t>
      </w:r>
      <w:r w:rsidRPr="00B25A3C">
        <w:rPr>
          <w:rFonts w:ascii="Arial" w:hAnsi="Arial" w:cs="Arial"/>
          <w:sz w:val="24"/>
          <w:szCs w:val="24"/>
        </w:rPr>
        <w:t xml:space="preserve">Gesù ascolta le nostre richieste. Ma siamo noi poi capaci di dare ad esse pieno e perfetto compimento? La capacità è frutto della nostra fede. Se la fede nella Parola di Cristo Gesù è forte, anche la risposta sarà forte. Se la fede è debole anche la risposta sarà debole. Se la fede è inesistente, anche la risposta sarà inesistente. Chiediamoci: perché oggi la risposta dei presbiteri alla loro richiesta di essere consacrati presbiteri nella Chiesa di Dio è o assai debole o insistente o addirittura contraria alla verità del presbitero o ancora dura solo poco tempo e poi tutto si lascia? Perché la fede nella Parola di Gesù e nella verità dello Spirito Santo è una fede non formata, non cresciuta, rachitica, piccola, sentimentale, inesistente, morta? Oggi moltissimi discepoli di Gesù non vivono il loro ministero dalla loro volontà e non invece dalla purissima fede in Cristo Gesù? Chi vuole attraversare il mare agitato della storia e vincere il vento contrario che soffia con grande forza, ha bisogno di una fortissima fede nella Parola di Gesù e un intensissimo legame di grande comunione e unità con Cristo Signore  nello Spirito Santo.  Se questo legame è assente, si può anche esercitare il ministero, mai però si potrà vivere il ministero secondo la sua purissima verità che viene a noi dalla Parola di Gesù e dalla mozione e ispirazione e conduzione dello Spirito Santo. </w:t>
      </w:r>
    </w:p>
    <w:p w14:paraId="38D0340C" w14:textId="77777777" w:rsidR="00B25A3C" w:rsidRPr="00B25A3C" w:rsidRDefault="00B25A3C" w:rsidP="00B25A3C">
      <w:pPr>
        <w:jc w:val="both"/>
        <w:rPr>
          <w:rFonts w:ascii="Arial" w:hAnsi="Arial" w:cs="Arial"/>
          <w:b/>
          <w:bCs/>
          <w:sz w:val="24"/>
          <w:szCs w:val="24"/>
        </w:rPr>
      </w:pPr>
    </w:p>
    <w:p w14:paraId="266975BF" w14:textId="77777777" w:rsidR="00B25A3C" w:rsidRPr="00B25A3C" w:rsidRDefault="00B25A3C" w:rsidP="00B25A3C">
      <w:pPr>
        <w:jc w:val="both"/>
        <w:rPr>
          <w:rFonts w:ascii="Arial" w:hAnsi="Arial" w:cs="Arial"/>
          <w:b/>
          <w:bCs/>
          <w:sz w:val="24"/>
          <w:szCs w:val="24"/>
        </w:rPr>
      </w:pPr>
      <w:r w:rsidRPr="00B25A3C">
        <w:rPr>
          <w:rFonts w:ascii="Arial" w:hAnsi="Arial" w:cs="Arial"/>
          <w:b/>
          <w:bCs/>
          <w:sz w:val="24"/>
          <w:szCs w:val="24"/>
        </w:rPr>
        <w:t xml:space="preserve">Ma, vedendo che il vento era forte, s’impaurì e, cominciando ad affondare, gridò: «Signore, salvami!». </w:t>
      </w:r>
    </w:p>
    <w:p w14:paraId="36D6DB82"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La fede dell’Apostolo Pietro ancora è assai debole. Appena mette i piedi sulle acque a causa del vento forte si impaurisce e inizia ad affondare. In questa grande difficoltà la sua fede in Cristo Gesù diviene grande preghiera di invocazione di salvezza:</w:t>
      </w:r>
      <w:r w:rsidRPr="00B25A3C">
        <w:rPr>
          <w:rFonts w:ascii="Arial" w:hAnsi="Arial" w:cs="Arial"/>
          <w:i/>
          <w:iCs/>
          <w:sz w:val="24"/>
          <w:szCs w:val="24"/>
        </w:rPr>
        <w:t xml:space="preserve"> “Ma, vedendo che il vento era forte, s’impaurì e, cominciando ad affondare, gridò: «Signore, salvami!». </w:t>
      </w:r>
      <w:r w:rsidRPr="00B25A3C">
        <w:rPr>
          <w:rFonts w:ascii="Arial" w:hAnsi="Arial" w:cs="Arial"/>
          <w:sz w:val="24"/>
          <w:szCs w:val="24"/>
        </w:rPr>
        <w:t xml:space="preserve">Ecco cosa manca oggi, sia ai fedeli laici e sia ai fedeli presbiteri: questa invocazione di salvezza quando vediamo che stiamo per affondare e di annegare nel mare del peccato, mare fortemente agitato dal vento infernale della tentazione. Abbiamo iniziato il cammino senza una fede forte, lungo il percorso della storia, che è sempre agitata dal forte vento della tentazione, anziché gridare al Signore un grido di salvezza, andiamo alla ricerca di mille cause scusanti il nostro fallimento e la susseguente morte che ne deriva. Sarebbe sufficiente avere sulle nostre labbra e nel nostro cuore questo grido di Pietro, elevato a Gesù Signore, con grande umiltà e si riprenderebbe il cammino nel compimento della nostra missione o di fedeli laici o di fedeli presbiteri. La storia si attraversa con una fede la cui fortezza deve essere superiore alla fortezza del vento, fede trasforma in preghiera con grande umiltà. Senza la preghiera e la fede. la storia non si attraversa. La storia è il grande cimitero e dei fedeli laici e dei fedeli presbiteri che hanno fallito la loro missione perché caduti dalla fede e dalla preghiera.  </w:t>
      </w:r>
    </w:p>
    <w:p w14:paraId="6BAFC9C3" w14:textId="77777777" w:rsidR="00B25A3C" w:rsidRPr="00B25A3C" w:rsidRDefault="00B25A3C" w:rsidP="00B25A3C">
      <w:pPr>
        <w:jc w:val="both"/>
        <w:rPr>
          <w:rFonts w:ascii="Arial" w:hAnsi="Arial" w:cs="Arial"/>
          <w:b/>
          <w:bCs/>
          <w:sz w:val="24"/>
          <w:szCs w:val="24"/>
        </w:rPr>
      </w:pPr>
    </w:p>
    <w:p w14:paraId="51DC3F3E" w14:textId="77777777" w:rsidR="00B25A3C" w:rsidRPr="00B25A3C" w:rsidRDefault="00B25A3C" w:rsidP="00B25A3C">
      <w:pPr>
        <w:jc w:val="both"/>
        <w:rPr>
          <w:rFonts w:ascii="Arial" w:hAnsi="Arial" w:cs="Arial"/>
          <w:b/>
          <w:bCs/>
          <w:sz w:val="24"/>
          <w:szCs w:val="24"/>
        </w:rPr>
      </w:pPr>
      <w:bookmarkStart w:id="302" w:name="_Hlk210987642"/>
      <w:r w:rsidRPr="00B25A3C">
        <w:rPr>
          <w:rFonts w:ascii="Arial" w:hAnsi="Arial" w:cs="Arial"/>
          <w:b/>
          <w:bCs/>
          <w:sz w:val="24"/>
          <w:szCs w:val="24"/>
        </w:rPr>
        <w:t>E subito Gesù tese la mano, lo afferrò e gli disse: «Uomo di poca fede, perché hai dubitato?».</w:t>
      </w:r>
    </w:p>
    <w:bookmarkEnd w:id="302"/>
    <w:p w14:paraId="0972FBAD"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Il grido di aiuto dell’Apostolo Pietro è trasformato in salvezza da Gesù. Pietro ha fallito perché ha dubitato: </w:t>
      </w:r>
      <w:r w:rsidRPr="00B25A3C">
        <w:rPr>
          <w:rFonts w:ascii="Arial" w:hAnsi="Arial" w:cs="Arial"/>
          <w:i/>
          <w:iCs/>
          <w:sz w:val="24"/>
          <w:szCs w:val="24"/>
        </w:rPr>
        <w:t xml:space="preserve">“E subito Gesù tese la mano, lo afferrò e gli disse: «Uomo di poca fede, perché hai dubitato?»”. </w:t>
      </w:r>
      <w:r w:rsidRPr="00B25A3C">
        <w:rPr>
          <w:rFonts w:ascii="Arial" w:hAnsi="Arial" w:cs="Arial"/>
          <w:sz w:val="24"/>
          <w:szCs w:val="24"/>
        </w:rPr>
        <w:t>Sempre il dubbio è attestazione di una fede ancora non matura, non cresciuta, non sviluppata, non fortificata. È responsabilità di ogni fedele in Cristo crescere nella fede. Ma come si cresce nella fede? Crescendo nell’obbedienza alla Parola di Gesù, ricordandosi sempre che le ragioni del comando sono in chi dona il comando. Mentre in chi obbedisce devono trovarsi le ragioni dell’obbedienza. In Pietro che inizia il cammino sulle acque mancarono le ragioni dell’obbedienza. Non crede ancora con fede forte e convinta che se Gesù dona un comando, questo comando si può portare a compimento. Noi possiamo manifestare le motivazioni della nostra obbedienza, ma non possiamo imporle ad altri. Possiamo però farle conoscere al mondo intero. Ora Pietro sa che con questa fede non può attraversare la storia. Ne è prova il suo triplice rinnegamento nella casa del sommo sacerdote nella notte, mentre Gesù veniva giudicato e condannato. Ognuno ogni tanto dovrebbe pure interrogarsi, chiedersi sullo stato della sua fede</w:t>
      </w:r>
    </w:p>
    <w:p w14:paraId="1B2DE0A2" w14:textId="77777777" w:rsidR="00B25A3C" w:rsidRPr="00B25A3C" w:rsidRDefault="00B25A3C" w:rsidP="00B25A3C">
      <w:pPr>
        <w:jc w:val="both"/>
        <w:rPr>
          <w:rFonts w:ascii="Arial" w:hAnsi="Arial" w:cs="Arial"/>
          <w:b/>
          <w:bCs/>
          <w:sz w:val="24"/>
          <w:szCs w:val="24"/>
        </w:rPr>
      </w:pPr>
    </w:p>
    <w:p w14:paraId="4A0F76F3" w14:textId="77777777" w:rsidR="00B25A3C" w:rsidRPr="00B25A3C" w:rsidRDefault="00B25A3C" w:rsidP="00B25A3C">
      <w:pPr>
        <w:jc w:val="both"/>
        <w:rPr>
          <w:rFonts w:ascii="Arial" w:hAnsi="Arial" w:cs="Arial"/>
          <w:b/>
          <w:bCs/>
          <w:sz w:val="24"/>
          <w:szCs w:val="24"/>
        </w:rPr>
      </w:pPr>
      <w:r w:rsidRPr="00B25A3C">
        <w:rPr>
          <w:rFonts w:ascii="Arial" w:hAnsi="Arial" w:cs="Arial"/>
          <w:b/>
          <w:bCs/>
          <w:sz w:val="24"/>
          <w:szCs w:val="24"/>
        </w:rPr>
        <w:t xml:space="preserve">Appena saliti sulla barca, il vento cessò. </w:t>
      </w:r>
    </w:p>
    <w:p w14:paraId="4E5328C9"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Perché cessa il vento? Per comando di Gesù e anche per rafforzare negli Apostoli la fede in Gesù, loro Maestro e Signore:</w:t>
      </w:r>
      <w:r w:rsidRPr="00B25A3C">
        <w:rPr>
          <w:rFonts w:ascii="Arial" w:hAnsi="Arial" w:cs="Arial"/>
          <w:i/>
          <w:iCs/>
          <w:sz w:val="24"/>
          <w:szCs w:val="24"/>
        </w:rPr>
        <w:t xml:space="preserve"> “Appena saliti sulla barca, il vento cessò”.</w:t>
      </w:r>
      <w:r w:rsidRPr="00B25A3C">
        <w:rPr>
          <w:rFonts w:ascii="Arial" w:hAnsi="Arial" w:cs="Arial"/>
          <w:sz w:val="24"/>
          <w:szCs w:val="24"/>
        </w:rPr>
        <w:t xml:space="preserve"> Essi hanno assistito a due grandi prodigi: Gesù cammina sulle acque e questa azione finora era stata solo del Dio Creatore e Signore del cielo e della terra. Gesù comanda al mare e al vento ed essi obbediscono all’istante. Ora solo Dio, che ha creato il cielo e la tera e quanto vi è in essi, può comandare a ogni elemento della creazione ed esso deve obbedire all’istante. Sempre le opere manifestano la natura di chi le compie. Poiché su suo comando tutto obbedisce a Cristo Gesù, per natura Lui è Dio. Saranno le rivelazioni successive che manifesteranno l’intima relazione che regna tra il Dio Abramo e Dio che è Cristo Gesù.  Già però sappiamo che il Dio  di Abramo è anche il Dio del Dio Cristo Gesù. La relazione è di Padre e di Figlio.</w:t>
      </w:r>
    </w:p>
    <w:p w14:paraId="67507F0F" w14:textId="77777777" w:rsidR="00B25A3C" w:rsidRPr="00B25A3C" w:rsidRDefault="00B25A3C" w:rsidP="00B25A3C">
      <w:pPr>
        <w:jc w:val="both"/>
        <w:rPr>
          <w:rFonts w:ascii="Arial" w:hAnsi="Arial" w:cs="Arial"/>
          <w:sz w:val="24"/>
          <w:szCs w:val="24"/>
        </w:rPr>
      </w:pPr>
    </w:p>
    <w:p w14:paraId="16274CB3" w14:textId="77777777" w:rsidR="00B25A3C" w:rsidRPr="00B25A3C" w:rsidRDefault="00B25A3C" w:rsidP="00B25A3C">
      <w:pPr>
        <w:jc w:val="both"/>
        <w:rPr>
          <w:rFonts w:ascii="Arial" w:hAnsi="Arial" w:cs="Arial"/>
          <w:b/>
          <w:bCs/>
          <w:sz w:val="24"/>
          <w:szCs w:val="24"/>
        </w:rPr>
      </w:pPr>
      <w:bookmarkStart w:id="303" w:name="_Hlk210987687"/>
      <w:r w:rsidRPr="00B25A3C">
        <w:rPr>
          <w:rFonts w:ascii="Arial" w:hAnsi="Arial" w:cs="Arial"/>
          <w:b/>
          <w:bCs/>
          <w:sz w:val="24"/>
          <w:szCs w:val="24"/>
        </w:rPr>
        <w:t>Quelli che erano sulla barca si prostrarono davanti a lui, dicendo: «Davvero tu sei Figlio di Dio!».</w:t>
      </w:r>
    </w:p>
    <w:bookmarkEnd w:id="303"/>
    <w:p w14:paraId="7CB6383B"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Ecco come questa relazione viene subito confessata dai discepoli: </w:t>
      </w:r>
      <w:r w:rsidRPr="00B25A3C">
        <w:rPr>
          <w:rFonts w:ascii="Arial" w:hAnsi="Arial" w:cs="Arial"/>
          <w:i/>
          <w:iCs/>
          <w:sz w:val="24"/>
          <w:szCs w:val="24"/>
        </w:rPr>
        <w:t xml:space="preserve">“Quelli che erano sulla barca si prostrarono davanti a lui, dicendo: «Davvero tu sei Figlio di Dio!»”. </w:t>
      </w:r>
      <w:r w:rsidRPr="00B25A3C">
        <w:rPr>
          <w:rFonts w:ascii="Arial" w:hAnsi="Arial" w:cs="Arial"/>
          <w:sz w:val="24"/>
          <w:szCs w:val="24"/>
        </w:rPr>
        <w:t>Quando il Vangelo secondo Matteo fu scritto questa verità è era divenuta essenza della fede in Cristo Signore. Non si tratta qui soltanto di Figlio di Dio in senso di adozione e neanche nel senso di Servo del Signore. Qui, figlio di Dio acquisisce la verità che troviamo sia nel Salmo 2 e sia nel Salmo 110(109). Nel Nuovo Testamento il Prologo del Quarto Vangelo mette il punto fermo e fa terminare ogni discussione.</w:t>
      </w:r>
    </w:p>
    <w:p w14:paraId="75981B07"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Salmo 2. Perché le genti sono in tumulto e i popoli cospirano invano? Insorgono i re della terra e i prìncipi congiurano insieme contro il Signore e il suo consacrato: «Spezziamo le loro catene, gettiamo via da noi il loro giogo!». Ride colui che sta nei cieli, il Signore si fa beffe di loro.</w:t>
      </w:r>
    </w:p>
    <w:p w14:paraId="6751D573"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w:t>
      </w:r>
    </w:p>
    <w:p w14:paraId="49768AFF"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 xml:space="preserve">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63BF39E4"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Salmo 110 (109). Di Davide. Salmo.</w:t>
      </w:r>
    </w:p>
    <w:p w14:paraId="3A1CD731"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lastRenderedPageBreak/>
        <w:t>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w:t>
      </w:r>
    </w:p>
    <w:p w14:paraId="7F7833D6"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 xml:space="preserve">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 </w:t>
      </w:r>
    </w:p>
    <w:p w14:paraId="41698C0F"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Ecco il punto fermo posto dal Prologo del Vangelo secondo Giovanni:</w:t>
      </w:r>
    </w:p>
    <w:p w14:paraId="092EE3E9"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p>
    <w:p w14:paraId="66EA078E"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Venne un uomo mandato da Dio: il suo nome era Giovanni. Egli venne come testimone per dare testimonianza alla luce, perché tutti credessero per mezzo di lui. Non era lui la luce, ma doveva dare testimonianza alla luce.</w:t>
      </w:r>
    </w:p>
    <w:p w14:paraId="3B30CF58"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5A8F2701"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E il Verbo si fece carne e venne ad abitare in mezzo a noi; e noi abbiamo contemplato la sua gloria, gloria come del Figlio unigenito che viene dal Padre, pieno di grazia e di verità.</w:t>
      </w:r>
    </w:p>
    <w:p w14:paraId="40D82881"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Giovanni gli dà testimonianza e proclama: «Era di lui che io dissi: Colui che viene dopo di me è avanti a me, perché era prima di me».</w:t>
      </w:r>
    </w:p>
    <w:p w14:paraId="3F96C038"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 xml:space="preserve">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1558F8A4"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Lo attesta anche la prostrazione dei discepoli davanti a Cristi Signore. La prostrazione è dovuta solo al vero Dio, al Dio Creatore del mondo e Signore della storia. Se Cristo Gesù non è il Figlio generato dal Padre nell’oggi senza oggi dell’eternità, sarebbe vero atto di idolatria. Ora noi sappiamo che l’idolatria è presso i figli di Abramo il peccato, padre di ogni peccato ed è l’immoralità madre di ogni immoralità. Man mano che Gesù si manifesta con le sue opere, si giunge sempre verità alla sua verità. È questo il fine dell’Evangelista Matteo: offrire di Cristo la sua </w:t>
      </w:r>
      <w:r w:rsidRPr="00B25A3C">
        <w:rPr>
          <w:rFonts w:ascii="Arial" w:hAnsi="Arial" w:cs="Arial"/>
          <w:sz w:val="24"/>
          <w:szCs w:val="24"/>
        </w:rPr>
        <w:lastRenderedPageBreak/>
        <w:t>verità piena e perfetta.  In chi vuole essere discepolo del Signore, la fede deve essere perfetta. Ora la fede è perfetta, se la verità è perfetta e la verità è rivelata dalle opere che Gesù compie e dalle Parole che lui dice.</w:t>
      </w:r>
    </w:p>
    <w:p w14:paraId="11476C52"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 Poiché nel mistero della fede cristiana, tutto nasce dalla verità di Cristo Gesù, ogni verità che viene sottratta a Cristo, è una verità che è sottratta al Padre e allo Spirito Santo, è sottratta alla Chiesa e alla Divina Rivelazione, è sottratta al tempo e all’eternità. È sottratta al cristiano e al non cristiano. Oggi dobbiamo confessare che della purissima verità di Cristo Gesù nulla è rimasto. Ciò significa che neanche nulla è rimasto della purissima verità del Padre e dello Spirito Santo, della Chiesa e del Vangelo, dei cristiani e dei non cristiani. O rimettiamo la verità di Cristo, o per la Chiesa non vi sarà alcun futuro nella sua verità di essere il sacramento di Cristo per la salvezza di ogni uomo. </w:t>
      </w:r>
    </w:p>
    <w:p w14:paraId="7C1336DD" w14:textId="77777777" w:rsidR="00B25A3C" w:rsidRPr="00B25A3C" w:rsidRDefault="00B25A3C" w:rsidP="00B25A3C">
      <w:pPr>
        <w:jc w:val="both"/>
        <w:rPr>
          <w:rFonts w:ascii="Arial" w:hAnsi="Arial" w:cs="Arial"/>
          <w:sz w:val="24"/>
          <w:szCs w:val="24"/>
        </w:rPr>
      </w:pPr>
    </w:p>
    <w:p w14:paraId="082CBB84" w14:textId="77777777" w:rsidR="00B25A3C" w:rsidRPr="00B25A3C" w:rsidRDefault="00B25A3C" w:rsidP="00B25A3C">
      <w:pPr>
        <w:pStyle w:val="Titolo2"/>
      </w:pPr>
      <w:bookmarkStart w:id="304" w:name="_Toc210976303"/>
      <w:bookmarkStart w:id="305" w:name="_Toc211199743"/>
      <w:bookmarkStart w:id="306" w:name="_Toc212557321"/>
      <w:r w:rsidRPr="00B25A3C">
        <w:t>E quanti lo toccarono furono guariti</w:t>
      </w:r>
      <w:bookmarkEnd w:id="304"/>
      <w:bookmarkEnd w:id="305"/>
      <w:bookmarkEnd w:id="306"/>
    </w:p>
    <w:bookmarkEnd w:id="296"/>
    <w:p w14:paraId="37227AEA" w14:textId="77777777" w:rsidR="00B25A3C" w:rsidRPr="00B25A3C" w:rsidRDefault="00B25A3C" w:rsidP="00B25A3C">
      <w:pPr>
        <w:jc w:val="both"/>
        <w:rPr>
          <w:rFonts w:ascii="Arial" w:hAnsi="Arial" w:cs="Arial"/>
          <w:b/>
          <w:bCs/>
          <w:sz w:val="24"/>
          <w:szCs w:val="24"/>
        </w:rPr>
      </w:pPr>
    </w:p>
    <w:p w14:paraId="40D2332E" w14:textId="77777777" w:rsidR="00B25A3C" w:rsidRPr="00B25A3C" w:rsidRDefault="00B25A3C" w:rsidP="00B25A3C">
      <w:pPr>
        <w:jc w:val="both"/>
        <w:rPr>
          <w:rFonts w:ascii="Arial" w:hAnsi="Arial" w:cs="Arial"/>
          <w:b/>
          <w:bCs/>
          <w:sz w:val="24"/>
          <w:szCs w:val="24"/>
        </w:rPr>
      </w:pPr>
      <w:bookmarkStart w:id="307" w:name="_Hlk210987710"/>
      <w:r w:rsidRPr="00B25A3C">
        <w:rPr>
          <w:rFonts w:ascii="Arial" w:hAnsi="Arial" w:cs="Arial"/>
          <w:b/>
          <w:bCs/>
          <w:sz w:val="24"/>
          <w:szCs w:val="24"/>
        </w:rPr>
        <w:t xml:space="preserve">Compiuta la traversata, approdarono a Gennèsaret. </w:t>
      </w:r>
    </w:p>
    <w:bookmarkEnd w:id="307"/>
    <w:p w14:paraId="5B025330"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Ecco ora una notizia storica. Gesù approda a Gennèsaret: </w:t>
      </w:r>
      <w:r w:rsidRPr="00B25A3C">
        <w:rPr>
          <w:rFonts w:ascii="Arial" w:hAnsi="Arial" w:cs="Arial"/>
          <w:i/>
          <w:iCs/>
          <w:sz w:val="24"/>
          <w:szCs w:val="24"/>
        </w:rPr>
        <w:t xml:space="preserve">“Compiuta la traversata, approdarono a Gennèsaret”.  </w:t>
      </w:r>
      <w:r w:rsidRPr="00B25A3C">
        <w:rPr>
          <w:rFonts w:ascii="Arial" w:hAnsi="Arial" w:cs="Arial"/>
          <w:sz w:val="24"/>
          <w:szCs w:val="24"/>
        </w:rPr>
        <w:t xml:space="preserve">È una città che Gesù visita spesso. In verità tutte le città poste sulle rive del lago erano visitate da Gesù. Molti dei suoi miracoli furono compiute proprio in queste città. </w:t>
      </w:r>
    </w:p>
    <w:p w14:paraId="033E2C5C" w14:textId="77777777" w:rsidR="00B25A3C" w:rsidRPr="00B25A3C" w:rsidRDefault="00B25A3C" w:rsidP="00B25A3C">
      <w:pPr>
        <w:jc w:val="both"/>
        <w:rPr>
          <w:rFonts w:ascii="Arial" w:hAnsi="Arial" w:cs="Arial"/>
          <w:b/>
          <w:bCs/>
          <w:sz w:val="24"/>
          <w:szCs w:val="24"/>
        </w:rPr>
      </w:pPr>
    </w:p>
    <w:p w14:paraId="033889B0" w14:textId="77777777" w:rsidR="00B25A3C" w:rsidRPr="00B25A3C" w:rsidRDefault="00B25A3C" w:rsidP="00B25A3C">
      <w:pPr>
        <w:jc w:val="both"/>
        <w:rPr>
          <w:rFonts w:ascii="Arial" w:hAnsi="Arial" w:cs="Arial"/>
          <w:b/>
          <w:bCs/>
          <w:sz w:val="24"/>
          <w:szCs w:val="24"/>
        </w:rPr>
      </w:pPr>
      <w:r w:rsidRPr="00B25A3C">
        <w:rPr>
          <w:rFonts w:ascii="Arial" w:hAnsi="Arial" w:cs="Arial"/>
          <w:b/>
          <w:bCs/>
          <w:sz w:val="24"/>
          <w:szCs w:val="24"/>
        </w:rPr>
        <w:t xml:space="preserve">E la gente del luogo, riconosciuto Gesù, diffuse la notizia in tutta la regione; gli portarono tutti i malati e lo pregavano di poter toccare almeno il lembo del suo mantello. </w:t>
      </w:r>
      <w:bookmarkStart w:id="308" w:name="_Hlk208481792"/>
    </w:p>
    <w:p w14:paraId="2B06C443"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Ecco cosa accade non appena Gesù approda in Gennèsaret:</w:t>
      </w:r>
      <w:r w:rsidRPr="00B25A3C">
        <w:rPr>
          <w:rFonts w:ascii="Arial" w:hAnsi="Arial" w:cs="Arial"/>
          <w:i/>
          <w:iCs/>
          <w:sz w:val="24"/>
          <w:szCs w:val="24"/>
        </w:rPr>
        <w:t xml:space="preserve"> “E la gente del luogo, riconosciuto Gesù, diffuse la notizia in tutta la regione; gli portarono tutti i malati e lo pregavano di poter toccare almeno il lembo del suo mantello”. </w:t>
      </w:r>
      <w:r w:rsidRPr="00B25A3C">
        <w:rPr>
          <w:rFonts w:ascii="Arial" w:hAnsi="Arial" w:cs="Arial"/>
          <w:sz w:val="24"/>
          <w:szCs w:val="24"/>
        </w:rPr>
        <w:t>Non appena si sa che Gesù è in luogo, subito la notizia si diffonde e tutti i malati della regione si trovano dinanzi a Cristo Signore. Tutta questa gente chiede solo di essere guarita. A loro è sufficiente che Gesù passi ed essi possano toccare almeno il lembo del suo mantello. Essi sanno che non c’è bisogno di chiedere o di implorare. Vedono Gesù come un grande fuoco acceso. Appena un legno viene gettato nel fuoco, subito viene avvolto dalle fiamme e trasformato in fuoco. Appena Gesù è toccato, dal corpo si sprigiona una fiamma del suo fuoco divino che brucia il male e guarisce. Non vi sono malattie resistenti a questo fuoco divino. Esso tutto brucia e tutto guarisce e risana,</w:t>
      </w:r>
    </w:p>
    <w:p w14:paraId="3DA405F8" w14:textId="77777777" w:rsidR="00B25A3C" w:rsidRPr="00B25A3C" w:rsidRDefault="00B25A3C" w:rsidP="00B25A3C">
      <w:pPr>
        <w:jc w:val="both"/>
        <w:rPr>
          <w:rFonts w:ascii="Arial" w:hAnsi="Arial" w:cs="Arial"/>
          <w:b/>
          <w:bCs/>
          <w:sz w:val="24"/>
          <w:szCs w:val="24"/>
        </w:rPr>
      </w:pPr>
    </w:p>
    <w:p w14:paraId="5885BFCD" w14:textId="77777777" w:rsidR="00B25A3C" w:rsidRPr="00B25A3C" w:rsidRDefault="00B25A3C" w:rsidP="00B25A3C">
      <w:pPr>
        <w:jc w:val="both"/>
        <w:rPr>
          <w:rFonts w:ascii="Arial" w:hAnsi="Arial" w:cs="Arial"/>
          <w:b/>
          <w:bCs/>
          <w:sz w:val="24"/>
          <w:szCs w:val="24"/>
        </w:rPr>
      </w:pPr>
      <w:bookmarkStart w:id="309" w:name="_Hlk210987762"/>
      <w:r w:rsidRPr="00B25A3C">
        <w:rPr>
          <w:rFonts w:ascii="Arial" w:hAnsi="Arial" w:cs="Arial"/>
          <w:b/>
          <w:bCs/>
          <w:sz w:val="24"/>
          <w:szCs w:val="24"/>
        </w:rPr>
        <w:lastRenderedPageBreak/>
        <w:t xml:space="preserve">E quanti lo toccarono furono guariti </w:t>
      </w:r>
      <w:bookmarkEnd w:id="308"/>
      <w:r w:rsidRPr="00B25A3C">
        <w:rPr>
          <w:rFonts w:ascii="Arial" w:hAnsi="Arial" w:cs="Arial"/>
          <w:b/>
          <w:bCs/>
          <w:sz w:val="24"/>
          <w:szCs w:val="24"/>
        </w:rPr>
        <w:t xml:space="preserve">(Mt 14,1-36). </w:t>
      </w:r>
    </w:p>
    <w:bookmarkEnd w:id="309"/>
    <w:p w14:paraId="1E1C0AF8"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La fede di questi ammalati produce il miracolo: </w:t>
      </w:r>
      <w:r w:rsidRPr="00B25A3C">
        <w:rPr>
          <w:rFonts w:ascii="Arial" w:hAnsi="Arial" w:cs="Arial"/>
          <w:i/>
          <w:iCs/>
          <w:sz w:val="24"/>
          <w:szCs w:val="24"/>
        </w:rPr>
        <w:t xml:space="preserve">“E quanti lo toccarono furono guariti (Mt 14,1-36)”. </w:t>
      </w:r>
      <w:r w:rsidRPr="00B25A3C">
        <w:rPr>
          <w:rFonts w:ascii="Arial" w:hAnsi="Arial" w:cs="Arial"/>
          <w:sz w:val="24"/>
          <w:szCs w:val="24"/>
        </w:rPr>
        <w:t xml:space="preserve">Gesù però non è venuto per guarire il corpo dell’uomo. Se l’uomo rimane nel peccato, il peccato sempre renderà infermo non solo il corpo, ma anche l’anima e lo spirito. Se invece si toglie il peccato dall’anima, dallo spirito, dal corpo, un uomo può vivere su qualsiasi croce che è frutto sia dei suoi peccati precedenti e sia del peccato dei suoi fratelli. Il peccato sempre produce croci per l’intera umanità È sufficiente pensare al primo peccato. Uno solo ha peccato e l’umanità intera è precipitata nelle morte. </w:t>
      </w:r>
    </w:p>
    <w:p w14:paraId="34DD8A5C"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Noi sempre lo stiamo ripetendo: oggi l’uomo con i suoi peccati ha talmente inquinato e trasformato la sua natura da renderla incapace di produrre o di generare vita sana. Ecco dove risiede la grande stoltezza dell’uomo: anziché stare lontano dal peccato e così poter generare vita sana, si immerge sempre di più nel peccato, genera vita geneticamente ammalata e poi si rivolge alla scienza perché guarisca i frutto del suo peccato, continuando a peccare. La scienza aiuta,  corregge, migliora, ma non può eliminare dalla natura alcuni mali che sono irreversibili. Di certo non è amore continuare a peccare e poi generare vite geneticamente non pienamente sane, Gesù ci ricorda che la malattia è frutto del peccato. Queste sue Parole vanno ascoltate.</w:t>
      </w:r>
    </w:p>
    <w:p w14:paraId="3211C317"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Dal Vangelo secondo Giovanni:</w:t>
      </w:r>
    </w:p>
    <w:p w14:paraId="6E7610C2"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Dopo questi fatti, ricorreva una festa dei Giudei e Gesù salì a Gerusalemme. A Gerusalemme, presso la porta delle Pecore, vi è una piscina, chiamata in ebraico Betzatà, con cinque portici, sotto i quali giaceva un grande numero di infermi, ciechi, zoppi e paralitici. [4]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p>
    <w:p w14:paraId="426DE6A6"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 xml:space="preserve">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w:t>
      </w:r>
    </w:p>
    <w:p w14:paraId="0D365808"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 xml:space="preserve">Poco dopo Gesù lo trovò nel tempio e gli disse: «Ecco: sei guarito! Non peccare più, perché non ti accada qualcosa di peggio». Quell’uomo se ne andò e riferì ai Giudei che era stato Gesù a guarirlo. Per questo i Giudei perseguitavano Gesù, perché faceva tali cose di sabato. Ma Gesù disse loro: «Il Padre mio agisce anche ora e </w:t>
      </w:r>
      <w:r w:rsidRPr="00B25A3C">
        <w:rPr>
          <w:rFonts w:ascii="Arial" w:hAnsi="Arial" w:cs="Arial"/>
          <w:i/>
          <w:iCs/>
          <w:sz w:val="24"/>
          <w:szCs w:val="24"/>
        </w:rPr>
        <w:lastRenderedPageBreak/>
        <w:t>anch’io agisco». Per questo i Giudei cercavano ancor più di ucciderlo, perché non soltanto violava il sabato, ma chiamava Dio suo Padre, facendosi uguale a Dio (Gv 5,1-18).</w:t>
      </w:r>
    </w:p>
    <w:p w14:paraId="78DBE9B1"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 xml:space="preserve">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w:t>
      </w:r>
    </w:p>
    <w:p w14:paraId="27A133BF" w14:textId="77777777" w:rsidR="00B25A3C" w:rsidRPr="00B25A3C" w:rsidRDefault="00B25A3C" w:rsidP="00B25A3C">
      <w:pPr>
        <w:jc w:val="both"/>
        <w:rPr>
          <w:rFonts w:ascii="Arial" w:hAnsi="Arial" w:cs="Arial"/>
          <w:i/>
          <w:iCs/>
          <w:sz w:val="24"/>
          <w:szCs w:val="24"/>
        </w:rPr>
      </w:pPr>
      <w:r w:rsidRPr="00B25A3C">
        <w:rPr>
          <w:rFonts w:ascii="Arial" w:hAnsi="Arial" w:cs="Arial"/>
          <w:i/>
          <w:iCs/>
          <w:sz w:val="24"/>
          <w:szCs w:val="24"/>
        </w:rPr>
        <w:t>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 (Lc 5,17-26).</w:t>
      </w:r>
    </w:p>
    <w:p w14:paraId="6E4AF762"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 xml:space="preserve">Lo ribadiamo ancora e ancora. Quando si perde la verità di Cristo Gesù sempre si perde la verità dell’uomo e si perde ogni alta verità. </w:t>
      </w:r>
    </w:p>
    <w:p w14:paraId="4D015201" w14:textId="77777777" w:rsidR="00B25A3C" w:rsidRPr="00B25A3C" w:rsidRDefault="00B25A3C" w:rsidP="00B25A3C">
      <w:pPr>
        <w:jc w:val="both"/>
        <w:rPr>
          <w:rFonts w:ascii="Arial" w:hAnsi="Arial" w:cs="Arial"/>
          <w:sz w:val="24"/>
          <w:szCs w:val="24"/>
        </w:rPr>
      </w:pPr>
    </w:p>
    <w:p w14:paraId="46B3BD51" w14:textId="77777777" w:rsidR="00B25A3C" w:rsidRPr="00B25A3C" w:rsidRDefault="00B25A3C" w:rsidP="00B25A3C">
      <w:pPr>
        <w:jc w:val="both"/>
        <w:rPr>
          <w:rFonts w:ascii="Arial" w:hAnsi="Arial" w:cs="Arial"/>
          <w:b/>
          <w:bCs/>
          <w:sz w:val="24"/>
          <w:szCs w:val="24"/>
        </w:rPr>
      </w:pPr>
      <w:r w:rsidRPr="00B25A3C">
        <w:rPr>
          <w:rFonts w:ascii="Arial" w:hAnsi="Arial" w:cs="Arial"/>
          <w:b/>
          <w:bCs/>
          <w:sz w:val="24"/>
          <w:szCs w:val="24"/>
        </w:rPr>
        <w:t>ULTERIORI DOMANDE PER LA RIFLESSIONE PERSONALE</w:t>
      </w:r>
    </w:p>
    <w:p w14:paraId="787294CE"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Credo nella forza travolgente del peccato?</w:t>
      </w:r>
    </w:p>
    <w:p w14:paraId="5EC38E82"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So che è il peccato dell’uno che rende forte il peccato dell’altro?</w:t>
      </w:r>
    </w:p>
    <w:p w14:paraId="0F3EEBD1"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Se che quando si è concordi nel male possiamo commettere qualsiasi peccato?</w:t>
      </w:r>
    </w:p>
    <w:p w14:paraId="7BE97B8D"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So che se dono il mio poco a Cristo Gesù, Cristo Gesù lo trasformerà in grazia s redenzione e d salvezza?</w:t>
      </w:r>
    </w:p>
    <w:p w14:paraId="4735CD21"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Ho mai pensato al grande mistero che è racchiuso nell’Eucaristia?</w:t>
      </w:r>
    </w:p>
    <w:p w14:paraId="760B3D08"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So che l‘Eucaristia mai potrà esistere senza il poco del sacerdote e il poco del lavoro dell’uomo?</w:t>
      </w:r>
    </w:p>
    <w:p w14:paraId="28315824"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So che le ragioni del comando risiedono in colui che comando dona?</w:t>
      </w:r>
    </w:p>
    <w:p w14:paraId="080F16DA"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lastRenderedPageBreak/>
        <w:t>So che chi riceve un comando trova ke ragioni della sua obbedienza in colui che il comando dona?</w:t>
      </w:r>
    </w:p>
    <w:p w14:paraId="45EC5E65" w14:textId="77777777" w:rsidR="00B25A3C" w:rsidRPr="00B25A3C" w:rsidRDefault="00B25A3C" w:rsidP="00B25A3C">
      <w:pPr>
        <w:jc w:val="both"/>
        <w:rPr>
          <w:rFonts w:ascii="Arial" w:hAnsi="Arial" w:cs="Arial"/>
          <w:sz w:val="24"/>
          <w:szCs w:val="24"/>
        </w:rPr>
      </w:pPr>
      <w:r w:rsidRPr="00B25A3C">
        <w:rPr>
          <w:rFonts w:ascii="Arial" w:hAnsi="Arial" w:cs="Arial"/>
          <w:sz w:val="24"/>
          <w:szCs w:val="24"/>
        </w:rPr>
        <w:t>Ho ben capito quali grandi verità della sua persona Gesù rivela durante la notte nel lago?</w:t>
      </w:r>
    </w:p>
    <w:p w14:paraId="17EE212F" w14:textId="12D64716" w:rsidR="00CE231D" w:rsidRDefault="00B25A3C" w:rsidP="00B25A3C">
      <w:pPr>
        <w:jc w:val="both"/>
        <w:rPr>
          <w:rFonts w:ascii="Arial" w:hAnsi="Arial" w:cs="Arial"/>
          <w:sz w:val="24"/>
          <w:szCs w:val="24"/>
        </w:rPr>
      </w:pPr>
      <w:r w:rsidRPr="00B25A3C">
        <w:rPr>
          <w:rFonts w:ascii="Arial" w:hAnsi="Arial" w:cs="Arial"/>
          <w:sz w:val="24"/>
          <w:szCs w:val="24"/>
        </w:rPr>
        <w:t>So che il corpo di Cristo è vero fuoco divino che incendia chi lo tocca, guarendo e sanando da ogni male?</w:t>
      </w:r>
    </w:p>
    <w:p w14:paraId="4171DAE1" w14:textId="77777777" w:rsidR="00CE231D" w:rsidRDefault="00CE231D">
      <w:pPr>
        <w:rPr>
          <w:rFonts w:ascii="Arial" w:hAnsi="Arial" w:cs="Arial"/>
          <w:sz w:val="24"/>
          <w:szCs w:val="24"/>
        </w:rPr>
      </w:pPr>
      <w:r>
        <w:rPr>
          <w:rFonts w:ascii="Arial" w:hAnsi="Arial" w:cs="Arial"/>
          <w:sz w:val="24"/>
          <w:szCs w:val="24"/>
        </w:rPr>
        <w:br w:type="page"/>
      </w:r>
    </w:p>
    <w:p w14:paraId="5CCE890E" w14:textId="77777777" w:rsidR="00CE231D" w:rsidRPr="00CE231D" w:rsidRDefault="00CE231D" w:rsidP="00CE231D">
      <w:pPr>
        <w:pStyle w:val="Titolo1"/>
      </w:pPr>
      <w:bookmarkStart w:id="310" w:name="_Toc211437045"/>
      <w:bookmarkStart w:id="311" w:name="_Toc212557322"/>
      <w:r w:rsidRPr="00CE231D">
        <w:lastRenderedPageBreak/>
        <w:t>CAPITOLO XV</w:t>
      </w:r>
      <w:bookmarkEnd w:id="310"/>
      <w:bookmarkEnd w:id="311"/>
    </w:p>
    <w:p w14:paraId="7A6CC602" w14:textId="77777777" w:rsidR="00CE231D" w:rsidRPr="00CE231D" w:rsidRDefault="00CE231D" w:rsidP="00CE231D">
      <w:pPr>
        <w:jc w:val="both"/>
        <w:rPr>
          <w:rFonts w:ascii="Arial" w:hAnsi="Arial" w:cs="Arial"/>
          <w:sz w:val="24"/>
          <w:szCs w:val="24"/>
        </w:rPr>
      </w:pPr>
    </w:p>
    <w:p w14:paraId="39F53875" w14:textId="77777777" w:rsidR="00CE231D" w:rsidRPr="00CE231D" w:rsidRDefault="00CE231D" w:rsidP="00CE231D">
      <w:pPr>
        <w:jc w:val="both"/>
        <w:rPr>
          <w:rFonts w:ascii="Arial" w:hAnsi="Arial" w:cs="Arial"/>
          <w:sz w:val="24"/>
          <w:szCs w:val="24"/>
        </w:rPr>
      </w:pPr>
      <w:bookmarkStart w:id="312" w:name="_Hlk208483736"/>
      <w:r w:rsidRPr="00CE231D">
        <w:rPr>
          <w:rFonts w:ascii="Arial" w:hAnsi="Arial" w:cs="Arial"/>
          <w:sz w:val="24"/>
          <w:szCs w:val="24"/>
        </w:rPr>
        <w:t xml:space="preserve">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w:t>
      </w:r>
    </w:p>
    <w:p w14:paraId="0F83B28E"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Dio ha detto: Onora il padre e la madre e inoltre: Chi maledice il padre o la madre sia messo a morte. Voi invece dite: “Chiunque dichiara al padre o alla madre: Ciò con cui dovrei aiutarti è un’offerta a Dio, non è più tenuto a onorare suo padre”. Così avete annullato la parola di Dio con la vostra tradizione. Ipocriti! Bene ha profetato di voi Isaia, dicendo: Questo popolo mi onora con le labbra, ma il suo cuore è lontano da me. Invano essi mi rendono culto, insegnando dottrine che sono precetti di uomini».</w:t>
      </w:r>
    </w:p>
    <w:p w14:paraId="4A65A117"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Poi, riunita la folla, disse loro: «Ascoltate e comprendete bene! Non ciò che entra nella bocca rende impuro l’uomo; ciò che esce dalla bocca, questo rende impuro l’uomo!».</w:t>
      </w:r>
    </w:p>
    <w:p w14:paraId="37E1CF57"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w:t>
      </w:r>
    </w:p>
    <w:p w14:paraId="6CDC0A3B"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w:t>
      </w:r>
    </w:p>
    <w:p w14:paraId="50815A2A"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w:t>
      </w:r>
      <w:r w:rsidRPr="00CE231D">
        <w:rPr>
          <w:rFonts w:ascii="Arial" w:hAnsi="Arial" w:cs="Arial"/>
          <w:sz w:val="24"/>
          <w:szCs w:val="24"/>
        </w:rPr>
        <w:lastRenderedPageBreak/>
        <w:t>Allora Gesù le replicò: «Donna, grande è la tua fede! Avvenga per te come desideri». E da quell’istante sua figlia fu guarita.</w:t>
      </w:r>
    </w:p>
    <w:p w14:paraId="0D6CEA48"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Gesù si allontanò di là, giunse presso il mare di Galilea e, salito sul monte, lì si fermò. Attorno a lui si radunò molta folla, recando con sé zoppi, storpi, ciechi, sordi e molti altri malati; li deposero ai suoi piedi, ed egli li guarì, tanto che la folla era piena di stupore nel vedere i muti che parlavano, gli storpi guariti, gli zoppi che camminavano e i ciechi che vedevano. E lodava il Dio d’Israele.</w:t>
      </w:r>
    </w:p>
    <w:p w14:paraId="26648AA6"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Allora Gesù chiamò a sé i suoi discepoli e disse: «Sento compassione per la folla. Ormai da tre giorni stanno con me e non hanno da mangiare. Non voglio rimandarli digiuni, perché non vengano meno lungo il cammino». E i discepoli gli dissero: «Come possiamo trovare in un deserto tanti pani da sfamare una folla così grande?». Gesù domandò loro: «Quanti pani avete?». Dissero: «Sette, e pochi pesciolini». Dopo aver ordinato alla folla di sedersi per terra, prese i sette pani e i pesci, rese grazie, li spezzò e li dava ai discepoli, e i discepoli alla folla. Tutti mangiarono a sazietà. Portarono via i pezzi avanzati: sette sporte piene. Quelli che avevano mangiato erano quattromila uomini, senza contare le donne e i bambini. Congedata la folla, Gesù salì sulla barca e andò nella regione di Magadàn (Mt 15,1-39). </w:t>
      </w:r>
    </w:p>
    <w:bookmarkEnd w:id="312"/>
    <w:p w14:paraId="7A27C882" w14:textId="77777777" w:rsidR="00CE231D" w:rsidRPr="00CE231D" w:rsidRDefault="00CE231D" w:rsidP="00CE231D">
      <w:pPr>
        <w:jc w:val="both"/>
        <w:rPr>
          <w:rFonts w:ascii="Arial" w:hAnsi="Arial" w:cs="Arial"/>
          <w:sz w:val="24"/>
          <w:szCs w:val="24"/>
          <w:lang w:val="la-Latn"/>
        </w:rPr>
      </w:pPr>
      <w:r w:rsidRPr="00CE231D">
        <w:rPr>
          <w:rFonts w:ascii="Arial" w:hAnsi="Arial" w:cs="Arial"/>
          <w:sz w:val="24"/>
          <w:szCs w:val="24"/>
          <w:lang w:val="la-Latn"/>
        </w:rPr>
        <w:t>Tunc accedunt ad Iesum ab Hierosolymis pharisaei et scribae dicentes: “ Quare discipuli tui transgrediuntur traditionem seniorum? Non enim lavant manus suas, cum panem manducant ”.Ipse autem respondens ait illis: “ Quare et vos transgredimini mandatum Dei propter traditionem vestram? Nam Deus dixit: "Honora patrem tuum et matrem" et: "Qui maledixerit patri vel matri, morte moriatur". Vos autem dicitis: “Quicumque dixerit patri vel matri: Munus est, quodcumque ex me profuerit, non honorificabit patrem suum”; et irritum fecistis verbum Dei propter traditionem vestram. Hypocritae! Bene prophetavit de vobis Isaias dicens: "Populus hic labiis me honorat, cor autem eorum longe est a me; sine causa autem colunt me docentes doctrinas mandata homi num" ”.</w:t>
      </w:r>
    </w:p>
    <w:p w14:paraId="63442AFF" w14:textId="77777777" w:rsidR="00CE231D" w:rsidRPr="00CE231D" w:rsidRDefault="00CE231D" w:rsidP="00CE231D">
      <w:pPr>
        <w:jc w:val="both"/>
        <w:rPr>
          <w:rFonts w:ascii="Arial" w:hAnsi="Arial" w:cs="Arial"/>
          <w:sz w:val="24"/>
          <w:szCs w:val="24"/>
          <w:lang w:val="la-Latn"/>
        </w:rPr>
      </w:pPr>
      <w:r w:rsidRPr="00CE231D">
        <w:rPr>
          <w:rFonts w:ascii="Arial" w:hAnsi="Arial" w:cs="Arial"/>
          <w:sz w:val="24"/>
          <w:szCs w:val="24"/>
          <w:lang w:val="la-Latn"/>
        </w:rPr>
        <w:t xml:space="preserve">Et convocata ad se turba, dixit eis: “ Audite et intellegite: Non quod intrat in os, coinquinat hominem; sed quod procedit ex ore, hoc coinquinat hominem! ”. Tunc accedentes discipuli dicunt ei: “ Scis quia pharisaei, audito verbo, scandalizati sunt? ”. At ille respondens ait: “ Omnis plantatio, quam non plantavit Pater meus caelestis, eradicabitur. Sinite illos: caeci sunt, duces caecorum. Caecus autem si caeco ducatum praestet, ambo in foveam cadent ”. Respondens autem Petrus dixit ei: “ Edissere nobis parabolam istam ”. At ille dixit: “ Adhuc et vos sine intellectu estis? Non intellegitis quia omne quod in os intrat, in ventrem vadit et in secessum emittitur? Quae autem procedunt de ore, de corde exeunt, et ea coinquinant hominem. De corde enim exeunt cogitationes malae, homicidia, adulteria, fornicationes, furta, </w:t>
      </w:r>
      <w:r w:rsidRPr="00CE231D">
        <w:rPr>
          <w:rFonts w:ascii="Arial" w:hAnsi="Arial" w:cs="Arial"/>
          <w:sz w:val="24"/>
          <w:szCs w:val="24"/>
          <w:lang w:val="la-Latn"/>
        </w:rPr>
        <w:lastRenderedPageBreak/>
        <w:t>falsa testimonia, blasphemiae. Haec sunt, quae coinquinant hominem; non lotis autem manibus manducare non coinquinat hominem ”.</w:t>
      </w:r>
    </w:p>
    <w:p w14:paraId="49325792" w14:textId="77777777" w:rsidR="00CE231D" w:rsidRPr="00CE231D" w:rsidRDefault="00CE231D" w:rsidP="00CE231D">
      <w:pPr>
        <w:jc w:val="both"/>
        <w:rPr>
          <w:rFonts w:ascii="Arial" w:hAnsi="Arial" w:cs="Arial"/>
          <w:sz w:val="24"/>
          <w:szCs w:val="24"/>
          <w:lang w:val="la-Latn"/>
        </w:rPr>
      </w:pPr>
      <w:r w:rsidRPr="00CE231D">
        <w:rPr>
          <w:rFonts w:ascii="Arial" w:hAnsi="Arial" w:cs="Arial"/>
          <w:sz w:val="24"/>
          <w:szCs w:val="24"/>
          <w:lang w:val="la-Latn"/>
        </w:rPr>
        <w:t>Et egressus inde Iesus, secessit in partes Tyri et Sidonis. Et ecce mulier Chananaea a finibus illis egressa clamavit dicens: “ Miserere mei, Domine, fili David! Filia mea male a daemonio vexatur ”. Qui non respondit ei verbum. Et accedentes discipuli eius rogabant eum dicentes: “ Dimitte eam, quia clamat post nos ”. Ipse autem respondens ait: “ Non sum missus nisi ad oves, quae perierunt domus Israel ”. At illa venit et adoravit eum dicens: “ Domine, adiuva me! ”. Qui respondens ait: “ Non est bonum sumere panem filiorum et mittere catellis ”. At illa dixit: “ Etiam, Domine, nam et catelli edunt de micis, quae cadunt de mensa dominorum suorum ”. Tunc respondens Iesus ait illi: “ O mulier, magna est fides tua! Fiat tibi, sicut vis ”. Et sanata est filia illius ex illa hora.</w:t>
      </w:r>
    </w:p>
    <w:p w14:paraId="2B565B33" w14:textId="77777777" w:rsidR="00CE231D" w:rsidRPr="00CE231D" w:rsidRDefault="00CE231D" w:rsidP="00CE231D">
      <w:pPr>
        <w:jc w:val="both"/>
        <w:rPr>
          <w:rFonts w:ascii="Arial" w:hAnsi="Arial" w:cs="Arial"/>
          <w:sz w:val="24"/>
          <w:szCs w:val="24"/>
          <w:lang w:val="la-Latn"/>
        </w:rPr>
      </w:pPr>
      <w:r w:rsidRPr="00CE231D">
        <w:rPr>
          <w:rFonts w:ascii="Arial" w:hAnsi="Arial" w:cs="Arial"/>
          <w:sz w:val="24"/>
          <w:szCs w:val="24"/>
          <w:lang w:val="la-Latn"/>
        </w:rPr>
        <w:t>Et cum transisset inde, Iesus venit secus mare Galilaeae et ascendens in montem sedebat ibi. Et accesserunt ad eum turbae multae habentes secum claudos, caecos, debiles, mutos et alios multos et proiecerunt eos ad pedes eius, et curavit eos, ita ut turba miraretur videntes mutos loquentes, debiles sanos et claudos ambulantes et caecos videntes. Et magnificabant Deum Israel.</w:t>
      </w:r>
    </w:p>
    <w:p w14:paraId="2AF5813B" w14:textId="77777777" w:rsidR="00CE231D" w:rsidRPr="00CE231D" w:rsidRDefault="00CE231D" w:rsidP="00CE231D">
      <w:pPr>
        <w:jc w:val="both"/>
        <w:rPr>
          <w:rFonts w:ascii="Arial" w:hAnsi="Arial" w:cs="Arial"/>
          <w:sz w:val="24"/>
          <w:szCs w:val="24"/>
          <w:lang w:val="fr-FR"/>
        </w:rPr>
      </w:pPr>
      <w:r w:rsidRPr="00CE231D">
        <w:rPr>
          <w:rFonts w:ascii="Arial" w:hAnsi="Arial" w:cs="Arial"/>
          <w:sz w:val="24"/>
          <w:szCs w:val="24"/>
          <w:lang w:val="la-Latn"/>
        </w:rPr>
        <w:t xml:space="preserve">Iesus autem convocatis discipulis suis dixit: “ Misereor turbae, quia triduo iam perseverant mecum et non habent, quod manducent; et dimittere eos ieiunos nolo, ne forte deficiant in via ”. Et dicunt ei discipuli: “ Unde nobis in deserto panes tantos, ut saturemus turbam tantam? ”. Et ait illis Iesus: “ Quot panes habetis? ”. At illi dixerunt: “ Septem et paucos pisciculos ”. Et praecepit turbae, ut discumberet super terram; et accipiens septem panes et pisces et gratias agens fregit et dedit discipulis, discipuli autem turbis. Et comederunt omnes et saturati sunt; et, quod superfuit de fragmentis, tulerunt septem sportas plenas. Erant autem, qui manducaverant, quattuor milia hominum extra mulieres et parvulos. Et dimissis turbis, ascendit in naviculam et venit in fines Magadan </w:t>
      </w:r>
      <w:r w:rsidRPr="00CE231D">
        <w:rPr>
          <w:rFonts w:ascii="Arial" w:hAnsi="Arial" w:cs="Arial"/>
          <w:sz w:val="24"/>
          <w:szCs w:val="24"/>
          <w:lang w:val="fr-FR"/>
        </w:rPr>
        <w:t xml:space="preserve">(Mt 15,1-39). </w:t>
      </w:r>
    </w:p>
    <w:p w14:paraId="276B75C6" w14:textId="77777777" w:rsidR="00CE231D" w:rsidRPr="00CE231D" w:rsidRDefault="00CE231D" w:rsidP="00CE231D">
      <w:pPr>
        <w:jc w:val="both"/>
        <w:rPr>
          <w:rFonts w:ascii="PT Serif" w:hAnsi="PT Serif"/>
          <w:color w:val="111111"/>
          <w:sz w:val="26"/>
          <w:szCs w:val="26"/>
          <w:lang w:val="fr-FR"/>
        </w:rPr>
      </w:pPr>
      <w:r w:rsidRPr="00CE231D">
        <w:rPr>
          <w:rFonts w:ascii="Cambria" w:hAnsi="Cambria" w:cs="Cambria"/>
          <w:color w:val="111111"/>
          <w:sz w:val="26"/>
          <w:szCs w:val="26"/>
        </w:rPr>
        <w:t>Τότε</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π</w:t>
      </w:r>
      <w:r w:rsidRPr="00CE231D">
        <w:rPr>
          <w:rFonts w:ascii="Cambria" w:hAnsi="Cambria" w:cs="Cambria"/>
          <w:color w:val="111111"/>
          <w:sz w:val="26"/>
          <w:szCs w:val="26"/>
        </w:rPr>
        <w:t>ροσέρχονται</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ῷ</w:t>
      </w:r>
      <w:r w:rsidRPr="00CE231D">
        <w:rPr>
          <w:rFonts w:ascii="PT Serif" w:hAnsi="PT Serif"/>
          <w:color w:val="111111"/>
          <w:sz w:val="26"/>
          <w:szCs w:val="26"/>
          <w:lang w:val="fr-FR"/>
        </w:rPr>
        <w:t xml:space="preserve"> </w:t>
      </w:r>
      <w:r w:rsidRPr="00CE231D">
        <w:rPr>
          <w:rFonts w:ascii="Segoe UI Symbol" w:hAnsi="Segoe UI Symbol" w:cs="Segoe UI Symbol"/>
          <w:color w:val="111111"/>
          <w:sz w:val="26"/>
          <w:szCs w:val="26"/>
        </w:rPr>
        <w:t>⸀</w:t>
      </w:r>
      <w:r w:rsidRPr="00CE231D">
        <w:rPr>
          <w:rFonts w:ascii="Times New Roman" w:hAnsi="Times New Roman" w:cs="Times New Roman"/>
          <w:color w:val="111111"/>
          <w:sz w:val="26"/>
          <w:szCs w:val="26"/>
        </w:rPr>
        <w:t>Ἰ</w:t>
      </w:r>
      <w:r w:rsidRPr="00CE231D">
        <w:rPr>
          <w:rFonts w:ascii="Cambria" w:hAnsi="Cambria" w:cs="Cambria"/>
          <w:color w:val="111111"/>
          <w:sz w:val="26"/>
          <w:szCs w:val="26"/>
        </w:rPr>
        <w:t>ησο</w:t>
      </w:r>
      <w:r w:rsidRPr="00CE231D">
        <w:rPr>
          <w:rFonts w:ascii="Times New Roman" w:hAnsi="Times New Roman" w:cs="Times New Roman"/>
          <w:color w:val="111111"/>
          <w:sz w:val="26"/>
          <w:szCs w:val="26"/>
        </w:rPr>
        <w:t>ῦ</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ἀ</w:t>
      </w:r>
      <w:r w:rsidRPr="00CE231D">
        <w:rPr>
          <w:rFonts w:ascii="PT Serif" w:hAnsi="PT Serif"/>
          <w:color w:val="111111"/>
          <w:sz w:val="26"/>
          <w:szCs w:val="26"/>
        </w:rPr>
        <w:t>π</w:t>
      </w:r>
      <w:r w:rsidRPr="00CE231D">
        <w:rPr>
          <w:rFonts w:ascii="Times New Roman" w:hAnsi="Times New Roman" w:cs="Times New Roman"/>
          <w:color w:val="111111"/>
          <w:sz w:val="26"/>
          <w:szCs w:val="26"/>
        </w:rPr>
        <w:t>ὸ</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Ἱ</w:t>
      </w:r>
      <w:r w:rsidRPr="00CE231D">
        <w:rPr>
          <w:rFonts w:ascii="Cambria" w:hAnsi="Cambria" w:cs="Cambria"/>
          <w:color w:val="111111"/>
          <w:sz w:val="26"/>
          <w:szCs w:val="26"/>
        </w:rPr>
        <w:t>εροσολύ</w:t>
      </w:r>
      <w:r w:rsidRPr="00CE231D">
        <w:rPr>
          <w:rFonts w:ascii="PT Serif" w:hAnsi="PT Serif" w:cs="PT Serif"/>
          <w:color w:val="111111"/>
          <w:sz w:val="26"/>
          <w:szCs w:val="26"/>
        </w:rPr>
        <w:t>μ</w:t>
      </w:r>
      <w:r w:rsidRPr="00CE231D">
        <w:rPr>
          <w:rFonts w:ascii="Cambria" w:hAnsi="Cambria" w:cs="Cambria"/>
          <w:color w:val="111111"/>
          <w:sz w:val="26"/>
          <w:szCs w:val="26"/>
        </w:rPr>
        <w:t>ων</w:t>
      </w:r>
      <w:r w:rsidRPr="00CE231D">
        <w:rPr>
          <w:rFonts w:ascii="PT Serif" w:hAnsi="PT Serif"/>
          <w:color w:val="111111"/>
          <w:sz w:val="26"/>
          <w:szCs w:val="26"/>
          <w:lang w:val="fr-FR"/>
        </w:rPr>
        <w:t xml:space="preserve"> </w:t>
      </w:r>
      <w:r w:rsidRPr="00CE231D">
        <w:rPr>
          <w:rFonts w:ascii="Segoe UI Symbol" w:hAnsi="Segoe UI Symbol" w:cs="Segoe UI Symbol"/>
          <w:color w:val="111111"/>
          <w:sz w:val="26"/>
          <w:szCs w:val="26"/>
        </w:rPr>
        <w:t>⸂</w:t>
      </w:r>
      <w:r w:rsidRPr="00CE231D">
        <w:rPr>
          <w:rFonts w:ascii="Cambria" w:hAnsi="Cambria" w:cs="Cambria"/>
          <w:color w:val="111111"/>
          <w:sz w:val="26"/>
          <w:szCs w:val="26"/>
        </w:rPr>
        <w:t>Φαρισα</w:t>
      </w:r>
      <w:r w:rsidRPr="00CE231D">
        <w:rPr>
          <w:rFonts w:ascii="Times New Roman" w:hAnsi="Times New Roman" w:cs="Times New Roman"/>
          <w:color w:val="111111"/>
          <w:sz w:val="26"/>
          <w:szCs w:val="26"/>
        </w:rPr>
        <w:t>ῖ</w:t>
      </w:r>
      <w:r w:rsidRPr="00CE231D">
        <w:rPr>
          <w:rFonts w:ascii="Cambria" w:hAnsi="Cambria" w:cs="Cambria"/>
          <w:color w:val="111111"/>
          <w:sz w:val="26"/>
          <w:szCs w:val="26"/>
        </w:rPr>
        <w:t>οι</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Cambria" w:hAnsi="Cambria" w:cs="Cambria"/>
          <w:color w:val="111111"/>
          <w:sz w:val="26"/>
          <w:szCs w:val="26"/>
        </w:rPr>
        <w:t>γρα</w:t>
      </w:r>
      <w:r w:rsidRPr="00CE231D">
        <w:rPr>
          <w:rFonts w:ascii="PT Serif" w:hAnsi="PT Serif" w:cs="PT Serif"/>
          <w:color w:val="111111"/>
          <w:sz w:val="26"/>
          <w:szCs w:val="26"/>
        </w:rPr>
        <w:t>μμ</w:t>
      </w:r>
      <w:r w:rsidRPr="00CE231D">
        <w:rPr>
          <w:rFonts w:ascii="Cambria" w:hAnsi="Cambria" w:cs="Cambria"/>
          <w:color w:val="111111"/>
          <w:sz w:val="26"/>
          <w:szCs w:val="26"/>
        </w:rPr>
        <w:t>ατε</w:t>
      </w:r>
      <w:r w:rsidRPr="00CE231D">
        <w:rPr>
          <w:rFonts w:ascii="Times New Roman" w:hAnsi="Times New Roman" w:cs="Times New Roman"/>
          <w:color w:val="111111"/>
          <w:sz w:val="26"/>
          <w:szCs w:val="26"/>
        </w:rPr>
        <w:t>ῖ</w:t>
      </w:r>
      <w:r w:rsidRPr="00CE231D">
        <w:rPr>
          <w:rFonts w:ascii="Cambria" w:hAnsi="Cambria" w:cs="Cambria"/>
          <w:color w:val="111111"/>
          <w:sz w:val="26"/>
          <w:szCs w:val="26"/>
        </w:rPr>
        <w:t>ς</w:t>
      </w:r>
      <w:r w:rsidRPr="00CE231D">
        <w:rPr>
          <w:rFonts w:ascii="Segoe UI Symbol" w:hAnsi="Segoe UI Symbol" w:cs="Segoe UI Symbol"/>
          <w:color w:val="111111"/>
          <w:sz w:val="26"/>
          <w:szCs w:val="26"/>
        </w:rPr>
        <w:t>⸃</w:t>
      </w:r>
      <w:r w:rsidRPr="00CE231D">
        <w:rPr>
          <w:rFonts w:ascii="PT Serif" w:hAnsi="PT Serif"/>
          <w:color w:val="111111"/>
          <w:sz w:val="26"/>
          <w:szCs w:val="26"/>
          <w:lang w:val="fr-FR"/>
        </w:rPr>
        <w:t xml:space="preserve"> </w:t>
      </w:r>
      <w:r w:rsidRPr="00CE231D">
        <w:rPr>
          <w:rFonts w:ascii="Cambria" w:hAnsi="Cambria" w:cs="Cambria"/>
          <w:color w:val="111111"/>
          <w:sz w:val="26"/>
          <w:szCs w:val="26"/>
        </w:rPr>
        <w:t>λέγοντες</w:t>
      </w:r>
      <w:r w:rsidRPr="00CE231D">
        <w:rPr>
          <w:rFonts w:ascii="PT Serif" w:hAnsi="PT Serif"/>
          <w:color w:val="111111"/>
          <w:sz w:val="26"/>
          <w:szCs w:val="26"/>
          <w:lang w:val="fr-FR"/>
        </w:rPr>
        <w:t> 2</w:t>
      </w:r>
      <w:r w:rsidRPr="00CE231D">
        <w:rPr>
          <w:rFonts w:ascii="PT Serif" w:hAnsi="PT Serif"/>
          <w:color w:val="111111"/>
          <w:sz w:val="26"/>
          <w:szCs w:val="26"/>
        </w:rPr>
        <w:t>Δ</w:t>
      </w:r>
      <w:r w:rsidRPr="00CE231D">
        <w:rPr>
          <w:rFonts w:ascii="Cambria" w:hAnsi="Cambria" w:cs="Cambria"/>
          <w:color w:val="111111"/>
          <w:sz w:val="26"/>
          <w:szCs w:val="26"/>
        </w:rPr>
        <w:t>ι</w:t>
      </w:r>
      <w:r w:rsidRPr="00CE231D">
        <w:rPr>
          <w:rFonts w:ascii="Times New Roman" w:hAnsi="Times New Roman" w:cs="Times New Roman"/>
          <w:color w:val="111111"/>
          <w:sz w:val="26"/>
          <w:szCs w:val="26"/>
        </w:rPr>
        <w:t>ὰ</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τί</w:t>
      </w:r>
      <w:r w:rsidRPr="00CE231D">
        <w:rPr>
          <w:rFonts w:ascii="PT Serif" w:hAnsi="PT Serif"/>
          <w:color w:val="111111"/>
          <w:sz w:val="26"/>
          <w:szCs w:val="26"/>
          <w:lang w:val="fr-FR"/>
        </w:rPr>
        <w:t xml:space="preserve"> </w:t>
      </w:r>
      <w:r w:rsidRPr="00CE231D">
        <w:rPr>
          <w:rFonts w:ascii="Cambria" w:hAnsi="Cambria" w:cs="Cambria"/>
          <w:color w:val="111111"/>
          <w:sz w:val="26"/>
          <w:szCs w:val="26"/>
        </w:rPr>
        <w:t>ο</w:t>
      </w:r>
      <w:r w:rsidRPr="00CE231D">
        <w:rPr>
          <w:rFonts w:ascii="Times New Roman" w:hAnsi="Times New Roman" w:cs="Times New Roman"/>
          <w:color w:val="111111"/>
          <w:sz w:val="26"/>
          <w:szCs w:val="26"/>
        </w:rPr>
        <w:t>ἱ</w:t>
      </w:r>
      <w:r w:rsidRPr="00CE231D">
        <w:rPr>
          <w:rFonts w:ascii="PT Serif" w:hAnsi="PT Serif"/>
          <w:color w:val="111111"/>
          <w:sz w:val="26"/>
          <w:szCs w:val="26"/>
          <w:lang w:val="fr-FR"/>
        </w:rPr>
        <w:t xml:space="preserve"> </w:t>
      </w:r>
      <w:r w:rsidRPr="00CE231D">
        <w:rPr>
          <w:rFonts w:ascii="PT Serif" w:hAnsi="PT Serif"/>
          <w:color w:val="111111"/>
          <w:sz w:val="26"/>
          <w:szCs w:val="26"/>
        </w:rPr>
        <w:t>μ</w:t>
      </w:r>
      <w:r w:rsidRPr="00CE231D">
        <w:rPr>
          <w:rFonts w:ascii="Cambria" w:hAnsi="Cambria" w:cs="Cambria"/>
          <w:color w:val="111111"/>
          <w:sz w:val="26"/>
          <w:szCs w:val="26"/>
        </w:rPr>
        <w:t>αθηταί</w:t>
      </w:r>
      <w:r w:rsidRPr="00CE231D">
        <w:rPr>
          <w:rFonts w:ascii="PT Serif" w:hAnsi="PT Serif"/>
          <w:color w:val="111111"/>
          <w:sz w:val="26"/>
          <w:szCs w:val="26"/>
          <w:lang w:val="fr-FR"/>
        </w:rPr>
        <w:t xml:space="preserve"> </w:t>
      </w:r>
      <w:r w:rsidRPr="00CE231D">
        <w:rPr>
          <w:rFonts w:ascii="Cambria" w:hAnsi="Cambria" w:cs="Cambria"/>
          <w:color w:val="111111"/>
          <w:sz w:val="26"/>
          <w:szCs w:val="26"/>
        </w:rPr>
        <w:t>σου</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π</w:t>
      </w:r>
      <w:r w:rsidRPr="00CE231D">
        <w:rPr>
          <w:rFonts w:ascii="Cambria" w:hAnsi="Cambria" w:cs="Cambria"/>
          <w:color w:val="111111"/>
          <w:sz w:val="26"/>
          <w:szCs w:val="26"/>
        </w:rPr>
        <w:t>αραβαίνουσιν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ὴ</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π</w:t>
      </w:r>
      <w:r w:rsidRPr="00CE231D">
        <w:rPr>
          <w:rFonts w:ascii="Cambria" w:hAnsi="Cambria" w:cs="Cambria"/>
          <w:color w:val="111111"/>
          <w:sz w:val="26"/>
          <w:szCs w:val="26"/>
        </w:rPr>
        <w:t>αράδοσιν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ῶ</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π</w:t>
      </w:r>
      <w:r w:rsidRPr="00CE231D">
        <w:rPr>
          <w:rFonts w:ascii="Cambria" w:hAnsi="Cambria" w:cs="Cambria"/>
          <w:color w:val="111111"/>
          <w:sz w:val="26"/>
          <w:szCs w:val="26"/>
        </w:rPr>
        <w:t>ρεσβυτέρων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ο</w:t>
      </w:r>
      <w:r w:rsidRPr="00CE231D">
        <w:rPr>
          <w:rFonts w:ascii="Times New Roman" w:hAnsi="Times New Roman" w:cs="Times New Roman"/>
          <w:color w:val="111111"/>
          <w:sz w:val="26"/>
          <w:szCs w:val="26"/>
        </w:rPr>
        <w:t>ὐ</w:t>
      </w:r>
      <w:r w:rsidRPr="00CE231D">
        <w:rPr>
          <w:rFonts w:ascii="PT Serif" w:hAnsi="PT Serif"/>
          <w:color w:val="111111"/>
          <w:sz w:val="26"/>
          <w:szCs w:val="26"/>
          <w:lang w:val="fr-FR"/>
        </w:rPr>
        <w:t xml:space="preserve"> </w:t>
      </w:r>
      <w:r w:rsidRPr="00CE231D">
        <w:rPr>
          <w:rFonts w:ascii="Cambria" w:hAnsi="Cambria" w:cs="Cambria"/>
          <w:color w:val="111111"/>
          <w:sz w:val="26"/>
          <w:szCs w:val="26"/>
        </w:rPr>
        <w:t>γ</w:t>
      </w:r>
      <w:r w:rsidRPr="00CE231D">
        <w:rPr>
          <w:rFonts w:ascii="Times New Roman" w:hAnsi="Times New Roman" w:cs="Times New Roman"/>
          <w:color w:val="111111"/>
          <w:sz w:val="26"/>
          <w:szCs w:val="26"/>
        </w:rPr>
        <w:t>ὰ</w:t>
      </w:r>
      <w:r w:rsidRPr="00CE231D">
        <w:rPr>
          <w:rFonts w:ascii="Cambria" w:hAnsi="Cambria" w:cs="Cambria"/>
          <w:color w:val="111111"/>
          <w:sz w:val="26"/>
          <w:szCs w:val="26"/>
        </w:rPr>
        <w:t>ρ</w:t>
      </w:r>
      <w:r w:rsidRPr="00CE231D">
        <w:rPr>
          <w:rFonts w:ascii="PT Serif" w:hAnsi="PT Serif"/>
          <w:color w:val="111111"/>
          <w:sz w:val="26"/>
          <w:szCs w:val="26"/>
          <w:lang w:val="fr-FR"/>
        </w:rPr>
        <w:t xml:space="preserve"> </w:t>
      </w:r>
      <w:r w:rsidRPr="00CE231D">
        <w:rPr>
          <w:rFonts w:ascii="Cambria" w:hAnsi="Cambria" w:cs="Cambria"/>
          <w:color w:val="111111"/>
          <w:sz w:val="26"/>
          <w:szCs w:val="26"/>
        </w:rPr>
        <w:t>νί</w:t>
      </w:r>
      <w:r w:rsidRPr="00CE231D">
        <w:rPr>
          <w:rFonts w:ascii="PT Serif" w:hAnsi="PT Serif" w:cs="PT Serif"/>
          <w:color w:val="111111"/>
          <w:sz w:val="26"/>
          <w:szCs w:val="26"/>
        </w:rPr>
        <w:t>π</w:t>
      </w:r>
      <w:r w:rsidRPr="00CE231D">
        <w:rPr>
          <w:rFonts w:ascii="Cambria" w:hAnsi="Cambria" w:cs="Cambria"/>
          <w:color w:val="111111"/>
          <w:sz w:val="26"/>
          <w:szCs w:val="26"/>
        </w:rPr>
        <w:t>τονται</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ὰ</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χε</w:t>
      </w:r>
      <w:r w:rsidRPr="00CE231D">
        <w:rPr>
          <w:rFonts w:ascii="Times New Roman" w:hAnsi="Times New Roman" w:cs="Times New Roman"/>
          <w:color w:val="111111"/>
          <w:sz w:val="26"/>
          <w:szCs w:val="26"/>
        </w:rPr>
        <w:t>ῖ</w:t>
      </w:r>
      <w:r w:rsidRPr="00CE231D">
        <w:rPr>
          <w:rFonts w:ascii="Cambria" w:hAnsi="Cambria" w:cs="Cambria"/>
          <w:color w:val="111111"/>
          <w:sz w:val="26"/>
          <w:szCs w:val="26"/>
        </w:rPr>
        <w:t>ρας</w:t>
      </w:r>
      <w:r w:rsidRPr="00CE231D">
        <w:rPr>
          <w:rFonts w:ascii="PT Serif" w:hAnsi="PT Serif"/>
          <w:color w:val="111111"/>
          <w:sz w:val="26"/>
          <w:szCs w:val="26"/>
          <w:lang w:val="fr-FR"/>
        </w:rPr>
        <w:t xml:space="preserve"> </w:t>
      </w:r>
      <w:r w:rsidRPr="00CE231D">
        <w:rPr>
          <w:rFonts w:ascii="Segoe UI Symbol" w:hAnsi="Segoe UI Symbol" w:cs="Segoe UI Symbol"/>
          <w:color w:val="111111"/>
          <w:sz w:val="26"/>
          <w:szCs w:val="26"/>
        </w:rPr>
        <w:t>⸀</w:t>
      </w:r>
      <w:r w:rsidRPr="00CE231D">
        <w:rPr>
          <w:rFonts w:ascii="Cambria" w:hAnsi="Cambria" w:cs="Cambria"/>
          <w:color w:val="111111"/>
          <w:sz w:val="26"/>
          <w:szCs w:val="26"/>
        </w:rPr>
        <w:t>α</w:t>
      </w:r>
      <w:r w:rsidRPr="00CE231D">
        <w:rPr>
          <w:rFonts w:ascii="Times New Roman" w:hAnsi="Times New Roman" w:cs="Times New Roman"/>
          <w:color w:val="111111"/>
          <w:sz w:val="26"/>
          <w:szCs w:val="26"/>
        </w:rPr>
        <w:t>ὐ</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ῶ</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ὅ</w:t>
      </w:r>
      <w:r w:rsidRPr="00CE231D">
        <w:rPr>
          <w:rFonts w:ascii="Cambria" w:hAnsi="Cambria" w:cs="Cambria"/>
          <w:color w:val="111111"/>
          <w:sz w:val="26"/>
          <w:szCs w:val="26"/>
        </w:rPr>
        <w:t>ταν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ἄ</w:t>
      </w:r>
      <w:r w:rsidRPr="00CE231D">
        <w:rPr>
          <w:rFonts w:ascii="Cambria" w:hAnsi="Cambria" w:cs="Cambria"/>
          <w:color w:val="111111"/>
          <w:sz w:val="26"/>
          <w:szCs w:val="26"/>
        </w:rPr>
        <w:t>ρτον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σθίωσιν</w:t>
      </w:r>
      <w:r w:rsidRPr="00CE231D">
        <w:rPr>
          <w:rFonts w:ascii="PT Serif" w:hAnsi="PT Serif"/>
          <w:color w:val="111111"/>
          <w:sz w:val="26"/>
          <w:szCs w:val="26"/>
          <w:lang w:val="fr-FR"/>
        </w:rPr>
        <w:t>. </w:t>
      </w:r>
      <w:r w:rsidRPr="00CE231D">
        <w:rPr>
          <w:rFonts w:ascii="Times New Roman" w:hAnsi="Times New Roman" w:cs="Times New Roman"/>
          <w:color w:val="111111"/>
          <w:sz w:val="26"/>
          <w:szCs w:val="26"/>
        </w:rPr>
        <w:t>ὁ</w:t>
      </w:r>
      <w:r w:rsidRPr="00CE231D">
        <w:rPr>
          <w:rFonts w:ascii="PT Serif" w:hAnsi="PT Serif"/>
          <w:color w:val="111111"/>
          <w:sz w:val="26"/>
          <w:szCs w:val="26"/>
          <w:lang w:val="fr-FR"/>
        </w:rPr>
        <w:t xml:space="preserve"> </w:t>
      </w:r>
      <w:r w:rsidRPr="00CE231D">
        <w:rPr>
          <w:rFonts w:ascii="Cambria" w:hAnsi="Cambria" w:cs="Cambria"/>
          <w:color w:val="111111"/>
          <w:sz w:val="26"/>
          <w:szCs w:val="26"/>
        </w:rPr>
        <w:t>δ</w:t>
      </w:r>
      <w:r w:rsidRPr="00CE231D">
        <w:rPr>
          <w:rFonts w:ascii="Times New Roman" w:hAnsi="Times New Roman" w:cs="Times New Roman"/>
          <w:color w:val="111111"/>
          <w:sz w:val="26"/>
          <w:szCs w:val="26"/>
        </w:rPr>
        <w:t>ὲ</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ἀ</w:t>
      </w:r>
      <w:r w:rsidRPr="00CE231D">
        <w:rPr>
          <w:rFonts w:ascii="PT Serif" w:hAnsi="PT Serif"/>
          <w:color w:val="111111"/>
          <w:sz w:val="26"/>
          <w:szCs w:val="26"/>
        </w:rPr>
        <w:t>π</w:t>
      </w:r>
      <w:r w:rsidRPr="00CE231D">
        <w:rPr>
          <w:rFonts w:ascii="Cambria" w:hAnsi="Cambria" w:cs="Cambria"/>
          <w:color w:val="111111"/>
          <w:sz w:val="26"/>
          <w:szCs w:val="26"/>
        </w:rPr>
        <w:t>οκριθε</w:t>
      </w:r>
      <w:r w:rsidRPr="00CE231D">
        <w:rPr>
          <w:rFonts w:ascii="Times New Roman" w:hAnsi="Times New Roman" w:cs="Times New Roman"/>
          <w:color w:val="111111"/>
          <w:sz w:val="26"/>
          <w:szCs w:val="26"/>
        </w:rPr>
        <w:t>ὶ</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ε</w:t>
      </w:r>
      <w:r w:rsidRPr="00CE231D">
        <w:rPr>
          <w:rFonts w:ascii="Times New Roman" w:hAnsi="Times New Roman" w:cs="Times New Roman"/>
          <w:color w:val="111111"/>
          <w:sz w:val="26"/>
          <w:szCs w:val="26"/>
        </w:rPr>
        <w:t>ἶ</w:t>
      </w:r>
      <w:r w:rsidRPr="00CE231D">
        <w:rPr>
          <w:rFonts w:ascii="PT Serif" w:hAnsi="PT Serif"/>
          <w:color w:val="111111"/>
          <w:sz w:val="26"/>
          <w:szCs w:val="26"/>
        </w:rPr>
        <w:t>π</w:t>
      </w:r>
      <w:r w:rsidRPr="00CE231D">
        <w:rPr>
          <w:rFonts w:ascii="Cambria" w:hAnsi="Cambria" w:cs="Cambria"/>
          <w:color w:val="111111"/>
          <w:sz w:val="26"/>
          <w:szCs w:val="26"/>
        </w:rPr>
        <w:t>εν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α</w:t>
      </w:r>
      <w:r w:rsidRPr="00CE231D">
        <w:rPr>
          <w:rFonts w:ascii="Times New Roman" w:hAnsi="Times New Roman" w:cs="Times New Roman"/>
          <w:color w:val="111111"/>
          <w:sz w:val="26"/>
          <w:szCs w:val="26"/>
        </w:rPr>
        <w:t>ὐ</w:t>
      </w:r>
      <w:r w:rsidRPr="00CE231D">
        <w:rPr>
          <w:rFonts w:ascii="Cambria" w:hAnsi="Cambria" w:cs="Cambria"/>
          <w:color w:val="111111"/>
          <w:sz w:val="26"/>
          <w:szCs w:val="26"/>
        </w:rPr>
        <w:t>το</w:t>
      </w:r>
      <w:r w:rsidRPr="00CE231D">
        <w:rPr>
          <w:rFonts w:ascii="Times New Roman" w:hAnsi="Times New Roman" w:cs="Times New Roman"/>
          <w:color w:val="111111"/>
          <w:sz w:val="26"/>
          <w:szCs w:val="26"/>
        </w:rPr>
        <w:t>ῖ</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Δ</w:t>
      </w:r>
      <w:r w:rsidRPr="00CE231D">
        <w:rPr>
          <w:rFonts w:ascii="Cambria" w:hAnsi="Cambria" w:cs="Cambria"/>
          <w:color w:val="111111"/>
          <w:sz w:val="26"/>
          <w:szCs w:val="26"/>
        </w:rPr>
        <w:t>ι</w:t>
      </w:r>
      <w:r w:rsidRPr="00CE231D">
        <w:rPr>
          <w:rFonts w:ascii="Times New Roman" w:hAnsi="Times New Roman" w:cs="Times New Roman"/>
          <w:color w:val="111111"/>
          <w:sz w:val="26"/>
          <w:szCs w:val="26"/>
        </w:rPr>
        <w:t>ὰ</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τί</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ὑ</w:t>
      </w:r>
      <w:r w:rsidRPr="00CE231D">
        <w:rPr>
          <w:rFonts w:ascii="PT Serif" w:hAnsi="PT Serif"/>
          <w:color w:val="111111"/>
          <w:sz w:val="26"/>
          <w:szCs w:val="26"/>
        </w:rPr>
        <w:t>μ</w:t>
      </w:r>
      <w:r w:rsidRPr="00CE231D">
        <w:rPr>
          <w:rFonts w:ascii="Cambria" w:hAnsi="Cambria" w:cs="Cambria"/>
          <w:color w:val="111111"/>
          <w:sz w:val="26"/>
          <w:szCs w:val="26"/>
        </w:rPr>
        <w:t>ε</w:t>
      </w:r>
      <w:r w:rsidRPr="00CE231D">
        <w:rPr>
          <w:rFonts w:ascii="Times New Roman" w:hAnsi="Times New Roman" w:cs="Times New Roman"/>
          <w:color w:val="111111"/>
          <w:sz w:val="26"/>
          <w:szCs w:val="26"/>
        </w:rPr>
        <w:t>ῖ</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π</w:t>
      </w:r>
      <w:r w:rsidRPr="00CE231D">
        <w:rPr>
          <w:rFonts w:ascii="Cambria" w:hAnsi="Cambria" w:cs="Cambria"/>
          <w:color w:val="111111"/>
          <w:sz w:val="26"/>
          <w:szCs w:val="26"/>
        </w:rPr>
        <w:t>αραβαίνετε</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ὴ</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ντολ</w:t>
      </w:r>
      <w:r w:rsidRPr="00CE231D">
        <w:rPr>
          <w:rFonts w:ascii="Times New Roman" w:hAnsi="Times New Roman" w:cs="Times New Roman"/>
          <w:color w:val="111111"/>
          <w:sz w:val="26"/>
          <w:szCs w:val="26"/>
        </w:rPr>
        <w:t>ὴ</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το</w:t>
      </w:r>
      <w:r w:rsidRPr="00CE231D">
        <w:rPr>
          <w:rFonts w:ascii="Times New Roman" w:hAnsi="Times New Roman" w:cs="Times New Roman"/>
          <w:color w:val="111111"/>
          <w:sz w:val="26"/>
          <w:szCs w:val="26"/>
        </w:rPr>
        <w:t>ῦ</w:t>
      </w:r>
      <w:r w:rsidRPr="00CE231D">
        <w:rPr>
          <w:rFonts w:ascii="PT Serif" w:hAnsi="PT Serif"/>
          <w:color w:val="111111"/>
          <w:sz w:val="26"/>
          <w:szCs w:val="26"/>
          <w:lang w:val="fr-FR"/>
        </w:rPr>
        <w:t xml:space="preserve"> </w:t>
      </w:r>
      <w:r w:rsidRPr="00CE231D">
        <w:rPr>
          <w:rFonts w:ascii="Cambria" w:hAnsi="Cambria" w:cs="Cambria"/>
          <w:color w:val="111111"/>
          <w:sz w:val="26"/>
          <w:szCs w:val="26"/>
        </w:rPr>
        <w:t>θεο</w:t>
      </w:r>
      <w:r w:rsidRPr="00CE231D">
        <w:rPr>
          <w:rFonts w:ascii="Times New Roman" w:hAnsi="Times New Roman" w:cs="Times New Roman"/>
          <w:color w:val="111111"/>
          <w:sz w:val="26"/>
          <w:szCs w:val="26"/>
        </w:rPr>
        <w:t>ῦ</w:t>
      </w:r>
      <w:r w:rsidRPr="00CE231D">
        <w:rPr>
          <w:rFonts w:ascii="PT Serif" w:hAnsi="PT Serif"/>
          <w:color w:val="111111"/>
          <w:sz w:val="26"/>
          <w:szCs w:val="26"/>
          <w:lang w:val="fr-FR"/>
        </w:rPr>
        <w:t xml:space="preserve"> </w:t>
      </w:r>
      <w:r w:rsidRPr="00CE231D">
        <w:rPr>
          <w:rFonts w:ascii="Cambria" w:hAnsi="Cambria" w:cs="Cambria"/>
          <w:color w:val="111111"/>
          <w:sz w:val="26"/>
          <w:szCs w:val="26"/>
        </w:rPr>
        <w:t>δι</w:t>
      </w:r>
      <w:r w:rsidRPr="00CE231D">
        <w:rPr>
          <w:rFonts w:ascii="Times New Roman" w:hAnsi="Times New Roman" w:cs="Times New Roman"/>
          <w:color w:val="111111"/>
          <w:sz w:val="26"/>
          <w:szCs w:val="26"/>
        </w:rPr>
        <w:t>ὰ</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ὴ</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π</w:t>
      </w:r>
      <w:r w:rsidRPr="00CE231D">
        <w:rPr>
          <w:rFonts w:ascii="Cambria" w:hAnsi="Cambria" w:cs="Cambria"/>
          <w:color w:val="111111"/>
          <w:sz w:val="26"/>
          <w:szCs w:val="26"/>
        </w:rPr>
        <w:t>αράδοσιν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ὑ</w:t>
      </w:r>
      <w:r w:rsidRPr="00CE231D">
        <w:rPr>
          <w:rFonts w:ascii="PT Serif" w:hAnsi="PT Serif"/>
          <w:color w:val="111111"/>
          <w:sz w:val="26"/>
          <w:szCs w:val="26"/>
        </w:rPr>
        <w:t>μ</w:t>
      </w:r>
      <w:r w:rsidRPr="00CE231D">
        <w:rPr>
          <w:rFonts w:ascii="Times New Roman" w:hAnsi="Times New Roman" w:cs="Times New Roman"/>
          <w:color w:val="111111"/>
          <w:sz w:val="26"/>
          <w:szCs w:val="26"/>
        </w:rPr>
        <w:t>ῶ</w:t>
      </w:r>
      <w:r w:rsidRPr="00CE231D">
        <w:rPr>
          <w:rFonts w:ascii="Cambria" w:hAnsi="Cambria" w:cs="Cambria"/>
          <w:color w:val="111111"/>
          <w:sz w:val="26"/>
          <w:szCs w:val="26"/>
        </w:rPr>
        <w:t>ν</w:t>
      </w:r>
      <w:r w:rsidRPr="00CE231D">
        <w:rPr>
          <w:rFonts w:ascii="PT Serif" w:hAnsi="PT Serif"/>
          <w:color w:val="111111"/>
          <w:sz w:val="26"/>
          <w:szCs w:val="26"/>
          <w:lang w:val="fr-FR"/>
        </w:rPr>
        <w:t>; </w:t>
      </w:r>
      <w:r w:rsidRPr="00CE231D">
        <w:rPr>
          <w:rFonts w:ascii="Times New Roman" w:hAnsi="Times New Roman" w:cs="Times New Roman"/>
          <w:color w:val="111111"/>
          <w:sz w:val="26"/>
          <w:szCs w:val="26"/>
        </w:rPr>
        <w:t>ὁ</w:t>
      </w:r>
      <w:r w:rsidRPr="00CE231D">
        <w:rPr>
          <w:rFonts w:ascii="PT Serif" w:hAnsi="PT Serif"/>
          <w:color w:val="111111"/>
          <w:sz w:val="26"/>
          <w:szCs w:val="26"/>
          <w:lang w:val="fr-FR"/>
        </w:rPr>
        <w:t xml:space="preserve"> </w:t>
      </w:r>
      <w:r w:rsidRPr="00CE231D">
        <w:rPr>
          <w:rFonts w:ascii="Cambria" w:hAnsi="Cambria" w:cs="Cambria"/>
          <w:color w:val="111111"/>
          <w:sz w:val="26"/>
          <w:szCs w:val="26"/>
        </w:rPr>
        <w:t>γ</w:t>
      </w:r>
      <w:r w:rsidRPr="00CE231D">
        <w:rPr>
          <w:rFonts w:ascii="Times New Roman" w:hAnsi="Times New Roman" w:cs="Times New Roman"/>
          <w:color w:val="111111"/>
          <w:sz w:val="26"/>
          <w:szCs w:val="26"/>
        </w:rPr>
        <w:t>ὰ</w:t>
      </w:r>
      <w:r w:rsidRPr="00CE231D">
        <w:rPr>
          <w:rFonts w:ascii="Cambria" w:hAnsi="Cambria" w:cs="Cambria"/>
          <w:color w:val="111111"/>
          <w:sz w:val="26"/>
          <w:szCs w:val="26"/>
        </w:rPr>
        <w:t>ρ</w:t>
      </w:r>
      <w:r w:rsidRPr="00CE231D">
        <w:rPr>
          <w:rFonts w:ascii="PT Serif" w:hAnsi="PT Serif"/>
          <w:color w:val="111111"/>
          <w:sz w:val="26"/>
          <w:szCs w:val="26"/>
          <w:lang w:val="fr-FR"/>
        </w:rPr>
        <w:t xml:space="preserve"> </w:t>
      </w:r>
      <w:r w:rsidRPr="00CE231D">
        <w:rPr>
          <w:rFonts w:ascii="Cambria" w:hAnsi="Cambria" w:cs="Cambria"/>
          <w:color w:val="111111"/>
          <w:sz w:val="26"/>
          <w:szCs w:val="26"/>
        </w:rPr>
        <w:t>θε</w:t>
      </w:r>
      <w:r w:rsidRPr="00CE231D">
        <w:rPr>
          <w:rFonts w:ascii="Times New Roman" w:hAnsi="Times New Roman" w:cs="Times New Roman"/>
          <w:color w:val="111111"/>
          <w:sz w:val="26"/>
          <w:szCs w:val="26"/>
        </w:rPr>
        <w:t>ὸ</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Segoe UI Symbol" w:hAnsi="Segoe UI Symbol" w:cs="Segoe UI Symbol"/>
          <w:color w:val="111111"/>
          <w:sz w:val="26"/>
          <w:szCs w:val="26"/>
        </w:rPr>
        <w:t>⸀</w:t>
      </w:r>
      <w:r w:rsidRPr="00CE231D">
        <w:rPr>
          <w:rFonts w:ascii="Cambria" w:hAnsi="Cambria" w:cs="Cambria"/>
          <w:color w:val="111111"/>
          <w:sz w:val="26"/>
          <w:szCs w:val="26"/>
        </w:rPr>
        <w:t>ε</w:t>
      </w:r>
      <w:r w:rsidRPr="00CE231D">
        <w:rPr>
          <w:rFonts w:ascii="Times New Roman" w:hAnsi="Times New Roman" w:cs="Times New Roman"/>
          <w:color w:val="111111"/>
          <w:sz w:val="26"/>
          <w:szCs w:val="26"/>
        </w:rPr>
        <w:t>ἶ</w:t>
      </w:r>
      <w:r w:rsidRPr="00CE231D">
        <w:rPr>
          <w:rFonts w:ascii="PT Serif" w:hAnsi="PT Serif"/>
          <w:color w:val="111111"/>
          <w:sz w:val="26"/>
          <w:szCs w:val="26"/>
        </w:rPr>
        <w:t>π</w:t>
      </w:r>
      <w:r w:rsidRPr="00CE231D">
        <w:rPr>
          <w:rFonts w:ascii="Cambria" w:hAnsi="Cambria" w:cs="Cambria"/>
          <w:color w:val="111111"/>
          <w:sz w:val="26"/>
          <w:szCs w:val="26"/>
        </w:rPr>
        <w:t>εν·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Τί</w:t>
      </w:r>
      <w:r w:rsidRPr="00CE231D">
        <w:rPr>
          <w:rFonts w:ascii="PT Serif" w:hAnsi="PT Serif" w:cs="PT Serif"/>
          <w:color w:val="111111"/>
          <w:sz w:val="26"/>
          <w:szCs w:val="26"/>
        </w:rPr>
        <w:t>μ</w:t>
      </w:r>
      <w:r w:rsidRPr="00CE231D">
        <w:rPr>
          <w:rFonts w:ascii="Cambria" w:hAnsi="Cambria" w:cs="Cambria"/>
          <w:color w:val="111111"/>
          <w:sz w:val="26"/>
          <w:szCs w:val="26"/>
        </w:rPr>
        <w:t>α</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ὸ</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π</w:t>
      </w:r>
      <w:r w:rsidRPr="00CE231D">
        <w:rPr>
          <w:rFonts w:ascii="Cambria" w:hAnsi="Cambria" w:cs="Cambria"/>
          <w:color w:val="111111"/>
          <w:sz w:val="26"/>
          <w:szCs w:val="26"/>
        </w:rPr>
        <w:t>ατέρα</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ὴ</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μ</w:t>
      </w:r>
      <w:r w:rsidRPr="00CE231D">
        <w:rPr>
          <w:rFonts w:ascii="Cambria" w:hAnsi="Cambria" w:cs="Cambria"/>
          <w:color w:val="111111"/>
          <w:sz w:val="26"/>
          <w:szCs w:val="26"/>
        </w:rPr>
        <w:t>ητέρα</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καί·</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Ὁ</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κακολογ</w:t>
      </w:r>
      <w:r w:rsidRPr="00CE231D">
        <w:rPr>
          <w:rFonts w:ascii="Times New Roman" w:hAnsi="Times New Roman" w:cs="Times New Roman"/>
          <w:color w:val="111111"/>
          <w:sz w:val="26"/>
          <w:szCs w:val="26"/>
        </w:rPr>
        <w:t>ῶ</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π</w:t>
      </w:r>
      <w:r w:rsidRPr="00CE231D">
        <w:rPr>
          <w:rFonts w:ascii="Cambria" w:hAnsi="Cambria" w:cs="Cambria"/>
          <w:color w:val="111111"/>
          <w:sz w:val="26"/>
          <w:szCs w:val="26"/>
        </w:rPr>
        <w:t>ατέρα</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ἢ</w:t>
      </w:r>
      <w:r w:rsidRPr="00CE231D">
        <w:rPr>
          <w:rFonts w:ascii="PT Serif" w:hAnsi="PT Serif"/>
          <w:color w:val="111111"/>
          <w:sz w:val="26"/>
          <w:szCs w:val="26"/>
          <w:lang w:val="fr-FR"/>
        </w:rPr>
        <w:t xml:space="preserve"> </w:t>
      </w:r>
      <w:r w:rsidRPr="00CE231D">
        <w:rPr>
          <w:rFonts w:ascii="PT Serif" w:hAnsi="PT Serif"/>
          <w:color w:val="111111"/>
          <w:sz w:val="26"/>
          <w:szCs w:val="26"/>
        </w:rPr>
        <w:t>μ</w:t>
      </w:r>
      <w:r w:rsidRPr="00CE231D">
        <w:rPr>
          <w:rFonts w:ascii="Cambria" w:hAnsi="Cambria" w:cs="Cambria"/>
          <w:color w:val="111111"/>
          <w:sz w:val="26"/>
          <w:szCs w:val="26"/>
        </w:rPr>
        <w:t>ητέρα</w:t>
      </w:r>
      <w:r w:rsidRPr="00CE231D">
        <w:rPr>
          <w:rFonts w:ascii="PT Serif" w:hAnsi="PT Serif"/>
          <w:color w:val="111111"/>
          <w:sz w:val="26"/>
          <w:szCs w:val="26"/>
          <w:lang w:val="fr-FR"/>
        </w:rPr>
        <w:t xml:space="preserve"> </w:t>
      </w:r>
      <w:r w:rsidRPr="00CE231D">
        <w:rPr>
          <w:rFonts w:ascii="Cambria" w:hAnsi="Cambria" w:cs="Cambria"/>
          <w:color w:val="111111"/>
          <w:sz w:val="26"/>
          <w:szCs w:val="26"/>
        </w:rPr>
        <w:t>θανάτ</w:t>
      </w:r>
      <w:r w:rsidRPr="00CE231D">
        <w:rPr>
          <w:rFonts w:ascii="Times New Roman" w:hAnsi="Times New Roman" w:cs="Times New Roman"/>
          <w:color w:val="111111"/>
          <w:sz w:val="26"/>
          <w:szCs w:val="26"/>
        </w:rPr>
        <w:t>ῳ</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τελευτάτω·</w:t>
      </w:r>
      <w:r w:rsidRPr="00CE231D">
        <w:rPr>
          <w:rFonts w:ascii="PT Serif" w:hAnsi="PT Serif"/>
          <w:color w:val="111111"/>
          <w:sz w:val="26"/>
          <w:szCs w:val="26"/>
          <w:lang w:val="fr-FR"/>
        </w:rPr>
        <w:t> </w:t>
      </w:r>
      <w:r w:rsidRPr="00CE231D">
        <w:rPr>
          <w:rFonts w:ascii="Times New Roman" w:hAnsi="Times New Roman" w:cs="Times New Roman"/>
          <w:color w:val="111111"/>
          <w:sz w:val="26"/>
          <w:szCs w:val="26"/>
        </w:rPr>
        <w:t>ὑ</w:t>
      </w:r>
      <w:r w:rsidRPr="00CE231D">
        <w:rPr>
          <w:rFonts w:ascii="PT Serif" w:hAnsi="PT Serif"/>
          <w:color w:val="111111"/>
          <w:sz w:val="26"/>
          <w:szCs w:val="26"/>
        </w:rPr>
        <w:t>μ</w:t>
      </w:r>
      <w:r w:rsidRPr="00CE231D">
        <w:rPr>
          <w:rFonts w:ascii="Cambria" w:hAnsi="Cambria" w:cs="Cambria"/>
          <w:color w:val="111111"/>
          <w:sz w:val="26"/>
          <w:szCs w:val="26"/>
        </w:rPr>
        <w:t>ε</w:t>
      </w:r>
      <w:r w:rsidRPr="00CE231D">
        <w:rPr>
          <w:rFonts w:ascii="Times New Roman" w:hAnsi="Times New Roman" w:cs="Times New Roman"/>
          <w:color w:val="111111"/>
          <w:sz w:val="26"/>
          <w:szCs w:val="26"/>
        </w:rPr>
        <w:t>ῖ</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δ</w:t>
      </w:r>
      <w:r w:rsidRPr="00CE231D">
        <w:rPr>
          <w:rFonts w:ascii="Times New Roman" w:hAnsi="Times New Roman" w:cs="Times New Roman"/>
          <w:color w:val="111111"/>
          <w:sz w:val="26"/>
          <w:szCs w:val="26"/>
        </w:rPr>
        <w:t>ὲ</w:t>
      </w:r>
      <w:r w:rsidRPr="00CE231D">
        <w:rPr>
          <w:rFonts w:ascii="PT Serif" w:hAnsi="PT Serif"/>
          <w:color w:val="111111"/>
          <w:sz w:val="26"/>
          <w:szCs w:val="26"/>
          <w:lang w:val="fr-FR"/>
        </w:rPr>
        <w:t xml:space="preserve"> </w:t>
      </w:r>
      <w:r w:rsidRPr="00CE231D">
        <w:rPr>
          <w:rFonts w:ascii="Cambria" w:hAnsi="Cambria" w:cs="Cambria"/>
          <w:color w:val="111111"/>
          <w:sz w:val="26"/>
          <w:szCs w:val="26"/>
        </w:rPr>
        <w:t>λέγετε·</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Ὃ</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ἂ</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ε</w:t>
      </w:r>
      <w:r w:rsidRPr="00CE231D">
        <w:rPr>
          <w:rFonts w:ascii="Times New Roman" w:hAnsi="Times New Roman" w:cs="Times New Roman"/>
          <w:color w:val="111111"/>
          <w:sz w:val="26"/>
          <w:szCs w:val="26"/>
        </w:rPr>
        <w:t>ἴ</w:t>
      </w:r>
      <w:r w:rsidRPr="00CE231D">
        <w:rPr>
          <w:rFonts w:ascii="PT Serif" w:hAnsi="PT Serif"/>
          <w:color w:val="111111"/>
          <w:sz w:val="26"/>
          <w:szCs w:val="26"/>
        </w:rPr>
        <w:t>π</w:t>
      </w:r>
      <w:r w:rsidRPr="00CE231D">
        <w:rPr>
          <w:rFonts w:ascii="Times New Roman" w:hAnsi="Times New Roman" w:cs="Times New Roman"/>
          <w:color w:val="111111"/>
          <w:sz w:val="26"/>
          <w:szCs w:val="26"/>
        </w:rPr>
        <w:t>ῃ</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ῷ</w:t>
      </w:r>
      <w:r w:rsidRPr="00CE231D">
        <w:rPr>
          <w:rFonts w:ascii="PT Serif" w:hAnsi="PT Serif"/>
          <w:color w:val="111111"/>
          <w:sz w:val="26"/>
          <w:szCs w:val="26"/>
          <w:lang w:val="fr-FR"/>
        </w:rPr>
        <w:t xml:space="preserve"> </w:t>
      </w:r>
      <w:r w:rsidRPr="00CE231D">
        <w:rPr>
          <w:rFonts w:ascii="PT Serif" w:hAnsi="PT Serif"/>
          <w:color w:val="111111"/>
          <w:sz w:val="26"/>
          <w:szCs w:val="26"/>
        </w:rPr>
        <w:t>π</w:t>
      </w:r>
      <w:r w:rsidRPr="00CE231D">
        <w:rPr>
          <w:rFonts w:ascii="Cambria" w:hAnsi="Cambria" w:cs="Cambria"/>
          <w:color w:val="111111"/>
          <w:sz w:val="26"/>
          <w:szCs w:val="26"/>
        </w:rPr>
        <w:t>ατρ</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ἢ</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ῇ</w:t>
      </w:r>
      <w:r w:rsidRPr="00CE231D">
        <w:rPr>
          <w:rFonts w:ascii="PT Serif" w:hAnsi="PT Serif"/>
          <w:color w:val="111111"/>
          <w:sz w:val="26"/>
          <w:szCs w:val="26"/>
          <w:lang w:val="fr-FR"/>
        </w:rPr>
        <w:t xml:space="preserve"> </w:t>
      </w:r>
      <w:r w:rsidRPr="00CE231D">
        <w:rPr>
          <w:rFonts w:ascii="PT Serif" w:hAnsi="PT Serif"/>
          <w:color w:val="111111"/>
          <w:sz w:val="26"/>
          <w:szCs w:val="26"/>
        </w:rPr>
        <w:t>μ</w:t>
      </w:r>
      <w:r w:rsidRPr="00CE231D">
        <w:rPr>
          <w:rFonts w:ascii="Cambria" w:hAnsi="Cambria" w:cs="Cambria"/>
          <w:color w:val="111111"/>
          <w:sz w:val="26"/>
          <w:szCs w:val="26"/>
        </w:rPr>
        <w:t>ητρί·</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Δ</w:t>
      </w:r>
      <w:r w:rsidRPr="00CE231D">
        <w:rPr>
          <w:rFonts w:ascii="Times New Roman" w:hAnsi="Times New Roman" w:cs="Times New Roman"/>
          <w:color w:val="111111"/>
          <w:sz w:val="26"/>
          <w:szCs w:val="26"/>
        </w:rPr>
        <w:t>ῶ</w:t>
      </w:r>
      <w:r w:rsidRPr="00CE231D">
        <w:rPr>
          <w:rFonts w:ascii="Cambria" w:hAnsi="Cambria" w:cs="Cambria"/>
          <w:color w:val="111111"/>
          <w:sz w:val="26"/>
          <w:szCs w:val="26"/>
        </w:rPr>
        <w:t>ρον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ὃ</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ἐὰ</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ξ</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PT Serif" w:hAnsi="PT Serif"/>
          <w:color w:val="111111"/>
          <w:sz w:val="26"/>
          <w:szCs w:val="26"/>
        </w:rPr>
        <w:t>μ</w:t>
      </w:r>
      <w:r w:rsidRPr="00CE231D">
        <w:rPr>
          <w:rFonts w:ascii="Cambria" w:hAnsi="Cambria" w:cs="Cambria"/>
          <w:color w:val="111111"/>
          <w:sz w:val="26"/>
          <w:szCs w:val="26"/>
        </w:rPr>
        <w:t>ο</w:t>
      </w:r>
      <w:r w:rsidRPr="00CE231D">
        <w:rPr>
          <w:rFonts w:ascii="Times New Roman" w:hAnsi="Times New Roman" w:cs="Times New Roman"/>
          <w:color w:val="111111"/>
          <w:sz w:val="26"/>
          <w:szCs w:val="26"/>
        </w:rPr>
        <w:t>ῦ</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ὠ</w:t>
      </w:r>
      <w:r w:rsidRPr="00CE231D">
        <w:rPr>
          <w:rFonts w:ascii="Cambria" w:hAnsi="Cambria" w:cs="Cambria"/>
          <w:color w:val="111111"/>
          <w:sz w:val="26"/>
          <w:szCs w:val="26"/>
        </w:rPr>
        <w:t>φεληθ</w:t>
      </w:r>
      <w:r w:rsidRPr="00CE231D">
        <w:rPr>
          <w:rFonts w:ascii="Times New Roman" w:hAnsi="Times New Roman" w:cs="Times New Roman"/>
          <w:color w:val="111111"/>
          <w:sz w:val="26"/>
          <w:szCs w:val="26"/>
        </w:rPr>
        <w:t>ῇ</w:t>
      </w:r>
      <w:r w:rsidRPr="00CE231D">
        <w:rPr>
          <w:rFonts w:ascii="Cambria" w:hAnsi="Cambria" w:cs="Cambria"/>
          <w:color w:val="111111"/>
          <w:sz w:val="26"/>
          <w:szCs w:val="26"/>
        </w:rPr>
        <w:t>ς</w:t>
      </w:r>
      <w:r w:rsidRPr="00CE231D">
        <w:rPr>
          <w:rFonts w:ascii="PT Serif" w:hAnsi="PT Serif"/>
          <w:color w:val="111111"/>
          <w:sz w:val="26"/>
          <w:szCs w:val="26"/>
          <w:lang w:val="fr-FR"/>
        </w:rPr>
        <w:t>, </w:t>
      </w:r>
      <w:r w:rsidRPr="00CE231D">
        <w:rPr>
          <w:rFonts w:ascii="Segoe UI Symbol" w:hAnsi="Segoe UI Symbol" w:cs="Segoe UI Symbol"/>
          <w:color w:val="111111"/>
          <w:sz w:val="26"/>
          <w:szCs w:val="26"/>
        </w:rPr>
        <w:t>⸀</w:t>
      </w:r>
      <w:r w:rsidRPr="00CE231D">
        <w:rPr>
          <w:rFonts w:ascii="Cambria" w:hAnsi="Cambria" w:cs="Cambria"/>
          <w:color w:val="111111"/>
          <w:sz w:val="26"/>
          <w:szCs w:val="26"/>
        </w:rPr>
        <w:t>ο</w:t>
      </w:r>
      <w:r w:rsidRPr="00CE231D">
        <w:rPr>
          <w:rFonts w:ascii="Times New Roman" w:hAnsi="Times New Roman" w:cs="Times New Roman"/>
          <w:color w:val="111111"/>
          <w:sz w:val="26"/>
          <w:szCs w:val="26"/>
        </w:rPr>
        <w:t>ὐ</w:t>
      </w:r>
      <w:r w:rsidRPr="00CE231D">
        <w:rPr>
          <w:rFonts w:ascii="PT Serif" w:hAnsi="PT Serif"/>
          <w:color w:val="111111"/>
          <w:sz w:val="26"/>
          <w:szCs w:val="26"/>
          <w:lang w:val="fr-FR"/>
        </w:rPr>
        <w:t xml:space="preserve"> </w:t>
      </w:r>
      <w:r w:rsidRPr="00CE231D">
        <w:rPr>
          <w:rFonts w:ascii="PT Serif" w:hAnsi="PT Serif"/>
          <w:color w:val="111111"/>
          <w:sz w:val="26"/>
          <w:szCs w:val="26"/>
        </w:rPr>
        <w:t>μ</w:t>
      </w:r>
      <w:r w:rsidRPr="00CE231D">
        <w:rPr>
          <w:rFonts w:ascii="Times New Roman" w:hAnsi="Times New Roman" w:cs="Times New Roman"/>
          <w:color w:val="111111"/>
          <w:sz w:val="26"/>
          <w:szCs w:val="26"/>
        </w:rPr>
        <w:t>ὴ</w:t>
      </w:r>
      <w:r w:rsidRPr="00CE231D">
        <w:rPr>
          <w:rFonts w:ascii="PT Serif" w:hAnsi="PT Serif"/>
          <w:color w:val="111111"/>
          <w:sz w:val="26"/>
          <w:szCs w:val="26"/>
          <w:lang w:val="fr-FR"/>
        </w:rPr>
        <w:t xml:space="preserve"> </w:t>
      </w:r>
      <w:r w:rsidRPr="00CE231D">
        <w:rPr>
          <w:rFonts w:ascii="Segoe UI Symbol" w:hAnsi="Segoe UI Symbol" w:cs="Segoe UI Symbol"/>
          <w:color w:val="111111"/>
          <w:sz w:val="26"/>
          <w:szCs w:val="26"/>
        </w:rPr>
        <w:t>⸀</w:t>
      </w:r>
      <w:r w:rsidRPr="00CE231D">
        <w:rPr>
          <w:rFonts w:ascii="Cambria" w:hAnsi="Cambria" w:cs="Cambria"/>
          <w:color w:val="111111"/>
          <w:sz w:val="26"/>
          <w:szCs w:val="26"/>
        </w:rPr>
        <w:t>τι</w:t>
      </w:r>
      <w:r w:rsidRPr="00CE231D">
        <w:rPr>
          <w:rFonts w:ascii="PT Serif" w:hAnsi="PT Serif" w:cs="PT Serif"/>
          <w:color w:val="111111"/>
          <w:sz w:val="26"/>
          <w:szCs w:val="26"/>
        </w:rPr>
        <w:t>μ</w:t>
      </w:r>
      <w:r w:rsidRPr="00CE231D">
        <w:rPr>
          <w:rFonts w:ascii="Cambria" w:hAnsi="Cambria" w:cs="Cambria"/>
          <w:color w:val="111111"/>
          <w:sz w:val="26"/>
          <w:szCs w:val="26"/>
        </w:rPr>
        <w:t>ήσει</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ὸ</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π</w:t>
      </w:r>
      <w:r w:rsidRPr="00CE231D">
        <w:rPr>
          <w:rFonts w:ascii="Cambria" w:hAnsi="Cambria" w:cs="Cambria"/>
          <w:color w:val="111111"/>
          <w:sz w:val="26"/>
          <w:szCs w:val="26"/>
        </w:rPr>
        <w:t>ατέρα</w:t>
      </w:r>
      <w:r w:rsidRPr="00CE231D">
        <w:rPr>
          <w:rFonts w:ascii="PT Serif" w:hAnsi="PT Serif"/>
          <w:color w:val="111111"/>
          <w:sz w:val="26"/>
          <w:szCs w:val="26"/>
          <w:lang w:val="fr-FR"/>
        </w:rPr>
        <w:t xml:space="preserve"> </w:t>
      </w:r>
      <w:r w:rsidRPr="00CE231D">
        <w:rPr>
          <w:rFonts w:ascii="Segoe UI Symbol" w:hAnsi="Segoe UI Symbol" w:cs="Segoe UI Symbol"/>
          <w:color w:val="111111"/>
          <w:sz w:val="26"/>
          <w:szCs w:val="26"/>
        </w:rPr>
        <w:t>⸀</w:t>
      </w:r>
      <w:r w:rsidRPr="00CE231D">
        <w:rPr>
          <w:rFonts w:ascii="Cambria" w:hAnsi="Cambria" w:cs="Cambria"/>
          <w:color w:val="111111"/>
          <w:sz w:val="26"/>
          <w:szCs w:val="26"/>
        </w:rPr>
        <w:t>α</w:t>
      </w:r>
      <w:r w:rsidRPr="00CE231D">
        <w:rPr>
          <w:rFonts w:ascii="Times New Roman" w:hAnsi="Times New Roman" w:cs="Times New Roman"/>
          <w:color w:val="111111"/>
          <w:sz w:val="26"/>
          <w:szCs w:val="26"/>
        </w:rPr>
        <w:t>ὐ</w:t>
      </w:r>
      <w:r w:rsidRPr="00CE231D">
        <w:rPr>
          <w:rFonts w:ascii="Cambria" w:hAnsi="Cambria" w:cs="Cambria"/>
          <w:color w:val="111111"/>
          <w:sz w:val="26"/>
          <w:szCs w:val="26"/>
        </w:rPr>
        <w:t>το</w:t>
      </w:r>
      <w:r w:rsidRPr="00CE231D">
        <w:rPr>
          <w:rFonts w:ascii="Times New Roman" w:hAnsi="Times New Roman" w:cs="Times New Roman"/>
          <w:color w:val="111111"/>
          <w:sz w:val="26"/>
          <w:szCs w:val="26"/>
        </w:rPr>
        <w:t>ῦ</w:t>
      </w:r>
      <w:r w:rsidRPr="00CE231D">
        <w:rPr>
          <w:rFonts w:ascii="Cambria" w:hAnsi="Cambria" w:cs="Cambria"/>
          <w:color w:val="111111"/>
          <w:sz w:val="26"/>
          <w:szCs w:val="26"/>
        </w:rPr>
        <w:t>·</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ἠ</w:t>
      </w:r>
      <w:r w:rsidRPr="00CE231D">
        <w:rPr>
          <w:rFonts w:ascii="Cambria" w:hAnsi="Cambria" w:cs="Cambria"/>
          <w:color w:val="111111"/>
          <w:sz w:val="26"/>
          <w:szCs w:val="26"/>
        </w:rPr>
        <w:t>κυρώσατε</w:t>
      </w:r>
      <w:r w:rsidRPr="00CE231D">
        <w:rPr>
          <w:rFonts w:ascii="PT Serif" w:hAnsi="PT Serif"/>
          <w:color w:val="111111"/>
          <w:sz w:val="26"/>
          <w:szCs w:val="26"/>
          <w:lang w:val="fr-FR"/>
        </w:rPr>
        <w:t xml:space="preserve"> </w:t>
      </w:r>
      <w:r w:rsidRPr="00CE231D">
        <w:rPr>
          <w:rFonts w:ascii="Segoe UI Symbol" w:hAnsi="Segoe UI Symbol" w:cs="Segoe UI Symbol"/>
          <w:color w:val="111111"/>
          <w:sz w:val="26"/>
          <w:szCs w:val="26"/>
        </w:rPr>
        <w:t>⸂</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ὸ</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λόγον</w:t>
      </w:r>
      <w:r w:rsidRPr="00CE231D">
        <w:rPr>
          <w:rFonts w:ascii="Segoe UI Symbol" w:hAnsi="Segoe UI Symbol" w:cs="Segoe UI Symbol"/>
          <w:color w:val="111111"/>
          <w:sz w:val="26"/>
          <w:szCs w:val="26"/>
        </w:rPr>
        <w:t>⸃</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το</w:t>
      </w:r>
      <w:r w:rsidRPr="00CE231D">
        <w:rPr>
          <w:rFonts w:ascii="Times New Roman" w:hAnsi="Times New Roman" w:cs="Times New Roman"/>
          <w:color w:val="111111"/>
          <w:sz w:val="26"/>
          <w:szCs w:val="26"/>
        </w:rPr>
        <w:t>ῦ</w:t>
      </w:r>
      <w:r w:rsidRPr="00CE231D">
        <w:rPr>
          <w:rFonts w:ascii="PT Serif" w:hAnsi="PT Serif"/>
          <w:color w:val="111111"/>
          <w:sz w:val="26"/>
          <w:szCs w:val="26"/>
          <w:lang w:val="fr-FR"/>
        </w:rPr>
        <w:t xml:space="preserve"> </w:t>
      </w:r>
      <w:r w:rsidRPr="00CE231D">
        <w:rPr>
          <w:rFonts w:ascii="Cambria" w:hAnsi="Cambria" w:cs="Cambria"/>
          <w:color w:val="111111"/>
          <w:sz w:val="26"/>
          <w:szCs w:val="26"/>
        </w:rPr>
        <w:t>θεο</w:t>
      </w:r>
      <w:r w:rsidRPr="00CE231D">
        <w:rPr>
          <w:rFonts w:ascii="Times New Roman" w:hAnsi="Times New Roman" w:cs="Times New Roman"/>
          <w:color w:val="111111"/>
          <w:sz w:val="26"/>
          <w:szCs w:val="26"/>
        </w:rPr>
        <w:t>ῦ</w:t>
      </w:r>
      <w:r w:rsidRPr="00CE231D">
        <w:rPr>
          <w:rFonts w:ascii="PT Serif" w:hAnsi="PT Serif"/>
          <w:color w:val="111111"/>
          <w:sz w:val="26"/>
          <w:szCs w:val="26"/>
          <w:lang w:val="fr-FR"/>
        </w:rPr>
        <w:t xml:space="preserve"> </w:t>
      </w:r>
      <w:r w:rsidRPr="00CE231D">
        <w:rPr>
          <w:rFonts w:ascii="Cambria" w:hAnsi="Cambria" w:cs="Cambria"/>
          <w:color w:val="111111"/>
          <w:sz w:val="26"/>
          <w:szCs w:val="26"/>
        </w:rPr>
        <w:t>δι</w:t>
      </w:r>
      <w:r w:rsidRPr="00CE231D">
        <w:rPr>
          <w:rFonts w:ascii="Times New Roman" w:hAnsi="Times New Roman" w:cs="Times New Roman"/>
          <w:color w:val="111111"/>
          <w:sz w:val="26"/>
          <w:szCs w:val="26"/>
        </w:rPr>
        <w:t>ὰ</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ὴ</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π</w:t>
      </w:r>
      <w:r w:rsidRPr="00CE231D">
        <w:rPr>
          <w:rFonts w:ascii="Cambria" w:hAnsi="Cambria" w:cs="Cambria"/>
          <w:color w:val="111111"/>
          <w:sz w:val="26"/>
          <w:szCs w:val="26"/>
        </w:rPr>
        <w:t>αράδοσιν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ὑ</w:t>
      </w:r>
      <w:r w:rsidRPr="00CE231D">
        <w:rPr>
          <w:rFonts w:ascii="PT Serif" w:hAnsi="PT Serif"/>
          <w:color w:val="111111"/>
          <w:sz w:val="26"/>
          <w:szCs w:val="26"/>
        </w:rPr>
        <w:t>μ</w:t>
      </w:r>
      <w:r w:rsidRPr="00CE231D">
        <w:rPr>
          <w:rFonts w:ascii="Times New Roman" w:hAnsi="Times New Roman" w:cs="Times New Roman"/>
          <w:color w:val="111111"/>
          <w:sz w:val="26"/>
          <w:szCs w:val="26"/>
        </w:rPr>
        <w:t>ῶ</w:t>
      </w:r>
      <w:r w:rsidRPr="00CE231D">
        <w:rPr>
          <w:rFonts w:ascii="Cambria" w:hAnsi="Cambria" w:cs="Cambria"/>
          <w:color w:val="111111"/>
          <w:sz w:val="26"/>
          <w:szCs w:val="26"/>
        </w:rPr>
        <w:t>ν</w:t>
      </w:r>
      <w:r w:rsidRPr="00CE231D">
        <w:rPr>
          <w:rFonts w:ascii="PT Serif" w:hAnsi="PT Serif"/>
          <w:color w:val="111111"/>
          <w:sz w:val="26"/>
          <w:szCs w:val="26"/>
          <w:lang w:val="fr-FR"/>
        </w:rPr>
        <w:t>. </w:t>
      </w:r>
      <w:r w:rsidRPr="00CE231D">
        <w:rPr>
          <w:rFonts w:ascii="Times New Roman" w:hAnsi="Times New Roman" w:cs="Times New Roman"/>
          <w:color w:val="111111"/>
          <w:sz w:val="26"/>
          <w:szCs w:val="26"/>
        </w:rPr>
        <w:t>ὑ</w:t>
      </w:r>
      <w:r w:rsidRPr="00CE231D">
        <w:rPr>
          <w:rFonts w:ascii="PT Serif" w:hAnsi="PT Serif"/>
          <w:color w:val="111111"/>
          <w:sz w:val="26"/>
          <w:szCs w:val="26"/>
        </w:rPr>
        <w:t>π</w:t>
      </w:r>
      <w:r w:rsidRPr="00CE231D">
        <w:rPr>
          <w:rFonts w:ascii="Cambria" w:hAnsi="Cambria" w:cs="Cambria"/>
          <w:color w:val="111111"/>
          <w:sz w:val="26"/>
          <w:szCs w:val="26"/>
        </w:rPr>
        <w:t>οκριταί</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καλ</w:t>
      </w:r>
      <w:r w:rsidRPr="00CE231D">
        <w:rPr>
          <w:rFonts w:ascii="Times New Roman" w:hAnsi="Times New Roman" w:cs="Times New Roman"/>
          <w:color w:val="111111"/>
          <w:sz w:val="26"/>
          <w:szCs w:val="26"/>
        </w:rPr>
        <w:t>ῶ</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PT Serif" w:hAnsi="PT Serif"/>
          <w:color w:val="111111"/>
          <w:sz w:val="26"/>
          <w:szCs w:val="26"/>
        </w:rPr>
        <w:t>π</w:t>
      </w:r>
      <w:r w:rsidRPr="00CE231D">
        <w:rPr>
          <w:rFonts w:ascii="Cambria" w:hAnsi="Cambria" w:cs="Cambria"/>
          <w:color w:val="111111"/>
          <w:sz w:val="26"/>
          <w:szCs w:val="26"/>
        </w:rPr>
        <w:t>ροφήτευσεν</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π</w:t>
      </w:r>
      <w:r w:rsidRPr="00CE231D">
        <w:rPr>
          <w:rFonts w:ascii="Cambria" w:hAnsi="Cambria" w:cs="Cambria"/>
          <w:color w:val="111111"/>
          <w:sz w:val="26"/>
          <w:szCs w:val="26"/>
        </w:rPr>
        <w:t>ερ</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ὑ</w:t>
      </w:r>
      <w:r w:rsidRPr="00CE231D">
        <w:rPr>
          <w:rFonts w:ascii="PT Serif" w:hAnsi="PT Serif"/>
          <w:color w:val="111111"/>
          <w:sz w:val="26"/>
          <w:szCs w:val="26"/>
        </w:rPr>
        <w:t>μ</w:t>
      </w:r>
      <w:r w:rsidRPr="00CE231D">
        <w:rPr>
          <w:rFonts w:ascii="Times New Roman" w:hAnsi="Times New Roman" w:cs="Times New Roman"/>
          <w:color w:val="111111"/>
          <w:sz w:val="26"/>
          <w:szCs w:val="26"/>
        </w:rPr>
        <w:t>ῶ</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Ἠ</w:t>
      </w:r>
      <w:r w:rsidRPr="00CE231D">
        <w:rPr>
          <w:rFonts w:ascii="Cambria" w:hAnsi="Cambria" w:cs="Cambria"/>
          <w:color w:val="111111"/>
          <w:sz w:val="26"/>
          <w:szCs w:val="26"/>
        </w:rPr>
        <w:t>σαΐας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λέγων·</w:t>
      </w:r>
      <w:r w:rsidRPr="00CE231D">
        <w:rPr>
          <w:rFonts w:ascii="PT Serif" w:hAnsi="PT Serif"/>
          <w:color w:val="111111"/>
          <w:sz w:val="26"/>
          <w:szCs w:val="26"/>
          <w:lang w:val="fr-FR"/>
        </w:rPr>
        <w:t> </w:t>
      </w:r>
      <w:r w:rsidRPr="00CE231D">
        <w:rPr>
          <w:rFonts w:ascii="Segoe UI Symbol" w:hAnsi="Segoe UI Symbol" w:cs="Segoe UI Symbol"/>
          <w:color w:val="111111"/>
          <w:sz w:val="26"/>
          <w:szCs w:val="26"/>
        </w:rPr>
        <w:t>⸂</w:t>
      </w:r>
      <w:r w:rsidRPr="00CE231D">
        <w:rPr>
          <w:rFonts w:ascii="Times New Roman" w:hAnsi="Times New Roman" w:cs="Times New Roman"/>
          <w:color w:val="111111"/>
          <w:sz w:val="26"/>
          <w:szCs w:val="26"/>
        </w:rPr>
        <w:t>Ὁ</w:t>
      </w:r>
      <w:r w:rsidRPr="00CE231D">
        <w:rPr>
          <w:rFonts w:ascii="PT Serif" w:hAnsi="PT Serif"/>
          <w:color w:val="111111"/>
          <w:sz w:val="26"/>
          <w:szCs w:val="26"/>
          <w:lang w:val="fr-FR"/>
        </w:rPr>
        <w:t xml:space="preserve"> </w:t>
      </w:r>
      <w:r w:rsidRPr="00CE231D">
        <w:rPr>
          <w:rFonts w:ascii="Cambria" w:hAnsi="Cambria" w:cs="Cambria"/>
          <w:color w:val="111111"/>
          <w:sz w:val="26"/>
          <w:szCs w:val="26"/>
        </w:rPr>
        <w:t>λα</w:t>
      </w:r>
      <w:r w:rsidRPr="00CE231D">
        <w:rPr>
          <w:rFonts w:ascii="Times New Roman" w:hAnsi="Times New Roman" w:cs="Times New Roman"/>
          <w:color w:val="111111"/>
          <w:sz w:val="26"/>
          <w:szCs w:val="26"/>
        </w:rPr>
        <w:t>ὸ</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rPr>
        <w:lastRenderedPageBreak/>
        <w:t>ο</w:t>
      </w:r>
      <w:r w:rsidRPr="00CE231D">
        <w:rPr>
          <w:rFonts w:ascii="Times New Roman" w:hAnsi="Times New Roman" w:cs="Times New Roman"/>
          <w:color w:val="111111"/>
          <w:sz w:val="26"/>
          <w:szCs w:val="26"/>
        </w:rPr>
        <w:t>ὗ</w:t>
      </w:r>
      <w:r w:rsidRPr="00CE231D">
        <w:rPr>
          <w:rFonts w:ascii="Cambria" w:hAnsi="Cambria" w:cs="Cambria"/>
          <w:color w:val="111111"/>
          <w:sz w:val="26"/>
          <w:szCs w:val="26"/>
        </w:rPr>
        <w:t>τος</w:t>
      </w:r>
      <w:r w:rsidRPr="00CE231D">
        <w:rPr>
          <w:rFonts w:ascii="Segoe UI Symbol" w:hAnsi="Segoe UI Symbol" w:cs="Segoe UI Symbol"/>
          <w:color w:val="111111"/>
          <w:sz w:val="26"/>
          <w:szCs w:val="26"/>
        </w:rPr>
        <w:t>⸃</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το</w:t>
      </w:r>
      <w:r w:rsidRPr="00CE231D">
        <w:rPr>
          <w:rFonts w:ascii="Times New Roman" w:hAnsi="Times New Roman" w:cs="Times New Roman"/>
          <w:color w:val="111111"/>
          <w:sz w:val="26"/>
          <w:szCs w:val="26"/>
        </w:rPr>
        <w:t>ῖ</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χείλεσίν</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μ</w:t>
      </w:r>
      <w:r w:rsidRPr="00CE231D">
        <w:rPr>
          <w:rFonts w:ascii="Cambria" w:hAnsi="Cambria" w:cs="Cambria"/>
          <w:color w:val="111111"/>
          <w:sz w:val="26"/>
          <w:szCs w:val="26"/>
        </w:rPr>
        <w:t>ε</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τι</w:t>
      </w:r>
      <w:r w:rsidRPr="00CE231D">
        <w:rPr>
          <w:rFonts w:ascii="PT Serif" w:hAnsi="PT Serif" w:cs="PT Serif"/>
          <w:color w:val="111111"/>
          <w:sz w:val="26"/>
          <w:szCs w:val="26"/>
        </w:rPr>
        <w:t>μ</w:t>
      </w:r>
      <w:r w:rsidRPr="00CE231D">
        <w:rPr>
          <w:rFonts w:ascii="Times New Roman" w:hAnsi="Times New Roman" w:cs="Times New Roman"/>
          <w:color w:val="111111"/>
          <w:sz w:val="26"/>
          <w:szCs w:val="26"/>
        </w:rPr>
        <w:t>ᾷ</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ἡ</w:t>
      </w:r>
      <w:r w:rsidRPr="00CE231D">
        <w:rPr>
          <w:rFonts w:ascii="PT Serif" w:hAnsi="PT Serif"/>
          <w:color w:val="111111"/>
          <w:sz w:val="26"/>
          <w:szCs w:val="26"/>
          <w:lang w:val="fr-FR"/>
        </w:rPr>
        <w:t xml:space="preserve"> </w:t>
      </w:r>
      <w:r w:rsidRPr="00CE231D">
        <w:rPr>
          <w:rFonts w:ascii="Cambria" w:hAnsi="Cambria" w:cs="Cambria"/>
          <w:color w:val="111111"/>
          <w:sz w:val="26"/>
          <w:szCs w:val="26"/>
        </w:rPr>
        <w:t>δ</w:t>
      </w:r>
      <w:r w:rsidRPr="00CE231D">
        <w:rPr>
          <w:rFonts w:ascii="Times New Roman" w:hAnsi="Times New Roman" w:cs="Times New Roman"/>
          <w:color w:val="111111"/>
          <w:sz w:val="26"/>
          <w:szCs w:val="26"/>
        </w:rPr>
        <w:t>ὲ</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καρδία</w:t>
      </w:r>
      <w:r w:rsidRPr="00CE231D">
        <w:rPr>
          <w:rFonts w:ascii="PT Serif" w:hAnsi="PT Serif"/>
          <w:color w:val="111111"/>
          <w:sz w:val="26"/>
          <w:szCs w:val="26"/>
          <w:lang w:val="fr-FR"/>
        </w:rPr>
        <w:t xml:space="preserve"> </w:t>
      </w:r>
      <w:r w:rsidRPr="00CE231D">
        <w:rPr>
          <w:rFonts w:ascii="Cambria" w:hAnsi="Cambria" w:cs="Cambria"/>
          <w:color w:val="111111"/>
          <w:sz w:val="26"/>
          <w:szCs w:val="26"/>
        </w:rPr>
        <w:t>α</w:t>
      </w:r>
      <w:r w:rsidRPr="00CE231D">
        <w:rPr>
          <w:rFonts w:ascii="Times New Roman" w:hAnsi="Times New Roman" w:cs="Times New Roman"/>
          <w:color w:val="111111"/>
          <w:sz w:val="26"/>
          <w:szCs w:val="26"/>
        </w:rPr>
        <w:t>ὐ</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ῶ</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π</w:t>
      </w:r>
      <w:r w:rsidRPr="00CE231D">
        <w:rPr>
          <w:rFonts w:ascii="Cambria" w:hAnsi="Cambria" w:cs="Cambria"/>
          <w:color w:val="111111"/>
          <w:sz w:val="26"/>
          <w:szCs w:val="26"/>
        </w:rPr>
        <w:t>όρρω</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ἀ</w:t>
      </w:r>
      <w:r w:rsidRPr="00CE231D">
        <w:rPr>
          <w:rFonts w:ascii="PT Serif" w:hAnsi="PT Serif"/>
          <w:color w:val="111111"/>
          <w:sz w:val="26"/>
          <w:szCs w:val="26"/>
        </w:rPr>
        <w:t>π</w:t>
      </w:r>
      <w:r w:rsidRPr="00CE231D">
        <w:rPr>
          <w:rFonts w:ascii="Cambria" w:hAnsi="Cambria" w:cs="Cambria"/>
          <w:color w:val="111111"/>
          <w:sz w:val="26"/>
          <w:szCs w:val="26"/>
        </w:rPr>
        <w:t>έχει</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ἀ</w:t>
      </w:r>
      <w:r w:rsidRPr="00CE231D">
        <w:rPr>
          <w:rFonts w:ascii="PT Serif" w:hAnsi="PT Serif"/>
          <w:color w:val="111111"/>
          <w:sz w:val="26"/>
          <w:szCs w:val="26"/>
        </w:rPr>
        <w:t>π</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PT Serif" w:hAnsi="PT Serif"/>
          <w:color w:val="111111"/>
          <w:sz w:val="26"/>
          <w:szCs w:val="26"/>
        </w:rPr>
        <w:t>μ</w:t>
      </w:r>
      <w:r w:rsidRPr="00CE231D">
        <w:rPr>
          <w:rFonts w:ascii="Cambria" w:hAnsi="Cambria" w:cs="Cambria"/>
          <w:color w:val="111111"/>
          <w:sz w:val="26"/>
          <w:szCs w:val="26"/>
        </w:rPr>
        <w:t>ο</w:t>
      </w:r>
      <w:r w:rsidRPr="00CE231D">
        <w:rPr>
          <w:rFonts w:ascii="Times New Roman" w:hAnsi="Times New Roman" w:cs="Times New Roman"/>
          <w:color w:val="111111"/>
          <w:sz w:val="26"/>
          <w:szCs w:val="26"/>
        </w:rPr>
        <w:t>ῦ</w:t>
      </w:r>
      <w:r w:rsidRPr="00CE231D">
        <w:rPr>
          <w:rFonts w:ascii="Cambria" w:hAnsi="Cambria" w:cs="Cambria"/>
          <w:color w:val="111111"/>
          <w:sz w:val="26"/>
          <w:szCs w:val="26"/>
        </w:rPr>
        <w:t>·</w:t>
      </w:r>
      <w:r w:rsidRPr="00CE231D">
        <w:rPr>
          <w:rFonts w:ascii="PT Serif" w:hAnsi="PT Serif"/>
          <w:color w:val="111111"/>
          <w:sz w:val="26"/>
          <w:szCs w:val="26"/>
          <w:lang w:val="fr-FR"/>
        </w:rPr>
        <w:t> </w:t>
      </w:r>
      <w:r w:rsidRPr="00CE231D">
        <w:rPr>
          <w:rFonts w:ascii="PT Serif" w:hAnsi="PT Serif"/>
          <w:color w:val="111111"/>
          <w:sz w:val="26"/>
          <w:szCs w:val="26"/>
        </w:rPr>
        <w:t>μ</w:t>
      </w:r>
      <w:r w:rsidRPr="00CE231D">
        <w:rPr>
          <w:rFonts w:ascii="Cambria" w:hAnsi="Cambria" w:cs="Cambria"/>
          <w:color w:val="111111"/>
          <w:sz w:val="26"/>
          <w:szCs w:val="26"/>
        </w:rPr>
        <w:t>άτην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δ</w:t>
      </w:r>
      <w:r w:rsidRPr="00CE231D">
        <w:rPr>
          <w:rFonts w:ascii="Times New Roman" w:hAnsi="Times New Roman" w:cs="Times New Roman"/>
          <w:color w:val="111111"/>
          <w:sz w:val="26"/>
          <w:szCs w:val="26"/>
        </w:rPr>
        <w:t>ὲ</w:t>
      </w:r>
      <w:r w:rsidRPr="00CE231D">
        <w:rPr>
          <w:rFonts w:ascii="PT Serif" w:hAnsi="PT Serif"/>
          <w:color w:val="111111"/>
          <w:sz w:val="26"/>
          <w:szCs w:val="26"/>
          <w:lang w:val="fr-FR"/>
        </w:rPr>
        <w:t xml:space="preserve"> </w:t>
      </w:r>
      <w:r w:rsidRPr="00CE231D">
        <w:rPr>
          <w:rFonts w:ascii="Cambria" w:hAnsi="Cambria" w:cs="Cambria"/>
          <w:color w:val="111111"/>
          <w:sz w:val="26"/>
          <w:szCs w:val="26"/>
        </w:rPr>
        <w:t>σέβονταί</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μ</w:t>
      </w:r>
      <w:r w:rsidRPr="00CE231D">
        <w:rPr>
          <w:rFonts w:ascii="Cambria" w:hAnsi="Cambria" w:cs="Cambria"/>
          <w:color w:val="111111"/>
          <w:sz w:val="26"/>
          <w:szCs w:val="26"/>
        </w:rPr>
        <w:t>ε</w:t>
      </w:r>
      <w:r w:rsidRPr="00CE231D">
        <w:rPr>
          <w:rFonts w:ascii="PT Serif" w:hAnsi="PT Serif"/>
          <w:color w:val="111111"/>
          <w:sz w:val="26"/>
          <w:szCs w:val="26"/>
          <w:lang w:val="fr-FR"/>
        </w:rPr>
        <w:t xml:space="preserve">, </w:t>
      </w:r>
      <w:r w:rsidRPr="00CE231D">
        <w:rPr>
          <w:rFonts w:ascii="Cambria" w:hAnsi="Cambria" w:cs="Cambria"/>
          <w:color w:val="111111"/>
          <w:sz w:val="26"/>
          <w:szCs w:val="26"/>
        </w:rPr>
        <w:t>διδάσκοντες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διδασκαλίας</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ντάλ</w:t>
      </w:r>
      <w:r w:rsidRPr="00CE231D">
        <w:rPr>
          <w:rFonts w:ascii="PT Serif" w:hAnsi="PT Serif" w:cs="PT Serif"/>
          <w:color w:val="111111"/>
          <w:sz w:val="26"/>
          <w:szCs w:val="26"/>
        </w:rPr>
        <w:t>μ</w:t>
      </w:r>
      <w:r w:rsidRPr="00CE231D">
        <w:rPr>
          <w:rFonts w:ascii="Cambria" w:hAnsi="Cambria" w:cs="Cambria"/>
          <w:color w:val="111111"/>
          <w:sz w:val="26"/>
          <w:szCs w:val="26"/>
        </w:rPr>
        <w:t>ατα</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ἀ</w:t>
      </w:r>
      <w:r w:rsidRPr="00CE231D">
        <w:rPr>
          <w:rFonts w:ascii="Cambria" w:hAnsi="Cambria" w:cs="Cambria"/>
          <w:color w:val="111111"/>
          <w:sz w:val="26"/>
          <w:szCs w:val="26"/>
        </w:rPr>
        <w:t>νθρώ</w:t>
      </w:r>
      <w:r w:rsidRPr="00CE231D">
        <w:rPr>
          <w:rFonts w:ascii="PT Serif" w:hAnsi="PT Serif" w:cs="PT Serif"/>
          <w:color w:val="111111"/>
          <w:sz w:val="26"/>
          <w:szCs w:val="26"/>
        </w:rPr>
        <w:t>π</w:t>
      </w:r>
      <w:r w:rsidRPr="00CE231D">
        <w:rPr>
          <w:rFonts w:ascii="Cambria" w:hAnsi="Cambria" w:cs="Cambria"/>
          <w:color w:val="111111"/>
          <w:sz w:val="26"/>
          <w:szCs w:val="26"/>
        </w:rPr>
        <w:t>ων</w:t>
      </w:r>
      <w:r w:rsidRPr="00CE231D">
        <w:rPr>
          <w:rFonts w:ascii="PT Serif" w:hAnsi="PT Serif"/>
          <w:color w:val="111111"/>
          <w:sz w:val="26"/>
          <w:szCs w:val="26"/>
          <w:lang w:val="fr-FR"/>
        </w:rPr>
        <w:t>. </w:t>
      </w:r>
    </w:p>
    <w:p w14:paraId="6091EF64" w14:textId="77777777" w:rsidR="00CE231D" w:rsidRPr="00CE231D" w:rsidRDefault="00CE231D" w:rsidP="00CE231D">
      <w:pPr>
        <w:jc w:val="both"/>
        <w:rPr>
          <w:rFonts w:ascii="PT Serif" w:hAnsi="PT Serif"/>
          <w:color w:val="111111"/>
          <w:sz w:val="26"/>
          <w:szCs w:val="26"/>
          <w:lang w:val="fr-FR"/>
        </w:rPr>
      </w:pP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PT Serif" w:hAnsi="PT Serif"/>
          <w:color w:val="111111"/>
          <w:sz w:val="26"/>
          <w:szCs w:val="26"/>
        </w:rPr>
        <w:t>π</w:t>
      </w:r>
      <w:r w:rsidRPr="00CE231D">
        <w:rPr>
          <w:rFonts w:ascii="Cambria" w:hAnsi="Cambria" w:cs="Cambria"/>
          <w:color w:val="111111"/>
          <w:sz w:val="26"/>
          <w:szCs w:val="26"/>
        </w:rPr>
        <w:t>ροσκαλεσά</w:t>
      </w:r>
      <w:r w:rsidRPr="00CE231D">
        <w:rPr>
          <w:rFonts w:ascii="PT Serif" w:hAnsi="PT Serif" w:cs="PT Serif"/>
          <w:color w:val="111111"/>
          <w:sz w:val="26"/>
          <w:szCs w:val="26"/>
        </w:rPr>
        <w:t>μ</w:t>
      </w:r>
      <w:r w:rsidRPr="00CE231D">
        <w:rPr>
          <w:rFonts w:ascii="Cambria" w:hAnsi="Cambria" w:cs="Cambria"/>
          <w:color w:val="111111"/>
          <w:sz w:val="26"/>
          <w:szCs w:val="26"/>
        </w:rPr>
        <w:t>ενος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ὸ</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ὄ</w:t>
      </w:r>
      <w:r w:rsidRPr="00CE231D">
        <w:rPr>
          <w:rFonts w:ascii="Cambria" w:hAnsi="Cambria" w:cs="Cambria"/>
          <w:color w:val="111111"/>
          <w:sz w:val="26"/>
          <w:szCs w:val="26"/>
        </w:rPr>
        <w:t>χλον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ε</w:t>
      </w:r>
      <w:r w:rsidRPr="00CE231D">
        <w:rPr>
          <w:rFonts w:ascii="Times New Roman" w:hAnsi="Times New Roman" w:cs="Times New Roman"/>
          <w:color w:val="111111"/>
          <w:sz w:val="26"/>
          <w:szCs w:val="26"/>
        </w:rPr>
        <w:t>ἶ</w:t>
      </w:r>
      <w:r w:rsidRPr="00CE231D">
        <w:rPr>
          <w:rFonts w:ascii="PT Serif" w:hAnsi="PT Serif"/>
          <w:color w:val="111111"/>
          <w:sz w:val="26"/>
          <w:szCs w:val="26"/>
        </w:rPr>
        <w:t>π</w:t>
      </w:r>
      <w:r w:rsidRPr="00CE231D">
        <w:rPr>
          <w:rFonts w:ascii="Cambria" w:hAnsi="Cambria" w:cs="Cambria"/>
          <w:color w:val="111111"/>
          <w:sz w:val="26"/>
          <w:szCs w:val="26"/>
        </w:rPr>
        <w:t>εν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α</w:t>
      </w:r>
      <w:r w:rsidRPr="00CE231D">
        <w:rPr>
          <w:rFonts w:ascii="Times New Roman" w:hAnsi="Times New Roman" w:cs="Times New Roman"/>
          <w:color w:val="111111"/>
          <w:sz w:val="26"/>
          <w:szCs w:val="26"/>
        </w:rPr>
        <w:t>ὐ</w:t>
      </w:r>
      <w:r w:rsidRPr="00CE231D">
        <w:rPr>
          <w:rFonts w:ascii="Cambria" w:hAnsi="Cambria" w:cs="Cambria"/>
          <w:color w:val="111111"/>
          <w:sz w:val="26"/>
          <w:szCs w:val="26"/>
        </w:rPr>
        <w:t>το</w:t>
      </w:r>
      <w:r w:rsidRPr="00CE231D">
        <w:rPr>
          <w:rFonts w:ascii="Times New Roman" w:hAnsi="Times New Roman" w:cs="Times New Roman"/>
          <w:color w:val="111111"/>
          <w:sz w:val="26"/>
          <w:szCs w:val="26"/>
        </w:rPr>
        <w:t>ῖ</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Ἀ</w:t>
      </w:r>
      <w:r w:rsidRPr="00CE231D">
        <w:rPr>
          <w:rFonts w:ascii="Cambria" w:hAnsi="Cambria" w:cs="Cambria"/>
          <w:color w:val="111111"/>
          <w:sz w:val="26"/>
          <w:szCs w:val="26"/>
        </w:rPr>
        <w:t>κούετε</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Cambria" w:hAnsi="Cambria" w:cs="Cambria"/>
          <w:color w:val="111111"/>
          <w:sz w:val="26"/>
          <w:szCs w:val="26"/>
        </w:rPr>
        <w:t>συνίετε·</w:t>
      </w:r>
      <w:r w:rsidRPr="00CE231D">
        <w:rPr>
          <w:rFonts w:ascii="PT Serif" w:hAnsi="PT Serif"/>
          <w:color w:val="111111"/>
          <w:sz w:val="26"/>
          <w:szCs w:val="26"/>
          <w:lang w:val="fr-FR"/>
        </w:rPr>
        <w:t> </w:t>
      </w:r>
      <w:r w:rsidRPr="00CE231D">
        <w:rPr>
          <w:rFonts w:ascii="Cambria" w:hAnsi="Cambria" w:cs="Cambria"/>
          <w:color w:val="111111"/>
          <w:sz w:val="26"/>
          <w:szCs w:val="26"/>
        </w:rPr>
        <w:t>ο</w:t>
      </w:r>
      <w:r w:rsidRPr="00CE231D">
        <w:rPr>
          <w:rFonts w:ascii="Times New Roman" w:hAnsi="Times New Roman" w:cs="Times New Roman"/>
          <w:color w:val="111111"/>
          <w:sz w:val="26"/>
          <w:szCs w:val="26"/>
        </w:rPr>
        <w:t>ὐ</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ὸ</w:t>
      </w:r>
      <w:r w:rsidRPr="00CE231D">
        <w:rPr>
          <w:rFonts w:ascii="PT Serif" w:hAnsi="PT Serif"/>
          <w:color w:val="111111"/>
          <w:sz w:val="26"/>
          <w:szCs w:val="26"/>
          <w:lang w:val="fr-FR"/>
        </w:rPr>
        <w:t xml:space="preserve"> </w:t>
      </w:r>
      <w:r w:rsidRPr="00CE231D">
        <w:rPr>
          <w:rFonts w:ascii="Cambria" w:hAnsi="Cambria" w:cs="Cambria"/>
          <w:color w:val="111111"/>
          <w:sz w:val="26"/>
          <w:szCs w:val="26"/>
        </w:rPr>
        <w:t>ε</w:t>
      </w:r>
      <w:r w:rsidRPr="00CE231D">
        <w:rPr>
          <w:rFonts w:ascii="Times New Roman" w:hAnsi="Times New Roman" w:cs="Times New Roman"/>
          <w:color w:val="111111"/>
          <w:sz w:val="26"/>
          <w:szCs w:val="26"/>
        </w:rPr>
        <w:t>ἰ</w:t>
      </w:r>
      <w:r w:rsidRPr="00CE231D">
        <w:rPr>
          <w:rFonts w:ascii="Cambria" w:hAnsi="Cambria" w:cs="Cambria"/>
          <w:color w:val="111111"/>
          <w:sz w:val="26"/>
          <w:szCs w:val="26"/>
        </w:rPr>
        <w:t>σερχό</w:t>
      </w:r>
      <w:r w:rsidRPr="00CE231D">
        <w:rPr>
          <w:rFonts w:ascii="PT Serif" w:hAnsi="PT Serif" w:cs="PT Serif"/>
          <w:color w:val="111111"/>
          <w:sz w:val="26"/>
          <w:szCs w:val="26"/>
        </w:rPr>
        <w:t>μ</w:t>
      </w:r>
      <w:r w:rsidRPr="00CE231D">
        <w:rPr>
          <w:rFonts w:ascii="Cambria" w:hAnsi="Cambria" w:cs="Cambria"/>
          <w:color w:val="111111"/>
          <w:sz w:val="26"/>
          <w:szCs w:val="26"/>
        </w:rPr>
        <w:t>ενον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ε</w:t>
      </w:r>
      <w:r w:rsidRPr="00CE231D">
        <w:rPr>
          <w:rFonts w:ascii="Times New Roman" w:hAnsi="Times New Roman" w:cs="Times New Roman"/>
          <w:color w:val="111111"/>
          <w:sz w:val="26"/>
          <w:szCs w:val="26"/>
        </w:rPr>
        <w:t>ἰ</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ὸ</w:t>
      </w:r>
      <w:r w:rsidRPr="00CE231D">
        <w:rPr>
          <w:rFonts w:ascii="PT Serif" w:hAnsi="PT Serif"/>
          <w:color w:val="111111"/>
          <w:sz w:val="26"/>
          <w:szCs w:val="26"/>
          <w:lang w:val="fr-FR"/>
        </w:rPr>
        <w:t xml:space="preserve"> </w:t>
      </w:r>
      <w:r w:rsidRPr="00CE231D">
        <w:rPr>
          <w:rFonts w:ascii="Cambria" w:hAnsi="Cambria" w:cs="Cambria"/>
          <w:color w:val="111111"/>
          <w:sz w:val="26"/>
          <w:szCs w:val="26"/>
        </w:rPr>
        <w:t>στό</w:t>
      </w:r>
      <w:r w:rsidRPr="00CE231D">
        <w:rPr>
          <w:rFonts w:ascii="PT Serif" w:hAnsi="PT Serif" w:cs="PT Serif"/>
          <w:color w:val="111111"/>
          <w:sz w:val="26"/>
          <w:szCs w:val="26"/>
        </w:rPr>
        <w:t>μ</w:t>
      </w:r>
      <w:r w:rsidRPr="00CE231D">
        <w:rPr>
          <w:rFonts w:ascii="Cambria" w:hAnsi="Cambria" w:cs="Cambria"/>
          <w:color w:val="111111"/>
          <w:sz w:val="26"/>
          <w:szCs w:val="26"/>
        </w:rPr>
        <w:t>α</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κοινο</w:t>
      </w:r>
      <w:r w:rsidRPr="00CE231D">
        <w:rPr>
          <w:rFonts w:ascii="Times New Roman" w:hAnsi="Times New Roman" w:cs="Times New Roman"/>
          <w:color w:val="111111"/>
          <w:sz w:val="26"/>
          <w:szCs w:val="26"/>
        </w:rPr>
        <w:t>ῖ</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ὸ</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ἄ</w:t>
      </w:r>
      <w:r w:rsidRPr="00CE231D">
        <w:rPr>
          <w:rFonts w:ascii="Cambria" w:hAnsi="Cambria" w:cs="Cambria"/>
          <w:color w:val="111111"/>
          <w:sz w:val="26"/>
          <w:szCs w:val="26"/>
        </w:rPr>
        <w:t>νθρω</w:t>
      </w:r>
      <w:r w:rsidRPr="00CE231D">
        <w:rPr>
          <w:rFonts w:ascii="PT Serif" w:hAnsi="PT Serif" w:cs="PT Serif"/>
          <w:color w:val="111111"/>
          <w:sz w:val="26"/>
          <w:szCs w:val="26"/>
        </w:rPr>
        <w:t>π</w:t>
      </w:r>
      <w:r w:rsidRPr="00CE231D">
        <w:rPr>
          <w:rFonts w:ascii="Cambria" w:hAnsi="Cambria" w:cs="Cambria"/>
          <w:color w:val="111111"/>
          <w:sz w:val="26"/>
          <w:szCs w:val="26"/>
        </w:rPr>
        <w:t>ον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ἀ</w:t>
      </w:r>
      <w:r w:rsidRPr="00CE231D">
        <w:rPr>
          <w:rFonts w:ascii="Cambria" w:hAnsi="Cambria" w:cs="Cambria"/>
          <w:color w:val="111111"/>
          <w:sz w:val="26"/>
          <w:szCs w:val="26"/>
        </w:rPr>
        <w:t>λλ</w:t>
      </w:r>
      <w:r w:rsidRPr="00CE231D">
        <w:rPr>
          <w:rFonts w:ascii="Times New Roman" w:hAnsi="Times New Roman" w:cs="Times New Roman"/>
          <w:color w:val="111111"/>
          <w:sz w:val="26"/>
          <w:szCs w:val="26"/>
        </w:rPr>
        <w:t>ὰ</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ὸ</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κ</w:t>
      </w:r>
      <w:r w:rsidRPr="00CE231D">
        <w:rPr>
          <w:rFonts w:ascii="PT Serif" w:hAnsi="PT Serif" w:cs="PT Serif"/>
          <w:color w:val="111111"/>
          <w:sz w:val="26"/>
          <w:szCs w:val="26"/>
        </w:rPr>
        <w:t>π</w:t>
      </w:r>
      <w:r w:rsidRPr="00CE231D">
        <w:rPr>
          <w:rFonts w:ascii="Cambria" w:hAnsi="Cambria" w:cs="Cambria"/>
          <w:color w:val="111111"/>
          <w:sz w:val="26"/>
          <w:szCs w:val="26"/>
        </w:rPr>
        <w:t>ορευό</w:t>
      </w:r>
      <w:r w:rsidRPr="00CE231D">
        <w:rPr>
          <w:rFonts w:ascii="PT Serif" w:hAnsi="PT Serif" w:cs="PT Serif"/>
          <w:color w:val="111111"/>
          <w:sz w:val="26"/>
          <w:szCs w:val="26"/>
        </w:rPr>
        <w:t>μ</w:t>
      </w:r>
      <w:r w:rsidRPr="00CE231D">
        <w:rPr>
          <w:rFonts w:ascii="Cambria" w:hAnsi="Cambria" w:cs="Cambria"/>
          <w:color w:val="111111"/>
          <w:sz w:val="26"/>
          <w:szCs w:val="26"/>
        </w:rPr>
        <w:t>ενον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κ</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το</w:t>
      </w:r>
      <w:r w:rsidRPr="00CE231D">
        <w:rPr>
          <w:rFonts w:ascii="Times New Roman" w:hAnsi="Times New Roman" w:cs="Times New Roman"/>
          <w:color w:val="111111"/>
          <w:sz w:val="26"/>
          <w:szCs w:val="26"/>
        </w:rPr>
        <w:t>ῦ</w:t>
      </w:r>
      <w:r w:rsidRPr="00CE231D">
        <w:rPr>
          <w:rFonts w:ascii="PT Serif" w:hAnsi="PT Serif"/>
          <w:color w:val="111111"/>
          <w:sz w:val="26"/>
          <w:szCs w:val="26"/>
          <w:lang w:val="fr-FR"/>
        </w:rPr>
        <w:t xml:space="preserve"> </w:t>
      </w:r>
      <w:r w:rsidRPr="00CE231D">
        <w:rPr>
          <w:rFonts w:ascii="Cambria" w:hAnsi="Cambria" w:cs="Cambria"/>
          <w:color w:val="111111"/>
          <w:sz w:val="26"/>
          <w:szCs w:val="26"/>
        </w:rPr>
        <w:t>στό</w:t>
      </w:r>
      <w:r w:rsidRPr="00CE231D">
        <w:rPr>
          <w:rFonts w:ascii="PT Serif" w:hAnsi="PT Serif" w:cs="PT Serif"/>
          <w:color w:val="111111"/>
          <w:sz w:val="26"/>
          <w:szCs w:val="26"/>
        </w:rPr>
        <w:t>μ</w:t>
      </w:r>
      <w:r w:rsidRPr="00CE231D">
        <w:rPr>
          <w:rFonts w:ascii="Cambria" w:hAnsi="Cambria" w:cs="Cambria"/>
          <w:color w:val="111111"/>
          <w:sz w:val="26"/>
          <w:szCs w:val="26"/>
        </w:rPr>
        <w:t>ατος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το</w:t>
      </w:r>
      <w:r w:rsidRPr="00CE231D">
        <w:rPr>
          <w:rFonts w:ascii="Times New Roman" w:hAnsi="Times New Roman" w:cs="Times New Roman"/>
          <w:color w:val="111111"/>
          <w:sz w:val="26"/>
          <w:szCs w:val="26"/>
        </w:rPr>
        <w:t>ῦ</w:t>
      </w:r>
      <w:r w:rsidRPr="00CE231D">
        <w:rPr>
          <w:rFonts w:ascii="Cambria" w:hAnsi="Cambria" w:cs="Cambria"/>
          <w:color w:val="111111"/>
          <w:sz w:val="26"/>
          <w:szCs w:val="26"/>
        </w:rPr>
        <w:t>το</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κοινο</w:t>
      </w:r>
      <w:r w:rsidRPr="00CE231D">
        <w:rPr>
          <w:rFonts w:ascii="Times New Roman" w:hAnsi="Times New Roman" w:cs="Times New Roman"/>
          <w:color w:val="111111"/>
          <w:sz w:val="26"/>
          <w:szCs w:val="26"/>
        </w:rPr>
        <w:t>ῖ</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ὸ</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ἄ</w:t>
      </w:r>
      <w:r w:rsidRPr="00CE231D">
        <w:rPr>
          <w:rFonts w:ascii="Cambria" w:hAnsi="Cambria" w:cs="Cambria"/>
          <w:color w:val="111111"/>
          <w:sz w:val="26"/>
          <w:szCs w:val="26"/>
        </w:rPr>
        <w:t>νθρω</w:t>
      </w:r>
      <w:r w:rsidRPr="00CE231D">
        <w:rPr>
          <w:rFonts w:ascii="PT Serif" w:hAnsi="PT Serif" w:cs="PT Serif"/>
          <w:color w:val="111111"/>
          <w:sz w:val="26"/>
          <w:szCs w:val="26"/>
        </w:rPr>
        <w:t>π</w:t>
      </w:r>
      <w:r w:rsidRPr="00CE231D">
        <w:rPr>
          <w:rFonts w:ascii="Cambria" w:hAnsi="Cambria" w:cs="Cambria"/>
          <w:color w:val="111111"/>
          <w:sz w:val="26"/>
          <w:szCs w:val="26"/>
        </w:rPr>
        <w:t>ον</w:t>
      </w:r>
      <w:r w:rsidRPr="00CE231D">
        <w:rPr>
          <w:rFonts w:ascii="PT Serif" w:hAnsi="PT Serif"/>
          <w:color w:val="111111"/>
          <w:sz w:val="26"/>
          <w:szCs w:val="26"/>
          <w:lang w:val="fr-FR"/>
        </w:rPr>
        <w:t>. </w:t>
      </w:r>
      <w:r w:rsidRPr="00CE231D">
        <w:rPr>
          <w:rFonts w:ascii="Cambria" w:hAnsi="Cambria" w:cs="Cambria"/>
          <w:color w:val="111111"/>
          <w:sz w:val="26"/>
          <w:szCs w:val="26"/>
        </w:rPr>
        <w:t>Τότε</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π</w:t>
      </w:r>
      <w:r w:rsidRPr="00CE231D">
        <w:rPr>
          <w:rFonts w:ascii="Cambria" w:hAnsi="Cambria" w:cs="Cambria"/>
          <w:color w:val="111111"/>
          <w:sz w:val="26"/>
          <w:szCs w:val="26"/>
        </w:rPr>
        <w:t>ροσελθόντες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ο</w:t>
      </w:r>
      <w:r w:rsidRPr="00CE231D">
        <w:rPr>
          <w:rFonts w:ascii="Times New Roman" w:hAnsi="Times New Roman" w:cs="Times New Roman"/>
          <w:color w:val="111111"/>
          <w:sz w:val="26"/>
          <w:szCs w:val="26"/>
        </w:rPr>
        <w:t>ἱ</w:t>
      </w:r>
      <w:r w:rsidRPr="00CE231D">
        <w:rPr>
          <w:rFonts w:ascii="PT Serif" w:hAnsi="PT Serif"/>
          <w:color w:val="111111"/>
          <w:sz w:val="26"/>
          <w:szCs w:val="26"/>
          <w:lang w:val="fr-FR"/>
        </w:rPr>
        <w:t xml:space="preserve"> </w:t>
      </w:r>
      <w:r w:rsidRPr="00CE231D">
        <w:rPr>
          <w:rFonts w:ascii="Segoe UI Symbol" w:hAnsi="Segoe UI Symbol" w:cs="Segoe UI Symbol"/>
          <w:color w:val="111111"/>
          <w:sz w:val="26"/>
          <w:szCs w:val="26"/>
        </w:rPr>
        <w:t>⸀</w:t>
      </w:r>
      <w:r w:rsidRPr="00CE231D">
        <w:rPr>
          <w:rFonts w:ascii="PT Serif" w:hAnsi="PT Serif"/>
          <w:color w:val="111111"/>
          <w:sz w:val="26"/>
          <w:szCs w:val="26"/>
        </w:rPr>
        <w:t>μ</w:t>
      </w:r>
      <w:r w:rsidRPr="00CE231D">
        <w:rPr>
          <w:rFonts w:ascii="Cambria" w:hAnsi="Cambria" w:cs="Cambria"/>
          <w:color w:val="111111"/>
          <w:sz w:val="26"/>
          <w:szCs w:val="26"/>
        </w:rPr>
        <w:t>αθητα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Segoe UI Symbol" w:hAnsi="Segoe UI Symbol" w:cs="Segoe UI Symbol"/>
          <w:color w:val="111111"/>
          <w:sz w:val="26"/>
          <w:szCs w:val="26"/>
        </w:rPr>
        <w:t>⸀</w:t>
      </w:r>
      <w:r w:rsidRPr="00CE231D">
        <w:rPr>
          <w:rFonts w:ascii="Cambria" w:hAnsi="Cambria" w:cs="Cambria"/>
          <w:color w:val="111111"/>
          <w:sz w:val="26"/>
          <w:szCs w:val="26"/>
        </w:rPr>
        <w:t>λέγουσιν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α</w:t>
      </w:r>
      <w:r w:rsidRPr="00CE231D">
        <w:rPr>
          <w:rFonts w:ascii="Times New Roman" w:hAnsi="Times New Roman" w:cs="Times New Roman"/>
          <w:color w:val="111111"/>
          <w:sz w:val="26"/>
          <w:szCs w:val="26"/>
        </w:rPr>
        <w:t>ὐ</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ῷ</w:t>
      </w:r>
      <w:r w:rsidRPr="00CE231D">
        <w:rPr>
          <w:rFonts w:ascii="Cambria" w:hAnsi="Cambria" w:cs="Cambria"/>
          <w:color w:val="111111"/>
          <w:sz w:val="26"/>
          <w:szCs w:val="26"/>
        </w:rPr>
        <w:t>·</w:t>
      </w:r>
      <w:r w:rsidRPr="00CE231D">
        <w:rPr>
          <w:rFonts w:ascii="PT Serif" w:hAnsi="PT Serif"/>
          <w:color w:val="111111"/>
          <w:sz w:val="26"/>
          <w:szCs w:val="26"/>
          <w:lang w:val="fr-FR"/>
        </w:rPr>
        <w:t xml:space="preserve"> </w:t>
      </w:r>
      <w:r w:rsidRPr="00CE231D">
        <w:rPr>
          <w:rFonts w:ascii="Cambria" w:hAnsi="Cambria" w:cs="Cambria"/>
          <w:color w:val="111111"/>
          <w:sz w:val="26"/>
          <w:szCs w:val="26"/>
        </w:rPr>
        <w:t>Ο</w:t>
      </w:r>
      <w:r w:rsidRPr="00CE231D">
        <w:rPr>
          <w:rFonts w:ascii="Times New Roman" w:hAnsi="Times New Roman" w:cs="Times New Roman"/>
          <w:color w:val="111111"/>
          <w:sz w:val="26"/>
          <w:szCs w:val="26"/>
        </w:rPr>
        <w:t>ἶ</w:t>
      </w:r>
      <w:r w:rsidRPr="00CE231D">
        <w:rPr>
          <w:rFonts w:ascii="Cambria" w:hAnsi="Cambria" w:cs="Cambria"/>
          <w:color w:val="111111"/>
          <w:sz w:val="26"/>
          <w:szCs w:val="26"/>
        </w:rPr>
        <w:t>δας</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ὅ</w:t>
      </w:r>
      <w:r w:rsidRPr="00CE231D">
        <w:rPr>
          <w:rFonts w:ascii="Cambria" w:hAnsi="Cambria" w:cs="Cambria"/>
          <w:color w:val="111111"/>
          <w:sz w:val="26"/>
          <w:szCs w:val="26"/>
        </w:rPr>
        <w:t>τι</w:t>
      </w:r>
      <w:r w:rsidRPr="00CE231D">
        <w:rPr>
          <w:rFonts w:ascii="PT Serif" w:hAnsi="PT Serif"/>
          <w:color w:val="111111"/>
          <w:sz w:val="26"/>
          <w:szCs w:val="26"/>
          <w:lang w:val="fr-FR"/>
        </w:rPr>
        <w:t xml:space="preserve"> </w:t>
      </w:r>
      <w:r w:rsidRPr="00CE231D">
        <w:rPr>
          <w:rFonts w:ascii="Cambria" w:hAnsi="Cambria" w:cs="Cambria"/>
          <w:color w:val="111111"/>
          <w:sz w:val="26"/>
          <w:szCs w:val="26"/>
        </w:rPr>
        <w:t>ο</w:t>
      </w:r>
      <w:r w:rsidRPr="00CE231D">
        <w:rPr>
          <w:rFonts w:ascii="Times New Roman" w:hAnsi="Times New Roman" w:cs="Times New Roman"/>
          <w:color w:val="111111"/>
          <w:sz w:val="26"/>
          <w:szCs w:val="26"/>
        </w:rPr>
        <w:t>ἱ</w:t>
      </w:r>
      <w:r w:rsidRPr="00CE231D">
        <w:rPr>
          <w:rFonts w:ascii="PT Serif" w:hAnsi="PT Serif"/>
          <w:color w:val="111111"/>
          <w:sz w:val="26"/>
          <w:szCs w:val="26"/>
          <w:lang w:val="fr-FR"/>
        </w:rPr>
        <w:t xml:space="preserve"> </w:t>
      </w:r>
      <w:r w:rsidRPr="00CE231D">
        <w:rPr>
          <w:rFonts w:ascii="Cambria" w:hAnsi="Cambria" w:cs="Cambria"/>
          <w:color w:val="111111"/>
          <w:sz w:val="26"/>
          <w:szCs w:val="26"/>
        </w:rPr>
        <w:t>Φαρισα</w:t>
      </w:r>
      <w:r w:rsidRPr="00CE231D">
        <w:rPr>
          <w:rFonts w:ascii="Times New Roman" w:hAnsi="Times New Roman" w:cs="Times New Roman"/>
          <w:color w:val="111111"/>
          <w:sz w:val="26"/>
          <w:szCs w:val="26"/>
        </w:rPr>
        <w:t>ῖ</w:t>
      </w:r>
      <w:r w:rsidRPr="00CE231D">
        <w:rPr>
          <w:rFonts w:ascii="Cambria" w:hAnsi="Cambria" w:cs="Cambria"/>
          <w:color w:val="111111"/>
          <w:sz w:val="26"/>
          <w:szCs w:val="26"/>
        </w:rPr>
        <w:t>οι</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ἀ</w:t>
      </w:r>
      <w:r w:rsidRPr="00CE231D">
        <w:rPr>
          <w:rFonts w:ascii="Cambria" w:hAnsi="Cambria" w:cs="Cambria"/>
          <w:color w:val="111111"/>
          <w:sz w:val="26"/>
          <w:szCs w:val="26"/>
        </w:rPr>
        <w:t>κούσαντες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ὸ</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λόγον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σκανδαλίσθησαν</w:t>
      </w:r>
      <w:r w:rsidRPr="00CE231D">
        <w:rPr>
          <w:rFonts w:ascii="PT Serif" w:hAnsi="PT Serif"/>
          <w:color w:val="111111"/>
          <w:sz w:val="26"/>
          <w:szCs w:val="26"/>
          <w:lang w:val="fr-FR"/>
        </w:rPr>
        <w:t>; </w:t>
      </w:r>
      <w:r w:rsidRPr="00CE231D">
        <w:rPr>
          <w:rFonts w:ascii="Times New Roman" w:hAnsi="Times New Roman" w:cs="Times New Roman"/>
          <w:color w:val="111111"/>
          <w:sz w:val="26"/>
          <w:szCs w:val="26"/>
        </w:rPr>
        <w:t>ὁ</w:t>
      </w:r>
      <w:r w:rsidRPr="00CE231D">
        <w:rPr>
          <w:rFonts w:ascii="PT Serif" w:hAnsi="PT Serif"/>
          <w:color w:val="111111"/>
          <w:sz w:val="26"/>
          <w:szCs w:val="26"/>
          <w:lang w:val="fr-FR"/>
        </w:rPr>
        <w:t xml:space="preserve"> </w:t>
      </w:r>
      <w:r w:rsidRPr="00CE231D">
        <w:rPr>
          <w:rFonts w:ascii="Cambria" w:hAnsi="Cambria" w:cs="Cambria"/>
          <w:color w:val="111111"/>
          <w:sz w:val="26"/>
          <w:szCs w:val="26"/>
        </w:rPr>
        <w:t>δ</w:t>
      </w:r>
      <w:r w:rsidRPr="00CE231D">
        <w:rPr>
          <w:rFonts w:ascii="Times New Roman" w:hAnsi="Times New Roman" w:cs="Times New Roman"/>
          <w:color w:val="111111"/>
          <w:sz w:val="26"/>
          <w:szCs w:val="26"/>
        </w:rPr>
        <w:t>ὲ</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ἀ</w:t>
      </w:r>
      <w:r w:rsidRPr="00CE231D">
        <w:rPr>
          <w:rFonts w:ascii="PT Serif" w:hAnsi="PT Serif"/>
          <w:color w:val="111111"/>
          <w:sz w:val="26"/>
          <w:szCs w:val="26"/>
        </w:rPr>
        <w:t>π</w:t>
      </w:r>
      <w:r w:rsidRPr="00CE231D">
        <w:rPr>
          <w:rFonts w:ascii="Cambria" w:hAnsi="Cambria" w:cs="Cambria"/>
          <w:color w:val="111111"/>
          <w:sz w:val="26"/>
          <w:szCs w:val="26"/>
        </w:rPr>
        <w:t>οκριθε</w:t>
      </w:r>
      <w:r w:rsidRPr="00CE231D">
        <w:rPr>
          <w:rFonts w:ascii="Times New Roman" w:hAnsi="Times New Roman" w:cs="Times New Roman"/>
          <w:color w:val="111111"/>
          <w:sz w:val="26"/>
          <w:szCs w:val="26"/>
        </w:rPr>
        <w:t>ὶ</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ε</w:t>
      </w:r>
      <w:r w:rsidRPr="00CE231D">
        <w:rPr>
          <w:rFonts w:ascii="Times New Roman" w:hAnsi="Times New Roman" w:cs="Times New Roman"/>
          <w:color w:val="111111"/>
          <w:sz w:val="26"/>
          <w:szCs w:val="26"/>
        </w:rPr>
        <w:t>ἶ</w:t>
      </w:r>
      <w:r w:rsidRPr="00CE231D">
        <w:rPr>
          <w:rFonts w:ascii="PT Serif" w:hAnsi="PT Serif"/>
          <w:color w:val="111111"/>
          <w:sz w:val="26"/>
          <w:szCs w:val="26"/>
        </w:rPr>
        <w:t>π</w:t>
      </w:r>
      <w:r w:rsidRPr="00CE231D">
        <w:rPr>
          <w:rFonts w:ascii="Cambria" w:hAnsi="Cambria" w:cs="Cambria"/>
          <w:color w:val="111111"/>
          <w:sz w:val="26"/>
          <w:szCs w:val="26"/>
        </w:rPr>
        <w:t>εν·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Π</w:t>
      </w:r>
      <w:r w:rsidRPr="00CE231D">
        <w:rPr>
          <w:rFonts w:ascii="Times New Roman" w:hAnsi="Times New Roman" w:cs="Times New Roman"/>
          <w:color w:val="111111"/>
          <w:sz w:val="26"/>
          <w:szCs w:val="26"/>
        </w:rPr>
        <w:t>ᾶ</w:t>
      </w:r>
      <w:r w:rsidRPr="00CE231D">
        <w:rPr>
          <w:rFonts w:ascii="Cambria" w:hAnsi="Cambria" w:cs="Cambria"/>
          <w:color w:val="111111"/>
          <w:sz w:val="26"/>
          <w:szCs w:val="26"/>
        </w:rPr>
        <w:t>σα</w:t>
      </w:r>
      <w:r w:rsidRPr="00CE231D">
        <w:rPr>
          <w:rFonts w:ascii="PT Serif" w:hAnsi="PT Serif"/>
          <w:color w:val="111111"/>
          <w:sz w:val="26"/>
          <w:szCs w:val="26"/>
          <w:lang w:val="fr-FR"/>
        </w:rPr>
        <w:t xml:space="preserve"> </w:t>
      </w:r>
      <w:r w:rsidRPr="00CE231D">
        <w:rPr>
          <w:rFonts w:ascii="Cambria" w:hAnsi="Cambria" w:cs="Cambria"/>
          <w:color w:val="111111"/>
          <w:sz w:val="26"/>
          <w:szCs w:val="26"/>
        </w:rPr>
        <w:t>φυτεία</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ἣ</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ο</w:t>
      </w:r>
      <w:r w:rsidRPr="00CE231D">
        <w:rPr>
          <w:rFonts w:ascii="Times New Roman" w:hAnsi="Times New Roman" w:cs="Times New Roman"/>
          <w:color w:val="111111"/>
          <w:sz w:val="26"/>
          <w:szCs w:val="26"/>
        </w:rPr>
        <w:t>ὐ</w:t>
      </w:r>
      <w:r w:rsidRPr="00CE231D">
        <w:rPr>
          <w:rFonts w:ascii="Cambria" w:hAnsi="Cambria" w:cs="Cambria"/>
          <w:color w:val="111111"/>
          <w:sz w:val="26"/>
          <w:szCs w:val="26"/>
        </w:rPr>
        <w:t>κ</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φύτευσεν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ὁ</w:t>
      </w:r>
      <w:r w:rsidRPr="00CE231D">
        <w:rPr>
          <w:rFonts w:ascii="PT Serif" w:hAnsi="PT Serif"/>
          <w:color w:val="111111"/>
          <w:sz w:val="26"/>
          <w:szCs w:val="26"/>
          <w:lang w:val="fr-FR"/>
        </w:rPr>
        <w:t xml:space="preserve"> </w:t>
      </w:r>
      <w:r w:rsidRPr="00CE231D">
        <w:rPr>
          <w:rFonts w:ascii="PT Serif" w:hAnsi="PT Serif"/>
          <w:color w:val="111111"/>
          <w:sz w:val="26"/>
          <w:szCs w:val="26"/>
        </w:rPr>
        <w:t>π</w:t>
      </w:r>
      <w:r w:rsidRPr="00CE231D">
        <w:rPr>
          <w:rFonts w:ascii="Cambria" w:hAnsi="Cambria" w:cs="Cambria"/>
          <w:color w:val="111111"/>
          <w:sz w:val="26"/>
          <w:szCs w:val="26"/>
        </w:rPr>
        <w:t>ατήρ</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μ</w:t>
      </w:r>
      <w:r w:rsidRPr="00CE231D">
        <w:rPr>
          <w:rFonts w:ascii="Cambria" w:hAnsi="Cambria" w:cs="Cambria"/>
          <w:color w:val="111111"/>
          <w:sz w:val="26"/>
          <w:szCs w:val="26"/>
        </w:rPr>
        <w:t>ου</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ὁ</w:t>
      </w:r>
      <w:r w:rsidRPr="00CE231D">
        <w:rPr>
          <w:rFonts w:ascii="PT Serif" w:hAnsi="PT Serif"/>
          <w:color w:val="111111"/>
          <w:sz w:val="26"/>
          <w:szCs w:val="26"/>
          <w:lang w:val="fr-FR"/>
        </w:rPr>
        <w:t xml:space="preserve"> </w:t>
      </w:r>
      <w:r w:rsidRPr="00CE231D">
        <w:rPr>
          <w:rFonts w:ascii="Cambria" w:hAnsi="Cambria" w:cs="Cambria"/>
          <w:color w:val="111111"/>
          <w:sz w:val="26"/>
          <w:szCs w:val="26"/>
        </w:rPr>
        <w:t>ο</w:t>
      </w:r>
      <w:r w:rsidRPr="00CE231D">
        <w:rPr>
          <w:rFonts w:ascii="Times New Roman" w:hAnsi="Times New Roman" w:cs="Times New Roman"/>
          <w:color w:val="111111"/>
          <w:sz w:val="26"/>
          <w:szCs w:val="26"/>
        </w:rPr>
        <w:t>ὐ</w:t>
      </w:r>
      <w:r w:rsidRPr="00CE231D">
        <w:rPr>
          <w:rFonts w:ascii="Cambria" w:hAnsi="Cambria" w:cs="Cambria"/>
          <w:color w:val="111111"/>
          <w:sz w:val="26"/>
          <w:szCs w:val="26"/>
        </w:rPr>
        <w:t>ράνιος</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κριζωθήσεται</w:t>
      </w:r>
      <w:r w:rsidRPr="00CE231D">
        <w:rPr>
          <w:rFonts w:ascii="PT Serif" w:hAnsi="PT Serif"/>
          <w:color w:val="111111"/>
          <w:sz w:val="26"/>
          <w:szCs w:val="26"/>
          <w:lang w:val="fr-FR"/>
        </w:rPr>
        <w:t>. </w:t>
      </w:r>
      <w:r w:rsidRPr="00CE231D">
        <w:rPr>
          <w:rFonts w:ascii="Times New Roman" w:hAnsi="Times New Roman" w:cs="Times New Roman"/>
          <w:color w:val="111111"/>
          <w:sz w:val="26"/>
          <w:szCs w:val="26"/>
        </w:rPr>
        <w:t>ἄ</w:t>
      </w:r>
      <w:r w:rsidRPr="00CE231D">
        <w:rPr>
          <w:rFonts w:ascii="Cambria" w:hAnsi="Cambria" w:cs="Cambria"/>
          <w:color w:val="111111"/>
          <w:sz w:val="26"/>
          <w:szCs w:val="26"/>
        </w:rPr>
        <w:t>φετε</w:t>
      </w:r>
      <w:r w:rsidRPr="00CE231D">
        <w:rPr>
          <w:rFonts w:ascii="PT Serif" w:hAnsi="PT Serif"/>
          <w:color w:val="111111"/>
          <w:sz w:val="26"/>
          <w:szCs w:val="26"/>
          <w:lang w:val="fr-FR"/>
        </w:rPr>
        <w:t xml:space="preserve"> </w:t>
      </w:r>
      <w:r w:rsidRPr="00CE231D">
        <w:rPr>
          <w:rFonts w:ascii="Cambria" w:hAnsi="Cambria" w:cs="Cambria"/>
          <w:color w:val="111111"/>
          <w:sz w:val="26"/>
          <w:szCs w:val="26"/>
        </w:rPr>
        <w:t>α</w:t>
      </w:r>
      <w:r w:rsidRPr="00CE231D">
        <w:rPr>
          <w:rFonts w:ascii="Times New Roman" w:hAnsi="Times New Roman" w:cs="Times New Roman"/>
          <w:color w:val="111111"/>
          <w:sz w:val="26"/>
          <w:szCs w:val="26"/>
        </w:rPr>
        <w:t>ὐ</w:t>
      </w:r>
      <w:r w:rsidRPr="00CE231D">
        <w:rPr>
          <w:rFonts w:ascii="Cambria" w:hAnsi="Cambria" w:cs="Cambria"/>
          <w:color w:val="111111"/>
          <w:sz w:val="26"/>
          <w:szCs w:val="26"/>
        </w:rPr>
        <w:t>τούς·</w:t>
      </w:r>
      <w:r w:rsidRPr="00CE231D">
        <w:rPr>
          <w:rFonts w:ascii="PT Serif" w:hAnsi="PT Serif"/>
          <w:color w:val="111111"/>
          <w:sz w:val="26"/>
          <w:szCs w:val="26"/>
          <w:lang w:val="fr-FR"/>
        </w:rPr>
        <w:t xml:space="preserve"> </w:t>
      </w:r>
      <w:r w:rsidRPr="00CE231D">
        <w:rPr>
          <w:rFonts w:ascii="Segoe UI Symbol" w:hAnsi="Segoe UI Symbol" w:cs="Segoe UI Symbol"/>
          <w:color w:val="111111"/>
          <w:sz w:val="26"/>
          <w:szCs w:val="26"/>
        </w:rPr>
        <w:t>⸂</w:t>
      </w:r>
      <w:r w:rsidRPr="00CE231D">
        <w:rPr>
          <w:rFonts w:ascii="Cambria" w:hAnsi="Cambria" w:cs="Cambria"/>
          <w:color w:val="111111"/>
          <w:sz w:val="26"/>
          <w:szCs w:val="26"/>
        </w:rPr>
        <w:t>τυφλοί</w:t>
      </w:r>
      <w:r w:rsidRPr="00CE231D">
        <w:rPr>
          <w:rFonts w:ascii="PT Serif" w:hAnsi="PT Serif"/>
          <w:color w:val="111111"/>
          <w:sz w:val="26"/>
          <w:szCs w:val="26"/>
          <w:lang w:val="fr-FR"/>
        </w:rPr>
        <w:t xml:space="preserve"> </w:t>
      </w:r>
      <w:r w:rsidRPr="00CE231D">
        <w:rPr>
          <w:rFonts w:ascii="Cambria" w:hAnsi="Cambria" w:cs="Cambria"/>
          <w:color w:val="111111"/>
          <w:sz w:val="26"/>
          <w:szCs w:val="26"/>
        </w:rPr>
        <w:t>ε</w:t>
      </w:r>
      <w:r w:rsidRPr="00CE231D">
        <w:rPr>
          <w:rFonts w:ascii="Times New Roman" w:hAnsi="Times New Roman" w:cs="Times New Roman"/>
          <w:color w:val="111111"/>
          <w:sz w:val="26"/>
          <w:szCs w:val="26"/>
        </w:rPr>
        <w:t>ἰ</w:t>
      </w:r>
      <w:r w:rsidRPr="00CE231D">
        <w:rPr>
          <w:rFonts w:ascii="Cambria" w:hAnsi="Cambria" w:cs="Cambria"/>
          <w:color w:val="111111"/>
          <w:sz w:val="26"/>
          <w:szCs w:val="26"/>
        </w:rPr>
        <w:t>σιν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ὁ</w:t>
      </w:r>
      <w:r w:rsidRPr="00CE231D">
        <w:rPr>
          <w:rFonts w:ascii="Cambria" w:hAnsi="Cambria" w:cs="Cambria"/>
          <w:color w:val="111111"/>
          <w:sz w:val="26"/>
          <w:szCs w:val="26"/>
        </w:rPr>
        <w:t>δηγοί</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τυφλ</w:t>
      </w:r>
      <w:r w:rsidRPr="00CE231D">
        <w:rPr>
          <w:rFonts w:ascii="Times New Roman" w:hAnsi="Times New Roman" w:cs="Times New Roman"/>
          <w:color w:val="111111"/>
          <w:sz w:val="26"/>
          <w:szCs w:val="26"/>
        </w:rPr>
        <w:t>ῶ</w:t>
      </w:r>
      <w:r w:rsidRPr="00CE231D">
        <w:rPr>
          <w:rFonts w:ascii="Cambria" w:hAnsi="Cambria" w:cs="Cambria"/>
          <w:color w:val="111111"/>
          <w:sz w:val="26"/>
          <w:szCs w:val="26"/>
        </w:rPr>
        <w:t>ν</w:t>
      </w:r>
      <w:r w:rsidRPr="00CE231D">
        <w:rPr>
          <w:rFonts w:ascii="Segoe UI Symbol" w:hAnsi="Segoe UI Symbol" w:cs="Segoe UI Symbol"/>
          <w:color w:val="111111"/>
          <w:sz w:val="26"/>
          <w:szCs w:val="26"/>
        </w:rPr>
        <w:t>⸃</w:t>
      </w:r>
      <w:r w:rsidRPr="00CE231D">
        <w:rPr>
          <w:rFonts w:ascii="Cambria" w:hAnsi="Cambria" w:cs="Cambria"/>
          <w:color w:val="111111"/>
          <w:sz w:val="26"/>
          <w:szCs w:val="26"/>
        </w:rPr>
        <w:t>·</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τυφλ</w:t>
      </w:r>
      <w:r w:rsidRPr="00CE231D">
        <w:rPr>
          <w:rFonts w:ascii="Times New Roman" w:hAnsi="Times New Roman" w:cs="Times New Roman"/>
          <w:color w:val="111111"/>
          <w:sz w:val="26"/>
          <w:szCs w:val="26"/>
        </w:rPr>
        <w:t>ὸ</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δ</w:t>
      </w:r>
      <w:r w:rsidRPr="00CE231D">
        <w:rPr>
          <w:rFonts w:ascii="Times New Roman" w:hAnsi="Times New Roman" w:cs="Times New Roman"/>
          <w:color w:val="111111"/>
          <w:sz w:val="26"/>
          <w:szCs w:val="26"/>
        </w:rPr>
        <w:t>ὲ</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τυφλ</w:t>
      </w:r>
      <w:r w:rsidRPr="00CE231D">
        <w:rPr>
          <w:rFonts w:ascii="Times New Roman" w:hAnsi="Times New Roman" w:cs="Times New Roman"/>
          <w:color w:val="111111"/>
          <w:sz w:val="26"/>
          <w:szCs w:val="26"/>
        </w:rPr>
        <w:t>ὸ</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ἐὰ</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ὁ</w:t>
      </w:r>
      <w:r w:rsidRPr="00CE231D">
        <w:rPr>
          <w:rFonts w:ascii="Cambria" w:hAnsi="Cambria" w:cs="Cambria"/>
          <w:color w:val="111111"/>
          <w:sz w:val="26"/>
          <w:szCs w:val="26"/>
        </w:rPr>
        <w:t>δηγ</w:t>
      </w:r>
      <w:r w:rsidRPr="00CE231D">
        <w:rPr>
          <w:rFonts w:ascii="Times New Roman" w:hAnsi="Times New Roman" w:cs="Times New Roman"/>
          <w:color w:val="111111"/>
          <w:sz w:val="26"/>
          <w:szCs w:val="26"/>
        </w:rPr>
        <w:t>ῇ</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ἀ</w:t>
      </w:r>
      <w:r w:rsidRPr="00CE231D">
        <w:rPr>
          <w:rFonts w:ascii="PT Serif" w:hAnsi="PT Serif"/>
          <w:color w:val="111111"/>
          <w:sz w:val="26"/>
          <w:szCs w:val="26"/>
        </w:rPr>
        <w:t>μ</w:t>
      </w:r>
      <w:r w:rsidRPr="00CE231D">
        <w:rPr>
          <w:rFonts w:ascii="Cambria" w:hAnsi="Cambria" w:cs="Cambria"/>
          <w:color w:val="111111"/>
          <w:sz w:val="26"/>
          <w:szCs w:val="26"/>
        </w:rPr>
        <w:t>φότεροι</w:t>
      </w:r>
      <w:r w:rsidRPr="00CE231D">
        <w:rPr>
          <w:rFonts w:ascii="PT Serif" w:hAnsi="PT Serif"/>
          <w:color w:val="111111"/>
          <w:sz w:val="26"/>
          <w:szCs w:val="26"/>
          <w:lang w:val="fr-FR"/>
        </w:rPr>
        <w:t xml:space="preserve"> </w:t>
      </w:r>
      <w:r w:rsidRPr="00CE231D">
        <w:rPr>
          <w:rFonts w:ascii="Cambria" w:hAnsi="Cambria" w:cs="Cambria"/>
          <w:color w:val="111111"/>
          <w:sz w:val="26"/>
          <w:szCs w:val="26"/>
        </w:rPr>
        <w:t>ε</w:t>
      </w:r>
      <w:r w:rsidRPr="00CE231D">
        <w:rPr>
          <w:rFonts w:ascii="Times New Roman" w:hAnsi="Times New Roman" w:cs="Times New Roman"/>
          <w:color w:val="111111"/>
          <w:sz w:val="26"/>
          <w:szCs w:val="26"/>
        </w:rPr>
        <w:t>ἰ</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βόθυνον</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π</w:t>
      </w:r>
      <w:r w:rsidRPr="00CE231D">
        <w:rPr>
          <w:rFonts w:ascii="Cambria" w:hAnsi="Cambria" w:cs="Cambria"/>
          <w:color w:val="111111"/>
          <w:sz w:val="26"/>
          <w:szCs w:val="26"/>
        </w:rPr>
        <w:t>εσο</w:t>
      </w:r>
      <w:r w:rsidRPr="00CE231D">
        <w:rPr>
          <w:rFonts w:ascii="Times New Roman" w:hAnsi="Times New Roman" w:cs="Times New Roman"/>
          <w:color w:val="111111"/>
          <w:sz w:val="26"/>
          <w:szCs w:val="26"/>
        </w:rPr>
        <w:t>ῦ</w:t>
      </w:r>
      <w:r w:rsidRPr="00CE231D">
        <w:rPr>
          <w:rFonts w:ascii="Cambria" w:hAnsi="Cambria" w:cs="Cambria"/>
          <w:color w:val="111111"/>
          <w:sz w:val="26"/>
          <w:szCs w:val="26"/>
        </w:rPr>
        <w:t>νται</w:t>
      </w:r>
      <w:r w:rsidRPr="00CE231D">
        <w:rPr>
          <w:rFonts w:ascii="PT Serif" w:hAnsi="PT Serif"/>
          <w:color w:val="111111"/>
          <w:sz w:val="26"/>
          <w:szCs w:val="26"/>
          <w:lang w:val="fr-FR"/>
        </w:rPr>
        <w:t>. </w:t>
      </w:r>
      <w:r w:rsidRPr="00CE231D">
        <w:rPr>
          <w:rFonts w:ascii="Times New Roman" w:hAnsi="Times New Roman" w:cs="Times New Roman"/>
          <w:color w:val="111111"/>
          <w:sz w:val="26"/>
          <w:szCs w:val="26"/>
        </w:rPr>
        <w:t>Ἀ</w:t>
      </w:r>
      <w:r w:rsidRPr="00CE231D">
        <w:rPr>
          <w:rFonts w:ascii="PT Serif" w:hAnsi="PT Serif"/>
          <w:color w:val="111111"/>
          <w:sz w:val="26"/>
          <w:szCs w:val="26"/>
        </w:rPr>
        <w:t>π</w:t>
      </w:r>
      <w:r w:rsidRPr="00CE231D">
        <w:rPr>
          <w:rFonts w:ascii="Cambria" w:hAnsi="Cambria" w:cs="Cambria"/>
          <w:color w:val="111111"/>
          <w:sz w:val="26"/>
          <w:szCs w:val="26"/>
        </w:rPr>
        <w:t>οκριθε</w:t>
      </w:r>
      <w:r w:rsidRPr="00CE231D">
        <w:rPr>
          <w:rFonts w:ascii="Times New Roman" w:hAnsi="Times New Roman" w:cs="Times New Roman"/>
          <w:color w:val="111111"/>
          <w:sz w:val="26"/>
          <w:szCs w:val="26"/>
        </w:rPr>
        <w:t>ὶ</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δ</w:t>
      </w:r>
      <w:r w:rsidRPr="00CE231D">
        <w:rPr>
          <w:rFonts w:ascii="Times New Roman" w:hAnsi="Times New Roman" w:cs="Times New Roman"/>
          <w:color w:val="111111"/>
          <w:sz w:val="26"/>
          <w:szCs w:val="26"/>
        </w:rPr>
        <w:t>ὲ</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ὁ</w:t>
      </w:r>
      <w:r w:rsidRPr="00CE231D">
        <w:rPr>
          <w:rFonts w:ascii="PT Serif" w:hAnsi="PT Serif"/>
          <w:color w:val="111111"/>
          <w:sz w:val="26"/>
          <w:szCs w:val="26"/>
          <w:lang w:val="fr-FR"/>
        </w:rPr>
        <w:t xml:space="preserve"> </w:t>
      </w:r>
      <w:r w:rsidRPr="00CE231D">
        <w:rPr>
          <w:rFonts w:ascii="Cambria" w:hAnsi="Cambria" w:cs="Cambria"/>
          <w:color w:val="111111"/>
          <w:sz w:val="26"/>
          <w:szCs w:val="26"/>
        </w:rPr>
        <w:t>Πέτρος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ε</w:t>
      </w:r>
      <w:r w:rsidRPr="00CE231D">
        <w:rPr>
          <w:rFonts w:ascii="Times New Roman" w:hAnsi="Times New Roman" w:cs="Times New Roman"/>
          <w:color w:val="111111"/>
          <w:sz w:val="26"/>
          <w:szCs w:val="26"/>
        </w:rPr>
        <w:t>ἶ</w:t>
      </w:r>
      <w:r w:rsidRPr="00CE231D">
        <w:rPr>
          <w:rFonts w:ascii="PT Serif" w:hAnsi="PT Serif"/>
          <w:color w:val="111111"/>
          <w:sz w:val="26"/>
          <w:szCs w:val="26"/>
        </w:rPr>
        <w:t>π</w:t>
      </w:r>
      <w:r w:rsidRPr="00CE231D">
        <w:rPr>
          <w:rFonts w:ascii="Cambria" w:hAnsi="Cambria" w:cs="Cambria"/>
          <w:color w:val="111111"/>
          <w:sz w:val="26"/>
          <w:szCs w:val="26"/>
        </w:rPr>
        <w:t>εν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α</w:t>
      </w:r>
      <w:r w:rsidRPr="00CE231D">
        <w:rPr>
          <w:rFonts w:ascii="Times New Roman" w:hAnsi="Times New Roman" w:cs="Times New Roman"/>
          <w:color w:val="111111"/>
          <w:sz w:val="26"/>
          <w:szCs w:val="26"/>
        </w:rPr>
        <w:t>ὐ</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ῷ</w:t>
      </w:r>
      <w:r w:rsidRPr="00CE231D">
        <w:rPr>
          <w:rFonts w:ascii="Cambria" w:hAnsi="Cambria" w:cs="Cambria"/>
          <w:color w:val="111111"/>
          <w:sz w:val="26"/>
          <w:szCs w:val="26"/>
        </w:rPr>
        <w:t>·</w:t>
      </w:r>
      <w:r w:rsidRPr="00CE231D">
        <w:rPr>
          <w:rFonts w:ascii="PT Serif" w:hAnsi="PT Serif"/>
          <w:color w:val="111111"/>
          <w:sz w:val="26"/>
          <w:szCs w:val="26"/>
          <w:lang w:val="fr-FR"/>
        </w:rPr>
        <w:t xml:space="preserve"> </w:t>
      </w:r>
      <w:r w:rsidRPr="00CE231D">
        <w:rPr>
          <w:rFonts w:ascii="Cambria" w:hAnsi="Cambria" w:cs="Cambria"/>
          <w:color w:val="111111"/>
          <w:sz w:val="26"/>
          <w:szCs w:val="26"/>
        </w:rPr>
        <w:t>Φράσον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ἡ</w:t>
      </w:r>
      <w:r w:rsidRPr="00CE231D">
        <w:rPr>
          <w:rFonts w:ascii="PT Serif" w:hAnsi="PT Serif"/>
          <w:color w:val="111111"/>
          <w:sz w:val="26"/>
          <w:szCs w:val="26"/>
        </w:rPr>
        <w:t>μ</w:t>
      </w:r>
      <w:r w:rsidRPr="00CE231D">
        <w:rPr>
          <w:rFonts w:ascii="Times New Roman" w:hAnsi="Times New Roman" w:cs="Times New Roman"/>
          <w:color w:val="111111"/>
          <w:sz w:val="26"/>
          <w:szCs w:val="26"/>
        </w:rPr>
        <w:t>ῖ</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ὴ</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π</w:t>
      </w:r>
      <w:r w:rsidRPr="00CE231D">
        <w:rPr>
          <w:rFonts w:ascii="Cambria" w:hAnsi="Cambria" w:cs="Cambria"/>
          <w:color w:val="111111"/>
          <w:sz w:val="26"/>
          <w:szCs w:val="26"/>
        </w:rPr>
        <w:t>αραβολήν</w:t>
      </w:r>
      <w:r w:rsidRPr="00CE231D">
        <w:rPr>
          <w:rFonts w:ascii="PT Serif" w:hAnsi="PT Serif"/>
          <w:color w:val="111111"/>
          <w:sz w:val="26"/>
          <w:szCs w:val="26"/>
          <w:lang w:val="fr-FR"/>
        </w:rPr>
        <w:t xml:space="preserve"> </w:t>
      </w:r>
      <w:r w:rsidRPr="00CE231D">
        <w:rPr>
          <w:rFonts w:ascii="Segoe UI Symbol" w:hAnsi="Segoe UI Symbol" w:cs="Segoe UI Symbol"/>
          <w:color w:val="111111"/>
          <w:sz w:val="26"/>
          <w:szCs w:val="26"/>
        </w:rPr>
        <w:t>⸀</w:t>
      </w:r>
      <w:r w:rsidRPr="00CE231D">
        <w:rPr>
          <w:rFonts w:ascii="Cambria" w:hAnsi="Cambria" w:cs="Cambria"/>
          <w:color w:val="111111"/>
          <w:sz w:val="26"/>
          <w:szCs w:val="26"/>
        </w:rPr>
        <w:t>ταύτην</w:t>
      </w:r>
      <w:r w:rsidRPr="00CE231D">
        <w:rPr>
          <w:rFonts w:ascii="PT Serif" w:hAnsi="PT Serif"/>
          <w:color w:val="111111"/>
          <w:sz w:val="26"/>
          <w:szCs w:val="26"/>
          <w:lang w:val="fr-FR"/>
        </w:rPr>
        <w:t>. </w:t>
      </w:r>
      <w:r w:rsidRPr="00CE231D">
        <w:rPr>
          <w:rFonts w:ascii="Times New Roman" w:hAnsi="Times New Roman" w:cs="Times New Roman"/>
          <w:color w:val="111111"/>
          <w:sz w:val="26"/>
          <w:szCs w:val="26"/>
        </w:rPr>
        <w:t>ὁ</w:t>
      </w:r>
      <w:r w:rsidRPr="00CE231D">
        <w:rPr>
          <w:rFonts w:ascii="PT Serif" w:hAnsi="PT Serif"/>
          <w:color w:val="111111"/>
          <w:sz w:val="26"/>
          <w:szCs w:val="26"/>
          <w:lang w:val="fr-FR"/>
        </w:rPr>
        <w:t xml:space="preserve"> </w:t>
      </w:r>
      <w:r w:rsidRPr="00CE231D">
        <w:rPr>
          <w:rFonts w:ascii="Segoe UI Symbol" w:hAnsi="Segoe UI Symbol" w:cs="Segoe UI Symbol"/>
          <w:color w:val="111111"/>
          <w:sz w:val="26"/>
          <w:szCs w:val="26"/>
        </w:rPr>
        <w:t>⸀</w:t>
      </w:r>
      <w:r w:rsidRPr="00CE231D">
        <w:rPr>
          <w:rFonts w:ascii="Cambria" w:hAnsi="Cambria" w:cs="Cambria"/>
          <w:color w:val="111111"/>
          <w:sz w:val="26"/>
          <w:szCs w:val="26"/>
        </w:rPr>
        <w:t>δ</w:t>
      </w:r>
      <w:r w:rsidRPr="00CE231D">
        <w:rPr>
          <w:rFonts w:ascii="Times New Roman" w:hAnsi="Times New Roman" w:cs="Times New Roman"/>
          <w:color w:val="111111"/>
          <w:sz w:val="26"/>
          <w:szCs w:val="26"/>
        </w:rPr>
        <w:t>ὲ</w:t>
      </w:r>
      <w:r w:rsidRPr="00CE231D">
        <w:rPr>
          <w:rFonts w:ascii="PT Serif" w:hAnsi="PT Serif"/>
          <w:color w:val="111111"/>
          <w:sz w:val="26"/>
          <w:szCs w:val="26"/>
          <w:lang w:val="fr-FR"/>
        </w:rPr>
        <w:t xml:space="preserve"> </w:t>
      </w:r>
      <w:r w:rsidRPr="00CE231D">
        <w:rPr>
          <w:rFonts w:ascii="Cambria" w:hAnsi="Cambria" w:cs="Cambria"/>
          <w:color w:val="111111"/>
          <w:sz w:val="26"/>
          <w:szCs w:val="26"/>
        </w:rPr>
        <w:t>ε</w:t>
      </w:r>
      <w:r w:rsidRPr="00CE231D">
        <w:rPr>
          <w:rFonts w:ascii="Times New Roman" w:hAnsi="Times New Roman" w:cs="Times New Roman"/>
          <w:color w:val="111111"/>
          <w:sz w:val="26"/>
          <w:szCs w:val="26"/>
        </w:rPr>
        <w:t>ἶ</w:t>
      </w:r>
      <w:r w:rsidRPr="00CE231D">
        <w:rPr>
          <w:rFonts w:ascii="PT Serif" w:hAnsi="PT Serif"/>
          <w:color w:val="111111"/>
          <w:sz w:val="26"/>
          <w:szCs w:val="26"/>
        </w:rPr>
        <w:t>π</w:t>
      </w:r>
      <w:r w:rsidRPr="00CE231D">
        <w:rPr>
          <w:rFonts w:ascii="Cambria" w:hAnsi="Cambria" w:cs="Cambria"/>
          <w:color w:val="111111"/>
          <w:sz w:val="26"/>
          <w:szCs w:val="26"/>
        </w:rPr>
        <w:t>εν·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Ἀ</w:t>
      </w:r>
      <w:r w:rsidRPr="00CE231D">
        <w:rPr>
          <w:rFonts w:ascii="Cambria" w:hAnsi="Cambria" w:cs="Cambria"/>
          <w:color w:val="111111"/>
          <w:sz w:val="26"/>
          <w:szCs w:val="26"/>
        </w:rPr>
        <w:t>κ</w:t>
      </w:r>
      <w:r w:rsidRPr="00CE231D">
        <w:rPr>
          <w:rFonts w:ascii="PT Serif" w:hAnsi="PT Serif" w:cs="PT Serif"/>
          <w:color w:val="111111"/>
          <w:sz w:val="26"/>
          <w:szCs w:val="26"/>
        </w:rPr>
        <w:t>μ</w:t>
      </w:r>
      <w:r w:rsidRPr="00CE231D">
        <w:rPr>
          <w:rFonts w:ascii="Times New Roman" w:hAnsi="Times New Roman" w:cs="Times New Roman"/>
          <w:color w:val="111111"/>
          <w:sz w:val="26"/>
          <w:szCs w:val="26"/>
        </w:rPr>
        <w:t>ὴ</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ὑ</w:t>
      </w:r>
      <w:r w:rsidRPr="00CE231D">
        <w:rPr>
          <w:rFonts w:ascii="PT Serif" w:hAnsi="PT Serif"/>
          <w:color w:val="111111"/>
          <w:sz w:val="26"/>
          <w:szCs w:val="26"/>
        </w:rPr>
        <w:t>μ</w:t>
      </w:r>
      <w:r w:rsidRPr="00CE231D">
        <w:rPr>
          <w:rFonts w:ascii="Cambria" w:hAnsi="Cambria" w:cs="Cambria"/>
          <w:color w:val="111111"/>
          <w:sz w:val="26"/>
          <w:szCs w:val="26"/>
        </w:rPr>
        <w:t>ε</w:t>
      </w:r>
      <w:r w:rsidRPr="00CE231D">
        <w:rPr>
          <w:rFonts w:ascii="Times New Roman" w:hAnsi="Times New Roman" w:cs="Times New Roman"/>
          <w:color w:val="111111"/>
          <w:sz w:val="26"/>
          <w:szCs w:val="26"/>
        </w:rPr>
        <w:t>ῖ</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ἀ</w:t>
      </w:r>
      <w:r w:rsidRPr="00CE231D">
        <w:rPr>
          <w:rFonts w:ascii="Cambria" w:hAnsi="Cambria" w:cs="Cambria"/>
          <w:color w:val="111111"/>
          <w:sz w:val="26"/>
          <w:szCs w:val="26"/>
        </w:rPr>
        <w:t>σύνετοί</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στε</w:t>
      </w:r>
      <w:r w:rsidRPr="00CE231D">
        <w:rPr>
          <w:rFonts w:ascii="PT Serif" w:hAnsi="PT Serif"/>
          <w:color w:val="111111"/>
          <w:sz w:val="26"/>
          <w:szCs w:val="26"/>
          <w:lang w:val="fr-FR"/>
        </w:rPr>
        <w:t>; </w:t>
      </w:r>
      <w:r w:rsidRPr="00CE231D">
        <w:rPr>
          <w:rFonts w:ascii="Segoe UI Symbol" w:hAnsi="Segoe UI Symbol" w:cs="Segoe UI Symbol"/>
          <w:color w:val="111111"/>
          <w:sz w:val="26"/>
          <w:szCs w:val="26"/>
        </w:rPr>
        <w:t>⸀</w:t>
      </w:r>
      <w:r w:rsidRPr="00CE231D">
        <w:rPr>
          <w:rFonts w:ascii="Cambria" w:hAnsi="Cambria" w:cs="Cambria"/>
          <w:color w:val="111111"/>
          <w:sz w:val="26"/>
          <w:szCs w:val="26"/>
        </w:rPr>
        <w:t>ο</w:t>
      </w:r>
      <w:r w:rsidRPr="00CE231D">
        <w:rPr>
          <w:rFonts w:ascii="Times New Roman" w:hAnsi="Times New Roman" w:cs="Times New Roman"/>
          <w:color w:val="111111"/>
          <w:sz w:val="26"/>
          <w:szCs w:val="26"/>
        </w:rPr>
        <w:t>ὐ</w:t>
      </w:r>
      <w:r w:rsidRPr="00CE231D">
        <w:rPr>
          <w:rFonts w:ascii="PT Serif" w:hAnsi="PT Serif"/>
          <w:color w:val="111111"/>
          <w:sz w:val="26"/>
          <w:szCs w:val="26"/>
          <w:lang w:val="fr-FR"/>
        </w:rPr>
        <w:t xml:space="preserve"> </w:t>
      </w:r>
      <w:r w:rsidRPr="00CE231D">
        <w:rPr>
          <w:rFonts w:ascii="Cambria" w:hAnsi="Cambria" w:cs="Cambria"/>
          <w:color w:val="111111"/>
          <w:sz w:val="26"/>
          <w:szCs w:val="26"/>
        </w:rPr>
        <w:t>νοε</w:t>
      </w:r>
      <w:r w:rsidRPr="00CE231D">
        <w:rPr>
          <w:rFonts w:ascii="Times New Roman" w:hAnsi="Times New Roman" w:cs="Times New Roman"/>
          <w:color w:val="111111"/>
          <w:sz w:val="26"/>
          <w:szCs w:val="26"/>
        </w:rPr>
        <w:t>ῖ</w:t>
      </w:r>
      <w:r w:rsidRPr="00CE231D">
        <w:rPr>
          <w:rFonts w:ascii="Cambria" w:hAnsi="Cambria" w:cs="Cambria"/>
          <w:color w:val="111111"/>
          <w:sz w:val="26"/>
          <w:szCs w:val="26"/>
        </w:rPr>
        <w:t>τε</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ὅ</w:t>
      </w:r>
      <w:r w:rsidRPr="00CE231D">
        <w:rPr>
          <w:rFonts w:ascii="Cambria" w:hAnsi="Cambria" w:cs="Cambria"/>
          <w:color w:val="111111"/>
          <w:sz w:val="26"/>
          <w:szCs w:val="26"/>
        </w:rPr>
        <w:t>τι</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π</w:t>
      </w:r>
      <w:r w:rsidRPr="00CE231D">
        <w:rPr>
          <w:rFonts w:ascii="Times New Roman" w:hAnsi="Times New Roman" w:cs="Times New Roman"/>
          <w:color w:val="111111"/>
          <w:sz w:val="26"/>
          <w:szCs w:val="26"/>
        </w:rPr>
        <w:t>ᾶ</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ὸ</w:t>
      </w:r>
      <w:r w:rsidRPr="00CE231D">
        <w:rPr>
          <w:rFonts w:ascii="PT Serif" w:hAnsi="PT Serif"/>
          <w:color w:val="111111"/>
          <w:sz w:val="26"/>
          <w:szCs w:val="26"/>
          <w:lang w:val="fr-FR"/>
        </w:rPr>
        <w:t xml:space="preserve"> </w:t>
      </w:r>
      <w:r w:rsidRPr="00CE231D">
        <w:rPr>
          <w:rFonts w:ascii="Cambria" w:hAnsi="Cambria" w:cs="Cambria"/>
          <w:color w:val="111111"/>
          <w:sz w:val="26"/>
          <w:szCs w:val="26"/>
        </w:rPr>
        <w:t>ε</w:t>
      </w:r>
      <w:r w:rsidRPr="00CE231D">
        <w:rPr>
          <w:rFonts w:ascii="Times New Roman" w:hAnsi="Times New Roman" w:cs="Times New Roman"/>
          <w:color w:val="111111"/>
          <w:sz w:val="26"/>
          <w:szCs w:val="26"/>
        </w:rPr>
        <w:t>ἰ</w:t>
      </w:r>
      <w:r w:rsidRPr="00CE231D">
        <w:rPr>
          <w:rFonts w:ascii="Cambria" w:hAnsi="Cambria" w:cs="Cambria"/>
          <w:color w:val="111111"/>
          <w:sz w:val="26"/>
          <w:szCs w:val="26"/>
        </w:rPr>
        <w:t>σ</w:t>
      </w:r>
      <w:r w:rsidRPr="00CE231D">
        <w:rPr>
          <w:rFonts w:ascii="PT Serif" w:hAnsi="PT Serif" w:cs="PT Serif"/>
          <w:color w:val="111111"/>
          <w:sz w:val="26"/>
          <w:szCs w:val="26"/>
        </w:rPr>
        <w:t>π</w:t>
      </w:r>
      <w:r w:rsidRPr="00CE231D">
        <w:rPr>
          <w:rFonts w:ascii="Cambria" w:hAnsi="Cambria" w:cs="Cambria"/>
          <w:color w:val="111111"/>
          <w:sz w:val="26"/>
          <w:szCs w:val="26"/>
        </w:rPr>
        <w:t>ορευό</w:t>
      </w:r>
      <w:r w:rsidRPr="00CE231D">
        <w:rPr>
          <w:rFonts w:ascii="PT Serif" w:hAnsi="PT Serif" w:cs="PT Serif"/>
          <w:color w:val="111111"/>
          <w:sz w:val="26"/>
          <w:szCs w:val="26"/>
        </w:rPr>
        <w:t>μ</w:t>
      </w:r>
      <w:r w:rsidRPr="00CE231D">
        <w:rPr>
          <w:rFonts w:ascii="Cambria" w:hAnsi="Cambria" w:cs="Cambria"/>
          <w:color w:val="111111"/>
          <w:sz w:val="26"/>
          <w:szCs w:val="26"/>
        </w:rPr>
        <w:t>ενον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ε</w:t>
      </w:r>
      <w:r w:rsidRPr="00CE231D">
        <w:rPr>
          <w:rFonts w:ascii="Times New Roman" w:hAnsi="Times New Roman" w:cs="Times New Roman"/>
          <w:color w:val="111111"/>
          <w:sz w:val="26"/>
          <w:szCs w:val="26"/>
        </w:rPr>
        <w:t>ἰ</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ὸ</w:t>
      </w:r>
      <w:r w:rsidRPr="00CE231D">
        <w:rPr>
          <w:rFonts w:ascii="PT Serif" w:hAnsi="PT Serif"/>
          <w:color w:val="111111"/>
          <w:sz w:val="26"/>
          <w:szCs w:val="26"/>
          <w:lang w:val="fr-FR"/>
        </w:rPr>
        <w:t xml:space="preserve"> </w:t>
      </w:r>
      <w:r w:rsidRPr="00CE231D">
        <w:rPr>
          <w:rFonts w:ascii="Cambria" w:hAnsi="Cambria" w:cs="Cambria"/>
          <w:color w:val="111111"/>
          <w:sz w:val="26"/>
          <w:szCs w:val="26"/>
        </w:rPr>
        <w:t>στό</w:t>
      </w:r>
      <w:r w:rsidRPr="00CE231D">
        <w:rPr>
          <w:rFonts w:ascii="PT Serif" w:hAnsi="PT Serif" w:cs="PT Serif"/>
          <w:color w:val="111111"/>
          <w:sz w:val="26"/>
          <w:szCs w:val="26"/>
        </w:rPr>
        <w:t>μ</w:t>
      </w:r>
      <w:r w:rsidRPr="00CE231D">
        <w:rPr>
          <w:rFonts w:ascii="Cambria" w:hAnsi="Cambria" w:cs="Cambria"/>
          <w:color w:val="111111"/>
          <w:sz w:val="26"/>
          <w:szCs w:val="26"/>
        </w:rPr>
        <w:t>α</w:t>
      </w:r>
      <w:r w:rsidRPr="00CE231D">
        <w:rPr>
          <w:rFonts w:ascii="PT Serif" w:hAnsi="PT Serif"/>
          <w:color w:val="111111"/>
          <w:sz w:val="26"/>
          <w:szCs w:val="26"/>
          <w:lang w:val="fr-FR"/>
        </w:rPr>
        <w:t xml:space="preserve"> </w:t>
      </w:r>
      <w:r w:rsidRPr="00CE231D">
        <w:rPr>
          <w:rFonts w:ascii="Cambria" w:hAnsi="Cambria" w:cs="Cambria"/>
          <w:color w:val="111111"/>
          <w:sz w:val="26"/>
          <w:szCs w:val="26"/>
        </w:rPr>
        <w:t>ε</w:t>
      </w:r>
      <w:r w:rsidRPr="00CE231D">
        <w:rPr>
          <w:rFonts w:ascii="Times New Roman" w:hAnsi="Times New Roman" w:cs="Times New Roman"/>
          <w:color w:val="111111"/>
          <w:sz w:val="26"/>
          <w:szCs w:val="26"/>
        </w:rPr>
        <w:t>ἰ</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ὴ</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κοιλίαν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χωρε</w:t>
      </w:r>
      <w:r w:rsidRPr="00CE231D">
        <w:rPr>
          <w:rFonts w:ascii="Times New Roman" w:hAnsi="Times New Roman" w:cs="Times New Roman"/>
          <w:color w:val="111111"/>
          <w:sz w:val="26"/>
          <w:szCs w:val="26"/>
        </w:rPr>
        <w:t>ῖ</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Cambria" w:hAnsi="Cambria" w:cs="Cambria"/>
          <w:color w:val="111111"/>
          <w:sz w:val="26"/>
          <w:szCs w:val="26"/>
        </w:rPr>
        <w:t>ε</w:t>
      </w:r>
      <w:r w:rsidRPr="00CE231D">
        <w:rPr>
          <w:rFonts w:ascii="Times New Roman" w:hAnsi="Times New Roman" w:cs="Times New Roman"/>
          <w:color w:val="111111"/>
          <w:sz w:val="26"/>
          <w:szCs w:val="26"/>
        </w:rPr>
        <w:t>ἰ</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ἀ</w:t>
      </w:r>
      <w:r w:rsidRPr="00CE231D">
        <w:rPr>
          <w:rFonts w:ascii="Cambria" w:hAnsi="Cambria" w:cs="Cambria"/>
          <w:color w:val="111111"/>
          <w:sz w:val="26"/>
          <w:szCs w:val="26"/>
        </w:rPr>
        <w:t>φεδρ</w:t>
      </w:r>
      <w:r w:rsidRPr="00CE231D">
        <w:rPr>
          <w:rFonts w:ascii="Times New Roman" w:hAnsi="Times New Roman" w:cs="Times New Roman"/>
          <w:color w:val="111111"/>
          <w:sz w:val="26"/>
          <w:szCs w:val="26"/>
        </w:rPr>
        <w:t>ῶ</w:t>
      </w:r>
      <w:r w:rsidRPr="00CE231D">
        <w:rPr>
          <w:rFonts w:ascii="Cambria" w:hAnsi="Cambria" w:cs="Cambria"/>
          <w:color w:val="111111"/>
          <w:sz w:val="26"/>
          <w:szCs w:val="26"/>
        </w:rPr>
        <w:t>να</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κβάλλεται</w:t>
      </w:r>
      <w:r w:rsidRPr="00CE231D">
        <w:rPr>
          <w:rFonts w:ascii="PT Serif" w:hAnsi="PT Serif"/>
          <w:color w:val="111111"/>
          <w:sz w:val="26"/>
          <w:szCs w:val="26"/>
          <w:lang w:val="fr-FR"/>
        </w:rPr>
        <w:t>;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ὰ</w:t>
      </w:r>
      <w:r w:rsidRPr="00CE231D">
        <w:rPr>
          <w:rFonts w:ascii="PT Serif" w:hAnsi="PT Serif"/>
          <w:color w:val="111111"/>
          <w:sz w:val="26"/>
          <w:szCs w:val="26"/>
          <w:lang w:val="fr-FR"/>
        </w:rPr>
        <w:t xml:space="preserve"> </w:t>
      </w:r>
      <w:r w:rsidRPr="00CE231D">
        <w:rPr>
          <w:rFonts w:ascii="Cambria" w:hAnsi="Cambria" w:cs="Cambria"/>
          <w:color w:val="111111"/>
          <w:sz w:val="26"/>
          <w:szCs w:val="26"/>
        </w:rPr>
        <w:t>δ</w:t>
      </w:r>
      <w:r w:rsidRPr="00CE231D">
        <w:rPr>
          <w:rFonts w:ascii="Times New Roman" w:hAnsi="Times New Roman" w:cs="Times New Roman"/>
          <w:color w:val="111111"/>
          <w:sz w:val="26"/>
          <w:szCs w:val="26"/>
        </w:rPr>
        <w:t>ὲ</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κ</w:t>
      </w:r>
      <w:r w:rsidRPr="00CE231D">
        <w:rPr>
          <w:rFonts w:ascii="PT Serif" w:hAnsi="PT Serif" w:cs="PT Serif"/>
          <w:color w:val="111111"/>
          <w:sz w:val="26"/>
          <w:szCs w:val="26"/>
        </w:rPr>
        <w:t>π</w:t>
      </w:r>
      <w:r w:rsidRPr="00CE231D">
        <w:rPr>
          <w:rFonts w:ascii="Cambria" w:hAnsi="Cambria" w:cs="Cambria"/>
          <w:color w:val="111111"/>
          <w:sz w:val="26"/>
          <w:szCs w:val="26"/>
        </w:rPr>
        <w:t>ορευό</w:t>
      </w:r>
      <w:r w:rsidRPr="00CE231D">
        <w:rPr>
          <w:rFonts w:ascii="PT Serif" w:hAnsi="PT Serif" w:cs="PT Serif"/>
          <w:color w:val="111111"/>
          <w:sz w:val="26"/>
          <w:szCs w:val="26"/>
        </w:rPr>
        <w:t>μ</w:t>
      </w:r>
      <w:r w:rsidRPr="00CE231D">
        <w:rPr>
          <w:rFonts w:ascii="Cambria" w:hAnsi="Cambria" w:cs="Cambria"/>
          <w:color w:val="111111"/>
          <w:sz w:val="26"/>
          <w:szCs w:val="26"/>
        </w:rPr>
        <w:t>ενα</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κ</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το</w:t>
      </w:r>
      <w:r w:rsidRPr="00CE231D">
        <w:rPr>
          <w:rFonts w:ascii="Times New Roman" w:hAnsi="Times New Roman" w:cs="Times New Roman"/>
          <w:color w:val="111111"/>
          <w:sz w:val="26"/>
          <w:szCs w:val="26"/>
        </w:rPr>
        <w:t>ῦ</w:t>
      </w:r>
      <w:r w:rsidRPr="00CE231D">
        <w:rPr>
          <w:rFonts w:ascii="PT Serif" w:hAnsi="PT Serif"/>
          <w:color w:val="111111"/>
          <w:sz w:val="26"/>
          <w:szCs w:val="26"/>
          <w:lang w:val="fr-FR"/>
        </w:rPr>
        <w:t xml:space="preserve"> </w:t>
      </w:r>
      <w:r w:rsidRPr="00CE231D">
        <w:rPr>
          <w:rFonts w:ascii="Cambria" w:hAnsi="Cambria" w:cs="Cambria"/>
          <w:color w:val="111111"/>
          <w:sz w:val="26"/>
          <w:szCs w:val="26"/>
        </w:rPr>
        <w:t>στό</w:t>
      </w:r>
      <w:r w:rsidRPr="00CE231D">
        <w:rPr>
          <w:rFonts w:ascii="PT Serif" w:hAnsi="PT Serif" w:cs="PT Serif"/>
          <w:color w:val="111111"/>
          <w:sz w:val="26"/>
          <w:szCs w:val="26"/>
        </w:rPr>
        <w:t>μ</w:t>
      </w:r>
      <w:r w:rsidRPr="00CE231D">
        <w:rPr>
          <w:rFonts w:ascii="Cambria" w:hAnsi="Cambria" w:cs="Cambria"/>
          <w:color w:val="111111"/>
          <w:sz w:val="26"/>
          <w:szCs w:val="26"/>
        </w:rPr>
        <w:t>ατος</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κ</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ῆ</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καρδίας</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ξέρχεται</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w:t>
      </w:r>
      <w:r w:rsidRPr="00CE231D">
        <w:rPr>
          <w:rFonts w:ascii="Times New Roman" w:hAnsi="Times New Roman" w:cs="Times New Roman"/>
          <w:color w:val="111111"/>
          <w:sz w:val="26"/>
          <w:szCs w:val="26"/>
        </w:rPr>
        <w:t>ἀ</w:t>
      </w:r>
      <w:r w:rsidRPr="00CE231D">
        <w:rPr>
          <w:rFonts w:ascii="Cambria" w:hAnsi="Cambria" w:cs="Cambria"/>
          <w:color w:val="111111"/>
          <w:sz w:val="26"/>
          <w:szCs w:val="26"/>
        </w:rPr>
        <w:t>κε</w:t>
      </w:r>
      <w:r w:rsidRPr="00CE231D">
        <w:rPr>
          <w:rFonts w:ascii="Times New Roman" w:hAnsi="Times New Roman" w:cs="Times New Roman"/>
          <w:color w:val="111111"/>
          <w:sz w:val="26"/>
          <w:szCs w:val="26"/>
        </w:rPr>
        <w:t>ῖ</w:t>
      </w:r>
      <w:r w:rsidRPr="00CE231D">
        <w:rPr>
          <w:rFonts w:ascii="Cambria" w:hAnsi="Cambria" w:cs="Cambria"/>
          <w:color w:val="111111"/>
          <w:sz w:val="26"/>
          <w:szCs w:val="26"/>
        </w:rPr>
        <w:t>να</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κοινο</w:t>
      </w:r>
      <w:r w:rsidRPr="00CE231D">
        <w:rPr>
          <w:rFonts w:ascii="Times New Roman" w:hAnsi="Times New Roman" w:cs="Times New Roman"/>
          <w:color w:val="111111"/>
          <w:sz w:val="26"/>
          <w:szCs w:val="26"/>
        </w:rPr>
        <w:t>ῖ</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ὸ</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ἄ</w:t>
      </w:r>
      <w:r w:rsidRPr="00CE231D">
        <w:rPr>
          <w:rFonts w:ascii="Cambria" w:hAnsi="Cambria" w:cs="Cambria"/>
          <w:color w:val="111111"/>
          <w:sz w:val="26"/>
          <w:szCs w:val="26"/>
        </w:rPr>
        <w:t>νθρω</w:t>
      </w:r>
      <w:r w:rsidRPr="00CE231D">
        <w:rPr>
          <w:rFonts w:ascii="PT Serif" w:hAnsi="PT Serif" w:cs="PT Serif"/>
          <w:color w:val="111111"/>
          <w:sz w:val="26"/>
          <w:szCs w:val="26"/>
        </w:rPr>
        <w:t>π</w:t>
      </w:r>
      <w:r w:rsidRPr="00CE231D">
        <w:rPr>
          <w:rFonts w:ascii="Cambria" w:hAnsi="Cambria" w:cs="Cambria"/>
          <w:color w:val="111111"/>
          <w:sz w:val="26"/>
          <w:szCs w:val="26"/>
        </w:rPr>
        <w:t>ον</w:t>
      </w:r>
      <w:r w:rsidRPr="00CE231D">
        <w:rPr>
          <w:rFonts w:ascii="PT Serif" w:hAnsi="PT Serif"/>
          <w:color w:val="111111"/>
          <w:sz w:val="26"/>
          <w:szCs w:val="26"/>
          <w:lang w:val="fr-FR"/>
        </w:rPr>
        <w:t>.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κ</w:t>
      </w:r>
      <w:r w:rsidRPr="00CE231D">
        <w:rPr>
          <w:rFonts w:ascii="PT Serif" w:hAnsi="PT Serif"/>
          <w:color w:val="111111"/>
          <w:sz w:val="26"/>
          <w:szCs w:val="26"/>
          <w:lang w:val="fr-FR"/>
        </w:rPr>
        <w:t xml:space="preserve"> </w:t>
      </w:r>
      <w:r w:rsidRPr="00CE231D">
        <w:rPr>
          <w:rFonts w:ascii="Cambria" w:hAnsi="Cambria" w:cs="Cambria"/>
          <w:color w:val="111111"/>
          <w:sz w:val="26"/>
          <w:szCs w:val="26"/>
        </w:rPr>
        <w:t>γ</w:t>
      </w:r>
      <w:r w:rsidRPr="00CE231D">
        <w:rPr>
          <w:rFonts w:ascii="Times New Roman" w:hAnsi="Times New Roman" w:cs="Times New Roman"/>
          <w:color w:val="111111"/>
          <w:sz w:val="26"/>
          <w:szCs w:val="26"/>
        </w:rPr>
        <w:t>ὰ</w:t>
      </w:r>
      <w:r w:rsidRPr="00CE231D">
        <w:rPr>
          <w:rFonts w:ascii="Cambria" w:hAnsi="Cambria" w:cs="Cambria"/>
          <w:color w:val="111111"/>
          <w:sz w:val="26"/>
          <w:szCs w:val="26"/>
        </w:rPr>
        <w:t>ρ</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ῆ</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καρδίας</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ξέρχονται</w:t>
      </w:r>
      <w:r w:rsidRPr="00CE231D">
        <w:rPr>
          <w:rFonts w:ascii="PT Serif" w:hAnsi="PT Serif"/>
          <w:color w:val="111111"/>
          <w:sz w:val="26"/>
          <w:szCs w:val="26"/>
          <w:lang w:val="fr-FR"/>
        </w:rPr>
        <w:t xml:space="preserve"> </w:t>
      </w:r>
      <w:r w:rsidRPr="00CE231D">
        <w:rPr>
          <w:rFonts w:ascii="Cambria" w:hAnsi="Cambria" w:cs="Cambria"/>
          <w:color w:val="111111"/>
          <w:sz w:val="26"/>
          <w:szCs w:val="26"/>
        </w:rPr>
        <w:t>διαλογισ</w:t>
      </w:r>
      <w:r w:rsidRPr="00CE231D">
        <w:rPr>
          <w:rFonts w:ascii="PT Serif" w:hAnsi="PT Serif" w:cs="PT Serif"/>
          <w:color w:val="111111"/>
          <w:sz w:val="26"/>
          <w:szCs w:val="26"/>
        </w:rPr>
        <w:t>μ</w:t>
      </w:r>
      <w:r w:rsidRPr="00CE231D">
        <w:rPr>
          <w:rFonts w:ascii="Cambria" w:hAnsi="Cambria" w:cs="Cambria"/>
          <w:color w:val="111111"/>
          <w:sz w:val="26"/>
          <w:szCs w:val="26"/>
        </w:rPr>
        <w:t>ο</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PT Serif" w:hAnsi="PT Serif"/>
          <w:color w:val="111111"/>
          <w:sz w:val="26"/>
          <w:szCs w:val="26"/>
        </w:rPr>
        <w:t>π</w:t>
      </w:r>
      <w:r w:rsidRPr="00CE231D">
        <w:rPr>
          <w:rFonts w:ascii="Cambria" w:hAnsi="Cambria" w:cs="Cambria"/>
          <w:color w:val="111111"/>
          <w:sz w:val="26"/>
          <w:szCs w:val="26"/>
        </w:rPr>
        <w:t>ονηροί</w:t>
      </w:r>
      <w:r w:rsidRPr="00CE231D">
        <w:rPr>
          <w:rFonts w:ascii="PT Serif" w:hAnsi="PT Serif"/>
          <w:color w:val="111111"/>
          <w:sz w:val="26"/>
          <w:szCs w:val="26"/>
          <w:lang w:val="fr-FR"/>
        </w:rPr>
        <w:t xml:space="preserve">, </w:t>
      </w:r>
      <w:r w:rsidRPr="00CE231D">
        <w:rPr>
          <w:rFonts w:ascii="Cambria" w:hAnsi="Cambria" w:cs="Cambria"/>
          <w:color w:val="111111"/>
          <w:sz w:val="26"/>
          <w:szCs w:val="26"/>
        </w:rPr>
        <w:t>φόνοι</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μ</w:t>
      </w:r>
      <w:r w:rsidRPr="00CE231D">
        <w:rPr>
          <w:rFonts w:ascii="Cambria" w:hAnsi="Cambria" w:cs="Cambria"/>
          <w:color w:val="111111"/>
          <w:sz w:val="26"/>
          <w:szCs w:val="26"/>
        </w:rPr>
        <w:t>οιχε</w:t>
      </w:r>
      <w:r w:rsidRPr="00CE231D">
        <w:rPr>
          <w:rFonts w:ascii="Times New Roman" w:hAnsi="Times New Roman" w:cs="Times New Roman"/>
          <w:color w:val="111111"/>
          <w:sz w:val="26"/>
          <w:szCs w:val="26"/>
        </w:rPr>
        <w:t>ῖ</w:t>
      </w:r>
      <w:r w:rsidRPr="00CE231D">
        <w:rPr>
          <w:rFonts w:ascii="Cambria" w:hAnsi="Cambria" w:cs="Cambria"/>
          <w:color w:val="111111"/>
          <w:sz w:val="26"/>
          <w:szCs w:val="26"/>
        </w:rPr>
        <w:t>αι</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π</w:t>
      </w:r>
      <w:r w:rsidRPr="00CE231D">
        <w:rPr>
          <w:rFonts w:ascii="Cambria" w:hAnsi="Cambria" w:cs="Cambria"/>
          <w:color w:val="111111"/>
          <w:sz w:val="26"/>
          <w:szCs w:val="26"/>
        </w:rPr>
        <w:t>ορνε</w:t>
      </w:r>
      <w:r w:rsidRPr="00CE231D">
        <w:rPr>
          <w:rFonts w:ascii="Times New Roman" w:hAnsi="Times New Roman" w:cs="Times New Roman"/>
          <w:color w:val="111111"/>
          <w:sz w:val="26"/>
          <w:szCs w:val="26"/>
        </w:rPr>
        <w:t>ῖ</w:t>
      </w:r>
      <w:r w:rsidRPr="00CE231D">
        <w:rPr>
          <w:rFonts w:ascii="Cambria" w:hAnsi="Cambria" w:cs="Cambria"/>
          <w:color w:val="111111"/>
          <w:sz w:val="26"/>
          <w:szCs w:val="26"/>
        </w:rPr>
        <w:t>αι</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κλο</w:t>
      </w:r>
      <w:r w:rsidRPr="00CE231D">
        <w:rPr>
          <w:rFonts w:ascii="PT Serif" w:hAnsi="PT Serif" w:cs="PT Serif"/>
          <w:color w:val="111111"/>
          <w:sz w:val="26"/>
          <w:szCs w:val="26"/>
        </w:rPr>
        <w:t>π</w:t>
      </w:r>
      <w:r w:rsidRPr="00CE231D">
        <w:rPr>
          <w:rFonts w:ascii="Cambria" w:hAnsi="Cambria" w:cs="Cambria"/>
          <w:color w:val="111111"/>
          <w:sz w:val="26"/>
          <w:szCs w:val="26"/>
        </w:rPr>
        <w:t>αί</w:t>
      </w:r>
      <w:r w:rsidRPr="00CE231D">
        <w:rPr>
          <w:rFonts w:ascii="PT Serif" w:hAnsi="PT Serif"/>
          <w:color w:val="111111"/>
          <w:sz w:val="26"/>
          <w:szCs w:val="26"/>
          <w:lang w:val="fr-FR"/>
        </w:rPr>
        <w:t xml:space="preserve">, </w:t>
      </w:r>
      <w:r w:rsidRPr="00CE231D">
        <w:rPr>
          <w:rFonts w:ascii="Cambria" w:hAnsi="Cambria" w:cs="Cambria"/>
          <w:color w:val="111111"/>
          <w:sz w:val="26"/>
          <w:szCs w:val="26"/>
        </w:rPr>
        <w:t>ψευδο</w:t>
      </w:r>
      <w:r w:rsidRPr="00CE231D">
        <w:rPr>
          <w:rFonts w:ascii="PT Serif" w:hAnsi="PT Serif" w:cs="PT Serif"/>
          <w:color w:val="111111"/>
          <w:sz w:val="26"/>
          <w:szCs w:val="26"/>
        </w:rPr>
        <w:t>μ</w:t>
      </w:r>
      <w:r w:rsidRPr="00CE231D">
        <w:rPr>
          <w:rFonts w:ascii="Cambria" w:hAnsi="Cambria" w:cs="Cambria"/>
          <w:color w:val="111111"/>
          <w:sz w:val="26"/>
          <w:szCs w:val="26"/>
        </w:rPr>
        <w:t>αρτυρίαι</w:t>
      </w:r>
      <w:r w:rsidRPr="00CE231D">
        <w:rPr>
          <w:rFonts w:ascii="PT Serif" w:hAnsi="PT Serif"/>
          <w:color w:val="111111"/>
          <w:sz w:val="26"/>
          <w:szCs w:val="26"/>
          <w:lang w:val="fr-FR"/>
        </w:rPr>
        <w:t xml:space="preserve">, </w:t>
      </w:r>
      <w:r w:rsidRPr="00CE231D">
        <w:rPr>
          <w:rFonts w:ascii="Cambria" w:hAnsi="Cambria" w:cs="Cambria"/>
          <w:color w:val="111111"/>
          <w:sz w:val="26"/>
          <w:szCs w:val="26"/>
        </w:rPr>
        <w:t>βλασφη</w:t>
      </w:r>
      <w:r w:rsidRPr="00CE231D">
        <w:rPr>
          <w:rFonts w:ascii="PT Serif" w:hAnsi="PT Serif" w:cs="PT Serif"/>
          <w:color w:val="111111"/>
          <w:sz w:val="26"/>
          <w:szCs w:val="26"/>
        </w:rPr>
        <w:t>μ</w:t>
      </w:r>
      <w:r w:rsidRPr="00CE231D">
        <w:rPr>
          <w:rFonts w:ascii="Cambria" w:hAnsi="Cambria" w:cs="Cambria"/>
          <w:color w:val="111111"/>
          <w:sz w:val="26"/>
          <w:szCs w:val="26"/>
        </w:rPr>
        <w:t>ίαι</w:t>
      </w:r>
      <w:r w:rsidRPr="00CE231D">
        <w:rPr>
          <w:rFonts w:ascii="PT Serif" w:hAnsi="PT Serif"/>
          <w:color w:val="111111"/>
          <w:sz w:val="26"/>
          <w:szCs w:val="26"/>
          <w:lang w:val="fr-FR"/>
        </w:rPr>
        <w:t>. </w:t>
      </w:r>
      <w:r w:rsidRPr="00CE231D">
        <w:rPr>
          <w:rFonts w:ascii="Cambria" w:hAnsi="Cambria" w:cs="Cambria"/>
          <w:color w:val="111111"/>
          <w:sz w:val="26"/>
          <w:szCs w:val="26"/>
        </w:rPr>
        <w:t>τα</w:t>
      </w:r>
      <w:r w:rsidRPr="00CE231D">
        <w:rPr>
          <w:rFonts w:ascii="Times New Roman" w:hAnsi="Times New Roman" w:cs="Times New Roman"/>
          <w:color w:val="111111"/>
          <w:sz w:val="26"/>
          <w:szCs w:val="26"/>
        </w:rPr>
        <w:t>ῦ</w:t>
      </w:r>
      <w:r w:rsidRPr="00CE231D">
        <w:rPr>
          <w:rFonts w:ascii="Cambria" w:hAnsi="Cambria" w:cs="Cambria"/>
          <w:color w:val="111111"/>
          <w:sz w:val="26"/>
          <w:szCs w:val="26"/>
        </w:rPr>
        <w:t>τά</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στιν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ὰ</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κοινο</w:t>
      </w:r>
      <w:r w:rsidRPr="00CE231D">
        <w:rPr>
          <w:rFonts w:ascii="Times New Roman" w:hAnsi="Times New Roman" w:cs="Times New Roman"/>
          <w:color w:val="111111"/>
          <w:sz w:val="26"/>
          <w:szCs w:val="26"/>
        </w:rPr>
        <w:t>ῦ</w:t>
      </w:r>
      <w:r w:rsidRPr="00CE231D">
        <w:rPr>
          <w:rFonts w:ascii="Cambria" w:hAnsi="Cambria" w:cs="Cambria"/>
          <w:color w:val="111111"/>
          <w:sz w:val="26"/>
          <w:szCs w:val="26"/>
        </w:rPr>
        <w:t>ντα</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ὸ</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ἄ</w:t>
      </w:r>
      <w:r w:rsidRPr="00CE231D">
        <w:rPr>
          <w:rFonts w:ascii="Cambria" w:hAnsi="Cambria" w:cs="Cambria"/>
          <w:color w:val="111111"/>
          <w:sz w:val="26"/>
          <w:szCs w:val="26"/>
        </w:rPr>
        <w:t>νθρω</w:t>
      </w:r>
      <w:r w:rsidRPr="00CE231D">
        <w:rPr>
          <w:rFonts w:ascii="PT Serif" w:hAnsi="PT Serif" w:cs="PT Serif"/>
          <w:color w:val="111111"/>
          <w:sz w:val="26"/>
          <w:szCs w:val="26"/>
        </w:rPr>
        <w:t>π</w:t>
      </w:r>
      <w:r w:rsidRPr="00CE231D">
        <w:rPr>
          <w:rFonts w:ascii="Cambria" w:hAnsi="Cambria" w:cs="Cambria"/>
          <w:color w:val="111111"/>
          <w:sz w:val="26"/>
          <w:szCs w:val="26"/>
        </w:rPr>
        <w:t>ον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ὸ</w:t>
      </w:r>
      <w:r w:rsidRPr="00CE231D">
        <w:rPr>
          <w:rFonts w:ascii="PT Serif" w:hAnsi="PT Serif"/>
          <w:color w:val="111111"/>
          <w:sz w:val="26"/>
          <w:szCs w:val="26"/>
          <w:lang w:val="fr-FR"/>
        </w:rPr>
        <w:t xml:space="preserve"> </w:t>
      </w:r>
      <w:r w:rsidRPr="00CE231D">
        <w:rPr>
          <w:rFonts w:ascii="Cambria" w:hAnsi="Cambria" w:cs="Cambria"/>
          <w:color w:val="111111"/>
          <w:sz w:val="26"/>
          <w:szCs w:val="26"/>
        </w:rPr>
        <w:t>δ</w:t>
      </w:r>
      <w:r w:rsidRPr="00CE231D">
        <w:rPr>
          <w:rFonts w:ascii="Times New Roman" w:hAnsi="Times New Roman" w:cs="Times New Roman"/>
          <w:color w:val="111111"/>
          <w:sz w:val="26"/>
          <w:szCs w:val="26"/>
        </w:rPr>
        <w:t>ὲ</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ἀ</w:t>
      </w:r>
      <w:r w:rsidRPr="00CE231D">
        <w:rPr>
          <w:rFonts w:ascii="Cambria" w:hAnsi="Cambria" w:cs="Cambria"/>
          <w:color w:val="111111"/>
          <w:sz w:val="26"/>
          <w:szCs w:val="26"/>
        </w:rPr>
        <w:t>νί</w:t>
      </w:r>
      <w:r w:rsidRPr="00CE231D">
        <w:rPr>
          <w:rFonts w:ascii="PT Serif" w:hAnsi="PT Serif" w:cs="PT Serif"/>
          <w:color w:val="111111"/>
          <w:sz w:val="26"/>
          <w:szCs w:val="26"/>
        </w:rPr>
        <w:t>π</w:t>
      </w:r>
      <w:r w:rsidRPr="00CE231D">
        <w:rPr>
          <w:rFonts w:ascii="Cambria" w:hAnsi="Cambria" w:cs="Cambria"/>
          <w:color w:val="111111"/>
          <w:sz w:val="26"/>
          <w:szCs w:val="26"/>
        </w:rPr>
        <w:t>τοις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χερσ</w:t>
      </w:r>
      <w:r w:rsidRPr="00CE231D">
        <w:rPr>
          <w:rFonts w:ascii="Times New Roman" w:hAnsi="Times New Roman" w:cs="Times New Roman"/>
          <w:color w:val="111111"/>
          <w:sz w:val="26"/>
          <w:szCs w:val="26"/>
        </w:rPr>
        <w:t>ὶ</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φαγε</w:t>
      </w:r>
      <w:r w:rsidRPr="00CE231D">
        <w:rPr>
          <w:rFonts w:ascii="Times New Roman" w:hAnsi="Times New Roman" w:cs="Times New Roman"/>
          <w:color w:val="111111"/>
          <w:sz w:val="26"/>
          <w:szCs w:val="26"/>
        </w:rPr>
        <w:t>ῖ</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ο</w:t>
      </w:r>
      <w:r w:rsidRPr="00CE231D">
        <w:rPr>
          <w:rFonts w:ascii="Times New Roman" w:hAnsi="Times New Roman" w:cs="Times New Roman"/>
          <w:color w:val="111111"/>
          <w:sz w:val="26"/>
          <w:szCs w:val="26"/>
        </w:rPr>
        <w:t>ὐ</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κοινο</w:t>
      </w:r>
      <w:r w:rsidRPr="00CE231D">
        <w:rPr>
          <w:rFonts w:ascii="Times New Roman" w:hAnsi="Times New Roman" w:cs="Times New Roman"/>
          <w:color w:val="111111"/>
          <w:sz w:val="26"/>
          <w:szCs w:val="26"/>
        </w:rPr>
        <w:t>ῖ</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ὸ</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ἄ</w:t>
      </w:r>
      <w:r w:rsidRPr="00CE231D">
        <w:rPr>
          <w:rFonts w:ascii="Cambria" w:hAnsi="Cambria" w:cs="Cambria"/>
          <w:color w:val="111111"/>
          <w:sz w:val="26"/>
          <w:szCs w:val="26"/>
        </w:rPr>
        <w:t>νθρω</w:t>
      </w:r>
      <w:r w:rsidRPr="00CE231D">
        <w:rPr>
          <w:rFonts w:ascii="PT Serif" w:hAnsi="PT Serif" w:cs="PT Serif"/>
          <w:color w:val="111111"/>
          <w:sz w:val="26"/>
          <w:szCs w:val="26"/>
        </w:rPr>
        <w:t>π</w:t>
      </w:r>
      <w:r w:rsidRPr="00CE231D">
        <w:rPr>
          <w:rFonts w:ascii="Cambria" w:hAnsi="Cambria" w:cs="Cambria"/>
          <w:color w:val="111111"/>
          <w:sz w:val="26"/>
          <w:szCs w:val="26"/>
        </w:rPr>
        <w:t>ον</w:t>
      </w:r>
      <w:r w:rsidRPr="00CE231D">
        <w:rPr>
          <w:rFonts w:ascii="PT Serif" w:hAnsi="PT Serif"/>
          <w:color w:val="111111"/>
          <w:sz w:val="26"/>
          <w:szCs w:val="26"/>
          <w:lang w:val="fr-FR"/>
        </w:rPr>
        <w:t>.</w:t>
      </w:r>
    </w:p>
    <w:p w14:paraId="5999AD96" w14:textId="77777777" w:rsidR="00CE231D" w:rsidRPr="00CE231D" w:rsidRDefault="00CE231D" w:rsidP="00CE231D">
      <w:pPr>
        <w:jc w:val="both"/>
        <w:rPr>
          <w:rFonts w:ascii="PT Serif" w:hAnsi="PT Serif"/>
          <w:color w:val="111111"/>
          <w:sz w:val="26"/>
          <w:szCs w:val="26"/>
          <w:lang w:val="fr-FR"/>
        </w:rPr>
      </w:pP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ξελθ</w:t>
      </w:r>
      <w:r w:rsidRPr="00CE231D">
        <w:rPr>
          <w:rFonts w:ascii="Times New Roman" w:hAnsi="Times New Roman" w:cs="Times New Roman"/>
          <w:color w:val="111111"/>
          <w:sz w:val="26"/>
          <w:szCs w:val="26"/>
        </w:rPr>
        <w:t>ὼ</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κε</w:t>
      </w:r>
      <w:r w:rsidRPr="00CE231D">
        <w:rPr>
          <w:rFonts w:ascii="Times New Roman" w:hAnsi="Times New Roman" w:cs="Times New Roman"/>
          <w:color w:val="111111"/>
          <w:sz w:val="26"/>
          <w:szCs w:val="26"/>
        </w:rPr>
        <w:t>ῖ</w:t>
      </w:r>
      <w:r w:rsidRPr="00CE231D">
        <w:rPr>
          <w:rFonts w:ascii="Cambria" w:hAnsi="Cambria" w:cs="Cambria"/>
          <w:color w:val="111111"/>
          <w:sz w:val="26"/>
          <w:szCs w:val="26"/>
        </w:rPr>
        <w:t>θεν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ὁ</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Ἰ</w:t>
      </w:r>
      <w:r w:rsidRPr="00CE231D">
        <w:rPr>
          <w:rFonts w:ascii="Cambria" w:hAnsi="Cambria" w:cs="Cambria"/>
          <w:color w:val="111111"/>
          <w:sz w:val="26"/>
          <w:szCs w:val="26"/>
        </w:rPr>
        <w:t>ησο</w:t>
      </w:r>
      <w:r w:rsidRPr="00CE231D">
        <w:rPr>
          <w:rFonts w:ascii="Times New Roman" w:hAnsi="Times New Roman" w:cs="Times New Roman"/>
          <w:color w:val="111111"/>
          <w:sz w:val="26"/>
          <w:szCs w:val="26"/>
        </w:rPr>
        <w:t>ῦ</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ἀ</w:t>
      </w:r>
      <w:r w:rsidRPr="00CE231D">
        <w:rPr>
          <w:rFonts w:ascii="Cambria" w:hAnsi="Cambria" w:cs="Cambria"/>
          <w:color w:val="111111"/>
          <w:sz w:val="26"/>
          <w:szCs w:val="26"/>
        </w:rPr>
        <w:t>νεχώρησεν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ε</w:t>
      </w:r>
      <w:r w:rsidRPr="00CE231D">
        <w:rPr>
          <w:rFonts w:ascii="Times New Roman" w:hAnsi="Times New Roman" w:cs="Times New Roman"/>
          <w:color w:val="111111"/>
          <w:sz w:val="26"/>
          <w:szCs w:val="26"/>
        </w:rPr>
        <w:t>ἰ</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ὰ</w:t>
      </w:r>
      <w:r w:rsidRPr="00CE231D">
        <w:rPr>
          <w:rFonts w:ascii="PT Serif" w:hAnsi="PT Serif"/>
          <w:color w:val="111111"/>
          <w:sz w:val="26"/>
          <w:szCs w:val="26"/>
          <w:lang w:val="fr-FR"/>
        </w:rPr>
        <w:t xml:space="preserve"> </w:t>
      </w:r>
      <w:r w:rsidRPr="00CE231D">
        <w:rPr>
          <w:rFonts w:ascii="PT Serif" w:hAnsi="PT Serif"/>
          <w:color w:val="111111"/>
          <w:sz w:val="26"/>
          <w:szCs w:val="26"/>
        </w:rPr>
        <w:t>μ</w:t>
      </w:r>
      <w:r w:rsidRPr="00CE231D">
        <w:rPr>
          <w:rFonts w:ascii="Cambria" w:hAnsi="Cambria" w:cs="Cambria"/>
          <w:color w:val="111111"/>
          <w:sz w:val="26"/>
          <w:szCs w:val="26"/>
        </w:rPr>
        <w:t>έρη</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Τύρου</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Cambria" w:hAnsi="Cambria" w:cs="Cambria"/>
          <w:color w:val="111111"/>
          <w:sz w:val="26"/>
          <w:szCs w:val="26"/>
        </w:rPr>
        <w:t>Σιδ</w:t>
      </w:r>
      <w:r w:rsidRPr="00CE231D">
        <w:rPr>
          <w:rFonts w:ascii="Times New Roman" w:hAnsi="Times New Roman" w:cs="Times New Roman"/>
          <w:color w:val="111111"/>
          <w:sz w:val="26"/>
          <w:szCs w:val="26"/>
        </w:rPr>
        <w:t>ῶ</w:t>
      </w:r>
      <w:r w:rsidRPr="00CE231D">
        <w:rPr>
          <w:rFonts w:ascii="Cambria" w:hAnsi="Cambria" w:cs="Cambria"/>
          <w:color w:val="111111"/>
          <w:sz w:val="26"/>
          <w:szCs w:val="26"/>
        </w:rPr>
        <w:t>νος</w:t>
      </w:r>
      <w:r w:rsidRPr="00CE231D">
        <w:rPr>
          <w:rFonts w:ascii="PT Serif" w:hAnsi="PT Serif"/>
          <w:color w:val="111111"/>
          <w:sz w:val="26"/>
          <w:szCs w:val="26"/>
          <w:lang w:val="fr-FR"/>
        </w:rPr>
        <w:t>. </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ἰ</w:t>
      </w:r>
      <w:r w:rsidRPr="00CE231D">
        <w:rPr>
          <w:rFonts w:ascii="Cambria" w:hAnsi="Cambria" w:cs="Cambria"/>
          <w:color w:val="111111"/>
          <w:sz w:val="26"/>
          <w:szCs w:val="26"/>
        </w:rPr>
        <w:t>δο</w:t>
      </w:r>
      <w:r w:rsidRPr="00CE231D">
        <w:rPr>
          <w:rFonts w:ascii="Times New Roman" w:hAnsi="Times New Roman" w:cs="Times New Roman"/>
          <w:color w:val="111111"/>
          <w:sz w:val="26"/>
          <w:szCs w:val="26"/>
        </w:rPr>
        <w:t>ὺ</w:t>
      </w:r>
      <w:r w:rsidRPr="00CE231D">
        <w:rPr>
          <w:rFonts w:ascii="PT Serif" w:hAnsi="PT Serif"/>
          <w:color w:val="111111"/>
          <w:sz w:val="26"/>
          <w:szCs w:val="26"/>
          <w:lang w:val="fr-FR"/>
        </w:rPr>
        <w:t xml:space="preserve"> </w:t>
      </w:r>
      <w:r w:rsidRPr="00CE231D">
        <w:rPr>
          <w:rFonts w:ascii="Cambria" w:hAnsi="Cambria" w:cs="Cambria"/>
          <w:color w:val="111111"/>
          <w:sz w:val="26"/>
          <w:szCs w:val="26"/>
        </w:rPr>
        <w:t>γυν</w:t>
      </w:r>
      <w:r w:rsidRPr="00CE231D">
        <w:rPr>
          <w:rFonts w:ascii="Times New Roman" w:hAnsi="Times New Roman" w:cs="Times New Roman"/>
          <w:color w:val="111111"/>
          <w:sz w:val="26"/>
          <w:szCs w:val="26"/>
        </w:rPr>
        <w:t>ὴ</w:t>
      </w:r>
      <w:r w:rsidRPr="00CE231D">
        <w:rPr>
          <w:rFonts w:ascii="PT Serif" w:hAnsi="PT Serif"/>
          <w:color w:val="111111"/>
          <w:sz w:val="26"/>
          <w:szCs w:val="26"/>
          <w:lang w:val="fr-FR"/>
        </w:rPr>
        <w:t xml:space="preserve"> </w:t>
      </w:r>
      <w:r w:rsidRPr="00CE231D">
        <w:rPr>
          <w:rFonts w:ascii="Cambria" w:hAnsi="Cambria" w:cs="Cambria"/>
          <w:color w:val="111111"/>
          <w:sz w:val="26"/>
          <w:szCs w:val="26"/>
        </w:rPr>
        <w:t>Χαναναία</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ἀ</w:t>
      </w:r>
      <w:r w:rsidRPr="00CE231D">
        <w:rPr>
          <w:rFonts w:ascii="PT Serif" w:hAnsi="PT Serif"/>
          <w:color w:val="111111"/>
          <w:sz w:val="26"/>
          <w:szCs w:val="26"/>
        </w:rPr>
        <w:t>π</w:t>
      </w:r>
      <w:r w:rsidRPr="00CE231D">
        <w:rPr>
          <w:rFonts w:ascii="Times New Roman" w:hAnsi="Times New Roman" w:cs="Times New Roman"/>
          <w:color w:val="111111"/>
          <w:sz w:val="26"/>
          <w:szCs w:val="26"/>
        </w:rPr>
        <w:t>ὸ</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ῶ</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ὁ</w:t>
      </w:r>
      <w:r w:rsidRPr="00CE231D">
        <w:rPr>
          <w:rFonts w:ascii="Cambria" w:hAnsi="Cambria" w:cs="Cambria"/>
          <w:color w:val="111111"/>
          <w:sz w:val="26"/>
          <w:szCs w:val="26"/>
        </w:rPr>
        <w:t>ρίων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κείνων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ξελθο</w:t>
      </w:r>
      <w:r w:rsidRPr="00CE231D">
        <w:rPr>
          <w:rFonts w:ascii="Times New Roman" w:hAnsi="Times New Roman" w:cs="Times New Roman"/>
          <w:color w:val="111111"/>
          <w:sz w:val="26"/>
          <w:szCs w:val="26"/>
        </w:rPr>
        <w:t>ῦ</w:t>
      </w:r>
      <w:r w:rsidRPr="00CE231D">
        <w:rPr>
          <w:rFonts w:ascii="Cambria" w:hAnsi="Cambria" w:cs="Cambria"/>
          <w:color w:val="111111"/>
          <w:sz w:val="26"/>
          <w:szCs w:val="26"/>
        </w:rPr>
        <w:t>σα</w:t>
      </w:r>
      <w:r w:rsidRPr="00CE231D">
        <w:rPr>
          <w:rFonts w:ascii="PT Serif" w:hAnsi="PT Serif"/>
          <w:color w:val="111111"/>
          <w:sz w:val="26"/>
          <w:szCs w:val="26"/>
          <w:lang w:val="fr-FR"/>
        </w:rPr>
        <w:t xml:space="preserve"> </w:t>
      </w:r>
      <w:r w:rsidRPr="00CE231D">
        <w:rPr>
          <w:rFonts w:ascii="Segoe UI Symbol" w:hAnsi="Segoe UI Symbol" w:cs="Segoe UI Symbol"/>
          <w:color w:val="111111"/>
          <w:sz w:val="26"/>
          <w:szCs w:val="26"/>
        </w:rPr>
        <w:t>⸀</w:t>
      </w:r>
      <w:r w:rsidRPr="00CE231D">
        <w:rPr>
          <w:rFonts w:ascii="Times New Roman" w:hAnsi="Times New Roman" w:cs="Times New Roman"/>
          <w:color w:val="111111"/>
          <w:sz w:val="26"/>
          <w:szCs w:val="26"/>
        </w:rPr>
        <w:t>ἔ</w:t>
      </w:r>
      <w:r w:rsidRPr="00CE231D">
        <w:rPr>
          <w:rFonts w:ascii="Cambria" w:hAnsi="Cambria" w:cs="Cambria"/>
          <w:color w:val="111111"/>
          <w:sz w:val="26"/>
          <w:szCs w:val="26"/>
        </w:rPr>
        <w:t>κραζεν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λέγουσα·</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λέησόν</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μ</w:t>
      </w:r>
      <w:r w:rsidRPr="00CE231D">
        <w:rPr>
          <w:rFonts w:ascii="Cambria" w:hAnsi="Cambria" w:cs="Cambria"/>
          <w:color w:val="111111"/>
          <w:sz w:val="26"/>
          <w:szCs w:val="26"/>
        </w:rPr>
        <w:t>ε</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κύριε</w:t>
      </w:r>
      <w:r w:rsidRPr="00CE231D">
        <w:rPr>
          <w:rFonts w:ascii="PT Serif" w:hAnsi="PT Serif"/>
          <w:color w:val="111111"/>
          <w:sz w:val="26"/>
          <w:szCs w:val="26"/>
          <w:lang w:val="fr-FR"/>
        </w:rPr>
        <w:t xml:space="preserve"> </w:t>
      </w:r>
      <w:r w:rsidRPr="00CE231D">
        <w:rPr>
          <w:rFonts w:ascii="Segoe UI Symbol" w:hAnsi="Segoe UI Symbol" w:cs="Segoe UI Symbol"/>
          <w:color w:val="111111"/>
          <w:sz w:val="26"/>
          <w:szCs w:val="26"/>
        </w:rPr>
        <w:t>⸀</w:t>
      </w:r>
      <w:r w:rsidRPr="00CE231D">
        <w:rPr>
          <w:rFonts w:ascii="Cambria" w:hAnsi="Cambria" w:cs="Cambria"/>
          <w:color w:val="111111"/>
          <w:sz w:val="26"/>
          <w:szCs w:val="26"/>
        </w:rPr>
        <w:t>υ</w:t>
      </w:r>
      <w:r w:rsidRPr="00CE231D">
        <w:rPr>
          <w:rFonts w:ascii="Times New Roman" w:hAnsi="Times New Roman" w:cs="Times New Roman"/>
          <w:color w:val="111111"/>
          <w:sz w:val="26"/>
          <w:szCs w:val="26"/>
        </w:rPr>
        <w:t>ἱὸ</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Δ</w:t>
      </w:r>
      <w:r w:rsidRPr="00CE231D">
        <w:rPr>
          <w:rFonts w:ascii="Cambria" w:hAnsi="Cambria" w:cs="Cambria"/>
          <w:color w:val="111111"/>
          <w:sz w:val="26"/>
          <w:szCs w:val="26"/>
        </w:rPr>
        <w:t>αυίδ·</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ἡ</w:t>
      </w:r>
      <w:r w:rsidRPr="00CE231D">
        <w:rPr>
          <w:rFonts w:ascii="PT Serif" w:hAnsi="PT Serif"/>
          <w:color w:val="111111"/>
          <w:sz w:val="26"/>
          <w:szCs w:val="26"/>
          <w:lang w:val="fr-FR"/>
        </w:rPr>
        <w:t xml:space="preserve"> </w:t>
      </w:r>
      <w:r w:rsidRPr="00CE231D">
        <w:rPr>
          <w:rFonts w:ascii="Cambria" w:hAnsi="Cambria" w:cs="Cambria"/>
          <w:color w:val="111111"/>
          <w:sz w:val="26"/>
          <w:szCs w:val="26"/>
        </w:rPr>
        <w:t>θυγάτηρ</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μ</w:t>
      </w:r>
      <w:r w:rsidRPr="00CE231D">
        <w:rPr>
          <w:rFonts w:ascii="Cambria" w:hAnsi="Cambria" w:cs="Cambria"/>
          <w:color w:val="111111"/>
          <w:sz w:val="26"/>
          <w:szCs w:val="26"/>
        </w:rPr>
        <w:t>ου</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κακ</w:t>
      </w:r>
      <w:r w:rsidRPr="00CE231D">
        <w:rPr>
          <w:rFonts w:ascii="Times New Roman" w:hAnsi="Times New Roman" w:cs="Times New Roman"/>
          <w:color w:val="111111"/>
          <w:sz w:val="26"/>
          <w:szCs w:val="26"/>
        </w:rPr>
        <w:t>ῶ</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δαι</w:t>
      </w:r>
      <w:r w:rsidRPr="00CE231D">
        <w:rPr>
          <w:rFonts w:ascii="PT Serif" w:hAnsi="PT Serif" w:cs="PT Serif"/>
          <w:color w:val="111111"/>
          <w:sz w:val="26"/>
          <w:szCs w:val="26"/>
        </w:rPr>
        <w:t>μ</w:t>
      </w:r>
      <w:r w:rsidRPr="00CE231D">
        <w:rPr>
          <w:rFonts w:ascii="Cambria" w:hAnsi="Cambria" w:cs="Cambria"/>
          <w:color w:val="111111"/>
          <w:sz w:val="26"/>
          <w:szCs w:val="26"/>
        </w:rPr>
        <w:t>ονίζεται</w:t>
      </w:r>
      <w:r w:rsidRPr="00CE231D">
        <w:rPr>
          <w:rFonts w:ascii="PT Serif" w:hAnsi="PT Serif"/>
          <w:color w:val="111111"/>
          <w:sz w:val="26"/>
          <w:szCs w:val="26"/>
          <w:lang w:val="fr-FR"/>
        </w:rPr>
        <w:t>. </w:t>
      </w:r>
      <w:r w:rsidRPr="00CE231D">
        <w:rPr>
          <w:rFonts w:ascii="Times New Roman" w:hAnsi="Times New Roman" w:cs="Times New Roman"/>
          <w:color w:val="111111"/>
          <w:sz w:val="26"/>
          <w:szCs w:val="26"/>
        </w:rPr>
        <w:t>ὁ</w:t>
      </w:r>
      <w:r w:rsidRPr="00CE231D">
        <w:rPr>
          <w:rFonts w:ascii="PT Serif" w:hAnsi="PT Serif"/>
          <w:color w:val="111111"/>
          <w:sz w:val="26"/>
          <w:szCs w:val="26"/>
          <w:lang w:val="fr-FR"/>
        </w:rPr>
        <w:t xml:space="preserve"> </w:t>
      </w:r>
      <w:r w:rsidRPr="00CE231D">
        <w:rPr>
          <w:rFonts w:ascii="Cambria" w:hAnsi="Cambria" w:cs="Cambria"/>
          <w:color w:val="111111"/>
          <w:sz w:val="26"/>
          <w:szCs w:val="26"/>
        </w:rPr>
        <w:t>δ</w:t>
      </w:r>
      <w:r w:rsidRPr="00CE231D">
        <w:rPr>
          <w:rFonts w:ascii="Times New Roman" w:hAnsi="Times New Roman" w:cs="Times New Roman"/>
          <w:color w:val="111111"/>
          <w:sz w:val="26"/>
          <w:szCs w:val="26"/>
        </w:rPr>
        <w:t>ὲ</w:t>
      </w:r>
      <w:r w:rsidRPr="00CE231D">
        <w:rPr>
          <w:rFonts w:ascii="PT Serif" w:hAnsi="PT Serif"/>
          <w:color w:val="111111"/>
          <w:sz w:val="26"/>
          <w:szCs w:val="26"/>
          <w:lang w:val="fr-FR"/>
        </w:rPr>
        <w:t xml:space="preserve"> </w:t>
      </w:r>
      <w:r w:rsidRPr="00CE231D">
        <w:rPr>
          <w:rFonts w:ascii="Cambria" w:hAnsi="Cambria" w:cs="Cambria"/>
          <w:color w:val="111111"/>
          <w:sz w:val="26"/>
          <w:szCs w:val="26"/>
        </w:rPr>
        <w:t>ο</w:t>
      </w:r>
      <w:r w:rsidRPr="00CE231D">
        <w:rPr>
          <w:rFonts w:ascii="Times New Roman" w:hAnsi="Times New Roman" w:cs="Times New Roman"/>
          <w:color w:val="111111"/>
          <w:sz w:val="26"/>
          <w:szCs w:val="26"/>
        </w:rPr>
        <w:t>ὐ</w:t>
      </w:r>
      <w:r w:rsidRPr="00CE231D">
        <w:rPr>
          <w:rFonts w:ascii="Cambria" w:hAnsi="Cambria" w:cs="Cambria"/>
          <w:color w:val="111111"/>
          <w:sz w:val="26"/>
          <w:szCs w:val="26"/>
        </w:rPr>
        <w:t>κ</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ἀ</w:t>
      </w:r>
      <w:r w:rsidRPr="00CE231D">
        <w:rPr>
          <w:rFonts w:ascii="PT Serif" w:hAnsi="PT Serif"/>
          <w:color w:val="111111"/>
          <w:sz w:val="26"/>
          <w:szCs w:val="26"/>
        </w:rPr>
        <w:t>π</w:t>
      </w:r>
      <w:r w:rsidRPr="00CE231D">
        <w:rPr>
          <w:rFonts w:ascii="Cambria" w:hAnsi="Cambria" w:cs="Cambria"/>
          <w:color w:val="111111"/>
          <w:sz w:val="26"/>
          <w:szCs w:val="26"/>
        </w:rPr>
        <w:t>εκρίθη</w:t>
      </w:r>
      <w:r w:rsidRPr="00CE231D">
        <w:rPr>
          <w:rFonts w:ascii="PT Serif" w:hAnsi="PT Serif"/>
          <w:color w:val="111111"/>
          <w:sz w:val="26"/>
          <w:szCs w:val="26"/>
          <w:lang w:val="fr-FR"/>
        </w:rPr>
        <w:t xml:space="preserve"> </w:t>
      </w:r>
      <w:r w:rsidRPr="00CE231D">
        <w:rPr>
          <w:rFonts w:ascii="Cambria" w:hAnsi="Cambria" w:cs="Cambria"/>
          <w:color w:val="111111"/>
          <w:sz w:val="26"/>
          <w:szCs w:val="26"/>
        </w:rPr>
        <w:t>α</w:t>
      </w:r>
      <w:r w:rsidRPr="00CE231D">
        <w:rPr>
          <w:rFonts w:ascii="Times New Roman" w:hAnsi="Times New Roman" w:cs="Times New Roman"/>
          <w:color w:val="111111"/>
          <w:sz w:val="26"/>
          <w:szCs w:val="26"/>
        </w:rPr>
        <w:t>ὐ</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ῇ</w:t>
      </w:r>
      <w:r w:rsidRPr="00CE231D">
        <w:rPr>
          <w:rFonts w:ascii="PT Serif" w:hAnsi="PT Serif"/>
          <w:color w:val="111111"/>
          <w:sz w:val="26"/>
          <w:szCs w:val="26"/>
          <w:lang w:val="fr-FR"/>
        </w:rPr>
        <w:t xml:space="preserve"> </w:t>
      </w:r>
      <w:r w:rsidRPr="00CE231D">
        <w:rPr>
          <w:rFonts w:ascii="Cambria" w:hAnsi="Cambria" w:cs="Cambria"/>
          <w:color w:val="111111"/>
          <w:sz w:val="26"/>
          <w:szCs w:val="26"/>
        </w:rPr>
        <w:t>λόγον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PT Serif" w:hAnsi="PT Serif"/>
          <w:color w:val="111111"/>
          <w:sz w:val="26"/>
          <w:szCs w:val="26"/>
        </w:rPr>
        <w:t>π</w:t>
      </w:r>
      <w:r w:rsidRPr="00CE231D">
        <w:rPr>
          <w:rFonts w:ascii="Cambria" w:hAnsi="Cambria" w:cs="Cambria"/>
          <w:color w:val="111111"/>
          <w:sz w:val="26"/>
          <w:szCs w:val="26"/>
        </w:rPr>
        <w:t>ροσελθόντες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ο</w:t>
      </w:r>
      <w:r w:rsidRPr="00CE231D">
        <w:rPr>
          <w:rFonts w:ascii="Times New Roman" w:hAnsi="Times New Roman" w:cs="Times New Roman"/>
          <w:color w:val="111111"/>
          <w:sz w:val="26"/>
          <w:szCs w:val="26"/>
        </w:rPr>
        <w:t>ἱ</w:t>
      </w:r>
      <w:r w:rsidRPr="00CE231D">
        <w:rPr>
          <w:rFonts w:ascii="PT Serif" w:hAnsi="PT Serif"/>
          <w:color w:val="111111"/>
          <w:sz w:val="26"/>
          <w:szCs w:val="26"/>
          <w:lang w:val="fr-FR"/>
        </w:rPr>
        <w:t xml:space="preserve"> </w:t>
      </w:r>
      <w:r w:rsidRPr="00CE231D">
        <w:rPr>
          <w:rFonts w:ascii="PT Serif" w:hAnsi="PT Serif"/>
          <w:color w:val="111111"/>
          <w:sz w:val="26"/>
          <w:szCs w:val="26"/>
        </w:rPr>
        <w:t>μ</w:t>
      </w:r>
      <w:r w:rsidRPr="00CE231D">
        <w:rPr>
          <w:rFonts w:ascii="Cambria" w:hAnsi="Cambria" w:cs="Cambria"/>
          <w:color w:val="111111"/>
          <w:sz w:val="26"/>
          <w:szCs w:val="26"/>
        </w:rPr>
        <w:t>αθητα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Cambria" w:hAnsi="Cambria" w:cs="Cambria"/>
          <w:color w:val="111111"/>
          <w:sz w:val="26"/>
          <w:szCs w:val="26"/>
        </w:rPr>
        <w:t>α</w:t>
      </w:r>
      <w:r w:rsidRPr="00CE231D">
        <w:rPr>
          <w:rFonts w:ascii="Times New Roman" w:hAnsi="Times New Roman" w:cs="Times New Roman"/>
          <w:color w:val="111111"/>
          <w:sz w:val="26"/>
          <w:szCs w:val="26"/>
        </w:rPr>
        <w:t>ὐ</w:t>
      </w:r>
      <w:r w:rsidRPr="00CE231D">
        <w:rPr>
          <w:rFonts w:ascii="Cambria" w:hAnsi="Cambria" w:cs="Cambria"/>
          <w:color w:val="111111"/>
          <w:sz w:val="26"/>
          <w:szCs w:val="26"/>
        </w:rPr>
        <w:t>το</w:t>
      </w:r>
      <w:r w:rsidRPr="00CE231D">
        <w:rPr>
          <w:rFonts w:ascii="Times New Roman" w:hAnsi="Times New Roman" w:cs="Times New Roman"/>
          <w:color w:val="111111"/>
          <w:sz w:val="26"/>
          <w:szCs w:val="26"/>
        </w:rPr>
        <w:t>ῦ</w:t>
      </w:r>
      <w:r w:rsidRPr="00CE231D">
        <w:rPr>
          <w:rFonts w:ascii="PT Serif" w:hAnsi="PT Serif"/>
          <w:color w:val="111111"/>
          <w:sz w:val="26"/>
          <w:szCs w:val="26"/>
          <w:lang w:val="fr-FR"/>
        </w:rPr>
        <w:t xml:space="preserve"> </w:t>
      </w:r>
      <w:r w:rsidRPr="00CE231D">
        <w:rPr>
          <w:rFonts w:ascii="Segoe UI Symbol" w:hAnsi="Segoe UI Symbol" w:cs="Segoe UI Symbol"/>
          <w:color w:val="111111"/>
          <w:sz w:val="26"/>
          <w:szCs w:val="26"/>
        </w:rPr>
        <w:t>⸀</w:t>
      </w:r>
      <w:r w:rsidRPr="00CE231D">
        <w:rPr>
          <w:rFonts w:ascii="Times New Roman" w:hAnsi="Times New Roman" w:cs="Times New Roman"/>
          <w:color w:val="111111"/>
          <w:sz w:val="26"/>
          <w:szCs w:val="26"/>
        </w:rPr>
        <w:t>ἠ</w:t>
      </w:r>
      <w:r w:rsidRPr="00CE231D">
        <w:rPr>
          <w:rFonts w:ascii="Cambria" w:hAnsi="Cambria" w:cs="Cambria"/>
          <w:color w:val="111111"/>
          <w:sz w:val="26"/>
          <w:szCs w:val="26"/>
        </w:rPr>
        <w:t>ρώτουν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α</w:t>
      </w:r>
      <w:r w:rsidRPr="00CE231D">
        <w:rPr>
          <w:rFonts w:ascii="Times New Roman" w:hAnsi="Times New Roman" w:cs="Times New Roman"/>
          <w:color w:val="111111"/>
          <w:sz w:val="26"/>
          <w:szCs w:val="26"/>
        </w:rPr>
        <w:t>ὐ</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ὸ</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λέγοντες·</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Ἀ</w:t>
      </w:r>
      <w:r w:rsidRPr="00CE231D">
        <w:rPr>
          <w:rFonts w:ascii="PT Serif" w:hAnsi="PT Serif"/>
          <w:color w:val="111111"/>
          <w:sz w:val="26"/>
          <w:szCs w:val="26"/>
        </w:rPr>
        <w:t>π</w:t>
      </w:r>
      <w:r w:rsidRPr="00CE231D">
        <w:rPr>
          <w:rFonts w:ascii="Cambria" w:hAnsi="Cambria" w:cs="Cambria"/>
          <w:color w:val="111111"/>
          <w:sz w:val="26"/>
          <w:szCs w:val="26"/>
        </w:rPr>
        <w:t>όλυσον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α</w:t>
      </w:r>
      <w:r w:rsidRPr="00CE231D">
        <w:rPr>
          <w:rFonts w:ascii="Times New Roman" w:hAnsi="Times New Roman" w:cs="Times New Roman"/>
          <w:color w:val="111111"/>
          <w:sz w:val="26"/>
          <w:szCs w:val="26"/>
        </w:rPr>
        <w:t>ὐ</w:t>
      </w:r>
      <w:r w:rsidRPr="00CE231D">
        <w:rPr>
          <w:rFonts w:ascii="Cambria" w:hAnsi="Cambria" w:cs="Cambria"/>
          <w:color w:val="111111"/>
          <w:sz w:val="26"/>
          <w:szCs w:val="26"/>
        </w:rPr>
        <w:t>τήν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ὅ</w:t>
      </w:r>
      <w:r w:rsidRPr="00CE231D">
        <w:rPr>
          <w:rFonts w:ascii="Cambria" w:hAnsi="Cambria" w:cs="Cambria"/>
          <w:color w:val="111111"/>
          <w:sz w:val="26"/>
          <w:szCs w:val="26"/>
        </w:rPr>
        <w:t>τι</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κράζει</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ὄ</w:t>
      </w:r>
      <w:r w:rsidRPr="00CE231D">
        <w:rPr>
          <w:rFonts w:ascii="PT Serif" w:hAnsi="PT Serif"/>
          <w:color w:val="111111"/>
          <w:sz w:val="26"/>
          <w:szCs w:val="26"/>
        </w:rPr>
        <w:t>π</w:t>
      </w:r>
      <w:r w:rsidRPr="00CE231D">
        <w:rPr>
          <w:rFonts w:ascii="Cambria" w:hAnsi="Cambria" w:cs="Cambria"/>
          <w:color w:val="111111"/>
          <w:sz w:val="26"/>
          <w:szCs w:val="26"/>
        </w:rPr>
        <w:t>ισθεν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ἡ</w:t>
      </w:r>
      <w:r w:rsidRPr="00CE231D">
        <w:rPr>
          <w:rFonts w:ascii="PT Serif" w:hAnsi="PT Serif"/>
          <w:color w:val="111111"/>
          <w:sz w:val="26"/>
          <w:szCs w:val="26"/>
        </w:rPr>
        <w:t>μ</w:t>
      </w:r>
      <w:r w:rsidRPr="00CE231D">
        <w:rPr>
          <w:rFonts w:ascii="Times New Roman" w:hAnsi="Times New Roman" w:cs="Times New Roman"/>
          <w:color w:val="111111"/>
          <w:sz w:val="26"/>
          <w:szCs w:val="26"/>
        </w:rPr>
        <w:t>ῶ</w:t>
      </w:r>
      <w:r w:rsidRPr="00CE231D">
        <w:rPr>
          <w:rFonts w:ascii="Cambria" w:hAnsi="Cambria" w:cs="Cambria"/>
          <w:color w:val="111111"/>
          <w:sz w:val="26"/>
          <w:szCs w:val="26"/>
        </w:rPr>
        <w:t>ν</w:t>
      </w:r>
      <w:r w:rsidRPr="00CE231D">
        <w:rPr>
          <w:rFonts w:ascii="PT Serif" w:hAnsi="PT Serif"/>
          <w:color w:val="111111"/>
          <w:sz w:val="26"/>
          <w:szCs w:val="26"/>
          <w:lang w:val="fr-FR"/>
        </w:rPr>
        <w:t>. </w:t>
      </w:r>
      <w:r w:rsidRPr="00CE231D">
        <w:rPr>
          <w:rFonts w:ascii="Times New Roman" w:hAnsi="Times New Roman" w:cs="Times New Roman"/>
          <w:color w:val="111111"/>
          <w:sz w:val="26"/>
          <w:szCs w:val="26"/>
        </w:rPr>
        <w:t>ὁ</w:t>
      </w:r>
      <w:r w:rsidRPr="00CE231D">
        <w:rPr>
          <w:rFonts w:ascii="PT Serif" w:hAnsi="PT Serif"/>
          <w:color w:val="111111"/>
          <w:sz w:val="26"/>
          <w:szCs w:val="26"/>
          <w:lang w:val="fr-FR"/>
        </w:rPr>
        <w:t xml:space="preserve"> </w:t>
      </w:r>
      <w:r w:rsidRPr="00CE231D">
        <w:rPr>
          <w:rFonts w:ascii="Cambria" w:hAnsi="Cambria" w:cs="Cambria"/>
          <w:color w:val="111111"/>
          <w:sz w:val="26"/>
          <w:szCs w:val="26"/>
        </w:rPr>
        <w:t>δ</w:t>
      </w:r>
      <w:r w:rsidRPr="00CE231D">
        <w:rPr>
          <w:rFonts w:ascii="Times New Roman" w:hAnsi="Times New Roman" w:cs="Times New Roman"/>
          <w:color w:val="111111"/>
          <w:sz w:val="26"/>
          <w:szCs w:val="26"/>
        </w:rPr>
        <w:t>ὲ</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ἀ</w:t>
      </w:r>
      <w:r w:rsidRPr="00CE231D">
        <w:rPr>
          <w:rFonts w:ascii="PT Serif" w:hAnsi="PT Serif"/>
          <w:color w:val="111111"/>
          <w:sz w:val="26"/>
          <w:szCs w:val="26"/>
        </w:rPr>
        <w:t>π</w:t>
      </w:r>
      <w:r w:rsidRPr="00CE231D">
        <w:rPr>
          <w:rFonts w:ascii="Cambria" w:hAnsi="Cambria" w:cs="Cambria"/>
          <w:color w:val="111111"/>
          <w:sz w:val="26"/>
          <w:szCs w:val="26"/>
        </w:rPr>
        <w:t>οκριθε</w:t>
      </w:r>
      <w:r w:rsidRPr="00CE231D">
        <w:rPr>
          <w:rFonts w:ascii="Times New Roman" w:hAnsi="Times New Roman" w:cs="Times New Roman"/>
          <w:color w:val="111111"/>
          <w:sz w:val="26"/>
          <w:szCs w:val="26"/>
        </w:rPr>
        <w:t>ὶ</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ε</w:t>
      </w:r>
      <w:r w:rsidRPr="00CE231D">
        <w:rPr>
          <w:rFonts w:ascii="Times New Roman" w:hAnsi="Times New Roman" w:cs="Times New Roman"/>
          <w:color w:val="111111"/>
          <w:sz w:val="26"/>
          <w:szCs w:val="26"/>
        </w:rPr>
        <w:t>ἶ</w:t>
      </w:r>
      <w:r w:rsidRPr="00CE231D">
        <w:rPr>
          <w:rFonts w:ascii="PT Serif" w:hAnsi="PT Serif"/>
          <w:color w:val="111111"/>
          <w:sz w:val="26"/>
          <w:szCs w:val="26"/>
        </w:rPr>
        <w:t>π</w:t>
      </w:r>
      <w:r w:rsidRPr="00CE231D">
        <w:rPr>
          <w:rFonts w:ascii="Cambria" w:hAnsi="Cambria" w:cs="Cambria"/>
          <w:color w:val="111111"/>
          <w:sz w:val="26"/>
          <w:szCs w:val="26"/>
        </w:rPr>
        <w:t>εν·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Ο</w:t>
      </w:r>
      <w:r w:rsidRPr="00CE231D">
        <w:rPr>
          <w:rFonts w:ascii="Times New Roman" w:hAnsi="Times New Roman" w:cs="Times New Roman"/>
          <w:color w:val="111111"/>
          <w:sz w:val="26"/>
          <w:szCs w:val="26"/>
        </w:rPr>
        <w:t>ὐ</w:t>
      </w:r>
      <w:r w:rsidRPr="00CE231D">
        <w:rPr>
          <w:rFonts w:ascii="Cambria" w:hAnsi="Cambria" w:cs="Cambria"/>
          <w:color w:val="111111"/>
          <w:sz w:val="26"/>
          <w:szCs w:val="26"/>
        </w:rPr>
        <w:t>κ</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ἀ</w:t>
      </w:r>
      <w:r w:rsidRPr="00CE231D">
        <w:rPr>
          <w:rFonts w:ascii="PT Serif" w:hAnsi="PT Serif"/>
          <w:color w:val="111111"/>
          <w:sz w:val="26"/>
          <w:szCs w:val="26"/>
        </w:rPr>
        <w:t>π</w:t>
      </w:r>
      <w:r w:rsidRPr="00CE231D">
        <w:rPr>
          <w:rFonts w:ascii="Cambria" w:hAnsi="Cambria" w:cs="Cambria"/>
          <w:color w:val="111111"/>
          <w:sz w:val="26"/>
          <w:szCs w:val="26"/>
        </w:rPr>
        <w:t>εστάλην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ε</w:t>
      </w:r>
      <w:r w:rsidRPr="00CE231D">
        <w:rPr>
          <w:rFonts w:ascii="Times New Roman" w:hAnsi="Times New Roman" w:cs="Times New Roman"/>
          <w:color w:val="111111"/>
          <w:sz w:val="26"/>
          <w:szCs w:val="26"/>
        </w:rPr>
        <w:t>ἰ</w:t>
      </w:r>
      <w:r w:rsidRPr="00CE231D">
        <w:rPr>
          <w:rFonts w:ascii="PT Serif" w:hAnsi="PT Serif"/>
          <w:color w:val="111111"/>
          <w:sz w:val="26"/>
          <w:szCs w:val="26"/>
          <w:lang w:val="fr-FR"/>
        </w:rPr>
        <w:t xml:space="preserve"> </w:t>
      </w:r>
      <w:r w:rsidRPr="00CE231D">
        <w:rPr>
          <w:rFonts w:ascii="PT Serif" w:hAnsi="PT Serif"/>
          <w:color w:val="111111"/>
          <w:sz w:val="26"/>
          <w:szCs w:val="26"/>
        </w:rPr>
        <w:t>μ</w:t>
      </w:r>
      <w:r w:rsidRPr="00CE231D">
        <w:rPr>
          <w:rFonts w:ascii="Times New Roman" w:hAnsi="Times New Roman" w:cs="Times New Roman"/>
          <w:color w:val="111111"/>
          <w:sz w:val="26"/>
          <w:szCs w:val="26"/>
        </w:rPr>
        <w:t>ὴ</w:t>
      </w:r>
      <w:r w:rsidRPr="00CE231D">
        <w:rPr>
          <w:rFonts w:ascii="PT Serif" w:hAnsi="PT Serif"/>
          <w:color w:val="111111"/>
          <w:sz w:val="26"/>
          <w:szCs w:val="26"/>
          <w:lang w:val="fr-FR"/>
        </w:rPr>
        <w:t xml:space="preserve"> </w:t>
      </w:r>
      <w:r w:rsidRPr="00CE231D">
        <w:rPr>
          <w:rFonts w:ascii="Cambria" w:hAnsi="Cambria" w:cs="Cambria"/>
          <w:color w:val="111111"/>
          <w:sz w:val="26"/>
          <w:szCs w:val="26"/>
        </w:rPr>
        <w:t>ε</w:t>
      </w:r>
      <w:r w:rsidRPr="00CE231D">
        <w:rPr>
          <w:rFonts w:ascii="Times New Roman" w:hAnsi="Times New Roman" w:cs="Times New Roman"/>
          <w:color w:val="111111"/>
          <w:sz w:val="26"/>
          <w:szCs w:val="26"/>
        </w:rPr>
        <w:t>ἰ</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ὰ</w:t>
      </w:r>
      <w:r w:rsidRPr="00CE231D">
        <w:rPr>
          <w:rFonts w:ascii="PT Serif" w:hAnsi="PT Serif"/>
          <w:color w:val="111111"/>
          <w:sz w:val="26"/>
          <w:szCs w:val="26"/>
          <w:lang w:val="fr-FR"/>
        </w:rPr>
        <w:t xml:space="preserve"> </w:t>
      </w:r>
      <w:r w:rsidRPr="00CE231D">
        <w:rPr>
          <w:rFonts w:ascii="PT Serif" w:hAnsi="PT Serif"/>
          <w:color w:val="111111"/>
          <w:sz w:val="26"/>
          <w:szCs w:val="26"/>
        </w:rPr>
        <w:t>π</w:t>
      </w:r>
      <w:r w:rsidRPr="00CE231D">
        <w:rPr>
          <w:rFonts w:ascii="Cambria" w:hAnsi="Cambria" w:cs="Cambria"/>
          <w:color w:val="111111"/>
          <w:sz w:val="26"/>
          <w:szCs w:val="26"/>
        </w:rPr>
        <w:t>ρόβατα</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ὰ</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ἀ</w:t>
      </w:r>
      <w:r w:rsidRPr="00CE231D">
        <w:rPr>
          <w:rFonts w:ascii="PT Serif" w:hAnsi="PT Serif"/>
          <w:color w:val="111111"/>
          <w:sz w:val="26"/>
          <w:szCs w:val="26"/>
        </w:rPr>
        <w:t>π</w:t>
      </w:r>
      <w:r w:rsidRPr="00CE231D">
        <w:rPr>
          <w:rFonts w:ascii="Cambria" w:hAnsi="Cambria" w:cs="Cambria"/>
          <w:color w:val="111111"/>
          <w:sz w:val="26"/>
          <w:szCs w:val="26"/>
        </w:rPr>
        <w:t>ολωλότα</w:t>
      </w:r>
      <w:r w:rsidRPr="00CE231D">
        <w:rPr>
          <w:rFonts w:ascii="PT Serif" w:hAnsi="PT Serif"/>
          <w:color w:val="111111"/>
          <w:sz w:val="26"/>
          <w:szCs w:val="26"/>
          <w:lang w:val="fr-FR"/>
        </w:rPr>
        <w:t xml:space="preserve"> </w:t>
      </w:r>
      <w:r w:rsidRPr="00CE231D">
        <w:rPr>
          <w:rFonts w:ascii="Cambria" w:hAnsi="Cambria" w:cs="Cambria"/>
          <w:color w:val="111111"/>
          <w:sz w:val="26"/>
          <w:szCs w:val="26"/>
        </w:rPr>
        <w:t>ο</w:t>
      </w:r>
      <w:r w:rsidRPr="00CE231D">
        <w:rPr>
          <w:rFonts w:ascii="Times New Roman" w:hAnsi="Times New Roman" w:cs="Times New Roman"/>
          <w:color w:val="111111"/>
          <w:sz w:val="26"/>
          <w:szCs w:val="26"/>
        </w:rPr>
        <w:t>ἴ</w:t>
      </w:r>
      <w:r w:rsidRPr="00CE231D">
        <w:rPr>
          <w:rFonts w:ascii="Cambria" w:hAnsi="Cambria" w:cs="Cambria"/>
          <w:color w:val="111111"/>
          <w:sz w:val="26"/>
          <w:szCs w:val="26"/>
        </w:rPr>
        <w:t>κου</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Ἰ</w:t>
      </w:r>
      <w:r w:rsidRPr="00CE231D">
        <w:rPr>
          <w:rFonts w:ascii="Cambria" w:hAnsi="Cambria" w:cs="Cambria"/>
          <w:color w:val="111111"/>
          <w:sz w:val="26"/>
          <w:szCs w:val="26"/>
        </w:rPr>
        <w:t>σραήλ</w:t>
      </w:r>
      <w:r w:rsidRPr="00CE231D">
        <w:rPr>
          <w:rFonts w:ascii="PT Serif" w:hAnsi="PT Serif"/>
          <w:color w:val="111111"/>
          <w:sz w:val="26"/>
          <w:szCs w:val="26"/>
          <w:lang w:val="fr-FR"/>
        </w:rPr>
        <w:t>. </w:t>
      </w:r>
      <w:r w:rsidRPr="00CE231D">
        <w:rPr>
          <w:rFonts w:ascii="Times New Roman" w:hAnsi="Times New Roman" w:cs="Times New Roman"/>
          <w:color w:val="111111"/>
          <w:sz w:val="26"/>
          <w:szCs w:val="26"/>
        </w:rPr>
        <w:t>ἡ</w:t>
      </w:r>
      <w:r w:rsidRPr="00CE231D">
        <w:rPr>
          <w:rFonts w:ascii="PT Serif" w:hAnsi="PT Serif"/>
          <w:color w:val="111111"/>
          <w:sz w:val="26"/>
          <w:szCs w:val="26"/>
          <w:lang w:val="fr-FR"/>
        </w:rPr>
        <w:t xml:space="preserve"> </w:t>
      </w:r>
      <w:r w:rsidRPr="00CE231D">
        <w:rPr>
          <w:rFonts w:ascii="Cambria" w:hAnsi="Cambria" w:cs="Cambria"/>
          <w:color w:val="111111"/>
          <w:sz w:val="26"/>
          <w:szCs w:val="26"/>
        </w:rPr>
        <w:t>δ</w:t>
      </w:r>
      <w:r w:rsidRPr="00CE231D">
        <w:rPr>
          <w:rFonts w:ascii="Times New Roman" w:hAnsi="Times New Roman" w:cs="Times New Roman"/>
          <w:color w:val="111111"/>
          <w:sz w:val="26"/>
          <w:szCs w:val="26"/>
        </w:rPr>
        <w:t>ὲ</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λθο</w:t>
      </w:r>
      <w:r w:rsidRPr="00CE231D">
        <w:rPr>
          <w:rFonts w:ascii="Times New Roman" w:hAnsi="Times New Roman" w:cs="Times New Roman"/>
          <w:color w:val="111111"/>
          <w:sz w:val="26"/>
          <w:szCs w:val="26"/>
        </w:rPr>
        <w:t>ῦ</w:t>
      </w:r>
      <w:r w:rsidRPr="00CE231D">
        <w:rPr>
          <w:rFonts w:ascii="Cambria" w:hAnsi="Cambria" w:cs="Cambria"/>
          <w:color w:val="111111"/>
          <w:sz w:val="26"/>
          <w:szCs w:val="26"/>
        </w:rPr>
        <w:t>σα</w:t>
      </w:r>
      <w:r w:rsidRPr="00CE231D">
        <w:rPr>
          <w:rFonts w:ascii="PT Serif" w:hAnsi="PT Serif"/>
          <w:color w:val="111111"/>
          <w:sz w:val="26"/>
          <w:szCs w:val="26"/>
          <w:lang w:val="fr-FR"/>
        </w:rPr>
        <w:t xml:space="preserve"> </w:t>
      </w:r>
      <w:r w:rsidRPr="00CE231D">
        <w:rPr>
          <w:rFonts w:ascii="Segoe UI Symbol" w:hAnsi="Segoe UI Symbol" w:cs="Segoe UI Symbol"/>
          <w:color w:val="111111"/>
          <w:sz w:val="26"/>
          <w:szCs w:val="26"/>
        </w:rPr>
        <w:t>⸀</w:t>
      </w:r>
      <w:r w:rsidRPr="00CE231D">
        <w:rPr>
          <w:rFonts w:ascii="PT Serif" w:hAnsi="PT Serif"/>
          <w:color w:val="111111"/>
          <w:sz w:val="26"/>
          <w:szCs w:val="26"/>
        </w:rPr>
        <w:t>π</w:t>
      </w:r>
      <w:r w:rsidRPr="00CE231D">
        <w:rPr>
          <w:rFonts w:ascii="Cambria" w:hAnsi="Cambria" w:cs="Cambria"/>
          <w:color w:val="111111"/>
          <w:sz w:val="26"/>
          <w:szCs w:val="26"/>
        </w:rPr>
        <w:t>ροσεκύνει</w:t>
      </w:r>
      <w:r w:rsidRPr="00CE231D">
        <w:rPr>
          <w:rFonts w:ascii="PT Serif" w:hAnsi="PT Serif"/>
          <w:color w:val="111111"/>
          <w:sz w:val="26"/>
          <w:szCs w:val="26"/>
          <w:lang w:val="fr-FR"/>
        </w:rPr>
        <w:t xml:space="preserve"> </w:t>
      </w:r>
      <w:r w:rsidRPr="00CE231D">
        <w:rPr>
          <w:rFonts w:ascii="Cambria" w:hAnsi="Cambria" w:cs="Cambria"/>
          <w:color w:val="111111"/>
          <w:sz w:val="26"/>
          <w:szCs w:val="26"/>
        </w:rPr>
        <w:t>α</w:t>
      </w:r>
      <w:r w:rsidRPr="00CE231D">
        <w:rPr>
          <w:rFonts w:ascii="Times New Roman" w:hAnsi="Times New Roman" w:cs="Times New Roman"/>
          <w:color w:val="111111"/>
          <w:sz w:val="26"/>
          <w:szCs w:val="26"/>
        </w:rPr>
        <w:t>ὐ</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ῷ</w:t>
      </w:r>
      <w:r w:rsidRPr="00CE231D">
        <w:rPr>
          <w:rFonts w:ascii="PT Serif" w:hAnsi="PT Serif"/>
          <w:color w:val="111111"/>
          <w:sz w:val="26"/>
          <w:szCs w:val="26"/>
          <w:lang w:val="fr-FR"/>
        </w:rPr>
        <w:t xml:space="preserve"> </w:t>
      </w:r>
      <w:r w:rsidRPr="00CE231D">
        <w:rPr>
          <w:rFonts w:ascii="Cambria" w:hAnsi="Cambria" w:cs="Cambria"/>
          <w:color w:val="111111"/>
          <w:sz w:val="26"/>
          <w:szCs w:val="26"/>
        </w:rPr>
        <w:t>λέγουσα·</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Κύριε</w:t>
      </w:r>
      <w:r w:rsidRPr="00CE231D">
        <w:rPr>
          <w:rFonts w:ascii="PT Serif" w:hAnsi="PT Serif"/>
          <w:color w:val="111111"/>
          <w:sz w:val="26"/>
          <w:szCs w:val="26"/>
          <w:lang w:val="fr-FR"/>
        </w:rPr>
        <w:t xml:space="preserve">, </w:t>
      </w:r>
      <w:r w:rsidRPr="00CE231D">
        <w:rPr>
          <w:rFonts w:ascii="Cambria" w:hAnsi="Cambria" w:cs="Cambria"/>
          <w:color w:val="111111"/>
          <w:sz w:val="26"/>
          <w:szCs w:val="26"/>
        </w:rPr>
        <w:t>βοήθει</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μ</w:t>
      </w:r>
      <w:r w:rsidRPr="00CE231D">
        <w:rPr>
          <w:rFonts w:ascii="Cambria" w:hAnsi="Cambria" w:cs="Cambria"/>
          <w:color w:val="111111"/>
          <w:sz w:val="26"/>
          <w:szCs w:val="26"/>
        </w:rPr>
        <w:t>οι</w:t>
      </w:r>
      <w:r w:rsidRPr="00CE231D">
        <w:rPr>
          <w:rFonts w:ascii="PT Serif" w:hAnsi="PT Serif"/>
          <w:color w:val="111111"/>
          <w:sz w:val="26"/>
          <w:szCs w:val="26"/>
          <w:lang w:val="fr-FR"/>
        </w:rPr>
        <w:t>. </w:t>
      </w:r>
      <w:r w:rsidRPr="00CE231D">
        <w:rPr>
          <w:rFonts w:ascii="Times New Roman" w:hAnsi="Times New Roman" w:cs="Times New Roman"/>
          <w:color w:val="111111"/>
          <w:sz w:val="26"/>
          <w:szCs w:val="26"/>
        </w:rPr>
        <w:t>ὁ</w:t>
      </w:r>
      <w:r w:rsidRPr="00CE231D">
        <w:rPr>
          <w:rFonts w:ascii="PT Serif" w:hAnsi="PT Serif"/>
          <w:color w:val="111111"/>
          <w:sz w:val="26"/>
          <w:szCs w:val="26"/>
          <w:lang w:val="fr-FR"/>
        </w:rPr>
        <w:t xml:space="preserve"> </w:t>
      </w:r>
      <w:r w:rsidRPr="00CE231D">
        <w:rPr>
          <w:rFonts w:ascii="Cambria" w:hAnsi="Cambria" w:cs="Cambria"/>
          <w:color w:val="111111"/>
          <w:sz w:val="26"/>
          <w:szCs w:val="26"/>
        </w:rPr>
        <w:t>δ</w:t>
      </w:r>
      <w:r w:rsidRPr="00CE231D">
        <w:rPr>
          <w:rFonts w:ascii="Times New Roman" w:hAnsi="Times New Roman" w:cs="Times New Roman"/>
          <w:color w:val="111111"/>
          <w:sz w:val="26"/>
          <w:szCs w:val="26"/>
        </w:rPr>
        <w:t>ὲ</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ἀ</w:t>
      </w:r>
      <w:r w:rsidRPr="00CE231D">
        <w:rPr>
          <w:rFonts w:ascii="PT Serif" w:hAnsi="PT Serif"/>
          <w:color w:val="111111"/>
          <w:sz w:val="26"/>
          <w:szCs w:val="26"/>
        </w:rPr>
        <w:t>π</w:t>
      </w:r>
      <w:r w:rsidRPr="00CE231D">
        <w:rPr>
          <w:rFonts w:ascii="Cambria" w:hAnsi="Cambria" w:cs="Cambria"/>
          <w:color w:val="111111"/>
          <w:sz w:val="26"/>
          <w:szCs w:val="26"/>
        </w:rPr>
        <w:t>οκριθε</w:t>
      </w:r>
      <w:r w:rsidRPr="00CE231D">
        <w:rPr>
          <w:rFonts w:ascii="Times New Roman" w:hAnsi="Times New Roman" w:cs="Times New Roman"/>
          <w:color w:val="111111"/>
          <w:sz w:val="26"/>
          <w:szCs w:val="26"/>
        </w:rPr>
        <w:t>ὶ</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ε</w:t>
      </w:r>
      <w:r w:rsidRPr="00CE231D">
        <w:rPr>
          <w:rFonts w:ascii="Times New Roman" w:hAnsi="Times New Roman" w:cs="Times New Roman"/>
          <w:color w:val="111111"/>
          <w:sz w:val="26"/>
          <w:szCs w:val="26"/>
        </w:rPr>
        <w:t>ἶ</w:t>
      </w:r>
      <w:r w:rsidRPr="00CE231D">
        <w:rPr>
          <w:rFonts w:ascii="PT Serif" w:hAnsi="PT Serif"/>
          <w:color w:val="111111"/>
          <w:sz w:val="26"/>
          <w:szCs w:val="26"/>
        </w:rPr>
        <w:t>π</w:t>
      </w:r>
      <w:r w:rsidRPr="00CE231D">
        <w:rPr>
          <w:rFonts w:ascii="Cambria" w:hAnsi="Cambria" w:cs="Cambria"/>
          <w:color w:val="111111"/>
          <w:sz w:val="26"/>
          <w:szCs w:val="26"/>
        </w:rPr>
        <w:t>εν·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Ο</w:t>
      </w:r>
      <w:r w:rsidRPr="00CE231D">
        <w:rPr>
          <w:rFonts w:ascii="Times New Roman" w:hAnsi="Times New Roman" w:cs="Times New Roman"/>
          <w:color w:val="111111"/>
          <w:sz w:val="26"/>
          <w:szCs w:val="26"/>
        </w:rPr>
        <w:t>ὐ</w:t>
      </w:r>
      <w:r w:rsidRPr="00CE231D">
        <w:rPr>
          <w:rFonts w:ascii="Cambria" w:hAnsi="Cambria" w:cs="Cambria"/>
          <w:color w:val="111111"/>
          <w:sz w:val="26"/>
          <w:szCs w:val="26"/>
        </w:rPr>
        <w:t>κ</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ἔ</w:t>
      </w:r>
      <w:r w:rsidRPr="00CE231D">
        <w:rPr>
          <w:rFonts w:ascii="Cambria" w:hAnsi="Cambria" w:cs="Cambria"/>
          <w:color w:val="111111"/>
          <w:sz w:val="26"/>
          <w:szCs w:val="26"/>
        </w:rPr>
        <w:t>στιν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καλ</w:t>
      </w:r>
      <w:r w:rsidRPr="00CE231D">
        <w:rPr>
          <w:rFonts w:ascii="Times New Roman" w:hAnsi="Times New Roman" w:cs="Times New Roman"/>
          <w:color w:val="111111"/>
          <w:sz w:val="26"/>
          <w:szCs w:val="26"/>
        </w:rPr>
        <w:t>ὸ</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λαβε</w:t>
      </w:r>
      <w:r w:rsidRPr="00CE231D">
        <w:rPr>
          <w:rFonts w:ascii="Times New Roman" w:hAnsi="Times New Roman" w:cs="Times New Roman"/>
          <w:color w:val="111111"/>
          <w:sz w:val="26"/>
          <w:szCs w:val="26"/>
        </w:rPr>
        <w:t>ῖ</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ὸ</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ἄ</w:t>
      </w:r>
      <w:r w:rsidRPr="00CE231D">
        <w:rPr>
          <w:rFonts w:ascii="Cambria" w:hAnsi="Cambria" w:cs="Cambria"/>
          <w:color w:val="111111"/>
          <w:sz w:val="26"/>
          <w:szCs w:val="26"/>
        </w:rPr>
        <w:t>ρτον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ῶ</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τέκνων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Cambria" w:hAnsi="Cambria" w:cs="Cambria"/>
          <w:color w:val="111111"/>
          <w:sz w:val="26"/>
          <w:szCs w:val="26"/>
        </w:rPr>
        <w:t>βαλε</w:t>
      </w:r>
      <w:r w:rsidRPr="00CE231D">
        <w:rPr>
          <w:rFonts w:ascii="Times New Roman" w:hAnsi="Times New Roman" w:cs="Times New Roman"/>
          <w:color w:val="111111"/>
          <w:sz w:val="26"/>
          <w:szCs w:val="26"/>
        </w:rPr>
        <w:t>ῖ</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το</w:t>
      </w:r>
      <w:r w:rsidRPr="00CE231D">
        <w:rPr>
          <w:rFonts w:ascii="Times New Roman" w:hAnsi="Times New Roman" w:cs="Times New Roman"/>
          <w:color w:val="111111"/>
          <w:sz w:val="26"/>
          <w:szCs w:val="26"/>
        </w:rPr>
        <w:t>ῖ</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κυναρίοις</w:t>
      </w:r>
      <w:r w:rsidRPr="00CE231D">
        <w:rPr>
          <w:rFonts w:ascii="PT Serif" w:hAnsi="PT Serif"/>
          <w:color w:val="111111"/>
          <w:sz w:val="26"/>
          <w:szCs w:val="26"/>
          <w:lang w:val="fr-FR"/>
        </w:rPr>
        <w:t>. </w:t>
      </w:r>
      <w:r w:rsidRPr="00CE231D">
        <w:rPr>
          <w:rFonts w:ascii="Times New Roman" w:hAnsi="Times New Roman" w:cs="Times New Roman"/>
          <w:color w:val="111111"/>
          <w:sz w:val="26"/>
          <w:szCs w:val="26"/>
        </w:rPr>
        <w:t>ἡ</w:t>
      </w:r>
      <w:r w:rsidRPr="00CE231D">
        <w:rPr>
          <w:rFonts w:ascii="PT Serif" w:hAnsi="PT Serif"/>
          <w:color w:val="111111"/>
          <w:sz w:val="26"/>
          <w:szCs w:val="26"/>
          <w:lang w:val="fr-FR"/>
        </w:rPr>
        <w:t xml:space="preserve"> </w:t>
      </w:r>
      <w:r w:rsidRPr="00CE231D">
        <w:rPr>
          <w:rFonts w:ascii="Cambria" w:hAnsi="Cambria" w:cs="Cambria"/>
          <w:color w:val="111111"/>
          <w:sz w:val="26"/>
          <w:szCs w:val="26"/>
        </w:rPr>
        <w:t>δ</w:t>
      </w:r>
      <w:r w:rsidRPr="00CE231D">
        <w:rPr>
          <w:rFonts w:ascii="Times New Roman" w:hAnsi="Times New Roman" w:cs="Times New Roman"/>
          <w:color w:val="111111"/>
          <w:sz w:val="26"/>
          <w:szCs w:val="26"/>
        </w:rPr>
        <w:t>ὲ</w:t>
      </w:r>
      <w:r w:rsidRPr="00CE231D">
        <w:rPr>
          <w:rFonts w:ascii="PT Serif" w:hAnsi="PT Serif"/>
          <w:color w:val="111111"/>
          <w:sz w:val="26"/>
          <w:szCs w:val="26"/>
          <w:lang w:val="fr-FR"/>
        </w:rPr>
        <w:t xml:space="preserve"> </w:t>
      </w:r>
      <w:r w:rsidRPr="00CE231D">
        <w:rPr>
          <w:rFonts w:ascii="Cambria" w:hAnsi="Cambria" w:cs="Cambria"/>
          <w:color w:val="111111"/>
          <w:sz w:val="26"/>
          <w:szCs w:val="26"/>
        </w:rPr>
        <w:t>ε</w:t>
      </w:r>
      <w:r w:rsidRPr="00CE231D">
        <w:rPr>
          <w:rFonts w:ascii="Times New Roman" w:hAnsi="Times New Roman" w:cs="Times New Roman"/>
          <w:color w:val="111111"/>
          <w:sz w:val="26"/>
          <w:szCs w:val="26"/>
        </w:rPr>
        <w:t>ἶ</w:t>
      </w:r>
      <w:r w:rsidRPr="00CE231D">
        <w:rPr>
          <w:rFonts w:ascii="PT Serif" w:hAnsi="PT Serif"/>
          <w:color w:val="111111"/>
          <w:sz w:val="26"/>
          <w:szCs w:val="26"/>
        </w:rPr>
        <w:t>π</w:t>
      </w:r>
      <w:r w:rsidRPr="00CE231D">
        <w:rPr>
          <w:rFonts w:ascii="Cambria" w:hAnsi="Cambria" w:cs="Cambria"/>
          <w:color w:val="111111"/>
          <w:sz w:val="26"/>
          <w:szCs w:val="26"/>
        </w:rPr>
        <w:t>εν·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Ναί</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κύριε</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Cambria" w:hAnsi="Cambria" w:cs="Cambria"/>
          <w:color w:val="111111"/>
          <w:sz w:val="26"/>
          <w:szCs w:val="26"/>
        </w:rPr>
        <w:t>γ</w:t>
      </w:r>
      <w:r w:rsidRPr="00CE231D">
        <w:rPr>
          <w:rFonts w:ascii="Times New Roman" w:hAnsi="Times New Roman" w:cs="Times New Roman"/>
          <w:color w:val="111111"/>
          <w:sz w:val="26"/>
          <w:szCs w:val="26"/>
        </w:rPr>
        <w:t>ὰ</w:t>
      </w:r>
      <w:r w:rsidRPr="00CE231D">
        <w:rPr>
          <w:rFonts w:ascii="Cambria" w:hAnsi="Cambria" w:cs="Cambria"/>
          <w:color w:val="111111"/>
          <w:sz w:val="26"/>
          <w:szCs w:val="26"/>
        </w:rPr>
        <w:t>ρ</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ὰ</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κυνάρια</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σθίει</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ἀ</w:t>
      </w:r>
      <w:r w:rsidRPr="00CE231D">
        <w:rPr>
          <w:rFonts w:ascii="PT Serif" w:hAnsi="PT Serif"/>
          <w:color w:val="111111"/>
          <w:sz w:val="26"/>
          <w:szCs w:val="26"/>
        </w:rPr>
        <w:t>π</w:t>
      </w:r>
      <w:r w:rsidRPr="00CE231D">
        <w:rPr>
          <w:rFonts w:ascii="Times New Roman" w:hAnsi="Times New Roman" w:cs="Times New Roman"/>
          <w:color w:val="111111"/>
          <w:sz w:val="26"/>
          <w:szCs w:val="26"/>
        </w:rPr>
        <w:t>ὸ</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ῶ</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ψιχίων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ῶ</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π</w:t>
      </w:r>
      <w:r w:rsidRPr="00CE231D">
        <w:rPr>
          <w:rFonts w:ascii="Cambria" w:hAnsi="Cambria" w:cs="Cambria"/>
          <w:color w:val="111111"/>
          <w:sz w:val="26"/>
          <w:szCs w:val="26"/>
        </w:rPr>
        <w:t>ι</w:t>
      </w:r>
      <w:r w:rsidRPr="00CE231D">
        <w:rPr>
          <w:rFonts w:ascii="PT Serif" w:hAnsi="PT Serif" w:cs="PT Serif"/>
          <w:color w:val="111111"/>
          <w:sz w:val="26"/>
          <w:szCs w:val="26"/>
        </w:rPr>
        <w:t>π</w:t>
      </w:r>
      <w:r w:rsidRPr="00CE231D">
        <w:rPr>
          <w:rFonts w:ascii="Cambria" w:hAnsi="Cambria" w:cs="Cambria"/>
          <w:color w:val="111111"/>
          <w:sz w:val="26"/>
          <w:szCs w:val="26"/>
        </w:rPr>
        <w:t>τόντων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ἀ</w:t>
      </w:r>
      <w:r w:rsidRPr="00CE231D">
        <w:rPr>
          <w:rFonts w:ascii="PT Serif" w:hAnsi="PT Serif"/>
          <w:color w:val="111111"/>
          <w:sz w:val="26"/>
          <w:szCs w:val="26"/>
        </w:rPr>
        <w:t>π</w:t>
      </w:r>
      <w:r w:rsidRPr="00CE231D">
        <w:rPr>
          <w:rFonts w:ascii="Times New Roman" w:hAnsi="Times New Roman" w:cs="Times New Roman"/>
          <w:color w:val="111111"/>
          <w:sz w:val="26"/>
          <w:szCs w:val="26"/>
        </w:rPr>
        <w:t>ὸ</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ῆ</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τρα</w:t>
      </w:r>
      <w:r w:rsidRPr="00CE231D">
        <w:rPr>
          <w:rFonts w:ascii="PT Serif" w:hAnsi="PT Serif" w:cs="PT Serif"/>
          <w:color w:val="111111"/>
          <w:sz w:val="26"/>
          <w:szCs w:val="26"/>
        </w:rPr>
        <w:t>π</w:t>
      </w:r>
      <w:r w:rsidRPr="00CE231D">
        <w:rPr>
          <w:rFonts w:ascii="Cambria" w:hAnsi="Cambria" w:cs="Cambria"/>
          <w:color w:val="111111"/>
          <w:sz w:val="26"/>
          <w:szCs w:val="26"/>
        </w:rPr>
        <w:t>έζης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ῶ</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κυρίων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α</w:t>
      </w:r>
      <w:r w:rsidRPr="00CE231D">
        <w:rPr>
          <w:rFonts w:ascii="Times New Roman" w:hAnsi="Times New Roman" w:cs="Times New Roman"/>
          <w:color w:val="111111"/>
          <w:sz w:val="26"/>
          <w:szCs w:val="26"/>
        </w:rPr>
        <w:t>ὐ</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ῶ</w:t>
      </w:r>
      <w:r w:rsidRPr="00CE231D">
        <w:rPr>
          <w:rFonts w:ascii="Cambria" w:hAnsi="Cambria" w:cs="Cambria"/>
          <w:color w:val="111111"/>
          <w:sz w:val="26"/>
          <w:szCs w:val="26"/>
        </w:rPr>
        <w:t>ν</w:t>
      </w:r>
      <w:r w:rsidRPr="00CE231D">
        <w:rPr>
          <w:rFonts w:ascii="PT Serif" w:hAnsi="PT Serif"/>
          <w:color w:val="111111"/>
          <w:sz w:val="26"/>
          <w:szCs w:val="26"/>
          <w:lang w:val="fr-FR"/>
        </w:rPr>
        <w:t>. </w:t>
      </w:r>
      <w:r w:rsidRPr="00CE231D">
        <w:rPr>
          <w:rFonts w:ascii="Cambria" w:hAnsi="Cambria" w:cs="Cambria"/>
          <w:color w:val="111111"/>
          <w:sz w:val="26"/>
          <w:szCs w:val="26"/>
        </w:rPr>
        <w:t>τότε</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ἀ</w:t>
      </w:r>
      <w:r w:rsidRPr="00CE231D">
        <w:rPr>
          <w:rFonts w:ascii="PT Serif" w:hAnsi="PT Serif"/>
          <w:color w:val="111111"/>
          <w:sz w:val="26"/>
          <w:szCs w:val="26"/>
        </w:rPr>
        <w:t>π</w:t>
      </w:r>
      <w:r w:rsidRPr="00CE231D">
        <w:rPr>
          <w:rFonts w:ascii="Cambria" w:hAnsi="Cambria" w:cs="Cambria"/>
          <w:color w:val="111111"/>
          <w:sz w:val="26"/>
          <w:szCs w:val="26"/>
        </w:rPr>
        <w:t>οκριθε</w:t>
      </w:r>
      <w:r w:rsidRPr="00CE231D">
        <w:rPr>
          <w:rFonts w:ascii="Times New Roman" w:hAnsi="Times New Roman" w:cs="Times New Roman"/>
          <w:color w:val="111111"/>
          <w:sz w:val="26"/>
          <w:szCs w:val="26"/>
        </w:rPr>
        <w:t>ὶ</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ὁ</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Ἰ</w:t>
      </w:r>
      <w:r w:rsidRPr="00CE231D">
        <w:rPr>
          <w:rFonts w:ascii="Cambria" w:hAnsi="Cambria" w:cs="Cambria"/>
          <w:color w:val="111111"/>
          <w:sz w:val="26"/>
          <w:szCs w:val="26"/>
        </w:rPr>
        <w:t>ησο</w:t>
      </w:r>
      <w:r w:rsidRPr="00CE231D">
        <w:rPr>
          <w:rFonts w:ascii="Times New Roman" w:hAnsi="Times New Roman" w:cs="Times New Roman"/>
          <w:color w:val="111111"/>
          <w:sz w:val="26"/>
          <w:szCs w:val="26"/>
        </w:rPr>
        <w:t>ῦ</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ε</w:t>
      </w:r>
      <w:r w:rsidRPr="00CE231D">
        <w:rPr>
          <w:rFonts w:ascii="Times New Roman" w:hAnsi="Times New Roman" w:cs="Times New Roman"/>
          <w:color w:val="111111"/>
          <w:sz w:val="26"/>
          <w:szCs w:val="26"/>
        </w:rPr>
        <w:t>ἶ</w:t>
      </w:r>
      <w:r w:rsidRPr="00CE231D">
        <w:rPr>
          <w:rFonts w:ascii="PT Serif" w:hAnsi="PT Serif"/>
          <w:color w:val="111111"/>
          <w:sz w:val="26"/>
          <w:szCs w:val="26"/>
        </w:rPr>
        <w:t>π</w:t>
      </w:r>
      <w:r w:rsidRPr="00CE231D">
        <w:rPr>
          <w:rFonts w:ascii="Cambria" w:hAnsi="Cambria" w:cs="Cambria"/>
          <w:color w:val="111111"/>
          <w:sz w:val="26"/>
          <w:szCs w:val="26"/>
        </w:rPr>
        <w:t>εν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α</w:t>
      </w:r>
      <w:r w:rsidRPr="00CE231D">
        <w:rPr>
          <w:rFonts w:ascii="Times New Roman" w:hAnsi="Times New Roman" w:cs="Times New Roman"/>
          <w:color w:val="111111"/>
          <w:sz w:val="26"/>
          <w:szCs w:val="26"/>
        </w:rPr>
        <w:t>ὐ</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ῇ</w:t>
      </w:r>
      <w:r w:rsidRPr="00CE231D">
        <w:rPr>
          <w:rFonts w:ascii="Cambria" w:hAnsi="Cambria" w:cs="Cambria"/>
          <w:color w:val="111111"/>
          <w:sz w:val="26"/>
          <w:szCs w:val="26"/>
        </w:rPr>
        <w:t>·</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Ὦ</w:t>
      </w:r>
      <w:r w:rsidRPr="00CE231D">
        <w:rPr>
          <w:rFonts w:ascii="PT Serif" w:hAnsi="PT Serif"/>
          <w:color w:val="111111"/>
          <w:sz w:val="26"/>
          <w:szCs w:val="26"/>
          <w:lang w:val="fr-FR"/>
        </w:rPr>
        <w:t xml:space="preserve"> </w:t>
      </w:r>
      <w:r w:rsidRPr="00CE231D">
        <w:rPr>
          <w:rFonts w:ascii="Cambria" w:hAnsi="Cambria" w:cs="Cambria"/>
          <w:color w:val="111111"/>
          <w:sz w:val="26"/>
          <w:szCs w:val="26"/>
        </w:rPr>
        <w:t>γύναι</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μ</w:t>
      </w:r>
      <w:r w:rsidRPr="00CE231D">
        <w:rPr>
          <w:rFonts w:ascii="Cambria" w:hAnsi="Cambria" w:cs="Cambria"/>
          <w:color w:val="111111"/>
          <w:sz w:val="26"/>
          <w:szCs w:val="26"/>
        </w:rPr>
        <w:t>εγάλη</w:t>
      </w:r>
      <w:r w:rsidRPr="00CE231D">
        <w:rPr>
          <w:rFonts w:ascii="PT Serif" w:hAnsi="PT Serif"/>
          <w:color w:val="111111"/>
          <w:sz w:val="26"/>
          <w:szCs w:val="26"/>
          <w:lang w:val="fr-FR"/>
        </w:rPr>
        <w:t xml:space="preserve"> </w:t>
      </w:r>
      <w:r w:rsidRPr="00CE231D">
        <w:rPr>
          <w:rFonts w:ascii="Cambria" w:hAnsi="Cambria" w:cs="Cambria"/>
          <w:color w:val="111111"/>
          <w:sz w:val="26"/>
          <w:szCs w:val="26"/>
        </w:rPr>
        <w:t>σου</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ἡ</w:t>
      </w:r>
      <w:r w:rsidRPr="00CE231D">
        <w:rPr>
          <w:rFonts w:ascii="PT Serif" w:hAnsi="PT Serif"/>
          <w:color w:val="111111"/>
          <w:sz w:val="26"/>
          <w:szCs w:val="26"/>
          <w:lang w:val="fr-FR"/>
        </w:rPr>
        <w:t xml:space="preserve"> </w:t>
      </w:r>
      <w:r w:rsidRPr="00CE231D">
        <w:rPr>
          <w:rFonts w:ascii="PT Serif" w:hAnsi="PT Serif"/>
          <w:color w:val="111111"/>
          <w:sz w:val="26"/>
          <w:szCs w:val="26"/>
        </w:rPr>
        <w:t>π</w:t>
      </w:r>
      <w:r w:rsidRPr="00CE231D">
        <w:rPr>
          <w:rFonts w:ascii="Cambria" w:hAnsi="Cambria" w:cs="Cambria"/>
          <w:color w:val="111111"/>
          <w:sz w:val="26"/>
          <w:szCs w:val="26"/>
        </w:rPr>
        <w:t>ίστις·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γενηθήτω</w:t>
      </w:r>
      <w:r w:rsidRPr="00CE231D">
        <w:rPr>
          <w:rFonts w:ascii="PT Serif" w:hAnsi="PT Serif"/>
          <w:color w:val="111111"/>
          <w:sz w:val="26"/>
          <w:szCs w:val="26"/>
          <w:lang w:val="fr-FR"/>
        </w:rPr>
        <w:t xml:space="preserve"> </w:t>
      </w:r>
      <w:r w:rsidRPr="00CE231D">
        <w:rPr>
          <w:rFonts w:ascii="Cambria" w:hAnsi="Cambria" w:cs="Cambria"/>
          <w:color w:val="111111"/>
          <w:sz w:val="26"/>
          <w:szCs w:val="26"/>
        </w:rPr>
        <w:t>σοι</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ὡ</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θέλεις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ἰ</w:t>
      </w:r>
      <w:r w:rsidRPr="00CE231D">
        <w:rPr>
          <w:rFonts w:ascii="Cambria" w:hAnsi="Cambria" w:cs="Cambria"/>
          <w:color w:val="111111"/>
          <w:sz w:val="26"/>
          <w:szCs w:val="26"/>
        </w:rPr>
        <w:t>άθη</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ἡ</w:t>
      </w:r>
      <w:r w:rsidRPr="00CE231D">
        <w:rPr>
          <w:rFonts w:ascii="PT Serif" w:hAnsi="PT Serif"/>
          <w:color w:val="111111"/>
          <w:sz w:val="26"/>
          <w:szCs w:val="26"/>
          <w:lang w:val="fr-FR"/>
        </w:rPr>
        <w:t xml:space="preserve"> </w:t>
      </w:r>
      <w:r w:rsidRPr="00CE231D">
        <w:rPr>
          <w:rFonts w:ascii="Cambria" w:hAnsi="Cambria" w:cs="Cambria"/>
          <w:color w:val="111111"/>
          <w:sz w:val="26"/>
          <w:szCs w:val="26"/>
        </w:rPr>
        <w:t>θυγάτηρ</w:t>
      </w:r>
      <w:r w:rsidRPr="00CE231D">
        <w:rPr>
          <w:rFonts w:ascii="PT Serif" w:hAnsi="PT Serif"/>
          <w:color w:val="111111"/>
          <w:sz w:val="26"/>
          <w:szCs w:val="26"/>
          <w:lang w:val="fr-FR"/>
        </w:rPr>
        <w:t xml:space="preserve"> </w:t>
      </w:r>
      <w:r w:rsidRPr="00CE231D">
        <w:rPr>
          <w:rFonts w:ascii="Cambria" w:hAnsi="Cambria" w:cs="Cambria"/>
          <w:color w:val="111111"/>
          <w:sz w:val="26"/>
          <w:szCs w:val="26"/>
        </w:rPr>
        <w:t>α</w:t>
      </w:r>
      <w:r w:rsidRPr="00CE231D">
        <w:rPr>
          <w:rFonts w:ascii="Times New Roman" w:hAnsi="Times New Roman" w:cs="Times New Roman"/>
          <w:color w:val="111111"/>
          <w:sz w:val="26"/>
          <w:szCs w:val="26"/>
        </w:rPr>
        <w:t>ὐ</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ῆ</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ἀ</w:t>
      </w:r>
      <w:r w:rsidRPr="00CE231D">
        <w:rPr>
          <w:rFonts w:ascii="PT Serif" w:hAnsi="PT Serif"/>
          <w:color w:val="111111"/>
          <w:sz w:val="26"/>
          <w:szCs w:val="26"/>
        </w:rPr>
        <w:t>π</w:t>
      </w:r>
      <w:r w:rsidRPr="00CE231D">
        <w:rPr>
          <w:rFonts w:ascii="Times New Roman" w:hAnsi="Times New Roman" w:cs="Times New Roman"/>
          <w:color w:val="111111"/>
          <w:sz w:val="26"/>
          <w:szCs w:val="26"/>
        </w:rPr>
        <w:t>ὸ</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ῆ</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ὥ</w:t>
      </w:r>
      <w:r w:rsidRPr="00CE231D">
        <w:rPr>
          <w:rFonts w:ascii="Cambria" w:hAnsi="Cambria" w:cs="Cambria"/>
          <w:color w:val="111111"/>
          <w:sz w:val="26"/>
          <w:szCs w:val="26"/>
        </w:rPr>
        <w:t>ρας</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κείνης</w:t>
      </w:r>
      <w:r w:rsidRPr="00CE231D">
        <w:rPr>
          <w:rFonts w:ascii="PT Serif" w:hAnsi="PT Serif"/>
          <w:color w:val="111111"/>
          <w:sz w:val="26"/>
          <w:szCs w:val="26"/>
          <w:lang w:val="fr-FR"/>
        </w:rPr>
        <w:t>. </w:t>
      </w:r>
    </w:p>
    <w:p w14:paraId="77A540A9" w14:textId="77777777" w:rsidR="00CE231D" w:rsidRPr="00CE231D" w:rsidRDefault="00CE231D" w:rsidP="00CE231D">
      <w:pPr>
        <w:jc w:val="both"/>
        <w:rPr>
          <w:rFonts w:ascii="PT Serif" w:hAnsi="PT Serif"/>
          <w:color w:val="111111"/>
          <w:sz w:val="26"/>
          <w:szCs w:val="26"/>
          <w:lang w:val="fr-FR"/>
        </w:rPr>
      </w:pP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PT Serif" w:hAnsi="PT Serif"/>
          <w:color w:val="111111"/>
          <w:sz w:val="26"/>
          <w:szCs w:val="26"/>
        </w:rPr>
        <w:t>μ</w:t>
      </w:r>
      <w:r w:rsidRPr="00CE231D">
        <w:rPr>
          <w:rFonts w:ascii="Cambria" w:hAnsi="Cambria" w:cs="Cambria"/>
          <w:color w:val="111111"/>
          <w:sz w:val="26"/>
          <w:szCs w:val="26"/>
        </w:rPr>
        <w:t>εταβ</w:t>
      </w:r>
      <w:r w:rsidRPr="00CE231D">
        <w:rPr>
          <w:rFonts w:ascii="Times New Roman" w:hAnsi="Times New Roman" w:cs="Times New Roman"/>
          <w:color w:val="111111"/>
          <w:sz w:val="26"/>
          <w:szCs w:val="26"/>
        </w:rPr>
        <w:t>ὰ</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κε</w:t>
      </w:r>
      <w:r w:rsidRPr="00CE231D">
        <w:rPr>
          <w:rFonts w:ascii="Times New Roman" w:hAnsi="Times New Roman" w:cs="Times New Roman"/>
          <w:color w:val="111111"/>
          <w:sz w:val="26"/>
          <w:szCs w:val="26"/>
        </w:rPr>
        <w:t>ῖ</w:t>
      </w:r>
      <w:r w:rsidRPr="00CE231D">
        <w:rPr>
          <w:rFonts w:ascii="Cambria" w:hAnsi="Cambria" w:cs="Cambria"/>
          <w:color w:val="111111"/>
          <w:sz w:val="26"/>
          <w:szCs w:val="26"/>
        </w:rPr>
        <w:t>θεν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ὁ</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Ἰ</w:t>
      </w:r>
      <w:r w:rsidRPr="00CE231D">
        <w:rPr>
          <w:rFonts w:ascii="Cambria" w:hAnsi="Cambria" w:cs="Cambria"/>
          <w:color w:val="111111"/>
          <w:sz w:val="26"/>
          <w:szCs w:val="26"/>
        </w:rPr>
        <w:t>ησο</w:t>
      </w:r>
      <w:r w:rsidRPr="00CE231D">
        <w:rPr>
          <w:rFonts w:ascii="Times New Roman" w:hAnsi="Times New Roman" w:cs="Times New Roman"/>
          <w:color w:val="111111"/>
          <w:sz w:val="26"/>
          <w:szCs w:val="26"/>
        </w:rPr>
        <w:t>ῦ</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ἦ</w:t>
      </w:r>
      <w:r w:rsidRPr="00CE231D">
        <w:rPr>
          <w:rFonts w:ascii="Cambria" w:hAnsi="Cambria" w:cs="Cambria"/>
          <w:color w:val="111111"/>
          <w:sz w:val="26"/>
          <w:szCs w:val="26"/>
        </w:rPr>
        <w:t>λθεν</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π</w:t>
      </w:r>
      <w:r w:rsidRPr="00CE231D">
        <w:rPr>
          <w:rFonts w:ascii="Cambria" w:hAnsi="Cambria" w:cs="Cambria"/>
          <w:color w:val="111111"/>
          <w:sz w:val="26"/>
          <w:szCs w:val="26"/>
        </w:rPr>
        <w:t>αρ</w:t>
      </w:r>
      <w:r w:rsidRPr="00CE231D">
        <w:rPr>
          <w:rFonts w:ascii="Times New Roman" w:hAnsi="Times New Roman" w:cs="Times New Roman"/>
          <w:color w:val="111111"/>
          <w:sz w:val="26"/>
          <w:szCs w:val="26"/>
        </w:rPr>
        <w:t>ὰ</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ὴ</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θάλασσαν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ῆ</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Γαλιλαίας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ἀ</w:t>
      </w:r>
      <w:r w:rsidRPr="00CE231D">
        <w:rPr>
          <w:rFonts w:ascii="Cambria" w:hAnsi="Cambria" w:cs="Cambria"/>
          <w:color w:val="111111"/>
          <w:sz w:val="26"/>
          <w:szCs w:val="26"/>
        </w:rPr>
        <w:t>ναβ</w:t>
      </w:r>
      <w:r w:rsidRPr="00CE231D">
        <w:rPr>
          <w:rFonts w:ascii="Times New Roman" w:hAnsi="Times New Roman" w:cs="Times New Roman"/>
          <w:color w:val="111111"/>
          <w:sz w:val="26"/>
          <w:szCs w:val="26"/>
        </w:rPr>
        <w:t>ὰ</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ε</w:t>
      </w:r>
      <w:r w:rsidRPr="00CE231D">
        <w:rPr>
          <w:rFonts w:ascii="Times New Roman" w:hAnsi="Times New Roman" w:cs="Times New Roman"/>
          <w:color w:val="111111"/>
          <w:sz w:val="26"/>
          <w:szCs w:val="26"/>
        </w:rPr>
        <w:t>ἰ</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ὸ</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ὄ</w:t>
      </w:r>
      <w:r w:rsidRPr="00CE231D">
        <w:rPr>
          <w:rFonts w:ascii="Cambria" w:hAnsi="Cambria" w:cs="Cambria"/>
          <w:color w:val="111111"/>
          <w:sz w:val="26"/>
          <w:szCs w:val="26"/>
        </w:rPr>
        <w:t>ρος</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κάθητο</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κε</w:t>
      </w:r>
      <w:r w:rsidRPr="00CE231D">
        <w:rPr>
          <w:rFonts w:ascii="Times New Roman" w:hAnsi="Times New Roman" w:cs="Times New Roman"/>
          <w:color w:val="111111"/>
          <w:sz w:val="26"/>
          <w:szCs w:val="26"/>
        </w:rPr>
        <w:t>ῖ</w:t>
      </w:r>
      <w:r w:rsidRPr="00CE231D">
        <w:rPr>
          <w:rFonts w:ascii="PT Serif" w:hAnsi="PT Serif"/>
          <w:color w:val="111111"/>
          <w:sz w:val="26"/>
          <w:szCs w:val="26"/>
          <w:lang w:val="fr-FR"/>
        </w:rPr>
        <w:t>. </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PT Serif" w:hAnsi="PT Serif"/>
          <w:color w:val="111111"/>
          <w:sz w:val="26"/>
          <w:szCs w:val="26"/>
        </w:rPr>
        <w:t>π</w:t>
      </w:r>
      <w:r w:rsidRPr="00CE231D">
        <w:rPr>
          <w:rFonts w:ascii="Cambria" w:hAnsi="Cambria" w:cs="Cambria"/>
          <w:color w:val="111111"/>
          <w:sz w:val="26"/>
          <w:szCs w:val="26"/>
        </w:rPr>
        <w:t>ροσ</w:t>
      </w:r>
      <w:r w:rsidRPr="00CE231D">
        <w:rPr>
          <w:rFonts w:ascii="Times New Roman" w:hAnsi="Times New Roman" w:cs="Times New Roman"/>
          <w:color w:val="111111"/>
          <w:sz w:val="26"/>
          <w:szCs w:val="26"/>
        </w:rPr>
        <w:t>ῆ</w:t>
      </w:r>
      <w:r w:rsidRPr="00CE231D">
        <w:rPr>
          <w:rFonts w:ascii="Cambria" w:hAnsi="Cambria" w:cs="Cambria"/>
          <w:color w:val="111111"/>
          <w:sz w:val="26"/>
          <w:szCs w:val="26"/>
        </w:rPr>
        <w:t>λθον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α</w:t>
      </w:r>
      <w:r w:rsidRPr="00CE231D">
        <w:rPr>
          <w:rFonts w:ascii="Times New Roman" w:hAnsi="Times New Roman" w:cs="Times New Roman"/>
          <w:color w:val="111111"/>
          <w:sz w:val="26"/>
          <w:szCs w:val="26"/>
        </w:rPr>
        <w:t>ὐ</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ῷ</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ὄ</w:t>
      </w:r>
      <w:r w:rsidRPr="00CE231D">
        <w:rPr>
          <w:rFonts w:ascii="Cambria" w:hAnsi="Cambria" w:cs="Cambria"/>
          <w:color w:val="111111"/>
          <w:sz w:val="26"/>
          <w:szCs w:val="26"/>
        </w:rPr>
        <w:t>χλοι</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π</w:t>
      </w:r>
      <w:r w:rsidRPr="00CE231D">
        <w:rPr>
          <w:rFonts w:ascii="Cambria" w:hAnsi="Cambria" w:cs="Cambria"/>
          <w:color w:val="111111"/>
          <w:sz w:val="26"/>
          <w:szCs w:val="26"/>
        </w:rPr>
        <w:t>ολλο</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ἔ</w:t>
      </w:r>
      <w:r w:rsidRPr="00CE231D">
        <w:rPr>
          <w:rFonts w:ascii="Cambria" w:hAnsi="Cambria" w:cs="Cambria"/>
          <w:color w:val="111111"/>
          <w:sz w:val="26"/>
          <w:szCs w:val="26"/>
        </w:rPr>
        <w:t>χοντες</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μ</w:t>
      </w:r>
      <w:r w:rsidRPr="00CE231D">
        <w:rPr>
          <w:rFonts w:ascii="Cambria" w:hAnsi="Cambria" w:cs="Cambria"/>
          <w:color w:val="111111"/>
          <w:sz w:val="26"/>
          <w:szCs w:val="26"/>
        </w:rPr>
        <w:t>εθ</w:t>
      </w:r>
      <w:r w:rsidRPr="00CE231D">
        <w:rPr>
          <w:rFonts w:ascii="PT Serif" w:hAnsi="PT Serif" w:cs="PT Serif"/>
          <w:color w:val="111111"/>
          <w:sz w:val="26"/>
          <w:szCs w:val="26"/>
          <w:lang w:val="fr-FR"/>
        </w:rPr>
        <w:t>’</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lastRenderedPageBreak/>
        <w:t>ἑ</w:t>
      </w:r>
      <w:r w:rsidRPr="00CE231D">
        <w:rPr>
          <w:rFonts w:ascii="Cambria" w:hAnsi="Cambria" w:cs="Cambria"/>
          <w:color w:val="111111"/>
          <w:sz w:val="26"/>
          <w:szCs w:val="26"/>
        </w:rPr>
        <w:t>αυτ</w:t>
      </w:r>
      <w:r w:rsidRPr="00CE231D">
        <w:rPr>
          <w:rFonts w:ascii="Times New Roman" w:hAnsi="Times New Roman" w:cs="Times New Roman"/>
          <w:color w:val="111111"/>
          <w:sz w:val="26"/>
          <w:szCs w:val="26"/>
        </w:rPr>
        <w:t>ῶ</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Segoe UI Symbol" w:hAnsi="Segoe UI Symbol" w:cs="Segoe UI Symbol"/>
          <w:color w:val="111111"/>
          <w:sz w:val="26"/>
          <w:szCs w:val="26"/>
        </w:rPr>
        <w:t>⸂</w:t>
      </w:r>
      <w:r w:rsidRPr="00CE231D">
        <w:rPr>
          <w:rFonts w:ascii="Cambria" w:hAnsi="Cambria" w:cs="Cambria"/>
          <w:color w:val="111111"/>
          <w:sz w:val="26"/>
          <w:szCs w:val="26"/>
        </w:rPr>
        <w:t>κωφούς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τυφλούς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χωλούς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κυλλούς</w:t>
      </w:r>
      <w:r w:rsidRPr="00CE231D">
        <w:rPr>
          <w:rFonts w:ascii="Segoe UI Symbol" w:hAnsi="Segoe UI Symbol" w:cs="Segoe UI Symbol"/>
          <w:color w:val="111111"/>
          <w:sz w:val="26"/>
          <w:szCs w:val="26"/>
        </w:rPr>
        <w:t>⸃</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ἑ</w:t>
      </w:r>
      <w:r w:rsidRPr="00CE231D">
        <w:rPr>
          <w:rFonts w:ascii="Cambria" w:hAnsi="Cambria" w:cs="Cambria"/>
          <w:color w:val="111111"/>
          <w:sz w:val="26"/>
          <w:szCs w:val="26"/>
        </w:rPr>
        <w:t>τέρους</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π</w:t>
      </w:r>
      <w:r w:rsidRPr="00CE231D">
        <w:rPr>
          <w:rFonts w:ascii="Cambria" w:hAnsi="Cambria" w:cs="Cambria"/>
          <w:color w:val="111111"/>
          <w:sz w:val="26"/>
          <w:szCs w:val="26"/>
        </w:rPr>
        <w:t>ολλούς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ἔ</w:t>
      </w:r>
      <w:r w:rsidRPr="00CE231D">
        <w:rPr>
          <w:rFonts w:ascii="Cambria" w:hAnsi="Cambria" w:cs="Cambria"/>
          <w:color w:val="111111"/>
          <w:sz w:val="26"/>
          <w:szCs w:val="26"/>
        </w:rPr>
        <w:t>ρριψαν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α</w:t>
      </w:r>
      <w:r w:rsidRPr="00CE231D">
        <w:rPr>
          <w:rFonts w:ascii="Times New Roman" w:hAnsi="Times New Roman" w:cs="Times New Roman"/>
          <w:color w:val="111111"/>
          <w:sz w:val="26"/>
          <w:szCs w:val="26"/>
        </w:rPr>
        <w:t>ὐ</w:t>
      </w:r>
      <w:r w:rsidRPr="00CE231D">
        <w:rPr>
          <w:rFonts w:ascii="Cambria" w:hAnsi="Cambria" w:cs="Cambria"/>
          <w:color w:val="111111"/>
          <w:sz w:val="26"/>
          <w:szCs w:val="26"/>
        </w:rPr>
        <w:t>το</w:t>
      </w:r>
      <w:r w:rsidRPr="00CE231D">
        <w:rPr>
          <w:rFonts w:ascii="Times New Roman" w:hAnsi="Times New Roman" w:cs="Times New Roman"/>
          <w:color w:val="111111"/>
          <w:sz w:val="26"/>
          <w:szCs w:val="26"/>
        </w:rPr>
        <w:t>ὺ</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π</w:t>
      </w:r>
      <w:r w:rsidRPr="00CE231D">
        <w:rPr>
          <w:rFonts w:ascii="Cambria" w:hAnsi="Cambria" w:cs="Cambria"/>
          <w:color w:val="111111"/>
          <w:sz w:val="26"/>
          <w:szCs w:val="26"/>
        </w:rPr>
        <w:t>αρ</w:t>
      </w:r>
      <w:r w:rsidRPr="00CE231D">
        <w:rPr>
          <w:rFonts w:ascii="Times New Roman" w:hAnsi="Times New Roman" w:cs="Times New Roman"/>
          <w:color w:val="111111"/>
          <w:sz w:val="26"/>
          <w:szCs w:val="26"/>
        </w:rPr>
        <w:t>ὰ</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το</w:t>
      </w:r>
      <w:r w:rsidRPr="00CE231D">
        <w:rPr>
          <w:rFonts w:ascii="Times New Roman" w:hAnsi="Times New Roman" w:cs="Times New Roman"/>
          <w:color w:val="111111"/>
          <w:sz w:val="26"/>
          <w:szCs w:val="26"/>
        </w:rPr>
        <w:t>ὺ</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π</w:t>
      </w:r>
      <w:r w:rsidRPr="00CE231D">
        <w:rPr>
          <w:rFonts w:ascii="Cambria" w:hAnsi="Cambria" w:cs="Cambria"/>
          <w:color w:val="111111"/>
          <w:sz w:val="26"/>
          <w:szCs w:val="26"/>
        </w:rPr>
        <w:t>όδας</w:t>
      </w:r>
      <w:r w:rsidRPr="00CE231D">
        <w:rPr>
          <w:rFonts w:ascii="PT Serif" w:hAnsi="PT Serif"/>
          <w:color w:val="111111"/>
          <w:sz w:val="26"/>
          <w:szCs w:val="26"/>
          <w:lang w:val="fr-FR"/>
        </w:rPr>
        <w:t xml:space="preserve"> </w:t>
      </w:r>
      <w:r w:rsidRPr="00CE231D">
        <w:rPr>
          <w:rFonts w:ascii="Segoe UI Symbol" w:hAnsi="Segoe UI Symbol" w:cs="Segoe UI Symbol"/>
          <w:color w:val="111111"/>
          <w:sz w:val="26"/>
          <w:szCs w:val="26"/>
        </w:rPr>
        <w:t>⸀</w:t>
      </w:r>
      <w:r w:rsidRPr="00CE231D">
        <w:rPr>
          <w:rFonts w:ascii="Cambria" w:hAnsi="Cambria" w:cs="Cambria"/>
          <w:color w:val="111111"/>
          <w:sz w:val="26"/>
          <w:szCs w:val="26"/>
        </w:rPr>
        <w:t>α</w:t>
      </w:r>
      <w:r w:rsidRPr="00CE231D">
        <w:rPr>
          <w:rFonts w:ascii="Times New Roman" w:hAnsi="Times New Roman" w:cs="Times New Roman"/>
          <w:color w:val="111111"/>
          <w:sz w:val="26"/>
          <w:szCs w:val="26"/>
        </w:rPr>
        <w:t>ὐ</w:t>
      </w:r>
      <w:r w:rsidRPr="00CE231D">
        <w:rPr>
          <w:rFonts w:ascii="Cambria" w:hAnsi="Cambria" w:cs="Cambria"/>
          <w:color w:val="111111"/>
          <w:sz w:val="26"/>
          <w:szCs w:val="26"/>
        </w:rPr>
        <w:t>το</w:t>
      </w:r>
      <w:r w:rsidRPr="00CE231D">
        <w:rPr>
          <w:rFonts w:ascii="Times New Roman" w:hAnsi="Times New Roman" w:cs="Times New Roman"/>
          <w:color w:val="111111"/>
          <w:sz w:val="26"/>
          <w:szCs w:val="26"/>
        </w:rPr>
        <w:t>ῦ</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θερά</w:t>
      </w:r>
      <w:r w:rsidRPr="00CE231D">
        <w:rPr>
          <w:rFonts w:ascii="PT Serif" w:hAnsi="PT Serif" w:cs="PT Serif"/>
          <w:color w:val="111111"/>
          <w:sz w:val="26"/>
          <w:szCs w:val="26"/>
        </w:rPr>
        <w:t>π</w:t>
      </w:r>
      <w:r w:rsidRPr="00CE231D">
        <w:rPr>
          <w:rFonts w:ascii="Cambria" w:hAnsi="Cambria" w:cs="Cambria"/>
          <w:color w:val="111111"/>
          <w:sz w:val="26"/>
          <w:szCs w:val="26"/>
        </w:rPr>
        <w:t>ευσεν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α</w:t>
      </w:r>
      <w:r w:rsidRPr="00CE231D">
        <w:rPr>
          <w:rFonts w:ascii="Times New Roman" w:hAnsi="Times New Roman" w:cs="Times New Roman"/>
          <w:color w:val="111111"/>
          <w:sz w:val="26"/>
          <w:szCs w:val="26"/>
        </w:rPr>
        <w:t>ὐ</w:t>
      </w:r>
      <w:r w:rsidRPr="00CE231D">
        <w:rPr>
          <w:rFonts w:ascii="Cambria" w:hAnsi="Cambria" w:cs="Cambria"/>
          <w:color w:val="111111"/>
          <w:sz w:val="26"/>
          <w:szCs w:val="26"/>
        </w:rPr>
        <w:t>τούς·</w:t>
      </w:r>
      <w:r w:rsidRPr="00CE231D">
        <w:rPr>
          <w:rFonts w:ascii="PT Serif" w:hAnsi="PT Serif"/>
          <w:color w:val="111111"/>
          <w:sz w:val="26"/>
          <w:szCs w:val="26"/>
          <w:lang w:val="fr-FR"/>
        </w:rPr>
        <w:t> </w:t>
      </w:r>
      <w:r w:rsidRPr="00CE231D">
        <w:rPr>
          <w:rFonts w:ascii="Times New Roman" w:hAnsi="Times New Roman" w:cs="Times New Roman"/>
          <w:color w:val="111111"/>
          <w:sz w:val="26"/>
          <w:szCs w:val="26"/>
        </w:rPr>
        <w:t>ὥ</w:t>
      </w:r>
      <w:r w:rsidRPr="00CE231D">
        <w:rPr>
          <w:rFonts w:ascii="Cambria" w:hAnsi="Cambria" w:cs="Cambria"/>
          <w:color w:val="111111"/>
          <w:sz w:val="26"/>
          <w:szCs w:val="26"/>
        </w:rPr>
        <w:t>στε</w:t>
      </w:r>
      <w:r w:rsidRPr="00CE231D">
        <w:rPr>
          <w:rFonts w:ascii="PT Serif" w:hAnsi="PT Serif"/>
          <w:color w:val="111111"/>
          <w:sz w:val="26"/>
          <w:szCs w:val="26"/>
          <w:lang w:val="fr-FR"/>
        </w:rPr>
        <w:t xml:space="preserve"> </w:t>
      </w:r>
      <w:r w:rsidRPr="00CE231D">
        <w:rPr>
          <w:rFonts w:ascii="Segoe UI Symbol" w:hAnsi="Segoe UI Symbol" w:cs="Segoe UI Symbol"/>
          <w:color w:val="111111"/>
          <w:sz w:val="26"/>
          <w:szCs w:val="26"/>
        </w:rPr>
        <w:t>⸂</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ὸ</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ὄ</w:t>
      </w:r>
      <w:r w:rsidRPr="00CE231D">
        <w:rPr>
          <w:rFonts w:ascii="Cambria" w:hAnsi="Cambria" w:cs="Cambria"/>
          <w:color w:val="111111"/>
          <w:sz w:val="26"/>
          <w:szCs w:val="26"/>
        </w:rPr>
        <w:t>χλον</w:t>
      </w:r>
      <w:r w:rsidRPr="00CE231D">
        <w:rPr>
          <w:rFonts w:ascii="Segoe UI Symbol" w:hAnsi="Segoe UI Symbol" w:cs="Segoe UI Symbol"/>
          <w:color w:val="111111"/>
          <w:sz w:val="26"/>
          <w:szCs w:val="26"/>
        </w:rPr>
        <w:t>⸃</w:t>
      </w:r>
      <w:r w:rsidRPr="00CE231D">
        <w:rPr>
          <w:rFonts w:ascii="PT Serif" w:hAnsi="PT Serif"/>
          <w:color w:val="111111"/>
          <w:sz w:val="26"/>
          <w:szCs w:val="26"/>
          <w:lang w:val="fr-FR"/>
        </w:rPr>
        <w:t xml:space="preserve"> </w:t>
      </w:r>
      <w:r w:rsidRPr="00CE231D">
        <w:rPr>
          <w:rFonts w:ascii="Cambria" w:hAnsi="Cambria" w:cs="Cambria"/>
          <w:color w:val="111111"/>
          <w:sz w:val="26"/>
          <w:szCs w:val="26"/>
        </w:rPr>
        <w:t>θαυ</w:t>
      </w:r>
      <w:r w:rsidRPr="00CE231D">
        <w:rPr>
          <w:rFonts w:ascii="PT Serif" w:hAnsi="PT Serif" w:cs="PT Serif"/>
          <w:color w:val="111111"/>
          <w:sz w:val="26"/>
          <w:szCs w:val="26"/>
        </w:rPr>
        <w:t>μ</w:t>
      </w:r>
      <w:r w:rsidRPr="00CE231D">
        <w:rPr>
          <w:rFonts w:ascii="Cambria" w:hAnsi="Cambria" w:cs="Cambria"/>
          <w:color w:val="111111"/>
          <w:sz w:val="26"/>
          <w:szCs w:val="26"/>
        </w:rPr>
        <w:t>άσαι</w:t>
      </w:r>
      <w:r w:rsidRPr="00CE231D">
        <w:rPr>
          <w:rFonts w:ascii="PT Serif" w:hAnsi="PT Serif"/>
          <w:color w:val="111111"/>
          <w:sz w:val="26"/>
          <w:szCs w:val="26"/>
          <w:lang w:val="fr-FR"/>
        </w:rPr>
        <w:t xml:space="preserve"> </w:t>
      </w:r>
      <w:r w:rsidRPr="00CE231D">
        <w:rPr>
          <w:rFonts w:ascii="Cambria" w:hAnsi="Cambria" w:cs="Cambria"/>
          <w:color w:val="111111"/>
          <w:sz w:val="26"/>
          <w:szCs w:val="26"/>
        </w:rPr>
        <w:t>βλέ</w:t>
      </w:r>
      <w:r w:rsidRPr="00CE231D">
        <w:rPr>
          <w:rFonts w:ascii="PT Serif" w:hAnsi="PT Serif" w:cs="PT Serif"/>
          <w:color w:val="111111"/>
          <w:sz w:val="26"/>
          <w:szCs w:val="26"/>
        </w:rPr>
        <w:t>π</w:t>
      </w:r>
      <w:r w:rsidRPr="00CE231D">
        <w:rPr>
          <w:rFonts w:ascii="Cambria" w:hAnsi="Cambria" w:cs="Cambria"/>
          <w:color w:val="111111"/>
          <w:sz w:val="26"/>
          <w:szCs w:val="26"/>
        </w:rPr>
        <w:t>οντας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κωφο</w:t>
      </w:r>
      <w:r w:rsidRPr="00CE231D">
        <w:rPr>
          <w:rFonts w:ascii="Times New Roman" w:hAnsi="Times New Roman" w:cs="Times New Roman"/>
          <w:color w:val="111111"/>
          <w:sz w:val="26"/>
          <w:szCs w:val="26"/>
        </w:rPr>
        <w:t>ὺ</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λαλο</w:t>
      </w:r>
      <w:r w:rsidRPr="00CE231D">
        <w:rPr>
          <w:rFonts w:ascii="Times New Roman" w:hAnsi="Times New Roman" w:cs="Times New Roman"/>
          <w:color w:val="111111"/>
          <w:sz w:val="26"/>
          <w:szCs w:val="26"/>
        </w:rPr>
        <w:t>ῦ</w:t>
      </w:r>
      <w:r w:rsidRPr="00CE231D">
        <w:rPr>
          <w:rFonts w:ascii="Cambria" w:hAnsi="Cambria" w:cs="Cambria"/>
          <w:color w:val="111111"/>
          <w:sz w:val="26"/>
          <w:szCs w:val="26"/>
        </w:rPr>
        <w:t>ντας</w:t>
      </w:r>
      <w:r w:rsidRPr="00CE231D">
        <w:rPr>
          <w:rFonts w:ascii="PT Serif" w:hAnsi="PT Serif"/>
          <w:color w:val="111111"/>
          <w:sz w:val="26"/>
          <w:szCs w:val="26"/>
          <w:lang w:val="fr-FR"/>
        </w:rPr>
        <w:t xml:space="preserve"> </w:t>
      </w:r>
      <w:r w:rsidRPr="00CE231D">
        <w:rPr>
          <w:rFonts w:ascii="Segoe UI Symbol" w:hAnsi="Segoe UI Symbol" w:cs="Segoe UI Symbol"/>
          <w:color w:val="111111"/>
          <w:sz w:val="26"/>
          <w:szCs w:val="26"/>
        </w:rPr>
        <w:t>⸂</w:t>
      </w:r>
      <w:r w:rsidRPr="00CE231D">
        <w:rPr>
          <w:rFonts w:ascii="Cambria" w:hAnsi="Cambria" w:cs="Cambria"/>
          <w:color w:val="111111"/>
          <w:sz w:val="26"/>
          <w:szCs w:val="26"/>
        </w:rPr>
        <w:t>κυλλο</w:t>
      </w:r>
      <w:r w:rsidRPr="00CE231D">
        <w:rPr>
          <w:rFonts w:ascii="Times New Roman" w:hAnsi="Times New Roman" w:cs="Times New Roman"/>
          <w:color w:val="111111"/>
          <w:sz w:val="26"/>
          <w:szCs w:val="26"/>
        </w:rPr>
        <w:t>ὺ</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ὑ</w:t>
      </w:r>
      <w:r w:rsidRPr="00CE231D">
        <w:rPr>
          <w:rFonts w:ascii="Cambria" w:hAnsi="Cambria" w:cs="Cambria"/>
          <w:color w:val="111111"/>
          <w:sz w:val="26"/>
          <w:szCs w:val="26"/>
        </w:rPr>
        <w:t>γιε</w:t>
      </w:r>
      <w:r w:rsidRPr="00CE231D">
        <w:rPr>
          <w:rFonts w:ascii="Times New Roman" w:hAnsi="Times New Roman" w:cs="Times New Roman"/>
          <w:color w:val="111111"/>
          <w:sz w:val="26"/>
          <w:szCs w:val="26"/>
        </w:rPr>
        <w:t>ῖ</w:t>
      </w:r>
      <w:r w:rsidRPr="00CE231D">
        <w:rPr>
          <w:rFonts w:ascii="Cambria" w:hAnsi="Cambria" w:cs="Cambria"/>
          <w:color w:val="111111"/>
          <w:sz w:val="26"/>
          <w:szCs w:val="26"/>
        </w:rPr>
        <w:t>ς</w:t>
      </w:r>
      <w:r w:rsidRPr="00CE231D">
        <w:rPr>
          <w:rFonts w:ascii="Segoe UI Symbol" w:hAnsi="Segoe UI Symbol" w:cs="Segoe UI Symbol"/>
          <w:color w:val="111111"/>
          <w:sz w:val="26"/>
          <w:szCs w:val="26"/>
        </w:rPr>
        <w:t>⸃</w:t>
      </w:r>
      <w:r w:rsidRPr="00CE231D">
        <w:rPr>
          <w:rFonts w:ascii="PT Serif" w:hAnsi="PT Serif"/>
          <w:color w:val="111111"/>
          <w:sz w:val="26"/>
          <w:szCs w:val="26"/>
          <w:lang w:val="fr-FR"/>
        </w:rPr>
        <w:t xml:space="preserve"> </w:t>
      </w:r>
      <w:r w:rsidRPr="00CE231D">
        <w:rPr>
          <w:rFonts w:ascii="Segoe UI Symbol" w:hAnsi="Segoe UI Symbol" w:cs="Segoe UI Symbol"/>
          <w:color w:val="111111"/>
          <w:sz w:val="26"/>
          <w:szCs w:val="26"/>
        </w:rPr>
        <w:t>⸀</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Cambria" w:hAnsi="Cambria" w:cs="Cambria"/>
          <w:color w:val="111111"/>
          <w:sz w:val="26"/>
          <w:szCs w:val="26"/>
        </w:rPr>
        <w:t>χωλο</w:t>
      </w:r>
      <w:r w:rsidRPr="00CE231D">
        <w:rPr>
          <w:rFonts w:ascii="Times New Roman" w:hAnsi="Times New Roman" w:cs="Times New Roman"/>
          <w:color w:val="111111"/>
          <w:sz w:val="26"/>
          <w:szCs w:val="26"/>
        </w:rPr>
        <w:t>ὺ</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π</w:t>
      </w:r>
      <w:r w:rsidRPr="00CE231D">
        <w:rPr>
          <w:rFonts w:ascii="Cambria" w:hAnsi="Cambria" w:cs="Cambria"/>
          <w:color w:val="111111"/>
          <w:sz w:val="26"/>
          <w:szCs w:val="26"/>
        </w:rPr>
        <w:t>ερι</w:t>
      </w:r>
      <w:r w:rsidRPr="00CE231D">
        <w:rPr>
          <w:rFonts w:ascii="PT Serif" w:hAnsi="PT Serif" w:cs="PT Serif"/>
          <w:color w:val="111111"/>
          <w:sz w:val="26"/>
          <w:szCs w:val="26"/>
        </w:rPr>
        <w:t>π</w:t>
      </w:r>
      <w:r w:rsidRPr="00CE231D">
        <w:rPr>
          <w:rFonts w:ascii="Cambria" w:hAnsi="Cambria" w:cs="Cambria"/>
          <w:color w:val="111111"/>
          <w:sz w:val="26"/>
          <w:szCs w:val="26"/>
        </w:rPr>
        <w:t>ατο</w:t>
      </w:r>
      <w:r w:rsidRPr="00CE231D">
        <w:rPr>
          <w:rFonts w:ascii="Times New Roman" w:hAnsi="Times New Roman" w:cs="Times New Roman"/>
          <w:color w:val="111111"/>
          <w:sz w:val="26"/>
          <w:szCs w:val="26"/>
        </w:rPr>
        <w:t>ῦ</w:t>
      </w:r>
      <w:r w:rsidRPr="00CE231D">
        <w:rPr>
          <w:rFonts w:ascii="Cambria" w:hAnsi="Cambria" w:cs="Cambria"/>
          <w:color w:val="111111"/>
          <w:sz w:val="26"/>
          <w:szCs w:val="26"/>
        </w:rPr>
        <w:t>ντας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τυφλο</w:t>
      </w:r>
      <w:r w:rsidRPr="00CE231D">
        <w:rPr>
          <w:rFonts w:ascii="Times New Roman" w:hAnsi="Times New Roman" w:cs="Times New Roman"/>
          <w:color w:val="111111"/>
          <w:sz w:val="26"/>
          <w:szCs w:val="26"/>
        </w:rPr>
        <w:t>ὺ</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βλέ</w:t>
      </w:r>
      <w:r w:rsidRPr="00CE231D">
        <w:rPr>
          <w:rFonts w:ascii="PT Serif" w:hAnsi="PT Serif" w:cs="PT Serif"/>
          <w:color w:val="111111"/>
          <w:sz w:val="26"/>
          <w:szCs w:val="26"/>
        </w:rPr>
        <w:t>π</w:t>
      </w:r>
      <w:r w:rsidRPr="00CE231D">
        <w:rPr>
          <w:rFonts w:ascii="Cambria" w:hAnsi="Cambria" w:cs="Cambria"/>
          <w:color w:val="111111"/>
          <w:sz w:val="26"/>
          <w:szCs w:val="26"/>
        </w:rPr>
        <w:t>οντας·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δόξασαν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ὸ</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θε</w:t>
      </w:r>
      <w:r w:rsidRPr="00CE231D">
        <w:rPr>
          <w:rFonts w:ascii="Times New Roman" w:hAnsi="Times New Roman" w:cs="Times New Roman"/>
          <w:color w:val="111111"/>
          <w:sz w:val="26"/>
          <w:szCs w:val="26"/>
        </w:rPr>
        <w:t>ὸ</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Ἰ</w:t>
      </w:r>
      <w:r w:rsidRPr="00CE231D">
        <w:rPr>
          <w:rFonts w:ascii="Cambria" w:hAnsi="Cambria" w:cs="Cambria"/>
          <w:color w:val="111111"/>
          <w:sz w:val="26"/>
          <w:szCs w:val="26"/>
        </w:rPr>
        <w:t>σραήλ</w:t>
      </w:r>
      <w:r w:rsidRPr="00CE231D">
        <w:rPr>
          <w:rFonts w:ascii="PT Serif" w:hAnsi="PT Serif"/>
          <w:color w:val="111111"/>
          <w:sz w:val="26"/>
          <w:szCs w:val="26"/>
          <w:lang w:val="fr-FR"/>
        </w:rPr>
        <w:t>. </w:t>
      </w:r>
    </w:p>
    <w:p w14:paraId="19AE8630" w14:textId="77777777" w:rsidR="00CE231D" w:rsidRPr="00CE231D" w:rsidRDefault="00CE231D" w:rsidP="00CE231D">
      <w:pPr>
        <w:jc w:val="both"/>
        <w:rPr>
          <w:rFonts w:ascii="Arial" w:hAnsi="Arial" w:cs="Arial"/>
          <w:sz w:val="24"/>
          <w:szCs w:val="24"/>
        </w:rPr>
      </w:pPr>
      <w:r w:rsidRPr="00CE231D">
        <w:rPr>
          <w:rFonts w:ascii="Times New Roman" w:hAnsi="Times New Roman" w:cs="Times New Roman"/>
          <w:color w:val="111111"/>
          <w:sz w:val="26"/>
          <w:szCs w:val="26"/>
        </w:rPr>
        <w:t>Ὁ</w:t>
      </w:r>
      <w:r w:rsidRPr="00CE231D">
        <w:rPr>
          <w:rFonts w:ascii="PT Serif" w:hAnsi="PT Serif"/>
          <w:color w:val="111111"/>
          <w:sz w:val="26"/>
          <w:szCs w:val="26"/>
          <w:lang w:val="fr-FR"/>
        </w:rPr>
        <w:t xml:space="preserve"> </w:t>
      </w:r>
      <w:r w:rsidRPr="00CE231D">
        <w:rPr>
          <w:rFonts w:ascii="Cambria" w:hAnsi="Cambria" w:cs="Cambria"/>
          <w:color w:val="111111"/>
          <w:sz w:val="26"/>
          <w:szCs w:val="26"/>
        </w:rPr>
        <w:t>δ</w:t>
      </w:r>
      <w:r w:rsidRPr="00CE231D">
        <w:rPr>
          <w:rFonts w:ascii="Times New Roman" w:hAnsi="Times New Roman" w:cs="Times New Roman"/>
          <w:color w:val="111111"/>
          <w:sz w:val="26"/>
          <w:szCs w:val="26"/>
        </w:rPr>
        <w:t>ὲ</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Ἰ</w:t>
      </w:r>
      <w:r w:rsidRPr="00CE231D">
        <w:rPr>
          <w:rFonts w:ascii="Cambria" w:hAnsi="Cambria" w:cs="Cambria"/>
          <w:color w:val="111111"/>
          <w:sz w:val="26"/>
          <w:szCs w:val="26"/>
        </w:rPr>
        <w:t>ησο</w:t>
      </w:r>
      <w:r w:rsidRPr="00CE231D">
        <w:rPr>
          <w:rFonts w:ascii="Times New Roman" w:hAnsi="Times New Roman" w:cs="Times New Roman"/>
          <w:color w:val="111111"/>
          <w:sz w:val="26"/>
          <w:szCs w:val="26"/>
        </w:rPr>
        <w:t>ῦ</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π</w:t>
      </w:r>
      <w:r w:rsidRPr="00CE231D">
        <w:rPr>
          <w:rFonts w:ascii="Cambria" w:hAnsi="Cambria" w:cs="Cambria"/>
          <w:color w:val="111111"/>
          <w:sz w:val="26"/>
          <w:szCs w:val="26"/>
        </w:rPr>
        <w:t>ροσκαλεσά</w:t>
      </w:r>
      <w:r w:rsidRPr="00CE231D">
        <w:rPr>
          <w:rFonts w:ascii="PT Serif" w:hAnsi="PT Serif" w:cs="PT Serif"/>
          <w:color w:val="111111"/>
          <w:sz w:val="26"/>
          <w:szCs w:val="26"/>
        </w:rPr>
        <w:t>μ</w:t>
      </w:r>
      <w:r w:rsidRPr="00CE231D">
        <w:rPr>
          <w:rFonts w:ascii="Cambria" w:hAnsi="Cambria" w:cs="Cambria"/>
          <w:color w:val="111111"/>
          <w:sz w:val="26"/>
          <w:szCs w:val="26"/>
        </w:rPr>
        <w:t>ενος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το</w:t>
      </w:r>
      <w:r w:rsidRPr="00CE231D">
        <w:rPr>
          <w:rFonts w:ascii="Times New Roman" w:hAnsi="Times New Roman" w:cs="Times New Roman"/>
          <w:color w:val="111111"/>
          <w:sz w:val="26"/>
          <w:szCs w:val="26"/>
        </w:rPr>
        <w:t>ὺ</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μ</w:t>
      </w:r>
      <w:r w:rsidRPr="00CE231D">
        <w:rPr>
          <w:rFonts w:ascii="Cambria" w:hAnsi="Cambria" w:cs="Cambria"/>
          <w:color w:val="111111"/>
          <w:sz w:val="26"/>
          <w:szCs w:val="26"/>
        </w:rPr>
        <w:t>αθητ</w:t>
      </w:r>
      <w:r w:rsidRPr="00CE231D">
        <w:rPr>
          <w:rFonts w:ascii="Times New Roman" w:hAnsi="Times New Roman" w:cs="Times New Roman"/>
          <w:color w:val="111111"/>
          <w:sz w:val="26"/>
          <w:szCs w:val="26"/>
        </w:rPr>
        <w:t>ὰ</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α</w:t>
      </w:r>
      <w:r w:rsidRPr="00CE231D">
        <w:rPr>
          <w:rFonts w:ascii="Times New Roman" w:hAnsi="Times New Roman" w:cs="Times New Roman"/>
          <w:color w:val="111111"/>
          <w:sz w:val="26"/>
          <w:szCs w:val="26"/>
        </w:rPr>
        <w:t>ὐ</w:t>
      </w:r>
      <w:r w:rsidRPr="00CE231D">
        <w:rPr>
          <w:rFonts w:ascii="Cambria" w:hAnsi="Cambria" w:cs="Cambria"/>
          <w:color w:val="111111"/>
          <w:sz w:val="26"/>
          <w:szCs w:val="26"/>
        </w:rPr>
        <w:t>το</w:t>
      </w:r>
      <w:r w:rsidRPr="00CE231D">
        <w:rPr>
          <w:rFonts w:ascii="Times New Roman" w:hAnsi="Times New Roman" w:cs="Times New Roman"/>
          <w:color w:val="111111"/>
          <w:sz w:val="26"/>
          <w:szCs w:val="26"/>
        </w:rPr>
        <w:t>ῦ</w:t>
      </w:r>
      <w:r w:rsidRPr="00CE231D">
        <w:rPr>
          <w:rFonts w:ascii="PT Serif" w:hAnsi="PT Serif"/>
          <w:color w:val="111111"/>
          <w:sz w:val="26"/>
          <w:szCs w:val="26"/>
          <w:lang w:val="fr-FR"/>
        </w:rPr>
        <w:t xml:space="preserve"> </w:t>
      </w:r>
      <w:r w:rsidRPr="00CE231D">
        <w:rPr>
          <w:rFonts w:ascii="Cambria" w:hAnsi="Cambria" w:cs="Cambria"/>
          <w:color w:val="111111"/>
          <w:sz w:val="26"/>
          <w:szCs w:val="26"/>
        </w:rPr>
        <w:t>ε</w:t>
      </w:r>
      <w:r w:rsidRPr="00CE231D">
        <w:rPr>
          <w:rFonts w:ascii="Times New Roman" w:hAnsi="Times New Roman" w:cs="Times New Roman"/>
          <w:color w:val="111111"/>
          <w:sz w:val="26"/>
          <w:szCs w:val="26"/>
        </w:rPr>
        <w:t>ἶ</w:t>
      </w:r>
      <w:r w:rsidRPr="00CE231D">
        <w:rPr>
          <w:rFonts w:ascii="PT Serif" w:hAnsi="PT Serif"/>
          <w:color w:val="111111"/>
          <w:sz w:val="26"/>
          <w:szCs w:val="26"/>
        </w:rPr>
        <w:t>π</w:t>
      </w:r>
      <w:r w:rsidRPr="00CE231D">
        <w:rPr>
          <w:rFonts w:ascii="Cambria" w:hAnsi="Cambria" w:cs="Cambria"/>
          <w:color w:val="111111"/>
          <w:sz w:val="26"/>
          <w:szCs w:val="26"/>
        </w:rPr>
        <w:t>εν·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Σ</w:t>
      </w:r>
      <w:r w:rsidRPr="00CE231D">
        <w:rPr>
          <w:rFonts w:ascii="PT Serif" w:hAnsi="PT Serif" w:cs="PT Serif"/>
          <w:color w:val="111111"/>
          <w:sz w:val="26"/>
          <w:szCs w:val="26"/>
        </w:rPr>
        <w:t>π</w:t>
      </w:r>
      <w:r w:rsidRPr="00CE231D">
        <w:rPr>
          <w:rFonts w:ascii="Cambria" w:hAnsi="Cambria" w:cs="Cambria"/>
          <w:color w:val="111111"/>
          <w:sz w:val="26"/>
          <w:szCs w:val="26"/>
        </w:rPr>
        <w:t>λαγχνίζο</w:t>
      </w:r>
      <w:r w:rsidRPr="00CE231D">
        <w:rPr>
          <w:rFonts w:ascii="PT Serif" w:hAnsi="PT Serif" w:cs="PT Serif"/>
          <w:color w:val="111111"/>
          <w:sz w:val="26"/>
          <w:szCs w:val="26"/>
        </w:rPr>
        <w:t>μ</w:t>
      </w:r>
      <w:r w:rsidRPr="00CE231D">
        <w:rPr>
          <w:rFonts w:ascii="Cambria" w:hAnsi="Cambria" w:cs="Cambria"/>
          <w:color w:val="111111"/>
          <w:sz w:val="26"/>
          <w:szCs w:val="26"/>
        </w:rPr>
        <w:t>αι</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PT Serif" w:hAnsi="PT Serif"/>
          <w:color w:val="111111"/>
          <w:sz w:val="26"/>
          <w:szCs w:val="26"/>
        </w:rPr>
        <w:t>π</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ὸ</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ὄ</w:t>
      </w:r>
      <w:r w:rsidRPr="00CE231D">
        <w:rPr>
          <w:rFonts w:ascii="Cambria" w:hAnsi="Cambria" w:cs="Cambria"/>
          <w:color w:val="111111"/>
          <w:sz w:val="26"/>
          <w:szCs w:val="26"/>
        </w:rPr>
        <w:t>χλον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ὅ</w:t>
      </w:r>
      <w:r w:rsidRPr="00CE231D">
        <w:rPr>
          <w:rFonts w:ascii="Cambria" w:hAnsi="Cambria" w:cs="Cambria"/>
          <w:color w:val="111111"/>
          <w:sz w:val="26"/>
          <w:szCs w:val="26"/>
        </w:rPr>
        <w:t>τι</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ἤ</w:t>
      </w:r>
      <w:r w:rsidRPr="00CE231D">
        <w:rPr>
          <w:rFonts w:ascii="Cambria" w:hAnsi="Cambria" w:cs="Cambria"/>
          <w:color w:val="111111"/>
          <w:sz w:val="26"/>
          <w:szCs w:val="26"/>
        </w:rPr>
        <w:t>δη</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ἡ</w:t>
      </w:r>
      <w:r w:rsidRPr="00CE231D">
        <w:rPr>
          <w:rFonts w:ascii="PT Serif" w:hAnsi="PT Serif"/>
          <w:color w:val="111111"/>
          <w:sz w:val="26"/>
          <w:szCs w:val="26"/>
        </w:rPr>
        <w:t>μ</w:t>
      </w:r>
      <w:r w:rsidRPr="00CE231D">
        <w:rPr>
          <w:rFonts w:ascii="Cambria" w:hAnsi="Cambria" w:cs="Cambria"/>
          <w:color w:val="111111"/>
          <w:sz w:val="26"/>
          <w:szCs w:val="26"/>
        </w:rPr>
        <w:t>έραι</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τρε</w:t>
      </w:r>
      <w:r w:rsidRPr="00CE231D">
        <w:rPr>
          <w:rFonts w:ascii="Times New Roman" w:hAnsi="Times New Roman" w:cs="Times New Roman"/>
          <w:color w:val="111111"/>
          <w:sz w:val="26"/>
          <w:szCs w:val="26"/>
        </w:rPr>
        <w:t>ῖ</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π</w:t>
      </w:r>
      <w:r w:rsidRPr="00CE231D">
        <w:rPr>
          <w:rFonts w:ascii="Cambria" w:hAnsi="Cambria" w:cs="Cambria"/>
          <w:color w:val="111111"/>
          <w:sz w:val="26"/>
          <w:szCs w:val="26"/>
        </w:rPr>
        <w:t>ροσ</w:t>
      </w:r>
      <w:r w:rsidRPr="00CE231D">
        <w:rPr>
          <w:rFonts w:ascii="PT Serif" w:hAnsi="PT Serif" w:cs="PT Serif"/>
          <w:color w:val="111111"/>
          <w:sz w:val="26"/>
          <w:szCs w:val="26"/>
        </w:rPr>
        <w:t>μ</w:t>
      </w:r>
      <w:r w:rsidRPr="00CE231D">
        <w:rPr>
          <w:rFonts w:ascii="Cambria" w:hAnsi="Cambria" w:cs="Cambria"/>
          <w:color w:val="111111"/>
          <w:sz w:val="26"/>
          <w:szCs w:val="26"/>
        </w:rPr>
        <w:t>ένουσίν</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μ</w:t>
      </w:r>
      <w:r w:rsidRPr="00CE231D">
        <w:rPr>
          <w:rFonts w:ascii="Cambria" w:hAnsi="Cambria" w:cs="Cambria"/>
          <w:color w:val="111111"/>
          <w:sz w:val="26"/>
          <w:szCs w:val="26"/>
        </w:rPr>
        <w:t>οι</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Cambria" w:hAnsi="Cambria" w:cs="Cambria"/>
          <w:color w:val="111111"/>
          <w:sz w:val="26"/>
          <w:szCs w:val="26"/>
        </w:rPr>
        <w:t>ο</w:t>
      </w:r>
      <w:r w:rsidRPr="00CE231D">
        <w:rPr>
          <w:rFonts w:ascii="Times New Roman" w:hAnsi="Times New Roman" w:cs="Times New Roman"/>
          <w:color w:val="111111"/>
          <w:sz w:val="26"/>
          <w:szCs w:val="26"/>
        </w:rPr>
        <w:t>ὐ</w:t>
      </w:r>
      <w:r w:rsidRPr="00CE231D">
        <w:rPr>
          <w:rFonts w:ascii="Cambria" w:hAnsi="Cambria" w:cs="Cambria"/>
          <w:color w:val="111111"/>
          <w:sz w:val="26"/>
          <w:szCs w:val="26"/>
        </w:rPr>
        <w:t>κ</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ἔ</w:t>
      </w:r>
      <w:r w:rsidRPr="00CE231D">
        <w:rPr>
          <w:rFonts w:ascii="Cambria" w:hAnsi="Cambria" w:cs="Cambria"/>
          <w:color w:val="111111"/>
          <w:sz w:val="26"/>
          <w:szCs w:val="26"/>
        </w:rPr>
        <w:t>χουσιν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τί</w:t>
      </w:r>
      <w:r w:rsidRPr="00CE231D">
        <w:rPr>
          <w:rFonts w:ascii="PT Serif" w:hAnsi="PT Serif"/>
          <w:color w:val="111111"/>
          <w:sz w:val="26"/>
          <w:szCs w:val="26"/>
          <w:lang w:val="fr-FR"/>
        </w:rPr>
        <w:t xml:space="preserve"> </w:t>
      </w:r>
      <w:r w:rsidRPr="00CE231D">
        <w:rPr>
          <w:rFonts w:ascii="Cambria" w:hAnsi="Cambria" w:cs="Cambria"/>
          <w:color w:val="111111"/>
          <w:sz w:val="26"/>
          <w:szCs w:val="26"/>
        </w:rPr>
        <w:t>φάγωσιν·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ἀ</w:t>
      </w:r>
      <w:r w:rsidRPr="00CE231D">
        <w:rPr>
          <w:rFonts w:ascii="PT Serif" w:hAnsi="PT Serif"/>
          <w:color w:val="111111"/>
          <w:sz w:val="26"/>
          <w:szCs w:val="26"/>
        </w:rPr>
        <w:t>π</w:t>
      </w:r>
      <w:r w:rsidRPr="00CE231D">
        <w:rPr>
          <w:rFonts w:ascii="Cambria" w:hAnsi="Cambria" w:cs="Cambria"/>
          <w:color w:val="111111"/>
          <w:sz w:val="26"/>
          <w:szCs w:val="26"/>
        </w:rPr>
        <w:t>ολ</w:t>
      </w:r>
      <w:r w:rsidRPr="00CE231D">
        <w:rPr>
          <w:rFonts w:ascii="Times New Roman" w:hAnsi="Times New Roman" w:cs="Times New Roman"/>
          <w:color w:val="111111"/>
          <w:sz w:val="26"/>
          <w:szCs w:val="26"/>
        </w:rPr>
        <w:t>ῦ</w:t>
      </w:r>
      <w:r w:rsidRPr="00CE231D">
        <w:rPr>
          <w:rFonts w:ascii="Cambria" w:hAnsi="Cambria" w:cs="Cambria"/>
          <w:color w:val="111111"/>
          <w:sz w:val="26"/>
          <w:szCs w:val="26"/>
        </w:rPr>
        <w:t>σαι</w:t>
      </w:r>
      <w:r w:rsidRPr="00CE231D">
        <w:rPr>
          <w:rFonts w:ascii="PT Serif" w:hAnsi="PT Serif"/>
          <w:color w:val="111111"/>
          <w:sz w:val="26"/>
          <w:szCs w:val="26"/>
          <w:lang w:val="fr-FR"/>
        </w:rPr>
        <w:t xml:space="preserve"> </w:t>
      </w:r>
      <w:r w:rsidRPr="00CE231D">
        <w:rPr>
          <w:rFonts w:ascii="Cambria" w:hAnsi="Cambria" w:cs="Cambria"/>
          <w:color w:val="111111"/>
          <w:sz w:val="26"/>
          <w:szCs w:val="26"/>
        </w:rPr>
        <w:t>α</w:t>
      </w:r>
      <w:r w:rsidRPr="00CE231D">
        <w:rPr>
          <w:rFonts w:ascii="Times New Roman" w:hAnsi="Times New Roman" w:cs="Times New Roman"/>
          <w:color w:val="111111"/>
          <w:sz w:val="26"/>
          <w:szCs w:val="26"/>
        </w:rPr>
        <w:t>ὐ</w:t>
      </w:r>
      <w:r w:rsidRPr="00CE231D">
        <w:rPr>
          <w:rFonts w:ascii="Cambria" w:hAnsi="Cambria" w:cs="Cambria"/>
          <w:color w:val="111111"/>
          <w:sz w:val="26"/>
          <w:szCs w:val="26"/>
        </w:rPr>
        <w:t>το</w:t>
      </w:r>
      <w:r w:rsidRPr="00CE231D">
        <w:rPr>
          <w:rFonts w:ascii="Times New Roman" w:hAnsi="Times New Roman" w:cs="Times New Roman"/>
          <w:color w:val="111111"/>
          <w:sz w:val="26"/>
          <w:szCs w:val="26"/>
        </w:rPr>
        <w:t>ὺ</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νήστεις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ο</w:t>
      </w:r>
      <w:r w:rsidRPr="00CE231D">
        <w:rPr>
          <w:rFonts w:ascii="Times New Roman" w:hAnsi="Times New Roman" w:cs="Times New Roman"/>
          <w:color w:val="111111"/>
          <w:sz w:val="26"/>
          <w:szCs w:val="26"/>
        </w:rPr>
        <w:t>ὐ</w:t>
      </w:r>
      <w:r w:rsidRPr="00CE231D">
        <w:rPr>
          <w:rFonts w:ascii="PT Serif" w:hAnsi="PT Serif"/>
          <w:color w:val="111111"/>
          <w:sz w:val="26"/>
          <w:szCs w:val="26"/>
          <w:lang w:val="fr-FR"/>
        </w:rPr>
        <w:t xml:space="preserve"> </w:t>
      </w:r>
      <w:r w:rsidRPr="00CE231D">
        <w:rPr>
          <w:rFonts w:ascii="Cambria" w:hAnsi="Cambria" w:cs="Cambria"/>
          <w:color w:val="111111"/>
          <w:sz w:val="26"/>
          <w:szCs w:val="26"/>
        </w:rPr>
        <w:t>θέλω</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μ</w:t>
      </w:r>
      <w:r w:rsidRPr="00CE231D">
        <w:rPr>
          <w:rFonts w:ascii="Cambria" w:hAnsi="Cambria" w:cs="Cambria"/>
          <w:color w:val="111111"/>
          <w:sz w:val="26"/>
          <w:szCs w:val="26"/>
        </w:rPr>
        <w:t>ή</w:t>
      </w:r>
      <w:r w:rsidRPr="00CE231D">
        <w:rPr>
          <w:rFonts w:ascii="PT Serif" w:hAnsi="PT Serif" w:cs="PT Serif"/>
          <w:color w:val="111111"/>
          <w:sz w:val="26"/>
          <w:szCs w:val="26"/>
        </w:rPr>
        <w:t>π</w:t>
      </w:r>
      <w:r w:rsidRPr="00CE231D">
        <w:rPr>
          <w:rFonts w:ascii="Cambria" w:hAnsi="Cambria" w:cs="Cambria"/>
          <w:color w:val="111111"/>
          <w:sz w:val="26"/>
          <w:szCs w:val="26"/>
        </w:rPr>
        <w:t>οτε</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κλυθ</w:t>
      </w:r>
      <w:r w:rsidRPr="00CE231D">
        <w:rPr>
          <w:rFonts w:ascii="Times New Roman" w:hAnsi="Times New Roman" w:cs="Times New Roman"/>
          <w:color w:val="111111"/>
          <w:sz w:val="26"/>
          <w:szCs w:val="26"/>
        </w:rPr>
        <w:t>ῶ</w:t>
      </w:r>
      <w:r w:rsidRPr="00CE231D">
        <w:rPr>
          <w:rFonts w:ascii="Cambria" w:hAnsi="Cambria" w:cs="Cambria"/>
          <w:color w:val="111111"/>
          <w:sz w:val="26"/>
          <w:szCs w:val="26"/>
        </w:rPr>
        <w:t>σιν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ῇ</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ὁ</w:t>
      </w:r>
      <w:r w:rsidRPr="00CE231D">
        <w:rPr>
          <w:rFonts w:ascii="Cambria" w:hAnsi="Cambria" w:cs="Cambria"/>
          <w:color w:val="111111"/>
          <w:sz w:val="26"/>
          <w:szCs w:val="26"/>
        </w:rPr>
        <w:t>δ</w:t>
      </w:r>
      <w:r w:rsidRPr="00CE231D">
        <w:rPr>
          <w:rFonts w:ascii="Times New Roman" w:hAnsi="Times New Roman" w:cs="Times New Roman"/>
          <w:color w:val="111111"/>
          <w:sz w:val="26"/>
          <w:szCs w:val="26"/>
        </w:rPr>
        <w:t>ῷ</w:t>
      </w:r>
      <w:r w:rsidRPr="00CE231D">
        <w:rPr>
          <w:rFonts w:ascii="PT Serif" w:hAnsi="PT Serif"/>
          <w:color w:val="111111"/>
          <w:sz w:val="26"/>
          <w:szCs w:val="26"/>
          <w:lang w:val="fr-FR"/>
        </w:rPr>
        <w:t>. </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Cambria" w:hAnsi="Cambria" w:cs="Cambria"/>
          <w:color w:val="111111"/>
          <w:sz w:val="26"/>
          <w:szCs w:val="26"/>
        </w:rPr>
        <w:t>λέγουσιν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α</w:t>
      </w:r>
      <w:r w:rsidRPr="00CE231D">
        <w:rPr>
          <w:rFonts w:ascii="Times New Roman" w:hAnsi="Times New Roman" w:cs="Times New Roman"/>
          <w:color w:val="111111"/>
          <w:sz w:val="26"/>
          <w:szCs w:val="26"/>
        </w:rPr>
        <w:t>ὐ</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ῷ</w:t>
      </w:r>
      <w:r w:rsidRPr="00CE231D">
        <w:rPr>
          <w:rFonts w:ascii="PT Serif" w:hAnsi="PT Serif"/>
          <w:color w:val="111111"/>
          <w:sz w:val="26"/>
          <w:szCs w:val="26"/>
          <w:lang w:val="fr-FR"/>
        </w:rPr>
        <w:t xml:space="preserve"> </w:t>
      </w:r>
      <w:r w:rsidRPr="00CE231D">
        <w:rPr>
          <w:rFonts w:ascii="Cambria" w:hAnsi="Cambria" w:cs="Cambria"/>
          <w:color w:val="111111"/>
          <w:sz w:val="26"/>
          <w:szCs w:val="26"/>
        </w:rPr>
        <w:t>ο</w:t>
      </w:r>
      <w:r w:rsidRPr="00CE231D">
        <w:rPr>
          <w:rFonts w:ascii="Times New Roman" w:hAnsi="Times New Roman" w:cs="Times New Roman"/>
          <w:color w:val="111111"/>
          <w:sz w:val="26"/>
          <w:szCs w:val="26"/>
        </w:rPr>
        <w:t>ἱ</w:t>
      </w:r>
      <w:r w:rsidRPr="00CE231D">
        <w:rPr>
          <w:rFonts w:ascii="PT Serif" w:hAnsi="PT Serif"/>
          <w:color w:val="111111"/>
          <w:sz w:val="26"/>
          <w:szCs w:val="26"/>
          <w:lang w:val="fr-FR"/>
        </w:rPr>
        <w:t xml:space="preserve"> </w:t>
      </w:r>
      <w:r w:rsidRPr="00CE231D">
        <w:rPr>
          <w:rFonts w:ascii="Segoe UI Symbol" w:hAnsi="Segoe UI Symbol" w:cs="Segoe UI Symbol"/>
          <w:color w:val="111111"/>
          <w:sz w:val="26"/>
          <w:szCs w:val="26"/>
        </w:rPr>
        <w:t>⸀</w:t>
      </w:r>
      <w:r w:rsidRPr="00CE231D">
        <w:rPr>
          <w:rFonts w:ascii="PT Serif" w:hAnsi="PT Serif"/>
          <w:color w:val="111111"/>
          <w:sz w:val="26"/>
          <w:szCs w:val="26"/>
        </w:rPr>
        <w:t>μ</w:t>
      </w:r>
      <w:r w:rsidRPr="00CE231D">
        <w:rPr>
          <w:rFonts w:ascii="Cambria" w:hAnsi="Cambria" w:cs="Cambria"/>
          <w:color w:val="111111"/>
          <w:sz w:val="26"/>
          <w:szCs w:val="26"/>
        </w:rPr>
        <w:t>αθηταί·</w:t>
      </w:r>
      <w:r w:rsidRPr="00CE231D">
        <w:rPr>
          <w:rFonts w:ascii="PT Serif" w:hAnsi="PT Serif"/>
          <w:color w:val="111111"/>
          <w:sz w:val="26"/>
          <w:szCs w:val="26"/>
          <w:lang w:val="fr-FR"/>
        </w:rPr>
        <w:t xml:space="preserve"> </w:t>
      </w:r>
      <w:r w:rsidRPr="00CE231D">
        <w:rPr>
          <w:rFonts w:ascii="Cambria" w:hAnsi="Cambria" w:cs="Cambria"/>
          <w:color w:val="111111"/>
          <w:sz w:val="26"/>
          <w:szCs w:val="26"/>
        </w:rPr>
        <w:t>Πόθεν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ἡ</w:t>
      </w:r>
      <w:r w:rsidRPr="00CE231D">
        <w:rPr>
          <w:rFonts w:ascii="PT Serif" w:hAnsi="PT Serif"/>
          <w:color w:val="111111"/>
          <w:sz w:val="26"/>
          <w:szCs w:val="26"/>
        </w:rPr>
        <w:t>μ</w:t>
      </w:r>
      <w:r w:rsidRPr="00CE231D">
        <w:rPr>
          <w:rFonts w:ascii="Times New Roman" w:hAnsi="Times New Roman" w:cs="Times New Roman"/>
          <w:color w:val="111111"/>
          <w:sz w:val="26"/>
          <w:szCs w:val="26"/>
        </w:rPr>
        <w:t>ῖ</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ρη</w:t>
      </w:r>
      <w:r w:rsidRPr="00CE231D">
        <w:rPr>
          <w:rFonts w:ascii="PT Serif" w:hAnsi="PT Serif" w:cs="PT Serif"/>
          <w:color w:val="111111"/>
          <w:sz w:val="26"/>
          <w:szCs w:val="26"/>
        </w:rPr>
        <w:t>μ</w:t>
      </w:r>
      <w:r w:rsidRPr="00CE231D">
        <w:rPr>
          <w:rFonts w:ascii="Cambria" w:hAnsi="Cambria" w:cs="Cambria"/>
          <w:color w:val="111111"/>
          <w:sz w:val="26"/>
          <w:szCs w:val="26"/>
        </w:rPr>
        <w:t>ί</w:t>
      </w:r>
      <w:r w:rsidRPr="00CE231D">
        <w:rPr>
          <w:rFonts w:ascii="Times New Roman" w:hAnsi="Times New Roman" w:cs="Times New Roman"/>
          <w:color w:val="111111"/>
          <w:sz w:val="26"/>
          <w:szCs w:val="26"/>
        </w:rPr>
        <w:t>ᾳ</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ἄ</w:t>
      </w:r>
      <w:r w:rsidRPr="00CE231D">
        <w:rPr>
          <w:rFonts w:ascii="Cambria" w:hAnsi="Cambria" w:cs="Cambria"/>
          <w:color w:val="111111"/>
          <w:sz w:val="26"/>
          <w:szCs w:val="26"/>
        </w:rPr>
        <w:t>ρτοι</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τοσο</w:t>
      </w:r>
      <w:r w:rsidRPr="00CE231D">
        <w:rPr>
          <w:rFonts w:ascii="Times New Roman" w:hAnsi="Times New Roman" w:cs="Times New Roman"/>
          <w:color w:val="111111"/>
          <w:sz w:val="26"/>
          <w:szCs w:val="26"/>
        </w:rPr>
        <w:t>ῦ</w:t>
      </w:r>
      <w:r w:rsidRPr="00CE231D">
        <w:rPr>
          <w:rFonts w:ascii="Cambria" w:hAnsi="Cambria" w:cs="Cambria"/>
          <w:color w:val="111111"/>
          <w:sz w:val="26"/>
          <w:szCs w:val="26"/>
        </w:rPr>
        <w:t>τοι</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ὥ</w:t>
      </w:r>
      <w:r w:rsidRPr="00CE231D">
        <w:rPr>
          <w:rFonts w:ascii="Cambria" w:hAnsi="Cambria" w:cs="Cambria"/>
          <w:color w:val="111111"/>
          <w:sz w:val="26"/>
          <w:szCs w:val="26"/>
        </w:rPr>
        <w:t>στε</w:t>
      </w:r>
      <w:r w:rsidRPr="00CE231D">
        <w:rPr>
          <w:rFonts w:ascii="PT Serif" w:hAnsi="PT Serif"/>
          <w:color w:val="111111"/>
          <w:sz w:val="26"/>
          <w:szCs w:val="26"/>
          <w:lang w:val="fr-FR"/>
        </w:rPr>
        <w:t xml:space="preserve"> </w:t>
      </w:r>
      <w:r w:rsidRPr="00CE231D">
        <w:rPr>
          <w:rFonts w:ascii="Cambria" w:hAnsi="Cambria" w:cs="Cambria"/>
          <w:color w:val="111111"/>
          <w:sz w:val="26"/>
          <w:szCs w:val="26"/>
        </w:rPr>
        <w:t>χορτάσαι</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ὄ</w:t>
      </w:r>
      <w:r w:rsidRPr="00CE231D">
        <w:rPr>
          <w:rFonts w:ascii="Cambria" w:hAnsi="Cambria" w:cs="Cambria"/>
          <w:color w:val="111111"/>
          <w:sz w:val="26"/>
          <w:szCs w:val="26"/>
        </w:rPr>
        <w:t>χλον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τοσο</w:t>
      </w:r>
      <w:r w:rsidRPr="00CE231D">
        <w:rPr>
          <w:rFonts w:ascii="Times New Roman" w:hAnsi="Times New Roman" w:cs="Times New Roman"/>
          <w:color w:val="111111"/>
          <w:sz w:val="26"/>
          <w:szCs w:val="26"/>
        </w:rPr>
        <w:t>ῦ</w:t>
      </w:r>
      <w:r w:rsidRPr="00CE231D">
        <w:rPr>
          <w:rFonts w:ascii="Cambria" w:hAnsi="Cambria" w:cs="Cambria"/>
          <w:color w:val="111111"/>
          <w:sz w:val="26"/>
          <w:szCs w:val="26"/>
        </w:rPr>
        <w:t>τον</w:t>
      </w:r>
      <w:r w:rsidRPr="00CE231D">
        <w:rPr>
          <w:rFonts w:ascii="PT Serif" w:hAnsi="PT Serif"/>
          <w:color w:val="111111"/>
          <w:sz w:val="26"/>
          <w:szCs w:val="26"/>
          <w:lang w:val="fr-FR"/>
        </w:rPr>
        <w:t>; </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Cambria" w:hAnsi="Cambria" w:cs="Cambria"/>
          <w:color w:val="111111"/>
          <w:sz w:val="26"/>
          <w:szCs w:val="26"/>
        </w:rPr>
        <w:t>λέγει</w:t>
      </w:r>
      <w:r w:rsidRPr="00CE231D">
        <w:rPr>
          <w:rFonts w:ascii="PT Serif" w:hAnsi="PT Serif"/>
          <w:color w:val="111111"/>
          <w:sz w:val="26"/>
          <w:szCs w:val="26"/>
          <w:lang w:val="fr-FR"/>
        </w:rPr>
        <w:t xml:space="preserve"> </w:t>
      </w:r>
      <w:r w:rsidRPr="00CE231D">
        <w:rPr>
          <w:rFonts w:ascii="Cambria" w:hAnsi="Cambria" w:cs="Cambria"/>
          <w:color w:val="111111"/>
          <w:sz w:val="26"/>
          <w:szCs w:val="26"/>
        </w:rPr>
        <w:t>α</w:t>
      </w:r>
      <w:r w:rsidRPr="00CE231D">
        <w:rPr>
          <w:rFonts w:ascii="Times New Roman" w:hAnsi="Times New Roman" w:cs="Times New Roman"/>
          <w:color w:val="111111"/>
          <w:sz w:val="26"/>
          <w:szCs w:val="26"/>
        </w:rPr>
        <w:t>ὐ</w:t>
      </w:r>
      <w:r w:rsidRPr="00CE231D">
        <w:rPr>
          <w:rFonts w:ascii="Cambria" w:hAnsi="Cambria" w:cs="Cambria"/>
          <w:color w:val="111111"/>
          <w:sz w:val="26"/>
          <w:szCs w:val="26"/>
        </w:rPr>
        <w:t>το</w:t>
      </w:r>
      <w:r w:rsidRPr="00CE231D">
        <w:rPr>
          <w:rFonts w:ascii="Times New Roman" w:hAnsi="Times New Roman" w:cs="Times New Roman"/>
          <w:color w:val="111111"/>
          <w:sz w:val="26"/>
          <w:szCs w:val="26"/>
        </w:rPr>
        <w:t>ῖ</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ὁ</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Ἰ</w:t>
      </w:r>
      <w:r w:rsidRPr="00CE231D">
        <w:rPr>
          <w:rFonts w:ascii="Cambria" w:hAnsi="Cambria" w:cs="Cambria"/>
          <w:color w:val="111111"/>
          <w:sz w:val="26"/>
          <w:szCs w:val="26"/>
        </w:rPr>
        <w:t>ησο</w:t>
      </w:r>
      <w:r w:rsidRPr="00CE231D">
        <w:rPr>
          <w:rFonts w:ascii="Times New Roman" w:hAnsi="Times New Roman" w:cs="Times New Roman"/>
          <w:color w:val="111111"/>
          <w:sz w:val="26"/>
          <w:szCs w:val="26"/>
        </w:rPr>
        <w:t>ῦ</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Πόσους</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ἄ</w:t>
      </w:r>
      <w:r w:rsidRPr="00CE231D">
        <w:rPr>
          <w:rFonts w:ascii="Cambria" w:hAnsi="Cambria" w:cs="Cambria"/>
          <w:color w:val="111111"/>
          <w:sz w:val="26"/>
          <w:szCs w:val="26"/>
        </w:rPr>
        <w:t>ρτους</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ἔ</w:t>
      </w:r>
      <w:r w:rsidRPr="00CE231D">
        <w:rPr>
          <w:rFonts w:ascii="Cambria" w:hAnsi="Cambria" w:cs="Cambria"/>
          <w:color w:val="111111"/>
          <w:sz w:val="26"/>
          <w:szCs w:val="26"/>
        </w:rPr>
        <w:t>χετε</w:t>
      </w:r>
      <w:r w:rsidRPr="00CE231D">
        <w:rPr>
          <w:rFonts w:ascii="PT Serif" w:hAnsi="PT Serif"/>
          <w:color w:val="111111"/>
          <w:sz w:val="26"/>
          <w:szCs w:val="26"/>
          <w:lang w:val="fr-FR"/>
        </w:rPr>
        <w:t xml:space="preserve">; </w:t>
      </w:r>
      <w:r w:rsidRPr="00CE231D">
        <w:rPr>
          <w:rFonts w:ascii="Cambria" w:hAnsi="Cambria" w:cs="Cambria"/>
          <w:color w:val="111111"/>
          <w:sz w:val="26"/>
          <w:szCs w:val="26"/>
        </w:rPr>
        <w:t>ο</w:t>
      </w:r>
      <w:r w:rsidRPr="00CE231D">
        <w:rPr>
          <w:rFonts w:ascii="Times New Roman" w:hAnsi="Times New Roman" w:cs="Times New Roman"/>
          <w:color w:val="111111"/>
          <w:sz w:val="26"/>
          <w:szCs w:val="26"/>
        </w:rPr>
        <w:t>ἱ</w:t>
      </w:r>
      <w:r w:rsidRPr="00CE231D">
        <w:rPr>
          <w:rFonts w:ascii="PT Serif" w:hAnsi="PT Serif"/>
          <w:color w:val="111111"/>
          <w:sz w:val="26"/>
          <w:szCs w:val="26"/>
          <w:lang w:val="fr-FR"/>
        </w:rPr>
        <w:t xml:space="preserve"> </w:t>
      </w:r>
      <w:r w:rsidRPr="00CE231D">
        <w:rPr>
          <w:rFonts w:ascii="Cambria" w:hAnsi="Cambria" w:cs="Cambria"/>
          <w:color w:val="111111"/>
          <w:sz w:val="26"/>
          <w:szCs w:val="26"/>
        </w:rPr>
        <w:t>δ</w:t>
      </w:r>
      <w:r w:rsidRPr="00CE231D">
        <w:rPr>
          <w:rFonts w:ascii="Times New Roman" w:hAnsi="Times New Roman" w:cs="Times New Roman"/>
          <w:color w:val="111111"/>
          <w:sz w:val="26"/>
          <w:szCs w:val="26"/>
        </w:rPr>
        <w:t>ὲ</w:t>
      </w:r>
      <w:r w:rsidRPr="00CE231D">
        <w:rPr>
          <w:rFonts w:ascii="PT Serif" w:hAnsi="PT Serif"/>
          <w:color w:val="111111"/>
          <w:sz w:val="26"/>
          <w:szCs w:val="26"/>
          <w:lang w:val="fr-FR"/>
        </w:rPr>
        <w:t xml:space="preserve"> </w:t>
      </w:r>
      <w:r w:rsidRPr="00CE231D">
        <w:rPr>
          <w:rFonts w:ascii="Cambria" w:hAnsi="Cambria" w:cs="Cambria"/>
          <w:color w:val="111111"/>
          <w:sz w:val="26"/>
          <w:szCs w:val="26"/>
        </w:rPr>
        <w:t>ε</w:t>
      </w:r>
      <w:r w:rsidRPr="00CE231D">
        <w:rPr>
          <w:rFonts w:ascii="Times New Roman" w:hAnsi="Times New Roman" w:cs="Times New Roman"/>
          <w:color w:val="111111"/>
          <w:sz w:val="26"/>
          <w:szCs w:val="26"/>
        </w:rPr>
        <w:t>ἶ</w:t>
      </w:r>
      <w:r w:rsidRPr="00CE231D">
        <w:rPr>
          <w:rFonts w:ascii="PT Serif" w:hAnsi="PT Serif"/>
          <w:color w:val="111111"/>
          <w:sz w:val="26"/>
          <w:szCs w:val="26"/>
        </w:rPr>
        <w:t>π</w:t>
      </w:r>
      <w:r w:rsidRPr="00CE231D">
        <w:rPr>
          <w:rFonts w:ascii="Cambria" w:hAnsi="Cambria" w:cs="Cambria"/>
          <w:color w:val="111111"/>
          <w:sz w:val="26"/>
          <w:szCs w:val="26"/>
        </w:rPr>
        <w:t>αν·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Ἑ</w:t>
      </w:r>
      <w:r w:rsidRPr="00CE231D">
        <w:rPr>
          <w:rFonts w:ascii="PT Serif" w:hAnsi="PT Serif"/>
          <w:color w:val="111111"/>
          <w:sz w:val="26"/>
          <w:szCs w:val="26"/>
        </w:rPr>
        <w:t>π</w:t>
      </w:r>
      <w:r w:rsidRPr="00CE231D">
        <w:rPr>
          <w:rFonts w:ascii="Cambria" w:hAnsi="Cambria" w:cs="Cambria"/>
          <w:color w:val="111111"/>
          <w:sz w:val="26"/>
          <w:szCs w:val="26"/>
        </w:rPr>
        <w:t>τά</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ὀ</w:t>
      </w:r>
      <w:r w:rsidRPr="00CE231D">
        <w:rPr>
          <w:rFonts w:ascii="Cambria" w:hAnsi="Cambria" w:cs="Cambria"/>
          <w:color w:val="111111"/>
          <w:sz w:val="26"/>
          <w:szCs w:val="26"/>
        </w:rPr>
        <w:t>λίγα</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ἰ</w:t>
      </w:r>
      <w:r w:rsidRPr="00CE231D">
        <w:rPr>
          <w:rFonts w:ascii="Cambria" w:hAnsi="Cambria" w:cs="Cambria"/>
          <w:color w:val="111111"/>
          <w:sz w:val="26"/>
          <w:szCs w:val="26"/>
        </w:rPr>
        <w:t>χθύδια</w:t>
      </w:r>
      <w:r w:rsidRPr="00CE231D">
        <w:rPr>
          <w:rFonts w:ascii="PT Serif" w:hAnsi="PT Serif"/>
          <w:color w:val="111111"/>
          <w:sz w:val="26"/>
          <w:szCs w:val="26"/>
          <w:lang w:val="fr-FR"/>
        </w:rPr>
        <w:t>. </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Segoe UI Symbol" w:hAnsi="Segoe UI Symbol" w:cs="Segoe UI Symbol"/>
          <w:color w:val="111111"/>
          <w:sz w:val="26"/>
          <w:szCs w:val="26"/>
        </w:rPr>
        <w:t>⸀</w:t>
      </w:r>
      <w:r w:rsidRPr="00CE231D">
        <w:rPr>
          <w:rFonts w:ascii="PT Serif" w:hAnsi="PT Serif"/>
          <w:color w:val="111111"/>
          <w:sz w:val="26"/>
          <w:szCs w:val="26"/>
        </w:rPr>
        <w:t>π</w:t>
      </w:r>
      <w:r w:rsidRPr="00CE231D">
        <w:rPr>
          <w:rFonts w:ascii="Cambria" w:hAnsi="Cambria" w:cs="Cambria"/>
          <w:color w:val="111111"/>
          <w:sz w:val="26"/>
          <w:szCs w:val="26"/>
        </w:rPr>
        <w:t>αραγγείλας</w:t>
      </w:r>
      <w:r w:rsidRPr="00CE231D">
        <w:rPr>
          <w:rFonts w:ascii="PT Serif" w:hAnsi="PT Serif"/>
          <w:color w:val="111111"/>
          <w:sz w:val="26"/>
          <w:szCs w:val="26"/>
          <w:lang w:val="fr-FR"/>
        </w:rPr>
        <w:t xml:space="preserve"> </w:t>
      </w:r>
      <w:r w:rsidRPr="00CE231D">
        <w:rPr>
          <w:rFonts w:ascii="Segoe UI Symbol" w:hAnsi="Segoe UI Symbol" w:cs="Segoe UI Symbol"/>
          <w:color w:val="111111"/>
          <w:sz w:val="26"/>
          <w:szCs w:val="26"/>
        </w:rPr>
        <w:t>⸂</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ῷ</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ὄ</w:t>
      </w:r>
      <w:r w:rsidRPr="00CE231D">
        <w:rPr>
          <w:rFonts w:ascii="Cambria" w:hAnsi="Cambria" w:cs="Cambria"/>
          <w:color w:val="111111"/>
          <w:sz w:val="26"/>
          <w:szCs w:val="26"/>
        </w:rPr>
        <w:t>χλ</w:t>
      </w:r>
      <w:r w:rsidRPr="00CE231D">
        <w:rPr>
          <w:rFonts w:ascii="Times New Roman" w:hAnsi="Times New Roman" w:cs="Times New Roman"/>
          <w:color w:val="111111"/>
          <w:sz w:val="26"/>
          <w:szCs w:val="26"/>
        </w:rPr>
        <w:t>ῳ</w:t>
      </w:r>
      <w:r w:rsidRPr="00CE231D">
        <w:rPr>
          <w:rFonts w:ascii="Segoe UI Symbol" w:hAnsi="Segoe UI Symbol" w:cs="Segoe UI Symbol"/>
          <w:color w:val="111111"/>
          <w:sz w:val="26"/>
          <w:szCs w:val="26"/>
        </w:rPr>
        <w:t>⸃</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ἀ</w:t>
      </w:r>
      <w:r w:rsidRPr="00CE231D">
        <w:rPr>
          <w:rFonts w:ascii="Cambria" w:hAnsi="Cambria" w:cs="Cambria"/>
          <w:color w:val="111111"/>
          <w:sz w:val="26"/>
          <w:szCs w:val="26"/>
        </w:rPr>
        <w:t>να</w:t>
      </w:r>
      <w:r w:rsidRPr="00CE231D">
        <w:rPr>
          <w:rFonts w:ascii="PT Serif" w:hAnsi="PT Serif" w:cs="PT Serif"/>
          <w:color w:val="111111"/>
          <w:sz w:val="26"/>
          <w:szCs w:val="26"/>
        </w:rPr>
        <w:t>π</w:t>
      </w:r>
      <w:r w:rsidRPr="00CE231D">
        <w:rPr>
          <w:rFonts w:ascii="Cambria" w:hAnsi="Cambria" w:cs="Cambria"/>
          <w:color w:val="111111"/>
          <w:sz w:val="26"/>
          <w:szCs w:val="26"/>
        </w:rPr>
        <w:t>εσε</w:t>
      </w:r>
      <w:r w:rsidRPr="00CE231D">
        <w:rPr>
          <w:rFonts w:ascii="Times New Roman" w:hAnsi="Times New Roman" w:cs="Times New Roman"/>
          <w:color w:val="111111"/>
          <w:sz w:val="26"/>
          <w:szCs w:val="26"/>
        </w:rPr>
        <w:t>ῖ</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PT Serif" w:hAnsi="PT Serif"/>
          <w:color w:val="111111"/>
          <w:sz w:val="26"/>
          <w:szCs w:val="26"/>
        </w:rPr>
        <w:t>π</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ὴ</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γ</w:t>
      </w:r>
      <w:r w:rsidRPr="00CE231D">
        <w:rPr>
          <w:rFonts w:ascii="Times New Roman" w:hAnsi="Times New Roman" w:cs="Times New Roman"/>
          <w:color w:val="111111"/>
          <w:sz w:val="26"/>
          <w:szCs w:val="26"/>
        </w:rPr>
        <w:t>ῆ</w:t>
      </w:r>
      <w:r w:rsidRPr="00CE231D">
        <w:rPr>
          <w:rFonts w:ascii="Cambria" w:hAnsi="Cambria" w:cs="Cambria"/>
          <w:color w:val="111111"/>
          <w:sz w:val="26"/>
          <w:szCs w:val="26"/>
        </w:rPr>
        <w:t>ν</w:t>
      </w:r>
      <w:r w:rsidRPr="00CE231D">
        <w:rPr>
          <w:rFonts w:ascii="PT Serif" w:hAnsi="PT Serif"/>
          <w:color w:val="111111"/>
          <w:sz w:val="26"/>
          <w:szCs w:val="26"/>
          <w:lang w:val="fr-FR"/>
        </w:rPr>
        <w:t> </w:t>
      </w:r>
      <w:r w:rsidRPr="00CE231D">
        <w:rPr>
          <w:rFonts w:ascii="Segoe UI Symbol" w:hAnsi="Segoe UI Symbol" w:cs="Segoe UI Symbol"/>
          <w:color w:val="111111"/>
          <w:sz w:val="26"/>
          <w:szCs w:val="26"/>
        </w:rPr>
        <w:t>⸀</w:t>
      </w:r>
      <w:r w:rsidRPr="00CE231D">
        <w:rPr>
          <w:rFonts w:ascii="Times New Roman" w:hAnsi="Times New Roman" w:cs="Times New Roman"/>
          <w:color w:val="111111"/>
          <w:sz w:val="26"/>
          <w:szCs w:val="26"/>
        </w:rPr>
        <w:t>ἔ</w:t>
      </w:r>
      <w:r w:rsidRPr="00CE231D">
        <w:rPr>
          <w:rFonts w:ascii="Cambria" w:hAnsi="Cambria" w:cs="Cambria"/>
          <w:color w:val="111111"/>
          <w:sz w:val="26"/>
          <w:szCs w:val="26"/>
        </w:rPr>
        <w:t>λαβεν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το</w:t>
      </w:r>
      <w:r w:rsidRPr="00CE231D">
        <w:rPr>
          <w:rFonts w:ascii="Times New Roman" w:hAnsi="Times New Roman" w:cs="Times New Roman"/>
          <w:color w:val="111111"/>
          <w:sz w:val="26"/>
          <w:szCs w:val="26"/>
        </w:rPr>
        <w:t>ὺ</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ἑ</w:t>
      </w:r>
      <w:r w:rsidRPr="00CE231D">
        <w:rPr>
          <w:rFonts w:ascii="PT Serif" w:hAnsi="PT Serif"/>
          <w:color w:val="111111"/>
          <w:sz w:val="26"/>
          <w:szCs w:val="26"/>
        </w:rPr>
        <w:t>π</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ὰ</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ἄ</w:t>
      </w:r>
      <w:r w:rsidRPr="00CE231D">
        <w:rPr>
          <w:rFonts w:ascii="Cambria" w:hAnsi="Cambria" w:cs="Cambria"/>
          <w:color w:val="111111"/>
          <w:sz w:val="26"/>
          <w:szCs w:val="26"/>
        </w:rPr>
        <w:t>ρτους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το</w:t>
      </w:r>
      <w:r w:rsidRPr="00CE231D">
        <w:rPr>
          <w:rFonts w:ascii="Times New Roman" w:hAnsi="Times New Roman" w:cs="Times New Roman"/>
          <w:color w:val="111111"/>
          <w:sz w:val="26"/>
          <w:szCs w:val="26"/>
        </w:rPr>
        <w:t>ὺ</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ἰ</w:t>
      </w:r>
      <w:r w:rsidRPr="00CE231D">
        <w:rPr>
          <w:rFonts w:ascii="Cambria" w:hAnsi="Cambria" w:cs="Cambria"/>
          <w:color w:val="111111"/>
          <w:sz w:val="26"/>
          <w:szCs w:val="26"/>
        </w:rPr>
        <w:t>χθύας</w:t>
      </w:r>
      <w:r w:rsidRPr="00CE231D">
        <w:rPr>
          <w:rFonts w:ascii="PT Serif" w:hAnsi="PT Serif"/>
          <w:color w:val="111111"/>
          <w:sz w:val="26"/>
          <w:szCs w:val="26"/>
          <w:lang w:val="fr-FR"/>
        </w:rPr>
        <w:t xml:space="preserve"> </w:t>
      </w:r>
      <w:r w:rsidRPr="00CE231D">
        <w:rPr>
          <w:rFonts w:ascii="Segoe UI Symbol" w:hAnsi="Segoe UI Symbol" w:cs="Segoe UI Symbol"/>
          <w:color w:val="111111"/>
          <w:sz w:val="26"/>
          <w:szCs w:val="26"/>
        </w:rPr>
        <w:t>⸀</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Cambria" w:hAnsi="Cambria" w:cs="Cambria"/>
          <w:color w:val="111111"/>
          <w:sz w:val="26"/>
          <w:szCs w:val="26"/>
        </w:rPr>
        <w:t>ε</w:t>
      </w:r>
      <w:r w:rsidRPr="00CE231D">
        <w:rPr>
          <w:rFonts w:ascii="Times New Roman" w:hAnsi="Times New Roman" w:cs="Times New Roman"/>
          <w:color w:val="111111"/>
          <w:sz w:val="26"/>
          <w:szCs w:val="26"/>
        </w:rPr>
        <w:t>ὐ</w:t>
      </w:r>
      <w:r w:rsidRPr="00CE231D">
        <w:rPr>
          <w:rFonts w:ascii="Cambria" w:hAnsi="Cambria" w:cs="Cambria"/>
          <w:color w:val="111111"/>
          <w:sz w:val="26"/>
          <w:szCs w:val="26"/>
        </w:rPr>
        <w:t>χαριστήσας</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ἔ</w:t>
      </w:r>
      <w:r w:rsidRPr="00CE231D">
        <w:rPr>
          <w:rFonts w:ascii="Cambria" w:hAnsi="Cambria" w:cs="Cambria"/>
          <w:color w:val="111111"/>
          <w:sz w:val="26"/>
          <w:szCs w:val="26"/>
        </w:rPr>
        <w:t>κλασεν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Segoe UI Symbol" w:hAnsi="Segoe UI Symbol" w:cs="Segoe UI Symbol"/>
          <w:color w:val="111111"/>
          <w:sz w:val="26"/>
          <w:szCs w:val="26"/>
        </w:rPr>
        <w:t>⸀</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δίδου</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το</w:t>
      </w:r>
      <w:r w:rsidRPr="00CE231D">
        <w:rPr>
          <w:rFonts w:ascii="Times New Roman" w:hAnsi="Times New Roman" w:cs="Times New Roman"/>
          <w:color w:val="111111"/>
          <w:sz w:val="26"/>
          <w:szCs w:val="26"/>
        </w:rPr>
        <w:t>ῖ</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Segoe UI Symbol" w:hAnsi="Segoe UI Symbol" w:cs="Segoe UI Symbol"/>
          <w:color w:val="111111"/>
          <w:sz w:val="26"/>
          <w:szCs w:val="26"/>
        </w:rPr>
        <w:t>⸀</w:t>
      </w:r>
      <w:r w:rsidRPr="00CE231D">
        <w:rPr>
          <w:rFonts w:ascii="PT Serif" w:hAnsi="PT Serif"/>
          <w:color w:val="111111"/>
          <w:sz w:val="26"/>
          <w:szCs w:val="26"/>
        </w:rPr>
        <w:t>μ</w:t>
      </w:r>
      <w:r w:rsidRPr="00CE231D">
        <w:rPr>
          <w:rFonts w:ascii="Cambria" w:hAnsi="Cambria" w:cs="Cambria"/>
          <w:color w:val="111111"/>
          <w:sz w:val="26"/>
          <w:szCs w:val="26"/>
        </w:rPr>
        <w:t>αθητα</w:t>
      </w:r>
      <w:r w:rsidRPr="00CE231D">
        <w:rPr>
          <w:rFonts w:ascii="Times New Roman" w:hAnsi="Times New Roman" w:cs="Times New Roman"/>
          <w:color w:val="111111"/>
          <w:sz w:val="26"/>
          <w:szCs w:val="26"/>
        </w:rPr>
        <w:t>ῖ</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ο</w:t>
      </w:r>
      <w:r w:rsidRPr="00CE231D">
        <w:rPr>
          <w:rFonts w:ascii="Times New Roman" w:hAnsi="Times New Roman" w:cs="Times New Roman"/>
          <w:color w:val="111111"/>
          <w:sz w:val="26"/>
          <w:szCs w:val="26"/>
        </w:rPr>
        <w:t>ἱ</w:t>
      </w:r>
      <w:r w:rsidRPr="00CE231D">
        <w:rPr>
          <w:rFonts w:ascii="PT Serif" w:hAnsi="PT Serif"/>
          <w:color w:val="111111"/>
          <w:sz w:val="26"/>
          <w:szCs w:val="26"/>
          <w:lang w:val="fr-FR"/>
        </w:rPr>
        <w:t xml:space="preserve"> </w:t>
      </w:r>
      <w:r w:rsidRPr="00CE231D">
        <w:rPr>
          <w:rFonts w:ascii="Cambria" w:hAnsi="Cambria" w:cs="Cambria"/>
          <w:color w:val="111111"/>
          <w:sz w:val="26"/>
          <w:szCs w:val="26"/>
        </w:rPr>
        <w:t>δ</w:t>
      </w:r>
      <w:r w:rsidRPr="00CE231D">
        <w:rPr>
          <w:rFonts w:ascii="Times New Roman" w:hAnsi="Times New Roman" w:cs="Times New Roman"/>
          <w:color w:val="111111"/>
          <w:sz w:val="26"/>
          <w:szCs w:val="26"/>
        </w:rPr>
        <w:t>ὲ</w:t>
      </w:r>
      <w:r w:rsidRPr="00CE231D">
        <w:rPr>
          <w:rFonts w:ascii="PT Serif" w:hAnsi="PT Serif"/>
          <w:color w:val="111111"/>
          <w:sz w:val="26"/>
          <w:szCs w:val="26"/>
          <w:lang w:val="fr-FR"/>
        </w:rPr>
        <w:t xml:space="preserve"> </w:t>
      </w:r>
      <w:r w:rsidRPr="00CE231D">
        <w:rPr>
          <w:rFonts w:ascii="PT Serif" w:hAnsi="PT Serif"/>
          <w:color w:val="111111"/>
          <w:sz w:val="26"/>
          <w:szCs w:val="26"/>
        </w:rPr>
        <w:t>μ</w:t>
      </w:r>
      <w:r w:rsidRPr="00CE231D">
        <w:rPr>
          <w:rFonts w:ascii="Cambria" w:hAnsi="Cambria" w:cs="Cambria"/>
          <w:color w:val="111111"/>
          <w:sz w:val="26"/>
          <w:szCs w:val="26"/>
        </w:rPr>
        <w:t>αθητα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Segoe UI Symbol" w:hAnsi="Segoe UI Symbol" w:cs="Segoe UI Symbol"/>
          <w:color w:val="111111"/>
          <w:sz w:val="26"/>
          <w:szCs w:val="26"/>
        </w:rPr>
        <w:t>⸂</w:t>
      </w:r>
      <w:r w:rsidRPr="00CE231D">
        <w:rPr>
          <w:rFonts w:ascii="Cambria" w:hAnsi="Cambria" w:cs="Cambria"/>
          <w:color w:val="111111"/>
          <w:sz w:val="26"/>
          <w:szCs w:val="26"/>
        </w:rPr>
        <w:t>το</w:t>
      </w:r>
      <w:r w:rsidRPr="00CE231D">
        <w:rPr>
          <w:rFonts w:ascii="Times New Roman" w:hAnsi="Times New Roman" w:cs="Times New Roman"/>
          <w:color w:val="111111"/>
          <w:sz w:val="26"/>
          <w:szCs w:val="26"/>
        </w:rPr>
        <w:t>ῖ</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ὄ</w:t>
      </w:r>
      <w:r w:rsidRPr="00CE231D">
        <w:rPr>
          <w:rFonts w:ascii="Cambria" w:hAnsi="Cambria" w:cs="Cambria"/>
          <w:color w:val="111111"/>
          <w:sz w:val="26"/>
          <w:szCs w:val="26"/>
        </w:rPr>
        <w:t>χλοις</w:t>
      </w:r>
      <w:r w:rsidRPr="00CE231D">
        <w:rPr>
          <w:rFonts w:ascii="Segoe UI Symbol" w:hAnsi="Segoe UI Symbol" w:cs="Segoe UI Symbol"/>
          <w:color w:val="111111"/>
          <w:sz w:val="26"/>
          <w:szCs w:val="26"/>
        </w:rPr>
        <w:t>⸃</w:t>
      </w:r>
      <w:r w:rsidRPr="00CE231D">
        <w:rPr>
          <w:rFonts w:ascii="PT Serif" w:hAnsi="PT Serif"/>
          <w:color w:val="111111"/>
          <w:sz w:val="26"/>
          <w:szCs w:val="26"/>
          <w:lang w:val="fr-FR"/>
        </w:rPr>
        <w:t>. </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ἔ</w:t>
      </w:r>
      <w:r w:rsidRPr="00CE231D">
        <w:rPr>
          <w:rFonts w:ascii="Cambria" w:hAnsi="Cambria" w:cs="Cambria"/>
          <w:color w:val="111111"/>
          <w:sz w:val="26"/>
          <w:szCs w:val="26"/>
        </w:rPr>
        <w:t>φαγον</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π</w:t>
      </w:r>
      <w:r w:rsidRPr="00CE231D">
        <w:rPr>
          <w:rFonts w:ascii="Cambria" w:hAnsi="Cambria" w:cs="Cambria"/>
          <w:color w:val="111111"/>
          <w:sz w:val="26"/>
          <w:szCs w:val="26"/>
        </w:rPr>
        <w:t>άντες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χορτάσθησαν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Segoe UI Symbol" w:hAnsi="Segoe UI Symbol" w:cs="Segoe UI Symbol"/>
          <w:color w:val="111111"/>
          <w:sz w:val="26"/>
          <w:szCs w:val="26"/>
        </w:rPr>
        <w:t>⸂</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ὸ</w:t>
      </w:r>
      <w:r w:rsidRPr="00CE231D">
        <w:rPr>
          <w:rFonts w:ascii="PT Serif" w:hAnsi="PT Serif"/>
          <w:color w:val="111111"/>
          <w:sz w:val="26"/>
          <w:szCs w:val="26"/>
          <w:lang w:val="fr-FR"/>
        </w:rPr>
        <w:t xml:space="preserve"> </w:t>
      </w:r>
      <w:r w:rsidRPr="00CE231D">
        <w:rPr>
          <w:rFonts w:ascii="PT Serif" w:hAnsi="PT Serif"/>
          <w:color w:val="111111"/>
          <w:sz w:val="26"/>
          <w:szCs w:val="26"/>
        </w:rPr>
        <w:t>π</w:t>
      </w:r>
      <w:r w:rsidRPr="00CE231D">
        <w:rPr>
          <w:rFonts w:ascii="Cambria" w:hAnsi="Cambria" w:cs="Cambria"/>
          <w:color w:val="111111"/>
          <w:sz w:val="26"/>
          <w:szCs w:val="26"/>
        </w:rPr>
        <w:t>ερισσε</w:t>
      </w:r>
      <w:r w:rsidRPr="00CE231D">
        <w:rPr>
          <w:rFonts w:ascii="Times New Roman" w:hAnsi="Times New Roman" w:cs="Times New Roman"/>
          <w:color w:val="111111"/>
          <w:sz w:val="26"/>
          <w:szCs w:val="26"/>
        </w:rPr>
        <w:t>ῦ</w:t>
      </w:r>
      <w:r w:rsidRPr="00CE231D">
        <w:rPr>
          <w:rFonts w:ascii="Cambria" w:hAnsi="Cambria" w:cs="Cambria"/>
          <w:color w:val="111111"/>
          <w:sz w:val="26"/>
          <w:szCs w:val="26"/>
        </w:rPr>
        <w:t>ον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ῶ</w:t>
      </w:r>
      <w:r w:rsidRPr="00CE231D">
        <w:rPr>
          <w:rFonts w:ascii="Cambria" w:hAnsi="Cambria" w:cs="Cambria"/>
          <w:color w:val="111111"/>
          <w:sz w:val="26"/>
          <w:szCs w:val="26"/>
        </w:rPr>
        <w:t>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κλασ</w:t>
      </w:r>
      <w:r w:rsidRPr="00CE231D">
        <w:rPr>
          <w:rFonts w:ascii="PT Serif" w:hAnsi="PT Serif" w:cs="PT Serif"/>
          <w:color w:val="111111"/>
          <w:sz w:val="26"/>
          <w:szCs w:val="26"/>
        </w:rPr>
        <w:t>μ</w:t>
      </w:r>
      <w:r w:rsidRPr="00CE231D">
        <w:rPr>
          <w:rFonts w:ascii="Cambria" w:hAnsi="Cambria" w:cs="Cambria"/>
          <w:color w:val="111111"/>
          <w:sz w:val="26"/>
          <w:szCs w:val="26"/>
        </w:rPr>
        <w:t>άτων</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ἦ</w:t>
      </w:r>
      <w:r w:rsidRPr="00CE231D">
        <w:rPr>
          <w:rFonts w:ascii="Cambria" w:hAnsi="Cambria" w:cs="Cambria"/>
          <w:color w:val="111111"/>
          <w:sz w:val="26"/>
          <w:szCs w:val="26"/>
        </w:rPr>
        <w:t>ραν</w:t>
      </w:r>
      <w:r w:rsidRPr="00CE231D">
        <w:rPr>
          <w:rFonts w:ascii="Segoe UI Symbol" w:hAnsi="Segoe UI Symbol" w:cs="Segoe UI Symbol"/>
          <w:color w:val="111111"/>
          <w:sz w:val="26"/>
          <w:szCs w:val="26"/>
        </w:rPr>
        <w:t>⸃</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ἑ</w:t>
      </w:r>
      <w:r w:rsidRPr="00CE231D">
        <w:rPr>
          <w:rFonts w:ascii="PT Serif" w:hAnsi="PT Serif"/>
          <w:color w:val="111111"/>
          <w:sz w:val="26"/>
          <w:szCs w:val="26"/>
        </w:rPr>
        <w:t>π</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ὰ</w:t>
      </w:r>
      <w:r w:rsidRPr="00CE231D">
        <w:rPr>
          <w:rFonts w:ascii="PT Serif" w:hAnsi="PT Serif"/>
          <w:color w:val="111111"/>
          <w:sz w:val="26"/>
          <w:szCs w:val="26"/>
          <w:lang w:val="fr-FR"/>
        </w:rPr>
        <w:t xml:space="preserve"> </w:t>
      </w:r>
      <w:r w:rsidRPr="00CE231D">
        <w:rPr>
          <w:rFonts w:ascii="Cambria" w:hAnsi="Cambria" w:cs="Cambria"/>
          <w:color w:val="111111"/>
          <w:sz w:val="26"/>
          <w:szCs w:val="26"/>
        </w:rPr>
        <w:t>σ</w:t>
      </w:r>
      <w:r w:rsidRPr="00CE231D">
        <w:rPr>
          <w:rFonts w:ascii="PT Serif" w:hAnsi="PT Serif" w:cs="PT Serif"/>
          <w:color w:val="111111"/>
          <w:sz w:val="26"/>
          <w:szCs w:val="26"/>
        </w:rPr>
        <w:t>π</w:t>
      </w:r>
      <w:r w:rsidRPr="00CE231D">
        <w:rPr>
          <w:rFonts w:ascii="Cambria" w:hAnsi="Cambria" w:cs="Cambria"/>
          <w:color w:val="111111"/>
          <w:sz w:val="26"/>
          <w:szCs w:val="26"/>
        </w:rPr>
        <w:t>υρίδας</w:t>
      </w:r>
      <w:r w:rsidRPr="00CE231D">
        <w:rPr>
          <w:rFonts w:ascii="PT Serif" w:hAnsi="PT Serif"/>
          <w:color w:val="111111"/>
          <w:sz w:val="26"/>
          <w:szCs w:val="26"/>
          <w:lang w:val="fr-FR"/>
        </w:rPr>
        <w:t xml:space="preserve"> </w:t>
      </w:r>
      <w:r w:rsidRPr="00CE231D">
        <w:rPr>
          <w:rFonts w:ascii="PT Serif" w:hAnsi="PT Serif" w:cs="PT Serif"/>
          <w:color w:val="111111"/>
          <w:sz w:val="26"/>
          <w:szCs w:val="26"/>
        </w:rPr>
        <w:t>π</w:t>
      </w:r>
      <w:r w:rsidRPr="00CE231D">
        <w:rPr>
          <w:rFonts w:ascii="Cambria" w:hAnsi="Cambria" w:cs="Cambria"/>
          <w:color w:val="111111"/>
          <w:sz w:val="26"/>
          <w:szCs w:val="26"/>
        </w:rPr>
        <w:t>λήρεις</w:t>
      </w:r>
      <w:r w:rsidRPr="00CE231D">
        <w:rPr>
          <w:rFonts w:ascii="PT Serif" w:hAnsi="PT Serif"/>
          <w:color w:val="111111"/>
          <w:sz w:val="26"/>
          <w:szCs w:val="26"/>
          <w:lang w:val="fr-FR"/>
        </w:rPr>
        <w:t>. </w:t>
      </w:r>
      <w:r w:rsidRPr="00CE231D">
        <w:rPr>
          <w:rFonts w:ascii="Cambria" w:hAnsi="Cambria" w:cs="Cambria"/>
          <w:color w:val="111111"/>
          <w:sz w:val="26"/>
          <w:szCs w:val="26"/>
          <w:lang w:val="el-GR"/>
        </w:rPr>
        <w:t>ο</w:t>
      </w:r>
      <w:r w:rsidRPr="00CE231D">
        <w:rPr>
          <w:rFonts w:ascii="Times New Roman" w:hAnsi="Times New Roman" w:cs="Times New Roman"/>
          <w:color w:val="111111"/>
          <w:sz w:val="26"/>
          <w:szCs w:val="26"/>
          <w:lang w:val="el-GR"/>
        </w:rPr>
        <w:t>ἱ</w:t>
      </w:r>
      <w:r w:rsidRPr="00CE231D">
        <w:rPr>
          <w:rFonts w:ascii="PT Serif" w:hAnsi="PT Serif"/>
          <w:color w:val="111111"/>
          <w:sz w:val="26"/>
          <w:szCs w:val="26"/>
          <w:lang w:val="fr-FR"/>
        </w:rPr>
        <w:t xml:space="preserve"> </w:t>
      </w:r>
      <w:r w:rsidRPr="00CE231D">
        <w:rPr>
          <w:rFonts w:ascii="Cambria" w:hAnsi="Cambria" w:cs="Cambria"/>
          <w:color w:val="111111"/>
          <w:sz w:val="26"/>
          <w:szCs w:val="26"/>
          <w:lang w:val="el-GR"/>
        </w:rPr>
        <w:t>δ</w:t>
      </w:r>
      <w:r w:rsidRPr="00CE231D">
        <w:rPr>
          <w:rFonts w:ascii="Times New Roman" w:hAnsi="Times New Roman" w:cs="Times New Roman"/>
          <w:color w:val="111111"/>
          <w:sz w:val="26"/>
          <w:szCs w:val="26"/>
          <w:lang w:val="el-GR"/>
        </w:rPr>
        <w:t>ὲ</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lang w:val="el-GR"/>
        </w:rPr>
        <w:t>ἐ</w:t>
      </w:r>
      <w:r w:rsidRPr="00CE231D">
        <w:rPr>
          <w:rFonts w:ascii="Cambria" w:hAnsi="Cambria" w:cs="Cambria"/>
          <w:color w:val="111111"/>
          <w:sz w:val="26"/>
          <w:szCs w:val="26"/>
          <w:lang w:val="el-GR"/>
        </w:rPr>
        <w:t>σθίοντες</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lang w:val="el-GR"/>
        </w:rPr>
        <w:t>ἦ</w:t>
      </w:r>
      <w:r w:rsidRPr="00CE231D">
        <w:rPr>
          <w:rFonts w:ascii="Cambria" w:hAnsi="Cambria" w:cs="Cambria"/>
          <w:color w:val="111111"/>
          <w:sz w:val="26"/>
          <w:szCs w:val="26"/>
          <w:lang w:val="el-GR"/>
        </w:rPr>
        <w:t>σαν</w:t>
      </w:r>
      <w:r w:rsidRPr="00CE231D">
        <w:rPr>
          <w:rFonts w:ascii="PT Serif" w:hAnsi="PT Serif"/>
          <w:color w:val="111111"/>
          <w:sz w:val="26"/>
          <w:szCs w:val="26"/>
          <w:lang w:val="fr-FR"/>
        </w:rPr>
        <w:t xml:space="preserve"> </w:t>
      </w:r>
      <w:r w:rsidRPr="00CE231D">
        <w:rPr>
          <w:rFonts w:ascii="Cambria" w:hAnsi="Cambria" w:cs="Cambria"/>
          <w:color w:val="111111"/>
          <w:sz w:val="26"/>
          <w:szCs w:val="26"/>
          <w:lang w:val="el-GR"/>
        </w:rPr>
        <w:t>τετρακισχίλιοι</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lang w:val="el-GR"/>
        </w:rPr>
        <w:t>ἄ</w:t>
      </w:r>
      <w:r w:rsidRPr="00CE231D">
        <w:rPr>
          <w:rFonts w:ascii="Cambria" w:hAnsi="Cambria" w:cs="Cambria"/>
          <w:color w:val="111111"/>
          <w:sz w:val="26"/>
          <w:szCs w:val="26"/>
          <w:lang w:val="el-GR"/>
        </w:rPr>
        <w:t>νδρες</w:t>
      </w:r>
      <w:r w:rsidRPr="00CE231D">
        <w:rPr>
          <w:rFonts w:ascii="PT Serif" w:hAnsi="PT Serif"/>
          <w:color w:val="111111"/>
          <w:sz w:val="26"/>
          <w:szCs w:val="26"/>
          <w:lang w:val="fr-FR"/>
        </w:rPr>
        <w:t xml:space="preserve"> </w:t>
      </w:r>
      <w:r w:rsidRPr="00CE231D">
        <w:rPr>
          <w:rFonts w:ascii="Cambria" w:hAnsi="Cambria" w:cs="Cambria"/>
          <w:color w:val="111111"/>
          <w:sz w:val="26"/>
          <w:szCs w:val="26"/>
          <w:lang w:val="el-GR"/>
        </w:rPr>
        <w:t>χωρ</w:t>
      </w:r>
      <w:r w:rsidRPr="00CE231D">
        <w:rPr>
          <w:rFonts w:ascii="Times New Roman" w:hAnsi="Times New Roman" w:cs="Times New Roman"/>
          <w:color w:val="111111"/>
          <w:sz w:val="26"/>
          <w:szCs w:val="26"/>
          <w:lang w:val="el-GR"/>
        </w:rPr>
        <w:t>ὶ</w:t>
      </w:r>
      <w:r w:rsidRPr="00CE231D">
        <w:rPr>
          <w:rFonts w:ascii="Cambria" w:hAnsi="Cambria" w:cs="Cambria"/>
          <w:color w:val="111111"/>
          <w:sz w:val="26"/>
          <w:szCs w:val="26"/>
          <w:lang w:val="el-GR"/>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lang w:val="el-GR"/>
        </w:rPr>
        <w:t>γυναικ</w:t>
      </w:r>
      <w:r w:rsidRPr="00CE231D">
        <w:rPr>
          <w:rFonts w:ascii="Times New Roman" w:hAnsi="Times New Roman" w:cs="Times New Roman"/>
          <w:color w:val="111111"/>
          <w:sz w:val="26"/>
          <w:szCs w:val="26"/>
          <w:lang w:val="el-GR"/>
        </w:rPr>
        <w:t>ῶ</w:t>
      </w:r>
      <w:r w:rsidRPr="00CE231D">
        <w:rPr>
          <w:rFonts w:ascii="Cambria" w:hAnsi="Cambria" w:cs="Cambria"/>
          <w:color w:val="111111"/>
          <w:sz w:val="26"/>
          <w:szCs w:val="26"/>
          <w:lang w:val="el-GR"/>
        </w:rPr>
        <w:t>ν</w:t>
      </w:r>
      <w:r w:rsidRPr="00CE231D">
        <w:rPr>
          <w:rFonts w:ascii="PT Serif" w:hAnsi="PT Serif"/>
          <w:color w:val="111111"/>
          <w:sz w:val="26"/>
          <w:szCs w:val="26"/>
          <w:lang w:val="fr-FR"/>
        </w:rPr>
        <w:t xml:space="preserve"> </w:t>
      </w:r>
      <w:r w:rsidRPr="00CE231D">
        <w:rPr>
          <w:rFonts w:ascii="Cambria" w:hAnsi="Cambria" w:cs="Cambria"/>
          <w:color w:val="111111"/>
          <w:sz w:val="26"/>
          <w:szCs w:val="26"/>
          <w:lang w:val="el-GR"/>
        </w:rPr>
        <w:t>κα</w:t>
      </w:r>
      <w:r w:rsidRPr="00CE231D">
        <w:rPr>
          <w:rFonts w:ascii="Times New Roman" w:hAnsi="Times New Roman" w:cs="Times New Roman"/>
          <w:color w:val="111111"/>
          <w:sz w:val="26"/>
          <w:szCs w:val="26"/>
          <w:lang w:val="el-GR"/>
        </w:rPr>
        <w:t>ὶ</w:t>
      </w:r>
      <w:r w:rsidRPr="00CE231D">
        <w:rPr>
          <w:rFonts w:ascii="PT Serif" w:hAnsi="PT Serif"/>
          <w:color w:val="111111"/>
          <w:sz w:val="26"/>
          <w:szCs w:val="26"/>
          <w:lang w:val="fr-FR"/>
        </w:rPr>
        <w:t xml:space="preserve"> </w:t>
      </w:r>
      <w:r w:rsidRPr="00CE231D">
        <w:rPr>
          <w:rFonts w:ascii="PT Serif" w:hAnsi="PT Serif"/>
          <w:color w:val="111111"/>
          <w:sz w:val="26"/>
          <w:szCs w:val="26"/>
          <w:lang w:val="el-GR"/>
        </w:rPr>
        <w:t>π</w:t>
      </w:r>
      <w:r w:rsidRPr="00CE231D">
        <w:rPr>
          <w:rFonts w:ascii="Cambria" w:hAnsi="Cambria" w:cs="Cambria"/>
          <w:color w:val="111111"/>
          <w:sz w:val="26"/>
          <w:szCs w:val="26"/>
          <w:lang w:val="el-GR"/>
        </w:rPr>
        <w:t>αιδίων</w:t>
      </w:r>
      <w:r w:rsidRPr="00CE231D">
        <w:rPr>
          <w:rFonts w:ascii="PT Serif" w:hAnsi="PT Serif"/>
          <w:color w:val="111111"/>
          <w:sz w:val="26"/>
          <w:szCs w:val="26"/>
          <w:lang w:val="fr-FR"/>
        </w:rPr>
        <w:t>. </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ἀ</w:t>
      </w:r>
      <w:r w:rsidRPr="00CE231D">
        <w:rPr>
          <w:rFonts w:ascii="PT Serif" w:hAnsi="PT Serif"/>
          <w:color w:val="111111"/>
          <w:sz w:val="26"/>
          <w:szCs w:val="26"/>
        </w:rPr>
        <w:t>π</w:t>
      </w:r>
      <w:r w:rsidRPr="00CE231D">
        <w:rPr>
          <w:rFonts w:ascii="Cambria" w:hAnsi="Cambria" w:cs="Cambria"/>
          <w:color w:val="111111"/>
          <w:sz w:val="26"/>
          <w:szCs w:val="26"/>
        </w:rPr>
        <w:t>ολύσας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το</w:t>
      </w:r>
      <w:r w:rsidRPr="00CE231D">
        <w:rPr>
          <w:rFonts w:ascii="Times New Roman" w:hAnsi="Times New Roman" w:cs="Times New Roman"/>
          <w:color w:val="111111"/>
          <w:sz w:val="26"/>
          <w:szCs w:val="26"/>
        </w:rPr>
        <w:t>ὺ</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ὄ</w:t>
      </w:r>
      <w:r w:rsidRPr="00CE231D">
        <w:rPr>
          <w:rFonts w:ascii="Cambria" w:hAnsi="Cambria" w:cs="Cambria"/>
          <w:color w:val="111111"/>
          <w:sz w:val="26"/>
          <w:szCs w:val="26"/>
        </w:rPr>
        <w:t>χλους</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ἐ</w:t>
      </w:r>
      <w:r w:rsidRPr="00CE231D">
        <w:rPr>
          <w:rFonts w:ascii="Cambria" w:hAnsi="Cambria" w:cs="Cambria"/>
          <w:color w:val="111111"/>
          <w:sz w:val="26"/>
          <w:szCs w:val="26"/>
        </w:rPr>
        <w:t>νέβη</w:t>
      </w:r>
      <w:r w:rsidRPr="00CE231D">
        <w:rPr>
          <w:rFonts w:ascii="PT Serif" w:hAnsi="PT Serif"/>
          <w:color w:val="111111"/>
          <w:sz w:val="26"/>
          <w:szCs w:val="26"/>
          <w:lang w:val="fr-FR"/>
        </w:rPr>
        <w:t xml:space="preserve"> </w:t>
      </w:r>
      <w:r w:rsidRPr="00CE231D">
        <w:rPr>
          <w:rFonts w:ascii="Cambria" w:hAnsi="Cambria" w:cs="Cambria"/>
          <w:color w:val="111111"/>
          <w:sz w:val="26"/>
          <w:szCs w:val="26"/>
        </w:rPr>
        <w:t>ε</w:t>
      </w:r>
      <w:r w:rsidRPr="00CE231D">
        <w:rPr>
          <w:rFonts w:ascii="Times New Roman" w:hAnsi="Times New Roman" w:cs="Times New Roman"/>
          <w:color w:val="111111"/>
          <w:sz w:val="26"/>
          <w:szCs w:val="26"/>
        </w:rPr>
        <w:t>ἰ</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ὸ</w:t>
      </w:r>
      <w:r w:rsidRPr="00CE231D">
        <w:rPr>
          <w:rFonts w:ascii="PT Serif" w:hAnsi="PT Serif"/>
          <w:color w:val="111111"/>
          <w:sz w:val="26"/>
          <w:szCs w:val="26"/>
          <w:lang w:val="fr-FR"/>
        </w:rPr>
        <w:t xml:space="preserve"> </w:t>
      </w:r>
      <w:r w:rsidRPr="00CE231D">
        <w:rPr>
          <w:rFonts w:ascii="PT Serif" w:hAnsi="PT Serif"/>
          <w:color w:val="111111"/>
          <w:sz w:val="26"/>
          <w:szCs w:val="26"/>
        </w:rPr>
        <w:t>π</w:t>
      </w:r>
      <w:r w:rsidRPr="00CE231D">
        <w:rPr>
          <w:rFonts w:ascii="Cambria" w:hAnsi="Cambria" w:cs="Cambria"/>
          <w:color w:val="111111"/>
          <w:sz w:val="26"/>
          <w:szCs w:val="26"/>
        </w:rPr>
        <w:t>λο</w:t>
      </w:r>
      <w:r w:rsidRPr="00CE231D">
        <w:rPr>
          <w:rFonts w:ascii="Times New Roman" w:hAnsi="Times New Roman" w:cs="Times New Roman"/>
          <w:color w:val="111111"/>
          <w:sz w:val="26"/>
          <w:szCs w:val="26"/>
        </w:rPr>
        <w:t>ῖ</w:t>
      </w:r>
      <w:r w:rsidRPr="00CE231D">
        <w:rPr>
          <w:rFonts w:ascii="Cambria" w:hAnsi="Cambria" w:cs="Cambria"/>
          <w:color w:val="111111"/>
          <w:sz w:val="26"/>
          <w:szCs w:val="26"/>
        </w:rPr>
        <w:t>ον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κα</w:t>
      </w:r>
      <w:r w:rsidRPr="00CE231D">
        <w:rPr>
          <w:rFonts w:ascii="Times New Roman" w:hAnsi="Times New Roman" w:cs="Times New Roman"/>
          <w:color w:val="111111"/>
          <w:sz w:val="26"/>
          <w:szCs w:val="26"/>
        </w:rPr>
        <w:t>ὶ</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ἦ</w:t>
      </w:r>
      <w:r w:rsidRPr="00CE231D">
        <w:rPr>
          <w:rFonts w:ascii="Cambria" w:hAnsi="Cambria" w:cs="Cambria"/>
          <w:color w:val="111111"/>
          <w:sz w:val="26"/>
          <w:szCs w:val="26"/>
        </w:rPr>
        <w:t>λθεν</w:t>
      </w:r>
      <w:r w:rsidRPr="00CE231D">
        <w:rPr>
          <w:rFonts w:ascii="PT Serif" w:hAnsi="PT Serif"/>
          <w:color w:val="111111"/>
          <w:sz w:val="26"/>
          <w:szCs w:val="26"/>
          <w:lang w:val="fr-FR"/>
        </w:rPr>
        <w:t xml:space="preserve"> </w:t>
      </w:r>
      <w:r w:rsidRPr="00CE231D">
        <w:rPr>
          <w:rFonts w:ascii="Cambria" w:hAnsi="Cambria" w:cs="Cambria"/>
          <w:color w:val="111111"/>
          <w:sz w:val="26"/>
          <w:szCs w:val="26"/>
        </w:rPr>
        <w:t>ε</w:t>
      </w:r>
      <w:r w:rsidRPr="00CE231D">
        <w:rPr>
          <w:rFonts w:ascii="Times New Roman" w:hAnsi="Times New Roman" w:cs="Times New Roman"/>
          <w:color w:val="111111"/>
          <w:sz w:val="26"/>
          <w:szCs w:val="26"/>
        </w:rPr>
        <w:t>ἰ</w:t>
      </w:r>
      <w:r w:rsidRPr="00CE231D">
        <w:rPr>
          <w:rFonts w:ascii="Cambria" w:hAnsi="Cambria" w:cs="Cambria"/>
          <w:color w:val="111111"/>
          <w:sz w:val="26"/>
          <w:szCs w:val="26"/>
        </w:rPr>
        <w:t>ς</w:t>
      </w:r>
      <w:r w:rsidRPr="00CE231D">
        <w:rPr>
          <w:rFonts w:ascii="PT Serif" w:hAnsi="PT Serif"/>
          <w:color w:val="111111"/>
          <w:sz w:val="26"/>
          <w:szCs w:val="26"/>
          <w:lang w:val="fr-FR"/>
        </w:rPr>
        <w:t xml:space="preserve"> </w:t>
      </w:r>
      <w:r w:rsidRPr="00CE231D">
        <w:rPr>
          <w:rFonts w:ascii="Cambria" w:hAnsi="Cambria" w:cs="Cambria"/>
          <w:color w:val="111111"/>
          <w:sz w:val="26"/>
          <w:szCs w:val="26"/>
        </w:rPr>
        <w:t>τ</w:t>
      </w:r>
      <w:r w:rsidRPr="00CE231D">
        <w:rPr>
          <w:rFonts w:ascii="Times New Roman" w:hAnsi="Times New Roman" w:cs="Times New Roman"/>
          <w:color w:val="111111"/>
          <w:sz w:val="26"/>
          <w:szCs w:val="26"/>
        </w:rPr>
        <w:t>ὰ</w:t>
      </w:r>
      <w:r w:rsidRPr="00CE231D">
        <w:rPr>
          <w:rFonts w:ascii="PT Serif" w:hAnsi="PT Serif"/>
          <w:color w:val="111111"/>
          <w:sz w:val="26"/>
          <w:szCs w:val="26"/>
          <w:lang w:val="fr-FR"/>
        </w:rPr>
        <w:t xml:space="preserve"> </w:t>
      </w:r>
      <w:r w:rsidRPr="00CE231D">
        <w:rPr>
          <w:rFonts w:ascii="Times New Roman" w:hAnsi="Times New Roman" w:cs="Times New Roman"/>
          <w:color w:val="111111"/>
          <w:sz w:val="26"/>
          <w:szCs w:val="26"/>
        </w:rPr>
        <w:t>ὅ</w:t>
      </w:r>
      <w:r w:rsidRPr="00CE231D">
        <w:rPr>
          <w:rFonts w:ascii="Cambria" w:hAnsi="Cambria" w:cs="Cambria"/>
          <w:color w:val="111111"/>
          <w:sz w:val="26"/>
          <w:szCs w:val="26"/>
        </w:rPr>
        <w:t>ρια</w:t>
      </w:r>
      <w:r w:rsidRPr="00CE231D">
        <w:rPr>
          <w:rFonts w:ascii="PT Serif" w:hAnsi="PT Serif"/>
          <w:color w:val="111111"/>
          <w:sz w:val="26"/>
          <w:szCs w:val="26"/>
          <w:lang w:val="fr-FR"/>
        </w:rPr>
        <w:t xml:space="preserve"> </w:t>
      </w:r>
      <w:r w:rsidRPr="00CE231D">
        <w:rPr>
          <w:rFonts w:ascii="Segoe UI Symbol" w:hAnsi="Segoe UI Symbol" w:cs="Segoe UI Symbol"/>
          <w:color w:val="111111"/>
          <w:sz w:val="26"/>
          <w:szCs w:val="26"/>
        </w:rPr>
        <w:t>⸀</w:t>
      </w:r>
      <w:r w:rsidRPr="00CE231D">
        <w:rPr>
          <w:rFonts w:ascii="Cambria" w:hAnsi="Cambria" w:cs="Cambria"/>
          <w:color w:val="111111"/>
          <w:sz w:val="26"/>
          <w:szCs w:val="26"/>
        </w:rPr>
        <w:t>Μαγαδάν</w:t>
      </w:r>
      <w:r w:rsidRPr="00CE231D">
        <w:rPr>
          <w:rFonts w:ascii="PT Serif" w:hAnsi="PT Serif"/>
          <w:color w:val="111111"/>
          <w:sz w:val="26"/>
          <w:szCs w:val="26"/>
          <w:lang w:val="fr-FR"/>
        </w:rPr>
        <w:t xml:space="preserve">. </w:t>
      </w:r>
      <w:r w:rsidRPr="00CE231D">
        <w:rPr>
          <w:rFonts w:ascii="Arial" w:hAnsi="Arial" w:cs="Arial"/>
          <w:sz w:val="24"/>
          <w:szCs w:val="24"/>
        </w:rPr>
        <w:t xml:space="preserve">(Mt 15,1-39). </w:t>
      </w:r>
    </w:p>
    <w:p w14:paraId="575E9D67" w14:textId="77777777" w:rsidR="00CE231D" w:rsidRPr="00CE231D" w:rsidRDefault="00CE231D" w:rsidP="00CE231D">
      <w:pPr>
        <w:jc w:val="both"/>
        <w:rPr>
          <w:rFonts w:ascii="Arial" w:hAnsi="Arial" w:cs="Arial"/>
          <w:b/>
          <w:bCs/>
          <w:sz w:val="24"/>
          <w:szCs w:val="24"/>
        </w:rPr>
      </w:pPr>
    </w:p>
    <w:p w14:paraId="63C95A92" w14:textId="77777777" w:rsidR="00CE231D" w:rsidRPr="00CE231D" w:rsidRDefault="00CE231D" w:rsidP="00CE231D">
      <w:pPr>
        <w:pStyle w:val="Titolo2"/>
      </w:pPr>
      <w:bookmarkStart w:id="313" w:name="_Toc211437046"/>
      <w:bookmarkStart w:id="314" w:name="_Toc212557323"/>
      <w:r w:rsidRPr="00CE231D">
        <w:t>E voi, perché trasgredite il comandamento di Dio in nome della vostra tradizione?</w:t>
      </w:r>
      <w:bookmarkEnd w:id="313"/>
      <w:bookmarkEnd w:id="314"/>
      <w:r w:rsidRPr="00CE231D">
        <w:t xml:space="preserve"> </w:t>
      </w:r>
    </w:p>
    <w:p w14:paraId="3EA4914B" w14:textId="77777777" w:rsidR="00CE231D" w:rsidRPr="00CE231D" w:rsidRDefault="00CE231D" w:rsidP="00CE231D">
      <w:pPr>
        <w:jc w:val="both"/>
        <w:rPr>
          <w:rFonts w:ascii="Arial" w:hAnsi="Arial" w:cs="Arial"/>
          <w:b/>
          <w:bCs/>
          <w:sz w:val="24"/>
          <w:szCs w:val="24"/>
        </w:rPr>
      </w:pPr>
    </w:p>
    <w:p w14:paraId="4A66C68F" w14:textId="77777777" w:rsidR="00CE231D" w:rsidRPr="00CE231D" w:rsidRDefault="00CE231D" w:rsidP="00CE231D">
      <w:pPr>
        <w:jc w:val="both"/>
        <w:rPr>
          <w:rFonts w:ascii="Arial" w:hAnsi="Arial" w:cs="Arial"/>
          <w:b/>
          <w:bCs/>
          <w:sz w:val="24"/>
          <w:szCs w:val="24"/>
        </w:rPr>
      </w:pPr>
      <w:bookmarkStart w:id="315" w:name="_Hlk211200604"/>
      <w:r w:rsidRPr="00CE231D">
        <w:rPr>
          <w:rFonts w:ascii="Arial" w:hAnsi="Arial" w:cs="Arial"/>
          <w:b/>
          <w:bCs/>
          <w:sz w:val="24"/>
          <w:szCs w:val="24"/>
        </w:rPr>
        <w:t>In quel tempo alcuni farisei e alcuni scribi, venuti da Gerusalemme, si avvicinarono a Gesù e gli dissero: «Perché i tuoi discepoli trasgrediscono la tradizione degli antichi? Infatti quando prendono cibo non si lavano le mani!». Ed egli rispose loro: «</w:t>
      </w:r>
      <w:bookmarkStart w:id="316" w:name="_Hlk208483784"/>
      <w:r w:rsidRPr="00CE231D">
        <w:rPr>
          <w:rFonts w:ascii="Arial" w:hAnsi="Arial" w:cs="Arial"/>
          <w:b/>
          <w:bCs/>
          <w:sz w:val="24"/>
          <w:szCs w:val="24"/>
        </w:rPr>
        <w:t xml:space="preserve">E voi, perché trasgredite il comandamento di Dio in nome della vostra tradizione? </w:t>
      </w:r>
      <w:bookmarkEnd w:id="316"/>
      <w:r w:rsidRPr="00CE231D">
        <w:rPr>
          <w:rFonts w:ascii="Arial" w:hAnsi="Arial" w:cs="Arial"/>
          <w:b/>
          <w:bCs/>
          <w:sz w:val="24"/>
          <w:szCs w:val="24"/>
        </w:rPr>
        <w:t>Dio ha detto: Onora il padre e la madre e inoltre: Chi maledice il padre o la madre sia messo a morte. Voi invece dite: “Chiunque dichiara al padre o alla madre: Ciò con cui dovrei aiutarti è un’offerta a Dio, non è più tenuto a onorare suo padre”. Così avete annullato la parola di Dio con la vostra tradizione. Ipocriti! Bene ha profetato di voi Isaia, dicendo: Questo popolo mi onora con le labbra, ma il suo cuore è lontano da me. Invano essi mi rendono culto, insegnando dottrine che sono precetti di uomini».</w:t>
      </w:r>
    </w:p>
    <w:bookmarkEnd w:id="315"/>
    <w:p w14:paraId="63DC2D65" w14:textId="77777777" w:rsidR="00CE231D" w:rsidRPr="00CE231D" w:rsidRDefault="00CE231D" w:rsidP="00CE231D">
      <w:pPr>
        <w:jc w:val="both"/>
        <w:rPr>
          <w:rFonts w:ascii="Arial" w:hAnsi="Arial" w:cs="Arial"/>
          <w:b/>
          <w:bCs/>
          <w:sz w:val="24"/>
          <w:szCs w:val="24"/>
        </w:rPr>
      </w:pPr>
      <w:r w:rsidRPr="00CE231D">
        <w:rPr>
          <w:rFonts w:ascii="Arial" w:hAnsi="Arial" w:cs="Arial"/>
          <w:b/>
          <w:bCs/>
          <w:sz w:val="24"/>
          <w:szCs w:val="24"/>
        </w:rPr>
        <w:t xml:space="preserve">In quel tempo alcuni farisei e alcuni scribi, venuti da Gerusalemme, si avvicinarono a Gesù e gli dissero: «Perché i tuoi discepoli trasgrediscono la tradizione degli antichi? Infatti quando prendono cibo non si lavano le mani!». </w:t>
      </w:r>
    </w:p>
    <w:p w14:paraId="10C6668B"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Gesù è sempre sotto specialissima osservazione. Non solo Lui, ma anche i suoi discepoli. Farisei e scribi hanno un solo intento: attestare al mondo intero che Gesù non è vero Maestro. Se non è vero Maestro, non è neanche vero profeta. Se non è vero profeta, neanche è persona mandata da Dio. Quando non lo può accusare direttamente, lo si attacca indirettamente: attraverso i suoi discepoli. Non lo si attacca perché lui permette ai suoi discepoli la disobbedienza alla Parola di Dio contenuta nella Legge, nei Profeti, nei Salmi. Lo si attacca invece perché non osservanti della tradizione degli antichi e la tradizione degli antichi sono le loro umane prescrizioni: </w:t>
      </w:r>
      <w:r w:rsidRPr="00CE231D">
        <w:rPr>
          <w:rFonts w:ascii="Arial" w:hAnsi="Arial" w:cs="Arial"/>
          <w:i/>
          <w:iCs/>
          <w:sz w:val="24"/>
          <w:szCs w:val="24"/>
        </w:rPr>
        <w:t xml:space="preserve">“In quel tempo alcuni farisei e alcuni scribi, venuti da Gerusalemme, si avvicinarono a Gesù e gli dissero: «Perché i tuoi discepoli trasgrediscono la tradizione degli antichi? Infatti quando prendono cibo non si lavano le mani!». </w:t>
      </w:r>
      <w:r w:rsidRPr="00CE231D">
        <w:rPr>
          <w:rFonts w:ascii="Arial" w:hAnsi="Arial" w:cs="Arial"/>
          <w:sz w:val="24"/>
          <w:szCs w:val="24"/>
        </w:rPr>
        <w:t>Se leggiamo tutta la Scrittura Canonica e Deuterocanonica, non troviamo mai di tali prescrizioni. Sempre Dio chiede l’obbedienza alla sua Parola, a iniziare dalla Parola dell’Alleanza. Sempre Dio chiede l’ascolto della sua voce, non della voce degli uomini che è tentazione e allontanamento dalla Parola del loro Dio.</w:t>
      </w:r>
    </w:p>
    <w:p w14:paraId="265896B9"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Questa è metodologia anche dei nostri giorni: non si attacca l’altro sul fondamento di una verità oggettiva rivelata o verità oggettivamente storica. Lo si attacca sul fondamento dei nostri pensieri. Poiché l’altro non pensa come noi, allora lo si deve attaccare con ogni accusa, anche accuse infamanti e penseri di puro delirio mentale. Lo si accusa persino di essere uno strumento del diavolo. Ogni parola da noi proferita, rivela il nostro cuore: cuore malvagio, parola malvagia; cuore superbo, parola insenata; cuore invidioso, parola che distrugge e annienta l’altro. </w:t>
      </w:r>
    </w:p>
    <w:p w14:paraId="2F9B01D6"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Ecco su cosa si fonda la religione dei padri, quella vera: sull’ascolto della Parola: Parola di ieri, Parola di oggi, Parola di sempre. Dove non c’è l’ascolto della Parola di Dio, muore la vera religione, nasce la religione degli uomini. La religione degli uomini è sempre una religione a servizio del peccato e dei vizi. Religione degli uomini è anche la loro idolatria, il loro ateismo, il loro pensiero, la loro scienza, la loro coscienza. Questa regola valeva per ieri, vale per oggi, varrà per sempre. La vera religione, la religione Dio Padre e la religione di Cristo Gesù si fonda e si edifica solo sull’ascolto della Parola Dio, Parola portata a compimento da Gesù Signore. </w:t>
      </w:r>
    </w:p>
    <w:p w14:paraId="68A24548"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Dal Libro dell’Esodo</w:t>
      </w:r>
    </w:p>
    <w:p w14:paraId="3448D37E"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14:paraId="68E657AC"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 xml:space="preserve">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 (E 19,3-9). </w:t>
      </w:r>
    </w:p>
    <w:p w14:paraId="67BE4596"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Dal Libro dei Salmi</w:t>
      </w:r>
    </w:p>
    <w:p w14:paraId="09807F1C"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Venite, cantiamo al Signore, acclamiamo la roccia della nostra salvezza. Accostiamoci a lui per rendergli grazie, a lui acclamiamo con canti di gioia. Perché grande Dio è il Signore, grande re sopra tutti gli dèi. Nella sua mano sono gli abissi della terra, sono sue le vette dei monti. Suo è il mare, è lui che l’ha fatto; le sue mani hanno plasmato la terra. Entrate: prostràti, adoriamo, in ginocchio davanti al Signore che ci ha fatti. È lui il nostro Dio e noi il popolo del suo pascolo ,il gregge che egli conduce.</w:t>
      </w:r>
    </w:p>
    <w:p w14:paraId="21991311"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Se ascoltaste oggi la sua voce!</w:t>
      </w:r>
    </w:p>
    <w:p w14:paraId="087D2801"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«Non indurite il cuore come a Merìba, come 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 (Sal 95,1-11).</w:t>
      </w:r>
    </w:p>
    <w:p w14:paraId="44746403"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Dal Libro del Profeta Isaia</w:t>
      </w:r>
    </w:p>
    <w:p w14:paraId="402DA307"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Guai a voi, figli ribelli – oracolo del Signore – che fate progetti senza di me, vi legate con alleanze che io non ho ispirato, così da aggiungere peccato a peccato. Siete partiti per scendere in Egitto senza consultarmi, per mettervi sotto la protezione del faraone e per ripararvi all’ombra dell’Egitto.</w:t>
      </w:r>
    </w:p>
    <w:p w14:paraId="31D41883"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La protezione del faraone sarà la vostra vergogna e il riparo all’ombra dell’Egitto la vostra confusione. Quando i suoi capi saranno giunti a Tanis e i messaggeri avranno raggiunto Canes, tutti saranno delusi di un popolo che è inutile, che non porterà loro né aiuto né vantaggio, ma solo confusione e ignominia.</w:t>
      </w:r>
    </w:p>
    <w:p w14:paraId="30BD32AE"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Oracolo sulle bestie del Negheb. In una terra di angoscia e di miseria, della leonessa e del leone che ruggisce, di aspidi e draghi volanti, essi portano le loro ricchezze sul dorso di asini, i loro tesori sulla gobba di cammelli a un popolo che non giova a nulla. Vano e inutile è l’aiuto dell’Egitto; per questo lo chiamo «Raab l’ozioso».</w:t>
      </w:r>
    </w:p>
    <w:p w14:paraId="654E15ED"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Su, vieni, scrivi questo su una tavoletta davanti a loro, incidilo sopra un documento, perché resti per il futuro in testimonianza perenne. Poiché questo è un popolo ribelle. Sono figli bugiardi, figli che non vogliono ascoltare la legge del Signore.</w:t>
      </w:r>
    </w:p>
    <w:p w14:paraId="7FAC0155"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Essi dicono ai veggenti: «Non abbiate visioni» e ai profeti: «Non fateci profezie sincere, diteci cose piacevoli, profetateci illusioni! Scostatevi dalla retta via, uscite dal sentiero, toglieteci dalla vista il Santo d’Israele».</w:t>
      </w:r>
    </w:p>
    <w:p w14:paraId="04BC0ABA"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Pertanto dice il Santo d’Israele: «Poiché voi rigettate questa parola e confidate nella vessazione dei deboli e nella perfidia, ponendole a vostro sostegno, ebbene questa colpa diventerà per voi come una breccia che minaccia di crollare, che sporge su un alto muro, il cui crollo avviene in un attimo, improvvisamente, e s’infrange come un vaso di creta, frantumato senza misericordia, così che non si trova tra i suoi frantumi neppure un coccio con cui si possa prendere fuoco dal braciere o attingere acqua dalla cisterna».</w:t>
      </w:r>
    </w:p>
    <w:p w14:paraId="3CF423F7"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Poiché così dice il Signore Dio, il Santo d’Israele: «Nella conversione e nella calma sta la vostra salvezza, nell’abbandono confidente sta la vostra forza». Ma voi non avete voluto, anzi avete detto: «No, noi fuggiremo su cavalli». Ebbene, fuggite! «Cavalcheremo su destrieri veloci». Ebbene, più veloci saranno i vostri inseguitori. Mille saranno come uno solo di fronte alla minaccia di un altro, per la minaccia di cinque vi darete alla fuga, finché resti di voi qualcosa come un palo sulla cima di un monte e come un’asta sopra una collina.</w:t>
      </w:r>
    </w:p>
    <w:p w14:paraId="7D147C84"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 xml:space="preserve">Eppure il Signore aspetta con fiducia per farvi grazia, per questo sorge per avere pietà di voi, perché un Dio giusto è il Signore; beati coloro che sperano in lui. Popolo di Sion, che abiti a Gerusalemme, tu non dovrai più piangere. 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Considererai cose immonde le tue immagini ricoperte d’argento; i tuoi idoli rivestiti d’oro getterai via come un oggetto immondo. «Fuori!», tu dirai loro. </w:t>
      </w:r>
    </w:p>
    <w:p w14:paraId="15F9C03A"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 xml:space="preserve">Allora egli concederà la pioggia per il seme che avrai seminato nel terreno, e anche il pane, prodotto della terra, sarà abbondante e sostanzioso; in quel giorno il tuo bestiame pascolerà su un vasto prato. I buoi e gli asini che lavorano la terra mangeranno biada saporita, ventilata con la pala e con il vaglio. </w:t>
      </w:r>
    </w:p>
    <w:p w14:paraId="295036AE"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Su ogni monte e su ogni colle elevato scorreranno canali e torrenti d’acqua nel giorno della grande strage, quando cadranno le torri. La luce della luna sarà come la luce del sole e la luce del sole sarà sette volte di più, come la luce di sette giorni, quando il Signore curerà la piaga del suo popolo e guarirà le lividure prodotte dalle sue percosse.</w:t>
      </w:r>
    </w:p>
    <w:p w14:paraId="054E813D"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Ecco il nome del Signore venire da lontano, ardente è la sua ira e gravoso il suo divampare; le sue labbra traboccano sdegno, la sua lingua è come un fuoco divorante. Il suo soffio è come un torrente che straripa, che giunge fino al collo, per vagliare i popoli con il vaglio distruttore e per mettere alle mascelle dei popoli una briglia che porta a rovina. Voi innalzerete il vostro canto come nella notte in cui si celebra una festa; avrete la gioia nel cuore come chi parte al suono del flauto, per recarsi al monte del Signore, alla roccia d’Israele.</w:t>
      </w:r>
    </w:p>
    <w:p w14:paraId="2FC0B456"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 xml:space="preserve">Il Signore farà udire la sua voce maestosa e mostrerà come colpisce il suo braccio con ira ardente, in mezzo a un fuoco divorante, tra nembi, tempesta e grandine furiosa. Poiché alla voce del Signore tremerà l’Assiria, quando il Signore percuoterà con la verga. Ogni colpo del bastone punitivo, che il Signore le farà piombare addosso, sarà accompagnato con tamburelli e cetre. Egli combatterà contro di essa con battaglie tumultuose. Il Tofet, infatti, è preparato da tempo: esso è pronto anche per il re. Profondo e largo è il rogo, fuoco e legna abbondano. Lo accenderà, come torrente di zolfo, il soffio del Signore (Is 30,1-33). </w:t>
      </w:r>
    </w:p>
    <w:p w14:paraId="0ED32368"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La Parola di Dio e l’obbedienza ad essa sotto mozione, conduzione, ispirazione dello Spirit Santo, è la sola vera religione. Tutto poi nella vera religione si vive con il solo fine di obbedire alla Parola con obbedienza immediata. Tra l’ascolto e l’obbedienza non deve trascorre neanche una frazione di secondo. La nostra obbedienza deve essere sempre sul modello di Cristo Gesù e della Vergine Maria. </w:t>
      </w:r>
    </w:p>
    <w:p w14:paraId="5502104A" w14:textId="77777777" w:rsidR="00CE231D" w:rsidRPr="00CE231D" w:rsidRDefault="00CE231D" w:rsidP="00CE231D">
      <w:pPr>
        <w:jc w:val="both"/>
        <w:rPr>
          <w:rFonts w:ascii="Arial" w:hAnsi="Arial" w:cs="Arial"/>
          <w:b/>
          <w:bCs/>
          <w:sz w:val="24"/>
          <w:szCs w:val="24"/>
        </w:rPr>
      </w:pPr>
    </w:p>
    <w:p w14:paraId="4B37D9F9" w14:textId="77777777" w:rsidR="00CE231D" w:rsidRPr="00CE231D" w:rsidRDefault="00CE231D" w:rsidP="00CE231D">
      <w:pPr>
        <w:jc w:val="both"/>
        <w:rPr>
          <w:rFonts w:ascii="Arial" w:hAnsi="Arial" w:cs="Arial"/>
          <w:b/>
          <w:bCs/>
          <w:sz w:val="24"/>
          <w:szCs w:val="24"/>
        </w:rPr>
      </w:pPr>
      <w:r w:rsidRPr="00CE231D">
        <w:rPr>
          <w:rFonts w:ascii="Arial" w:hAnsi="Arial" w:cs="Arial"/>
          <w:b/>
          <w:bCs/>
          <w:sz w:val="24"/>
          <w:szCs w:val="24"/>
        </w:rPr>
        <w:t xml:space="preserve">Ed egli rispose loro: «E voi, perché trasgredite il comandamento di Dio in nome della vostra tradizione? </w:t>
      </w:r>
    </w:p>
    <w:p w14:paraId="38B1FF4C"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Gesù, fino a questo momento, ha sempre risposto a scribi e farisei in modo quasi mai diretto. Oggi risponde in modo diretto, con una accusa vera e gravissima: </w:t>
      </w:r>
      <w:r w:rsidRPr="00CE231D">
        <w:rPr>
          <w:rFonts w:ascii="Arial" w:hAnsi="Arial" w:cs="Arial"/>
          <w:i/>
          <w:iCs/>
          <w:sz w:val="24"/>
          <w:szCs w:val="24"/>
        </w:rPr>
        <w:t xml:space="preserve">“Ed egli rispose loro: «E voi, perché trasgredite il comandamento di Dio in nome della vostra tradizione?”. </w:t>
      </w:r>
      <w:r w:rsidRPr="00CE231D">
        <w:rPr>
          <w:rFonts w:ascii="Arial" w:hAnsi="Arial" w:cs="Arial"/>
          <w:sz w:val="24"/>
          <w:szCs w:val="24"/>
        </w:rPr>
        <w:t>La vera tradizione è l’obbedienza alla Parola di Dio. Questa obbedienza ci hanno lasciato i nostri padri come esempio da imitare e da seguire. Vera tradizione è l’obbedienza di Noè; è l’obbedienza di Abramo; è l’obbedienza di Isacco, di Rebecca, di Giacobbe, di Giuseppe. Vera tradizione l’obbedienza di Mosè, di Giosuè, di Samuele, di Davide e di tutti i profeti. Vera tradizione è l’obbedienza di tuttu gli uomini di Dio dell’Antico Testamento. Vera tradizione è l’obbedienza dei saggi e degli agiografi della Parola del Signore.</w:t>
      </w:r>
    </w:p>
    <w:p w14:paraId="1F9BD849"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Vera tradizione non è di certo la disobbedienza alla Parola di Dio di scribi e farisei, che inseguono i desideri del loro cuore. Essi fondano la loro tradizione sulla sola Legge di Mosè. Anche fondare la tradizione sulla sola Legge di Mosè. è tradizione incompleta e imperfetta. Mosè è una voce di Dio. Non è la voce di Dio. Questo errore non è lontano da noi. Si fonda la verità su una sola Parola del Signore, mentre il Signore dopo questa Parola, ha parlato fino al giorno dei farisei e degli scribi ancora per mille e duecento anni. Anche noi possiamo incorrere in questo errore: fondare la nostra religione su una Parola detta dal Signore agli inizi di un cammino, mentre poi a questa Parola ha aggiunto altri milioni di milioni di Parole. Sempre quando siamo governati dal nostro cuore e dalla nostra mente, la nostra stoltezza è grande. Sempre quando siamo governati dal peccato, dalla nostra bocca sempre escono oracoli di tenebre, di menzogna, di falsità. </w:t>
      </w:r>
    </w:p>
    <w:p w14:paraId="38C51B8C" w14:textId="77777777" w:rsidR="00CE231D" w:rsidRPr="00CE231D" w:rsidRDefault="00CE231D" w:rsidP="00CE231D">
      <w:pPr>
        <w:jc w:val="both"/>
        <w:rPr>
          <w:rFonts w:ascii="Arial" w:hAnsi="Arial" w:cs="Arial"/>
          <w:b/>
          <w:bCs/>
          <w:sz w:val="24"/>
          <w:szCs w:val="24"/>
        </w:rPr>
      </w:pPr>
      <w:bookmarkStart w:id="317" w:name="_Hlk211200720"/>
      <w:r w:rsidRPr="00CE231D">
        <w:rPr>
          <w:rFonts w:ascii="Arial" w:hAnsi="Arial" w:cs="Arial"/>
          <w:b/>
          <w:bCs/>
          <w:sz w:val="24"/>
          <w:szCs w:val="24"/>
        </w:rPr>
        <w:t xml:space="preserve"> Dio ha detto: Onora il padre e la madre e inoltre: Chi maledice il padre o la madre sia messo a morte. </w:t>
      </w:r>
    </w:p>
    <w:bookmarkEnd w:id="317"/>
    <w:p w14:paraId="7CBE9815"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Gesù ora mette in luce, non tutte le trasgressioni della Parola di Dio operate dagli scribi e dai farisei, ne mette in luce solo una, quella conosciuta da tutto il popolo: </w:t>
      </w:r>
      <w:r w:rsidRPr="00CE231D">
        <w:rPr>
          <w:rFonts w:ascii="Arial" w:hAnsi="Arial" w:cs="Arial"/>
          <w:i/>
          <w:iCs/>
          <w:sz w:val="24"/>
          <w:szCs w:val="24"/>
        </w:rPr>
        <w:t xml:space="preserve">“Dio ha detto: Onora il padre e la madre e inoltre: Chi maledice il padre o la madre sia messo a morte”. </w:t>
      </w:r>
      <w:r w:rsidRPr="00CE231D">
        <w:rPr>
          <w:rFonts w:ascii="Arial" w:hAnsi="Arial" w:cs="Arial"/>
          <w:sz w:val="24"/>
          <w:szCs w:val="24"/>
        </w:rPr>
        <w:t>Ci sono infatti pensieri segreti e anche azione segrete. Gesù quasi mai parte dalle azioni segrete, parte dalle azioni conosciute, perché sono fatte alle luce del sole e dalle parole conosciute da tutti perché da loro gridate ad alta voce. Gesù illumina la gente su quanto essa già conosce, perché già da essa visto e ascoltato. Gesù inoltre mai impone la sua verità o dialoga e parla per avere lui ragione e loro torto. Gesù sempre dialoga e parla per aiutare gli altri a ragionare, cioè a essere veri uomini, a rispettare la loro natura. Un uomo che non ragione non è vero uomo, Non rispetta la sua natura che è razionalità e discernimento. Gesù è sempre illuminato dalla sublime scienza nello Spirito Santo e dalla sua divina sapienza. Quando il Signore Dio rivela ai suoi profeti le cose nascoste, le rivela perché il suo profeta creda con fede fondata sulla visione che il suo Dio è giusto in ogni sua opera. Questa fede fondata sulla visione deve rafforza il profeta perché mai dubiti della Parola che il Signore vuole annunzi al suo popolo.</w:t>
      </w:r>
    </w:p>
    <w:p w14:paraId="36DD4FBF"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Ecco un esempio concreto che ci nostra come il Signora rafforza il suo profeta, mostrandogli i peccati commessi in segreto dai capi del suo popolo:</w:t>
      </w:r>
    </w:p>
    <w:p w14:paraId="63491E70"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0721968B"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w:t>
      </w:r>
    </w:p>
    <w:p w14:paraId="2E98FC88"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Ecco ora Legge sull’onore da tributare al padre e alla madre, così come essa è scritta nel Libro dell’Esodo, e la Legge sulla maledizione, secondo quanto è comandato nel Libro del Deuteronomio:</w:t>
      </w:r>
    </w:p>
    <w:p w14:paraId="3E1CC36D" w14:textId="77777777" w:rsidR="00CE231D" w:rsidRPr="00CE231D" w:rsidRDefault="00CE231D" w:rsidP="00CE231D">
      <w:pPr>
        <w:rPr>
          <w:rFonts w:ascii="Arial" w:hAnsi="Arial" w:cs="Arial"/>
          <w:sz w:val="24"/>
          <w:szCs w:val="24"/>
        </w:rPr>
      </w:pPr>
      <w:r w:rsidRPr="00CE231D">
        <w:rPr>
          <w:rFonts w:ascii="Arial" w:hAnsi="Arial" w:cs="Arial"/>
          <w:sz w:val="24"/>
          <w:szCs w:val="24"/>
        </w:rPr>
        <w:t>Dal Libro dell’Esodo</w:t>
      </w:r>
    </w:p>
    <w:p w14:paraId="7081F427"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Dio pronunciò tutte queste parole: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448067EA"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Non pronuncerai invano il nome del Signore, tuo Dio, perché il Signore non lascia impunito chi pronuncia il suo nome invano.</w:t>
      </w:r>
    </w:p>
    <w:p w14:paraId="0D1F5DA5"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07582A0F"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Onora tuo padre e tua madre, perché si prolunghino i tuoi giorni nel paese che il Signore, tuo Dio, ti dà.</w:t>
      </w:r>
    </w:p>
    <w:p w14:paraId="5C522DE1"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Non ucciderai. Non commetterai adulterio. Non ruberai. Non pronuncerai falsa testimonianza contro il tuo prossimo.</w:t>
      </w:r>
    </w:p>
    <w:p w14:paraId="57B705ED"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 xml:space="preserve">Non desidererai la casa del tuo prossimo. Non desidererai la moglie del tuo prossimo, né il suo schiavo né la sua schiava, né il suo bue né il suo asino, né alcuna cosa che appartenga al tuo prossimo» (Es 20,1-17). </w:t>
      </w:r>
    </w:p>
    <w:p w14:paraId="236B323C"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Dal Libro del Deuteronomio</w:t>
      </w:r>
    </w:p>
    <w:p w14:paraId="6272F92B"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Mosè e gli anziani d’Israele diedero quest’ordine al popolo: «Osservate tutti i comandi che oggi vi do. Quando avrete attraversato il Giordano per entrare nella terra che il Signore, vostro Dio, sta per darvi, erigerai grandi pietre e le intonacherai di calce. Scriverai su di esse tutte le parole di questa legge, quando avrai attraversato il Giordano per entrare nella terra che il Signore, tuo Dio, sta per darti, terra dove scorrono latte e miele, come il Signore, Dio dei tuoi padri, ti ha detto. Quando dunque avrete attraversato il Giordano, erigerete sul monte Ebal queste pietre, come oggi vi comando, e le intonacherete di calce. Là costruirai anche un altare al Signore, tuo Dio, un altare di pietre non toccate da strumento di ferro. Costruirai l’altare del Signore, tuo Dio, con pietre intatte, e sopra vi offrirai olocausti al Signore, tuo Dio. Offrirai sacrifici di comunione, là ne mangerai e ti rallegrerai davanti al Signore, tuo Dio. Scriverai su quelle pietre tutte le parole di questa legge, con scrittura ben chiara».</w:t>
      </w:r>
    </w:p>
    <w:p w14:paraId="6FCDCA7F"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 xml:space="preserve">Mosè e i sacerdoti leviti dissero a tutto Israele: «Fa’ silenzio e ascolta, Israele! Oggi sei divenuto il popolo del Signore, tuo Dio. Obbedirai quindi alla voce del Signore, tuo Dio, e metterai in pratica i suoi comandi e le sue leggi che oggi ti do». </w:t>
      </w:r>
    </w:p>
    <w:p w14:paraId="44DE6F36"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In quello stesso giorno Mosè diede quest’ordine al popolo: «Ecco quelli che, una volta attraversato il Giordano, staranno sul monte Garizìm per benedire il popolo: Simeone, Levi, Giuda, Ìssacar, Giuseppe e Beniamino; ecco quelli che staranno sul monte Ebal per pronunciare la maledizione: Ruben, Gad, Aser, Zàbulon, Dan e Nèftali. I leviti prenderanno la parola e diranno ad alta voce a tutti gli Israeliti:</w:t>
      </w:r>
    </w:p>
    <w:p w14:paraId="245D34E0"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“Maledetto l’uomo che fa un’immagine scolpita o di metallo fuso, abominio per il Signore, lavoro di mano d’artefice, e la pone in luogo occulto!”. Tutto il popolo risponderà e dirà: “Amen”.</w:t>
      </w:r>
    </w:p>
    <w:p w14:paraId="26C22914"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“Maledetto chi maltratta il padre e la madre!”. Tutto il popolo dirà: “Amen”.</w:t>
      </w:r>
    </w:p>
    <w:p w14:paraId="01AEA47C"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“Maledetto chi sposta i confini del suo prossimo!”. Tutto il popolo dirà: “Amen”.</w:t>
      </w:r>
    </w:p>
    <w:p w14:paraId="23E8CFB6"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“Maledetto chi fa smarrire il cammino al cieco!”. Tutto il popolo dirà: “Amen”.</w:t>
      </w:r>
    </w:p>
    <w:p w14:paraId="35754878"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“Maledetto chi lede il diritto del forestiero, dell’orfano e della vedova!”. Tutto il popolo dirà: “Amen”.</w:t>
      </w:r>
    </w:p>
    <w:p w14:paraId="6F69FBC8"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“Maledetto chi si unisce con la moglie del padre, perché solleva il lembo del mantello del padre!”. Tutto il popolo dirà: “Amen”.</w:t>
      </w:r>
    </w:p>
    <w:p w14:paraId="4FED1FD7"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“Maledetto chi giace con qualsiasi bestia!”. Tutto il popolo dirà: “Amen”.</w:t>
      </w:r>
    </w:p>
    <w:p w14:paraId="56EB626E"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“Maledetto chi giace con la propria sorella, figlia di suo padre o figlia di sua madre!”. Tutto il popolo dirà: “Amen”.</w:t>
      </w:r>
    </w:p>
    <w:p w14:paraId="1F2C024F"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“Maledetto chi giace con la suocera!”. Tutto il popolo dirà: “Amen”.</w:t>
      </w:r>
    </w:p>
    <w:p w14:paraId="76615D33"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“Maledetto chi colpisce il suo prossimo in segreto!”. Tutto il popolo dirà: “Amen”.</w:t>
      </w:r>
    </w:p>
    <w:p w14:paraId="104158D4"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“Maledetto chi accetta un regalo per condannare a morte un innocente!”. Tutto il popolo dirà: “Amen”.</w:t>
      </w:r>
    </w:p>
    <w:p w14:paraId="35F974B0"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 xml:space="preserve">“Maledetto chi non mantiene in vigore le parole di questa legge, per metterle in pratica!”. Tutto il popolo dirà: “Amen” (Dt 27,1-26). </w:t>
      </w:r>
    </w:p>
    <w:p w14:paraId="3DFE5C34"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Ecco cosa viene insegnato anche nel Libro del Siracide:</w:t>
      </w:r>
    </w:p>
    <w:p w14:paraId="62240FAE"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Figli, ascoltate me, vostro padre, e agite in modo da essere salvati. Il Signore infatti ha glorificato il padre al di sopra dei figli e ha stabilito il diritto della madre sulla prole.</w:t>
      </w:r>
    </w:p>
    <w:p w14:paraId="1C7A696B"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 xml:space="preserve">Chi onora il padre espia i peccati, chi onora sua madre è come chi accumula tesori. Chi onora il padre avrà gioia dai propri figli e sarà esaudito nel giorno della sua preghiera. </w:t>
      </w:r>
    </w:p>
    <w:p w14:paraId="1F2AF43B"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 xml:space="preserve">Chi glorifica il padre vivrà a lungo, chi obbedisce al Signore darà consolazione alla madre. Chi teme il Signore, onora il padre e serve come padroni i suoi genitori. </w:t>
      </w:r>
    </w:p>
    <w:p w14:paraId="4DE8446A"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Con le azioni e con le parole onora tuo padre, perché scenda su di te la sua benedizione, poiché la benedizione del padre consolida le case dei figli, la maledizione della madre ne scalza le fondamenta.</w:t>
      </w:r>
    </w:p>
    <w:p w14:paraId="62956D33"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 xml:space="preserve">Non vantarti del disonore di tuo padre, perché il disonore del padre non è gloria per te; la gloria di un uomo dipende dall’onore di suo padre, vergogna per i figli è una madre nel disonore. </w:t>
      </w:r>
    </w:p>
    <w:p w14:paraId="198B1D70"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 xml:space="preserve">Figlio, soccorri tuo padre nella vecchiaia, non contristarlo durante la sua vita. Sii indulgente, anche se perde il senno, e non disprezzarlo, mentre tu sei nel pieno vigore. </w:t>
      </w:r>
    </w:p>
    <w:p w14:paraId="08F51859"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 xml:space="preserve">L’opera buona 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 (Sir 3,1-16). </w:t>
      </w:r>
    </w:p>
    <w:p w14:paraId="3DB3CCD3"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Il quarto comandamento è essenza della Legge dell’Alleanza. Chi trasgredisce questo comandamento è l’Alleanza stipulata con Dio che trasgredisce. Inoltre questo comandamento è il solo che è legato a una promessa. </w:t>
      </w:r>
    </w:p>
    <w:p w14:paraId="35C580DC" w14:textId="77777777" w:rsidR="00CE231D" w:rsidRPr="00CE231D" w:rsidRDefault="00CE231D" w:rsidP="00CE231D">
      <w:pPr>
        <w:jc w:val="both"/>
        <w:rPr>
          <w:rFonts w:ascii="Arial" w:hAnsi="Arial" w:cs="Arial"/>
          <w:b/>
          <w:bCs/>
          <w:sz w:val="24"/>
          <w:szCs w:val="24"/>
        </w:rPr>
      </w:pPr>
    </w:p>
    <w:p w14:paraId="74ED5953" w14:textId="77777777" w:rsidR="00CE231D" w:rsidRPr="00CE231D" w:rsidRDefault="00CE231D" w:rsidP="00CE231D">
      <w:pPr>
        <w:jc w:val="both"/>
        <w:rPr>
          <w:rFonts w:ascii="Arial" w:hAnsi="Arial" w:cs="Arial"/>
          <w:b/>
          <w:bCs/>
          <w:sz w:val="24"/>
          <w:szCs w:val="24"/>
        </w:rPr>
      </w:pPr>
      <w:bookmarkStart w:id="318" w:name="_Hlk211200746"/>
      <w:r w:rsidRPr="00CE231D">
        <w:rPr>
          <w:rFonts w:ascii="Arial" w:hAnsi="Arial" w:cs="Arial"/>
          <w:b/>
          <w:bCs/>
          <w:sz w:val="24"/>
          <w:szCs w:val="24"/>
        </w:rPr>
        <w:t xml:space="preserve">Voi invece dite: “Chiunque dichiara al padre o alla madre: Ciò con cui dovrei aiutarti è un’offerta a Dio, non è più tenuto a onorare suo padre”. </w:t>
      </w:r>
    </w:p>
    <w:bookmarkEnd w:id="318"/>
    <w:p w14:paraId="5088CA73"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Quando ci si trova dinanzi a un Comandamento della Legge dell’Alleanza, nessuno potrà modificarlo, aggiungendo o togliendo. Si può però per mozione dello Spirito Santo conoscere come esso va compreso e vissuto. Quanto ad esempio ci ha insegnato il Siracide è frutto in lui dello Spirito Santo. Questi ci dona la sua intelligenza e la sua sapienza e così ci aiuta e meglio comprendere e a meglio vivere i Comandamenti del nostro Dio. </w:t>
      </w:r>
    </w:p>
    <w:p w14:paraId="2ACB7D03"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Farisei e scribi invece cosa fanno? Annullano il Comandamento. Così agendo si pongono al posto di Dio: </w:t>
      </w:r>
      <w:r w:rsidRPr="00CE231D">
        <w:rPr>
          <w:rFonts w:ascii="Arial" w:hAnsi="Arial" w:cs="Arial"/>
          <w:i/>
          <w:iCs/>
          <w:sz w:val="24"/>
          <w:szCs w:val="24"/>
        </w:rPr>
        <w:t xml:space="preserve">“Voi invece dite: “Chiunque dichiara al padre o alla madre: Ciò con cui dovrei aiutarti è un’offerta a Dio, non è più tenuto a onorare suo padre”. </w:t>
      </w:r>
      <w:r w:rsidRPr="00CE231D">
        <w:rPr>
          <w:rFonts w:ascii="Arial" w:hAnsi="Arial" w:cs="Arial"/>
          <w:sz w:val="24"/>
          <w:szCs w:val="24"/>
        </w:rPr>
        <w:t xml:space="preserve">Ecco il loro peccato. Ma è solo questo il loro peccato? Tutti Comandamenti sono da loro sostituiti con la loro tradizione. Almeno essi lo facevano con abilità e destrezza satanica. Oggi si dice con grande stoltezza che i </w:t>
      </w:r>
      <w:r w:rsidRPr="00CE231D">
        <w:rPr>
          <w:rFonts w:ascii="Arial" w:hAnsi="Arial" w:cs="Arial"/>
          <w:i/>
          <w:iCs/>
          <w:sz w:val="24"/>
          <w:szCs w:val="24"/>
        </w:rPr>
        <w:t>“Vecchi Comandamenti”</w:t>
      </w:r>
      <w:r w:rsidRPr="00CE231D">
        <w:rPr>
          <w:rFonts w:ascii="Arial" w:hAnsi="Arial" w:cs="Arial"/>
          <w:sz w:val="24"/>
          <w:szCs w:val="24"/>
        </w:rPr>
        <w:t xml:space="preserve"> non obbligano più. Oggi obbliga solo l’amore. Dove c’è amore c’è tutto. Ma i Comandamenti non sono forse la prima Legge dell’amore verso Dio e verso il prossimo? Un amore non fondato sulla Legge del Sinai e sulla Legge del Discorso della Montagna non è amore. È solo egoismo e peccato, che può essere anche peccato contro lo Spirito Santo, perché si impugna la verità rivelata. Sopra il Comandamento non esistono leggi umane. Contro il Comandamento non esiste alcuna autorità, ne papale, né episcopale, né presbiterale, né diaconale, né profetica, né di fedeli laici, né di alcuna autorità profana. Sopra il Comandamento c’è solo il Comandamento e sopra il Vangelo c’è solo il Vangelo. </w:t>
      </w:r>
    </w:p>
    <w:p w14:paraId="5B87B0C2" w14:textId="77777777" w:rsidR="00CE231D" w:rsidRPr="00CE231D" w:rsidRDefault="00CE231D" w:rsidP="00CE231D">
      <w:pPr>
        <w:jc w:val="both"/>
        <w:rPr>
          <w:rFonts w:ascii="Arial" w:hAnsi="Arial" w:cs="Arial"/>
          <w:b/>
          <w:bCs/>
          <w:sz w:val="24"/>
          <w:szCs w:val="24"/>
        </w:rPr>
      </w:pPr>
    </w:p>
    <w:p w14:paraId="7F94E60D" w14:textId="77777777" w:rsidR="00CE231D" w:rsidRPr="00CE231D" w:rsidRDefault="00CE231D" w:rsidP="00CE231D">
      <w:pPr>
        <w:jc w:val="both"/>
        <w:rPr>
          <w:rFonts w:ascii="Arial" w:hAnsi="Arial" w:cs="Arial"/>
          <w:b/>
          <w:bCs/>
          <w:sz w:val="24"/>
          <w:szCs w:val="24"/>
        </w:rPr>
      </w:pPr>
      <w:bookmarkStart w:id="319" w:name="_Hlk211200775"/>
      <w:r w:rsidRPr="00CE231D">
        <w:rPr>
          <w:rFonts w:ascii="Arial" w:hAnsi="Arial" w:cs="Arial"/>
          <w:b/>
          <w:bCs/>
          <w:sz w:val="24"/>
          <w:szCs w:val="24"/>
        </w:rPr>
        <w:t xml:space="preserve">Così avete annullato la parola di Dio con la vostra tradizione. </w:t>
      </w:r>
    </w:p>
    <w:bookmarkEnd w:id="319"/>
    <w:p w14:paraId="0E4A904A"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Ecco dove risiede la sapienza diabolica e infernale di scribi e farisei: </w:t>
      </w:r>
      <w:r w:rsidRPr="00CE231D">
        <w:rPr>
          <w:rFonts w:ascii="Arial" w:hAnsi="Arial" w:cs="Arial"/>
          <w:i/>
          <w:iCs/>
          <w:sz w:val="24"/>
          <w:szCs w:val="24"/>
        </w:rPr>
        <w:t>“Così avete annullato la parola di Dio con la vostra tradizione”.</w:t>
      </w:r>
      <w:r w:rsidRPr="00CE231D">
        <w:rPr>
          <w:rFonts w:ascii="Arial" w:hAnsi="Arial" w:cs="Arial"/>
          <w:sz w:val="24"/>
          <w:szCs w:val="24"/>
        </w:rPr>
        <w:t xml:space="preserve"> La Legge dell’Alleanza non è per un tempo. È per tutti i tempi. La Legge del Vangelo non è per un tempo. È per tutti i tempi. La Voce d Dio da ascoltare è oggi, domani, sempre. Oggi Voce di Dio è Cristo Gesù. Sopra la voce di Cristo non esiste alcun’altra voce. Oggi Gesù è il Maestro. Sopra Gesù non vi è alcun altro Maestro. Come la Parola di Mosè non può essere annullata, così non può essere annullata la Parola di Gesù. Non è Mosè che dona compimento alla Voce di Dio che è Gesù. È invece Gesù che dona pieno compimento a Mosè, o alla Legge, e a tutti i profeti e sapienti dell’Antico Testamento. Gesù è la voce che dichiara vere o false tutte le altri voci, voci di scienza, voci di filosofia, voci di religione, voci di magistero, voci di teologia, voci di esegesi, voci di ermeneutica. voci di ogni parola che esce dal cuore dell’uomo. Ogni voce che non è conforme o in poco o in molto con la Voce di Cristo Gesù, è obbligata a rendersi conforme alla Voce di Gesù. Purtroppo, oggi, tutte voci dell’uomo pretendo porsi tutte sopra la Voce di Cristo Gesù. A tutte queste voci della terra potremmo noi risponde con le Parole dette da Do a Giobbe:</w:t>
      </w:r>
    </w:p>
    <w:p w14:paraId="5D8E1B42"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 xml:space="preserve">Il Signore prese a dire a Giobbe in mezzo all’uragano: «Chi è mai costui che oscura il mio piano con discorsi da ignorante? Cingiti i fianchi come un prode: io t’interrogherò e tu mi istruirai! (Gb 38,1-3). </w:t>
      </w:r>
    </w:p>
    <w:p w14:paraId="2FB88B8B"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Il Signore prese a dire a Giobbe: «Il censore vuole ancora contendere con l’Onnipotente? L’accusatore di Dio risponda!».</w:t>
      </w:r>
    </w:p>
    <w:p w14:paraId="55CE21CC"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Giobbe prese a dire al Signore: «Ecco, non conto niente: che cosa ti posso rispondere? Mi metto la mano sulla bocca. Ho parlato una volta, ma non replicherò, due volte ho parlato, ma non continuerò».</w:t>
      </w:r>
    </w:p>
    <w:p w14:paraId="5FF361D4"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 xml:space="preserve">Il Signore prese a dire a Giobbe in mezzo all’uragano: «Cingiti i fianchi come un prode: io t’interrogherò e tu mi istruirai! Oseresti tu cancellare il mio giudizio, dare a me il torto per avere tu la ragione? Hai tu un braccio come quello di Dio e puoi tuonare con voce pari alla sua? Su, órnati pure di maestà e di grandezza, rivèstiti di splendore e di gloria! Effondi pure i furori della tua collera, guarda ogni superbo e abbattilo, guarda ogni superbo e umilialo, schiaccia i malvagi ovunque si trovino; sprofondali nella polvere tutti insieme e rinchiudi i loro volti nel buio! Allora anch’io ti loderò, perché hai trionfato con la tua destra (Gb 40,1-14). </w:t>
      </w:r>
    </w:p>
    <w:p w14:paraId="16FCF03D"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Giobbe prese a dire al Signore: «Comprendo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 (Gb 42, 1-8)</w:t>
      </w:r>
    </w:p>
    <w:p w14:paraId="00990F0F"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Oggi questa umiltà manca all’uomo. Vede i suoi quotidiani fallimenti, vede che dovunque mette mano, tutto si trasforma in polvere e cenere, eppure persevera con ostinazione nella sua superbia e avanza da un fallimento a un altro. Questo vale anche per i responsabili della cosa pubblica. Quanti sono sul trono sono senza soluzioni efficaci. Quanti non sono sul trono, hanno ogni efficace soluzione. Poi si sale sul trono, perché il Signore mette alla prova di umiltà ogni uomo, e anche costoro agiscono dalla loro superbia e anche loro sperimentano la loro nullità. Sempre dobbiamo ricordarci sia del Cantico di Anna e sia del Magnificat della Vergine Maria. Il Signore disperde i superbi nei pensieri del loro cuore.</w:t>
      </w:r>
    </w:p>
    <w:p w14:paraId="0AE35D16"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Cantico di Anna</w:t>
      </w:r>
    </w:p>
    <w:p w14:paraId="4F76D608"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w:t>
      </w:r>
    </w:p>
    <w:p w14:paraId="1CFDC95D"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w:t>
      </w:r>
    </w:p>
    <w:p w14:paraId="4F22A57D"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w:t>
      </w:r>
    </w:p>
    <w:p w14:paraId="7F3388CB"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 xml:space="preserve">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(1Sam 2.1-10). </w:t>
      </w:r>
    </w:p>
    <w:p w14:paraId="7713D286"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Cantico del Magnificat</w:t>
      </w:r>
    </w:p>
    <w:p w14:paraId="4E804568"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p>
    <w:p w14:paraId="29F381D2"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 xml:space="preserve">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7DC8235C"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Questa verità vale anche per la Chiesa del Dio vivente. Chi comanda o chi serve dal posto del comando sempre si deve rivestire di grande umiltà. Ci si riveste di grande umiltà nella fede che il governo appartiene solo a Dio e che ogni servizio va svolto nella grande fede, nella speranza certa, nella carità di un’opera esercitata sempre nel nome di Dio, come servi posti ad amministrare la sua luce, la sua grazia, la sua carità, per far crescere il suo regno in santità, giustizia e verità e con l’aggiunta di nuovi figli. I servi devono ricordarsi che essi hanno il posto di Cristo e che il loro servizio potrà essere vissuto solo nello Spirito Santo e con il suo perenne sostegno. </w:t>
      </w:r>
    </w:p>
    <w:p w14:paraId="02018AF8" w14:textId="77777777" w:rsidR="00CE231D" w:rsidRPr="00CE231D" w:rsidRDefault="00CE231D" w:rsidP="00CE231D">
      <w:pPr>
        <w:jc w:val="both"/>
        <w:rPr>
          <w:rFonts w:ascii="Arial" w:hAnsi="Arial" w:cs="Arial"/>
          <w:b/>
          <w:bCs/>
          <w:sz w:val="24"/>
          <w:szCs w:val="24"/>
        </w:rPr>
      </w:pPr>
    </w:p>
    <w:p w14:paraId="103CFA07" w14:textId="77777777" w:rsidR="00CE231D" w:rsidRPr="00CE231D" w:rsidRDefault="00CE231D" w:rsidP="00CE231D">
      <w:pPr>
        <w:jc w:val="both"/>
        <w:rPr>
          <w:rFonts w:ascii="Arial" w:hAnsi="Arial" w:cs="Arial"/>
          <w:b/>
          <w:bCs/>
          <w:sz w:val="24"/>
          <w:szCs w:val="24"/>
        </w:rPr>
      </w:pPr>
      <w:r w:rsidRPr="00CE231D">
        <w:rPr>
          <w:rFonts w:ascii="Arial" w:hAnsi="Arial" w:cs="Arial"/>
          <w:b/>
          <w:bCs/>
          <w:sz w:val="24"/>
          <w:szCs w:val="24"/>
        </w:rPr>
        <w:t xml:space="preserve">Ipocriti! Bene ha profetato di voi Isaia, dicendo: Questo popolo mi onora con le labbra, ma il suo cuore è lontano da me. </w:t>
      </w:r>
    </w:p>
    <w:p w14:paraId="0E509F49"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Ora Gesù si rivolge a scribi e farisei chiamandoli ipocriti. L’ipocrita è colui che indossa una maschera di bontà mentre il suo interno è malvagità e cattiveria. Indossa vesti da pecora mentre all’interno è un lupo rapace. Si veste con abiti di umiltà, mentre il suo cuore è superbia diabolica e satanica. Si veste da amico di Dio mentre nel suo cuore ha proclamato se stesso Dio. Si veste con le vesti della vera pietà, mentre invece è un adoratore di se stesso. Gesù applica ad essi la profezia di Isaia: </w:t>
      </w:r>
      <w:r w:rsidRPr="00CE231D">
        <w:rPr>
          <w:rFonts w:ascii="Arial" w:hAnsi="Arial" w:cs="Arial"/>
          <w:i/>
          <w:iCs/>
          <w:sz w:val="24"/>
          <w:szCs w:val="24"/>
        </w:rPr>
        <w:t xml:space="preserve">“Ipocriti! Bene ha profetato di voi Isaia, dicendo: Questo popolo mi onora con le labbra, ma il suo cuore è lontano da me”. </w:t>
      </w:r>
      <w:r w:rsidRPr="00CE231D">
        <w:rPr>
          <w:rFonts w:ascii="Arial" w:hAnsi="Arial" w:cs="Arial"/>
          <w:sz w:val="24"/>
          <w:szCs w:val="24"/>
        </w:rPr>
        <w:t xml:space="preserve">Il nostro Dio non vuole un culto di labbra. Vuole il culto del cuore. Il culto del cuore esige che a Dio si consegni tutta la nostra vita per fare sempre e in ogni luogo la sua volontà, non però una divina volontà immaginata da noi, ma la divina volontà da Lui manifesta nella Parola canonica scritta e e volontà che Lui ci la manifesta anche attraverso la sua Voce. Cosa è infatti la Sacra Scrittura? Essa la voce di Dio che stata raccolta sempre sotto mozione e conduzione dello Spirito Santo dal giorno della creazione al giorno della morte dell’ultimo Apostolo che è Giovanni, il discepolo che Gesù amava. Dopo la Sacra Scrittura viene la Sacra Tradizione della Chiesa che è la raccolta della voce dello Spirito Santo. Questa inizia dopo la morte dell’ultimo Apostolo e durerà fino al giorno della Parusia del Signore. Oggi noi tutti siamo chiamati ad ascoltare la voce dello Spirito Santo. Se i figli della Chiesa, pastori e fedeli, dovessero oscurare anche una sola voce dello Spirito Santo, essi di renderebbero responsabili di tutte le anime che si perdono a causa di questo oscuramento. </w:t>
      </w:r>
    </w:p>
    <w:p w14:paraId="45FB7B9A" w14:textId="77777777" w:rsidR="00CE231D" w:rsidRPr="00CE231D" w:rsidRDefault="00CE231D" w:rsidP="00CE231D">
      <w:pPr>
        <w:jc w:val="both"/>
        <w:rPr>
          <w:rFonts w:ascii="Arial" w:hAnsi="Arial" w:cs="Arial"/>
          <w:b/>
          <w:bCs/>
          <w:sz w:val="24"/>
          <w:szCs w:val="24"/>
        </w:rPr>
      </w:pPr>
    </w:p>
    <w:p w14:paraId="5BC192BE" w14:textId="77777777" w:rsidR="00CE231D" w:rsidRPr="00CE231D" w:rsidRDefault="00CE231D" w:rsidP="00CE231D">
      <w:pPr>
        <w:jc w:val="both"/>
        <w:rPr>
          <w:rFonts w:ascii="Arial" w:hAnsi="Arial" w:cs="Arial"/>
          <w:b/>
          <w:bCs/>
          <w:sz w:val="24"/>
          <w:szCs w:val="24"/>
        </w:rPr>
      </w:pPr>
      <w:bookmarkStart w:id="320" w:name="_Hlk211200816"/>
      <w:r w:rsidRPr="00CE231D">
        <w:rPr>
          <w:rFonts w:ascii="Arial" w:hAnsi="Arial" w:cs="Arial"/>
          <w:b/>
          <w:bCs/>
          <w:sz w:val="24"/>
          <w:szCs w:val="24"/>
        </w:rPr>
        <w:t>Invano essi mi rendono culto, insegnando dottrine che sono precetti di uomini».</w:t>
      </w:r>
    </w:p>
    <w:bookmarkEnd w:id="320"/>
    <w:p w14:paraId="2C276E06"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Ecco perché il cuore de figli del popolo di Dio è lontano dal suo Signore. Ess hanno abbandonato la Parola del Signore e al suo posto vivono e insegano un culto fondato sui precetti degli uomini. È un culto a servizio dell’uomo e non di Dio. È un culto non di obbedienza a Dio, ma di obbedienza all’uomo: </w:t>
      </w:r>
      <w:r w:rsidRPr="00CE231D">
        <w:rPr>
          <w:rFonts w:ascii="Arial" w:hAnsi="Arial" w:cs="Arial"/>
          <w:i/>
          <w:iCs/>
          <w:sz w:val="24"/>
          <w:szCs w:val="24"/>
        </w:rPr>
        <w:t xml:space="preserve">“Invano essi mi rendono culto, insegnando dottrine che sono precetti di uomini». </w:t>
      </w:r>
      <w:r w:rsidRPr="00CE231D">
        <w:rPr>
          <w:rFonts w:ascii="Arial" w:hAnsi="Arial" w:cs="Arial"/>
          <w:sz w:val="24"/>
          <w:szCs w:val="24"/>
        </w:rPr>
        <w:t xml:space="preserve">È il loro un culto ateo. Di Dio si usa solo il nome e il tempio o la sinagoga. Ogni altra cosa appartiene all’uomo, a servizio di coloro che questo culto insegnano, non a favore dell’elevazione dell’uomo, ma della schiavitù dell’uomo a chi questo culto insegna e vive. Nasce l’uomo schiavo dei pensieri dell’uomo ed è questa l peggiore delle schiavitù. Dio è venuto per liberare l’uomo da ogni schiavitù, schiavitù dal peccato e schiavitù dagli uomini di peccato. Questo culto rende gli uomini tutti schiavi del pensiero di quanti questo culto praticano e insegnano. </w:t>
      </w:r>
    </w:p>
    <w:p w14:paraId="7FB49E56"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Personalmente noi abbiamo assistito a questo culto di falsità e di menzogna che ha fatto una moltitudine di schiavi, asserviti alla diffusione e alla semina delle tenebre e dell’oscuramento della luce, a servizio dell’odio contro la verità della Voce del Signore. Chi fa di un uomo libero uno schiavo e un ministro o un servo della sua falsità, della sua menzogna, del suo odio contro la verità della voce di Dio, è il più grande nemico dell’uomo, lo condanna alla morte eterna, perché lo induce a peccare contro lo Spirito Santo.</w:t>
      </w:r>
    </w:p>
    <w:p w14:paraId="4F2B585B"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Personalmente noi abbiamo sempre insegnato che la verità libera l’uomo da colui che la verità insegna e anche libera chi la verità insegna dall’uomo al quale la verità viene insegnata. L’uno e l’altro camminano nella verità a servizio della verità. la verità li guida ed essi si lasciano guidare. Mentre la menzogna rende schiavi di essa sia chi la menzogna insegna e sia chi dalla menzogna viene ammaestrato.</w:t>
      </w:r>
    </w:p>
    <w:p w14:paraId="4CE97280" w14:textId="77777777" w:rsidR="00CE231D" w:rsidRPr="00CE231D" w:rsidRDefault="00CE231D" w:rsidP="00CE231D">
      <w:pPr>
        <w:jc w:val="both"/>
        <w:rPr>
          <w:rFonts w:ascii="Arial" w:hAnsi="Arial" w:cs="Arial"/>
          <w:b/>
          <w:bCs/>
          <w:sz w:val="24"/>
          <w:szCs w:val="24"/>
        </w:rPr>
      </w:pPr>
      <w:r w:rsidRPr="00CE231D">
        <w:rPr>
          <w:rFonts w:ascii="Arial" w:hAnsi="Arial" w:cs="Arial"/>
          <w:sz w:val="24"/>
          <w:szCs w:val="24"/>
        </w:rPr>
        <w:t>La profezia citata è bene articolata ed è rivolta Gerusalemme. Anche il profeta Ezechiele ci offre una pagina su Gerusalemme che merita la nostra attenzione. Leggiamo insieme e la profezia di Isaia e quelle di Ezechiele:</w:t>
      </w:r>
    </w:p>
    <w:p w14:paraId="32DA715E"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Dal Libro del Profeta Isaia</w:t>
      </w:r>
    </w:p>
    <w:p w14:paraId="013BE6F6"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Guai ad Arièl, ad Arièl, città dove si accampò Davide! Aggiungete anno ad anno, si avvicendino i cicli festivi. Io metterò alle strette Arièl, ci saranno gemiti e lamenti. Sarà per me come Arièl: io mi accamperò tutt’intorno contro di te e ti circonderò di trincee, innalzerò contro di te un vallo.</w:t>
      </w:r>
    </w:p>
    <w:p w14:paraId="72182D9A"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Allora prostrata parlerai dalla terra, e dalla polvere saliranno le tue parole; sembrerà di un fantasma la tua voce dalla terra, e dalla polvere la tua parola risuonerà come bisbiglio. Sarà come polvere fine la massa dei tuoi nemici e come pula dispersa la massa dei tuoi tiranni. Ma d’improvviso, subito, dal Signore degli eserciti sarai visitata con tuoni, rimbombi e rumore assordante, con uragano e tempesta e fiamma di fuoco divoratore.</w:t>
      </w:r>
    </w:p>
    <w:p w14:paraId="249A5CAB"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E sarà come un sogno, come una visione notturna, la massa di tutte le nazioni che marciano contro Arièl, di quanti l’attaccano e la stringono d’assedio.</w:t>
      </w:r>
    </w:p>
    <w:p w14:paraId="50E1C48B"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Avverrà come quando un affamato sogna di mangiare, ma si sveglia con lo stomaco vuoto, e come quando un assetato sogna di bere, ma si sveglia stanco e con la gola riarsa: così succederà alla massa di tutte le nazioni che marciano contro il monte Sion. Fermatevi e stupitevi, accecatevi e rimanete ciechi; ubriacatevi ma non di vino, barcollate ma non per effetto di bevande inebrianti. Poiché il Signore ha versato su di voi uno spirito di torpore, ha chiuso i vostri occhi, cioè i profeti, e ha velato i vostri capi, cioè i veggenti.</w:t>
      </w:r>
    </w:p>
    <w:p w14:paraId="003DD9B9"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w:t>
      </w:r>
    </w:p>
    <w:p w14:paraId="5FD63DC9"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w:t>
      </w:r>
    </w:p>
    <w:p w14:paraId="390D2EF9"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Guai a quanti vogliono sottrarsi alla vista del Signore per dissimulare i loro piani, a coloro che agiscono nelle tenebre, dicendo: «Chi ci vede? Chi ci conosce?». Che perversità! Forse che il vasaio è stimato pari alla creta? Un oggetto può dire del suo autore: «Non mi ha fatto lui»? E un vaso può dire del vasaio: «Non capisce»?</w:t>
      </w:r>
    </w:p>
    <w:p w14:paraId="49CFDE59"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 xml:space="preserve">Certo, ancora un po’ e il Libano si cambierà in un frutteto e il frutteto sarà considerato una selva. Udranno in quel giorno i sordi le parole del libro; liberati dall’oscurità e dalle tenebre, gli occhi dei ciechi vedranno. Gli umili si rallegreranno di nuovo nel Signore, i più poveri gioiranno nel Santo d’Israele. </w:t>
      </w:r>
    </w:p>
    <w:p w14:paraId="4691D8A5"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 xml:space="preserve">Perché il tiranno non sarà più, sparirà l’arrogante, saranno eliminati quanti tramano iniquità, quanti con la parola rendono colpevoli gli altri, quanti alla porta tendono tranelli al giudice e rovinano il giusto per un nulla. </w:t>
      </w:r>
    </w:p>
    <w:p w14:paraId="64310363"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 xml:space="preserve">Pertanto, dice alla casa di Giacobbe il Signore, che riscattò Abramo: «D’ora in poi Giacobbe non dovrà più arrossire, il suo viso non impallidirà più, poiché vedendo i suoi figli l’opera delle mie mani tra loro, santificheranno il mio nome, santificheranno il Santo di Giacobbe e temeranno il Dio d’Israele. Gli spiriti traviati apprenderanno la sapienza, quelli che mormorano impareranno la lezione» (Is 29,1-24). </w:t>
      </w:r>
    </w:p>
    <w:p w14:paraId="475BD7D0"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Dal Libro del Profeta Ezechiele</w:t>
      </w:r>
    </w:p>
    <w:p w14:paraId="29732127"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Mi fu rivolta questa parola del Signore: «Tu, figlio dell’uomo, forse non giudicherai, non giudicherai tu la città sanguinaria? Mostrale tutti i suoi abomini. Tu riferirai: Così dice il Signore Dio: O città che sparge il sangue in mezzo a se stessa, perché giunga il suo tempo, e fabbrica a suo danno idoli con cui contaminarsi! Per il sangue che hai sparso, ti sei resa colpevole e ti sei contaminata con gli idoli che hai fabbricato: hai affrettato il tuo giorno, sei giunta al termine dei tuoi anni. Ti renderò perciò l’obbrobrio dei popoli e lo scherno di tutta la terra. I vicini e i lontani si faranno beffe di te, o città disonorata e piena di disordini. Ecco in te i prìncipi d’Israele, ognuno secondo il suo potere, intenti a spargere sangue. In te si disprezzano il padre e la madre, in te si maltratta il forestiero, in te si opprimono l’orfano e la vedova. Hai disprezzato le mie cose sante, hai profanato i miei sabati. Vi sono in te calunniatori che versano il sangue. C’è in te chi banchetta sui monti e chi commette scelleratezze. In te si scopre la nudità del proprio padre, in te si vìola la donna in stato di mestruazione. Uno reca oltraggio alla donna del prossimo, l’altro contamina con incesto la nuora, altri vìola la sorella, figlia del padre. In te si ricevono doni per spargere il sangue, tu presti a interesse e a usura, spogli con la violenza il tuo prossimo e di me ti dimentichi. Oracolo del Signore Dio.</w:t>
      </w:r>
    </w:p>
    <w:p w14:paraId="40CB9FCC"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Ecco, io batto le mani per le frodi che hai commesso e per il sangue che è versato in mezzo a te. Reggerà il tuo cuore e saranno forti le mani per i giorni che io ti preparo? Io, il Signore, l’ho detto e lo farò: ti disperderò fra le nazioni e ti disseminerò in paesi stranieri, ti purificherò della tua immondezza; ín te sarò profanato di fronte alle nazioni e tu saprai che io sono il Signore».</w:t>
      </w:r>
    </w:p>
    <w:p w14:paraId="5EBE2BA6"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Mi fu rivolta questa parola del Signore: «Figlio dell’uomo, la casa d’Israele si è cambiata in scoria per me; sono tutti bronzo, stagno, ferro e piombo dentro un crogiuolo: sono scoria di argento. Perciò così dice il Signore: Poiché vi siete tutti cambiati in scoria, io vi radunerò dentro Gerusalemme. Come si mettono insieme argento, bronzo, ferro, piombo, stagno dentro un crogiuolo e si soffia nel fuoco per fonderli, così io, con ira e con sdegno, vi metterò tutti insieme e vi farò fondere; vi radunerò, contro di voi soffierò nel fuoco del mio sdegno e vi fonderò in mezzo alla città. Come si fonde l’argento nel crogiuolo, così sarete fusi in mezzo ad essa: saprete che io, il Signore, ho riversato il mio sdegno contro di voi».</w:t>
      </w:r>
    </w:p>
    <w:p w14:paraId="409D77A4"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Mi fu rivolta questa parola del Signore: «Figlio dell’uomo, di’ a Gerusalemme: Tu sei una terra non purificata, non lavata da pioggia in un giorno di tempesta. Dentro di essa infatti i suoi prìncipi, come un leone ruggente che sbrana la preda, divorano la gente, s’impadroniscono di tesori e ricchezze, moltiplicano le vedove in mezzo ad essa. I suoi sacerdoti violano la mia legge, profanano le mie cose sante. Non fanno distinzione fra il sacro e il profano, non insegnano a distinguere fra puro e impuro, non osservano i miei sabati e io sono profanato in mezzo a loro. I suoi capi in mezzo ad essa sono come lupi che dilaniano la preda, versano il sangue, fanno perire la gente per turpi guadagni. I suoi profeti hanno come intonacato con fango tutti questi delitti con false visioni e vaticini bugiardi e vanno dicendo: Così parla il Signore Dio, mentre invece il Signore non ha parlato. Gli abitanti della campagna commettono violenze e si danno alla rapina, calpestano il povero e il bisognoso, maltrattano il forestiero, contro ogni diritto. Io ho cercato fra loro un uomo che costruisse un muro e si ergesse sulla breccia di fronte a me, per difendere il paese perché io non lo devastassi, ma non l’ho trovato. Io rovescerò su di loro il mio sdegno. Li consumerò con il fuoco della mia collera. La loro condotta farò ricadere sulle loro teste». Oracolo del Signore (Ez 22,1-31).</w:t>
      </w:r>
    </w:p>
    <w:p w14:paraId="74039D7A"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Dal peccato nessun culto è vero. Dalla disobbedienza nessun culto è gradito a Dio. Dalla trasgressione dei comandamenti ogni culto è peccaminoso. </w:t>
      </w:r>
    </w:p>
    <w:p w14:paraId="49BD356D" w14:textId="77777777" w:rsidR="00CE231D" w:rsidRPr="00CE231D" w:rsidRDefault="00CE231D" w:rsidP="00CE231D">
      <w:pPr>
        <w:jc w:val="both"/>
        <w:rPr>
          <w:rFonts w:ascii="Arial" w:hAnsi="Arial" w:cs="Arial"/>
          <w:sz w:val="24"/>
          <w:szCs w:val="24"/>
        </w:rPr>
      </w:pPr>
    </w:p>
    <w:p w14:paraId="7AB763D8" w14:textId="77777777" w:rsidR="00CE231D" w:rsidRPr="00CE231D" w:rsidRDefault="00CE231D" w:rsidP="00CE231D">
      <w:pPr>
        <w:pStyle w:val="Titolo2"/>
      </w:pPr>
      <w:bookmarkStart w:id="321" w:name="_Toc211437047"/>
      <w:bookmarkStart w:id="322" w:name="_Toc212557324"/>
      <w:r w:rsidRPr="00CE231D">
        <w:t>Ciò che esce dalla bocca, questo rende impuro l’uomo!</w:t>
      </w:r>
      <w:bookmarkEnd w:id="321"/>
      <w:bookmarkEnd w:id="322"/>
    </w:p>
    <w:p w14:paraId="687E6015" w14:textId="77777777" w:rsidR="00CE231D" w:rsidRPr="00CE231D" w:rsidRDefault="00CE231D" w:rsidP="00CE231D">
      <w:pPr>
        <w:jc w:val="both"/>
        <w:rPr>
          <w:rFonts w:ascii="Arial" w:hAnsi="Arial" w:cs="Arial"/>
          <w:b/>
          <w:bCs/>
          <w:sz w:val="24"/>
          <w:szCs w:val="24"/>
        </w:rPr>
      </w:pPr>
    </w:p>
    <w:p w14:paraId="53390754" w14:textId="77777777" w:rsidR="00CE231D" w:rsidRPr="00CE231D" w:rsidRDefault="00CE231D" w:rsidP="00CE231D">
      <w:pPr>
        <w:jc w:val="both"/>
        <w:rPr>
          <w:rFonts w:ascii="Arial" w:hAnsi="Arial" w:cs="Arial"/>
          <w:b/>
          <w:bCs/>
          <w:sz w:val="24"/>
          <w:szCs w:val="24"/>
        </w:rPr>
      </w:pPr>
      <w:r w:rsidRPr="00CE231D">
        <w:rPr>
          <w:rFonts w:ascii="Arial" w:hAnsi="Arial" w:cs="Arial"/>
          <w:b/>
          <w:bCs/>
          <w:sz w:val="24"/>
          <w:szCs w:val="24"/>
        </w:rPr>
        <w:t xml:space="preserve">Poi, riunita la folla, disse loro: «Ascoltate e comprendete bene! </w:t>
      </w:r>
      <w:bookmarkStart w:id="323" w:name="_Hlk208483854"/>
      <w:r w:rsidRPr="00CE231D">
        <w:rPr>
          <w:rFonts w:ascii="Arial" w:hAnsi="Arial" w:cs="Arial"/>
          <w:b/>
          <w:bCs/>
          <w:sz w:val="24"/>
          <w:szCs w:val="24"/>
        </w:rPr>
        <w:t xml:space="preserve">Non ciò che entra nella bocca rende impuro l’uomo; ciò che esce dalla bocca, questo rende impuro l’uomo!». </w:t>
      </w:r>
      <w:bookmarkEnd w:id="323"/>
      <w:r w:rsidRPr="00CE231D">
        <w:rPr>
          <w:rFonts w:ascii="Arial" w:hAnsi="Arial" w:cs="Arial"/>
          <w:b/>
          <w:bCs/>
          <w:sz w:val="24"/>
          <w:szCs w:val="24"/>
        </w:rPr>
        <w:t>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w:t>
      </w:r>
    </w:p>
    <w:p w14:paraId="4DDB0B77" w14:textId="77777777" w:rsidR="00CE231D" w:rsidRPr="00CE231D" w:rsidRDefault="00CE231D" w:rsidP="00CE231D">
      <w:pPr>
        <w:jc w:val="both"/>
        <w:rPr>
          <w:rFonts w:ascii="Arial" w:hAnsi="Arial" w:cs="Arial"/>
          <w:b/>
          <w:bCs/>
          <w:sz w:val="24"/>
          <w:szCs w:val="24"/>
        </w:rPr>
      </w:pPr>
    </w:p>
    <w:p w14:paraId="6753A7EC" w14:textId="77777777" w:rsidR="00CE231D" w:rsidRPr="00CE231D" w:rsidRDefault="00CE231D" w:rsidP="00CE231D">
      <w:pPr>
        <w:jc w:val="both"/>
        <w:rPr>
          <w:rFonts w:ascii="Arial" w:hAnsi="Arial" w:cs="Arial"/>
          <w:b/>
          <w:bCs/>
          <w:sz w:val="24"/>
          <w:szCs w:val="24"/>
        </w:rPr>
      </w:pPr>
      <w:bookmarkStart w:id="324" w:name="_Hlk211200873"/>
      <w:r w:rsidRPr="00CE231D">
        <w:rPr>
          <w:rFonts w:ascii="Arial" w:hAnsi="Arial" w:cs="Arial"/>
          <w:b/>
          <w:bCs/>
          <w:sz w:val="24"/>
          <w:szCs w:val="24"/>
        </w:rPr>
        <w:t>Poi, riunita la folla, disse loro: «Ascoltate e comprendete bene! Non ciò che entra nella bocca rende impuro l’uomo; ciò che esce dalla bocca, questo rende impuro l’uomo!».</w:t>
      </w:r>
    </w:p>
    <w:bookmarkEnd w:id="324"/>
    <w:p w14:paraId="0F5E04D2"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Ora Gesù raduna e parla alla folla. Raduna la folla, perché Lui di essa è il Pastore mandato dal Padre per prendersi cura di tutte le sue pecore, che sono senza pastore e abbandonate, lasciate vagare da scrivi, farisei, sadducei, capi dei sacerdoti e anziani del popolo, nei pascoli dei loro errori, delle loro menzogne, delle loro falsità. Cristo Gesù obbedisce a ogni comando del Padre. Oggi le pecore vanno illuminate e Lui le illumina con una parola di verità eterna: </w:t>
      </w:r>
      <w:r w:rsidRPr="00CE231D">
        <w:rPr>
          <w:rFonts w:ascii="Arial" w:hAnsi="Arial" w:cs="Arial"/>
          <w:i/>
          <w:iCs/>
          <w:sz w:val="24"/>
          <w:szCs w:val="24"/>
        </w:rPr>
        <w:t xml:space="preserve">“Poi, riunita la folla, disse loro: «Ascoltate e comprendete bene! Non ciò che entra nella bocca rende impuro l’uomo; ciò che esce dalla bocca, questo rende impuro l’uomo!»”. </w:t>
      </w:r>
      <w:r w:rsidRPr="00CE231D">
        <w:rPr>
          <w:rFonts w:ascii="Arial" w:hAnsi="Arial" w:cs="Arial"/>
          <w:sz w:val="24"/>
          <w:szCs w:val="24"/>
        </w:rPr>
        <w:t>Quello di Gesù è insegnamento contrario, opposto a quello degli scribi e dei farisei. Per costoro contamina l’uomo il cibo che entra nell’uomo. Certo, lo può contaminare se è un cibo avvelenato. Non certo se è un pezzo di pane mangiato con mani non lavate. Contamina ciò che è entra nell’uomo e che passa per la via degli occhi e degli orecchi. Gli occhi fanno entrare nell’uomo desideri cattivi, desideri di lussuria, di impurità, di cupidigia, di invidia, di odio, di rancore: Non c’è male che non possa entrare nel cuore attraverso gli occhi. Gli orecchi fanno entrare ogni parola di falsità, di menzogna, di inganno, di perversione, di tentazione, di seduzione, di malvagità e di cattiveria. Anche attraverso gli orecchi può entrare nel cuore ogni male, ogni falso insegnamento, ogni travisamento e oscuramento dei Comandamenti, ogni falso vangelo, ogni falsa parola di Dio, ogni falsa dottrina, ogni falsa profezia. Le parole e le immagini– e oggi all’uomo si fa ascoltare e si fa vedere ogni male come purissimo bene – sono più che uragano. Il male entra nell’uomo e lo devasta. Ecco ora alcuni esempi che ci fanno vedere come il male entra nel cuore attraverso gli occhi e per la via degli orecchi e produce grandi disastri.</w:t>
      </w:r>
    </w:p>
    <w:p w14:paraId="24EB97F9"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Dal Secondo Libro di Samuele</w:t>
      </w:r>
    </w:p>
    <w:p w14:paraId="7D320152"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 xml:space="preserve">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 (Sam 11,1-4). </w:t>
      </w:r>
    </w:p>
    <w:p w14:paraId="0269AD24"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Dal Libro del Siracide:</w:t>
      </w:r>
    </w:p>
    <w:p w14:paraId="2B23E56B"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w:t>
      </w:r>
    </w:p>
    <w:p w14:paraId="1B24FB37"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w:t>
      </w:r>
    </w:p>
    <w:p w14:paraId="74C62014"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 xml:space="preserve">Ecco, recingi pure la tua proprietà con siepe spinosa, e sulla tua bocca fa’ porta e catenaccio. Metti sotto chiave l’argento e l’oro, ma per le tue parole fa’ bilancia e peso. Sta’ attento a non scivolare a causa della lingua, per non cadere di fronte a chi ti insidia (Sir 28.1-26). </w:t>
      </w:r>
    </w:p>
    <w:p w14:paraId="6FC99AD2"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Dalla Lettera ai Galati</w:t>
      </w:r>
    </w:p>
    <w:p w14:paraId="2445585C"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135B94D2"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Dal Libro della Genesi</w:t>
      </w:r>
    </w:p>
    <w:p w14:paraId="3B68F622"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44B758E2"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Tutto il male che entra nel cuore per la via dell’udito e degli occhi, poi dal cuore, come lava infuocata, scorre e distrugge ogni cosa. A volte esce anche come cenere piroclastica e copre e brucia l’universo sottostante. Per i farisei era peccato solo il cibo che entrava dentro l’uomo. Nulla era peccato di quanto entra nell’uomo per la via ella vista e degli occhi e nulla era peccato di tutto quel marciume che esce da un cuore corrotto e carico di peccato e di ogni malvagità e cattiveria, odio e rancore, falsità e menzogna, invidia e ogni altro desiderio di male. Osserviamo per un istante il male che esce dall’uomo secondo la Parola dell’Apostolo Paolo. </w:t>
      </w:r>
    </w:p>
    <w:p w14:paraId="48D9AA78"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Dalla Lettera agli Efesini:</w:t>
      </w:r>
    </w:p>
    <w:p w14:paraId="616DABA9"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475F6C14"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4,17-32). </w:t>
      </w:r>
    </w:p>
    <w:p w14:paraId="32C21482"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 xml:space="preserve">Fatevi dunque imitatori di Dio, quali figli carissimi, e camminate nella carità, nel modo in cui anche Cristo ci ha amato e ha dato se stesso per noi, offrendosi a Dio in sacrificio di soave odore. </w:t>
      </w:r>
    </w:p>
    <w:p w14:paraId="5A997F84"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4DBDBEF2"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w:t>
      </w:r>
    </w:p>
    <w:p w14:paraId="03533B82" w14:textId="77777777" w:rsidR="00CE231D" w:rsidRPr="00CE231D" w:rsidRDefault="00CE231D" w:rsidP="00CE231D">
      <w:pPr>
        <w:jc w:val="both"/>
        <w:rPr>
          <w:rFonts w:ascii="Arial" w:hAnsi="Arial" w:cs="Arial"/>
          <w:b/>
          <w:bCs/>
          <w:sz w:val="24"/>
          <w:szCs w:val="24"/>
        </w:rPr>
      </w:pPr>
      <w:r w:rsidRPr="00CE231D">
        <w:rPr>
          <w:rFonts w:ascii="Arial" w:hAnsi="Arial" w:cs="Arial"/>
          <w:i/>
          <w:iCs/>
          <w:sz w:val="24"/>
          <w:szCs w:val="24"/>
        </w:rPr>
        <w:t xml:space="preserve">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5,1-20). </w:t>
      </w:r>
    </w:p>
    <w:p w14:paraId="2B1EABCA"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Oggi occhi e orecchi sono divenuti la via del male assoluto, male satanico, male diabolico, male infernale, male che è presentato come purissimo vero bene dell’uomo. Prima si gridava che si era persa la coscienza del peccato. Oggi si è persa la coscienza del male. Tutto cioè che oggi si fa vedere e ascoltare ha un solo fine: convincere l’uomo che nulla è più male. Poi però quando il male ci schiaccia sotto i suoi piedi, allora si usa il male per scacciare il male. Ecco l’uomo di peccato cosa sa fare: usare la guerra contro la guerra, usare il male contro il male, usare il peccato contro il peccato, usare l’odio contro l’odio, usa la morte contro la morte. </w:t>
      </w:r>
    </w:p>
    <w:p w14:paraId="52B13BC0" w14:textId="77777777" w:rsidR="00CE231D" w:rsidRPr="00CE231D" w:rsidRDefault="00CE231D" w:rsidP="00CE231D">
      <w:pPr>
        <w:jc w:val="both"/>
        <w:rPr>
          <w:rFonts w:ascii="Arial" w:hAnsi="Arial" w:cs="Arial"/>
          <w:b/>
          <w:bCs/>
          <w:sz w:val="24"/>
          <w:szCs w:val="24"/>
        </w:rPr>
      </w:pPr>
    </w:p>
    <w:p w14:paraId="744E1DA6" w14:textId="77777777" w:rsidR="00CE231D" w:rsidRPr="00CE231D" w:rsidRDefault="00CE231D" w:rsidP="00CE231D">
      <w:pPr>
        <w:jc w:val="both"/>
        <w:rPr>
          <w:rFonts w:ascii="Arial" w:hAnsi="Arial" w:cs="Arial"/>
          <w:b/>
          <w:bCs/>
          <w:sz w:val="24"/>
          <w:szCs w:val="24"/>
        </w:rPr>
      </w:pPr>
      <w:bookmarkStart w:id="325" w:name="_Hlk211200900"/>
      <w:r w:rsidRPr="00CE231D">
        <w:rPr>
          <w:rFonts w:ascii="Arial" w:hAnsi="Arial" w:cs="Arial"/>
          <w:b/>
          <w:bCs/>
          <w:sz w:val="24"/>
          <w:szCs w:val="24"/>
        </w:rPr>
        <w:t xml:space="preserve">Allora i discepoli si avvicinarono per dirgli: «Sai che i farisei, a sentire questa parola, si sono scandalizzati?». </w:t>
      </w:r>
    </w:p>
    <w:bookmarkEnd w:id="325"/>
    <w:p w14:paraId="73D44E88"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Ecco cosa accade subito dopo questo esplicito insegnamento: i farisei si scandalizzano della verità insegnata di Gesù. Quando si insegna la verità e ci si scandalizza allora è segno che si consuma la vita nella grande ipocrisia. Non può uno che dice di essere maestro di verità scandalizzarsi quando un altro parla dalla verità. La verità è una, non due. La verità della Parola del Signore è una, non due: “</w:t>
      </w:r>
      <w:r w:rsidRPr="00CE231D">
        <w:rPr>
          <w:rFonts w:ascii="Arial" w:hAnsi="Arial" w:cs="Arial"/>
          <w:i/>
          <w:iCs/>
          <w:sz w:val="24"/>
          <w:szCs w:val="24"/>
        </w:rPr>
        <w:t xml:space="preserve">Allora i discepoli si avvicinarono per dirgli: «Sai che i farisei, a sentire questa parola, si sono scandalizzati?»”. </w:t>
      </w:r>
      <w:r w:rsidRPr="00CE231D">
        <w:rPr>
          <w:rFonts w:ascii="Arial" w:hAnsi="Arial" w:cs="Arial"/>
          <w:sz w:val="24"/>
          <w:szCs w:val="24"/>
        </w:rPr>
        <w:t>Sulla relazione tra Legge, verità, scandalo e ipocrisia ecco cosa rivela il Libro del Siracide:</w:t>
      </w:r>
    </w:p>
    <w:p w14:paraId="32D5A088"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 xml:space="preserve">Chi teme il Signore ne accetta l’istruzione, chi lo ricerca di buon mattino trova il suo favore. Chi scruta la legge viene appagato, ma l’ipocrita vi trova motivo di scandalo. Quelli che temono il Signore sanno giudicare, i loro giudizi brillano come luce. Il peccatore non accetta critiche e trova scuse a suo piacere (Sir 32,14-17). </w:t>
      </w:r>
    </w:p>
    <w:p w14:paraId="487C5540"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Chi teme il Signore non incorre in alcun male, ma nella prova sarà ancora liberato. Un uomo saggio non detesta la legge, ma chi finge con essa è come nave in tempesta. L’uomo assennato ha fiducia nella legge, per lui è degna di fede come un oracolo. Prepara il tuo discorso e così sarai ascoltato, raccogli il tuo insegnamento e poi rispondi. Ruota di carro è il sentimento dello stolto, il suo ragionamento è come l’asse che gira. Un amico beffardo è come uno stallone, nitrisce sotto chiunque lo cavalca(Sir 33,1-6).</w:t>
      </w:r>
    </w:p>
    <w:p w14:paraId="64DF5BE7" w14:textId="77777777" w:rsidR="00CE231D" w:rsidRPr="00CE231D" w:rsidRDefault="00CE231D" w:rsidP="00CE231D">
      <w:pPr>
        <w:jc w:val="both"/>
        <w:rPr>
          <w:rFonts w:ascii="Arial" w:hAnsi="Arial" w:cs="Arial"/>
          <w:sz w:val="24"/>
          <w:szCs w:val="24"/>
        </w:rPr>
      </w:pPr>
      <w:bookmarkStart w:id="326" w:name="_Hlk212233349"/>
      <w:r w:rsidRPr="00CE231D">
        <w:rPr>
          <w:rFonts w:ascii="Arial" w:hAnsi="Arial" w:cs="Arial"/>
          <w:sz w:val="24"/>
          <w:szCs w:val="24"/>
        </w:rPr>
        <w:t xml:space="preserve">Chi si scandalizza della verità attesta di essere governato dalla falsità, poiché per natura, l’uomo, che è stato creato dalla verità eterna del suo Dio e Signore, ha come fine quello di vivere nella verità eterna e di camminare di verità eterna in verità eterna. Dio è la verità eterna nella quale l’uomo è chiamato per natura a camminare. Ora, come una natura creata dalla verità eterna per camminare nella verità eterna e per vivere di verità eterna, scandalizzarsi della verità? Se è nella verità mai si scandalizzerà della verità. Quando invece ci si scandalizza della verità e per di più della verità insegnata dalla stessa Verità eterna per mezzo dalla quale l’uomo è stato creato, allora è segno che il peccato ci tieni prigionieri nella sua menzogna, nelle sue tenebre, nei suoi inganni, in quella falsità capace di oscurare ogni verità. </w:t>
      </w:r>
    </w:p>
    <w:p w14:paraId="67D59D15"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Dinanzi alla purissima vertà di Cristo Gesù, scribi e farisei si liberavano dall’obbligo di natura di accogliere la verità, accusando Cristo Gesù si essere un pazzo, uno a servizio di Satana o di Beelzebùl o un grande peccatore. Essi, dichiarando e accusando Gesù, che è la verità eterna e la fonte nella creazione, per decreto eterno del Padre, di ogni verità, o un pazzo, o persona a servizio di Satana o di Belzebù, o un peccatore e un bestemmiatore, si liberavano dall’obbligo di natura e di ascoltare la verità e di camminare di verità in verità. </w:t>
      </w:r>
    </w:p>
    <w:p w14:paraId="08F82B9D" w14:textId="77777777" w:rsidR="00CE231D" w:rsidRPr="00CE231D" w:rsidRDefault="00CE231D" w:rsidP="00CE231D">
      <w:pPr>
        <w:jc w:val="both"/>
        <w:rPr>
          <w:rFonts w:ascii="Arial" w:hAnsi="Arial" w:cs="Arial"/>
          <w:sz w:val="24"/>
          <w:szCs w:val="24"/>
          <w:lang w:val="la-Latn"/>
        </w:rPr>
      </w:pPr>
      <w:r w:rsidRPr="00CE231D">
        <w:rPr>
          <w:rFonts w:ascii="Arial" w:hAnsi="Arial" w:cs="Arial"/>
          <w:sz w:val="24"/>
          <w:szCs w:val="24"/>
        </w:rPr>
        <w:t>Oggi la malizia di Satana ha inventato la formula: “</w:t>
      </w:r>
      <w:r w:rsidRPr="00CE231D">
        <w:rPr>
          <w:rFonts w:ascii="Arial" w:hAnsi="Arial" w:cs="Arial"/>
          <w:sz w:val="24"/>
          <w:szCs w:val="24"/>
          <w:lang w:val="la-Latn"/>
        </w:rPr>
        <w:t xml:space="preserve">Non constat de supernaturalitate”. Si pronuncia questa sentenza, ma chi la pronuncia? Se la pronuncia un adoratore di un falso cristo, di un falso sprito santo, di un falso dio, questo giudizio è sicuramente falso. Se la pronuncia un uomo che è conquistato e devastato dal pccato, anche questo giudizioè falso. Se la pronuncia una persona che deve rendere un favore di falsità a un suo amico di tenebra e di menzogna, anche questo giudizio è falso. Chi ha crocifisso Cristo Gesù? Chi ha sempre affernato che lui era semplicemente un uomo e un nemico della verità, della giustizia, della vera fede nel Dio di Abramo, di Isacco, di Giacobbe. Questa afffernazione era però il frutto di chi si ostinava nel non accogliere la voce di Dio che parlava per bocca di Gesù Signore. Quando non si discene e non si separa la voce di Dio dalla voce dell’uomo o dalla voce di Satana, allora è segno che si è devastati nella natura e da natura di verità in Cristo si è divenuti natura di falsità in Satana. Ogni vero discernimento è sempre dalla natura di verità. Ogni falso discernimento è dalla natura di peccato e di morte. </w:t>
      </w:r>
    </w:p>
    <w:p w14:paraId="33ADD89D" w14:textId="77777777" w:rsidR="00CE231D" w:rsidRPr="00CE231D" w:rsidRDefault="00CE231D" w:rsidP="00CE231D">
      <w:pPr>
        <w:jc w:val="both"/>
        <w:rPr>
          <w:rFonts w:ascii="Arial" w:hAnsi="Arial" w:cs="Arial"/>
          <w:sz w:val="24"/>
          <w:szCs w:val="24"/>
          <w:lang w:val="la-Latn"/>
        </w:rPr>
      </w:pPr>
      <w:r w:rsidRPr="00CE231D">
        <w:rPr>
          <w:rFonts w:ascii="Arial" w:hAnsi="Arial" w:cs="Arial"/>
          <w:sz w:val="24"/>
          <w:szCs w:val="24"/>
          <w:lang w:val="la-Latn"/>
        </w:rPr>
        <w:t>Noi abbiamo creduto, confortati dal giudizio di verità di moltissimi vescovi della Chiesa di Dio, che il soprannaturale si è manifestato nella nostra vita e ancora lo crediano con profonda convincizione nello Spirito Santo. Siamo stati trascinati in un tribunale degli uomini e cosa è avvenuto? Noi siamo stati dichiarati impostori, idioti, falsi testimoni, incapaci di alcun discernimento e così anche i molti vescovi che ci avevano sostenuti con il loro santo discernimento. Questo tribunale, negando ogni diritto alla giustizia, contro ogni diritto umano e cristiano, e negando anche una storia di verità e di luce che aveva attratto molte anime e che aveva operato una vera conversione al vero Vangelo di Cristo Gesù, ha dichiaato fatto umano un evento soprannaturale e tutto ha distrutto, decretando falsi tutti i giudizi di verità dei molti vescovi della Chiesa del Do vivente. Per dare valore di verità alla loro sentenza hanno dichiarato superficiale la nostra teologia, elevando a purissima verità il loro giudizio. In più hanno dato credito di vero discernimento a tutti i nemici del Vangelo di Cristo Signore, chiamati a presentatisi a testimoni della falsità e della menzogna. Chi vive di tenebre odia la luce. Le tenevre però mai potranno oscurare la luce. Noi infatti anche dopo la sentenza di morte del nostro Vangelo, della nostra fede, della nostra verità, del soprannaturale che ci ha conquistato e ci ha reso parte di esso, stiamo perverando nella luce e nella divina verità. La nostra verità nella quale camminiamo attesta la falsità del loro giudizio. Accogliere con obbedienza evanglica ed ecclsiale una sentenza non significa né mai deve signifcare rinnegamento della verità che ha attratto la nostra persona e ci ha chiesto di consacrare ad essa la vita. Contro la verità non esiste alcun potere né divino, né ecclesiale, né relgioso e né umano. La verità è l’essenza stessa di Dio e di ogni uomo. La vita à verità. Il Vangelo è verità. La Chiesa è verità. Chi sopprime la verità sopprime l’uomo. Questa sentenza ha ucciso la verità, ha ucciso il Vangelo, ha ucciso la Chiesa. Ha ucciso l’uomo, ha ucciso l’umanità. Noi obbediamo alla Chiesa rimenanendo nel Vangelo e obbediamo al Vangelo rimanendo nella Chiesa. La Chiesa è nostra Madre. Il Vangelo è nostra vita. La Chiesa è Madre della Vangelo. Il vangelo è la fonte della vita.</w:t>
      </w:r>
    </w:p>
    <w:bookmarkEnd w:id="326"/>
    <w:p w14:paraId="2F5BC9D1" w14:textId="77777777" w:rsidR="00CE231D" w:rsidRPr="00CE231D" w:rsidRDefault="00CE231D" w:rsidP="00CE231D">
      <w:pPr>
        <w:jc w:val="both"/>
        <w:rPr>
          <w:rFonts w:ascii="Arial" w:hAnsi="Arial" w:cs="Arial"/>
          <w:b/>
          <w:bCs/>
          <w:sz w:val="24"/>
          <w:szCs w:val="24"/>
        </w:rPr>
      </w:pPr>
    </w:p>
    <w:p w14:paraId="6F5A150A" w14:textId="77777777" w:rsidR="00CE231D" w:rsidRPr="00CE231D" w:rsidRDefault="00CE231D" w:rsidP="00CE231D">
      <w:pPr>
        <w:jc w:val="both"/>
        <w:rPr>
          <w:rFonts w:ascii="Arial" w:hAnsi="Arial" w:cs="Arial"/>
          <w:b/>
          <w:bCs/>
          <w:sz w:val="24"/>
          <w:szCs w:val="24"/>
        </w:rPr>
      </w:pPr>
      <w:r w:rsidRPr="00CE231D">
        <w:rPr>
          <w:rFonts w:ascii="Arial" w:hAnsi="Arial" w:cs="Arial"/>
          <w:b/>
          <w:bCs/>
          <w:sz w:val="24"/>
          <w:szCs w:val="24"/>
        </w:rPr>
        <w:t xml:space="preserve">Ed egli rispose: «Ogni pianta, che non è stata piantata dal Padre mio celeste, verrà sradicata. </w:t>
      </w:r>
    </w:p>
    <w:p w14:paraId="6DE610B9"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Ecco la sentenza di purissima verità soprannaturale che pronuncia Cristo Gesù: </w:t>
      </w:r>
      <w:r w:rsidRPr="00CE231D">
        <w:rPr>
          <w:rFonts w:ascii="Arial" w:hAnsi="Arial" w:cs="Arial"/>
          <w:i/>
          <w:iCs/>
          <w:sz w:val="24"/>
          <w:szCs w:val="24"/>
        </w:rPr>
        <w:t xml:space="preserve">“Ed egli rispose: «Ogni pianta, che non è stata piantata dal Padre mio celeste, verrà sradicata”. </w:t>
      </w:r>
      <w:r w:rsidRPr="00CE231D">
        <w:rPr>
          <w:rFonts w:ascii="Arial" w:hAnsi="Arial" w:cs="Arial"/>
          <w:sz w:val="24"/>
          <w:szCs w:val="24"/>
        </w:rPr>
        <w:t>Farisei e scribi non sono piante piantate dal Padre di Gesù. Esse saranno sradicate, allo stesso modo che Lucifero e i suoi anche sono stati sradicati da Dio dal Paradiso e piantati nel fuoco eterno. Allo stesso modo che anche il primo uomo e la prima donna furono sradicati dal guardino di delizie piantato da Dio in Eden e piantati nel deserto di sudore e di lacrime della terra. Ma chi è pianta non piantata dal Padre mio? Ogni pianta che si perverte nella sua natura, sia natura creata alle origini a immagine e a somiglianza di Dio, e sia natura rigenerata e santificata in Cristo per opera dello Spirito Santo e dallo Spirito Santo arricchita di ogni dono di grazia e di verità, di vita e di luce, di giustizia e di carità. Quando una pianta è sradicata dal Padre mio, per questa pianta non vi è speranza di salvezza, vi è solo disperazione sulla terra e nell’eternità. Perché la pianta sia nuovamente piantata dal Padre mio è necessaria la conversione, la fede nel Vangelo di Cristo Gesù, il cammino da fede a fede e da verità a verità. La pianta di Satana è stata sradicata per l’eternità. Piante sradicate per l’eternità sono tutti coloro che commettono il peccato contro lo Spirito Santo. A ogni altra pianta sradicata e ogni uomo, per l’eredità acquisita da Adamo, nasce come piana sradicata. Ecco perché a ogni uomo va predicata la conversione e il perdono dei peccati. Chi si converte e persevera nella verità, è pianta del Padre in Cristo per opera del suo Santo Spirito. Chi non persevera, si sradica da sé dal corpo di Cristo e se, per grazia di Cristo e della Chiesa, non torna a piantarsi in Cristo, anche lui si pianterà nel fuoco dell’inferno. È questa la vera soteriologia, la vera antropologia, la vera escatologia, frutto della vera teologia, della vera cristologia, della vera pneumatologia, della vera ecclesiologia. Ma oggi assistiamo a un vero disastro teologico dal quale scaturisce ogni altro disastro sia antropologico che escatologico. Oggi la conversione teologica è necessaria a ogni membro del corpo di Cristo. O ci si converte di vera conversone teologica, o saremo tutte piante sradicate dal cuore di Cristo e piantate nel cuore della falsità, delle tenebre, della menzogna e per alcuni già nel fuoco dell’inferno.</w:t>
      </w:r>
    </w:p>
    <w:p w14:paraId="2E1C7F38" w14:textId="77777777" w:rsidR="00CE231D" w:rsidRPr="00CE231D" w:rsidRDefault="00CE231D" w:rsidP="00CE231D">
      <w:pPr>
        <w:jc w:val="both"/>
        <w:rPr>
          <w:rFonts w:ascii="Arial" w:hAnsi="Arial" w:cs="Arial"/>
          <w:b/>
          <w:bCs/>
          <w:sz w:val="24"/>
          <w:szCs w:val="24"/>
        </w:rPr>
      </w:pPr>
    </w:p>
    <w:p w14:paraId="1649647C" w14:textId="77777777" w:rsidR="00CE231D" w:rsidRPr="00CE231D" w:rsidRDefault="00CE231D" w:rsidP="00CE231D">
      <w:pPr>
        <w:jc w:val="both"/>
        <w:rPr>
          <w:rFonts w:ascii="Arial" w:hAnsi="Arial" w:cs="Arial"/>
          <w:b/>
          <w:bCs/>
          <w:sz w:val="24"/>
          <w:szCs w:val="24"/>
        </w:rPr>
      </w:pPr>
      <w:bookmarkStart w:id="327" w:name="_Hlk211200941"/>
      <w:r w:rsidRPr="00CE231D">
        <w:rPr>
          <w:rFonts w:ascii="Arial" w:hAnsi="Arial" w:cs="Arial"/>
          <w:b/>
          <w:bCs/>
          <w:sz w:val="24"/>
          <w:szCs w:val="24"/>
        </w:rPr>
        <w:t xml:space="preserve">Lasciateli stare! Sono ciechi e guide di ciechi. E quando un cieco guida un altro cieco, tutti e due cadranno in un fosso!». </w:t>
      </w:r>
    </w:p>
    <w:bookmarkEnd w:id="327"/>
    <w:p w14:paraId="18A0940F"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Ora Gesù dona un comando ai suoi discepoli. Da scribi e farisei essi devono stare lontani. Perché devono stare lontani? Perché costoro sono ciechi e hanno come discepoli un gregge di ciechi. Chi possiede anche un atono di razionalità e di discernimento vede la falsità della loro dottrina. Chi non vede la falsità del loro insegnamento è cieco. Condotto da questi maestri ciechi, andrà in perdizione: </w:t>
      </w:r>
      <w:r w:rsidRPr="00CE231D">
        <w:rPr>
          <w:rFonts w:ascii="Arial" w:hAnsi="Arial" w:cs="Arial"/>
          <w:i/>
          <w:iCs/>
          <w:sz w:val="24"/>
          <w:szCs w:val="24"/>
        </w:rPr>
        <w:t>“Lasciateli stare! Sono ciechi e guide di ciechi. E quando un cieco guida un altro cieco, tutti e due cadranno in un fosso!»”</w:t>
      </w:r>
      <w:r w:rsidRPr="00CE231D">
        <w:rPr>
          <w:rFonts w:ascii="Arial" w:hAnsi="Arial" w:cs="Arial"/>
          <w:sz w:val="24"/>
          <w:szCs w:val="24"/>
        </w:rPr>
        <w:t>. Chi segue un cieco è cieco anche lui. Nessun vedente si porrà nelle mani di un cieco. Gesù è venuto per dare la vista ai ciechi. Ma a quali ciechi lui può dare la vista? A coloro che credono in Lui e con umiltà chiedono di essere guariti. Senza questa fede e questa umiltà, Lui non può guarire e si rimane ciechi per l’eternità. Gesù manda i suoi Apostoli nel mondo per dare la vista della vera fede a ogni uomo. Chi crede e si lascia guarire, vedrà. Chi non crede e non si lascia guarire, rimarrà cieco per l’eternità. Chi poi si lascia guidare da un cieco, finirà come la sua guida nel fosse della perdizione eterna.</w:t>
      </w:r>
    </w:p>
    <w:p w14:paraId="635CC0F7" w14:textId="77777777" w:rsidR="00CE231D" w:rsidRPr="00CE231D" w:rsidRDefault="00CE231D" w:rsidP="00CE231D">
      <w:pPr>
        <w:jc w:val="both"/>
        <w:rPr>
          <w:rFonts w:ascii="Arial" w:hAnsi="Arial" w:cs="Arial"/>
          <w:b/>
          <w:bCs/>
          <w:sz w:val="24"/>
          <w:szCs w:val="24"/>
        </w:rPr>
      </w:pPr>
    </w:p>
    <w:p w14:paraId="7863A270" w14:textId="77777777" w:rsidR="00CE231D" w:rsidRPr="00CE231D" w:rsidRDefault="00CE231D" w:rsidP="00CE231D">
      <w:pPr>
        <w:jc w:val="both"/>
        <w:rPr>
          <w:rFonts w:ascii="Arial" w:hAnsi="Arial" w:cs="Arial"/>
          <w:b/>
          <w:bCs/>
          <w:sz w:val="24"/>
          <w:szCs w:val="24"/>
        </w:rPr>
      </w:pPr>
      <w:bookmarkStart w:id="328" w:name="_Hlk211200964"/>
      <w:r w:rsidRPr="00CE231D">
        <w:rPr>
          <w:rFonts w:ascii="Arial" w:hAnsi="Arial" w:cs="Arial"/>
          <w:b/>
          <w:bCs/>
          <w:sz w:val="24"/>
          <w:szCs w:val="24"/>
        </w:rPr>
        <w:t xml:space="preserve">Pietro allora gli disse: «Spiegaci questa parabola». </w:t>
      </w:r>
    </w:p>
    <w:bookmarkEnd w:id="328"/>
    <w:p w14:paraId="215B934F"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Gesù parla. I suoi discepoli comprendono poco o niente. Essi però sanno che sempre possono chiedere spiegazioni al loro Maestro. Avere Gesù come Maestro, che è il Dio venuto nella carne, è grazia che solo ad essi è stata concessa. Agli altri è concessa la grazia di vedere Gesù con gli occhi dello Spirito Santo. Avendo questa grazia e questa fede, sempre possono chiedere spiegazioni a Gesù Signore. Questa domanda di Pietro – </w:t>
      </w:r>
      <w:r w:rsidRPr="00CE231D">
        <w:rPr>
          <w:rFonts w:ascii="Arial" w:hAnsi="Arial" w:cs="Arial"/>
          <w:i/>
          <w:iCs/>
          <w:sz w:val="24"/>
          <w:szCs w:val="24"/>
        </w:rPr>
        <w:t xml:space="preserve">“Pietro allora gli disse: «Spiegaci questa parabola»” – </w:t>
      </w:r>
      <w:r w:rsidRPr="00CE231D">
        <w:rPr>
          <w:rFonts w:ascii="Arial" w:hAnsi="Arial" w:cs="Arial"/>
          <w:sz w:val="24"/>
          <w:szCs w:val="24"/>
        </w:rPr>
        <w:t xml:space="preserve">se abbiamo fede e vediamo con gli occhi dello Spirito Santo, sempre possiamo rivolgerla anche noi a Gesù Signore e lui la spiegazione ce la offre per mezzo dello Spirito Santo che illumina la nostra mente e vivifica il nostro cuore e noi comprenderemo ogni Parola del Vangelo e anche la storia la vedremo con gli occhi del nostro Dio. Lo Spirito Santo ci aiuterà a vedere e a comprendere ogni sigillo che Gesù apre del libro della storia e così da vedenti possiamo aiutare ogni altro cieco a vedere, sempre che lui voglia vedere e anche lui voglia iniziare un vero cammino di conversione alla verità. </w:t>
      </w:r>
    </w:p>
    <w:p w14:paraId="512EF179" w14:textId="77777777" w:rsidR="00CE231D" w:rsidRPr="00CE231D" w:rsidRDefault="00CE231D" w:rsidP="00CE231D">
      <w:pPr>
        <w:jc w:val="both"/>
        <w:rPr>
          <w:rFonts w:ascii="Arial" w:hAnsi="Arial" w:cs="Arial"/>
          <w:b/>
          <w:bCs/>
          <w:sz w:val="24"/>
          <w:szCs w:val="24"/>
        </w:rPr>
      </w:pPr>
      <w:bookmarkStart w:id="329" w:name="_Hlk211200986"/>
      <w:r w:rsidRPr="00CE231D">
        <w:rPr>
          <w:rFonts w:ascii="Arial" w:hAnsi="Arial" w:cs="Arial"/>
          <w:b/>
          <w:bCs/>
          <w:sz w:val="24"/>
          <w:szCs w:val="24"/>
        </w:rPr>
        <w:t xml:space="preserve">Ed egli rispose: «Neanche voi siete ancora capaci di comprendere? </w:t>
      </w:r>
    </w:p>
    <w:bookmarkEnd w:id="329"/>
    <w:p w14:paraId="10F29C81"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Negli Apostoli vi è un ritardo del loro cammino nella conoscenza e nella comprensione nei misteri della fede: </w:t>
      </w:r>
      <w:r w:rsidRPr="00CE231D">
        <w:rPr>
          <w:rFonts w:ascii="Arial" w:hAnsi="Arial" w:cs="Arial"/>
          <w:i/>
          <w:iCs/>
          <w:sz w:val="24"/>
          <w:szCs w:val="24"/>
        </w:rPr>
        <w:t xml:space="preserve">“Ed egli rispose: «Neanche voi siete ancora capaci di comprendere?”. </w:t>
      </w:r>
      <w:r w:rsidRPr="00CE231D">
        <w:rPr>
          <w:rFonts w:ascii="Arial" w:hAnsi="Arial" w:cs="Arial"/>
          <w:sz w:val="24"/>
          <w:szCs w:val="24"/>
        </w:rPr>
        <w:t xml:space="preserve">Dovrebbero essere capaci di comprendere le parole di Gesù. Invece vi è ancora molta distanza tra la Parola di Gesù e la loro comprensione. Da dove nasce questa distanza? Essa è una distanza di natura. Gesù parla da una natura divina e da una natura umana divinizzata per grazia nello Spirito Santo. Gli Apostoli sono ancora natura di carne, natura ancora non sanificata nello Spirito Santo. L’uomo “animale” parla e comprende dalla sua animalità. L’uomo spirituale parla e comprende dalla sua spiritualità. Se non si abbandona la natura animale e non si accoglie in dono la natura spirituale, per vivere come natura spirituale, sempre vi sarà incomprensione. Se poi si è di natura satanica o diabolica, allora invece che incomprensione vi è odio contro la Parola della verità e odio contri chi la Parola annuncia. Tutto è frutto della nostra natura. Ecco cosa rivelano Gesù nel Vangelo e lo Spirito Santo nella Prima Lettera dell’Apostolo Paolo ai Corinti. </w:t>
      </w:r>
    </w:p>
    <w:p w14:paraId="466AC9C5"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Dal Vangelo secondo Giovanni</w:t>
      </w:r>
    </w:p>
    <w:p w14:paraId="09CB5A4B"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E come Mosè innalzò il serpente nel deserto, così bisogna che sia innalzato il Figlio dell’uomo, perché chiunque crede in lui abbia la vita eterna.</w:t>
      </w:r>
    </w:p>
    <w:p w14:paraId="5953ACE9"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7A1D534A" w14:textId="77777777" w:rsidR="00CE231D" w:rsidRPr="00CE231D" w:rsidRDefault="00CE231D" w:rsidP="00CE231D">
      <w:pPr>
        <w:jc w:val="both"/>
        <w:rPr>
          <w:rFonts w:ascii="Arial" w:hAnsi="Arial" w:cs="Arial"/>
          <w:sz w:val="24"/>
          <w:szCs w:val="24"/>
        </w:rPr>
      </w:pPr>
      <w:r w:rsidRPr="00CE231D">
        <w:rPr>
          <w:rFonts w:ascii="Arial" w:hAnsi="Arial" w:cs="Arial"/>
          <w:i/>
          <w:iCs/>
          <w:sz w:val="24"/>
          <w:szCs w:val="24"/>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w:t>
      </w:r>
    </w:p>
    <w:p w14:paraId="52112642"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Dal Vangelo secondo Matteo</w:t>
      </w:r>
    </w:p>
    <w:p w14:paraId="76F58CDD"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p>
    <w:p w14:paraId="4529E0C9"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Dalla Prima Lettera dell’Apostolo Paolo ai Corinti</w:t>
      </w:r>
    </w:p>
    <w:p w14:paraId="72A16B70"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35A3A186"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p>
    <w:p w14:paraId="617852A4"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Quelle cose che occhio non vide, né orecchio udì, né mai entrarono in cuore di uomo, Dio le ha preparate per coloro che lo amano.</w:t>
      </w:r>
    </w:p>
    <w:p w14:paraId="600749EC"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12ABD59A"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652E39E1"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 xml:space="preserve">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 (1Cor 3,1-9). </w:t>
      </w:r>
    </w:p>
    <w:p w14:paraId="396F4AC6"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La differenza di natura genera la differenza di sapienza e anche di comprensione. Ora dalla natura animale alla natura spirituale si può passare solo per grazia. Anche la crescita nella natura spirituale avviene solo per grazia. Più si diviene natura spirituale, più cresce la sapienza, più cresce la Parola di verità, più cresce la comprensione e della Parola e della verità. Anche il grado di santità crea differenza nella natura spirituale, come anche il grado di malvagità e di cattiveria genera la differenza nella falsità, nella menzogna, nell’inganno. Il sommo della differenza la crea la natura diabolica. Da un natura diabolica e da una natura di falsità, tenebra, menzogna, inganno né la Parola e né le opere di Gesù possono essere comprese. Una natura che cresce poco in santità poco comprende di una natura che cresce molto in santità. Da una volontà governata dal peccato ci si chiude a ogni comprensione. In più c’è l’ostinazione nei propri pensieri, nelle proprie idee, nelle proprie decisioni. Nella poca santità, l’uomo si costruisce il suo fortino e poi si chiude in esso, spiando la storia da una stretta feritoia che non le permette di vedere Dio dietro ogni evento che accade. Nella poca santità si è miopi, incapaci di vedere quanto il Signore opera per la nostra più grande santificazione. </w:t>
      </w:r>
    </w:p>
    <w:p w14:paraId="7D946631" w14:textId="77777777" w:rsidR="00CE231D" w:rsidRPr="00CE231D" w:rsidRDefault="00CE231D" w:rsidP="00CE231D">
      <w:pPr>
        <w:jc w:val="both"/>
        <w:rPr>
          <w:rFonts w:ascii="Arial" w:hAnsi="Arial" w:cs="Arial"/>
          <w:b/>
          <w:bCs/>
          <w:sz w:val="24"/>
          <w:szCs w:val="24"/>
        </w:rPr>
      </w:pPr>
    </w:p>
    <w:p w14:paraId="412164F4" w14:textId="77777777" w:rsidR="00CE231D" w:rsidRPr="00CE231D" w:rsidRDefault="00CE231D" w:rsidP="00CE231D">
      <w:pPr>
        <w:jc w:val="both"/>
        <w:rPr>
          <w:rFonts w:ascii="Arial" w:hAnsi="Arial" w:cs="Arial"/>
          <w:b/>
          <w:bCs/>
          <w:sz w:val="24"/>
          <w:szCs w:val="24"/>
        </w:rPr>
      </w:pPr>
      <w:bookmarkStart w:id="330" w:name="_Hlk211201005"/>
      <w:r w:rsidRPr="00CE231D">
        <w:rPr>
          <w:rFonts w:ascii="Arial" w:hAnsi="Arial" w:cs="Arial"/>
          <w:b/>
          <w:bCs/>
          <w:sz w:val="24"/>
          <w:szCs w:val="24"/>
        </w:rPr>
        <w:t xml:space="preserve">Non capite che tutto ciò che entra nella bocca, passa nel ventre e viene gettato in una fogna? </w:t>
      </w:r>
    </w:p>
    <w:bookmarkEnd w:id="330"/>
    <w:p w14:paraId="10A07482" w14:textId="77777777" w:rsidR="007F1D7A" w:rsidRDefault="00CE231D" w:rsidP="00CE231D">
      <w:pPr>
        <w:jc w:val="both"/>
        <w:rPr>
          <w:rFonts w:ascii="Arial" w:hAnsi="Arial" w:cs="Arial"/>
          <w:sz w:val="24"/>
          <w:szCs w:val="24"/>
        </w:rPr>
      </w:pPr>
      <w:r w:rsidRPr="00CE231D">
        <w:rPr>
          <w:rFonts w:ascii="Arial" w:hAnsi="Arial" w:cs="Arial"/>
          <w:sz w:val="24"/>
          <w:szCs w:val="24"/>
        </w:rPr>
        <w:t xml:space="preserve">Ora il Signore piega il significato delle sue parole, partendo dalla fisicità dell’uomo: </w:t>
      </w:r>
      <w:r w:rsidRPr="00CE231D">
        <w:rPr>
          <w:rFonts w:ascii="Arial" w:hAnsi="Arial" w:cs="Arial"/>
          <w:i/>
          <w:iCs/>
          <w:sz w:val="24"/>
          <w:szCs w:val="24"/>
        </w:rPr>
        <w:t xml:space="preserve">“Non capite che tutto ciò che entra nella bocca, passa nel ventre e viene gettato in una fogna?”. </w:t>
      </w:r>
      <w:r w:rsidRPr="00CE231D">
        <w:rPr>
          <w:rFonts w:ascii="Arial" w:hAnsi="Arial" w:cs="Arial"/>
          <w:sz w:val="24"/>
          <w:szCs w:val="24"/>
        </w:rPr>
        <w:t xml:space="preserve">È questa una verità fisica che nessuno potrà negare. Il nutrimento non solo è un dovere, è anche un dritto dell’uomo. Spetta a ogni uomo lavorare per trarre dal suo lavoro il nutrimento. Si lavora per nutrirsi non per coltivare vizi e peccati di ogni genere. Chi produce deve produrre per dare nutrimento di vita, non nutrimento di morte. Chi dà un nutrimento di morte pecca gravissimamente contro il Creatore, contro il creato, contro l’intera umanità. Chi produce per i vizi dell’uomo anche costui pecca gravissimamente contro il Creatore, contro il creato, contro l’umanità. Se però una persona per ragioni di natura, non di volontà, non può lavorare, allora è dovere di ogni suo fratello prendersi cura di essa. Prima si inizia dai fratelli secondo la carne, poi dai fratelli secondo la fede. Vescovi e parroci non sono stati mandati da Dio nel mondo per dare il pane materiale. Essi sono stati mandati nel mondo per dare Cristo Gesù, Pane di verità, Pane di luce, Pane di carità, Pane di vita eterna, Pane di Vangelo, Pane di corpo e di sangue per il perdono de peccati e per stipulare con Dio la nuova ed eterna Alleanza. I Diaconi devono amministrare il pane materiale, solo però per i discepoli di Gesù che sono incapaci di lavorare e che hanno servito la Chiesa. Ogni altra cosa va risolta secondo la Legge universale della misericordia che riguarda ogni uomo verso ogni altro uomo. È questo il ministero di vescovi e di presbiteri: insegnare a ogni uomo come si pratica la giustizia, come si vive la virtù della misericordia, come si rispetta la virtù della temperanza. </w:t>
      </w:r>
    </w:p>
    <w:p w14:paraId="2C8F7D88" w14:textId="77777777" w:rsidR="00CE231D" w:rsidRPr="00CE231D" w:rsidRDefault="00CE231D" w:rsidP="00CE231D">
      <w:pPr>
        <w:jc w:val="both"/>
        <w:rPr>
          <w:rFonts w:ascii="Arial" w:hAnsi="Arial" w:cs="Arial"/>
          <w:sz w:val="24"/>
          <w:szCs w:val="24"/>
        </w:rPr>
      </w:pPr>
    </w:p>
    <w:p w14:paraId="17CF91F7" w14:textId="77777777" w:rsidR="00CE231D" w:rsidRPr="00CE231D" w:rsidRDefault="00CE231D" w:rsidP="00CE231D">
      <w:pPr>
        <w:jc w:val="both"/>
        <w:rPr>
          <w:rFonts w:ascii="Arial" w:hAnsi="Arial" w:cs="Arial"/>
          <w:b/>
          <w:bCs/>
          <w:sz w:val="24"/>
          <w:szCs w:val="24"/>
        </w:rPr>
      </w:pPr>
      <w:bookmarkStart w:id="331" w:name="_Hlk211201032"/>
      <w:r w:rsidRPr="00CE231D">
        <w:rPr>
          <w:rFonts w:ascii="Arial" w:hAnsi="Arial" w:cs="Arial"/>
          <w:b/>
          <w:bCs/>
          <w:sz w:val="24"/>
          <w:szCs w:val="24"/>
        </w:rPr>
        <w:t xml:space="preserve">Invece ciò che esce dalla bocca proviene dal cuore. </w:t>
      </w:r>
    </w:p>
    <w:bookmarkEnd w:id="331"/>
    <w:p w14:paraId="111F761E"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Ciò che entra per la bocca finisce nella fogna. Ciò che invece esce dalla bocca proviene dal cuore e contamina tutta la nostra vita: </w:t>
      </w:r>
      <w:r w:rsidRPr="00CE231D">
        <w:rPr>
          <w:rFonts w:ascii="Arial" w:hAnsi="Arial" w:cs="Arial"/>
          <w:i/>
          <w:iCs/>
          <w:sz w:val="24"/>
          <w:szCs w:val="24"/>
        </w:rPr>
        <w:t xml:space="preserve">“Invece ciò che esce dalla bocca proviene dal cuore”. </w:t>
      </w:r>
      <w:r w:rsidRPr="00CE231D">
        <w:rPr>
          <w:rFonts w:ascii="Arial" w:hAnsi="Arial" w:cs="Arial"/>
          <w:sz w:val="24"/>
          <w:szCs w:val="24"/>
        </w:rPr>
        <w:t xml:space="preserve">Dal cuore puro vengono fuori cose pure, dal cuore santo, cose sante, dal cuore cattivo, cose cattive, dal cuore impuro cose impure, dal cuore malvagio, cose malvage, dal cuore satanico cose sataniche. Solo per la fede in Cristo Gesù e solo per la sua grazia, lo Spirito Santo può creare in noi un cuore puro, togliendo dal nostro petto il cuore di pietra, il cuore di peccato, il cuore di Satana, il cuore di odio, il cuore di invidia, il cuore di tenebre, di falsità, di menzogna. È sufficiente ascoltare un uomo quando parla, e subito si conosce il suo cuore, conoscendo il suo cuore si conosce la sua natura. Ora sempre la natura produce secondo la natura. Mai potrà una natura cattiva produrre frutti buoni. Il cuore cattivo solo lo Spirito Santo lo potrà togliere. Lo Spirito Santo oggi lo toglie per la mediazione d grazia e di verità della Chiesa una, santa, cattolica, apostolica. </w:t>
      </w:r>
    </w:p>
    <w:p w14:paraId="7F031803" w14:textId="77777777" w:rsidR="00CE231D" w:rsidRPr="00CE231D" w:rsidRDefault="00CE231D" w:rsidP="00CE231D">
      <w:pPr>
        <w:jc w:val="both"/>
        <w:rPr>
          <w:rFonts w:ascii="Arial" w:hAnsi="Arial" w:cs="Arial"/>
          <w:sz w:val="24"/>
          <w:szCs w:val="24"/>
        </w:rPr>
      </w:pPr>
    </w:p>
    <w:p w14:paraId="34BD375B" w14:textId="77777777" w:rsidR="00CE231D" w:rsidRPr="00CE231D" w:rsidRDefault="00CE231D" w:rsidP="00CE231D">
      <w:pPr>
        <w:jc w:val="both"/>
        <w:rPr>
          <w:rFonts w:ascii="Arial" w:hAnsi="Arial" w:cs="Arial"/>
          <w:b/>
          <w:bCs/>
          <w:sz w:val="24"/>
          <w:szCs w:val="24"/>
        </w:rPr>
      </w:pPr>
      <w:bookmarkStart w:id="332" w:name="_Hlk211201073"/>
      <w:r w:rsidRPr="00CE231D">
        <w:rPr>
          <w:rFonts w:ascii="Arial" w:hAnsi="Arial" w:cs="Arial"/>
          <w:b/>
          <w:bCs/>
          <w:sz w:val="24"/>
          <w:szCs w:val="24"/>
        </w:rPr>
        <w:t xml:space="preserve">Questo rende impuro l’uomo. Dal cuore, infatti, provengono propositi malvagi, omicidi, adultèri, impurità, furti, false testimonianze, calunnie. </w:t>
      </w:r>
    </w:p>
    <w:bookmarkEnd w:id="332"/>
    <w:p w14:paraId="5A017918"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Ora Gesù manifesta cosa rende impuro l’uomo e cosa viene fuori dal cuore impuro: </w:t>
      </w:r>
      <w:r w:rsidRPr="00CE231D">
        <w:rPr>
          <w:rFonts w:ascii="Arial" w:hAnsi="Arial" w:cs="Arial"/>
          <w:i/>
          <w:iCs/>
          <w:sz w:val="24"/>
          <w:szCs w:val="24"/>
        </w:rPr>
        <w:t xml:space="preserve">“Questo rende impuro l’uomo. Dal cuore, infatti, provengono propositi malvagi, omicidi, adultèri, impurità, furti, false testimonianze, calunnie”. </w:t>
      </w:r>
      <w:r w:rsidRPr="00CE231D">
        <w:rPr>
          <w:rFonts w:ascii="Arial" w:hAnsi="Arial" w:cs="Arial"/>
          <w:sz w:val="24"/>
          <w:szCs w:val="24"/>
        </w:rPr>
        <w:t xml:space="preserve">Chi vive, fa vivere, coltiva, fa coltivare, chi aiuta in qualche modo alla coltivazione di questi vizi non entrerà nel regno eterno del nostro Dio. Neanche chi per legge umana trasforma questi vizi in un bene per l’uomo, neanche costui entrerà nel regno eterno di Dio. È gravissima la responsabilità di ogni legislatore della terra. Chi si pone sopra la Legge del Signore: proponendo una legge immorale, difendendo una legge immorale, votando una legge immorale, approvando una legge immorale, promulgando una Legge immorale, è responsabile di tutti i mali che essa produce nella storia. Non si vota per appartenenza a una maggioranza. Si vota per appartenenza a Dio. </w:t>
      </w:r>
    </w:p>
    <w:p w14:paraId="058F8229" w14:textId="77777777" w:rsidR="00CE231D" w:rsidRPr="00CE231D" w:rsidRDefault="00CE231D" w:rsidP="00CE231D">
      <w:pPr>
        <w:jc w:val="both"/>
        <w:rPr>
          <w:rFonts w:ascii="Arial" w:hAnsi="Arial" w:cs="Arial"/>
          <w:b/>
          <w:bCs/>
          <w:sz w:val="24"/>
          <w:szCs w:val="24"/>
        </w:rPr>
      </w:pPr>
    </w:p>
    <w:p w14:paraId="6D811CB5" w14:textId="77777777" w:rsidR="00CE231D" w:rsidRPr="00CE231D" w:rsidRDefault="00CE231D" w:rsidP="00CE231D">
      <w:pPr>
        <w:jc w:val="both"/>
        <w:rPr>
          <w:rFonts w:ascii="Arial" w:hAnsi="Arial" w:cs="Arial"/>
          <w:b/>
          <w:bCs/>
          <w:sz w:val="24"/>
          <w:szCs w:val="24"/>
        </w:rPr>
      </w:pPr>
      <w:bookmarkStart w:id="333" w:name="_Hlk211201087"/>
      <w:r w:rsidRPr="00CE231D">
        <w:rPr>
          <w:rFonts w:ascii="Arial" w:hAnsi="Arial" w:cs="Arial"/>
          <w:b/>
          <w:bCs/>
          <w:sz w:val="24"/>
          <w:szCs w:val="24"/>
        </w:rPr>
        <w:t>Queste sono le cose che rendono impuro l’uomo; ma il mangiare senza lavarsi le mani non rende impuro l’uomo».</w:t>
      </w:r>
    </w:p>
    <w:bookmarkEnd w:id="333"/>
    <w:p w14:paraId="0D374657"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Ecco ora la purissima verità data da Cristo Gesù a ogni uomo: </w:t>
      </w:r>
      <w:r w:rsidRPr="00CE231D">
        <w:rPr>
          <w:rFonts w:ascii="Arial" w:hAnsi="Arial" w:cs="Arial"/>
          <w:i/>
          <w:iCs/>
          <w:sz w:val="24"/>
          <w:szCs w:val="24"/>
        </w:rPr>
        <w:t xml:space="preserve">“Queste sono le cose che rendono impuro l’uomo; ma il mangiare senza lavarsi le mani non rende impuro l’uomo»”. </w:t>
      </w:r>
      <w:r w:rsidRPr="00CE231D">
        <w:rPr>
          <w:rFonts w:ascii="Arial" w:hAnsi="Arial" w:cs="Arial"/>
          <w:sz w:val="24"/>
          <w:szCs w:val="24"/>
        </w:rPr>
        <w:t>Ogni uomo che si proclama o viene proclamato maestro degli uomini, deve avere netta nella sua scienza e nella su coscienza la distinzione del bene e del male non secondo l’uomo, bensì secondo Dio, secondo la rivelazione del nostro Dio. La netta distinzione è necessaria non solo per gli altri e prima di tutto necessaria per noi. Il male non solo fa male agli altri. Il male fa male a tutta l’umanità e fa male anche a chi il male giustifica o dichiara bene. Un solo esempio basta: il divorzio non fa male soltanto al marito e alla moglie. Fa male all’intera umanità. Scardina l’umanità dalle legge fondamentale sulla quale essa si regge. Si distrugge la famiglia, si distrugge l’umanità. Ogni male che si compie sempre distrugge tutta la società. Potremmo portare mille esempi a dimostrazione di questa verità. Uno solo basta. Anche i figli della Chiesa – papa, vescovi, presbiteri, diaconi, cresimati, battezzati, chi esercita un ministero o una missione – devono avere netta la distinzione tra Parola di Dio e parola o sentimento o pensiero o volontà dell’uomo o anche dottrina della terra. Senza questa distinzione si conduce la Chiesa alla rovina. È verità che mai va dimenticata: la Parola di Dio, un comando di Cristo Gesù nessuna autorità della Chiesa, né papa, né vescovi, né concili, né sinodi, né presbiteri, né maestri e né dottori, né profeti e né missionari, li potranno mai abrogare, neanche se venisse un angelo del cielo. La Parola di Dio rimane in eterno. Se Gesù comanda agli Apostoli di andare, fare discepoli, battezzare, insegnare, nessuna autorità potrà mai dire il contrario. Se dice il contrario, annuncia e insegna un falso Vangelo. Non è voce di Cristo, è invece voce dell’uomo spesso anche voce di Satana.</w:t>
      </w:r>
    </w:p>
    <w:p w14:paraId="1C923161" w14:textId="77777777" w:rsidR="00CE231D" w:rsidRPr="00CE231D" w:rsidRDefault="00CE231D" w:rsidP="00CE231D">
      <w:pPr>
        <w:jc w:val="both"/>
        <w:rPr>
          <w:rFonts w:ascii="Arial" w:hAnsi="Arial" w:cs="Arial"/>
          <w:sz w:val="24"/>
          <w:szCs w:val="24"/>
        </w:rPr>
      </w:pPr>
    </w:p>
    <w:p w14:paraId="2F7D0B70" w14:textId="77777777" w:rsidR="00CE231D" w:rsidRPr="00CE231D" w:rsidRDefault="00CE231D" w:rsidP="00CE231D">
      <w:pPr>
        <w:pStyle w:val="Titolo2"/>
      </w:pPr>
      <w:bookmarkStart w:id="334" w:name="_Toc211437048"/>
      <w:bookmarkStart w:id="335" w:name="_Toc212557325"/>
      <w:r w:rsidRPr="00CE231D">
        <w:t>«Donna, grande è la tua fede! Avvenga per te come desideri»</w:t>
      </w:r>
      <w:bookmarkEnd w:id="334"/>
      <w:bookmarkEnd w:id="335"/>
    </w:p>
    <w:p w14:paraId="6B2CA02D" w14:textId="77777777" w:rsidR="00CE231D" w:rsidRPr="00CE231D" w:rsidRDefault="00CE231D" w:rsidP="00CE231D">
      <w:pPr>
        <w:jc w:val="both"/>
        <w:rPr>
          <w:rFonts w:ascii="Arial" w:hAnsi="Arial" w:cs="Arial"/>
          <w:b/>
          <w:bCs/>
          <w:sz w:val="24"/>
          <w:szCs w:val="24"/>
        </w:rPr>
      </w:pPr>
    </w:p>
    <w:p w14:paraId="2A09CC0B" w14:textId="77777777" w:rsidR="00CE231D" w:rsidRPr="00CE231D" w:rsidRDefault="00CE231D" w:rsidP="00CE231D">
      <w:pPr>
        <w:jc w:val="both"/>
        <w:rPr>
          <w:rFonts w:ascii="Arial" w:hAnsi="Arial" w:cs="Arial"/>
          <w:b/>
          <w:bCs/>
          <w:sz w:val="24"/>
          <w:szCs w:val="24"/>
        </w:rPr>
      </w:pPr>
      <w:r w:rsidRPr="00CE231D">
        <w:rPr>
          <w:rFonts w:ascii="Arial" w:hAnsi="Arial" w:cs="Arial"/>
          <w:b/>
          <w:bCs/>
          <w:sz w:val="24"/>
          <w:szCs w:val="24"/>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w:t>
      </w:r>
      <w:bookmarkStart w:id="336" w:name="_Hlk208483926"/>
      <w:r w:rsidRPr="00CE231D">
        <w:rPr>
          <w:rFonts w:ascii="Arial" w:hAnsi="Arial" w:cs="Arial"/>
          <w:b/>
          <w:bCs/>
          <w:sz w:val="24"/>
          <w:szCs w:val="24"/>
        </w:rPr>
        <w:t xml:space="preserve"> Allora Gesù le replicò: «Donna, grande è la tua fede! Avvenga per te come desideri»</w:t>
      </w:r>
      <w:bookmarkEnd w:id="336"/>
      <w:r w:rsidRPr="00CE231D">
        <w:rPr>
          <w:rFonts w:ascii="Arial" w:hAnsi="Arial" w:cs="Arial"/>
          <w:b/>
          <w:bCs/>
          <w:sz w:val="24"/>
          <w:szCs w:val="24"/>
        </w:rPr>
        <w:t>. E da quell’istante sua figlia fu guarita.</w:t>
      </w:r>
    </w:p>
    <w:p w14:paraId="54E598D6" w14:textId="77777777" w:rsidR="00CE231D" w:rsidRPr="00CE231D" w:rsidRDefault="00CE231D" w:rsidP="00CE231D">
      <w:pPr>
        <w:jc w:val="both"/>
        <w:rPr>
          <w:rFonts w:ascii="Arial" w:hAnsi="Arial" w:cs="Arial"/>
          <w:b/>
          <w:bCs/>
          <w:sz w:val="24"/>
          <w:szCs w:val="24"/>
        </w:rPr>
      </w:pPr>
    </w:p>
    <w:p w14:paraId="07253797" w14:textId="77777777" w:rsidR="00CE231D" w:rsidRPr="00CE231D" w:rsidRDefault="00CE231D" w:rsidP="00CE231D">
      <w:pPr>
        <w:jc w:val="both"/>
        <w:rPr>
          <w:rFonts w:ascii="Arial" w:hAnsi="Arial" w:cs="Arial"/>
          <w:b/>
          <w:bCs/>
          <w:sz w:val="24"/>
          <w:szCs w:val="24"/>
        </w:rPr>
      </w:pPr>
      <w:bookmarkStart w:id="337" w:name="_Hlk211201129"/>
      <w:r w:rsidRPr="00CE231D">
        <w:rPr>
          <w:rFonts w:ascii="Arial" w:hAnsi="Arial" w:cs="Arial"/>
          <w:b/>
          <w:bCs/>
          <w:sz w:val="24"/>
          <w:szCs w:val="24"/>
        </w:rPr>
        <w:t>Partito di là, Gesù si ritirò verso la zona di Tiro e di Sidone.</w:t>
      </w:r>
    </w:p>
    <w:bookmarkEnd w:id="337"/>
    <w:p w14:paraId="39D25A45"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Gesù a volte è nella folla per ammaestrarla e per creare vera speranza nei cuori, manifestando presente il regno di Dio sia con la Parola e anche con miracoli, segni e prodigi. Altre volte si ritira in luoghi solitari, perché lo esige la formazione dei suoi Apostoli: </w:t>
      </w:r>
      <w:r w:rsidRPr="00CE231D">
        <w:rPr>
          <w:rFonts w:ascii="Arial" w:hAnsi="Arial" w:cs="Arial"/>
          <w:i/>
          <w:iCs/>
          <w:sz w:val="24"/>
          <w:szCs w:val="24"/>
        </w:rPr>
        <w:t xml:space="preserve">“Partito di là, Gesù si ritirò verso la zona di Tiro e di Sidone”. </w:t>
      </w:r>
      <w:r w:rsidRPr="00CE231D">
        <w:rPr>
          <w:rFonts w:ascii="Arial" w:hAnsi="Arial" w:cs="Arial"/>
          <w:sz w:val="24"/>
          <w:szCs w:val="24"/>
        </w:rPr>
        <w:t xml:space="preserve">Oggi si ritira nella zona di Tiro e Sidone. Lascia per un stante la Galilea e va in territorio pagano. Le motivazione delle azioni di Gesù sono tutte da trovare nella volontà del Padre. </w:t>
      </w:r>
    </w:p>
    <w:p w14:paraId="55DDEEAB" w14:textId="77777777" w:rsidR="00CE231D" w:rsidRPr="00CE231D" w:rsidRDefault="00CE231D" w:rsidP="00CE231D">
      <w:pPr>
        <w:jc w:val="both"/>
        <w:rPr>
          <w:rFonts w:ascii="Arial" w:hAnsi="Arial" w:cs="Arial"/>
          <w:b/>
          <w:bCs/>
          <w:sz w:val="24"/>
          <w:szCs w:val="24"/>
        </w:rPr>
      </w:pPr>
    </w:p>
    <w:p w14:paraId="3E19FBA6" w14:textId="77777777" w:rsidR="00CE231D" w:rsidRPr="00CE231D" w:rsidRDefault="00CE231D" w:rsidP="00CE231D">
      <w:pPr>
        <w:jc w:val="both"/>
        <w:rPr>
          <w:rFonts w:ascii="Arial" w:hAnsi="Arial" w:cs="Arial"/>
          <w:b/>
          <w:bCs/>
          <w:sz w:val="24"/>
          <w:szCs w:val="24"/>
        </w:rPr>
      </w:pPr>
      <w:bookmarkStart w:id="338" w:name="_Hlk211201167"/>
      <w:r w:rsidRPr="00CE231D">
        <w:rPr>
          <w:rFonts w:ascii="Arial" w:hAnsi="Arial" w:cs="Arial"/>
          <w:b/>
          <w:bCs/>
          <w:sz w:val="24"/>
          <w:szCs w:val="24"/>
        </w:rPr>
        <w:t xml:space="preserve"> Ed ecco, una donna cananea, che veniva da quella regione, si mise a gridare: «Pietà di me, Signore, figlio di Davide! Mia figlia è molto tormentata da un demonio». </w:t>
      </w:r>
    </w:p>
    <w:bookmarkEnd w:id="338"/>
    <w:p w14:paraId="05D7EDDE"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Ecco ora cosa accade: una donna cananea, si mette a gridare. A chi grida? Al Signore, al Figlio di Davide, al suo Messia. Gesù non è solo il Messia dei figli di Abramo, è anche il Messia di ogni figlio di Adamo, cioè il Messia dell’umanità. Al suo Messia questa donna cananea chiede pietà. La pietà Gesù la deve vivere verso sua figlia che è molto tormentata da un demonio. Leggiamo il testo:</w:t>
      </w:r>
      <w:r w:rsidRPr="00CE231D">
        <w:rPr>
          <w:rFonts w:ascii="Arial" w:hAnsi="Arial" w:cs="Arial"/>
          <w:i/>
          <w:iCs/>
          <w:sz w:val="24"/>
          <w:szCs w:val="24"/>
        </w:rPr>
        <w:t xml:space="preserve"> “Ed ecco, una donna cananea, che veniva da quella regione, si mise a gridare: «Pietà di me, Signore, figlio di Davide! Mia figlia è molto tormentata da un demonio»”.</w:t>
      </w:r>
      <w:r w:rsidRPr="00CE231D">
        <w:rPr>
          <w:rFonts w:ascii="Arial" w:hAnsi="Arial" w:cs="Arial"/>
          <w:sz w:val="24"/>
          <w:szCs w:val="24"/>
        </w:rPr>
        <w:t xml:space="preserve"> Contro il demonio questa donna sa che non possiede alcuna forza per scacciarlo da sua figlia. Sa che Gesù può e a Lui chiede pietà. La pietà della madre verso la figlia non basta per darle pienezza di vita. Chi può dare vita piena è solo Cristo Gesù. È solo il suo Messia. Questa donna con grande umiltà bussa al cuore di colui che può. Si noti bene. La donna chiede a Gesù ciò che lei non può fare. Lo chiede con amore. Il suo amore non basta. All’amore della donna Gesù deve aggiungere il suo. È questo oggi l’errore di moltissimi figli della Chiesa: pensano che l’amore dell’uomo verso l’uomo sia sufficiente. L’amore dell’uomo mai potrà bastare. Si potrà mai consolare una persona tormentata da Satana o una persona che soffre perché carente della sua stessa umanità? Ogni uomo è carenza di natura. Ora una carenza di natura non può salvare un’altra carenza di natura. È questa la fede che oggi manca al cristiano. La sua carenza e la carenza di ogni altro uomo solo la pietà di Cristo Gesù la potrà guarire. Gesù stesso non chiede al Padre pietà di Lui implorando ogni grazia per vivere in purissima obbedienza la sofferenza indicibile della sua crocifissione? Questa donna cananea ama sua figlia di un amore grande. Tuttavia sa che se anche sua figlia fosse amata dal mondo intero, tutto l’amore del mondo sarebbe inefficace. Chi rende efficace il suo amore inefficace è solo Cristo Gesù, il suo Messia. Ecco allora la verità da custodire gelosamente nel cuore: il nostro amore, anche se perfettissimo e santissimo, è sempre inefficace. Occorre l’opera di Cristo Gesù sempre. Occorre che lui intervenga sulla nostra natura e la trasformi. La trasformazione della nostra natura non dipende da noi. Neanche il governo della storia dipende da noi. La trasformazione della natura e il governo della storia è sempre opera del solo Signore dei signori e del Giudice di tutta la terra. </w:t>
      </w:r>
    </w:p>
    <w:p w14:paraId="47CD19F7" w14:textId="77777777" w:rsidR="00CE231D" w:rsidRPr="00CE231D" w:rsidRDefault="00CE231D" w:rsidP="00CE231D">
      <w:pPr>
        <w:jc w:val="both"/>
        <w:rPr>
          <w:rFonts w:ascii="Arial" w:hAnsi="Arial" w:cs="Arial"/>
          <w:sz w:val="24"/>
          <w:szCs w:val="24"/>
        </w:rPr>
      </w:pPr>
    </w:p>
    <w:p w14:paraId="2269FB0A" w14:textId="77777777" w:rsidR="00CE231D" w:rsidRPr="00CE231D" w:rsidRDefault="00CE231D" w:rsidP="00CE231D">
      <w:pPr>
        <w:jc w:val="both"/>
        <w:rPr>
          <w:rFonts w:ascii="Arial" w:hAnsi="Arial" w:cs="Arial"/>
          <w:b/>
          <w:bCs/>
          <w:sz w:val="24"/>
          <w:szCs w:val="24"/>
        </w:rPr>
      </w:pPr>
      <w:bookmarkStart w:id="339" w:name="_Hlk211201192"/>
      <w:r w:rsidRPr="00CE231D">
        <w:rPr>
          <w:rFonts w:ascii="Arial" w:hAnsi="Arial" w:cs="Arial"/>
          <w:b/>
          <w:bCs/>
          <w:sz w:val="24"/>
          <w:szCs w:val="24"/>
        </w:rPr>
        <w:t>Ma egli non le rivolse neppure una parola. Allora i suoi discepoli gli si avvicinarono e lo implorarono: «Esaudiscila, perché ci viene dietro gridando!».</w:t>
      </w:r>
    </w:p>
    <w:bookmarkEnd w:id="339"/>
    <w:p w14:paraId="56D06E19"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Ecco cosa accade. Lei grida, ma Gesù sembra essere sordo. Non le risponde neanche una parola. I discepoli implorano Gesù perché ascolti la donna. Ecco il motivo di questa implorazione</w:t>
      </w:r>
      <w:r w:rsidRPr="00CE231D">
        <w:rPr>
          <w:rFonts w:ascii="Arial" w:hAnsi="Arial" w:cs="Arial"/>
          <w:i/>
          <w:iCs/>
          <w:sz w:val="24"/>
          <w:szCs w:val="24"/>
        </w:rPr>
        <w:t>: “Ci viene dietro gridando”.</w:t>
      </w:r>
      <w:r w:rsidRPr="00CE231D">
        <w:rPr>
          <w:rFonts w:ascii="Arial" w:hAnsi="Arial" w:cs="Arial"/>
          <w:sz w:val="24"/>
          <w:szCs w:val="24"/>
        </w:rPr>
        <w:t xml:space="preserve"> L’esaudimento è per la loro pace e la loro serenità:</w:t>
      </w:r>
      <w:r w:rsidRPr="00CE231D">
        <w:rPr>
          <w:rFonts w:ascii="Arial" w:hAnsi="Arial" w:cs="Arial"/>
          <w:i/>
          <w:iCs/>
          <w:sz w:val="24"/>
          <w:szCs w:val="24"/>
        </w:rPr>
        <w:t xml:space="preserve"> “Ma egli non le rivolse neppure una parola. Allora i suoi discepoli gli si avvicinarono e lo implorarono: «Esaudiscila, perché ci viene dietro gridando!»”. </w:t>
      </w:r>
      <w:r w:rsidRPr="00CE231D">
        <w:rPr>
          <w:rFonts w:ascii="Arial" w:hAnsi="Arial" w:cs="Arial"/>
          <w:sz w:val="24"/>
          <w:szCs w:val="24"/>
        </w:rPr>
        <w:t>È come se Gesù il bene dovesse farlo a loro. È questo un motivo di amare per se stessi, ma non un motivo di amore per la donna. Questo amore non è sufficiente per operare un miracolo. L’amore vero è sempre quello che rispetta il fine per cui il miracolo viene fatto e questo fine è l’attestazione che Gesù è veramente il Figlio di Davide e il Messia dell’intera umanità. Il primo fine del miracolo è il riconoscimento della verità di colui che il miracolo compie. Ecco cosa chiede Gesù al Padre dinanzi alla tomba di Lazzaro. Scompaiono Marta e Maria. C’è solo Cristo Gesù, il Padre la folla. Ecco la preghiera di Gesù: “</w:t>
      </w:r>
      <w:r w:rsidRPr="00CE231D">
        <w:rPr>
          <w:rFonts w:ascii="Arial" w:hAnsi="Arial" w:cs="Arial"/>
          <w:i/>
          <w:iCs/>
          <w:sz w:val="24"/>
          <w:szCs w:val="24"/>
        </w:rPr>
        <w:t xml:space="preserve">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44Il morto uscì, i piedi e le mani legati con bende, e il viso avvolto da un sudario. Gesù disse loro: «Liberàtelo e lasciàtelo andare» (Gv 11,38-43). </w:t>
      </w:r>
      <w:r w:rsidRPr="00CE231D">
        <w:rPr>
          <w:rFonts w:ascii="Arial" w:hAnsi="Arial" w:cs="Arial"/>
          <w:sz w:val="24"/>
          <w:szCs w:val="24"/>
        </w:rPr>
        <w:t xml:space="preserve">Grande differenza c’è tra la richiesta di Gesù al Padre e quella degli Apostoli a Gesù. </w:t>
      </w:r>
    </w:p>
    <w:p w14:paraId="151C8928" w14:textId="77777777" w:rsidR="00CE231D" w:rsidRPr="00CE231D" w:rsidRDefault="00CE231D" w:rsidP="00CE231D">
      <w:pPr>
        <w:jc w:val="both"/>
        <w:rPr>
          <w:rFonts w:ascii="Arial" w:hAnsi="Arial" w:cs="Arial"/>
          <w:sz w:val="24"/>
          <w:szCs w:val="24"/>
        </w:rPr>
      </w:pPr>
    </w:p>
    <w:p w14:paraId="02C66F5E" w14:textId="77777777" w:rsidR="00CE231D" w:rsidRPr="00CE231D" w:rsidRDefault="00CE231D" w:rsidP="00CE231D">
      <w:pPr>
        <w:jc w:val="both"/>
        <w:rPr>
          <w:rFonts w:ascii="Arial" w:hAnsi="Arial" w:cs="Arial"/>
          <w:b/>
          <w:bCs/>
          <w:sz w:val="24"/>
          <w:szCs w:val="24"/>
        </w:rPr>
      </w:pPr>
      <w:bookmarkStart w:id="340" w:name="_Hlk211201215"/>
      <w:r w:rsidRPr="00CE231D">
        <w:rPr>
          <w:rFonts w:ascii="Arial" w:hAnsi="Arial" w:cs="Arial"/>
          <w:b/>
          <w:bCs/>
          <w:sz w:val="24"/>
          <w:szCs w:val="24"/>
        </w:rPr>
        <w:t>Egli rispose: «Non sono stato mandato se non alle pecore perdute della casa d’Israele».</w:t>
      </w:r>
    </w:p>
    <w:bookmarkEnd w:id="340"/>
    <w:p w14:paraId="11AB2698"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La risposta di Gesù fa appello alla volontà del Padre: </w:t>
      </w:r>
      <w:r w:rsidRPr="00CE231D">
        <w:rPr>
          <w:rFonts w:ascii="Arial" w:hAnsi="Arial" w:cs="Arial"/>
          <w:i/>
          <w:iCs/>
          <w:sz w:val="24"/>
          <w:szCs w:val="24"/>
        </w:rPr>
        <w:t xml:space="preserve">“Egli rispose: «Non sono stato mandato se non alle pecore perdute della casa d’Israele»”. </w:t>
      </w:r>
      <w:r w:rsidRPr="00CE231D">
        <w:rPr>
          <w:rFonts w:ascii="Arial" w:hAnsi="Arial" w:cs="Arial"/>
          <w:sz w:val="24"/>
          <w:szCs w:val="24"/>
        </w:rPr>
        <w:t xml:space="preserve">Non è missione di Gesù prendersi cura delle pecore che non sono figli di Abramo. Domani sarà cura degli Apostoli. Lui invece deve curare le pecore che sono figli di Abramo mostrando loro senza possibilità che sorga nei loro cuore neanche il più piccolo dubbio che in Lui si compiono tutte le Parole della Legge, dei Profeti, dei Salmi e di conseguenza Lui è veramente il Messia promesso da Dio. Essi non ne dovranno attenderne un altro. Il fine del miracolo è il raggiungimento del fine di chi il miracolo compie. Se il fine della persona che il miracolo compie non viene raggiunto, allora a nulla serve il miracolo. Il miracolo sempre deve essere di grande portata teologica, grande portata cristologica e soteriologica, di grande portata di fede. Il miracolo mai dovrà essere ridotto a sola opera antropologica, anche se di grande consolazione. </w:t>
      </w:r>
    </w:p>
    <w:p w14:paraId="6DF44699" w14:textId="77777777" w:rsidR="00CE231D" w:rsidRPr="00CE231D" w:rsidRDefault="00CE231D" w:rsidP="00CE231D">
      <w:pPr>
        <w:jc w:val="both"/>
        <w:rPr>
          <w:rFonts w:ascii="Arial" w:hAnsi="Arial" w:cs="Arial"/>
          <w:b/>
          <w:bCs/>
          <w:sz w:val="24"/>
          <w:szCs w:val="24"/>
        </w:rPr>
      </w:pPr>
    </w:p>
    <w:p w14:paraId="4F4540F6" w14:textId="77777777" w:rsidR="00CE231D" w:rsidRPr="00CE231D" w:rsidRDefault="00CE231D" w:rsidP="00CE231D">
      <w:pPr>
        <w:jc w:val="both"/>
        <w:rPr>
          <w:rFonts w:ascii="Arial" w:hAnsi="Arial" w:cs="Arial"/>
          <w:b/>
          <w:bCs/>
          <w:sz w:val="24"/>
          <w:szCs w:val="24"/>
        </w:rPr>
      </w:pPr>
      <w:bookmarkStart w:id="341" w:name="_Hlk211201237"/>
      <w:r w:rsidRPr="00CE231D">
        <w:rPr>
          <w:rFonts w:ascii="Arial" w:hAnsi="Arial" w:cs="Arial"/>
          <w:b/>
          <w:bCs/>
          <w:sz w:val="24"/>
          <w:szCs w:val="24"/>
        </w:rPr>
        <w:t xml:space="preserve"> Ma quella si avvicinò e si prostrò dinanzi a lui, dicendo: «Signore, aiutami!». </w:t>
      </w:r>
    </w:p>
    <w:bookmarkEnd w:id="341"/>
    <w:p w14:paraId="2ED9EE11"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Prima la donna grida da lontano. Ora si avvicina a Gesù e si prostra dinanzi a Lui e chiede di essere aiutata: </w:t>
      </w:r>
      <w:r w:rsidRPr="00CE231D">
        <w:rPr>
          <w:rFonts w:ascii="Arial" w:hAnsi="Arial" w:cs="Arial"/>
          <w:i/>
          <w:iCs/>
          <w:sz w:val="24"/>
          <w:szCs w:val="24"/>
        </w:rPr>
        <w:t xml:space="preserve">“Ma quella si avvicinò e si prostrò dinanzi a lui, dicendo: «Signore, aiutami!»”. </w:t>
      </w:r>
      <w:r w:rsidRPr="00CE231D">
        <w:rPr>
          <w:rFonts w:ascii="Arial" w:hAnsi="Arial" w:cs="Arial"/>
          <w:sz w:val="24"/>
          <w:szCs w:val="24"/>
        </w:rPr>
        <w:t>Essere aiutata in che cosa? A rendere efficace il suo amore. Il suo amore non dona vita a sua figlia e un amore che non dona vita è sempre ben poca cosa. Ora l’amore è vero se don vita. La vita all’amore la potrà donare solo Gesù, per opera del suo Santo Spirito. Gesù deve aiutare la figlia di questa donna, liberandola dallo spirito impuro che la tormenta senza alcuna interruzione. Solo il Figlio di Davide può fare questo e lei solo al Figlio di Davide lo chiede. Ma il Figlio fi Davide è venuto per prendersi cura delle pecore che sono i figli di Abramo. Questa donna allora dovrà tornare delusa a casa sua? Chi deve trovare la soluzione a questa non possibilità di aiuto non è Gesù, ma la donna. Anche questa è verità da mettere nel cuore. La soluzione. in certi eventi della storia, deve darla a Dio, a Cristo Gesù, allo Spirito Santo, chi lo invoca o per se stesso o per gli altri. Ecco due esempi: il primo è di Abramo, il secondo è di Mosè.</w:t>
      </w:r>
    </w:p>
    <w:p w14:paraId="798ECDB3"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Dal Libro della Genesi</w:t>
      </w:r>
    </w:p>
    <w:p w14:paraId="76764FD3"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33E13EF9"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Come ebbe finito di parlare con Abramo, il Signore se ne andò e Abramo ritornò alla sua abitazione (Gen 18,16-3). </w:t>
      </w:r>
    </w:p>
    <w:p w14:paraId="6339B0E5"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Dal Libro dell’Esodo:</w:t>
      </w:r>
    </w:p>
    <w:p w14:paraId="3744243F"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4C2F63AC"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510F8EB5"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32,1-14).</w:t>
      </w:r>
    </w:p>
    <w:p w14:paraId="5CE28BB2"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Troverà la donna le giuste motivazione secondo le quali Gesù può disattendere il comando del Padre così da poter venire in suo aiuto? Ma prima ancora: aiuterà Gesù questa donna a trovare le giuste motivazioni? Nello Spirito Santo Gesù parlerà alla donna e nello Spirito Santo la donna risponderà a Gesù.</w:t>
      </w:r>
    </w:p>
    <w:p w14:paraId="7A16129D" w14:textId="77777777" w:rsidR="00CE231D" w:rsidRPr="00CE231D" w:rsidRDefault="00CE231D" w:rsidP="00CE231D">
      <w:pPr>
        <w:jc w:val="both"/>
        <w:rPr>
          <w:rFonts w:ascii="Arial" w:hAnsi="Arial" w:cs="Arial"/>
          <w:b/>
          <w:bCs/>
          <w:sz w:val="24"/>
          <w:szCs w:val="24"/>
        </w:rPr>
      </w:pPr>
    </w:p>
    <w:p w14:paraId="3BD500E7" w14:textId="77777777" w:rsidR="00CE231D" w:rsidRPr="00CE231D" w:rsidRDefault="00CE231D" w:rsidP="00CE231D">
      <w:pPr>
        <w:jc w:val="both"/>
        <w:rPr>
          <w:rFonts w:ascii="Arial" w:hAnsi="Arial" w:cs="Arial"/>
          <w:b/>
          <w:bCs/>
          <w:sz w:val="24"/>
          <w:szCs w:val="24"/>
        </w:rPr>
      </w:pPr>
      <w:bookmarkStart w:id="342" w:name="_Hlk211201256"/>
      <w:r w:rsidRPr="00CE231D">
        <w:rPr>
          <w:rFonts w:ascii="Arial" w:hAnsi="Arial" w:cs="Arial"/>
          <w:b/>
          <w:bCs/>
          <w:sz w:val="24"/>
          <w:szCs w:val="24"/>
        </w:rPr>
        <w:t xml:space="preserve">Ed egli rispose: «Non è bene prendere il pane dei figli e gettarlo ai cagnolini». </w:t>
      </w:r>
    </w:p>
    <w:bookmarkEnd w:id="342"/>
    <w:p w14:paraId="75907F19"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Ecco ora come Gesù nello Spirito Santo aiuta la donna a trovare la giusta parola: </w:t>
      </w:r>
      <w:r w:rsidRPr="00CE231D">
        <w:rPr>
          <w:rFonts w:ascii="Arial" w:hAnsi="Arial" w:cs="Arial"/>
          <w:i/>
          <w:iCs/>
          <w:sz w:val="24"/>
          <w:szCs w:val="24"/>
        </w:rPr>
        <w:t xml:space="preserve">“Ed egli rispose: «Non è bene prendere il pane dei figli e gettarlo ai cagnolini»”. </w:t>
      </w:r>
      <w:r w:rsidRPr="00CE231D">
        <w:rPr>
          <w:rFonts w:ascii="Arial" w:hAnsi="Arial" w:cs="Arial"/>
          <w:sz w:val="24"/>
          <w:szCs w:val="24"/>
        </w:rPr>
        <w:t xml:space="preserve">I figli di Abramo sono i figli ai quale Gesù dovrà dare il pane. Tu sai donna che non è bene prendere il pane dei figli e gettarlo ai cagnolini. Sarebbe un gravissimo atto di ingiustizia non rispettare il fine per il quale il pane mi è stato donato dal Padre. La giustizia è sempre nel rispetto della volontà del Dante. Io, dice Gesù, sarei ingiusto se non rispettassi la volontà del Padre che mi ha mandato. A questa affermazione è la donna che deve offrire a Gesù la soluzione perché lei sia ascoltata. Troverà la donna le parole giuste? Ora è lo Spirito Santo che deve intervenire nella storia. Dovrà essere Lui a mettere sulla bocca di questa donna le parole giuste. </w:t>
      </w:r>
    </w:p>
    <w:p w14:paraId="4368D279" w14:textId="77777777" w:rsidR="00CE231D" w:rsidRPr="00CE231D" w:rsidRDefault="00CE231D" w:rsidP="00CE231D">
      <w:pPr>
        <w:jc w:val="both"/>
        <w:rPr>
          <w:rFonts w:ascii="Arial" w:hAnsi="Arial" w:cs="Arial"/>
          <w:b/>
          <w:bCs/>
          <w:sz w:val="24"/>
          <w:szCs w:val="24"/>
        </w:rPr>
      </w:pPr>
    </w:p>
    <w:p w14:paraId="275F577B" w14:textId="77777777" w:rsidR="00CE231D" w:rsidRPr="00CE231D" w:rsidRDefault="00CE231D" w:rsidP="00CE231D">
      <w:pPr>
        <w:jc w:val="both"/>
        <w:rPr>
          <w:rFonts w:ascii="Arial" w:hAnsi="Arial" w:cs="Arial"/>
          <w:b/>
          <w:bCs/>
          <w:sz w:val="24"/>
          <w:szCs w:val="24"/>
        </w:rPr>
      </w:pPr>
      <w:bookmarkStart w:id="343" w:name="_Hlk211201276"/>
      <w:r w:rsidRPr="00CE231D">
        <w:rPr>
          <w:rFonts w:ascii="Arial" w:hAnsi="Arial" w:cs="Arial"/>
          <w:b/>
          <w:bCs/>
          <w:sz w:val="24"/>
          <w:szCs w:val="24"/>
        </w:rPr>
        <w:t xml:space="preserve">«È vero, Signore – disse la donna –, eppure i cagnolini mangiano le briciole che cadono dalla tavola dei loro padroni». </w:t>
      </w:r>
    </w:p>
    <w:bookmarkEnd w:id="343"/>
    <w:p w14:paraId="0FABD643"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Prima di ogni cosa, va ammirata l’umiltà di questa donna. Lei si riconosce una cagnolina dinanzi a Cristo Gesù e anche dinanzi ai figli di Abramo. Ecco ora come lo Spirito Santo premia l’umiltà di questa donna. Lui mette sulla sua bocca la parola che libera Cristo Gesù da ogni sua impossibilità di missione. Come? Rivolgendo la parola cagnolini in suo favore: </w:t>
      </w:r>
      <w:r w:rsidRPr="00CE231D">
        <w:rPr>
          <w:rFonts w:ascii="Arial" w:hAnsi="Arial" w:cs="Arial"/>
          <w:i/>
          <w:iCs/>
          <w:sz w:val="24"/>
          <w:szCs w:val="24"/>
        </w:rPr>
        <w:t xml:space="preserve">“«È vero, Signore – disse la donna –, eppure i cagnolini mangiano le briciole che cadono dalla tavola dei loro padroni»”. </w:t>
      </w:r>
      <w:r w:rsidRPr="00CE231D">
        <w:rPr>
          <w:rFonts w:ascii="Arial" w:hAnsi="Arial" w:cs="Arial"/>
          <w:sz w:val="24"/>
          <w:szCs w:val="24"/>
        </w:rPr>
        <w:t xml:space="preserve">Il pane va dato ai figli ed è giusto che tu, Gesù, lo doni ai figli. Le briciole che cadono dalla tavola del padrone sono dei cagnolini. Anche loro hanno bisogno di nutrimento. Dopo queste parole, Gesù le può venire in aiuto. Anzi compie due opere buone: nutre i figli, ma lascia che anche i cagnolini possano riceve un qualche beneficio. </w:t>
      </w:r>
    </w:p>
    <w:p w14:paraId="4E47943E" w14:textId="77777777" w:rsidR="00CE231D" w:rsidRPr="00CE231D" w:rsidRDefault="00CE231D" w:rsidP="00CE231D">
      <w:pPr>
        <w:jc w:val="both"/>
        <w:rPr>
          <w:rFonts w:ascii="Arial" w:hAnsi="Arial" w:cs="Arial"/>
          <w:b/>
          <w:bCs/>
          <w:sz w:val="24"/>
          <w:szCs w:val="24"/>
        </w:rPr>
      </w:pPr>
    </w:p>
    <w:p w14:paraId="2B0EE870" w14:textId="77777777" w:rsidR="00CE231D" w:rsidRPr="00CE231D" w:rsidRDefault="00CE231D" w:rsidP="00CE231D">
      <w:pPr>
        <w:jc w:val="both"/>
        <w:rPr>
          <w:rFonts w:ascii="Arial" w:hAnsi="Arial" w:cs="Arial"/>
          <w:b/>
          <w:bCs/>
          <w:sz w:val="24"/>
          <w:szCs w:val="24"/>
        </w:rPr>
      </w:pPr>
      <w:bookmarkStart w:id="344" w:name="_Hlk211201293"/>
      <w:r w:rsidRPr="00CE231D">
        <w:rPr>
          <w:rFonts w:ascii="Arial" w:hAnsi="Arial" w:cs="Arial"/>
          <w:b/>
          <w:bCs/>
          <w:sz w:val="24"/>
          <w:szCs w:val="24"/>
        </w:rPr>
        <w:t>Allora Gesù le replicò: «Donna, grande è la tua fede! Avvenga per te come desideri». E da quell’istante sua figlia fu guarita.</w:t>
      </w:r>
    </w:p>
    <w:bookmarkEnd w:id="344"/>
    <w:p w14:paraId="75F7E953"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A questa risposta Gesù non può se non gridare che la sua fede è grande. Non può se non esaudire la sua richiesta: </w:t>
      </w:r>
      <w:r w:rsidRPr="00CE231D">
        <w:rPr>
          <w:rFonts w:ascii="Arial" w:hAnsi="Arial" w:cs="Arial"/>
          <w:i/>
          <w:iCs/>
          <w:sz w:val="24"/>
          <w:szCs w:val="24"/>
        </w:rPr>
        <w:t xml:space="preserve">“Allora Gesù le replicò: «Donna, grande è la tua fede! Avvenga per te come desideri». E da quell’istante sua figlia fu guarita”. </w:t>
      </w:r>
      <w:r w:rsidRPr="00CE231D">
        <w:rPr>
          <w:rFonts w:ascii="Arial" w:hAnsi="Arial" w:cs="Arial"/>
          <w:sz w:val="24"/>
          <w:szCs w:val="24"/>
        </w:rPr>
        <w:t>Ecco cosa dobbiamo imparare da questo evento: dobbiamo invocare sempre lo Spirito Santo che metta sulla nostra bocca la parola giusta con la quale chiedere aiuto al Signore. Siamo noi che dobbiamo liberarlo dalla sua impossibilità di missione, dalla sua impossibilità di grande giustizia, dall’impossibilità della sua verità eterna. Dalla Divina Rivelazione sappiamo che sempre il Signore ha esaudito coloro che si sono rivolti a Lui con ogni Parola suggerita dallo Spirito Santo.</w:t>
      </w:r>
    </w:p>
    <w:p w14:paraId="42BF10C9" w14:textId="77777777" w:rsidR="00CE231D" w:rsidRPr="00CE231D" w:rsidRDefault="00CE231D" w:rsidP="00CE231D">
      <w:pPr>
        <w:jc w:val="both"/>
        <w:rPr>
          <w:rFonts w:ascii="Arial" w:hAnsi="Arial" w:cs="Arial"/>
          <w:sz w:val="24"/>
          <w:szCs w:val="24"/>
        </w:rPr>
      </w:pPr>
    </w:p>
    <w:p w14:paraId="36F3BDC5" w14:textId="77777777" w:rsidR="00CE231D" w:rsidRPr="00CE231D" w:rsidRDefault="00CE231D" w:rsidP="00CE231D">
      <w:pPr>
        <w:pStyle w:val="Titolo2"/>
      </w:pPr>
      <w:bookmarkStart w:id="345" w:name="_Toc211437049"/>
      <w:bookmarkStart w:id="346" w:name="_Toc212557326"/>
      <w:r w:rsidRPr="00CE231D">
        <w:t>E lodava il Dio d’Israele</w:t>
      </w:r>
      <w:bookmarkEnd w:id="345"/>
      <w:bookmarkEnd w:id="346"/>
    </w:p>
    <w:p w14:paraId="3FC404BC" w14:textId="77777777" w:rsidR="00CE231D" w:rsidRPr="00CE231D" w:rsidRDefault="00CE231D" w:rsidP="00CE231D">
      <w:pPr>
        <w:jc w:val="both"/>
        <w:rPr>
          <w:rFonts w:ascii="Arial" w:hAnsi="Arial" w:cs="Arial"/>
          <w:b/>
          <w:bCs/>
          <w:sz w:val="24"/>
          <w:szCs w:val="24"/>
        </w:rPr>
      </w:pPr>
      <w:bookmarkStart w:id="347" w:name="_Hlk211201323"/>
    </w:p>
    <w:p w14:paraId="5DF675CA" w14:textId="77777777" w:rsidR="00CE231D" w:rsidRPr="00CE231D" w:rsidRDefault="00CE231D" w:rsidP="00CE231D">
      <w:pPr>
        <w:jc w:val="both"/>
        <w:rPr>
          <w:rFonts w:ascii="Arial" w:hAnsi="Arial" w:cs="Arial"/>
          <w:b/>
          <w:bCs/>
          <w:sz w:val="24"/>
          <w:szCs w:val="24"/>
        </w:rPr>
      </w:pPr>
      <w:r w:rsidRPr="00CE231D">
        <w:rPr>
          <w:rFonts w:ascii="Arial" w:hAnsi="Arial" w:cs="Arial"/>
          <w:b/>
          <w:bCs/>
          <w:sz w:val="24"/>
          <w:szCs w:val="24"/>
        </w:rPr>
        <w:t xml:space="preserve">Gesù si allontanò di là, giunse presso il mare di Galilea e, salito sul monte, lì si fermò. Attorno a lui si radunò molta folla, recando con sé zoppi, storpi, ciechi, sordi e molti altri malati; li deposero ai suoi piedi, ed egli li guarì, tanto che la folla era piena di stupore nel vedere i muti che parlavano, gli storpi guariti, gli zoppi che camminavano e i ciechi che vedevano. </w:t>
      </w:r>
      <w:bookmarkStart w:id="348" w:name="_Hlk208483989"/>
      <w:r w:rsidRPr="00CE231D">
        <w:rPr>
          <w:rFonts w:ascii="Arial" w:hAnsi="Arial" w:cs="Arial"/>
          <w:b/>
          <w:bCs/>
          <w:sz w:val="24"/>
          <w:szCs w:val="24"/>
        </w:rPr>
        <w:t>E lodava il Dio d’Israele</w:t>
      </w:r>
      <w:bookmarkEnd w:id="348"/>
      <w:r w:rsidRPr="00CE231D">
        <w:rPr>
          <w:rFonts w:ascii="Arial" w:hAnsi="Arial" w:cs="Arial"/>
          <w:b/>
          <w:bCs/>
          <w:sz w:val="24"/>
          <w:szCs w:val="24"/>
        </w:rPr>
        <w:t>.</w:t>
      </w:r>
    </w:p>
    <w:bookmarkEnd w:id="347"/>
    <w:p w14:paraId="5311A9E3" w14:textId="77777777" w:rsidR="00CE231D" w:rsidRPr="00CE231D" w:rsidRDefault="00CE231D" w:rsidP="00CE231D">
      <w:pPr>
        <w:jc w:val="both"/>
        <w:rPr>
          <w:rFonts w:ascii="Arial" w:hAnsi="Arial" w:cs="Arial"/>
          <w:b/>
          <w:bCs/>
          <w:sz w:val="24"/>
          <w:szCs w:val="24"/>
        </w:rPr>
      </w:pPr>
    </w:p>
    <w:p w14:paraId="67AF4BB2" w14:textId="77777777" w:rsidR="00CE231D" w:rsidRPr="00CE231D" w:rsidRDefault="00CE231D" w:rsidP="00CE231D">
      <w:pPr>
        <w:jc w:val="both"/>
        <w:rPr>
          <w:rFonts w:ascii="Arial" w:hAnsi="Arial" w:cs="Arial"/>
          <w:b/>
          <w:bCs/>
          <w:sz w:val="24"/>
          <w:szCs w:val="24"/>
        </w:rPr>
      </w:pPr>
      <w:r w:rsidRPr="00CE231D">
        <w:rPr>
          <w:rFonts w:ascii="Arial" w:hAnsi="Arial" w:cs="Arial"/>
          <w:b/>
          <w:bCs/>
          <w:sz w:val="24"/>
          <w:szCs w:val="24"/>
        </w:rPr>
        <w:t>Gesù si allontanò di là, giunse presso il mare di Galilea e, salito sul monte, lì si fermò.</w:t>
      </w:r>
    </w:p>
    <w:p w14:paraId="4AF7CA86"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Ora Gesù, dopo aver insegnato ai discepoli come si prega, lascia la zona di Tiro e di Sidone e giunge presso il mare di Galilea. Non si ferma però presso il lago. Sale e si ferma sul monte: </w:t>
      </w:r>
      <w:r w:rsidRPr="00CE231D">
        <w:rPr>
          <w:rFonts w:ascii="Arial" w:hAnsi="Arial" w:cs="Arial"/>
          <w:i/>
          <w:iCs/>
          <w:sz w:val="24"/>
          <w:szCs w:val="24"/>
        </w:rPr>
        <w:t xml:space="preserve">“Gesù si allontanò di là, giunse presso il mare di Galilea e, salito sul monte, lì si fermò”. </w:t>
      </w:r>
      <w:r w:rsidRPr="00CE231D">
        <w:rPr>
          <w:rFonts w:ascii="Arial" w:hAnsi="Arial" w:cs="Arial"/>
          <w:sz w:val="24"/>
          <w:szCs w:val="24"/>
        </w:rPr>
        <w:t xml:space="preserve">Gesù si ritira sul monte, presso il Padre suo, perché ha bisogno di dedicarsi solo all’ascolto del Padre e anche per dare ai suoi discepoli quelle spiegazioni e insegnamenti necessari per il compimento della loro missione. Domani saranno loro a dovere aggiungere con la loro Parola e con le loro opera ciò manca all’amore inefficace degli uomini, affinché diventi amore efficace. Solo dopo aver sostato presso Dio si può sostare presso gli uomini per compiere la volontà di Dio in loro favore. Altrimenti potremmo rischiare di obbedire agli uomini e fare la loro volontà. Ma in questo caso la nostra opera sarebbe inefficace e lasceremmo inefficace l’amore di ogni uomo. Faremmo opere di consolazioni effimere. Ogni amore è reso efficace solo se gli uomini di Dio agiranno sempre dalla volontà di Dio. </w:t>
      </w:r>
    </w:p>
    <w:p w14:paraId="1F214EDF" w14:textId="77777777" w:rsidR="00CE231D" w:rsidRPr="00CE231D" w:rsidRDefault="00CE231D" w:rsidP="00CE231D">
      <w:pPr>
        <w:jc w:val="both"/>
        <w:rPr>
          <w:rFonts w:ascii="Arial" w:hAnsi="Arial" w:cs="Arial"/>
          <w:sz w:val="24"/>
          <w:szCs w:val="24"/>
        </w:rPr>
      </w:pPr>
    </w:p>
    <w:p w14:paraId="5BDB92D5" w14:textId="77777777" w:rsidR="00CE231D" w:rsidRPr="00CE231D" w:rsidRDefault="00CE231D" w:rsidP="00CE231D">
      <w:pPr>
        <w:jc w:val="both"/>
        <w:rPr>
          <w:rFonts w:ascii="Arial" w:hAnsi="Arial" w:cs="Arial"/>
          <w:b/>
          <w:bCs/>
          <w:sz w:val="24"/>
          <w:szCs w:val="24"/>
        </w:rPr>
      </w:pPr>
      <w:bookmarkStart w:id="349" w:name="_Hlk211201375"/>
      <w:r w:rsidRPr="00CE231D">
        <w:rPr>
          <w:rFonts w:ascii="Arial" w:hAnsi="Arial" w:cs="Arial"/>
          <w:b/>
          <w:bCs/>
          <w:sz w:val="24"/>
          <w:szCs w:val="24"/>
        </w:rPr>
        <w:t>Attorno a lui si radunò molta folla, recando con sé zoppi, storpi, ciechi, sordi e molti altri malati; li deposero ai suoi piedi, ed egli li guarì, tanto che la folla era piena di stupore nel vedere i muti che parlavano, gli storpi guariti, gli zoppi che camminavano e i ciechi che vedevano.</w:t>
      </w:r>
    </w:p>
    <w:bookmarkEnd w:id="349"/>
    <w:p w14:paraId="119CDCB5"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Ecco ora cosa accade. Tutto il mondo della sofferenza e della malattia è posto dinanzi a Cristo Gesù. Gesù si piega dinanzi ad essi e li guarisce tutti: </w:t>
      </w:r>
      <w:r w:rsidRPr="00CE231D">
        <w:rPr>
          <w:rFonts w:ascii="Arial" w:hAnsi="Arial" w:cs="Arial"/>
          <w:i/>
          <w:iCs/>
          <w:sz w:val="24"/>
          <w:szCs w:val="24"/>
        </w:rPr>
        <w:t xml:space="preserve">“Attorno a lui si radunò molta folla, recando con sé zoppi, storpi, ciechi, sordi e molti altri malati; li deposero ai suoi piedi, ed egli li guarì, tanto che la folla era piena di stupore nel vedere i muti che parlavano, gli storpi guariti, gli zoppi che camminavano e i ciechi che vedevano”. </w:t>
      </w:r>
      <w:r w:rsidRPr="00CE231D">
        <w:rPr>
          <w:rFonts w:ascii="Arial" w:hAnsi="Arial" w:cs="Arial"/>
          <w:sz w:val="24"/>
          <w:szCs w:val="24"/>
        </w:rPr>
        <w:t>La folla che assiste a questo grande universale prodigio rimane piena di stupore. Mai nella Storia della salvezza si riscontra qualcosa di simile. Ecco il fine del miracolo: attestare al mondo intero che Gesù è l’umanamente e il divinamente oltre. Ma Dio aveva agito con il suo popolo in una maniera così forte. Mai un uomo di Dio aveva operato con così grane potenza. Quando il fine del miracolo viene raggiunto, allora è segno che tutto è sato fatto secondo la volontà di Dio. Ha fatto la volontà di Dio colui che il miracolo ha operato ed ha fatto la volontà di Dio colui che il miracolo ha ricevuto. Quando il fine non si compie, allora è segno che colui che ha ricevuto il miracolo non ha rispettato il fine di esso. Questo rispetto del fine del miracolo sempre da Gesù è meso in grande luce, manifestando la loro grande responsabilità dinanzi a Dio nel giorno del giudizio.</w:t>
      </w:r>
    </w:p>
    <w:p w14:paraId="49CBD1BD" w14:textId="77777777" w:rsidR="00CE231D" w:rsidRPr="00CE231D" w:rsidRDefault="00CE231D" w:rsidP="00CE231D">
      <w:pPr>
        <w:jc w:val="both"/>
        <w:rPr>
          <w:rFonts w:ascii="Arial" w:hAnsi="Arial" w:cs="Arial"/>
          <w:sz w:val="24"/>
          <w:szCs w:val="24"/>
        </w:rPr>
      </w:pPr>
    </w:p>
    <w:p w14:paraId="2B3A0C2A" w14:textId="77777777" w:rsidR="00CE231D" w:rsidRPr="00CE231D" w:rsidRDefault="00CE231D" w:rsidP="00CE231D">
      <w:pPr>
        <w:jc w:val="both"/>
        <w:rPr>
          <w:rFonts w:ascii="Arial" w:hAnsi="Arial" w:cs="Arial"/>
          <w:b/>
          <w:bCs/>
          <w:sz w:val="24"/>
          <w:szCs w:val="24"/>
        </w:rPr>
      </w:pPr>
      <w:r w:rsidRPr="00CE231D">
        <w:rPr>
          <w:rFonts w:ascii="Arial" w:hAnsi="Arial" w:cs="Arial"/>
          <w:b/>
          <w:bCs/>
          <w:sz w:val="24"/>
          <w:szCs w:val="24"/>
        </w:rPr>
        <w:t>E lodava il Dio d’Israele.</w:t>
      </w:r>
    </w:p>
    <w:p w14:paraId="6CF16C30"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Ecco il fine ultimo del miracolo: riconoscere che in Gesù opera il Dio di Abramo, il Dio di Isacco, il Dio di Giacobbe. Agendo Gesù come vero uomo di Dio, a Dio va data ogni gloria: </w:t>
      </w:r>
      <w:r w:rsidRPr="00CE231D">
        <w:rPr>
          <w:rFonts w:ascii="Arial" w:hAnsi="Arial" w:cs="Arial"/>
          <w:i/>
          <w:iCs/>
          <w:sz w:val="24"/>
          <w:szCs w:val="24"/>
        </w:rPr>
        <w:t>“E lodava il Dio d’Israele”</w:t>
      </w:r>
      <w:r w:rsidRPr="00CE231D">
        <w:rPr>
          <w:rFonts w:ascii="Arial" w:hAnsi="Arial" w:cs="Arial"/>
          <w:sz w:val="24"/>
          <w:szCs w:val="24"/>
        </w:rPr>
        <w:t xml:space="preserve">. Tutto sulla terra e nei cieli va vissuto perché salga a Dio la più grande gloria e la più grande benedizione. Tutta la vita dell’uomo sulla terra deve trasformarsi in un inno di lode e di benedizione, di ringraziamento in una perenne magnificazione del nostro Dio. </w:t>
      </w:r>
    </w:p>
    <w:p w14:paraId="04D071D7"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Ecco come la Vergine Maria magnifica, loda, benedizione, confessa la verità di Dio.</w:t>
      </w:r>
    </w:p>
    <w:p w14:paraId="4BABF715"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p>
    <w:p w14:paraId="1F32C064" w14:textId="77777777" w:rsidR="00CE231D" w:rsidRPr="00CE231D" w:rsidRDefault="00CE231D" w:rsidP="00CE231D">
      <w:pPr>
        <w:jc w:val="both"/>
        <w:rPr>
          <w:rFonts w:ascii="Arial" w:hAnsi="Arial" w:cs="Arial"/>
          <w:b/>
          <w:bCs/>
          <w:sz w:val="24"/>
          <w:szCs w:val="24"/>
        </w:rPr>
      </w:pPr>
      <w:r w:rsidRPr="00CE231D">
        <w:rPr>
          <w:rFonts w:ascii="Arial" w:hAnsi="Arial" w:cs="Arial"/>
          <w:i/>
          <w:iCs/>
          <w:sz w:val="24"/>
          <w:szCs w:val="24"/>
        </w:rPr>
        <w:t>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w:t>
      </w:r>
    </w:p>
    <w:p w14:paraId="790B750C" w14:textId="77777777" w:rsidR="00CE231D" w:rsidRPr="00CE231D" w:rsidRDefault="00CE231D" w:rsidP="00CE231D">
      <w:pPr>
        <w:jc w:val="both"/>
        <w:rPr>
          <w:rFonts w:ascii="Arial" w:hAnsi="Arial" w:cs="Arial"/>
          <w:b/>
          <w:bCs/>
          <w:sz w:val="24"/>
          <w:szCs w:val="24"/>
        </w:rPr>
      </w:pPr>
    </w:p>
    <w:p w14:paraId="47963A74" w14:textId="77777777" w:rsidR="00CE231D" w:rsidRPr="00CE231D" w:rsidRDefault="00CE231D" w:rsidP="00CE231D">
      <w:pPr>
        <w:pStyle w:val="Titolo2"/>
      </w:pPr>
      <w:bookmarkStart w:id="350" w:name="_Toc211437050"/>
      <w:bookmarkStart w:id="351" w:name="_Toc212557327"/>
      <w:r w:rsidRPr="00CE231D">
        <w:t>Sento compassione per la folla</w:t>
      </w:r>
      <w:bookmarkEnd w:id="350"/>
      <w:bookmarkEnd w:id="351"/>
    </w:p>
    <w:p w14:paraId="694D5FF6" w14:textId="77777777" w:rsidR="00CE231D" w:rsidRPr="00CE231D" w:rsidRDefault="00CE231D" w:rsidP="00CE231D">
      <w:pPr>
        <w:jc w:val="both"/>
        <w:rPr>
          <w:rFonts w:ascii="Arial" w:hAnsi="Arial" w:cs="Arial"/>
          <w:b/>
          <w:bCs/>
          <w:sz w:val="24"/>
          <w:szCs w:val="24"/>
        </w:rPr>
      </w:pPr>
    </w:p>
    <w:p w14:paraId="586748D1" w14:textId="77777777" w:rsidR="00CE231D" w:rsidRPr="00CE231D" w:rsidRDefault="00CE231D" w:rsidP="00CE231D">
      <w:pPr>
        <w:jc w:val="both"/>
        <w:rPr>
          <w:rFonts w:ascii="Arial" w:hAnsi="Arial" w:cs="Arial"/>
          <w:b/>
          <w:bCs/>
          <w:sz w:val="24"/>
          <w:szCs w:val="24"/>
        </w:rPr>
      </w:pPr>
      <w:r w:rsidRPr="00CE231D">
        <w:rPr>
          <w:rFonts w:ascii="Arial" w:hAnsi="Arial" w:cs="Arial"/>
          <w:b/>
          <w:bCs/>
          <w:sz w:val="24"/>
          <w:szCs w:val="24"/>
        </w:rPr>
        <w:t xml:space="preserve">Allora Gesù chiamò a sé i suoi discepoli e disse: «Sento compassione per la folla. Ormai da tre giorni stanno con me e non hanno da mangiare. Non voglio rimandarli digiuni, perché non vengano meno lungo il cammino». E i discepoli gli dissero: «Come possiamo trovare in un deserto tanti pani da sfamare una folla così grande?». Gesù domandò loro: «Quanti pani avete?». Dissero: «Sette, e pochi pesciolini». Dopo aver ordinato alla folla di sedersi per terra, prese i sette pani e i pesci, rese grazie, li spezzò e li dava ai discepoli, e i discepoli alla folla. Tutti mangiarono a sazietà. Portarono via i pezzi avanzati: sette sporte piene. Quelli che avevano mangiato erano quattromila uomini, senza contare le donne e i bambini. Congedata la folla, Gesù salì sulla barca e andò nella regione di Magadàn (Mt 15,1-39). </w:t>
      </w:r>
    </w:p>
    <w:p w14:paraId="4CC16FC2" w14:textId="77777777" w:rsidR="007F1D7A" w:rsidRDefault="007F1D7A" w:rsidP="00CE231D">
      <w:pPr>
        <w:jc w:val="both"/>
        <w:rPr>
          <w:rFonts w:ascii="Arial" w:hAnsi="Arial" w:cs="Arial"/>
          <w:b/>
          <w:bCs/>
          <w:sz w:val="24"/>
          <w:szCs w:val="24"/>
        </w:rPr>
      </w:pPr>
      <w:bookmarkStart w:id="352" w:name="_Hlk211201461"/>
    </w:p>
    <w:p w14:paraId="0D615BB6" w14:textId="76A255C5" w:rsidR="00CE231D" w:rsidRPr="00CE231D" w:rsidRDefault="00CE231D" w:rsidP="00CE231D">
      <w:pPr>
        <w:jc w:val="both"/>
        <w:rPr>
          <w:rFonts w:ascii="Arial" w:hAnsi="Arial" w:cs="Arial"/>
          <w:b/>
          <w:bCs/>
          <w:sz w:val="24"/>
          <w:szCs w:val="24"/>
        </w:rPr>
      </w:pPr>
      <w:r w:rsidRPr="00CE231D">
        <w:rPr>
          <w:rFonts w:ascii="Arial" w:hAnsi="Arial" w:cs="Arial"/>
          <w:b/>
          <w:bCs/>
          <w:sz w:val="24"/>
          <w:szCs w:val="24"/>
        </w:rPr>
        <w:t xml:space="preserve">Allora Gesù chiamò a sé i suoi discepoli e disse: «Sento compassione per la folla. Ormai da tre giorni stanno con me e non hanno da mangiare. Non voglio rimandarli digiuni, perché non vengano meno lungo il cammino». </w:t>
      </w:r>
    </w:p>
    <w:bookmarkEnd w:id="352"/>
    <w:p w14:paraId="6B080A2A" w14:textId="77777777" w:rsidR="00CE231D" w:rsidRPr="00CE231D" w:rsidRDefault="00CE231D" w:rsidP="00CE231D">
      <w:pPr>
        <w:jc w:val="both"/>
        <w:rPr>
          <w:rFonts w:ascii="Arial" w:hAnsi="Arial" w:cs="Arial"/>
          <w:b/>
          <w:bCs/>
          <w:sz w:val="24"/>
          <w:szCs w:val="24"/>
        </w:rPr>
      </w:pPr>
      <w:r w:rsidRPr="00CE231D">
        <w:rPr>
          <w:rFonts w:ascii="Arial" w:hAnsi="Arial" w:cs="Arial"/>
          <w:sz w:val="24"/>
          <w:szCs w:val="24"/>
        </w:rPr>
        <w:t xml:space="preserve">Siamo sul monte. La folla non lascia Gesù. Non si stanca di stare con Lui. Sta con Lui e si dimentica che è necessità del cibo sostentarsi. Si compie ora la Parola di Gesù: la folla cerca il regno di Dio e la sua giustizia, il Padre per mezzo del Figlio suo provvede al loro sostentamento. Mai il Signore viene meno a una sola sua Parola. Gesù manifesta ai suoi discepoli il suo cuore e la sua volontà: </w:t>
      </w:r>
      <w:r w:rsidRPr="00CE231D">
        <w:rPr>
          <w:rFonts w:ascii="Arial" w:hAnsi="Arial" w:cs="Arial"/>
          <w:i/>
          <w:iCs/>
          <w:sz w:val="24"/>
          <w:szCs w:val="24"/>
        </w:rPr>
        <w:t xml:space="preserve">“Allora Gesù chiamò a sé i suoi discepoli e disse: «Sento compassione per la folla. Ormai da tre giorni stanno con me e non hanno da mangiare. Non voglio rimandarli digiuni, perché non vengano meno lungo il cammino»”. </w:t>
      </w:r>
      <w:r w:rsidRPr="00CE231D">
        <w:rPr>
          <w:rFonts w:ascii="Arial" w:hAnsi="Arial" w:cs="Arial"/>
          <w:sz w:val="24"/>
          <w:szCs w:val="24"/>
        </w:rPr>
        <w:t xml:space="preserve">Lui non vuole rimandarli digiuni. Potrebbero venire meno lungo il cammino. Ancora i discepoli non sono capaci di comprendere le vere motivazioni che sono prima soprannaturali e poi anche motivazioni umane. Queste motivazioni le comprenderanno più tardi, quando saranno pieni di Spirito Santo. Non sempre si possono dare le motivazioni soprannaturali, sempre però è giusto dare le motivazioni di ordine naturali e umane. </w:t>
      </w:r>
    </w:p>
    <w:p w14:paraId="2E7ADE2D" w14:textId="77777777" w:rsidR="00CE231D" w:rsidRPr="00CE231D" w:rsidRDefault="00CE231D" w:rsidP="00CE231D">
      <w:pPr>
        <w:jc w:val="both"/>
        <w:rPr>
          <w:rFonts w:ascii="Arial" w:hAnsi="Arial" w:cs="Arial"/>
          <w:b/>
          <w:bCs/>
          <w:sz w:val="24"/>
          <w:szCs w:val="24"/>
        </w:rPr>
      </w:pPr>
    </w:p>
    <w:p w14:paraId="3AAA33FF" w14:textId="77777777" w:rsidR="00CE231D" w:rsidRPr="00CE231D" w:rsidRDefault="00CE231D" w:rsidP="00CE231D">
      <w:pPr>
        <w:jc w:val="both"/>
        <w:rPr>
          <w:rFonts w:ascii="Arial" w:hAnsi="Arial" w:cs="Arial"/>
          <w:b/>
          <w:bCs/>
          <w:sz w:val="24"/>
          <w:szCs w:val="24"/>
        </w:rPr>
      </w:pPr>
      <w:r w:rsidRPr="00CE231D">
        <w:rPr>
          <w:rFonts w:ascii="Arial" w:hAnsi="Arial" w:cs="Arial"/>
          <w:b/>
          <w:bCs/>
          <w:sz w:val="24"/>
          <w:szCs w:val="24"/>
        </w:rPr>
        <w:t xml:space="preserve">E i discepoli gli dissero: «Come possiamo trovare in un deserto tanti pani da sfamare una folla così grande?». </w:t>
      </w:r>
    </w:p>
    <w:p w14:paraId="2E999AB3"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Gli Apostoli mancano ancora della visione soprannaturale. Questa deve essere sempre frutto dello Spirito Santo e sarà sempre in misura della loro crescita nello Spirito del Signore. Loro vedono se stessi. Non vedono Dio. Non vedono la potenza di Dio che è Cristo Gesù. Neanche si ricordano che Gesù ha già moltiplicato i pani. Essi vedono il loro niente e la loro impossibilità e la manifestano a Gesù Signore: </w:t>
      </w:r>
      <w:r w:rsidRPr="00CE231D">
        <w:rPr>
          <w:rFonts w:ascii="Arial" w:hAnsi="Arial" w:cs="Arial"/>
          <w:i/>
          <w:iCs/>
          <w:sz w:val="24"/>
          <w:szCs w:val="24"/>
        </w:rPr>
        <w:t xml:space="preserve">“E i discepoli gli dissero: «Come possiamo trovare in un deserto tanti pani da sfamare una folla così grande?»”. </w:t>
      </w:r>
      <w:r w:rsidRPr="00CE231D">
        <w:rPr>
          <w:rFonts w:ascii="Arial" w:hAnsi="Arial" w:cs="Arial"/>
          <w:sz w:val="24"/>
          <w:szCs w:val="24"/>
        </w:rPr>
        <w:t xml:space="preserve">Quanto Gesù vuole fare non è fattibile. Non è attuabile. Allo stesso modo che non è fattibile dare da mangiare pane a un popolo affamato in un deserto e neanche carne. Ma vi è qualcosa di impossibile per il Signore? L’angelo Gabriele questa verità l’annuncia a Maria: </w:t>
      </w:r>
      <w:r w:rsidRPr="00CE231D">
        <w:rPr>
          <w:rFonts w:ascii="Arial" w:hAnsi="Arial" w:cs="Arial"/>
          <w:i/>
          <w:iCs/>
          <w:sz w:val="24"/>
          <w:szCs w:val="24"/>
        </w:rPr>
        <w:t>“A Dio nulla è impossibile</w:t>
      </w:r>
      <w:r w:rsidRPr="00CE231D">
        <w:rPr>
          <w:rFonts w:ascii="Arial" w:hAnsi="Arial" w:cs="Arial"/>
          <w:sz w:val="24"/>
          <w:szCs w:val="24"/>
        </w:rPr>
        <w:t>”. Domani, quando gli Apostoli andranno per il mondo, sempre si dovranno ricordare che nulla è impossibile a Dio. Ma anche si dovranno ricordare che Dio rende possibile l’impossibile per la loro fede e per la loro preghiera. Senza fede, senza preghiera, senza obbedienza alla Parola ciò che è impossibile per essi, rimarrà sempre impossibile, perché Dio per operare ha sempre bisogno della fede in ogni sua Parola. Nel mistero dell’incarnazione Dio opera ogni cosa per la via della carne, il vero Dio agisce attraverso il vero uomo, interamente consegnato a Dio in pienezza di volontà e di obbedienza, in pienezza di sottomissione e di ascolto. La redenzione è l’opera del vero Dio e del vero uomo, è l’opera della Persona del Figlio del Padre. Ecco questa verità come viene a noi rivelata dallo Spirito Santo.</w:t>
      </w:r>
    </w:p>
    <w:p w14:paraId="55D08F6E"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Dalla Lettera ai Filippesi</w:t>
      </w:r>
    </w:p>
    <w:p w14:paraId="3D1B56F6" w14:textId="77777777" w:rsidR="00CE231D" w:rsidRPr="00CE231D" w:rsidRDefault="00CE231D" w:rsidP="00CE231D">
      <w:pPr>
        <w:jc w:val="both"/>
        <w:rPr>
          <w:rFonts w:ascii="Arial" w:hAnsi="Arial" w:cs="Arial"/>
          <w:sz w:val="24"/>
          <w:szCs w:val="24"/>
        </w:rPr>
      </w:pPr>
      <w:r w:rsidRPr="00CE231D">
        <w:rPr>
          <w:rFonts w:ascii="Arial" w:hAnsi="Arial" w:cs="Arial"/>
          <w:i/>
          <w:iCs/>
          <w:sz w:val="24"/>
          <w:szCs w:val="24"/>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(Fil 2,5-11), </w:t>
      </w:r>
    </w:p>
    <w:p w14:paraId="5CE3F9B3"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Dalla Lettera agli Ebrei</w:t>
      </w:r>
    </w:p>
    <w:p w14:paraId="30EF3C2B" w14:textId="77777777" w:rsidR="00CE231D" w:rsidRPr="00CE231D" w:rsidRDefault="00CE231D" w:rsidP="00CE231D">
      <w:pPr>
        <w:jc w:val="both"/>
        <w:rPr>
          <w:rFonts w:ascii="Arial" w:hAnsi="Arial" w:cs="Arial"/>
          <w:i/>
          <w:iCs/>
          <w:sz w:val="24"/>
          <w:szCs w:val="24"/>
        </w:rPr>
      </w:pPr>
      <w:r w:rsidRPr="00CE231D">
        <w:rPr>
          <w:rFonts w:ascii="Arial" w:hAnsi="Arial" w:cs="Arial"/>
          <w:i/>
          <w:iCs/>
          <w:sz w:val="24"/>
          <w:szCs w:val="24"/>
        </w:rPr>
        <w:t>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w:t>
      </w:r>
    </w:p>
    <w:p w14:paraId="64E405ED" w14:textId="77777777" w:rsidR="00CE231D" w:rsidRPr="00CE231D" w:rsidRDefault="00CE231D" w:rsidP="00CE231D">
      <w:pPr>
        <w:jc w:val="both"/>
        <w:rPr>
          <w:rFonts w:ascii="Arial" w:hAnsi="Arial" w:cs="Arial"/>
          <w:b/>
          <w:bCs/>
          <w:sz w:val="24"/>
          <w:szCs w:val="24"/>
        </w:rPr>
      </w:pPr>
      <w:r w:rsidRPr="00CE231D">
        <w:rPr>
          <w:rFonts w:ascii="Arial" w:hAnsi="Arial" w:cs="Arial"/>
          <w:i/>
          <w:iCs/>
          <w:sz w:val="24"/>
          <w:szCs w:val="24"/>
        </w:rPr>
        <w:t xml:space="preserve">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1AC439CE"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Il mistero dell’incarnazione deve ora viversi dal discepolo di Gesù nel mistero dell’incorporazione. Per opera dello Spirito Santo siamo stati fatti corpo di Cristo. Ora spetta al cristiano consegnare tutto se stesso a Cristo Gesù, affinché Lui, Gesù, possa continuare la sua missione per mezzo del nostro corpo, cioè per mezzo di tutta la nostra persone. Come il vero uomo in Cristo ha consegnato la sua volontà alla Persona del Figlio Unigenito del Padre, così il cristiano, divenuto vero corpo di Cristo, deve consegnare tutto se stesso al suo Capo, che è Gesù Signore perché tutto il mistero della redenzione si compia nel mondo per lui, in lui, con lui. </w:t>
      </w:r>
    </w:p>
    <w:p w14:paraId="74EA4C1B" w14:textId="77777777" w:rsidR="00CE231D" w:rsidRPr="00CE231D" w:rsidRDefault="00CE231D" w:rsidP="00CE231D">
      <w:pPr>
        <w:jc w:val="both"/>
        <w:rPr>
          <w:rFonts w:ascii="Arial" w:hAnsi="Arial" w:cs="Arial"/>
          <w:b/>
          <w:bCs/>
          <w:sz w:val="24"/>
          <w:szCs w:val="24"/>
        </w:rPr>
      </w:pPr>
    </w:p>
    <w:p w14:paraId="5B769175" w14:textId="77777777" w:rsidR="00CE231D" w:rsidRPr="00CE231D" w:rsidRDefault="00CE231D" w:rsidP="00CE231D">
      <w:pPr>
        <w:jc w:val="both"/>
        <w:rPr>
          <w:rFonts w:ascii="Arial" w:hAnsi="Arial" w:cs="Arial"/>
          <w:b/>
          <w:bCs/>
          <w:sz w:val="24"/>
          <w:szCs w:val="24"/>
        </w:rPr>
      </w:pPr>
      <w:r w:rsidRPr="00CE231D">
        <w:rPr>
          <w:rFonts w:ascii="Arial" w:hAnsi="Arial" w:cs="Arial"/>
          <w:b/>
          <w:bCs/>
          <w:sz w:val="24"/>
          <w:szCs w:val="24"/>
        </w:rPr>
        <w:t xml:space="preserve">Gesù domandò loro: «Quanti pani avete?». </w:t>
      </w:r>
    </w:p>
    <w:p w14:paraId="6EB713D6"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Ora Gesù prende Lui in mano la storia: </w:t>
      </w:r>
      <w:r w:rsidRPr="00CE231D">
        <w:rPr>
          <w:rFonts w:ascii="Arial" w:hAnsi="Arial" w:cs="Arial"/>
          <w:i/>
          <w:iCs/>
          <w:sz w:val="24"/>
          <w:szCs w:val="24"/>
        </w:rPr>
        <w:t xml:space="preserve">“Gesù domandò loro: «Quanti pani avete?»”. </w:t>
      </w:r>
      <w:r w:rsidRPr="00CE231D">
        <w:rPr>
          <w:rFonts w:ascii="Arial" w:hAnsi="Arial" w:cs="Arial"/>
          <w:sz w:val="24"/>
          <w:szCs w:val="24"/>
        </w:rPr>
        <w:t>Gesù non moltiplica il pane dal nulla. Sarebbe questa una creazione, non una moltiplicazione. Gesù non è venuto per creare la natura dell’uomo, ma per rigenerare quella vecchia e malata, facendola nascere nuova da acqua e da Spirito Santo. È venuto pe sanare e per guarire, per mondare e per purificare corpo, anima e spirito. È venuto per mostrare agli uomini come è possibile moltiplicare il pane. Basta prima benedirlo e poi spezzarlo. Sempre quando il pane si spezza per amore, sempre dal Signore esso viene moltiplicato. Sempre quando si spezza anche il pochissimo, l pochissimo si moltiplica, non si moltiplica però nella piccola quantità, si moltiplica nel molto, perché sazia ogni fame. Il molto sono pochi quelli che lo possiedono. Il poco tutti invece lo possiedono e di conseguenza tutti lo possono moltiplicare. Un tempo sempre si assisteva a questa moltiplicazione del pane e di ogni altra cosa. Educare alla moltiplicazione è missione degli Apostoli e dei Presbiteri, è anche missione di ogni membro del corpo di Cristo. Sempre dobbiamo ricordarci che al cristiano è chiesto di moltiplicare ogni cosa e la si moltiplica quando la si divide.</w:t>
      </w:r>
    </w:p>
    <w:p w14:paraId="0080ECE3" w14:textId="77777777" w:rsidR="00CE231D" w:rsidRPr="00CE231D" w:rsidRDefault="00CE231D" w:rsidP="00CE231D">
      <w:pPr>
        <w:jc w:val="both"/>
        <w:rPr>
          <w:rFonts w:ascii="Arial" w:hAnsi="Arial" w:cs="Arial"/>
          <w:b/>
          <w:bCs/>
          <w:sz w:val="24"/>
          <w:szCs w:val="24"/>
        </w:rPr>
      </w:pPr>
    </w:p>
    <w:p w14:paraId="6D0C628E" w14:textId="77777777" w:rsidR="00CE231D" w:rsidRPr="00CE231D" w:rsidRDefault="00CE231D" w:rsidP="00CE231D">
      <w:pPr>
        <w:jc w:val="both"/>
        <w:rPr>
          <w:rFonts w:ascii="Arial" w:hAnsi="Arial" w:cs="Arial"/>
          <w:b/>
          <w:bCs/>
          <w:sz w:val="24"/>
          <w:szCs w:val="24"/>
        </w:rPr>
      </w:pPr>
      <w:bookmarkStart w:id="353" w:name="_Hlk211201547"/>
      <w:r w:rsidRPr="00CE231D">
        <w:rPr>
          <w:rFonts w:ascii="Arial" w:hAnsi="Arial" w:cs="Arial"/>
          <w:b/>
          <w:bCs/>
          <w:sz w:val="24"/>
          <w:szCs w:val="24"/>
        </w:rPr>
        <w:t xml:space="preserve">Dissero: «Sette, e pochi pesciolini». </w:t>
      </w:r>
    </w:p>
    <w:bookmarkEnd w:id="353"/>
    <w:p w14:paraId="0F2DD43B"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Ecco la ricchezza in mano degli apostoli: </w:t>
      </w:r>
      <w:r w:rsidRPr="00CE231D">
        <w:rPr>
          <w:rFonts w:ascii="Arial" w:hAnsi="Arial" w:cs="Arial"/>
          <w:i/>
          <w:iCs/>
          <w:sz w:val="24"/>
          <w:szCs w:val="24"/>
        </w:rPr>
        <w:t xml:space="preserve">“Dissero: «Sette, e pochi pesciolini»”. </w:t>
      </w:r>
      <w:r w:rsidRPr="00CE231D">
        <w:rPr>
          <w:rFonts w:ascii="Arial" w:hAnsi="Arial" w:cs="Arial"/>
          <w:sz w:val="24"/>
          <w:szCs w:val="24"/>
        </w:rPr>
        <w:t>Sappiamo che il sette è un numero perfetto. La perfezione consiste nel dare a Cristo Gesù quanto basta perché tutto quel mondo si possa nutrire a sazietà. Sempre il poco è la quantità perfetta per essere moltiplicata e tutti hanno un poco che può essere moltiplicato. Qui però entriamo nel campo della purissima fede. Questo non significa che il molto non si possa moltiplicare. Mentre per chi possiede il molto, esso per il proprietario non diventerà mai quel poco perché lo si possa moltiplicare. Il molto per lui è sempre niente. Per chi possiede il poco, il poco è sempre sufficiente perché lo possa moltiplicare. Inoltre nel molto è sempre difficile moltiplicare, perché il molto diviene il dio dell’uomo e l’uomo il suo schiavo. La schiavitù del molto è la peggiore delle schiavitù, perché è schiavitù da idolatri e da immorali, oggi schiavitù di grandissima e universale amoralità.</w:t>
      </w:r>
    </w:p>
    <w:p w14:paraId="6C339700" w14:textId="77777777" w:rsidR="00CE231D" w:rsidRPr="00CE231D" w:rsidRDefault="00CE231D" w:rsidP="00CE231D">
      <w:pPr>
        <w:jc w:val="both"/>
        <w:rPr>
          <w:rFonts w:ascii="Arial" w:hAnsi="Arial" w:cs="Arial"/>
          <w:b/>
          <w:bCs/>
          <w:sz w:val="24"/>
          <w:szCs w:val="24"/>
        </w:rPr>
      </w:pPr>
    </w:p>
    <w:p w14:paraId="1234C45A" w14:textId="77777777" w:rsidR="00CE231D" w:rsidRPr="00CE231D" w:rsidRDefault="00CE231D" w:rsidP="00CE231D">
      <w:pPr>
        <w:jc w:val="both"/>
        <w:rPr>
          <w:rFonts w:ascii="Arial" w:hAnsi="Arial" w:cs="Arial"/>
          <w:b/>
          <w:bCs/>
          <w:sz w:val="24"/>
          <w:szCs w:val="24"/>
        </w:rPr>
      </w:pPr>
      <w:r w:rsidRPr="00CE231D">
        <w:rPr>
          <w:rFonts w:ascii="Arial" w:hAnsi="Arial" w:cs="Arial"/>
          <w:b/>
          <w:bCs/>
          <w:sz w:val="24"/>
          <w:szCs w:val="24"/>
        </w:rPr>
        <w:t xml:space="preserve">Dopo aver ordinato alla folla di sedersi per terra, prese i sette pani e i pesci, rese grazie, li spezzò e li dava ai discepoli, e i discepoli alla folla. </w:t>
      </w:r>
    </w:p>
    <w:p w14:paraId="0D5D7329"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Prima Gesù mette ordine. Ordina alla folla di sedersi per terra, così si evita ogni calca. Poi lui prende i sette pani e i pesci. rende grazie, li spezza e mentre li spezza li dona ai discepoli e i discepoli alla folla. Chi divide è Gesù. Chi distribuisce alla folla sono i discepoli:</w:t>
      </w:r>
      <w:r w:rsidRPr="00CE231D">
        <w:rPr>
          <w:rFonts w:ascii="Arial" w:hAnsi="Arial" w:cs="Arial"/>
          <w:i/>
          <w:iCs/>
          <w:sz w:val="24"/>
          <w:szCs w:val="24"/>
        </w:rPr>
        <w:t xml:space="preserve"> “Dopo aver ordinato alla folla di sedersi per terra, prese i sette pani e i pesci, rese grazie, li spezzò e li dava ai discepoli, e i discepoli alla folla”.</w:t>
      </w:r>
      <w:r w:rsidRPr="00CE231D">
        <w:rPr>
          <w:rFonts w:ascii="Arial" w:hAnsi="Arial" w:cs="Arial"/>
          <w:sz w:val="24"/>
          <w:szCs w:val="24"/>
        </w:rPr>
        <w:t xml:space="preserve"> L’impossibile nella mani di Cristo Gesù diviene possibile. Ecco la missione che domani gli apostoli dovranno compiere nel mondo: essi non dovranno rendere possibile la materia dinanzi al suo impossibile. Devono invece rendere possibile le cose dello spirito dove esse sono impossibili. E questo lo potranno fare, se in essi abita con potenza lo Spirito Santo. Certe conversioni che sono veramente impossibili, per la potenza dello Spirito Santo che vive nei discepoli, per la loro fede, la loro obbedienza, la loro preghiera diventano possibili. Senza questo convincimento nello Spirito Santo, si va nel mondo ma si batte l’aria. Nessuna conversione si compie e nessun figlio viene generato per il nostro Dio in Cristo Gesù.</w:t>
      </w:r>
    </w:p>
    <w:p w14:paraId="5517A3CA" w14:textId="77777777" w:rsidR="00CE231D" w:rsidRPr="00CE231D" w:rsidRDefault="00CE231D" w:rsidP="00CE231D">
      <w:pPr>
        <w:jc w:val="both"/>
        <w:rPr>
          <w:rFonts w:ascii="Arial" w:hAnsi="Arial" w:cs="Arial"/>
          <w:b/>
          <w:bCs/>
          <w:sz w:val="24"/>
          <w:szCs w:val="24"/>
        </w:rPr>
      </w:pPr>
      <w:r w:rsidRPr="00CE231D">
        <w:rPr>
          <w:rFonts w:ascii="Arial" w:hAnsi="Arial" w:cs="Arial"/>
          <w:b/>
          <w:bCs/>
          <w:sz w:val="24"/>
          <w:szCs w:val="24"/>
        </w:rPr>
        <w:t xml:space="preserve">Tutti mangiarono a sazietà. Portarono via i pezzi avanzati: sette sporte piene. Quelli che avevano mangiato erano quattromila uomini, senza contare le donne e i bambini. </w:t>
      </w:r>
    </w:p>
    <w:p w14:paraId="06F3698F"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Il miracolo non solo è perfetto. È molto più che perfetto. È sovrabbondante. Tutti mangiano a sazietà. Prima perfezione. Rimano sette sporte piene di pezzi avanzate. Secondo perfezione: “</w:t>
      </w:r>
      <w:r w:rsidRPr="00CE231D">
        <w:rPr>
          <w:rFonts w:ascii="Arial" w:hAnsi="Arial" w:cs="Arial"/>
          <w:i/>
          <w:iCs/>
          <w:sz w:val="24"/>
          <w:szCs w:val="24"/>
        </w:rPr>
        <w:t xml:space="preserve">Tutti mangiarono a sazietà. Portarono via i pezzi avanzati: sette sporte piene. Quelli che avevano mangiato erano quattromila uomini, senza contare le donne e i bambini”. </w:t>
      </w:r>
      <w:r w:rsidRPr="00CE231D">
        <w:rPr>
          <w:rFonts w:ascii="Arial" w:hAnsi="Arial" w:cs="Arial"/>
          <w:sz w:val="24"/>
          <w:szCs w:val="24"/>
        </w:rPr>
        <w:t>Si nutrono quattromila uomini, senza contare le donne e i bambini. Il fatto che avanza una sporta piena per ogni pane moltiplicato, significa che con queste sette sporte, prese da Gesù e moltiplicate, si potrebbe nutrire il mondo intero e di sporte ne rimarrebbero non sette ma settanta. Questa è vera scienza della fede e questa scienza è necessaria agli Apostoli, ai Presbiteri, a ogni Discepolo di Gesù. Tutto si deve dividere: ogni bene spirituale e ogni bene materiale. Il cristiano deve dividere tutto di sé, poiché nulla è suo, perché tutto è di Dio.</w:t>
      </w:r>
    </w:p>
    <w:p w14:paraId="43253903" w14:textId="77777777" w:rsidR="00CE231D" w:rsidRPr="00CE231D" w:rsidRDefault="00CE231D" w:rsidP="00CE231D">
      <w:pPr>
        <w:jc w:val="both"/>
        <w:rPr>
          <w:rFonts w:ascii="Arial" w:hAnsi="Arial" w:cs="Arial"/>
          <w:sz w:val="24"/>
          <w:szCs w:val="24"/>
        </w:rPr>
      </w:pPr>
    </w:p>
    <w:p w14:paraId="06090C6C" w14:textId="77777777" w:rsidR="00CE231D" w:rsidRPr="00CE231D" w:rsidRDefault="00CE231D" w:rsidP="00CE231D">
      <w:pPr>
        <w:jc w:val="both"/>
        <w:rPr>
          <w:rFonts w:ascii="Arial" w:hAnsi="Arial" w:cs="Arial"/>
          <w:b/>
          <w:bCs/>
          <w:sz w:val="24"/>
          <w:szCs w:val="24"/>
        </w:rPr>
      </w:pPr>
      <w:bookmarkStart w:id="354" w:name="_Hlk211201604"/>
      <w:r w:rsidRPr="00CE231D">
        <w:rPr>
          <w:rFonts w:ascii="Arial" w:hAnsi="Arial" w:cs="Arial"/>
          <w:b/>
          <w:bCs/>
          <w:sz w:val="24"/>
          <w:szCs w:val="24"/>
        </w:rPr>
        <w:t xml:space="preserve">Congedata la folla, Gesù salì sulla barca e andò nella regione di Magadàn (Mt 15,1-39). </w:t>
      </w:r>
    </w:p>
    <w:bookmarkEnd w:id="354"/>
    <w:p w14:paraId="242E4707"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 xml:space="preserve">Dopo che Gesù compie un miracolo, sempre si sposta in altre località. Lui è vero dono del Padre per ogni uomo ed è ben giusto che ogni uomo possa ricevere Lui come vero dono di Dio: </w:t>
      </w:r>
      <w:r w:rsidRPr="00CE231D">
        <w:rPr>
          <w:rFonts w:ascii="Arial" w:hAnsi="Arial" w:cs="Arial"/>
          <w:i/>
          <w:iCs/>
          <w:sz w:val="24"/>
          <w:szCs w:val="24"/>
        </w:rPr>
        <w:t xml:space="preserve">“Congedata la folla, Gesù salì sulla barca e andò nella regione di Magadàn (Mt 15,1-39). </w:t>
      </w:r>
      <w:r w:rsidRPr="00CE231D">
        <w:rPr>
          <w:rFonts w:ascii="Arial" w:hAnsi="Arial" w:cs="Arial"/>
          <w:sz w:val="24"/>
          <w:szCs w:val="24"/>
        </w:rPr>
        <w:t>Questa verità e scienza del dono devono possederla i Vescovo e i Presbiteri. Esso sono dono di Dio per tutto il gregge di Cristo Gesù e mai dovranno essere dono solo per alcuni. È veramente grande l’esempio che Gesù ci ha lascato: Lui è stato ed è il dono di Dio per l’intera umanità. È di ogni singola persona ed è di tutte le persone, da Adamo all’ultimo uomo che vive sulla terra fino al giorno della Parusia. Come Cristo Gesù ogni membro del suo corpo deve essere di ogni singola persone e di tutte le persone. Se è di una persona e non delle altre allo stesso mondo, diviene dono di se stesso e non più dono di Dio.</w:t>
      </w:r>
    </w:p>
    <w:p w14:paraId="1E67AF70" w14:textId="77777777" w:rsidR="00CE231D" w:rsidRPr="00CE231D" w:rsidRDefault="00CE231D" w:rsidP="00CE231D">
      <w:pPr>
        <w:jc w:val="both"/>
        <w:rPr>
          <w:rFonts w:ascii="Arial" w:hAnsi="Arial" w:cs="Arial"/>
          <w:b/>
          <w:bCs/>
          <w:sz w:val="24"/>
          <w:szCs w:val="24"/>
        </w:rPr>
      </w:pPr>
    </w:p>
    <w:p w14:paraId="0AC211A4" w14:textId="77777777" w:rsidR="00CE231D" w:rsidRPr="00CE231D" w:rsidRDefault="00CE231D" w:rsidP="00CE231D">
      <w:pPr>
        <w:jc w:val="both"/>
        <w:rPr>
          <w:rFonts w:ascii="Arial" w:hAnsi="Arial" w:cs="Arial"/>
          <w:b/>
          <w:bCs/>
          <w:sz w:val="24"/>
          <w:szCs w:val="24"/>
        </w:rPr>
      </w:pPr>
      <w:r w:rsidRPr="00CE231D">
        <w:rPr>
          <w:rFonts w:ascii="Arial" w:hAnsi="Arial" w:cs="Arial"/>
          <w:b/>
          <w:bCs/>
          <w:sz w:val="24"/>
          <w:szCs w:val="24"/>
        </w:rPr>
        <w:t xml:space="preserve">ULTERIORI DOMANDE PER L’APPROFONDIMENTO PERSONALE </w:t>
      </w:r>
    </w:p>
    <w:p w14:paraId="522B6BA9"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Sono convinto con profonda convinzione nello Spirito santo che la vera religione si fonda sull’obbedienza alla Parola del Signore?</w:t>
      </w:r>
    </w:p>
    <w:p w14:paraId="66CE1D3D"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So è falsa religione quella che viene fondata sull’obbedienza alla parola degli uomo o alle umane loro tradizioni?</w:t>
      </w:r>
    </w:p>
    <w:p w14:paraId="0C44AE1D"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Conosco bene la verità morale insegnata da Gesù tra ciò che entra nell’uomo e ciò che esce dal suo cuore?</w:t>
      </w:r>
    </w:p>
    <w:p w14:paraId="41D8592A"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Conosco la differenza tra una preghiera fatta per interesse personali e una preghiera elevata a Dio per amore?</w:t>
      </w:r>
    </w:p>
    <w:p w14:paraId="23E176CD"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Offro sempre al Signore le ragioni teologiche, cristologiche, soteriologiche, pneumatologiche, ecclesiologiche, evangeliche, antropologiche che fanno sì che la preghiera venga ascoltata?</w:t>
      </w:r>
    </w:p>
    <w:p w14:paraId="1B976872"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Quali ragioni dona la donna cananea che rende grande la sua fede?</w:t>
      </w:r>
    </w:p>
    <w:p w14:paraId="1A8EAC51"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Conosco qual è il fine teologico, cristologico, ecclesiologico di ogni miracolo?</w:t>
      </w:r>
    </w:p>
    <w:p w14:paraId="6E755D2A"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So come l’impossibile per me diviene possibile?</w:t>
      </w:r>
    </w:p>
    <w:p w14:paraId="278407E0" w14:textId="77777777" w:rsidR="00CE231D" w:rsidRPr="00CE231D" w:rsidRDefault="00CE231D" w:rsidP="00CE231D">
      <w:pPr>
        <w:jc w:val="both"/>
        <w:rPr>
          <w:rFonts w:ascii="Arial" w:hAnsi="Arial" w:cs="Arial"/>
          <w:sz w:val="24"/>
          <w:szCs w:val="24"/>
        </w:rPr>
      </w:pPr>
      <w:r w:rsidRPr="00CE231D">
        <w:rPr>
          <w:rFonts w:ascii="Arial" w:hAnsi="Arial" w:cs="Arial"/>
          <w:sz w:val="24"/>
          <w:szCs w:val="24"/>
        </w:rPr>
        <w:t>So che per la mia missione di discepolo di Gesù sono chiamato a rendere possibile ogni impossibile cristologico, teologico, ecclesiologico, soteriologico?</w:t>
      </w:r>
    </w:p>
    <w:p w14:paraId="0F2EDA58" w14:textId="58A927AB" w:rsidR="007F1D7A" w:rsidRDefault="00CE231D" w:rsidP="00CE231D">
      <w:pPr>
        <w:jc w:val="both"/>
        <w:rPr>
          <w:rFonts w:ascii="Arial" w:hAnsi="Arial" w:cs="Arial"/>
          <w:sz w:val="24"/>
          <w:szCs w:val="24"/>
        </w:rPr>
      </w:pPr>
      <w:r w:rsidRPr="00CE231D">
        <w:rPr>
          <w:rFonts w:ascii="Arial" w:hAnsi="Arial" w:cs="Arial"/>
          <w:sz w:val="24"/>
          <w:szCs w:val="24"/>
        </w:rPr>
        <w:t>So che quando io divido il mio poco sempre esso si moltiplica non secondo il poco, ma secondo l’abbondanza della benedizione di Dio?</w:t>
      </w:r>
    </w:p>
    <w:p w14:paraId="6C63BD02" w14:textId="77777777" w:rsidR="007F1D7A" w:rsidRDefault="007F1D7A">
      <w:pPr>
        <w:rPr>
          <w:rFonts w:ascii="Arial" w:hAnsi="Arial" w:cs="Arial"/>
          <w:sz w:val="24"/>
          <w:szCs w:val="24"/>
        </w:rPr>
      </w:pPr>
      <w:r>
        <w:rPr>
          <w:rFonts w:ascii="Arial" w:hAnsi="Arial" w:cs="Arial"/>
          <w:sz w:val="24"/>
          <w:szCs w:val="24"/>
        </w:rPr>
        <w:br w:type="page"/>
      </w:r>
    </w:p>
    <w:p w14:paraId="198D314D" w14:textId="77777777" w:rsidR="004E13AA" w:rsidRDefault="004E13AA" w:rsidP="00CE231D">
      <w:pPr>
        <w:jc w:val="both"/>
        <w:rPr>
          <w:rFonts w:ascii="Arial" w:hAnsi="Arial" w:cs="Arial"/>
          <w:sz w:val="24"/>
          <w:szCs w:val="24"/>
        </w:rPr>
      </w:pPr>
    </w:p>
    <w:p w14:paraId="2F86E261" w14:textId="77777777" w:rsidR="004E13AA" w:rsidRDefault="004E13AA">
      <w:pPr>
        <w:rPr>
          <w:rFonts w:ascii="Arial" w:hAnsi="Arial" w:cs="Arial"/>
          <w:sz w:val="24"/>
          <w:szCs w:val="24"/>
        </w:rPr>
      </w:pPr>
      <w:r>
        <w:rPr>
          <w:rFonts w:ascii="Arial" w:hAnsi="Arial" w:cs="Arial"/>
          <w:sz w:val="24"/>
          <w:szCs w:val="24"/>
        </w:rPr>
        <w:br w:type="page"/>
      </w:r>
    </w:p>
    <w:p w14:paraId="7CB980A1" w14:textId="77777777" w:rsidR="004E13AA" w:rsidRPr="004E13AA" w:rsidRDefault="004E13AA" w:rsidP="004E13AA">
      <w:pPr>
        <w:pStyle w:val="Titolo1"/>
      </w:pPr>
      <w:bookmarkStart w:id="355" w:name="_Toc211606140"/>
      <w:bookmarkStart w:id="356" w:name="_Toc212557328"/>
      <w:r w:rsidRPr="004E13AA">
        <w:t>CAPITOLO XVI</w:t>
      </w:r>
      <w:bookmarkEnd w:id="355"/>
      <w:bookmarkEnd w:id="356"/>
    </w:p>
    <w:p w14:paraId="73889693" w14:textId="77777777" w:rsidR="004E13AA" w:rsidRPr="004E13AA" w:rsidRDefault="004E13AA" w:rsidP="004E13AA">
      <w:pPr>
        <w:spacing w:after="200"/>
        <w:rPr>
          <w:rFonts w:ascii="Arial" w:hAnsi="Arial" w:cs="Arial"/>
          <w:sz w:val="24"/>
          <w:szCs w:val="24"/>
        </w:rPr>
      </w:pPr>
    </w:p>
    <w:p w14:paraId="5A05696E" w14:textId="77777777" w:rsidR="004E13AA" w:rsidRPr="004E13AA" w:rsidRDefault="004E13AA" w:rsidP="004E13AA">
      <w:pPr>
        <w:spacing w:after="200"/>
        <w:jc w:val="both"/>
        <w:rPr>
          <w:rFonts w:ascii="Arial" w:hAnsi="Arial" w:cs="Arial"/>
          <w:sz w:val="24"/>
          <w:szCs w:val="24"/>
        </w:rPr>
      </w:pPr>
      <w:bookmarkStart w:id="357" w:name="_Hlk208493784"/>
      <w:r w:rsidRPr="004E13AA">
        <w:rPr>
          <w:rFonts w:ascii="Arial" w:hAnsi="Arial" w:cs="Arial"/>
          <w:sz w:val="24"/>
          <w:szCs w:val="24"/>
        </w:rPr>
        <w:t>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Una generazione malvagia e adultera pretende un segno! Ma non le sarà dato alcun segno, se non il segno di Giona». Li lasciò e se ne andò.</w:t>
      </w:r>
    </w:p>
    <w:p w14:paraId="1CAA8DAF"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w:t>
      </w:r>
    </w:p>
    <w:p w14:paraId="560A3B8E"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p>
    <w:p w14:paraId="619B8D47"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p>
    <w:p w14:paraId="2787BCB4"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16,1-28). </w:t>
      </w:r>
    </w:p>
    <w:bookmarkEnd w:id="357"/>
    <w:p w14:paraId="1D5F0C0D" w14:textId="77777777" w:rsidR="004E13AA" w:rsidRPr="004E13AA" w:rsidRDefault="004E13AA" w:rsidP="004E13AA">
      <w:pPr>
        <w:spacing w:after="200"/>
        <w:jc w:val="both"/>
        <w:rPr>
          <w:rFonts w:ascii="Arial" w:hAnsi="Arial" w:cs="Arial"/>
          <w:sz w:val="24"/>
          <w:szCs w:val="24"/>
          <w:lang w:val="la-Latn"/>
        </w:rPr>
      </w:pPr>
      <w:r w:rsidRPr="004E13AA">
        <w:rPr>
          <w:rFonts w:ascii="Arial" w:hAnsi="Arial" w:cs="Arial"/>
          <w:sz w:val="24"/>
          <w:szCs w:val="24"/>
          <w:lang w:val="la-Latn"/>
        </w:rPr>
        <w:t>Et accesserunt ad eum pharisaei et sadducaei tentantes et rogaverunt eum, ut signum de caelo ostenderet eis. At ille respondens ait eis: “ Facto vespere dicitis: “Serenum erit, rubicundum est enim caelum”; et mane: “Hodie tempestas, rutilat enim triste caelum”. Faciem quidem caeli diiudicare nostis, signa autem temporum non potestis. Generatio mala et adultera signum quaerit, et signum non dabitur ei, nisi signum Ionae ”. Et, relictis illis, abiit.</w:t>
      </w:r>
    </w:p>
    <w:p w14:paraId="625E0D36" w14:textId="77777777" w:rsidR="004E13AA" w:rsidRPr="004E13AA" w:rsidRDefault="004E13AA" w:rsidP="004E13AA">
      <w:pPr>
        <w:spacing w:after="200"/>
        <w:jc w:val="both"/>
        <w:rPr>
          <w:rFonts w:ascii="Arial" w:hAnsi="Arial" w:cs="Arial"/>
          <w:sz w:val="24"/>
          <w:szCs w:val="24"/>
          <w:lang w:val="la-Latn"/>
        </w:rPr>
      </w:pPr>
      <w:r w:rsidRPr="004E13AA">
        <w:rPr>
          <w:rFonts w:ascii="Arial" w:hAnsi="Arial" w:cs="Arial"/>
          <w:sz w:val="24"/>
          <w:szCs w:val="24"/>
          <w:lang w:val="la-Latn"/>
        </w:rPr>
        <w:t>Et cum venissent discipuli trans fretum, obliti sunt panes accipere. Iesus autem dixit illis: “ Intuemini et cavete a fermento pharisaeorum et sadducaeorum ”. At illi cogitabant inter se dicentes: “ Panes non accepimus!”. Sciens autem Iesus dixit: “ Quid cogitatis inter vos, modicae fidei, quia panes non habetis? Nondum intellegitis neque recordamini quinque panum quinque milium hominum, et quot cophinos sumpsistis? Neque septem panum quattuor milium hominum, et quot sportas sumpsistis? Quomodo non intellegitis quia non de panibus dixi vobis? Sed cavete a fermento pharisaeorum et sadducaeorum ”. Tunc intellexerunt quia non dixerit cavendum a fermento panum sed a doctrina pharisaeorum et sadducaeorum.</w:t>
      </w:r>
    </w:p>
    <w:p w14:paraId="4D2DBD30" w14:textId="77777777" w:rsidR="004E13AA" w:rsidRPr="004E13AA" w:rsidRDefault="004E13AA" w:rsidP="004E13AA">
      <w:pPr>
        <w:spacing w:after="200"/>
        <w:jc w:val="both"/>
        <w:rPr>
          <w:rFonts w:ascii="Arial" w:hAnsi="Arial" w:cs="Arial"/>
          <w:sz w:val="24"/>
          <w:szCs w:val="24"/>
          <w:lang w:val="la-Latn"/>
        </w:rPr>
      </w:pPr>
      <w:r w:rsidRPr="004E13AA">
        <w:rPr>
          <w:rFonts w:ascii="Arial" w:hAnsi="Arial" w:cs="Arial"/>
          <w:sz w:val="24"/>
          <w:szCs w:val="24"/>
          <w:lang w:val="la-Latn"/>
        </w:rPr>
        <w:t>Venit autem Iesus in partes Caesareae Philippi et interrogabat discipulos suos dicens: “ Quem dicunt homines esse Filium hominis?”. At illi dixerunt: “ Alii Ioannem Baptistam, alii autem Eliam, alii vero Ieremiam, aut unum ex prophetis ”. Dicit illis: “ Vos autem quem me esse dicitis? ”. Respondens Simon Petrus dixit: “ Tu es Christus, Filius Dei vivi ”. Respondens autem Iesus dixit ei: “ Beatus es, Simon Bariona, quia caro et sanguis non revelavit tibi sed Pater meus, qui in caelis est. Et ego dico tibi: Tu es Petrus, et super hanc petram aedificabo Ecclesiam meam; et portae inferi non praevalebunt adversum eam. Tibi dabo claves regni caelorum; et quodcumque ligaveris super terram, erit ligatum in caelis, et quodcumque solveris super terram, erit solutum in caelis ”. Tunc praecepit discipulis, ut nemini dicerent quia ipse esset Christus.</w:t>
      </w:r>
    </w:p>
    <w:p w14:paraId="6EBFBBD7" w14:textId="77777777" w:rsidR="004E13AA" w:rsidRPr="004E13AA" w:rsidRDefault="004E13AA" w:rsidP="004E13AA">
      <w:pPr>
        <w:spacing w:after="200"/>
        <w:jc w:val="both"/>
        <w:rPr>
          <w:rFonts w:ascii="Arial" w:hAnsi="Arial" w:cs="Arial"/>
          <w:sz w:val="24"/>
          <w:szCs w:val="24"/>
          <w:lang w:val="la-Latn"/>
        </w:rPr>
      </w:pPr>
      <w:r w:rsidRPr="004E13AA">
        <w:rPr>
          <w:rFonts w:ascii="Arial" w:hAnsi="Arial" w:cs="Arial"/>
          <w:sz w:val="24"/>
          <w:szCs w:val="24"/>
          <w:lang w:val="la-Latn"/>
        </w:rPr>
        <w:t xml:space="preserve">Exinde coepit Iesus ostendere discipulis suis quia oporteret eum ire Hierosolymam et multa pati a senioribus et principibus sacerdotum et scribis et occidi et tertia die resurgere. Et assumens eum Petrus coepit increpare illum dicens: “ Absit a te, Domine; non erit tibi hoc ”. Qui conversus dixit Petro: “ Vade post me, Satana! Scandalum es mihi, quia non sapis ea, quae Dei sunt, sed ea, quae hominum! ”. </w:t>
      </w:r>
    </w:p>
    <w:p w14:paraId="4C962C67" w14:textId="77777777" w:rsidR="004E13AA" w:rsidRPr="004E13AA" w:rsidRDefault="004E13AA" w:rsidP="004E13AA">
      <w:pPr>
        <w:spacing w:after="200"/>
        <w:jc w:val="both"/>
        <w:rPr>
          <w:rFonts w:ascii="Arial" w:hAnsi="Arial" w:cs="Arial"/>
          <w:sz w:val="24"/>
          <w:szCs w:val="24"/>
          <w:lang w:val="la-Latn"/>
        </w:rPr>
      </w:pPr>
      <w:r w:rsidRPr="004E13AA">
        <w:rPr>
          <w:rFonts w:ascii="Arial" w:hAnsi="Arial" w:cs="Arial"/>
          <w:sz w:val="24"/>
          <w:szCs w:val="24"/>
          <w:lang w:val="la-Latn"/>
        </w:rPr>
        <w:t xml:space="preserve">Tunc Iesus dixit discipulis suis: “ Si quis vult post me venire, abneget semetipsum et tollat crucem suam et sequatur me. Qui enim voluerit animam suam salvam facere, perdet eam; qui autem perdiderit animam suam propter me, inveniet eam. Quid enim prodest homini, si mundum universum lucretur, animae vero suae detrimentum patiatur? Aut quam dabit homo commutationem pro anima sua? Filius enim hominis venturus est in gloria Patris sui cum angelis suis, et tunc reddet unicuique secundum opus eius. Amen dico vobis: Sunt quidam de hic stantibus, qui non gustabunt mortem, donec videant Filium hominis venientem in regno suo ” </w:t>
      </w:r>
      <w:bookmarkStart w:id="358" w:name="_Hlk208484126"/>
      <w:r w:rsidRPr="004E13AA">
        <w:rPr>
          <w:rFonts w:ascii="Arial" w:hAnsi="Arial" w:cs="Arial"/>
          <w:sz w:val="24"/>
          <w:szCs w:val="24"/>
          <w:lang w:val="la-Latn"/>
        </w:rPr>
        <w:t xml:space="preserve">(Mt 16,1-28). </w:t>
      </w:r>
      <w:bookmarkEnd w:id="358"/>
    </w:p>
    <w:p w14:paraId="38324AA7" w14:textId="77777777" w:rsidR="004E13AA" w:rsidRPr="004E13AA" w:rsidRDefault="004E13AA" w:rsidP="004E13AA">
      <w:pPr>
        <w:spacing w:after="200"/>
        <w:jc w:val="both"/>
        <w:rPr>
          <w:rFonts w:ascii="PT Serif" w:hAnsi="PT Serif"/>
          <w:color w:val="111111"/>
          <w:sz w:val="26"/>
          <w:szCs w:val="26"/>
          <w:lang w:val="la-Latn"/>
        </w:rPr>
      </w:pPr>
      <w:r w:rsidRPr="004E13AA">
        <w:rPr>
          <w:rFonts w:ascii="Cambria" w:hAnsi="Cambria" w:cs="Cambria"/>
          <w:color w:val="111111"/>
          <w:sz w:val="26"/>
          <w:szCs w:val="26"/>
        </w:rPr>
        <w:t>Κα</w:t>
      </w:r>
      <w:r w:rsidRPr="004E13AA">
        <w:rPr>
          <w:rFonts w:ascii="Times New Roman" w:hAnsi="Times New Roman" w:cs="Times New Roman"/>
          <w:color w:val="111111"/>
          <w:sz w:val="26"/>
          <w:szCs w:val="26"/>
        </w:rPr>
        <w:t>ὶ</w:t>
      </w:r>
      <w:r w:rsidRPr="004E13AA">
        <w:rPr>
          <w:rFonts w:ascii="PT Serif" w:hAnsi="PT Serif"/>
          <w:color w:val="111111"/>
          <w:sz w:val="26"/>
          <w:szCs w:val="26"/>
          <w:lang w:val="la-Latn"/>
        </w:rPr>
        <w:t xml:space="preserve"> </w:t>
      </w:r>
      <w:r w:rsidRPr="004E13AA">
        <w:rPr>
          <w:rFonts w:ascii="PT Serif" w:hAnsi="PT Serif"/>
          <w:color w:val="111111"/>
          <w:sz w:val="26"/>
          <w:szCs w:val="26"/>
        </w:rPr>
        <w:t>π</w:t>
      </w:r>
      <w:r w:rsidRPr="004E13AA">
        <w:rPr>
          <w:rFonts w:ascii="Cambria" w:hAnsi="Cambria" w:cs="Cambria"/>
          <w:color w:val="111111"/>
          <w:sz w:val="26"/>
          <w:szCs w:val="26"/>
        </w:rPr>
        <w:t>ροσελθόντες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ο</w:t>
      </w:r>
      <w:r w:rsidRPr="004E13AA">
        <w:rPr>
          <w:rFonts w:ascii="Times New Roman" w:hAnsi="Times New Roman" w:cs="Times New Roman"/>
          <w:color w:val="111111"/>
          <w:sz w:val="26"/>
          <w:szCs w:val="26"/>
        </w:rPr>
        <w:t>ἱ</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Φαρισα</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οι</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κα</w:t>
      </w:r>
      <w:r w:rsidRPr="004E13AA">
        <w:rPr>
          <w:rFonts w:ascii="Times New Roman" w:hAnsi="Times New Roman" w:cs="Times New Roman"/>
          <w:color w:val="111111"/>
          <w:sz w:val="26"/>
          <w:szCs w:val="26"/>
        </w:rPr>
        <w:t>ὶ</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Σαδδουκα</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οι</w:t>
      </w:r>
      <w:r w:rsidRPr="004E13AA">
        <w:rPr>
          <w:rFonts w:ascii="PT Serif" w:hAnsi="PT Serif"/>
          <w:color w:val="111111"/>
          <w:sz w:val="26"/>
          <w:szCs w:val="26"/>
          <w:lang w:val="la-Latn"/>
        </w:rPr>
        <w:t xml:space="preserve"> </w:t>
      </w:r>
      <w:r w:rsidRPr="004E13AA">
        <w:rPr>
          <w:rFonts w:ascii="PT Serif" w:hAnsi="PT Serif" w:cs="PT Serif"/>
          <w:color w:val="111111"/>
          <w:sz w:val="26"/>
          <w:szCs w:val="26"/>
        </w:rPr>
        <w:t>π</w:t>
      </w:r>
      <w:r w:rsidRPr="004E13AA">
        <w:rPr>
          <w:rFonts w:ascii="Cambria" w:hAnsi="Cambria" w:cs="Cambria"/>
          <w:color w:val="111111"/>
          <w:sz w:val="26"/>
          <w:szCs w:val="26"/>
        </w:rPr>
        <w:t>ειράζοντες</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ἐ</w:t>
      </w:r>
      <w:r w:rsidRPr="004E13AA">
        <w:rPr>
          <w:rFonts w:ascii="PT Serif" w:hAnsi="PT Serif"/>
          <w:color w:val="111111"/>
          <w:sz w:val="26"/>
          <w:szCs w:val="26"/>
        </w:rPr>
        <w:t>π</w:t>
      </w:r>
      <w:r w:rsidRPr="004E13AA">
        <w:rPr>
          <w:rFonts w:ascii="Cambria" w:hAnsi="Cambria" w:cs="Cambria"/>
          <w:color w:val="111111"/>
          <w:sz w:val="26"/>
          <w:szCs w:val="26"/>
        </w:rPr>
        <w:t>ηρώτησαν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α</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ὸ</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ση</w:t>
      </w:r>
      <w:r w:rsidRPr="004E13AA">
        <w:rPr>
          <w:rFonts w:ascii="PT Serif" w:hAnsi="PT Serif" w:cs="PT Serif"/>
          <w:color w:val="111111"/>
          <w:sz w:val="26"/>
          <w:szCs w:val="26"/>
        </w:rPr>
        <w:t>μ</w:t>
      </w:r>
      <w:r w:rsidRPr="004E13AA">
        <w:rPr>
          <w:rFonts w:ascii="Cambria" w:hAnsi="Cambria" w:cs="Cambria"/>
          <w:color w:val="111111"/>
          <w:sz w:val="26"/>
          <w:szCs w:val="26"/>
        </w:rPr>
        <w:t>ε</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ον</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ἐ</w:t>
      </w:r>
      <w:r w:rsidRPr="004E13AA">
        <w:rPr>
          <w:rFonts w:ascii="Cambria" w:hAnsi="Cambria" w:cs="Cambria"/>
          <w:color w:val="111111"/>
          <w:sz w:val="26"/>
          <w:szCs w:val="26"/>
        </w:rPr>
        <w:t>κ</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ῦ</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ο</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ρανο</w:t>
      </w:r>
      <w:r w:rsidRPr="004E13AA">
        <w:rPr>
          <w:rFonts w:ascii="Times New Roman" w:hAnsi="Times New Roman" w:cs="Times New Roman"/>
          <w:color w:val="111111"/>
          <w:sz w:val="26"/>
          <w:szCs w:val="26"/>
        </w:rPr>
        <w:t>ῦ</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ἐ</w:t>
      </w:r>
      <w:r w:rsidRPr="004E13AA">
        <w:rPr>
          <w:rFonts w:ascii="PT Serif" w:hAnsi="PT Serif"/>
          <w:color w:val="111111"/>
          <w:sz w:val="26"/>
          <w:szCs w:val="26"/>
        </w:rPr>
        <w:t>π</w:t>
      </w:r>
      <w:r w:rsidRPr="004E13AA">
        <w:rPr>
          <w:rFonts w:ascii="Cambria" w:hAnsi="Cambria" w:cs="Cambria"/>
          <w:color w:val="111111"/>
          <w:sz w:val="26"/>
          <w:szCs w:val="26"/>
        </w:rPr>
        <w:t>ιδε</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ξαι</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α</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ς</w:t>
      </w:r>
      <w:r w:rsidRPr="004E13AA">
        <w:rPr>
          <w:rFonts w:ascii="PT Serif" w:hAnsi="PT Serif"/>
          <w:color w:val="111111"/>
          <w:sz w:val="26"/>
          <w:szCs w:val="26"/>
          <w:lang w:val="la-Latn"/>
        </w:rPr>
        <w:t>. </w:t>
      </w:r>
      <w:r w:rsidRPr="004E13AA">
        <w:rPr>
          <w:rFonts w:ascii="Times New Roman" w:hAnsi="Times New Roman" w:cs="Times New Roman"/>
          <w:color w:val="111111"/>
          <w:sz w:val="26"/>
          <w:szCs w:val="26"/>
        </w:rPr>
        <w:t>ὁ</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δ</w:t>
      </w:r>
      <w:r w:rsidRPr="004E13AA">
        <w:rPr>
          <w:rFonts w:ascii="Times New Roman" w:hAnsi="Times New Roman" w:cs="Times New Roman"/>
          <w:color w:val="111111"/>
          <w:sz w:val="26"/>
          <w:szCs w:val="26"/>
        </w:rPr>
        <w:t>ὲ</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ἀ</w:t>
      </w:r>
      <w:r w:rsidRPr="004E13AA">
        <w:rPr>
          <w:rFonts w:ascii="PT Serif" w:hAnsi="PT Serif"/>
          <w:color w:val="111111"/>
          <w:sz w:val="26"/>
          <w:szCs w:val="26"/>
        </w:rPr>
        <w:t>π</w:t>
      </w:r>
      <w:r w:rsidRPr="004E13AA">
        <w:rPr>
          <w:rFonts w:ascii="Cambria" w:hAnsi="Cambria" w:cs="Cambria"/>
          <w:color w:val="111111"/>
          <w:sz w:val="26"/>
          <w:szCs w:val="26"/>
        </w:rPr>
        <w:t>οκριθε</w:t>
      </w:r>
      <w:r w:rsidRPr="004E13AA">
        <w:rPr>
          <w:rFonts w:ascii="Times New Roman" w:hAnsi="Times New Roman" w:cs="Times New Roman"/>
          <w:color w:val="111111"/>
          <w:sz w:val="26"/>
          <w:szCs w:val="26"/>
        </w:rPr>
        <w:t>ὶ</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ε</w:t>
      </w:r>
      <w:r w:rsidRPr="004E13AA">
        <w:rPr>
          <w:rFonts w:ascii="Times New Roman" w:hAnsi="Times New Roman" w:cs="Times New Roman"/>
          <w:color w:val="111111"/>
          <w:sz w:val="26"/>
          <w:szCs w:val="26"/>
        </w:rPr>
        <w:t>ἶ</w:t>
      </w:r>
      <w:r w:rsidRPr="004E13AA">
        <w:rPr>
          <w:rFonts w:ascii="PT Serif" w:hAnsi="PT Serif"/>
          <w:color w:val="111111"/>
          <w:sz w:val="26"/>
          <w:szCs w:val="26"/>
        </w:rPr>
        <w:t>π</w:t>
      </w:r>
      <w:r w:rsidRPr="004E13AA">
        <w:rPr>
          <w:rFonts w:ascii="Cambria" w:hAnsi="Cambria" w:cs="Cambria"/>
          <w:color w:val="111111"/>
          <w:sz w:val="26"/>
          <w:szCs w:val="26"/>
        </w:rPr>
        <w:t>εν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α</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Segoe UI Symbol" w:hAnsi="Segoe UI Symbol" w:cs="Segoe UI Symbol"/>
          <w:color w:val="111111"/>
          <w:sz w:val="26"/>
          <w:szCs w:val="26"/>
          <w:lang w:val="la-Latn"/>
        </w:rPr>
        <w:t>⸂</w:t>
      </w:r>
      <w:r w:rsidRPr="004E13AA">
        <w:rPr>
          <w:rFonts w:ascii="Times New Roman" w:hAnsi="Times New Roman" w:cs="Times New Roman"/>
          <w:color w:val="111111"/>
          <w:sz w:val="26"/>
          <w:szCs w:val="26"/>
        </w:rPr>
        <w:t>Ὀ</w:t>
      </w:r>
      <w:r w:rsidRPr="004E13AA">
        <w:rPr>
          <w:rFonts w:ascii="Cambria" w:hAnsi="Cambria" w:cs="Cambria"/>
          <w:color w:val="111111"/>
          <w:sz w:val="26"/>
          <w:szCs w:val="26"/>
        </w:rPr>
        <w:t>ψίας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γενο</w:t>
      </w:r>
      <w:r w:rsidRPr="004E13AA">
        <w:rPr>
          <w:rFonts w:ascii="PT Serif" w:hAnsi="PT Serif" w:cs="PT Serif"/>
          <w:color w:val="111111"/>
          <w:sz w:val="26"/>
          <w:szCs w:val="26"/>
        </w:rPr>
        <w:t>μ</w:t>
      </w:r>
      <w:r w:rsidRPr="004E13AA">
        <w:rPr>
          <w:rFonts w:ascii="Cambria" w:hAnsi="Cambria" w:cs="Cambria"/>
          <w:color w:val="111111"/>
          <w:sz w:val="26"/>
          <w:szCs w:val="26"/>
        </w:rPr>
        <w:t>ένης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λέγετε·</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Ε</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δία</w:t>
      </w:r>
      <w:r w:rsidRPr="004E13AA">
        <w:rPr>
          <w:rFonts w:ascii="PT Serif" w:hAnsi="PT Serif"/>
          <w:color w:val="111111"/>
          <w:sz w:val="26"/>
          <w:szCs w:val="26"/>
          <w:lang w:val="la-Latn"/>
        </w:rPr>
        <w:t xml:space="preserve">, </w:t>
      </w:r>
      <w:r w:rsidRPr="004E13AA">
        <w:rPr>
          <w:rFonts w:ascii="PT Serif" w:hAnsi="PT Serif" w:cs="PT Serif"/>
          <w:color w:val="111111"/>
          <w:sz w:val="26"/>
          <w:szCs w:val="26"/>
        </w:rPr>
        <w:t>π</w:t>
      </w:r>
      <w:r w:rsidRPr="004E13AA">
        <w:rPr>
          <w:rFonts w:ascii="Cambria" w:hAnsi="Cambria" w:cs="Cambria"/>
          <w:color w:val="111111"/>
          <w:sz w:val="26"/>
          <w:szCs w:val="26"/>
        </w:rPr>
        <w:t>υρράζει</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γ</w:t>
      </w:r>
      <w:r w:rsidRPr="004E13AA">
        <w:rPr>
          <w:rFonts w:ascii="Times New Roman" w:hAnsi="Times New Roman" w:cs="Times New Roman"/>
          <w:color w:val="111111"/>
          <w:sz w:val="26"/>
          <w:szCs w:val="26"/>
        </w:rPr>
        <w:t>ὰ</w:t>
      </w:r>
      <w:r w:rsidRPr="004E13AA">
        <w:rPr>
          <w:rFonts w:ascii="Cambria" w:hAnsi="Cambria" w:cs="Cambria"/>
          <w:color w:val="111111"/>
          <w:sz w:val="26"/>
          <w:szCs w:val="26"/>
        </w:rPr>
        <w:t>ρ</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ὁ</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ο</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ρανός·</w:t>
      </w:r>
      <w:r w:rsidRPr="004E13AA">
        <w:rPr>
          <w:rFonts w:ascii="PT Serif" w:hAnsi="PT Serif"/>
          <w:color w:val="111111"/>
          <w:sz w:val="26"/>
          <w:szCs w:val="26"/>
          <w:lang w:val="la-Latn"/>
        </w:rPr>
        <w:t> </w:t>
      </w:r>
      <w:r w:rsidRPr="004E13AA">
        <w:rPr>
          <w:rFonts w:ascii="Cambria" w:hAnsi="Cambria" w:cs="Cambria"/>
          <w:color w:val="111111"/>
          <w:sz w:val="26"/>
          <w:szCs w:val="26"/>
        </w:rPr>
        <w:t>κα</w:t>
      </w:r>
      <w:r w:rsidRPr="004E13AA">
        <w:rPr>
          <w:rFonts w:ascii="Times New Roman" w:hAnsi="Times New Roman" w:cs="Times New Roman"/>
          <w:color w:val="111111"/>
          <w:sz w:val="26"/>
          <w:szCs w:val="26"/>
        </w:rPr>
        <w:t>ὶ</w:t>
      </w:r>
      <w:r w:rsidRPr="004E13AA">
        <w:rPr>
          <w:rFonts w:ascii="PT Serif" w:hAnsi="PT Serif"/>
          <w:color w:val="111111"/>
          <w:sz w:val="26"/>
          <w:szCs w:val="26"/>
          <w:lang w:val="la-Latn"/>
        </w:rPr>
        <w:t xml:space="preserve"> </w:t>
      </w:r>
      <w:r w:rsidRPr="004E13AA">
        <w:rPr>
          <w:rFonts w:ascii="PT Serif" w:hAnsi="PT Serif"/>
          <w:color w:val="111111"/>
          <w:sz w:val="26"/>
          <w:szCs w:val="26"/>
        </w:rPr>
        <w:t>π</w:t>
      </w:r>
      <w:r w:rsidRPr="004E13AA">
        <w:rPr>
          <w:rFonts w:ascii="Cambria" w:hAnsi="Cambria" w:cs="Cambria"/>
          <w:color w:val="111111"/>
          <w:sz w:val="26"/>
          <w:szCs w:val="26"/>
        </w:rPr>
        <w:t>ρωΐ·</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Σή</w:t>
      </w:r>
      <w:r w:rsidRPr="004E13AA">
        <w:rPr>
          <w:rFonts w:ascii="PT Serif" w:hAnsi="PT Serif" w:cs="PT Serif"/>
          <w:color w:val="111111"/>
          <w:sz w:val="26"/>
          <w:szCs w:val="26"/>
        </w:rPr>
        <w:t>μ</w:t>
      </w:r>
      <w:r w:rsidRPr="004E13AA">
        <w:rPr>
          <w:rFonts w:ascii="Cambria" w:hAnsi="Cambria" w:cs="Cambria"/>
          <w:color w:val="111111"/>
          <w:sz w:val="26"/>
          <w:szCs w:val="26"/>
        </w:rPr>
        <w:t>ερον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χει</w:t>
      </w:r>
      <w:r w:rsidRPr="004E13AA">
        <w:rPr>
          <w:rFonts w:ascii="PT Serif" w:hAnsi="PT Serif" w:cs="PT Serif"/>
          <w:color w:val="111111"/>
          <w:sz w:val="26"/>
          <w:szCs w:val="26"/>
        </w:rPr>
        <w:t>μ</w:t>
      </w:r>
      <w:r w:rsidRPr="004E13AA">
        <w:rPr>
          <w:rFonts w:ascii="Cambria" w:hAnsi="Cambria" w:cs="Cambria"/>
          <w:color w:val="111111"/>
          <w:sz w:val="26"/>
          <w:szCs w:val="26"/>
        </w:rPr>
        <w:t>ών</w:t>
      </w:r>
      <w:r w:rsidRPr="004E13AA">
        <w:rPr>
          <w:rFonts w:ascii="PT Serif" w:hAnsi="PT Serif"/>
          <w:color w:val="111111"/>
          <w:sz w:val="26"/>
          <w:szCs w:val="26"/>
          <w:lang w:val="la-Latn"/>
        </w:rPr>
        <w:t xml:space="preserve">, </w:t>
      </w:r>
      <w:r w:rsidRPr="004E13AA">
        <w:rPr>
          <w:rFonts w:ascii="PT Serif" w:hAnsi="PT Serif" w:cs="PT Serif"/>
          <w:color w:val="111111"/>
          <w:sz w:val="26"/>
          <w:szCs w:val="26"/>
        </w:rPr>
        <w:t>π</w:t>
      </w:r>
      <w:r w:rsidRPr="004E13AA">
        <w:rPr>
          <w:rFonts w:ascii="Cambria" w:hAnsi="Cambria" w:cs="Cambria"/>
          <w:color w:val="111111"/>
          <w:sz w:val="26"/>
          <w:szCs w:val="26"/>
        </w:rPr>
        <w:t>υρράζει</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γ</w:t>
      </w:r>
      <w:r w:rsidRPr="004E13AA">
        <w:rPr>
          <w:rFonts w:ascii="Times New Roman" w:hAnsi="Times New Roman" w:cs="Times New Roman"/>
          <w:color w:val="111111"/>
          <w:sz w:val="26"/>
          <w:szCs w:val="26"/>
        </w:rPr>
        <w:t>ὰ</w:t>
      </w:r>
      <w:r w:rsidRPr="004E13AA">
        <w:rPr>
          <w:rFonts w:ascii="Cambria" w:hAnsi="Cambria" w:cs="Cambria"/>
          <w:color w:val="111111"/>
          <w:sz w:val="26"/>
          <w:szCs w:val="26"/>
        </w:rPr>
        <w:t>ρ</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στυγνάζων</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ὁ</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ο</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ρανός</w:t>
      </w:r>
      <w:r w:rsidRPr="004E13AA">
        <w:rPr>
          <w:rFonts w:ascii="PT Serif" w:hAnsi="PT Serif"/>
          <w:color w:val="111111"/>
          <w:sz w:val="26"/>
          <w:szCs w:val="26"/>
          <w:lang w:val="la-Latn"/>
        </w:rPr>
        <w:t xml:space="preserve">. </w:t>
      </w:r>
      <w:r w:rsidRPr="004E13AA">
        <w:rPr>
          <w:rFonts w:ascii="Segoe UI Symbol" w:hAnsi="Segoe UI Symbol" w:cs="Segoe UI Symbol"/>
          <w:color w:val="111111"/>
          <w:sz w:val="26"/>
          <w:szCs w:val="26"/>
          <w:lang w:val="la-Latn"/>
        </w:rPr>
        <w:t>⸀</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ὸ</w:t>
      </w:r>
      <w:r w:rsidRPr="004E13AA">
        <w:rPr>
          <w:rFonts w:ascii="PT Serif" w:hAnsi="PT Serif"/>
          <w:color w:val="111111"/>
          <w:sz w:val="26"/>
          <w:szCs w:val="26"/>
          <w:lang w:val="la-Latn"/>
        </w:rPr>
        <w:t xml:space="preserve"> </w:t>
      </w:r>
      <w:r w:rsidRPr="004E13AA">
        <w:rPr>
          <w:rFonts w:ascii="PT Serif" w:hAnsi="PT Serif"/>
          <w:color w:val="111111"/>
          <w:sz w:val="26"/>
          <w:szCs w:val="26"/>
        </w:rPr>
        <w:t>μ</w:t>
      </w:r>
      <w:r w:rsidRPr="004E13AA">
        <w:rPr>
          <w:rFonts w:ascii="Times New Roman" w:hAnsi="Times New Roman" w:cs="Times New Roman"/>
          <w:color w:val="111111"/>
          <w:sz w:val="26"/>
          <w:szCs w:val="26"/>
        </w:rPr>
        <w:t>ὲ</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PT Serif" w:hAnsi="PT Serif" w:cs="PT Serif"/>
          <w:color w:val="111111"/>
          <w:sz w:val="26"/>
          <w:szCs w:val="26"/>
        </w:rPr>
        <w:t>π</w:t>
      </w:r>
      <w:r w:rsidRPr="004E13AA">
        <w:rPr>
          <w:rFonts w:ascii="Cambria" w:hAnsi="Cambria" w:cs="Cambria"/>
          <w:color w:val="111111"/>
          <w:sz w:val="26"/>
          <w:szCs w:val="26"/>
        </w:rPr>
        <w:t>ρόσω</w:t>
      </w:r>
      <w:r w:rsidRPr="004E13AA">
        <w:rPr>
          <w:rFonts w:ascii="PT Serif" w:hAnsi="PT Serif" w:cs="PT Serif"/>
          <w:color w:val="111111"/>
          <w:sz w:val="26"/>
          <w:szCs w:val="26"/>
        </w:rPr>
        <w:t>π</w:t>
      </w:r>
      <w:r w:rsidRPr="004E13AA">
        <w:rPr>
          <w:rFonts w:ascii="Cambria" w:hAnsi="Cambria" w:cs="Cambria"/>
          <w:color w:val="111111"/>
          <w:sz w:val="26"/>
          <w:szCs w:val="26"/>
        </w:rPr>
        <w:t>ον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ῦ</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ο</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ρανο</w:t>
      </w:r>
      <w:r w:rsidRPr="004E13AA">
        <w:rPr>
          <w:rFonts w:ascii="Times New Roman" w:hAnsi="Times New Roman" w:cs="Times New Roman"/>
          <w:color w:val="111111"/>
          <w:sz w:val="26"/>
          <w:szCs w:val="26"/>
        </w:rPr>
        <w:t>ῦ</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γινώσκετε</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διακρίνειν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ὰ</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δ</w:t>
      </w:r>
      <w:r w:rsidRPr="004E13AA">
        <w:rPr>
          <w:rFonts w:ascii="Times New Roman" w:hAnsi="Times New Roman" w:cs="Times New Roman"/>
          <w:color w:val="111111"/>
          <w:sz w:val="26"/>
          <w:szCs w:val="26"/>
        </w:rPr>
        <w:t>ὲ</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ση</w:t>
      </w:r>
      <w:r w:rsidRPr="004E13AA">
        <w:rPr>
          <w:rFonts w:ascii="PT Serif" w:hAnsi="PT Serif" w:cs="PT Serif"/>
          <w:color w:val="111111"/>
          <w:sz w:val="26"/>
          <w:szCs w:val="26"/>
        </w:rPr>
        <w:t>μ</w:t>
      </w:r>
      <w:r w:rsidRPr="004E13AA">
        <w:rPr>
          <w:rFonts w:ascii="Cambria" w:hAnsi="Cambria" w:cs="Cambria"/>
          <w:color w:val="111111"/>
          <w:sz w:val="26"/>
          <w:szCs w:val="26"/>
        </w:rPr>
        <w:t>ε</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α</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ῶ</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καιρ</w:t>
      </w:r>
      <w:r w:rsidRPr="004E13AA">
        <w:rPr>
          <w:rFonts w:ascii="Times New Roman" w:hAnsi="Times New Roman" w:cs="Times New Roman"/>
          <w:color w:val="111111"/>
          <w:sz w:val="26"/>
          <w:szCs w:val="26"/>
        </w:rPr>
        <w:t>ῶ</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ο</w:t>
      </w:r>
      <w:r w:rsidRPr="004E13AA">
        <w:rPr>
          <w:rFonts w:ascii="Times New Roman" w:hAnsi="Times New Roman" w:cs="Times New Roman"/>
          <w:color w:val="111111"/>
          <w:sz w:val="26"/>
          <w:szCs w:val="26"/>
        </w:rPr>
        <w:t>ὐ</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δύνασθε</w:t>
      </w:r>
      <w:r w:rsidRPr="004E13AA">
        <w:rPr>
          <w:rFonts w:ascii="PT Serif" w:hAnsi="PT Serif"/>
          <w:color w:val="111111"/>
          <w:sz w:val="26"/>
          <w:szCs w:val="26"/>
          <w:lang w:val="la-Latn"/>
        </w:rPr>
        <w:t>.</w:t>
      </w:r>
      <w:r w:rsidRPr="004E13AA">
        <w:rPr>
          <w:rFonts w:ascii="Segoe UI Symbol" w:hAnsi="Segoe UI Symbol" w:cs="Segoe UI Symbol"/>
          <w:color w:val="111111"/>
          <w:sz w:val="26"/>
          <w:szCs w:val="26"/>
          <w:lang w:val="la-Latn"/>
        </w:rPr>
        <w:t>⸃</w:t>
      </w:r>
      <w:r w:rsidRPr="004E13AA">
        <w:rPr>
          <w:rFonts w:ascii="PT Serif" w:hAnsi="PT Serif"/>
          <w:color w:val="111111"/>
          <w:sz w:val="26"/>
          <w:szCs w:val="26"/>
          <w:lang w:val="la-Latn"/>
        </w:rPr>
        <w:t> </w:t>
      </w:r>
      <w:r w:rsidRPr="004E13AA">
        <w:rPr>
          <w:rFonts w:ascii="Cambria" w:hAnsi="Cambria" w:cs="Cambria"/>
          <w:color w:val="111111"/>
          <w:sz w:val="26"/>
          <w:szCs w:val="26"/>
        </w:rPr>
        <w:t>Γενε</w:t>
      </w:r>
      <w:r w:rsidRPr="004E13AA">
        <w:rPr>
          <w:rFonts w:ascii="Times New Roman" w:hAnsi="Times New Roman" w:cs="Times New Roman"/>
          <w:color w:val="111111"/>
          <w:sz w:val="26"/>
          <w:szCs w:val="26"/>
        </w:rPr>
        <w:t>ὰ</w:t>
      </w:r>
      <w:r w:rsidRPr="004E13AA">
        <w:rPr>
          <w:rFonts w:ascii="PT Serif" w:hAnsi="PT Serif"/>
          <w:color w:val="111111"/>
          <w:sz w:val="26"/>
          <w:szCs w:val="26"/>
          <w:lang w:val="la-Latn"/>
        </w:rPr>
        <w:t xml:space="preserve"> </w:t>
      </w:r>
      <w:r w:rsidRPr="004E13AA">
        <w:rPr>
          <w:rFonts w:ascii="PT Serif" w:hAnsi="PT Serif"/>
          <w:color w:val="111111"/>
          <w:sz w:val="26"/>
          <w:szCs w:val="26"/>
        </w:rPr>
        <w:t>π</w:t>
      </w:r>
      <w:r w:rsidRPr="004E13AA">
        <w:rPr>
          <w:rFonts w:ascii="Cambria" w:hAnsi="Cambria" w:cs="Cambria"/>
          <w:color w:val="111111"/>
          <w:sz w:val="26"/>
          <w:szCs w:val="26"/>
        </w:rPr>
        <w:t>ονηρ</w:t>
      </w:r>
      <w:r w:rsidRPr="004E13AA">
        <w:rPr>
          <w:rFonts w:ascii="Times New Roman" w:hAnsi="Times New Roman" w:cs="Times New Roman"/>
          <w:color w:val="111111"/>
          <w:sz w:val="26"/>
          <w:szCs w:val="26"/>
        </w:rPr>
        <w:t>ὰ</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κα</w:t>
      </w:r>
      <w:r w:rsidRPr="004E13AA">
        <w:rPr>
          <w:rFonts w:ascii="Times New Roman" w:hAnsi="Times New Roman" w:cs="Times New Roman"/>
          <w:color w:val="111111"/>
          <w:sz w:val="26"/>
          <w:szCs w:val="26"/>
        </w:rPr>
        <w:t>ὶ</w:t>
      </w:r>
      <w:r w:rsidRPr="004E13AA">
        <w:rPr>
          <w:rFonts w:ascii="PT Serif" w:hAnsi="PT Serif"/>
          <w:color w:val="111111"/>
          <w:sz w:val="26"/>
          <w:szCs w:val="26"/>
          <w:lang w:val="la-Latn"/>
        </w:rPr>
        <w:t xml:space="preserve"> </w:t>
      </w:r>
      <w:r w:rsidRPr="004E13AA">
        <w:rPr>
          <w:rFonts w:ascii="PT Serif" w:hAnsi="PT Serif"/>
          <w:color w:val="111111"/>
          <w:sz w:val="26"/>
          <w:szCs w:val="26"/>
        </w:rPr>
        <w:t>μ</w:t>
      </w:r>
      <w:r w:rsidRPr="004E13AA">
        <w:rPr>
          <w:rFonts w:ascii="Cambria" w:hAnsi="Cambria" w:cs="Cambria"/>
          <w:color w:val="111111"/>
          <w:sz w:val="26"/>
          <w:szCs w:val="26"/>
        </w:rPr>
        <w:t>οιχαλ</w:t>
      </w:r>
      <w:r w:rsidRPr="004E13AA">
        <w:rPr>
          <w:rFonts w:ascii="Times New Roman" w:hAnsi="Times New Roman" w:cs="Times New Roman"/>
          <w:color w:val="111111"/>
          <w:sz w:val="26"/>
          <w:szCs w:val="26"/>
        </w:rPr>
        <w:t>ὶ</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ση</w:t>
      </w:r>
      <w:r w:rsidRPr="004E13AA">
        <w:rPr>
          <w:rFonts w:ascii="PT Serif" w:hAnsi="PT Serif" w:cs="PT Serif"/>
          <w:color w:val="111111"/>
          <w:sz w:val="26"/>
          <w:szCs w:val="26"/>
        </w:rPr>
        <w:t>μ</w:t>
      </w:r>
      <w:r w:rsidRPr="004E13AA">
        <w:rPr>
          <w:rFonts w:ascii="Cambria" w:hAnsi="Cambria" w:cs="Cambria"/>
          <w:color w:val="111111"/>
          <w:sz w:val="26"/>
          <w:szCs w:val="26"/>
        </w:rPr>
        <w:t>ε</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ον</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ἐ</w:t>
      </w:r>
      <w:r w:rsidRPr="004E13AA">
        <w:rPr>
          <w:rFonts w:ascii="PT Serif" w:hAnsi="PT Serif"/>
          <w:color w:val="111111"/>
          <w:sz w:val="26"/>
          <w:szCs w:val="26"/>
        </w:rPr>
        <w:t>π</w:t>
      </w:r>
      <w:r w:rsidRPr="004E13AA">
        <w:rPr>
          <w:rFonts w:ascii="Cambria" w:hAnsi="Cambria" w:cs="Cambria"/>
          <w:color w:val="111111"/>
          <w:sz w:val="26"/>
          <w:szCs w:val="26"/>
        </w:rPr>
        <w:t>ιζητε</w:t>
      </w:r>
      <w:r w:rsidRPr="004E13AA">
        <w:rPr>
          <w:rFonts w:ascii="Times New Roman" w:hAnsi="Times New Roman" w:cs="Times New Roman"/>
          <w:color w:val="111111"/>
          <w:sz w:val="26"/>
          <w:szCs w:val="26"/>
        </w:rPr>
        <w:t>ῖ</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κα</w:t>
      </w:r>
      <w:r w:rsidRPr="004E13AA">
        <w:rPr>
          <w:rFonts w:ascii="Times New Roman" w:hAnsi="Times New Roman" w:cs="Times New Roman"/>
          <w:color w:val="111111"/>
          <w:sz w:val="26"/>
          <w:szCs w:val="26"/>
        </w:rPr>
        <w:t>ὶ</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ση</w:t>
      </w:r>
      <w:r w:rsidRPr="004E13AA">
        <w:rPr>
          <w:rFonts w:ascii="PT Serif" w:hAnsi="PT Serif" w:cs="PT Serif"/>
          <w:color w:val="111111"/>
          <w:sz w:val="26"/>
          <w:szCs w:val="26"/>
        </w:rPr>
        <w:t>μ</w:t>
      </w:r>
      <w:r w:rsidRPr="004E13AA">
        <w:rPr>
          <w:rFonts w:ascii="Cambria" w:hAnsi="Cambria" w:cs="Cambria"/>
          <w:color w:val="111111"/>
          <w:sz w:val="26"/>
          <w:szCs w:val="26"/>
        </w:rPr>
        <w:t>ε</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ον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ο</w:t>
      </w:r>
      <w:r w:rsidRPr="004E13AA">
        <w:rPr>
          <w:rFonts w:ascii="Times New Roman" w:hAnsi="Times New Roman" w:cs="Times New Roman"/>
          <w:color w:val="111111"/>
          <w:sz w:val="26"/>
          <w:szCs w:val="26"/>
        </w:rPr>
        <w:t>ὐ</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δοθήσεται</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α</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ῇ</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ε</w:t>
      </w:r>
      <w:r w:rsidRPr="004E13AA">
        <w:rPr>
          <w:rFonts w:ascii="Times New Roman" w:hAnsi="Times New Roman" w:cs="Times New Roman"/>
          <w:color w:val="111111"/>
          <w:sz w:val="26"/>
          <w:szCs w:val="26"/>
        </w:rPr>
        <w:t>ἰ</w:t>
      </w:r>
      <w:r w:rsidRPr="004E13AA">
        <w:rPr>
          <w:rFonts w:ascii="PT Serif" w:hAnsi="PT Serif"/>
          <w:color w:val="111111"/>
          <w:sz w:val="26"/>
          <w:szCs w:val="26"/>
          <w:lang w:val="la-Latn"/>
        </w:rPr>
        <w:t xml:space="preserve"> </w:t>
      </w:r>
      <w:r w:rsidRPr="004E13AA">
        <w:rPr>
          <w:rFonts w:ascii="PT Serif" w:hAnsi="PT Serif"/>
          <w:color w:val="111111"/>
          <w:sz w:val="26"/>
          <w:szCs w:val="26"/>
        </w:rPr>
        <w:t>μ</w:t>
      </w:r>
      <w:r w:rsidRPr="004E13AA">
        <w:rPr>
          <w:rFonts w:ascii="Times New Roman" w:hAnsi="Times New Roman" w:cs="Times New Roman"/>
          <w:color w:val="111111"/>
          <w:sz w:val="26"/>
          <w:szCs w:val="26"/>
        </w:rPr>
        <w:t>ὴ</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ὸ</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ση</w:t>
      </w:r>
      <w:r w:rsidRPr="004E13AA">
        <w:rPr>
          <w:rFonts w:ascii="PT Serif" w:hAnsi="PT Serif" w:cs="PT Serif"/>
          <w:color w:val="111111"/>
          <w:sz w:val="26"/>
          <w:szCs w:val="26"/>
        </w:rPr>
        <w:t>μ</w:t>
      </w:r>
      <w:r w:rsidRPr="004E13AA">
        <w:rPr>
          <w:rFonts w:ascii="Cambria" w:hAnsi="Cambria" w:cs="Cambria"/>
          <w:color w:val="111111"/>
          <w:sz w:val="26"/>
          <w:szCs w:val="26"/>
        </w:rPr>
        <w:t>ε</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ον</w:t>
      </w:r>
      <w:r w:rsidRPr="004E13AA">
        <w:rPr>
          <w:rFonts w:ascii="PT Serif" w:hAnsi="PT Serif"/>
          <w:color w:val="111111"/>
          <w:sz w:val="26"/>
          <w:szCs w:val="26"/>
          <w:lang w:val="la-Latn"/>
        </w:rPr>
        <w:t xml:space="preserve"> </w:t>
      </w:r>
      <w:r w:rsidRPr="004E13AA">
        <w:rPr>
          <w:rFonts w:ascii="Segoe UI Symbol" w:hAnsi="Segoe UI Symbol" w:cs="Segoe UI Symbol"/>
          <w:color w:val="111111"/>
          <w:sz w:val="26"/>
          <w:szCs w:val="26"/>
          <w:lang w:val="la-Latn"/>
        </w:rPr>
        <w:t>⸀</w:t>
      </w:r>
      <w:r w:rsidRPr="004E13AA">
        <w:rPr>
          <w:rFonts w:ascii="Times New Roman" w:hAnsi="Times New Roman" w:cs="Times New Roman"/>
          <w:color w:val="111111"/>
          <w:sz w:val="26"/>
          <w:szCs w:val="26"/>
        </w:rPr>
        <w:t>Ἰ</w:t>
      </w:r>
      <w:r w:rsidRPr="004E13AA">
        <w:rPr>
          <w:rFonts w:ascii="Cambria" w:hAnsi="Cambria" w:cs="Cambria"/>
          <w:color w:val="111111"/>
          <w:sz w:val="26"/>
          <w:szCs w:val="26"/>
        </w:rPr>
        <w:t>ων</w:t>
      </w:r>
      <w:r w:rsidRPr="004E13AA">
        <w:rPr>
          <w:rFonts w:ascii="Times New Roman" w:hAnsi="Times New Roman" w:cs="Times New Roman"/>
          <w:color w:val="111111"/>
          <w:sz w:val="26"/>
          <w:szCs w:val="26"/>
        </w:rPr>
        <w:t>ᾶ</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κα</w:t>
      </w:r>
      <w:r w:rsidRPr="004E13AA">
        <w:rPr>
          <w:rFonts w:ascii="Times New Roman" w:hAnsi="Times New Roman" w:cs="Times New Roman"/>
          <w:color w:val="111111"/>
          <w:sz w:val="26"/>
          <w:szCs w:val="26"/>
        </w:rPr>
        <w:t>ὶ</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καταλι</w:t>
      </w:r>
      <w:r w:rsidRPr="004E13AA">
        <w:rPr>
          <w:rFonts w:ascii="PT Serif" w:hAnsi="PT Serif" w:cs="PT Serif"/>
          <w:color w:val="111111"/>
          <w:sz w:val="26"/>
          <w:szCs w:val="26"/>
        </w:rPr>
        <w:t>π</w:t>
      </w:r>
      <w:r w:rsidRPr="004E13AA">
        <w:rPr>
          <w:rFonts w:ascii="Times New Roman" w:hAnsi="Times New Roman" w:cs="Times New Roman"/>
          <w:color w:val="111111"/>
          <w:sz w:val="26"/>
          <w:szCs w:val="26"/>
        </w:rPr>
        <w:t>ὼ</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α</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ὺ</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ἀ</w:t>
      </w:r>
      <w:r w:rsidRPr="004E13AA">
        <w:rPr>
          <w:rFonts w:ascii="PT Serif" w:hAnsi="PT Serif"/>
          <w:color w:val="111111"/>
          <w:sz w:val="26"/>
          <w:szCs w:val="26"/>
        </w:rPr>
        <w:t>π</w:t>
      </w:r>
      <w:r w:rsidRPr="004E13AA">
        <w:rPr>
          <w:rFonts w:ascii="Times New Roman" w:hAnsi="Times New Roman" w:cs="Times New Roman"/>
          <w:color w:val="111111"/>
          <w:sz w:val="26"/>
          <w:szCs w:val="26"/>
        </w:rPr>
        <w:t>ῆ</w:t>
      </w:r>
      <w:r w:rsidRPr="004E13AA">
        <w:rPr>
          <w:rFonts w:ascii="Cambria" w:hAnsi="Cambria" w:cs="Cambria"/>
          <w:color w:val="111111"/>
          <w:sz w:val="26"/>
          <w:szCs w:val="26"/>
        </w:rPr>
        <w:t>λθεν</w:t>
      </w:r>
      <w:r w:rsidRPr="004E13AA">
        <w:rPr>
          <w:rFonts w:ascii="PT Serif" w:hAnsi="PT Serif"/>
          <w:color w:val="111111"/>
          <w:sz w:val="26"/>
          <w:szCs w:val="26"/>
          <w:lang w:val="la-Latn"/>
        </w:rPr>
        <w:t>. </w:t>
      </w:r>
    </w:p>
    <w:p w14:paraId="7C66BD55" w14:textId="77777777" w:rsidR="004E13AA" w:rsidRPr="004E13AA" w:rsidRDefault="004E13AA" w:rsidP="004E13AA">
      <w:pPr>
        <w:spacing w:after="200"/>
        <w:jc w:val="both"/>
        <w:rPr>
          <w:rFonts w:ascii="PT Serif" w:hAnsi="PT Serif"/>
          <w:color w:val="111111"/>
          <w:sz w:val="26"/>
          <w:szCs w:val="26"/>
          <w:lang w:val="la-Latn"/>
        </w:rPr>
      </w:pPr>
      <w:r w:rsidRPr="004E13AA">
        <w:rPr>
          <w:rFonts w:ascii="Cambria" w:hAnsi="Cambria" w:cs="Cambria"/>
          <w:color w:val="111111"/>
          <w:sz w:val="26"/>
          <w:szCs w:val="26"/>
        </w:rPr>
        <w:t>Κα</w:t>
      </w:r>
      <w:r w:rsidRPr="004E13AA">
        <w:rPr>
          <w:rFonts w:ascii="Times New Roman" w:hAnsi="Times New Roman" w:cs="Times New Roman"/>
          <w:color w:val="111111"/>
          <w:sz w:val="26"/>
          <w:szCs w:val="26"/>
        </w:rPr>
        <w:t>ὶ</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ἐ</w:t>
      </w:r>
      <w:r w:rsidRPr="004E13AA">
        <w:rPr>
          <w:rFonts w:ascii="Cambria" w:hAnsi="Cambria" w:cs="Cambria"/>
          <w:color w:val="111111"/>
          <w:sz w:val="26"/>
          <w:szCs w:val="26"/>
        </w:rPr>
        <w:t>λθόντες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ο</w:t>
      </w:r>
      <w:r w:rsidRPr="004E13AA">
        <w:rPr>
          <w:rFonts w:ascii="Times New Roman" w:hAnsi="Times New Roman" w:cs="Times New Roman"/>
          <w:color w:val="111111"/>
          <w:sz w:val="26"/>
          <w:szCs w:val="26"/>
        </w:rPr>
        <w:t>ἱ</w:t>
      </w:r>
      <w:r w:rsidRPr="004E13AA">
        <w:rPr>
          <w:rFonts w:ascii="PT Serif" w:hAnsi="PT Serif"/>
          <w:color w:val="111111"/>
          <w:sz w:val="26"/>
          <w:szCs w:val="26"/>
          <w:lang w:val="la-Latn"/>
        </w:rPr>
        <w:t xml:space="preserve"> </w:t>
      </w:r>
      <w:r w:rsidRPr="004E13AA">
        <w:rPr>
          <w:rFonts w:ascii="Segoe UI Symbol" w:hAnsi="Segoe UI Symbol" w:cs="Segoe UI Symbol"/>
          <w:color w:val="111111"/>
          <w:sz w:val="26"/>
          <w:szCs w:val="26"/>
          <w:lang w:val="la-Latn"/>
        </w:rPr>
        <w:t>⸀</w:t>
      </w:r>
      <w:r w:rsidRPr="004E13AA">
        <w:rPr>
          <w:rFonts w:ascii="PT Serif" w:hAnsi="PT Serif"/>
          <w:color w:val="111111"/>
          <w:sz w:val="26"/>
          <w:szCs w:val="26"/>
        </w:rPr>
        <w:t>μ</w:t>
      </w:r>
      <w:r w:rsidRPr="004E13AA">
        <w:rPr>
          <w:rFonts w:ascii="Cambria" w:hAnsi="Cambria" w:cs="Cambria"/>
          <w:color w:val="111111"/>
          <w:sz w:val="26"/>
          <w:szCs w:val="26"/>
        </w:rPr>
        <w:t>αθητα</w:t>
      </w:r>
      <w:r w:rsidRPr="004E13AA">
        <w:rPr>
          <w:rFonts w:ascii="Times New Roman" w:hAnsi="Times New Roman" w:cs="Times New Roman"/>
          <w:color w:val="111111"/>
          <w:sz w:val="26"/>
          <w:szCs w:val="26"/>
        </w:rPr>
        <w:t>ὶ</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ε</w:t>
      </w:r>
      <w:r w:rsidRPr="004E13AA">
        <w:rPr>
          <w:rFonts w:ascii="Times New Roman" w:hAnsi="Times New Roman" w:cs="Times New Roman"/>
          <w:color w:val="111111"/>
          <w:sz w:val="26"/>
          <w:szCs w:val="26"/>
        </w:rPr>
        <w:t>ἰ</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ὸ</w:t>
      </w:r>
      <w:r w:rsidRPr="004E13AA">
        <w:rPr>
          <w:rFonts w:ascii="PT Serif" w:hAnsi="PT Serif"/>
          <w:color w:val="111111"/>
          <w:sz w:val="26"/>
          <w:szCs w:val="26"/>
          <w:lang w:val="la-Latn"/>
        </w:rPr>
        <w:t xml:space="preserve"> </w:t>
      </w:r>
      <w:r w:rsidRPr="004E13AA">
        <w:rPr>
          <w:rFonts w:ascii="PT Serif" w:hAnsi="PT Serif"/>
          <w:color w:val="111111"/>
          <w:sz w:val="26"/>
          <w:szCs w:val="26"/>
        </w:rPr>
        <w:t>π</w:t>
      </w:r>
      <w:r w:rsidRPr="004E13AA">
        <w:rPr>
          <w:rFonts w:ascii="Cambria" w:hAnsi="Cambria" w:cs="Cambria"/>
          <w:color w:val="111111"/>
          <w:sz w:val="26"/>
          <w:szCs w:val="26"/>
        </w:rPr>
        <w:t>έραν</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ἐ</w:t>
      </w:r>
      <w:r w:rsidRPr="004E13AA">
        <w:rPr>
          <w:rFonts w:ascii="PT Serif" w:hAnsi="PT Serif"/>
          <w:color w:val="111111"/>
          <w:sz w:val="26"/>
          <w:szCs w:val="26"/>
        </w:rPr>
        <w:t>π</w:t>
      </w:r>
      <w:r w:rsidRPr="004E13AA">
        <w:rPr>
          <w:rFonts w:ascii="Cambria" w:hAnsi="Cambria" w:cs="Cambria"/>
          <w:color w:val="111111"/>
          <w:sz w:val="26"/>
          <w:szCs w:val="26"/>
        </w:rPr>
        <w:t>ελάθοντο</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ἄ</w:t>
      </w:r>
      <w:r w:rsidRPr="004E13AA">
        <w:rPr>
          <w:rFonts w:ascii="Cambria" w:hAnsi="Cambria" w:cs="Cambria"/>
          <w:color w:val="111111"/>
          <w:sz w:val="26"/>
          <w:szCs w:val="26"/>
        </w:rPr>
        <w:t>ρτους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λαβε</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ν</w:t>
      </w:r>
      <w:r w:rsidRPr="004E13AA">
        <w:rPr>
          <w:rFonts w:ascii="PT Serif" w:hAnsi="PT Serif"/>
          <w:color w:val="111111"/>
          <w:sz w:val="26"/>
          <w:szCs w:val="26"/>
          <w:lang w:val="la-Latn"/>
        </w:rPr>
        <w:t>. </w:t>
      </w:r>
      <w:r w:rsidRPr="004E13AA">
        <w:rPr>
          <w:rFonts w:ascii="Times New Roman" w:hAnsi="Times New Roman" w:cs="Times New Roman"/>
          <w:color w:val="111111"/>
          <w:sz w:val="26"/>
          <w:szCs w:val="26"/>
        </w:rPr>
        <w:t>ὁ</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δ</w:t>
      </w:r>
      <w:r w:rsidRPr="004E13AA">
        <w:rPr>
          <w:rFonts w:ascii="Times New Roman" w:hAnsi="Times New Roman" w:cs="Times New Roman"/>
          <w:color w:val="111111"/>
          <w:sz w:val="26"/>
          <w:szCs w:val="26"/>
        </w:rPr>
        <w:t>ὲ</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Ἰ</w:t>
      </w:r>
      <w:r w:rsidRPr="004E13AA">
        <w:rPr>
          <w:rFonts w:ascii="Cambria" w:hAnsi="Cambria" w:cs="Cambria"/>
          <w:color w:val="111111"/>
          <w:sz w:val="26"/>
          <w:szCs w:val="26"/>
        </w:rPr>
        <w:t>ησο</w:t>
      </w:r>
      <w:r w:rsidRPr="004E13AA">
        <w:rPr>
          <w:rFonts w:ascii="Times New Roman" w:hAnsi="Times New Roman" w:cs="Times New Roman"/>
          <w:color w:val="111111"/>
          <w:sz w:val="26"/>
          <w:szCs w:val="26"/>
        </w:rPr>
        <w:t>ῦ</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ε</w:t>
      </w:r>
      <w:r w:rsidRPr="004E13AA">
        <w:rPr>
          <w:rFonts w:ascii="Times New Roman" w:hAnsi="Times New Roman" w:cs="Times New Roman"/>
          <w:color w:val="111111"/>
          <w:sz w:val="26"/>
          <w:szCs w:val="26"/>
        </w:rPr>
        <w:t>ἶ</w:t>
      </w:r>
      <w:r w:rsidRPr="004E13AA">
        <w:rPr>
          <w:rFonts w:ascii="PT Serif" w:hAnsi="PT Serif"/>
          <w:color w:val="111111"/>
          <w:sz w:val="26"/>
          <w:szCs w:val="26"/>
        </w:rPr>
        <w:t>π</w:t>
      </w:r>
      <w:r w:rsidRPr="004E13AA">
        <w:rPr>
          <w:rFonts w:ascii="Cambria" w:hAnsi="Cambria" w:cs="Cambria"/>
          <w:color w:val="111111"/>
          <w:sz w:val="26"/>
          <w:szCs w:val="26"/>
        </w:rPr>
        <w:t>εν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α</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Ὁ</w:t>
      </w:r>
      <w:r w:rsidRPr="004E13AA">
        <w:rPr>
          <w:rFonts w:ascii="Cambria" w:hAnsi="Cambria" w:cs="Cambria"/>
          <w:color w:val="111111"/>
          <w:sz w:val="26"/>
          <w:szCs w:val="26"/>
        </w:rPr>
        <w:t>ρ</w:t>
      </w:r>
      <w:r w:rsidRPr="004E13AA">
        <w:rPr>
          <w:rFonts w:ascii="Times New Roman" w:hAnsi="Times New Roman" w:cs="Times New Roman"/>
          <w:color w:val="111111"/>
          <w:sz w:val="26"/>
          <w:szCs w:val="26"/>
        </w:rPr>
        <w:t>ᾶ</w:t>
      </w:r>
      <w:r w:rsidRPr="004E13AA">
        <w:rPr>
          <w:rFonts w:ascii="Cambria" w:hAnsi="Cambria" w:cs="Cambria"/>
          <w:color w:val="111111"/>
          <w:sz w:val="26"/>
          <w:szCs w:val="26"/>
        </w:rPr>
        <w:t>τε</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κα</w:t>
      </w:r>
      <w:r w:rsidRPr="004E13AA">
        <w:rPr>
          <w:rFonts w:ascii="Times New Roman" w:hAnsi="Times New Roman" w:cs="Times New Roman"/>
          <w:color w:val="111111"/>
          <w:sz w:val="26"/>
          <w:szCs w:val="26"/>
        </w:rPr>
        <w:t>ὶ</w:t>
      </w:r>
      <w:r w:rsidRPr="004E13AA">
        <w:rPr>
          <w:rFonts w:ascii="PT Serif" w:hAnsi="PT Serif"/>
          <w:color w:val="111111"/>
          <w:sz w:val="26"/>
          <w:szCs w:val="26"/>
          <w:lang w:val="la-Latn"/>
        </w:rPr>
        <w:t xml:space="preserve"> </w:t>
      </w:r>
      <w:r w:rsidRPr="004E13AA">
        <w:rPr>
          <w:rFonts w:ascii="PT Serif" w:hAnsi="PT Serif"/>
          <w:color w:val="111111"/>
          <w:sz w:val="26"/>
          <w:szCs w:val="26"/>
        </w:rPr>
        <w:t>π</w:t>
      </w:r>
      <w:r w:rsidRPr="004E13AA">
        <w:rPr>
          <w:rFonts w:ascii="Cambria" w:hAnsi="Cambria" w:cs="Cambria"/>
          <w:color w:val="111111"/>
          <w:sz w:val="26"/>
          <w:szCs w:val="26"/>
        </w:rPr>
        <w:t>ροσέχετε</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ἀ</w:t>
      </w:r>
      <w:r w:rsidRPr="004E13AA">
        <w:rPr>
          <w:rFonts w:ascii="PT Serif" w:hAnsi="PT Serif"/>
          <w:color w:val="111111"/>
          <w:sz w:val="26"/>
          <w:szCs w:val="26"/>
        </w:rPr>
        <w:t>π</w:t>
      </w:r>
      <w:r w:rsidRPr="004E13AA">
        <w:rPr>
          <w:rFonts w:ascii="Times New Roman" w:hAnsi="Times New Roman" w:cs="Times New Roman"/>
          <w:color w:val="111111"/>
          <w:sz w:val="26"/>
          <w:szCs w:val="26"/>
        </w:rPr>
        <w:t>ὸ</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ῆ</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ζύ</w:t>
      </w:r>
      <w:r w:rsidRPr="004E13AA">
        <w:rPr>
          <w:rFonts w:ascii="PT Serif" w:hAnsi="PT Serif" w:cs="PT Serif"/>
          <w:color w:val="111111"/>
          <w:sz w:val="26"/>
          <w:szCs w:val="26"/>
        </w:rPr>
        <w:t>μ</w:t>
      </w:r>
      <w:r w:rsidRPr="004E13AA">
        <w:rPr>
          <w:rFonts w:ascii="Cambria" w:hAnsi="Cambria" w:cs="Cambria"/>
          <w:color w:val="111111"/>
          <w:sz w:val="26"/>
          <w:szCs w:val="26"/>
        </w:rPr>
        <w:t>ης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ῶ</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Φαρισαίων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κα</w:t>
      </w:r>
      <w:r w:rsidRPr="004E13AA">
        <w:rPr>
          <w:rFonts w:ascii="Times New Roman" w:hAnsi="Times New Roman" w:cs="Times New Roman"/>
          <w:color w:val="111111"/>
          <w:sz w:val="26"/>
          <w:szCs w:val="26"/>
        </w:rPr>
        <w:t>ὶ</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Σαδδουκαίων</w:t>
      </w:r>
      <w:r w:rsidRPr="004E13AA">
        <w:rPr>
          <w:rFonts w:ascii="PT Serif" w:hAnsi="PT Serif"/>
          <w:color w:val="111111"/>
          <w:sz w:val="26"/>
          <w:szCs w:val="26"/>
          <w:lang w:val="la-Latn"/>
        </w:rPr>
        <w:t>. </w:t>
      </w:r>
      <w:r w:rsidRPr="004E13AA">
        <w:rPr>
          <w:rFonts w:ascii="Cambria" w:hAnsi="Cambria" w:cs="Cambria"/>
          <w:color w:val="111111"/>
          <w:sz w:val="26"/>
          <w:szCs w:val="26"/>
        </w:rPr>
        <w:t>ο</w:t>
      </w:r>
      <w:r w:rsidRPr="004E13AA">
        <w:rPr>
          <w:rFonts w:ascii="Times New Roman" w:hAnsi="Times New Roman" w:cs="Times New Roman"/>
          <w:color w:val="111111"/>
          <w:sz w:val="26"/>
          <w:szCs w:val="26"/>
        </w:rPr>
        <w:t>ἱ</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δ</w:t>
      </w:r>
      <w:r w:rsidRPr="004E13AA">
        <w:rPr>
          <w:rFonts w:ascii="Times New Roman" w:hAnsi="Times New Roman" w:cs="Times New Roman"/>
          <w:color w:val="111111"/>
          <w:sz w:val="26"/>
          <w:szCs w:val="26"/>
        </w:rPr>
        <w:t>ὲ</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διελογίζοντο</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ἐ</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ἑ</w:t>
      </w:r>
      <w:r w:rsidRPr="004E13AA">
        <w:rPr>
          <w:rFonts w:ascii="Cambria" w:hAnsi="Cambria" w:cs="Cambria"/>
          <w:color w:val="111111"/>
          <w:sz w:val="26"/>
          <w:szCs w:val="26"/>
        </w:rPr>
        <w:t>αυτο</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λέγοντες</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ὅ</w:t>
      </w:r>
      <w:r w:rsidRPr="004E13AA">
        <w:rPr>
          <w:rFonts w:ascii="Cambria" w:hAnsi="Cambria" w:cs="Cambria"/>
          <w:color w:val="111111"/>
          <w:sz w:val="26"/>
          <w:szCs w:val="26"/>
        </w:rPr>
        <w:t>τι</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Ἄ</w:t>
      </w:r>
      <w:r w:rsidRPr="004E13AA">
        <w:rPr>
          <w:rFonts w:ascii="Cambria" w:hAnsi="Cambria" w:cs="Cambria"/>
          <w:color w:val="111111"/>
          <w:sz w:val="26"/>
          <w:szCs w:val="26"/>
        </w:rPr>
        <w:t>ρτους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ο</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κ</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ἐ</w:t>
      </w:r>
      <w:r w:rsidRPr="004E13AA">
        <w:rPr>
          <w:rFonts w:ascii="Cambria" w:hAnsi="Cambria" w:cs="Cambria"/>
          <w:color w:val="111111"/>
          <w:sz w:val="26"/>
          <w:szCs w:val="26"/>
        </w:rPr>
        <w:t>λάβο</w:t>
      </w:r>
      <w:r w:rsidRPr="004E13AA">
        <w:rPr>
          <w:rFonts w:ascii="PT Serif" w:hAnsi="PT Serif" w:cs="PT Serif"/>
          <w:color w:val="111111"/>
          <w:sz w:val="26"/>
          <w:szCs w:val="26"/>
        </w:rPr>
        <w:t>μ</w:t>
      </w:r>
      <w:r w:rsidRPr="004E13AA">
        <w:rPr>
          <w:rFonts w:ascii="Cambria" w:hAnsi="Cambria" w:cs="Cambria"/>
          <w:color w:val="111111"/>
          <w:sz w:val="26"/>
          <w:szCs w:val="26"/>
        </w:rPr>
        <w:t>εν</w:t>
      </w:r>
      <w:r w:rsidRPr="004E13AA">
        <w:rPr>
          <w:rFonts w:ascii="PT Serif" w:hAnsi="PT Serif"/>
          <w:color w:val="111111"/>
          <w:sz w:val="26"/>
          <w:szCs w:val="26"/>
          <w:lang w:val="la-Latn"/>
        </w:rPr>
        <w:t>. </w:t>
      </w:r>
      <w:r w:rsidRPr="004E13AA">
        <w:rPr>
          <w:rFonts w:ascii="Cambria" w:hAnsi="Cambria" w:cs="Cambria"/>
          <w:color w:val="111111"/>
          <w:sz w:val="26"/>
          <w:szCs w:val="26"/>
        </w:rPr>
        <w:t>γνο</w:t>
      </w:r>
      <w:r w:rsidRPr="004E13AA">
        <w:rPr>
          <w:rFonts w:ascii="Times New Roman" w:hAnsi="Times New Roman" w:cs="Times New Roman"/>
          <w:color w:val="111111"/>
          <w:sz w:val="26"/>
          <w:szCs w:val="26"/>
        </w:rPr>
        <w:t>ὺ</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δ</w:t>
      </w:r>
      <w:r w:rsidRPr="004E13AA">
        <w:rPr>
          <w:rFonts w:ascii="Times New Roman" w:hAnsi="Times New Roman" w:cs="Times New Roman"/>
          <w:color w:val="111111"/>
          <w:sz w:val="26"/>
          <w:szCs w:val="26"/>
        </w:rPr>
        <w:t>ὲ</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ὁ</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Ἰ</w:t>
      </w:r>
      <w:r w:rsidRPr="004E13AA">
        <w:rPr>
          <w:rFonts w:ascii="Cambria" w:hAnsi="Cambria" w:cs="Cambria"/>
          <w:color w:val="111111"/>
          <w:sz w:val="26"/>
          <w:szCs w:val="26"/>
        </w:rPr>
        <w:t>ησο</w:t>
      </w:r>
      <w:r w:rsidRPr="004E13AA">
        <w:rPr>
          <w:rFonts w:ascii="Times New Roman" w:hAnsi="Times New Roman" w:cs="Times New Roman"/>
          <w:color w:val="111111"/>
          <w:sz w:val="26"/>
          <w:szCs w:val="26"/>
        </w:rPr>
        <w:t>ῦ</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Segoe UI Symbol" w:hAnsi="Segoe UI Symbol" w:cs="Segoe UI Symbol"/>
          <w:color w:val="111111"/>
          <w:sz w:val="26"/>
          <w:szCs w:val="26"/>
          <w:lang w:val="la-Latn"/>
        </w:rPr>
        <w:t>⸀</w:t>
      </w:r>
      <w:r w:rsidRPr="004E13AA">
        <w:rPr>
          <w:rFonts w:ascii="Cambria" w:hAnsi="Cambria" w:cs="Cambria"/>
          <w:color w:val="111111"/>
          <w:sz w:val="26"/>
          <w:szCs w:val="26"/>
        </w:rPr>
        <w:t>ε</w:t>
      </w:r>
      <w:r w:rsidRPr="004E13AA">
        <w:rPr>
          <w:rFonts w:ascii="Times New Roman" w:hAnsi="Times New Roman" w:cs="Times New Roman"/>
          <w:color w:val="111111"/>
          <w:sz w:val="26"/>
          <w:szCs w:val="26"/>
        </w:rPr>
        <w:t>ἶ</w:t>
      </w:r>
      <w:r w:rsidRPr="004E13AA">
        <w:rPr>
          <w:rFonts w:ascii="PT Serif" w:hAnsi="PT Serif"/>
          <w:color w:val="111111"/>
          <w:sz w:val="26"/>
          <w:szCs w:val="26"/>
        </w:rPr>
        <w:t>π</w:t>
      </w:r>
      <w:r w:rsidRPr="004E13AA">
        <w:rPr>
          <w:rFonts w:ascii="Cambria" w:hAnsi="Cambria" w:cs="Cambria"/>
          <w:color w:val="111111"/>
          <w:sz w:val="26"/>
          <w:szCs w:val="26"/>
        </w:rPr>
        <w:t>εν·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Τί</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διαλογίζεσθε</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ἐ</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ἑ</w:t>
      </w:r>
      <w:r w:rsidRPr="004E13AA">
        <w:rPr>
          <w:rFonts w:ascii="Cambria" w:hAnsi="Cambria" w:cs="Cambria"/>
          <w:color w:val="111111"/>
          <w:sz w:val="26"/>
          <w:szCs w:val="26"/>
        </w:rPr>
        <w:t>αυτο</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ὀ</w:t>
      </w:r>
      <w:r w:rsidRPr="004E13AA">
        <w:rPr>
          <w:rFonts w:ascii="Cambria" w:hAnsi="Cambria" w:cs="Cambria"/>
          <w:color w:val="111111"/>
          <w:sz w:val="26"/>
          <w:szCs w:val="26"/>
        </w:rPr>
        <w:t>λιγό</w:t>
      </w:r>
      <w:r w:rsidRPr="004E13AA">
        <w:rPr>
          <w:rFonts w:ascii="PT Serif" w:hAnsi="PT Serif" w:cs="PT Serif"/>
          <w:color w:val="111111"/>
          <w:sz w:val="26"/>
          <w:szCs w:val="26"/>
        </w:rPr>
        <w:t>π</w:t>
      </w:r>
      <w:r w:rsidRPr="004E13AA">
        <w:rPr>
          <w:rFonts w:ascii="Cambria" w:hAnsi="Cambria" w:cs="Cambria"/>
          <w:color w:val="111111"/>
          <w:sz w:val="26"/>
          <w:szCs w:val="26"/>
        </w:rPr>
        <w:t>ιστοι</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ὅ</w:t>
      </w:r>
      <w:r w:rsidRPr="004E13AA">
        <w:rPr>
          <w:rFonts w:ascii="Cambria" w:hAnsi="Cambria" w:cs="Cambria"/>
          <w:color w:val="111111"/>
          <w:sz w:val="26"/>
          <w:szCs w:val="26"/>
        </w:rPr>
        <w:t>τι</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ἄ</w:t>
      </w:r>
      <w:r w:rsidRPr="004E13AA">
        <w:rPr>
          <w:rFonts w:ascii="Cambria" w:hAnsi="Cambria" w:cs="Cambria"/>
          <w:color w:val="111111"/>
          <w:sz w:val="26"/>
          <w:szCs w:val="26"/>
        </w:rPr>
        <w:t>ρτους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ο</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κ</w:t>
      </w:r>
      <w:r w:rsidRPr="004E13AA">
        <w:rPr>
          <w:rFonts w:ascii="PT Serif" w:hAnsi="PT Serif"/>
          <w:color w:val="111111"/>
          <w:sz w:val="26"/>
          <w:szCs w:val="26"/>
          <w:lang w:val="la-Latn"/>
        </w:rPr>
        <w:t xml:space="preserve"> </w:t>
      </w:r>
      <w:r w:rsidRPr="004E13AA">
        <w:rPr>
          <w:rFonts w:ascii="Segoe UI Symbol" w:hAnsi="Segoe UI Symbol" w:cs="Segoe UI Symbol"/>
          <w:color w:val="111111"/>
          <w:sz w:val="26"/>
          <w:szCs w:val="26"/>
          <w:lang w:val="la-Latn"/>
        </w:rPr>
        <w:t>⸀</w:t>
      </w:r>
      <w:r w:rsidRPr="004E13AA">
        <w:rPr>
          <w:rFonts w:ascii="Times New Roman" w:hAnsi="Times New Roman" w:cs="Times New Roman"/>
          <w:color w:val="111111"/>
          <w:sz w:val="26"/>
          <w:szCs w:val="26"/>
        </w:rPr>
        <w:t>ἐ</w:t>
      </w:r>
      <w:r w:rsidRPr="004E13AA">
        <w:rPr>
          <w:rFonts w:ascii="Cambria" w:hAnsi="Cambria" w:cs="Cambria"/>
          <w:color w:val="111111"/>
          <w:sz w:val="26"/>
          <w:szCs w:val="26"/>
        </w:rPr>
        <w:t>λάβετε</w:t>
      </w:r>
      <w:r w:rsidRPr="004E13AA">
        <w:rPr>
          <w:rFonts w:ascii="PT Serif" w:hAnsi="PT Serif"/>
          <w:color w:val="111111"/>
          <w:sz w:val="26"/>
          <w:szCs w:val="26"/>
          <w:lang w:val="la-Latn"/>
        </w:rPr>
        <w:t>; </w:t>
      </w:r>
      <w:r w:rsidRPr="004E13AA">
        <w:rPr>
          <w:rFonts w:ascii="Cambria" w:hAnsi="Cambria" w:cs="Cambria"/>
          <w:color w:val="111111"/>
          <w:sz w:val="26"/>
          <w:szCs w:val="26"/>
        </w:rPr>
        <w:t>ο</w:t>
      </w:r>
      <w:r w:rsidRPr="004E13AA">
        <w:rPr>
          <w:rFonts w:ascii="Times New Roman" w:hAnsi="Times New Roman" w:cs="Times New Roman"/>
          <w:color w:val="111111"/>
          <w:sz w:val="26"/>
          <w:szCs w:val="26"/>
        </w:rPr>
        <w:t>ὔ</w:t>
      </w:r>
      <w:r w:rsidRPr="004E13AA">
        <w:rPr>
          <w:rFonts w:ascii="PT Serif" w:hAnsi="PT Serif"/>
          <w:color w:val="111111"/>
          <w:sz w:val="26"/>
          <w:szCs w:val="26"/>
        </w:rPr>
        <w:t>π</w:t>
      </w:r>
      <w:r w:rsidRPr="004E13AA">
        <w:rPr>
          <w:rFonts w:ascii="Cambria" w:hAnsi="Cambria" w:cs="Cambria"/>
          <w:color w:val="111111"/>
          <w:sz w:val="26"/>
          <w:szCs w:val="26"/>
        </w:rPr>
        <w:t>ω</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νοε</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τε</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ο</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δ</w:t>
      </w:r>
      <w:r w:rsidRPr="004E13AA">
        <w:rPr>
          <w:rFonts w:ascii="Times New Roman" w:hAnsi="Times New Roman" w:cs="Times New Roman"/>
          <w:color w:val="111111"/>
          <w:sz w:val="26"/>
          <w:szCs w:val="26"/>
        </w:rPr>
        <w:t>ὲ</w:t>
      </w:r>
      <w:r w:rsidRPr="004E13AA">
        <w:rPr>
          <w:rFonts w:ascii="PT Serif" w:hAnsi="PT Serif"/>
          <w:color w:val="111111"/>
          <w:sz w:val="26"/>
          <w:szCs w:val="26"/>
          <w:lang w:val="la-Latn"/>
        </w:rPr>
        <w:t xml:space="preserve"> </w:t>
      </w:r>
      <w:r w:rsidRPr="004E13AA">
        <w:rPr>
          <w:rFonts w:ascii="PT Serif" w:hAnsi="PT Serif"/>
          <w:color w:val="111111"/>
          <w:sz w:val="26"/>
          <w:szCs w:val="26"/>
        </w:rPr>
        <w:t>μ</w:t>
      </w:r>
      <w:r w:rsidRPr="004E13AA">
        <w:rPr>
          <w:rFonts w:ascii="Cambria" w:hAnsi="Cambria" w:cs="Cambria"/>
          <w:color w:val="111111"/>
          <w:sz w:val="26"/>
          <w:szCs w:val="26"/>
        </w:rPr>
        <w:t>νη</w:t>
      </w:r>
      <w:r w:rsidRPr="004E13AA">
        <w:rPr>
          <w:rFonts w:ascii="PT Serif" w:hAnsi="PT Serif" w:cs="PT Serif"/>
          <w:color w:val="111111"/>
          <w:sz w:val="26"/>
          <w:szCs w:val="26"/>
        </w:rPr>
        <w:t>μ</w:t>
      </w:r>
      <w:r w:rsidRPr="004E13AA">
        <w:rPr>
          <w:rFonts w:ascii="Cambria" w:hAnsi="Cambria" w:cs="Cambria"/>
          <w:color w:val="111111"/>
          <w:sz w:val="26"/>
          <w:szCs w:val="26"/>
        </w:rPr>
        <w:t>ονεύετε</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ὺ</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PT Serif" w:hAnsi="PT Serif" w:cs="PT Serif"/>
          <w:color w:val="111111"/>
          <w:sz w:val="26"/>
          <w:szCs w:val="26"/>
        </w:rPr>
        <w:t>π</w:t>
      </w:r>
      <w:r w:rsidRPr="004E13AA">
        <w:rPr>
          <w:rFonts w:ascii="Cambria" w:hAnsi="Cambria" w:cs="Cambria"/>
          <w:color w:val="111111"/>
          <w:sz w:val="26"/>
          <w:szCs w:val="26"/>
        </w:rPr>
        <w:t>έντε</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ἄ</w:t>
      </w:r>
      <w:r w:rsidRPr="004E13AA">
        <w:rPr>
          <w:rFonts w:ascii="Cambria" w:hAnsi="Cambria" w:cs="Cambria"/>
          <w:color w:val="111111"/>
          <w:sz w:val="26"/>
          <w:szCs w:val="26"/>
        </w:rPr>
        <w:t>ρτους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ῶ</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PT Serif" w:hAnsi="PT Serif" w:cs="PT Serif"/>
          <w:color w:val="111111"/>
          <w:sz w:val="26"/>
          <w:szCs w:val="26"/>
        </w:rPr>
        <w:t>π</w:t>
      </w:r>
      <w:r w:rsidRPr="004E13AA">
        <w:rPr>
          <w:rFonts w:ascii="Cambria" w:hAnsi="Cambria" w:cs="Cambria"/>
          <w:color w:val="111111"/>
          <w:sz w:val="26"/>
          <w:szCs w:val="26"/>
        </w:rPr>
        <w:t>εντακισχιλίων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κα</w:t>
      </w:r>
      <w:r w:rsidRPr="004E13AA">
        <w:rPr>
          <w:rFonts w:ascii="Times New Roman" w:hAnsi="Times New Roman" w:cs="Times New Roman"/>
          <w:color w:val="111111"/>
          <w:sz w:val="26"/>
          <w:szCs w:val="26"/>
        </w:rPr>
        <w:t>ὶ</w:t>
      </w:r>
      <w:r w:rsidRPr="004E13AA">
        <w:rPr>
          <w:rFonts w:ascii="PT Serif" w:hAnsi="PT Serif"/>
          <w:color w:val="111111"/>
          <w:sz w:val="26"/>
          <w:szCs w:val="26"/>
          <w:lang w:val="la-Latn"/>
        </w:rPr>
        <w:t xml:space="preserve"> </w:t>
      </w:r>
      <w:r w:rsidRPr="004E13AA">
        <w:rPr>
          <w:rFonts w:ascii="PT Serif" w:hAnsi="PT Serif"/>
          <w:color w:val="111111"/>
          <w:sz w:val="26"/>
          <w:szCs w:val="26"/>
        </w:rPr>
        <w:t>π</w:t>
      </w:r>
      <w:r w:rsidRPr="004E13AA">
        <w:rPr>
          <w:rFonts w:ascii="Cambria" w:hAnsi="Cambria" w:cs="Cambria"/>
          <w:color w:val="111111"/>
          <w:sz w:val="26"/>
          <w:szCs w:val="26"/>
        </w:rPr>
        <w:t>όσους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κοφίνους</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ἐ</w:t>
      </w:r>
      <w:r w:rsidRPr="004E13AA">
        <w:rPr>
          <w:rFonts w:ascii="Cambria" w:hAnsi="Cambria" w:cs="Cambria"/>
          <w:color w:val="111111"/>
          <w:sz w:val="26"/>
          <w:szCs w:val="26"/>
        </w:rPr>
        <w:t>λάβετε</w:t>
      </w:r>
      <w:r w:rsidRPr="004E13AA">
        <w:rPr>
          <w:rFonts w:ascii="PT Serif" w:hAnsi="PT Serif"/>
          <w:color w:val="111111"/>
          <w:sz w:val="26"/>
          <w:szCs w:val="26"/>
          <w:lang w:val="la-Latn"/>
        </w:rPr>
        <w:t>; </w:t>
      </w:r>
      <w:r w:rsidRPr="004E13AA">
        <w:rPr>
          <w:rFonts w:ascii="Cambria" w:hAnsi="Cambria" w:cs="Cambria"/>
          <w:color w:val="111111"/>
          <w:sz w:val="26"/>
          <w:szCs w:val="26"/>
        </w:rPr>
        <w:t>ο</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δ</w:t>
      </w:r>
      <w:r w:rsidRPr="004E13AA">
        <w:rPr>
          <w:rFonts w:ascii="Times New Roman" w:hAnsi="Times New Roman" w:cs="Times New Roman"/>
          <w:color w:val="111111"/>
          <w:sz w:val="26"/>
          <w:szCs w:val="26"/>
        </w:rPr>
        <w:t>ὲ</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ὺ</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ἑ</w:t>
      </w:r>
      <w:r w:rsidRPr="004E13AA">
        <w:rPr>
          <w:rFonts w:ascii="PT Serif" w:hAnsi="PT Serif"/>
          <w:color w:val="111111"/>
          <w:sz w:val="26"/>
          <w:szCs w:val="26"/>
        </w:rPr>
        <w:t>π</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ὰ</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ἄ</w:t>
      </w:r>
      <w:r w:rsidRPr="004E13AA">
        <w:rPr>
          <w:rFonts w:ascii="Cambria" w:hAnsi="Cambria" w:cs="Cambria"/>
          <w:color w:val="111111"/>
          <w:sz w:val="26"/>
          <w:szCs w:val="26"/>
        </w:rPr>
        <w:t>ρτους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ῶ</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τετρακισχιλίων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κα</w:t>
      </w:r>
      <w:r w:rsidRPr="004E13AA">
        <w:rPr>
          <w:rFonts w:ascii="Times New Roman" w:hAnsi="Times New Roman" w:cs="Times New Roman"/>
          <w:color w:val="111111"/>
          <w:sz w:val="26"/>
          <w:szCs w:val="26"/>
        </w:rPr>
        <w:t>ὶ</w:t>
      </w:r>
      <w:r w:rsidRPr="004E13AA">
        <w:rPr>
          <w:rFonts w:ascii="PT Serif" w:hAnsi="PT Serif"/>
          <w:color w:val="111111"/>
          <w:sz w:val="26"/>
          <w:szCs w:val="26"/>
          <w:lang w:val="la-Latn"/>
        </w:rPr>
        <w:t xml:space="preserve"> </w:t>
      </w:r>
      <w:r w:rsidRPr="004E13AA">
        <w:rPr>
          <w:rFonts w:ascii="PT Serif" w:hAnsi="PT Serif"/>
          <w:color w:val="111111"/>
          <w:sz w:val="26"/>
          <w:szCs w:val="26"/>
        </w:rPr>
        <w:t>π</w:t>
      </w:r>
      <w:r w:rsidRPr="004E13AA">
        <w:rPr>
          <w:rFonts w:ascii="Cambria" w:hAnsi="Cambria" w:cs="Cambria"/>
          <w:color w:val="111111"/>
          <w:sz w:val="26"/>
          <w:szCs w:val="26"/>
        </w:rPr>
        <w:t>όσας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σ</w:t>
      </w:r>
      <w:r w:rsidRPr="004E13AA">
        <w:rPr>
          <w:rFonts w:ascii="PT Serif" w:hAnsi="PT Serif" w:cs="PT Serif"/>
          <w:color w:val="111111"/>
          <w:sz w:val="26"/>
          <w:szCs w:val="26"/>
        </w:rPr>
        <w:t>π</w:t>
      </w:r>
      <w:r w:rsidRPr="004E13AA">
        <w:rPr>
          <w:rFonts w:ascii="Cambria" w:hAnsi="Cambria" w:cs="Cambria"/>
          <w:color w:val="111111"/>
          <w:sz w:val="26"/>
          <w:szCs w:val="26"/>
        </w:rPr>
        <w:t>υρίδας</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ἐ</w:t>
      </w:r>
      <w:r w:rsidRPr="004E13AA">
        <w:rPr>
          <w:rFonts w:ascii="Cambria" w:hAnsi="Cambria" w:cs="Cambria"/>
          <w:color w:val="111111"/>
          <w:sz w:val="26"/>
          <w:szCs w:val="26"/>
        </w:rPr>
        <w:t>λάβετε</w:t>
      </w:r>
      <w:r w:rsidRPr="004E13AA">
        <w:rPr>
          <w:rFonts w:ascii="PT Serif" w:hAnsi="PT Serif"/>
          <w:color w:val="111111"/>
          <w:sz w:val="26"/>
          <w:szCs w:val="26"/>
          <w:lang w:val="la-Latn"/>
        </w:rPr>
        <w:t>; </w:t>
      </w:r>
      <w:r w:rsidRPr="004E13AA">
        <w:rPr>
          <w:rFonts w:ascii="PT Serif" w:hAnsi="PT Serif"/>
          <w:color w:val="111111"/>
          <w:sz w:val="26"/>
          <w:szCs w:val="26"/>
        </w:rPr>
        <w:t>π</w:t>
      </w:r>
      <w:r w:rsidRPr="004E13AA">
        <w:rPr>
          <w:rFonts w:ascii="Times New Roman" w:hAnsi="Times New Roman" w:cs="Times New Roman"/>
          <w:color w:val="111111"/>
          <w:sz w:val="26"/>
          <w:szCs w:val="26"/>
        </w:rPr>
        <w:t>ῶ</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ο</w:t>
      </w:r>
      <w:r w:rsidRPr="004E13AA">
        <w:rPr>
          <w:rFonts w:ascii="Times New Roman" w:hAnsi="Times New Roman" w:cs="Times New Roman"/>
          <w:color w:val="111111"/>
          <w:sz w:val="26"/>
          <w:szCs w:val="26"/>
        </w:rPr>
        <w:t>ὐ</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νοε</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τε</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ὅ</w:t>
      </w:r>
      <w:r w:rsidRPr="004E13AA">
        <w:rPr>
          <w:rFonts w:ascii="Cambria" w:hAnsi="Cambria" w:cs="Cambria"/>
          <w:color w:val="111111"/>
          <w:sz w:val="26"/>
          <w:szCs w:val="26"/>
        </w:rPr>
        <w:t>τι</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ο</w:t>
      </w:r>
      <w:r w:rsidRPr="004E13AA">
        <w:rPr>
          <w:rFonts w:ascii="Times New Roman" w:hAnsi="Times New Roman" w:cs="Times New Roman"/>
          <w:color w:val="111111"/>
          <w:sz w:val="26"/>
          <w:szCs w:val="26"/>
        </w:rPr>
        <w:t>ὐ</w:t>
      </w:r>
      <w:r w:rsidRPr="004E13AA">
        <w:rPr>
          <w:rFonts w:ascii="PT Serif" w:hAnsi="PT Serif"/>
          <w:color w:val="111111"/>
          <w:sz w:val="26"/>
          <w:szCs w:val="26"/>
          <w:lang w:val="la-Latn"/>
        </w:rPr>
        <w:t xml:space="preserve"> </w:t>
      </w:r>
      <w:r w:rsidRPr="004E13AA">
        <w:rPr>
          <w:rFonts w:ascii="PT Serif" w:hAnsi="PT Serif"/>
          <w:color w:val="111111"/>
          <w:sz w:val="26"/>
          <w:szCs w:val="26"/>
        </w:rPr>
        <w:t>π</w:t>
      </w:r>
      <w:r w:rsidRPr="004E13AA">
        <w:rPr>
          <w:rFonts w:ascii="Cambria" w:hAnsi="Cambria" w:cs="Cambria"/>
          <w:color w:val="111111"/>
          <w:sz w:val="26"/>
          <w:szCs w:val="26"/>
        </w:rPr>
        <w:t>ερ</w:t>
      </w:r>
      <w:r w:rsidRPr="004E13AA">
        <w:rPr>
          <w:rFonts w:ascii="Times New Roman" w:hAnsi="Times New Roman" w:cs="Times New Roman"/>
          <w:color w:val="111111"/>
          <w:sz w:val="26"/>
          <w:szCs w:val="26"/>
        </w:rPr>
        <w:t>ὶ</w:t>
      </w:r>
      <w:r w:rsidRPr="004E13AA">
        <w:rPr>
          <w:rFonts w:ascii="PT Serif" w:hAnsi="PT Serif"/>
          <w:color w:val="111111"/>
          <w:sz w:val="26"/>
          <w:szCs w:val="26"/>
          <w:lang w:val="la-Latn"/>
        </w:rPr>
        <w:t xml:space="preserve"> </w:t>
      </w:r>
      <w:r w:rsidRPr="004E13AA">
        <w:rPr>
          <w:rFonts w:ascii="Segoe UI Symbol" w:hAnsi="Segoe UI Symbol" w:cs="Segoe UI Symbol"/>
          <w:color w:val="111111"/>
          <w:sz w:val="26"/>
          <w:szCs w:val="26"/>
          <w:lang w:val="la-Latn"/>
        </w:rPr>
        <w:t>⸀</w:t>
      </w:r>
      <w:r w:rsidRPr="004E13AA">
        <w:rPr>
          <w:rFonts w:ascii="Times New Roman" w:hAnsi="Times New Roman" w:cs="Times New Roman"/>
          <w:color w:val="111111"/>
          <w:sz w:val="26"/>
          <w:szCs w:val="26"/>
        </w:rPr>
        <w:t>ἄ</w:t>
      </w:r>
      <w:r w:rsidRPr="004E13AA">
        <w:rPr>
          <w:rFonts w:ascii="Cambria" w:hAnsi="Cambria" w:cs="Cambria"/>
          <w:color w:val="111111"/>
          <w:sz w:val="26"/>
          <w:szCs w:val="26"/>
        </w:rPr>
        <w:t>ρτων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ε</w:t>
      </w:r>
      <w:r w:rsidRPr="004E13AA">
        <w:rPr>
          <w:rFonts w:ascii="Times New Roman" w:hAnsi="Times New Roman" w:cs="Times New Roman"/>
          <w:color w:val="111111"/>
          <w:sz w:val="26"/>
          <w:szCs w:val="26"/>
        </w:rPr>
        <w:t>ἶ</w:t>
      </w:r>
      <w:r w:rsidRPr="004E13AA">
        <w:rPr>
          <w:rFonts w:ascii="PT Serif" w:hAnsi="PT Serif"/>
          <w:color w:val="111111"/>
          <w:sz w:val="26"/>
          <w:szCs w:val="26"/>
        </w:rPr>
        <w:t>π</w:t>
      </w:r>
      <w:r w:rsidRPr="004E13AA">
        <w:rPr>
          <w:rFonts w:ascii="Cambria" w:hAnsi="Cambria" w:cs="Cambria"/>
          <w:color w:val="111111"/>
          <w:sz w:val="26"/>
          <w:szCs w:val="26"/>
        </w:rPr>
        <w:t>ον</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ὑ</w:t>
      </w:r>
      <w:r w:rsidRPr="004E13AA">
        <w:rPr>
          <w:rFonts w:ascii="PT Serif" w:hAnsi="PT Serif"/>
          <w:color w:val="111111"/>
          <w:sz w:val="26"/>
          <w:szCs w:val="26"/>
        </w:rPr>
        <w:t>μ</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Segoe UI Symbol" w:hAnsi="Segoe UI Symbol" w:cs="Segoe UI Symbol"/>
          <w:color w:val="111111"/>
          <w:sz w:val="26"/>
          <w:szCs w:val="26"/>
          <w:lang w:val="la-Latn"/>
        </w:rPr>
        <w:t>⸂</w:t>
      </w:r>
      <w:r w:rsidRPr="004E13AA">
        <w:rPr>
          <w:rFonts w:ascii="PT Serif" w:hAnsi="PT Serif"/>
          <w:color w:val="111111"/>
          <w:sz w:val="26"/>
          <w:szCs w:val="26"/>
        </w:rPr>
        <w:t>π</w:t>
      </w:r>
      <w:r w:rsidRPr="004E13AA">
        <w:rPr>
          <w:rFonts w:ascii="Cambria" w:hAnsi="Cambria" w:cs="Cambria"/>
          <w:color w:val="111111"/>
          <w:sz w:val="26"/>
          <w:szCs w:val="26"/>
        </w:rPr>
        <w:t>ροσέχετε</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δ</w:t>
      </w:r>
      <w:r w:rsidRPr="004E13AA">
        <w:rPr>
          <w:rFonts w:ascii="Times New Roman" w:hAnsi="Times New Roman" w:cs="Times New Roman"/>
          <w:color w:val="111111"/>
          <w:sz w:val="26"/>
          <w:szCs w:val="26"/>
        </w:rPr>
        <w:t>ὲ</w:t>
      </w:r>
      <w:r w:rsidRPr="004E13AA">
        <w:rPr>
          <w:rFonts w:ascii="Segoe UI Symbol" w:hAnsi="Segoe UI Symbol" w:cs="Segoe UI Symbol"/>
          <w:color w:val="111111"/>
          <w:sz w:val="26"/>
          <w:szCs w:val="26"/>
          <w:lang w:val="la-Latn"/>
        </w:rPr>
        <w:t>⸃</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ἀ</w:t>
      </w:r>
      <w:r w:rsidRPr="004E13AA">
        <w:rPr>
          <w:rFonts w:ascii="PT Serif" w:hAnsi="PT Serif"/>
          <w:color w:val="111111"/>
          <w:sz w:val="26"/>
          <w:szCs w:val="26"/>
        </w:rPr>
        <w:t>π</w:t>
      </w:r>
      <w:r w:rsidRPr="004E13AA">
        <w:rPr>
          <w:rFonts w:ascii="Times New Roman" w:hAnsi="Times New Roman" w:cs="Times New Roman"/>
          <w:color w:val="111111"/>
          <w:sz w:val="26"/>
          <w:szCs w:val="26"/>
        </w:rPr>
        <w:t>ὸ</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ῆ</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ζύ</w:t>
      </w:r>
      <w:r w:rsidRPr="004E13AA">
        <w:rPr>
          <w:rFonts w:ascii="PT Serif" w:hAnsi="PT Serif" w:cs="PT Serif"/>
          <w:color w:val="111111"/>
          <w:sz w:val="26"/>
          <w:szCs w:val="26"/>
        </w:rPr>
        <w:t>μ</w:t>
      </w:r>
      <w:r w:rsidRPr="004E13AA">
        <w:rPr>
          <w:rFonts w:ascii="Cambria" w:hAnsi="Cambria" w:cs="Cambria"/>
          <w:color w:val="111111"/>
          <w:sz w:val="26"/>
          <w:szCs w:val="26"/>
        </w:rPr>
        <w:t>ης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ῶ</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Φαρισαίων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κα</w:t>
      </w:r>
      <w:r w:rsidRPr="004E13AA">
        <w:rPr>
          <w:rFonts w:ascii="Times New Roman" w:hAnsi="Times New Roman" w:cs="Times New Roman"/>
          <w:color w:val="111111"/>
          <w:sz w:val="26"/>
          <w:szCs w:val="26"/>
        </w:rPr>
        <w:t>ὶ</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Σαδδουκαίων</w:t>
      </w:r>
      <w:r w:rsidRPr="004E13AA">
        <w:rPr>
          <w:rFonts w:ascii="PT Serif" w:hAnsi="PT Serif"/>
          <w:color w:val="111111"/>
          <w:sz w:val="26"/>
          <w:szCs w:val="26"/>
          <w:lang w:val="la-Latn"/>
        </w:rPr>
        <w:t>. </w:t>
      </w:r>
      <w:r w:rsidRPr="004E13AA">
        <w:rPr>
          <w:rFonts w:ascii="Cambria" w:hAnsi="Cambria" w:cs="Cambria"/>
          <w:color w:val="111111"/>
          <w:sz w:val="26"/>
          <w:szCs w:val="26"/>
        </w:rPr>
        <w:t>τότε</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συν</w:t>
      </w:r>
      <w:r w:rsidRPr="004E13AA">
        <w:rPr>
          <w:rFonts w:ascii="Times New Roman" w:hAnsi="Times New Roman" w:cs="Times New Roman"/>
          <w:color w:val="111111"/>
          <w:sz w:val="26"/>
          <w:szCs w:val="26"/>
        </w:rPr>
        <w:t>ῆ</w:t>
      </w:r>
      <w:r w:rsidRPr="004E13AA">
        <w:rPr>
          <w:rFonts w:ascii="Cambria" w:hAnsi="Cambria" w:cs="Cambria"/>
          <w:color w:val="111111"/>
          <w:sz w:val="26"/>
          <w:szCs w:val="26"/>
        </w:rPr>
        <w:t>καν</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ὅ</w:t>
      </w:r>
      <w:r w:rsidRPr="004E13AA">
        <w:rPr>
          <w:rFonts w:ascii="Cambria" w:hAnsi="Cambria" w:cs="Cambria"/>
          <w:color w:val="111111"/>
          <w:sz w:val="26"/>
          <w:szCs w:val="26"/>
        </w:rPr>
        <w:t>τι</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ο</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κ</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ε</w:t>
      </w:r>
      <w:r w:rsidRPr="004E13AA">
        <w:rPr>
          <w:rFonts w:ascii="Times New Roman" w:hAnsi="Times New Roman" w:cs="Times New Roman"/>
          <w:color w:val="111111"/>
          <w:sz w:val="26"/>
          <w:szCs w:val="26"/>
        </w:rPr>
        <w:t>ἶ</w:t>
      </w:r>
      <w:r w:rsidRPr="004E13AA">
        <w:rPr>
          <w:rFonts w:ascii="PT Serif" w:hAnsi="PT Serif"/>
          <w:color w:val="111111"/>
          <w:sz w:val="26"/>
          <w:szCs w:val="26"/>
        </w:rPr>
        <w:t>π</w:t>
      </w:r>
      <w:r w:rsidRPr="004E13AA">
        <w:rPr>
          <w:rFonts w:ascii="Cambria" w:hAnsi="Cambria" w:cs="Cambria"/>
          <w:color w:val="111111"/>
          <w:sz w:val="26"/>
          <w:szCs w:val="26"/>
        </w:rPr>
        <w:t>εν</w:t>
      </w:r>
      <w:r w:rsidRPr="004E13AA">
        <w:rPr>
          <w:rFonts w:ascii="PT Serif" w:hAnsi="PT Serif"/>
          <w:color w:val="111111"/>
          <w:sz w:val="26"/>
          <w:szCs w:val="26"/>
          <w:lang w:val="la-Latn"/>
        </w:rPr>
        <w:t xml:space="preserve"> </w:t>
      </w:r>
      <w:r w:rsidRPr="004E13AA">
        <w:rPr>
          <w:rFonts w:ascii="PT Serif" w:hAnsi="PT Serif" w:cs="PT Serif"/>
          <w:color w:val="111111"/>
          <w:sz w:val="26"/>
          <w:szCs w:val="26"/>
        </w:rPr>
        <w:t>π</w:t>
      </w:r>
      <w:r w:rsidRPr="004E13AA">
        <w:rPr>
          <w:rFonts w:ascii="Cambria" w:hAnsi="Cambria" w:cs="Cambria"/>
          <w:color w:val="111111"/>
          <w:sz w:val="26"/>
          <w:szCs w:val="26"/>
        </w:rPr>
        <w:t>ροσέχειν</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ἀ</w:t>
      </w:r>
      <w:r w:rsidRPr="004E13AA">
        <w:rPr>
          <w:rFonts w:ascii="PT Serif" w:hAnsi="PT Serif"/>
          <w:color w:val="111111"/>
          <w:sz w:val="26"/>
          <w:szCs w:val="26"/>
        </w:rPr>
        <w:t>π</w:t>
      </w:r>
      <w:r w:rsidRPr="004E13AA">
        <w:rPr>
          <w:rFonts w:ascii="Times New Roman" w:hAnsi="Times New Roman" w:cs="Times New Roman"/>
          <w:color w:val="111111"/>
          <w:sz w:val="26"/>
          <w:szCs w:val="26"/>
        </w:rPr>
        <w:t>ὸ</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ῆ</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ζύ</w:t>
      </w:r>
      <w:r w:rsidRPr="004E13AA">
        <w:rPr>
          <w:rFonts w:ascii="PT Serif" w:hAnsi="PT Serif" w:cs="PT Serif"/>
          <w:color w:val="111111"/>
          <w:sz w:val="26"/>
          <w:szCs w:val="26"/>
        </w:rPr>
        <w:t>μ</w:t>
      </w:r>
      <w:r w:rsidRPr="004E13AA">
        <w:rPr>
          <w:rFonts w:ascii="Cambria" w:hAnsi="Cambria" w:cs="Cambria"/>
          <w:color w:val="111111"/>
          <w:sz w:val="26"/>
          <w:szCs w:val="26"/>
        </w:rPr>
        <w:t>ης</w:t>
      </w:r>
      <w:r w:rsidRPr="004E13AA">
        <w:rPr>
          <w:rFonts w:ascii="PT Serif" w:hAnsi="PT Serif"/>
          <w:color w:val="111111"/>
          <w:sz w:val="26"/>
          <w:szCs w:val="26"/>
          <w:lang w:val="la-Latn"/>
        </w:rPr>
        <w:t xml:space="preserve"> </w:t>
      </w:r>
      <w:r w:rsidRPr="004E13AA">
        <w:rPr>
          <w:rFonts w:ascii="Segoe UI Symbol" w:hAnsi="Segoe UI Symbol" w:cs="Segoe UI Symbol"/>
          <w:color w:val="111111"/>
          <w:sz w:val="26"/>
          <w:szCs w:val="26"/>
          <w:lang w:val="la-Latn"/>
        </w:rPr>
        <w:t>⸂</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ῶ</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ἄ</w:t>
      </w:r>
      <w:r w:rsidRPr="004E13AA">
        <w:rPr>
          <w:rFonts w:ascii="Cambria" w:hAnsi="Cambria" w:cs="Cambria"/>
          <w:color w:val="111111"/>
          <w:sz w:val="26"/>
          <w:szCs w:val="26"/>
        </w:rPr>
        <w:t>ρτων</w:t>
      </w:r>
      <w:r w:rsidRPr="004E13AA">
        <w:rPr>
          <w:rFonts w:ascii="Segoe UI Symbol" w:hAnsi="Segoe UI Symbol" w:cs="Segoe UI Symbol"/>
          <w:color w:val="111111"/>
          <w:sz w:val="26"/>
          <w:szCs w:val="26"/>
          <w:lang w:val="la-Latn"/>
        </w:rPr>
        <w:t>⸃</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ἀ</w:t>
      </w:r>
      <w:r w:rsidRPr="004E13AA">
        <w:rPr>
          <w:rFonts w:ascii="Cambria" w:hAnsi="Cambria" w:cs="Cambria"/>
          <w:color w:val="111111"/>
          <w:sz w:val="26"/>
          <w:szCs w:val="26"/>
        </w:rPr>
        <w:t>λλ</w:t>
      </w:r>
      <w:r w:rsidRPr="004E13AA">
        <w:rPr>
          <w:rFonts w:ascii="Times New Roman" w:hAnsi="Times New Roman" w:cs="Times New Roman"/>
          <w:color w:val="111111"/>
          <w:sz w:val="26"/>
          <w:szCs w:val="26"/>
        </w:rPr>
        <w:t>ὰ</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ἀ</w:t>
      </w:r>
      <w:r w:rsidRPr="004E13AA">
        <w:rPr>
          <w:rFonts w:ascii="PT Serif" w:hAnsi="PT Serif"/>
          <w:color w:val="111111"/>
          <w:sz w:val="26"/>
          <w:szCs w:val="26"/>
        </w:rPr>
        <w:t>π</w:t>
      </w:r>
      <w:r w:rsidRPr="004E13AA">
        <w:rPr>
          <w:rFonts w:ascii="Times New Roman" w:hAnsi="Times New Roman" w:cs="Times New Roman"/>
          <w:color w:val="111111"/>
          <w:sz w:val="26"/>
          <w:szCs w:val="26"/>
        </w:rPr>
        <w:t>ὸ</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ῆ</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διδαχ</w:t>
      </w:r>
      <w:r w:rsidRPr="004E13AA">
        <w:rPr>
          <w:rFonts w:ascii="Times New Roman" w:hAnsi="Times New Roman" w:cs="Times New Roman"/>
          <w:color w:val="111111"/>
          <w:sz w:val="26"/>
          <w:szCs w:val="26"/>
        </w:rPr>
        <w:t>ῆ</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ῶ</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Φαρισαίων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κα</w:t>
      </w:r>
      <w:r w:rsidRPr="004E13AA">
        <w:rPr>
          <w:rFonts w:ascii="Times New Roman" w:hAnsi="Times New Roman" w:cs="Times New Roman"/>
          <w:color w:val="111111"/>
          <w:sz w:val="26"/>
          <w:szCs w:val="26"/>
        </w:rPr>
        <w:t>ὶ</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Σαδδουκαίων</w:t>
      </w:r>
      <w:r w:rsidRPr="004E13AA">
        <w:rPr>
          <w:rFonts w:ascii="PT Serif" w:hAnsi="PT Serif"/>
          <w:color w:val="111111"/>
          <w:sz w:val="26"/>
          <w:szCs w:val="26"/>
          <w:lang w:val="la-Latn"/>
        </w:rPr>
        <w:t>. </w:t>
      </w:r>
    </w:p>
    <w:p w14:paraId="0C7A6FD3" w14:textId="77777777" w:rsidR="004E13AA" w:rsidRPr="004E13AA" w:rsidRDefault="004E13AA" w:rsidP="004E13AA">
      <w:pPr>
        <w:spacing w:after="200"/>
        <w:jc w:val="both"/>
        <w:rPr>
          <w:rFonts w:ascii="PT Serif" w:hAnsi="PT Serif"/>
          <w:color w:val="111111"/>
          <w:sz w:val="26"/>
          <w:szCs w:val="26"/>
          <w:lang w:val="la-Latn"/>
        </w:rPr>
      </w:pPr>
      <w:r w:rsidRPr="004E13AA">
        <w:rPr>
          <w:rFonts w:ascii="Times New Roman" w:hAnsi="Times New Roman" w:cs="Times New Roman"/>
          <w:color w:val="111111"/>
          <w:sz w:val="26"/>
          <w:szCs w:val="26"/>
        </w:rPr>
        <w:t>Ἐ</w:t>
      </w:r>
      <w:r w:rsidRPr="004E13AA">
        <w:rPr>
          <w:rFonts w:ascii="Cambria" w:hAnsi="Cambria" w:cs="Cambria"/>
          <w:color w:val="111111"/>
          <w:sz w:val="26"/>
          <w:szCs w:val="26"/>
        </w:rPr>
        <w:t>λθ</w:t>
      </w:r>
      <w:r w:rsidRPr="004E13AA">
        <w:rPr>
          <w:rFonts w:ascii="Times New Roman" w:hAnsi="Times New Roman" w:cs="Times New Roman"/>
          <w:color w:val="111111"/>
          <w:sz w:val="26"/>
          <w:szCs w:val="26"/>
        </w:rPr>
        <w:t>ὼ</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δ</w:t>
      </w:r>
      <w:r w:rsidRPr="004E13AA">
        <w:rPr>
          <w:rFonts w:ascii="Times New Roman" w:hAnsi="Times New Roman" w:cs="Times New Roman"/>
          <w:color w:val="111111"/>
          <w:sz w:val="26"/>
          <w:szCs w:val="26"/>
        </w:rPr>
        <w:t>ὲ</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ὁ</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Ἰ</w:t>
      </w:r>
      <w:r w:rsidRPr="004E13AA">
        <w:rPr>
          <w:rFonts w:ascii="Cambria" w:hAnsi="Cambria" w:cs="Cambria"/>
          <w:color w:val="111111"/>
          <w:sz w:val="26"/>
          <w:szCs w:val="26"/>
        </w:rPr>
        <w:t>ησο</w:t>
      </w:r>
      <w:r w:rsidRPr="004E13AA">
        <w:rPr>
          <w:rFonts w:ascii="Times New Roman" w:hAnsi="Times New Roman" w:cs="Times New Roman"/>
          <w:color w:val="111111"/>
          <w:sz w:val="26"/>
          <w:szCs w:val="26"/>
        </w:rPr>
        <w:t>ῦ</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ε</w:t>
      </w:r>
      <w:r w:rsidRPr="004E13AA">
        <w:rPr>
          <w:rFonts w:ascii="Times New Roman" w:hAnsi="Times New Roman" w:cs="Times New Roman"/>
          <w:color w:val="111111"/>
          <w:sz w:val="26"/>
          <w:szCs w:val="26"/>
        </w:rPr>
        <w:t>ἰ</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ὰ</w:t>
      </w:r>
      <w:r w:rsidRPr="004E13AA">
        <w:rPr>
          <w:rFonts w:ascii="PT Serif" w:hAnsi="PT Serif"/>
          <w:color w:val="111111"/>
          <w:sz w:val="26"/>
          <w:szCs w:val="26"/>
          <w:lang w:val="la-Latn"/>
        </w:rPr>
        <w:t xml:space="preserve"> </w:t>
      </w:r>
      <w:r w:rsidRPr="004E13AA">
        <w:rPr>
          <w:rFonts w:ascii="PT Serif" w:hAnsi="PT Serif"/>
          <w:color w:val="111111"/>
          <w:sz w:val="26"/>
          <w:szCs w:val="26"/>
        </w:rPr>
        <w:t>μ</w:t>
      </w:r>
      <w:r w:rsidRPr="004E13AA">
        <w:rPr>
          <w:rFonts w:ascii="Cambria" w:hAnsi="Cambria" w:cs="Cambria"/>
          <w:color w:val="111111"/>
          <w:sz w:val="26"/>
          <w:szCs w:val="26"/>
        </w:rPr>
        <w:t>έρη</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Καισαρείας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ῆ</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Φιλί</w:t>
      </w:r>
      <w:r w:rsidRPr="004E13AA">
        <w:rPr>
          <w:rFonts w:ascii="PT Serif" w:hAnsi="PT Serif" w:cs="PT Serif"/>
          <w:color w:val="111111"/>
          <w:sz w:val="26"/>
          <w:szCs w:val="26"/>
        </w:rPr>
        <w:t>ππ</w:t>
      </w:r>
      <w:r w:rsidRPr="004E13AA">
        <w:rPr>
          <w:rFonts w:ascii="Cambria" w:hAnsi="Cambria" w:cs="Cambria"/>
          <w:color w:val="111111"/>
          <w:sz w:val="26"/>
          <w:szCs w:val="26"/>
        </w:rPr>
        <w:t>ου</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ἠ</w:t>
      </w:r>
      <w:r w:rsidRPr="004E13AA">
        <w:rPr>
          <w:rFonts w:ascii="Cambria" w:hAnsi="Cambria" w:cs="Cambria"/>
          <w:color w:val="111111"/>
          <w:sz w:val="26"/>
          <w:szCs w:val="26"/>
        </w:rPr>
        <w:t>ρώτα</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ὺ</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PT Serif" w:hAnsi="PT Serif" w:cs="PT Serif"/>
          <w:color w:val="111111"/>
          <w:sz w:val="26"/>
          <w:szCs w:val="26"/>
        </w:rPr>
        <w:t>μ</w:t>
      </w:r>
      <w:r w:rsidRPr="004E13AA">
        <w:rPr>
          <w:rFonts w:ascii="Cambria" w:hAnsi="Cambria" w:cs="Cambria"/>
          <w:color w:val="111111"/>
          <w:sz w:val="26"/>
          <w:szCs w:val="26"/>
        </w:rPr>
        <w:t>αθητ</w:t>
      </w:r>
      <w:r w:rsidRPr="004E13AA">
        <w:rPr>
          <w:rFonts w:ascii="Times New Roman" w:hAnsi="Times New Roman" w:cs="Times New Roman"/>
          <w:color w:val="111111"/>
          <w:sz w:val="26"/>
          <w:szCs w:val="26"/>
        </w:rPr>
        <w:t>ὰ</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α</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ῦ</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λέγων·</w:t>
      </w:r>
      <w:r w:rsidRPr="004E13AA">
        <w:rPr>
          <w:rFonts w:ascii="PT Serif" w:hAnsi="PT Serif"/>
          <w:color w:val="111111"/>
          <w:sz w:val="26"/>
          <w:szCs w:val="26"/>
          <w:lang w:val="la-Latn"/>
        </w:rPr>
        <w:t xml:space="preserve"> </w:t>
      </w:r>
      <w:r w:rsidRPr="004E13AA">
        <w:rPr>
          <w:rFonts w:ascii="Segoe UI Symbol" w:hAnsi="Segoe UI Symbol" w:cs="Segoe UI Symbol"/>
          <w:color w:val="111111"/>
          <w:sz w:val="26"/>
          <w:szCs w:val="26"/>
          <w:lang w:val="la-Latn"/>
        </w:rPr>
        <w:t>⸀</w:t>
      </w:r>
      <w:r w:rsidRPr="004E13AA">
        <w:rPr>
          <w:rFonts w:ascii="Cambria" w:hAnsi="Cambria" w:cs="Cambria"/>
          <w:color w:val="111111"/>
          <w:sz w:val="26"/>
          <w:szCs w:val="26"/>
        </w:rPr>
        <w:t>Τίνα</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λέγουσιν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ο</w:t>
      </w:r>
      <w:r w:rsidRPr="004E13AA">
        <w:rPr>
          <w:rFonts w:ascii="Times New Roman" w:hAnsi="Times New Roman" w:cs="Times New Roman"/>
          <w:color w:val="111111"/>
          <w:sz w:val="26"/>
          <w:szCs w:val="26"/>
        </w:rPr>
        <w:t>ἱ</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ἄ</w:t>
      </w:r>
      <w:r w:rsidRPr="004E13AA">
        <w:rPr>
          <w:rFonts w:ascii="Cambria" w:hAnsi="Cambria" w:cs="Cambria"/>
          <w:color w:val="111111"/>
          <w:sz w:val="26"/>
          <w:szCs w:val="26"/>
        </w:rPr>
        <w:t>νθρω</w:t>
      </w:r>
      <w:r w:rsidRPr="004E13AA">
        <w:rPr>
          <w:rFonts w:ascii="PT Serif" w:hAnsi="PT Serif" w:cs="PT Serif"/>
          <w:color w:val="111111"/>
          <w:sz w:val="26"/>
          <w:szCs w:val="26"/>
        </w:rPr>
        <w:t>π</w:t>
      </w:r>
      <w:r w:rsidRPr="004E13AA">
        <w:rPr>
          <w:rFonts w:ascii="Cambria" w:hAnsi="Cambria" w:cs="Cambria"/>
          <w:color w:val="111111"/>
          <w:sz w:val="26"/>
          <w:szCs w:val="26"/>
        </w:rPr>
        <w:t>οι</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ε</w:t>
      </w:r>
      <w:r w:rsidRPr="004E13AA">
        <w:rPr>
          <w:rFonts w:ascii="Times New Roman" w:hAnsi="Times New Roman" w:cs="Times New Roman"/>
          <w:color w:val="111111"/>
          <w:sz w:val="26"/>
          <w:szCs w:val="26"/>
        </w:rPr>
        <w:t>ἶ</w:t>
      </w:r>
      <w:r w:rsidRPr="004E13AA">
        <w:rPr>
          <w:rFonts w:ascii="Cambria" w:hAnsi="Cambria" w:cs="Cambria"/>
          <w:color w:val="111111"/>
          <w:sz w:val="26"/>
          <w:szCs w:val="26"/>
        </w:rPr>
        <w:t>ναι</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ὸ</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υ</w:t>
      </w:r>
      <w:r w:rsidRPr="004E13AA">
        <w:rPr>
          <w:rFonts w:ascii="Times New Roman" w:hAnsi="Times New Roman" w:cs="Times New Roman"/>
          <w:color w:val="111111"/>
          <w:sz w:val="26"/>
          <w:szCs w:val="26"/>
        </w:rPr>
        <w:t>ἱὸ</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ῦ</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ἀ</w:t>
      </w:r>
      <w:r w:rsidRPr="004E13AA">
        <w:rPr>
          <w:rFonts w:ascii="Cambria" w:hAnsi="Cambria" w:cs="Cambria"/>
          <w:color w:val="111111"/>
          <w:sz w:val="26"/>
          <w:szCs w:val="26"/>
        </w:rPr>
        <w:t>νθρώ</w:t>
      </w:r>
      <w:r w:rsidRPr="004E13AA">
        <w:rPr>
          <w:rFonts w:ascii="PT Serif" w:hAnsi="PT Serif" w:cs="PT Serif"/>
          <w:color w:val="111111"/>
          <w:sz w:val="26"/>
          <w:szCs w:val="26"/>
        </w:rPr>
        <w:t>π</w:t>
      </w:r>
      <w:r w:rsidRPr="004E13AA">
        <w:rPr>
          <w:rFonts w:ascii="Cambria" w:hAnsi="Cambria" w:cs="Cambria"/>
          <w:color w:val="111111"/>
          <w:sz w:val="26"/>
          <w:szCs w:val="26"/>
        </w:rPr>
        <w:t>ου</w:t>
      </w:r>
      <w:r w:rsidRPr="004E13AA">
        <w:rPr>
          <w:rFonts w:ascii="PT Serif" w:hAnsi="PT Serif"/>
          <w:color w:val="111111"/>
          <w:sz w:val="26"/>
          <w:szCs w:val="26"/>
          <w:lang w:val="la-Latn"/>
        </w:rPr>
        <w:t>; </w:t>
      </w:r>
      <w:r w:rsidRPr="004E13AA">
        <w:rPr>
          <w:rFonts w:ascii="Cambria" w:hAnsi="Cambria" w:cs="Cambria"/>
          <w:color w:val="111111"/>
          <w:sz w:val="26"/>
          <w:szCs w:val="26"/>
        </w:rPr>
        <w:t>ο</w:t>
      </w:r>
      <w:r w:rsidRPr="004E13AA">
        <w:rPr>
          <w:rFonts w:ascii="Times New Roman" w:hAnsi="Times New Roman" w:cs="Times New Roman"/>
          <w:color w:val="111111"/>
          <w:sz w:val="26"/>
          <w:szCs w:val="26"/>
        </w:rPr>
        <w:t>ἱ</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δ</w:t>
      </w:r>
      <w:r w:rsidRPr="004E13AA">
        <w:rPr>
          <w:rFonts w:ascii="Times New Roman" w:hAnsi="Times New Roman" w:cs="Times New Roman"/>
          <w:color w:val="111111"/>
          <w:sz w:val="26"/>
          <w:szCs w:val="26"/>
        </w:rPr>
        <w:t>ὲ</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ε</w:t>
      </w:r>
      <w:r w:rsidRPr="004E13AA">
        <w:rPr>
          <w:rFonts w:ascii="Times New Roman" w:hAnsi="Times New Roman" w:cs="Times New Roman"/>
          <w:color w:val="111111"/>
          <w:sz w:val="26"/>
          <w:szCs w:val="26"/>
        </w:rPr>
        <w:t>ἶ</w:t>
      </w:r>
      <w:r w:rsidRPr="004E13AA">
        <w:rPr>
          <w:rFonts w:ascii="PT Serif" w:hAnsi="PT Serif"/>
          <w:color w:val="111111"/>
          <w:sz w:val="26"/>
          <w:szCs w:val="26"/>
        </w:rPr>
        <w:t>π</w:t>
      </w:r>
      <w:r w:rsidRPr="004E13AA">
        <w:rPr>
          <w:rFonts w:ascii="Cambria" w:hAnsi="Cambria" w:cs="Cambria"/>
          <w:color w:val="111111"/>
          <w:sz w:val="26"/>
          <w:szCs w:val="26"/>
        </w:rPr>
        <w:t>αν·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Ο</w:t>
      </w:r>
      <w:r w:rsidRPr="004E13AA">
        <w:rPr>
          <w:rFonts w:ascii="Times New Roman" w:hAnsi="Times New Roman" w:cs="Times New Roman"/>
          <w:color w:val="111111"/>
          <w:sz w:val="26"/>
          <w:szCs w:val="26"/>
        </w:rPr>
        <w:t>ἱ</w:t>
      </w:r>
      <w:r w:rsidRPr="004E13AA">
        <w:rPr>
          <w:rFonts w:ascii="PT Serif" w:hAnsi="PT Serif"/>
          <w:color w:val="111111"/>
          <w:sz w:val="26"/>
          <w:szCs w:val="26"/>
          <w:lang w:val="la-Latn"/>
        </w:rPr>
        <w:t xml:space="preserve"> </w:t>
      </w:r>
      <w:r w:rsidRPr="004E13AA">
        <w:rPr>
          <w:rFonts w:ascii="PT Serif" w:hAnsi="PT Serif"/>
          <w:color w:val="111111"/>
          <w:sz w:val="26"/>
          <w:szCs w:val="26"/>
        </w:rPr>
        <w:t>μ</w:t>
      </w:r>
      <w:r w:rsidRPr="004E13AA">
        <w:rPr>
          <w:rFonts w:ascii="Times New Roman" w:hAnsi="Times New Roman" w:cs="Times New Roman"/>
          <w:color w:val="111111"/>
          <w:sz w:val="26"/>
          <w:szCs w:val="26"/>
        </w:rPr>
        <w:t>ὲ</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Ἰ</w:t>
      </w:r>
      <w:r w:rsidRPr="004E13AA">
        <w:rPr>
          <w:rFonts w:ascii="Cambria" w:hAnsi="Cambria" w:cs="Cambria"/>
          <w:color w:val="111111"/>
          <w:sz w:val="26"/>
          <w:szCs w:val="26"/>
        </w:rPr>
        <w:t>ωάννην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ὸ</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βα</w:t>
      </w:r>
      <w:r w:rsidRPr="004E13AA">
        <w:rPr>
          <w:rFonts w:ascii="PT Serif" w:hAnsi="PT Serif" w:cs="PT Serif"/>
          <w:color w:val="111111"/>
          <w:sz w:val="26"/>
          <w:szCs w:val="26"/>
        </w:rPr>
        <w:t>π</w:t>
      </w:r>
      <w:r w:rsidRPr="004E13AA">
        <w:rPr>
          <w:rFonts w:ascii="Cambria" w:hAnsi="Cambria" w:cs="Cambria"/>
          <w:color w:val="111111"/>
          <w:sz w:val="26"/>
          <w:szCs w:val="26"/>
        </w:rPr>
        <w:t>τιστήν</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ἄ</w:t>
      </w:r>
      <w:r w:rsidRPr="004E13AA">
        <w:rPr>
          <w:rFonts w:ascii="Cambria" w:hAnsi="Cambria" w:cs="Cambria"/>
          <w:color w:val="111111"/>
          <w:sz w:val="26"/>
          <w:szCs w:val="26"/>
        </w:rPr>
        <w:t>λλοι</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δ</w:t>
      </w:r>
      <w:r w:rsidRPr="004E13AA">
        <w:rPr>
          <w:rFonts w:ascii="Times New Roman" w:hAnsi="Times New Roman" w:cs="Times New Roman"/>
          <w:color w:val="111111"/>
          <w:sz w:val="26"/>
          <w:szCs w:val="26"/>
        </w:rPr>
        <w:t>ὲ</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Ἠ</w:t>
      </w:r>
      <w:r w:rsidRPr="004E13AA">
        <w:rPr>
          <w:rFonts w:ascii="Cambria" w:hAnsi="Cambria" w:cs="Cambria"/>
          <w:color w:val="111111"/>
          <w:sz w:val="26"/>
          <w:szCs w:val="26"/>
        </w:rPr>
        <w:t>λίαν</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ἕ</w:t>
      </w:r>
      <w:r w:rsidRPr="004E13AA">
        <w:rPr>
          <w:rFonts w:ascii="Cambria" w:hAnsi="Cambria" w:cs="Cambria"/>
          <w:color w:val="111111"/>
          <w:sz w:val="26"/>
          <w:szCs w:val="26"/>
        </w:rPr>
        <w:t>τεροι</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δ</w:t>
      </w:r>
      <w:r w:rsidRPr="004E13AA">
        <w:rPr>
          <w:rFonts w:ascii="Times New Roman" w:hAnsi="Times New Roman" w:cs="Times New Roman"/>
          <w:color w:val="111111"/>
          <w:sz w:val="26"/>
          <w:szCs w:val="26"/>
        </w:rPr>
        <w:t>ὲ</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Ἰ</w:t>
      </w:r>
      <w:r w:rsidRPr="004E13AA">
        <w:rPr>
          <w:rFonts w:ascii="Cambria" w:hAnsi="Cambria" w:cs="Cambria"/>
          <w:color w:val="111111"/>
          <w:sz w:val="26"/>
          <w:szCs w:val="26"/>
        </w:rPr>
        <w:t>ερε</w:t>
      </w:r>
      <w:r w:rsidRPr="004E13AA">
        <w:rPr>
          <w:rFonts w:ascii="PT Serif" w:hAnsi="PT Serif" w:cs="PT Serif"/>
          <w:color w:val="111111"/>
          <w:sz w:val="26"/>
          <w:szCs w:val="26"/>
        </w:rPr>
        <w:t>μ</w:t>
      </w:r>
      <w:r w:rsidRPr="004E13AA">
        <w:rPr>
          <w:rFonts w:ascii="Cambria" w:hAnsi="Cambria" w:cs="Cambria"/>
          <w:color w:val="111111"/>
          <w:sz w:val="26"/>
          <w:szCs w:val="26"/>
        </w:rPr>
        <w:t>ίαν</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ἢ</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ἕ</w:t>
      </w:r>
      <w:r w:rsidRPr="004E13AA">
        <w:rPr>
          <w:rFonts w:ascii="Cambria" w:hAnsi="Cambria" w:cs="Cambria"/>
          <w:color w:val="111111"/>
          <w:sz w:val="26"/>
          <w:szCs w:val="26"/>
        </w:rPr>
        <w:t>να</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ῶ</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PT Serif" w:hAnsi="PT Serif" w:cs="PT Serif"/>
          <w:color w:val="111111"/>
          <w:sz w:val="26"/>
          <w:szCs w:val="26"/>
        </w:rPr>
        <w:t>π</w:t>
      </w:r>
      <w:r w:rsidRPr="004E13AA">
        <w:rPr>
          <w:rFonts w:ascii="Cambria" w:hAnsi="Cambria" w:cs="Cambria"/>
          <w:color w:val="111111"/>
          <w:sz w:val="26"/>
          <w:szCs w:val="26"/>
        </w:rPr>
        <w:t>ροφητ</w:t>
      </w:r>
      <w:r w:rsidRPr="004E13AA">
        <w:rPr>
          <w:rFonts w:ascii="Times New Roman" w:hAnsi="Times New Roman" w:cs="Times New Roman"/>
          <w:color w:val="111111"/>
          <w:sz w:val="26"/>
          <w:szCs w:val="26"/>
        </w:rPr>
        <w:t>ῶ</w:t>
      </w:r>
      <w:r w:rsidRPr="004E13AA">
        <w:rPr>
          <w:rFonts w:ascii="Cambria" w:hAnsi="Cambria" w:cs="Cambria"/>
          <w:color w:val="111111"/>
          <w:sz w:val="26"/>
          <w:szCs w:val="26"/>
        </w:rPr>
        <w:t>ν</w:t>
      </w:r>
      <w:r w:rsidRPr="004E13AA">
        <w:rPr>
          <w:rFonts w:ascii="PT Serif" w:hAnsi="PT Serif"/>
          <w:color w:val="111111"/>
          <w:sz w:val="26"/>
          <w:szCs w:val="26"/>
          <w:lang w:val="la-Latn"/>
        </w:rPr>
        <w:t>. </w:t>
      </w:r>
      <w:r w:rsidRPr="004E13AA">
        <w:rPr>
          <w:rFonts w:ascii="Cambria" w:hAnsi="Cambria" w:cs="Cambria"/>
          <w:color w:val="111111"/>
          <w:sz w:val="26"/>
          <w:szCs w:val="26"/>
        </w:rPr>
        <w:t>λέγει</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α</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Ὑ</w:t>
      </w:r>
      <w:r w:rsidRPr="004E13AA">
        <w:rPr>
          <w:rFonts w:ascii="PT Serif" w:hAnsi="PT Serif"/>
          <w:color w:val="111111"/>
          <w:sz w:val="26"/>
          <w:szCs w:val="26"/>
        </w:rPr>
        <w:t>μ</w:t>
      </w:r>
      <w:r w:rsidRPr="004E13AA">
        <w:rPr>
          <w:rFonts w:ascii="Cambria" w:hAnsi="Cambria" w:cs="Cambria"/>
          <w:color w:val="111111"/>
          <w:sz w:val="26"/>
          <w:szCs w:val="26"/>
        </w:rPr>
        <w:t>ε</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δ</w:t>
      </w:r>
      <w:r w:rsidRPr="004E13AA">
        <w:rPr>
          <w:rFonts w:ascii="Times New Roman" w:hAnsi="Times New Roman" w:cs="Times New Roman"/>
          <w:color w:val="111111"/>
          <w:sz w:val="26"/>
          <w:szCs w:val="26"/>
        </w:rPr>
        <w:t>ὲ</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τίνα</w:t>
      </w:r>
      <w:r w:rsidRPr="004E13AA">
        <w:rPr>
          <w:rFonts w:ascii="PT Serif" w:hAnsi="PT Serif"/>
          <w:color w:val="111111"/>
          <w:sz w:val="26"/>
          <w:szCs w:val="26"/>
          <w:lang w:val="la-Latn"/>
        </w:rPr>
        <w:t xml:space="preserve"> </w:t>
      </w:r>
      <w:r w:rsidRPr="004E13AA">
        <w:rPr>
          <w:rFonts w:ascii="PT Serif" w:hAnsi="PT Serif" w:cs="PT Serif"/>
          <w:color w:val="111111"/>
          <w:sz w:val="26"/>
          <w:szCs w:val="26"/>
        </w:rPr>
        <w:t>μ</w:t>
      </w:r>
      <w:r w:rsidRPr="004E13AA">
        <w:rPr>
          <w:rFonts w:ascii="Cambria" w:hAnsi="Cambria" w:cs="Cambria"/>
          <w:color w:val="111111"/>
          <w:sz w:val="26"/>
          <w:szCs w:val="26"/>
        </w:rPr>
        <w:t>ε</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λέγετε</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ε</w:t>
      </w:r>
      <w:r w:rsidRPr="004E13AA">
        <w:rPr>
          <w:rFonts w:ascii="Times New Roman" w:hAnsi="Times New Roman" w:cs="Times New Roman"/>
          <w:color w:val="111111"/>
          <w:sz w:val="26"/>
          <w:szCs w:val="26"/>
        </w:rPr>
        <w:t>ἶ</w:t>
      </w:r>
      <w:r w:rsidRPr="004E13AA">
        <w:rPr>
          <w:rFonts w:ascii="Cambria" w:hAnsi="Cambria" w:cs="Cambria"/>
          <w:color w:val="111111"/>
          <w:sz w:val="26"/>
          <w:szCs w:val="26"/>
        </w:rPr>
        <w:t>ναι</w:t>
      </w:r>
      <w:r w:rsidRPr="004E13AA">
        <w:rPr>
          <w:rFonts w:ascii="PT Serif" w:hAnsi="PT Serif"/>
          <w:color w:val="111111"/>
          <w:sz w:val="26"/>
          <w:szCs w:val="26"/>
          <w:lang w:val="la-Latn"/>
        </w:rPr>
        <w:t>; </w:t>
      </w:r>
      <w:r w:rsidRPr="004E13AA">
        <w:rPr>
          <w:rFonts w:ascii="Times New Roman" w:hAnsi="Times New Roman" w:cs="Times New Roman"/>
          <w:color w:val="111111"/>
          <w:sz w:val="26"/>
          <w:szCs w:val="26"/>
        </w:rPr>
        <w:t>ἀ</w:t>
      </w:r>
      <w:r w:rsidRPr="004E13AA">
        <w:rPr>
          <w:rFonts w:ascii="PT Serif" w:hAnsi="PT Serif"/>
          <w:color w:val="111111"/>
          <w:sz w:val="26"/>
          <w:szCs w:val="26"/>
        </w:rPr>
        <w:t>π</w:t>
      </w:r>
      <w:r w:rsidRPr="004E13AA">
        <w:rPr>
          <w:rFonts w:ascii="Cambria" w:hAnsi="Cambria" w:cs="Cambria"/>
          <w:color w:val="111111"/>
          <w:sz w:val="26"/>
          <w:szCs w:val="26"/>
        </w:rPr>
        <w:t>οκριθε</w:t>
      </w:r>
      <w:r w:rsidRPr="004E13AA">
        <w:rPr>
          <w:rFonts w:ascii="Times New Roman" w:hAnsi="Times New Roman" w:cs="Times New Roman"/>
          <w:color w:val="111111"/>
          <w:sz w:val="26"/>
          <w:szCs w:val="26"/>
        </w:rPr>
        <w:t>ὶ</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δ</w:t>
      </w:r>
      <w:r w:rsidRPr="004E13AA">
        <w:rPr>
          <w:rFonts w:ascii="Times New Roman" w:hAnsi="Times New Roman" w:cs="Times New Roman"/>
          <w:color w:val="111111"/>
          <w:sz w:val="26"/>
          <w:szCs w:val="26"/>
        </w:rPr>
        <w:t>ὲ</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Σί</w:t>
      </w:r>
      <w:r w:rsidRPr="004E13AA">
        <w:rPr>
          <w:rFonts w:ascii="PT Serif" w:hAnsi="PT Serif" w:cs="PT Serif"/>
          <w:color w:val="111111"/>
          <w:sz w:val="26"/>
          <w:szCs w:val="26"/>
        </w:rPr>
        <w:t>μ</w:t>
      </w:r>
      <w:r w:rsidRPr="004E13AA">
        <w:rPr>
          <w:rFonts w:ascii="Cambria" w:hAnsi="Cambria" w:cs="Cambria"/>
          <w:color w:val="111111"/>
          <w:sz w:val="26"/>
          <w:szCs w:val="26"/>
        </w:rPr>
        <w:t>ων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Πέτρος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ε</w:t>
      </w:r>
      <w:r w:rsidRPr="004E13AA">
        <w:rPr>
          <w:rFonts w:ascii="Times New Roman" w:hAnsi="Times New Roman" w:cs="Times New Roman"/>
          <w:color w:val="111111"/>
          <w:sz w:val="26"/>
          <w:szCs w:val="26"/>
        </w:rPr>
        <w:t>ἶ</w:t>
      </w:r>
      <w:r w:rsidRPr="004E13AA">
        <w:rPr>
          <w:rFonts w:ascii="PT Serif" w:hAnsi="PT Serif"/>
          <w:color w:val="111111"/>
          <w:sz w:val="26"/>
          <w:szCs w:val="26"/>
        </w:rPr>
        <w:t>π</w:t>
      </w:r>
      <w:r w:rsidRPr="004E13AA">
        <w:rPr>
          <w:rFonts w:ascii="Cambria" w:hAnsi="Cambria" w:cs="Cambria"/>
          <w:color w:val="111111"/>
          <w:sz w:val="26"/>
          <w:szCs w:val="26"/>
        </w:rPr>
        <w:t>εν·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Σ</w:t>
      </w:r>
      <w:r w:rsidRPr="004E13AA">
        <w:rPr>
          <w:rFonts w:ascii="Times New Roman" w:hAnsi="Times New Roman" w:cs="Times New Roman"/>
          <w:color w:val="111111"/>
          <w:sz w:val="26"/>
          <w:szCs w:val="26"/>
        </w:rPr>
        <w:t>ὺ</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ε</w:t>
      </w:r>
      <w:r w:rsidRPr="004E13AA">
        <w:rPr>
          <w:rFonts w:ascii="Times New Roman" w:hAnsi="Times New Roman" w:cs="Times New Roman"/>
          <w:color w:val="111111"/>
          <w:sz w:val="26"/>
          <w:szCs w:val="26"/>
        </w:rPr>
        <w:t>ἶ</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ὁ</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χριστ</w:t>
      </w:r>
      <w:r w:rsidRPr="004E13AA">
        <w:rPr>
          <w:rFonts w:ascii="Times New Roman" w:hAnsi="Times New Roman" w:cs="Times New Roman"/>
          <w:color w:val="111111"/>
          <w:sz w:val="26"/>
          <w:szCs w:val="26"/>
        </w:rPr>
        <w:t>ὸ</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ὁ</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υ</w:t>
      </w:r>
      <w:r w:rsidRPr="004E13AA">
        <w:rPr>
          <w:rFonts w:ascii="Times New Roman" w:hAnsi="Times New Roman" w:cs="Times New Roman"/>
          <w:color w:val="111111"/>
          <w:sz w:val="26"/>
          <w:szCs w:val="26"/>
        </w:rPr>
        <w:t>ἱὸ</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ῦ</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θεο</w:t>
      </w:r>
      <w:r w:rsidRPr="004E13AA">
        <w:rPr>
          <w:rFonts w:ascii="Times New Roman" w:hAnsi="Times New Roman" w:cs="Times New Roman"/>
          <w:color w:val="111111"/>
          <w:sz w:val="26"/>
          <w:szCs w:val="26"/>
        </w:rPr>
        <w:t>ῦ</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ῦ</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ζ</w:t>
      </w:r>
      <w:r w:rsidRPr="004E13AA">
        <w:rPr>
          <w:rFonts w:ascii="Times New Roman" w:hAnsi="Times New Roman" w:cs="Times New Roman"/>
          <w:color w:val="111111"/>
          <w:sz w:val="26"/>
          <w:szCs w:val="26"/>
        </w:rPr>
        <w:t>ῶ</w:t>
      </w:r>
      <w:r w:rsidRPr="004E13AA">
        <w:rPr>
          <w:rFonts w:ascii="Cambria" w:hAnsi="Cambria" w:cs="Cambria"/>
          <w:color w:val="111111"/>
          <w:sz w:val="26"/>
          <w:szCs w:val="26"/>
        </w:rPr>
        <w:t>ντος</w:t>
      </w:r>
      <w:r w:rsidRPr="004E13AA">
        <w:rPr>
          <w:rFonts w:ascii="PT Serif" w:hAnsi="PT Serif"/>
          <w:color w:val="111111"/>
          <w:sz w:val="26"/>
          <w:szCs w:val="26"/>
          <w:lang w:val="la-Latn"/>
        </w:rPr>
        <w:t>. </w:t>
      </w:r>
      <w:r w:rsidRPr="004E13AA">
        <w:rPr>
          <w:rFonts w:ascii="Segoe UI Symbol" w:hAnsi="Segoe UI Symbol" w:cs="Segoe UI Symbol"/>
          <w:color w:val="111111"/>
          <w:sz w:val="26"/>
          <w:szCs w:val="26"/>
          <w:lang w:val="la-Latn"/>
        </w:rPr>
        <w:t>⸂</w:t>
      </w:r>
      <w:r w:rsidRPr="004E13AA">
        <w:rPr>
          <w:rFonts w:ascii="Times New Roman" w:hAnsi="Times New Roman" w:cs="Times New Roman"/>
          <w:color w:val="111111"/>
          <w:sz w:val="26"/>
          <w:szCs w:val="26"/>
        </w:rPr>
        <w:t>ἀ</w:t>
      </w:r>
      <w:r w:rsidRPr="004E13AA">
        <w:rPr>
          <w:rFonts w:ascii="PT Serif" w:hAnsi="PT Serif"/>
          <w:color w:val="111111"/>
          <w:sz w:val="26"/>
          <w:szCs w:val="26"/>
        </w:rPr>
        <w:t>π</w:t>
      </w:r>
      <w:r w:rsidRPr="004E13AA">
        <w:rPr>
          <w:rFonts w:ascii="Cambria" w:hAnsi="Cambria" w:cs="Cambria"/>
          <w:color w:val="111111"/>
          <w:sz w:val="26"/>
          <w:szCs w:val="26"/>
        </w:rPr>
        <w:t>οκριθε</w:t>
      </w:r>
      <w:r w:rsidRPr="004E13AA">
        <w:rPr>
          <w:rFonts w:ascii="Times New Roman" w:hAnsi="Times New Roman" w:cs="Times New Roman"/>
          <w:color w:val="111111"/>
          <w:sz w:val="26"/>
          <w:szCs w:val="26"/>
        </w:rPr>
        <w:t>ὶ</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δ</w:t>
      </w:r>
      <w:r w:rsidRPr="004E13AA">
        <w:rPr>
          <w:rFonts w:ascii="Times New Roman" w:hAnsi="Times New Roman" w:cs="Times New Roman"/>
          <w:color w:val="111111"/>
          <w:sz w:val="26"/>
          <w:szCs w:val="26"/>
        </w:rPr>
        <w:t>ὲ</w:t>
      </w:r>
      <w:r w:rsidRPr="004E13AA">
        <w:rPr>
          <w:rFonts w:ascii="Segoe UI Symbol" w:hAnsi="Segoe UI Symbol" w:cs="Segoe UI Symbol"/>
          <w:color w:val="111111"/>
          <w:sz w:val="26"/>
          <w:szCs w:val="26"/>
          <w:lang w:val="la-Latn"/>
        </w:rPr>
        <w:t>⸃</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ὁ</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Ἰ</w:t>
      </w:r>
      <w:r w:rsidRPr="004E13AA">
        <w:rPr>
          <w:rFonts w:ascii="Cambria" w:hAnsi="Cambria" w:cs="Cambria"/>
          <w:color w:val="111111"/>
          <w:sz w:val="26"/>
          <w:szCs w:val="26"/>
        </w:rPr>
        <w:t>ησο</w:t>
      </w:r>
      <w:r w:rsidRPr="004E13AA">
        <w:rPr>
          <w:rFonts w:ascii="Times New Roman" w:hAnsi="Times New Roman" w:cs="Times New Roman"/>
          <w:color w:val="111111"/>
          <w:sz w:val="26"/>
          <w:szCs w:val="26"/>
        </w:rPr>
        <w:t>ῦ</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ε</w:t>
      </w:r>
      <w:r w:rsidRPr="004E13AA">
        <w:rPr>
          <w:rFonts w:ascii="Times New Roman" w:hAnsi="Times New Roman" w:cs="Times New Roman"/>
          <w:color w:val="111111"/>
          <w:sz w:val="26"/>
          <w:szCs w:val="26"/>
        </w:rPr>
        <w:t>ἶ</w:t>
      </w:r>
      <w:r w:rsidRPr="004E13AA">
        <w:rPr>
          <w:rFonts w:ascii="PT Serif" w:hAnsi="PT Serif"/>
          <w:color w:val="111111"/>
          <w:sz w:val="26"/>
          <w:szCs w:val="26"/>
        </w:rPr>
        <w:t>π</w:t>
      </w:r>
      <w:r w:rsidRPr="004E13AA">
        <w:rPr>
          <w:rFonts w:ascii="Cambria" w:hAnsi="Cambria" w:cs="Cambria"/>
          <w:color w:val="111111"/>
          <w:sz w:val="26"/>
          <w:szCs w:val="26"/>
        </w:rPr>
        <w:t>εν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α</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ῷ</w:t>
      </w:r>
      <w:r w:rsidRPr="004E13AA">
        <w:rPr>
          <w:rFonts w:ascii="Cambria" w:hAnsi="Cambria" w:cs="Cambria"/>
          <w:color w:val="111111"/>
          <w:sz w:val="26"/>
          <w:szCs w:val="26"/>
        </w:rPr>
        <w:t>·</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Μακάριος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ε</w:t>
      </w:r>
      <w:r w:rsidRPr="004E13AA">
        <w:rPr>
          <w:rFonts w:ascii="Times New Roman" w:hAnsi="Times New Roman" w:cs="Times New Roman"/>
          <w:color w:val="111111"/>
          <w:sz w:val="26"/>
          <w:szCs w:val="26"/>
        </w:rPr>
        <w:t>ἶ</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Σί</w:t>
      </w:r>
      <w:r w:rsidRPr="004E13AA">
        <w:rPr>
          <w:rFonts w:ascii="PT Serif" w:hAnsi="PT Serif" w:cs="PT Serif"/>
          <w:color w:val="111111"/>
          <w:sz w:val="26"/>
          <w:szCs w:val="26"/>
        </w:rPr>
        <w:t>μ</w:t>
      </w:r>
      <w:r w:rsidRPr="004E13AA">
        <w:rPr>
          <w:rFonts w:ascii="Cambria" w:hAnsi="Cambria" w:cs="Cambria"/>
          <w:color w:val="111111"/>
          <w:sz w:val="26"/>
          <w:szCs w:val="26"/>
        </w:rPr>
        <w:t>ων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Βαριων</w:t>
      </w:r>
      <w:r w:rsidRPr="004E13AA">
        <w:rPr>
          <w:rFonts w:ascii="Times New Roman" w:hAnsi="Times New Roman" w:cs="Times New Roman"/>
          <w:color w:val="111111"/>
          <w:sz w:val="26"/>
          <w:szCs w:val="26"/>
        </w:rPr>
        <w:t>ᾶ</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ὅ</w:t>
      </w:r>
      <w:r w:rsidRPr="004E13AA">
        <w:rPr>
          <w:rFonts w:ascii="Cambria" w:hAnsi="Cambria" w:cs="Cambria"/>
          <w:color w:val="111111"/>
          <w:sz w:val="26"/>
          <w:szCs w:val="26"/>
        </w:rPr>
        <w:t>τι</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σ</w:t>
      </w:r>
      <w:r w:rsidRPr="004E13AA">
        <w:rPr>
          <w:rFonts w:ascii="Times New Roman" w:hAnsi="Times New Roman" w:cs="Times New Roman"/>
          <w:color w:val="111111"/>
          <w:sz w:val="26"/>
          <w:szCs w:val="26"/>
        </w:rPr>
        <w:t>ὰ</w:t>
      </w:r>
      <w:r w:rsidRPr="004E13AA">
        <w:rPr>
          <w:rFonts w:ascii="Cambria" w:hAnsi="Cambria" w:cs="Cambria"/>
          <w:color w:val="111111"/>
          <w:sz w:val="26"/>
          <w:szCs w:val="26"/>
        </w:rPr>
        <w:t>ρξ</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κα</w:t>
      </w:r>
      <w:r w:rsidRPr="004E13AA">
        <w:rPr>
          <w:rFonts w:ascii="Times New Roman" w:hAnsi="Times New Roman" w:cs="Times New Roman"/>
          <w:color w:val="111111"/>
          <w:sz w:val="26"/>
          <w:szCs w:val="26"/>
        </w:rPr>
        <w:t>ὶ</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α</w:t>
      </w:r>
      <w:r w:rsidRPr="004E13AA">
        <w:rPr>
          <w:rFonts w:ascii="Times New Roman" w:hAnsi="Times New Roman" w:cs="Times New Roman"/>
          <w:color w:val="111111"/>
          <w:sz w:val="26"/>
          <w:szCs w:val="26"/>
        </w:rPr>
        <w:t>ἷ</w:t>
      </w:r>
      <w:r w:rsidRPr="004E13AA">
        <w:rPr>
          <w:rFonts w:ascii="PT Serif" w:hAnsi="PT Serif"/>
          <w:color w:val="111111"/>
          <w:sz w:val="26"/>
          <w:szCs w:val="26"/>
        </w:rPr>
        <w:t>μ</w:t>
      </w:r>
      <w:r w:rsidRPr="004E13AA">
        <w:rPr>
          <w:rFonts w:ascii="Cambria" w:hAnsi="Cambria" w:cs="Cambria"/>
          <w:color w:val="111111"/>
          <w:sz w:val="26"/>
          <w:szCs w:val="26"/>
        </w:rPr>
        <w:t>α</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ο</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κ</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ἀ</w:t>
      </w:r>
      <w:r w:rsidRPr="004E13AA">
        <w:rPr>
          <w:rFonts w:ascii="PT Serif" w:hAnsi="PT Serif"/>
          <w:color w:val="111111"/>
          <w:sz w:val="26"/>
          <w:szCs w:val="26"/>
        </w:rPr>
        <w:t>π</w:t>
      </w:r>
      <w:r w:rsidRPr="004E13AA">
        <w:rPr>
          <w:rFonts w:ascii="Cambria" w:hAnsi="Cambria" w:cs="Cambria"/>
          <w:color w:val="111111"/>
          <w:sz w:val="26"/>
          <w:szCs w:val="26"/>
        </w:rPr>
        <w:t>εκάλυψέν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σοι</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ἀ</w:t>
      </w:r>
      <w:r w:rsidRPr="004E13AA">
        <w:rPr>
          <w:rFonts w:ascii="Cambria" w:hAnsi="Cambria" w:cs="Cambria"/>
          <w:color w:val="111111"/>
          <w:sz w:val="26"/>
          <w:szCs w:val="26"/>
        </w:rPr>
        <w:t>λλ</w:t>
      </w:r>
      <w:r w:rsidRPr="004E13AA">
        <w:rPr>
          <w:rFonts w:ascii="PT Serif" w:hAnsi="PT Serif" w:cs="PT Serif"/>
          <w:color w:val="111111"/>
          <w:sz w:val="26"/>
          <w:szCs w:val="26"/>
          <w:lang w:val="la-Latn"/>
        </w:rPr>
        <w:t>’</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ὁ</w:t>
      </w:r>
      <w:r w:rsidRPr="004E13AA">
        <w:rPr>
          <w:rFonts w:ascii="PT Serif" w:hAnsi="PT Serif"/>
          <w:color w:val="111111"/>
          <w:sz w:val="26"/>
          <w:szCs w:val="26"/>
          <w:lang w:val="la-Latn"/>
        </w:rPr>
        <w:t xml:space="preserve"> </w:t>
      </w:r>
      <w:r w:rsidRPr="004E13AA">
        <w:rPr>
          <w:rFonts w:ascii="PT Serif" w:hAnsi="PT Serif"/>
          <w:color w:val="111111"/>
          <w:sz w:val="26"/>
          <w:szCs w:val="26"/>
        </w:rPr>
        <w:t>π</w:t>
      </w:r>
      <w:r w:rsidRPr="004E13AA">
        <w:rPr>
          <w:rFonts w:ascii="Cambria" w:hAnsi="Cambria" w:cs="Cambria"/>
          <w:color w:val="111111"/>
          <w:sz w:val="26"/>
          <w:szCs w:val="26"/>
        </w:rPr>
        <w:t>ατήρ</w:t>
      </w:r>
      <w:r w:rsidRPr="004E13AA">
        <w:rPr>
          <w:rFonts w:ascii="PT Serif" w:hAnsi="PT Serif"/>
          <w:color w:val="111111"/>
          <w:sz w:val="26"/>
          <w:szCs w:val="26"/>
          <w:lang w:val="la-Latn"/>
        </w:rPr>
        <w:t xml:space="preserve"> </w:t>
      </w:r>
      <w:r w:rsidRPr="004E13AA">
        <w:rPr>
          <w:rFonts w:ascii="PT Serif" w:hAnsi="PT Serif" w:cs="PT Serif"/>
          <w:color w:val="111111"/>
          <w:sz w:val="26"/>
          <w:szCs w:val="26"/>
        </w:rPr>
        <w:t>μ</w:t>
      </w:r>
      <w:r w:rsidRPr="004E13AA">
        <w:rPr>
          <w:rFonts w:ascii="Cambria" w:hAnsi="Cambria" w:cs="Cambria"/>
          <w:color w:val="111111"/>
          <w:sz w:val="26"/>
          <w:szCs w:val="26"/>
        </w:rPr>
        <w:t>ου</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ὁ</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ἐ</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ο</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ρανο</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ς·</w:t>
      </w:r>
      <w:r w:rsidRPr="004E13AA">
        <w:rPr>
          <w:rFonts w:ascii="PT Serif" w:hAnsi="PT Serif"/>
          <w:color w:val="111111"/>
          <w:sz w:val="26"/>
          <w:szCs w:val="26"/>
          <w:lang w:val="la-Latn"/>
        </w:rPr>
        <w:t> </w:t>
      </w:r>
      <w:r w:rsidRPr="004E13AA">
        <w:rPr>
          <w:rFonts w:ascii="Cambria" w:hAnsi="Cambria" w:cs="Cambria"/>
          <w:color w:val="111111"/>
          <w:sz w:val="26"/>
          <w:szCs w:val="26"/>
        </w:rPr>
        <w:t>κ</w:t>
      </w:r>
      <w:r w:rsidRPr="004E13AA">
        <w:rPr>
          <w:rFonts w:ascii="Times New Roman" w:hAnsi="Times New Roman" w:cs="Times New Roman"/>
          <w:color w:val="111111"/>
          <w:sz w:val="26"/>
          <w:szCs w:val="26"/>
        </w:rPr>
        <w:t>ἀ</w:t>
      </w:r>
      <w:r w:rsidRPr="004E13AA">
        <w:rPr>
          <w:rFonts w:ascii="Cambria" w:hAnsi="Cambria" w:cs="Cambria"/>
          <w:color w:val="111111"/>
          <w:sz w:val="26"/>
          <w:szCs w:val="26"/>
        </w:rPr>
        <w:t>γ</w:t>
      </w:r>
      <w:r w:rsidRPr="004E13AA">
        <w:rPr>
          <w:rFonts w:ascii="Times New Roman" w:hAnsi="Times New Roman" w:cs="Times New Roman"/>
          <w:color w:val="111111"/>
          <w:sz w:val="26"/>
          <w:szCs w:val="26"/>
        </w:rPr>
        <w:t>ὼ</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δέ</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σοι</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λέγω</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ὅ</w:t>
      </w:r>
      <w:r w:rsidRPr="004E13AA">
        <w:rPr>
          <w:rFonts w:ascii="Cambria" w:hAnsi="Cambria" w:cs="Cambria"/>
          <w:color w:val="111111"/>
          <w:sz w:val="26"/>
          <w:szCs w:val="26"/>
        </w:rPr>
        <w:t>τι</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σ</w:t>
      </w:r>
      <w:r w:rsidRPr="004E13AA">
        <w:rPr>
          <w:rFonts w:ascii="Times New Roman" w:hAnsi="Times New Roman" w:cs="Times New Roman"/>
          <w:color w:val="111111"/>
          <w:sz w:val="26"/>
          <w:szCs w:val="26"/>
        </w:rPr>
        <w:t>ὺ</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ε</w:t>
      </w:r>
      <w:r w:rsidRPr="004E13AA">
        <w:rPr>
          <w:rFonts w:ascii="Times New Roman" w:hAnsi="Times New Roman" w:cs="Times New Roman"/>
          <w:color w:val="111111"/>
          <w:sz w:val="26"/>
          <w:szCs w:val="26"/>
        </w:rPr>
        <w:t>ἶ</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Πέτρος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κα</w:t>
      </w:r>
      <w:r w:rsidRPr="004E13AA">
        <w:rPr>
          <w:rFonts w:ascii="Times New Roman" w:hAnsi="Times New Roman" w:cs="Times New Roman"/>
          <w:color w:val="111111"/>
          <w:sz w:val="26"/>
          <w:szCs w:val="26"/>
        </w:rPr>
        <w:t>ὶ</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ἐ</w:t>
      </w:r>
      <w:r w:rsidRPr="004E13AA">
        <w:rPr>
          <w:rFonts w:ascii="PT Serif" w:hAnsi="PT Serif"/>
          <w:color w:val="111111"/>
          <w:sz w:val="26"/>
          <w:szCs w:val="26"/>
        </w:rPr>
        <w:t>π</w:t>
      </w:r>
      <w:r w:rsidRPr="004E13AA">
        <w:rPr>
          <w:rFonts w:ascii="Times New Roman" w:hAnsi="Times New Roman" w:cs="Times New Roman"/>
          <w:color w:val="111111"/>
          <w:sz w:val="26"/>
          <w:szCs w:val="26"/>
        </w:rPr>
        <w:t>ὶ</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ταύτ</w:t>
      </w:r>
      <w:r w:rsidRPr="004E13AA">
        <w:rPr>
          <w:rFonts w:ascii="Times New Roman" w:hAnsi="Times New Roman" w:cs="Times New Roman"/>
          <w:color w:val="111111"/>
          <w:sz w:val="26"/>
          <w:szCs w:val="26"/>
        </w:rPr>
        <w:t>ῃ</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ῇ</w:t>
      </w:r>
      <w:r w:rsidRPr="004E13AA">
        <w:rPr>
          <w:rFonts w:ascii="PT Serif" w:hAnsi="PT Serif"/>
          <w:color w:val="111111"/>
          <w:sz w:val="26"/>
          <w:szCs w:val="26"/>
          <w:lang w:val="la-Latn"/>
        </w:rPr>
        <w:t xml:space="preserve"> </w:t>
      </w:r>
      <w:r w:rsidRPr="004E13AA">
        <w:rPr>
          <w:rFonts w:ascii="PT Serif" w:hAnsi="PT Serif"/>
          <w:color w:val="111111"/>
          <w:sz w:val="26"/>
          <w:szCs w:val="26"/>
        </w:rPr>
        <w:t>π</w:t>
      </w:r>
      <w:r w:rsidRPr="004E13AA">
        <w:rPr>
          <w:rFonts w:ascii="Cambria" w:hAnsi="Cambria" w:cs="Cambria"/>
          <w:color w:val="111111"/>
          <w:sz w:val="26"/>
          <w:szCs w:val="26"/>
        </w:rPr>
        <w:t>έτρ</w:t>
      </w:r>
      <w:r w:rsidRPr="004E13AA">
        <w:rPr>
          <w:rFonts w:ascii="Times New Roman" w:hAnsi="Times New Roman" w:cs="Times New Roman"/>
          <w:color w:val="111111"/>
          <w:sz w:val="26"/>
          <w:szCs w:val="26"/>
        </w:rPr>
        <w:t>ᾳ</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ο</w:t>
      </w:r>
      <w:r w:rsidRPr="004E13AA">
        <w:rPr>
          <w:rFonts w:ascii="Times New Roman" w:hAnsi="Times New Roman" w:cs="Times New Roman"/>
          <w:color w:val="111111"/>
          <w:sz w:val="26"/>
          <w:szCs w:val="26"/>
        </w:rPr>
        <w:t>ἰ</w:t>
      </w:r>
      <w:r w:rsidRPr="004E13AA">
        <w:rPr>
          <w:rFonts w:ascii="Cambria" w:hAnsi="Cambria" w:cs="Cambria"/>
          <w:color w:val="111111"/>
          <w:sz w:val="26"/>
          <w:szCs w:val="26"/>
        </w:rPr>
        <w:t>κοδο</w:t>
      </w:r>
      <w:r w:rsidRPr="004E13AA">
        <w:rPr>
          <w:rFonts w:ascii="PT Serif" w:hAnsi="PT Serif" w:cs="PT Serif"/>
          <w:color w:val="111111"/>
          <w:sz w:val="26"/>
          <w:szCs w:val="26"/>
        </w:rPr>
        <w:t>μ</w:t>
      </w:r>
      <w:r w:rsidRPr="004E13AA">
        <w:rPr>
          <w:rFonts w:ascii="Cambria" w:hAnsi="Cambria" w:cs="Cambria"/>
          <w:color w:val="111111"/>
          <w:sz w:val="26"/>
          <w:szCs w:val="26"/>
        </w:rPr>
        <w:t>ήσω</w:t>
      </w:r>
      <w:r w:rsidRPr="004E13AA">
        <w:rPr>
          <w:rFonts w:ascii="PT Serif" w:hAnsi="PT Serif"/>
          <w:color w:val="111111"/>
          <w:sz w:val="26"/>
          <w:szCs w:val="26"/>
          <w:lang w:val="la-Latn"/>
        </w:rPr>
        <w:t xml:space="preserve"> </w:t>
      </w:r>
      <w:r w:rsidRPr="004E13AA">
        <w:rPr>
          <w:rFonts w:ascii="PT Serif" w:hAnsi="PT Serif" w:cs="PT Serif"/>
          <w:color w:val="111111"/>
          <w:sz w:val="26"/>
          <w:szCs w:val="26"/>
        </w:rPr>
        <w:t>μ</w:t>
      </w:r>
      <w:r w:rsidRPr="004E13AA">
        <w:rPr>
          <w:rFonts w:ascii="Cambria" w:hAnsi="Cambria" w:cs="Cambria"/>
          <w:color w:val="111111"/>
          <w:sz w:val="26"/>
          <w:szCs w:val="26"/>
        </w:rPr>
        <w:t>ου</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ὴ</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ἐ</w:t>
      </w:r>
      <w:r w:rsidRPr="004E13AA">
        <w:rPr>
          <w:rFonts w:ascii="Cambria" w:hAnsi="Cambria" w:cs="Cambria"/>
          <w:color w:val="111111"/>
          <w:sz w:val="26"/>
          <w:szCs w:val="26"/>
        </w:rPr>
        <w:t>κκλησίαν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κα</w:t>
      </w:r>
      <w:r w:rsidRPr="004E13AA">
        <w:rPr>
          <w:rFonts w:ascii="Times New Roman" w:hAnsi="Times New Roman" w:cs="Times New Roman"/>
          <w:color w:val="111111"/>
          <w:sz w:val="26"/>
          <w:szCs w:val="26"/>
        </w:rPr>
        <w:t>ὶ</w:t>
      </w:r>
      <w:r w:rsidRPr="004E13AA">
        <w:rPr>
          <w:rFonts w:ascii="PT Serif" w:hAnsi="PT Serif"/>
          <w:color w:val="111111"/>
          <w:sz w:val="26"/>
          <w:szCs w:val="26"/>
          <w:lang w:val="la-Latn"/>
        </w:rPr>
        <w:t xml:space="preserve"> </w:t>
      </w:r>
      <w:r w:rsidRPr="004E13AA">
        <w:rPr>
          <w:rFonts w:ascii="PT Serif" w:hAnsi="PT Serif"/>
          <w:color w:val="111111"/>
          <w:sz w:val="26"/>
          <w:szCs w:val="26"/>
        </w:rPr>
        <w:t>π</w:t>
      </w:r>
      <w:r w:rsidRPr="004E13AA">
        <w:rPr>
          <w:rFonts w:ascii="Cambria" w:hAnsi="Cambria" w:cs="Cambria"/>
          <w:color w:val="111111"/>
          <w:sz w:val="26"/>
          <w:szCs w:val="26"/>
        </w:rPr>
        <w:t>ύλαι</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ᾅ</w:t>
      </w:r>
      <w:r w:rsidRPr="004E13AA">
        <w:rPr>
          <w:rFonts w:ascii="Cambria" w:hAnsi="Cambria" w:cs="Cambria"/>
          <w:color w:val="111111"/>
          <w:sz w:val="26"/>
          <w:szCs w:val="26"/>
        </w:rPr>
        <w:t>δου</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ο</w:t>
      </w:r>
      <w:r w:rsidRPr="004E13AA">
        <w:rPr>
          <w:rFonts w:ascii="Times New Roman" w:hAnsi="Times New Roman" w:cs="Times New Roman"/>
          <w:color w:val="111111"/>
          <w:sz w:val="26"/>
          <w:szCs w:val="26"/>
        </w:rPr>
        <w:t>ὐ</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κατισχύσουσιν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α</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ῆ</w:t>
      </w:r>
      <w:r w:rsidRPr="004E13AA">
        <w:rPr>
          <w:rFonts w:ascii="Cambria" w:hAnsi="Cambria" w:cs="Cambria"/>
          <w:color w:val="111111"/>
          <w:sz w:val="26"/>
          <w:szCs w:val="26"/>
        </w:rPr>
        <w:t>ς·</w:t>
      </w:r>
      <w:r w:rsidRPr="004E13AA">
        <w:rPr>
          <w:rFonts w:ascii="PT Serif" w:hAnsi="PT Serif"/>
          <w:color w:val="111111"/>
          <w:sz w:val="26"/>
          <w:szCs w:val="26"/>
          <w:lang w:val="la-Latn"/>
        </w:rPr>
        <w:t> </w:t>
      </w:r>
      <w:r w:rsidRPr="004E13AA">
        <w:rPr>
          <w:rFonts w:ascii="Segoe UI Symbol" w:hAnsi="Segoe UI Symbol" w:cs="Segoe UI Symbol"/>
          <w:color w:val="111111"/>
          <w:sz w:val="26"/>
          <w:szCs w:val="26"/>
          <w:lang w:val="la-Latn"/>
        </w:rPr>
        <w:t>⸀</w:t>
      </w:r>
      <w:r w:rsidRPr="004E13AA">
        <w:rPr>
          <w:rFonts w:ascii="Cambria" w:hAnsi="Cambria" w:cs="Cambria"/>
          <w:color w:val="111111"/>
          <w:sz w:val="26"/>
          <w:szCs w:val="26"/>
        </w:rPr>
        <w:t>δώσω</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σοι</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ὰ</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Segoe UI Symbol" w:hAnsi="Segoe UI Symbol" w:cs="Segoe UI Symbol"/>
          <w:color w:val="111111"/>
          <w:sz w:val="26"/>
          <w:szCs w:val="26"/>
          <w:lang w:val="la-Latn"/>
        </w:rPr>
        <w:t>⸀</w:t>
      </w:r>
      <w:r w:rsidRPr="004E13AA">
        <w:rPr>
          <w:rFonts w:ascii="Cambria" w:hAnsi="Cambria" w:cs="Cambria"/>
          <w:color w:val="111111"/>
          <w:sz w:val="26"/>
          <w:szCs w:val="26"/>
        </w:rPr>
        <w:t>κλε</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δας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ῆ</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βασιλείας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ῶ</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ο</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ραν</w:t>
      </w:r>
      <w:r w:rsidRPr="004E13AA">
        <w:rPr>
          <w:rFonts w:ascii="Times New Roman" w:hAnsi="Times New Roman" w:cs="Times New Roman"/>
          <w:color w:val="111111"/>
          <w:sz w:val="26"/>
          <w:szCs w:val="26"/>
        </w:rPr>
        <w:t>ῶ</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κα</w:t>
      </w:r>
      <w:r w:rsidRPr="004E13AA">
        <w:rPr>
          <w:rFonts w:ascii="Times New Roman" w:hAnsi="Times New Roman" w:cs="Times New Roman"/>
          <w:color w:val="111111"/>
          <w:sz w:val="26"/>
          <w:szCs w:val="26"/>
        </w:rPr>
        <w:t>ὶ</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ὃ</w:t>
      </w:r>
      <w:r w:rsidRPr="004E13AA">
        <w:rPr>
          <w:rFonts w:ascii="PT Serif" w:hAnsi="PT Serif"/>
          <w:color w:val="111111"/>
          <w:sz w:val="26"/>
          <w:szCs w:val="26"/>
          <w:lang w:val="la-Latn"/>
        </w:rPr>
        <w:t xml:space="preserve"> </w:t>
      </w:r>
      <w:r w:rsidRPr="004E13AA">
        <w:rPr>
          <w:rFonts w:ascii="Segoe UI Symbol" w:hAnsi="Segoe UI Symbol" w:cs="Segoe UI Symbol"/>
          <w:color w:val="111111"/>
          <w:sz w:val="26"/>
          <w:szCs w:val="26"/>
          <w:lang w:val="la-Latn"/>
        </w:rPr>
        <w:t>⸀</w:t>
      </w:r>
      <w:r w:rsidRPr="004E13AA">
        <w:rPr>
          <w:rFonts w:ascii="Times New Roman" w:hAnsi="Times New Roman" w:cs="Times New Roman"/>
          <w:color w:val="111111"/>
          <w:sz w:val="26"/>
          <w:szCs w:val="26"/>
        </w:rPr>
        <w:t>ἐὰ</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δήσ</w:t>
      </w:r>
      <w:r w:rsidRPr="004E13AA">
        <w:rPr>
          <w:rFonts w:ascii="Times New Roman" w:hAnsi="Times New Roman" w:cs="Times New Roman"/>
          <w:color w:val="111111"/>
          <w:sz w:val="26"/>
          <w:szCs w:val="26"/>
        </w:rPr>
        <w:t>ῃ</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ἐ</w:t>
      </w:r>
      <w:r w:rsidRPr="004E13AA">
        <w:rPr>
          <w:rFonts w:ascii="PT Serif" w:hAnsi="PT Serif"/>
          <w:color w:val="111111"/>
          <w:sz w:val="26"/>
          <w:szCs w:val="26"/>
        </w:rPr>
        <w:t>π</w:t>
      </w:r>
      <w:r w:rsidRPr="004E13AA">
        <w:rPr>
          <w:rFonts w:ascii="Times New Roman" w:hAnsi="Times New Roman" w:cs="Times New Roman"/>
          <w:color w:val="111111"/>
          <w:sz w:val="26"/>
          <w:szCs w:val="26"/>
        </w:rPr>
        <w:t>ὶ</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ῆ</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γ</w:t>
      </w:r>
      <w:r w:rsidRPr="004E13AA">
        <w:rPr>
          <w:rFonts w:ascii="Times New Roman" w:hAnsi="Times New Roman" w:cs="Times New Roman"/>
          <w:color w:val="111111"/>
          <w:sz w:val="26"/>
          <w:szCs w:val="26"/>
        </w:rPr>
        <w:t>ῆ</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ἔ</w:t>
      </w:r>
      <w:r w:rsidRPr="004E13AA">
        <w:rPr>
          <w:rFonts w:ascii="Cambria" w:hAnsi="Cambria" w:cs="Cambria"/>
          <w:color w:val="111111"/>
          <w:sz w:val="26"/>
          <w:szCs w:val="26"/>
        </w:rPr>
        <w:t>σται</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δεδε</w:t>
      </w:r>
      <w:r w:rsidRPr="004E13AA">
        <w:rPr>
          <w:rFonts w:ascii="PT Serif" w:hAnsi="PT Serif" w:cs="PT Serif"/>
          <w:color w:val="111111"/>
          <w:sz w:val="26"/>
          <w:szCs w:val="26"/>
        </w:rPr>
        <w:t>μ</w:t>
      </w:r>
      <w:r w:rsidRPr="004E13AA">
        <w:rPr>
          <w:rFonts w:ascii="Cambria" w:hAnsi="Cambria" w:cs="Cambria"/>
          <w:color w:val="111111"/>
          <w:sz w:val="26"/>
          <w:szCs w:val="26"/>
        </w:rPr>
        <w:t>ένον</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ἐ</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ο</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ρανο</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κα</w:t>
      </w:r>
      <w:r w:rsidRPr="004E13AA">
        <w:rPr>
          <w:rFonts w:ascii="Times New Roman" w:hAnsi="Times New Roman" w:cs="Times New Roman"/>
          <w:color w:val="111111"/>
          <w:sz w:val="26"/>
          <w:szCs w:val="26"/>
        </w:rPr>
        <w:t>ὶ</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ὃ</w:t>
      </w:r>
      <w:r w:rsidRPr="004E13AA">
        <w:rPr>
          <w:rFonts w:ascii="PT Serif" w:hAnsi="PT Serif"/>
          <w:color w:val="111111"/>
          <w:sz w:val="26"/>
          <w:szCs w:val="26"/>
          <w:lang w:val="la-Latn"/>
        </w:rPr>
        <w:t xml:space="preserve"> </w:t>
      </w:r>
      <w:r w:rsidRPr="004E13AA">
        <w:rPr>
          <w:rFonts w:ascii="Segoe UI Symbol" w:hAnsi="Segoe UI Symbol" w:cs="Segoe UI Symbol"/>
          <w:color w:val="111111"/>
          <w:sz w:val="26"/>
          <w:szCs w:val="26"/>
          <w:lang w:val="la-Latn"/>
        </w:rPr>
        <w:t>⸁</w:t>
      </w:r>
      <w:r w:rsidRPr="004E13AA">
        <w:rPr>
          <w:rFonts w:ascii="Times New Roman" w:hAnsi="Times New Roman" w:cs="Times New Roman"/>
          <w:color w:val="111111"/>
          <w:sz w:val="26"/>
          <w:szCs w:val="26"/>
        </w:rPr>
        <w:t>ἐὰ</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λύσ</w:t>
      </w:r>
      <w:r w:rsidRPr="004E13AA">
        <w:rPr>
          <w:rFonts w:ascii="Times New Roman" w:hAnsi="Times New Roman" w:cs="Times New Roman"/>
          <w:color w:val="111111"/>
          <w:sz w:val="26"/>
          <w:szCs w:val="26"/>
        </w:rPr>
        <w:t>ῃ</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ἐ</w:t>
      </w:r>
      <w:r w:rsidRPr="004E13AA">
        <w:rPr>
          <w:rFonts w:ascii="PT Serif" w:hAnsi="PT Serif"/>
          <w:color w:val="111111"/>
          <w:sz w:val="26"/>
          <w:szCs w:val="26"/>
        </w:rPr>
        <w:t>π</w:t>
      </w:r>
      <w:r w:rsidRPr="004E13AA">
        <w:rPr>
          <w:rFonts w:ascii="Times New Roman" w:hAnsi="Times New Roman" w:cs="Times New Roman"/>
          <w:color w:val="111111"/>
          <w:sz w:val="26"/>
          <w:szCs w:val="26"/>
        </w:rPr>
        <w:t>ὶ</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ῆ</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γ</w:t>
      </w:r>
      <w:r w:rsidRPr="004E13AA">
        <w:rPr>
          <w:rFonts w:ascii="Times New Roman" w:hAnsi="Times New Roman" w:cs="Times New Roman"/>
          <w:color w:val="111111"/>
          <w:sz w:val="26"/>
          <w:szCs w:val="26"/>
        </w:rPr>
        <w:t>ῆ</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ἔ</w:t>
      </w:r>
      <w:r w:rsidRPr="004E13AA">
        <w:rPr>
          <w:rFonts w:ascii="Cambria" w:hAnsi="Cambria" w:cs="Cambria"/>
          <w:color w:val="111111"/>
          <w:sz w:val="26"/>
          <w:szCs w:val="26"/>
        </w:rPr>
        <w:t>σται</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λελυ</w:t>
      </w:r>
      <w:r w:rsidRPr="004E13AA">
        <w:rPr>
          <w:rFonts w:ascii="PT Serif" w:hAnsi="PT Serif" w:cs="PT Serif"/>
          <w:color w:val="111111"/>
          <w:sz w:val="26"/>
          <w:szCs w:val="26"/>
        </w:rPr>
        <w:t>μ</w:t>
      </w:r>
      <w:r w:rsidRPr="004E13AA">
        <w:rPr>
          <w:rFonts w:ascii="Cambria" w:hAnsi="Cambria" w:cs="Cambria"/>
          <w:color w:val="111111"/>
          <w:sz w:val="26"/>
          <w:szCs w:val="26"/>
        </w:rPr>
        <w:t>ένον</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ἐ</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ο</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ρανο</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ς</w:t>
      </w:r>
      <w:r w:rsidRPr="004E13AA">
        <w:rPr>
          <w:rFonts w:ascii="PT Serif" w:hAnsi="PT Serif"/>
          <w:color w:val="111111"/>
          <w:sz w:val="26"/>
          <w:szCs w:val="26"/>
          <w:lang w:val="la-Latn"/>
        </w:rPr>
        <w:t>. </w:t>
      </w:r>
      <w:r w:rsidRPr="004E13AA">
        <w:rPr>
          <w:rFonts w:ascii="Cambria" w:hAnsi="Cambria" w:cs="Cambria"/>
          <w:color w:val="111111"/>
          <w:sz w:val="26"/>
          <w:szCs w:val="26"/>
        </w:rPr>
        <w:t>τότε</w:t>
      </w:r>
      <w:r w:rsidRPr="004E13AA">
        <w:rPr>
          <w:rFonts w:ascii="PT Serif" w:hAnsi="PT Serif"/>
          <w:color w:val="111111"/>
          <w:sz w:val="26"/>
          <w:szCs w:val="26"/>
          <w:lang w:val="la-Latn"/>
        </w:rPr>
        <w:t xml:space="preserve"> </w:t>
      </w:r>
      <w:r w:rsidRPr="004E13AA">
        <w:rPr>
          <w:rFonts w:ascii="Segoe UI Symbol" w:hAnsi="Segoe UI Symbol" w:cs="Segoe UI Symbol"/>
          <w:color w:val="111111"/>
          <w:sz w:val="26"/>
          <w:szCs w:val="26"/>
          <w:lang w:val="la-Latn"/>
        </w:rPr>
        <w:t>⸀</w:t>
      </w:r>
      <w:r w:rsidRPr="004E13AA">
        <w:rPr>
          <w:rFonts w:ascii="Cambria" w:hAnsi="Cambria" w:cs="Cambria"/>
          <w:color w:val="111111"/>
          <w:sz w:val="26"/>
          <w:szCs w:val="26"/>
        </w:rPr>
        <w:t>διεστείλατο</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Segoe UI Symbol" w:hAnsi="Segoe UI Symbol" w:cs="Segoe UI Symbol"/>
          <w:color w:val="111111"/>
          <w:sz w:val="26"/>
          <w:szCs w:val="26"/>
          <w:lang w:val="la-Latn"/>
        </w:rPr>
        <w:t>⸀</w:t>
      </w:r>
      <w:r w:rsidRPr="004E13AA">
        <w:rPr>
          <w:rFonts w:ascii="PT Serif" w:hAnsi="PT Serif"/>
          <w:color w:val="111111"/>
          <w:sz w:val="26"/>
          <w:szCs w:val="26"/>
        </w:rPr>
        <w:t>μ</w:t>
      </w:r>
      <w:r w:rsidRPr="004E13AA">
        <w:rPr>
          <w:rFonts w:ascii="Cambria" w:hAnsi="Cambria" w:cs="Cambria"/>
          <w:color w:val="111111"/>
          <w:sz w:val="26"/>
          <w:szCs w:val="26"/>
        </w:rPr>
        <w:t>αθητα</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ἵ</w:t>
      </w:r>
      <w:r w:rsidRPr="004E13AA">
        <w:rPr>
          <w:rFonts w:ascii="Cambria" w:hAnsi="Cambria" w:cs="Cambria"/>
          <w:color w:val="111111"/>
          <w:sz w:val="26"/>
          <w:szCs w:val="26"/>
        </w:rPr>
        <w:t>να</w:t>
      </w:r>
      <w:r w:rsidRPr="004E13AA">
        <w:rPr>
          <w:rFonts w:ascii="PT Serif" w:hAnsi="PT Serif"/>
          <w:color w:val="111111"/>
          <w:sz w:val="26"/>
          <w:szCs w:val="26"/>
          <w:lang w:val="la-Latn"/>
        </w:rPr>
        <w:t xml:space="preserve"> </w:t>
      </w:r>
      <w:r w:rsidRPr="004E13AA">
        <w:rPr>
          <w:rFonts w:ascii="PT Serif" w:hAnsi="PT Serif" w:cs="PT Serif"/>
          <w:color w:val="111111"/>
          <w:sz w:val="26"/>
          <w:szCs w:val="26"/>
        </w:rPr>
        <w:t>μ</w:t>
      </w:r>
      <w:r w:rsidRPr="004E13AA">
        <w:rPr>
          <w:rFonts w:ascii="Cambria" w:hAnsi="Cambria" w:cs="Cambria"/>
          <w:color w:val="111111"/>
          <w:sz w:val="26"/>
          <w:szCs w:val="26"/>
        </w:rPr>
        <w:t>ηδεν</w:t>
      </w:r>
      <w:r w:rsidRPr="004E13AA">
        <w:rPr>
          <w:rFonts w:ascii="Times New Roman" w:hAnsi="Times New Roman" w:cs="Times New Roman"/>
          <w:color w:val="111111"/>
          <w:sz w:val="26"/>
          <w:szCs w:val="26"/>
        </w:rPr>
        <w:t>ὶ</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ε</w:t>
      </w:r>
      <w:r w:rsidRPr="004E13AA">
        <w:rPr>
          <w:rFonts w:ascii="Times New Roman" w:hAnsi="Times New Roman" w:cs="Times New Roman"/>
          <w:color w:val="111111"/>
          <w:sz w:val="26"/>
          <w:szCs w:val="26"/>
        </w:rPr>
        <w:t>ἴ</w:t>
      </w:r>
      <w:r w:rsidRPr="004E13AA">
        <w:rPr>
          <w:rFonts w:ascii="PT Serif" w:hAnsi="PT Serif"/>
          <w:color w:val="111111"/>
          <w:sz w:val="26"/>
          <w:szCs w:val="26"/>
        </w:rPr>
        <w:t>π</w:t>
      </w:r>
      <w:r w:rsidRPr="004E13AA">
        <w:rPr>
          <w:rFonts w:ascii="Cambria" w:hAnsi="Cambria" w:cs="Cambria"/>
          <w:color w:val="111111"/>
          <w:sz w:val="26"/>
          <w:szCs w:val="26"/>
        </w:rPr>
        <w:t>ωσιν</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ὅ</w:t>
      </w:r>
      <w:r w:rsidRPr="004E13AA">
        <w:rPr>
          <w:rFonts w:ascii="Cambria" w:hAnsi="Cambria" w:cs="Cambria"/>
          <w:color w:val="111111"/>
          <w:sz w:val="26"/>
          <w:szCs w:val="26"/>
        </w:rPr>
        <w:t>τι</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α</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τός</w:t>
      </w:r>
      <w:r w:rsidRPr="004E13AA">
        <w:rPr>
          <w:rFonts w:ascii="PT Serif" w:hAnsi="PT Serif"/>
          <w:color w:val="111111"/>
          <w:sz w:val="26"/>
          <w:szCs w:val="26"/>
          <w:lang w:val="la-Latn"/>
        </w:rPr>
        <w:t xml:space="preserve"> </w:t>
      </w:r>
      <w:r w:rsidRPr="004E13AA">
        <w:rPr>
          <w:rFonts w:ascii="Segoe UI Symbol" w:hAnsi="Segoe UI Symbol" w:cs="Segoe UI Symbol"/>
          <w:color w:val="111111"/>
          <w:sz w:val="26"/>
          <w:szCs w:val="26"/>
          <w:lang w:val="la-Latn"/>
        </w:rPr>
        <w:t>⸀</w:t>
      </w:r>
      <w:r w:rsidRPr="004E13AA">
        <w:rPr>
          <w:rFonts w:ascii="Times New Roman" w:hAnsi="Times New Roman" w:cs="Times New Roman"/>
          <w:color w:val="111111"/>
          <w:sz w:val="26"/>
          <w:szCs w:val="26"/>
        </w:rPr>
        <w:t>ἐ</w:t>
      </w:r>
      <w:r w:rsidRPr="004E13AA">
        <w:rPr>
          <w:rFonts w:ascii="Cambria" w:hAnsi="Cambria" w:cs="Cambria"/>
          <w:color w:val="111111"/>
          <w:sz w:val="26"/>
          <w:szCs w:val="26"/>
        </w:rPr>
        <w:t>στιν</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ὁ</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χριστός</w:t>
      </w:r>
      <w:r w:rsidRPr="004E13AA">
        <w:rPr>
          <w:rFonts w:ascii="PT Serif" w:hAnsi="PT Serif"/>
          <w:color w:val="111111"/>
          <w:sz w:val="26"/>
          <w:szCs w:val="26"/>
          <w:lang w:val="la-Latn"/>
        </w:rPr>
        <w:t>. </w:t>
      </w:r>
    </w:p>
    <w:p w14:paraId="5020B490" w14:textId="77777777" w:rsidR="004E13AA" w:rsidRPr="004E13AA" w:rsidRDefault="004E13AA" w:rsidP="004E13AA">
      <w:pPr>
        <w:spacing w:after="200"/>
        <w:jc w:val="both"/>
        <w:rPr>
          <w:rFonts w:ascii="PT Serif" w:hAnsi="PT Serif"/>
          <w:color w:val="111111"/>
          <w:sz w:val="26"/>
          <w:szCs w:val="26"/>
          <w:lang w:val="la-Latn"/>
        </w:rPr>
      </w:pPr>
      <w:r w:rsidRPr="004E13AA">
        <w:rPr>
          <w:rFonts w:ascii="Times New Roman" w:hAnsi="Times New Roman" w:cs="Times New Roman"/>
          <w:color w:val="111111"/>
          <w:sz w:val="26"/>
          <w:szCs w:val="26"/>
        </w:rPr>
        <w:t>Ἀ</w:t>
      </w:r>
      <w:r w:rsidRPr="004E13AA">
        <w:rPr>
          <w:rFonts w:ascii="PT Serif" w:hAnsi="PT Serif"/>
          <w:color w:val="111111"/>
          <w:sz w:val="26"/>
          <w:szCs w:val="26"/>
        </w:rPr>
        <w:t>π</w:t>
      </w:r>
      <w:r w:rsidRPr="004E13AA">
        <w:rPr>
          <w:rFonts w:ascii="Times New Roman" w:hAnsi="Times New Roman" w:cs="Times New Roman"/>
          <w:color w:val="111111"/>
          <w:sz w:val="26"/>
          <w:szCs w:val="26"/>
        </w:rPr>
        <w:t>ὸ</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τότε</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ἤ</w:t>
      </w:r>
      <w:r w:rsidRPr="004E13AA">
        <w:rPr>
          <w:rFonts w:ascii="Cambria" w:hAnsi="Cambria" w:cs="Cambria"/>
          <w:color w:val="111111"/>
          <w:sz w:val="26"/>
          <w:szCs w:val="26"/>
        </w:rPr>
        <w:t>ρξατο</w:t>
      </w:r>
      <w:r w:rsidRPr="004E13AA">
        <w:rPr>
          <w:rFonts w:ascii="PT Serif" w:hAnsi="PT Serif"/>
          <w:color w:val="111111"/>
          <w:sz w:val="26"/>
          <w:szCs w:val="26"/>
          <w:lang w:val="la-Latn"/>
        </w:rPr>
        <w:t xml:space="preserve"> </w:t>
      </w:r>
      <w:r w:rsidRPr="004E13AA">
        <w:rPr>
          <w:rFonts w:ascii="Segoe UI Symbol" w:hAnsi="Segoe UI Symbol" w:cs="Segoe UI Symbol"/>
          <w:color w:val="111111"/>
          <w:sz w:val="26"/>
          <w:szCs w:val="26"/>
          <w:lang w:val="la-Latn"/>
        </w:rPr>
        <w:t>⸂</w:t>
      </w:r>
      <w:r w:rsidRPr="004E13AA">
        <w:rPr>
          <w:rFonts w:ascii="Times New Roman" w:hAnsi="Times New Roman" w:cs="Times New Roman"/>
          <w:color w:val="111111"/>
          <w:sz w:val="26"/>
          <w:szCs w:val="26"/>
        </w:rPr>
        <w:t>ὁ</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Ἰ</w:t>
      </w:r>
      <w:r w:rsidRPr="004E13AA">
        <w:rPr>
          <w:rFonts w:ascii="Cambria" w:hAnsi="Cambria" w:cs="Cambria"/>
          <w:color w:val="111111"/>
          <w:sz w:val="26"/>
          <w:szCs w:val="26"/>
        </w:rPr>
        <w:t>ησο</w:t>
      </w:r>
      <w:r w:rsidRPr="004E13AA">
        <w:rPr>
          <w:rFonts w:ascii="Times New Roman" w:hAnsi="Times New Roman" w:cs="Times New Roman"/>
          <w:color w:val="111111"/>
          <w:sz w:val="26"/>
          <w:szCs w:val="26"/>
        </w:rPr>
        <w:t>ῦ</w:t>
      </w:r>
      <w:r w:rsidRPr="004E13AA">
        <w:rPr>
          <w:rFonts w:ascii="Cambria" w:hAnsi="Cambria" w:cs="Cambria"/>
          <w:color w:val="111111"/>
          <w:sz w:val="26"/>
          <w:szCs w:val="26"/>
        </w:rPr>
        <w:t>ς</w:t>
      </w:r>
      <w:r w:rsidRPr="004E13AA">
        <w:rPr>
          <w:rFonts w:ascii="Segoe UI Symbol" w:hAnsi="Segoe UI Symbol" w:cs="Segoe UI Symbol"/>
          <w:color w:val="111111"/>
          <w:sz w:val="26"/>
          <w:szCs w:val="26"/>
          <w:lang w:val="la-Latn"/>
        </w:rPr>
        <w:t>⸃</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δεικνύειν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PT Serif" w:hAnsi="PT Serif" w:cs="PT Serif"/>
          <w:color w:val="111111"/>
          <w:sz w:val="26"/>
          <w:szCs w:val="26"/>
        </w:rPr>
        <w:t>μ</w:t>
      </w:r>
      <w:r w:rsidRPr="004E13AA">
        <w:rPr>
          <w:rFonts w:ascii="Cambria" w:hAnsi="Cambria" w:cs="Cambria"/>
          <w:color w:val="111111"/>
          <w:sz w:val="26"/>
          <w:szCs w:val="26"/>
        </w:rPr>
        <w:t>αθητα</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α</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ῦ</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ὅ</w:t>
      </w:r>
      <w:r w:rsidRPr="004E13AA">
        <w:rPr>
          <w:rFonts w:ascii="Cambria" w:hAnsi="Cambria" w:cs="Cambria"/>
          <w:color w:val="111111"/>
          <w:sz w:val="26"/>
          <w:szCs w:val="26"/>
        </w:rPr>
        <w:t>τι</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δε</w:t>
      </w:r>
      <w:r w:rsidRPr="004E13AA">
        <w:rPr>
          <w:rFonts w:ascii="Times New Roman" w:hAnsi="Times New Roman" w:cs="Times New Roman"/>
          <w:color w:val="111111"/>
          <w:sz w:val="26"/>
          <w:szCs w:val="26"/>
        </w:rPr>
        <w:t>ῖ</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α</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ὸ</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Segoe UI Symbol" w:hAnsi="Segoe UI Symbol" w:cs="Segoe UI Symbol"/>
          <w:color w:val="111111"/>
          <w:sz w:val="26"/>
          <w:szCs w:val="26"/>
          <w:lang w:val="la-Latn"/>
        </w:rPr>
        <w:t>⸂</w:t>
      </w:r>
      <w:r w:rsidRPr="004E13AA">
        <w:rPr>
          <w:rFonts w:ascii="Cambria" w:hAnsi="Cambria" w:cs="Cambria"/>
          <w:color w:val="111111"/>
          <w:sz w:val="26"/>
          <w:szCs w:val="26"/>
        </w:rPr>
        <w:t>ε</w:t>
      </w:r>
      <w:r w:rsidRPr="004E13AA">
        <w:rPr>
          <w:rFonts w:ascii="Times New Roman" w:hAnsi="Times New Roman" w:cs="Times New Roman"/>
          <w:color w:val="111111"/>
          <w:sz w:val="26"/>
          <w:szCs w:val="26"/>
        </w:rPr>
        <w:t>ἰ</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Ἱ</w:t>
      </w:r>
      <w:r w:rsidRPr="004E13AA">
        <w:rPr>
          <w:rFonts w:ascii="Cambria" w:hAnsi="Cambria" w:cs="Cambria"/>
          <w:color w:val="111111"/>
          <w:sz w:val="26"/>
          <w:szCs w:val="26"/>
        </w:rPr>
        <w:t>εροσόλυ</w:t>
      </w:r>
      <w:r w:rsidRPr="004E13AA">
        <w:rPr>
          <w:rFonts w:ascii="PT Serif" w:hAnsi="PT Serif" w:cs="PT Serif"/>
          <w:color w:val="111111"/>
          <w:sz w:val="26"/>
          <w:szCs w:val="26"/>
        </w:rPr>
        <w:t>μ</w:t>
      </w:r>
      <w:r w:rsidRPr="004E13AA">
        <w:rPr>
          <w:rFonts w:ascii="Cambria" w:hAnsi="Cambria" w:cs="Cambria"/>
          <w:color w:val="111111"/>
          <w:sz w:val="26"/>
          <w:szCs w:val="26"/>
        </w:rPr>
        <w:t>α</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ἀ</w:t>
      </w:r>
      <w:r w:rsidRPr="004E13AA">
        <w:rPr>
          <w:rFonts w:ascii="PT Serif" w:hAnsi="PT Serif"/>
          <w:color w:val="111111"/>
          <w:sz w:val="26"/>
          <w:szCs w:val="26"/>
        </w:rPr>
        <w:t>π</w:t>
      </w:r>
      <w:r w:rsidRPr="004E13AA">
        <w:rPr>
          <w:rFonts w:ascii="Cambria" w:hAnsi="Cambria" w:cs="Cambria"/>
          <w:color w:val="111111"/>
          <w:sz w:val="26"/>
          <w:szCs w:val="26"/>
        </w:rPr>
        <w:t>ελθε</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ν</w:t>
      </w:r>
      <w:r w:rsidRPr="004E13AA">
        <w:rPr>
          <w:rFonts w:ascii="Segoe UI Symbol" w:hAnsi="Segoe UI Symbol" w:cs="Segoe UI Symbol"/>
          <w:color w:val="111111"/>
          <w:sz w:val="26"/>
          <w:szCs w:val="26"/>
          <w:lang w:val="la-Latn"/>
        </w:rPr>
        <w:t>⸃</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κα</w:t>
      </w:r>
      <w:r w:rsidRPr="004E13AA">
        <w:rPr>
          <w:rFonts w:ascii="Times New Roman" w:hAnsi="Times New Roman" w:cs="Times New Roman"/>
          <w:color w:val="111111"/>
          <w:sz w:val="26"/>
          <w:szCs w:val="26"/>
        </w:rPr>
        <w:t>ὶ</w:t>
      </w:r>
      <w:r w:rsidRPr="004E13AA">
        <w:rPr>
          <w:rFonts w:ascii="PT Serif" w:hAnsi="PT Serif"/>
          <w:color w:val="111111"/>
          <w:sz w:val="26"/>
          <w:szCs w:val="26"/>
          <w:lang w:val="la-Latn"/>
        </w:rPr>
        <w:t xml:space="preserve"> </w:t>
      </w:r>
      <w:r w:rsidRPr="004E13AA">
        <w:rPr>
          <w:rFonts w:ascii="PT Serif" w:hAnsi="PT Serif"/>
          <w:color w:val="111111"/>
          <w:sz w:val="26"/>
          <w:szCs w:val="26"/>
        </w:rPr>
        <w:t>π</w:t>
      </w:r>
      <w:r w:rsidRPr="004E13AA">
        <w:rPr>
          <w:rFonts w:ascii="Cambria" w:hAnsi="Cambria" w:cs="Cambria"/>
          <w:color w:val="111111"/>
          <w:sz w:val="26"/>
          <w:szCs w:val="26"/>
        </w:rPr>
        <w:t>ολλ</w:t>
      </w:r>
      <w:r w:rsidRPr="004E13AA">
        <w:rPr>
          <w:rFonts w:ascii="Times New Roman" w:hAnsi="Times New Roman" w:cs="Times New Roman"/>
          <w:color w:val="111111"/>
          <w:sz w:val="26"/>
          <w:szCs w:val="26"/>
        </w:rPr>
        <w:t>ὰ</w:t>
      </w:r>
      <w:r w:rsidRPr="004E13AA">
        <w:rPr>
          <w:rFonts w:ascii="PT Serif" w:hAnsi="PT Serif"/>
          <w:color w:val="111111"/>
          <w:sz w:val="26"/>
          <w:szCs w:val="26"/>
          <w:lang w:val="la-Latn"/>
        </w:rPr>
        <w:t xml:space="preserve"> </w:t>
      </w:r>
      <w:r w:rsidRPr="004E13AA">
        <w:rPr>
          <w:rFonts w:ascii="PT Serif" w:hAnsi="PT Serif"/>
          <w:color w:val="111111"/>
          <w:sz w:val="26"/>
          <w:szCs w:val="26"/>
        </w:rPr>
        <w:t>π</w:t>
      </w:r>
      <w:r w:rsidRPr="004E13AA">
        <w:rPr>
          <w:rFonts w:ascii="Cambria" w:hAnsi="Cambria" w:cs="Cambria"/>
          <w:color w:val="111111"/>
          <w:sz w:val="26"/>
          <w:szCs w:val="26"/>
        </w:rPr>
        <w:t>αθε</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ἀ</w:t>
      </w:r>
      <w:r w:rsidRPr="004E13AA">
        <w:rPr>
          <w:rFonts w:ascii="PT Serif" w:hAnsi="PT Serif"/>
          <w:color w:val="111111"/>
          <w:sz w:val="26"/>
          <w:szCs w:val="26"/>
        </w:rPr>
        <w:t>π</w:t>
      </w:r>
      <w:r w:rsidRPr="004E13AA">
        <w:rPr>
          <w:rFonts w:ascii="Times New Roman" w:hAnsi="Times New Roman" w:cs="Times New Roman"/>
          <w:color w:val="111111"/>
          <w:sz w:val="26"/>
          <w:szCs w:val="26"/>
        </w:rPr>
        <w:t>ὸ</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ῶ</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PT Serif" w:hAnsi="PT Serif" w:cs="PT Serif"/>
          <w:color w:val="111111"/>
          <w:sz w:val="26"/>
          <w:szCs w:val="26"/>
        </w:rPr>
        <w:t>π</w:t>
      </w:r>
      <w:r w:rsidRPr="004E13AA">
        <w:rPr>
          <w:rFonts w:ascii="Cambria" w:hAnsi="Cambria" w:cs="Cambria"/>
          <w:color w:val="111111"/>
          <w:sz w:val="26"/>
          <w:szCs w:val="26"/>
        </w:rPr>
        <w:t>ρεσβυτέρων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κα</w:t>
      </w:r>
      <w:r w:rsidRPr="004E13AA">
        <w:rPr>
          <w:rFonts w:ascii="Times New Roman" w:hAnsi="Times New Roman" w:cs="Times New Roman"/>
          <w:color w:val="111111"/>
          <w:sz w:val="26"/>
          <w:szCs w:val="26"/>
        </w:rPr>
        <w:t>ὶ</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ἀ</w:t>
      </w:r>
      <w:r w:rsidRPr="004E13AA">
        <w:rPr>
          <w:rFonts w:ascii="Cambria" w:hAnsi="Cambria" w:cs="Cambria"/>
          <w:color w:val="111111"/>
          <w:sz w:val="26"/>
          <w:szCs w:val="26"/>
        </w:rPr>
        <w:t>ρχιερέων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κα</w:t>
      </w:r>
      <w:r w:rsidRPr="004E13AA">
        <w:rPr>
          <w:rFonts w:ascii="Times New Roman" w:hAnsi="Times New Roman" w:cs="Times New Roman"/>
          <w:color w:val="111111"/>
          <w:sz w:val="26"/>
          <w:szCs w:val="26"/>
        </w:rPr>
        <w:t>ὶ</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γρα</w:t>
      </w:r>
      <w:r w:rsidRPr="004E13AA">
        <w:rPr>
          <w:rFonts w:ascii="PT Serif" w:hAnsi="PT Serif" w:cs="PT Serif"/>
          <w:color w:val="111111"/>
          <w:sz w:val="26"/>
          <w:szCs w:val="26"/>
        </w:rPr>
        <w:t>μμ</w:t>
      </w:r>
      <w:r w:rsidRPr="004E13AA">
        <w:rPr>
          <w:rFonts w:ascii="Cambria" w:hAnsi="Cambria" w:cs="Cambria"/>
          <w:color w:val="111111"/>
          <w:sz w:val="26"/>
          <w:szCs w:val="26"/>
        </w:rPr>
        <w:t>ατέων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κα</w:t>
      </w:r>
      <w:r w:rsidRPr="004E13AA">
        <w:rPr>
          <w:rFonts w:ascii="Times New Roman" w:hAnsi="Times New Roman" w:cs="Times New Roman"/>
          <w:color w:val="111111"/>
          <w:sz w:val="26"/>
          <w:szCs w:val="26"/>
        </w:rPr>
        <w:t>ὶ</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ἀ</w:t>
      </w:r>
      <w:r w:rsidRPr="004E13AA">
        <w:rPr>
          <w:rFonts w:ascii="PT Serif" w:hAnsi="PT Serif"/>
          <w:color w:val="111111"/>
          <w:sz w:val="26"/>
          <w:szCs w:val="26"/>
        </w:rPr>
        <w:t>π</w:t>
      </w:r>
      <w:r w:rsidRPr="004E13AA">
        <w:rPr>
          <w:rFonts w:ascii="Cambria" w:hAnsi="Cambria" w:cs="Cambria"/>
          <w:color w:val="111111"/>
          <w:sz w:val="26"/>
          <w:szCs w:val="26"/>
        </w:rPr>
        <w:t>οκτανθ</w:t>
      </w:r>
      <w:r w:rsidRPr="004E13AA">
        <w:rPr>
          <w:rFonts w:ascii="Times New Roman" w:hAnsi="Times New Roman" w:cs="Times New Roman"/>
          <w:color w:val="111111"/>
          <w:sz w:val="26"/>
          <w:szCs w:val="26"/>
        </w:rPr>
        <w:t>ῆ</w:t>
      </w:r>
      <w:r w:rsidRPr="004E13AA">
        <w:rPr>
          <w:rFonts w:ascii="Cambria" w:hAnsi="Cambria" w:cs="Cambria"/>
          <w:color w:val="111111"/>
          <w:sz w:val="26"/>
          <w:szCs w:val="26"/>
        </w:rPr>
        <w:t>ναι</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κα</w:t>
      </w:r>
      <w:r w:rsidRPr="004E13AA">
        <w:rPr>
          <w:rFonts w:ascii="Times New Roman" w:hAnsi="Times New Roman" w:cs="Times New Roman"/>
          <w:color w:val="111111"/>
          <w:sz w:val="26"/>
          <w:szCs w:val="26"/>
        </w:rPr>
        <w:t>ὶ</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ῇ</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τρίτ</w:t>
      </w:r>
      <w:r w:rsidRPr="004E13AA">
        <w:rPr>
          <w:rFonts w:ascii="Times New Roman" w:hAnsi="Times New Roman" w:cs="Times New Roman"/>
          <w:color w:val="111111"/>
          <w:sz w:val="26"/>
          <w:szCs w:val="26"/>
        </w:rPr>
        <w:t>ῃ</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ἡ</w:t>
      </w:r>
      <w:r w:rsidRPr="004E13AA">
        <w:rPr>
          <w:rFonts w:ascii="PT Serif" w:hAnsi="PT Serif"/>
          <w:color w:val="111111"/>
          <w:sz w:val="26"/>
          <w:szCs w:val="26"/>
        </w:rPr>
        <w:t>μ</w:t>
      </w:r>
      <w:r w:rsidRPr="004E13AA">
        <w:rPr>
          <w:rFonts w:ascii="Cambria" w:hAnsi="Cambria" w:cs="Cambria"/>
          <w:color w:val="111111"/>
          <w:sz w:val="26"/>
          <w:szCs w:val="26"/>
        </w:rPr>
        <w:t>έρ</w:t>
      </w:r>
      <w:r w:rsidRPr="004E13AA">
        <w:rPr>
          <w:rFonts w:ascii="Times New Roman" w:hAnsi="Times New Roman" w:cs="Times New Roman"/>
          <w:color w:val="111111"/>
          <w:sz w:val="26"/>
          <w:szCs w:val="26"/>
        </w:rPr>
        <w:t>ᾳ</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ἐ</w:t>
      </w:r>
      <w:r w:rsidRPr="004E13AA">
        <w:rPr>
          <w:rFonts w:ascii="Cambria" w:hAnsi="Cambria" w:cs="Cambria"/>
          <w:color w:val="111111"/>
          <w:sz w:val="26"/>
          <w:szCs w:val="26"/>
        </w:rPr>
        <w:t>γερθ</w:t>
      </w:r>
      <w:r w:rsidRPr="004E13AA">
        <w:rPr>
          <w:rFonts w:ascii="Times New Roman" w:hAnsi="Times New Roman" w:cs="Times New Roman"/>
          <w:color w:val="111111"/>
          <w:sz w:val="26"/>
          <w:szCs w:val="26"/>
        </w:rPr>
        <w:t>ῆ</w:t>
      </w:r>
      <w:r w:rsidRPr="004E13AA">
        <w:rPr>
          <w:rFonts w:ascii="Cambria" w:hAnsi="Cambria" w:cs="Cambria"/>
          <w:color w:val="111111"/>
          <w:sz w:val="26"/>
          <w:szCs w:val="26"/>
        </w:rPr>
        <w:t>ναι</w:t>
      </w:r>
      <w:r w:rsidRPr="004E13AA">
        <w:rPr>
          <w:rFonts w:ascii="PT Serif" w:hAnsi="PT Serif"/>
          <w:color w:val="111111"/>
          <w:sz w:val="26"/>
          <w:szCs w:val="26"/>
          <w:lang w:val="la-Latn"/>
        </w:rPr>
        <w:t>. </w:t>
      </w:r>
      <w:r w:rsidRPr="004E13AA">
        <w:rPr>
          <w:rFonts w:ascii="Cambria" w:hAnsi="Cambria" w:cs="Cambria"/>
          <w:color w:val="111111"/>
          <w:sz w:val="26"/>
          <w:szCs w:val="26"/>
        </w:rPr>
        <w:t>κα</w:t>
      </w:r>
      <w:r w:rsidRPr="004E13AA">
        <w:rPr>
          <w:rFonts w:ascii="Times New Roman" w:hAnsi="Times New Roman" w:cs="Times New Roman"/>
          <w:color w:val="111111"/>
          <w:sz w:val="26"/>
          <w:szCs w:val="26"/>
        </w:rPr>
        <w:t>ὶ</w:t>
      </w:r>
      <w:r w:rsidRPr="004E13AA">
        <w:rPr>
          <w:rFonts w:ascii="PT Serif" w:hAnsi="PT Serif"/>
          <w:color w:val="111111"/>
          <w:sz w:val="26"/>
          <w:szCs w:val="26"/>
          <w:lang w:val="la-Latn"/>
        </w:rPr>
        <w:t xml:space="preserve"> </w:t>
      </w:r>
      <w:r w:rsidRPr="004E13AA">
        <w:rPr>
          <w:rFonts w:ascii="PT Serif" w:hAnsi="PT Serif"/>
          <w:color w:val="111111"/>
          <w:sz w:val="26"/>
          <w:szCs w:val="26"/>
        </w:rPr>
        <w:t>π</w:t>
      </w:r>
      <w:r w:rsidRPr="004E13AA">
        <w:rPr>
          <w:rFonts w:ascii="Cambria" w:hAnsi="Cambria" w:cs="Cambria"/>
          <w:color w:val="111111"/>
          <w:sz w:val="26"/>
          <w:szCs w:val="26"/>
        </w:rPr>
        <w:t>ροσλαβό</w:t>
      </w:r>
      <w:r w:rsidRPr="004E13AA">
        <w:rPr>
          <w:rFonts w:ascii="PT Serif" w:hAnsi="PT Serif" w:cs="PT Serif"/>
          <w:color w:val="111111"/>
          <w:sz w:val="26"/>
          <w:szCs w:val="26"/>
        </w:rPr>
        <w:t>μ</w:t>
      </w:r>
      <w:r w:rsidRPr="004E13AA">
        <w:rPr>
          <w:rFonts w:ascii="Cambria" w:hAnsi="Cambria" w:cs="Cambria"/>
          <w:color w:val="111111"/>
          <w:sz w:val="26"/>
          <w:szCs w:val="26"/>
        </w:rPr>
        <w:t>ενος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α</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ὸ</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ὁ</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Πέτρος</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ἤ</w:t>
      </w:r>
      <w:r w:rsidRPr="004E13AA">
        <w:rPr>
          <w:rFonts w:ascii="Cambria" w:hAnsi="Cambria" w:cs="Cambria"/>
          <w:color w:val="111111"/>
          <w:sz w:val="26"/>
          <w:szCs w:val="26"/>
        </w:rPr>
        <w:t>ρξατο</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ἐ</w:t>
      </w:r>
      <w:r w:rsidRPr="004E13AA">
        <w:rPr>
          <w:rFonts w:ascii="PT Serif" w:hAnsi="PT Serif"/>
          <w:color w:val="111111"/>
          <w:sz w:val="26"/>
          <w:szCs w:val="26"/>
        </w:rPr>
        <w:t>π</w:t>
      </w:r>
      <w:r w:rsidRPr="004E13AA">
        <w:rPr>
          <w:rFonts w:ascii="Cambria" w:hAnsi="Cambria" w:cs="Cambria"/>
          <w:color w:val="111111"/>
          <w:sz w:val="26"/>
          <w:szCs w:val="26"/>
        </w:rPr>
        <w:t>ιτι</w:t>
      </w:r>
      <w:r w:rsidRPr="004E13AA">
        <w:rPr>
          <w:rFonts w:ascii="PT Serif" w:hAnsi="PT Serif" w:cs="PT Serif"/>
          <w:color w:val="111111"/>
          <w:sz w:val="26"/>
          <w:szCs w:val="26"/>
        </w:rPr>
        <w:t>μ</w:t>
      </w:r>
      <w:r w:rsidRPr="004E13AA">
        <w:rPr>
          <w:rFonts w:ascii="Times New Roman" w:hAnsi="Times New Roman" w:cs="Times New Roman"/>
          <w:color w:val="111111"/>
          <w:sz w:val="26"/>
          <w:szCs w:val="26"/>
        </w:rPr>
        <w:t>ᾶ</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α</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ῷ</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λέγων·</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Ἵ</w:t>
      </w:r>
      <w:r w:rsidRPr="004E13AA">
        <w:rPr>
          <w:rFonts w:ascii="Cambria" w:hAnsi="Cambria" w:cs="Cambria"/>
          <w:color w:val="111111"/>
          <w:sz w:val="26"/>
          <w:szCs w:val="26"/>
        </w:rPr>
        <w:t>λεώς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σοι</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κύριε·</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ο</w:t>
      </w:r>
      <w:r w:rsidRPr="004E13AA">
        <w:rPr>
          <w:rFonts w:ascii="Times New Roman" w:hAnsi="Times New Roman" w:cs="Times New Roman"/>
          <w:color w:val="111111"/>
          <w:sz w:val="26"/>
          <w:szCs w:val="26"/>
        </w:rPr>
        <w:t>ὐ</w:t>
      </w:r>
      <w:r w:rsidRPr="004E13AA">
        <w:rPr>
          <w:rFonts w:ascii="PT Serif" w:hAnsi="PT Serif"/>
          <w:color w:val="111111"/>
          <w:sz w:val="26"/>
          <w:szCs w:val="26"/>
          <w:lang w:val="la-Latn"/>
        </w:rPr>
        <w:t xml:space="preserve"> </w:t>
      </w:r>
      <w:r w:rsidRPr="004E13AA">
        <w:rPr>
          <w:rFonts w:ascii="PT Serif" w:hAnsi="PT Serif"/>
          <w:color w:val="111111"/>
          <w:sz w:val="26"/>
          <w:szCs w:val="26"/>
        </w:rPr>
        <w:t>μ</w:t>
      </w:r>
      <w:r w:rsidRPr="004E13AA">
        <w:rPr>
          <w:rFonts w:ascii="Times New Roman" w:hAnsi="Times New Roman" w:cs="Times New Roman"/>
          <w:color w:val="111111"/>
          <w:sz w:val="26"/>
          <w:szCs w:val="26"/>
        </w:rPr>
        <w:t>ὴ</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ἔ</w:t>
      </w:r>
      <w:r w:rsidRPr="004E13AA">
        <w:rPr>
          <w:rFonts w:ascii="Cambria" w:hAnsi="Cambria" w:cs="Cambria"/>
          <w:color w:val="111111"/>
          <w:sz w:val="26"/>
          <w:szCs w:val="26"/>
        </w:rPr>
        <w:t>σται</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σοι</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ῦ</w:t>
      </w:r>
      <w:r w:rsidRPr="004E13AA">
        <w:rPr>
          <w:rFonts w:ascii="Cambria" w:hAnsi="Cambria" w:cs="Cambria"/>
          <w:color w:val="111111"/>
          <w:sz w:val="26"/>
          <w:szCs w:val="26"/>
        </w:rPr>
        <w:t>το</w:t>
      </w:r>
      <w:r w:rsidRPr="004E13AA">
        <w:rPr>
          <w:rFonts w:ascii="PT Serif" w:hAnsi="PT Serif"/>
          <w:color w:val="111111"/>
          <w:sz w:val="26"/>
          <w:szCs w:val="26"/>
          <w:lang w:val="la-Latn"/>
        </w:rPr>
        <w:t>. </w:t>
      </w:r>
      <w:r w:rsidRPr="004E13AA">
        <w:rPr>
          <w:rFonts w:ascii="Times New Roman" w:hAnsi="Times New Roman" w:cs="Times New Roman"/>
          <w:color w:val="111111"/>
          <w:sz w:val="26"/>
          <w:szCs w:val="26"/>
        </w:rPr>
        <w:t>ὁ</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δ</w:t>
      </w:r>
      <w:r w:rsidRPr="004E13AA">
        <w:rPr>
          <w:rFonts w:ascii="Times New Roman" w:hAnsi="Times New Roman" w:cs="Times New Roman"/>
          <w:color w:val="111111"/>
          <w:sz w:val="26"/>
          <w:szCs w:val="26"/>
        </w:rPr>
        <w:t>ὲ</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στραφε</w:t>
      </w:r>
      <w:r w:rsidRPr="004E13AA">
        <w:rPr>
          <w:rFonts w:ascii="Times New Roman" w:hAnsi="Times New Roman" w:cs="Times New Roman"/>
          <w:color w:val="111111"/>
          <w:sz w:val="26"/>
          <w:szCs w:val="26"/>
        </w:rPr>
        <w:t>ὶ</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ε</w:t>
      </w:r>
      <w:r w:rsidRPr="004E13AA">
        <w:rPr>
          <w:rFonts w:ascii="Times New Roman" w:hAnsi="Times New Roman" w:cs="Times New Roman"/>
          <w:color w:val="111111"/>
          <w:sz w:val="26"/>
          <w:szCs w:val="26"/>
        </w:rPr>
        <w:t>ἶ</w:t>
      </w:r>
      <w:r w:rsidRPr="004E13AA">
        <w:rPr>
          <w:rFonts w:ascii="PT Serif" w:hAnsi="PT Serif"/>
          <w:color w:val="111111"/>
          <w:sz w:val="26"/>
          <w:szCs w:val="26"/>
        </w:rPr>
        <w:t>π</w:t>
      </w:r>
      <w:r w:rsidRPr="004E13AA">
        <w:rPr>
          <w:rFonts w:ascii="Cambria" w:hAnsi="Cambria" w:cs="Cambria"/>
          <w:color w:val="111111"/>
          <w:sz w:val="26"/>
          <w:szCs w:val="26"/>
        </w:rPr>
        <w:t>εν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ῷ</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Πέτρ</w:t>
      </w:r>
      <w:r w:rsidRPr="004E13AA">
        <w:rPr>
          <w:rFonts w:ascii="Times New Roman" w:hAnsi="Times New Roman" w:cs="Times New Roman"/>
          <w:color w:val="111111"/>
          <w:sz w:val="26"/>
          <w:szCs w:val="26"/>
        </w:rPr>
        <w:t>ῳ</w:t>
      </w:r>
      <w:r w:rsidRPr="004E13AA">
        <w:rPr>
          <w:rFonts w:ascii="Cambria" w:hAnsi="Cambria" w:cs="Cambria"/>
          <w:color w:val="111111"/>
          <w:sz w:val="26"/>
          <w:szCs w:val="26"/>
        </w:rPr>
        <w:t>·</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Ὕ</w:t>
      </w:r>
      <w:r w:rsidRPr="004E13AA">
        <w:rPr>
          <w:rFonts w:ascii="PT Serif" w:hAnsi="PT Serif"/>
          <w:color w:val="111111"/>
          <w:sz w:val="26"/>
          <w:szCs w:val="26"/>
        </w:rPr>
        <w:t>π</w:t>
      </w:r>
      <w:r w:rsidRPr="004E13AA">
        <w:rPr>
          <w:rFonts w:ascii="Cambria" w:hAnsi="Cambria" w:cs="Cambria"/>
          <w:color w:val="111111"/>
          <w:sz w:val="26"/>
          <w:szCs w:val="26"/>
        </w:rPr>
        <w:t>αγε</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ὀ</w:t>
      </w:r>
      <w:r w:rsidRPr="004E13AA">
        <w:rPr>
          <w:rFonts w:ascii="PT Serif" w:hAnsi="PT Serif"/>
          <w:color w:val="111111"/>
          <w:sz w:val="26"/>
          <w:szCs w:val="26"/>
        </w:rPr>
        <w:t>π</w:t>
      </w:r>
      <w:r w:rsidRPr="004E13AA">
        <w:rPr>
          <w:rFonts w:ascii="Cambria" w:hAnsi="Cambria" w:cs="Cambria"/>
          <w:color w:val="111111"/>
          <w:sz w:val="26"/>
          <w:szCs w:val="26"/>
        </w:rPr>
        <w:t>ίσω</w:t>
      </w:r>
      <w:r w:rsidRPr="004E13AA">
        <w:rPr>
          <w:rFonts w:ascii="PT Serif" w:hAnsi="PT Serif"/>
          <w:color w:val="111111"/>
          <w:sz w:val="26"/>
          <w:szCs w:val="26"/>
          <w:lang w:val="la-Latn"/>
        </w:rPr>
        <w:t xml:space="preserve"> </w:t>
      </w:r>
      <w:r w:rsidRPr="004E13AA">
        <w:rPr>
          <w:rFonts w:ascii="PT Serif" w:hAnsi="PT Serif" w:cs="PT Serif"/>
          <w:color w:val="111111"/>
          <w:sz w:val="26"/>
          <w:szCs w:val="26"/>
        </w:rPr>
        <w:t>μ</w:t>
      </w:r>
      <w:r w:rsidRPr="004E13AA">
        <w:rPr>
          <w:rFonts w:ascii="Cambria" w:hAnsi="Cambria" w:cs="Cambria"/>
          <w:color w:val="111111"/>
          <w:sz w:val="26"/>
          <w:szCs w:val="26"/>
        </w:rPr>
        <w:t>ου</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Σαταν</w:t>
      </w:r>
      <w:r w:rsidRPr="004E13AA">
        <w:rPr>
          <w:rFonts w:ascii="Times New Roman" w:hAnsi="Times New Roman" w:cs="Times New Roman"/>
          <w:color w:val="111111"/>
          <w:sz w:val="26"/>
          <w:szCs w:val="26"/>
        </w:rPr>
        <w:t>ᾶ</w:t>
      </w:r>
      <w:r w:rsidRPr="004E13AA">
        <w:rPr>
          <w:rFonts w:ascii="Cambria" w:hAnsi="Cambria" w:cs="Cambria"/>
          <w:color w:val="111111"/>
          <w:sz w:val="26"/>
          <w:szCs w:val="26"/>
        </w:rPr>
        <w:t>·</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σκάνδαλον</w:t>
      </w:r>
      <w:r w:rsidRPr="004E13AA">
        <w:rPr>
          <w:rFonts w:ascii="PT Serif" w:hAnsi="PT Serif"/>
          <w:color w:val="111111"/>
          <w:sz w:val="26"/>
          <w:szCs w:val="26"/>
          <w:lang w:val="la-Latn"/>
        </w:rPr>
        <w:t xml:space="preserve"> </w:t>
      </w:r>
      <w:r w:rsidRPr="004E13AA">
        <w:rPr>
          <w:rFonts w:ascii="Segoe UI Symbol" w:hAnsi="Segoe UI Symbol" w:cs="Segoe UI Symbol"/>
          <w:color w:val="111111"/>
          <w:sz w:val="26"/>
          <w:szCs w:val="26"/>
          <w:lang w:val="la-Latn"/>
        </w:rPr>
        <w:t>⸂</w:t>
      </w:r>
      <w:r w:rsidRPr="004E13AA">
        <w:rPr>
          <w:rFonts w:ascii="Cambria" w:hAnsi="Cambria" w:cs="Cambria"/>
          <w:color w:val="111111"/>
          <w:sz w:val="26"/>
          <w:szCs w:val="26"/>
        </w:rPr>
        <w:t>ε</w:t>
      </w:r>
      <w:r w:rsidRPr="004E13AA">
        <w:rPr>
          <w:rFonts w:ascii="Times New Roman" w:hAnsi="Times New Roman" w:cs="Times New Roman"/>
          <w:color w:val="111111"/>
          <w:sz w:val="26"/>
          <w:szCs w:val="26"/>
        </w:rPr>
        <w:t>ἶ</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ἐ</w:t>
      </w:r>
      <w:r w:rsidRPr="004E13AA">
        <w:rPr>
          <w:rFonts w:ascii="PT Serif" w:hAnsi="PT Serif"/>
          <w:color w:val="111111"/>
          <w:sz w:val="26"/>
          <w:szCs w:val="26"/>
        </w:rPr>
        <w:t>μ</w:t>
      </w:r>
      <w:r w:rsidRPr="004E13AA">
        <w:rPr>
          <w:rFonts w:ascii="Cambria" w:hAnsi="Cambria" w:cs="Cambria"/>
          <w:color w:val="111111"/>
          <w:sz w:val="26"/>
          <w:szCs w:val="26"/>
        </w:rPr>
        <w:t>ο</w:t>
      </w:r>
      <w:r w:rsidRPr="004E13AA">
        <w:rPr>
          <w:rFonts w:ascii="Times New Roman" w:hAnsi="Times New Roman" w:cs="Times New Roman"/>
          <w:color w:val="111111"/>
          <w:sz w:val="26"/>
          <w:szCs w:val="26"/>
        </w:rPr>
        <w:t>ῦ</w:t>
      </w:r>
      <w:r w:rsidRPr="004E13AA">
        <w:rPr>
          <w:rFonts w:ascii="Segoe UI Symbol" w:hAnsi="Segoe UI Symbol" w:cs="Segoe UI Symbol"/>
          <w:color w:val="111111"/>
          <w:sz w:val="26"/>
          <w:szCs w:val="26"/>
          <w:lang w:val="la-Latn"/>
        </w:rPr>
        <w:t>⸃</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ὅ</w:t>
      </w:r>
      <w:r w:rsidRPr="004E13AA">
        <w:rPr>
          <w:rFonts w:ascii="Cambria" w:hAnsi="Cambria" w:cs="Cambria"/>
          <w:color w:val="111111"/>
          <w:sz w:val="26"/>
          <w:szCs w:val="26"/>
        </w:rPr>
        <w:t>τι</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ο</w:t>
      </w:r>
      <w:r w:rsidRPr="004E13AA">
        <w:rPr>
          <w:rFonts w:ascii="Times New Roman" w:hAnsi="Times New Roman" w:cs="Times New Roman"/>
          <w:color w:val="111111"/>
          <w:sz w:val="26"/>
          <w:szCs w:val="26"/>
        </w:rPr>
        <w:t>ὐ</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φρονε</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ὰ</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ῦ</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θεο</w:t>
      </w:r>
      <w:r w:rsidRPr="004E13AA">
        <w:rPr>
          <w:rFonts w:ascii="Times New Roman" w:hAnsi="Times New Roman" w:cs="Times New Roman"/>
          <w:color w:val="111111"/>
          <w:sz w:val="26"/>
          <w:szCs w:val="26"/>
        </w:rPr>
        <w:t>ῦ</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ἀ</w:t>
      </w:r>
      <w:r w:rsidRPr="004E13AA">
        <w:rPr>
          <w:rFonts w:ascii="Cambria" w:hAnsi="Cambria" w:cs="Cambria"/>
          <w:color w:val="111111"/>
          <w:sz w:val="26"/>
          <w:szCs w:val="26"/>
        </w:rPr>
        <w:t>λλ</w:t>
      </w:r>
      <w:r w:rsidRPr="004E13AA">
        <w:rPr>
          <w:rFonts w:ascii="Times New Roman" w:hAnsi="Times New Roman" w:cs="Times New Roman"/>
          <w:color w:val="111111"/>
          <w:sz w:val="26"/>
          <w:szCs w:val="26"/>
        </w:rPr>
        <w:t>ὰ</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ὰ</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ῶ</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ἀ</w:t>
      </w:r>
      <w:r w:rsidRPr="004E13AA">
        <w:rPr>
          <w:rFonts w:ascii="Cambria" w:hAnsi="Cambria" w:cs="Cambria"/>
          <w:color w:val="111111"/>
          <w:sz w:val="26"/>
          <w:szCs w:val="26"/>
        </w:rPr>
        <w:t>νθρώ</w:t>
      </w:r>
      <w:r w:rsidRPr="004E13AA">
        <w:rPr>
          <w:rFonts w:ascii="PT Serif" w:hAnsi="PT Serif" w:cs="PT Serif"/>
          <w:color w:val="111111"/>
          <w:sz w:val="26"/>
          <w:szCs w:val="26"/>
        </w:rPr>
        <w:t>π</w:t>
      </w:r>
      <w:r w:rsidRPr="004E13AA">
        <w:rPr>
          <w:rFonts w:ascii="Cambria" w:hAnsi="Cambria" w:cs="Cambria"/>
          <w:color w:val="111111"/>
          <w:sz w:val="26"/>
          <w:szCs w:val="26"/>
        </w:rPr>
        <w:t>ων</w:t>
      </w:r>
      <w:r w:rsidRPr="004E13AA">
        <w:rPr>
          <w:rFonts w:ascii="PT Serif" w:hAnsi="PT Serif"/>
          <w:color w:val="111111"/>
          <w:sz w:val="26"/>
          <w:szCs w:val="26"/>
          <w:lang w:val="la-Latn"/>
        </w:rPr>
        <w:t>. </w:t>
      </w:r>
    </w:p>
    <w:p w14:paraId="11BBDA06" w14:textId="77777777" w:rsidR="004E13AA" w:rsidRPr="004E13AA" w:rsidRDefault="004E13AA" w:rsidP="004E13AA">
      <w:pPr>
        <w:spacing w:after="200"/>
        <w:jc w:val="both"/>
        <w:rPr>
          <w:rFonts w:ascii="Arial" w:hAnsi="Arial" w:cs="Arial"/>
          <w:sz w:val="24"/>
          <w:szCs w:val="24"/>
          <w:lang w:val="la-Latn"/>
        </w:rPr>
      </w:pPr>
      <w:r w:rsidRPr="004E13AA">
        <w:rPr>
          <w:rFonts w:ascii="Cambria" w:hAnsi="Cambria" w:cs="Cambria"/>
          <w:color w:val="111111"/>
          <w:sz w:val="26"/>
          <w:szCs w:val="26"/>
        </w:rPr>
        <w:t>Τότε</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ὁ</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Ἰ</w:t>
      </w:r>
      <w:r w:rsidRPr="004E13AA">
        <w:rPr>
          <w:rFonts w:ascii="Cambria" w:hAnsi="Cambria" w:cs="Cambria"/>
          <w:color w:val="111111"/>
          <w:sz w:val="26"/>
          <w:szCs w:val="26"/>
        </w:rPr>
        <w:t>ησο</w:t>
      </w:r>
      <w:r w:rsidRPr="004E13AA">
        <w:rPr>
          <w:rFonts w:ascii="Times New Roman" w:hAnsi="Times New Roman" w:cs="Times New Roman"/>
          <w:color w:val="111111"/>
          <w:sz w:val="26"/>
          <w:szCs w:val="26"/>
        </w:rPr>
        <w:t>ῦ</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ε</w:t>
      </w:r>
      <w:r w:rsidRPr="004E13AA">
        <w:rPr>
          <w:rFonts w:ascii="Times New Roman" w:hAnsi="Times New Roman" w:cs="Times New Roman"/>
          <w:color w:val="111111"/>
          <w:sz w:val="26"/>
          <w:szCs w:val="26"/>
        </w:rPr>
        <w:t>ἶ</w:t>
      </w:r>
      <w:r w:rsidRPr="004E13AA">
        <w:rPr>
          <w:rFonts w:ascii="PT Serif" w:hAnsi="PT Serif"/>
          <w:color w:val="111111"/>
          <w:sz w:val="26"/>
          <w:szCs w:val="26"/>
        </w:rPr>
        <w:t>π</w:t>
      </w:r>
      <w:r w:rsidRPr="004E13AA">
        <w:rPr>
          <w:rFonts w:ascii="Cambria" w:hAnsi="Cambria" w:cs="Cambria"/>
          <w:color w:val="111111"/>
          <w:sz w:val="26"/>
          <w:szCs w:val="26"/>
        </w:rPr>
        <w:t>εν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PT Serif" w:hAnsi="PT Serif" w:cs="PT Serif"/>
          <w:color w:val="111111"/>
          <w:sz w:val="26"/>
          <w:szCs w:val="26"/>
        </w:rPr>
        <w:t>μ</w:t>
      </w:r>
      <w:r w:rsidRPr="004E13AA">
        <w:rPr>
          <w:rFonts w:ascii="Cambria" w:hAnsi="Cambria" w:cs="Cambria"/>
          <w:color w:val="111111"/>
          <w:sz w:val="26"/>
          <w:szCs w:val="26"/>
        </w:rPr>
        <w:t>αθητα</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α</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ῦ</w:t>
      </w:r>
      <w:r w:rsidRPr="004E13AA">
        <w:rPr>
          <w:rFonts w:ascii="Cambria" w:hAnsi="Cambria" w:cs="Cambria"/>
          <w:color w:val="111111"/>
          <w:sz w:val="26"/>
          <w:szCs w:val="26"/>
        </w:rPr>
        <w:t>·</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Ε</w:t>
      </w:r>
      <w:r w:rsidRPr="004E13AA">
        <w:rPr>
          <w:rFonts w:ascii="Times New Roman" w:hAnsi="Times New Roman" w:cs="Times New Roman"/>
          <w:color w:val="111111"/>
          <w:sz w:val="26"/>
          <w:szCs w:val="26"/>
        </w:rPr>
        <w:t>ἴ</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τις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θέλει</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ὀ</w:t>
      </w:r>
      <w:r w:rsidRPr="004E13AA">
        <w:rPr>
          <w:rFonts w:ascii="PT Serif" w:hAnsi="PT Serif"/>
          <w:color w:val="111111"/>
          <w:sz w:val="26"/>
          <w:szCs w:val="26"/>
        </w:rPr>
        <w:t>π</w:t>
      </w:r>
      <w:r w:rsidRPr="004E13AA">
        <w:rPr>
          <w:rFonts w:ascii="Cambria" w:hAnsi="Cambria" w:cs="Cambria"/>
          <w:color w:val="111111"/>
          <w:sz w:val="26"/>
          <w:szCs w:val="26"/>
        </w:rPr>
        <w:t>ίσω</w:t>
      </w:r>
      <w:r w:rsidRPr="004E13AA">
        <w:rPr>
          <w:rFonts w:ascii="PT Serif" w:hAnsi="PT Serif"/>
          <w:color w:val="111111"/>
          <w:sz w:val="26"/>
          <w:szCs w:val="26"/>
          <w:lang w:val="la-Latn"/>
        </w:rPr>
        <w:t xml:space="preserve"> </w:t>
      </w:r>
      <w:r w:rsidRPr="004E13AA">
        <w:rPr>
          <w:rFonts w:ascii="PT Serif" w:hAnsi="PT Serif" w:cs="PT Serif"/>
          <w:color w:val="111111"/>
          <w:sz w:val="26"/>
          <w:szCs w:val="26"/>
        </w:rPr>
        <w:t>μ</w:t>
      </w:r>
      <w:r w:rsidRPr="004E13AA">
        <w:rPr>
          <w:rFonts w:ascii="Cambria" w:hAnsi="Cambria" w:cs="Cambria"/>
          <w:color w:val="111111"/>
          <w:sz w:val="26"/>
          <w:szCs w:val="26"/>
        </w:rPr>
        <w:t>ου</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ἐ</w:t>
      </w:r>
      <w:r w:rsidRPr="004E13AA">
        <w:rPr>
          <w:rFonts w:ascii="Cambria" w:hAnsi="Cambria" w:cs="Cambria"/>
          <w:color w:val="111111"/>
          <w:sz w:val="26"/>
          <w:szCs w:val="26"/>
        </w:rPr>
        <w:t>λθε</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ἀ</w:t>
      </w:r>
      <w:r w:rsidRPr="004E13AA">
        <w:rPr>
          <w:rFonts w:ascii="PT Serif" w:hAnsi="PT Serif"/>
          <w:color w:val="111111"/>
          <w:sz w:val="26"/>
          <w:szCs w:val="26"/>
        </w:rPr>
        <w:t>π</w:t>
      </w:r>
      <w:r w:rsidRPr="004E13AA">
        <w:rPr>
          <w:rFonts w:ascii="Cambria" w:hAnsi="Cambria" w:cs="Cambria"/>
          <w:color w:val="111111"/>
          <w:sz w:val="26"/>
          <w:szCs w:val="26"/>
        </w:rPr>
        <w:t>αρνησάσθω</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ἑ</w:t>
      </w:r>
      <w:r w:rsidRPr="004E13AA">
        <w:rPr>
          <w:rFonts w:ascii="Cambria" w:hAnsi="Cambria" w:cs="Cambria"/>
          <w:color w:val="111111"/>
          <w:sz w:val="26"/>
          <w:szCs w:val="26"/>
        </w:rPr>
        <w:t>αυτ</w:t>
      </w:r>
      <w:r w:rsidRPr="004E13AA">
        <w:rPr>
          <w:rFonts w:ascii="Times New Roman" w:hAnsi="Times New Roman" w:cs="Times New Roman"/>
          <w:color w:val="111111"/>
          <w:sz w:val="26"/>
          <w:szCs w:val="26"/>
        </w:rPr>
        <w:t>ὸ</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κα</w:t>
      </w:r>
      <w:r w:rsidRPr="004E13AA">
        <w:rPr>
          <w:rFonts w:ascii="Times New Roman" w:hAnsi="Times New Roman" w:cs="Times New Roman"/>
          <w:color w:val="111111"/>
          <w:sz w:val="26"/>
          <w:szCs w:val="26"/>
        </w:rPr>
        <w:t>ὶ</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ἀ</w:t>
      </w:r>
      <w:r w:rsidRPr="004E13AA">
        <w:rPr>
          <w:rFonts w:ascii="Cambria" w:hAnsi="Cambria" w:cs="Cambria"/>
          <w:color w:val="111111"/>
          <w:sz w:val="26"/>
          <w:szCs w:val="26"/>
        </w:rPr>
        <w:t>ράτω</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ὸ</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σταυρ</w:t>
      </w:r>
      <w:r w:rsidRPr="004E13AA">
        <w:rPr>
          <w:rFonts w:ascii="Times New Roman" w:hAnsi="Times New Roman" w:cs="Times New Roman"/>
          <w:color w:val="111111"/>
          <w:sz w:val="26"/>
          <w:szCs w:val="26"/>
        </w:rPr>
        <w:t>ὸ</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α</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ῦ</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κα</w:t>
      </w:r>
      <w:r w:rsidRPr="004E13AA">
        <w:rPr>
          <w:rFonts w:ascii="Times New Roman" w:hAnsi="Times New Roman" w:cs="Times New Roman"/>
          <w:color w:val="111111"/>
          <w:sz w:val="26"/>
          <w:szCs w:val="26"/>
        </w:rPr>
        <w:t>ὶ</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ἀ</w:t>
      </w:r>
      <w:r w:rsidRPr="004E13AA">
        <w:rPr>
          <w:rFonts w:ascii="Cambria" w:hAnsi="Cambria" w:cs="Cambria"/>
          <w:color w:val="111111"/>
          <w:sz w:val="26"/>
          <w:szCs w:val="26"/>
        </w:rPr>
        <w:t>κολουθείτω</w:t>
      </w:r>
      <w:r w:rsidRPr="004E13AA">
        <w:rPr>
          <w:rFonts w:ascii="PT Serif" w:hAnsi="PT Serif"/>
          <w:color w:val="111111"/>
          <w:sz w:val="26"/>
          <w:szCs w:val="26"/>
          <w:lang w:val="la-Latn"/>
        </w:rPr>
        <w:t xml:space="preserve"> </w:t>
      </w:r>
      <w:r w:rsidRPr="004E13AA">
        <w:rPr>
          <w:rFonts w:ascii="PT Serif" w:hAnsi="PT Serif" w:cs="PT Serif"/>
          <w:color w:val="111111"/>
          <w:sz w:val="26"/>
          <w:szCs w:val="26"/>
        </w:rPr>
        <w:t>μ</w:t>
      </w:r>
      <w:r w:rsidRPr="004E13AA">
        <w:rPr>
          <w:rFonts w:ascii="Cambria" w:hAnsi="Cambria" w:cs="Cambria"/>
          <w:color w:val="111111"/>
          <w:sz w:val="26"/>
          <w:szCs w:val="26"/>
        </w:rPr>
        <w:t>οι</w:t>
      </w:r>
      <w:r w:rsidRPr="004E13AA">
        <w:rPr>
          <w:rFonts w:ascii="PT Serif" w:hAnsi="PT Serif"/>
          <w:color w:val="111111"/>
          <w:sz w:val="26"/>
          <w:szCs w:val="26"/>
          <w:lang w:val="la-Latn"/>
        </w:rPr>
        <w:t>. </w:t>
      </w:r>
      <w:r w:rsidRPr="004E13AA">
        <w:rPr>
          <w:rFonts w:ascii="Times New Roman" w:hAnsi="Times New Roman" w:cs="Times New Roman"/>
          <w:color w:val="111111"/>
          <w:sz w:val="26"/>
          <w:szCs w:val="26"/>
        </w:rPr>
        <w:t>ὃ</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γ</w:t>
      </w:r>
      <w:r w:rsidRPr="004E13AA">
        <w:rPr>
          <w:rFonts w:ascii="Times New Roman" w:hAnsi="Times New Roman" w:cs="Times New Roman"/>
          <w:color w:val="111111"/>
          <w:sz w:val="26"/>
          <w:szCs w:val="26"/>
        </w:rPr>
        <w:t>ὰ</w:t>
      </w:r>
      <w:r w:rsidRPr="004E13AA">
        <w:rPr>
          <w:rFonts w:ascii="Cambria" w:hAnsi="Cambria" w:cs="Cambria"/>
          <w:color w:val="111111"/>
          <w:sz w:val="26"/>
          <w:szCs w:val="26"/>
        </w:rPr>
        <w:t>ρ</w:t>
      </w:r>
      <w:r w:rsidRPr="004E13AA">
        <w:rPr>
          <w:rFonts w:ascii="PT Serif" w:hAnsi="PT Serif"/>
          <w:color w:val="111111"/>
          <w:sz w:val="26"/>
          <w:szCs w:val="26"/>
          <w:lang w:val="la-Latn"/>
        </w:rPr>
        <w:t xml:space="preserve"> </w:t>
      </w:r>
      <w:r w:rsidRPr="004E13AA">
        <w:rPr>
          <w:rFonts w:ascii="Segoe UI Symbol" w:hAnsi="Segoe UI Symbol" w:cs="Segoe UI Symbol"/>
          <w:color w:val="111111"/>
          <w:sz w:val="26"/>
          <w:szCs w:val="26"/>
          <w:lang w:val="la-Latn"/>
        </w:rPr>
        <w:t>⸀</w:t>
      </w:r>
      <w:r w:rsidRPr="004E13AA">
        <w:rPr>
          <w:rFonts w:ascii="Times New Roman" w:hAnsi="Times New Roman" w:cs="Times New Roman"/>
          <w:color w:val="111111"/>
          <w:sz w:val="26"/>
          <w:szCs w:val="26"/>
        </w:rPr>
        <w:t>ἐὰ</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θέλ</w:t>
      </w:r>
      <w:r w:rsidRPr="004E13AA">
        <w:rPr>
          <w:rFonts w:ascii="Times New Roman" w:hAnsi="Times New Roman" w:cs="Times New Roman"/>
          <w:color w:val="111111"/>
          <w:sz w:val="26"/>
          <w:szCs w:val="26"/>
        </w:rPr>
        <w:t>ῃ</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ὴ</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ψυχ</w:t>
      </w:r>
      <w:r w:rsidRPr="004E13AA">
        <w:rPr>
          <w:rFonts w:ascii="Times New Roman" w:hAnsi="Times New Roman" w:cs="Times New Roman"/>
          <w:color w:val="111111"/>
          <w:sz w:val="26"/>
          <w:szCs w:val="26"/>
        </w:rPr>
        <w:t>ὴ</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α</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ῦ</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σ</w:t>
      </w:r>
      <w:r w:rsidRPr="004E13AA">
        <w:rPr>
          <w:rFonts w:ascii="Times New Roman" w:hAnsi="Times New Roman" w:cs="Times New Roman"/>
          <w:color w:val="111111"/>
          <w:sz w:val="26"/>
          <w:szCs w:val="26"/>
        </w:rPr>
        <w:t>ῶ</w:t>
      </w:r>
      <w:r w:rsidRPr="004E13AA">
        <w:rPr>
          <w:rFonts w:ascii="Cambria" w:hAnsi="Cambria" w:cs="Cambria"/>
          <w:color w:val="111111"/>
          <w:sz w:val="26"/>
          <w:szCs w:val="26"/>
        </w:rPr>
        <w:t>σαι</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ἀ</w:t>
      </w:r>
      <w:r w:rsidRPr="004E13AA">
        <w:rPr>
          <w:rFonts w:ascii="PT Serif" w:hAnsi="PT Serif"/>
          <w:color w:val="111111"/>
          <w:sz w:val="26"/>
          <w:szCs w:val="26"/>
        </w:rPr>
        <w:t>π</w:t>
      </w:r>
      <w:r w:rsidRPr="004E13AA">
        <w:rPr>
          <w:rFonts w:ascii="Cambria" w:hAnsi="Cambria" w:cs="Cambria"/>
          <w:color w:val="111111"/>
          <w:sz w:val="26"/>
          <w:szCs w:val="26"/>
        </w:rPr>
        <w:t>ολέσει</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α</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τήν·</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ὃ</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δ</w:t>
      </w:r>
      <w:r w:rsidRPr="004E13AA">
        <w:rPr>
          <w:rFonts w:ascii="PT Serif" w:hAnsi="PT Serif" w:cs="PT Serif"/>
          <w:color w:val="111111"/>
          <w:sz w:val="26"/>
          <w:szCs w:val="26"/>
          <w:lang w:val="la-Latn"/>
        </w:rPr>
        <w:t>’</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ἂ</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ἀ</w:t>
      </w:r>
      <w:r w:rsidRPr="004E13AA">
        <w:rPr>
          <w:rFonts w:ascii="PT Serif" w:hAnsi="PT Serif"/>
          <w:color w:val="111111"/>
          <w:sz w:val="26"/>
          <w:szCs w:val="26"/>
        </w:rPr>
        <w:t>π</w:t>
      </w:r>
      <w:r w:rsidRPr="004E13AA">
        <w:rPr>
          <w:rFonts w:ascii="Cambria" w:hAnsi="Cambria" w:cs="Cambria"/>
          <w:color w:val="111111"/>
          <w:sz w:val="26"/>
          <w:szCs w:val="26"/>
        </w:rPr>
        <w:t>ολέσ</w:t>
      </w:r>
      <w:r w:rsidRPr="004E13AA">
        <w:rPr>
          <w:rFonts w:ascii="Times New Roman" w:hAnsi="Times New Roman" w:cs="Times New Roman"/>
          <w:color w:val="111111"/>
          <w:sz w:val="26"/>
          <w:szCs w:val="26"/>
        </w:rPr>
        <w:t>ῃ</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ὴ</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ψυχ</w:t>
      </w:r>
      <w:r w:rsidRPr="004E13AA">
        <w:rPr>
          <w:rFonts w:ascii="Times New Roman" w:hAnsi="Times New Roman" w:cs="Times New Roman"/>
          <w:color w:val="111111"/>
          <w:sz w:val="26"/>
          <w:szCs w:val="26"/>
        </w:rPr>
        <w:t>ὴ</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α</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ῦ</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ἕ</w:t>
      </w:r>
      <w:r w:rsidRPr="004E13AA">
        <w:rPr>
          <w:rFonts w:ascii="Cambria" w:hAnsi="Cambria" w:cs="Cambria"/>
          <w:color w:val="111111"/>
          <w:sz w:val="26"/>
          <w:szCs w:val="26"/>
        </w:rPr>
        <w:t>νεκεν</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ἐ</w:t>
      </w:r>
      <w:r w:rsidRPr="004E13AA">
        <w:rPr>
          <w:rFonts w:ascii="PT Serif" w:hAnsi="PT Serif"/>
          <w:color w:val="111111"/>
          <w:sz w:val="26"/>
          <w:szCs w:val="26"/>
        </w:rPr>
        <w:t>μ</w:t>
      </w:r>
      <w:r w:rsidRPr="004E13AA">
        <w:rPr>
          <w:rFonts w:ascii="Cambria" w:hAnsi="Cambria" w:cs="Cambria"/>
          <w:color w:val="111111"/>
          <w:sz w:val="26"/>
          <w:szCs w:val="26"/>
        </w:rPr>
        <w:t>ο</w:t>
      </w:r>
      <w:r w:rsidRPr="004E13AA">
        <w:rPr>
          <w:rFonts w:ascii="Times New Roman" w:hAnsi="Times New Roman" w:cs="Times New Roman"/>
          <w:color w:val="111111"/>
          <w:sz w:val="26"/>
          <w:szCs w:val="26"/>
        </w:rPr>
        <w:t>ῦ</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ε</w:t>
      </w:r>
      <w:r w:rsidRPr="004E13AA">
        <w:rPr>
          <w:rFonts w:ascii="Times New Roman" w:hAnsi="Times New Roman" w:cs="Times New Roman"/>
          <w:color w:val="111111"/>
          <w:sz w:val="26"/>
          <w:szCs w:val="26"/>
        </w:rPr>
        <w:t>ὑ</w:t>
      </w:r>
      <w:r w:rsidRPr="004E13AA">
        <w:rPr>
          <w:rFonts w:ascii="Cambria" w:hAnsi="Cambria" w:cs="Cambria"/>
          <w:color w:val="111111"/>
          <w:sz w:val="26"/>
          <w:szCs w:val="26"/>
        </w:rPr>
        <w:t>ρήσει</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α</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τήν</w:t>
      </w:r>
      <w:r w:rsidRPr="004E13AA">
        <w:rPr>
          <w:rFonts w:ascii="PT Serif" w:hAnsi="PT Serif"/>
          <w:color w:val="111111"/>
          <w:sz w:val="26"/>
          <w:szCs w:val="26"/>
          <w:lang w:val="la-Latn"/>
        </w:rPr>
        <w:t>. </w:t>
      </w:r>
      <w:r w:rsidRPr="004E13AA">
        <w:rPr>
          <w:rFonts w:ascii="Cambria" w:hAnsi="Cambria" w:cs="Cambria"/>
          <w:color w:val="111111"/>
          <w:sz w:val="26"/>
          <w:szCs w:val="26"/>
        </w:rPr>
        <w:t>τί</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γ</w:t>
      </w:r>
      <w:r w:rsidRPr="004E13AA">
        <w:rPr>
          <w:rFonts w:ascii="Times New Roman" w:hAnsi="Times New Roman" w:cs="Times New Roman"/>
          <w:color w:val="111111"/>
          <w:sz w:val="26"/>
          <w:szCs w:val="26"/>
        </w:rPr>
        <w:t>ὰ</w:t>
      </w:r>
      <w:r w:rsidRPr="004E13AA">
        <w:rPr>
          <w:rFonts w:ascii="Cambria" w:hAnsi="Cambria" w:cs="Cambria"/>
          <w:color w:val="111111"/>
          <w:sz w:val="26"/>
          <w:szCs w:val="26"/>
        </w:rPr>
        <w:t>ρ</w:t>
      </w:r>
      <w:r w:rsidRPr="004E13AA">
        <w:rPr>
          <w:rFonts w:ascii="PT Serif" w:hAnsi="PT Serif"/>
          <w:color w:val="111111"/>
          <w:sz w:val="26"/>
          <w:szCs w:val="26"/>
          <w:lang w:val="la-Latn"/>
        </w:rPr>
        <w:t xml:space="preserve"> </w:t>
      </w:r>
      <w:r w:rsidRPr="004E13AA">
        <w:rPr>
          <w:rFonts w:ascii="Segoe UI Symbol" w:hAnsi="Segoe UI Symbol" w:cs="Segoe UI Symbol"/>
          <w:color w:val="111111"/>
          <w:sz w:val="26"/>
          <w:szCs w:val="26"/>
          <w:lang w:val="la-Latn"/>
        </w:rPr>
        <w:t>⸀</w:t>
      </w:r>
      <w:r w:rsidRPr="004E13AA">
        <w:rPr>
          <w:rFonts w:ascii="Times New Roman" w:hAnsi="Times New Roman" w:cs="Times New Roman"/>
          <w:color w:val="111111"/>
          <w:sz w:val="26"/>
          <w:szCs w:val="26"/>
        </w:rPr>
        <w:t>ὠ</w:t>
      </w:r>
      <w:r w:rsidRPr="004E13AA">
        <w:rPr>
          <w:rFonts w:ascii="Cambria" w:hAnsi="Cambria" w:cs="Cambria"/>
          <w:color w:val="111111"/>
          <w:sz w:val="26"/>
          <w:szCs w:val="26"/>
        </w:rPr>
        <w:t>φεληθήσεται</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ἄ</w:t>
      </w:r>
      <w:r w:rsidRPr="004E13AA">
        <w:rPr>
          <w:rFonts w:ascii="Cambria" w:hAnsi="Cambria" w:cs="Cambria"/>
          <w:color w:val="111111"/>
          <w:sz w:val="26"/>
          <w:szCs w:val="26"/>
        </w:rPr>
        <w:t>νθρω</w:t>
      </w:r>
      <w:r w:rsidRPr="004E13AA">
        <w:rPr>
          <w:rFonts w:ascii="PT Serif" w:hAnsi="PT Serif" w:cs="PT Serif"/>
          <w:color w:val="111111"/>
          <w:sz w:val="26"/>
          <w:szCs w:val="26"/>
        </w:rPr>
        <w:t>π</w:t>
      </w:r>
      <w:r w:rsidRPr="004E13AA">
        <w:rPr>
          <w:rFonts w:ascii="Cambria" w:hAnsi="Cambria" w:cs="Cambria"/>
          <w:color w:val="111111"/>
          <w:sz w:val="26"/>
          <w:szCs w:val="26"/>
        </w:rPr>
        <w:t>ος</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ἐὰ</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ὸ</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κόσ</w:t>
      </w:r>
      <w:r w:rsidRPr="004E13AA">
        <w:rPr>
          <w:rFonts w:ascii="PT Serif" w:hAnsi="PT Serif" w:cs="PT Serif"/>
          <w:color w:val="111111"/>
          <w:sz w:val="26"/>
          <w:szCs w:val="26"/>
        </w:rPr>
        <w:t>μ</w:t>
      </w:r>
      <w:r w:rsidRPr="004E13AA">
        <w:rPr>
          <w:rFonts w:ascii="Cambria" w:hAnsi="Cambria" w:cs="Cambria"/>
          <w:color w:val="111111"/>
          <w:sz w:val="26"/>
          <w:szCs w:val="26"/>
        </w:rPr>
        <w:t>ον</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ὅ</w:t>
      </w:r>
      <w:r w:rsidRPr="004E13AA">
        <w:rPr>
          <w:rFonts w:ascii="Cambria" w:hAnsi="Cambria" w:cs="Cambria"/>
          <w:color w:val="111111"/>
          <w:sz w:val="26"/>
          <w:szCs w:val="26"/>
        </w:rPr>
        <w:t>λον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κερδήσ</w:t>
      </w:r>
      <w:r w:rsidRPr="004E13AA">
        <w:rPr>
          <w:rFonts w:ascii="Times New Roman" w:hAnsi="Times New Roman" w:cs="Times New Roman"/>
          <w:color w:val="111111"/>
          <w:sz w:val="26"/>
          <w:szCs w:val="26"/>
        </w:rPr>
        <w:t>ῃ</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ὴ</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δ</w:t>
      </w:r>
      <w:r w:rsidRPr="004E13AA">
        <w:rPr>
          <w:rFonts w:ascii="Times New Roman" w:hAnsi="Times New Roman" w:cs="Times New Roman"/>
          <w:color w:val="111111"/>
          <w:sz w:val="26"/>
          <w:szCs w:val="26"/>
        </w:rPr>
        <w:t>ὲ</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ψυχ</w:t>
      </w:r>
      <w:r w:rsidRPr="004E13AA">
        <w:rPr>
          <w:rFonts w:ascii="Times New Roman" w:hAnsi="Times New Roman" w:cs="Times New Roman"/>
          <w:color w:val="111111"/>
          <w:sz w:val="26"/>
          <w:szCs w:val="26"/>
        </w:rPr>
        <w:t>ὴ</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α</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ῦ</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ζη</w:t>
      </w:r>
      <w:r w:rsidRPr="004E13AA">
        <w:rPr>
          <w:rFonts w:ascii="PT Serif" w:hAnsi="PT Serif" w:cs="PT Serif"/>
          <w:color w:val="111111"/>
          <w:sz w:val="26"/>
          <w:szCs w:val="26"/>
        </w:rPr>
        <w:t>μ</w:t>
      </w:r>
      <w:r w:rsidRPr="004E13AA">
        <w:rPr>
          <w:rFonts w:ascii="Cambria" w:hAnsi="Cambria" w:cs="Cambria"/>
          <w:color w:val="111111"/>
          <w:sz w:val="26"/>
          <w:szCs w:val="26"/>
        </w:rPr>
        <w:t>ιωθ</w:t>
      </w:r>
      <w:r w:rsidRPr="004E13AA">
        <w:rPr>
          <w:rFonts w:ascii="Times New Roman" w:hAnsi="Times New Roman" w:cs="Times New Roman"/>
          <w:color w:val="111111"/>
          <w:sz w:val="26"/>
          <w:szCs w:val="26"/>
        </w:rPr>
        <w:t>ῇ</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ἢ</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τί</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δώσει</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ἄ</w:t>
      </w:r>
      <w:r w:rsidRPr="004E13AA">
        <w:rPr>
          <w:rFonts w:ascii="Cambria" w:hAnsi="Cambria" w:cs="Cambria"/>
          <w:color w:val="111111"/>
          <w:sz w:val="26"/>
          <w:szCs w:val="26"/>
        </w:rPr>
        <w:t>νθρω</w:t>
      </w:r>
      <w:r w:rsidRPr="004E13AA">
        <w:rPr>
          <w:rFonts w:ascii="PT Serif" w:hAnsi="PT Serif" w:cs="PT Serif"/>
          <w:color w:val="111111"/>
          <w:sz w:val="26"/>
          <w:szCs w:val="26"/>
        </w:rPr>
        <w:t>π</w:t>
      </w:r>
      <w:r w:rsidRPr="004E13AA">
        <w:rPr>
          <w:rFonts w:ascii="Cambria" w:hAnsi="Cambria" w:cs="Cambria"/>
          <w:color w:val="111111"/>
          <w:sz w:val="26"/>
          <w:szCs w:val="26"/>
        </w:rPr>
        <w:t>ος</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ἀ</w:t>
      </w:r>
      <w:r w:rsidRPr="004E13AA">
        <w:rPr>
          <w:rFonts w:ascii="Cambria" w:hAnsi="Cambria" w:cs="Cambria"/>
          <w:color w:val="111111"/>
          <w:sz w:val="26"/>
          <w:szCs w:val="26"/>
        </w:rPr>
        <w:t>ντάλλαγ</w:t>
      </w:r>
      <w:r w:rsidRPr="004E13AA">
        <w:rPr>
          <w:rFonts w:ascii="PT Serif" w:hAnsi="PT Serif" w:cs="PT Serif"/>
          <w:color w:val="111111"/>
          <w:sz w:val="26"/>
          <w:szCs w:val="26"/>
        </w:rPr>
        <w:t>μ</w:t>
      </w:r>
      <w:r w:rsidRPr="004E13AA">
        <w:rPr>
          <w:rFonts w:ascii="Cambria" w:hAnsi="Cambria" w:cs="Cambria"/>
          <w:color w:val="111111"/>
          <w:sz w:val="26"/>
          <w:szCs w:val="26"/>
        </w:rPr>
        <w:t>α</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ῆ</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ψυχ</w:t>
      </w:r>
      <w:r w:rsidRPr="004E13AA">
        <w:rPr>
          <w:rFonts w:ascii="Times New Roman" w:hAnsi="Times New Roman" w:cs="Times New Roman"/>
          <w:color w:val="111111"/>
          <w:sz w:val="26"/>
          <w:szCs w:val="26"/>
        </w:rPr>
        <w:t>ῆ</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α</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ῦ</w:t>
      </w:r>
      <w:r w:rsidRPr="004E13AA">
        <w:rPr>
          <w:rFonts w:ascii="PT Serif" w:hAnsi="PT Serif"/>
          <w:color w:val="111111"/>
          <w:sz w:val="26"/>
          <w:szCs w:val="26"/>
          <w:lang w:val="la-Latn"/>
        </w:rPr>
        <w:t>; </w:t>
      </w:r>
      <w:r w:rsidRPr="004E13AA">
        <w:rPr>
          <w:rFonts w:ascii="PT Serif" w:hAnsi="PT Serif"/>
          <w:color w:val="111111"/>
          <w:sz w:val="26"/>
          <w:szCs w:val="26"/>
        </w:rPr>
        <w:t>μ</w:t>
      </w:r>
      <w:r w:rsidRPr="004E13AA">
        <w:rPr>
          <w:rFonts w:ascii="Cambria" w:hAnsi="Cambria" w:cs="Cambria"/>
          <w:color w:val="111111"/>
          <w:sz w:val="26"/>
          <w:szCs w:val="26"/>
        </w:rPr>
        <w:t>έλλει</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γ</w:t>
      </w:r>
      <w:r w:rsidRPr="004E13AA">
        <w:rPr>
          <w:rFonts w:ascii="Times New Roman" w:hAnsi="Times New Roman" w:cs="Times New Roman"/>
          <w:color w:val="111111"/>
          <w:sz w:val="26"/>
          <w:szCs w:val="26"/>
        </w:rPr>
        <w:t>ὰ</w:t>
      </w:r>
      <w:r w:rsidRPr="004E13AA">
        <w:rPr>
          <w:rFonts w:ascii="Cambria" w:hAnsi="Cambria" w:cs="Cambria"/>
          <w:color w:val="111111"/>
          <w:sz w:val="26"/>
          <w:szCs w:val="26"/>
        </w:rPr>
        <w:t>ρ</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ὁ</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υ</w:t>
      </w:r>
      <w:r w:rsidRPr="004E13AA">
        <w:rPr>
          <w:rFonts w:ascii="Times New Roman" w:hAnsi="Times New Roman" w:cs="Times New Roman"/>
          <w:color w:val="111111"/>
          <w:sz w:val="26"/>
          <w:szCs w:val="26"/>
        </w:rPr>
        <w:t>ἱὸ</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ῦ</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ἀ</w:t>
      </w:r>
      <w:r w:rsidRPr="004E13AA">
        <w:rPr>
          <w:rFonts w:ascii="Cambria" w:hAnsi="Cambria" w:cs="Cambria"/>
          <w:color w:val="111111"/>
          <w:sz w:val="26"/>
          <w:szCs w:val="26"/>
        </w:rPr>
        <w:t>νθρώ</w:t>
      </w:r>
      <w:r w:rsidRPr="004E13AA">
        <w:rPr>
          <w:rFonts w:ascii="PT Serif" w:hAnsi="PT Serif" w:cs="PT Serif"/>
          <w:color w:val="111111"/>
          <w:sz w:val="26"/>
          <w:szCs w:val="26"/>
        </w:rPr>
        <w:t>π</w:t>
      </w:r>
      <w:r w:rsidRPr="004E13AA">
        <w:rPr>
          <w:rFonts w:ascii="Cambria" w:hAnsi="Cambria" w:cs="Cambria"/>
          <w:color w:val="111111"/>
          <w:sz w:val="26"/>
          <w:szCs w:val="26"/>
        </w:rPr>
        <w:t>ου</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ἔ</w:t>
      </w:r>
      <w:r w:rsidRPr="004E13AA">
        <w:rPr>
          <w:rFonts w:ascii="Cambria" w:hAnsi="Cambria" w:cs="Cambria"/>
          <w:color w:val="111111"/>
          <w:sz w:val="26"/>
          <w:szCs w:val="26"/>
        </w:rPr>
        <w:t>ρχεσθαι</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ἐ</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ῇ</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δόξ</w:t>
      </w:r>
      <w:r w:rsidRPr="004E13AA">
        <w:rPr>
          <w:rFonts w:ascii="Times New Roman" w:hAnsi="Times New Roman" w:cs="Times New Roman"/>
          <w:color w:val="111111"/>
          <w:sz w:val="26"/>
          <w:szCs w:val="26"/>
        </w:rPr>
        <w:t>ῃ</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ῦ</w:t>
      </w:r>
      <w:r w:rsidRPr="004E13AA">
        <w:rPr>
          <w:rFonts w:ascii="PT Serif" w:hAnsi="PT Serif"/>
          <w:color w:val="111111"/>
          <w:sz w:val="26"/>
          <w:szCs w:val="26"/>
          <w:lang w:val="la-Latn"/>
        </w:rPr>
        <w:t xml:space="preserve"> </w:t>
      </w:r>
      <w:r w:rsidRPr="004E13AA">
        <w:rPr>
          <w:rFonts w:ascii="PT Serif" w:hAnsi="PT Serif"/>
          <w:color w:val="111111"/>
          <w:sz w:val="26"/>
          <w:szCs w:val="26"/>
        </w:rPr>
        <w:t>π</w:t>
      </w:r>
      <w:r w:rsidRPr="004E13AA">
        <w:rPr>
          <w:rFonts w:ascii="Cambria" w:hAnsi="Cambria" w:cs="Cambria"/>
          <w:color w:val="111111"/>
          <w:sz w:val="26"/>
          <w:szCs w:val="26"/>
        </w:rPr>
        <w:t>ατρ</w:t>
      </w:r>
      <w:r w:rsidRPr="004E13AA">
        <w:rPr>
          <w:rFonts w:ascii="Times New Roman" w:hAnsi="Times New Roman" w:cs="Times New Roman"/>
          <w:color w:val="111111"/>
          <w:sz w:val="26"/>
          <w:szCs w:val="26"/>
        </w:rPr>
        <w:t>ὸ</w:t>
      </w:r>
      <w:r w:rsidRPr="004E13AA">
        <w:rPr>
          <w:rFonts w:ascii="Cambria" w:hAnsi="Cambria" w:cs="Cambria"/>
          <w:color w:val="111111"/>
          <w:sz w:val="26"/>
          <w:szCs w:val="26"/>
        </w:rPr>
        <w:t>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α</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ῦ</w:t>
      </w:r>
      <w:r w:rsidRPr="004E13AA">
        <w:rPr>
          <w:rFonts w:ascii="PT Serif" w:hAnsi="PT Serif"/>
          <w:color w:val="111111"/>
          <w:sz w:val="26"/>
          <w:szCs w:val="26"/>
          <w:lang w:val="la-Latn"/>
        </w:rPr>
        <w:t xml:space="preserve"> </w:t>
      </w:r>
      <w:r w:rsidRPr="004E13AA">
        <w:rPr>
          <w:rFonts w:ascii="PT Serif" w:hAnsi="PT Serif"/>
          <w:color w:val="111111"/>
          <w:sz w:val="26"/>
          <w:szCs w:val="26"/>
        </w:rPr>
        <w:t>μ</w:t>
      </w:r>
      <w:r w:rsidRPr="004E13AA">
        <w:rPr>
          <w:rFonts w:ascii="Cambria" w:hAnsi="Cambria" w:cs="Cambria"/>
          <w:color w:val="111111"/>
          <w:sz w:val="26"/>
          <w:szCs w:val="26"/>
        </w:rPr>
        <w:t>ετ</w:t>
      </w:r>
      <w:r w:rsidRPr="004E13AA">
        <w:rPr>
          <w:rFonts w:ascii="Times New Roman" w:hAnsi="Times New Roman" w:cs="Times New Roman"/>
          <w:color w:val="111111"/>
          <w:sz w:val="26"/>
          <w:szCs w:val="26"/>
        </w:rPr>
        <w:t>ὰ</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ῶ</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ἀ</w:t>
      </w:r>
      <w:r w:rsidRPr="004E13AA">
        <w:rPr>
          <w:rFonts w:ascii="Cambria" w:hAnsi="Cambria" w:cs="Cambria"/>
          <w:color w:val="111111"/>
          <w:sz w:val="26"/>
          <w:szCs w:val="26"/>
        </w:rPr>
        <w:t>γγέλων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α</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ῦ</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κα</w:t>
      </w:r>
      <w:r w:rsidRPr="004E13AA">
        <w:rPr>
          <w:rFonts w:ascii="Times New Roman" w:hAnsi="Times New Roman" w:cs="Times New Roman"/>
          <w:color w:val="111111"/>
          <w:sz w:val="26"/>
          <w:szCs w:val="26"/>
        </w:rPr>
        <w:t>ὶ</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τότε</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ἀ</w:t>
      </w:r>
      <w:r w:rsidRPr="004E13AA">
        <w:rPr>
          <w:rFonts w:ascii="PT Serif" w:hAnsi="PT Serif"/>
          <w:color w:val="111111"/>
          <w:sz w:val="26"/>
          <w:szCs w:val="26"/>
        </w:rPr>
        <w:t>π</w:t>
      </w:r>
      <w:r w:rsidRPr="004E13AA">
        <w:rPr>
          <w:rFonts w:ascii="Cambria" w:hAnsi="Cambria" w:cs="Cambria"/>
          <w:color w:val="111111"/>
          <w:sz w:val="26"/>
          <w:szCs w:val="26"/>
        </w:rPr>
        <w:t>οδώσει</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ἑ</w:t>
      </w:r>
      <w:r w:rsidRPr="004E13AA">
        <w:rPr>
          <w:rFonts w:ascii="Cambria" w:hAnsi="Cambria" w:cs="Cambria"/>
          <w:color w:val="111111"/>
          <w:sz w:val="26"/>
          <w:szCs w:val="26"/>
        </w:rPr>
        <w:t>κάστ</w:t>
      </w:r>
      <w:r w:rsidRPr="004E13AA">
        <w:rPr>
          <w:rFonts w:ascii="Times New Roman" w:hAnsi="Times New Roman" w:cs="Times New Roman"/>
          <w:color w:val="111111"/>
          <w:sz w:val="26"/>
          <w:szCs w:val="26"/>
        </w:rPr>
        <w:t>ῳ</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κατ</w:t>
      </w:r>
      <w:r w:rsidRPr="004E13AA">
        <w:rPr>
          <w:rFonts w:ascii="Times New Roman" w:hAnsi="Times New Roman" w:cs="Times New Roman"/>
          <w:color w:val="111111"/>
          <w:sz w:val="26"/>
          <w:szCs w:val="26"/>
        </w:rPr>
        <w:t>ὰ</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ὴ</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PT Serif" w:hAnsi="PT Serif" w:cs="PT Serif"/>
          <w:color w:val="111111"/>
          <w:sz w:val="26"/>
          <w:szCs w:val="26"/>
        </w:rPr>
        <w:t>π</w:t>
      </w:r>
      <w:r w:rsidRPr="004E13AA">
        <w:rPr>
          <w:rFonts w:ascii="Cambria" w:hAnsi="Cambria" w:cs="Cambria"/>
          <w:color w:val="111111"/>
          <w:sz w:val="26"/>
          <w:szCs w:val="26"/>
        </w:rPr>
        <w:t>ρ</w:t>
      </w:r>
      <w:r w:rsidRPr="004E13AA">
        <w:rPr>
          <w:rFonts w:ascii="Times New Roman" w:hAnsi="Times New Roman" w:cs="Times New Roman"/>
          <w:color w:val="111111"/>
          <w:sz w:val="26"/>
          <w:szCs w:val="26"/>
        </w:rPr>
        <w:t>ᾶ</w:t>
      </w:r>
      <w:r w:rsidRPr="004E13AA">
        <w:rPr>
          <w:rFonts w:ascii="Cambria" w:hAnsi="Cambria" w:cs="Cambria"/>
          <w:color w:val="111111"/>
          <w:sz w:val="26"/>
          <w:szCs w:val="26"/>
        </w:rPr>
        <w:t>ξιν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α</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ῦ</w:t>
      </w:r>
      <w:r w:rsidRPr="004E13AA">
        <w:rPr>
          <w:rFonts w:ascii="PT Serif" w:hAnsi="PT Serif"/>
          <w:color w:val="111111"/>
          <w:sz w:val="26"/>
          <w:szCs w:val="26"/>
          <w:lang w:val="la-Latn"/>
        </w:rPr>
        <w:t>. </w:t>
      </w:r>
      <w:r w:rsidRPr="004E13AA">
        <w:rPr>
          <w:rFonts w:ascii="Times New Roman" w:hAnsi="Times New Roman" w:cs="Times New Roman"/>
          <w:color w:val="111111"/>
          <w:sz w:val="26"/>
          <w:szCs w:val="26"/>
        </w:rPr>
        <w:t>ἀ</w:t>
      </w:r>
      <w:r w:rsidRPr="004E13AA">
        <w:rPr>
          <w:rFonts w:ascii="PT Serif" w:hAnsi="PT Serif"/>
          <w:color w:val="111111"/>
          <w:sz w:val="26"/>
          <w:szCs w:val="26"/>
        </w:rPr>
        <w:t>μ</w:t>
      </w:r>
      <w:r w:rsidRPr="004E13AA">
        <w:rPr>
          <w:rFonts w:ascii="Times New Roman" w:hAnsi="Times New Roman" w:cs="Times New Roman"/>
          <w:color w:val="111111"/>
          <w:sz w:val="26"/>
          <w:szCs w:val="26"/>
        </w:rPr>
        <w:t>ὴ</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λέγω</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ὑ</w:t>
      </w:r>
      <w:r w:rsidRPr="004E13AA">
        <w:rPr>
          <w:rFonts w:ascii="PT Serif" w:hAnsi="PT Serif"/>
          <w:color w:val="111111"/>
          <w:sz w:val="26"/>
          <w:szCs w:val="26"/>
        </w:rPr>
        <w:t>μ</w:t>
      </w:r>
      <w:r w:rsidRPr="004E13AA">
        <w:rPr>
          <w:rFonts w:ascii="Times New Roman" w:hAnsi="Times New Roman" w:cs="Times New Roman"/>
          <w:color w:val="111111"/>
          <w:sz w:val="26"/>
          <w:szCs w:val="26"/>
        </w:rPr>
        <w:t>ῖ</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Segoe UI Symbol" w:hAnsi="Segoe UI Symbol" w:cs="Segoe UI Symbol"/>
          <w:color w:val="111111"/>
          <w:sz w:val="26"/>
          <w:szCs w:val="26"/>
          <w:lang w:val="la-Latn"/>
        </w:rPr>
        <w:t>⸀</w:t>
      </w:r>
      <w:r w:rsidRPr="004E13AA">
        <w:rPr>
          <w:rFonts w:ascii="Times New Roman" w:hAnsi="Times New Roman" w:cs="Times New Roman"/>
          <w:color w:val="111111"/>
          <w:sz w:val="26"/>
          <w:szCs w:val="26"/>
        </w:rPr>
        <w:t>ὅ</w:t>
      </w:r>
      <w:r w:rsidRPr="004E13AA">
        <w:rPr>
          <w:rFonts w:ascii="Cambria" w:hAnsi="Cambria" w:cs="Cambria"/>
          <w:color w:val="111111"/>
          <w:sz w:val="26"/>
          <w:szCs w:val="26"/>
        </w:rPr>
        <w:t>τι</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ε</w:t>
      </w:r>
      <w:r w:rsidRPr="004E13AA">
        <w:rPr>
          <w:rFonts w:ascii="Times New Roman" w:hAnsi="Times New Roman" w:cs="Times New Roman"/>
          <w:color w:val="111111"/>
          <w:sz w:val="26"/>
          <w:szCs w:val="26"/>
        </w:rPr>
        <w:t>ἰ</w:t>
      </w:r>
      <w:r w:rsidRPr="004E13AA">
        <w:rPr>
          <w:rFonts w:ascii="Cambria" w:hAnsi="Cambria" w:cs="Cambria"/>
          <w:color w:val="111111"/>
          <w:sz w:val="26"/>
          <w:szCs w:val="26"/>
        </w:rPr>
        <w:t>σίν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τινες</w:t>
      </w:r>
      <w:r w:rsidRPr="004E13AA">
        <w:rPr>
          <w:rFonts w:ascii="PT Serif" w:hAnsi="PT Serif"/>
          <w:color w:val="111111"/>
          <w:sz w:val="26"/>
          <w:szCs w:val="26"/>
          <w:lang w:val="la-Latn"/>
        </w:rPr>
        <w:t xml:space="preserve"> </w:t>
      </w:r>
      <w:r w:rsidRPr="004E13AA">
        <w:rPr>
          <w:rFonts w:ascii="Segoe UI Symbol" w:hAnsi="Segoe UI Symbol" w:cs="Segoe UI Symbol"/>
          <w:color w:val="111111"/>
          <w:sz w:val="26"/>
          <w:szCs w:val="26"/>
          <w:lang w:val="la-Latn"/>
        </w:rPr>
        <w:t>⸂</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ῶ</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ὧ</w:t>
      </w:r>
      <w:r w:rsidRPr="004E13AA">
        <w:rPr>
          <w:rFonts w:ascii="Cambria" w:hAnsi="Cambria" w:cs="Cambria"/>
          <w:color w:val="111111"/>
          <w:sz w:val="26"/>
          <w:szCs w:val="26"/>
        </w:rPr>
        <w:t>δε</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ἑ</w:t>
      </w:r>
      <w:r w:rsidRPr="004E13AA">
        <w:rPr>
          <w:rFonts w:ascii="Cambria" w:hAnsi="Cambria" w:cs="Cambria"/>
          <w:color w:val="111111"/>
          <w:sz w:val="26"/>
          <w:szCs w:val="26"/>
        </w:rPr>
        <w:t>στώτων</w:t>
      </w:r>
      <w:r w:rsidRPr="004E13AA">
        <w:rPr>
          <w:rFonts w:ascii="Segoe UI Symbol" w:hAnsi="Segoe UI Symbol" w:cs="Segoe UI Symbol"/>
          <w:color w:val="111111"/>
          <w:sz w:val="26"/>
          <w:szCs w:val="26"/>
          <w:lang w:val="la-Latn"/>
        </w:rPr>
        <w:t>⸃</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ο</w:t>
      </w:r>
      <w:r w:rsidRPr="004E13AA">
        <w:rPr>
          <w:rFonts w:ascii="Times New Roman" w:hAnsi="Times New Roman" w:cs="Times New Roman"/>
          <w:color w:val="111111"/>
          <w:sz w:val="26"/>
          <w:szCs w:val="26"/>
        </w:rPr>
        <w:t>ἵ</w:t>
      </w:r>
      <w:r w:rsidRPr="004E13AA">
        <w:rPr>
          <w:rFonts w:ascii="Cambria" w:hAnsi="Cambria" w:cs="Cambria"/>
          <w:color w:val="111111"/>
          <w:sz w:val="26"/>
          <w:szCs w:val="26"/>
        </w:rPr>
        <w:t>τινες</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ο</w:t>
      </w:r>
      <w:r w:rsidRPr="004E13AA">
        <w:rPr>
          <w:rFonts w:ascii="Times New Roman" w:hAnsi="Times New Roman" w:cs="Times New Roman"/>
          <w:color w:val="111111"/>
          <w:sz w:val="26"/>
          <w:szCs w:val="26"/>
        </w:rPr>
        <w:t>ὐ</w:t>
      </w:r>
      <w:r w:rsidRPr="004E13AA">
        <w:rPr>
          <w:rFonts w:ascii="PT Serif" w:hAnsi="PT Serif"/>
          <w:color w:val="111111"/>
          <w:sz w:val="26"/>
          <w:szCs w:val="26"/>
          <w:lang w:val="la-Latn"/>
        </w:rPr>
        <w:t xml:space="preserve"> </w:t>
      </w:r>
      <w:r w:rsidRPr="004E13AA">
        <w:rPr>
          <w:rFonts w:ascii="PT Serif" w:hAnsi="PT Serif"/>
          <w:color w:val="111111"/>
          <w:sz w:val="26"/>
          <w:szCs w:val="26"/>
        </w:rPr>
        <w:t>μ</w:t>
      </w:r>
      <w:r w:rsidRPr="004E13AA">
        <w:rPr>
          <w:rFonts w:ascii="Times New Roman" w:hAnsi="Times New Roman" w:cs="Times New Roman"/>
          <w:color w:val="111111"/>
          <w:sz w:val="26"/>
          <w:szCs w:val="26"/>
        </w:rPr>
        <w:t>ὴ</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γεύσωνται</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θανάτου</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ἕ</w:t>
      </w:r>
      <w:r w:rsidRPr="004E13AA">
        <w:rPr>
          <w:rFonts w:ascii="Cambria" w:hAnsi="Cambria" w:cs="Cambria"/>
          <w:color w:val="111111"/>
          <w:sz w:val="26"/>
          <w:szCs w:val="26"/>
        </w:rPr>
        <w:t>ως</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ἂ</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ἴ</w:t>
      </w:r>
      <w:r w:rsidRPr="004E13AA">
        <w:rPr>
          <w:rFonts w:ascii="Cambria" w:hAnsi="Cambria" w:cs="Cambria"/>
          <w:color w:val="111111"/>
          <w:sz w:val="26"/>
          <w:szCs w:val="26"/>
        </w:rPr>
        <w:t>δωσιν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ὸ</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υ</w:t>
      </w:r>
      <w:r w:rsidRPr="004E13AA">
        <w:rPr>
          <w:rFonts w:ascii="Times New Roman" w:hAnsi="Times New Roman" w:cs="Times New Roman"/>
          <w:color w:val="111111"/>
          <w:sz w:val="26"/>
          <w:szCs w:val="26"/>
        </w:rPr>
        <w:t>ἱὸ</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ῦ</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ἀ</w:t>
      </w:r>
      <w:r w:rsidRPr="004E13AA">
        <w:rPr>
          <w:rFonts w:ascii="Cambria" w:hAnsi="Cambria" w:cs="Cambria"/>
          <w:color w:val="111111"/>
          <w:sz w:val="26"/>
          <w:szCs w:val="26"/>
        </w:rPr>
        <w:t>νθρώ</w:t>
      </w:r>
      <w:r w:rsidRPr="004E13AA">
        <w:rPr>
          <w:rFonts w:ascii="PT Serif" w:hAnsi="PT Serif" w:cs="PT Serif"/>
          <w:color w:val="111111"/>
          <w:sz w:val="26"/>
          <w:szCs w:val="26"/>
        </w:rPr>
        <w:t>π</w:t>
      </w:r>
      <w:r w:rsidRPr="004E13AA">
        <w:rPr>
          <w:rFonts w:ascii="Cambria" w:hAnsi="Cambria" w:cs="Cambria"/>
          <w:color w:val="111111"/>
          <w:sz w:val="26"/>
          <w:szCs w:val="26"/>
        </w:rPr>
        <w:t>ου</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ἐ</w:t>
      </w:r>
      <w:r w:rsidRPr="004E13AA">
        <w:rPr>
          <w:rFonts w:ascii="Cambria" w:hAnsi="Cambria" w:cs="Cambria"/>
          <w:color w:val="111111"/>
          <w:sz w:val="26"/>
          <w:szCs w:val="26"/>
        </w:rPr>
        <w:t>ρχό</w:t>
      </w:r>
      <w:r w:rsidRPr="004E13AA">
        <w:rPr>
          <w:rFonts w:ascii="PT Serif" w:hAnsi="PT Serif" w:cs="PT Serif"/>
          <w:color w:val="111111"/>
          <w:sz w:val="26"/>
          <w:szCs w:val="26"/>
        </w:rPr>
        <w:t>μ</w:t>
      </w:r>
      <w:r w:rsidRPr="004E13AA">
        <w:rPr>
          <w:rFonts w:ascii="Cambria" w:hAnsi="Cambria" w:cs="Cambria"/>
          <w:color w:val="111111"/>
          <w:sz w:val="26"/>
          <w:szCs w:val="26"/>
        </w:rPr>
        <w:t>ενον</w:t>
      </w:r>
      <w:r w:rsidRPr="004E13AA">
        <w:rPr>
          <w:rFonts w:ascii="PT Serif" w:hAnsi="PT Serif"/>
          <w:color w:val="111111"/>
          <w:sz w:val="26"/>
          <w:szCs w:val="26"/>
          <w:lang w:val="la-Latn"/>
        </w:rPr>
        <w:t xml:space="preserve"> </w:t>
      </w:r>
      <w:r w:rsidRPr="004E13AA">
        <w:rPr>
          <w:rFonts w:ascii="Times New Roman" w:hAnsi="Times New Roman" w:cs="Times New Roman"/>
          <w:color w:val="111111"/>
          <w:sz w:val="26"/>
          <w:szCs w:val="26"/>
        </w:rPr>
        <w:t>ἐ</w:t>
      </w:r>
      <w:r w:rsidRPr="004E13AA">
        <w:rPr>
          <w:rFonts w:ascii="Cambria" w:hAnsi="Cambria" w:cs="Cambria"/>
          <w:color w:val="111111"/>
          <w:sz w:val="26"/>
          <w:szCs w:val="26"/>
        </w:rPr>
        <w:t>ν</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τ</w:t>
      </w:r>
      <w:r w:rsidRPr="004E13AA">
        <w:rPr>
          <w:rFonts w:ascii="Times New Roman" w:hAnsi="Times New Roman" w:cs="Times New Roman"/>
          <w:color w:val="111111"/>
          <w:sz w:val="26"/>
          <w:szCs w:val="26"/>
        </w:rPr>
        <w:t>ῇ</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βασιλεί</w:t>
      </w:r>
      <w:r w:rsidRPr="004E13AA">
        <w:rPr>
          <w:rFonts w:ascii="Times New Roman" w:hAnsi="Times New Roman" w:cs="Times New Roman"/>
          <w:color w:val="111111"/>
          <w:sz w:val="26"/>
          <w:szCs w:val="26"/>
        </w:rPr>
        <w:t>ᾳ</w:t>
      </w:r>
      <w:r w:rsidRPr="004E13AA">
        <w:rPr>
          <w:rFonts w:ascii="PT Serif" w:hAnsi="PT Serif"/>
          <w:color w:val="111111"/>
          <w:sz w:val="26"/>
          <w:szCs w:val="26"/>
          <w:lang w:val="la-Latn"/>
        </w:rPr>
        <w:t xml:space="preserve"> </w:t>
      </w:r>
      <w:r w:rsidRPr="004E13AA">
        <w:rPr>
          <w:rFonts w:ascii="Cambria" w:hAnsi="Cambria" w:cs="Cambria"/>
          <w:color w:val="111111"/>
          <w:sz w:val="26"/>
          <w:szCs w:val="26"/>
        </w:rPr>
        <w:t>α</w:t>
      </w:r>
      <w:r w:rsidRPr="004E13AA">
        <w:rPr>
          <w:rFonts w:ascii="Times New Roman" w:hAnsi="Times New Roman" w:cs="Times New Roman"/>
          <w:color w:val="111111"/>
          <w:sz w:val="26"/>
          <w:szCs w:val="26"/>
        </w:rPr>
        <w:t>ὐ</w:t>
      </w:r>
      <w:r w:rsidRPr="004E13AA">
        <w:rPr>
          <w:rFonts w:ascii="Cambria" w:hAnsi="Cambria" w:cs="Cambria"/>
          <w:color w:val="111111"/>
          <w:sz w:val="26"/>
          <w:szCs w:val="26"/>
        </w:rPr>
        <w:t>το</w:t>
      </w:r>
      <w:r w:rsidRPr="004E13AA">
        <w:rPr>
          <w:rFonts w:ascii="Times New Roman" w:hAnsi="Times New Roman" w:cs="Times New Roman"/>
          <w:color w:val="111111"/>
          <w:sz w:val="26"/>
          <w:szCs w:val="26"/>
        </w:rPr>
        <w:t>ῦ</w:t>
      </w:r>
      <w:r w:rsidRPr="004E13AA">
        <w:rPr>
          <w:rFonts w:ascii="PT Serif" w:hAnsi="PT Serif"/>
          <w:color w:val="111111"/>
          <w:sz w:val="26"/>
          <w:szCs w:val="26"/>
          <w:lang w:val="la-Latn"/>
        </w:rPr>
        <w:t>.</w:t>
      </w:r>
      <w:r w:rsidRPr="004E13AA">
        <w:rPr>
          <w:rFonts w:ascii="Arial" w:hAnsi="Arial" w:cs="Arial"/>
          <w:sz w:val="26"/>
          <w:szCs w:val="26"/>
          <w:lang w:val="la-Latn"/>
        </w:rPr>
        <w:t xml:space="preserve"> </w:t>
      </w:r>
      <w:r w:rsidRPr="004E13AA">
        <w:rPr>
          <w:rFonts w:ascii="Arial" w:hAnsi="Arial" w:cs="Arial"/>
          <w:sz w:val="24"/>
          <w:szCs w:val="24"/>
          <w:lang w:val="la-Latn"/>
        </w:rPr>
        <w:t xml:space="preserve">(Mt 16,1-28). </w:t>
      </w:r>
    </w:p>
    <w:p w14:paraId="6EA7C642" w14:textId="77777777" w:rsidR="004E13AA" w:rsidRPr="004E13AA" w:rsidRDefault="004E13AA" w:rsidP="004E13AA">
      <w:pPr>
        <w:spacing w:after="200"/>
        <w:jc w:val="both"/>
        <w:rPr>
          <w:rFonts w:ascii="Arial" w:hAnsi="Arial" w:cs="Arial"/>
          <w:b/>
          <w:bCs/>
          <w:sz w:val="24"/>
          <w:szCs w:val="24"/>
        </w:rPr>
      </w:pPr>
    </w:p>
    <w:p w14:paraId="356DC704" w14:textId="77777777" w:rsidR="004E13AA" w:rsidRPr="004E13AA" w:rsidRDefault="004E13AA" w:rsidP="004E13AA">
      <w:pPr>
        <w:pStyle w:val="Titolo2"/>
        <w:rPr>
          <w:rFonts w:eastAsia="Times New Roman"/>
          <w:lang w:eastAsia="it-IT"/>
        </w:rPr>
      </w:pPr>
      <w:bookmarkStart w:id="359" w:name="_Toc211606141"/>
      <w:bookmarkStart w:id="360" w:name="_Toc212557329"/>
      <w:r w:rsidRPr="004E13AA">
        <w:rPr>
          <w:rFonts w:eastAsia="Times New Roman"/>
          <w:lang w:eastAsia="it-IT"/>
        </w:rPr>
        <w:t>Una generazione malvagia e adultera pretende un segno!</w:t>
      </w:r>
      <w:bookmarkEnd w:id="359"/>
      <w:bookmarkEnd w:id="360"/>
    </w:p>
    <w:p w14:paraId="4F78B3CD" w14:textId="77777777" w:rsidR="004E13AA" w:rsidRPr="004E13AA" w:rsidRDefault="004E13AA" w:rsidP="004E13AA">
      <w:pPr>
        <w:spacing w:after="200"/>
        <w:jc w:val="both"/>
        <w:rPr>
          <w:rFonts w:ascii="Arial" w:hAnsi="Arial" w:cs="Arial"/>
          <w:b/>
          <w:bCs/>
          <w:sz w:val="24"/>
          <w:szCs w:val="24"/>
        </w:rPr>
      </w:pPr>
    </w:p>
    <w:p w14:paraId="6496A706" w14:textId="77777777" w:rsidR="004E13AA" w:rsidRPr="004E13AA" w:rsidRDefault="004E13AA" w:rsidP="004E13AA">
      <w:pPr>
        <w:spacing w:after="200"/>
        <w:jc w:val="both"/>
        <w:rPr>
          <w:rFonts w:ascii="Arial" w:hAnsi="Arial" w:cs="Arial"/>
          <w:b/>
          <w:bCs/>
          <w:sz w:val="24"/>
          <w:szCs w:val="24"/>
        </w:rPr>
      </w:pPr>
      <w:bookmarkStart w:id="361" w:name="_Hlk211402508"/>
      <w:r w:rsidRPr="004E13AA">
        <w:rPr>
          <w:rFonts w:ascii="Arial" w:hAnsi="Arial" w:cs="Arial"/>
          <w:b/>
          <w:bCs/>
          <w:sz w:val="24"/>
          <w:szCs w:val="24"/>
        </w:rPr>
        <w:t xml:space="preserve">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w:t>
      </w:r>
      <w:bookmarkStart w:id="362" w:name="_Hlk208493830"/>
      <w:r w:rsidRPr="004E13AA">
        <w:rPr>
          <w:rFonts w:ascii="Arial" w:hAnsi="Arial" w:cs="Arial"/>
          <w:b/>
          <w:bCs/>
          <w:sz w:val="24"/>
          <w:szCs w:val="24"/>
        </w:rPr>
        <w:t>Una generazione malvagia e adultera pretende un segno!</w:t>
      </w:r>
      <w:bookmarkEnd w:id="362"/>
      <w:r w:rsidRPr="004E13AA">
        <w:rPr>
          <w:rFonts w:ascii="Arial" w:hAnsi="Arial" w:cs="Arial"/>
          <w:b/>
          <w:bCs/>
          <w:sz w:val="24"/>
          <w:szCs w:val="24"/>
        </w:rPr>
        <w:t xml:space="preserve"> Ma non le sarà dato alcun segno, se non il segno di Giona». Li lasciò e se ne andò.</w:t>
      </w:r>
    </w:p>
    <w:bookmarkEnd w:id="361"/>
    <w:p w14:paraId="02926C12" w14:textId="77777777" w:rsidR="004E13AA" w:rsidRPr="004E13AA" w:rsidRDefault="004E13AA" w:rsidP="004E13AA">
      <w:pPr>
        <w:spacing w:after="200"/>
        <w:jc w:val="both"/>
        <w:rPr>
          <w:rFonts w:ascii="Arial" w:hAnsi="Arial" w:cs="Arial"/>
          <w:b/>
          <w:bCs/>
          <w:sz w:val="24"/>
          <w:szCs w:val="24"/>
        </w:rPr>
      </w:pPr>
      <w:r w:rsidRPr="004E13AA">
        <w:rPr>
          <w:rFonts w:ascii="Arial" w:hAnsi="Arial" w:cs="Arial"/>
          <w:b/>
          <w:bCs/>
          <w:sz w:val="24"/>
          <w:szCs w:val="24"/>
        </w:rPr>
        <w:t xml:space="preserve">I farisei e i sadducei si avvicinarono per metterlo alla prova e gli chiesero che mostrasse loro un segno dal cielo. </w:t>
      </w:r>
    </w:p>
    <w:p w14:paraId="4648AEAD"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Farisei e sadducei vengono da Gesù con un solo fine: per tentarlo. Loro non cercano Cristo Gesù con il fine di chiedere aiuto perché possano convertirsi e credere nella sua Parola che è la Parola del Dio vivente venuto nella carne. Lo tentano per farlo cadere così che possano accusarlo e legalmente toglierlo di mezzo con legalità ipocrita. Per meglio ingannarlo, gli chiedono un segno dal cielo, cioè un segno dal quale senza alcun dubbio si possa dedurre che Lui è vero uomo di Dio: </w:t>
      </w:r>
      <w:r w:rsidRPr="004E13AA">
        <w:rPr>
          <w:rFonts w:ascii="Arial" w:hAnsi="Arial" w:cs="Arial"/>
          <w:i/>
          <w:iCs/>
          <w:sz w:val="24"/>
          <w:szCs w:val="24"/>
        </w:rPr>
        <w:t xml:space="preserve">“I farisei e i sadducei si avvicinarono per metterlo alla prova e gli chiesero che mostrasse loro un segno dal cielo”. </w:t>
      </w:r>
      <w:r w:rsidRPr="004E13AA">
        <w:rPr>
          <w:rFonts w:ascii="Arial" w:hAnsi="Arial" w:cs="Arial"/>
          <w:sz w:val="24"/>
          <w:szCs w:val="24"/>
        </w:rPr>
        <w:t>C’è segno più grande della vita di Gesù? Ogni sua Parola è un segno. Ogni sua opera è un segno. Ogni suo gesto è un segno che attesta che Lui viene da Dio. Se Lui è disceso dal cielo e per essi non è un segno, ci potrà essere un segno che viene dal cielo più grande della sua vita? Poiché Lui viene dal cielo, tutto ciò che opera viene dal cielo. Che Gesù viene dal cielo, non però come nell’Antico Testamento veniva Dio e neanche come venivano gli Angeli. Questa differenza ce la rivela l’Apostolo Giovanni nel Prologo del suo Vangelo:</w:t>
      </w:r>
    </w:p>
    <w:p w14:paraId="6D620F45"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p>
    <w:p w14:paraId="65F0B48A"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Venne un uomo mandato da Dio: il suo nome era Giovanni. Egli venne come testimone per dare testimonianza alla luce, perché tutti credessero per mezzo di lui. Non era lui la luce, ma doveva dare testimonianza alla luce.</w:t>
      </w:r>
    </w:p>
    <w:p w14:paraId="5E4AF051"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7BF239A0"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E il Verbo si fece carne e venne ad abitare in mezzo a noi; e noi abbiamo contemplato la sua gloria, gloria come del Figlio unigenito che viene dal Padre, pieno di grazia e di verità.</w:t>
      </w:r>
    </w:p>
    <w:p w14:paraId="1699A60A"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Giovanni gli dà testimonianza e proclama: «Era di lui che io dissi: Colui che viene dopo di me è avanti a me, perché era prima di me».</w:t>
      </w:r>
    </w:p>
    <w:p w14:paraId="1F838B4D"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 xml:space="preserve">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1483CF42"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Ecco il segno della verità di Gesù. È in questo segno che ogni altro segno riceve la sua verità. Ogni segno da questo segno deve partire e in questo segno deve ritornare. Gesù è la verità principio e fine di ogni verità. Senza la verità di Cristo, l’intera creazione rimane senza verità. Senza Cristo, anche Dio e lo Spirito Santo rimangono senza verità. La conoscenza, la scienza, la comprensione di ogni realtà esistente è Cristo Gesù. Senza Cristo Gesù tutto viene avvolto dalle tenebre,</w:t>
      </w:r>
    </w:p>
    <w:p w14:paraId="1FB2D8FE" w14:textId="77777777" w:rsidR="004E13AA" w:rsidRPr="004E13AA" w:rsidRDefault="004E13AA" w:rsidP="004E13AA">
      <w:pPr>
        <w:spacing w:after="200"/>
        <w:jc w:val="both"/>
        <w:rPr>
          <w:rFonts w:ascii="Arial" w:hAnsi="Arial" w:cs="Arial"/>
          <w:sz w:val="24"/>
          <w:szCs w:val="24"/>
        </w:rPr>
      </w:pPr>
    </w:p>
    <w:p w14:paraId="2B3B3CBA" w14:textId="77777777" w:rsidR="004E13AA" w:rsidRPr="004E13AA" w:rsidRDefault="004E13AA" w:rsidP="004E13AA">
      <w:pPr>
        <w:spacing w:after="200"/>
        <w:jc w:val="both"/>
        <w:rPr>
          <w:rFonts w:ascii="Arial" w:hAnsi="Arial" w:cs="Arial"/>
          <w:b/>
          <w:bCs/>
          <w:sz w:val="24"/>
          <w:szCs w:val="24"/>
        </w:rPr>
      </w:pPr>
      <w:bookmarkStart w:id="363" w:name="_Hlk211402896"/>
      <w:r w:rsidRPr="004E13AA">
        <w:rPr>
          <w:rFonts w:ascii="Arial" w:hAnsi="Arial" w:cs="Arial"/>
          <w:b/>
          <w:bCs/>
          <w:sz w:val="24"/>
          <w:szCs w:val="24"/>
        </w:rPr>
        <w:t>Ma egli rispose loro: «Quando si fa sera, voi dite: “Bel tempo, perché il cielo rosseggia”; e al mattino: “Oggi burrasca, perché il cielo è rosso cupo”.</w:t>
      </w:r>
    </w:p>
    <w:bookmarkEnd w:id="363"/>
    <w:p w14:paraId="1A9564BE"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Ora Gesù fa appello all’umana razionalità e al suo discernimento. Farisei e sadducei sanno distinguere un tempo da un altro tempo e cosa ogni tempo porta con sé: </w:t>
      </w:r>
      <w:r w:rsidRPr="004E13AA">
        <w:rPr>
          <w:rFonts w:ascii="Arial" w:hAnsi="Arial" w:cs="Arial"/>
          <w:i/>
          <w:iCs/>
          <w:sz w:val="24"/>
          <w:szCs w:val="24"/>
        </w:rPr>
        <w:t>“Ma egli rispose loro: «Quando si fa sera, voi dite: “Bel tempo, perché il cielo rosseggia”; e al mattino: “Oggi burrasca, perché il cielo è rosso cupo”.</w:t>
      </w:r>
      <w:r w:rsidRPr="004E13AA">
        <w:rPr>
          <w:rFonts w:ascii="Arial" w:hAnsi="Arial" w:cs="Arial"/>
          <w:sz w:val="24"/>
          <w:szCs w:val="24"/>
        </w:rPr>
        <w:t xml:space="preserve"> Intelligenza, razionalità, discernimento, scienza, i molti saperi sono per le cose della terra. Non sono per le cose divine, celesti, soprannaturali, eterne. Le cose di Dio si possono conoscere e vivere solo se colmi di grazia, verità, luce, sapienza e intelligenza nello Spirito Santo. La prima sapienza di un uomo è la Parola del Signore, accolta e vissuta nella fede. La seconda sapienza è lo Spirito Santo che è dato a noi come Spirito di sapienza e di intelletto, di consiglio e di fortezza, di conoscenza e di pietà, Spirito del santo timore del Signore, da fare crescere in noi, da noi ravvivato e fatto crescere attimo dopo attimo. Esso è a noi dato perché ci insegni come va vissuta tutta la Parola del Signore nella pienezza della sua verità. Se manca l’obbedienza alla Parola, nessuna sapienza potrà aiutarci. Manca la fonte prima della sapienza che la Parola e l’obbedienza ad essa. Salomone è divenuto stolto, perché si è dimenticato che l’obbedienza alla Parola del Signore valeva anche per lui. Oggi moltissimi figli della Chiesa non si vantano di avere una sapienza più grande di quella di Salomone, dimenticando però che la prima sapienza è la Parola di Dio e di Cristo Gesù secondo la purissima verità dello Spirito Santo? Una sapienza senza la Parola è solo menzogna, falsità, tenebra, inganno, stoltezza, inganno, seduzione di Satana.</w:t>
      </w:r>
    </w:p>
    <w:p w14:paraId="70469733"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Dal Libro del Profeta Baruc</w:t>
      </w:r>
    </w:p>
    <w:p w14:paraId="5F2378FC"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w:t>
      </w:r>
    </w:p>
    <w:p w14:paraId="6EE54651"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Impara dov’è la prudenza, dov’è la forza, dov’è l’intelligenza, per comprendere anche dov’è la longevità e la vita, dov’è la luce degli occhi e la pace. 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w:t>
      </w:r>
    </w:p>
    <w:p w14:paraId="6CC78B68"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Coloro che lavorano l’argento e lo cesellano senza rivelare il segreto dei loro lavori? Sono scomparsi, sono scesi negli inferi e altri hanno preso il loro posto. Generazioni più giovani hanno visto la luce e hanno abitato sopra la terra, ma non hanno conosciuto la via della sapienza, non hanno compreso i suoi sentieri e non si sono occupate di essa; i loro figli si sono allontanati dalla loro via.</w:t>
      </w:r>
    </w:p>
    <w:p w14:paraId="3E3C09E5"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w:t>
      </w:r>
    </w:p>
    <w:p w14:paraId="20546C70"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w:t>
      </w:r>
    </w:p>
    <w:p w14:paraId="61D0BAC9"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 xml:space="preserve">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w:t>
      </w:r>
    </w:p>
    <w:p w14:paraId="1F9A9068"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 xml:space="preserve">Egli è il nostro Dio, e nessun altro può essere confrontato con lui. Egli ha scoperto ogni via della sapienza e l’ha data a Giacobbe, suo servo, a Israele, suo amato. Per questo è apparsa sulla terra e ha vissuto fra gli uomini (Bar 3,9-38). </w:t>
      </w:r>
    </w:p>
    <w:p w14:paraId="07A2A207"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Essa è il libro dei decreti di Dio e la legge che sussiste in eterno; tutti coloro che si attengono ad essa avranno la vita, quanti l’abbandonano moriranno.</w:t>
      </w:r>
    </w:p>
    <w:p w14:paraId="052E9B85"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Ritorna, Giacobbe, e accoglila, cammina allo splendore della sua luce. Non dare a un altro la tua gloria né i tuoi privilegi a una nazione straniera.</w:t>
      </w:r>
    </w:p>
    <w:p w14:paraId="681100E6"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Beati siamo noi, o Israele, perché ciò che piace a Dio è da noi conosciuto. Coraggio, popolo mio, tu, memoria d’Israele! Siete stati venduti alle nazioni non per essere annientati, ma perché avete fatto adirare Dio siete stati consegnati ai nemici. Avete irritato il vostro creatore, sacrificando a dèmoni e non a Dio. Avete dimenticato chi vi ha allevati, il Dio eterno, avete afflitto anche colei che vi ha nutriti, Gerusalemme. Essa ha visto piombare su di voi l’ira divina e ha esclamato: «Ascoltate, città vicine di Sion, Dio mi ha mandato un grande dolore.</w:t>
      </w:r>
    </w:p>
    <w:p w14:paraId="6F5C719C"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Ho visto, infatti, la schiavitù in cui l’Eterno ha condotto i miei figli e le mie figlie. Io li avevo nutriti con gioia e li ho lasciati andare con pianto e dolore. 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w:t>
      </w:r>
    </w:p>
    <w:p w14:paraId="487F69C1"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Venite, o città vicine di Sion, ricordatevi la schiavitù in cui l’Eterno ha condotto i miei figli e le mie figlie. Ha mandato contro di loro una nazione da lontano, una nazione malvagia di lingua straniera, che non ha avuto rispetto dei vecchi né pietà dei bambini. Hanno strappato via i prediletti della vedova e l’hanno lasciata sola, senza figlie». E io come posso aiutarvi? Chi vi ha afflitto con tanti mali saprà liberarvi dalle mani dei vostri nemici.</w:t>
      </w:r>
    </w:p>
    <w:p w14:paraId="5B08E329"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Andate, figli miei, andate, io sono rimasta sola. Ho deposto l’abito di pace, ho indossato la veste di sacco per la supplica, griderò all’Eterno per tutti i miei giorni. Coraggio, figli miei, gridate a Dio, ed egli vi libererà dall’oppressione e dalle mani dei nemici.</w:t>
      </w:r>
    </w:p>
    <w:p w14:paraId="7EFF71C2"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Io, infatti, ho sperato dall’Eterno la vostra salvezza e una grande gioia mi è venuta dal Santo, per la misericordia che presto vi giungerà dall’Eterno, vostro salvatore. Vi ho lasciati andare con dolore e pianto, ma Dio vi ricondurrà a me con letizia e gioia, per sempre. Come ora le città vicine di Sion vedono la vostra schiavitù, così ben presto vedranno la salvezza che vi giungerà dal vostro Dio; essa verrà a voi con grande gloria e splendore dell’Eterno.</w:t>
      </w:r>
    </w:p>
    <w:p w14:paraId="28BC25D3"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Figli, sopportate con pazienza la collera che da Dio è venuta su di voi. Il tuo nemico ti ha perseguitato, ma vedrai ben presto la sua rovina e gli calpesterai la nuca. I miei teneri figli hanno camminato per aspri sentieri, sono stati portati via come gregge rapito dal nemico.</w:t>
      </w:r>
    </w:p>
    <w:p w14:paraId="5503DD5A"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 xml:space="preserve">Coraggio, figli, gridate a Dio, poiché si ricorderà di voi colui che vi ha afflitti. Però, come pensaste di allontanarvi da Dio, così, ritornando, decuplicate lo zelo per ricercarlo; perché chi vi ha afflitto con tanti mali vi darà anche, con la vostra salvezza, una gioia perenne. </w:t>
      </w:r>
    </w:p>
    <w:p w14:paraId="104FAD66"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l’esultanza di essere così popolata, la sua insolenza sarà cambiata in dolore. Un fuoco cadrà su di essa per lunghi giorni per volere dell’Eterno, e per molto tempo sarà abitata da dèmoni. Guarda a oriente, Gerusalemme, osserva la gioia che ti viene da Dio. Ecco, ritornano i figli che hai visto partire, ritornano insieme riuniti, dal sorgere del sole al suo tramonto, alla parola del Santo, esultanti per la gloria di Dio (Bar 4,1-37). Fa</w:t>
      </w:r>
    </w:p>
    <w:p w14:paraId="5BBBE484"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Dal Libro della Sapienza</w:t>
      </w:r>
    </w:p>
    <w:p w14:paraId="523A7A36"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w:t>
      </w:r>
    </w:p>
    <w:p w14:paraId="286F56CA"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w:t>
      </w:r>
    </w:p>
    <w:p w14:paraId="52614FCF"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w:t>
      </w:r>
    </w:p>
    <w:p w14:paraId="7A3F9C86"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Ella infatti tutto conosce e tutto comprende: mi guiderà con prudenza nelle mie azioni e mi proteggerà con la sua gloria. Così le mie opere ti saranno gradite; io giudicherò con giustizia il tuo popolo e sarò degno del trono di mio padre.</w:t>
      </w:r>
    </w:p>
    <w:p w14:paraId="7564C932"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Quale uomo può conoscere il volere di Dio? Chi può immaginare che cosa vuole il Signore? I ragionamenti dei mortali sono timidi e incerte le nostre riflessioni, perché un corpo corruttibile appesantisce l’anima e la tenda d’argilla opprime una mente piena di preoccupazioni.</w:t>
      </w:r>
    </w:p>
    <w:p w14:paraId="36878192"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w:t>
      </w:r>
    </w:p>
    <w:p w14:paraId="07828201"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Dal Libro del Profeta Geremia</w:t>
      </w:r>
    </w:p>
    <w:p w14:paraId="34C20A2D"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«In quel tempo – oracolo del Signore – si estrarranno dai loro sepolcri le ossa dei re di Giuda, quelle dei suoi capi, dei sacerdoti, dei profeti e degli abitanti di Gerusalemme. Esse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riusciranno a sopravvivere nei luoghi dove li avrò dispersi. Oracolo del Signore degli eserciti.</w:t>
      </w:r>
    </w:p>
    <w:p w14:paraId="130D2177"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w:t>
      </w:r>
    </w:p>
    <w:p w14:paraId="79C97FC9"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Come potete dire: “Noi siamo saggi, perché abbiamo la legge del Signore”? A menzogna l’ha ridotta lo stilo menzognero degli scribi! I saggi restano confusi, sconcertati e presi come in un laccio. Ecco, hanno rigettato la parola del Signore: quale sapienza possono avere?</w:t>
      </w:r>
    </w:p>
    <w:p w14:paraId="42382CA5"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Per questo darò le loro donne a stranieri, i loro campi ai conquistatori, perché dal piccolo al grande tutti commettono frode; dal profeta al sacerdote tutti praticano la menzogna.</w:t>
      </w:r>
    </w:p>
    <w:p w14:paraId="00157BB4"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w:t>
      </w:r>
    </w:p>
    <w:p w14:paraId="53375FFD"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Li mieto e li anniento – oracolo del Signore –; non c’è più uva sulla vite né fichi sul fico, anche le foglie sono avvizzite. Ho procurato per loro degli invasori. “Perché ce ne stiamo seduti? Radunatevi ed entriamo nelle città fortificate e moriamo in esse, poiché il Signore, nostro Dio, ci fa perire. Egli ci fa bere acque avvelenate, perché abbiamo peccato contro il Signore.</w:t>
      </w:r>
    </w:p>
    <w:p w14:paraId="0E6A3E36"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Aspettavamo la pace, ma non c’è alcun bene, il tempo della guarigione, ed ecco il terrore!”. Da Dan si sente lo sbuffare dei suoi cavalli; al rumore dei nitriti dei suoi destrieri trema tutta la terra. Vengono e divorano la terra e quanto in essa si trova, la città e i suoi abitanti.</w:t>
      </w:r>
    </w:p>
    <w:p w14:paraId="1CE161CE"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 xml:space="preserve">Ecco, sto per mandarvi serpenti velenosi contro i quali non esiste incantesimo, e vi morderanno». Oracolo del Signore. Senza rimedio cresce il mio dolore, e il mio cuore viene meno. Ecco, odo le grida della figlia del mio popolo da una terra sconfinata: «Non c’è il Signore in Sion, il suo re non vi abita più?». </w:t>
      </w:r>
    </w:p>
    <w:p w14:paraId="0D71DA8E"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 xml:space="preserve">«Perché mi hanno provocato all’ira con i loro idoli e con nullità straniere?». «È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lacrime, per piangere giorno e notte gli uccisi della figlia del mio popolo? (Ger 8,1-23). </w:t>
      </w:r>
    </w:p>
    <w:p w14:paraId="63DA2E55"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Senza l’obbedienza alla Parola del Signore, ogni sapienza dell’uomo è stoltezza e insipienza. Sapere cose e non sapere la Verità e il Fine delle cose è stoltezza.</w:t>
      </w:r>
    </w:p>
    <w:p w14:paraId="44306E49" w14:textId="77777777" w:rsidR="004E13AA" w:rsidRPr="004E13AA" w:rsidRDefault="004E13AA" w:rsidP="004E13AA">
      <w:pPr>
        <w:spacing w:after="200"/>
        <w:jc w:val="both"/>
        <w:rPr>
          <w:rFonts w:ascii="Arial" w:hAnsi="Arial" w:cs="Arial"/>
          <w:b/>
          <w:bCs/>
          <w:sz w:val="24"/>
          <w:szCs w:val="24"/>
        </w:rPr>
      </w:pPr>
    </w:p>
    <w:p w14:paraId="1103C695" w14:textId="77777777" w:rsidR="004E13AA" w:rsidRPr="004E13AA" w:rsidRDefault="004E13AA" w:rsidP="004E13AA">
      <w:pPr>
        <w:spacing w:after="200"/>
        <w:jc w:val="both"/>
        <w:rPr>
          <w:rFonts w:ascii="Arial" w:hAnsi="Arial" w:cs="Arial"/>
          <w:b/>
          <w:bCs/>
          <w:sz w:val="24"/>
          <w:szCs w:val="24"/>
        </w:rPr>
      </w:pPr>
      <w:r w:rsidRPr="004E13AA">
        <w:rPr>
          <w:rFonts w:ascii="Arial" w:hAnsi="Arial" w:cs="Arial"/>
          <w:b/>
          <w:bCs/>
          <w:sz w:val="24"/>
          <w:szCs w:val="24"/>
        </w:rPr>
        <w:t xml:space="preserve">Sapete dunque interpretare l’aspetto del cielo e non siete capaci di interpretare i segni dei tempi? </w:t>
      </w:r>
    </w:p>
    <w:p w14:paraId="58E5F05C"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I segni dei tempi sono tutte le opere che il Signore compie per la conversione e la fede nella sua Parola. Alla domanda che Gesù pone – </w:t>
      </w:r>
      <w:r w:rsidRPr="004E13AA">
        <w:rPr>
          <w:rFonts w:ascii="Arial" w:hAnsi="Arial" w:cs="Arial"/>
          <w:i/>
          <w:iCs/>
          <w:sz w:val="24"/>
          <w:szCs w:val="24"/>
        </w:rPr>
        <w:t xml:space="preserve">Sapete dunque interpretare l’aspetto del cielo e non siete capaci di interpretare i segni dei tempi? – </w:t>
      </w:r>
      <w:r w:rsidRPr="004E13AA">
        <w:rPr>
          <w:rFonts w:ascii="Arial" w:hAnsi="Arial" w:cs="Arial"/>
          <w:sz w:val="24"/>
          <w:szCs w:val="24"/>
        </w:rPr>
        <w:t xml:space="preserve">c’è una sola risposta: se si rinnega l’Autore che dona a noi si suoi segni oggi per la nostra conversione, mai si potranno interpretare i segni dei tempi. Se oggi si nega Cristo Gesù in ogni sua verità, si potrà mai credere nel Libro dell’Apocalisse dell’Apostolo Giovanni, Libro che ci rivela tutti i segni che Gesù compie in vista della conversone e della fede nel Vangelo da parte dei suoi discepoli e di tutte le genti? Ciò che è naturale sempre lo si può interpretare con la scienza della terra. Ciò che è soprannaturale lo si può interpretare solo con la scienza soprannaturale, con la scienza divina, con la scienza che è dono perenne dello Spirito Santo. </w:t>
      </w:r>
    </w:p>
    <w:p w14:paraId="0842D609"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Ecco come di questa scienza parla il Libro della Sapienza:</w:t>
      </w:r>
    </w:p>
    <w:p w14:paraId="0719DE3B"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w:t>
      </w:r>
    </w:p>
    <w:p w14:paraId="066F3170"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14:paraId="72C84B69"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w:t>
      </w:r>
    </w:p>
    <w:p w14:paraId="0901DE0E"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 xml:space="preserve">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7,7-30). </w:t>
      </w:r>
    </w:p>
    <w:p w14:paraId="27B06992"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Senza la purissima fede nel Datore Eterno della sapienza, non possiamo mai credere nella sapienza che è dono abituale dello Spirito Santo. Senza la fede nell’’Autore eterno della sapienza, la nostra è solo presunzione di sapienza, in verità moriamo di stoltezza e di insipienza. Oggi il mondo non sta morendo di stoltezza e di insipienza. Miliardi e miliardi di risorse della terra non vengono utilizzate per la morte e non per la vita, per la distruzione e non per la costruzione, per il male e non per il bene, per ciò che è effimero e non per ciò che è eterna, per la perdizione e non per la salvezza, per i vizi e non per le virtù? La storia di morte attesta che siamo consumati dalla stoltezza e dall’insipienza. Siamo senza l’Autore Eterno della sapienza. O ritorniamo a credere nell’Autore Eterno della sapienza o saremo governati da ogni insipienza, via universale che conduce alla morte eterna.</w:t>
      </w:r>
    </w:p>
    <w:p w14:paraId="35CEDF81" w14:textId="77777777" w:rsidR="004E13AA" w:rsidRPr="004E13AA" w:rsidRDefault="004E13AA" w:rsidP="004E13AA">
      <w:pPr>
        <w:spacing w:after="200"/>
        <w:jc w:val="both"/>
        <w:rPr>
          <w:rFonts w:ascii="Arial" w:hAnsi="Arial" w:cs="Arial"/>
          <w:sz w:val="24"/>
          <w:szCs w:val="24"/>
        </w:rPr>
      </w:pPr>
    </w:p>
    <w:p w14:paraId="5C612D0E" w14:textId="77777777" w:rsidR="004E13AA" w:rsidRPr="004E13AA" w:rsidRDefault="004E13AA" w:rsidP="004E13AA">
      <w:pPr>
        <w:spacing w:after="200"/>
        <w:jc w:val="both"/>
        <w:rPr>
          <w:rFonts w:ascii="Arial" w:hAnsi="Arial" w:cs="Arial"/>
          <w:b/>
          <w:bCs/>
          <w:sz w:val="24"/>
          <w:szCs w:val="24"/>
        </w:rPr>
      </w:pPr>
      <w:bookmarkStart w:id="364" w:name="_Hlk211402940"/>
      <w:r w:rsidRPr="004E13AA">
        <w:rPr>
          <w:rFonts w:ascii="Arial" w:hAnsi="Arial" w:cs="Arial"/>
          <w:b/>
          <w:bCs/>
          <w:sz w:val="24"/>
          <w:szCs w:val="24"/>
        </w:rPr>
        <w:t>Una generazione malvagia e adultera pretende un segno! Ma non le sarà dato alcun segno, se non il segno di Giona». Li lasciò e se ne andò.</w:t>
      </w:r>
    </w:p>
    <w:bookmarkEnd w:id="364"/>
    <w:p w14:paraId="170A6015"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La generazione è malvagia perché pensa sempre al male ed è incapace di pensare il bene. È adultera perché ha tradito il suo Dio e si prostituita dinanzi agli idoli di questo mondo. Se non si crede nel Dio vivo e vero, si potrà mai credere nelle sue opere? Mai. Gesù non si lascia trarre in inganno, lo attestano le sue Parole: “</w:t>
      </w:r>
      <w:r w:rsidRPr="004E13AA">
        <w:rPr>
          <w:rFonts w:ascii="Arial" w:hAnsi="Arial" w:cs="Arial"/>
          <w:i/>
          <w:iCs/>
          <w:sz w:val="24"/>
          <w:szCs w:val="24"/>
        </w:rPr>
        <w:t xml:space="preserve"> Una generazione malvagia e adultera pretende un segno! Ma non le sarà dato alcun segno, se non il segno di Giona». Li lasciò e se ne andò”. </w:t>
      </w:r>
      <w:r w:rsidRPr="004E13AA">
        <w:rPr>
          <w:rFonts w:ascii="Arial" w:hAnsi="Arial" w:cs="Arial"/>
          <w:sz w:val="24"/>
          <w:szCs w:val="24"/>
        </w:rPr>
        <w:t>Questa verità vale anche per noi. Se noi non crediamo più nel Dio che è Padre del Signore nostro Gesù Cristo, se non crediamo in Gesù Cristo, il Dio che Il Figlio eterno del Padre che si è fatto carne, non crediamo nella Spirito Santo, possiamo credere nei segni che il Signore ogni giorno ci dona per la nostra conversione? Se non si crede nell’Autore del segno, possiamo credere che un segno viene da Lui? Oggi noi abbiamo cambiato Dio. Abbiamo rinnegato il Dio, mistero di unità e di trinità, e abbiamo abbraciato la falsa fede in un falso Dio che noi chiamano il Dio unico. Quali sono i frutti di questo adulterio e di questo tradimento? L’abbandono e il rinnegamento di ogni frutto del Dio, mistero di unità e trinità. Ecco il primo dono che abbiamo rinnegato e abbandonato: tutta la Divina Rivelazione. Essa non è più né divina e né rivelazione. È una parola storica di ieri, come tutte le parole storiche di ieri. Essendo la Parola dono del Dio, mistero di unità e di trinità, questo dono non si può comprendere se non con lo Spirito Santo che si dona a noi con ogni suo dono. Come l’Autore Eterno della Divina Rivelazione è lo Spirito Santo, così chi la deve interpretare, in modo autentico e vero, è solo lo Spirito Santo. Non però lo Spirito Santo che vive nei cieli beati, ma lo Spirito Santo che è in noi e che da noi viene ravvivato senza interruzione. Poiché oggi non crediamo nello Spirito Santo. a noi non resta che leggere la scrittura con la scienza delle terra. Essendo questa scienza non idonea per leggere le cose divine ed eterne, noi continuiamo a leggera la Divina Rivelazione sempre con gli occhi della carne a servizio della carne e non invece con gli occhi dello Spirito Santo a servizio della fede e della verità eterna per la nostra salvezza.</w:t>
      </w:r>
    </w:p>
    <w:p w14:paraId="0414D1FC"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Gesù lascia quanti gli hanno chiesto il segno dal cielo e se ne va. Perché li lascia e se ne va? Perché sono tentatori. Non sono persone dalla retta intenzione. Essi sono lì per scavare un fossa a Gesù perché lui vi cade dentro. I tentatori li si deve lasciare così come si lascia Satana. Essi sono capaci di qualsiasi falsità e menzogna. Non solo tentano. Essendo senza il vero Dio, possono anche compiere opere di male, compresa anche la lapidazione. Gesù non può essere sepolto sotto un cumulo di pietre. Lui deve essere innalzato su una croce e l’ora non è ancora giunta </w:t>
      </w:r>
    </w:p>
    <w:p w14:paraId="2DC8678C" w14:textId="77777777" w:rsidR="004E13AA" w:rsidRPr="004E13AA" w:rsidRDefault="004E13AA" w:rsidP="004E13AA">
      <w:pPr>
        <w:spacing w:after="200"/>
        <w:jc w:val="both"/>
        <w:rPr>
          <w:rFonts w:ascii="Arial" w:hAnsi="Arial" w:cs="Arial"/>
          <w:sz w:val="24"/>
          <w:szCs w:val="24"/>
        </w:rPr>
      </w:pPr>
    </w:p>
    <w:p w14:paraId="7C3925C5" w14:textId="77777777" w:rsidR="004E13AA" w:rsidRPr="004E13AA" w:rsidRDefault="004E13AA" w:rsidP="004E13AA">
      <w:pPr>
        <w:pStyle w:val="Titolo2"/>
        <w:rPr>
          <w:rFonts w:eastAsia="Times New Roman"/>
          <w:lang w:eastAsia="it-IT"/>
        </w:rPr>
      </w:pPr>
      <w:bookmarkStart w:id="365" w:name="_Toc211606142"/>
      <w:bookmarkStart w:id="366" w:name="_Toc212557330"/>
      <w:r w:rsidRPr="004E13AA">
        <w:rPr>
          <w:rFonts w:eastAsia="Times New Roman"/>
          <w:lang w:eastAsia="it-IT"/>
        </w:rPr>
        <w:t>Fate attenzione e guardatevi dal lievito dei farisei e dei sadducei</w:t>
      </w:r>
      <w:bookmarkEnd w:id="365"/>
      <w:bookmarkEnd w:id="366"/>
    </w:p>
    <w:p w14:paraId="376AF472" w14:textId="77777777" w:rsidR="004E13AA" w:rsidRPr="004E13AA" w:rsidRDefault="004E13AA" w:rsidP="004E13AA">
      <w:pPr>
        <w:spacing w:after="200"/>
        <w:jc w:val="both"/>
        <w:rPr>
          <w:rFonts w:ascii="Arial" w:hAnsi="Arial" w:cs="Arial"/>
          <w:b/>
          <w:bCs/>
          <w:sz w:val="24"/>
          <w:szCs w:val="24"/>
        </w:rPr>
      </w:pPr>
    </w:p>
    <w:p w14:paraId="1D309940" w14:textId="77777777" w:rsidR="004E13AA" w:rsidRPr="004E13AA" w:rsidRDefault="004E13AA" w:rsidP="004E13AA">
      <w:pPr>
        <w:spacing w:after="200"/>
        <w:jc w:val="both"/>
        <w:rPr>
          <w:rFonts w:ascii="Arial" w:hAnsi="Arial" w:cs="Arial"/>
          <w:b/>
          <w:bCs/>
          <w:sz w:val="24"/>
          <w:szCs w:val="24"/>
        </w:rPr>
      </w:pPr>
      <w:bookmarkStart w:id="367" w:name="_Hlk211402550"/>
      <w:r w:rsidRPr="004E13AA">
        <w:rPr>
          <w:rFonts w:ascii="Arial" w:hAnsi="Arial" w:cs="Arial"/>
          <w:b/>
          <w:bCs/>
          <w:sz w:val="24"/>
          <w:szCs w:val="24"/>
        </w:rPr>
        <w:t>Nel passare all’altra riva, i discepoli avevano dimenticato di prendere del pane. Gesù disse loro: «</w:t>
      </w:r>
      <w:bookmarkStart w:id="368" w:name="_Hlk208493904"/>
      <w:r w:rsidRPr="004E13AA">
        <w:rPr>
          <w:rFonts w:ascii="Arial" w:hAnsi="Arial" w:cs="Arial"/>
          <w:b/>
          <w:bCs/>
          <w:sz w:val="24"/>
          <w:szCs w:val="24"/>
        </w:rPr>
        <w:t>Fate attenzione e guardatevi dal lievito dei farisei e dei sadducei</w:t>
      </w:r>
      <w:bookmarkEnd w:id="368"/>
      <w:r w:rsidRPr="004E13AA">
        <w:rPr>
          <w:rFonts w:ascii="Arial" w:hAnsi="Arial" w:cs="Arial"/>
          <w:b/>
          <w:bCs/>
          <w:sz w:val="24"/>
          <w:szCs w:val="24"/>
        </w:rPr>
        <w:t>».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w:t>
      </w:r>
    </w:p>
    <w:bookmarkEnd w:id="367"/>
    <w:p w14:paraId="6C73EBF0" w14:textId="77777777" w:rsidR="004E13AA" w:rsidRPr="004E13AA" w:rsidRDefault="004E13AA" w:rsidP="004E13AA">
      <w:pPr>
        <w:spacing w:after="200"/>
        <w:jc w:val="both"/>
        <w:rPr>
          <w:rFonts w:ascii="Arial" w:hAnsi="Arial" w:cs="Arial"/>
          <w:b/>
          <w:bCs/>
          <w:sz w:val="24"/>
          <w:szCs w:val="24"/>
        </w:rPr>
      </w:pPr>
    </w:p>
    <w:p w14:paraId="362F3F2A" w14:textId="77777777" w:rsidR="004E13AA" w:rsidRPr="004E13AA" w:rsidRDefault="004E13AA" w:rsidP="004E13AA">
      <w:pPr>
        <w:spacing w:after="200"/>
        <w:jc w:val="both"/>
        <w:rPr>
          <w:rFonts w:ascii="Arial" w:hAnsi="Arial" w:cs="Arial"/>
          <w:b/>
          <w:bCs/>
          <w:sz w:val="24"/>
          <w:szCs w:val="24"/>
        </w:rPr>
      </w:pPr>
      <w:bookmarkStart w:id="369" w:name="_Hlk211402988"/>
      <w:r w:rsidRPr="004E13AA">
        <w:rPr>
          <w:rFonts w:ascii="Arial" w:hAnsi="Arial" w:cs="Arial"/>
          <w:b/>
          <w:bCs/>
          <w:sz w:val="24"/>
          <w:szCs w:val="24"/>
        </w:rPr>
        <w:t xml:space="preserve">Nel passare all’altra riva, i discepoli avevano dimenticato di prendere del pane. </w:t>
      </w:r>
    </w:p>
    <w:bookmarkEnd w:id="369"/>
    <w:p w14:paraId="4D96F42A"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Gesù abbandona il luogo nel quale finora aveva vissuto la sua missione di Maestro dei farisei, degli scribi, dei sadducei e di ogni altro maestro di questo mondo, essendo Lui il solo Maestro dell’umanità, per decreto eterno del Padre, gli altri sono maestri se solo sono alla sua scuola, come Lui è alla scuola dello Spirito Santo, sale sulla barca e si dirige verso l’altra riva. Ecco ora cosa accade: </w:t>
      </w:r>
      <w:r w:rsidRPr="004E13AA">
        <w:rPr>
          <w:rFonts w:ascii="Arial" w:hAnsi="Arial" w:cs="Arial"/>
          <w:i/>
          <w:iCs/>
          <w:sz w:val="24"/>
          <w:szCs w:val="24"/>
        </w:rPr>
        <w:t xml:space="preserve">“Nel passare all’altra riva, i discepoli avevano dimenticato di prendere del pane”. </w:t>
      </w:r>
      <w:r w:rsidRPr="004E13AA">
        <w:rPr>
          <w:rFonts w:ascii="Arial" w:hAnsi="Arial" w:cs="Arial"/>
          <w:sz w:val="24"/>
          <w:szCs w:val="24"/>
        </w:rPr>
        <w:t>Gesù lascia quel luogo perché divenuto poco sicuro per lui. Si è fatto infido. Lo Spirito Santo, che è la sua Guida, la Guida per ogni suo passo, ogni sua parola, ogni sua opera, lo muove perché cerchi luoghi più sicuri, meno infidi. Ancora la sua ora non è venuta. I discepoli, occupati ad ascoltare il loro Maestro, si dimenticano di prendere del pane. È una dimenticanza alla quale si dovrà porre rimedio non appena si sarà giunti nell’altra riva. Tutto può mancare, ma non un pezzo di pane. Il pane dono forza. Anche se hanno dimenticato il pane, essi devono sempre ricordarsi che sono custoditi dalla provvidenza del Signore. Il Signore li aiuterà perché questa loro mancanza diventi abbondanza. Chi cammina con il Signore e per il Signore sempre si dovrà ricordare della Divina Provvidenza che è universale, riguarda ogni essere creato. Ecco come il Salmo canta la Provvidenza del Creatore di tutte le cose:</w:t>
      </w:r>
    </w:p>
    <w:p w14:paraId="3321DB28"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Salmo 104 (103)</w:t>
      </w:r>
    </w:p>
    <w:p w14:paraId="34E15696"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Benedici il Signore, anima mia! Sei tanto grande, Signore, mio Dio! Sei rivestito di maestà e di splendore, avvolto di luce come di un manto, tu che distendi i cieli come una tenda, costruisci sulle acque le tue alte dimore, fai delle nubi il tuo carro, cammini sulle ali del vento, fai dei venti i tuoi messaggeri e dei fulmini i tuoi ministri.</w:t>
      </w:r>
    </w:p>
    <w:p w14:paraId="43C39627"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Egli fondò la terra sulle sue basi: non potrà mai vacillare. Tu l’hai coperta con l’oceano come una veste; al di sopra dei monti stavano le acque. Al tuo rimprovero esse fuggirono, al fragore del tuo tuono si ritrassero atterrite. Salirono sui monti, discesero nelle valli, verso il luogo che avevi loro assegnato; hai fissato loro un confine da non oltrepassare, perché non tornino a coprire la terra.</w:t>
      </w:r>
    </w:p>
    <w:p w14:paraId="416431F5"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 xml:space="preserve">Tu mandi nelle valli acque sorgive perché scorrano tra i monti, dissetino tutte le bestie dei campi e gli asini selvatici estinguano la loro sete. In alto abitano gli uccelli del cielo e cantano tra le fronde. Dalle tue dimore tu irrighi i monti, e con il frutto delle tue opere si sazia la terra. </w:t>
      </w:r>
    </w:p>
    <w:p w14:paraId="3BDD4B09"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Tu fai crescere l’erba per il bestiame e le piante che l’uomo coltiva per trarre cibo dalla terra, vino che allieta il cuore dell’uomo, olio che fa brillare il suo volto e pane che sostiene il suo cuore. Sono sazi gli alberi del Signore, i cedri del Libano da lui piantati. Là gli uccelli fanno il loro nido e sui cipressi la cicogna ha la sua casa; le alte montagne per le capre selvatiche, le rocce rifugio per gli iràci.</w:t>
      </w:r>
    </w:p>
    <w:p w14:paraId="3394799A"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Hai fatto la luna per segnare i tempi e il sole che sa l’ora del tramonto. Stendi le tenebre e viene la notte: in essa si aggirano tutte le bestie della foresta; ruggiscono i giovani leoni in cerca di preda e chiedono a Dio il loro cibo. Sorge il sole: si ritirano e si accovacciano nelle loro tane. Allora l’uomo esce per il suo lavoro, per la sua fatica fino a sera.</w:t>
      </w:r>
    </w:p>
    <w:p w14:paraId="6209E0E9"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Quante sono le tue opere, Signore! Le hai fatte tutte con saggezza; la terra è piena delle tue creature. Ecco il mare spazioso e vasto: là rettili e pesci senza numero, animali piccoli e grandi; lo solcano le navi e il Leviatàn che tu hai plasmato per giocare con lui.</w:t>
      </w:r>
    </w:p>
    <w:p w14:paraId="30062DED"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Tutti da te aspettano che tu dia loro cibo a tempo opportuno. Tu lo provvedi, essi lo raccolgono; apri la tua mano, si saziano di beni. Nascondi il tuo volto: li assale il terrore; togli loro il respiro: muoiono, e ritornano nella loro polvere. Mandi il tuo spirito, sono creati, e rinnovi la faccia della terra.</w:t>
      </w:r>
    </w:p>
    <w:p w14:paraId="781CAA6C"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 xml:space="preserve">Sia per sempre la gloria del Signore; gioisca il Signore delle sue opere. Egli guarda la terra ed essa trema, tocca i monti ed essi fumano. Voglio cantare al Signore finché ho vita, cantare inni al mio Dio finché esisto. A lui sia gradito il mio canto, io gioirò nel Signore. Scompaiano i peccatori dalla terra e i malvagi non esistano più. Benedici il Signore, anima mia. Alleluia (Sal 104,1-35). </w:t>
      </w:r>
    </w:p>
    <w:p w14:paraId="7EC2DC74"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Inoltre c’è Gesù con loro e Lui, il Maestro dalla Sapienza Eterna, il Maestro che cresce in sapienza e grazia, saprà come aiutarli. Con Gesù non ci si perde mai.</w:t>
      </w:r>
    </w:p>
    <w:p w14:paraId="14904BA6" w14:textId="77777777" w:rsidR="004E13AA" w:rsidRPr="004E13AA" w:rsidRDefault="004E13AA" w:rsidP="004E13AA">
      <w:pPr>
        <w:spacing w:after="200"/>
        <w:jc w:val="both"/>
        <w:rPr>
          <w:rFonts w:ascii="Arial" w:hAnsi="Arial" w:cs="Arial"/>
          <w:b/>
          <w:bCs/>
          <w:sz w:val="24"/>
          <w:szCs w:val="24"/>
        </w:rPr>
      </w:pPr>
    </w:p>
    <w:p w14:paraId="7EB2DC5E" w14:textId="77777777" w:rsidR="004E13AA" w:rsidRPr="004E13AA" w:rsidRDefault="004E13AA" w:rsidP="004E13AA">
      <w:pPr>
        <w:spacing w:after="200"/>
        <w:jc w:val="both"/>
        <w:rPr>
          <w:rFonts w:ascii="Arial" w:hAnsi="Arial" w:cs="Arial"/>
          <w:b/>
          <w:bCs/>
          <w:sz w:val="24"/>
          <w:szCs w:val="24"/>
        </w:rPr>
      </w:pPr>
      <w:bookmarkStart w:id="370" w:name="_Hlk211403011"/>
      <w:r w:rsidRPr="004E13AA">
        <w:rPr>
          <w:rFonts w:ascii="Arial" w:hAnsi="Arial" w:cs="Arial"/>
          <w:b/>
          <w:bCs/>
          <w:sz w:val="24"/>
          <w:szCs w:val="24"/>
        </w:rPr>
        <w:t xml:space="preserve">Gesù disse loro: «Fate attenzione e guardatevi dal lievito dei farisei e dei sadducei». </w:t>
      </w:r>
    </w:p>
    <w:bookmarkEnd w:id="370"/>
    <w:p w14:paraId="2EBD03C7"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Ora Gesù inizia ad ammaestrare i suoi discepoli. Chiede loro di stare molto attenti. Per chi dovrà insegnare le cose di Dio, è necessario che le cose di Dio vengano conservate purissime. Se esse si guastano e da purissime divengono impure non sono più cose di Dio. Ecco l’insegnamento di Gesù che essi dovranno sempre custodire nel cuore: </w:t>
      </w:r>
      <w:r w:rsidRPr="004E13AA">
        <w:rPr>
          <w:rFonts w:ascii="Arial" w:hAnsi="Arial" w:cs="Arial"/>
          <w:i/>
          <w:iCs/>
          <w:sz w:val="24"/>
          <w:szCs w:val="24"/>
        </w:rPr>
        <w:t xml:space="preserve">“Gesù disse loro: «Fate attenzione e guardatevi dal lievito dei farisei e dei sadducei». </w:t>
      </w:r>
      <w:r w:rsidRPr="004E13AA">
        <w:rPr>
          <w:rFonts w:ascii="Arial" w:hAnsi="Arial" w:cs="Arial"/>
          <w:sz w:val="24"/>
          <w:szCs w:val="24"/>
        </w:rPr>
        <w:t>Gli Apostoli sono simile a un’anfora. Gesù versa in esse la purissima dottrina delle cose di Dio. Ma vi è anche una falsa dottrina, una dottrina impura che potrebbe entrare nella loro anfora e rendere impura tutta la dottrina che riguarda le cose di Dio. Della dottrina impura ne basta anche solo qualche grammo e tutta la purissima dottrina delle cose di Dio diviene impura. Dottrina impura è quella dei farisei e dei sadducei. Gesù paragona questa dottrina impura a del lievito. Quando si mette pochissimo lievito anche in una quantità grande di farina, tutta la pasta viene fermentata. Quando si mette un solo pensiero falso nel Vangelo o in tutta la Divina Rivelazione, tutto viene fermentato di questo pensiero falso. Se gli Apostoli del Signore non mettono ogni attenzione nello Spirito Santo, il lievito, oggi dei farisei e dei sadducei, e domani tutto il lievito del mondo e di Satana, trasformerà la loro purissima verità in falsità e da Apostoli di Cristo diventeranno apostoli del mondo e di Satana, saranno ladri e briganti che rapinano e rubano e saccheggiano e il Vangelo e la Divina Rivelazione, devastandoli e riducendoli in falsità e menzogna. Oggi e sempre il lievito da cui dovranno stare lontani, più che il sole dalla terra, è l’ipocrisia dei farisei e la dottrina dei sadducei. In essi la purissima dottrina di Dio è stata sostituita con la dottrina degli uomini, anche se per vie differenti. Le vie sono differenti, il lievito è lo stesso. Il panno che lo avvolge è diverso, il lievito è lo stesso. La loro religione adora il pensiero dell’uomo e lo innalza a suo Dio. Ecco perché gli Apostoli deve prestare molta attenzione. Lo ripetiamo: basta una sola parola falsa e tutta la Divina Rivelazione viene guastata e infettata e da pura diviene impura e da dottrina di Dio diviene dottrina di Satana. Un solo esempio basta: se io dico che l’eternità è solo beatitudine eterna, a che mi serve il Vangelo? A che mi serve un papa, un vescovo, un presbitero? A che mi serve la morale? A che serve la grazia? A che mi serve Cristo Gesù? A che mi serve lo Spirito Santo? A che mi serve la Chiesa? Basta un solo grammo di falsità e tutto divine falsità.</w:t>
      </w:r>
    </w:p>
    <w:p w14:paraId="2446A610" w14:textId="77777777" w:rsidR="004E13AA" w:rsidRPr="004E13AA" w:rsidRDefault="004E13AA" w:rsidP="004E13AA">
      <w:pPr>
        <w:spacing w:after="200"/>
        <w:jc w:val="both"/>
        <w:rPr>
          <w:rFonts w:ascii="Arial" w:hAnsi="Arial" w:cs="Arial"/>
          <w:b/>
          <w:bCs/>
          <w:sz w:val="24"/>
          <w:szCs w:val="24"/>
        </w:rPr>
      </w:pPr>
    </w:p>
    <w:p w14:paraId="455D7334" w14:textId="77777777" w:rsidR="004E13AA" w:rsidRPr="004E13AA" w:rsidRDefault="004E13AA" w:rsidP="004E13AA">
      <w:pPr>
        <w:spacing w:after="200"/>
        <w:jc w:val="both"/>
        <w:rPr>
          <w:rFonts w:ascii="Arial" w:hAnsi="Arial" w:cs="Arial"/>
          <w:b/>
          <w:bCs/>
          <w:sz w:val="24"/>
          <w:szCs w:val="24"/>
        </w:rPr>
      </w:pPr>
      <w:bookmarkStart w:id="371" w:name="_Hlk211403032"/>
      <w:r w:rsidRPr="004E13AA">
        <w:rPr>
          <w:rFonts w:ascii="Arial" w:hAnsi="Arial" w:cs="Arial"/>
          <w:b/>
          <w:bCs/>
          <w:sz w:val="24"/>
          <w:szCs w:val="24"/>
        </w:rPr>
        <w:t xml:space="preserve">Ma essi parlavano tra loro e dicevano: «Non abbiamo preso del pane!». </w:t>
      </w:r>
    </w:p>
    <w:bookmarkEnd w:id="371"/>
    <w:p w14:paraId="2D195EFE"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Gesù parla delle cose del cielo. I discepoli pensano alle cose della terra: </w:t>
      </w:r>
      <w:r w:rsidRPr="004E13AA">
        <w:rPr>
          <w:rFonts w:ascii="Arial" w:hAnsi="Arial" w:cs="Arial"/>
          <w:i/>
          <w:iCs/>
          <w:sz w:val="24"/>
          <w:szCs w:val="24"/>
        </w:rPr>
        <w:t xml:space="preserve">“Ma essi parlavano tra loro e dicevano: «Non abbiamo preso del pane!»”. </w:t>
      </w:r>
      <w:r w:rsidRPr="004E13AA">
        <w:rPr>
          <w:rFonts w:ascii="Arial" w:hAnsi="Arial" w:cs="Arial"/>
          <w:sz w:val="24"/>
          <w:szCs w:val="24"/>
        </w:rPr>
        <w:t xml:space="preserve">La loro preoccupazione ora è il pane che hanno dimenticato di prendere. Anche questa verità va messa nel cuore: basta una sola preoccupazione per le cose della terra e tutte le cose del cielo vengono dimenticate. Anche le preoccupazioni sono lievito di dimenticanza della cose divine. Ora un Apostolo di Gesù mai deve dimenticare le cose del cielo. Lui è chiamato solo per occuparsi delle cose </w:t>
      </w:r>
      <w:r w:rsidRPr="004E13AA">
        <w:rPr>
          <w:rFonts w:ascii="Arial" w:hAnsi="Arial" w:cs="Arial"/>
          <w:i/>
          <w:iCs/>
          <w:sz w:val="24"/>
          <w:szCs w:val="24"/>
        </w:rPr>
        <w:t>“del Padre suo”</w:t>
      </w:r>
      <w:r w:rsidRPr="004E13AA">
        <w:rPr>
          <w:rFonts w:ascii="Arial" w:hAnsi="Arial" w:cs="Arial"/>
          <w:sz w:val="24"/>
          <w:szCs w:val="24"/>
        </w:rPr>
        <w:t xml:space="preserve">. Le cose </w:t>
      </w:r>
      <w:r w:rsidRPr="004E13AA">
        <w:rPr>
          <w:rFonts w:ascii="Arial" w:hAnsi="Arial" w:cs="Arial"/>
          <w:i/>
          <w:iCs/>
          <w:sz w:val="24"/>
          <w:szCs w:val="24"/>
        </w:rPr>
        <w:t>“del Padre suo”</w:t>
      </w:r>
      <w:r w:rsidRPr="004E13AA">
        <w:rPr>
          <w:rFonts w:ascii="Arial" w:hAnsi="Arial" w:cs="Arial"/>
          <w:sz w:val="24"/>
          <w:szCs w:val="24"/>
        </w:rPr>
        <w:t xml:space="preserve"> sono la Parola e la Preghiera. Guai quando un Apostolo attende alle cose di questo mondo. Perde di vista le cose del cielo. Ecco cosa dicono e cosa fanno i Dodici negli Atti degli Apostoli:</w:t>
      </w:r>
    </w:p>
    <w:p w14:paraId="415E0C97" w14:textId="77777777" w:rsidR="004E13AA" w:rsidRPr="004E13AA" w:rsidRDefault="004E13AA" w:rsidP="004E13AA">
      <w:pPr>
        <w:spacing w:after="200"/>
        <w:jc w:val="both"/>
        <w:rPr>
          <w:rFonts w:ascii="Arial" w:hAnsi="Arial" w:cs="Arial"/>
          <w:b/>
          <w:bCs/>
          <w:sz w:val="24"/>
          <w:szCs w:val="24"/>
        </w:rPr>
      </w:pPr>
      <w:r w:rsidRPr="004E13AA">
        <w:rPr>
          <w:rFonts w:ascii="Arial" w:hAnsi="Arial" w:cs="Arial"/>
          <w:i/>
          <w:iCs/>
          <w:sz w:val="24"/>
          <w:szCs w:val="24"/>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14:paraId="5015E049"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Gli Apostoli devono prestare infinita attenzione. Sono infiniti i lieviti che Satana vuole iniettare nel loro cuore. Essa sono chiamati a riconoscerli all’istante e per questo devono essere avvolti dalla sapienza dello Spirito Santo così come la colonna di fuoco e la nube avvolgeva i figli d’Israele nel deserto e sempre devono lasciarsi inondare dalla fortezza dello Spirito Santo perché possano respingere ogni tentativo di Satana e ogni sua insistenza per giungere a fare fermentare il loro cuore con il suo lievito di falsità, di tenebre, di inganno, di preoccupazioni per le cose della terra.</w:t>
      </w:r>
    </w:p>
    <w:p w14:paraId="724A2BC8"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 </w:t>
      </w:r>
    </w:p>
    <w:p w14:paraId="227E7AA3" w14:textId="77777777" w:rsidR="004E13AA" w:rsidRPr="004E13AA" w:rsidRDefault="004E13AA" w:rsidP="004E13AA">
      <w:pPr>
        <w:spacing w:after="200"/>
        <w:jc w:val="both"/>
        <w:rPr>
          <w:rFonts w:ascii="Arial" w:hAnsi="Arial" w:cs="Arial"/>
          <w:b/>
          <w:bCs/>
          <w:sz w:val="24"/>
          <w:szCs w:val="24"/>
        </w:rPr>
      </w:pPr>
      <w:bookmarkStart w:id="372" w:name="_Hlk211403060"/>
      <w:r w:rsidRPr="004E13AA">
        <w:rPr>
          <w:rFonts w:ascii="Arial" w:hAnsi="Arial" w:cs="Arial"/>
          <w:b/>
          <w:bCs/>
          <w:sz w:val="24"/>
          <w:szCs w:val="24"/>
        </w:rPr>
        <w:t>Gesù se ne accorse e disse: «Gente di poca fede, perché andate dicendo tra voi che non avete pane?</w:t>
      </w:r>
    </w:p>
    <w:p w14:paraId="6933971B" w14:textId="77777777" w:rsidR="004E13AA" w:rsidRPr="004E13AA" w:rsidRDefault="004E13AA" w:rsidP="004E13AA">
      <w:pPr>
        <w:spacing w:after="200"/>
        <w:jc w:val="both"/>
        <w:rPr>
          <w:rFonts w:ascii="Arial" w:hAnsi="Arial" w:cs="Arial"/>
          <w:sz w:val="24"/>
          <w:szCs w:val="24"/>
        </w:rPr>
      </w:pPr>
      <w:bookmarkStart w:id="373" w:name="_Hlk211494343"/>
      <w:bookmarkEnd w:id="372"/>
      <w:r w:rsidRPr="004E13AA">
        <w:rPr>
          <w:rFonts w:ascii="Arial" w:hAnsi="Arial" w:cs="Arial"/>
          <w:sz w:val="24"/>
          <w:szCs w:val="24"/>
        </w:rPr>
        <w:t xml:space="preserve">Gesù nello Spirito Santo vede i loro cuori che sono intenti a pensare al pane, anziché prestare ascolto alla sua voce e interviene prontamente: </w:t>
      </w:r>
      <w:r w:rsidRPr="004E13AA">
        <w:rPr>
          <w:rFonts w:ascii="Arial" w:hAnsi="Arial" w:cs="Arial"/>
          <w:i/>
          <w:iCs/>
          <w:sz w:val="24"/>
          <w:szCs w:val="24"/>
        </w:rPr>
        <w:t xml:space="preserve">“Gesù se ne accorse e disse: «Gente di poca fede, perché andate dicendo tra voi che non avete pane?”. </w:t>
      </w:r>
      <w:r w:rsidRPr="004E13AA">
        <w:rPr>
          <w:rFonts w:ascii="Arial" w:hAnsi="Arial" w:cs="Arial"/>
          <w:sz w:val="24"/>
          <w:szCs w:val="24"/>
        </w:rPr>
        <w:t xml:space="preserve">Gli Apostoli sono chiamati da Gesù: </w:t>
      </w:r>
      <w:r w:rsidRPr="004E13AA">
        <w:rPr>
          <w:rFonts w:ascii="Arial" w:hAnsi="Arial" w:cs="Arial"/>
          <w:i/>
          <w:iCs/>
          <w:sz w:val="24"/>
          <w:szCs w:val="24"/>
        </w:rPr>
        <w:t>“Gente di poca fede”</w:t>
      </w:r>
      <w:r w:rsidRPr="004E13AA">
        <w:rPr>
          <w:rFonts w:ascii="Arial" w:hAnsi="Arial" w:cs="Arial"/>
          <w:sz w:val="24"/>
          <w:szCs w:val="24"/>
        </w:rPr>
        <w:t xml:space="preserve">. Perché sono gente di poca fede? Perché sono privi della fede che per loro nasce dalla storia. Essi hanno lasciato tutto per seguire Gesù. Il loro Padre celeste, che è il Padre di Gesù, si è sempre preso cura di loro e fino a oggi mai nulla è mancato loro. Il Padre celeste si è fatto loro vestito e loro cibo. Se il Padre celeste è loro cibo e loro vestito, sempre sarà il loro cibo e il loro vestito, a condizione che essi rimangono sempre con Cristo e vivano il loro lavoro che oggi consiste nell’ascoltare Cristo. Domani consisterà nel dare Cristo al mondo intero. Dare Cristo, il vero Cristo, non un altro Cristo. Ecco perché gli Apostoli sono detti: </w:t>
      </w:r>
      <w:r w:rsidRPr="004E13AA">
        <w:rPr>
          <w:rFonts w:ascii="Arial" w:hAnsi="Arial" w:cs="Arial"/>
          <w:i/>
          <w:iCs/>
          <w:sz w:val="24"/>
          <w:szCs w:val="24"/>
        </w:rPr>
        <w:t>“Gente di poca fede”</w:t>
      </w:r>
      <w:r w:rsidRPr="004E13AA">
        <w:rPr>
          <w:rFonts w:ascii="Arial" w:hAnsi="Arial" w:cs="Arial"/>
          <w:sz w:val="24"/>
          <w:szCs w:val="24"/>
        </w:rPr>
        <w:t xml:space="preserve">. Sono gente senza memoria e se si è senza memoria, si è anche gente di poca fede. Questa verità ci obbliga. La memoria della fede è essenza della fede, perché la fede è memoria. Cosa sono i Vangeli? La memoria di Cristo Gesù. Chi sono oggi gli Apostoli? La memoria vivente di Cristo Gesù. Se gli Apostoli oggi sono distratti e non mettono nel cuore la storia vissuta con Cristo Gesù, domani sarà impossibile per essi vivere da memoria vivente di Gesù Signore. Avranno delle lacune che impediranno loro di essere memoria piena e perfetta di Cristo Gesù. L’Apostolo Paolo è memoria vivente di Gesù Signore. Timoteo, suo discepolo, da Paolo, è invitato a essere memoria vivente di Paolo, sarà anche lui memoria vivente di Cristo Gesù. È questa la vera Tradizione nella Chiesa: Essere memoria vivente di Cristo e lasciare questa memoria in eredità. </w:t>
      </w:r>
    </w:p>
    <w:bookmarkEnd w:id="373"/>
    <w:p w14:paraId="7B38C31E"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Chi precede deve essere sempre memoria vivente di Cristo Gesù. Chi è chiamato a seguire prima deve imparare a essere memoria vivente anche lui di Gesù, imparando dalla memoria vivente di Cristo che è colui che precede. Se la memoria di Cristo si offusca in colui che precede, essa si offuscherà anche in colui che segue. </w:t>
      </w:r>
    </w:p>
    <w:p w14:paraId="4BA24DB5" w14:textId="77777777" w:rsidR="004E13AA" w:rsidRPr="004E13AA" w:rsidRDefault="004E13AA" w:rsidP="004E13AA">
      <w:pPr>
        <w:spacing w:after="200"/>
        <w:jc w:val="both"/>
        <w:rPr>
          <w:rFonts w:ascii="Arial" w:hAnsi="Arial" w:cs="Arial"/>
          <w:sz w:val="24"/>
          <w:szCs w:val="24"/>
        </w:rPr>
      </w:pPr>
    </w:p>
    <w:p w14:paraId="2C8C03AE" w14:textId="77777777" w:rsidR="004E13AA" w:rsidRPr="004E13AA" w:rsidRDefault="004E13AA" w:rsidP="004E13AA">
      <w:pPr>
        <w:spacing w:after="200"/>
        <w:jc w:val="both"/>
        <w:rPr>
          <w:rFonts w:ascii="Arial" w:hAnsi="Arial" w:cs="Arial"/>
          <w:b/>
          <w:bCs/>
          <w:sz w:val="24"/>
          <w:szCs w:val="24"/>
        </w:rPr>
      </w:pPr>
      <w:r w:rsidRPr="004E13AA">
        <w:rPr>
          <w:rFonts w:ascii="Arial" w:hAnsi="Arial" w:cs="Arial"/>
          <w:b/>
          <w:bCs/>
          <w:sz w:val="24"/>
          <w:szCs w:val="24"/>
        </w:rPr>
        <w:t xml:space="preserve">Non capite ancora e non ricordate i cinque pani per i cinquemila, e quante ceste avete portato via? E neppure i sette pani per i quattromila, e quante sporte avete raccolto? </w:t>
      </w:r>
    </w:p>
    <w:p w14:paraId="1275E568"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Ecco come Gesù fonda la fede dei discepoli sulla memoria storia che essi dovranno avere sempre di Lui: </w:t>
      </w:r>
      <w:r w:rsidRPr="004E13AA">
        <w:rPr>
          <w:rFonts w:ascii="Arial" w:hAnsi="Arial" w:cs="Arial"/>
          <w:i/>
          <w:iCs/>
          <w:sz w:val="24"/>
          <w:szCs w:val="24"/>
        </w:rPr>
        <w:t xml:space="preserve">“Non capite ancora e non ricordate i cinque pani per i cinquemila, e quante ceste avete portato via? E neppure i sette pani per i quattromila, e quante sporte avete raccolto?”. </w:t>
      </w:r>
      <w:r w:rsidRPr="004E13AA">
        <w:rPr>
          <w:rFonts w:ascii="Arial" w:hAnsi="Arial" w:cs="Arial"/>
          <w:sz w:val="24"/>
          <w:szCs w:val="24"/>
        </w:rPr>
        <w:t xml:space="preserve">Se Gesù con pochi pani ha sfamato prima cinquemila e  poi  quattromila uomini, non potrà forse sfamare loro, che sono Dodici appena, con un solo pane? Essi poi non sono la gente. Sono i suoi eletti. Essi sono chiamati a essere domani la sua memoria vivente presso ogni uomo. Ecco perché sempre dobbiamo ricordarci che la fede è memoria, memoria delle cose operate da Dio e da Gesù ieri, essa però non è prigioniera di questa memoria di ieri, perché la memoria di ieri ci deve ricordare che la storia di Dio e di Gesù con gli uomini è sempre nuova. Non è ripetizione, ma novità sempre nuova. La fede allora si fonda su una memoria sempre nuova e vivente che opera sempre cose nuove. Sempre la memoria viva e vivente si trova dinanzi al mai udito e al mai visto, che per l’onnipotenza di Dio e di Cristo Gesù sempre divine l’udito e il visto e così agendo prepara i nostri cuore al nuovo mai visto e al nuovo mai udito. Ecco cosa grida il Profeta Isaia al suo popolo, prigioniero nella memoria del Dio di ieri: </w:t>
      </w:r>
    </w:p>
    <w:p w14:paraId="4FEE8D4A"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Ora così dice il Signore che ti ha creato, o Giacobbe, che ti ha plasmato, o Israele: «Non temere, perché io ti ho riscattato, ti ho chiamato per nome: tu mi appartieni. Se dovrai attraversare le acque, sarò con te, i fiumi non ti sommergeranno; se dovrai passare in mezzo al fuoco, non ti scotterai, la fiamma non ti potrà bruciare, poiché io sono il Signore, tuo Dio, il Santo d’Israele, il tuo salvatore. Io do l’Egitto come prezzo per il tuo riscatto, l’Etiopia e Seba al tuo posto.</w:t>
      </w:r>
    </w:p>
    <w:p w14:paraId="0DAF26CE"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Perché tu sei prezioso ai miei occhi, perché sei degno di stima e io ti amo, do uomini al tuo posto e nazioni in cambio della tua vita. Non temere, perché io sono con te; dall’oriente farò venire la tua stirpe, dall’occidente io ti radunerò. Dirò al settentrione: “Restituisci”, e al mezzogiorno: “Non trattenere; fa’ tornare i miei figli da lontano e le mie figlie dall’estremità della terra, quelli che portano il mio nome e che per la mia gloria ho creato e plasmato e anche formato”.</w:t>
      </w:r>
    </w:p>
    <w:p w14:paraId="137054ED"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Fa’ uscire il popolo cieco, che pure ha occhi, i sordi, che pure hanno orecchi. Si radunino insieme tutti i popoli e si raccolgano le nazioni. Chi può annunciare questo tra loro per farci udire le cose passate? Presentino i loro testimoni e avranno ragione, ce li facciano udire e avranno detto la verità.</w:t>
      </w:r>
    </w:p>
    <w:p w14:paraId="5776C264"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Voi siete i miei testimoni – oracolo del Signore – e il mio servo, che io mi sono scelto, perché mi conosciate e crediate in me e comprendiate che sono io. Prima di me non fu formato alcun dio né dopo ce ne sarà. Io, io sono il Signore, fuori di me non c’è salvatore.</w:t>
      </w:r>
    </w:p>
    <w:p w14:paraId="020C5C4F"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Io ho annunciato e ho salvato, mi sono fatto sentire e non c’era tra voi alcun dio straniero. Voi siete miei testimoni – oracolo del Signore – e io sono Dio, sempre il medesimo dall’eternità. Nessuno può sottrarre nulla al mio potere: chi può cambiare quanto io faccio?».</w:t>
      </w:r>
    </w:p>
    <w:p w14:paraId="2F3DFE58"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 xml:space="preserve">Così dice il Signore, vostro redentore, il Santo d’Israele: «Per amore vostro l’ho mandato contro Babilonia e farò cadere tutte le loro spranghe, e, quanto ai Caldei, muterò i loro clamori in lutto. Io sono il Signore, il vostro Santo, il creatore d’Israele, il vostro re». </w:t>
      </w:r>
    </w:p>
    <w:p w14:paraId="78533FEC"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Così dice il Signore, che aprì una strada nel mare e un sentiero in mezzo ad acque possenti, che fece uscire carri e cavalli, esercito ed eroi a un tempo; essi giacciono morti, mai più si rialzeranno, si spensero come un lucignolo, sono estinti: «Non ricordate più le cose passate, non pensate più alle cose antiche! Ecco, io faccio una cosa nuova: proprio ora germoglia, non ve ne accorgete? Aprirò anche nel deserto una strada, immetterò fiumi nella steppa. Mi glorificheranno le bestie selvatiche, sciacalli e struzzi, perché avrò fornito acqua al deserto, fiumi alla steppa, per dissetare il mio popolo, il mio eletto.</w:t>
      </w:r>
    </w:p>
    <w:p w14:paraId="2CC83C4B"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Il popolo che io ho plasmato per me celebrerà le mie lodi. Invece tu non mi hai invocato, o Giacobbe; anzi ti sei stancato di me, o Israele. Non mi hai portato neppure un agnello per l’olocausto, non mi hai onorato con i tuoi sacrifici. Io non ti ho molestato con richieste di offerte, né ti ho stancato esigendo incenso. Non hai acquistato con denaro la cannella per me né mi hai saziato con il grasso dei tuoi sacrifici. Ma tu mi hai dato molestia con i peccati, mi hai stancato con le tue iniquità.</w:t>
      </w:r>
    </w:p>
    <w:p w14:paraId="18BDD0F5"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 xml:space="preserve">Io, io cancello i tuoi misfatti per amore di me stesso, e non ricordo più i tuoi peccati. Fammi ricordare, discutiamo insieme; parla tu per giustificarti. 27Il tuo primo padre peccò, i tuoi intermediari mi furono ribelli. Perciò profanai i capi del santuario e ho votato Giacobbe all’anatema, Israele alle ingiurie» (Is 43,1-28). </w:t>
      </w:r>
    </w:p>
    <w:p w14:paraId="4505F3F6"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Alla memoria di ieri sempre si deve aggiunger la memoria di oggi e la memoria di oggi sono gli Apostoli che devono aggiungerla e in comunione con loro ogni altro membro del corpo di Cristo. Granfe è la missione degli Apostoli e di ogni discepolo del Signore. Il corpo di Cristo si espande nel mondo se ogni Apostolo e ogni altro discepolo diventano, nello Spirito Santo, memoria vivente di Cristo Gesù, memoria vivente che ogni giorno crea cose nuove.</w:t>
      </w:r>
    </w:p>
    <w:p w14:paraId="106CFD9C" w14:textId="77777777" w:rsidR="004E13AA" w:rsidRPr="004E13AA" w:rsidRDefault="004E13AA" w:rsidP="004E13AA">
      <w:pPr>
        <w:spacing w:after="200"/>
        <w:jc w:val="both"/>
        <w:rPr>
          <w:rFonts w:ascii="Arial" w:hAnsi="Arial" w:cs="Arial"/>
          <w:b/>
          <w:bCs/>
          <w:sz w:val="24"/>
          <w:szCs w:val="24"/>
        </w:rPr>
      </w:pPr>
    </w:p>
    <w:p w14:paraId="404A09F6" w14:textId="77777777" w:rsidR="004E13AA" w:rsidRPr="004E13AA" w:rsidRDefault="004E13AA" w:rsidP="004E13AA">
      <w:pPr>
        <w:spacing w:after="200"/>
        <w:jc w:val="both"/>
        <w:rPr>
          <w:rFonts w:ascii="Arial" w:hAnsi="Arial" w:cs="Arial"/>
          <w:b/>
          <w:bCs/>
          <w:sz w:val="24"/>
          <w:szCs w:val="24"/>
        </w:rPr>
      </w:pPr>
      <w:bookmarkStart w:id="374" w:name="_Hlk211403126"/>
      <w:r w:rsidRPr="004E13AA">
        <w:rPr>
          <w:rFonts w:ascii="Arial" w:hAnsi="Arial" w:cs="Arial"/>
          <w:b/>
          <w:bCs/>
          <w:sz w:val="24"/>
          <w:szCs w:val="24"/>
        </w:rPr>
        <w:t xml:space="preserve">Come mai non capite che non vi parlavo di pane? Guardatevi invece dal lievito dei farisei e dei sadducei». </w:t>
      </w:r>
    </w:p>
    <w:bookmarkEnd w:id="374"/>
    <w:p w14:paraId="736CF65C"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Se Gesù è Il Verbo eterno del Padre fattisi uomo, se Lui è il Profeta del Padre e il Maestro venuto da Dio, se Lui parla, parla sempre delle cose di Dio. Di certo non parla del pane fatto di terra. Gesù vorrebbe che i suoi discepoli capissero ciò che Lui dice, ma ancora non sono stati colmati di Spirito Santo. La differenza è di Spirito Santo e la non comprensione è assenza di Spirito Santo: </w:t>
      </w:r>
      <w:r w:rsidRPr="004E13AA">
        <w:rPr>
          <w:rFonts w:ascii="Arial" w:hAnsi="Arial" w:cs="Arial"/>
          <w:i/>
          <w:iCs/>
          <w:sz w:val="24"/>
          <w:szCs w:val="24"/>
        </w:rPr>
        <w:t xml:space="preserve">“Come mai non capite che non vi parlavo di pane? Guardatevi invece dal lievito dei farisei e dei sadducei». </w:t>
      </w:r>
      <w:r w:rsidRPr="004E13AA">
        <w:rPr>
          <w:rFonts w:ascii="Arial" w:hAnsi="Arial" w:cs="Arial"/>
          <w:sz w:val="24"/>
          <w:szCs w:val="24"/>
        </w:rPr>
        <w:t>Gesù non sta parlando di pane. Il pane è di un momento. Il lievito è per sempre e per sempre essi si dovranno guardare. Il lievito dei farisei e dei sadducei sarà sempre dinanzi ad essi assieme al lievito di Cristo Gesù. Essi non dovranno fare come il primo uomo che scelse il lievito della morte e lasciò il lievito della vita. Il lievito dei farisei e dei sadducei è morte. Il lievito di Cristo Gesù è vita. Dinanzi agli Apostoli sempre domani vi saranno il lievito della morte e il lievito della vita. Gesù dice loro di non scegliere il lievito della morte, ma il lievito della vita. Dalla storia di ieri e di oggi sappiamo che sono stati e sono anche oggi moltissimi coloro che hanno scelto e scelgono ll lievito della morte. Chi sceglie il lievito della morte non lo sceglie solo per sé, lo sceglie per tutto il corpo di Cristo e per tutto il mondo. Così anche chi sceglie il lievito della vita, non lo sceglie solo per sé, lo sceglie per tutto il corpo di Cristo e per tutto il mondo. Questa verità vale per il papa, i vescovi, i presbiteri, i diaconi, ogni cresimato e ogni battezzato. Più grande è la nostra responsabilità e più grandi saranno le morti se noi scegliamo il lievito della morte. Ma anche più grandi saranno i benefici, se noi scegliamo il lievito della vita.</w:t>
      </w:r>
    </w:p>
    <w:p w14:paraId="36341904" w14:textId="77777777" w:rsidR="004E13AA" w:rsidRPr="004E13AA" w:rsidRDefault="004E13AA" w:rsidP="004E13AA">
      <w:pPr>
        <w:spacing w:after="200"/>
        <w:jc w:val="both"/>
        <w:rPr>
          <w:rFonts w:ascii="Arial" w:hAnsi="Arial" w:cs="Arial"/>
          <w:sz w:val="24"/>
          <w:szCs w:val="24"/>
        </w:rPr>
      </w:pPr>
    </w:p>
    <w:p w14:paraId="07B07005" w14:textId="77777777" w:rsidR="004E13AA" w:rsidRPr="004E13AA" w:rsidRDefault="004E13AA" w:rsidP="004E13AA">
      <w:pPr>
        <w:spacing w:after="200"/>
        <w:jc w:val="both"/>
        <w:rPr>
          <w:rFonts w:ascii="Arial" w:hAnsi="Arial" w:cs="Arial"/>
          <w:b/>
          <w:bCs/>
          <w:sz w:val="24"/>
          <w:szCs w:val="24"/>
        </w:rPr>
      </w:pPr>
      <w:bookmarkStart w:id="375" w:name="_Hlk211403144"/>
      <w:r w:rsidRPr="004E13AA">
        <w:rPr>
          <w:rFonts w:ascii="Arial" w:hAnsi="Arial" w:cs="Arial"/>
          <w:b/>
          <w:bCs/>
          <w:sz w:val="24"/>
          <w:szCs w:val="24"/>
        </w:rPr>
        <w:t>Allora essi compresero che egli non aveva detto di guardarsi dal lievito del pane, ma dall’insegnamento dei farisei e dei sadducei.</w:t>
      </w:r>
    </w:p>
    <w:bookmarkEnd w:id="375"/>
    <w:p w14:paraId="16C620D3"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La fermezza del Maestro nel condurre alla pienezza della verità i suoi discepolo è certezza di vero apprendimento. Più il Maestro è fermo nell’insegnamento e più il discepolo sarà fermo nel suo apprendimento. Un Maestro incerto, confuso, smarrito, debole, rende i suoi discoli incerti, confusi, smarriti, deboli nel loro apprendimento. Quando a sua volta il discepolo diverrà maestro o responsabile di qualcosa nella sua vita, allora tutte le criticità nel suo apprendimento si riverseranno nel suo insegnamento e nelle sue responsabilità piccole o grandi. Questa legge vale per papi, vescovi, presbiteri, diaconi, cresimati, battezzati, per ogni uomo che vive sulla faccia della terra. Se un Maestro insegna dalla falsità, tutti i suoi allievi o discepoli saranno maestri di falsità per se stessi e per il mondo intero, nella Chiesa e nella società. Se un seminarista viene istruito nell’odio per la verità. anche da presbitero, da vescovo, da papa sarà governato dall’odio verso la verità. Dall’odio parlerà e dall’odio insegnerà. Così anche chi è stato formato nella falsità e nella menzogna, parlerà e insegnerà  dalla negazione della verità della Divina Rivelazione. Ciò che si versa nel cuore, dal cuore poi uscirà. Gesù non vuole che dal cuore dei suoi Apostoli sgorga domani la dottrina degli scribi e dei sadducei e per questo chiede loro di prestare attenzione. Se però Gesù non conoscesse in pienezza di verità nello Spirito Santo la dottrina del Padre suo, neanche potrebbe mettere in guardia i suoi Apostoli: </w:t>
      </w:r>
      <w:r w:rsidRPr="004E13AA">
        <w:rPr>
          <w:rFonts w:ascii="Arial" w:hAnsi="Arial" w:cs="Arial"/>
          <w:i/>
          <w:iCs/>
          <w:sz w:val="24"/>
          <w:szCs w:val="24"/>
        </w:rPr>
        <w:t xml:space="preserve">“Allora essi compresero che egli non aveva detto di guardarsi dal lievito del pane, ma dall’insegnamento dei farisei e dei sadducei”. </w:t>
      </w:r>
      <w:r w:rsidRPr="004E13AA">
        <w:rPr>
          <w:rFonts w:ascii="Arial" w:hAnsi="Arial" w:cs="Arial"/>
          <w:sz w:val="24"/>
          <w:szCs w:val="24"/>
        </w:rPr>
        <w:t>Ecco oggi cosa manca a moltissimi discepolo di Gesù: la piena e perfetta conoscenza nello Spirito Santo della dottrina di Cristo Gesù che è dottrina del Padre. Essendo il cuore privo di questa dottrina, esso è colmo di ogni falsa dottrina e di ogni falso pensiero degli uomini. Poiché l’uomo parla dalla pienezza del cuore, essendo il cuore pieno di dottrine degli uomini, da queste dottrine essi parlano. Qual è però il loro grande peccato? È il peccato della falsa profezia. Annunciano la loro falsa dottrina come vera dottrina e l’annunciano attribuendola al loro Dio, che non è però il Dio che è il Padre del Signore nostro Gesù Cristo e neanche è Cristo Gesù, il Figlio eterno del Padre, è invece il loro Dio, interamente fuso mettendo sul fuoco della loro falsità ogni loro pensiero. Questo insegnamento è falsa profezia e grande inganno.</w:t>
      </w:r>
    </w:p>
    <w:p w14:paraId="49E5EA2F" w14:textId="77777777" w:rsidR="004E13AA" w:rsidRPr="004E13AA" w:rsidRDefault="004E13AA" w:rsidP="004E13AA">
      <w:pPr>
        <w:spacing w:after="200"/>
        <w:jc w:val="both"/>
        <w:rPr>
          <w:rFonts w:ascii="Arial" w:hAnsi="Arial" w:cs="Arial"/>
          <w:sz w:val="24"/>
          <w:szCs w:val="24"/>
        </w:rPr>
      </w:pPr>
    </w:p>
    <w:p w14:paraId="1455FB5F" w14:textId="77777777" w:rsidR="004E13AA" w:rsidRPr="004E13AA" w:rsidRDefault="004E13AA" w:rsidP="004E13AA">
      <w:pPr>
        <w:pStyle w:val="Titolo2"/>
        <w:rPr>
          <w:rFonts w:eastAsia="Times New Roman"/>
          <w:lang w:eastAsia="it-IT"/>
        </w:rPr>
      </w:pPr>
      <w:bookmarkStart w:id="376" w:name="_Toc211606143"/>
      <w:bookmarkStart w:id="377" w:name="_Toc212557331"/>
      <w:r w:rsidRPr="004E13AA">
        <w:rPr>
          <w:rFonts w:eastAsia="Times New Roman"/>
          <w:lang w:eastAsia="it-IT"/>
        </w:rPr>
        <w:t>Tu sei Pietro e su questa pietra edificherò la mia Chiesa</w:t>
      </w:r>
      <w:bookmarkEnd w:id="376"/>
      <w:bookmarkEnd w:id="377"/>
    </w:p>
    <w:p w14:paraId="41992D60" w14:textId="77777777" w:rsidR="004E13AA" w:rsidRPr="004E13AA" w:rsidRDefault="004E13AA" w:rsidP="004E13AA">
      <w:pPr>
        <w:spacing w:after="200"/>
        <w:jc w:val="both"/>
        <w:rPr>
          <w:rFonts w:ascii="Arial" w:hAnsi="Arial" w:cs="Arial"/>
          <w:b/>
          <w:bCs/>
          <w:sz w:val="24"/>
          <w:szCs w:val="24"/>
        </w:rPr>
      </w:pPr>
    </w:p>
    <w:p w14:paraId="2C6E88C1" w14:textId="77777777" w:rsidR="004E13AA" w:rsidRPr="004E13AA" w:rsidRDefault="004E13AA" w:rsidP="004E13AA">
      <w:pPr>
        <w:spacing w:after="200"/>
        <w:jc w:val="both"/>
        <w:rPr>
          <w:rFonts w:ascii="Arial" w:hAnsi="Arial" w:cs="Arial"/>
          <w:b/>
          <w:bCs/>
          <w:sz w:val="24"/>
          <w:szCs w:val="24"/>
        </w:rPr>
      </w:pPr>
      <w:r w:rsidRPr="004E13AA">
        <w:rPr>
          <w:rFonts w:ascii="Arial" w:hAnsi="Arial" w:cs="Arial"/>
          <w:b/>
          <w:bCs/>
          <w:sz w:val="24"/>
          <w:szCs w:val="24"/>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w:t>
      </w:r>
      <w:bookmarkStart w:id="378" w:name="_Hlk208493957"/>
      <w:r w:rsidRPr="004E13AA">
        <w:rPr>
          <w:rFonts w:ascii="Arial" w:hAnsi="Arial" w:cs="Arial"/>
          <w:b/>
          <w:bCs/>
          <w:sz w:val="24"/>
          <w:szCs w:val="24"/>
        </w:rPr>
        <w:t xml:space="preserve">E io a te dico: tu sei Pietro e su questa pietra edificherò la mia Chiesa </w:t>
      </w:r>
      <w:bookmarkEnd w:id="378"/>
      <w:r w:rsidRPr="004E13AA">
        <w:rPr>
          <w:rFonts w:ascii="Arial" w:hAnsi="Arial" w:cs="Arial"/>
          <w:b/>
          <w:bCs/>
          <w:sz w:val="24"/>
          <w:szCs w:val="24"/>
        </w:rPr>
        <w:t>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p>
    <w:p w14:paraId="27811587" w14:textId="77777777" w:rsidR="004E13AA" w:rsidRPr="004E13AA" w:rsidRDefault="004E13AA" w:rsidP="004E13AA">
      <w:pPr>
        <w:spacing w:after="200"/>
        <w:jc w:val="both"/>
        <w:rPr>
          <w:rFonts w:ascii="Arial" w:hAnsi="Arial" w:cs="Arial"/>
          <w:b/>
          <w:bCs/>
          <w:sz w:val="24"/>
          <w:szCs w:val="24"/>
        </w:rPr>
      </w:pPr>
    </w:p>
    <w:p w14:paraId="1E23A57A" w14:textId="77777777" w:rsidR="004E13AA" w:rsidRPr="004E13AA" w:rsidRDefault="004E13AA" w:rsidP="004E13AA">
      <w:pPr>
        <w:spacing w:after="200"/>
        <w:jc w:val="both"/>
        <w:rPr>
          <w:rFonts w:ascii="Arial" w:hAnsi="Arial" w:cs="Arial"/>
          <w:b/>
          <w:bCs/>
          <w:sz w:val="24"/>
          <w:szCs w:val="24"/>
        </w:rPr>
      </w:pPr>
      <w:r w:rsidRPr="004E13AA">
        <w:rPr>
          <w:rFonts w:ascii="Arial" w:hAnsi="Arial" w:cs="Arial"/>
          <w:b/>
          <w:bCs/>
          <w:sz w:val="24"/>
          <w:szCs w:val="24"/>
        </w:rPr>
        <w:t xml:space="preserve">Gesù, giunto nella regione di Cesarèa di Filippo, domandò ai suoi discepoli: «La gente, chi dice che sia il Figlio dell’uomo?». </w:t>
      </w:r>
    </w:p>
    <w:p w14:paraId="588FED18"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La regione di Cesarea di Filippo è assai remota. Gesù è lontano dalla folla. È in questa regione che Gesù viene rivelato prima dal Padre a Simon Pietro e poi Gesù stesso rivela ai suoi Apostoli la verità del suo essere Messia. Prima però pone una domanda sulla scienza che la gente ha di Lui, di Gesù: </w:t>
      </w:r>
      <w:r w:rsidRPr="004E13AA">
        <w:rPr>
          <w:rFonts w:ascii="Arial" w:hAnsi="Arial" w:cs="Arial"/>
          <w:i/>
          <w:iCs/>
          <w:sz w:val="24"/>
          <w:szCs w:val="24"/>
        </w:rPr>
        <w:t xml:space="preserve">“Gesù, giunto nella regione di Cesarèa di Filippo, domandò ai suoi discepoli: «La gente, chi dice che sia il Figlio dell’uomo?». </w:t>
      </w:r>
      <w:r w:rsidRPr="004E13AA">
        <w:rPr>
          <w:rFonts w:ascii="Arial" w:hAnsi="Arial" w:cs="Arial"/>
          <w:sz w:val="24"/>
          <w:szCs w:val="24"/>
        </w:rPr>
        <w:t>Gesù alla gente ha parlato. Per la gente ha compiuto miracoli e prodigi. Gli Apostoli che sono orecchi e occhi presso la gente, cosa hanno ascoltato e cosa hanno sentito dire sulla persone e sulla missione del Figlio dell’uomo, cioè di Gesù? Sapere cosa la gente conosce è di vitale necessità, se si vuole dare un insegnamento di perfetta scienza e la perfetta scienza è solo nel dono della perfetta verità. Insegnare dalla falsità o dalla non perfetta verità, è aggiungere falsità a falsità.</w:t>
      </w:r>
    </w:p>
    <w:p w14:paraId="24879F44" w14:textId="77777777" w:rsidR="004E13AA" w:rsidRPr="004E13AA" w:rsidRDefault="004E13AA" w:rsidP="004E13AA">
      <w:pPr>
        <w:spacing w:after="200"/>
        <w:jc w:val="both"/>
        <w:rPr>
          <w:rFonts w:ascii="Arial" w:hAnsi="Arial" w:cs="Arial"/>
          <w:b/>
          <w:bCs/>
          <w:sz w:val="24"/>
          <w:szCs w:val="24"/>
        </w:rPr>
      </w:pPr>
    </w:p>
    <w:p w14:paraId="01F5BC9D" w14:textId="77777777" w:rsidR="004E13AA" w:rsidRPr="004E13AA" w:rsidRDefault="004E13AA" w:rsidP="004E13AA">
      <w:pPr>
        <w:spacing w:after="200"/>
        <w:jc w:val="both"/>
        <w:rPr>
          <w:rFonts w:ascii="Arial" w:hAnsi="Arial" w:cs="Arial"/>
          <w:b/>
          <w:bCs/>
          <w:sz w:val="24"/>
          <w:szCs w:val="24"/>
        </w:rPr>
      </w:pPr>
      <w:bookmarkStart w:id="379" w:name="_Hlk211403210"/>
      <w:r w:rsidRPr="004E13AA">
        <w:rPr>
          <w:rFonts w:ascii="Arial" w:hAnsi="Arial" w:cs="Arial"/>
          <w:b/>
          <w:bCs/>
          <w:sz w:val="24"/>
          <w:szCs w:val="24"/>
        </w:rPr>
        <w:t xml:space="preserve">Risposero: «Alcuni dicono Giovanni il Battista, altri Elia, altri Geremia o qualcuno dei profeti». </w:t>
      </w:r>
    </w:p>
    <w:bookmarkEnd w:id="379"/>
    <w:p w14:paraId="4B517C65"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Ecco immediata la risposta degli Apostoli: </w:t>
      </w:r>
      <w:r w:rsidRPr="004E13AA">
        <w:rPr>
          <w:rFonts w:ascii="Arial" w:hAnsi="Arial" w:cs="Arial"/>
          <w:i/>
          <w:iCs/>
          <w:sz w:val="24"/>
          <w:szCs w:val="24"/>
        </w:rPr>
        <w:t>«Alcuni dicono Giovanni il Battista, altri Elia, altri Geremia o qualcuno dei profeti».</w:t>
      </w:r>
      <w:r w:rsidRPr="004E13AA">
        <w:rPr>
          <w:rFonts w:ascii="Arial" w:hAnsi="Arial" w:cs="Arial"/>
          <w:sz w:val="24"/>
          <w:szCs w:val="24"/>
        </w:rPr>
        <w:t xml:space="preserve"> La gente, vedendo Cristo Gesù agire e sentendolo parlare, pensa che sia qualcuno della loro storia passata o recente che è risuscitato: Giovanni il Battista, Elia, Geremia, qualcuno dei profeti. Questa risposta attesta che la gente vive nell’ignoranza dei misteri della fede. Ignora che si nasce e su muore. Dopo che si muore non si ritorna sulla terra. Si rimane nell’aldilà. Nonostante questa ignoranza, la gente confessa che Gesù di certo viene da Dio. Se viene da Dio, è vero profeta. Il soprannaturale è confessato, non viene negato. Non è il vero soprannaturale di Gesù, tuttavia esso è vero soprannaturale. Noi sappiamo che tutta la pienezza e tutta la bellezza del soprannaturale di Gesù a noi viene dalle Tre Lettere, dal Libro dell’Apocalisse e dal Vangelo dell’Apostolo Giovanni. È Lui che scribe l’Amen sulla pienezza e bellezza del mistero del Figlio dell’uomo. Se oggi ci chiediamo qual è la pienezza e la bellezza del mistero di Cristo Gesù, dobbiamo rispondere che di esse neanche più si parla in pubblico. Se si parla di esso, se ne parla in privato e anche malissimo. Se però noi ignoriamo la verità di Cristo Gesù, anche la nostra verità ignoriamo assieme a ogni altra verità. Contro questa ignoranza noi abbiamo reagito più volte e in diversi modi e continueremo a reagire.</w:t>
      </w:r>
    </w:p>
    <w:p w14:paraId="101E12BA" w14:textId="77777777" w:rsidR="004E13AA" w:rsidRPr="004E13AA" w:rsidRDefault="004E13AA" w:rsidP="004E13AA">
      <w:pPr>
        <w:spacing w:after="200"/>
        <w:jc w:val="both"/>
        <w:rPr>
          <w:rFonts w:ascii="Arial" w:hAnsi="Arial" w:cs="Arial"/>
          <w:sz w:val="24"/>
          <w:szCs w:val="24"/>
        </w:rPr>
      </w:pPr>
    </w:p>
    <w:p w14:paraId="6CC1207E" w14:textId="77777777" w:rsidR="004E13AA" w:rsidRPr="004E13AA" w:rsidRDefault="004E13AA" w:rsidP="004E13AA">
      <w:pPr>
        <w:spacing w:after="200"/>
        <w:jc w:val="both"/>
        <w:rPr>
          <w:rFonts w:ascii="Arial" w:hAnsi="Arial" w:cs="Arial"/>
          <w:b/>
          <w:bCs/>
          <w:sz w:val="24"/>
          <w:szCs w:val="24"/>
        </w:rPr>
      </w:pPr>
      <w:bookmarkStart w:id="380" w:name="_Hlk211403235"/>
      <w:r w:rsidRPr="004E13AA">
        <w:rPr>
          <w:rFonts w:ascii="Arial" w:hAnsi="Arial" w:cs="Arial"/>
          <w:b/>
          <w:bCs/>
          <w:sz w:val="24"/>
          <w:szCs w:val="24"/>
        </w:rPr>
        <w:t xml:space="preserve">Disse loro: «Ma voi, chi dite che io sia?». </w:t>
      </w:r>
    </w:p>
    <w:bookmarkEnd w:id="380"/>
    <w:p w14:paraId="48086115"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Ora Gesù rivolge la domanda direttamente ai suoi Apostoli. Vuole che essi gli dicano quale scienza essi hanno di Lui: </w:t>
      </w:r>
      <w:r w:rsidRPr="004E13AA">
        <w:rPr>
          <w:rFonts w:ascii="Arial" w:hAnsi="Arial" w:cs="Arial"/>
          <w:i/>
          <w:iCs/>
          <w:sz w:val="24"/>
          <w:szCs w:val="24"/>
        </w:rPr>
        <w:t>“Disse loro: «Ma voi, chi dite che io sia?»”.</w:t>
      </w:r>
      <w:r w:rsidRPr="004E13AA">
        <w:rPr>
          <w:rFonts w:ascii="Arial" w:hAnsi="Arial" w:cs="Arial"/>
          <w:sz w:val="24"/>
          <w:szCs w:val="24"/>
        </w:rPr>
        <w:t xml:space="preserve"> È una domanda esplicita, alla quale va data una risposta altrettanto esplicita. Gesù conosce nello Spirito la scienza di Lui che vi è in ogni cuore. Vuole però che siano logo oggi a manifestarla, così potrà aggiunge ciò che manca e correggere ciò che è falso. È questa la vera scienza e arte del vero Maestro: aggiungere verità alla verità vera scienza alla vera scienza. Ma anche correggere ogni falsità, eliminandola dal cuore e dalla mente. Per l’Apostolo Paolo il vero Maestro è colui che sta immerso nella Scrittura e nello Spirito Santo e dalla conoscenza della Scrittura e dalla sapienza, intelligenza, fortezza, consiglio, scienza, ma anche pietà e timore del Signore nello Spirito Santo: introduce nel cuore e nella mente la purissima verità secondo la divina rivelazione, estirpando da essi ogni falsità e ogni confusone e ogni errata dottrina e ogni menzogna.</w:t>
      </w:r>
    </w:p>
    <w:p w14:paraId="04813E45"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Dalla Seconda Lettera a Timoteo</w:t>
      </w:r>
    </w:p>
    <w:p w14:paraId="6D3E9629"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15138C79"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2A00AEE3"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77420564" w14:textId="77777777" w:rsidR="004E13AA" w:rsidRPr="004E13AA" w:rsidRDefault="004E13AA" w:rsidP="004E13AA">
      <w:pPr>
        <w:spacing w:after="200"/>
        <w:jc w:val="both"/>
        <w:rPr>
          <w:rFonts w:ascii="Arial" w:hAnsi="Arial" w:cs="Arial"/>
          <w:sz w:val="24"/>
          <w:szCs w:val="24"/>
        </w:rPr>
      </w:pPr>
      <w:r w:rsidRPr="004E13AA">
        <w:rPr>
          <w:rFonts w:ascii="Arial" w:hAnsi="Arial" w:cs="Arial"/>
          <w:i/>
          <w:iCs/>
          <w:sz w:val="24"/>
          <w:szCs w:val="24"/>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(Tm 4,1-5). </w:t>
      </w:r>
    </w:p>
    <w:p w14:paraId="3AD5BFBF" w14:textId="77777777" w:rsidR="004E13AA" w:rsidRPr="004E13AA" w:rsidRDefault="004E13AA" w:rsidP="004E13AA">
      <w:pPr>
        <w:spacing w:after="200"/>
        <w:jc w:val="both"/>
        <w:rPr>
          <w:rFonts w:ascii="Arial" w:hAnsi="Arial" w:cs="Arial"/>
          <w:b/>
          <w:bCs/>
          <w:sz w:val="24"/>
          <w:szCs w:val="24"/>
        </w:rPr>
      </w:pPr>
    </w:p>
    <w:p w14:paraId="3529C3F3" w14:textId="77777777" w:rsidR="004E13AA" w:rsidRPr="004E13AA" w:rsidRDefault="004E13AA" w:rsidP="004E13AA">
      <w:pPr>
        <w:spacing w:after="200"/>
        <w:jc w:val="both"/>
        <w:rPr>
          <w:rFonts w:ascii="Arial" w:hAnsi="Arial" w:cs="Arial"/>
          <w:b/>
          <w:bCs/>
          <w:sz w:val="24"/>
          <w:szCs w:val="24"/>
        </w:rPr>
      </w:pPr>
      <w:r w:rsidRPr="004E13AA">
        <w:rPr>
          <w:rFonts w:ascii="Arial" w:hAnsi="Arial" w:cs="Arial"/>
          <w:b/>
          <w:bCs/>
          <w:sz w:val="24"/>
          <w:szCs w:val="24"/>
        </w:rPr>
        <w:t xml:space="preserve">Rispose Simon Pietro: «Tu sei il Cristo, il Figlio del Dio vivente». </w:t>
      </w:r>
    </w:p>
    <w:p w14:paraId="1E4F18A5"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Alla domanda di Gesù, all’istante risponde Simon Pietro: </w:t>
      </w:r>
      <w:r w:rsidRPr="004E13AA">
        <w:rPr>
          <w:rFonts w:ascii="Arial" w:hAnsi="Arial" w:cs="Arial"/>
          <w:i/>
          <w:iCs/>
          <w:sz w:val="24"/>
          <w:szCs w:val="24"/>
        </w:rPr>
        <w:t xml:space="preserve">«Tu sei il Cristo, il Figlio del Dio vivente». </w:t>
      </w:r>
      <w:r w:rsidRPr="004E13AA">
        <w:rPr>
          <w:rFonts w:ascii="Arial" w:hAnsi="Arial" w:cs="Arial"/>
          <w:sz w:val="24"/>
          <w:szCs w:val="24"/>
        </w:rPr>
        <w:t xml:space="preserve">L’Apostolo Pietro va ben oltre ciò che dice la Gente. Gesù è il Messia. Il Messia è il Figlio del Dio vivente. Il Vangelo secondo Matteo è stato scritto dopo la risurrezione di Gesù. È stato scritto dopo che gli Apostoli sono stati colmati di Spirito Santo. Per l’Evangelista Matteo il Figlio di Dio che è stato generato dal Padre è solo il suo Messia. Questa verità l’attingiamo dal Salmo 2 e dal Salmo 110, ma anche dal mistero della Santissima Trinità così come esso è manifestato nel conferimento della missione evangelizzatrice che chiude questo Vangelo. Inoltre, poiché si tratta di vera rivelazione, dobbiamo attestare che le parole </w:t>
      </w:r>
      <w:r w:rsidRPr="004E13AA">
        <w:rPr>
          <w:rFonts w:ascii="Arial" w:hAnsi="Arial" w:cs="Arial"/>
          <w:i/>
          <w:iCs/>
          <w:sz w:val="24"/>
          <w:szCs w:val="24"/>
        </w:rPr>
        <w:t>“il Figlio del Dio vivente”</w:t>
      </w:r>
      <w:r w:rsidRPr="004E13AA">
        <w:rPr>
          <w:rFonts w:ascii="Arial" w:hAnsi="Arial" w:cs="Arial"/>
          <w:sz w:val="24"/>
          <w:szCs w:val="24"/>
        </w:rPr>
        <w:t xml:space="preserve">, vanno assunte nella loro purissima verità eterna e purissima verità di incarnazione, anche se il significato di queste parole dovesse sfuggire all’Apostolo Pietro in questo momento della sua storia. Sappiamo però dalla bocca di Cristo che questa confessione è frutto di rivelazione da parte del Padre di Gesù. Dobbiamo però affermare che rivelazione e comprensione immediata di essa non sono la stessa cosa. La comprensione avviene con il tempo e sempre per ispirazione dello Spirito Santo. La Spirito rivela e lo Spirito ci aiuta a comprendere. </w:t>
      </w:r>
    </w:p>
    <w:p w14:paraId="5B7143D6"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Salmo 2</w:t>
      </w:r>
    </w:p>
    <w:p w14:paraId="2344570A"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Perché le genti sono in tumulto e i popoli cospirano invano? Insorgono i re della terra e i prìncipi congiurano insieme contro il Signore e il suo consacrato: «Spezziamo le loro catene, gettiamo via da noi il loro giogo!».</w:t>
      </w:r>
    </w:p>
    <w:p w14:paraId="0FCBDC80"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w:t>
      </w:r>
    </w:p>
    <w:p w14:paraId="1AD6C104"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 xml:space="preserve">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3BB777DE"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Salmo 110</w:t>
      </w:r>
    </w:p>
    <w:p w14:paraId="087E4915"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 xml:space="preserve">Di Davide. Salmo.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 </w:t>
      </w:r>
    </w:p>
    <w:p w14:paraId="6FC65E67"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Vangelo secondo Matteo </w:t>
      </w:r>
    </w:p>
    <w:p w14:paraId="282082F7"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w:t>
      </w:r>
    </w:p>
    <w:p w14:paraId="024D06CA"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Ecco allora un principio di ermeneutica e di esegesi che va messo nel cuore: ogni verità posteriore che viene rivelata diviene luce purissima per leggere ogni verità precedentemente rivelata o anche compresa. È la verità di Cristo Gesù di oggi che deve illuminare tutte le verità di Cristo di ieri. Ma sono tutte le verità di Cristo di ieri che devono confutare tutte le eresie che si dicono sul Cristo di oggi. La verità illumina la verità. La verità confuta e corregge ogni falsità. Nessuna esegesi e nessuna ermeneutica potranno mai smentire una solo verità. Il Cristo è il Figlio del Dio vivente. Questa professione di fede va compresa alla luce delle verità successive manifestate e rivelate dallo Spirito Santo sia prima di questa rivelazione o professione di fede e sia dopo di essa. Gesù è il solo Figlio di Dio per generazione nell’oggi dell’eternità prima del tempo e prima della creazione. Quando nulla esisteva, dall’eternità e per l’eternità esiste il Padre e il Figlio e lo Spirito Santo. </w:t>
      </w:r>
    </w:p>
    <w:p w14:paraId="600A2AAE" w14:textId="77777777" w:rsidR="004E13AA" w:rsidRPr="004E13AA" w:rsidRDefault="004E13AA" w:rsidP="004E13AA">
      <w:pPr>
        <w:spacing w:after="200"/>
        <w:jc w:val="both"/>
        <w:rPr>
          <w:rFonts w:ascii="Arial" w:hAnsi="Arial" w:cs="Arial"/>
          <w:b/>
          <w:bCs/>
          <w:sz w:val="24"/>
          <w:szCs w:val="24"/>
        </w:rPr>
      </w:pPr>
    </w:p>
    <w:p w14:paraId="01143101" w14:textId="77777777" w:rsidR="004E13AA" w:rsidRPr="004E13AA" w:rsidRDefault="004E13AA" w:rsidP="004E13AA">
      <w:pPr>
        <w:spacing w:after="200"/>
        <w:jc w:val="both"/>
        <w:rPr>
          <w:rFonts w:ascii="Arial" w:hAnsi="Arial" w:cs="Arial"/>
          <w:b/>
          <w:bCs/>
          <w:sz w:val="24"/>
          <w:szCs w:val="24"/>
        </w:rPr>
      </w:pPr>
      <w:bookmarkStart w:id="381" w:name="_Hlk211403287"/>
      <w:r w:rsidRPr="004E13AA">
        <w:rPr>
          <w:rFonts w:ascii="Arial" w:hAnsi="Arial" w:cs="Arial"/>
          <w:b/>
          <w:bCs/>
          <w:sz w:val="24"/>
          <w:szCs w:val="24"/>
        </w:rPr>
        <w:t xml:space="preserve">E Gesù gli disse: «Beato sei tu, Simone, figlio di Giona, perché né carne né sangue te lo hanno rivelato, ma il Padre mio che è nei cieli. </w:t>
      </w:r>
    </w:p>
    <w:bookmarkEnd w:id="381"/>
    <w:p w14:paraId="7EA8AB08"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Simone è proclamato beato da Gesù. Perché questa proclamazione? Perché </w:t>
      </w:r>
      <w:r w:rsidRPr="004E13AA">
        <w:rPr>
          <w:rFonts w:ascii="Arial" w:hAnsi="Arial" w:cs="Arial"/>
          <w:i/>
          <w:iCs/>
          <w:sz w:val="24"/>
          <w:szCs w:val="24"/>
        </w:rPr>
        <w:t xml:space="preserve">“Il Padre mio” </w:t>
      </w:r>
      <w:r w:rsidRPr="004E13AA">
        <w:rPr>
          <w:rFonts w:ascii="Arial" w:hAnsi="Arial" w:cs="Arial"/>
          <w:sz w:val="24"/>
          <w:szCs w:val="24"/>
        </w:rPr>
        <w:t xml:space="preserve">lo ha ritenuto degno di una così alta rivelazione: </w:t>
      </w:r>
      <w:r w:rsidRPr="004E13AA">
        <w:rPr>
          <w:rFonts w:ascii="Arial" w:hAnsi="Arial" w:cs="Arial"/>
          <w:i/>
          <w:iCs/>
          <w:sz w:val="24"/>
          <w:szCs w:val="24"/>
        </w:rPr>
        <w:t xml:space="preserve">“E Gesù gli disse: «Beato sei tu, Simone, figlio di Giona, perché né carne né sangue te lo hanno rivelato, ma il Padre mio che è nei cieli”. </w:t>
      </w:r>
      <w:r w:rsidRPr="004E13AA">
        <w:rPr>
          <w:rFonts w:ascii="Arial" w:hAnsi="Arial" w:cs="Arial"/>
          <w:sz w:val="24"/>
          <w:szCs w:val="24"/>
        </w:rPr>
        <w:t>Conoscere Gesù nella sua verità, confessare Gesù nella sua verità, vivere nella verità di Gesù è solo per grazia del Padre e questa grazia il Padre la dona nello Spirito Santo. Ma anche l’uomo deve essere degno di ricevere questa grazia. Ecco le parole di Gesù agli Apostoli:</w:t>
      </w:r>
    </w:p>
    <w:p w14:paraId="27B6508A" w14:textId="77777777" w:rsidR="004E13AA" w:rsidRPr="004E13AA" w:rsidRDefault="004E13AA" w:rsidP="004E13AA">
      <w:pPr>
        <w:spacing w:after="200"/>
        <w:jc w:val="both"/>
        <w:rPr>
          <w:rFonts w:ascii="Arial" w:hAnsi="Arial" w:cs="Arial"/>
          <w:b/>
          <w:bCs/>
          <w:sz w:val="24"/>
          <w:szCs w:val="24"/>
        </w:rPr>
      </w:pPr>
      <w:r w:rsidRPr="004E13AA">
        <w:rPr>
          <w:rFonts w:ascii="Arial" w:hAnsi="Arial" w:cs="Arial"/>
          <w:i/>
          <w:iCs/>
          <w:sz w:val="24"/>
          <w:szCs w:val="24"/>
        </w:rPr>
        <w:t xml:space="preserve">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Beati invece i vostri occhi perché vedono e i vostri orecchi perché ascoltano. In verità io vi dico: molti profeti e molti giusti hanno desiderato vedere ciò che voi guardate, ma non lo videro, e ascoltare ciò che voi ascoltate, ma non lo ascoltarono! (Mt 14.10-17). </w:t>
      </w:r>
    </w:p>
    <w:p w14:paraId="183C7C1A"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Ecco ora la parola dell’Apostolo Paolo:</w:t>
      </w:r>
    </w:p>
    <w:p w14:paraId="6371AD3C"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12-17).</w:t>
      </w:r>
    </w:p>
    <w:p w14:paraId="1B0FD50E"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Per questa rivelazione e per questa fede Simon Pietro, dovrà ringraziare, benedire, lodare il Signore per il Secoli eterni. In questa parole di Gesù vi è anche la conferma che Gesù è il Cristo, il Figlio del Dio vivente. Gesù chiama il Dio vivente </w:t>
      </w:r>
      <w:r w:rsidRPr="004E13AA">
        <w:rPr>
          <w:rFonts w:ascii="Arial" w:hAnsi="Arial" w:cs="Arial"/>
          <w:i/>
          <w:iCs/>
          <w:sz w:val="24"/>
          <w:szCs w:val="24"/>
        </w:rPr>
        <w:t xml:space="preserve">“il Padre mio”. </w:t>
      </w:r>
      <w:r w:rsidRPr="004E13AA">
        <w:rPr>
          <w:rFonts w:ascii="Arial" w:hAnsi="Arial" w:cs="Arial"/>
          <w:sz w:val="24"/>
          <w:szCs w:val="24"/>
        </w:rPr>
        <w:t>Il Dio vivente è Padre per generazione eterna solo di Gesù, che il suo Figlio Unigenito fattosi carne. Per creazione si è tutti opera di Dio, creati a sua immagine e somiglianza. Per elezione il figlio primogenito è Israele. Per adozione sono tutti coloro che per la fede e per il battesimo sono fatti corpo di Cristo. Si è figli di adozione in Cristo Gesù. L’adozione comporta il diritto all’eredità e la nostra eredità è Cristo. Questa verità è così rivelata dall’ Apostolo Paolo nella Lettera ai Galati:</w:t>
      </w:r>
    </w:p>
    <w:p w14:paraId="496D3009"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4,17). </w:t>
      </w:r>
    </w:p>
    <w:p w14:paraId="7CD89AB7"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In Cristo, per Cristo e con Cristo, il Dio vivente è anche </w:t>
      </w:r>
      <w:r w:rsidRPr="004E13AA">
        <w:rPr>
          <w:rFonts w:ascii="Arial" w:hAnsi="Arial" w:cs="Arial"/>
          <w:i/>
          <w:iCs/>
          <w:sz w:val="24"/>
          <w:szCs w:val="24"/>
        </w:rPr>
        <w:t>“il Padre mio”.</w:t>
      </w:r>
      <w:r w:rsidRPr="004E13AA">
        <w:rPr>
          <w:rFonts w:ascii="Arial" w:hAnsi="Arial" w:cs="Arial"/>
          <w:sz w:val="24"/>
          <w:szCs w:val="24"/>
        </w:rPr>
        <w:t xml:space="preserve"> Da Lui sono stato adottato, nascendo da acqua e da Spirito Santo nelle acque del Battesimo. Oggi è questa verità che da molti discepoli di Gesù viene negata. Chi nega questa verità rende inutili e vane tutte le altre verità. </w:t>
      </w:r>
    </w:p>
    <w:p w14:paraId="1CB44955" w14:textId="77777777" w:rsidR="004E13AA" w:rsidRPr="004E13AA" w:rsidRDefault="004E13AA" w:rsidP="004E13AA">
      <w:pPr>
        <w:spacing w:after="200"/>
        <w:jc w:val="both"/>
        <w:rPr>
          <w:rFonts w:ascii="Arial" w:hAnsi="Arial" w:cs="Arial"/>
          <w:b/>
          <w:bCs/>
          <w:sz w:val="24"/>
          <w:szCs w:val="24"/>
        </w:rPr>
      </w:pPr>
    </w:p>
    <w:p w14:paraId="4B6DF641" w14:textId="77777777" w:rsidR="004E13AA" w:rsidRPr="004E13AA" w:rsidRDefault="004E13AA" w:rsidP="004E13AA">
      <w:pPr>
        <w:spacing w:after="200"/>
        <w:jc w:val="both"/>
        <w:rPr>
          <w:rFonts w:ascii="Arial" w:hAnsi="Arial" w:cs="Arial"/>
          <w:b/>
          <w:bCs/>
          <w:sz w:val="24"/>
          <w:szCs w:val="24"/>
        </w:rPr>
      </w:pPr>
      <w:r w:rsidRPr="004E13AA">
        <w:rPr>
          <w:rFonts w:ascii="Arial" w:hAnsi="Arial" w:cs="Arial"/>
          <w:b/>
          <w:bCs/>
          <w:sz w:val="24"/>
          <w:szCs w:val="24"/>
        </w:rPr>
        <w:t xml:space="preserve">E io a te dico: tu sei Pietro e su questa pietra edificherò la mia Chiesa e le potenze degli inferi non prevarranno su di essa. </w:t>
      </w:r>
    </w:p>
    <w:p w14:paraId="548CF42D" w14:textId="77777777" w:rsidR="004E13AA" w:rsidRPr="004E13AA" w:rsidRDefault="004E13AA" w:rsidP="004E13AA">
      <w:pPr>
        <w:spacing w:after="200"/>
        <w:jc w:val="both"/>
        <w:rPr>
          <w:rFonts w:ascii="Arial" w:hAnsi="Arial" w:cs="Arial"/>
          <w:sz w:val="24"/>
          <w:szCs w:val="24"/>
        </w:rPr>
      </w:pPr>
      <w:bookmarkStart w:id="382" w:name="_Hlk212233622"/>
      <w:r w:rsidRPr="004E13AA">
        <w:rPr>
          <w:rFonts w:ascii="Arial" w:hAnsi="Arial" w:cs="Arial"/>
          <w:sz w:val="24"/>
          <w:szCs w:val="24"/>
        </w:rPr>
        <w:t xml:space="preserve">Ecco ora per scelta del Padre, cosa dice Gesù a Simone nello Spirito Santo: </w:t>
      </w:r>
      <w:r w:rsidRPr="004E13AA">
        <w:rPr>
          <w:rFonts w:ascii="Arial" w:hAnsi="Arial" w:cs="Arial"/>
          <w:i/>
          <w:iCs/>
          <w:sz w:val="24"/>
          <w:szCs w:val="24"/>
        </w:rPr>
        <w:t xml:space="preserve">“E io a te dico: tu sei Pietro e su questa pietra edificherò la mia Chiesa e le potenze degli inferi non prevarranno su di essa”. </w:t>
      </w:r>
      <w:r w:rsidRPr="004E13AA">
        <w:rPr>
          <w:rFonts w:ascii="Arial" w:hAnsi="Arial" w:cs="Arial"/>
          <w:sz w:val="24"/>
          <w:szCs w:val="24"/>
        </w:rPr>
        <w:t xml:space="preserve">Queste parole di Gesù vanno ben comprese. Su Pietro Gesù edifica la sua Chiesa. Questo significa che dove non c’è Pietro non c’è la Chiesa di Cristo Gesù. Domani, nella storia, potranno edificare molte altre chiese. Una sola è però la Chiesa di Cristo Gesù. Chi si separa da Pietro si separa dalla Chiesa di Cristo. Poiché lo Spirito di Cristo aleggia solo su questa Chiesa, lo Spirito sempre soffierà con il suo forte vento e non permetterà che essa affondi nella falsità su Cristo e nella menzogna su di Lui. Dove non soffia lo Spirito di Cristo Gesù si è privi dello Spirito di Santità, dello Spirito della vera profezia, dello Spirito della purissima verità, dello Spirito del rinnovamento. </w:t>
      </w:r>
    </w:p>
    <w:p w14:paraId="3E805703"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Gesù edifica su Pietro la sua Chiesa, poi spetta a ciascun battezzato lasciarsi edificare come vera Chiesa di Cristo in questa Chiesa. Se il singolo cristiano non si lascia edificare, può anche vivere nella Chiesa, ma come tralcio secco o come pietra morta e non più come pietra viva. L’Apostolo Paolo aggiunge che la Chiesa di Cristo Gesù è edificata sul fondamento degli apostoli e dei profeti. Essa è un solo corpo e come solo corpo è animato dallo Spirito Santo. Il fondamento invisibile è Cristo Gesù. Il cuore della sua Chiesa è lo Spirito Santo. Sopra Cristo Gesù che è la Pietra angolare sono edificati Simon Pietro e in Comunione Gerarchica con Lui gli Apostoli e i Profeti. Sugli Apostoli Apostoli e i Profeti ogni altro membro del corpo di Cristo Gesù. Di questa Chiesa la Parola ultima spetta a Simon Pietro da solo e agli Apostoli sempre in comunione gerarchica con Pietro. Nessun Apostolo del Signore da solo è Parola ultima. Neanche Parola ultima sono tutti i vescovi del mondo, senza Pietro. Ma anche Pietro è membro della Chiesa e non Padrone di essa. Anche Lui necessità della grazia di tutto il corpo per crescere in verità, sapienza e grazia. Anche lui ha bisogno di tutto il corpo per essere ricondotto nella verità. L’infallibilità, essendo un carisma dello Spirito Santo, è carisma per gli altri, mai per se stesso. Il carisma vale anche per Lui, ma Lui non è sopra il carisma. Molte sono le verità che vanno bene armonizzate e ben comprese. Eccone alcune. </w:t>
      </w:r>
    </w:p>
    <w:bookmarkEnd w:id="382"/>
    <w:p w14:paraId="5C96E0CF"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Dal Vangelo secondo Giovanni</w:t>
      </w:r>
    </w:p>
    <w:p w14:paraId="233B536C"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 </w:t>
      </w:r>
    </w:p>
    <w:p w14:paraId="35FC1121"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 xml:space="preserve">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21,15-19). </w:t>
      </w:r>
    </w:p>
    <w:p w14:paraId="2229EFFD"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Dalla Prima Lettera dell’apostolo Pietro </w:t>
      </w:r>
    </w:p>
    <w:p w14:paraId="3DE87DF3"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p>
    <w:p w14:paraId="1B34A03B"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Ecco, io pongo in Sion una pietra d’angolo, scelta, preziosa, e chi crede in essa non resterà deluso.</w:t>
      </w:r>
    </w:p>
    <w:p w14:paraId="4CF3BFD0"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Onore dunque a voi che credete; ma per quelli che non credono</w:t>
      </w:r>
    </w:p>
    <w:p w14:paraId="3E127A3C"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la pietra che i costruttori hanno scartato è diventata pietra d’angolo e sasso d’inciampo, pietra di scandalo.</w:t>
      </w:r>
    </w:p>
    <w:p w14:paraId="65E82A4F" w14:textId="77777777" w:rsidR="004E13AA" w:rsidRPr="004E13AA" w:rsidRDefault="004E13AA" w:rsidP="004E13AA">
      <w:pPr>
        <w:spacing w:after="200"/>
        <w:jc w:val="both"/>
        <w:rPr>
          <w:rFonts w:ascii="Arial" w:hAnsi="Arial" w:cs="Arial"/>
          <w:sz w:val="24"/>
          <w:szCs w:val="24"/>
        </w:rPr>
      </w:pPr>
      <w:r w:rsidRPr="004E13AA">
        <w:rPr>
          <w:rFonts w:ascii="Arial" w:hAnsi="Arial" w:cs="Arial"/>
          <w:i/>
          <w:iCs/>
          <w:sz w:val="24"/>
          <w:szCs w:val="24"/>
        </w:rPr>
        <w:t>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 .</w:t>
      </w:r>
    </w:p>
    <w:p w14:paraId="16AC02BA"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Dalla Prima Lettera ai Corinti</w:t>
      </w:r>
    </w:p>
    <w:p w14:paraId="5FF14DDE"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4745359C"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45267418"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6F408F10"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1ABD4A8E"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6AE1F93B"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Dalla Lettera agli Efesini</w:t>
      </w:r>
    </w:p>
    <w:p w14:paraId="7A234FDB"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ín lui anche voi venite edificati insieme per diventare abitazione di Dio per mezzo dello Spirito (Ef 2,19-22).</w:t>
      </w:r>
    </w:p>
    <w:p w14:paraId="37BB757A"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2D9698F8"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A ciascuno di noi, tuttavia, è stata data la grazia secondo la misura del dono di Cristo. Per questo è detto: Asceso in alto, ha portato con sé prigionieri, ha distribuito doni agli uomini.</w:t>
      </w:r>
    </w:p>
    <w:p w14:paraId="05773F29"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Ma cosa significa che ascese, se non che prima era disceso quaggiù sulla terra? Colui che discese è lo stesso che anche ascese al di sopra di tutti i cieli, per essere pienezza di tutte le cose.</w:t>
      </w:r>
    </w:p>
    <w:p w14:paraId="4ABEABEF"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0FD6D7D4"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Dal Vangelo secondo Matteo</w:t>
      </w:r>
    </w:p>
    <w:p w14:paraId="402297FD"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w:t>
      </w:r>
    </w:p>
    <w:p w14:paraId="0A2D92B0"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Dalla Lettera ai Galati</w:t>
      </w:r>
    </w:p>
    <w:p w14:paraId="1161323F"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 </w:t>
      </w:r>
    </w:p>
    <w:p w14:paraId="58D1593A"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Dagli Atti degli Apostoli</w:t>
      </w:r>
    </w:p>
    <w:p w14:paraId="7258E4B4"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Ora alcuni, venuti dalla Giudea, insegnavano ai fratelli: «Se non vi fate circoncidere secondo l’usanza di Mosè, non potete essere salvati».</w:t>
      </w:r>
    </w:p>
    <w:p w14:paraId="574AB70A"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14:paraId="685CD8F7"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p>
    <w:p w14:paraId="4CFC6FDE"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Tutta l’assemblea tacque e stettero ad ascoltare Bàrnaba e Paolo che riferivano quali grandi segni e prodigi Dio aveva compiuto tra le nazioni per mezzo loro.</w:t>
      </w:r>
    </w:p>
    <w:p w14:paraId="0B5C8652"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Quando essi ebbero finito di parlare, Giacomo prese la parola e disse: «Fratelli, ascoltatemi. Simone ha riferito come fin da principio Dio ha voluto scegliere dalle genti un popolo per il suo nome. Con questo si accordano le parole dei profeti, come sta scritto:</w:t>
      </w:r>
    </w:p>
    <w:p w14:paraId="7799B620"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Dopo queste cose ritornerò e riedificherò la tenda di Davide, che era caduta; ne riedificherò le rovine e la rialzerò, perché cerchino il Signore anche gli altri uomini e tutte le genti sulle quali è stato invocato il mio nome, dice il Signore, che fa queste cose, note da sempre.</w:t>
      </w:r>
    </w:p>
    <w:p w14:paraId="5EECEE9F"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428B337C"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p>
    <w:p w14:paraId="71430133" w14:textId="77777777" w:rsidR="004E13AA" w:rsidRPr="004E13AA" w:rsidRDefault="004E13AA" w:rsidP="004E13AA">
      <w:pPr>
        <w:spacing w:after="200"/>
        <w:jc w:val="both"/>
        <w:rPr>
          <w:rFonts w:ascii="Arial" w:hAnsi="Arial" w:cs="Arial"/>
          <w:sz w:val="24"/>
          <w:szCs w:val="24"/>
        </w:rPr>
      </w:pPr>
      <w:r w:rsidRPr="004E13AA">
        <w:rPr>
          <w:rFonts w:ascii="Arial" w:hAnsi="Arial" w:cs="Arial"/>
          <w:i/>
          <w:iCs/>
          <w:sz w:val="24"/>
          <w:szCs w:val="24"/>
        </w:rPr>
        <w:t xml:space="preserve">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[34] Paolo e Bàrnaba invece rimasero ad Antiòchia, insegnando e annunciando, insieme a molti altri, la parola del Signore (At 15,1-25). </w:t>
      </w:r>
    </w:p>
    <w:p w14:paraId="3291E39C" w14:textId="4A70A4C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Ora è cosa giusta e santa che queste verità e le altre che non abbiamo riportato siano sempre bene armonizzate e chi deve creare l’armonia e la comunione in queste verità è solo lo Spirito Santo. Ecco perché è necessario prima ascoltare lo Spirito Santo che parla nei Vescovi e negli Anziani e attraverso tutto il corpo de Cristo e solo dopo si può dire</w:t>
      </w:r>
      <w:r w:rsidRPr="004E13AA">
        <w:rPr>
          <w:rFonts w:ascii="Arial" w:hAnsi="Arial" w:cs="Arial"/>
          <w:i/>
          <w:iCs/>
          <w:sz w:val="24"/>
          <w:szCs w:val="24"/>
        </w:rPr>
        <w:t>: “È piaciuto a noi e allo Spirito Santo”</w:t>
      </w:r>
      <w:r w:rsidRPr="004E13AA">
        <w:rPr>
          <w:rFonts w:ascii="Arial" w:hAnsi="Arial" w:cs="Arial"/>
          <w:sz w:val="24"/>
          <w:szCs w:val="24"/>
        </w:rPr>
        <w:t xml:space="preserve">. È sempre ministero degli Apostoli separare chi parla nel vero Spirito Santo e chi parla in un falso spirito, fatto passare come il vero Spirito Santo. Sempre però ci si deve ricordare che chi anima il corpo di Cristo è lo Spirito Santo e chi parla nella Chiesa deve sempre parlare nello Spirito Santo. Parlerà nello Spirito Santo se parlerà sempre dalla Parola, dal Vangelo, dalla Divina Rivelazione e da ogni Dottrina di purissima fede della Chiesa di Cristo Gesù. Lo ricordiamo: la verità di ieri non può essere negata dalla vertà di oggi, la verità di oggi non può essere negata dalla verità di ieri. Nella Chiesa non ci sono </w:t>
      </w:r>
      <w:r w:rsidR="00DD50DF" w:rsidRPr="004E13AA">
        <w:rPr>
          <w:rFonts w:ascii="Arial" w:hAnsi="Arial" w:cs="Arial"/>
          <w:sz w:val="24"/>
          <w:szCs w:val="24"/>
        </w:rPr>
        <w:t>né</w:t>
      </w:r>
      <w:r w:rsidRPr="004E13AA">
        <w:rPr>
          <w:rFonts w:ascii="Arial" w:hAnsi="Arial" w:cs="Arial"/>
          <w:sz w:val="24"/>
          <w:szCs w:val="24"/>
        </w:rPr>
        <w:t xml:space="preserve"> è progressisti e né tradizionalisti. Devono esserci persone che parlano dalla verità dello Spirito, dalla verità della Chiesa, dalla verità del Vangelo. dalla verità di tutta la Divina Rivelazione.</w:t>
      </w:r>
    </w:p>
    <w:p w14:paraId="21D5A8AC" w14:textId="77777777" w:rsidR="004E13AA" w:rsidRPr="004E13AA" w:rsidRDefault="004E13AA" w:rsidP="004E13AA">
      <w:pPr>
        <w:spacing w:after="200"/>
        <w:jc w:val="both"/>
        <w:rPr>
          <w:rFonts w:ascii="Arial" w:hAnsi="Arial" w:cs="Arial"/>
          <w:b/>
          <w:bCs/>
          <w:sz w:val="24"/>
          <w:szCs w:val="24"/>
        </w:rPr>
      </w:pPr>
    </w:p>
    <w:p w14:paraId="1CB48F86" w14:textId="77777777" w:rsidR="004E13AA" w:rsidRPr="004E13AA" w:rsidRDefault="004E13AA" w:rsidP="004E13AA">
      <w:pPr>
        <w:spacing w:after="200"/>
        <w:jc w:val="both"/>
        <w:rPr>
          <w:rFonts w:ascii="Arial" w:hAnsi="Arial" w:cs="Arial"/>
          <w:b/>
          <w:bCs/>
          <w:sz w:val="24"/>
          <w:szCs w:val="24"/>
        </w:rPr>
      </w:pPr>
      <w:bookmarkStart w:id="383" w:name="_Hlk211403339"/>
      <w:r w:rsidRPr="004E13AA">
        <w:rPr>
          <w:rFonts w:ascii="Arial" w:hAnsi="Arial" w:cs="Arial"/>
          <w:b/>
          <w:bCs/>
          <w:sz w:val="24"/>
          <w:szCs w:val="24"/>
        </w:rPr>
        <w:t xml:space="preserve">A te darò le chiavi del regno dei cieli: tutto ciò che legherai sulla terra sarà legato nei cieli, e tutto ciò che scioglierai sulla terra sarà sciolto nei cieli». </w:t>
      </w:r>
    </w:p>
    <w:bookmarkEnd w:id="383"/>
    <w:p w14:paraId="55F2D4A1"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Ora Gesù Signore pone nelle mani di Pietro le chiavi del regno dei cieli. A lui il Signore dona il potere di legare e di sciogliere: </w:t>
      </w:r>
      <w:r w:rsidRPr="004E13AA">
        <w:rPr>
          <w:rFonts w:ascii="Arial" w:hAnsi="Arial" w:cs="Arial"/>
          <w:i/>
          <w:iCs/>
          <w:sz w:val="24"/>
          <w:szCs w:val="24"/>
        </w:rPr>
        <w:t xml:space="preserve">“A te darò le chiavi del regno dei cieli: tutto ciò che legherai sulla terra sarà legato nei cieli, e tutto ciò che scioglierai sulla terra sarà sciolto nei cieli». </w:t>
      </w:r>
      <w:r w:rsidRPr="004E13AA">
        <w:rPr>
          <w:rFonts w:ascii="Arial" w:hAnsi="Arial" w:cs="Arial"/>
          <w:sz w:val="24"/>
          <w:szCs w:val="24"/>
        </w:rPr>
        <w:t xml:space="preserve">Le chiavi sono del regno dei cieli, sono le chiavi del Vangelo, le chiavi della verità, le chiavi del cuore di Cristo, le chiavi del cuore del Padre, le chiavi del cuore dello Spirito Santo. Non sono le chiavi né del cuore di Pietro, né della sua volontà, né della sua coscienza, né dei suoi desideri, né delle sue aspirazioni e neanche della sua intelligenza o della sua scienza. </w:t>
      </w:r>
    </w:p>
    <w:p w14:paraId="5FD4133B"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Pietro è discepolo di Gesù e come discepolo di Gesù è chiamato anche lui a rinnegare ogni giorno se stesso allo stesso modo che ogni giorno Cristo Gesù rinnegava se stesso. Ecco perché mai le chiavi devono aprire o chiudere la sua persona e poi da questa chiusura o da questa apertura parlare o decidere per gli altri. Lui è sottoposto al Vangelo, sottoposto a Gesù, come ogni altro discepolo di Gesù. Se lui apre e chiude dal suo cuore, nessun discepolo lo dovrà seguire, perché per ogni discepolo l’obbedienza al Vangelo è obbligo perenne e perché nessun potere nella Chiesa è sopra il Vangelo. Se un papa dovesse dire che il Vangelo e gli e i libri delle altre religioni sono uguali, sarebbe come dire che Cristo Gesù, che è il nostro Vangelo, che è il Dio incarnato, è uguale a tutti gli altri figli di Adamo. Poiché queste parole sono la chiusura del Vangelo, in questa chiusura non va seguito. E così potremmo fare molteplici altri esempi. Non c’è chiave contro Cristo. Sempre però si deve rimanere nella Chiesa obbedendo al Vangelo e sempre si obbedisce al Vangelo dimorando nella Chiesa edificata da Cristo Gesù su Pietro. Chi edifica la Chiesa di Gesù su Pietro è Cristo Gesù con la potenza del suo Santo Spirito.</w:t>
      </w:r>
    </w:p>
    <w:p w14:paraId="65F2AA1B" w14:textId="77777777" w:rsidR="004E13AA" w:rsidRPr="004E13AA" w:rsidRDefault="004E13AA" w:rsidP="004E13AA">
      <w:pPr>
        <w:spacing w:after="200"/>
        <w:jc w:val="both"/>
        <w:rPr>
          <w:rFonts w:ascii="Arial" w:hAnsi="Arial" w:cs="Arial"/>
          <w:b/>
          <w:bCs/>
          <w:sz w:val="24"/>
          <w:szCs w:val="24"/>
        </w:rPr>
      </w:pPr>
    </w:p>
    <w:p w14:paraId="2974A853" w14:textId="77777777" w:rsidR="004E13AA" w:rsidRPr="004E13AA" w:rsidRDefault="004E13AA" w:rsidP="004E13AA">
      <w:pPr>
        <w:spacing w:after="200"/>
        <w:jc w:val="both"/>
        <w:rPr>
          <w:rFonts w:ascii="Arial" w:hAnsi="Arial" w:cs="Arial"/>
          <w:b/>
          <w:bCs/>
          <w:sz w:val="24"/>
          <w:szCs w:val="24"/>
        </w:rPr>
      </w:pPr>
      <w:bookmarkStart w:id="384" w:name="_Hlk211403351"/>
      <w:r w:rsidRPr="004E13AA">
        <w:rPr>
          <w:rFonts w:ascii="Arial" w:hAnsi="Arial" w:cs="Arial"/>
          <w:b/>
          <w:bCs/>
          <w:sz w:val="24"/>
          <w:szCs w:val="24"/>
        </w:rPr>
        <w:t>Allora ordinò ai discepoli di non dire ad alcuno che egli era il Cristo.</w:t>
      </w:r>
    </w:p>
    <w:bookmarkEnd w:id="384"/>
    <w:p w14:paraId="7B6A3BCF"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Gesù chiede un rigoroso silenzio su questa rivelazione: </w:t>
      </w:r>
      <w:r w:rsidRPr="004E13AA">
        <w:rPr>
          <w:rFonts w:ascii="Arial" w:hAnsi="Arial" w:cs="Arial"/>
          <w:i/>
          <w:iCs/>
          <w:sz w:val="24"/>
          <w:szCs w:val="24"/>
        </w:rPr>
        <w:t xml:space="preserve">“Allora ordinò ai discepoli di non dire ad alcuno che egli era il Cristo”. </w:t>
      </w:r>
      <w:r w:rsidRPr="004E13AA">
        <w:rPr>
          <w:rFonts w:ascii="Arial" w:hAnsi="Arial" w:cs="Arial"/>
          <w:sz w:val="24"/>
          <w:szCs w:val="24"/>
        </w:rPr>
        <w:t>Lo chiede perché il Messia che attendeva il suo popolo non era il Messia promesso dal Padre. Era un messia pensato dagli uomini. La differenza tra il Messia di Dio e il messia degli uomini è in tutto uguale alla differenza tra il Dio vivo e vero che è sul Monte con Mosè e il dio di metallo fuso fabbricato da Aronne con l’oro del suo popolo. Il Dio di Mosè ha creato il suo popolo. Il suo popolo ha creato il suo Dio. Differenza infinita.</w:t>
      </w:r>
    </w:p>
    <w:p w14:paraId="3585753A" w14:textId="77777777" w:rsidR="004E13AA" w:rsidRPr="004E13AA" w:rsidRDefault="004E13AA" w:rsidP="004E13AA">
      <w:pPr>
        <w:spacing w:after="200"/>
        <w:jc w:val="both"/>
        <w:rPr>
          <w:rFonts w:ascii="Arial" w:hAnsi="Arial" w:cs="Arial"/>
          <w:sz w:val="24"/>
          <w:szCs w:val="24"/>
        </w:rPr>
      </w:pPr>
    </w:p>
    <w:p w14:paraId="5BEF03D1" w14:textId="77777777" w:rsidR="004E13AA" w:rsidRPr="004E13AA" w:rsidRDefault="004E13AA" w:rsidP="004E13AA">
      <w:pPr>
        <w:pStyle w:val="Titolo2"/>
        <w:rPr>
          <w:rFonts w:eastAsia="Times New Roman"/>
          <w:lang w:eastAsia="it-IT"/>
        </w:rPr>
      </w:pPr>
      <w:bookmarkStart w:id="385" w:name="_Toc211606144"/>
      <w:bookmarkStart w:id="386" w:name="_Toc212557332"/>
      <w:r w:rsidRPr="004E13AA">
        <w:rPr>
          <w:rFonts w:eastAsia="Times New Roman"/>
          <w:lang w:eastAsia="it-IT"/>
        </w:rPr>
        <w:t>Tu mi sei di scandalo, perché non pensi secondo Dio, ma secondo gli uomini!</w:t>
      </w:r>
      <w:bookmarkEnd w:id="385"/>
      <w:bookmarkEnd w:id="386"/>
    </w:p>
    <w:p w14:paraId="7B724948" w14:textId="77777777" w:rsidR="004E13AA" w:rsidRPr="004E13AA" w:rsidRDefault="004E13AA" w:rsidP="004E13AA">
      <w:pPr>
        <w:spacing w:after="200"/>
        <w:jc w:val="both"/>
        <w:rPr>
          <w:rFonts w:ascii="Arial" w:hAnsi="Arial" w:cs="Arial"/>
          <w:b/>
          <w:bCs/>
          <w:sz w:val="24"/>
          <w:szCs w:val="24"/>
        </w:rPr>
      </w:pPr>
    </w:p>
    <w:p w14:paraId="6A723F9F" w14:textId="77777777" w:rsidR="004E13AA" w:rsidRPr="004E13AA" w:rsidRDefault="004E13AA" w:rsidP="004E13AA">
      <w:pPr>
        <w:spacing w:after="200"/>
        <w:jc w:val="both"/>
        <w:rPr>
          <w:rFonts w:ascii="Arial" w:hAnsi="Arial" w:cs="Arial"/>
          <w:b/>
          <w:bCs/>
          <w:sz w:val="24"/>
          <w:szCs w:val="24"/>
        </w:rPr>
      </w:pPr>
      <w:r w:rsidRPr="004E13AA">
        <w:rPr>
          <w:rFonts w:ascii="Arial" w:hAnsi="Arial" w:cs="Arial"/>
          <w:b/>
          <w:bCs/>
          <w:sz w:val="24"/>
          <w:szCs w:val="24"/>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w:t>
      </w:r>
      <w:bookmarkStart w:id="387" w:name="_Hlk208493988"/>
      <w:r w:rsidRPr="004E13AA">
        <w:rPr>
          <w:rFonts w:ascii="Arial" w:hAnsi="Arial" w:cs="Arial"/>
          <w:b/>
          <w:bCs/>
          <w:sz w:val="24"/>
          <w:szCs w:val="24"/>
        </w:rPr>
        <w:t>Tu mi sei di scandalo, perché non pensi secondo Dio, ma secondo gli uomini!</w:t>
      </w:r>
      <w:bookmarkEnd w:id="387"/>
      <w:r w:rsidRPr="004E13AA">
        <w:rPr>
          <w:rFonts w:ascii="Arial" w:hAnsi="Arial" w:cs="Arial"/>
          <w:b/>
          <w:bCs/>
          <w:sz w:val="24"/>
          <w:szCs w:val="24"/>
        </w:rPr>
        <w:t>».</w:t>
      </w:r>
    </w:p>
    <w:p w14:paraId="3BFFA954" w14:textId="77777777" w:rsidR="004E13AA" w:rsidRPr="004E13AA" w:rsidRDefault="004E13AA" w:rsidP="004E13AA">
      <w:pPr>
        <w:spacing w:after="200"/>
        <w:jc w:val="both"/>
        <w:rPr>
          <w:rFonts w:ascii="Arial" w:hAnsi="Arial" w:cs="Arial"/>
          <w:b/>
          <w:bCs/>
          <w:sz w:val="24"/>
          <w:szCs w:val="24"/>
        </w:rPr>
      </w:pPr>
      <w:bookmarkStart w:id="388" w:name="_Hlk211403377"/>
    </w:p>
    <w:p w14:paraId="5A0FCAF0" w14:textId="77777777" w:rsidR="004E13AA" w:rsidRPr="004E13AA" w:rsidRDefault="004E13AA" w:rsidP="004E13AA">
      <w:pPr>
        <w:spacing w:after="200"/>
        <w:jc w:val="both"/>
        <w:rPr>
          <w:rFonts w:ascii="Arial" w:hAnsi="Arial" w:cs="Arial"/>
          <w:b/>
          <w:bCs/>
          <w:sz w:val="24"/>
          <w:szCs w:val="24"/>
        </w:rPr>
      </w:pPr>
      <w:r w:rsidRPr="004E13AA">
        <w:rPr>
          <w:rFonts w:ascii="Arial" w:hAnsi="Arial" w:cs="Arial"/>
          <w:b/>
          <w:bCs/>
          <w:sz w:val="24"/>
          <w:szCs w:val="24"/>
        </w:rPr>
        <w:t>Da allora Gesù cominciò a spiegare ai suoi discepoli che doveva andare a Gerusalemme e soffrire molto da parte degli anziani, dei capi dei sacerdoti e degli scribi, e venire ucciso e risorgere il terzo giorno.</w:t>
      </w:r>
    </w:p>
    <w:bookmarkEnd w:id="388"/>
    <w:p w14:paraId="2AE947B5"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Ora Gesù dice ai suoi Apostoli chi è il Messia promesso dal Padre suo, lo dice secondo quanto è scritto per Lui nella Legge, nei Profeti, nei Salmi. È il Messia che prima sarà immerso in un oceano di sofferenza e di dolore indicibile e lui questo oceano lo dovrà bere fino all’ultima goccia. Lo berrà da inchiodato sulla croce- Lo berrà rinnegato dai capi dei sacerdoti, dagli scribi, dagli anziani del popolo. Lo berrà consegnato ai Pagani e da questi crocifisso. Solo dopo aver bevuto tutto il dolore e tutta la sofferenza dell’umanità, il suo corpo sarà deposto nel sepolcro e dal sepolcro il terzo giorno risusciterà: </w:t>
      </w:r>
      <w:r w:rsidRPr="004E13AA">
        <w:rPr>
          <w:rFonts w:ascii="Arial" w:hAnsi="Arial" w:cs="Arial"/>
          <w:i/>
          <w:iCs/>
          <w:sz w:val="24"/>
          <w:szCs w:val="24"/>
        </w:rPr>
        <w:t xml:space="preserve">“Da allora Gesù cominciò a spiegare ai suoi discepoli che doveva andare a Gerusalemme e soffrire molto da parte degli anziani, dei capi dei sacerdoti e degli scribi, e venire ucciso e risorgere il terzo giorno. </w:t>
      </w:r>
      <w:r w:rsidRPr="004E13AA">
        <w:rPr>
          <w:rFonts w:ascii="Arial" w:hAnsi="Arial" w:cs="Arial"/>
          <w:sz w:val="24"/>
          <w:szCs w:val="24"/>
        </w:rPr>
        <w:t>Questa è il Messia secondo Dio. È il Messia che si lascia crocifiggere, ma non crocifigge. È il Messia che vivifica e non uccide. È il Messia che si umilia, ma non umilia. È il Messia che attira a sé il mondo intero con il suo amore, ma non lo sottomette con la spada. È il messia venuto per creare la comunione con gli uomini, liberandoli dall’odio degli uni contro gli altri. È il Messia che chiede a ogni uomo di imitare Lui che è il mite e l’umile di cuore. È il Messia delle beatitudini.</w:t>
      </w:r>
    </w:p>
    <w:p w14:paraId="28AF7700" w14:textId="77777777" w:rsidR="007F1D7A" w:rsidRDefault="007F1D7A" w:rsidP="004E13AA">
      <w:pPr>
        <w:spacing w:after="200"/>
        <w:jc w:val="both"/>
        <w:rPr>
          <w:rFonts w:ascii="Arial" w:hAnsi="Arial" w:cs="Arial"/>
          <w:b/>
          <w:bCs/>
          <w:sz w:val="24"/>
          <w:szCs w:val="24"/>
        </w:rPr>
      </w:pPr>
      <w:bookmarkStart w:id="389" w:name="_Hlk211403402"/>
    </w:p>
    <w:p w14:paraId="5270C185" w14:textId="4956F986" w:rsidR="004E13AA" w:rsidRPr="004E13AA" w:rsidRDefault="004E13AA" w:rsidP="004E13AA">
      <w:pPr>
        <w:spacing w:after="200"/>
        <w:jc w:val="both"/>
        <w:rPr>
          <w:rFonts w:ascii="Arial" w:hAnsi="Arial" w:cs="Arial"/>
          <w:b/>
          <w:bCs/>
          <w:sz w:val="24"/>
          <w:szCs w:val="24"/>
        </w:rPr>
      </w:pPr>
      <w:r w:rsidRPr="004E13AA">
        <w:rPr>
          <w:rFonts w:ascii="Arial" w:hAnsi="Arial" w:cs="Arial"/>
          <w:b/>
          <w:bCs/>
          <w:sz w:val="24"/>
          <w:szCs w:val="24"/>
        </w:rPr>
        <w:t xml:space="preserve">Pietro lo prese in disparte e si mise a rimproverarlo dicendo: «Dio non voglia, Signore; questo non ti accadrà mai». </w:t>
      </w:r>
    </w:p>
    <w:bookmarkEnd w:id="389"/>
    <w:p w14:paraId="4ABCF231"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Il Padre ha rivelato a Simone  che Gesù è il Cristo, il Figlio del Dio vivente. Non gli ha rivelato altro, perché ogni verità sul suo Messia è già scritta nella Legge, nei Profeti, nei Salmi. Lui ha appena ricevuto le chiavi e pensa di usarle subito. Lui ha deciso che Gesù non deve passare per questa via e di certo non lo farà passare: </w:t>
      </w:r>
      <w:r w:rsidRPr="004E13AA">
        <w:rPr>
          <w:rFonts w:ascii="Arial" w:hAnsi="Arial" w:cs="Arial"/>
          <w:i/>
          <w:iCs/>
          <w:sz w:val="24"/>
          <w:szCs w:val="24"/>
        </w:rPr>
        <w:t xml:space="preserve">“Pietro lo prese in disparte e si mise a rimproverarlo dicendo: «Dio non voglia, Signore; questo non ti accadrà mai»”. </w:t>
      </w:r>
      <w:r w:rsidRPr="004E13AA">
        <w:rPr>
          <w:rFonts w:ascii="Arial" w:hAnsi="Arial" w:cs="Arial"/>
          <w:sz w:val="24"/>
          <w:szCs w:val="24"/>
        </w:rPr>
        <w:t xml:space="preserve">L’uso della chiavi dovrà essere a servizio della Scrittura, per trarre sempre da essa la purissima verità del Messia secondo Dio, di Cristo Gesù secondo Dio, della Chiesa secondo Dio, del discepolo di Gesù secondo Dio, di ogni altra realtà second Dio. È evidente che Gesù ripudia questo uso distorto delle chiavi. Lo ribadiamo ancora e ancora. Esse vanno usate solo a servizio della verità e mai della menzogna, della luce e mai delle tenebre, dal Vangelo e mai contro il Vangelo, per far crescere la Chiesa e per la sua vita e mai per la sua morte, per aprire le porte del regno di Dio e non per chiuderle. Per chiudere le porte dell’inferno e non per aprirle. </w:t>
      </w:r>
    </w:p>
    <w:p w14:paraId="4DA42AB3" w14:textId="77777777" w:rsidR="004E13AA" w:rsidRPr="004E13AA" w:rsidRDefault="004E13AA" w:rsidP="004E13AA">
      <w:pPr>
        <w:spacing w:after="200"/>
        <w:jc w:val="both"/>
        <w:rPr>
          <w:rFonts w:ascii="Arial" w:hAnsi="Arial" w:cs="Arial"/>
          <w:sz w:val="24"/>
          <w:szCs w:val="24"/>
        </w:rPr>
      </w:pPr>
    </w:p>
    <w:p w14:paraId="2E06FA42" w14:textId="77777777" w:rsidR="004E13AA" w:rsidRPr="004E13AA" w:rsidRDefault="004E13AA" w:rsidP="004E13AA">
      <w:pPr>
        <w:spacing w:after="200"/>
        <w:jc w:val="both"/>
        <w:rPr>
          <w:rFonts w:ascii="Arial" w:hAnsi="Arial" w:cs="Arial"/>
          <w:b/>
          <w:bCs/>
          <w:sz w:val="24"/>
          <w:szCs w:val="24"/>
        </w:rPr>
      </w:pPr>
      <w:bookmarkStart w:id="390" w:name="_Hlk211403420"/>
      <w:r w:rsidRPr="004E13AA">
        <w:rPr>
          <w:rFonts w:ascii="Arial" w:hAnsi="Arial" w:cs="Arial"/>
          <w:b/>
          <w:bCs/>
          <w:sz w:val="24"/>
          <w:szCs w:val="24"/>
        </w:rPr>
        <w:t>Ma egli, voltandosi, disse a Pietro: «Va’ dietro a me, Satana! Tu mi sei di scandalo, perché non pensi secondo Dio, ma secondo gli uomini!».</w:t>
      </w:r>
    </w:p>
    <w:bookmarkEnd w:id="390"/>
    <w:p w14:paraId="5CBB78A9"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Con questa risposta Gesù ci insegna che dinanzi a ogni tentazione e a ogni intromissione di altri nella nostra vita contro la volontà che il Padre ci ha manifestato e ci manifesta, la fermezza e la fortezza, opera in noi dello Spirito Santo, è la sola via salvezza per noi. Le parole di Gesù sono ferme, forti, risolute, senza possibilità di risposta: </w:t>
      </w:r>
      <w:r w:rsidRPr="004E13AA">
        <w:rPr>
          <w:rFonts w:ascii="Arial" w:hAnsi="Arial" w:cs="Arial"/>
          <w:i/>
          <w:iCs/>
          <w:sz w:val="24"/>
          <w:szCs w:val="24"/>
        </w:rPr>
        <w:t xml:space="preserve">“Ma egli, voltandosi, disse a Pietro: «Va’ dietro a me, Satana! Tu mi sei di scandalo, perché non pensi secondo Dio, ma secondo gli uomini!»”. </w:t>
      </w:r>
      <w:r w:rsidRPr="004E13AA">
        <w:rPr>
          <w:rFonts w:ascii="Arial" w:hAnsi="Arial" w:cs="Arial"/>
          <w:sz w:val="24"/>
          <w:szCs w:val="24"/>
        </w:rPr>
        <w:t xml:space="preserve">Ecco cosa dobbiamo imparare. Ognuno deve conoscere la giusta relazione con ogni persona e per questo deve conoscere chi lui è e chi è l’altro. Simon Pietro è discepolo di Gesù, Non è il maestro di Gesù. Gesù è il Maestro di Simon Pietro e non un suo discepolo. Gesù ordina a Simon Pietro di fare il discepolo e porsi dietro di Lui, non davanti a Lui. Davanti a Lui ci sono solo il Padre e lo Spirito Santo. </w:t>
      </w:r>
    </w:p>
    <w:p w14:paraId="1F10DE90"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Simon Pietro per Gesù è Satana. È Satana perché lo tenta perché non faccia la volontà del Padre suo secondo purissima mozione e ispirazione dello Spirito Santo. È tentatore perché non pensa secondo Dio, ma secondo gli uomini. Ecco oggi dove risiedono tutti i mali della Chiesa e anche i mali della società: chi sta sopra, chi deve vigilare, chi deve prendere decisioni, lascia tutto correre, a volte vi è anche incoraggiamento a proseguire nel male, a volte si assiste a elevazioni a maestri di quanti pensano secondo gli uomini e non secondo Dio. Chi è posto in altro e manca di ogni fortezza e fermezza nello Spirito Santo nella conduzione e svolgimento del suo ministero, si rende responsabile di tutti i danni spirituali, materiali, nella storia, nell’eternità che sono il frutto della sua negligenza, della sua debolezza, della sua fragilità e anche della sua diretta cooperazione alla diffusione della falsità e della menzogna, della tenebre e degli inganni, di ogni altra forma di male.</w:t>
      </w:r>
    </w:p>
    <w:p w14:paraId="6536F4C1"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 Ecco una pagina del Libro dei Proverbi che ci insegna come vivere secondo giustizia verità ogni relazione:</w:t>
      </w:r>
    </w:p>
    <w:p w14:paraId="08588408"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Chi disprezza i rimproveri con ostinazione sarà rovinato all’improvviso, senza rimedio. Quando dominano i giusti, il popolo gioisce, quando governano i malvagi, il popolo geme. Chi ama la sapienza allieta il padre, ma chi frequenta prostitute dissipa il patrimonio. Il re con la giustizia rende prospero il paese, quello che aggrava le imposte lo rovina. L’uomo che adula il suo prossimo gli tende una rete davanti ai piedi. Con la sua trasgressione l’iniquo si prepara un trabocchetto, mentre il giusto giubila e si rallegra. Il giusto riconosce il diritto dei miseri, il malvagio invece non intende ragione. Gli uomini senza scrupoli sovvertono una città, mentre i saggi placano la collera. Se un saggio entra in causa con uno stolto, si agiti o rida, non troverà riposo. Gli uomini sanguinari odiano l’onesto, mentre i giusti hanno cura di lui. Lo stolto dà sfogo a tutto il suo malanimo, il saggio alla fine lo sa calmare.</w:t>
      </w:r>
    </w:p>
    <w:p w14:paraId="46CDDA4F"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Se un principe dà ascolto alle menzogne, tutti i suoi ministri sono malvagi. Il povero e l’oppressore s’incontrano in questo: è il Signore che illumina gli occhi di tutti e due. Se un re giudica i poveri con equità, il suo trono è saldo per sempre. La verga e la correzione danno sapienza, ma il giovane lasciato a se stesso disonora sua madre. Quando dominano i malvagi, dominano anche i delitti, ma i giusti ne vedranno la rovina. Correggi tuo figlio e ti darà riposo e ti procurerà consolazioni. Quando non c’è visione profetica, il popolo è sfrenato; beato invece chi osserva la legge. Lo schiavo non si corregge a parole: comprende, infatti, ma non obbedisce. Hai visto un uomo precipitoso nel parlare? C’è più da sperare da uno stolto che da lui.</w:t>
      </w:r>
    </w:p>
    <w:p w14:paraId="623CD367"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Chi accarezza lo schiavo fin dall’infanzia, alla fine se lo vedrà contro. Un uomo collerico suscita litigi e l’iracondo commette molte colpe. L’orgoglio dell’uomo ne provoca l’umiliazione, l’umile di cuore ottiene onori. Chi spartisce con un ladro odia se stesso: egli sente la maledizione, ma non rivela nulla. Chi teme gli uomini si mette in una trappola, ma chi confida nel Signore è al sicuro. Molti ricercano il favore di chi comanda, ma è il Signore che giudica ognuno. L’iniquo è un orrore per i giusti e gli uomini retti sono un orrore per i malvagi (Pr 29,1-27).</w:t>
      </w:r>
    </w:p>
    <w:p w14:paraId="5286F3ED"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Quando si è responsabili anche di un filo d’erba, la responsabilità va esercitata con ogni sapienza e fortezza dello Spirito Santo. Si è responsabili dinanzi a Dio anche di un filo d’erba che il Signore affida alle nostre cure. Gesù è responsabile della sua vita e non permetterà mai che qualcuno gliela faccia vivere dalla propria volontà. Ecco la fermezza e la fortezza che serve ad ognuno di noi: non permettere mai che nessuno si appropria della nostra vita, impedendole che essa possa realizzare il fine per il quale essa ci è stata donata da Dio.</w:t>
      </w:r>
    </w:p>
    <w:p w14:paraId="1E48BF50" w14:textId="77777777" w:rsidR="004E13AA" w:rsidRPr="004E13AA" w:rsidRDefault="004E13AA" w:rsidP="004E13AA">
      <w:pPr>
        <w:pStyle w:val="Titolo2"/>
        <w:rPr>
          <w:rFonts w:eastAsia="Times New Roman"/>
          <w:lang w:eastAsia="it-IT"/>
        </w:rPr>
      </w:pPr>
      <w:bookmarkStart w:id="391" w:name="_Toc211606145"/>
      <w:bookmarkStart w:id="392" w:name="_Toc212557333"/>
      <w:r w:rsidRPr="004E13AA">
        <w:rPr>
          <w:rFonts w:eastAsia="Times New Roman"/>
          <w:lang w:eastAsia="it-IT"/>
        </w:rPr>
        <w:t>Se qualcuno vuole venire dietro a me, rinneghi se stesso, prenda la sua croce e mi segua</w:t>
      </w:r>
      <w:bookmarkEnd w:id="391"/>
      <w:bookmarkEnd w:id="392"/>
    </w:p>
    <w:p w14:paraId="67E02F56" w14:textId="77777777" w:rsidR="004E13AA" w:rsidRPr="004E13AA" w:rsidRDefault="004E13AA" w:rsidP="004E13AA">
      <w:pPr>
        <w:spacing w:after="200"/>
        <w:jc w:val="both"/>
        <w:rPr>
          <w:rFonts w:ascii="Arial" w:hAnsi="Arial" w:cs="Arial"/>
          <w:b/>
          <w:bCs/>
          <w:sz w:val="24"/>
          <w:szCs w:val="24"/>
        </w:rPr>
      </w:pPr>
    </w:p>
    <w:p w14:paraId="1E84D6D4" w14:textId="77777777" w:rsidR="004E13AA" w:rsidRPr="004E13AA" w:rsidRDefault="004E13AA" w:rsidP="004E13AA">
      <w:pPr>
        <w:spacing w:after="200"/>
        <w:jc w:val="both"/>
        <w:rPr>
          <w:rFonts w:ascii="Arial" w:hAnsi="Arial" w:cs="Arial"/>
          <w:b/>
          <w:bCs/>
          <w:sz w:val="24"/>
          <w:szCs w:val="24"/>
        </w:rPr>
      </w:pPr>
      <w:r w:rsidRPr="004E13AA">
        <w:rPr>
          <w:rFonts w:ascii="Arial" w:hAnsi="Arial" w:cs="Arial"/>
          <w:b/>
          <w:bCs/>
          <w:sz w:val="24"/>
          <w:szCs w:val="24"/>
        </w:rPr>
        <w:t>Allora Gesù disse ai suoi discepoli: «</w:t>
      </w:r>
      <w:bookmarkStart w:id="393" w:name="_Hlk208494022"/>
      <w:r w:rsidRPr="004E13AA">
        <w:rPr>
          <w:rFonts w:ascii="Arial" w:hAnsi="Arial" w:cs="Arial"/>
          <w:b/>
          <w:bCs/>
          <w:sz w:val="24"/>
          <w:szCs w:val="24"/>
        </w:rPr>
        <w:t>Se qualcuno vuole venire dietro a me, rinneghi se stesso, prenda la sua croce e mi segua</w:t>
      </w:r>
      <w:bookmarkEnd w:id="393"/>
      <w:r w:rsidRPr="004E13AA">
        <w:rPr>
          <w:rFonts w:ascii="Arial" w:hAnsi="Arial" w:cs="Arial"/>
          <w:b/>
          <w:bCs/>
          <w:sz w:val="24"/>
          <w:szCs w:val="24"/>
        </w:rPr>
        <w:t xml:space="preserve">.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16,1-28). </w:t>
      </w:r>
    </w:p>
    <w:p w14:paraId="69323BA9" w14:textId="77777777" w:rsidR="004E13AA" w:rsidRPr="004E13AA" w:rsidRDefault="004E13AA" w:rsidP="004E13AA">
      <w:pPr>
        <w:spacing w:after="200"/>
        <w:jc w:val="both"/>
        <w:rPr>
          <w:rFonts w:ascii="Arial" w:hAnsi="Arial" w:cs="Arial"/>
          <w:sz w:val="24"/>
          <w:szCs w:val="24"/>
          <w:lang w:val="la-Latn"/>
        </w:rPr>
      </w:pPr>
    </w:p>
    <w:p w14:paraId="4727A886" w14:textId="77777777" w:rsidR="004E13AA" w:rsidRPr="004E13AA" w:rsidRDefault="004E13AA" w:rsidP="004E13AA">
      <w:pPr>
        <w:spacing w:after="200"/>
        <w:jc w:val="both"/>
        <w:rPr>
          <w:rFonts w:ascii="Arial" w:hAnsi="Arial" w:cs="Arial"/>
          <w:b/>
          <w:bCs/>
          <w:sz w:val="24"/>
          <w:szCs w:val="24"/>
        </w:rPr>
      </w:pPr>
      <w:bookmarkStart w:id="394" w:name="_Hlk211405349"/>
      <w:r w:rsidRPr="004E13AA">
        <w:rPr>
          <w:rFonts w:ascii="Arial" w:hAnsi="Arial" w:cs="Arial"/>
          <w:b/>
          <w:bCs/>
          <w:sz w:val="24"/>
          <w:szCs w:val="24"/>
        </w:rPr>
        <w:t xml:space="preserve">Allora Gesù disse ai suoi discepoli: «Se qualcuno vuole venire dietro a me, rinneghi se stesso, prenda la sua croce e mi segua. </w:t>
      </w:r>
    </w:p>
    <w:p w14:paraId="5778E642"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Ora Gesù dono le regole che vanno sempre osservate se qualcuno vuole andare dietro di Lui, se cioè qualcuno vuole essere suo discepolo: </w:t>
      </w:r>
      <w:r w:rsidRPr="004E13AA">
        <w:rPr>
          <w:rFonts w:ascii="Arial" w:hAnsi="Arial" w:cs="Arial"/>
          <w:i/>
          <w:iCs/>
          <w:sz w:val="24"/>
          <w:szCs w:val="24"/>
        </w:rPr>
        <w:t xml:space="preserve">“Allora Gesù disse ai suoi discepoli: «Se qualcuno vuole venire dietro a me, rinneghi se stesso, prenda la sua croce e mi segua”. </w:t>
      </w:r>
      <w:r w:rsidRPr="004E13AA">
        <w:rPr>
          <w:rFonts w:ascii="Arial" w:hAnsi="Arial" w:cs="Arial"/>
          <w:sz w:val="24"/>
          <w:szCs w:val="24"/>
        </w:rPr>
        <w:t xml:space="preserve">Queste regole sono essenzialmente tre. </w:t>
      </w:r>
    </w:p>
    <w:p w14:paraId="54265A0D"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Prima regola: Prendere ogni suo pensiero, ogni sua volontà, ogni suo desiderio, ogni sua aspirazione, prendere la sua mente e il suo cuore e porre goni cosa nelle mani di Cristo Gesù, perché se ne serva per dare compimento oggi alla sua missione di redenzione e di salvezza del mondo. </w:t>
      </w:r>
    </w:p>
    <w:p w14:paraId="5E598A06"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Seconda regola: Mettersi interamente nelle mani di Gesù non è ancora sufficiente. Si segue Gesù portano la croce della propria missione e del proprio ministero con spirito di mitezza e di umiltà, annientandosi e annichilendosi allo stesso modo che si è umiliato, annientato, annichilito Cristo Gesù in obbedienza alla volontà del Padre suo. Per ogni uomo Dio ha scritto nel suo cuore una speciale volontà. Cercare altre volontà non è portare la propria croce. Noi dobbiamo portare solo la croce della volontà che Dio ha per noi. Volontà degli uomini e volontà di Satana non appartengono, mai potranno appartenere al discepolo di Gesù.</w:t>
      </w:r>
    </w:p>
    <w:p w14:paraId="2C10F833"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Terza verità: seguire sempre Gesù. Lui avanti e noi dietro. Lui ci precede e non seguiamo le sue orme. Come Gesù è discepolo del Padre nello Spirito Santo, così anche noi dobbiamo essere discepoli di Gesù nello Spirito Santo. Lo Spirito Santo deve mostrarci sia Cristo e sia la croce che quotidianamente dobbiamo portare, camminando dietro Gesù Signore che è il nostro Modello e il nostro Maestro che ci mostra come ogni croce va portata. Ecco come questa verità ci viene rivelata dallo Spirito Santo, sia per bocca dell’Apostolo Paolo e sia attraverso la Lettera agli Ebrei.</w:t>
      </w:r>
    </w:p>
    <w:p w14:paraId="220E8536"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Dalla Lettera ai Filippesi:</w:t>
      </w:r>
    </w:p>
    <w:p w14:paraId="22192370"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397149B8"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4A25DD01"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Dalla Lettera agli Ebrei</w:t>
      </w:r>
    </w:p>
    <w:bookmarkEnd w:id="394"/>
    <w:p w14:paraId="299C3BF1" w14:textId="77777777" w:rsidR="004E13AA" w:rsidRPr="004E13AA" w:rsidRDefault="004E13AA" w:rsidP="004E13AA">
      <w:pPr>
        <w:spacing w:after="200"/>
        <w:jc w:val="both"/>
        <w:rPr>
          <w:rFonts w:ascii="Arial" w:hAnsi="Arial" w:cs="Arial"/>
          <w:b/>
          <w:bCs/>
          <w:sz w:val="24"/>
          <w:szCs w:val="24"/>
        </w:rPr>
      </w:pPr>
      <w:r w:rsidRPr="004E13AA">
        <w:rPr>
          <w:rFonts w:ascii="Arial" w:hAnsi="Arial" w:cs="Arial"/>
          <w:i/>
          <w:iCs/>
          <w:sz w:val="24"/>
          <w:szCs w:val="24"/>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69B45873"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Se a queste tre verità, manca la prima, non c’è sequela di Gesù. Il rinnegamento di se stessi è la solida base sulla quale si devono innalzare gli altri due pilastri della casa del discepolo di Gesù. Senza il rinnegamento di se stessi si costruisce sulla sabbia e al primo soffio di vento o scroscio di acqua la casa crolla. Il cristiano quotidianamente dovrà vivere il suo annientamento nell’annientamento di Cristo Gesù. Gesù è il Reietto il Disprezzato e anche il cristiano dovrà essere rigettato e disprezzato in Cristo. Gesù è il Crocifisso e anche il cristiano dovrà essere  crocifisso in Cristo Signore. Il cristiano sempre dovrà essere immagine visibile e vivente di Cristo Gesù. È la sua vocazione e la sua missione tra gli uomini. </w:t>
      </w:r>
    </w:p>
    <w:p w14:paraId="46B2340E" w14:textId="77777777" w:rsidR="004E13AA" w:rsidRPr="004E13AA" w:rsidRDefault="004E13AA" w:rsidP="004E13AA">
      <w:pPr>
        <w:spacing w:after="200"/>
        <w:jc w:val="both"/>
        <w:rPr>
          <w:rFonts w:ascii="Arial" w:hAnsi="Arial" w:cs="Arial"/>
          <w:sz w:val="24"/>
          <w:szCs w:val="24"/>
        </w:rPr>
      </w:pPr>
    </w:p>
    <w:p w14:paraId="3D83D5BA" w14:textId="77777777" w:rsidR="004E13AA" w:rsidRPr="004E13AA" w:rsidRDefault="004E13AA" w:rsidP="004E13AA">
      <w:pPr>
        <w:spacing w:after="200"/>
        <w:jc w:val="both"/>
        <w:rPr>
          <w:rFonts w:ascii="Arial" w:hAnsi="Arial" w:cs="Arial"/>
          <w:b/>
          <w:bCs/>
          <w:sz w:val="24"/>
          <w:szCs w:val="24"/>
        </w:rPr>
      </w:pPr>
      <w:bookmarkStart w:id="395" w:name="_Hlk211405377"/>
      <w:r w:rsidRPr="004E13AA">
        <w:rPr>
          <w:rFonts w:ascii="Arial" w:hAnsi="Arial" w:cs="Arial"/>
          <w:b/>
          <w:bCs/>
          <w:sz w:val="24"/>
          <w:szCs w:val="24"/>
        </w:rPr>
        <w:t xml:space="preserve">Perché chi vuole salvare la propria vita, la perderà; ma chi perderà la propria vita per causa mia, la troverà. </w:t>
      </w:r>
    </w:p>
    <w:bookmarkEnd w:id="395"/>
    <w:p w14:paraId="05AB15D8"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Ecco ora il principio che deve sempre governare la nostra vira. Dinanzi a noi c’è la salvezza eterna e la perdizione eterna. Se l’uomo sceglie la salvezza eterna, dovrà perdere la sua vita, facendone un dono perenne a Cristo. La perderà sulla terra, la troverà nell’eternità, rivestita di gloria e di luce. Se l’uomo sceglie la perdizione eterna, perderà comunque la vita sulla terra, e si troverà nell’eternità delle tenebre e nel fuoco senza più alcuna speranza di uscire da quel luogo di tomento. Le parole di Gesù –  </w:t>
      </w:r>
      <w:r w:rsidRPr="004E13AA">
        <w:rPr>
          <w:rFonts w:ascii="Arial" w:hAnsi="Arial" w:cs="Arial"/>
          <w:i/>
          <w:iCs/>
          <w:sz w:val="24"/>
          <w:szCs w:val="24"/>
        </w:rPr>
        <w:t xml:space="preserve">Perché chi vuole salvare la propria vita, la perderà; ma chi perderà la propria vita per causa mia, la troverà – </w:t>
      </w:r>
      <w:r w:rsidRPr="004E13AA">
        <w:rPr>
          <w:rFonts w:ascii="Arial" w:hAnsi="Arial" w:cs="Arial"/>
          <w:sz w:val="24"/>
          <w:szCs w:val="24"/>
        </w:rPr>
        <w:t>non</w:t>
      </w:r>
      <w:r w:rsidRPr="004E13AA">
        <w:rPr>
          <w:rFonts w:ascii="Arial" w:hAnsi="Arial" w:cs="Arial"/>
          <w:i/>
          <w:iCs/>
          <w:sz w:val="24"/>
          <w:szCs w:val="24"/>
        </w:rPr>
        <w:t xml:space="preserve"> </w:t>
      </w:r>
      <w:r w:rsidRPr="004E13AA">
        <w:rPr>
          <w:rFonts w:ascii="Arial" w:hAnsi="Arial" w:cs="Arial"/>
          <w:sz w:val="24"/>
          <w:szCs w:val="24"/>
        </w:rPr>
        <w:t>possono essere interpretate in modo differente. La morte nel tempo per la vita eterna. La vita nel tempo per la morte eterna. Questo se si crede nella Parola del Vangelo. Poiché oggi non si crede più nel Vangelo ecco la falsità dei nostri giorni:</w:t>
      </w:r>
      <w:r w:rsidRPr="004E13AA">
        <w:rPr>
          <w:rFonts w:ascii="Arial" w:hAnsi="Arial" w:cs="Arial"/>
          <w:i/>
          <w:iCs/>
          <w:sz w:val="24"/>
          <w:szCs w:val="24"/>
        </w:rPr>
        <w:t xml:space="preserve"> “Alla sera della vita sulla terra saremo tutti avvolti dalla luce e dalla beatitudine eterna”. </w:t>
      </w:r>
      <w:r w:rsidRPr="004E13AA">
        <w:rPr>
          <w:rFonts w:ascii="Arial" w:hAnsi="Arial" w:cs="Arial"/>
          <w:sz w:val="24"/>
          <w:szCs w:val="24"/>
        </w:rPr>
        <w:t>Questa falsità neanche la si potrà chiamare eresia. L’eresia è scelta. Si sceglie una verità della Parola di Dio e si lasciano le altre. Qui invece tutta la Parola di Dio la si calpesta e si pone sul trono il pensiero dell’uomo. Poiché manca il rinnegamento dei propri pensieri, la casa del cristiano, non crollerà, è già crollata perché interamente fondata sulla falsità. Che la casa sia già crollata e che nessuna vera casa cristiana potrà essere più costruita lo attesta la totale sostituzione della Divina Parola con la parola dell’uomo. O rimettiamo sul suo trono la Parola di Dio, la Parola del Vangelo. la Parola dello Spirito Santo o non vi sarà più il discepolo di Gesù nel mondo. Vi potranno essere cristiani, ma non discepoli di Gesù. Questo significa che vi potranno essere papi, vescovi, presbiteri, diaconi, cresimati, battezzati, ma non discepoli. Chi vuole essere discepolo di Gesù, la prima croce che dovrà prendere è la Parola, tutta la Parola del Signore, secondo tutta la verità dello Spirito Santo.</w:t>
      </w:r>
    </w:p>
    <w:p w14:paraId="0F71A7B5" w14:textId="77777777" w:rsidR="004E13AA" w:rsidRPr="004E13AA" w:rsidRDefault="004E13AA" w:rsidP="004E13AA">
      <w:pPr>
        <w:spacing w:after="200"/>
        <w:jc w:val="both"/>
        <w:rPr>
          <w:rFonts w:ascii="Arial" w:hAnsi="Arial" w:cs="Arial"/>
          <w:sz w:val="24"/>
          <w:szCs w:val="24"/>
        </w:rPr>
      </w:pPr>
    </w:p>
    <w:p w14:paraId="163B92FD" w14:textId="77777777" w:rsidR="004E13AA" w:rsidRPr="004E13AA" w:rsidRDefault="004E13AA" w:rsidP="004E13AA">
      <w:pPr>
        <w:spacing w:after="200"/>
        <w:jc w:val="both"/>
        <w:rPr>
          <w:rFonts w:ascii="Arial" w:hAnsi="Arial" w:cs="Arial"/>
          <w:b/>
          <w:bCs/>
          <w:sz w:val="24"/>
          <w:szCs w:val="24"/>
        </w:rPr>
      </w:pPr>
      <w:r w:rsidRPr="004E13AA">
        <w:rPr>
          <w:rFonts w:ascii="Arial" w:hAnsi="Arial" w:cs="Arial"/>
          <w:b/>
          <w:bCs/>
          <w:sz w:val="24"/>
          <w:szCs w:val="24"/>
        </w:rPr>
        <w:t>Infatti quale vantaggio avrà un uomo se guadagnerà il mondo intero, ma perderà la propria vita?</w:t>
      </w:r>
    </w:p>
    <w:p w14:paraId="0682AB49"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Ora Gesù pone ancora una volta l’uomo dinanzi a due alberi: l’albero dell’eternità e l’albero del tempo, l’albero della terra e l’albero del cielo. Se  l’uomo sceglie di coltivare l’albero della terra non potrà coltivare l’albero del cielo. Se si nutre dell’albero della terra non potrà nutrirsi dell’albero dell’eternità. Anche questa volta, come sempre le Parole di Gesù non possono essere interpretate in modo differente: </w:t>
      </w:r>
      <w:r w:rsidRPr="004E13AA">
        <w:rPr>
          <w:rFonts w:ascii="Arial" w:hAnsi="Arial" w:cs="Arial"/>
          <w:i/>
          <w:iCs/>
          <w:sz w:val="24"/>
          <w:szCs w:val="24"/>
        </w:rPr>
        <w:t xml:space="preserve">“Infatti quale vantaggio avrà un uomo se guadagnerà il mondo intero, ma perderà la propria vita?”. </w:t>
      </w:r>
      <w:r w:rsidRPr="004E13AA">
        <w:rPr>
          <w:rFonts w:ascii="Arial" w:hAnsi="Arial" w:cs="Arial"/>
          <w:sz w:val="24"/>
          <w:szCs w:val="24"/>
        </w:rPr>
        <w:t>All’uomo la scelta. Può scegliere di guadagnare anche il mondo intero per un attimo e poi gettare nella perdizione eterna la sua vita. Oppure potrà scegliere di salvare la sua vita e vincere ogni tentazione che ci distrae e ci allontana al vero fine della nostra vita. La vita dell’uomo è la scelta tra questi due alberi: l’albero della morte e l’albero della vita, l’albero della benedizione e l’albero della maledizione,  l’albero del tempo e l’albero dell’eternità, l’albero di Cristo Gesù e l’albero del principe delle tenebre, l’albero dell’acqua e l’albero del fuoco. La scelta è di ogni singola persona. Sono tutti figli del diavolo coloro che dicono all’uomo cose differenti. Costoro non amano l’uomo, lo odiano. Vogliono trascinare nella morte eterna l’intera umanità. Si può perdere l’anima nella perdizione eterna per conquistare o per difendere un pezzo di terra? Ecco allora la sapiente regola di Gesù Signore che troviamo nel Vangelo secondo Matteo:</w:t>
      </w:r>
    </w:p>
    <w:p w14:paraId="5DF1CBE9"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5,38-42). </w:t>
      </w:r>
    </w:p>
    <w:p w14:paraId="202892EC" w14:textId="77777777" w:rsidR="004E13AA" w:rsidRPr="004E13AA" w:rsidRDefault="004E13AA" w:rsidP="004E13AA">
      <w:pPr>
        <w:spacing w:after="200"/>
        <w:jc w:val="both"/>
        <w:rPr>
          <w:rFonts w:ascii="Arial" w:hAnsi="Arial" w:cs="Arial"/>
          <w:b/>
          <w:bCs/>
          <w:sz w:val="24"/>
          <w:szCs w:val="24"/>
        </w:rPr>
      </w:pPr>
      <w:r w:rsidRPr="004E13AA">
        <w:rPr>
          <w:rFonts w:ascii="Arial" w:hAnsi="Arial" w:cs="Arial"/>
          <w:sz w:val="24"/>
          <w:szCs w:val="24"/>
        </w:rPr>
        <w:t>Sarebbe sufficiente osservare e insegnare questa regola evangelica e all’istante finirebbe ogni lite, ogni guerra, ogni contrapposizione tra gli uomini.</w:t>
      </w:r>
    </w:p>
    <w:p w14:paraId="4F992314" w14:textId="77777777" w:rsidR="004E13AA" w:rsidRPr="004E13AA" w:rsidRDefault="004E13AA" w:rsidP="004E13AA">
      <w:pPr>
        <w:spacing w:after="200"/>
        <w:jc w:val="both"/>
        <w:rPr>
          <w:rFonts w:ascii="Arial" w:hAnsi="Arial" w:cs="Arial"/>
          <w:b/>
          <w:bCs/>
          <w:sz w:val="24"/>
          <w:szCs w:val="24"/>
        </w:rPr>
      </w:pPr>
    </w:p>
    <w:p w14:paraId="40E38AB6" w14:textId="77777777" w:rsidR="004E13AA" w:rsidRPr="004E13AA" w:rsidRDefault="004E13AA" w:rsidP="004E13AA">
      <w:pPr>
        <w:spacing w:after="200"/>
        <w:jc w:val="both"/>
        <w:rPr>
          <w:rFonts w:ascii="Arial" w:hAnsi="Arial" w:cs="Arial"/>
          <w:b/>
          <w:bCs/>
          <w:sz w:val="24"/>
          <w:szCs w:val="24"/>
        </w:rPr>
      </w:pPr>
      <w:bookmarkStart w:id="396" w:name="_Hlk211405429"/>
      <w:r w:rsidRPr="004E13AA">
        <w:rPr>
          <w:rFonts w:ascii="Arial" w:hAnsi="Arial" w:cs="Arial"/>
          <w:b/>
          <w:bCs/>
          <w:sz w:val="24"/>
          <w:szCs w:val="24"/>
        </w:rPr>
        <w:t xml:space="preserve">O che cosa un uomo potrà dare in cambio della propria vita? </w:t>
      </w:r>
    </w:p>
    <w:bookmarkEnd w:id="396"/>
    <w:p w14:paraId="744D36CA"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Ecco ancora come Gesù Signore dona sempre più luce al suo insegnamento: “</w:t>
      </w:r>
      <w:r w:rsidRPr="004E13AA">
        <w:rPr>
          <w:rFonts w:ascii="Arial" w:hAnsi="Arial" w:cs="Arial"/>
          <w:i/>
          <w:iCs/>
          <w:sz w:val="24"/>
          <w:szCs w:val="24"/>
        </w:rPr>
        <w:t xml:space="preserve">O che cosa un uomo potrà dare in cambio della propria vita?”. </w:t>
      </w:r>
      <w:r w:rsidRPr="004E13AA">
        <w:rPr>
          <w:rFonts w:ascii="Arial" w:hAnsi="Arial" w:cs="Arial"/>
          <w:sz w:val="24"/>
          <w:szCs w:val="24"/>
        </w:rPr>
        <w:t>Quanto vale la vita di un uomo? Vale, quanto vale la Vita di Gesù Crocifisso, la Vita del nostro Dio Crocifisso. Gesù Crocifisso vale più dell’intera creazione, sia visibile che invisibile. Sappiamo per Rivelazione che tutto è stato fatto da Cristo in vista di Cristo. Ora se la vita dell’uomo vale quanto la Vita del Dio Crocifisso e la vita del Dio Crocifisso vale più dell’intera creazione, potrà mai l’uomo dare qualcosa in cambio della sua vita? In cambio della vita dell’uomo Dio ha dato se stesso e Lui è il Creatore del cielo e della terra. L’uomo cosa potrà dare? Solo la sua vita tutta intera in cambio dell’eternità. Noi diamo a Dio la vita nel tempo secondo le sue regole e non secondo le nostre e Dio ci dona in cambio l’eternità.</w:t>
      </w:r>
    </w:p>
    <w:p w14:paraId="513BD8F2" w14:textId="77777777" w:rsidR="004E13AA" w:rsidRPr="004E13AA" w:rsidRDefault="004E13AA" w:rsidP="004E13AA">
      <w:pPr>
        <w:spacing w:after="200"/>
        <w:jc w:val="both"/>
        <w:rPr>
          <w:rFonts w:ascii="Arial" w:hAnsi="Arial" w:cs="Arial"/>
          <w:i/>
          <w:iCs/>
          <w:sz w:val="24"/>
          <w:szCs w:val="24"/>
        </w:rPr>
      </w:pPr>
    </w:p>
    <w:p w14:paraId="7FFE959A" w14:textId="77777777" w:rsidR="004E13AA" w:rsidRPr="004E13AA" w:rsidRDefault="004E13AA" w:rsidP="004E13AA">
      <w:pPr>
        <w:spacing w:after="200"/>
        <w:jc w:val="both"/>
        <w:rPr>
          <w:rFonts w:ascii="Arial" w:hAnsi="Arial" w:cs="Arial"/>
          <w:b/>
          <w:bCs/>
          <w:sz w:val="24"/>
          <w:szCs w:val="24"/>
        </w:rPr>
      </w:pPr>
      <w:r w:rsidRPr="004E13AA">
        <w:rPr>
          <w:rFonts w:ascii="Arial" w:hAnsi="Arial" w:cs="Arial"/>
          <w:b/>
          <w:bCs/>
          <w:sz w:val="24"/>
          <w:szCs w:val="24"/>
        </w:rPr>
        <w:t xml:space="preserve">Perché il Figlio dell’uomo sta per venire nella gloria del Padre suo, con i suoi angeli, e allora renderà a ciascuno secondo le sue azioni. </w:t>
      </w:r>
    </w:p>
    <w:p w14:paraId="64BE1F0B"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Ecco ora la verità che è essenza di tutta la Divina Rivelazione, verità alla quale più nessuno crede: </w:t>
      </w:r>
      <w:r w:rsidRPr="004E13AA">
        <w:rPr>
          <w:rFonts w:ascii="Arial" w:hAnsi="Arial" w:cs="Arial"/>
          <w:i/>
          <w:iCs/>
          <w:sz w:val="24"/>
          <w:szCs w:val="24"/>
        </w:rPr>
        <w:t xml:space="preserve">“Perché il Figlio dell’uomo sta per venire nella gloria del Padre suo, con i suoi angeli, e allora renderà a ciascuno secondo le sue azioni”. </w:t>
      </w:r>
      <w:r w:rsidRPr="004E13AA">
        <w:rPr>
          <w:rFonts w:ascii="Arial" w:hAnsi="Arial" w:cs="Arial"/>
          <w:sz w:val="24"/>
          <w:szCs w:val="24"/>
        </w:rPr>
        <w:t xml:space="preserve"> Cristo Gesù sta per venire nella gloria del Padre suo con i suoi angeli. Perché Gesù sta per venire nella sua gloria? Per giudicare il mondo e per dare a ciascuno secondo le sue opere. Questa verità ci fa ricordare quanto lo Spirito Santo rivela nel Libro del Qoelet.</w:t>
      </w:r>
    </w:p>
    <w:p w14:paraId="6CB9CAA0"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 xml:space="preserve">Tutto questo ho visto riflettendo su ogni azione che si compie sotto il sole, quando un uomo domina sull’altro per rovinarlo. Frattanto ho visto malvagi condotti alla sepoltura; ritornando dal luogo santo, in città ci si dimentica del loro modo di agire. Anche questo è vanità. Poiché non si pronuncia una sentenza immediata contro una cattiva azione, per questo il cuore degli uomini è pieno di voglia di fare il male; infatti il peccatore, anche se commette il male cento volte, ha lunga vita. Tuttavia so che saranno felici coloro che temono Dio, appunto perché provano timore davanti a lui, non sarà felice l’empio e non allungherà come un’ombra i suoi giorni, perché egli non teme di fronte a Dio. Sulla terra c’è un’altra vanità: vi sono giusti ai quali tocca la sorte meritata dai malvagi con le loro opere, e vi sono malvagi ai quali tocca la sorte meritata dai giusti con le loro opere. Io dico che anche questo è vanità (Qo 8,9-14). </w:t>
      </w:r>
    </w:p>
    <w:p w14:paraId="2E9F4FF7"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 xml:space="preserve">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 e si rompa l’anfora alla fonte e la carrucola cada nel pozzo, e ritorni la polvere alla terra, com’era prima, e il soffio vitale torni a Dio, che lo ha dato. </w:t>
      </w:r>
    </w:p>
    <w:p w14:paraId="30CB89AD"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Vanità delle vanità, dice Qoèlet, tutto è vanità.</w:t>
      </w:r>
    </w:p>
    <w:p w14:paraId="0B6D8E9D"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Oltre a essere saggio, Qoèlet insegnò al popolo la scienza; ascoltò, meditò e compose un gran numero di massime.</w:t>
      </w:r>
    </w:p>
    <w:p w14:paraId="0504CB92"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Qoèlet cercò di trovare parole piacevoli e scrisse con onestà parole veritiere. Le parole dei saggi sono come pungoli, e come chiodi piantati sono i detti delle collezioni: sono dati da un solo pastore. Ancora un avvertimento, figlio mio: non si finisce mai di scrivere libri e il molto studio affatica il corpo.</w:t>
      </w:r>
    </w:p>
    <w:p w14:paraId="24024BCD"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Conclusione del discorso, dopo aver ascoltato tutto: temi Dio e osserva i suoi comandamenti, perché qui sta tutto l’uomo.</w:t>
      </w:r>
    </w:p>
    <w:p w14:paraId="0722ADF3"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Infatti, Dio citerà in giudizio ogni azione, anche tutto ciò che è occulto, bene o male (Qo 12,1-14).</w:t>
      </w:r>
    </w:p>
    <w:p w14:paraId="5877F8C6"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Questa verità nel Vangelo secondo Matteo fa da filigrana di autenticità. Si toglie questa verità è tutto il Vangelo secondo Matteo è falsità, è favola umana. Ecco questa filigrana come traspare in quanto già abbiamo esaminato:</w:t>
      </w:r>
    </w:p>
    <w:p w14:paraId="0D8FB84C"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 xml:space="preserve">Io vi dico infatti: se la vostra giustizia non supererà quella degli scribi e dei farisei, non entrerete nel regno dei cieli (Mt 5,20). </w:t>
      </w:r>
    </w:p>
    <w:p w14:paraId="5D9DF275"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Entrate per la porta stretta, perché larga è la porta e spaziosa la via che conduce alla perdizione, e molti sono quelli che vi entrano. Quanto stretta è la porta e angusta la via che conduce alla vita, e pochi sono quelli che la trovano!</w:t>
      </w:r>
    </w:p>
    <w:p w14:paraId="0F6B4AD9"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2223203B"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38983028"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w:t>
      </w:r>
    </w:p>
    <w:p w14:paraId="417C3544"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 (Mt 11,20-24).</w:t>
      </w:r>
    </w:p>
    <w:p w14:paraId="55143729"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w:t>
      </w:r>
    </w:p>
    <w:p w14:paraId="03950859"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(Mt 13,36-43).</w:t>
      </w:r>
    </w:p>
    <w:p w14:paraId="076DF9C1"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13,47-40).</w:t>
      </w:r>
    </w:p>
    <w:p w14:paraId="2113162A"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Questa filigrana è essenza della Parola di Gesù. Deve essere essenza della nostra fede nella Parola di Gesù. Senza questa essenza la nostra fede è falsa ed è morta. Ecco la fede che va messa nel cuore: perdere la vita sulla terra per entrare domani nella gloria eterna è il sommo guadagna che va tratto da essa. La vita eterna vale infinitamente di più che il possesso d tutto l’universo. Ma oggi nulla è più calpestato nel mondo della nostra purissima fede. La fede senza verità è sale insipido e come sale insipido viene trattato. </w:t>
      </w:r>
    </w:p>
    <w:p w14:paraId="744613CF"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Quando verrà il Figlio dell’uomo nella sua gloria con i suoi angeli? Nel giorno della sua gloriosa Parusia. Quando saranno creati nuovi cieli e terra nuova. In quel giorno avverrà la risurrezione di ogni corpo. Corpo e anima si ricongiungeranno. Tutti coloro che fecero il bene saranno accolti nelle dimore eterne della casa del nostro Dio e quanti fecero il male finiranno nelle tenebre eterno o nello stagno di fuoco e zolfo. </w:t>
      </w:r>
    </w:p>
    <w:p w14:paraId="3F72E223"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Al momento ella nostra morte andremo noi alla presenza della gloria di Cristo Gesù e dei suoi angeli. La nostra anima sarà sottoposta a giudizio. Se è trovata giusta e ha espiato sulla terra ogni suo peccato, lavandosi ogni giorno nel sangue di Cristo Gesù, entrerà nella luce eterna. Se è giusta, ma non ha espiato le sue colpe, andrà in purgatorio e qui espierà le pene dovute alle sue colpe non ancora espiate. Se invece si presenterà dinanzi al Giudice divino da iniqua e da ingiusta, sarà gettata nelle tenebre eterne, dove vi sarà pianto e stridore di denti. La sana escatologia è essenza della predicazione e dell’insegnamento. Ogni insegnamento è vanificato dalla proposta di una escatologia falsa, diabolica, satanica.</w:t>
      </w:r>
    </w:p>
    <w:p w14:paraId="355A2EF5" w14:textId="77777777" w:rsidR="004E13AA" w:rsidRPr="004E13AA" w:rsidRDefault="004E13AA" w:rsidP="004E13AA">
      <w:pPr>
        <w:spacing w:after="200"/>
        <w:jc w:val="both"/>
        <w:rPr>
          <w:rFonts w:ascii="Arial" w:hAnsi="Arial" w:cs="Arial"/>
          <w:sz w:val="24"/>
          <w:szCs w:val="24"/>
        </w:rPr>
      </w:pPr>
    </w:p>
    <w:p w14:paraId="5FC84977" w14:textId="77777777" w:rsidR="004E13AA" w:rsidRPr="004E13AA" w:rsidRDefault="004E13AA" w:rsidP="004E13AA">
      <w:pPr>
        <w:spacing w:after="200"/>
        <w:jc w:val="both"/>
        <w:rPr>
          <w:rFonts w:ascii="Arial" w:hAnsi="Arial" w:cs="Arial"/>
          <w:b/>
          <w:bCs/>
          <w:sz w:val="24"/>
          <w:szCs w:val="24"/>
        </w:rPr>
      </w:pPr>
      <w:r w:rsidRPr="004E13AA">
        <w:rPr>
          <w:rFonts w:ascii="Arial" w:hAnsi="Arial" w:cs="Arial"/>
          <w:b/>
          <w:bCs/>
          <w:sz w:val="24"/>
          <w:szCs w:val="24"/>
        </w:rPr>
        <w:t xml:space="preserve">In verità io vi dico: vi sono alcuni tra i presenti che non moriranno, prima di aver visto venire il Figlio dell’uomo con il suo regno» (Mt 16,1-28). </w:t>
      </w:r>
    </w:p>
    <w:p w14:paraId="21B7399E"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Questa Parola di Gesù – </w:t>
      </w:r>
      <w:r w:rsidRPr="004E13AA">
        <w:rPr>
          <w:rFonts w:ascii="Arial" w:hAnsi="Arial" w:cs="Arial"/>
          <w:i/>
          <w:iCs/>
          <w:sz w:val="24"/>
          <w:szCs w:val="24"/>
        </w:rPr>
        <w:t>In verità io vi dico: vi sono alcuni tra i presenti che non moriranno, prima di aver visto venire il Figlio dell’uomo con il suo regno» (Mt 16,1-28)</w:t>
      </w:r>
      <w:r w:rsidRPr="004E13AA">
        <w:rPr>
          <w:rFonts w:ascii="Arial" w:hAnsi="Arial" w:cs="Arial"/>
          <w:sz w:val="24"/>
          <w:szCs w:val="24"/>
        </w:rPr>
        <w:t xml:space="preserve"> – Di certo non va intesa come profezia della imminente fine del mondo. Allora cosa significa che tra i presente vi sono alcuni che prima vedranno il Figlio dell’uomo venire con il suo regno e solo dopo moriranno? Cosa avverrà fra quaranta, cinquant’anni?  Una cosa che avverrà è la caduta di Gerusalemme. Si compirà con grande potenza la Parola di Gesù Signore.</w:t>
      </w:r>
    </w:p>
    <w:p w14:paraId="0D2A1EA5"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 xml:space="preserve">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 (Lc 13,34-35). </w:t>
      </w:r>
    </w:p>
    <w:p w14:paraId="23E654EB"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i/>
          <w:iCs/>
          <w:sz w:val="24"/>
          <w:szCs w:val="24"/>
        </w:rPr>
        <w:t>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 (Lc 19,41-44).</w:t>
      </w:r>
    </w:p>
    <w:p w14:paraId="56547EF5"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 xml:space="preserve">Sappiamo che il governo della storia è tutto nella mani di Gesù. Ne è segno il libro sigillato con sette sigilli che Gesù tiene nella sua mano e che Lui scioglie secondo dal sua volontà sempre per volontà del Padre e nella sapienza dello Spirito Santo. Le tre Persone della Beata Trinità operano ogni cosa come persone trinitarie, mai come singole persone. La comunione nelle operazioni rende tutte le opere trinitarie. Ogni persona agisce in una eterna circuminsessione. Però solo il Verbo si è fatto carne, e nella carne il Figlio di Dio è stato inchiodato, è morto ed è risorto.  </w:t>
      </w:r>
    </w:p>
    <w:p w14:paraId="029750B4" w14:textId="77777777" w:rsidR="004E13AA" w:rsidRPr="004E13AA" w:rsidRDefault="004E13AA" w:rsidP="004E13AA">
      <w:pPr>
        <w:spacing w:after="200"/>
        <w:jc w:val="both"/>
        <w:rPr>
          <w:rFonts w:ascii="Arial" w:hAnsi="Arial" w:cs="Arial"/>
          <w:i/>
          <w:iCs/>
          <w:sz w:val="24"/>
          <w:szCs w:val="24"/>
        </w:rPr>
      </w:pPr>
      <w:r w:rsidRPr="004E13AA">
        <w:rPr>
          <w:rFonts w:ascii="Arial" w:hAnsi="Arial" w:cs="Arial"/>
          <w:sz w:val="24"/>
          <w:szCs w:val="24"/>
        </w:rPr>
        <w:t xml:space="preserve">Quando sarà il giorno della Parusia non è stato rivelato. Questo mistero è chiuso ermeticamente nel cuore del Padre. Questa è purissima verità rivelata. </w:t>
      </w:r>
    </w:p>
    <w:p w14:paraId="01FFB8C0" w14:textId="77777777" w:rsidR="004E13AA" w:rsidRPr="004E13AA" w:rsidRDefault="004E13AA" w:rsidP="004E13AA">
      <w:pPr>
        <w:spacing w:after="200"/>
        <w:jc w:val="both"/>
        <w:rPr>
          <w:rFonts w:ascii="Arial" w:hAnsi="Arial" w:cs="Arial"/>
          <w:i/>
          <w:iCs/>
          <w:sz w:val="24"/>
          <w:szCs w:val="24"/>
        </w:rPr>
      </w:pPr>
    </w:p>
    <w:p w14:paraId="4A5F496F" w14:textId="77777777" w:rsidR="004E13AA" w:rsidRPr="004E13AA" w:rsidRDefault="004E13AA" w:rsidP="004E13AA">
      <w:pPr>
        <w:spacing w:after="200"/>
        <w:jc w:val="both"/>
        <w:rPr>
          <w:rFonts w:ascii="Arial" w:hAnsi="Arial" w:cs="Arial"/>
          <w:b/>
          <w:bCs/>
          <w:sz w:val="24"/>
          <w:szCs w:val="24"/>
        </w:rPr>
      </w:pPr>
      <w:r w:rsidRPr="004E13AA">
        <w:rPr>
          <w:rFonts w:ascii="Arial" w:hAnsi="Arial" w:cs="Arial"/>
          <w:b/>
          <w:bCs/>
          <w:sz w:val="24"/>
          <w:szCs w:val="24"/>
        </w:rPr>
        <w:t xml:space="preserve">ULTERIORI DOMANDE PER LA RIFLESSIONE PERSONALE </w:t>
      </w:r>
    </w:p>
    <w:p w14:paraId="44911431"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So che tutta la vita di Gesù in ogni sua Parola e in ogni opera è il segno dei segni dato a noi da Dio?</w:t>
      </w:r>
    </w:p>
    <w:p w14:paraId="0CC06B14"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So cosa è il segno di Giona che Gesù dona?</w:t>
      </w:r>
    </w:p>
    <w:p w14:paraId="4CD8987C"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So perchè Gesù chiama malvagia e adultera questa generazione?</w:t>
      </w:r>
    </w:p>
    <w:p w14:paraId="2C5EAC0F"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So cosa è il lievito dei farisei e dei sadducei?</w:t>
      </w:r>
    </w:p>
    <w:p w14:paraId="46FB7B37"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Sono io lievito evangelico per la salvezza dei mei fratelli?</w:t>
      </w:r>
    </w:p>
    <w:p w14:paraId="38B2B690"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So che la purissima verità di Cristo Gesù avviene per divina rivelazione?</w:t>
      </w:r>
    </w:p>
    <w:p w14:paraId="3B127406"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So che la proclamazione della verità di una persona non scienza e conoscenza della verità che si è proclamata?</w:t>
      </w:r>
    </w:p>
    <w:p w14:paraId="4DF9EF7B"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So che professare che Gesù il Cristo e conoscere la persona di Cristo non sono la stessa cosa?</w:t>
      </w:r>
    </w:p>
    <w:p w14:paraId="086531B5"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So Perché Simon Pietro è di scandalo per Gesù?</w:t>
      </w:r>
    </w:p>
    <w:p w14:paraId="2D308F13" w14:textId="77777777" w:rsidR="004E13AA" w:rsidRPr="004E13AA" w:rsidRDefault="004E13AA" w:rsidP="004E13AA">
      <w:pPr>
        <w:spacing w:after="200"/>
        <w:jc w:val="both"/>
        <w:rPr>
          <w:rFonts w:ascii="Arial" w:hAnsi="Arial" w:cs="Arial"/>
          <w:sz w:val="24"/>
          <w:szCs w:val="24"/>
        </w:rPr>
      </w:pPr>
      <w:r w:rsidRPr="004E13AA">
        <w:rPr>
          <w:rFonts w:ascii="Arial" w:hAnsi="Arial" w:cs="Arial"/>
          <w:sz w:val="24"/>
          <w:szCs w:val="24"/>
        </w:rPr>
        <w:t>Conosco le condizioni poste da Gesù per essere suo discepoli?</w:t>
      </w:r>
    </w:p>
    <w:p w14:paraId="3AED86B9" w14:textId="77777777" w:rsidR="004E13AA" w:rsidRPr="004E13AA" w:rsidRDefault="004E13AA" w:rsidP="004E13AA">
      <w:pPr>
        <w:jc w:val="both"/>
        <w:rPr>
          <w:rFonts w:ascii="Arial" w:hAnsi="Arial" w:cs="Arial"/>
          <w:sz w:val="24"/>
          <w:szCs w:val="24"/>
        </w:rPr>
      </w:pPr>
    </w:p>
    <w:p w14:paraId="4556313C" w14:textId="77777777" w:rsidR="004E13AA" w:rsidRPr="004E13AA" w:rsidRDefault="004E13AA" w:rsidP="004E13AA">
      <w:pPr>
        <w:jc w:val="both"/>
        <w:rPr>
          <w:rFonts w:ascii="Arial" w:hAnsi="Arial" w:cs="Arial"/>
          <w:sz w:val="24"/>
          <w:szCs w:val="24"/>
        </w:rPr>
      </w:pPr>
    </w:p>
    <w:p w14:paraId="16ABB652" w14:textId="77777777" w:rsidR="004E13AA" w:rsidRPr="004E13AA" w:rsidRDefault="004E13AA" w:rsidP="004E13AA">
      <w:pPr>
        <w:jc w:val="both"/>
        <w:rPr>
          <w:rFonts w:ascii="Arial" w:hAnsi="Arial" w:cs="Arial"/>
          <w:sz w:val="24"/>
          <w:szCs w:val="24"/>
          <w:lang w:val="la-Latn"/>
        </w:rPr>
      </w:pPr>
    </w:p>
    <w:p w14:paraId="547E345D" w14:textId="77777777" w:rsidR="004E13AA" w:rsidRPr="004E13AA" w:rsidRDefault="004E13AA" w:rsidP="004E13AA">
      <w:pPr>
        <w:rPr>
          <w:rFonts w:ascii="Arial" w:eastAsia="Times New Roman" w:hAnsi="Arial" w:cstheme="majorBidi"/>
          <w:b/>
          <w:bCs/>
          <w:color w:val="000000" w:themeColor="text1"/>
          <w:sz w:val="28"/>
          <w:szCs w:val="28"/>
          <w:lang w:val="la-Latn" w:eastAsia="it-IT"/>
        </w:rPr>
      </w:pPr>
      <w:r w:rsidRPr="004E13AA">
        <w:rPr>
          <w:lang w:val="la-Latn"/>
        </w:rPr>
        <w:br w:type="page"/>
      </w:r>
    </w:p>
    <w:p w14:paraId="52749A03" w14:textId="77777777" w:rsidR="00BF72BD" w:rsidRPr="00BF72BD" w:rsidRDefault="00BF72BD" w:rsidP="00BF72BD">
      <w:pPr>
        <w:pStyle w:val="Titolo1"/>
      </w:pPr>
      <w:bookmarkStart w:id="397" w:name="_Toc211695008"/>
      <w:bookmarkStart w:id="398" w:name="_Toc212557334"/>
      <w:r w:rsidRPr="00BF72BD">
        <w:t>CAPITOLO XVII</w:t>
      </w:r>
      <w:bookmarkEnd w:id="397"/>
      <w:bookmarkEnd w:id="398"/>
    </w:p>
    <w:p w14:paraId="5E453AA8" w14:textId="77777777" w:rsidR="00BF72BD" w:rsidRPr="00BF72BD" w:rsidRDefault="00BF72BD" w:rsidP="00BF72BD">
      <w:pPr>
        <w:rPr>
          <w:rFonts w:ascii="Arial" w:hAnsi="Arial" w:cs="Arial"/>
          <w:sz w:val="24"/>
          <w:szCs w:val="24"/>
        </w:rPr>
      </w:pPr>
    </w:p>
    <w:p w14:paraId="20E82982" w14:textId="77777777" w:rsidR="00BF72BD" w:rsidRPr="00BF72BD" w:rsidRDefault="00BF72BD" w:rsidP="00BF72BD">
      <w:pPr>
        <w:jc w:val="both"/>
        <w:rPr>
          <w:rFonts w:ascii="Arial" w:hAnsi="Arial" w:cs="Arial"/>
          <w:sz w:val="24"/>
          <w:szCs w:val="24"/>
        </w:rPr>
      </w:pPr>
      <w:bookmarkStart w:id="399" w:name="_Hlk208494791"/>
      <w:r w:rsidRPr="00BF72BD">
        <w:rPr>
          <w:rFonts w:ascii="Arial" w:hAnsi="Arial" w:cs="Arial"/>
          <w:sz w:val="24"/>
          <w:szCs w:val="24"/>
        </w:rPr>
        <w:t>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w:t>
      </w:r>
    </w:p>
    <w:p w14:paraId="058D17FA"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Mentre scendevano dal monte, Gesù ordinò loro: «Non parlate a nessuno di questa visione, prima che il Figlio dell’uomo non sia risorto dai morti».</w:t>
      </w:r>
    </w:p>
    <w:p w14:paraId="10DD8AB2"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Allora i discepoli gli domandarono: «Perché dunque gli scribi dicono che prima deve venire Elia?». Ed egli rispose: «Sì, verrà Elia e ristabilirà ogni cosa. Ma io vi dico: Elia è già venuto e non l’hanno riconosciuto; anzi, hanno fatto di lui quello che hanno voluto. Così anche il Figlio dell’uomo dovrà soffrire per opera loro». Allora i discepoli compresero che egli parlava loro di Giovanni il Battista.</w:t>
      </w:r>
    </w:p>
    <w:p w14:paraId="1E1E7CF9"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Appena ritornati presso la folla, si avvicinò a Gesù un uomo che gli si gettò in ginocchio e disse: «Signore, abbi pietà di mio figlio! È epilettico e soffre molto; cade spesso nel fuoco e sovente nell’acqua. L’ho portato dai tuoi discepoli, ma non sono riusciti a guarirlo». E Gesù rispose: «O generazione incredula e perversa! Fino a quando sarò con voi? Fino a quando dovrò sopportarvi? Portatelo qui da me». Gesù lo minacciò e il demonio uscì da lui, e da quel momento il ragazzo fu guarito.</w:t>
      </w:r>
    </w:p>
    <w:p w14:paraId="12AD19AD"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Allora i discepoli si avvicinarono a Gesù, in disparte, e gli chiesero: «Perché noi non siamo riusciti a scacciarlo?». Ed egli rispose loro: «Per la vostra poca fede. In verità io vi dico: se avrete fede pari a un granello di senape, direte a questo monte: “Spòstati da qui a là”, ed esso si sposterà, e nulla vi sarà impossibile». [21]</w:t>
      </w:r>
    </w:p>
    <w:p w14:paraId="15BEC4B0"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Mentre si trovavano insieme in Galilea, Gesù disse loro: «Il Figlio dell’uomo sta per essere consegnato nelle mani degli uomini e lo uccideranno, ma il terzo giorno risorgerà». Ed essi furono molto rattristati.</w:t>
      </w:r>
    </w:p>
    <w:p w14:paraId="528C4850"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viene su, aprigli la bocca e vi troverai una moneta d’argento. Prendila e consegnala loro per me e per te» </w:t>
      </w:r>
      <w:bookmarkStart w:id="400" w:name="_Hlk208494251"/>
      <w:r w:rsidRPr="00BF72BD">
        <w:rPr>
          <w:rFonts w:ascii="Arial" w:hAnsi="Arial" w:cs="Arial"/>
          <w:sz w:val="24"/>
          <w:szCs w:val="24"/>
        </w:rPr>
        <w:t>(Mt 17,1-27).</w:t>
      </w:r>
      <w:bookmarkEnd w:id="400"/>
      <w:r w:rsidRPr="00BF72BD">
        <w:rPr>
          <w:rFonts w:ascii="Arial" w:hAnsi="Arial" w:cs="Arial"/>
          <w:sz w:val="24"/>
          <w:szCs w:val="24"/>
        </w:rPr>
        <w:t xml:space="preserve"> </w:t>
      </w:r>
    </w:p>
    <w:bookmarkEnd w:id="399"/>
    <w:p w14:paraId="6ABEFDA0" w14:textId="77777777" w:rsidR="00BF72BD" w:rsidRPr="00BF72BD" w:rsidRDefault="00BF72BD" w:rsidP="00BF72BD">
      <w:pPr>
        <w:jc w:val="both"/>
        <w:rPr>
          <w:rFonts w:ascii="Arial" w:hAnsi="Arial" w:cs="Arial"/>
          <w:sz w:val="24"/>
          <w:szCs w:val="24"/>
          <w:lang w:val="la-Latn"/>
        </w:rPr>
      </w:pPr>
      <w:r w:rsidRPr="00BF72BD">
        <w:rPr>
          <w:rFonts w:ascii="Arial" w:hAnsi="Arial" w:cs="Arial"/>
          <w:sz w:val="24"/>
          <w:szCs w:val="24"/>
          <w:lang w:val="la-Latn"/>
        </w:rPr>
        <w:t xml:space="preserve">Et post dies sex assumit Iesus Petrum et Iacobum et Ioannem fratrem eius et ducit illos in montem excelsum seorsum. Et </w:t>
      </w:r>
      <w:bookmarkStart w:id="401" w:name="_Hlk211616474"/>
      <w:r w:rsidRPr="00BF72BD">
        <w:rPr>
          <w:rFonts w:ascii="Arial" w:hAnsi="Arial" w:cs="Arial"/>
          <w:sz w:val="24"/>
          <w:szCs w:val="24"/>
          <w:lang w:val="la-Latn"/>
        </w:rPr>
        <w:t xml:space="preserve">transfiguratus est </w:t>
      </w:r>
      <w:bookmarkEnd w:id="401"/>
      <w:r w:rsidRPr="00BF72BD">
        <w:rPr>
          <w:rFonts w:ascii="Arial" w:hAnsi="Arial" w:cs="Arial"/>
          <w:sz w:val="24"/>
          <w:szCs w:val="24"/>
          <w:lang w:val="la-Latn"/>
        </w:rPr>
        <w:t>ante eos; et resplenduit facies eius sicut sol, vestimenta autem eius facta sunt alba sicut lux. Et ecce apparuit illis Moyses et Elias cum eo loquentes. Respondens autem Petrus dixit ad Iesum: “ Domine, bonum est nos hic esse. Si vis, faciam hic tria tabernacula: tibi unum et Moysi unum et Eliae unum ”.  Adhuc eo loquente, ecce nubes lucida obumbravit eos; et ecce vox de nube dicens: “ Hic est Filius meus dilectus, in quo mihi bene complacui; ipsum audite ”. Et audientes discipuli ceciderunt in faciem suam et timuerunt valde. Et accessit Iesus et tetigit eos dixitque eis: “ Surgite et nolite timere ”. Levantes autem oculos suos, neminem viderunt nisi solum Iesum.</w:t>
      </w:r>
    </w:p>
    <w:p w14:paraId="3C14D7CA" w14:textId="77777777" w:rsidR="00BF72BD" w:rsidRPr="00BF72BD" w:rsidRDefault="00BF72BD" w:rsidP="00BF72BD">
      <w:pPr>
        <w:jc w:val="both"/>
        <w:rPr>
          <w:rFonts w:ascii="Arial" w:hAnsi="Arial" w:cs="Arial"/>
          <w:sz w:val="24"/>
          <w:szCs w:val="24"/>
          <w:lang w:val="la-Latn"/>
        </w:rPr>
      </w:pPr>
      <w:r w:rsidRPr="00BF72BD">
        <w:rPr>
          <w:rFonts w:ascii="Arial" w:hAnsi="Arial" w:cs="Arial"/>
          <w:sz w:val="24"/>
          <w:szCs w:val="24"/>
          <w:lang w:val="la-Latn"/>
        </w:rPr>
        <w:t>Et descendentibus illis de monte, praecepit eis Iesus dicens: “ Nemini dixeritis visionem, donec Filius hominis a mortuis resurgat ”. Et interrogaverunt eum discipuli dicentes: “ Quid ergo scribae dicunt quod Eliam oporteat primum venire? ”. At ille respondens ait: “ Elias quidem venturus est et restituet omnia. Dico autem vobis quia Elias iam venit, et non cognoverunt eum, sed fecerunt in eo, quaecumque voluerunt; sic et Filius hominis passurus est ab eis ”. Tunc intellexerunt discipuli quia de Ioanne Baptista dixisset eis.</w:t>
      </w:r>
    </w:p>
    <w:p w14:paraId="06A7331C" w14:textId="77777777" w:rsidR="00BF72BD" w:rsidRPr="00BF72BD" w:rsidRDefault="00BF72BD" w:rsidP="00BF72BD">
      <w:pPr>
        <w:jc w:val="both"/>
        <w:rPr>
          <w:rFonts w:ascii="Arial" w:hAnsi="Arial" w:cs="Arial"/>
          <w:sz w:val="24"/>
          <w:szCs w:val="24"/>
          <w:lang w:val="la-Latn"/>
        </w:rPr>
      </w:pPr>
      <w:r w:rsidRPr="00BF72BD">
        <w:rPr>
          <w:rFonts w:ascii="Arial" w:hAnsi="Arial" w:cs="Arial"/>
          <w:sz w:val="24"/>
          <w:szCs w:val="24"/>
          <w:lang w:val="la-Latn"/>
        </w:rPr>
        <w:t xml:space="preserve"> Et cum venissent ad turbam, accessit ad eum homo genibus provolutus ante eum et dicens: “ Domine, miserere filii mei, quia lunaticus est et male patitur; nam saepe cadit in ignem et crebro in aquam. Et obtuli eum discipulis tuis, et non potuerunt curare eum ”. Respondens autem Iesus ait: “ O generatio incredula et perversa, quousque ero vobiscum? Usquequo patiar vos? Afferte huc illum ad me ”. Et increpavit eum Iesus, et exiit ab eo daemonium, et curatus est puer ex illa hora.  Tunc accesserunt discipuli ad Iesum secreto et dixerunt: “ Quare nos non potuimus eicere illum? ”. Ille autem dicit illis: “ Propter modicam fidem vestram. Amen quippe dico vobis: Si habueritis fidem sicut granum sinapis, dicetis monti huic: “Transi hinc illuc!”, et transibit, et nihil impossibile erit vobis ”.</w:t>
      </w:r>
    </w:p>
    <w:p w14:paraId="57605AAA" w14:textId="77777777" w:rsidR="00BF72BD" w:rsidRPr="00BF72BD" w:rsidRDefault="00BF72BD" w:rsidP="00BF72BD">
      <w:pPr>
        <w:jc w:val="both"/>
        <w:rPr>
          <w:rFonts w:ascii="Arial" w:hAnsi="Arial" w:cs="Arial"/>
          <w:sz w:val="24"/>
          <w:szCs w:val="24"/>
          <w:lang w:val="la-Latn"/>
        </w:rPr>
      </w:pPr>
      <w:r w:rsidRPr="00BF72BD">
        <w:rPr>
          <w:rFonts w:ascii="Arial" w:hAnsi="Arial" w:cs="Arial"/>
          <w:sz w:val="24"/>
          <w:szCs w:val="24"/>
          <w:lang w:val="la-Latn"/>
        </w:rPr>
        <w:t>Conversantibus autem eis in Galilaea, dixit illis Iesus: “ Filius hominis tradendus est in manus hominum, et occident eum, et tertio die resurget ”. Et contristati sunt vehementer.</w:t>
      </w:r>
    </w:p>
    <w:p w14:paraId="26830D04" w14:textId="77777777" w:rsidR="00BF72BD" w:rsidRPr="00BF72BD" w:rsidRDefault="00BF72BD" w:rsidP="00BF72BD">
      <w:pPr>
        <w:jc w:val="both"/>
        <w:rPr>
          <w:rFonts w:ascii="Arial" w:hAnsi="Arial" w:cs="Arial"/>
          <w:sz w:val="24"/>
          <w:szCs w:val="24"/>
          <w:lang w:val="la-Latn"/>
        </w:rPr>
      </w:pPr>
      <w:r w:rsidRPr="00BF72BD">
        <w:rPr>
          <w:rFonts w:ascii="Arial" w:hAnsi="Arial" w:cs="Arial"/>
          <w:sz w:val="24"/>
          <w:szCs w:val="24"/>
          <w:lang w:val="la-Latn"/>
        </w:rPr>
        <w:t>Et cum venissent Capharnaum, accesserunt, qui didrachma accipiebant, ad Petrum et dixerunt: “ Magister vester non solvit didrachma? ”. Ait: “ Etiam”. Et cum intrasset domum, praevenit eum Iesus dicens: “ Quid tibi videtur, Simon? Reges terrae a quibus accipiunt tributum vel censum? A filiis suis an ab alienis? ”. Cum autem ille dixisset: “ Ab alienis ”, dixit illi Iesus: “ Ergo liberi sunt filii. Ut autem non scandalizemus eos, vade ad mare et mitte hamum; et eum piscem, qui primus ascenderit, tolle; et, aperto ore, eius invenies staterem. Illum sumens, da eis pro me et te ”. (Mt 17,1-27).</w:t>
      </w:r>
    </w:p>
    <w:p w14:paraId="0C972374" w14:textId="77777777" w:rsidR="00BF72BD" w:rsidRPr="00BF72BD" w:rsidRDefault="00BF72BD" w:rsidP="00BF72BD">
      <w:pPr>
        <w:jc w:val="both"/>
        <w:rPr>
          <w:rFonts w:ascii="PT Serif" w:hAnsi="PT Serif"/>
          <w:color w:val="111111"/>
          <w:sz w:val="26"/>
          <w:szCs w:val="26"/>
          <w:lang w:val="la-Latn"/>
        </w:rPr>
      </w:pP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PT Serif" w:hAnsi="PT Serif"/>
          <w:color w:val="111111"/>
          <w:sz w:val="26"/>
          <w:szCs w:val="26"/>
        </w:rPr>
        <w:t>μ</w:t>
      </w:r>
      <w:r w:rsidRPr="00BF72BD">
        <w:rPr>
          <w:rFonts w:ascii="Cambria" w:hAnsi="Cambria" w:cs="Cambria"/>
          <w:color w:val="111111"/>
          <w:sz w:val="26"/>
          <w:szCs w:val="26"/>
        </w:rPr>
        <w:t>εθ</w:t>
      </w:r>
      <w:r w:rsidRPr="00BF72BD">
        <w:rPr>
          <w:rFonts w:ascii="PT Serif" w:hAnsi="PT Serif" w:cs="PT Serif"/>
          <w:color w:val="111111"/>
          <w:sz w:val="26"/>
          <w:szCs w:val="26"/>
          <w:lang w:val="la-Latn"/>
        </w:rPr>
        <w:t>’</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ἡ</w:t>
      </w:r>
      <w:r w:rsidRPr="00BF72BD">
        <w:rPr>
          <w:rFonts w:ascii="PT Serif" w:hAnsi="PT Serif"/>
          <w:color w:val="111111"/>
          <w:sz w:val="26"/>
          <w:szCs w:val="26"/>
        </w:rPr>
        <w:t>μ</w:t>
      </w:r>
      <w:r w:rsidRPr="00BF72BD">
        <w:rPr>
          <w:rFonts w:ascii="Cambria" w:hAnsi="Cambria" w:cs="Cambria"/>
          <w:color w:val="111111"/>
          <w:sz w:val="26"/>
          <w:szCs w:val="26"/>
        </w:rPr>
        <w:t>έρας</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ἓ</w:t>
      </w:r>
      <w:r w:rsidRPr="00BF72BD">
        <w:rPr>
          <w:rFonts w:ascii="Cambria" w:hAnsi="Cambria" w:cs="Cambria"/>
          <w:color w:val="111111"/>
          <w:sz w:val="26"/>
          <w:szCs w:val="26"/>
        </w:rPr>
        <w:t>ξ</w:t>
      </w:r>
      <w:r w:rsidRPr="00BF72BD">
        <w:rPr>
          <w:rFonts w:ascii="PT Serif" w:hAnsi="PT Serif"/>
          <w:color w:val="111111"/>
          <w:sz w:val="26"/>
          <w:szCs w:val="26"/>
          <w:lang w:val="la-Latn"/>
        </w:rPr>
        <w:t xml:space="preserve"> </w:t>
      </w:r>
      <w:r w:rsidRPr="00BF72BD">
        <w:rPr>
          <w:rFonts w:ascii="PT Serif" w:hAnsi="PT Serif" w:cs="PT Serif"/>
          <w:color w:val="111111"/>
          <w:sz w:val="26"/>
          <w:szCs w:val="26"/>
        </w:rPr>
        <w:t>π</w:t>
      </w:r>
      <w:r w:rsidRPr="00BF72BD">
        <w:rPr>
          <w:rFonts w:ascii="Cambria" w:hAnsi="Cambria" w:cs="Cambria"/>
          <w:color w:val="111111"/>
          <w:sz w:val="26"/>
          <w:szCs w:val="26"/>
        </w:rPr>
        <w:t>αραλα</w:t>
      </w:r>
      <w:r w:rsidRPr="00BF72BD">
        <w:rPr>
          <w:rFonts w:ascii="PT Serif" w:hAnsi="PT Serif" w:cs="PT Serif"/>
          <w:color w:val="111111"/>
          <w:sz w:val="26"/>
          <w:szCs w:val="26"/>
        </w:rPr>
        <w:t>μ</w:t>
      </w:r>
      <w:r w:rsidRPr="00BF72BD">
        <w:rPr>
          <w:rFonts w:ascii="Cambria" w:hAnsi="Cambria" w:cs="Cambria"/>
          <w:color w:val="111111"/>
          <w:sz w:val="26"/>
          <w:szCs w:val="26"/>
        </w:rPr>
        <w:t>βάνει</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ὁ</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Ἰ</w:t>
      </w:r>
      <w:r w:rsidRPr="00BF72BD">
        <w:rPr>
          <w:rFonts w:ascii="Cambria" w:hAnsi="Cambria" w:cs="Cambria"/>
          <w:color w:val="111111"/>
          <w:sz w:val="26"/>
          <w:szCs w:val="26"/>
        </w:rPr>
        <w:t>ησο</w:t>
      </w:r>
      <w:r w:rsidRPr="00BF72BD">
        <w:rPr>
          <w:rFonts w:ascii="Times New Roman" w:hAnsi="Times New Roman" w:cs="Times New Roman"/>
          <w:color w:val="111111"/>
          <w:sz w:val="26"/>
          <w:szCs w:val="26"/>
        </w:rPr>
        <w:t>ῦ</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ὸ</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Πέτρον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Ἰ</w:t>
      </w:r>
      <w:r w:rsidRPr="00BF72BD">
        <w:rPr>
          <w:rFonts w:ascii="Cambria" w:hAnsi="Cambria" w:cs="Cambria"/>
          <w:color w:val="111111"/>
          <w:sz w:val="26"/>
          <w:szCs w:val="26"/>
        </w:rPr>
        <w:t>άκωβον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Ἰ</w:t>
      </w:r>
      <w:r w:rsidRPr="00BF72BD">
        <w:rPr>
          <w:rFonts w:ascii="Cambria" w:hAnsi="Cambria" w:cs="Cambria"/>
          <w:color w:val="111111"/>
          <w:sz w:val="26"/>
          <w:szCs w:val="26"/>
        </w:rPr>
        <w:t>ωάννην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ὸ</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ἀ</w:t>
      </w:r>
      <w:r w:rsidRPr="00BF72BD">
        <w:rPr>
          <w:rFonts w:ascii="Cambria" w:hAnsi="Cambria" w:cs="Cambria"/>
          <w:color w:val="111111"/>
          <w:sz w:val="26"/>
          <w:szCs w:val="26"/>
        </w:rPr>
        <w:t>δελφ</w:t>
      </w:r>
      <w:r w:rsidRPr="00BF72BD">
        <w:rPr>
          <w:rFonts w:ascii="Times New Roman" w:hAnsi="Times New Roman" w:cs="Times New Roman"/>
          <w:color w:val="111111"/>
          <w:sz w:val="26"/>
          <w:szCs w:val="26"/>
        </w:rPr>
        <w:t>ὸ</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το</w:t>
      </w:r>
      <w:r w:rsidRPr="00BF72BD">
        <w:rPr>
          <w:rFonts w:ascii="Times New Roman" w:hAnsi="Times New Roman" w:cs="Times New Roman"/>
          <w:color w:val="111111"/>
          <w:sz w:val="26"/>
          <w:szCs w:val="26"/>
        </w:rPr>
        <w:t>ῦ</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ἀ</w:t>
      </w:r>
      <w:r w:rsidRPr="00BF72BD">
        <w:rPr>
          <w:rFonts w:ascii="Cambria" w:hAnsi="Cambria" w:cs="Cambria"/>
          <w:color w:val="111111"/>
          <w:sz w:val="26"/>
          <w:szCs w:val="26"/>
        </w:rPr>
        <w:t>ναφέρει</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το</w:t>
      </w:r>
      <w:r w:rsidRPr="00BF72BD">
        <w:rPr>
          <w:rFonts w:ascii="Times New Roman" w:hAnsi="Times New Roman" w:cs="Times New Roman"/>
          <w:color w:val="111111"/>
          <w:sz w:val="26"/>
          <w:szCs w:val="26"/>
        </w:rPr>
        <w:t>ὺ</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ε</w:t>
      </w:r>
      <w:r w:rsidRPr="00BF72BD">
        <w:rPr>
          <w:rFonts w:ascii="Times New Roman" w:hAnsi="Times New Roman" w:cs="Times New Roman"/>
          <w:color w:val="111111"/>
          <w:sz w:val="26"/>
          <w:szCs w:val="26"/>
        </w:rPr>
        <w:t>ἰ</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ὄ</w:t>
      </w:r>
      <w:r w:rsidRPr="00BF72BD">
        <w:rPr>
          <w:rFonts w:ascii="Cambria" w:hAnsi="Cambria" w:cs="Cambria"/>
          <w:color w:val="111111"/>
          <w:sz w:val="26"/>
          <w:szCs w:val="26"/>
        </w:rPr>
        <w:t>ρος</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ὑ</w:t>
      </w:r>
      <w:r w:rsidRPr="00BF72BD">
        <w:rPr>
          <w:rFonts w:ascii="Cambria" w:hAnsi="Cambria" w:cs="Cambria"/>
          <w:color w:val="111111"/>
          <w:sz w:val="26"/>
          <w:szCs w:val="26"/>
        </w:rPr>
        <w:t>ψηλ</w:t>
      </w:r>
      <w:r w:rsidRPr="00BF72BD">
        <w:rPr>
          <w:rFonts w:ascii="Times New Roman" w:hAnsi="Times New Roman" w:cs="Times New Roman"/>
          <w:color w:val="111111"/>
          <w:sz w:val="26"/>
          <w:szCs w:val="26"/>
        </w:rPr>
        <w:t>ὸ</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κατ</w:t>
      </w:r>
      <w:r w:rsidRPr="00BF72BD">
        <w:rPr>
          <w:rFonts w:ascii="PT Serif" w:hAnsi="PT Serif" w:cs="PT Serif"/>
          <w:color w:val="111111"/>
          <w:sz w:val="26"/>
          <w:szCs w:val="26"/>
          <w:lang w:val="la-Latn"/>
        </w:rPr>
        <w:t>’</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ἰ</w:t>
      </w:r>
      <w:r w:rsidRPr="00BF72BD">
        <w:rPr>
          <w:rFonts w:ascii="Cambria" w:hAnsi="Cambria" w:cs="Cambria"/>
          <w:color w:val="111111"/>
          <w:sz w:val="26"/>
          <w:szCs w:val="26"/>
        </w:rPr>
        <w:t>δίαν</w:t>
      </w:r>
      <w:r w:rsidRPr="00BF72BD">
        <w:rPr>
          <w:rFonts w:ascii="PT Serif" w:hAnsi="PT Serif"/>
          <w:color w:val="111111"/>
          <w:sz w:val="26"/>
          <w:szCs w:val="26"/>
          <w:lang w:val="la-Latn"/>
        </w:rPr>
        <w:t>. </w:t>
      </w:r>
      <w:bookmarkStart w:id="402" w:name="_Hlk211616549"/>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PT Serif" w:hAnsi="PT Serif"/>
          <w:color w:val="111111"/>
          <w:sz w:val="26"/>
          <w:szCs w:val="26"/>
        </w:rPr>
        <w:t>μ</w:t>
      </w:r>
      <w:r w:rsidRPr="00BF72BD">
        <w:rPr>
          <w:rFonts w:ascii="Cambria" w:hAnsi="Cambria" w:cs="Cambria"/>
          <w:color w:val="111111"/>
          <w:sz w:val="26"/>
          <w:szCs w:val="26"/>
        </w:rPr>
        <w:t>ετε</w:t>
      </w:r>
      <w:r w:rsidRPr="00BF72BD">
        <w:rPr>
          <w:rFonts w:ascii="PT Serif" w:hAnsi="PT Serif" w:cs="PT Serif"/>
          <w:color w:val="111111"/>
          <w:sz w:val="26"/>
          <w:szCs w:val="26"/>
        </w:rPr>
        <w:t>μ</w:t>
      </w:r>
      <w:r w:rsidRPr="00BF72BD">
        <w:rPr>
          <w:rFonts w:ascii="Cambria" w:hAnsi="Cambria" w:cs="Cambria"/>
          <w:color w:val="111111"/>
          <w:sz w:val="26"/>
          <w:szCs w:val="26"/>
        </w:rPr>
        <w:t>ορφώθη</w:t>
      </w:r>
      <w:r w:rsidRPr="00BF72BD">
        <w:rPr>
          <w:rFonts w:ascii="PT Serif" w:hAnsi="PT Serif"/>
          <w:color w:val="111111"/>
          <w:sz w:val="26"/>
          <w:szCs w:val="26"/>
          <w:lang w:val="la-Latn"/>
        </w:rPr>
        <w:t xml:space="preserve"> </w:t>
      </w:r>
      <w:bookmarkEnd w:id="402"/>
      <w:r w:rsidRPr="00BF72BD">
        <w:rPr>
          <w:rFonts w:ascii="Times New Roman" w:hAnsi="Times New Roman" w:cs="Times New Roman"/>
          <w:color w:val="111111"/>
          <w:sz w:val="26"/>
          <w:szCs w:val="26"/>
        </w:rPr>
        <w:t>ἔ</w:t>
      </w:r>
      <w:r w:rsidRPr="00BF72BD">
        <w:rPr>
          <w:rFonts w:ascii="PT Serif" w:hAnsi="PT Serif"/>
          <w:color w:val="111111"/>
          <w:sz w:val="26"/>
          <w:szCs w:val="26"/>
        </w:rPr>
        <w:t>μπ</w:t>
      </w:r>
      <w:r w:rsidRPr="00BF72BD">
        <w:rPr>
          <w:rFonts w:ascii="Cambria" w:hAnsi="Cambria" w:cs="Cambria"/>
          <w:color w:val="111111"/>
          <w:sz w:val="26"/>
          <w:szCs w:val="26"/>
        </w:rPr>
        <w:t>ροσθεν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ῶ</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ἔ</w:t>
      </w:r>
      <w:r w:rsidRPr="00BF72BD">
        <w:rPr>
          <w:rFonts w:ascii="Cambria" w:hAnsi="Cambria" w:cs="Cambria"/>
          <w:color w:val="111111"/>
          <w:sz w:val="26"/>
          <w:szCs w:val="26"/>
        </w:rPr>
        <w:t>λα</w:t>
      </w:r>
      <w:r w:rsidRPr="00BF72BD">
        <w:rPr>
          <w:rFonts w:ascii="PT Serif" w:hAnsi="PT Serif" w:cs="PT Serif"/>
          <w:color w:val="111111"/>
          <w:sz w:val="26"/>
          <w:szCs w:val="26"/>
        </w:rPr>
        <w:t>μ</w:t>
      </w:r>
      <w:r w:rsidRPr="00BF72BD">
        <w:rPr>
          <w:rFonts w:ascii="Cambria" w:hAnsi="Cambria" w:cs="Cambria"/>
          <w:color w:val="111111"/>
          <w:sz w:val="26"/>
          <w:szCs w:val="26"/>
        </w:rPr>
        <w:t>ψεν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ὸ</w:t>
      </w:r>
      <w:r w:rsidRPr="00BF72BD">
        <w:rPr>
          <w:rFonts w:ascii="PT Serif" w:hAnsi="PT Serif"/>
          <w:color w:val="111111"/>
          <w:sz w:val="26"/>
          <w:szCs w:val="26"/>
          <w:lang w:val="la-Latn"/>
        </w:rPr>
        <w:t xml:space="preserve"> </w:t>
      </w:r>
      <w:r w:rsidRPr="00BF72BD">
        <w:rPr>
          <w:rFonts w:ascii="PT Serif" w:hAnsi="PT Serif"/>
          <w:color w:val="111111"/>
          <w:sz w:val="26"/>
          <w:szCs w:val="26"/>
        </w:rPr>
        <w:t>π</w:t>
      </w:r>
      <w:r w:rsidRPr="00BF72BD">
        <w:rPr>
          <w:rFonts w:ascii="Cambria" w:hAnsi="Cambria" w:cs="Cambria"/>
          <w:color w:val="111111"/>
          <w:sz w:val="26"/>
          <w:szCs w:val="26"/>
        </w:rPr>
        <w:t>ρόσω</w:t>
      </w:r>
      <w:r w:rsidRPr="00BF72BD">
        <w:rPr>
          <w:rFonts w:ascii="PT Serif" w:hAnsi="PT Serif" w:cs="PT Serif"/>
          <w:color w:val="111111"/>
          <w:sz w:val="26"/>
          <w:szCs w:val="26"/>
        </w:rPr>
        <w:t>π</w:t>
      </w:r>
      <w:r w:rsidRPr="00BF72BD">
        <w:rPr>
          <w:rFonts w:ascii="Cambria" w:hAnsi="Cambria" w:cs="Cambria"/>
          <w:color w:val="111111"/>
          <w:sz w:val="26"/>
          <w:szCs w:val="26"/>
        </w:rPr>
        <w:t>ον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το</w:t>
      </w:r>
      <w:r w:rsidRPr="00BF72BD">
        <w:rPr>
          <w:rFonts w:ascii="Times New Roman" w:hAnsi="Times New Roman" w:cs="Times New Roman"/>
          <w:color w:val="111111"/>
          <w:sz w:val="26"/>
          <w:szCs w:val="26"/>
        </w:rPr>
        <w:t>ῦ</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ὡ</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ὁ</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ἥ</w:t>
      </w:r>
      <w:r w:rsidRPr="00BF72BD">
        <w:rPr>
          <w:rFonts w:ascii="Cambria" w:hAnsi="Cambria" w:cs="Cambria"/>
          <w:color w:val="111111"/>
          <w:sz w:val="26"/>
          <w:szCs w:val="26"/>
        </w:rPr>
        <w:t>λιος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ὰ</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δ</w:t>
      </w:r>
      <w:r w:rsidRPr="00BF72BD">
        <w:rPr>
          <w:rFonts w:ascii="Times New Roman" w:hAnsi="Times New Roman" w:cs="Times New Roman"/>
          <w:color w:val="111111"/>
          <w:sz w:val="26"/>
          <w:szCs w:val="26"/>
        </w:rPr>
        <w:t>ὲ</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ἱ</w:t>
      </w:r>
      <w:r w:rsidRPr="00BF72BD">
        <w:rPr>
          <w:rFonts w:ascii="PT Serif" w:hAnsi="PT Serif"/>
          <w:color w:val="111111"/>
          <w:sz w:val="26"/>
          <w:szCs w:val="26"/>
        </w:rPr>
        <w:t>μ</w:t>
      </w:r>
      <w:r w:rsidRPr="00BF72BD">
        <w:rPr>
          <w:rFonts w:ascii="Cambria" w:hAnsi="Cambria" w:cs="Cambria"/>
          <w:color w:val="111111"/>
          <w:sz w:val="26"/>
          <w:szCs w:val="26"/>
        </w:rPr>
        <w:t>άτια</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το</w:t>
      </w:r>
      <w:r w:rsidRPr="00BF72BD">
        <w:rPr>
          <w:rFonts w:ascii="Times New Roman" w:hAnsi="Times New Roman" w:cs="Times New Roman"/>
          <w:color w:val="111111"/>
          <w:sz w:val="26"/>
          <w:szCs w:val="26"/>
        </w:rPr>
        <w:t>ῦ</w:t>
      </w:r>
      <w:r w:rsidRPr="00BF72BD">
        <w:rPr>
          <w:rFonts w:ascii="PT Serif" w:hAnsi="PT Serif"/>
          <w:color w:val="111111"/>
          <w:sz w:val="26"/>
          <w:szCs w:val="26"/>
          <w:lang w:val="la-Latn"/>
        </w:rPr>
        <w:t xml:space="preserve"> </w:t>
      </w:r>
      <w:r w:rsidRPr="00BF72BD">
        <w:rPr>
          <w:rFonts w:ascii="Segoe UI Symbol" w:hAnsi="Segoe UI Symbol" w:cs="Segoe UI Symbol"/>
          <w:color w:val="111111"/>
          <w:sz w:val="26"/>
          <w:szCs w:val="26"/>
          <w:lang w:val="la-Latn"/>
        </w:rPr>
        <w:t>⸀</w:t>
      </w:r>
      <w:r w:rsidRPr="00BF72BD">
        <w:rPr>
          <w:rFonts w:ascii="Times New Roman" w:hAnsi="Times New Roman" w:cs="Times New Roman"/>
          <w:color w:val="111111"/>
          <w:sz w:val="26"/>
          <w:szCs w:val="26"/>
        </w:rPr>
        <w:t>ἐ</w:t>
      </w:r>
      <w:r w:rsidRPr="00BF72BD">
        <w:rPr>
          <w:rFonts w:ascii="Cambria" w:hAnsi="Cambria" w:cs="Cambria"/>
          <w:color w:val="111111"/>
          <w:sz w:val="26"/>
          <w:szCs w:val="26"/>
        </w:rPr>
        <w:t>γένετο</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λευκ</w:t>
      </w:r>
      <w:r w:rsidRPr="00BF72BD">
        <w:rPr>
          <w:rFonts w:ascii="Times New Roman" w:hAnsi="Times New Roman" w:cs="Times New Roman"/>
          <w:color w:val="111111"/>
          <w:sz w:val="26"/>
          <w:szCs w:val="26"/>
        </w:rPr>
        <w:t>ὰ</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ὡ</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ὸ</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φ</w:t>
      </w:r>
      <w:r w:rsidRPr="00BF72BD">
        <w:rPr>
          <w:rFonts w:ascii="Times New Roman" w:hAnsi="Times New Roman" w:cs="Times New Roman"/>
          <w:color w:val="111111"/>
          <w:sz w:val="26"/>
          <w:szCs w:val="26"/>
        </w:rPr>
        <w:t>ῶ</w:t>
      </w:r>
      <w:r w:rsidRPr="00BF72BD">
        <w:rPr>
          <w:rFonts w:ascii="Cambria" w:hAnsi="Cambria" w:cs="Cambria"/>
          <w:color w:val="111111"/>
          <w:sz w:val="26"/>
          <w:szCs w:val="26"/>
        </w:rPr>
        <w:t>ς</w:t>
      </w:r>
      <w:r w:rsidRPr="00BF72BD">
        <w:rPr>
          <w:rFonts w:ascii="PT Serif" w:hAnsi="PT Serif"/>
          <w:color w:val="111111"/>
          <w:sz w:val="26"/>
          <w:szCs w:val="26"/>
          <w:lang w:val="la-Latn"/>
        </w:rPr>
        <w:t>.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ἰ</w:t>
      </w:r>
      <w:r w:rsidRPr="00BF72BD">
        <w:rPr>
          <w:rFonts w:ascii="Cambria" w:hAnsi="Cambria" w:cs="Cambria"/>
          <w:color w:val="111111"/>
          <w:sz w:val="26"/>
          <w:szCs w:val="26"/>
        </w:rPr>
        <w:t>δο</w:t>
      </w:r>
      <w:r w:rsidRPr="00BF72BD">
        <w:rPr>
          <w:rFonts w:ascii="Times New Roman" w:hAnsi="Times New Roman" w:cs="Times New Roman"/>
          <w:color w:val="111111"/>
          <w:sz w:val="26"/>
          <w:szCs w:val="26"/>
        </w:rPr>
        <w:t>ὺ</w:t>
      </w:r>
      <w:r w:rsidRPr="00BF72BD">
        <w:rPr>
          <w:rFonts w:ascii="PT Serif" w:hAnsi="PT Serif"/>
          <w:color w:val="111111"/>
          <w:sz w:val="26"/>
          <w:szCs w:val="26"/>
          <w:lang w:val="la-Latn"/>
        </w:rPr>
        <w:t xml:space="preserve"> </w:t>
      </w:r>
      <w:r w:rsidRPr="00BF72BD">
        <w:rPr>
          <w:rFonts w:ascii="Segoe UI Symbol" w:hAnsi="Segoe UI Symbol" w:cs="Segoe UI Symbol"/>
          <w:color w:val="111111"/>
          <w:sz w:val="26"/>
          <w:szCs w:val="26"/>
          <w:lang w:val="la-Latn"/>
        </w:rPr>
        <w:t>⸀</w:t>
      </w:r>
      <w:r w:rsidRPr="00BF72BD">
        <w:rPr>
          <w:rFonts w:ascii="Times New Roman" w:hAnsi="Times New Roman" w:cs="Times New Roman"/>
          <w:color w:val="111111"/>
          <w:sz w:val="26"/>
          <w:szCs w:val="26"/>
        </w:rPr>
        <w:t>ὤ</w:t>
      </w:r>
      <w:r w:rsidRPr="00BF72BD">
        <w:rPr>
          <w:rFonts w:ascii="Cambria" w:hAnsi="Cambria" w:cs="Cambria"/>
          <w:color w:val="111111"/>
          <w:sz w:val="26"/>
          <w:szCs w:val="26"/>
        </w:rPr>
        <w:t>φθη</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το</w:t>
      </w:r>
      <w:r w:rsidRPr="00BF72BD">
        <w:rPr>
          <w:rFonts w:ascii="Times New Roman" w:hAnsi="Times New Roman" w:cs="Times New Roman"/>
          <w:color w:val="111111"/>
          <w:sz w:val="26"/>
          <w:szCs w:val="26"/>
        </w:rPr>
        <w:t>ῖ</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Μωϋσ</w:t>
      </w:r>
      <w:r w:rsidRPr="00BF72BD">
        <w:rPr>
          <w:rFonts w:ascii="Times New Roman" w:hAnsi="Times New Roman" w:cs="Times New Roman"/>
          <w:color w:val="111111"/>
          <w:sz w:val="26"/>
          <w:szCs w:val="26"/>
        </w:rPr>
        <w:t>ῆ</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Ἠ</w:t>
      </w:r>
      <w:r w:rsidRPr="00BF72BD">
        <w:rPr>
          <w:rFonts w:ascii="Cambria" w:hAnsi="Cambria" w:cs="Cambria"/>
          <w:color w:val="111111"/>
          <w:sz w:val="26"/>
          <w:szCs w:val="26"/>
        </w:rPr>
        <w:t>λίας</w:t>
      </w:r>
      <w:r w:rsidRPr="00BF72BD">
        <w:rPr>
          <w:rFonts w:ascii="PT Serif" w:hAnsi="PT Serif"/>
          <w:color w:val="111111"/>
          <w:sz w:val="26"/>
          <w:szCs w:val="26"/>
          <w:lang w:val="la-Latn"/>
        </w:rPr>
        <w:t xml:space="preserve"> </w:t>
      </w:r>
      <w:r w:rsidRPr="00BF72BD">
        <w:rPr>
          <w:rFonts w:ascii="Segoe UI Symbol" w:hAnsi="Segoe UI Symbol" w:cs="Segoe UI Symbol"/>
          <w:color w:val="111111"/>
          <w:sz w:val="26"/>
          <w:szCs w:val="26"/>
          <w:lang w:val="la-Latn"/>
        </w:rPr>
        <w:t>⸂</w:t>
      </w:r>
      <w:r w:rsidRPr="00BF72BD">
        <w:rPr>
          <w:rFonts w:ascii="Cambria" w:hAnsi="Cambria" w:cs="Cambria"/>
          <w:color w:val="111111"/>
          <w:sz w:val="26"/>
          <w:szCs w:val="26"/>
        </w:rPr>
        <w:t>συλλαλο</w:t>
      </w:r>
      <w:r w:rsidRPr="00BF72BD">
        <w:rPr>
          <w:rFonts w:ascii="Times New Roman" w:hAnsi="Times New Roman" w:cs="Times New Roman"/>
          <w:color w:val="111111"/>
          <w:sz w:val="26"/>
          <w:szCs w:val="26"/>
        </w:rPr>
        <w:t>ῦ</w:t>
      </w:r>
      <w:r w:rsidRPr="00BF72BD">
        <w:rPr>
          <w:rFonts w:ascii="Cambria" w:hAnsi="Cambria" w:cs="Cambria"/>
          <w:color w:val="111111"/>
          <w:sz w:val="26"/>
          <w:szCs w:val="26"/>
        </w:rPr>
        <w:t>ντες</w:t>
      </w:r>
      <w:r w:rsidRPr="00BF72BD">
        <w:rPr>
          <w:rFonts w:ascii="PT Serif" w:hAnsi="PT Serif"/>
          <w:color w:val="111111"/>
          <w:sz w:val="26"/>
          <w:szCs w:val="26"/>
          <w:lang w:val="la-Latn"/>
        </w:rPr>
        <w:t xml:space="preserve"> </w:t>
      </w:r>
      <w:r w:rsidRPr="00BF72BD">
        <w:rPr>
          <w:rFonts w:ascii="PT Serif" w:hAnsi="PT Serif" w:cs="PT Serif"/>
          <w:color w:val="111111"/>
          <w:sz w:val="26"/>
          <w:szCs w:val="26"/>
        </w:rPr>
        <w:t>μ</w:t>
      </w:r>
      <w:r w:rsidRPr="00BF72BD">
        <w:rPr>
          <w:rFonts w:ascii="Cambria" w:hAnsi="Cambria" w:cs="Cambria"/>
          <w:color w:val="111111"/>
          <w:sz w:val="26"/>
          <w:szCs w:val="26"/>
        </w:rPr>
        <w:t>ετ</w:t>
      </w:r>
      <w:r w:rsidRPr="00BF72BD">
        <w:rPr>
          <w:rFonts w:ascii="PT Serif" w:hAnsi="PT Serif" w:cs="PT Serif"/>
          <w:color w:val="111111"/>
          <w:sz w:val="26"/>
          <w:szCs w:val="26"/>
          <w:lang w:val="la-Latn"/>
        </w:rPr>
        <w:t>’</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το</w:t>
      </w:r>
      <w:r w:rsidRPr="00BF72BD">
        <w:rPr>
          <w:rFonts w:ascii="Times New Roman" w:hAnsi="Times New Roman" w:cs="Times New Roman"/>
          <w:color w:val="111111"/>
          <w:sz w:val="26"/>
          <w:szCs w:val="26"/>
        </w:rPr>
        <w:t>ῦ</w:t>
      </w:r>
      <w:r w:rsidRPr="00BF72BD">
        <w:rPr>
          <w:rFonts w:ascii="Segoe UI Symbol" w:hAnsi="Segoe UI Symbol" w:cs="Segoe UI Symbol"/>
          <w:color w:val="111111"/>
          <w:sz w:val="26"/>
          <w:szCs w:val="26"/>
          <w:lang w:val="la-Latn"/>
        </w:rPr>
        <w:t>⸃</w:t>
      </w:r>
      <w:r w:rsidRPr="00BF72BD">
        <w:rPr>
          <w:rFonts w:ascii="PT Serif" w:hAnsi="PT Serif"/>
          <w:color w:val="111111"/>
          <w:sz w:val="26"/>
          <w:szCs w:val="26"/>
          <w:lang w:val="la-Latn"/>
        </w:rPr>
        <w:t>. </w:t>
      </w:r>
      <w:r w:rsidRPr="00BF72BD">
        <w:rPr>
          <w:rFonts w:ascii="Times New Roman" w:hAnsi="Times New Roman" w:cs="Times New Roman"/>
          <w:color w:val="111111"/>
          <w:sz w:val="26"/>
          <w:szCs w:val="26"/>
        </w:rPr>
        <w:t>ἀ</w:t>
      </w:r>
      <w:r w:rsidRPr="00BF72BD">
        <w:rPr>
          <w:rFonts w:ascii="PT Serif" w:hAnsi="PT Serif"/>
          <w:color w:val="111111"/>
          <w:sz w:val="26"/>
          <w:szCs w:val="26"/>
        </w:rPr>
        <w:t>π</w:t>
      </w:r>
      <w:r w:rsidRPr="00BF72BD">
        <w:rPr>
          <w:rFonts w:ascii="Cambria" w:hAnsi="Cambria" w:cs="Cambria"/>
          <w:color w:val="111111"/>
          <w:sz w:val="26"/>
          <w:szCs w:val="26"/>
        </w:rPr>
        <w:t>οκριθε</w:t>
      </w:r>
      <w:r w:rsidRPr="00BF72BD">
        <w:rPr>
          <w:rFonts w:ascii="Times New Roman" w:hAnsi="Times New Roman" w:cs="Times New Roman"/>
          <w:color w:val="111111"/>
          <w:sz w:val="26"/>
          <w:szCs w:val="26"/>
        </w:rPr>
        <w:t>ὶ</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δ</w:t>
      </w:r>
      <w:r w:rsidRPr="00BF72BD">
        <w:rPr>
          <w:rFonts w:ascii="Times New Roman" w:hAnsi="Times New Roman" w:cs="Times New Roman"/>
          <w:color w:val="111111"/>
          <w:sz w:val="26"/>
          <w:szCs w:val="26"/>
        </w:rPr>
        <w:t>ὲ</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ὁ</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Πέτρος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ε</w:t>
      </w:r>
      <w:r w:rsidRPr="00BF72BD">
        <w:rPr>
          <w:rFonts w:ascii="Times New Roman" w:hAnsi="Times New Roman" w:cs="Times New Roman"/>
          <w:color w:val="111111"/>
          <w:sz w:val="26"/>
          <w:szCs w:val="26"/>
        </w:rPr>
        <w:t>ἶ</w:t>
      </w:r>
      <w:r w:rsidRPr="00BF72BD">
        <w:rPr>
          <w:rFonts w:ascii="PT Serif" w:hAnsi="PT Serif"/>
          <w:color w:val="111111"/>
          <w:sz w:val="26"/>
          <w:szCs w:val="26"/>
        </w:rPr>
        <w:t>π</w:t>
      </w:r>
      <w:r w:rsidRPr="00BF72BD">
        <w:rPr>
          <w:rFonts w:ascii="Cambria" w:hAnsi="Cambria" w:cs="Cambria"/>
          <w:color w:val="111111"/>
          <w:sz w:val="26"/>
          <w:szCs w:val="26"/>
        </w:rPr>
        <w:t>εν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ῷ</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Ἰ</w:t>
      </w:r>
      <w:r w:rsidRPr="00BF72BD">
        <w:rPr>
          <w:rFonts w:ascii="Cambria" w:hAnsi="Cambria" w:cs="Cambria"/>
          <w:color w:val="111111"/>
          <w:sz w:val="26"/>
          <w:szCs w:val="26"/>
        </w:rPr>
        <w:t>ησο</w:t>
      </w:r>
      <w:r w:rsidRPr="00BF72BD">
        <w:rPr>
          <w:rFonts w:ascii="Times New Roman" w:hAnsi="Times New Roman" w:cs="Times New Roman"/>
          <w:color w:val="111111"/>
          <w:sz w:val="26"/>
          <w:szCs w:val="26"/>
        </w:rPr>
        <w:t>ῦ</w:t>
      </w:r>
      <w:r w:rsidRPr="00BF72BD">
        <w:rPr>
          <w:rFonts w:ascii="Cambria" w:hAnsi="Cambria" w:cs="Cambria"/>
          <w:color w:val="111111"/>
          <w:sz w:val="26"/>
          <w:szCs w:val="26"/>
        </w:rPr>
        <w:t>·</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Κύριε</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καλόν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ἐ</w:t>
      </w:r>
      <w:r w:rsidRPr="00BF72BD">
        <w:rPr>
          <w:rFonts w:ascii="Cambria" w:hAnsi="Cambria" w:cs="Cambria"/>
          <w:color w:val="111111"/>
          <w:sz w:val="26"/>
          <w:szCs w:val="26"/>
        </w:rPr>
        <w:t>στιν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ἡ</w:t>
      </w:r>
      <w:r w:rsidRPr="00BF72BD">
        <w:rPr>
          <w:rFonts w:ascii="PT Serif" w:hAnsi="PT Serif"/>
          <w:color w:val="111111"/>
          <w:sz w:val="26"/>
          <w:szCs w:val="26"/>
        </w:rPr>
        <w:t>μ</w:t>
      </w:r>
      <w:r w:rsidRPr="00BF72BD">
        <w:rPr>
          <w:rFonts w:ascii="Times New Roman" w:hAnsi="Times New Roman" w:cs="Times New Roman"/>
          <w:color w:val="111111"/>
          <w:sz w:val="26"/>
          <w:szCs w:val="26"/>
        </w:rPr>
        <w:t>ᾶ</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ὧ</w:t>
      </w:r>
      <w:r w:rsidRPr="00BF72BD">
        <w:rPr>
          <w:rFonts w:ascii="Cambria" w:hAnsi="Cambria" w:cs="Cambria"/>
          <w:color w:val="111111"/>
          <w:sz w:val="26"/>
          <w:szCs w:val="26"/>
        </w:rPr>
        <w:t>δε</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ε</w:t>
      </w:r>
      <w:r w:rsidRPr="00BF72BD">
        <w:rPr>
          <w:rFonts w:ascii="Times New Roman" w:hAnsi="Times New Roman" w:cs="Times New Roman"/>
          <w:color w:val="111111"/>
          <w:sz w:val="26"/>
          <w:szCs w:val="26"/>
        </w:rPr>
        <w:t>ἶ</w:t>
      </w:r>
      <w:r w:rsidRPr="00BF72BD">
        <w:rPr>
          <w:rFonts w:ascii="Cambria" w:hAnsi="Cambria" w:cs="Cambria"/>
          <w:color w:val="111111"/>
          <w:sz w:val="26"/>
          <w:szCs w:val="26"/>
        </w:rPr>
        <w:t>ναι·</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ε</w:t>
      </w:r>
      <w:r w:rsidRPr="00BF72BD">
        <w:rPr>
          <w:rFonts w:ascii="Times New Roman" w:hAnsi="Times New Roman" w:cs="Times New Roman"/>
          <w:color w:val="111111"/>
          <w:sz w:val="26"/>
          <w:szCs w:val="26"/>
        </w:rPr>
        <w:t>ἰ</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θέλεις</w:t>
      </w:r>
      <w:r w:rsidRPr="00BF72BD">
        <w:rPr>
          <w:rFonts w:ascii="PT Serif" w:hAnsi="PT Serif"/>
          <w:color w:val="111111"/>
          <w:sz w:val="26"/>
          <w:szCs w:val="26"/>
          <w:lang w:val="la-Latn"/>
        </w:rPr>
        <w:t xml:space="preserve">, </w:t>
      </w:r>
      <w:r w:rsidRPr="00BF72BD">
        <w:rPr>
          <w:rFonts w:ascii="Segoe UI Symbol" w:hAnsi="Segoe UI Symbol" w:cs="Segoe UI Symbol"/>
          <w:color w:val="111111"/>
          <w:sz w:val="26"/>
          <w:szCs w:val="26"/>
          <w:lang w:val="la-Latn"/>
        </w:rPr>
        <w:t>⸀</w:t>
      </w:r>
      <w:r w:rsidRPr="00BF72BD">
        <w:rPr>
          <w:rFonts w:ascii="PT Serif" w:hAnsi="PT Serif"/>
          <w:color w:val="111111"/>
          <w:sz w:val="26"/>
          <w:szCs w:val="26"/>
        </w:rPr>
        <w:t>π</w:t>
      </w:r>
      <w:r w:rsidRPr="00BF72BD">
        <w:rPr>
          <w:rFonts w:ascii="Cambria" w:hAnsi="Cambria" w:cs="Cambria"/>
          <w:color w:val="111111"/>
          <w:sz w:val="26"/>
          <w:szCs w:val="26"/>
        </w:rPr>
        <w:t>οιήσω</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ὧ</w:t>
      </w:r>
      <w:r w:rsidRPr="00BF72BD">
        <w:rPr>
          <w:rFonts w:ascii="Cambria" w:hAnsi="Cambria" w:cs="Cambria"/>
          <w:color w:val="111111"/>
          <w:sz w:val="26"/>
          <w:szCs w:val="26"/>
        </w:rPr>
        <w:t>δε</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τρε</w:t>
      </w:r>
      <w:r w:rsidRPr="00BF72BD">
        <w:rPr>
          <w:rFonts w:ascii="Times New Roman" w:hAnsi="Times New Roman" w:cs="Times New Roman"/>
          <w:color w:val="111111"/>
          <w:sz w:val="26"/>
          <w:szCs w:val="26"/>
        </w:rPr>
        <w:t>ῖ</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σκηνάς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σο</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PT Serif" w:hAnsi="PT Serif"/>
          <w:color w:val="111111"/>
          <w:sz w:val="26"/>
          <w:szCs w:val="26"/>
        </w:rPr>
        <w:t>μ</w:t>
      </w:r>
      <w:r w:rsidRPr="00BF72BD">
        <w:rPr>
          <w:rFonts w:ascii="Cambria" w:hAnsi="Cambria" w:cs="Cambria"/>
          <w:color w:val="111111"/>
          <w:sz w:val="26"/>
          <w:szCs w:val="26"/>
        </w:rPr>
        <w:t>ίαν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Μωϋσε</w:t>
      </w:r>
      <w:r w:rsidRPr="00BF72BD">
        <w:rPr>
          <w:rFonts w:ascii="Times New Roman" w:hAnsi="Times New Roman" w:cs="Times New Roman"/>
          <w:color w:val="111111"/>
          <w:sz w:val="26"/>
          <w:szCs w:val="26"/>
        </w:rPr>
        <w:t>ῖ</w:t>
      </w:r>
      <w:r w:rsidRPr="00BF72BD">
        <w:rPr>
          <w:rFonts w:ascii="PT Serif" w:hAnsi="PT Serif"/>
          <w:color w:val="111111"/>
          <w:sz w:val="26"/>
          <w:szCs w:val="26"/>
          <w:lang w:val="la-Latn"/>
        </w:rPr>
        <w:t xml:space="preserve"> </w:t>
      </w:r>
      <w:r w:rsidRPr="00BF72BD">
        <w:rPr>
          <w:rFonts w:ascii="PT Serif" w:hAnsi="PT Serif"/>
          <w:color w:val="111111"/>
          <w:sz w:val="26"/>
          <w:szCs w:val="26"/>
        </w:rPr>
        <w:t>μ</w:t>
      </w:r>
      <w:r w:rsidRPr="00BF72BD">
        <w:rPr>
          <w:rFonts w:ascii="Cambria" w:hAnsi="Cambria" w:cs="Cambria"/>
          <w:color w:val="111111"/>
          <w:sz w:val="26"/>
          <w:szCs w:val="26"/>
        </w:rPr>
        <w:t>ίαν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Segoe UI Symbol" w:hAnsi="Segoe UI Symbol" w:cs="Segoe UI Symbol"/>
          <w:color w:val="111111"/>
          <w:sz w:val="26"/>
          <w:szCs w:val="26"/>
          <w:lang w:val="la-Latn"/>
        </w:rPr>
        <w:t>⸂</w:t>
      </w:r>
      <w:r w:rsidRPr="00BF72BD">
        <w:rPr>
          <w:rFonts w:ascii="Times New Roman" w:hAnsi="Times New Roman" w:cs="Times New Roman"/>
          <w:color w:val="111111"/>
          <w:sz w:val="26"/>
          <w:szCs w:val="26"/>
        </w:rPr>
        <w:t>Ἠ</w:t>
      </w:r>
      <w:r w:rsidRPr="00BF72BD">
        <w:rPr>
          <w:rFonts w:ascii="Cambria" w:hAnsi="Cambria" w:cs="Cambria"/>
          <w:color w:val="111111"/>
          <w:sz w:val="26"/>
          <w:szCs w:val="26"/>
        </w:rPr>
        <w:t>λί</w:t>
      </w:r>
      <w:r w:rsidRPr="00BF72BD">
        <w:rPr>
          <w:rFonts w:ascii="Times New Roman" w:hAnsi="Times New Roman" w:cs="Times New Roman"/>
          <w:color w:val="111111"/>
          <w:sz w:val="26"/>
          <w:szCs w:val="26"/>
        </w:rPr>
        <w:t>ᾳ</w:t>
      </w:r>
      <w:r w:rsidRPr="00BF72BD">
        <w:rPr>
          <w:rFonts w:ascii="PT Serif" w:hAnsi="PT Serif"/>
          <w:color w:val="111111"/>
          <w:sz w:val="26"/>
          <w:szCs w:val="26"/>
          <w:lang w:val="la-Latn"/>
        </w:rPr>
        <w:t xml:space="preserve"> </w:t>
      </w:r>
      <w:r w:rsidRPr="00BF72BD">
        <w:rPr>
          <w:rFonts w:ascii="PT Serif" w:hAnsi="PT Serif"/>
          <w:color w:val="111111"/>
          <w:sz w:val="26"/>
          <w:szCs w:val="26"/>
        </w:rPr>
        <w:t>μ</w:t>
      </w:r>
      <w:r w:rsidRPr="00BF72BD">
        <w:rPr>
          <w:rFonts w:ascii="Cambria" w:hAnsi="Cambria" w:cs="Cambria"/>
          <w:color w:val="111111"/>
          <w:sz w:val="26"/>
          <w:szCs w:val="26"/>
        </w:rPr>
        <w:t>ίαν</w:t>
      </w:r>
      <w:r w:rsidRPr="00BF72BD">
        <w:rPr>
          <w:rFonts w:ascii="Segoe UI Symbol" w:hAnsi="Segoe UI Symbol" w:cs="Segoe UI Symbol"/>
          <w:color w:val="111111"/>
          <w:sz w:val="26"/>
          <w:szCs w:val="26"/>
          <w:lang w:val="la-Latn"/>
        </w:rPr>
        <w:t>⸃</w:t>
      </w:r>
      <w:r w:rsidRPr="00BF72BD">
        <w:rPr>
          <w:rFonts w:ascii="PT Serif" w:hAnsi="PT Serif"/>
          <w:color w:val="111111"/>
          <w:sz w:val="26"/>
          <w:szCs w:val="26"/>
          <w:lang w:val="la-Latn"/>
        </w:rPr>
        <w:t>. </w:t>
      </w:r>
      <w:r w:rsidRPr="00BF72BD">
        <w:rPr>
          <w:rFonts w:ascii="Times New Roman" w:hAnsi="Times New Roman" w:cs="Times New Roman"/>
          <w:color w:val="111111"/>
          <w:sz w:val="26"/>
          <w:szCs w:val="26"/>
        </w:rPr>
        <w:t>ἔ</w:t>
      </w:r>
      <w:r w:rsidRPr="00BF72BD">
        <w:rPr>
          <w:rFonts w:ascii="Cambria" w:hAnsi="Cambria" w:cs="Cambria"/>
          <w:color w:val="111111"/>
          <w:sz w:val="26"/>
          <w:szCs w:val="26"/>
        </w:rPr>
        <w:t>τι</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το</w:t>
      </w:r>
      <w:r w:rsidRPr="00BF72BD">
        <w:rPr>
          <w:rFonts w:ascii="Times New Roman" w:hAnsi="Times New Roman" w:cs="Times New Roman"/>
          <w:color w:val="111111"/>
          <w:sz w:val="26"/>
          <w:szCs w:val="26"/>
        </w:rPr>
        <w:t>ῦ</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λαλο</w:t>
      </w:r>
      <w:r w:rsidRPr="00BF72BD">
        <w:rPr>
          <w:rFonts w:ascii="Times New Roman" w:hAnsi="Times New Roman" w:cs="Times New Roman"/>
          <w:color w:val="111111"/>
          <w:sz w:val="26"/>
          <w:szCs w:val="26"/>
        </w:rPr>
        <w:t>ῦ</w:t>
      </w:r>
      <w:r w:rsidRPr="00BF72BD">
        <w:rPr>
          <w:rFonts w:ascii="Cambria" w:hAnsi="Cambria" w:cs="Cambria"/>
          <w:color w:val="111111"/>
          <w:sz w:val="26"/>
          <w:szCs w:val="26"/>
        </w:rPr>
        <w:t>ντος</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ἰ</w:t>
      </w:r>
      <w:r w:rsidRPr="00BF72BD">
        <w:rPr>
          <w:rFonts w:ascii="Cambria" w:hAnsi="Cambria" w:cs="Cambria"/>
          <w:color w:val="111111"/>
          <w:sz w:val="26"/>
          <w:szCs w:val="26"/>
        </w:rPr>
        <w:t>δο</w:t>
      </w:r>
      <w:r w:rsidRPr="00BF72BD">
        <w:rPr>
          <w:rFonts w:ascii="Times New Roman" w:hAnsi="Times New Roman" w:cs="Times New Roman"/>
          <w:color w:val="111111"/>
          <w:sz w:val="26"/>
          <w:szCs w:val="26"/>
        </w:rPr>
        <w:t>ὺ</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νεφέλη</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φωτειν</w:t>
      </w:r>
      <w:r w:rsidRPr="00BF72BD">
        <w:rPr>
          <w:rFonts w:ascii="Times New Roman" w:hAnsi="Times New Roman" w:cs="Times New Roman"/>
          <w:color w:val="111111"/>
          <w:sz w:val="26"/>
          <w:szCs w:val="26"/>
        </w:rPr>
        <w:t>ὴ</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ἐ</w:t>
      </w:r>
      <w:r w:rsidRPr="00BF72BD">
        <w:rPr>
          <w:rFonts w:ascii="PT Serif" w:hAnsi="PT Serif"/>
          <w:color w:val="111111"/>
          <w:sz w:val="26"/>
          <w:szCs w:val="26"/>
        </w:rPr>
        <w:t>π</w:t>
      </w:r>
      <w:r w:rsidRPr="00BF72BD">
        <w:rPr>
          <w:rFonts w:ascii="Cambria" w:hAnsi="Cambria" w:cs="Cambria"/>
          <w:color w:val="111111"/>
          <w:sz w:val="26"/>
          <w:szCs w:val="26"/>
        </w:rPr>
        <w:t>εσκίασεν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τούς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ἰ</w:t>
      </w:r>
      <w:r w:rsidRPr="00BF72BD">
        <w:rPr>
          <w:rFonts w:ascii="Cambria" w:hAnsi="Cambria" w:cs="Cambria"/>
          <w:color w:val="111111"/>
          <w:sz w:val="26"/>
          <w:szCs w:val="26"/>
        </w:rPr>
        <w:t>δο</w:t>
      </w:r>
      <w:r w:rsidRPr="00BF72BD">
        <w:rPr>
          <w:rFonts w:ascii="Times New Roman" w:hAnsi="Times New Roman" w:cs="Times New Roman"/>
          <w:color w:val="111111"/>
          <w:sz w:val="26"/>
          <w:szCs w:val="26"/>
        </w:rPr>
        <w:t>ὺ</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φων</w:t>
      </w:r>
      <w:r w:rsidRPr="00BF72BD">
        <w:rPr>
          <w:rFonts w:ascii="Times New Roman" w:hAnsi="Times New Roman" w:cs="Times New Roman"/>
          <w:color w:val="111111"/>
          <w:sz w:val="26"/>
          <w:szCs w:val="26"/>
        </w:rPr>
        <w:t>ὴ</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ἐ</w:t>
      </w:r>
      <w:r w:rsidRPr="00BF72BD">
        <w:rPr>
          <w:rFonts w:ascii="Cambria" w:hAnsi="Cambria" w:cs="Cambria"/>
          <w:color w:val="111111"/>
          <w:sz w:val="26"/>
          <w:szCs w:val="26"/>
        </w:rPr>
        <w:t>κ</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ῆ</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νεφέλης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λέγουσα·</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Ο</w:t>
      </w:r>
      <w:r w:rsidRPr="00BF72BD">
        <w:rPr>
          <w:rFonts w:ascii="Times New Roman" w:hAnsi="Times New Roman" w:cs="Times New Roman"/>
          <w:color w:val="111111"/>
          <w:sz w:val="26"/>
          <w:szCs w:val="26"/>
        </w:rPr>
        <w:t>ὗ</w:t>
      </w:r>
      <w:r w:rsidRPr="00BF72BD">
        <w:rPr>
          <w:rFonts w:ascii="Cambria" w:hAnsi="Cambria" w:cs="Cambria"/>
          <w:color w:val="111111"/>
          <w:sz w:val="26"/>
          <w:szCs w:val="26"/>
        </w:rPr>
        <w:t>τός</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ἐ</w:t>
      </w:r>
      <w:r w:rsidRPr="00BF72BD">
        <w:rPr>
          <w:rFonts w:ascii="Cambria" w:hAnsi="Cambria" w:cs="Cambria"/>
          <w:color w:val="111111"/>
          <w:sz w:val="26"/>
          <w:szCs w:val="26"/>
        </w:rPr>
        <w:t>στιν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ὁ</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υ</w:t>
      </w:r>
      <w:r w:rsidRPr="00BF72BD">
        <w:rPr>
          <w:rFonts w:ascii="Times New Roman" w:hAnsi="Times New Roman" w:cs="Times New Roman"/>
          <w:color w:val="111111"/>
          <w:sz w:val="26"/>
          <w:szCs w:val="26"/>
        </w:rPr>
        <w:t>ἱ</w:t>
      </w:r>
      <w:r w:rsidRPr="00BF72BD">
        <w:rPr>
          <w:rFonts w:ascii="Cambria" w:hAnsi="Cambria" w:cs="Cambria"/>
          <w:color w:val="111111"/>
          <w:sz w:val="26"/>
          <w:szCs w:val="26"/>
        </w:rPr>
        <w:t>ός</w:t>
      </w:r>
      <w:r w:rsidRPr="00BF72BD">
        <w:rPr>
          <w:rFonts w:ascii="PT Serif" w:hAnsi="PT Serif"/>
          <w:color w:val="111111"/>
          <w:sz w:val="26"/>
          <w:szCs w:val="26"/>
          <w:lang w:val="la-Latn"/>
        </w:rPr>
        <w:t xml:space="preserve"> </w:t>
      </w:r>
      <w:r w:rsidRPr="00BF72BD">
        <w:rPr>
          <w:rFonts w:ascii="PT Serif" w:hAnsi="PT Serif" w:cs="PT Serif"/>
          <w:color w:val="111111"/>
          <w:sz w:val="26"/>
          <w:szCs w:val="26"/>
        </w:rPr>
        <w:t>μ</w:t>
      </w:r>
      <w:r w:rsidRPr="00BF72BD">
        <w:rPr>
          <w:rFonts w:ascii="Cambria" w:hAnsi="Cambria" w:cs="Cambria"/>
          <w:color w:val="111111"/>
          <w:sz w:val="26"/>
          <w:szCs w:val="26"/>
        </w:rPr>
        <w:t>ου</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ὁ</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ἀ</w:t>
      </w:r>
      <w:r w:rsidRPr="00BF72BD">
        <w:rPr>
          <w:rFonts w:ascii="Cambria" w:hAnsi="Cambria" w:cs="Cambria"/>
          <w:color w:val="111111"/>
          <w:sz w:val="26"/>
          <w:szCs w:val="26"/>
        </w:rPr>
        <w:t>γα</w:t>
      </w:r>
      <w:r w:rsidRPr="00BF72BD">
        <w:rPr>
          <w:rFonts w:ascii="PT Serif" w:hAnsi="PT Serif" w:cs="PT Serif"/>
          <w:color w:val="111111"/>
          <w:sz w:val="26"/>
          <w:szCs w:val="26"/>
        </w:rPr>
        <w:t>π</w:t>
      </w:r>
      <w:r w:rsidRPr="00BF72BD">
        <w:rPr>
          <w:rFonts w:ascii="Cambria" w:hAnsi="Cambria" w:cs="Cambria"/>
          <w:color w:val="111111"/>
          <w:sz w:val="26"/>
          <w:szCs w:val="26"/>
        </w:rPr>
        <w:t>ητός</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ἐ</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ᾧ</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ε</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δόκησα·</w:t>
      </w:r>
      <w:r w:rsidRPr="00BF72BD">
        <w:rPr>
          <w:rFonts w:ascii="PT Serif" w:hAnsi="PT Serif"/>
          <w:color w:val="111111"/>
          <w:sz w:val="26"/>
          <w:szCs w:val="26"/>
          <w:lang w:val="la-Latn"/>
        </w:rPr>
        <w:t xml:space="preserve"> </w:t>
      </w:r>
      <w:r w:rsidRPr="00BF72BD">
        <w:rPr>
          <w:rFonts w:ascii="Segoe UI Symbol" w:hAnsi="Segoe UI Symbol" w:cs="Segoe UI Symbol"/>
          <w:color w:val="111111"/>
          <w:sz w:val="26"/>
          <w:szCs w:val="26"/>
          <w:lang w:val="la-Latn"/>
        </w:rPr>
        <w:t>⸂</w:t>
      </w:r>
      <w:r w:rsidRPr="00BF72BD">
        <w:rPr>
          <w:rFonts w:ascii="Times New Roman" w:hAnsi="Times New Roman" w:cs="Times New Roman"/>
          <w:color w:val="111111"/>
          <w:sz w:val="26"/>
          <w:szCs w:val="26"/>
        </w:rPr>
        <w:t>ἀ</w:t>
      </w:r>
      <w:r w:rsidRPr="00BF72BD">
        <w:rPr>
          <w:rFonts w:ascii="Cambria" w:hAnsi="Cambria" w:cs="Cambria"/>
          <w:color w:val="111111"/>
          <w:sz w:val="26"/>
          <w:szCs w:val="26"/>
        </w:rPr>
        <w:t>κούετε</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το</w:t>
      </w:r>
      <w:r w:rsidRPr="00BF72BD">
        <w:rPr>
          <w:rFonts w:ascii="Times New Roman" w:hAnsi="Times New Roman" w:cs="Times New Roman"/>
          <w:color w:val="111111"/>
          <w:sz w:val="26"/>
          <w:szCs w:val="26"/>
        </w:rPr>
        <w:t>ῦ</w:t>
      </w:r>
      <w:r w:rsidRPr="00BF72BD">
        <w:rPr>
          <w:rFonts w:ascii="Segoe UI Symbol" w:hAnsi="Segoe UI Symbol" w:cs="Segoe UI Symbol"/>
          <w:color w:val="111111"/>
          <w:sz w:val="26"/>
          <w:szCs w:val="26"/>
          <w:lang w:val="la-Latn"/>
        </w:rPr>
        <w:t>⸃</w:t>
      </w:r>
      <w:r w:rsidRPr="00BF72BD">
        <w:rPr>
          <w:rFonts w:ascii="PT Serif" w:hAnsi="PT Serif"/>
          <w:color w:val="111111"/>
          <w:sz w:val="26"/>
          <w:szCs w:val="26"/>
          <w:lang w:val="la-Latn"/>
        </w:rPr>
        <w:t>.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ἀ</w:t>
      </w:r>
      <w:r w:rsidRPr="00BF72BD">
        <w:rPr>
          <w:rFonts w:ascii="Cambria" w:hAnsi="Cambria" w:cs="Cambria"/>
          <w:color w:val="111111"/>
          <w:sz w:val="26"/>
          <w:szCs w:val="26"/>
        </w:rPr>
        <w:t>κούσαντες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ο</w:t>
      </w:r>
      <w:r w:rsidRPr="00BF72BD">
        <w:rPr>
          <w:rFonts w:ascii="Times New Roman" w:hAnsi="Times New Roman" w:cs="Times New Roman"/>
          <w:color w:val="111111"/>
          <w:sz w:val="26"/>
          <w:szCs w:val="26"/>
        </w:rPr>
        <w:t>ἱ</w:t>
      </w:r>
      <w:r w:rsidRPr="00BF72BD">
        <w:rPr>
          <w:rFonts w:ascii="PT Serif" w:hAnsi="PT Serif"/>
          <w:color w:val="111111"/>
          <w:sz w:val="26"/>
          <w:szCs w:val="26"/>
          <w:lang w:val="la-Latn"/>
        </w:rPr>
        <w:t xml:space="preserve"> </w:t>
      </w:r>
      <w:r w:rsidRPr="00BF72BD">
        <w:rPr>
          <w:rFonts w:ascii="PT Serif" w:hAnsi="PT Serif"/>
          <w:color w:val="111111"/>
          <w:sz w:val="26"/>
          <w:szCs w:val="26"/>
        </w:rPr>
        <w:t>μ</w:t>
      </w:r>
      <w:r w:rsidRPr="00BF72BD">
        <w:rPr>
          <w:rFonts w:ascii="Cambria" w:hAnsi="Cambria" w:cs="Cambria"/>
          <w:color w:val="111111"/>
          <w:sz w:val="26"/>
          <w:szCs w:val="26"/>
        </w:rPr>
        <w:t>αθητα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ἔ</w:t>
      </w:r>
      <w:r w:rsidRPr="00BF72BD">
        <w:rPr>
          <w:rFonts w:ascii="PT Serif" w:hAnsi="PT Serif"/>
          <w:color w:val="111111"/>
          <w:sz w:val="26"/>
          <w:szCs w:val="26"/>
        </w:rPr>
        <w:t>π</w:t>
      </w:r>
      <w:r w:rsidRPr="00BF72BD">
        <w:rPr>
          <w:rFonts w:ascii="Cambria" w:hAnsi="Cambria" w:cs="Cambria"/>
          <w:color w:val="111111"/>
          <w:sz w:val="26"/>
          <w:szCs w:val="26"/>
        </w:rPr>
        <w:t>εσαν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ἐ</w:t>
      </w:r>
      <w:r w:rsidRPr="00BF72BD">
        <w:rPr>
          <w:rFonts w:ascii="PT Serif" w:hAnsi="PT Serif"/>
          <w:color w:val="111111"/>
          <w:sz w:val="26"/>
          <w:szCs w:val="26"/>
        </w:rPr>
        <w:t>π</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PT Serif" w:hAnsi="PT Serif"/>
          <w:color w:val="111111"/>
          <w:sz w:val="26"/>
          <w:szCs w:val="26"/>
        </w:rPr>
        <w:t>π</w:t>
      </w:r>
      <w:r w:rsidRPr="00BF72BD">
        <w:rPr>
          <w:rFonts w:ascii="Cambria" w:hAnsi="Cambria" w:cs="Cambria"/>
          <w:color w:val="111111"/>
          <w:sz w:val="26"/>
          <w:szCs w:val="26"/>
        </w:rPr>
        <w:t>ρόσω</w:t>
      </w:r>
      <w:r w:rsidRPr="00BF72BD">
        <w:rPr>
          <w:rFonts w:ascii="PT Serif" w:hAnsi="PT Serif" w:cs="PT Serif"/>
          <w:color w:val="111111"/>
          <w:sz w:val="26"/>
          <w:szCs w:val="26"/>
        </w:rPr>
        <w:t>π</w:t>
      </w:r>
      <w:r w:rsidRPr="00BF72BD">
        <w:rPr>
          <w:rFonts w:ascii="Cambria" w:hAnsi="Cambria" w:cs="Cambria"/>
          <w:color w:val="111111"/>
          <w:sz w:val="26"/>
          <w:szCs w:val="26"/>
        </w:rPr>
        <w:t>ον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ῶ</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ἐ</w:t>
      </w:r>
      <w:r w:rsidRPr="00BF72BD">
        <w:rPr>
          <w:rFonts w:ascii="Cambria" w:hAnsi="Cambria" w:cs="Cambria"/>
          <w:color w:val="111111"/>
          <w:sz w:val="26"/>
          <w:szCs w:val="26"/>
        </w:rPr>
        <w:t>φοβήθησαν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σφόδρα</w:t>
      </w:r>
      <w:r w:rsidRPr="00BF72BD">
        <w:rPr>
          <w:rFonts w:ascii="PT Serif" w:hAnsi="PT Serif"/>
          <w:color w:val="111111"/>
          <w:sz w:val="26"/>
          <w:szCs w:val="26"/>
          <w:lang w:val="la-Latn"/>
        </w:rPr>
        <w:t>.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Segoe UI Symbol" w:hAnsi="Segoe UI Symbol" w:cs="Segoe UI Symbol"/>
          <w:color w:val="111111"/>
          <w:sz w:val="26"/>
          <w:szCs w:val="26"/>
          <w:lang w:val="la-Latn"/>
        </w:rPr>
        <w:t>⸂</w:t>
      </w:r>
      <w:r w:rsidRPr="00BF72BD">
        <w:rPr>
          <w:rFonts w:ascii="PT Serif" w:hAnsi="PT Serif"/>
          <w:color w:val="111111"/>
          <w:sz w:val="26"/>
          <w:szCs w:val="26"/>
        </w:rPr>
        <w:t>π</w:t>
      </w:r>
      <w:r w:rsidRPr="00BF72BD">
        <w:rPr>
          <w:rFonts w:ascii="Cambria" w:hAnsi="Cambria" w:cs="Cambria"/>
          <w:color w:val="111111"/>
          <w:sz w:val="26"/>
          <w:szCs w:val="26"/>
        </w:rPr>
        <w:t>ροσ</w:t>
      </w:r>
      <w:r w:rsidRPr="00BF72BD">
        <w:rPr>
          <w:rFonts w:ascii="Times New Roman" w:hAnsi="Times New Roman" w:cs="Times New Roman"/>
          <w:color w:val="111111"/>
          <w:sz w:val="26"/>
          <w:szCs w:val="26"/>
        </w:rPr>
        <w:t>ῆ</w:t>
      </w:r>
      <w:r w:rsidRPr="00BF72BD">
        <w:rPr>
          <w:rFonts w:ascii="Cambria" w:hAnsi="Cambria" w:cs="Cambria"/>
          <w:color w:val="111111"/>
          <w:sz w:val="26"/>
          <w:szCs w:val="26"/>
        </w:rPr>
        <w:t>λθεν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ὁ</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Ἰ</w:t>
      </w:r>
      <w:r w:rsidRPr="00BF72BD">
        <w:rPr>
          <w:rFonts w:ascii="Cambria" w:hAnsi="Cambria" w:cs="Cambria"/>
          <w:color w:val="111111"/>
          <w:sz w:val="26"/>
          <w:szCs w:val="26"/>
        </w:rPr>
        <w:t>ησο</w:t>
      </w:r>
      <w:r w:rsidRPr="00BF72BD">
        <w:rPr>
          <w:rFonts w:ascii="Times New Roman" w:hAnsi="Times New Roman" w:cs="Times New Roman"/>
          <w:color w:val="111111"/>
          <w:sz w:val="26"/>
          <w:szCs w:val="26"/>
        </w:rPr>
        <w:t>ῦ</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ἁ</w:t>
      </w:r>
      <w:r w:rsidRPr="00BF72BD">
        <w:rPr>
          <w:rFonts w:ascii="Cambria" w:hAnsi="Cambria" w:cs="Cambria"/>
          <w:color w:val="111111"/>
          <w:sz w:val="26"/>
          <w:szCs w:val="26"/>
        </w:rPr>
        <w:t>ψά</w:t>
      </w:r>
      <w:r w:rsidRPr="00BF72BD">
        <w:rPr>
          <w:rFonts w:ascii="PT Serif" w:hAnsi="PT Serif" w:cs="PT Serif"/>
          <w:color w:val="111111"/>
          <w:sz w:val="26"/>
          <w:szCs w:val="26"/>
        </w:rPr>
        <w:t>μ</w:t>
      </w:r>
      <w:r w:rsidRPr="00BF72BD">
        <w:rPr>
          <w:rFonts w:ascii="Cambria" w:hAnsi="Cambria" w:cs="Cambria"/>
          <w:color w:val="111111"/>
          <w:sz w:val="26"/>
          <w:szCs w:val="26"/>
        </w:rPr>
        <w:t>ενος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ῶ</w:t>
      </w:r>
      <w:r w:rsidRPr="00BF72BD">
        <w:rPr>
          <w:rFonts w:ascii="Cambria" w:hAnsi="Cambria" w:cs="Cambria"/>
          <w:color w:val="111111"/>
          <w:sz w:val="26"/>
          <w:szCs w:val="26"/>
        </w:rPr>
        <w:t>ν</w:t>
      </w:r>
      <w:r w:rsidRPr="00BF72BD">
        <w:rPr>
          <w:rFonts w:ascii="Segoe UI Symbol" w:hAnsi="Segoe UI Symbol" w:cs="Segoe UI Symbol"/>
          <w:color w:val="111111"/>
          <w:sz w:val="26"/>
          <w:szCs w:val="26"/>
          <w:lang w:val="la-Latn"/>
        </w:rPr>
        <w:t>⸃</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ε</w:t>
      </w:r>
      <w:r w:rsidRPr="00BF72BD">
        <w:rPr>
          <w:rFonts w:ascii="Times New Roman" w:hAnsi="Times New Roman" w:cs="Times New Roman"/>
          <w:color w:val="111111"/>
          <w:sz w:val="26"/>
          <w:szCs w:val="26"/>
        </w:rPr>
        <w:t>ἶ</w:t>
      </w:r>
      <w:r w:rsidRPr="00BF72BD">
        <w:rPr>
          <w:rFonts w:ascii="PT Serif" w:hAnsi="PT Serif"/>
          <w:color w:val="111111"/>
          <w:sz w:val="26"/>
          <w:szCs w:val="26"/>
        </w:rPr>
        <w:t>π</w:t>
      </w:r>
      <w:r w:rsidRPr="00BF72BD">
        <w:rPr>
          <w:rFonts w:ascii="Cambria" w:hAnsi="Cambria" w:cs="Cambria"/>
          <w:color w:val="111111"/>
          <w:sz w:val="26"/>
          <w:szCs w:val="26"/>
        </w:rPr>
        <w:t>εν·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Ἐ</w:t>
      </w:r>
      <w:r w:rsidRPr="00BF72BD">
        <w:rPr>
          <w:rFonts w:ascii="Cambria" w:hAnsi="Cambria" w:cs="Cambria"/>
          <w:color w:val="111111"/>
          <w:sz w:val="26"/>
          <w:szCs w:val="26"/>
        </w:rPr>
        <w:t>γέρθητε</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PT Serif" w:hAnsi="PT Serif"/>
          <w:color w:val="111111"/>
          <w:sz w:val="26"/>
          <w:szCs w:val="26"/>
        </w:rPr>
        <w:t>μ</w:t>
      </w:r>
      <w:r w:rsidRPr="00BF72BD">
        <w:rPr>
          <w:rFonts w:ascii="Times New Roman" w:hAnsi="Times New Roman" w:cs="Times New Roman"/>
          <w:color w:val="111111"/>
          <w:sz w:val="26"/>
          <w:szCs w:val="26"/>
        </w:rPr>
        <w:t>ὴ</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φοβε</w:t>
      </w:r>
      <w:r w:rsidRPr="00BF72BD">
        <w:rPr>
          <w:rFonts w:ascii="Times New Roman" w:hAnsi="Times New Roman" w:cs="Times New Roman"/>
          <w:color w:val="111111"/>
          <w:sz w:val="26"/>
          <w:szCs w:val="26"/>
        </w:rPr>
        <w:t>ῖ</w:t>
      </w:r>
      <w:r w:rsidRPr="00BF72BD">
        <w:rPr>
          <w:rFonts w:ascii="Cambria" w:hAnsi="Cambria" w:cs="Cambria"/>
          <w:color w:val="111111"/>
          <w:sz w:val="26"/>
          <w:szCs w:val="26"/>
        </w:rPr>
        <w:t>σθε</w:t>
      </w:r>
      <w:r w:rsidRPr="00BF72BD">
        <w:rPr>
          <w:rFonts w:ascii="PT Serif" w:hAnsi="PT Serif"/>
          <w:color w:val="111111"/>
          <w:sz w:val="26"/>
          <w:szCs w:val="26"/>
          <w:lang w:val="la-Latn"/>
        </w:rPr>
        <w:t>. </w:t>
      </w:r>
      <w:r w:rsidRPr="00BF72BD">
        <w:rPr>
          <w:rFonts w:ascii="Times New Roman" w:hAnsi="Times New Roman" w:cs="Times New Roman"/>
          <w:color w:val="111111"/>
          <w:sz w:val="26"/>
          <w:szCs w:val="26"/>
        </w:rPr>
        <w:t>ἐ</w:t>
      </w:r>
      <w:r w:rsidRPr="00BF72BD">
        <w:rPr>
          <w:rFonts w:ascii="PT Serif" w:hAnsi="PT Serif"/>
          <w:color w:val="111111"/>
          <w:sz w:val="26"/>
          <w:szCs w:val="26"/>
        </w:rPr>
        <w:t>π</w:t>
      </w:r>
      <w:r w:rsidRPr="00BF72BD">
        <w:rPr>
          <w:rFonts w:ascii="Cambria" w:hAnsi="Cambria" w:cs="Cambria"/>
          <w:color w:val="111111"/>
          <w:sz w:val="26"/>
          <w:szCs w:val="26"/>
        </w:rPr>
        <w:t>άραντες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δ</w:t>
      </w:r>
      <w:r w:rsidRPr="00BF72BD">
        <w:rPr>
          <w:rFonts w:ascii="Times New Roman" w:hAnsi="Times New Roman" w:cs="Times New Roman"/>
          <w:color w:val="111111"/>
          <w:sz w:val="26"/>
          <w:szCs w:val="26"/>
        </w:rPr>
        <w:t>ὲ</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το</w:t>
      </w:r>
      <w:r w:rsidRPr="00BF72BD">
        <w:rPr>
          <w:rFonts w:ascii="Times New Roman" w:hAnsi="Times New Roman" w:cs="Times New Roman"/>
          <w:color w:val="111111"/>
          <w:sz w:val="26"/>
          <w:szCs w:val="26"/>
        </w:rPr>
        <w:t>ὺ</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ὀ</w:t>
      </w:r>
      <w:r w:rsidRPr="00BF72BD">
        <w:rPr>
          <w:rFonts w:ascii="Cambria" w:hAnsi="Cambria" w:cs="Cambria"/>
          <w:color w:val="111111"/>
          <w:sz w:val="26"/>
          <w:szCs w:val="26"/>
        </w:rPr>
        <w:t>φθαλ</w:t>
      </w:r>
      <w:r w:rsidRPr="00BF72BD">
        <w:rPr>
          <w:rFonts w:ascii="PT Serif" w:hAnsi="PT Serif" w:cs="PT Serif"/>
          <w:color w:val="111111"/>
          <w:sz w:val="26"/>
          <w:szCs w:val="26"/>
        </w:rPr>
        <w:t>μ</w:t>
      </w:r>
      <w:r w:rsidRPr="00BF72BD">
        <w:rPr>
          <w:rFonts w:ascii="Cambria" w:hAnsi="Cambria" w:cs="Cambria"/>
          <w:color w:val="111111"/>
          <w:sz w:val="26"/>
          <w:szCs w:val="26"/>
        </w:rPr>
        <w:t>ο</w:t>
      </w:r>
      <w:r w:rsidRPr="00BF72BD">
        <w:rPr>
          <w:rFonts w:ascii="Times New Roman" w:hAnsi="Times New Roman" w:cs="Times New Roman"/>
          <w:color w:val="111111"/>
          <w:sz w:val="26"/>
          <w:szCs w:val="26"/>
        </w:rPr>
        <w:t>ὺ</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ῶ</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ο</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δένα</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ε</w:t>
      </w:r>
      <w:r w:rsidRPr="00BF72BD">
        <w:rPr>
          <w:rFonts w:ascii="Times New Roman" w:hAnsi="Times New Roman" w:cs="Times New Roman"/>
          <w:color w:val="111111"/>
          <w:sz w:val="26"/>
          <w:szCs w:val="26"/>
        </w:rPr>
        <w:t>ἶ</w:t>
      </w:r>
      <w:r w:rsidRPr="00BF72BD">
        <w:rPr>
          <w:rFonts w:ascii="Cambria" w:hAnsi="Cambria" w:cs="Cambria"/>
          <w:color w:val="111111"/>
          <w:sz w:val="26"/>
          <w:szCs w:val="26"/>
        </w:rPr>
        <w:t>δον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ε</w:t>
      </w:r>
      <w:r w:rsidRPr="00BF72BD">
        <w:rPr>
          <w:rFonts w:ascii="Times New Roman" w:hAnsi="Times New Roman" w:cs="Times New Roman"/>
          <w:color w:val="111111"/>
          <w:sz w:val="26"/>
          <w:szCs w:val="26"/>
        </w:rPr>
        <w:t>ἰ</w:t>
      </w:r>
      <w:r w:rsidRPr="00BF72BD">
        <w:rPr>
          <w:rFonts w:ascii="PT Serif" w:hAnsi="PT Serif"/>
          <w:color w:val="111111"/>
          <w:sz w:val="26"/>
          <w:szCs w:val="26"/>
          <w:lang w:val="la-Latn"/>
        </w:rPr>
        <w:t xml:space="preserve"> </w:t>
      </w:r>
      <w:r w:rsidRPr="00BF72BD">
        <w:rPr>
          <w:rFonts w:ascii="PT Serif" w:hAnsi="PT Serif"/>
          <w:color w:val="111111"/>
          <w:sz w:val="26"/>
          <w:szCs w:val="26"/>
        </w:rPr>
        <w:t>μ</w:t>
      </w:r>
      <w:r w:rsidRPr="00BF72BD">
        <w:rPr>
          <w:rFonts w:ascii="Times New Roman" w:hAnsi="Times New Roman" w:cs="Times New Roman"/>
          <w:color w:val="111111"/>
          <w:sz w:val="26"/>
          <w:szCs w:val="26"/>
        </w:rPr>
        <w:t>ὴ</w:t>
      </w:r>
      <w:r w:rsidRPr="00BF72BD">
        <w:rPr>
          <w:rFonts w:ascii="PT Serif" w:hAnsi="PT Serif"/>
          <w:color w:val="111111"/>
          <w:sz w:val="26"/>
          <w:szCs w:val="26"/>
          <w:lang w:val="la-Latn"/>
        </w:rPr>
        <w:t xml:space="preserve"> </w:t>
      </w:r>
      <w:r w:rsidRPr="00BF72BD">
        <w:rPr>
          <w:rFonts w:ascii="Segoe UI Symbol" w:hAnsi="Segoe UI Symbol" w:cs="Segoe UI Symbol"/>
          <w:color w:val="111111"/>
          <w:sz w:val="26"/>
          <w:szCs w:val="26"/>
          <w:lang w:val="la-Latn"/>
        </w:rPr>
        <w:t>⸀</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ὸ</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Ἰ</w:t>
      </w:r>
      <w:r w:rsidRPr="00BF72BD">
        <w:rPr>
          <w:rFonts w:ascii="Cambria" w:hAnsi="Cambria" w:cs="Cambria"/>
          <w:color w:val="111111"/>
          <w:sz w:val="26"/>
          <w:szCs w:val="26"/>
        </w:rPr>
        <w:t>ησο</w:t>
      </w:r>
      <w:r w:rsidRPr="00BF72BD">
        <w:rPr>
          <w:rFonts w:ascii="Times New Roman" w:hAnsi="Times New Roman" w:cs="Times New Roman"/>
          <w:color w:val="111111"/>
          <w:sz w:val="26"/>
          <w:szCs w:val="26"/>
        </w:rPr>
        <w:t>ῦ</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PT Serif" w:hAnsi="PT Serif" w:cs="PT Serif"/>
          <w:color w:val="111111"/>
          <w:sz w:val="26"/>
          <w:szCs w:val="26"/>
        </w:rPr>
        <w:t>μ</w:t>
      </w:r>
      <w:r w:rsidRPr="00BF72BD">
        <w:rPr>
          <w:rFonts w:ascii="Cambria" w:hAnsi="Cambria" w:cs="Cambria"/>
          <w:color w:val="111111"/>
          <w:sz w:val="26"/>
          <w:szCs w:val="26"/>
        </w:rPr>
        <w:t>όνον</w:t>
      </w:r>
      <w:r w:rsidRPr="00BF72BD">
        <w:rPr>
          <w:rFonts w:ascii="PT Serif" w:hAnsi="PT Serif"/>
          <w:color w:val="111111"/>
          <w:sz w:val="26"/>
          <w:szCs w:val="26"/>
          <w:lang w:val="la-Latn"/>
        </w:rPr>
        <w:t>.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καταβαινόντων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ῶ</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ἐ</w:t>
      </w:r>
      <w:r w:rsidRPr="00BF72BD">
        <w:rPr>
          <w:rFonts w:ascii="Cambria" w:hAnsi="Cambria" w:cs="Cambria"/>
          <w:color w:val="111111"/>
          <w:sz w:val="26"/>
          <w:szCs w:val="26"/>
        </w:rPr>
        <w:t>κ</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το</w:t>
      </w:r>
      <w:r w:rsidRPr="00BF72BD">
        <w:rPr>
          <w:rFonts w:ascii="Times New Roman" w:hAnsi="Times New Roman" w:cs="Times New Roman"/>
          <w:color w:val="111111"/>
          <w:sz w:val="26"/>
          <w:szCs w:val="26"/>
        </w:rPr>
        <w:t>ῦ</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ὄ</w:t>
      </w:r>
      <w:r w:rsidRPr="00BF72BD">
        <w:rPr>
          <w:rFonts w:ascii="Cambria" w:hAnsi="Cambria" w:cs="Cambria"/>
          <w:color w:val="111111"/>
          <w:sz w:val="26"/>
          <w:szCs w:val="26"/>
        </w:rPr>
        <w:t>ρους</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ἐ</w:t>
      </w:r>
      <w:r w:rsidRPr="00BF72BD">
        <w:rPr>
          <w:rFonts w:ascii="Cambria" w:hAnsi="Cambria" w:cs="Cambria"/>
          <w:color w:val="111111"/>
          <w:sz w:val="26"/>
          <w:szCs w:val="26"/>
        </w:rPr>
        <w:t>νετείλατο</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το</w:t>
      </w:r>
      <w:r w:rsidRPr="00BF72BD">
        <w:rPr>
          <w:rFonts w:ascii="Times New Roman" w:hAnsi="Times New Roman" w:cs="Times New Roman"/>
          <w:color w:val="111111"/>
          <w:sz w:val="26"/>
          <w:szCs w:val="26"/>
        </w:rPr>
        <w:t>ῖ</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ὁ</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Ἰ</w:t>
      </w:r>
      <w:r w:rsidRPr="00BF72BD">
        <w:rPr>
          <w:rFonts w:ascii="Cambria" w:hAnsi="Cambria" w:cs="Cambria"/>
          <w:color w:val="111111"/>
          <w:sz w:val="26"/>
          <w:szCs w:val="26"/>
        </w:rPr>
        <w:t>ησο</w:t>
      </w:r>
      <w:r w:rsidRPr="00BF72BD">
        <w:rPr>
          <w:rFonts w:ascii="Times New Roman" w:hAnsi="Times New Roman" w:cs="Times New Roman"/>
          <w:color w:val="111111"/>
          <w:sz w:val="26"/>
          <w:szCs w:val="26"/>
        </w:rPr>
        <w:t>ῦ</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λέγων·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Μηδεν</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ε</w:t>
      </w:r>
      <w:r w:rsidRPr="00BF72BD">
        <w:rPr>
          <w:rFonts w:ascii="Times New Roman" w:hAnsi="Times New Roman" w:cs="Times New Roman"/>
          <w:color w:val="111111"/>
          <w:sz w:val="26"/>
          <w:szCs w:val="26"/>
        </w:rPr>
        <w:t>ἴ</w:t>
      </w:r>
      <w:r w:rsidRPr="00BF72BD">
        <w:rPr>
          <w:rFonts w:ascii="PT Serif" w:hAnsi="PT Serif"/>
          <w:color w:val="111111"/>
          <w:sz w:val="26"/>
          <w:szCs w:val="26"/>
        </w:rPr>
        <w:t>π</w:t>
      </w:r>
      <w:r w:rsidRPr="00BF72BD">
        <w:rPr>
          <w:rFonts w:ascii="Cambria" w:hAnsi="Cambria" w:cs="Cambria"/>
          <w:color w:val="111111"/>
          <w:sz w:val="26"/>
          <w:szCs w:val="26"/>
        </w:rPr>
        <w:t>ητε</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ὸ</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ὅ</w:t>
      </w:r>
      <w:r w:rsidRPr="00BF72BD">
        <w:rPr>
          <w:rFonts w:ascii="Cambria" w:hAnsi="Cambria" w:cs="Cambria"/>
          <w:color w:val="111111"/>
          <w:sz w:val="26"/>
          <w:szCs w:val="26"/>
        </w:rPr>
        <w:t>ρα</w:t>
      </w:r>
      <w:r w:rsidRPr="00BF72BD">
        <w:rPr>
          <w:rFonts w:ascii="PT Serif" w:hAnsi="PT Serif" w:cs="PT Serif"/>
          <w:color w:val="111111"/>
          <w:sz w:val="26"/>
          <w:szCs w:val="26"/>
        </w:rPr>
        <w:t>μ</w:t>
      </w:r>
      <w:r w:rsidRPr="00BF72BD">
        <w:rPr>
          <w:rFonts w:ascii="Cambria" w:hAnsi="Cambria" w:cs="Cambria"/>
          <w:color w:val="111111"/>
          <w:sz w:val="26"/>
          <w:szCs w:val="26"/>
        </w:rPr>
        <w:t>α</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ἕ</w:t>
      </w:r>
      <w:r w:rsidRPr="00BF72BD">
        <w:rPr>
          <w:rFonts w:ascii="Cambria" w:hAnsi="Cambria" w:cs="Cambria"/>
          <w:color w:val="111111"/>
          <w:sz w:val="26"/>
          <w:szCs w:val="26"/>
        </w:rPr>
        <w:t>ως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ο</w:t>
      </w:r>
      <w:r w:rsidRPr="00BF72BD">
        <w:rPr>
          <w:rFonts w:ascii="Times New Roman" w:hAnsi="Times New Roman" w:cs="Times New Roman"/>
          <w:color w:val="111111"/>
          <w:sz w:val="26"/>
          <w:szCs w:val="26"/>
        </w:rPr>
        <w:t>ὗ</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ὁ</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υ</w:t>
      </w:r>
      <w:r w:rsidRPr="00BF72BD">
        <w:rPr>
          <w:rFonts w:ascii="Times New Roman" w:hAnsi="Times New Roman" w:cs="Times New Roman"/>
          <w:color w:val="111111"/>
          <w:sz w:val="26"/>
          <w:szCs w:val="26"/>
        </w:rPr>
        <w:t>ἱὸ</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το</w:t>
      </w:r>
      <w:r w:rsidRPr="00BF72BD">
        <w:rPr>
          <w:rFonts w:ascii="Times New Roman" w:hAnsi="Times New Roman" w:cs="Times New Roman"/>
          <w:color w:val="111111"/>
          <w:sz w:val="26"/>
          <w:szCs w:val="26"/>
        </w:rPr>
        <w:t>ῦ</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ἀ</w:t>
      </w:r>
      <w:r w:rsidRPr="00BF72BD">
        <w:rPr>
          <w:rFonts w:ascii="Cambria" w:hAnsi="Cambria" w:cs="Cambria"/>
          <w:color w:val="111111"/>
          <w:sz w:val="26"/>
          <w:szCs w:val="26"/>
        </w:rPr>
        <w:t>νθρώ</w:t>
      </w:r>
      <w:r w:rsidRPr="00BF72BD">
        <w:rPr>
          <w:rFonts w:ascii="PT Serif" w:hAnsi="PT Serif" w:cs="PT Serif"/>
          <w:color w:val="111111"/>
          <w:sz w:val="26"/>
          <w:szCs w:val="26"/>
        </w:rPr>
        <w:t>π</w:t>
      </w:r>
      <w:r w:rsidRPr="00BF72BD">
        <w:rPr>
          <w:rFonts w:ascii="Cambria" w:hAnsi="Cambria" w:cs="Cambria"/>
          <w:color w:val="111111"/>
          <w:sz w:val="26"/>
          <w:szCs w:val="26"/>
        </w:rPr>
        <w:t>ου</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ἐ</w:t>
      </w:r>
      <w:r w:rsidRPr="00BF72BD">
        <w:rPr>
          <w:rFonts w:ascii="Cambria" w:hAnsi="Cambria" w:cs="Cambria"/>
          <w:color w:val="111111"/>
          <w:sz w:val="26"/>
          <w:szCs w:val="26"/>
        </w:rPr>
        <w:t>κ</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νεκρ</w:t>
      </w:r>
      <w:r w:rsidRPr="00BF72BD">
        <w:rPr>
          <w:rFonts w:ascii="Times New Roman" w:hAnsi="Times New Roman" w:cs="Times New Roman"/>
          <w:color w:val="111111"/>
          <w:sz w:val="26"/>
          <w:szCs w:val="26"/>
        </w:rPr>
        <w:t>ῶ</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Segoe UI Symbol" w:hAnsi="Segoe UI Symbol" w:cs="Segoe UI Symbol"/>
          <w:color w:val="111111"/>
          <w:sz w:val="26"/>
          <w:szCs w:val="26"/>
          <w:lang w:val="la-Latn"/>
        </w:rPr>
        <w:t>⸀</w:t>
      </w:r>
      <w:r w:rsidRPr="00BF72BD">
        <w:rPr>
          <w:rFonts w:ascii="Times New Roman" w:hAnsi="Times New Roman" w:cs="Times New Roman"/>
          <w:color w:val="111111"/>
          <w:sz w:val="26"/>
          <w:szCs w:val="26"/>
        </w:rPr>
        <w:t>ἐ</w:t>
      </w:r>
      <w:r w:rsidRPr="00BF72BD">
        <w:rPr>
          <w:rFonts w:ascii="Cambria" w:hAnsi="Cambria" w:cs="Cambria"/>
          <w:color w:val="111111"/>
          <w:sz w:val="26"/>
          <w:szCs w:val="26"/>
        </w:rPr>
        <w:t>γερθ</w:t>
      </w:r>
      <w:r w:rsidRPr="00BF72BD">
        <w:rPr>
          <w:rFonts w:ascii="Times New Roman" w:hAnsi="Times New Roman" w:cs="Times New Roman"/>
          <w:color w:val="111111"/>
          <w:sz w:val="26"/>
          <w:szCs w:val="26"/>
        </w:rPr>
        <w:t>ῇ</w:t>
      </w:r>
      <w:r w:rsidRPr="00BF72BD">
        <w:rPr>
          <w:rFonts w:ascii="PT Serif" w:hAnsi="PT Serif"/>
          <w:color w:val="111111"/>
          <w:sz w:val="26"/>
          <w:szCs w:val="26"/>
          <w:lang w:val="la-Latn"/>
        </w:rPr>
        <w:t>.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ἐ</w:t>
      </w:r>
      <w:r w:rsidRPr="00BF72BD">
        <w:rPr>
          <w:rFonts w:ascii="PT Serif" w:hAnsi="PT Serif"/>
          <w:color w:val="111111"/>
          <w:sz w:val="26"/>
          <w:szCs w:val="26"/>
        </w:rPr>
        <w:t>π</w:t>
      </w:r>
      <w:r w:rsidRPr="00BF72BD">
        <w:rPr>
          <w:rFonts w:ascii="Cambria" w:hAnsi="Cambria" w:cs="Cambria"/>
          <w:color w:val="111111"/>
          <w:sz w:val="26"/>
          <w:szCs w:val="26"/>
        </w:rPr>
        <w:t>ηρώτησαν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ὸ</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ο</w:t>
      </w:r>
      <w:r w:rsidRPr="00BF72BD">
        <w:rPr>
          <w:rFonts w:ascii="Times New Roman" w:hAnsi="Times New Roman" w:cs="Times New Roman"/>
          <w:color w:val="111111"/>
          <w:sz w:val="26"/>
          <w:szCs w:val="26"/>
        </w:rPr>
        <w:t>ἱ</w:t>
      </w:r>
      <w:r w:rsidRPr="00BF72BD">
        <w:rPr>
          <w:rFonts w:ascii="PT Serif" w:hAnsi="PT Serif"/>
          <w:color w:val="111111"/>
          <w:sz w:val="26"/>
          <w:szCs w:val="26"/>
          <w:lang w:val="la-Latn"/>
        </w:rPr>
        <w:t xml:space="preserve"> </w:t>
      </w:r>
      <w:r w:rsidRPr="00BF72BD">
        <w:rPr>
          <w:rFonts w:ascii="Segoe UI Symbol" w:hAnsi="Segoe UI Symbol" w:cs="Segoe UI Symbol"/>
          <w:color w:val="111111"/>
          <w:sz w:val="26"/>
          <w:szCs w:val="26"/>
          <w:lang w:val="la-Latn"/>
        </w:rPr>
        <w:t>⸀</w:t>
      </w:r>
      <w:r w:rsidRPr="00BF72BD">
        <w:rPr>
          <w:rFonts w:ascii="PT Serif" w:hAnsi="PT Serif"/>
          <w:color w:val="111111"/>
          <w:sz w:val="26"/>
          <w:szCs w:val="26"/>
        </w:rPr>
        <w:t>μ</w:t>
      </w:r>
      <w:r w:rsidRPr="00BF72BD">
        <w:rPr>
          <w:rFonts w:ascii="Cambria" w:hAnsi="Cambria" w:cs="Cambria"/>
          <w:color w:val="111111"/>
          <w:sz w:val="26"/>
          <w:szCs w:val="26"/>
        </w:rPr>
        <w:t>αθητα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λέγοντες·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Τί</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ο</w:t>
      </w:r>
      <w:r w:rsidRPr="00BF72BD">
        <w:rPr>
          <w:rFonts w:ascii="Times New Roman" w:hAnsi="Times New Roman" w:cs="Times New Roman"/>
          <w:color w:val="111111"/>
          <w:sz w:val="26"/>
          <w:szCs w:val="26"/>
        </w:rPr>
        <w:t>ὖ</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ο</w:t>
      </w:r>
      <w:r w:rsidRPr="00BF72BD">
        <w:rPr>
          <w:rFonts w:ascii="Times New Roman" w:hAnsi="Times New Roman" w:cs="Times New Roman"/>
          <w:color w:val="111111"/>
          <w:sz w:val="26"/>
          <w:szCs w:val="26"/>
        </w:rPr>
        <w:t>ἱ</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γρα</w:t>
      </w:r>
      <w:r w:rsidRPr="00BF72BD">
        <w:rPr>
          <w:rFonts w:ascii="PT Serif" w:hAnsi="PT Serif" w:cs="PT Serif"/>
          <w:color w:val="111111"/>
          <w:sz w:val="26"/>
          <w:szCs w:val="26"/>
        </w:rPr>
        <w:t>μμ</w:t>
      </w:r>
      <w:r w:rsidRPr="00BF72BD">
        <w:rPr>
          <w:rFonts w:ascii="Cambria" w:hAnsi="Cambria" w:cs="Cambria"/>
          <w:color w:val="111111"/>
          <w:sz w:val="26"/>
          <w:szCs w:val="26"/>
        </w:rPr>
        <w:t>ατε</w:t>
      </w:r>
      <w:r w:rsidRPr="00BF72BD">
        <w:rPr>
          <w:rFonts w:ascii="Times New Roman" w:hAnsi="Times New Roman" w:cs="Times New Roman"/>
          <w:color w:val="111111"/>
          <w:sz w:val="26"/>
          <w:szCs w:val="26"/>
        </w:rPr>
        <w:t>ῖ</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λέγουσιν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ὅ</w:t>
      </w:r>
      <w:r w:rsidRPr="00BF72BD">
        <w:rPr>
          <w:rFonts w:ascii="Cambria" w:hAnsi="Cambria" w:cs="Cambria"/>
          <w:color w:val="111111"/>
          <w:sz w:val="26"/>
          <w:szCs w:val="26"/>
        </w:rPr>
        <w:t>τι</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Ἠ</w:t>
      </w:r>
      <w:r w:rsidRPr="00BF72BD">
        <w:rPr>
          <w:rFonts w:ascii="Cambria" w:hAnsi="Cambria" w:cs="Cambria"/>
          <w:color w:val="111111"/>
          <w:sz w:val="26"/>
          <w:szCs w:val="26"/>
        </w:rPr>
        <w:t>λίαν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δε</w:t>
      </w:r>
      <w:r w:rsidRPr="00BF72BD">
        <w:rPr>
          <w:rFonts w:ascii="Times New Roman" w:hAnsi="Times New Roman" w:cs="Times New Roman"/>
          <w:color w:val="111111"/>
          <w:sz w:val="26"/>
          <w:szCs w:val="26"/>
        </w:rPr>
        <w:t>ῖ</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ἐ</w:t>
      </w:r>
      <w:r w:rsidRPr="00BF72BD">
        <w:rPr>
          <w:rFonts w:ascii="Cambria" w:hAnsi="Cambria" w:cs="Cambria"/>
          <w:color w:val="111111"/>
          <w:sz w:val="26"/>
          <w:szCs w:val="26"/>
        </w:rPr>
        <w:t>λθε</w:t>
      </w:r>
      <w:r w:rsidRPr="00BF72BD">
        <w:rPr>
          <w:rFonts w:ascii="Times New Roman" w:hAnsi="Times New Roman" w:cs="Times New Roman"/>
          <w:color w:val="111111"/>
          <w:sz w:val="26"/>
          <w:szCs w:val="26"/>
        </w:rPr>
        <w:t>ῖ</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PT Serif" w:hAnsi="PT Serif" w:cs="PT Serif"/>
          <w:color w:val="111111"/>
          <w:sz w:val="26"/>
          <w:szCs w:val="26"/>
        </w:rPr>
        <w:t>π</w:t>
      </w:r>
      <w:r w:rsidRPr="00BF72BD">
        <w:rPr>
          <w:rFonts w:ascii="Cambria" w:hAnsi="Cambria" w:cs="Cambria"/>
          <w:color w:val="111111"/>
          <w:sz w:val="26"/>
          <w:szCs w:val="26"/>
        </w:rPr>
        <w:t>ρ</w:t>
      </w:r>
      <w:r w:rsidRPr="00BF72BD">
        <w:rPr>
          <w:rFonts w:ascii="Times New Roman" w:hAnsi="Times New Roman" w:cs="Times New Roman"/>
          <w:color w:val="111111"/>
          <w:sz w:val="26"/>
          <w:szCs w:val="26"/>
        </w:rPr>
        <w:t>ῶ</w:t>
      </w:r>
      <w:r w:rsidRPr="00BF72BD">
        <w:rPr>
          <w:rFonts w:ascii="Cambria" w:hAnsi="Cambria" w:cs="Cambria"/>
          <w:color w:val="111111"/>
          <w:sz w:val="26"/>
          <w:szCs w:val="26"/>
        </w:rPr>
        <w:t>τον</w:t>
      </w:r>
      <w:r w:rsidRPr="00BF72BD">
        <w:rPr>
          <w:rFonts w:ascii="PT Serif" w:hAnsi="PT Serif"/>
          <w:color w:val="111111"/>
          <w:sz w:val="26"/>
          <w:szCs w:val="26"/>
          <w:lang w:val="la-Latn"/>
        </w:rPr>
        <w:t>; </w:t>
      </w:r>
      <w:r w:rsidRPr="00BF72BD">
        <w:rPr>
          <w:rFonts w:ascii="Times New Roman" w:hAnsi="Times New Roman" w:cs="Times New Roman"/>
          <w:color w:val="111111"/>
          <w:sz w:val="26"/>
          <w:szCs w:val="26"/>
        </w:rPr>
        <w:t>ὁ</w:t>
      </w:r>
      <w:r w:rsidRPr="00BF72BD">
        <w:rPr>
          <w:rFonts w:ascii="PT Serif" w:hAnsi="PT Serif"/>
          <w:color w:val="111111"/>
          <w:sz w:val="26"/>
          <w:szCs w:val="26"/>
          <w:lang w:val="la-Latn"/>
        </w:rPr>
        <w:t xml:space="preserve"> </w:t>
      </w:r>
      <w:r w:rsidRPr="00BF72BD">
        <w:rPr>
          <w:rFonts w:ascii="Segoe UI Symbol" w:hAnsi="Segoe UI Symbol" w:cs="Segoe UI Symbol"/>
          <w:color w:val="111111"/>
          <w:sz w:val="26"/>
          <w:szCs w:val="26"/>
          <w:lang w:val="la-Latn"/>
        </w:rPr>
        <w:t>⸀</w:t>
      </w:r>
      <w:r w:rsidRPr="00BF72BD">
        <w:rPr>
          <w:rFonts w:ascii="Cambria" w:hAnsi="Cambria" w:cs="Cambria"/>
          <w:color w:val="111111"/>
          <w:sz w:val="26"/>
          <w:szCs w:val="26"/>
        </w:rPr>
        <w:t>δ</w:t>
      </w:r>
      <w:r w:rsidRPr="00BF72BD">
        <w:rPr>
          <w:rFonts w:ascii="Times New Roman" w:hAnsi="Times New Roman" w:cs="Times New Roman"/>
          <w:color w:val="111111"/>
          <w:sz w:val="26"/>
          <w:szCs w:val="26"/>
        </w:rPr>
        <w:t>ὲ</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ἀ</w:t>
      </w:r>
      <w:r w:rsidRPr="00BF72BD">
        <w:rPr>
          <w:rFonts w:ascii="PT Serif" w:hAnsi="PT Serif"/>
          <w:color w:val="111111"/>
          <w:sz w:val="26"/>
          <w:szCs w:val="26"/>
        </w:rPr>
        <w:t>π</w:t>
      </w:r>
      <w:r w:rsidRPr="00BF72BD">
        <w:rPr>
          <w:rFonts w:ascii="Cambria" w:hAnsi="Cambria" w:cs="Cambria"/>
          <w:color w:val="111111"/>
          <w:sz w:val="26"/>
          <w:szCs w:val="26"/>
        </w:rPr>
        <w:t>οκριθε</w:t>
      </w:r>
      <w:r w:rsidRPr="00BF72BD">
        <w:rPr>
          <w:rFonts w:ascii="Times New Roman" w:hAnsi="Times New Roman" w:cs="Times New Roman"/>
          <w:color w:val="111111"/>
          <w:sz w:val="26"/>
          <w:szCs w:val="26"/>
        </w:rPr>
        <w:t>ὶ</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Segoe UI Symbol" w:hAnsi="Segoe UI Symbol" w:cs="Segoe UI Symbol"/>
          <w:color w:val="111111"/>
          <w:sz w:val="26"/>
          <w:szCs w:val="26"/>
          <w:lang w:val="la-Latn"/>
        </w:rPr>
        <w:t>⸀</w:t>
      </w:r>
      <w:r w:rsidRPr="00BF72BD">
        <w:rPr>
          <w:rFonts w:ascii="Cambria" w:hAnsi="Cambria" w:cs="Cambria"/>
          <w:color w:val="111111"/>
          <w:sz w:val="26"/>
          <w:szCs w:val="26"/>
        </w:rPr>
        <w:t>ε</w:t>
      </w:r>
      <w:r w:rsidRPr="00BF72BD">
        <w:rPr>
          <w:rFonts w:ascii="Times New Roman" w:hAnsi="Times New Roman" w:cs="Times New Roman"/>
          <w:color w:val="111111"/>
          <w:sz w:val="26"/>
          <w:szCs w:val="26"/>
        </w:rPr>
        <w:t>ἶ</w:t>
      </w:r>
      <w:r w:rsidRPr="00BF72BD">
        <w:rPr>
          <w:rFonts w:ascii="PT Serif" w:hAnsi="PT Serif"/>
          <w:color w:val="111111"/>
          <w:sz w:val="26"/>
          <w:szCs w:val="26"/>
        </w:rPr>
        <w:t>π</w:t>
      </w:r>
      <w:r w:rsidRPr="00BF72BD">
        <w:rPr>
          <w:rFonts w:ascii="Cambria" w:hAnsi="Cambria" w:cs="Cambria"/>
          <w:color w:val="111111"/>
          <w:sz w:val="26"/>
          <w:szCs w:val="26"/>
        </w:rPr>
        <w:t>εν·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Ἠ</w:t>
      </w:r>
      <w:r w:rsidRPr="00BF72BD">
        <w:rPr>
          <w:rFonts w:ascii="Cambria" w:hAnsi="Cambria" w:cs="Cambria"/>
          <w:color w:val="111111"/>
          <w:sz w:val="26"/>
          <w:szCs w:val="26"/>
        </w:rPr>
        <w:t>λίας</w:t>
      </w:r>
      <w:r w:rsidRPr="00BF72BD">
        <w:rPr>
          <w:rFonts w:ascii="PT Serif" w:hAnsi="PT Serif"/>
          <w:color w:val="111111"/>
          <w:sz w:val="26"/>
          <w:szCs w:val="26"/>
          <w:lang w:val="la-Latn"/>
        </w:rPr>
        <w:t xml:space="preserve"> </w:t>
      </w:r>
      <w:r w:rsidRPr="00BF72BD">
        <w:rPr>
          <w:rFonts w:ascii="PT Serif" w:hAnsi="PT Serif" w:cs="PT Serif"/>
          <w:color w:val="111111"/>
          <w:sz w:val="26"/>
          <w:szCs w:val="26"/>
        </w:rPr>
        <w:t>μ</w:t>
      </w:r>
      <w:r w:rsidRPr="00BF72BD">
        <w:rPr>
          <w:rFonts w:ascii="Times New Roman" w:hAnsi="Times New Roman" w:cs="Times New Roman"/>
          <w:color w:val="111111"/>
          <w:sz w:val="26"/>
          <w:szCs w:val="26"/>
        </w:rPr>
        <w:t>ὲ</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Segoe UI Symbol" w:hAnsi="Segoe UI Symbol" w:cs="Segoe UI Symbol"/>
          <w:color w:val="111111"/>
          <w:sz w:val="26"/>
          <w:szCs w:val="26"/>
          <w:lang w:val="la-Latn"/>
        </w:rPr>
        <w:t>⸀</w:t>
      </w:r>
      <w:r w:rsidRPr="00BF72BD">
        <w:rPr>
          <w:rFonts w:ascii="Times New Roman" w:hAnsi="Times New Roman" w:cs="Times New Roman"/>
          <w:color w:val="111111"/>
          <w:sz w:val="26"/>
          <w:szCs w:val="26"/>
        </w:rPr>
        <w:t>ἔ</w:t>
      </w:r>
      <w:r w:rsidRPr="00BF72BD">
        <w:rPr>
          <w:rFonts w:ascii="Cambria" w:hAnsi="Cambria" w:cs="Cambria"/>
          <w:color w:val="111111"/>
          <w:sz w:val="26"/>
          <w:szCs w:val="26"/>
        </w:rPr>
        <w:t>ρχεται</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ἀ</w:t>
      </w:r>
      <w:r w:rsidRPr="00BF72BD">
        <w:rPr>
          <w:rFonts w:ascii="PT Serif" w:hAnsi="PT Serif"/>
          <w:color w:val="111111"/>
          <w:sz w:val="26"/>
          <w:szCs w:val="26"/>
        </w:rPr>
        <w:t>π</w:t>
      </w:r>
      <w:r w:rsidRPr="00BF72BD">
        <w:rPr>
          <w:rFonts w:ascii="Cambria" w:hAnsi="Cambria" w:cs="Cambria"/>
          <w:color w:val="111111"/>
          <w:sz w:val="26"/>
          <w:szCs w:val="26"/>
        </w:rPr>
        <w:t>οκαταστήσει</w:t>
      </w:r>
      <w:r w:rsidRPr="00BF72BD">
        <w:rPr>
          <w:rFonts w:ascii="PT Serif" w:hAnsi="PT Serif"/>
          <w:color w:val="111111"/>
          <w:sz w:val="26"/>
          <w:szCs w:val="26"/>
          <w:lang w:val="la-Latn"/>
        </w:rPr>
        <w:t xml:space="preserve"> </w:t>
      </w:r>
      <w:r w:rsidRPr="00BF72BD">
        <w:rPr>
          <w:rFonts w:ascii="PT Serif" w:hAnsi="PT Serif" w:cs="PT Serif"/>
          <w:color w:val="111111"/>
          <w:sz w:val="26"/>
          <w:szCs w:val="26"/>
        </w:rPr>
        <w:t>π</w:t>
      </w:r>
      <w:r w:rsidRPr="00BF72BD">
        <w:rPr>
          <w:rFonts w:ascii="Cambria" w:hAnsi="Cambria" w:cs="Cambria"/>
          <w:color w:val="111111"/>
          <w:sz w:val="26"/>
          <w:szCs w:val="26"/>
        </w:rPr>
        <w:t>άντα·</w:t>
      </w:r>
      <w:r w:rsidRPr="00BF72BD">
        <w:rPr>
          <w:rFonts w:ascii="PT Serif" w:hAnsi="PT Serif"/>
          <w:color w:val="111111"/>
          <w:sz w:val="26"/>
          <w:szCs w:val="26"/>
          <w:lang w:val="la-Latn"/>
        </w:rPr>
        <w:t> </w:t>
      </w:r>
      <w:r w:rsidRPr="00BF72BD">
        <w:rPr>
          <w:rFonts w:ascii="Cambria" w:hAnsi="Cambria" w:cs="Cambria"/>
          <w:color w:val="111111"/>
          <w:sz w:val="26"/>
          <w:szCs w:val="26"/>
        </w:rPr>
        <w:t>λέγω</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δ</w:t>
      </w:r>
      <w:r w:rsidRPr="00BF72BD">
        <w:rPr>
          <w:rFonts w:ascii="Times New Roman" w:hAnsi="Times New Roman" w:cs="Times New Roman"/>
          <w:color w:val="111111"/>
          <w:sz w:val="26"/>
          <w:szCs w:val="26"/>
        </w:rPr>
        <w:t>ὲ</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ὑ</w:t>
      </w:r>
      <w:r w:rsidRPr="00BF72BD">
        <w:rPr>
          <w:rFonts w:ascii="PT Serif" w:hAnsi="PT Serif"/>
          <w:color w:val="111111"/>
          <w:sz w:val="26"/>
          <w:szCs w:val="26"/>
        </w:rPr>
        <w:t>μ</w:t>
      </w:r>
      <w:r w:rsidRPr="00BF72BD">
        <w:rPr>
          <w:rFonts w:ascii="Times New Roman" w:hAnsi="Times New Roman" w:cs="Times New Roman"/>
          <w:color w:val="111111"/>
          <w:sz w:val="26"/>
          <w:szCs w:val="26"/>
        </w:rPr>
        <w:t>ῖ</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ὅ</w:t>
      </w:r>
      <w:r w:rsidRPr="00BF72BD">
        <w:rPr>
          <w:rFonts w:ascii="Cambria" w:hAnsi="Cambria" w:cs="Cambria"/>
          <w:color w:val="111111"/>
          <w:sz w:val="26"/>
          <w:szCs w:val="26"/>
        </w:rPr>
        <w:t>τι</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Ἠ</w:t>
      </w:r>
      <w:r w:rsidRPr="00BF72BD">
        <w:rPr>
          <w:rFonts w:ascii="Cambria" w:hAnsi="Cambria" w:cs="Cambria"/>
          <w:color w:val="111111"/>
          <w:sz w:val="26"/>
          <w:szCs w:val="26"/>
        </w:rPr>
        <w:t>λίας</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ἤ</w:t>
      </w:r>
      <w:r w:rsidRPr="00BF72BD">
        <w:rPr>
          <w:rFonts w:ascii="Cambria" w:hAnsi="Cambria" w:cs="Cambria"/>
          <w:color w:val="111111"/>
          <w:sz w:val="26"/>
          <w:szCs w:val="26"/>
        </w:rPr>
        <w:t>δη</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ἦ</w:t>
      </w:r>
      <w:r w:rsidRPr="00BF72BD">
        <w:rPr>
          <w:rFonts w:ascii="Cambria" w:hAnsi="Cambria" w:cs="Cambria"/>
          <w:color w:val="111111"/>
          <w:sz w:val="26"/>
          <w:szCs w:val="26"/>
        </w:rPr>
        <w:t>λθεν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ο</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κ</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ἐ</w:t>
      </w:r>
      <w:r w:rsidRPr="00BF72BD">
        <w:rPr>
          <w:rFonts w:ascii="PT Serif" w:hAnsi="PT Serif"/>
          <w:color w:val="111111"/>
          <w:sz w:val="26"/>
          <w:szCs w:val="26"/>
        </w:rPr>
        <w:t>π</w:t>
      </w:r>
      <w:r w:rsidRPr="00BF72BD">
        <w:rPr>
          <w:rFonts w:ascii="Cambria" w:hAnsi="Cambria" w:cs="Cambria"/>
          <w:color w:val="111111"/>
          <w:sz w:val="26"/>
          <w:szCs w:val="26"/>
        </w:rPr>
        <w:t>έγνωσαν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ὸ</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ἀ</w:t>
      </w:r>
      <w:r w:rsidRPr="00BF72BD">
        <w:rPr>
          <w:rFonts w:ascii="Cambria" w:hAnsi="Cambria" w:cs="Cambria"/>
          <w:color w:val="111111"/>
          <w:sz w:val="26"/>
          <w:szCs w:val="26"/>
        </w:rPr>
        <w:t>λλ</w:t>
      </w:r>
      <w:r w:rsidRPr="00BF72BD">
        <w:rPr>
          <w:rFonts w:ascii="Times New Roman" w:hAnsi="Times New Roman" w:cs="Times New Roman"/>
          <w:color w:val="111111"/>
          <w:sz w:val="26"/>
          <w:szCs w:val="26"/>
        </w:rPr>
        <w:t>ὰ</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ἐ</w:t>
      </w:r>
      <w:r w:rsidRPr="00BF72BD">
        <w:rPr>
          <w:rFonts w:ascii="PT Serif" w:hAnsi="PT Serif"/>
          <w:color w:val="111111"/>
          <w:sz w:val="26"/>
          <w:szCs w:val="26"/>
        </w:rPr>
        <w:t>π</w:t>
      </w:r>
      <w:r w:rsidRPr="00BF72BD">
        <w:rPr>
          <w:rFonts w:ascii="Cambria" w:hAnsi="Cambria" w:cs="Cambria"/>
          <w:color w:val="111111"/>
          <w:sz w:val="26"/>
          <w:szCs w:val="26"/>
        </w:rPr>
        <w:t>οίησαν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ἐ</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ῷ</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ὅ</w:t>
      </w:r>
      <w:r w:rsidRPr="00BF72BD">
        <w:rPr>
          <w:rFonts w:ascii="Cambria" w:hAnsi="Cambria" w:cs="Cambria"/>
          <w:color w:val="111111"/>
          <w:sz w:val="26"/>
          <w:szCs w:val="26"/>
        </w:rPr>
        <w:t>σα</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ἠ</w:t>
      </w:r>
      <w:r w:rsidRPr="00BF72BD">
        <w:rPr>
          <w:rFonts w:ascii="Cambria" w:hAnsi="Cambria" w:cs="Cambria"/>
          <w:color w:val="111111"/>
          <w:sz w:val="26"/>
          <w:szCs w:val="26"/>
        </w:rPr>
        <w:t>θέλησαν·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ο</w:t>
      </w:r>
      <w:r w:rsidRPr="00BF72BD">
        <w:rPr>
          <w:rFonts w:ascii="Times New Roman" w:hAnsi="Times New Roman" w:cs="Times New Roman"/>
          <w:color w:val="111111"/>
          <w:sz w:val="26"/>
          <w:szCs w:val="26"/>
        </w:rPr>
        <w:t>ὕ</w:t>
      </w:r>
      <w:r w:rsidRPr="00BF72BD">
        <w:rPr>
          <w:rFonts w:ascii="Cambria" w:hAnsi="Cambria" w:cs="Cambria"/>
          <w:color w:val="111111"/>
          <w:sz w:val="26"/>
          <w:szCs w:val="26"/>
        </w:rPr>
        <w:t>τως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ὁ</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υ</w:t>
      </w:r>
      <w:r w:rsidRPr="00BF72BD">
        <w:rPr>
          <w:rFonts w:ascii="Times New Roman" w:hAnsi="Times New Roman" w:cs="Times New Roman"/>
          <w:color w:val="111111"/>
          <w:sz w:val="26"/>
          <w:szCs w:val="26"/>
        </w:rPr>
        <w:t>ἱὸ</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το</w:t>
      </w:r>
      <w:r w:rsidRPr="00BF72BD">
        <w:rPr>
          <w:rFonts w:ascii="Times New Roman" w:hAnsi="Times New Roman" w:cs="Times New Roman"/>
          <w:color w:val="111111"/>
          <w:sz w:val="26"/>
          <w:szCs w:val="26"/>
        </w:rPr>
        <w:t>ῦ</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ἀ</w:t>
      </w:r>
      <w:r w:rsidRPr="00BF72BD">
        <w:rPr>
          <w:rFonts w:ascii="Cambria" w:hAnsi="Cambria" w:cs="Cambria"/>
          <w:color w:val="111111"/>
          <w:sz w:val="26"/>
          <w:szCs w:val="26"/>
        </w:rPr>
        <w:t>νθρώ</w:t>
      </w:r>
      <w:r w:rsidRPr="00BF72BD">
        <w:rPr>
          <w:rFonts w:ascii="PT Serif" w:hAnsi="PT Serif" w:cs="PT Serif"/>
          <w:color w:val="111111"/>
          <w:sz w:val="26"/>
          <w:szCs w:val="26"/>
        </w:rPr>
        <w:t>π</w:t>
      </w:r>
      <w:r w:rsidRPr="00BF72BD">
        <w:rPr>
          <w:rFonts w:ascii="Cambria" w:hAnsi="Cambria" w:cs="Cambria"/>
          <w:color w:val="111111"/>
          <w:sz w:val="26"/>
          <w:szCs w:val="26"/>
        </w:rPr>
        <w:t>ου</w:t>
      </w:r>
      <w:r w:rsidRPr="00BF72BD">
        <w:rPr>
          <w:rFonts w:ascii="PT Serif" w:hAnsi="PT Serif"/>
          <w:color w:val="111111"/>
          <w:sz w:val="26"/>
          <w:szCs w:val="26"/>
          <w:lang w:val="la-Latn"/>
        </w:rPr>
        <w:t xml:space="preserve"> </w:t>
      </w:r>
      <w:r w:rsidRPr="00BF72BD">
        <w:rPr>
          <w:rFonts w:ascii="PT Serif" w:hAnsi="PT Serif" w:cs="PT Serif"/>
          <w:color w:val="111111"/>
          <w:sz w:val="26"/>
          <w:szCs w:val="26"/>
        </w:rPr>
        <w:t>μ</w:t>
      </w:r>
      <w:r w:rsidRPr="00BF72BD">
        <w:rPr>
          <w:rFonts w:ascii="Cambria" w:hAnsi="Cambria" w:cs="Cambria"/>
          <w:color w:val="111111"/>
          <w:sz w:val="26"/>
          <w:szCs w:val="26"/>
        </w:rPr>
        <w:t>έλλει</w:t>
      </w:r>
      <w:r w:rsidRPr="00BF72BD">
        <w:rPr>
          <w:rFonts w:ascii="PT Serif" w:hAnsi="PT Serif"/>
          <w:color w:val="111111"/>
          <w:sz w:val="26"/>
          <w:szCs w:val="26"/>
          <w:lang w:val="la-Latn"/>
        </w:rPr>
        <w:t xml:space="preserve"> </w:t>
      </w:r>
      <w:r w:rsidRPr="00BF72BD">
        <w:rPr>
          <w:rFonts w:ascii="PT Serif" w:hAnsi="PT Serif" w:cs="PT Serif"/>
          <w:color w:val="111111"/>
          <w:sz w:val="26"/>
          <w:szCs w:val="26"/>
        </w:rPr>
        <w:t>π</w:t>
      </w:r>
      <w:r w:rsidRPr="00BF72BD">
        <w:rPr>
          <w:rFonts w:ascii="Cambria" w:hAnsi="Cambria" w:cs="Cambria"/>
          <w:color w:val="111111"/>
          <w:sz w:val="26"/>
          <w:szCs w:val="26"/>
        </w:rPr>
        <w:t>άσχειν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ὑ</w:t>
      </w:r>
      <w:r w:rsidRPr="00BF72BD">
        <w:rPr>
          <w:rFonts w:ascii="PT Serif" w:hAnsi="PT Serif"/>
          <w:color w:val="111111"/>
          <w:sz w:val="26"/>
          <w:szCs w:val="26"/>
        </w:rPr>
        <w:t>π</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ῶ</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τότε</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συν</w:t>
      </w:r>
      <w:r w:rsidRPr="00BF72BD">
        <w:rPr>
          <w:rFonts w:ascii="Times New Roman" w:hAnsi="Times New Roman" w:cs="Times New Roman"/>
          <w:color w:val="111111"/>
          <w:sz w:val="26"/>
          <w:szCs w:val="26"/>
        </w:rPr>
        <w:t>ῆ</w:t>
      </w:r>
      <w:r w:rsidRPr="00BF72BD">
        <w:rPr>
          <w:rFonts w:ascii="Cambria" w:hAnsi="Cambria" w:cs="Cambria"/>
          <w:color w:val="111111"/>
          <w:sz w:val="26"/>
          <w:szCs w:val="26"/>
        </w:rPr>
        <w:t>καν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ο</w:t>
      </w:r>
      <w:r w:rsidRPr="00BF72BD">
        <w:rPr>
          <w:rFonts w:ascii="Times New Roman" w:hAnsi="Times New Roman" w:cs="Times New Roman"/>
          <w:color w:val="111111"/>
          <w:sz w:val="26"/>
          <w:szCs w:val="26"/>
        </w:rPr>
        <w:t>ἱ</w:t>
      </w:r>
      <w:r w:rsidRPr="00BF72BD">
        <w:rPr>
          <w:rFonts w:ascii="PT Serif" w:hAnsi="PT Serif"/>
          <w:color w:val="111111"/>
          <w:sz w:val="26"/>
          <w:szCs w:val="26"/>
          <w:lang w:val="la-Latn"/>
        </w:rPr>
        <w:t xml:space="preserve"> </w:t>
      </w:r>
      <w:r w:rsidRPr="00BF72BD">
        <w:rPr>
          <w:rFonts w:ascii="PT Serif" w:hAnsi="PT Serif"/>
          <w:color w:val="111111"/>
          <w:sz w:val="26"/>
          <w:szCs w:val="26"/>
        </w:rPr>
        <w:t>μ</w:t>
      </w:r>
      <w:r w:rsidRPr="00BF72BD">
        <w:rPr>
          <w:rFonts w:ascii="Cambria" w:hAnsi="Cambria" w:cs="Cambria"/>
          <w:color w:val="111111"/>
          <w:sz w:val="26"/>
          <w:szCs w:val="26"/>
        </w:rPr>
        <w:t>αθητα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ὅ</w:t>
      </w:r>
      <w:r w:rsidRPr="00BF72BD">
        <w:rPr>
          <w:rFonts w:ascii="Cambria" w:hAnsi="Cambria" w:cs="Cambria"/>
          <w:color w:val="111111"/>
          <w:sz w:val="26"/>
          <w:szCs w:val="26"/>
        </w:rPr>
        <w:t>τι</w:t>
      </w:r>
      <w:r w:rsidRPr="00BF72BD">
        <w:rPr>
          <w:rFonts w:ascii="PT Serif" w:hAnsi="PT Serif"/>
          <w:color w:val="111111"/>
          <w:sz w:val="26"/>
          <w:szCs w:val="26"/>
          <w:lang w:val="la-Latn"/>
        </w:rPr>
        <w:t xml:space="preserve"> </w:t>
      </w:r>
      <w:r w:rsidRPr="00BF72BD">
        <w:rPr>
          <w:rFonts w:ascii="PT Serif" w:hAnsi="PT Serif" w:cs="PT Serif"/>
          <w:color w:val="111111"/>
          <w:sz w:val="26"/>
          <w:szCs w:val="26"/>
        </w:rPr>
        <w:t>π</w:t>
      </w:r>
      <w:r w:rsidRPr="00BF72BD">
        <w:rPr>
          <w:rFonts w:ascii="Cambria" w:hAnsi="Cambria" w:cs="Cambria"/>
          <w:color w:val="111111"/>
          <w:sz w:val="26"/>
          <w:szCs w:val="26"/>
        </w:rPr>
        <w:t>ερ</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Ἰ</w:t>
      </w:r>
      <w:r w:rsidRPr="00BF72BD">
        <w:rPr>
          <w:rFonts w:ascii="Cambria" w:hAnsi="Cambria" w:cs="Cambria"/>
          <w:color w:val="111111"/>
          <w:sz w:val="26"/>
          <w:szCs w:val="26"/>
        </w:rPr>
        <w:t>ωάννου</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το</w:t>
      </w:r>
      <w:r w:rsidRPr="00BF72BD">
        <w:rPr>
          <w:rFonts w:ascii="Times New Roman" w:hAnsi="Times New Roman" w:cs="Times New Roman"/>
          <w:color w:val="111111"/>
          <w:sz w:val="26"/>
          <w:szCs w:val="26"/>
        </w:rPr>
        <w:t>ῦ</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βα</w:t>
      </w:r>
      <w:r w:rsidRPr="00BF72BD">
        <w:rPr>
          <w:rFonts w:ascii="PT Serif" w:hAnsi="PT Serif" w:cs="PT Serif"/>
          <w:color w:val="111111"/>
          <w:sz w:val="26"/>
          <w:szCs w:val="26"/>
        </w:rPr>
        <w:t>π</w:t>
      </w:r>
      <w:r w:rsidRPr="00BF72BD">
        <w:rPr>
          <w:rFonts w:ascii="Cambria" w:hAnsi="Cambria" w:cs="Cambria"/>
          <w:color w:val="111111"/>
          <w:sz w:val="26"/>
          <w:szCs w:val="26"/>
        </w:rPr>
        <w:t>τιστο</w:t>
      </w:r>
      <w:r w:rsidRPr="00BF72BD">
        <w:rPr>
          <w:rFonts w:ascii="Times New Roman" w:hAnsi="Times New Roman" w:cs="Times New Roman"/>
          <w:color w:val="111111"/>
          <w:sz w:val="26"/>
          <w:szCs w:val="26"/>
        </w:rPr>
        <w:t>ῦ</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ε</w:t>
      </w:r>
      <w:r w:rsidRPr="00BF72BD">
        <w:rPr>
          <w:rFonts w:ascii="Times New Roman" w:hAnsi="Times New Roman" w:cs="Times New Roman"/>
          <w:color w:val="111111"/>
          <w:sz w:val="26"/>
          <w:szCs w:val="26"/>
        </w:rPr>
        <w:t>ἶ</w:t>
      </w:r>
      <w:r w:rsidRPr="00BF72BD">
        <w:rPr>
          <w:rFonts w:ascii="PT Serif" w:hAnsi="PT Serif"/>
          <w:color w:val="111111"/>
          <w:sz w:val="26"/>
          <w:szCs w:val="26"/>
        </w:rPr>
        <w:t>π</w:t>
      </w:r>
      <w:r w:rsidRPr="00BF72BD">
        <w:rPr>
          <w:rFonts w:ascii="Cambria" w:hAnsi="Cambria" w:cs="Cambria"/>
          <w:color w:val="111111"/>
          <w:sz w:val="26"/>
          <w:szCs w:val="26"/>
        </w:rPr>
        <w:t>εν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το</w:t>
      </w:r>
      <w:r w:rsidRPr="00BF72BD">
        <w:rPr>
          <w:rFonts w:ascii="Times New Roman" w:hAnsi="Times New Roman" w:cs="Times New Roman"/>
          <w:color w:val="111111"/>
          <w:sz w:val="26"/>
          <w:szCs w:val="26"/>
        </w:rPr>
        <w:t>ῖ</w:t>
      </w:r>
      <w:r w:rsidRPr="00BF72BD">
        <w:rPr>
          <w:rFonts w:ascii="Cambria" w:hAnsi="Cambria" w:cs="Cambria"/>
          <w:color w:val="111111"/>
          <w:sz w:val="26"/>
          <w:szCs w:val="26"/>
        </w:rPr>
        <w:t>ς</w:t>
      </w:r>
      <w:r w:rsidRPr="00BF72BD">
        <w:rPr>
          <w:rFonts w:ascii="PT Serif" w:hAnsi="PT Serif"/>
          <w:color w:val="111111"/>
          <w:sz w:val="26"/>
          <w:szCs w:val="26"/>
          <w:lang w:val="la-Latn"/>
        </w:rPr>
        <w:t>. </w:t>
      </w:r>
    </w:p>
    <w:p w14:paraId="1D37DA2E" w14:textId="77777777" w:rsidR="00BF72BD" w:rsidRPr="00BF72BD" w:rsidRDefault="00BF72BD" w:rsidP="00BF72BD">
      <w:pPr>
        <w:jc w:val="both"/>
        <w:rPr>
          <w:rFonts w:ascii="PT Serif" w:hAnsi="PT Serif"/>
          <w:color w:val="111111"/>
          <w:sz w:val="26"/>
          <w:szCs w:val="26"/>
          <w:lang w:val="la-Latn"/>
        </w:rPr>
      </w:pP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Segoe UI Symbol" w:hAnsi="Segoe UI Symbol" w:cs="Segoe UI Symbol"/>
          <w:color w:val="111111"/>
          <w:sz w:val="26"/>
          <w:szCs w:val="26"/>
          <w:lang w:val="la-Latn"/>
        </w:rPr>
        <w:t>⸀</w:t>
      </w:r>
      <w:r w:rsidRPr="00BF72BD">
        <w:rPr>
          <w:rFonts w:ascii="Times New Roman" w:hAnsi="Times New Roman" w:cs="Times New Roman"/>
          <w:color w:val="111111"/>
          <w:sz w:val="26"/>
          <w:szCs w:val="26"/>
        </w:rPr>
        <w:t>ἐ</w:t>
      </w:r>
      <w:r w:rsidRPr="00BF72BD">
        <w:rPr>
          <w:rFonts w:ascii="Cambria" w:hAnsi="Cambria" w:cs="Cambria"/>
          <w:color w:val="111111"/>
          <w:sz w:val="26"/>
          <w:szCs w:val="26"/>
        </w:rPr>
        <w:t>λθόντων</w:t>
      </w:r>
      <w:r w:rsidRPr="00BF72BD">
        <w:rPr>
          <w:rFonts w:ascii="PT Serif" w:hAnsi="PT Serif"/>
          <w:color w:val="111111"/>
          <w:sz w:val="26"/>
          <w:szCs w:val="26"/>
          <w:lang w:val="la-Latn"/>
        </w:rPr>
        <w:t xml:space="preserve"> </w:t>
      </w:r>
      <w:r w:rsidRPr="00BF72BD">
        <w:rPr>
          <w:rFonts w:ascii="PT Serif" w:hAnsi="PT Serif" w:cs="PT Serif"/>
          <w:color w:val="111111"/>
          <w:sz w:val="26"/>
          <w:szCs w:val="26"/>
        </w:rPr>
        <w:t>π</w:t>
      </w:r>
      <w:r w:rsidRPr="00BF72BD">
        <w:rPr>
          <w:rFonts w:ascii="Cambria" w:hAnsi="Cambria" w:cs="Cambria"/>
          <w:color w:val="111111"/>
          <w:sz w:val="26"/>
          <w:szCs w:val="26"/>
        </w:rPr>
        <w:t>ρ</w:t>
      </w:r>
      <w:r w:rsidRPr="00BF72BD">
        <w:rPr>
          <w:rFonts w:ascii="Times New Roman" w:hAnsi="Times New Roman" w:cs="Times New Roman"/>
          <w:color w:val="111111"/>
          <w:sz w:val="26"/>
          <w:szCs w:val="26"/>
        </w:rPr>
        <w:t>ὸ</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ὸ</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ὄ</w:t>
      </w:r>
      <w:r w:rsidRPr="00BF72BD">
        <w:rPr>
          <w:rFonts w:ascii="Cambria" w:hAnsi="Cambria" w:cs="Cambria"/>
          <w:color w:val="111111"/>
          <w:sz w:val="26"/>
          <w:szCs w:val="26"/>
        </w:rPr>
        <w:t>χλον</w:t>
      </w:r>
      <w:r w:rsidRPr="00BF72BD">
        <w:rPr>
          <w:rFonts w:ascii="PT Serif" w:hAnsi="PT Serif"/>
          <w:color w:val="111111"/>
          <w:sz w:val="26"/>
          <w:szCs w:val="26"/>
          <w:lang w:val="la-Latn"/>
        </w:rPr>
        <w:t xml:space="preserve"> </w:t>
      </w:r>
      <w:r w:rsidRPr="00BF72BD">
        <w:rPr>
          <w:rFonts w:ascii="PT Serif" w:hAnsi="PT Serif" w:cs="PT Serif"/>
          <w:color w:val="111111"/>
          <w:sz w:val="26"/>
          <w:szCs w:val="26"/>
        </w:rPr>
        <w:t>π</w:t>
      </w:r>
      <w:r w:rsidRPr="00BF72BD">
        <w:rPr>
          <w:rFonts w:ascii="Cambria" w:hAnsi="Cambria" w:cs="Cambria"/>
          <w:color w:val="111111"/>
          <w:sz w:val="26"/>
          <w:szCs w:val="26"/>
        </w:rPr>
        <w:t>ροσ</w:t>
      </w:r>
      <w:r w:rsidRPr="00BF72BD">
        <w:rPr>
          <w:rFonts w:ascii="Times New Roman" w:hAnsi="Times New Roman" w:cs="Times New Roman"/>
          <w:color w:val="111111"/>
          <w:sz w:val="26"/>
          <w:szCs w:val="26"/>
        </w:rPr>
        <w:t>ῆ</w:t>
      </w:r>
      <w:r w:rsidRPr="00BF72BD">
        <w:rPr>
          <w:rFonts w:ascii="Cambria" w:hAnsi="Cambria" w:cs="Cambria"/>
          <w:color w:val="111111"/>
          <w:sz w:val="26"/>
          <w:szCs w:val="26"/>
        </w:rPr>
        <w:t>λθεν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ῷ</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ἄ</w:t>
      </w:r>
      <w:r w:rsidRPr="00BF72BD">
        <w:rPr>
          <w:rFonts w:ascii="Cambria" w:hAnsi="Cambria" w:cs="Cambria"/>
          <w:color w:val="111111"/>
          <w:sz w:val="26"/>
          <w:szCs w:val="26"/>
        </w:rPr>
        <w:t>νθρω</w:t>
      </w:r>
      <w:r w:rsidRPr="00BF72BD">
        <w:rPr>
          <w:rFonts w:ascii="PT Serif" w:hAnsi="PT Serif" w:cs="PT Serif"/>
          <w:color w:val="111111"/>
          <w:sz w:val="26"/>
          <w:szCs w:val="26"/>
        </w:rPr>
        <w:t>π</w:t>
      </w:r>
      <w:r w:rsidRPr="00BF72BD">
        <w:rPr>
          <w:rFonts w:ascii="Cambria" w:hAnsi="Cambria" w:cs="Cambria"/>
          <w:color w:val="111111"/>
          <w:sz w:val="26"/>
          <w:szCs w:val="26"/>
        </w:rPr>
        <w:t>ος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γονυ</w:t>
      </w:r>
      <w:r w:rsidRPr="00BF72BD">
        <w:rPr>
          <w:rFonts w:ascii="PT Serif" w:hAnsi="PT Serif" w:cs="PT Serif"/>
          <w:color w:val="111111"/>
          <w:sz w:val="26"/>
          <w:szCs w:val="26"/>
        </w:rPr>
        <w:t>π</w:t>
      </w:r>
      <w:r w:rsidRPr="00BF72BD">
        <w:rPr>
          <w:rFonts w:ascii="Cambria" w:hAnsi="Cambria" w:cs="Cambria"/>
          <w:color w:val="111111"/>
          <w:sz w:val="26"/>
          <w:szCs w:val="26"/>
        </w:rPr>
        <w:t>ετ</w:t>
      </w:r>
      <w:r w:rsidRPr="00BF72BD">
        <w:rPr>
          <w:rFonts w:ascii="Times New Roman" w:hAnsi="Times New Roman" w:cs="Times New Roman"/>
          <w:color w:val="111111"/>
          <w:sz w:val="26"/>
          <w:szCs w:val="26"/>
        </w:rPr>
        <w:t>ῶ</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ὸ</w:t>
      </w:r>
      <w:r w:rsidRPr="00BF72BD">
        <w:rPr>
          <w:rFonts w:ascii="Cambria" w:hAnsi="Cambria" w:cs="Cambria"/>
          <w:color w:val="111111"/>
          <w:sz w:val="26"/>
          <w:szCs w:val="26"/>
        </w:rPr>
        <w:t>ν</w:t>
      </w:r>
      <w:r w:rsidRPr="00BF72BD">
        <w:rPr>
          <w:rFonts w:ascii="PT Serif" w:hAnsi="PT Serif"/>
          <w:color w:val="111111"/>
          <w:sz w:val="26"/>
          <w:szCs w:val="26"/>
          <w:lang w:val="la-Latn"/>
        </w:rPr>
        <w:t>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λέγων·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Κύριε</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ἐ</w:t>
      </w:r>
      <w:r w:rsidRPr="00BF72BD">
        <w:rPr>
          <w:rFonts w:ascii="Cambria" w:hAnsi="Cambria" w:cs="Cambria"/>
          <w:color w:val="111111"/>
          <w:sz w:val="26"/>
          <w:szCs w:val="26"/>
        </w:rPr>
        <w:t>λέησόν</w:t>
      </w:r>
      <w:r w:rsidRPr="00BF72BD">
        <w:rPr>
          <w:rFonts w:ascii="PT Serif" w:hAnsi="PT Serif"/>
          <w:color w:val="111111"/>
          <w:sz w:val="26"/>
          <w:szCs w:val="26"/>
          <w:lang w:val="la-Latn"/>
        </w:rPr>
        <w:t xml:space="preserve"> </w:t>
      </w:r>
      <w:r w:rsidRPr="00BF72BD">
        <w:rPr>
          <w:rFonts w:ascii="PT Serif" w:hAnsi="PT Serif" w:cs="PT Serif"/>
          <w:color w:val="111111"/>
          <w:sz w:val="26"/>
          <w:szCs w:val="26"/>
        </w:rPr>
        <w:t>μ</w:t>
      </w:r>
      <w:r w:rsidRPr="00BF72BD">
        <w:rPr>
          <w:rFonts w:ascii="Cambria" w:hAnsi="Cambria" w:cs="Cambria"/>
          <w:color w:val="111111"/>
          <w:sz w:val="26"/>
          <w:szCs w:val="26"/>
        </w:rPr>
        <w:t>ου</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ὸ</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υ</w:t>
      </w:r>
      <w:r w:rsidRPr="00BF72BD">
        <w:rPr>
          <w:rFonts w:ascii="Times New Roman" w:hAnsi="Times New Roman" w:cs="Times New Roman"/>
          <w:color w:val="111111"/>
          <w:sz w:val="26"/>
          <w:szCs w:val="26"/>
        </w:rPr>
        <w:t>ἱ</w:t>
      </w:r>
      <w:r w:rsidRPr="00BF72BD">
        <w:rPr>
          <w:rFonts w:ascii="Cambria" w:hAnsi="Cambria" w:cs="Cambria"/>
          <w:color w:val="111111"/>
          <w:sz w:val="26"/>
          <w:szCs w:val="26"/>
        </w:rPr>
        <w:t>όν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ὅ</w:t>
      </w:r>
      <w:r w:rsidRPr="00BF72BD">
        <w:rPr>
          <w:rFonts w:ascii="Cambria" w:hAnsi="Cambria" w:cs="Cambria"/>
          <w:color w:val="111111"/>
          <w:sz w:val="26"/>
          <w:szCs w:val="26"/>
        </w:rPr>
        <w:t>τι</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σεληνιάζεται</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κακ</w:t>
      </w:r>
      <w:r w:rsidRPr="00BF72BD">
        <w:rPr>
          <w:rFonts w:ascii="Times New Roman" w:hAnsi="Times New Roman" w:cs="Times New Roman"/>
          <w:color w:val="111111"/>
          <w:sz w:val="26"/>
          <w:szCs w:val="26"/>
        </w:rPr>
        <w:t>ῶ</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Segoe UI Symbol" w:hAnsi="Segoe UI Symbol" w:cs="Segoe UI Symbol"/>
          <w:color w:val="111111"/>
          <w:sz w:val="26"/>
          <w:szCs w:val="26"/>
          <w:lang w:val="la-Latn"/>
        </w:rPr>
        <w:t>⸀</w:t>
      </w:r>
      <w:r w:rsidRPr="00BF72BD">
        <w:rPr>
          <w:rFonts w:ascii="PT Serif" w:hAnsi="PT Serif"/>
          <w:color w:val="111111"/>
          <w:sz w:val="26"/>
          <w:szCs w:val="26"/>
        </w:rPr>
        <w:t>π</w:t>
      </w:r>
      <w:r w:rsidRPr="00BF72BD">
        <w:rPr>
          <w:rFonts w:ascii="Cambria" w:hAnsi="Cambria" w:cs="Cambria"/>
          <w:color w:val="111111"/>
          <w:sz w:val="26"/>
          <w:szCs w:val="26"/>
        </w:rPr>
        <w:t>άσχει</w:t>
      </w:r>
      <w:r w:rsidRPr="00BF72BD">
        <w:rPr>
          <w:rFonts w:ascii="PT Serif" w:hAnsi="PT Serif"/>
          <w:color w:val="111111"/>
          <w:sz w:val="26"/>
          <w:szCs w:val="26"/>
          <w:lang w:val="la-Latn"/>
        </w:rPr>
        <w:t xml:space="preserve">, </w:t>
      </w:r>
      <w:r w:rsidRPr="00BF72BD">
        <w:rPr>
          <w:rFonts w:ascii="PT Serif" w:hAnsi="PT Serif" w:cs="PT Serif"/>
          <w:color w:val="111111"/>
          <w:sz w:val="26"/>
          <w:szCs w:val="26"/>
        </w:rPr>
        <w:t>π</w:t>
      </w:r>
      <w:r w:rsidRPr="00BF72BD">
        <w:rPr>
          <w:rFonts w:ascii="Cambria" w:hAnsi="Cambria" w:cs="Cambria"/>
          <w:color w:val="111111"/>
          <w:sz w:val="26"/>
          <w:szCs w:val="26"/>
        </w:rPr>
        <w:t>ολλάκις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γ</w:t>
      </w:r>
      <w:r w:rsidRPr="00BF72BD">
        <w:rPr>
          <w:rFonts w:ascii="Times New Roman" w:hAnsi="Times New Roman" w:cs="Times New Roman"/>
          <w:color w:val="111111"/>
          <w:sz w:val="26"/>
          <w:szCs w:val="26"/>
        </w:rPr>
        <w:t>ὰ</w:t>
      </w:r>
      <w:r w:rsidRPr="00BF72BD">
        <w:rPr>
          <w:rFonts w:ascii="Cambria" w:hAnsi="Cambria" w:cs="Cambria"/>
          <w:color w:val="111111"/>
          <w:sz w:val="26"/>
          <w:szCs w:val="26"/>
        </w:rPr>
        <w:t>ρ</w:t>
      </w:r>
      <w:r w:rsidRPr="00BF72BD">
        <w:rPr>
          <w:rFonts w:ascii="PT Serif" w:hAnsi="PT Serif"/>
          <w:color w:val="111111"/>
          <w:sz w:val="26"/>
          <w:szCs w:val="26"/>
          <w:lang w:val="la-Latn"/>
        </w:rPr>
        <w:t xml:space="preserve"> </w:t>
      </w:r>
      <w:r w:rsidRPr="00BF72BD">
        <w:rPr>
          <w:rFonts w:ascii="PT Serif" w:hAnsi="PT Serif" w:cs="PT Serif"/>
          <w:color w:val="111111"/>
          <w:sz w:val="26"/>
          <w:szCs w:val="26"/>
        </w:rPr>
        <w:t>π</w:t>
      </w:r>
      <w:r w:rsidRPr="00BF72BD">
        <w:rPr>
          <w:rFonts w:ascii="Cambria" w:hAnsi="Cambria" w:cs="Cambria"/>
          <w:color w:val="111111"/>
          <w:sz w:val="26"/>
          <w:szCs w:val="26"/>
        </w:rPr>
        <w:t>ί</w:t>
      </w:r>
      <w:r w:rsidRPr="00BF72BD">
        <w:rPr>
          <w:rFonts w:ascii="PT Serif" w:hAnsi="PT Serif" w:cs="PT Serif"/>
          <w:color w:val="111111"/>
          <w:sz w:val="26"/>
          <w:szCs w:val="26"/>
        </w:rPr>
        <w:t>π</w:t>
      </w:r>
      <w:r w:rsidRPr="00BF72BD">
        <w:rPr>
          <w:rFonts w:ascii="Cambria" w:hAnsi="Cambria" w:cs="Cambria"/>
          <w:color w:val="111111"/>
          <w:sz w:val="26"/>
          <w:szCs w:val="26"/>
        </w:rPr>
        <w:t>τει</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ε</w:t>
      </w:r>
      <w:r w:rsidRPr="00BF72BD">
        <w:rPr>
          <w:rFonts w:ascii="Times New Roman" w:hAnsi="Times New Roman" w:cs="Times New Roman"/>
          <w:color w:val="111111"/>
          <w:sz w:val="26"/>
          <w:szCs w:val="26"/>
        </w:rPr>
        <w:t>ἰ</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ὸ</w:t>
      </w:r>
      <w:r w:rsidRPr="00BF72BD">
        <w:rPr>
          <w:rFonts w:ascii="PT Serif" w:hAnsi="PT Serif"/>
          <w:color w:val="111111"/>
          <w:sz w:val="26"/>
          <w:szCs w:val="26"/>
          <w:lang w:val="la-Latn"/>
        </w:rPr>
        <w:t xml:space="preserve"> </w:t>
      </w:r>
      <w:r w:rsidRPr="00BF72BD">
        <w:rPr>
          <w:rFonts w:ascii="PT Serif" w:hAnsi="PT Serif"/>
          <w:color w:val="111111"/>
          <w:sz w:val="26"/>
          <w:szCs w:val="26"/>
        </w:rPr>
        <w:t>π</w:t>
      </w:r>
      <w:r w:rsidRPr="00BF72BD">
        <w:rPr>
          <w:rFonts w:ascii="Times New Roman" w:hAnsi="Times New Roman" w:cs="Times New Roman"/>
          <w:color w:val="111111"/>
          <w:sz w:val="26"/>
          <w:szCs w:val="26"/>
        </w:rPr>
        <w:t>ῦ</w:t>
      </w:r>
      <w:r w:rsidRPr="00BF72BD">
        <w:rPr>
          <w:rFonts w:ascii="Cambria" w:hAnsi="Cambria" w:cs="Cambria"/>
          <w:color w:val="111111"/>
          <w:sz w:val="26"/>
          <w:szCs w:val="26"/>
        </w:rPr>
        <w:t>ρ</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PT Serif" w:hAnsi="PT Serif"/>
          <w:color w:val="111111"/>
          <w:sz w:val="26"/>
          <w:szCs w:val="26"/>
        </w:rPr>
        <w:t>π</w:t>
      </w:r>
      <w:r w:rsidRPr="00BF72BD">
        <w:rPr>
          <w:rFonts w:ascii="Cambria" w:hAnsi="Cambria" w:cs="Cambria"/>
          <w:color w:val="111111"/>
          <w:sz w:val="26"/>
          <w:szCs w:val="26"/>
        </w:rPr>
        <w:t>ολλάκις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ε</w:t>
      </w:r>
      <w:r w:rsidRPr="00BF72BD">
        <w:rPr>
          <w:rFonts w:ascii="Times New Roman" w:hAnsi="Times New Roman" w:cs="Times New Roman"/>
          <w:color w:val="111111"/>
          <w:sz w:val="26"/>
          <w:szCs w:val="26"/>
        </w:rPr>
        <w:t>ἰ</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ὸ</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ὕ</w:t>
      </w:r>
      <w:r w:rsidRPr="00BF72BD">
        <w:rPr>
          <w:rFonts w:ascii="Cambria" w:hAnsi="Cambria" w:cs="Cambria"/>
          <w:color w:val="111111"/>
          <w:sz w:val="26"/>
          <w:szCs w:val="26"/>
        </w:rPr>
        <w:t>δωρ</w:t>
      </w:r>
      <w:r w:rsidRPr="00BF72BD">
        <w:rPr>
          <w:rFonts w:ascii="PT Serif" w:hAnsi="PT Serif"/>
          <w:color w:val="111111"/>
          <w:sz w:val="26"/>
          <w:szCs w:val="26"/>
          <w:lang w:val="la-Latn"/>
        </w:rPr>
        <w:t>.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PT Serif" w:hAnsi="PT Serif"/>
          <w:color w:val="111111"/>
          <w:sz w:val="26"/>
          <w:szCs w:val="26"/>
        </w:rPr>
        <w:t>π</w:t>
      </w:r>
      <w:r w:rsidRPr="00BF72BD">
        <w:rPr>
          <w:rFonts w:ascii="Cambria" w:hAnsi="Cambria" w:cs="Cambria"/>
          <w:color w:val="111111"/>
          <w:sz w:val="26"/>
          <w:szCs w:val="26"/>
        </w:rPr>
        <w:t>ροσήνεγκα</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ὸ</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το</w:t>
      </w:r>
      <w:r w:rsidRPr="00BF72BD">
        <w:rPr>
          <w:rFonts w:ascii="Times New Roman" w:hAnsi="Times New Roman" w:cs="Times New Roman"/>
          <w:color w:val="111111"/>
          <w:sz w:val="26"/>
          <w:szCs w:val="26"/>
        </w:rPr>
        <w:t>ῖ</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PT Serif" w:hAnsi="PT Serif" w:cs="PT Serif"/>
          <w:color w:val="111111"/>
          <w:sz w:val="26"/>
          <w:szCs w:val="26"/>
        </w:rPr>
        <w:t>μ</w:t>
      </w:r>
      <w:r w:rsidRPr="00BF72BD">
        <w:rPr>
          <w:rFonts w:ascii="Cambria" w:hAnsi="Cambria" w:cs="Cambria"/>
          <w:color w:val="111111"/>
          <w:sz w:val="26"/>
          <w:szCs w:val="26"/>
        </w:rPr>
        <w:t>αθητα</w:t>
      </w:r>
      <w:r w:rsidRPr="00BF72BD">
        <w:rPr>
          <w:rFonts w:ascii="Times New Roman" w:hAnsi="Times New Roman" w:cs="Times New Roman"/>
          <w:color w:val="111111"/>
          <w:sz w:val="26"/>
          <w:szCs w:val="26"/>
        </w:rPr>
        <w:t>ῖ</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σου</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ο</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κ</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ἠ</w:t>
      </w:r>
      <w:r w:rsidRPr="00BF72BD">
        <w:rPr>
          <w:rFonts w:ascii="Cambria" w:hAnsi="Cambria" w:cs="Cambria"/>
          <w:color w:val="111111"/>
          <w:sz w:val="26"/>
          <w:szCs w:val="26"/>
        </w:rPr>
        <w:t>δυνήθησαν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ὸ</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θερα</w:t>
      </w:r>
      <w:r w:rsidRPr="00BF72BD">
        <w:rPr>
          <w:rFonts w:ascii="PT Serif" w:hAnsi="PT Serif" w:cs="PT Serif"/>
          <w:color w:val="111111"/>
          <w:sz w:val="26"/>
          <w:szCs w:val="26"/>
        </w:rPr>
        <w:t>π</w:t>
      </w:r>
      <w:r w:rsidRPr="00BF72BD">
        <w:rPr>
          <w:rFonts w:ascii="Cambria" w:hAnsi="Cambria" w:cs="Cambria"/>
          <w:color w:val="111111"/>
          <w:sz w:val="26"/>
          <w:szCs w:val="26"/>
        </w:rPr>
        <w:t>ε</w:t>
      </w:r>
      <w:r w:rsidRPr="00BF72BD">
        <w:rPr>
          <w:rFonts w:ascii="Times New Roman" w:hAnsi="Times New Roman" w:cs="Times New Roman"/>
          <w:color w:val="111111"/>
          <w:sz w:val="26"/>
          <w:szCs w:val="26"/>
        </w:rPr>
        <w:t>ῦ</w:t>
      </w:r>
      <w:r w:rsidRPr="00BF72BD">
        <w:rPr>
          <w:rFonts w:ascii="Cambria" w:hAnsi="Cambria" w:cs="Cambria"/>
          <w:color w:val="111111"/>
          <w:sz w:val="26"/>
          <w:szCs w:val="26"/>
        </w:rPr>
        <w:t>σαι</w:t>
      </w:r>
      <w:r w:rsidRPr="00BF72BD">
        <w:rPr>
          <w:rFonts w:ascii="PT Serif" w:hAnsi="PT Serif"/>
          <w:color w:val="111111"/>
          <w:sz w:val="26"/>
          <w:szCs w:val="26"/>
          <w:lang w:val="la-Latn"/>
        </w:rPr>
        <w:t>. </w:t>
      </w:r>
      <w:r w:rsidRPr="00BF72BD">
        <w:rPr>
          <w:rFonts w:ascii="Times New Roman" w:hAnsi="Times New Roman" w:cs="Times New Roman"/>
          <w:color w:val="111111"/>
          <w:sz w:val="26"/>
          <w:szCs w:val="26"/>
        </w:rPr>
        <w:t>ἀ</w:t>
      </w:r>
      <w:r w:rsidRPr="00BF72BD">
        <w:rPr>
          <w:rFonts w:ascii="PT Serif" w:hAnsi="PT Serif"/>
          <w:color w:val="111111"/>
          <w:sz w:val="26"/>
          <w:szCs w:val="26"/>
        </w:rPr>
        <w:t>π</w:t>
      </w:r>
      <w:r w:rsidRPr="00BF72BD">
        <w:rPr>
          <w:rFonts w:ascii="Cambria" w:hAnsi="Cambria" w:cs="Cambria"/>
          <w:color w:val="111111"/>
          <w:sz w:val="26"/>
          <w:szCs w:val="26"/>
        </w:rPr>
        <w:t>οκριθε</w:t>
      </w:r>
      <w:r w:rsidRPr="00BF72BD">
        <w:rPr>
          <w:rFonts w:ascii="Times New Roman" w:hAnsi="Times New Roman" w:cs="Times New Roman"/>
          <w:color w:val="111111"/>
          <w:sz w:val="26"/>
          <w:szCs w:val="26"/>
        </w:rPr>
        <w:t>ὶ</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δ</w:t>
      </w:r>
      <w:r w:rsidRPr="00BF72BD">
        <w:rPr>
          <w:rFonts w:ascii="Times New Roman" w:hAnsi="Times New Roman" w:cs="Times New Roman"/>
          <w:color w:val="111111"/>
          <w:sz w:val="26"/>
          <w:szCs w:val="26"/>
        </w:rPr>
        <w:t>ὲ</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ὁ</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Ἰ</w:t>
      </w:r>
      <w:r w:rsidRPr="00BF72BD">
        <w:rPr>
          <w:rFonts w:ascii="Cambria" w:hAnsi="Cambria" w:cs="Cambria"/>
          <w:color w:val="111111"/>
          <w:sz w:val="26"/>
          <w:szCs w:val="26"/>
        </w:rPr>
        <w:t>ησο</w:t>
      </w:r>
      <w:r w:rsidRPr="00BF72BD">
        <w:rPr>
          <w:rFonts w:ascii="Times New Roman" w:hAnsi="Times New Roman" w:cs="Times New Roman"/>
          <w:color w:val="111111"/>
          <w:sz w:val="26"/>
          <w:szCs w:val="26"/>
        </w:rPr>
        <w:t>ῦ</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ε</w:t>
      </w:r>
      <w:r w:rsidRPr="00BF72BD">
        <w:rPr>
          <w:rFonts w:ascii="Times New Roman" w:hAnsi="Times New Roman" w:cs="Times New Roman"/>
          <w:color w:val="111111"/>
          <w:sz w:val="26"/>
          <w:szCs w:val="26"/>
        </w:rPr>
        <w:t>ἶ</w:t>
      </w:r>
      <w:r w:rsidRPr="00BF72BD">
        <w:rPr>
          <w:rFonts w:ascii="PT Serif" w:hAnsi="PT Serif"/>
          <w:color w:val="111111"/>
          <w:sz w:val="26"/>
          <w:szCs w:val="26"/>
        </w:rPr>
        <w:t>π</w:t>
      </w:r>
      <w:r w:rsidRPr="00BF72BD">
        <w:rPr>
          <w:rFonts w:ascii="Cambria" w:hAnsi="Cambria" w:cs="Cambria"/>
          <w:color w:val="111111"/>
          <w:sz w:val="26"/>
          <w:szCs w:val="26"/>
        </w:rPr>
        <w:t>εν·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Ὦ</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γενε</w:t>
      </w:r>
      <w:r w:rsidRPr="00BF72BD">
        <w:rPr>
          <w:rFonts w:ascii="Times New Roman" w:hAnsi="Times New Roman" w:cs="Times New Roman"/>
          <w:color w:val="111111"/>
          <w:sz w:val="26"/>
          <w:szCs w:val="26"/>
        </w:rPr>
        <w:t>ὰ</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ἄ</w:t>
      </w:r>
      <w:r w:rsidRPr="00BF72BD">
        <w:rPr>
          <w:rFonts w:ascii="PT Serif" w:hAnsi="PT Serif"/>
          <w:color w:val="111111"/>
          <w:sz w:val="26"/>
          <w:szCs w:val="26"/>
        </w:rPr>
        <w:t>π</w:t>
      </w:r>
      <w:r w:rsidRPr="00BF72BD">
        <w:rPr>
          <w:rFonts w:ascii="Cambria" w:hAnsi="Cambria" w:cs="Cambria"/>
          <w:color w:val="111111"/>
          <w:sz w:val="26"/>
          <w:szCs w:val="26"/>
        </w:rPr>
        <w:t>ιστος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διεστρα</w:t>
      </w:r>
      <w:r w:rsidRPr="00BF72BD">
        <w:rPr>
          <w:rFonts w:ascii="PT Serif" w:hAnsi="PT Serif" w:cs="PT Serif"/>
          <w:color w:val="111111"/>
          <w:sz w:val="26"/>
          <w:szCs w:val="26"/>
        </w:rPr>
        <w:t>μμ</w:t>
      </w:r>
      <w:r w:rsidRPr="00BF72BD">
        <w:rPr>
          <w:rFonts w:ascii="Cambria" w:hAnsi="Cambria" w:cs="Cambria"/>
          <w:color w:val="111111"/>
          <w:sz w:val="26"/>
          <w:szCs w:val="26"/>
        </w:rPr>
        <w:t>ένη</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ἕ</w:t>
      </w:r>
      <w:r w:rsidRPr="00BF72BD">
        <w:rPr>
          <w:rFonts w:ascii="Cambria" w:hAnsi="Cambria" w:cs="Cambria"/>
          <w:color w:val="111111"/>
          <w:sz w:val="26"/>
          <w:szCs w:val="26"/>
        </w:rPr>
        <w:t>ως</w:t>
      </w:r>
      <w:r w:rsidRPr="00BF72BD">
        <w:rPr>
          <w:rFonts w:ascii="PT Serif" w:hAnsi="PT Serif"/>
          <w:color w:val="111111"/>
          <w:sz w:val="26"/>
          <w:szCs w:val="26"/>
          <w:lang w:val="la-Latn"/>
        </w:rPr>
        <w:t xml:space="preserve"> </w:t>
      </w:r>
      <w:r w:rsidRPr="00BF72BD">
        <w:rPr>
          <w:rFonts w:ascii="PT Serif" w:hAnsi="PT Serif" w:cs="PT Serif"/>
          <w:color w:val="111111"/>
          <w:sz w:val="26"/>
          <w:szCs w:val="26"/>
        </w:rPr>
        <w:t>π</w:t>
      </w:r>
      <w:r w:rsidRPr="00BF72BD">
        <w:rPr>
          <w:rFonts w:ascii="Cambria" w:hAnsi="Cambria" w:cs="Cambria"/>
          <w:color w:val="111111"/>
          <w:sz w:val="26"/>
          <w:szCs w:val="26"/>
        </w:rPr>
        <w:t>ότε</w:t>
      </w:r>
      <w:r w:rsidRPr="00BF72BD">
        <w:rPr>
          <w:rFonts w:ascii="PT Serif" w:hAnsi="PT Serif"/>
          <w:color w:val="111111"/>
          <w:sz w:val="26"/>
          <w:szCs w:val="26"/>
          <w:lang w:val="la-Latn"/>
        </w:rPr>
        <w:t xml:space="preserve"> </w:t>
      </w:r>
      <w:r w:rsidRPr="00BF72BD">
        <w:rPr>
          <w:rFonts w:ascii="Segoe UI Symbol" w:hAnsi="Segoe UI Symbol" w:cs="Segoe UI Symbol"/>
          <w:color w:val="111111"/>
          <w:sz w:val="26"/>
          <w:szCs w:val="26"/>
          <w:lang w:val="la-Latn"/>
        </w:rPr>
        <w:t>⸂</w:t>
      </w:r>
      <w:r w:rsidRPr="00BF72BD">
        <w:rPr>
          <w:rFonts w:ascii="PT Serif" w:hAnsi="PT Serif"/>
          <w:color w:val="111111"/>
          <w:sz w:val="26"/>
          <w:szCs w:val="26"/>
        </w:rPr>
        <w:t>μ</w:t>
      </w:r>
      <w:r w:rsidRPr="00BF72BD">
        <w:rPr>
          <w:rFonts w:ascii="Cambria" w:hAnsi="Cambria" w:cs="Cambria"/>
          <w:color w:val="111111"/>
          <w:sz w:val="26"/>
          <w:szCs w:val="26"/>
        </w:rPr>
        <w:t>εθ</w:t>
      </w:r>
      <w:r w:rsidRPr="00BF72BD">
        <w:rPr>
          <w:rFonts w:ascii="PT Serif" w:hAnsi="PT Serif" w:cs="PT Serif"/>
          <w:color w:val="111111"/>
          <w:sz w:val="26"/>
          <w:szCs w:val="26"/>
          <w:lang w:val="la-Latn"/>
        </w:rPr>
        <w:t>’</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ὑ</w:t>
      </w:r>
      <w:r w:rsidRPr="00BF72BD">
        <w:rPr>
          <w:rFonts w:ascii="PT Serif" w:hAnsi="PT Serif"/>
          <w:color w:val="111111"/>
          <w:sz w:val="26"/>
          <w:szCs w:val="26"/>
        </w:rPr>
        <w:t>μ</w:t>
      </w:r>
      <w:r w:rsidRPr="00BF72BD">
        <w:rPr>
          <w:rFonts w:ascii="Times New Roman" w:hAnsi="Times New Roman" w:cs="Times New Roman"/>
          <w:color w:val="111111"/>
          <w:sz w:val="26"/>
          <w:szCs w:val="26"/>
        </w:rPr>
        <w:t>ῶ</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ἔ</w:t>
      </w:r>
      <w:r w:rsidRPr="00BF72BD">
        <w:rPr>
          <w:rFonts w:ascii="Cambria" w:hAnsi="Cambria" w:cs="Cambria"/>
          <w:color w:val="111111"/>
          <w:sz w:val="26"/>
          <w:szCs w:val="26"/>
        </w:rPr>
        <w:t>σο</w:t>
      </w:r>
      <w:r w:rsidRPr="00BF72BD">
        <w:rPr>
          <w:rFonts w:ascii="PT Serif" w:hAnsi="PT Serif" w:cs="PT Serif"/>
          <w:color w:val="111111"/>
          <w:sz w:val="26"/>
          <w:szCs w:val="26"/>
        </w:rPr>
        <w:t>μ</w:t>
      </w:r>
      <w:r w:rsidRPr="00BF72BD">
        <w:rPr>
          <w:rFonts w:ascii="Cambria" w:hAnsi="Cambria" w:cs="Cambria"/>
          <w:color w:val="111111"/>
          <w:sz w:val="26"/>
          <w:szCs w:val="26"/>
        </w:rPr>
        <w:t>αι</w:t>
      </w:r>
      <w:r w:rsidRPr="00BF72BD">
        <w:rPr>
          <w:rFonts w:ascii="Segoe UI Symbol" w:hAnsi="Segoe UI Symbol" w:cs="Segoe UI Symbol"/>
          <w:color w:val="111111"/>
          <w:sz w:val="26"/>
          <w:szCs w:val="26"/>
          <w:lang w:val="la-Latn"/>
        </w:rPr>
        <w:t>⸃</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ἕ</w:t>
      </w:r>
      <w:r w:rsidRPr="00BF72BD">
        <w:rPr>
          <w:rFonts w:ascii="Cambria" w:hAnsi="Cambria" w:cs="Cambria"/>
          <w:color w:val="111111"/>
          <w:sz w:val="26"/>
          <w:szCs w:val="26"/>
        </w:rPr>
        <w:t>ως</w:t>
      </w:r>
      <w:r w:rsidRPr="00BF72BD">
        <w:rPr>
          <w:rFonts w:ascii="PT Serif" w:hAnsi="PT Serif"/>
          <w:color w:val="111111"/>
          <w:sz w:val="26"/>
          <w:szCs w:val="26"/>
          <w:lang w:val="la-Latn"/>
        </w:rPr>
        <w:t xml:space="preserve"> </w:t>
      </w:r>
      <w:r w:rsidRPr="00BF72BD">
        <w:rPr>
          <w:rFonts w:ascii="PT Serif" w:hAnsi="PT Serif" w:cs="PT Serif"/>
          <w:color w:val="111111"/>
          <w:sz w:val="26"/>
          <w:szCs w:val="26"/>
        </w:rPr>
        <w:t>π</w:t>
      </w:r>
      <w:r w:rsidRPr="00BF72BD">
        <w:rPr>
          <w:rFonts w:ascii="Cambria" w:hAnsi="Cambria" w:cs="Cambria"/>
          <w:color w:val="111111"/>
          <w:sz w:val="26"/>
          <w:szCs w:val="26"/>
        </w:rPr>
        <w:t>ότε</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ἀ</w:t>
      </w:r>
      <w:r w:rsidRPr="00BF72BD">
        <w:rPr>
          <w:rFonts w:ascii="Cambria" w:hAnsi="Cambria" w:cs="Cambria"/>
          <w:color w:val="111111"/>
          <w:sz w:val="26"/>
          <w:szCs w:val="26"/>
        </w:rPr>
        <w:t>νέξο</w:t>
      </w:r>
      <w:r w:rsidRPr="00BF72BD">
        <w:rPr>
          <w:rFonts w:ascii="PT Serif" w:hAnsi="PT Serif" w:cs="PT Serif"/>
          <w:color w:val="111111"/>
          <w:sz w:val="26"/>
          <w:szCs w:val="26"/>
        </w:rPr>
        <w:t>μ</w:t>
      </w:r>
      <w:r w:rsidRPr="00BF72BD">
        <w:rPr>
          <w:rFonts w:ascii="Cambria" w:hAnsi="Cambria" w:cs="Cambria"/>
          <w:color w:val="111111"/>
          <w:sz w:val="26"/>
          <w:szCs w:val="26"/>
        </w:rPr>
        <w:t>αι</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ὑ</w:t>
      </w:r>
      <w:r w:rsidRPr="00BF72BD">
        <w:rPr>
          <w:rFonts w:ascii="PT Serif" w:hAnsi="PT Serif"/>
          <w:color w:val="111111"/>
          <w:sz w:val="26"/>
          <w:szCs w:val="26"/>
        </w:rPr>
        <w:t>μ</w:t>
      </w:r>
      <w:r w:rsidRPr="00BF72BD">
        <w:rPr>
          <w:rFonts w:ascii="Times New Roman" w:hAnsi="Times New Roman" w:cs="Times New Roman"/>
          <w:color w:val="111111"/>
          <w:sz w:val="26"/>
          <w:szCs w:val="26"/>
        </w:rPr>
        <w:t>ῶ</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φέρετέ</w:t>
      </w:r>
      <w:r w:rsidRPr="00BF72BD">
        <w:rPr>
          <w:rFonts w:ascii="PT Serif" w:hAnsi="PT Serif"/>
          <w:color w:val="111111"/>
          <w:sz w:val="26"/>
          <w:szCs w:val="26"/>
          <w:lang w:val="la-Latn"/>
        </w:rPr>
        <w:t xml:space="preserve"> </w:t>
      </w:r>
      <w:r w:rsidRPr="00BF72BD">
        <w:rPr>
          <w:rFonts w:ascii="PT Serif" w:hAnsi="PT Serif" w:cs="PT Serif"/>
          <w:color w:val="111111"/>
          <w:sz w:val="26"/>
          <w:szCs w:val="26"/>
        </w:rPr>
        <w:t>μ</w:t>
      </w:r>
      <w:r w:rsidRPr="00BF72BD">
        <w:rPr>
          <w:rFonts w:ascii="Cambria" w:hAnsi="Cambria" w:cs="Cambria"/>
          <w:color w:val="111111"/>
          <w:sz w:val="26"/>
          <w:szCs w:val="26"/>
        </w:rPr>
        <w:t>οι</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ὸ</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ὧ</w:t>
      </w:r>
      <w:r w:rsidRPr="00BF72BD">
        <w:rPr>
          <w:rFonts w:ascii="Cambria" w:hAnsi="Cambria" w:cs="Cambria"/>
          <w:color w:val="111111"/>
          <w:sz w:val="26"/>
          <w:szCs w:val="26"/>
        </w:rPr>
        <w:t>δε</w:t>
      </w:r>
      <w:r w:rsidRPr="00BF72BD">
        <w:rPr>
          <w:rFonts w:ascii="PT Serif" w:hAnsi="PT Serif"/>
          <w:color w:val="111111"/>
          <w:sz w:val="26"/>
          <w:szCs w:val="26"/>
          <w:lang w:val="la-Latn"/>
        </w:rPr>
        <w:t>.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ἐ</w:t>
      </w:r>
      <w:r w:rsidRPr="00BF72BD">
        <w:rPr>
          <w:rFonts w:ascii="PT Serif" w:hAnsi="PT Serif"/>
          <w:color w:val="111111"/>
          <w:sz w:val="26"/>
          <w:szCs w:val="26"/>
        </w:rPr>
        <w:t>π</w:t>
      </w:r>
      <w:r w:rsidRPr="00BF72BD">
        <w:rPr>
          <w:rFonts w:ascii="Cambria" w:hAnsi="Cambria" w:cs="Cambria"/>
          <w:color w:val="111111"/>
          <w:sz w:val="26"/>
          <w:szCs w:val="26"/>
        </w:rPr>
        <w:t>ετί</w:t>
      </w:r>
      <w:r w:rsidRPr="00BF72BD">
        <w:rPr>
          <w:rFonts w:ascii="PT Serif" w:hAnsi="PT Serif" w:cs="PT Serif"/>
          <w:color w:val="111111"/>
          <w:sz w:val="26"/>
          <w:szCs w:val="26"/>
        </w:rPr>
        <w:t>μ</w:t>
      </w:r>
      <w:r w:rsidRPr="00BF72BD">
        <w:rPr>
          <w:rFonts w:ascii="Cambria" w:hAnsi="Cambria" w:cs="Cambria"/>
          <w:color w:val="111111"/>
          <w:sz w:val="26"/>
          <w:szCs w:val="26"/>
        </w:rPr>
        <w:t>ησεν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ῷ</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ὁ</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Ἰ</w:t>
      </w:r>
      <w:r w:rsidRPr="00BF72BD">
        <w:rPr>
          <w:rFonts w:ascii="Cambria" w:hAnsi="Cambria" w:cs="Cambria"/>
          <w:color w:val="111111"/>
          <w:sz w:val="26"/>
          <w:szCs w:val="26"/>
        </w:rPr>
        <w:t>ησο</w:t>
      </w:r>
      <w:r w:rsidRPr="00BF72BD">
        <w:rPr>
          <w:rFonts w:ascii="Times New Roman" w:hAnsi="Times New Roman" w:cs="Times New Roman"/>
          <w:color w:val="111111"/>
          <w:sz w:val="26"/>
          <w:szCs w:val="26"/>
        </w:rPr>
        <w:t>ῦ</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ἐ</w:t>
      </w:r>
      <w:r w:rsidRPr="00BF72BD">
        <w:rPr>
          <w:rFonts w:ascii="Cambria" w:hAnsi="Cambria" w:cs="Cambria"/>
          <w:color w:val="111111"/>
          <w:sz w:val="26"/>
          <w:szCs w:val="26"/>
        </w:rPr>
        <w:t>ξ</w:t>
      </w:r>
      <w:r w:rsidRPr="00BF72BD">
        <w:rPr>
          <w:rFonts w:ascii="Times New Roman" w:hAnsi="Times New Roman" w:cs="Times New Roman"/>
          <w:color w:val="111111"/>
          <w:sz w:val="26"/>
          <w:szCs w:val="26"/>
        </w:rPr>
        <w:t>ῆ</w:t>
      </w:r>
      <w:r w:rsidRPr="00BF72BD">
        <w:rPr>
          <w:rFonts w:ascii="Cambria" w:hAnsi="Cambria" w:cs="Cambria"/>
          <w:color w:val="111111"/>
          <w:sz w:val="26"/>
          <w:szCs w:val="26"/>
        </w:rPr>
        <w:t>λθεν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ἀ</w:t>
      </w:r>
      <w:r w:rsidRPr="00BF72BD">
        <w:rPr>
          <w:rFonts w:ascii="PT Serif" w:hAnsi="PT Serif"/>
          <w:color w:val="111111"/>
          <w:sz w:val="26"/>
          <w:szCs w:val="26"/>
        </w:rPr>
        <w:t>π</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το</w:t>
      </w:r>
      <w:r w:rsidRPr="00BF72BD">
        <w:rPr>
          <w:rFonts w:ascii="Times New Roman" w:hAnsi="Times New Roman" w:cs="Times New Roman"/>
          <w:color w:val="111111"/>
          <w:sz w:val="26"/>
          <w:szCs w:val="26"/>
        </w:rPr>
        <w:t>ῦ</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ὸ</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δαι</w:t>
      </w:r>
      <w:r w:rsidRPr="00BF72BD">
        <w:rPr>
          <w:rFonts w:ascii="PT Serif" w:hAnsi="PT Serif" w:cs="PT Serif"/>
          <w:color w:val="111111"/>
          <w:sz w:val="26"/>
          <w:szCs w:val="26"/>
        </w:rPr>
        <w:t>μ</w:t>
      </w:r>
      <w:r w:rsidRPr="00BF72BD">
        <w:rPr>
          <w:rFonts w:ascii="Cambria" w:hAnsi="Cambria" w:cs="Cambria"/>
          <w:color w:val="111111"/>
          <w:sz w:val="26"/>
          <w:szCs w:val="26"/>
        </w:rPr>
        <w:t>όνιον·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ἐ</w:t>
      </w:r>
      <w:r w:rsidRPr="00BF72BD">
        <w:rPr>
          <w:rFonts w:ascii="Cambria" w:hAnsi="Cambria" w:cs="Cambria"/>
          <w:color w:val="111111"/>
          <w:sz w:val="26"/>
          <w:szCs w:val="26"/>
        </w:rPr>
        <w:t>θερα</w:t>
      </w:r>
      <w:r w:rsidRPr="00BF72BD">
        <w:rPr>
          <w:rFonts w:ascii="PT Serif" w:hAnsi="PT Serif" w:cs="PT Serif"/>
          <w:color w:val="111111"/>
          <w:sz w:val="26"/>
          <w:szCs w:val="26"/>
        </w:rPr>
        <w:t>π</w:t>
      </w:r>
      <w:r w:rsidRPr="00BF72BD">
        <w:rPr>
          <w:rFonts w:ascii="Cambria" w:hAnsi="Cambria" w:cs="Cambria"/>
          <w:color w:val="111111"/>
          <w:sz w:val="26"/>
          <w:szCs w:val="26"/>
        </w:rPr>
        <w:t>εύθη</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ὁ</w:t>
      </w:r>
      <w:r w:rsidRPr="00BF72BD">
        <w:rPr>
          <w:rFonts w:ascii="PT Serif" w:hAnsi="PT Serif"/>
          <w:color w:val="111111"/>
          <w:sz w:val="26"/>
          <w:szCs w:val="26"/>
          <w:lang w:val="la-Latn"/>
        </w:rPr>
        <w:t xml:space="preserve"> </w:t>
      </w:r>
      <w:r w:rsidRPr="00BF72BD">
        <w:rPr>
          <w:rFonts w:ascii="PT Serif" w:hAnsi="PT Serif"/>
          <w:color w:val="111111"/>
          <w:sz w:val="26"/>
          <w:szCs w:val="26"/>
        </w:rPr>
        <w:t>π</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ῖ</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ἀ</w:t>
      </w:r>
      <w:r w:rsidRPr="00BF72BD">
        <w:rPr>
          <w:rFonts w:ascii="PT Serif" w:hAnsi="PT Serif"/>
          <w:color w:val="111111"/>
          <w:sz w:val="26"/>
          <w:szCs w:val="26"/>
        </w:rPr>
        <w:t>π</w:t>
      </w:r>
      <w:r w:rsidRPr="00BF72BD">
        <w:rPr>
          <w:rFonts w:ascii="Times New Roman" w:hAnsi="Times New Roman" w:cs="Times New Roman"/>
          <w:color w:val="111111"/>
          <w:sz w:val="26"/>
          <w:szCs w:val="26"/>
        </w:rPr>
        <w:t>ὸ</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ῆ</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ὥ</w:t>
      </w:r>
      <w:r w:rsidRPr="00BF72BD">
        <w:rPr>
          <w:rFonts w:ascii="Cambria" w:hAnsi="Cambria" w:cs="Cambria"/>
          <w:color w:val="111111"/>
          <w:sz w:val="26"/>
          <w:szCs w:val="26"/>
        </w:rPr>
        <w:t>ρας</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ἐ</w:t>
      </w:r>
      <w:r w:rsidRPr="00BF72BD">
        <w:rPr>
          <w:rFonts w:ascii="Cambria" w:hAnsi="Cambria" w:cs="Cambria"/>
          <w:color w:val="111111"/>
          <w:sz w:val="26"/>
          <w:szCs w:val="26"/>
        </w:rPr>
        <w:t>κείνης</w:t>
      </w:r>
      <w:r w:rsidRPr="00BF72BD">
        <w:rPr>
          <w:rFonts w:ascii="PT Serif" w:hAnsi="PT Serif"/>
          <w:color w:val="111111"/>
          <w:sz w:val="26"/>
          <w:szCs w:val="26"/>
          <w:lang w:val="la-Latn"/>
        </w:rPr>
        <w:t>. </w:t>
      </w:r>
    </w:p>
    <w:p w14:paraId="02B9E3AB" w14:textId="77777777" w:rsidR="00BF72BD" w:rsidRPr="00BF72BD" w:rsidRDefault="00BF72BD" w:rsidP="00BF72BD">
      <w:pPr>
        <w:jc w:val="both"/>
        <w:rPr>
          <w:rFonts w:ascii="PT Serif" w:hAnsi="PT Serif"/>
          <w:color w:val="111111"/>
          <w:sz w:val="26"/>
          <w:szCs w:val="26"/>
          <w:lang w:val="la-Latn"/>
        </w:rPr>
      </w:pPr>
      <w:r w:rsidRPr="00BF72BD">
        <w:rPr>
          <w:rFonts w:ascii="Cambria" w:hAnsi="Cambria" w:cs="Cambria"/>
          <w:color w:val="111111"/>
          <w:sz w:val="26"/>
          <w:szCs w:val="26"/>
        </w:rPr>
        <w:t>Τότε</w:t>
      </w:r>
      <w:r w:rsidRPr="00BF72BD">
        <w:rPr>
          <w:rFonts w:ascii="PT Serif" w:hAnsi="PT Serif"/>
          <w:color w:val="111111"/>
          <w:sz w:val="26"/>
          <w:szCs w:val="26"/>
          <w:lang w:val="la-Latn"/>
        </w:rPr>
        <w:t xml:space="preserve"> </w:t>
      </w:r>
      <w:r w:rsidRPr="00BF72BD">
        <w:rPr>
          <w:rFonts w:ascii="PT Serif" w:hAnsi="PT Serif" w:cs="PT Serif"/>
          <w:color w:val="111111"/>
          <w:sz w:val="26"/>
          <w:szCs w:val="26"/>
        </w:rPr>
        <w:t>π</w:t>
      </w:r>
      <w:r w:rsidRPr="00BF72BD">
        <w:rPr>
          <w:rFonts w:ascii="Cambria" w:hAnsi="Cambria" w:cs="Cambria"/>
          <w:color w:val="111111"/>
          <w:sz w:val="26"/>
          <w:szCs w:val="26"/>
        </w:rPr>
        <w:t>ροσελθόντες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ο</w:t>
      </w:r>
      <w:r w:rsidRPr="00BF72BD">
        <w:rPr>
          <w:rFonts w:ascii="Times New Roman" w:hAnsi="Times New Roman" w:cs="Times New Roman"/>
          <w:color w:val="111111"/>
          <w:sz w:val="26"/>
          <w:szCs w:val="26"/>
        </w:rPr>
        <w:t>ἱ</w:t>
      </w:r>
      <w:r w:rsidRPr="00BF72BD">
        <w:rPr>
          <w:rFonts w:ascii="PT Serif" w:hAnsi="PT Serif"/>
          <w:color w:val="111111"/>
          <w:sz w:val="26"/>
          <w:szCs w:val="26"/>
          <w:lang w:val="la-Latn"/>
        </w:rPr>
        <w:t xml:space="preserve"> </w:t>
      </w:r>
      <w:r w:rsidRPr="00BF72BD">
        <w:rPr>
          <w:rFonts w:ascii="PT Serif" w:hAnsi="PT Serif"/>
          <w:color w:val="111111"/>
          <w:sz w:val="26"/>
          <w:szCs w:val="26"/>
        </w:rPr>
        <w:t>μ</w:t>
      </w:r>
      <w:r w:rsidRPr="00BF72BD">
        <w:rPr>
          <w:rFonts w:ascii="Cambria" w:hAnsi="Cambria" w:cs="Cambria"/>
          <w:color w:val="111111"/>
          <w:sz w:val="26"/>
          <w:szCs w:val="26"/>
        </w:rPr>
        <w:t>αθητα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ῷ</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Ἰ</w:t>
      </w:r>
      <w:r w:rsidRPr="00BF72BD">
        <w:rPr>
          <w:rFonts w:ascii="Cambria" w:hAnsi="Cambria" w:cs="Cambria"/>
          <w:color w:val="111111"/>
          <w:sz w:val="26"/>
          <w:szCs w:val="26"/>
        </w:rPr>
        <w:t>ησο</w:t>
      </w:r>
      <w:r w:rsidRPr="00BF72BD">
        <w:rPr>
          <w:rFonts w:ascii="Times New Roman" w:hAnsi="Times New Roman" w:cs="Times New Roman"/>
          <w:color w:val="111111"/>
          <w:sz w:val="26"/>
          <w:szCs w:val="26"/>
        </w:rPr>
        <w:t>ῦ</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κατ</w:t>
      </w:r>
      <w:r w:rsidRPr="00BF72BD">
        <w:rPr>
          <w:rFonts w:ascii="PT Serif" w:hAnsi="PT Serif" w:cs="PT Serif"/>
          <w:color w:val="111111"/>
          <w:sz w:val="26"/>
          <w:szCs w:val="26"/>
          <w:lang w:val="la-Latn"/>
        </w:rPr>
        <w:t>’</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ἰ</w:t>
      </w:r>
      <w:r w:rsidRPr="00BF72BD">
        <w:rPr>
          <w:rFonts w:ascii="Cambria" w:hAnsi="Cambria" w:cs="Cambria"/>
          <w:color w:val="111111"/>
          <w:sz w:val="26"/>
          <w:szCs w:val="26"/>
        </w:rPr>
        <w:t>δίαν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ε</w:t>
      </w:r>
      <w:r w:rsidRPr="00BF72BD">
        <w:rPr>
          <w:rFonts w:ascii="Times New Roman" w:hAnsi="Times New Roman" w:cs="Times New Roman"/>
          <w:color w:val="111111"/>
          <w:sz w:val="26"/>
          <w:szCs w:val="26"/>
        </w:rPr>
        <w:t>ἶ</w:t>
      </w:r>
      <w:r w:rsidRPr="00BF72BD">
        <w:rPr>
          <w:rFonts w:ascii="PT Serif" w:hAnsi="PT Serif"/>
          <w:color w:val="111111"/>
          <w:sz w:val="26"/>
          <w:szCs w:val="26"/>
        </w:rPr>
        <w:t>π</w:t>
      </w:r>
      <w:r w:rsidRPr="00BF72BD">
        <w:rPr>
          <w:rFonts w:ascii="Cambria" w:hAnsi="Cambria" w:cs="Cambria"/>
          <w:color w:val="111111"/>
          <w:sz w:val="26"/>
          <w:szCs w:val="26"/>
        </w:rPr>
        <w:t>ον·</w:t>
      </w:r>
      <w:r w:rsidRPr="00BF72BD">
        <w:rPr>
          <w:rFonts w:ascii="PT Serif" w:hAnsi="PT Serif"/>
          <w:color w:val="111111"/>
          <w:sz w:val="26"/>
          <w:szCs w:val="26"/>
          <w:lang w:val="la-Latn"/>
        </w:rPr>
        <w:t xml:space="preserve"> </w:t>
      </w:r>
      <w:r w:rsidRPr="00BF72BD">
        <w:rPr>
          <w:rFonts w:ascii="PT Serif" w:hAnsi="PT Serif" w:cs="PT Serif"/>
          <w:color w:val="111111"/>
          <w:sz w:val="26"/>
          <w:szCs w:val="26"/>
        </w:rPr>
        <w:t>Δ</w:t>
      </w:r>
      <w:r w:rsidRPr="00BF72BD">
        <w:rPr>
          <w:rFonts w:ascii="Cambria" w:hAnsi="Cambria" w:cs="Cambria"/>
          <w:color w:val="111111"/>
          <w:sz w:val="26"/>
          <w:szCs w:val="26"/>
        </w:rPr>
        <w:t>ι</w:t>
      </w:r>
      <w:r w:rsidRPr="00BF72BD">
        <w:rPr>
          <w:rFonts w:ascii="Times New Roman" w:hAnsi="Times New Roman" w:cs="Times New Roman"/>
          <w:color w:val="111111"/>
          <w:sz w:val="26"/>
          <w:szCs w:val="26"/>
        </w:rPr>
        <w:t>ὰ</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τί</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ἡ</w:t>
      </w:r>
      <w:r w:rsidRPr="00BF72BD">
        <w:rPr>
          <w:rFonts w:ascii="PT Serif" w:hAnsi="PT Serif"/>
          <w:color w:val="111111"/>
          <w:sz w:val="26"/>
          <w:szCs w:val="26"/>
        </w:rPr>
        <w:t>μ</w:t>
      </w:r>
      <w:r w:rsidRPr="00BF72BD">
        <w:rPr>
          <w:rFonts w:ascii="Cambria" w:hAnsi="Cambria" w:cs="Cambria"/>
          <w:color w:val="111111"/>
          <w:sz w:val="26"/>
          <w:szCs w:val="26"/>
        </w:rPr>
        <w:t>ε</w:t>
      </w:r>
      <w:r w:rsidRPr="00BF72BD">
        <w:rPr>
          <w:rFonts w:ascii="Times New Roman" w:hAnsi="Times New Roman" w:cs="Times New Roman"/>
          <w:color w:val="111111"/>
          <w:sz w:val="26"/>
          <w:szCs w:val="26"/>
        </w:rPr>
        <w:t>ῖ</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ο</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κ</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ἠ</w:t>
      </w:r>
      <w:r w:rsidRPr="00BF72BD">
        <w:rPr>
          <w:rFonts w:ascii="Cambria" w:hAnsi="Cambria" w:cs="Cambria"/>
          <w:color w:val="111111"/>
          <w:sz w:val="26"/>
          <w:szCs w:val="26"/>
        </w:rPr>
        <w:t>δυνήθη</w:t>
      </w:r>
      <w:r w:rsidRPr="00BF72BD">
        <w:rPr>
          <w:rFonts w:ascii="PT Serif" w:hAnsi="PT Serif" w:cs="PT Serif"/>
          <w:color w:val="111111"/>
          <w:sz w:val="26"/>
          <w:szCs w:val="26"/>
        </w:rPr>
        <w:t>μ</w:t>
      </w:r>
      <w:r w:rsidRPr="00BF72BD">
        <w:rPr>
          <w:rFonts w:ascii="Cambria" w:hAnsi="Cambria" w:cs="Cambria"/>
          <w:color w:val="111111"/>
          <w:sz w:val="26"/>
          <w:szCs w:val="26"/>
        </w:rPr>
        <w:t>εν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ἐ</w:t>
      </w:r>
      <w:r w:rsidRPr="00BF72BD">
        <w:rPr>
          <w:rFonts w:ascii="Cambria" w:hAnsi="Cambria" w:cs="Cambria"/>
          <w:color w:val="111111"/>
          <w:sz w:val="26"/>
          <w:szCs w:val="26"/>
        </w:rPr>
        <w:t>κβαλε</w:t>
      </w:r>
      <w:r w:rsidRPr="00BF72BD">
        <w:rPr>
          <w:rFonts w:ascii="Times New Roman" w:hAnsi="Times New Roman" w:cs="Times New Roman"/>
          <w:color w:val="111111"/>
          <w:sz w:val="26"/>
          <w:szCs w:val="26"/>
        </w:rPr>
        <w:t>ῖ</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τό</w:t>
      </w:r>
      <w:r w:rsidRPr="00BF72BD">
        <w:rPr>
          <w:rFonts w:ascii="PT Serif" w:hAnsi="PT Serif"/>
          <w:color w:val="111111"/>
          <w:sz w:val="26"/>
          <w:szCs w:val="26"/>
          <w:lang w:val="la-Latn"/>
        </w:rPr>
        <w:t>; </w:t>
      </w:r>
      <w:r w:rsidRPr="00BF72BD">
        <w:rPr>
          <w:rFonts w:ascii="Times New Roman" w:hAnsi="Times New Roman" w:cs="Times New Roman"/>
          <w:color w:val="111111"/>
          <w:sz w:val="26"/>
          <w:szCs w:val="26"/>
        </w:rPr>
        <w:t>ὁ</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δ</w:t>
      </w:r>
      <w:r w:rsidRPr="00BF72BD">
        <w:rPr>
          <w:rFonts w:ascii="Times New Roman" w:hAnsi="Times New Roman" w:cs="Times New Roman"/>
          <w:color w:val="111111"/>
          <w:sz w:val="26"/>
          <w:szCs w:val="26"/>
        </w:rPr>
        <w:t>ὲ</w:t>
      </w:r>
      <w:r w:rsidRPr="00BF72BD">
        <w:rPr>
          <w:rFonts w:ascii="PT Serif" w:hAnsi="PT Serif"/>
          <w:color w:val="111111"/>
          <w:sz w:val="26"/>
          <w:szCs w:val="26"/>
          <w:lang w:val="la-Latn"/>
        </w:rPr>
        <w:t xml:space="preserve"> </w:t>
      </w:r>
      <w:r w:rsidRPr="00BF72BD">
        <w:rPr>
          <w:rFonts w:ascii="Segoe UI Symbol" w:hAnsi="Segoe UI Symbol" w:cs="Segoe UI Symbol"/>
          <w:color w:val="111111"/>
          <w:sz w:val="26"/>
          <w:szCs w:val="26"/>
          <w:lang w:val="la-Latn"/>
        </w:rPr>
        <w:t>⸀</w:t>
      </w:r>
      <w:r w:rsidRPr="00BF72BD">
        <w:rPr>
          <w:rFonts w:ascii="Cambria" w:hAnsi="Cambria" w:cs="Cambria"/>
          <w:color w:val="111111"/>
          <w:sz w:val="26"/>
          <w:szCs w:val="26"/>
        </w:rPr>
        <w:t>λέγει</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το</w:t>
      </w:r>
      <w:r w:rsidRPr="00BF72BD">
        <w:rPr>
          <w:rFonts w:ascii="Times New Roman" w:hAnsi="Times New Roman" w:cs="Times New Roman"/>
          <w:color w:val="111111"/>
          <w:sz w:val="26"/>
          <w:szCs w:val="26"/>
        </w:rPr>
        <w:t>ῖ</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PT Serif" w:hAnsi="PT Serif" w:cs="PT Serif"/>
          <w:color w:val="111111"/>
          <w:sz w:val="26"/>
          <w:szCs w:val="26"/>
        </w:rPr>
        <w:t>Δ</w:t>
      </w:r>
      <w:r w:rsidRPr="00BF72BD">
        <w:rPr>
          <w:rFonts w:ascii="Cambria" w:hAnsi="Cambria" w:cs="Cambria"/>
          <w:color w:val="111111"/>
          <w:sz w:val="26"/>
          <w:szCs w:val="26"/>
        </w:rPr>
        <w:t>ι</w:t>
      </w:r>
      <w:r w:rsidRPr="00BF72BD">
        <w:rPr>
          <w:rFonts w:ascii="Times New Roman" w:hAnsi="Times New Roman" w:cs="Times New Roman"/>
          <w:color w:val="111111"/>
          <w:sz w:val="26"/>
          <w:szCs w:val="26"/>
        </w:rPr>
        <w:t>ὰ</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ὴ</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Segoe UI Symbol" w:hAnsi="Segoe UI Symbol" w:cs="Segoe UI Symbol"/>
          <w:color w:val="111111"/>
          <w:sz w:val="26"/>
          <w:szCs w:val="26"/>
          <w:lang w:val="la-Latn"/>
        </w:rPr>
        <w:t>⸀</w:t>
      </w:r>
      <w:r w:rsidRPr="00BF72BD">
        <w:rPr>
          <w:rFonts w:ascii="Times New Roman" w:hAnsi="Times New Roman" w:cs="Times New Roman"/>
          <w:color w:val="111111"/>
          <w:sz w:val="26"/>
          <w:szCs w:val="26"/>
        </w:rPr>
        <w:t>ὀ</w:t>
      </w:r>
      <w:r w:rsidRPr="00BF72BD">
        <w:rPr>
          <w:rFonts w:ascii="Cambria" w:hAnsi="Cambria" w:cs="Cambria"/>
          <w:color w:val="111111"/>
          <w:sz w:val="26"/>
          <w:szCs w:val="26"/>
        </w:rPr>
        <w:t>λιγο</w:t>
      </w:r>
      <w:r w:rsidRPr="00BF72BD">
        <w:rPr>
          <w:rFonts w:ascii="PT Serif" w:hAnsi="PT Serif" w:cs="PT Serif"/>
          <w:color w:val="111111"/>
          <w:sz w:val="26"/>
          <w:szCs w:val="26"/>
        </w:rPr>
        <w:t>π</w:t>
      </w:r>
      <w:r w:rsidRPr="00BF72BD">
        <w:rPr>
          <w:rFonts w:ascii="Cambria" w:hAnsi="Cambria" w:cs="Cambria"/>
          <w:color w:val="111111"/>
          <w:sz w:val="26"/>
          <w:szCs w:val="26"/>
        </w:rPr>
        <w:t>ιστίαν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ὑ</w:t>
      </w:r>
      <w:r w:rsidRPr="00BF72BD">
        <w:rPr>
          <w:rFonts w:ascii="PT Serif" w:hAnsi="PT Serif"/>
          <w:color w:val="111111"/>
          <w:sz w:val="26"/>
          <w:szCs w:val="26"/>
        </w:rPr>
        <w:t>μ</w:t>
      </w:r>
      <w:r w:rsidRPr="00BF72BD">
        <w:rPr>
          <w:rFonts w:ascii="Times New Roman" w:hAnsi="Times New Roman" w:cs="Times New Roman"/>
          <w:color w:val="111111"/>
          <w:sz w:val="26"/>
          <w:szCs w:val="26"/>
        </w:rPr>
        <w:t>ῶ</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ἀ</w:t>
      </w:r>
      <w:r w:rsidRPr="00BF72BD">
        <w:rPr>
          <w:rFonts w:ascii="PT Serif" w:hAnsi="PT Serif"/>
          <w:color w:val="111111"/>
          <w:sz w:val="26"/>
          <w:szCs w:val="26"/>
        </w:rPr>
        <w:t>μ</w:t>
      </w:r>
      <w:r w:rsidRPr="00BF72BD">
        <w:rPr>
          <w:rFonts w:ascii="Times New Roman" w:hAnsi="Times New Roman" w:cs="Times New Roman"/>
          <w:color w:val="111111"/>
          <w:sz w:val="26"/>
          <w:szCs w:val="26"/>
        </w:rPr>
        <w:t>ὴ</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γ</w:t>
      </w:r>
      <w:r w:rsidRPr="00BF72BD">
        <w:rPr>
          <w:rFonts w:ascii="Times New Roman" w:hAnsi="Times New Roman" w:cs="Times New Roman"/>
          <w:color w:val="111111"/>
          <w:sz w:val="26"/>
          <w:szCs w:val="26"/>
        </w:rPr>
        <w:t>ὰ</w:t>
      </w:r>
      <w:r w:rsidRPr="00BF72BD">
        <w:rPr>
          <w:rFonts w:ascii="Cambria" w:hAnsi="Cambria" w:cs="Cambria"/>
          <w:color w:val="111111"/>
          <w:sz w:val="26"/>
          <w:szCs w:val="26"/>
        </w:rPr>
        <w:t>ρ</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λέγω</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ὑ</w:t>
      </w:r>
      <w:r w:rsidRPr="00BF72BD">
        <w:rPr>
          <w:rFonts w:ascii="PT Serif" w:hAnsi="PT Serif"/>
          <w:color w:val="111111"/>
          <w:sz w:val="26"/>
          <w:szCs w:val="26"/>
        </w:rPr>
        <w:t>μ</w:t>
      </w:r>
      <w:r w:rsidRPr="00BF72BD">
        <w:rPr>
          <w:rFonts w:ascii="Times New Roman" w:hAnsi="Times New Roman" w:cs="Times New Roman"/>
          <w:color w:val="111111"/>
          <w:sz w:val="26"/>
          <w:szCs w:val="26"/>
        </w:rPr>
        <w:t>ῖ</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ἐὰ</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ἔ</w:t>
      </w:r>
      <w:r w:rsidRPr="00BF72BD">
        <w:rPr>
          <w:rFonts w:ascii="Cambria" w:hAnsi="Cambria" w:cs="Cambria"/>
          <w:color w:val="111111"/>
          <w:sz w:val="26"/>
          <w:szCs w:val="26"/>
        </w:rPr>
        <w:t>χητε</w:t>
      </w:r>
      <w:r w:rsidRPr="00BF72BD">
        <w:rPr>
          <w:rFonts w:ascii="PT Serif" w:hAnsi="PT Serif"/>
          <w:color w:val="111111"/>
          <w:sz w:val="26"/>
          <w:szCs w:val="26"/>
          <w:lang w:val="la-Latn"/>
        </w:rPr>
        <w:t xml:space="preserve"> </w:t>
      </w:r>
      <w:r w:rsidRPr="00BF72BD">
        <w:rPr>
          <w:rFonts w:ascii="PT Serif" w:hAnsi="PT Serif" w:cs="PT Serif"/>
          <w:color w:val="111111"/>
          <w:sz w:val="26"/>
          <w:szCs w:val="26"/>
        </w:rPr>
        <w:t>π</w:t>
      </w:r>
      <w:r w:rsidRPr="00BF72BD">
        <w:rPr>
          <w:rFonts w:ascii="Cambria" w:hAnsi="Cambria" w:cs="Cambria"/>
          <w:color w:val="111111"/>
          <w:sz w:val="26"/>
          <w:szCs w:val="26"/>
        </w:rPr>
        <w:t>ίστιν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ὡ</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κόκκον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σινά</w:t>
      </w:r>
      <w:r w:rsidRPr="00BF72BD">
        <w:rPr>
          <w:rFonts w:ascii="PT Serif" w:hAnsi="PT Serif" w:cs="PT Serif"/>
          <w:color w:val="111111"/>
          <w:sz w:val="26"/>
          <w:szCs w:val="26"/>
        </w:rPr>
        <w:t>π</w:t>
      </w:r>
      <w:r w:rsidRPr="00BF72BD">
        <w:rPr>
          <w:rFonts w:ascii="Cambria" w:hAnsi="Cambria" w:cs="Cambria"/>
          <w:color w:val="111111"/>
          <w:sz w:val="26"/>
          <w:szCs w:val="26"/>
        </w:rPr>
        <w:t>εως</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ἐ</w:t>
      </w:r>
      <w:r w:rsidRPr="00BF72BD">
        <w:rPr>
          <w:rFonts w:ascii="Cambria" w:hAnsi="Cambria" w:cs="Cambria"/>
          <w:color w:val="111111"/>
          <w:sz w:val="26"/>
          <w:szCs w:val="26"/>
        </w:rPr>
        <w:t>ρε</w:t>
      </w:r>
      <w:r w:rsidRPr="00BF72BD">
        <w:rPr>
          <w:rFonts w:ascii="Times New Roman" w:hAnsi="Times New Roman" w:cs="Times New Roman"/>
          <w:color w:val="111111"/>
          <w:sz w:val="26"/>
          <w:szCs w:val="26"/>
        </w:rPr>
        <w:t>ῖ</w:t>
      </w:r>
      <w:r w:rsidRPr="00BF72BD">
        <w:rPr>
          <w:rFonts w:ascii="Cambria" w:hAnsi="Cambria" w:cs="Cambria"/>
          <w:color w:val="111111"/>
          <w:sz w:val="26"/>
          <w:szCs w:val="26"/>
        </w:rPr>
        <w:t>τε</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ῷ</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ὄ</w:t>
      </w:r>
      <w:r w:rsidRPr="00BF72BD">
        <w:rPr>
          <w:rFonts w:ascii="Cambria" w:hAnsi="Cambria" w:cs="Cambria"/>
          <w:color w:val="111111"/>
          <w:sz w:val="26"/>
          <w:szCs w:val="26"/>
        </w:rPr>
        <w:t>ρει</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τούτ</w:t>
      </w:r>
      <w:r w:rsidRPr="00BF72BD">
        <w:rPr>
          <w:rFonts w:ascii="Times New Roman" w:hAnsi="Times New Roman" w:cs="Times New Roman"/>
          <w:color w:val="111111"/>
          <w:sz w:val="26"/>
          <w:szCs w:val="26"/>
        </w:rPr>
        <w:t>ῳ</w:t>
      </w:r>
      <w:r w:rsidRPr="00BF72BD">
        <w:rPr>
          <w:rFonts w:ascii="Cambria" w:hAnsi="Cambria" w:cs="Cambria"/>
          <w:color w:val="111111"/>
          <w:sz w:val="26"/>
          <w:szCs w:val="26"/>
        </w:rPr>
        <w:t>·</w:t>
      </w:r>
      <w:r w:rsidRPr="00BF72BD">
        <w:rPr>
          <w:rFonts w:ascii="PT Serif" w:hAnsi="PT Serif"/>
          <w:color w:val="111111"/>
          <w:sz w:val="26"/>
          <w:szCs w:val="26"/>
          <w:lang w:val="la-Latn"/>
        </w:rPr>
        <w:t xml:space="preserve"> </w:t>
      </w:r>
      <w:r w:rsidRPr="00BF72BD">
        <w:rPr>
          <w:rFonts w:ascii="Segoe UI Symbol" w:hAnsi="Segoe UI Symbol" w:cs="Segoe UI Symbol"/>
          <w:color w:val="111111"/>
          <w:sz w:val="26"/>
          <w:szCs w:val="26"/>
          <w:lang w:val="la-Latn"/>
        </w:rPr>
        <w:t>⸂</w:t>
      </w:r>
      <w:r w:rsidRPr="00BF72BD">
        <w:rPr>
          <w:rFonts w:ascii="Cambria" w:hAnsi="Cambria" w:cs="Cambria"/>
          <w:color w:val="111111"/>
          <w:sz w:val="26"/>
          <w:szCs w:val="26"/>
        </w:rPr>
        <w:t>Μετάβα</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ἔ</w:t>
      </w:r>
      <w:r w:rsidRPr="00BF72BD">
        <w:rPr>
          <w:rFonts w:ascii="Cambria" w:hAnsi="Cambria" w:cs="Cambria"/>
          <w:color w:val="111111"/>
          <w:sz w:val="26"/>
          <w:szCs w:val="26"/>
        </w:rPr>
        <w:t>νθεν</w:t>
      </w:r>
      <w:r w:rsidRPr="00BF72BD">
        <w:rPr>
          <w:rFonts w:ascii="Segoe UI Symbol" w:hAnsi="Segoe UI Symbol" w:cs="Segoe UI Symbol"/>
          <w:color w:val="111111"/>
          <w:sz w:val="26"/>
          <w:szCs w:val="26"/>
          <w:lang w:val="la-Latn"/>
        </w:rPr>
        <w:t>⸃</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ἐ</w:t>
      </w:r>
      <w:r w:rsidRPr="00BF72BD">
        <w:rPr>
          <w:rFonts w:ascii="Cambria" w:hAnsi="Cambria" w:cs="Cambria"/>
          <w:color w:val="111111"/>
          <w:sz w:val="26"/>
          <w:szCs w:val="26"/>
        </w:rPr>
        <w:t>κε</w:t>
      </w:r>
      <w:r w:rsidRPr="00BF72BD">
        <w:rPr>
          <w:rFonts w:ascii="Times New Roman" w:hAnsi="Times New Roman" w:cs="Times New Roman"/>
          <w:color w:val="111111"/>
          <w:sz w:val="26"/>
          <w:szCs w:val="26"/>
        </w:rPr>
        <w:t>ῖ</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PT Serif" w:hAnsi="PT Serif"/>
          <w:color w:val="111111"/>
          <w:sz w:val="26"/>
          <w:szCs w:val="26"/>
        </w:rPr>
        <w:t>μ</w:t>
      </w:r>
      <w:r w:rsidRPr="00BF72BD">
        <w:rPr>
          <w:rFonts w:ascii="Cambria" w:hAnsi="Cambria" w:cs="Cambria"/>
          <w:color w:val="111111"/>
          <w:sz w:val="26"/>
          <w:szCs w:val="26"/>
        </w:rPr>
        <w:t>εταβήσεται</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ο</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δ</w:t>
      </w:r>
      <w:r w:rsidRPr="00BF72BD">
        <w:rPr>
          <w:rFonts w:ascii="Times New Roman" w:hAnsi="Times New Roman" w:cs="Times New Roman"/>
          <w:color w:val="111111"/>
          <w:sz w:val="26"/>
          <w:szCs w:val="26"/>
        </w:rPr>
        <w:t>ὲ</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ἀ</w:t>
      </w:r>
      <w:r w:rsidRPr="00BF72BD">
        <w:rPr>
          <w:rFonts w:ascii="Cambria" w:hAnsi="Cambria" w:cs="Cambria"/>
          <w:color w:val="111111"/>
          <w:sz w:val="26"/>
          <w:szCs w:val="26"/>
        </w:rPr>
        <w:t>δυνατήσει</w:t>
      </w:r>
      <w:r w:rsidRPr="00BF72BD">
        <w:rPr>
          <w:rFonts w:ascii="PT Serif" w:hAnsi="PT Serif"/>
          <w:color w:val="111111"/>
          <w:sz w:val="26"/>
          <w:szCs w:val="26"/>
          <w:lang w:val="la-Latn"/>
        </w:rPr>
        <w:t xml:space="preserve"> </w:t>
      </w:r>
      <w:r w:rsidRPr="00BF72BD">
        <w:rPr>
          <w:rFonts w:ascii="Segoe UI Symbol" w:hAnsi="Segoe UI Symbol" w:cs="Segoe UI Symbol"/>
          <w:color w:val="111111"/>
          <w:sz w:val="26"/>
          <w:szCs w:val="26"/>
          <w:lang w:val="la-Latn"/>
        </w:rPr>
        <w:t>⸀</w:t>
      </w:r>
      <w:r w:rsidRPr="00BF72BD">
        <w:rPr>
          <w:rFonts w:ascii="Times New Roman" w:hAnsi="Times New Roman" w:cs="Times New Roman"/>
          <w:color w:val="111111"/>
          <w:sz w:val="26"/>
          <w:szCs w:val="26"/>
        </w:rPr>
        <w:t>ὑ</w:t>
      </w:r>
      <w:r w:rsidRPr="00BF72BD">
        <w:rPr>
          <w:rFonts w:ascii="PT Serif" w:hAnsi="PT Serif"/>
          <w:color w:val="111111"/>
          <w:sz w:val="26"/>
          <w:szCs w:val="26"/>
        </w:rPr>
        <w:t>μ</w:t>
      </w:r>
      <w:r w:rsidRPr="00BF72BD">
        <w:rPr>
          <w:rFonts w:ascii="Times New Roman" w:hAnsi="Times New Roman" w:cs="Times New Roman"/>
          <w:color w:val="111111"/>
          <w:sz w:val="26"/>
          <w:szCs w:val="26"/>
        </w:rPr>
        <w:t>ῖ</w:t>
      </w:r>
      <w:r w:rsidRPr="00BF72BD">
        <w:rPr>
          <w:rFonts w:ascii="Cambria" w:hAnsi="Cambria" w:cs="Cambria"/>
          <w:color w:val="111111"/>
          <w:sz w:val="26"/>
          <w:szCs w:val="26"/>
        </w:rPr>
        <w:t>ν</w:t>
      </w:r>
      <w:r w:rsidRPr="00BF72BD">
        <w:rPr>
          <w:rFonts w:ascii="PT Serif" w:hAnsi="PT Serif"/>
          <w:color w:val="111111"/>
          <w:sz w:val="26"/>
          <w:szCs w:val="26"/>
          <w:lang w:val="la-Latn"/>
        </w:rPr>
        <w:t>. </w:t>
      </w:r>
    </w:p>
    <w:p w14:paraId="305FB924" w14:textId="77777777" w:rsidR="00BF72BD" w:rsidRPr="00BF72BD" w:rsidRDefault="00BF72BD" w:rsidP="00BF72BD">
      <w:pPr>
        <w:jc w:val="both"/>
        <w:rPr>
          <w:rFonts w:ascii="PT Serif" w:hAnsi="PT Serif"/>
          <w:color w:val="111111"/>
          <w:sz w:val="26"/>
          <w:szCs w:val="26"/>
          <w:lang w:val="la-Latn"/>
        </w:rPr>
      </w:pPr>
      <w:r w:rsidRPr="00BF72BD">
        <w:rPr>
          <w:rFonts w:ascii="Segoe UI Symbol" w:hAnsi="Segoe UI Symbol" w:cs="Segoe UI Symbol"/>
          <w:color w:val="111111"/>
          <w:sz w:val="26"/>
          <w:szCs w:val="26"/>
          <w:lang w:val="la-Latn"/>
        </w:rPr>
        <w:t>⸀</w:t>
      </w:r>
      <w:r w:rsidRPr="00BF72BD">
        <w:rPr>
          <w:rFonts w:ascii="Cambria" w:hAnsi="Cambria" w:cs="Cambria"/>
          <w:color w:val="111111"/>
          <w:sz w:val="26"/>
          <w:szCs w:val="26"/>
        </w:rPr>
        <w:t>Συστρεφο</w:t>
      </w:r>
      <w:r w:rsidRPr="00BF72BD">
        <w:rPr>
          <w:rFonts w:ascii="PT Serif" w:hAnsi="PT Serif" w:cs="PT Serif"/>
          <w:color w:val="111111"/>
          <w:sz w:val="26"/>
          <w:szCs w:val="26"/>
        </w:rPr>
        <w:t>μ</w:t>
      </w:r>
      <w:r w:rsidRPr="00BF72BD">
        <w:rPr>
          <w:rFonts w:ascii="Cambria" w:hAnsi="Cambria" w:cs="Cambria"/>
          <w:color w:val="111111"/>
          <w:sz w:val="26"/>
          <w:szCs w:val="26"/>
        </w:rPr>
        <w:t>ένων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δ</w:t>
      </w:r>
      <w:r w:rsidRPr="00BF72BD">
        <w:rPr>
          <w:rFonts w:ascii="Times New Roman" w:hAnsi="Times New Roman" w:cs="Times New Roman"/>
          <w:color w:val="111111"/>
          <w:sz w:val="26"/>
          <w:szCs w:val="26"/>
        </w:rPr>
        <w:t>ὲ</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ῶ</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ἐ</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ῇ</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Γαλιλαί</w:t>
      </w:r>
      <w:r w:rsidRPr="00BF72BD">
        <w:rPr>
          <w:rFonts w:ascii="Times New Roman" w:hAnsi="Times New Roman" w:cs="Times New Roman"/>
          <w:color w:val="111111"/>
          <w:sz w:val="26"/>
          <w:szCs w:val="26"/>
        </w:rPr>
        <w:t>ᾳ</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ε</w:t>
      </w:r>
      <w:r w:rsidRPr="00BF72BD">
        <w:rPr>
          <w:rFonts w:ascii="Times New Roman" w:hAnsi="Times New Roman" w:cs="Times New Roman"/>
          <w:color w:val="111111"/>
          <w:sz w:val="26"/>
          <w:szCs w:val="26"/>
        </w:rPr>
        <w:t>ἶ</w:t>
      </w:r>
      <w:r w:rsidRPr="00BF72BD">
        <w:rPr>
          <w:rFonts w:ascii="PT Serif" w:hAnsi="PT Serif"/>
          <w:color w:val="111111"/>
          <w:sz w:val="26"/>
          <w:szCs w:val="26"/>
        </w:rPr>
        <w:t>π</w:t>
      </w:r>
      <w:r w:rsidRPr="00BF72BD">
        <w:rPr>
          <w:rFonts w:ascii="Cambria" w:hAnsi="Cambria" w:cs="Cambria"/>
          <w:color w:val="111111"/>
          <w:sz w:val="26"/>
          <w:szCs w:val="26"/>
        </w:rPr>
        <w:t>εν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το</w:t>
      </w:r>
      <w:r w:rsidRPr="00BF72BD">
        <w:rPr>
          <w:rFonts w:ascii="Times New Roman" w:hAnsi="Times New Roman" w:cs="Times New Roman"/>
          <w:color w:val="111111"/>
          <w:sz w:val="26"/>
          <w:szCs w:val="26"/>
        </w:rPr>
        <w:t>ῖ</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ὁ</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Ἰ</w:t>
      </w:r>
      <w:r w:rsidRPr="00BF72BD">
        <w:rPr>
          <w:rFonts w:ascii="Cambria" w:hAnsi="Cambria" w:cs="Cambria"/>
          <w:color w:val="111111"/>
          <w:sz w:val="26"/>
          <w:szCs w:val="26"/>
        </w:rPr>
        <w:t>ησο</w:t>
      </w:r>
      <w:r w:rsidRPr="00BF72BD">
        <w:rPr>
          <w:rFonts w:ascii="Times New Roman" w:hAnsi="Times New Roman" w:cs="Times New Roman"/>
          <w:color w:val="111111"/>
          <w:sz w:val="26"/>
          <w:szCs w:val="26"/>
        </w:rPr>
        <w:t>ῦ</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Μέλλει</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ὁ</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υ</w:t>
      </w:r>
      <w:r w:rsidRPr="00BF72BD">
        <w:rPr>
          <w:rFonts w:ascii="Times New Roman" w:hAnsi="Times New Roman" w:cs="Times New Roman"/>
          <w:color w:val="111111"/>
          <w:sz w:val="26"/>
          <w:szCs w:val="26"/>
        </w:rPr>
        <w:t>ἱὸ</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το</w:t>
      </w:r>
      <w:r w:rsidRPr="00BF72BD">
        <w:rPr>
          <w:rFonts w:ascii="Times New Roman" w:hAnsi="Times New Roman" w:cs="Times New Roman"/>
          <w:color w:val="111111"/>
          <w:sz w:val="26"/>
          <w:szCs w:val="26"/>
        </w:rPr>
        <w:t>ῦ</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ἀ</w:t>
      </w:r>
      <w:r w:rsidRPr="00BF72BD">
        <w:rPr>
          <w:rFonts w:ascii="Cambria" w:hAnsi="Cambria" w:cs="Cambria"/>
          <w:color w:val="111111"/>
          <w:sz w:val="26"/>
          <w:szCs w:val="26"/>
        </w:rPr>
        <w:t>νθρώ</w:t>
      </w:r>
      <w:r w:rsidRPr="00BF72BD">
        <w:rPr>
          <w:rFonts w:ascii="PT Serif" w:hAnsi="PT Serif" w:cs="PT Serif"/>
          <w:color w:val="111111"/>
          <w:sz w:val="26"/>
          <w:szCs w:val="26"/>
        </w:rPr>
        <w:t>π</w:t>
      </w:r>
      <w:r w:rsidRPr="00BF72BD">
        <w:rPr>
          <w:rFonts w:ascii="Cambria" w:hAnsi="Cambria" w:cs="Cambria"/>
          <w:color w:val="111111"/>
          <w:sz w:val="26"/>
          <w:szCs w:val="26"/>
        </w:rPr>
        <w:t>ου</w:t>
      </w:r>
      <w:r w:rsidRPr="00BF72BD">
        <w:rPr>
          <w:rFonts w:ascii="PT Serif" w:hAnsi="PT Serif"/>
          <w:color w:val="111111"/>
          <w:sz w:val="26"/>
          <w:szCs w:val="26"/>
          <w:lang w:val="la-Latn"/>
        </w:rPr>
        <w:t xml:space="preserve"> </w:t>
      </w:r>
      <w:r w:rsidRPr="00BF72BD">
        <w:rPr>
          <w:rFonts w:ascii="PT Serif" w:hAnsi="PT Serif" w:cs="PT Serif"/>
          <w:color w:val="111111"/>
          <w:sz w:val="26"/>
          <w:szCs w:val="26"/>
        </w:rPr>
        <w:t>π</w:t>
      </w:r>
      <w:r w:rsidRPr="00BF72BD">
        <w:rPr>
          <w:rFonts w:ascii="Cambria" w:hAnsi="Cambria" w:cs="Cambria"/>
          <w:color w:val="111111"/>
          <w:sz w:val="26"/>
          <w:szCs w:val="26"/>
        </w:rPr>
        <w:t>αραδίδοσθαι</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ε</w:t>
      </w:r>
      <w:r w:rsidRPr="00BF72BD">
        <w:rPr>
          <w:rFonts w:ascii="Times New Roman" w:hAnsi="Times New Roman" w:cs="Times New Roman"/>
          <w:color w:val="111111"/>
          <w:sz w:val="26"/>
          <w:szCs w:val="26"/>
        </w:rPr>
        <w:t>ἰ</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χε</w:t>
      </w:r>
      <w:r w:rsidRPr="00BF72BD">
        <w:rPr>
          <w:rFonts w:ascii="Times New Roman" w:hAnsi="Times New Roman" w:cs="Times New Roman"/>
          <w:color w:val="111111"/>
          <w:sz w:val="26"/>
          <w:szCs w:val="26"/>
        </w:rPr>
        <w:t>ῖ</w:t>
      </w:r>
      <w:r w:rsidRPr="00BF72BD">
        <w:rPr>
          <w:rFonts w:ascii="Cambria" w:hAnsi="Cambria" w:cs="Cambria"/>
          <w:color w:val="111111"/>
          <w:sz w:val="26"/>
          <w:szCs w:val="26"/>
        </w:rPr>
        <w:t>ρας</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ἀ</w:t>
      </w:r>
      <w:r w:rsidRPr="00BF72BD">
        <w:rPr>
          <w:rFonts w:ascii="Cambria" w:hAnsi="Cambria" w:cs="Cambria"/>
          <w:color w:val="111111"/>
          <w:sz w:val="26"/>
          <w:szCs w:val="26"/>
        </w:rPr>
        <w:t>νθρώ</w:t>
      </w:r>
      <w:r w:rsidRPr="00BF72BD">
        <w:rPr>
          <w:rFonts w:ascii="PT Serif" w:hAnsi="PT Serif" w:cs="PT Serif"/>
          <w:color w:val="111111"/>
          <w:sz w:val="26"/>
          <w:szCs w:val="26"/>
        </w:rPr>
        <w:t>π</w:t>
      </w:r>
      <w:r w:rsidRPr="00BF72BD">
        <w:rPr>
          <w:rFonts w:ascii="Cambria" w:hAnsi="Cambria" w:cs="Cambria"/>
          <w:color w:val="111111"/>
          <w:sz w:val="26"/>
          <w:szCs w:val="26"/>
        </w:rPr>
        <w:t>ων</w:t>
      </w:r>
      <w:r w:rsidRPr="00BF72BD">
        <w:rPr>
          <w:rFonts w:ascii="PT Serif" w:hAnsi="PT Serif"/>
          <w:color w:val="111111"/>
          <w:sz w:val="26"/>
          <w:szCs w:val="26"/>
          <w:lang w:val="la-Latn"/>
        </w:rPr>
        <w:t>,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ἀ</w:t>
      </w:r>
      <w:r w:rsidRPr="00BF72BD">
        <w:rPr>
          <w:rFonts w:ascii="PT Serif" w:hAnsi="PT Serif"/>
          <w:color w:val="111111"/>
          <w:sz w:val="26"/>
          <w:szCs w:val="26"/>
        </w:rPr>
        <w:t>π</w:t>
      </w:r>
      <w:r w:rsidRPr="00BF72BD">
        <w:rPr>
          <w:rFonts w:ascii="Cambria" w:hAnsi="Cambria" w:cs="Cambria"/>
          <w:color w:val="111111"/>
          <w:sz w:val="26"/>
          <w:szCs w:val="26"/>
        </w:rPr>
        <w:t>οκτενο</w:t>
      </w:r>
      <w:r w:rsidRPr="00BF72BD">
        <w:rPr>
          <w:rFonts w:ascii="Times New Roman" w:hAnsi="Times New Roman" w:cs="Times New Roman"/>
          <w:color w:val="111111"/>
          <w:sz w:val="26"/>
          <w:szCs w:val="26"/>
        </w:rPr>
        <w:t>ῦ</w:t>
      </w:r>
      <w:r w:rsidRPr="00BF72BD">
        <w:rPr>
          <w:rFonts w:ascii="Cambria" w:hAnsi="Cambria" w:cs="Cambria"/>
          <w:color w:val="111111"/>
          <w:sz w:val="26"/>
          <w:szCs w:val="26"/>
        </w:rPr>
        <w:t>σιν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τόν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ῇ</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τρίτ</w:t>
      </w:r>
      <w:r w:rsidRPr="00BF72BD">
        <w:rPr>
          <w:rFonts w:ascii="Times New Roman" w:hAnsi="Times New Roman" w:cs="Times New Roman"/>
          <w:color w:val="111111"/>
          <w:sz w:val="26"/>
          <w:szCs w:val="26"/>
        </w:rPr>
        <w:t>ῃ</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ἡ</w:t>
      </w:r>
      <w:r w:rsidRPr="00BF72BD">
        <w:rPr>
          <w:rFonts w:ascii="PT Serif" w:hAnsi="PT Serif"/>
          <w:color w:val="111111"/>
          <w:sz w:val="26"/>
          <w:szCs w:val="26"/>
        </w:rPr>
        <w:t>μ</w:t>
      </w:r>
      <w:r w:rsidRPr="00BF72BD">
        <w:rPr>
          <w:rFonts w:ascii="Cambria" w:hAnsi="Cambria" w:cs="Cambria"/>
          <w:color w:val="111111"/>
          <w:sz w:val="26"/>
          <w:szCs w:val="26"/>
        </w:rPr>
        <w:t>έρ</w:t>
      </w:r>
      <w:r w:rsidRPr="00BF72BD">
        <w:rPr>
          <w:rFonts w:ascii="Times New Roman" w:hAnsi="Times New Roman" w:cs="Times New Roman"/>
          <w:color w:val="111111"/>
          <w:sz w:val="26"/>
          <w:szCs w:val="26"/>
        </w:rPr>
        <w:t>ᾳ</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ἐ</w:t>
      </w:r>
      <w:r w:rsidRPr="00BF72BD">
        <w:rPr>
          <w:rFonts w:ascii="Cambria" w:hAnsi="Cambria" w:cs="Cambria"/>
          <w:color w:val="111111"/>
          <w:sz w:val="26"/>
          <w:szCs w:val="26"/>
        </w:rPr>
        <w:t>γερθήσεται</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ἐ</w:t>
      </w:r>
      <w:r w:rsidRPr="00BF72BD">
        <w:rPr>
          <w:rFonts w:ascii="Cambria" w:hAnsi="Cambria" w:cs="Cambria"/>
          <w:color w:val="111111"/>
          <w:sz w:val="26"/>
          <w:szCs w:val="26"/>
        </w:rPr>
        <w:t>λυ</w:t>
      </w:r>
      <w:r w:rsidRPr="00BF72BD">
        <w:rPr>
          <w:rFonts w:ascii="PT Serif" w:hAnsi="PT Serif" w:cs="PT Serif"/>
          <w:color w:val="111111"/>
          <w:sz w:val="26"/>
          <w:szCs w:val="26"/>
        </w:rPr>
        <w:t>π</w:t>
      </w:r>
      <w:r w:rsidRPr="00BF72BD">
        <w:rPr>
          <w:rFonts w:ascii="Cambria" w:hAnsi="Cambria" w:cs="Cambria"/>
          <w:color w:val="111111"/>
          <w:sz w:val="26"/>
          <w:szCs w:val="26"/>
        </w:rPr>
        <w:t>ήθησαν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σφόδρα</w:t>
      </w:r>
      <w:r w:rsidRPr="00BF72BD">
        <w:rPr>
          <w:rFonts w:ascii="PT Serif" w:hAnsi="PT Serif"/>
          <w:color w:val="111111"/>
          <w:sz w:val="26"/>
          <w:szCs w:val="26"/>
          <w:lang w:val="la-Latn"/>
        </w:rPr>
        <w:t>. </w:t>
      </w:r>
    </w:p>
    <w:p w14:paraId="634E5F63" w14:textId="77777777" w:rsidR="00BF72BD" w:rsidRPr="00BF72BD" w:rsidRDefault="00BF72BD" w:rsidP="00BF72BD">
      <w:pPr>
        <w:jc w:val="both"/>
        <w:rPr>
          <w:rFonts w:ascii="PT Serif" w:hAnsi="PT Serif"/>
          <w:color w:val="111111"/>
          <w:sz w:val="30"/>
          <w:szCs w:val="30"/>
        </w:rPr>
      </w:pPr>
      <w:r w:rsidRPr="00BF72BD">
        <w:rPr>
          <w:rFonts w:ascii="Times New Roman" w:hAnsi="Times New Roman" w:cs="Times New Roman"/>
          <w:color w:val="111111"/>
          <w:sz w:val="26"/>
          <w:szCs w:val="26"/>
        </w:rPr>
        <w:t>Ἐ</w:t>
      </w:r>
      <w:r w:rsidRPr="00BF72BD">
        <w:rPr>
          <w:rFonts w:ascii="Cambria" w:hAnsi="Cambria" w:cs="Cambria"/>
          <w:color w:val="111111"/>
          <w:sz w:val="26"/>
          <w:szCs w:val="26"/>
        </w:rPr>
        <w:t>λθόντων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δ</w:t>
      </w:r>
      <w:r w:rsidRPr="00BF72BD">
        <w:rPr>
          <w:rFonts w:ascii="Times New Roman" w:hAnsi="Times New Roman" w:cs="Times New Roman"/>
          <w:color w:val="111111"/>
          <w:sz w:val="26"/>
          <w:szCs w:val="26"/>
        </w:rPr>
        <w:t>ὲ</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ῶ</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ε</w:t>
      </w:r>
      <w:r w:rsidRPr="00BF72BD">
        <w:rPr>
          <w:rFonts w:ascii="Times New Roman" w:hAnsi="Times New Roman" w:cs="Times New Roman"/>
          <w:color w:val="111111"/>
          <w:sz w:val="26"/>
          <w:szCs w:val="26"/>
        </w:rPr>
        <w:t>ἰ</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Καφαρναο</w:t>
      </w:r>
      <w:r w:rsidRPr="00BF72BD">
        <w:rPr>
          <w:rFonts w:ascii="Times New Roman" w:hAnsi="Times New Roman" w:cs="Times New Roman"/>
          <w:color w:val="111111"/>
          <w:sz w:val="26"/>
          <w:szCs w:val="26"/>
        </w:rPr>
        <w:t>ὺ</w:t>
      </w:r>
      <w:r w:rsidRPr="00BF72BD">
        <w:rPr>
          <w:rFonts w:ascii="PT Serif" w:hAnsi="PT Serif"/>
          <w:color w:val="111111"/>
          <w:sz w:val="26"/>
          <w:szCs w:val="26"/>
        </w:rPr>
        <w:t>μ</w:t>
      </w:r>
      <w:r w:rsidRPr="00BF72BD">
        <w:rPr>
          <w:rFonts w:ascii="PT Serif" w:hAnsi="PT Serif"/>
          <w:color w:val="111111"/>
          <w:sz w:val="26"/>
          <w:szCs w:val="26"/>
          <w:lang w:val="la-Latn"/>
        </w:rPr>
        <w:t xml:space="preserve"> </w:t>
      </w:r>
      <w:r w:rsidRPr="00BF72BD">
        <w:rPr>
          <w:rFonts w:ascii="PT Serif" w:hAnsi="PT Serif"/>
          <w:color w:val="111111"/>
          <w:sz w:val="26"/>
          <w:szCs w:val="26"/>
        </w:rPr>
        <w:t>π</w:t>
      </w:r>
      <w:r w:rsidRPr="00BF72BD">
        <w:rPr>
          <w:rFonts w:ascii="Cambria" w:hAnsi="Cambria" w:cs="Cambria"/>
          <w:color w:val="111111"/>
          <w:sz w:val="26"/>
          <w:szCs w:val="26"/>
        </w:rPr>
        <w:t>ροσ</w:t>
      </w:r>
      <w:r w:rsidRPr="00BF72BD">
        <w:rPr>
          <w:rFonts w:ascii="Times New Roman" w:hAnsi="Times New Roman" w:cs="Times New Roman"/>
          <w:color w:val="111111"/>
          <w:sz w:val="26"/>
          <w:szCs w:val="26"/>
        </w:rPr>
        <w:t>ῆ</w:t>
      </w:r>
      <w:r w:rsidRPr="00BF72BD">
        <w:rPr>
          <w:rFonts w:ascii="Cambria" w:hAnsi="Cambria" w:cs="Cambria"/>
          <w:color w:val="111111"/>
          <w:sz w:val="26"/>
          <w:szCs w:val="26"/>
        </w:rPr>
        <w:t>λθον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ο</w:t>
      </w:r>
      <w:r w:rsidRPr="00BF72BD">
        <w:rPr>
          <w:rFonts w:ascii="Times New Roman" w:hAnsi="Times New Roman" w:cs="Times New Roman"/>
          <w:color w:val="111111"/>
          <w:sz w:val="26"/>
          <w:szCs w:val="26"/>
        </w:rPr>
        <w:t>ἱ</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ὰ</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δίδραχ</w:t>
      </w:r>
      <w:r w:rsidRPr="00BF72BD">
        <w:rPr>
          <w:rFonts w:ascii="PT Serif" w:hAnsi="PT Serif" w:cs="PT Serif"/>
          <w:color w:val="111111"/>
          <w:sz w:val="26"/>
          <w:szCs w:val="26"/>
        </w:rPr>
        <w:t>μ</w:t>
      </w:r>
      <w:r w:rsidRPr="00BF72BD">
        <w:rPr>
          <w:rFonts w:ascii="Cambria" w:hAnsi="Cambria" w:cs="Cambria"/>
          <w:color w:val="111111"/>
          <w:sz w:val="26"/>
          <w:szCs w:val="26"/>
        </w:rPr>
        <w:t>α</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λα</w:t>
      </w:r>
      <w:r w:rsidRPr="00BF72BD">
        <w:rPr>
          <w:rFonts w:ascii="PT Serif" w:hAnsi="PT Serif" w:cs="PT Serif"/>
          <w:color w:val="111111"/>
          <w:sz w:val="26"/>
          <w:szCs w:val="26"/>
        </w:rPr>
        <w:t>μ</w:t>
      </w:r>
      <w:r w:rsidRPr="00BF72BD">
        <w:rPr>
          <w:rFonts w:ascii="Cambria" w:hAnsi="Cambria" w:cs="Cambria"/>
          <w:color w:val="111111"/>
          <w:sz w:val="26"/>
          <w:szCs w:val="26"/>
        </w:rPr>
        <w:t>βάνοντες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ῷ</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Πέτρ</w:t>
      </w:r>
      <w:r w:rsidRPr="00BF72BD">
        <w:rPr>
          <w:rFonts w:ascii="Times New Roman" w:hAnsi="Times New Roman" w:cs="Times New Roman"/>
          <w:color w:val="111111"/>
          <w:sz w:val="26"/>
          <w:szCs w:val="26"/>
        </w:rPr>
        <w:t>ῳ</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ε</w:t>
      </w:r>
      <w:r w:rsidRPr="00BF72BD">
        <w:rPr>
          <w:rFonts w:ascii="Times New Roman" w:hAnsi="Times New Roman" w:cs="Times New Roman"/>
          <w:color w:val="111111"/>
          <w:sz w:val="26"/>
          <w:szCs w:val="26"/>
        </w:rPr>
        <w:t>ἶ</w:t>
      </w:r>
      <w:r w:rsidRPr="00BF72BD">
        <w:rPr>
          <w:rFonts w:ascii="PT Serif" w:hAnsi="PT Serif"/>
          <w:color w:val="111111"/>
          <w:sz w:val="26"/>
          <w:szCs w:val="26"/>
        </w:rPr>
        <w:t>π</w:t>
      </w:r>
      <w:r w:rsidRPr="00BF72BD">
        <w:rPr>
          <w:rFonts w:ascii="Cambria" w:hAnsi="Cambria" w:cs="Cambria"/>
          <w:color w:val="111111"/>
          <w:sz w:val="26"/>
          <w:szCs w:val="26"/>
        </w:rPr>
        <w:t>αν·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Ὁ</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διδάσκαλος</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ὑ</w:t>
      </w:r>
      <w:r w:rsidRPr="00BF72BD">
        <w:rPr>
          <w:rFonts w:ascii="PT Serif" w:hAnsi="PT Serif"/>
          <w:color w:val="111111"/>
          <w:sz w:val="26"/>
          <w:szCs w:val="26"/>
        </w:rPr>
        <w:t>μ</w:t>
      </w:r>
      <w:r w:rsidRPr="00BF72BD">
        <w:rPr>
          <w:rFonts w:ascii="Times New Roman" w:hAnsi="Times New Roman" w:cs="Times New Roman"/>
          <w:color w:val="111111"/>
          <w:sz w:val="26"/>
          <w:szCs w:val="26"/>
        </w:rPr>
        <w:t>ῶ</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ο</w:t>
      </w:r>
      <w:r w:rsidRPr="00BF72BD">
        <w:rPr>
          <w:rFonts w:ascii="Times New Roman" w:hAnsi="Times New Roman" w:cs="Times New Roman"/>
          <w:color w:val="111111"/>
          <w:sz w:val="26"/>
          <w:szCs w:val="26"/>
        </w:rPr>
        <w:t>ὐ</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τελε</w:t>
      </w:r>
      <w:r w:rsidRPr="00BF72BD">
        <w:rPr>
          <w:rFonts w:ascii="Times New Roman" w:hAnsi="Times New Roman" w:cs="Times New Roman"/>
          <w:color w:val="111111"/>
          <w:sz w:val="26"/>
          <w:szCs w:val="26"/>
        </w:rPr>
        <w:t>ῖ</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ὰ</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δίδραχ</w:t>
      </w:r>
      <w:r w:rsidRPr="00BF72BD">
        <w:rPr>
          <w:rFonts w:ascii="PT Serif" w:hAnsi="PT Serif" w:cs="PT Serif"/>
          <w:color w:val="111111"/>
          <w:sz w:val="26"/>
          <w:szCs w:val="26"/>
        </w:rPr>
        <w:t>μ</w:t>
      </w:r>
      <w:r w:rsidRPr="00BF72BD">
        <w:rPr>
          <w:rFonts w:ascii="Cambria" w:hAnsi="Cambria" w:cs="Cambria"/>
          <w:color w:val="111111"/>
          <w:sz w:val="26"/>
          <w:szCs w:val="26"/>
        </w:rPr>
        <w:t>α</w:t>
      </w:r>
      <w:r w:rsidRPr="00BF72BD">
        <w:rPr>
          <w:rFonts w:ascii="PT Serif" w:hAnsi="PT Serif"/>
          <w:color w:val="111111"/>
          <w:sz w:val="26"/>
          <w:szCs w:val="26"/>
          <w:lang w:val="la-Latn"/>
        </w:rPr>
        <w:t>; </w:t>
      </w:r>
      <w:r w:rsidRPr="00BF72BD">
        <w:rPr>
          <w:rFonts w:ascii="Cambria" w:hAnsi="Cambria" w:cs="Cambria"/>
          <w:color w:val="111111"/>
          <w:sz w:val="26"/>
          <w:szCs w:val="26"/>
        </w:rPr>
        <w:t>λέγει·</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Ναί</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Segoe UI Symbol" w:hAnsi="Segoe UI Symbol" w:cs="Segoe UI Symbol"/>
          <w:color w:val="111111"/>
          <w:sz w:val="26"/>
          <w:szCs w:val="26"/>
          <w:lang w:val="la-Latn"/>
        </w:rPr>
        <w:t>⸀</w:t>
      </w:r>
      <w:r w:rsidRPr="00BF72BD">
        <w:rPr>
          <w:rFonts w:ascii="Times New Roman" w:hAnsi="Times New Roman" w:cs="Times New Roman"/>
          <w:color w:val="111111"/>
          <w:sz w:val="26"/>
          <w:szCs w:val="26"/>
        </w:rPr>
        <w:t>ἐ</w:t>
      </w:r>
      <w:r w:rsidRPr="00BF72BD">
        <w:rPr>
          <w:rFonts w:ascii="Cambria" w:hAnsi="Cambria" w:cs="Cambria"/>
          <w:color w:val="111111"/>
          <w:sz w:val="26"/>
          <w:szCs w:val="26"/>
        </w:rPr>
        <w:t>λθόντα</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ε</w:t>
      </w:r>
      <w:r w:rsidRPr="00BF72BD">
        <w:rPr>
          <w:rFonts w:ascii="Times New Roman" w:hAnsi="Times New Roman" w:cs="Times New Roman"/>
          <w:color w:val="111111"/>
          <w:sz w:val="26"/>
          <w:szCs w:val="26"/>
        </w:rPr>
        <w:t>ἰ</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ὴ</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ο</w:t>
      </w:r>
      <w:r w:rsidRPr="00BF72BD">
        <w:rPr>
          <w:rFonts w:ascii="Times New Roman" w:hAnsi="Times New Roman" w:cs="Times New Roman"/>
          <w:color w:val="111111"/>
          <w:sz w:val="26"/>
          <w:szCs w:val="26"/>
        </w:rPr>
        <w:t>ἰ</w:t>
      </w:r>
      <w:r w:rsidRPr="00BF72BD">
        <w:rPr>
          <w:rFonts w:ascii="Cambria" w:hAnsi="Cambria" w:cs="Cambria"/>
          <w:color w:val="111111"/>
          <w:sz w:val="26"/>
          <w:szCs w:val="26"/>
        </w:rPr>
        <w:t>κίαν</w:t>
      </w:r>
      <w:r w:rsidRPr="00BF72BD">
        <w:rPr>
          <w:rFonts w:ascii="PT Serif" w:hAnsi="PT Serif"/>
          <w:color w:val="111111"/>
          <w:sz w:val="26"/>
          <w:szCs w:val="26"/>
          <w:lang w:val="la-Latn"/>
        </w:rPr>
        <w:t xml:space="preserve"> </w:t>
      </w:r>
      <w:r w:rsidRPr="00BF72BD">
        <w:rPr>
          <w:rFonts w:ascii="PT Serif" w:hAnsi="PT Serif" w:cs="PT Serif"/>
          <w:color w:val="111111"/>
          <w:sz w:val="26"/>
          <w:szCs w:val="26"/>
        </w:rPr>
        <w:t>π</w:t>
      </w:r>
      <w:r w:rsidRPr="00BF72BD">
        <w:rPr>
          <w:rFonts w:ascii="Cambria" w:hAnsi="Cambria" w:cs="Cambria"/>
          <w:color w:val="111111"/>
          <w:sz w:val="26"/>
          <w:szCs w:val="26"/>
        </w:rPr>
        <w:t>ροέφθασεν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ὸ</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ὁ</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Ἰ</w:t>
      </w:r>
      <w:r w:rsidRPr="00BF72BD">
        <w:rPr>
          <w:rFonts w:ascii="Cambria" w:hAnsi="Cambria" w:cs="Cambria"/>
          <w:color w:val="111111"/>
          <w:sz w:val="26"/>
          <w:szCs w:val="26"/>
        </w:rPr>
        <w:t>ησο</w:t>
      </w:r>
      <w:r w:rsidRPr="00BF72BD">
        <w:rPr>
          <w:rFonts w:ascii="Times New Roman" w:hAnsi="Times New Roman" w:cs="Times New Roman"/>
          <w:color w:val="111111"/>
          <w:sz w:val="26"/>
          <w:szCs w:val="26"/>
        </w:rPr>
        <w:t>ῦ</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λέγων·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Τί</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σοι</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δοκε</w:t>
      </w:r>
      <w:r w:rsidRPr="00BF72BD">
        <w:rPr>
          <w:rFonts w:ascii="Times New Roman" w:hAnsi="Times New Roman" w:cs="Times New Roman"/>
          <w:color w:val="111111"/>
          <w:sz w:val="26"/>
          <w:szCs w:val="26"/>
        </w:rPr>
        <w:t>ῖ</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Σί</w:t>
      </w:r>
      <w:r w:rsidRPr="00BF72BD">
        <w:rPr>
          <w:rFonts w:ascii="PT Serif" w:hAnsi="PT Serif" w:cs="PT Serif"/>
          <w:color w:val="111111"/>
          <w:sz w:val="26"/>
          <w:szCs w:val="26"/>
        </w:rPr>
        <w:t>μ</w:t>
      </w:r>
      <w:r w:rsidRPr="00BF72BD">
        <w:rPr>
          <w:rFonts w:ascii="Cambria" w:hAnsi="Cambria" w:cs="Cambria"/>
          <w:color w:val="111111"/>
          <w:sz w:val="26"/>
          <w:szCs w:val="26"/>
        </w:rPr>
        <w:t>ων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ο</w:t>
      </w:r>
      <w:r w:rsidRPr="00BF72BD">
        <w:rPr>
          <w:rFonts w:ascii="Times New Roman" w:hAnsi="Times New Roman" w:cs="Times New Roman"/>
          <w:color w:val="111111"/>
          <w:sz w:val="26"/>
          <w:szCs w:val="26"/>
        </w:rPr>
        <w:t>ἱ</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βασιλε</w:t>
      </w:r>
      <w:r w:rsidRPr="00BF72BD">
        <w:rPr>
          <w:rFonts w:ascii="Times New Roman" w:hAnsi="Times New Roman" w:cs="Times New Roman"/>
          <w:color w:val="111111"/>
          <w:sz w:val="26"/>
          <w:szCs w:val="26"/>
        </w:rPr>
        <w:t>ῖ</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ῆ</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γ</w:t>
      </w:r>
      <w:r w:rsidRPr="00BF72BD">
        <w:rPr>
          <w:rFonts w:ascii="Times New Roman" w:hAnsi="Times New Roman" w:cs="Times New Roman"/>
          <w:color w:val="111111"/>
          <w:sz w:val="26"/>
          <w:szCs w:val="26"/>
        </w:rPr>
        <w:t>ῆ</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ἀ</w:t>
      </w:r>
      <w:r w:rsidRPr="00BF72BD">
        <w:rPr>
          <w:rFonts w:ascii="PT Serif" w:hAnsi="PT Serif"/>
          <w:color w:val="111111"/>
          <w:sz w:val="26"/>
          <w:szCs w:val="26"/>
        </w:rPr>
        <w:t>π</w:t>
      </w:r>
      <w:r w:rsidRPr="00BF72BD">
        <w:rPr>
          <w:rFonts w:ascii="Times New Roman" w:hAnsi="Times New Roman" w:cs="Times New Roman"/>
          <w:color w:val="111111"/>
          <w:sz w:val="26"/>
          <w:szCs w:val="26"/>
        </w:rPr>
        <w:t>ὸ</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τίνων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λα</w:t>
      </w:r>
      <w:r w:rsidRPr="00BF72BD">
        <w:rPr>
          <w:rFonts w:ascii="PT Serif" w:hAnsi="PT Serif" w:cs="PT Serif"/>
          <w:color w:val="111111"/>
          <w:sz w:val="26"/>
          <w:szCs w:val="26"/>
        </w:rPr>
        <w:t>μ</w:t>
      </w:r>
      <w:r w:rsidRPr="00BF72BD">
        <w:rPr>
          <w:rFonts w:ascii="Cambria" w:hAnsi="Cambria" w:cs="Cambria"/>
          <w:color w:val="111111"/>
          <w:sz w:val="26"/>
          <w:szCs w:val="26"/>
        </w:rPr>
        <w:t>βάνουσιν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τέλη</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ἢ</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w:t>
      </w:r>
      <w:r w:rsidRPr="00BF72BD">
        <w:rPr>
          <w:rFonts w:ascii="Times New Roman" w:hAnsi="Times New Roman" w:cs="Times New Roman"/>
          <w:color w:val="111111"/>
          <w:sz w:val="26"/>
          <w:szCs w:val="26"/>
        </w:rPr>
        <w:t>ῆ</w:t>
      </w:r>
      <w:r w:rsidRPr="00BF72BD">
        <w:rPr>
          <w:rFonts w:ascii="Cambria" w:hAnsi="Cambria" w:cs="Cambria"/>
          <w:color w:val="111111"/>
          <w:sz w:val="26"/>
          <w:szCs w:val="26"/>
        </w:rPr>
        <w:t>νσον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ἀ</w:t>
      </w:r>
      <w:r w:rsidRPr="00BF72BD">
        <w:rPr>
          <w:rFonts w:ascii="PT Serif" w:hAnsi="PT Serif"/>
          <w:color w:val="111111"/>
          <w:sz w:val="26"/>
          <w:szCs w:val="26"/>
        </w:rPr>
        <w:t>π</w:t>
      </w:r>
      <w:r w:rsidRPr="00BF72BD">
        <w:rPr>
          <w:rFonts w:ascii="Times New Roman" w:hAnsi="Times New Roman" w:cs="Times New Roman"/>
          <w:color w:val="111111"/>
          <w:sz w:val="26"/>
          <w:szCs w:val="26"/>
        </w:rPr>
        <w:t>ὸ</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ῶ</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υ</w:t>
      </w:r>
      <w:r w:rsidRPr="00BF72BD">
        <w:rPr>
          <w:rFonts w:ascii="Times New Roman" w:hAnsi="Times New Roman" w:cs="Times New Roman"/>
          <w:color w:val="111111"/>
          <w:sz w:val="26"/>
          <w:szCs w:val="26"/>
        </w:rPr>
        <w:t>ἱῶ</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ῶ</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ἢ</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ἀ</w:t>
      </w:r>
      <w:r w:rsidRPr="00BF72BD">
        <w:rPr>
          <w:rFonts w:ascii="PT Serif" w:hAnsi="PT Serif"/>
          <w:color w:val="111111"/>
          <w:sz w:val="26"/>
          <w:szCs w:val="26"/>
        </w:rPr>
        <w:t>π</w:t>
      </w:r>
      <w:r w:rsidRPr="00BF72BD">
        <w:rPr>
          <w:rFonts w:ascii="Times New Roman" w:hAnsi="Times New Roman" w:cs="Times New Roman"/>
          <w:color w:val="111111"/>
          <w:sz w:val="26"/>
          <w:szCs w:val="26"/>
        </w:rPr>
        <w:t>ὸ</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ῶ</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ἀ</w:t>
      </w:r>
      <w:r w:rsidRPr="00BF72BD">
        <w:rPr>
          <w:rFonts w:ascii="Cambria" w:hAnsi="Cambria" w:cs="Cambria"/>
          <w:color w:val="111111"/>
          <w:sz w:val="26"/>
          <w:szCs w:val="26"/>
        </w:rPr>
        <w:t>λλοτρίων</w:t>
      </w:r>
      <w:r w:rsidRPr="00BF72BD">
        <w:rPr>
          <w:rFonts w:ascii="PT Serif" w:hAnsi="PT Serif"/>
          <w:color w:val="111111"/>
          <w:sz w:val="26"/>
          <w:szCs w:val="26"/>
          <w:lang w:val="la-Latn"/>
        </w:rPr>
        <w:t>; </w:t>
      </w:r>
      <w:r w:rsidRPr="00BF72BD">
        <w:rPr>
          <w:rFonts w:ascii="Segoe UI Symbol" w:hAnsi="Segoe UI Symbol" w:cs="Segoe UI Symbol"/>
          <w:color w:val="111111"/>
          <w:sz w:val="26"/>
          <w:szCs w:val="26"/>
          <w:lang w:val="la-Latn"/>
        </w:rPr>
        <w:t>⸂</w:t>
      </w:r>
      <w:r w:rsidRPr="00BF72BD">
        <w:rPr>
          <w:rFonts w:ascii="Cambria" w:hAnsi="Cambria" w:cs="Cambria"/>
          <w:color w:val="111111"/>
          <w:sz w:val="26"/>
          <w:szCs w:val="26"/>
        </w:rPr>
        <w:t>ε</w:t>
      </w:r>
      <w:r w:rsidRPr="00BF72BD">
        <w:rPr>
          <w:rFonts w:ascii="Times New Roman" w:hAnsi="Times New Roman" w:cs="Times New Roman"/>
          <w:color w:val="111111"/>
          <w:sz w:val="26"/>
          <w:szCs w:val="26"/>
        </w:rPr>
        <w:t>ἰ</w:t>
      </w:r>
      <w:r w:rsidRPr="00BF72BD">
        <w:rPr>
          <w:rFonts w:ascii="PT Serif" w:hAnsi="PT Serif"/>
          <w:color w:val="111111"/>
          <w:sz w:val="26"/>
          <w:szCs w:val="26"/>
        </w:rPr>
        <w:t>π</w:t>
      </w:r>
      <w:r w:rsidRPr="00BF72BD">
        <w:rPr>
          <w:rFonts w:ascii="Cambria" w:hAnsi="Cambria" w:cs="Cambria"/>
          <w:color w:val="111111"/>
          <w:sz w:val="26"/>
          <w:szCs w:val="26"/>
        </w:rPr>
        <w:t>όντος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δέ</w:t>
      </w:r>
      <w:r w:rsidRPr="00BF72BD">
        <w:rPr>
          <w:rFonts w:ascii="Segoe UI Symbol" w:hAnsi="Segoe UI Symbol" w:cs="Segoe UI Symbol"/>
          <w:color w:val="111111"/>
          <w:sz w:val="26"/>
          <w:szCs w:val="26"/>
          <w:lang w:val="la-Latn"/>
        </w:rPr>
        <w:t>⸃</w:t>
      </w:r>
      <w:r w:rsidRPr="00BF72BD">
        <w:rPr>
          <w:rFonts w:ascii="Cambria" w:hAnsi="Cambria" w:cs="Cambria"/>
          <w:color w:val="111111"/>
          <w:sz w:val="26"/>
          <w:szCs w:val="26"/>
        </w:rPr>
        <w:t>·</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Ἀ</w:t>
      </w:r>
      <w:r w:rsidRPr="00BF72BD">
        <w:rPr>
          <w:rFonts w:ascii="PT Serif" w:hAnsi="PT Serif"/>
          <w:color w:val="111111"/>
          <w:sz w:val="26"/>
          <w:szCs w:val="26"/>
        </w:rPr>
        <w:t>π</w:t>
      </w:r>
      <w:r w:rsidRPr="00BF72BD">
        <w:rPr>
          <w:rFonts w:ascii="Times New Roman" w:hAnsi="Times New Roman" w:cs="Times New Roman"/>
          <w:color w:val="111111"/>
          <w:sz w:val="26"/>
          <w:szCs w:val="26"/>
        </w:rPr>
        <w:t>ὸ</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ῶ</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ἀ</w:t>
      </w:r>
      <w:r w:rsidRPr="00BF72BD">
        <w:rPr>
          <w:rFonts w:ascii="Cambria" w:hAnsi="Cambria" w:cs="Cambria"/>
          <w:color w:val="111111"/>
          <w:sz w:val="26"/>
          <w:szCs w:val="26"/>
        </w:rPr>
        <w:t>λλοτρίων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ἔ</w:t>
      </w:r>
      <w:r w:rsidRPr="00BF72BD">
        <w:rPr>
          <w:rFonts w:ascii="Cambria" w:hAnsi="Cambria" w:cs="Cambria"/>
          <w:color w:val="111111"/>
          <w:sz w:val="26"/>
          <w:szCs w:val="26"/>
        </w:rPr>
        <w:t>φη</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ῷ</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ὁ</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Ἰ</w:t>
      </w:r>
      <w:r w:rsidRPr="00BF72BD">
        <w:rPr>
          <w:rFonts w:ascii="Cambria" w:hAnsi="Cambria" w:cs="Cambria"/>
          <w:color w:val="111111"/>
          <w:sz w:val="26"/>
          <w:szCs w:val="26"/>
        </w:rPr>
        <w:t>ησο</w:t>
      </w:r>
      <w:r w:rsidRPr="00BF72BD">
        <w:rPr>
          <w:rFonts w:ascii="Times New Roman" w:hAnsi="Times New Roman" w:cs="Times New Roman"/>
          <w:color w:val="111111"/>
          <w:sz w:val="26"/>
          <w:szCs w:val="26"/>
        </w:rPr>
        <w:t>ῦ</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Ἄ</w:t>
      </w:r>
      <w:r w:rsidRPr="00BF72BD">
        <w:rPr>
          <w:rFonts w:ascii="Cambria" w:hAnsi="Cambria" w:cs="Cambria"/>
          <w:color w:val="111111"/>
          <w:sz w:val="26"/>
          <w:szCs w:val="26"/>
        </w:rPr>
        <w:t>ρα</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γε</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ἐ</w:t>
      </w:r>
      <w:r w:rsidRPr="00BF72BD">
        <w:rPr>
          <w:rFonts w:ascii="Cambria" w:hAnsi="Cambria" w:cs="Cambria"/>
          <w:color w:val="111111"/>
          <w:sz w:val="26"/>
          <w:szCs w:val="26"/>
        </w:rPr>
        <w:t>λεύθεροί</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ε</w:t>
      </w:r>
      <w:r w:rsidRPr="00BF72BD">
        <w:rPr>
          <w:rFonts w:ascii="Times New Roman" w:hAnsi="Times New Roman" w:cs="Times New Roman"/>
          <w:color w:val="111111"/>
          <w:sz w:val="26"/>
          <w:szCs w:val="26"/>
        </w:rPr>
        <w:t>ἰ</w:t>
      </w:r>
      <w:r w:rsidRPr="00BF72BD">
        <w:rPr>
          <w:rFonts w:ascii="Cambria" w:hAnsi="Cambria" w:cs="Cambria"/>
          <w:color w:val="111111"/>
          <w:sz w:val="26"/>
          <w:szCs w:val="26"/>
        </w:rPr>
        <w:t>σιν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ο</w:t>
      </w:r>
      <w:r w:rsidRPr="00BF72BD">
        <w:rPr>
          <w:rFonts w:ascii="Times New Roman" w:hAnsi="Times New Roman" w:cs="Times New Roman"/>
          <w:color w:val="111111"/>
          <w:sz w:val="26"/>
          <w:szCs w:val="26"/>
        </w:rPr>
        <w:t>ἱ</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υ</w:t>
      </w:r>
      <w:r w:rsidRPr="00BF72BD">
        <w:rPr>
          <w:rFonts w:ascii="Times New Roman" w:hAnsi="Times New Roman" w:cs="Times New Roman"/>
          <w:color w:val="111111"/>
          <w:sz w:val="26"/>
          <w:szCs w:val="26"/>
        </w:rPr>
        <w:t>ἱ</w:t>
      </w:r>
      <w:r w:rsidRPr="00BF72BD">
        <w:rPr>
          <w:rFonts w:ascii="Cambria" w:hAnsi="Cambria" w:cs="Cambria"/>
          <w:color w:val="111111"/>
          <w:sz w:val="26"/>
          <w:szCs w:val="26"/>
        </w:rPr>
        <w:t>οί</w:t>
      </w:r>
      <w:r w:rsidRPr="00BF72BD">
        <w:rPr>
          <w:rFonts w:ascii="PT Serif" w:hAnsi="PT Serif"/>
          <w:color w:val="111111"/>
          <w:sz w:val="26"/>
          <w:szCs w:val="26"/>
          <w:lang w:val="la-Latn"/>
        </w:rPr>
        <w:t>. </w:t>
      </w:r>
      <w:r w:rsidRPr="00BF72BD">
        <w:rPr>
          <w:rFonts w:ascii="Times New Roman" w:hAnsi="Times New Roman" w:cs="Times New Roman"/>
          <w:color w:val="111111"/>
          <w:sz w:val="26"/>
          <w:szCs w:val="26"/>
        </w:rPr>
        <w:t>ἵ</w:t>
      </w:r>
      <w:r w:rsidRPr="00BF72BD">
        <w:rPr>
          <w:rFonts w:ascii="Cambria" w:hAnsi="Cambria" w:cs="Cambria"/>
          <w:color w:val="111111"/>
          <w:sz w:val="26"/>
          <w:szCs w:val="26"/>
        </w:rPr>
        <w:t>να</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δ</w:t>
      </w:r>
      <w:r w:rsidRPr="00BF72BD">
        <w:rPr>
          <w:rFonts w:ascii="Times New Roman" w:hAnsi="Times New Roman" w:cs="Times New Roman"/>
          <w:color w:val="111111"/>
          <w:sz w:val="26"/>
          <w:szCs w:val="26"/>
        </w:rPr>
        <w:t>ὲ</w:t>
      </w:r>
      <w:r w:rsidRPr="00BF72BD">
        <w:rPr>
          <w:rFonts w:ascii="PT Serif" w:hAnsi="PT Serif"/>
          <w:color w:val="111111"/>
          <w:sz w:val="26"/>
          <w:szCs w:val="26"/>
          <w:lang w:val="la-Latn"/>
        </w:rPr>
        <w:t xml:space="preserve"> </w:t>
      </w:r>
      <w:r w:rsidRPr="00BF72BD">
        <w:rPr>
          <w:rFonts w:ascii="PT Serif" w:hAnsi="PT Serif"/>
          <w:color w:val="111111"/>
          <w:sz w:val="26"/>
          <w:szCs w:val="26"/>
        </w:rPr>
        <w:t>μ</w:t>
      </w:r>
      <w:r w:rsidRPr="00BF72BD">
        <w:rPr>
          <w:rFonts w:ascii="Times New Roman" w:hAnsi="Times New Roman" w:cs="Times New Roman"/>
          <w:color w:val="111111"/>
          <w:sz w:val="26"/>
          <w:szCs w:val="26"/>
        </w:rPr>
        <w:t>ὴ</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σκανδαλίσω</w:t>
      </w:r>
      <w:r w:rsidRPr="00BF72BD">
        <w:rPr>
          <w:rFonts w:ascii="PT Serif" w:hAnsi="PT Serif" w:cs="PT Serif"/>
          <w:color w:val="111111"/>
          <w:sz w:val="26"/>
          <w:szCs w:val="26"/>
        </w:rPr>
        <w:t>μ</w:t>
      </w:r>
      <w:r w:rsidRPr="00BF72BD">
        <w:rPr>
          <w:rFonts w:ascii="Cambria" w:hAnsi="Cambria" w:cs="Cambria"/>
          <w:color w:val="111111"/>
          <w:sz w:val="26"/>
          <w:szCs w:val="26"/>
        </w:rPr>
        <w:t>εν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τούς</w:t>
      </w:r>
      <w:r w:rsidRPr="00BF72BD">
        <w:rPr>
          <w:rFonts w:ascii="PT Serif" w:hAnsi="PT Serif"/>
          <w:color w:val="111111"/>
          <w:sz w:val="26"/>
          <w:szCs w:val="26"/>
          <w:lang w:val="la-Latn"/>
        </w:rPr>
        <w:t xml:space="preserve">, </w:t>
      </w:r>
      <w:r w:rsidRPr="00BF72BD">
        <w:rPr>
          <w:rFonts w:ascii="PT Serif" w:hAnsi="PT Serif" w:cs="PT Serif"/>
          <w:color w:val="111111"/>
          <w:sz w:val="26"/>
          <w:szCs w:val="26"/>
        </w:rPr>
        <w:t>π</w:t>
      </w:r>
      <w:r w:rsidRPr="00BF72BD">
        <w:rPr>
          <w:rFonts w:ascii="Cambria" w:hAnsi="Cambria" w:cs="Cambria"/>
          <w:color w:val="111111"/>
          <w:sz w:val="26"/>
          <w:szCs w:val="26"/>
        </w:rPr>
        <w:t>ορευθε</w:t>
      </w:r>
      <w:r w:rsidRPr="00BF72BD">
        <w:rPr>
          <w:rFonts w:ascii="Times New Roman" w:hAnsi="Times New Roman" w:cs="Times New Roman"/>
          <w:color w:val="111111"/>
          <w:sz w:val="26"/>
          <w:szCs w:val="26"/>
        </w:rPr>
        <w:t>ὶ</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Segoe UI Symbol" w:hAnsi="Segoe UI Symbol" w:cs="Segoe UI Symbol"/>
          <w:color w:val="111111"/>
          <w:sz w:val="26"/>
          <w:szCs w:val="26"/>
          <w:lang w:val="la-Latn"/>
        </w:rPr>
        <w:t>⸀</w:t>
      </w:r>
      <w:r w:rsidRPr="00BF72BD">
        <w:rPr>
          <w:rFonts w:ascii="Cambria" w:hAnsi="Cambria" w:cs="Cambria"/>
          <w:color w:val="111111"/>
          <w:sz w:val="26"/>
          <w:szCs w:val="26"/>
        </w:rPr>
        <w:t>ε</w:t>
      </w:r>
      <w:r w:rsidRPr="00BF72BD">
        <w:rPr>
          <w:rFonts w:ascii="Times New Roman" w:hAnsi="Times New Roman" w:cs="Times New Roman"/>
          <w:color w:val="111111"/>
          <w:sz w:val="26"/>
          <w:szCs w:val="26"/>
        </w:rPr>
        <w:t>ἰ</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θάλασσαν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βάλε</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ἄ</w:t>
      </w:r>
      <w:r w:rsidRPr="00BF72BD">
        <w:rPr>
          <w:rFonts w:ascii="Cambria" w:hAnsi="Cambria" w:cs="Cambria"/>
          <w:color w:val="111111"/>
          <w:sz w:val="26"/>
          <w:szCs w:val="26"/>
        </w:rPr>
        <w:t>γκιστρον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ὸ</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Segoe UI Symbol" w:hAnsi="Segoe UI Symbol" w:cs="Segoe UI Symbol"/>
          <w:color w:val="111111"/>
          <w:sz w:val="26"/>
          <w:szCs w:val="26"/>
          <w:lang w:val="la-Latn"/>
        </w:rPr>
        <w:t>⸀</w:t>
      </w:r>
      <w:r w:rsidRPr="00BF72BD">
        <w:rPr>
          <w:rFonts w:ascii="Times New Roman" w:hAnsi="Times New Roman" w:cs="Times New Roman"/>
          <w:color w:val="111111"/>
          <w:sz w:val="26"/>
          <w:szCs w:val="26"/>
        </w:rPr>
        <w:t>ἀ</w:t>
      </w:r>
      <w:r w:rsidRPr="00BF72BD">
        <w:rPr>
          <w:rFonts w:ascii="Cambria" w:hAnsi="Cambria" w:cs="Cambria"/>
          <w:color w:val="111111"/>
          <w:sz w:val="26"/>
          <w:szCs w:val="26"/>
        </w:rPr>
        <w:t>ναβάντα</w:t>
      </w:r>
      <w:r w:rsidRPr="00BF72BD">
        <w:rPr>
          <w:rFonts w:ascii="PT Serif" w:hAnsi="PT Serif"/>
          <w:color w:val="111111"/>
          <w:sz w:val="26"/>
          <w:szCs w:val="26"/>
          <w:lang w:val="la-Latn"/>
        </w:rPr>
        <w:t xml:space="preserve"> </w:t>
      </w:r>
      <w:r w:rsidRPr="00BF72BD">
        <w:rPr>
          <w:rFonts w:ascii="PT Serif" w:hAnsi="PT Serif" w:cs="PT Serif"/>
          <w:color w:val="111111"/>
          <w:sz w:val="26"/>
          <w:szCs w:val="26"/>
        </w:rPr>
        <w:t>π</w:t>
      </w:r>
      <w:r w:rsidRPr="00BF72BD">
        <w:rPr>
          <w:rFonts w:ascii="Cambria" w:hAnsi="Cambria" w:cs="Cambria"/>
          <w:color w:val="111111"/>
          <w:sz w:val="26"/>
          <w:szCs w:val="26"/>
        </w:rPr>
        <w:t>ρ</w:t>
      </w:r>
      <w:r w:rsidRPr="00BF72BD">
        <w:rPr>
          <w:rFonts w:ascii="Times New Roman" w:hAnsi="Times New Roman" w:cs="Times New Roman"/>
          <w:color w:val="111111"/>
          <w:sz w:val="26"/>
          <w:szCs w:val="26"/>
        </w:rPr>
        <w:t>ῶ</w:t>
      </w:r>
      <w:r w:rsidRPr="00BF72BD">
        <w:rPr>
          <w:rFonts w:ascii="Cambria" w:hAnsi="Cambria" w:cs="Cambria"/>
          <w:color w:val="111111"/>
          <w:sz w:val="26"/>
          <w:szCs w:val="26"/>
        </w:rPr>
        <w:t>τον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ἰ</w:t>
      </w:r>
      <w:r w:rsidRPr="00BF72BD">
        <w:rPr>
          <w:rFonts w:ascii="Cambria" w:hAnsi="Cambria" w:cs="Cambria"/>
          <w:color w:val="111111"/>
          <w:sz w:val="26"/>
          <w:szCs w:val="26"/>
        </w:rPr>
        <w:t>χθ</w:t>
      </w:r>
      <w:r w:rsidRPr="00BF72BD">
        <w:rPr>
          <w:rFonts w:ascii="Times New Roman" w:hAnsi="Times New Roman" w:cs="Times New Roman"/>
          <w:color w:val="111111"/>
          <w:sz w:val="26"/>
          <w:szCs w:val="26"/>
        </w:rPr>
        <w:t>ὺ</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ἆ</w:t>
      </w:r>
      <w:r w:rsidRPr="00BF72BD">
        <w:rPr>
          <w:rFonts w:ascii="Cambria" w:hAnsi="Cambria" w:cs="Cambria"/>
          <w:color w:val="111111"/>
          <w:sz w:val="26"/>
          <w:szCs w:val="26"/>
        </w:rPr>
        <w:t>ρον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ἀ</w:t>
      </w:r>
      <w:r w:rsidRPr="00BF72BD">
        <w:rPr>
          <w:rFonts w:ascii="Cambria" w:hAnsi="Cambria" w:cs="Cambria"/>
          <w:color w:val="111111"/>
          <w:sz w:val="26"/>
          <w:szCs w:val="26"/>
        </w:rPr>
        <w:t>νοίξας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τ</w:t>
      </w:r>
      <w:r w:rsidRPr="00BF72BD">
        <w:rPr>
          <w:rFonts w:ascii="Times New Roman" w:hAnsi="Times New Roman" w:cs="Times New Roman"/>
          <w:color w:val="111111"/>
          <w:sz w:val="26"/>
          <w:szCs w:val="26"/>
        </w:rPr>
        <w:t>ὸ</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στό</w:t>
      </w:r>
      <w:r w:rsidRPr="00BF72BD">
        <w:rPr>
          <w:rFonts w:ascii="PT Serif" w:hAnsi="PT Serif" w:cs="PT Serif"/>
          <w:color w:val="111111"/>
          <w:sz w:val="26"/>
          <w:szCs w:val="26"/>
        </w:rPr>
        <w:t>μ</w:t>
      </w:r>
      <w:r w:rsidRPr="00BF72BD">
        <w:rPr>
          <w:rFonts w:ascii="Cambria" w:hAnsi="Cambria" w:cs="Cambria"/>
          <w:color w:val="111111"/>
          <w:sz w:val="26"/>
          <w:szCs w:val="26"/>
        </w:rPr>
        <w:t>α</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το</w:t>
      </w:r>
      <w:r w:rsidRPr="00BF72BD">
        <w:rPr>
          <w:rFonts w:ascii="Times New Roman" w:hAnsi="Times New Roman" w:cs="Times New Roman"/>
          <w:color w:val="111111"/>
          <w:sz w:val="26"/>
          <w:szCs w:val="26"/>
        </w:rPr>
        <w:t>ῦ</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ε</w:t>
      </w:r>
      <w:r w:rsidRPr="00BF72BD">
        <w:rPr>
          <w:rFonts w:ascii="Times New Roman" w:hAnsi="Times New Roman" w:cs="Times New Roman"/>
          <w:color w:val="111111"/>
          <w:sz w:val="26"/>
          <w:szCs w:val="26"/>
        </w:rPr>
        <w:t>ὑ</w:t>
      </w:r>
      <w:r w:rsidRPr="00BF72BD">
        <w:rPr>
          <w:rFonts w:ascii="Cambria" w:hAnsi="Cambria" w:cs="Cambria"/>
          <w:color w:val="111111"/>
          <w:sz w:val="26"/>
          <w:szCs w:val="26"/>
        </w:rPr>
        <w:t>ρήσεις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στατ</w:t>
      </w:r>
      <w:r w:rsidRPr="00BF72BD">
        <w:rPr>
          <w:rFonts w:ascii="Times New Roman" w:hAnsi="Times New Roman" w:cs="Times New Roman"/>
          <w:color w:val="111111"/>
          <w:sz w:val="26"/>
          <w:szCs w:val="26"/>
        </w:rPr>
        <w:t>ῆ</w:t>
      </w:r>
      <w:r w:rsidRPr="00BF72BD">
        <w:rPr>
          <w:rFonts w:ascii="Cambria" w:hAnsi="Cambria" w:cs="Cambria"/>
          <w:color w:val="111111"/>
          <w:sz w:val="26"/>
          <w:szCs w:val="26"/>
        </w:rPr>
        <w:t>ρα·</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ἐ</w:t>
      </w:r>
      <w:r w:rsidRPr="00BF72BD">
        <w:rPr>
          <w:rFonts w:ascii="Cambria" w:hAnsi="Cambria" w:cs="Cambria"/>
          <w:color w:val="111111"/>
          <w:sz w:val="26"/>
          <w:szCs w:val="26"/>
        </w:rPr>
        <w:t>κε</w:t>
      </w:r>
      <w:r w:rsidRPr="00BF72BD">
        <w:rPr>
          <w:rFonts w:ascii="Times New Roman" w:hAnsi="Times New Roman" w:cs="Times New Roman"/>
          <w:color w:val="111111"/>
          <w:sz w:val="26"/>
          <w:szCs w:val="26"/>
        </w:rPr>
        <w:t>ῖ</w:t>
      </w:r>
      <w:r w:rsidRPr="00BF72BD">
        <w:rPr>
          <w:rFonts w:ascii="Cambria" w:hAnsi="Cambria" w:cs="Cambria"/>
          <w:color w:val="111111"/>
          <w:sz w:val="26"/>
          <w:szCs w:val="26"/>
        </w:rPr>
        <w:t>νον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λαβ</w:t>
      </w:r>
      <w:r w:rsidRPr="00BF72BD">
        <w:rPr>
          <w:rFonts w:ascii="Times New Roman" w:hAnsi="Times New Roman" w:cs="Times New Roman"/>
          <w:color w:val="111111"/>
          <w:sz w:val="26"/>
          <w:szCs w:val="26"/>
        </w:rPr>
        <w:t>ὼ</w:t>
      </w:r>
      <w:r w:rsidRPr="00BF72BD">
        <w:rPr>
          <w:rFonts w:ascii="Cambria" w:hAnsi="Cambria" w:cs="Cambria"/>
          <w:color w:val="111111"/>
          <w:sz w:val="26"/>
          <w:szCs w:val="26"/>
        </w:rPr>
        <w:t>ν</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δ</w:t>
      </w:r>
      <w:r w:rsidRPr="00BF72BD">
        <w:rPr>
          <w:rFonts w:ascii="Times New Roman" w:hAnsi="Times New Roman" w:cs="Times New Roman"/>
          <w:color w:val="111111"/>
          <w:sz w:val="26"/>
          <w:szCs w:val="26"/>
        </w:rPr>
        <w:t>ὸ</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α</w:t>
      </w:r>
      <w:r w:rsidRPr="00BF72BD">
        <w:rPr>
          <w:rFonts w:ascii="Times New Roman" w:hAnsi="Times New Roman" w:cs="Times New Roman"/>
          <w:color w:val="111111"/>
          <w:sz w:val="26"/>
          <w:szCs w:val="26"/>
        </w:rPr>
        <w:t>ὐ</w:t>
      </w:r>
      <w:r w:rsidRPr="00BF72BD">
        <w:rPr>
          <w:rFonts w:ascii="Cambria" w:hAnsi="Cambria" w:cs="Cambria"/>
          <w:color w:val="111111"/>
          <w:sz w:val="26"/>
          <w:szCs w:val="26"/>
        </w:rPr>
        <w:t>το</w:t>
      </w:r>
      <w:r w:rsidRPr="00BF72BD">
        <w:rPr>
          <w:rFonts w:ascii="Times New Roman" w:hAnsi="Times New Roman" w:cs="Times New Roman"/>
          <w:color w:val="111111"/>
          <w:sz w:val="26"/>
          <w:szCs w:val="26"/>
        </w:rPr>
        <w:t>ῖ</w:t>
      </w:r>
      <w:r w:rsidRPr="00BF72BD">
        <w:rPr>
          <w:rFonts w:ascii="Cambria" w:hAnsi="Cambria" w:cs="Cambria"/>
          <w:color w:val="111111"/>
          <w:sz w:val="26"/>
          <w:szCs w:val="26"/>
        </w:rPr>
        <w:t>ς</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ἀ</w:t>
      </w:r>
      <w:r w:rsidRPr="00BF72BD">
        <w:rPr>
          <w:rFonts w:ascii="Cambria" w:hAnsi="Cambria" w:cs="Cambria"/>
          <w:color w:val="111111"/>
          <w:sz w:val="26"/>
          <w:szCs w:val="26"/>
        </w:rPr>
        <w:t>ντ</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Times New Roman" w:hAnsi="Times New Roman" w:cs="Times New Roman"/>
          <w:color w:val="111111"/>
          <w:sz w:val="26"/>
          <w:szCs w:val="26"/>
        </w:rPr>
        <w:t>ἐ</w:t>
      </w:r>
      <w:r w:rsidRPr="00BF72BD">
        <w:rPr>
          <w:rFonts w:ascii="PT Serif" w:hAnsi="PT Serif"/>
          <w:color w:val="111111"/>
          <w:sz w:val="26"/>
          <w:szCs w:val="26"/>
        </w:rPr>
        <w:t>μ</w:t>
      </w:r>
      <w:r w:rsidRPr="00BF72BD">
        <w:rPr>
          <w:rFonts w:ascii="Cambria" w:hAnsi="Cambria" w:cs="Cambria"/>
          <w:color w:val="111111"/>
          <w:sz w:val="26"/>
          <w:szCs w:val="26"/>
        </w:rPr>
        <w:t>ο</w:t>
      </w:r>
      <w:r w:rsidRPr="00BF72BD">
        <w:rPr>
          <w:rFonts w:ascii="Times New Roman" w:hAnsi="Times New Roman" w:cs="Times New Roman"/>
          <w:color w:val="111111"/>
          <w:sz w:val="26"/>
          <w:szCs w:val="26"/>
        </w:rPr>
        <w:t>ῦ</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Cambria" w:hAnsi="Cambria" w:cs="Cambria"/>
          <w:color w:val="111111"/>
          <w:sz w:val="26"/>
          <w:szCs w:val="26"/>
        </w:rPr>
        <w:t>σο</w:t>
      </w:r>
      <w:r w:rsidRPr="00BF72BD">
        <w:rPr>
          <w:rFonts w:ascii="Times New Roman" w:hAnsi="Times New Roman" w:cs="Times New Roman"/>
          <w:color w:val="111111"/>
          <w:sz w:val="26"/>
          <w:szCs w:val="26"/>
        </w:rPr>
        <w:t>ῦ</w:t>
      </w:r>
      <w:r w:rsidRPr="00BF72BD">
        <w:rPr>
          <w:rFonts w:ascii="PT Serif" w:hAnsi="PT Serif"/>
          <w:color w:val="111111"/>
          <w:sz w:val="30"/>
          <w:szCs w:val="30"/>
          <w:lang w:val="la-Latn"/>
        </w:rPr>
        <w:t>.</w:t>
      </w:r>
      <w:r w:rsidRPr="00BF72BD">
        <w:rPr>
          <w:rFonts w:ascii="Arial" w:hAnsi="Arial" w:cs="Arial"/>
          <w:sz w:val="24"/>
          <w:szCs w:val="24"/>
          <w:lang w:val="la-Latn"/>
        </w:rPr>
        <w:t xml:space="preserve"> </w:t>
      </w:r>
      <w:r w:rsidRPr="00BF72BD">
        <w:rPr>
          <w:rFonts w:ascii="Arial" w:hAnsi="Arial" w:cs="Arial"/>
          <w:sz w:val="24"/>
          <w:szCs w:val="24"/>
        </w:rPr>
        <w:t>(Mt 17,1-27).</w:t>
      </w:r>
      <w:r w:rsidRPr="00BF72BD">
        <w:rPr>
          <w:rFonts w:ascii="PT Serif" w:hAnsi="PT Serif"/>
          <w:color w:val="111111"/>
          <w:sz w:val="30"/>
          <w:szCs w:val="30"/>
        </w:rPr>
        <w:t xml:space="preserve"> </w:t>
      </w:r>
    </w:p>
    <w:p w14:paraId="50AE4A7B" w14:textId="77777777" w:rsidR="00BF72BD" w:rsidRPr="00BF72BD" w:rsidRDefault="00BF72BD" w:rsidP="00BF72BD">
      <w:pPr>
        <w:jc w:val="both"/>
        <w:rPr>
          <w:rFonts w:ascii="PT Serif" w:hAnsi="PT Serif"/>
          <w:color w:val="111111"/>
          <w:sz w:val="30"/>
          <w:szCs w:val="30"/>
        </w:rPr>
      </w:pPr>
    </w:p>
    <w:p w14:paraId="496C31A4" w14:textId="77777777" w:rsidR="00BF72BD" w:rsidRPr="00BF72BD" w:rsidRDefault="00BF72BD" w:rsidP="00BF72BD">
      <w:pPr>
        <w:pStyle w:val="Titolo2"/>
      </w:pPr>
      <w:bookmarkStart w:id="403" w:name="_Toc211695009"/>
      <w:bookmarkStart w:id="404" w:name="_Toc212557335"/>
      <w:r w:rsidRPr="00BF72BD">
        <w:t>Questi è il Figlio mio, l’amato: in lui ho posto il mio compiacimento. Ascoltatelo</w:t>
      </w:r>
      <w:bookmarkEnd w:id="403"/>
      <w:bookmarkEnd w:id="404"/>
    </w:p>
    <w:p w14:paraId="56B93C11" w14:textId="77777777" w:rsidR="00BF72BD" w:rsidRPr="00BF72BD" w:rsidRDefault="00BF72BD" w:rsidP="00BF72BD">
      <w:pPr>
        <w:jc w:val="both"/>
        <w:rPr>
          <w:rFonts w:ascii="Arial" w:hAnsi="Arial" w:cs="Arial"/>
          <w:b/>
          <w:bCs/>
          <w:sz w:val="24"/>
          <w:szCs w:val="24"/>
        </w:rPr>
      </w:pPr>
    </w:p>
    <w:p w14:paraId="1B4229B3" w14:textId="77777777" w:rsidR="00BF72BD" w:rsidRPr="00BF72BD" w:rsidRDefault="00BF72BD" w:rsidP="00BF72BD">
      <w:pPr>
        <w:jc w:val="both"/>
        <w:rPr>
          <w:rFonts w:ascii="Arial" w:hAnsi="Arial" w:cs="Arial"/>
          <w:b/>
          <w:bCs/>
          <w:sz w:val="24"/>
          <w:szCs w:val="24"/>
        </w:rPr>
      </w:pPr>
      <w:bookmarkStart w:id="405" w:name="_Hlk211606640"/>
      <w:r w:rsidRPr="00BF72BD">
        <w:rPr>
          <w:rFonts w:ascii="Arial" w:hAnsi="Arial" w:cs="Arial"/>
          <w:b/>
          <w:bCs/>
          <w:sz w:val="24"/>
          <w:szCs w:val="24"/>
        </w:rPr>
        <w:t>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w:t>
      </w:r>
      <w:bookmarkStart w:id="406" w:name="_Hlk208494846"/>
      <w:r w:rsidRPr="00BF72BD">
        <w:rPr>
          <w:rFonts w:ascii="Arial" w:hAnsi="Arial" w:cs="Arial"/>
          <w:b/>
          <w:bCs/>
          <w:sz w:val="24"/>
          <w:szCs w:val="24"/>
        </w:rPr>
        <w:t>Questi è il Figlio mio, l’amato: in lui ho posto il mio compiacimento. Ascoltatelo</w:t>
      </w:r>
      <w:bookmarkEnd w:id="406"/>
      <w:r w:rsidRPr="00BF72BD">
        <w:rPr>
          <w:rFonts w:ascii="Arial" w:hAnsi="Arial" w:cs="Arial"/>
          <w:b/>
          <w:bCs/>
          <w:sz w:val="24"/>
          <w:szCs w:val="24"/>
        </w:rPr>
        <w:t>». All’udire ciò, i discepoli caddero con la faccia a terra e furono presi da grande timore. Ma Gesù si avvicinò, li toccò e disse: «Alzatevi e non temete». Alzando gli occhi non videro nessuno, se non Gesù solo. Mentre scendevano dal monte, Gesù ordinò loro: «Non parlate a nessuno di questa visione, prima che il Figlio dell’uomo non sia risorto dai morti».</w:t>
      </w:r>
    </w:p>
    <w:bookmarkEnd w:id="405"/>
    <w:p w14:paraId="5446837B" w14:textId="77777777" w:rsidR="00BF72BD" w:rsidRPr="00BF72BD" w:rsidRDefault="00BF72BD" w:rsidP="00BF72BD">
      <w:pPr>
        <w:jc w:val="both"/>
        <w:rPr>
          <w:rFonts w:ascii="Arial" w:hAnsi="Arial" w:cs="Arial"/>
          <w:b/>
          <w:bCs/>
          <w:sz w:val="24"/>
          <w:szCs w:val="24"/>
        </w:rPr>
      </w:pPr>
    </w:p>
    <w:p w14:paraId="302EDC27" w14:textId="77777777" w:rsidR="00BF72BD" w:rsidRPr="00BF72BD" w:rsidRDefault="00BF72BD" w:rsidP="00BF72BD">
      <w:pPr>
        <w:jc w:val="both"/>
        <w:rPr>
          <w:rFonts w:ascii="Arial" w:hAnsi="Arial" w:cs="Arial"/>
          <w:b/>
          <w:bCs/>
          <w:sz w:val="24"/>
          <w:szCs w:val="24"/>
        </w:rPr>
      </w:pPr>
      <w:r w:rsidRPr="00BF72BD">
        <w:rPr>
          <w:rFonts w:ascii="Arial" w:hAnsi="Arial" w:cs="Arial"/>
          <w:b/>
          <w:bCs/>
          <w:sz w:val="24"/>
          <w:szCs w:val="24"/>
        </w:rPr>
        <w:t xml:space="preserve">Sei giorni dopo, Gesù prese con sé Pietro, Giacomo e Giovanni suo fratello e li condusse in disparte, su un alto monte. </w:t>
      </w:r>
    </w:p>
    <w:p w14:paraId="10C08F2D"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Ecco cosa è avvenuto sei giorni prima: Il Padre rivela a Simon Pietro chi è Cristo Gesù. Cristo Gesù rivela a Pietro e agli altri Apostoli che la via per essere intronizzato Messia dal Padre è la croce. Pietro vuole ad ogni costo impedire che Gesù vada a Gerusalemme per essere crocifisso. Gesù respinge con ogni fermezza di Spirito Santo il tentatore che è Pietro e poi estende la via della croce e tutti coloro che vogliono essere suoi discepoli.</w:t>
      </w:r>
    </w:p>
    <w:p w14:paraId="46415E01"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p>
    <w:p w14:paraId="54C03018"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p>
    <w:p w14:paraId="6C01D97D"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16,13-28). </w:t>
      </w:r>
    </w:p>
    <w:p w14:paraId="1E018946"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Gesù sa che per gli Apostoli, così come per ogni altro figlio di Abramo,  un Messia crocifisso è grande scandalo. Senza una adeguata preparazione della loro mente e del loro cuore, essi mai avrebbero potuto vincere lo scandalo della croce. Essi vanno preparati. Tre di essi, Simon Pietro, Giacomo e Giovanni, ricevono una preparazione particolare. Prima di tutto, essi soli, assistono alla risurrezione della figlia di Giàiro. Ora essi soli vengono portati sul monte. Sempre essi solo sono presenti nel momento del grande combattimento nell’orto del Getsemani. Sono essi il lievito per tutta la pasta. Su questa sua presenza sul Monte, ecco cosa confesserà l’Apostolo Pietro. Quanto è avvenuto sul Monte è il fondamento della sua fede. </w:t>
      </w:r>
    </w:p>
    <w:p w14:paraId="3BFBF575"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Troviamo questa confessione nella sua Seconda Lettera.</w:t>
      </w:r>
    </w:p>
    <w:p w14:paraId="4C0457BB"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w:t>
      </w:r>
    </w:p>
    <w:p w14:paraId="5DA66CAF"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Grande è la Sapienza di Gesù. Lui sa quando scrivere una verità nel cuore dei suoi Apostoli e quanto ne può scrivere. Così ha sempre operato il Padre suo e così Lui sempre opera. Sa anche nel cuore di chi scrivere: </w:t>
      </w:r>
      <w:r w:rsidRPr="00BF72BD">
        <w:rPr>
          <w:rFonts w:ascii="Arial" w:hAnsi="Arial" w:cs="Arial"/>
          <w:i/>
          <w:iCs/>
          <w:sz w:val="24"/>
          <w:szCs w:val="24"/>
        </w:rPr>
        <w:t xml:space="preserve">“Sei giorni dopo, Gesù prese con sé Pietro, Giacomo e Giovanni suo fratello e li condusse in disparte, su un alto monte”. </w:t>
      </w:r>
      <w:r w:rsidRPr="00BF72BD">
        <w:rPr>
          <w:rFonts w:ascii="Arial" w:hAnsi="Arial" w:cs="Arial"/>
          <w:sz w:val="24"/>
          <w:szCs w:val="24"/>
        </w:rPr>
        <w:t xml:space="preserve">La scienza di Cristo Gesù dovrà essere anche la scienza di ogni Pastore nella Chiesa del Dio vivente. Come Dio nulla fa senza il suo Santo Spirito, come Gesù nulla fa senza la pienezza in Lui dello Spirito Santo, così anche il Pastore, per dare ogni scienza, ogni verità, ogni dettaglio della scienza e della verità, dovrà essere pieno di Spirito Santo e nello Spirito Santo dovrà crescere, ravvivandolo senza alcuna interruzione. Il Pastore e lo Spirito Santo devono essere una cosa sola in Cristo. Se sono due cose e fuori di Cristo, il Pastore non è più Pastore. Il Monte è la casa dove abita il Signore. Perché è il luogo dove si congiunge il cielo e la terra.  </w:t>
      </w:r>
    </w:p>
    <w:p w14:paraId="54A467EA" w14:textId="77777777" w:rsidR="00BF72BD" w:rsidRPr="00BF72BD" w:rsidRDefault="00BF72BD" w:rsidP="00BF72BD">
      <w:pPr>
        <w:jc w:val="both"/>
        <w:rPr>
          <w:rFonts w:ascii="Arial" w:hAnsi="Arial" w:cs="Arial"/>
          <w:b/>
          <w:bCs/>
          <w:sz w:val="24"/>
          <w:szCs w:val="24"/>
        </w:rPr>
      </w:pPr>
    </w:p>
    <w:p w14:paraId="42335CE4" w14:textId="77777777" w:rsidR="00BF72BD" w:rsidRPr="00BF72BD" w:rsidRDefault="00BF72BD" w:rsidP="00BF72BD">
      <w:pPr>
        <w:jc w:val="both"/>
        <w:rPr>
          <w:rFonts w:ascii="Arial" w:hAnsi="Arial" w:cs="Arial"/>
          <w:b/>
          <w:bCs/>
          <w:sz w:val="24"/>
          <w:szCs w:val="24"/>
        </w:rPr>
      </w:pPr>
      <w:r w:rsidRPr="00BF72BD">
        <w:rPr>
          <w:rFonts w:ascii="Arial" w:hAnsi="Arial" w:cs="Arial"/>
          <w:b/>
          <w:bCs/>
          <w:sz w:val="24"/>
          <w:szCs w:val="24"/>
        </w:rPr>
        <w:t>E fu trasfigurato davanti a loro: il suo volto brillò come il sole e le sue vesti divennero candide come la luce.</w:t>
      </w:r>
    </w:p>
    <w:p w14:paraId="477F6B59"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Ecco ora  cosa avviene sul Monte. Con l’Incarnazione il Verbo eterno è come se avesse nascosto la sa divinità dietro i veli della carne. Sul Monte per un attimo Gesù toglie i veli della carne e si mostra in tutto lo splendore della luce divina ed eterna che è essenza propria della natura divina ed eterna. La natura divina è luce eterna. I Verbi usati – </w:t>
      </w:r>
      <w:r w:rsidRPr="00BF72BD">
        <w:rPr>
          <w:rFonts w:ascii="Arial" w:hAnsi="Arial" w:cs="Arial"/>
          <w:sz w:val="24"/>
          <w:szCs w:val="24"/>
          <w:lang w:val="la-Latn"/>
        </w:rPr>
        <w:t xml:space="preserve">transfiguratus est. </w:t>
      </w:r>
      <w:r w:rsidRPr="00BF72BD">
        <w:rPr>
          <w:rFonts w:ascii="Cambria" w:hAnsi="Cambria" w:cs="Cambria"/>
          <w:color w:val="111111"/>
          <w:sz w:val="26"/>
          <w:szCs w:val="26"/>
        </w:rPr>
        <w:t>κα</w:t>
      </w:r>
      <w:r w:rsidRPr="00BF72BD">
        <w:rPr>
          <w:rFonts w:ascii="Times New Roman" w:hAnsi="Times New Roman" w:cs="Times New Roman"/>
          <w:color w:val="111111"/>
          <w:sz w:val="26"/>
          <w:szCs w:val="26"/>
        </w:rPr>
        <w:t>ὶ</w:t>
      </w:r>
      <w:r w:rsidRPr="00BF72BD">
        <w:rPr>
          <w:rFonts w:ascii="PT Serif" w:hAnsi="PT Serif"/>
          <w:color w:val="111111"/>
          <w:sz w:val="26"/>
          <w:szCs w:val="26"/>
          <w:lang w:val="la-Latn"/>
        </w:rPr>
        <w:t xml:space="preserve"> </w:t>
      </w:r>
      <w:r w:rsidRPr="00BF72BD">
        <w:rPr>
          <w:rFonts w:ascii="PT Serif" w:hAnsi="PT Serif"/>
          <w:color w:val="111111"/>
          <w:sz w:val="26"/>
          <w:szCs w:val="26"/>
        </w:rPr>
        <w:t>μ</w:t>
      </w:r>
      <w:r w:rsidRPr="00BF72BD">
        <w:rPr>
          <w:rFonts w:ascii="Cambria" w:hAnsi="Cambria" w:cs="Cambria"/>
          <w:color w:val="111111"/>
          <w:sz w:val="26"/>
          <w:szCs w:val="26"/>
        </w:rPr>
        <w:t>ετε</w:t>
      </w:r>
      <w:r w:rsidRPr="00BF72BD">
        <w:rPr>
          <w:rFonts w:ascii="PT Serif" w:hAnsi="PT Serif" w:cs="PT Serif"/>
          <w:color w:val="111111"/>
          <w:sz w:val="26"/>
          <w:szCs w:val="26"/>
        </w:rPr>
        <w:t>μ</w:t>
      </w:r>
      <w:r w:rsidRPr="00BF72BD">
        <w:rPr>
          <w:rFonts w:ascii="Cambria" w:hAnsi="Cambria" w:cs="Cambria"/>
          <w:color w:val="111111"/>
          <w:sz w:val="26"/>
          <w:szCs w:val="26"/>
        </w:rPr>
        <w:t xml:space="preserve">ορφώθη. </w:t>
      </w:r>
      <w:r w:rsidRPr="00BF72BD">
        <w:rPr>
          <w:rFonts w:ascii="Arial" w:hAnsi="Arial" w:cs="Arial"/>
          <w:sz w:val="24"/>
          <w:szCs w:val="24"/>
        </w:rPr>
        <w:t xml:space="preserve">fu trasfigurato – appartengono al linguaggio profano. Gesù non assume una natura diversa dalla sua. Lui di nature ne possiede due: quella divina e quella umana. La persona è una. La sola Persona divina sussiste nelle due nature. Nell’incarnazione la natura divina è velata nella carne. Sul monte è la natura divina che per un attimo vela la carne e appare in tutto il suo splendo: </w:t>
      </w:r>
      <w:r w:rsidRPr="00BF72BD">
        <w:rPr>
          <w:rFonts w:ascii="Arial" w:hAnsi="Arial" w:cs="Arial"/>
          <w:i/>
          <w:iCs/>
          <w:sz w:val="24"/>
          <w:szCs w:val="24"/>
        </w:rPr>
        <w:t xml:space="preserve">E fu trasfigurato davanti a loro: il suo volto brillò come il sole e le sue vesti divennero candide come la luce”. </w:t>
      </w:r>
      <w:r w:rsidRPr="00BF72BD">
        <w:rPr>
          <w:rFonts w:ascii="Arial" w:hAnsi="Arial" w:cs="Arial"/>
          <w:sz w:val="24"/>
          <w:szCs w:val="24"/>
        </w:rPr>
        <w:t>Lo splendore del sole è solo una pallida immagine dello Splendore divino ed eterno. Il candore della luce creata dinanzi allo Splendore della Luce increata è in tutto simile alla luce di una candela dinanzi alla luce del sole quando splende con tutta la sua forza.</w:t>
      </w:r>
    </w:p>
    <w:p w14:paraId="7E460AF9"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Ecco la prima verità che va messa nel cuore: Il messia di Dio non ha bisogno di nessuna gloria terrena. Lui già possiede non la gloria eterna che è data ai beati del cielo. Lui è la gloria eterna e increata. Lui è vero Dio nella persona e natura divina. Lui deve passare per la via della croce per essere proclamato, anche nella sua umanità, Signore del cielo e della terra, Giudice dei vivi e dei morti, Signore della storia e di ogni uomo. Lui deve passare per la via della croce per la redenzione e la salvezza dell’umanità. Non possa per la via della croce la sola umanità. Passa per la via della croce anche quella luce che subito dopo sarà nuovamente nascosta sotto i veli della carne. Il Dio che si fa carne e il Dio che si fa croce.</w:t>
      </w:r>
    </w:p>
    <w:p w14:paraId="601FE3E6"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Questo mistero lascia la mente senza pensiero. Chi è innalzato sulla croce è il Figlio Eterno del Padre, il suo Figlio Unigenito. L’Apostolo Paolo grida che senza La pienezza dello Spirito Santo nel cuore, il Dio Crocifisso è scandalo per i Giudei e stoltezza per i Greci. È scandalo perché il Dio degli Ebrei è il Dio Onnipotente, il Dio che è fuoco inaccessibile, il Dio che luce eterna. È stoltezza per i Greci perché questi sono ricercatori di sapienza e un in Dio Crocifisso non essi trovano alcuna sapienza. Ecco le parole dell’Apostolo Paolo:</w:t>
      </w:r>
    </w:p>
    <w:p w14:paraId="4276C8B2"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La parola della croce infatti è stoltezza per quelli che si perdono, ma per quelli che si salvano, ossia per noi, è potenza di Dio. Sta scritto infatti: Distruggerò la sapienza dei sapienti e annullerò l’intelligenza degli intelligenti.</w:t>
      </w:r>
    </w:p>
    <w:p w14:paraId="61FE1BD8"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6C7F1CBC"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Signore(1Cor 1,18.31). </w:t>
      </w:r>
    </w:p>
    <w:p w14:paraId="637E4E62"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7F91E9A1"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p>
    <w:p w14:paraId="1BBCB223"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Quelle cose che occhio non vide, né orecchio udì, né mai entrarono in cuore di uomo, Dio le ha preparate per coloro che lo amano.</w:t>
      </w:r>
    </w:p>
    <w:p w14:paraId="310AAAE1"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014A3C21" w14:textId="77777777" w:rsidR="00BF72BD" w:rsidRPr="00BF72BD" w:rsidRDefault="00BF72BD" w:rsidP="00BF72BD">
      <w:pPr>
        <w:jc w:val="both"/>
        <w:rPr>
          <w:rFonts w:ascii="Arial" w:hAnsi="Arial" w:cs="Arial"/>
          <w:b/>
          <w:bCs/>
          <w:sz w:val="24"/>
          <w:szCs w:val="24"/>
        </w:rPr>
      </w:pPr>
    </w:p>
    <w:p w14:paraId="17F16EEB" w14:textId="77777777" w:rsidR="00BF72BD" w:rsidRPr="00BF72BD" w:rsidRDefault="00BF72BD" w:rsidP="00BF72BD">
      <w:pPr>
        <w:jc w:val="both"/>
        <w:rPr>
          <w:rFonts w:ascii="Arial" w:hAnsi="Arial" w:cs="Arial"/>
          <w:b/>
          <w:bCs/>
          <w:sz w:val="24"/>
          <w:szCs w:val="24"/>
        </w:rPr>
      </w:pPr>
      <w:bookmarkStart w:id="407" w:name="_Hlk211606710"/>
      <w:r w:rsidRPr="00BF72BD">
        <w:rPr>
          <w:rFonts w:ascii="Arial" w:hAnsi="Arial" w:cs="Arial"/>
          <w:b/>
          <w:bCs/>
          <w:sz w:val="24"/>
          <w:szCs w:val="24"/>
        </w:rPr>
        <w:t>Ed ecco, apparvero loro Mosè ed Elia, che conversavano con lui.</w:t>
      </w:r>
    </w:p>
    <w:bookmarkEnd w:id="407"/>
    <w:p w14:paraId="2438F84D"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Dopo che Gesù ha tolto i veli della sua umanità, e la sua divinità è apparsa in tutto il suo splendore e fulgore divino, appaiono Mosè ed Elia: </w:t>
      </w:r>
      <w:r w:rsidRPr="00BF72BD">
        <w:rPr>
          <w:rFonts w:ascii="Arial" w:hAnsi="Arial" w:cs="Arial"/>
          <w:i/>
          <w:iCs/>
          <w:sz w:val="24"/>
          <w:szCs w:val="24"/>
        </w:rPr>
        <w:t xml:space="preserve">“Ed ecco, apparvero loro Mosè ed Elia, che conversavano con lui”. </w:t>
      </w:r>
      <w:r w:rsidRPr="00BF72BD">
        <w:rPr>
          <w:rFonts w:ascii="Arial" w:hAnsi="Arial" w:cs="Arial"/>
          <w:sz w:val="24"/>
          <w:szCs w:val="24"/>
        </w:rPr>
        <w:t xml:space="preserve">Mosè è la Legge. Elia e la Profezia. Mosè ed Elia sono tutto l’Antico Testamento. Conversando con Gesù, essi rendono a Lui testimonianza. La comprensione e il compimento che lui dona a tutto l’Antico Testamento nel suo  mistero di Morte e di Risurrezione, à verità piena e perfetta. Non è solo verità piena e perfetta dell’Antico Testamento. Gesù è la verità di tutta la Divina Rivelazione, sia dell’Antico che del Nuovo Testamento. Gesù è la Verità del cielo e della terra. Senza di Lui non ci è alcuna verità. Senza di Lui ogni uomo naviga in un oceano infinito di falsità. Senza Cristo Gesù l’uomo vive di falsità e di menzogna. È Cristo la Verità di ogni cosa che esiste nei cieli e sulla terra. Ancora gli Apostoli non leggono le Scritture Sacre dalla verità, le leggono dalla falsità. Quando Cristo Gesù darà loro il suo Santo Spirito, e lo potrà dare solo dalla croce, dal suo corpo trafitto, allora essi conosceranno  la verità e dalla verità parleranno, perché diventeranno partecipi della verità di Cristo in Cristo. Ora però è giusto che vedano e sentano chi è quel Gesù che ha parlato loro di morte e di risurrezione. A suo tempo comprenderanno. Prima però è tempo di vedere e di ascoltare, </w:t>
      </w:r>
    </w:p>
    <w:p w14:paraId="389A7987" w14:textId="77777777" w:rsidR="00BF72BD" w:rsidRPr="00BF72BD" w:rsidRDefault="00BF72BD" w:rsidP="00BF72BD">
      <w:pPr>
        <w:jc w:val="both"/>
        <w:rPr>
          <w:rFonts w:ascii="Arial" w:hAnsi="Arial" w:cs="Arial"/>
          <w:b/>
          <w:bCs/>
          <w:sz w:val="24"/>
          <w:szCs w:val="24"/>
        </w:rPr>
      </w:pPr>
    </w:p>
    <w:p w14:paraId="1935002E" w14:textId="77777777" w:rsidR="00BF72BD" w:rsidRPr="00BF72BD" w:rsidRDefault="00BF72BD" w:rsidP="00BF72BD">
      <w:pPr>
        <w:jc w:val="both"/>
        <w:rPr>
          <w:rFonts w:ascii="Arial" w:hAnsi="Arial" w:cs="Arial"/>
          <w:b/>
          <w:bCs/>
          <w:sz w:val="24"/>
          <w:szCs w:val="24"/>
        </w:rPr>
      </w:pPr>
      <w:bookmarkStart w:id="408" w:name="_Hlk211606741"/>
      <w:r w:rsidRPr="00BF72BD">
        <w:rPr>
          <w:rFonts w:ascii="Arial" w:hAnsi="Arial" w:cs="Arial"/>
          <w:b/>
          <w:bCs/>
          <w:sz w:val="24"/>
          <w:szCs w:val="24"/>
        </w:rPr>
        <w:t xml:space="preserve">Prendendo la parola, Pietro disse a Gesù: «Signore, è bello per noi essere qui! Se vuoi, farò qui tre capanne, una per te, una per Mosè e una per Elia». </w:t>
      </w:r>
    </w:p>
    <w:bookmarkEnd w:id="408"/>
    <w:p w14:paraId="2154B57C"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Dinanzi a tanta bellezza di cielo, l’Apostolo Pietro vorrebbe fermare il tempo, dimenticare il mondo, smettere di percorrere in lungo e in largo le vie della Galilea. Per lui anche andare a Gerusalemme non ha più senso. Lui è dinanzi alla bellezza di Dio e questo gli basta. Tuttavia non vuole essere di tentazione per Gesù e questa volta chiede a Gesù il permesso prima di iniziare a fare qualcosa per bloccare il tempo e la storia: </w:t>
      </w:r>
      <w:r w:rsidRPr="00BF72BD">
        <w:rPr>
          <w:rFonts w:ascii="Arial" w:hAnsi="Arial" w:cs="Arial"/>
          <w:i/>
          <w:iCs/>
          <w:sz w:val="24"/>
          <w:szCs w:val="24"/>
        </w:rPr>
        <w:t xml:space="preserve">“Prendendo la parola, Pietro disse a Gesù: «Signore, è bello per noi essere qui! Se vuoi, farò qui tre capanne, una per te, una per Mosè e una per Elia»”. </w:t>
      </w:r>
      <w:r w:rsidRPr="00BF72BD">
        <w:rPr>
          <w:rFonts w:ascii="Arial" w:hAnsi="Arial" w:cs="Arial"/>
          <w:sz w:val="24"/>
          <w:szCs w:val="24"/>
        </w:rPr>
        <w:t>Se tu vuoi, Signore, io farò tre capanne, una per te, una per Mosè e una per Elia. Loro tre abiteranno nelle tre capanne e lui starà a contemplare quella divina e celeste bellezza. Si noti bene: le tende non sono per Pietro, Giacomo e Giovanni. Sono per Gesù, per Mosè, per Elia. Chi deve rimanere dinanzi ai loro occhi sono Gesù, Mosè ed Elia. Simon Pietro non sa ancora che quanto sta avvenendo sul monte non è per fermare il tempo e la storia. È per essi un segno perché si dispongano a vivere tutta la storia e tutto il tempo. Alla contemplazione della gloria di Gesù essi dovranno giungere dopo aver attraversato il tempo, la storia e anche loro saranno saliti al cielo o per la via della croce fisica o per la via della croce spirituale. O per il martirio del corpo o per il martirio dell’anima. Altre vie non esistono per raggiungere il cielo. Ogni storia ha il suo corso obbligato perché stabilito da Dio, Lo si potrà percorre con fede, carità e speranza. Oppure lo si può rifiutare, ma in questo caso è il fine della vita che si rifiuta. Si rifiuta la gloria eterna e si finisce nella perdizione eterna. Ma il cristiano oggi sa qual è il fine della propria vita?</w:t>
      </w:r>
    </w:p>
    <w:p w14:paraId="49C3288B" w14:textId="77777777" w:rsidR="00BF72BD" w:rsidRPr="00BF72BD" w:rsidRDefault="00BF72BD" w:rsidP="00BF72BD">
      <w:pPr>
        <w:jc w:val="both"/>
        <w:rPr>
          <w:rFonts w:ascii="Arial" w:hAnsi="Arial" w:cs="Arial"/>
          <w:b/>
          <w:bCs/>
          <w:sz w:val="24"/>
          <w:szCs w:val="24"/>
        </w:rPr>
      </w:pPr>
    </w:p>
    <w:p w14:paraId="5EF735CF" w14:textId="77777777" w:rsidR="00BF72BD" w:rsidRPr="00BF72BD" w:rsidRDefault="00BF72BD" w:rsidP="00BF72BD">
      <w:pPr>
        <w:jc w:val="both"/>
        <w:rPr>
          <w:rFonts w:ascii="Arial" w:hAnsi="Arial" w:cs="Arial"/>
          <w:b/>
          <w:bCs/>
          <w:sz w:val="24"/>
          <w:szCs w:val="24"/>
        </w:rPr>
      </w:pPr>
      <w:r w:rsidRPr="00BF72BD">
        <w:rPr>
          <w:rFonts w:ascii="Arial" w:hAnsi="Arial" w:cs="Arial"/>
          <w:b/>
          <w:bCs/>
          <w:sz w:val="24"/>
          <w:szCs w:val="24"/>
        </w:rPr>
        <w:t xml:space="preserve">Egli stava ancora parlando, quando una nube luminosa li coprì con la sua ombra. </w:t>
      </w:r>
    </w:p>
    <w:p w14:paraId="4CD833D2"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Ora è il Padre celeste che interviene: </w:t>
      </w:r>
      <w:r w:rsidRPr="00BF72BD">
        <w:rPr>
          <w:rFonts w:ascii="Arial" w:hAnsi="Arial" w:cs="Arial"/>
          <w:i/>
          <w:iCs/>
          <w:sz w:val="24"/>
          <w:szCs w:val="24"/>
        </w:rPr>
        <w:t xml:space="preserve">“Egli stava ancora parlando, quando una nube luminosa li coprì con la sua ombra”. </w:t>
      </w:r>
      <w:r w:rsidRPr="00BF72BD">
        <w:rPr>
          <w:rFonts w:ascii="Arial" w:hAnsi="Arial" w:cs="Arial"/>
          <w:sz w:val="24"/>
          <w:szCs w:val="24"/>
        </w:rPr>
        <w:t xml:space="preserve">La nube luminosa è il segno della presenza di Dio. Nella nube luminosa Dio abita. Dio copre Pietro, Giacomo e Giovanni con la sua ombra. L’ombra è, in questo caso, il coinvolgimento dei tre Apostoli nello stesso mistero di Dio. In questo mistero divino essi sono coinvolti e avvolti. In questo mistero divino essi sono attratti e da esso mai più si lasceranno separare. L’ombra è la potenza dell’altissimo che agisce nella storia. La potenza dell’Altissimo è lo Spirito Santo. Lo Spirito Santo copre e avvolge gli Apostoli per liberarli dall’altra ombra che è la potenza del peccato e della morte, dalla potenze delle tenebre e dello spirito del male. Possiamo definire l’ombra che copre gli Apostoli come le mani di Dio che avvolgono gli Apostoli e li stringono con tutta la potenza della luce e della verità. Se domani gli Apostoli vorranno essere Apostoli sempre dovranno sentire intorno alla loro vita le mani del loro Dio che li stringe con un abbraccio di luce, di amore, di verità, di grazia, per dare verità alla loro voce e purissimo amore al loro cuore, fortezza dello Spirito Santo alla loro volontà e il pensiero di Cristo Gesù alla loro mente. Senza questo perenne abbraccio del Padre, con le mani di Cristo e dello Spirito Santo, si è Apostoli per sacramento ma non Apostoli per perpetuare nel tempo la missione evangelizzatrice, redentrice e salvatrice di Cristo Gesù. Da questo abbraccio deve essere avvolto il papa, i vescovi, i presbiteri, i diaconi, i cresimati, i battezzati, ogni membro del corpo di Cristo. Senza questo abbraccio si è solo per sacramento, ma non si è discepoli del Signore. Ogni battezzato è cristiano, ma non ogni cristiano è discepolo di Gesù Signore. È verità che va custodita gelosamente nel cuore. Ecco di  cosa ha bisogno la Chiesa di un papa discepolo del Signore, di vescovi discepoli del Signore, di presbiteri e diaconi discepoli del Signore, di cresimati e di battezzati discepoli del Signore. </w:t>
      </w:r>
    </w:p>
    <w:p w14:paraId="1D48CF2A"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Ombra nel Nuovo Testamento </w:t>
      </w:r>
    </w:p>
    <w:p w14:paraId="0D4049DD"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Il popolo immerso nelle tenebre ha visto una grande luce; su quelli che dimoravano in terra e ombra di morte una luce si è levata (Mt 4, 16). Egli stava ancora parlando quando una nube luminosa li avvolse con la sua ombra. Ed ecco una voce che diceva: "Questi è il Figlio mio prediletto, nel quale mi sono compiaciuto. Ascoltatelo" (Mt 17, 5). Ma appena seminato cresce e diviene più grande di tutti gli ortaggi e fa rami tanto grandi che gli uccelli del cielo possono ripararsi alla sua ombra" (Mc 4, 32). Poi si formò una nube che li avvolse nell'ombra e uscì una voce dalla nube: "Questi è il Figlio mio prediletto: ascoltatelo!" (Mc 9, 7). Le rispose l'angelo: "Lo Spirito Santo scenderà su di te, su te stenderà la sua ombra la potenza dell'Altissimo. Colui che nascerà sarà dunque santo e chiamato Figlio di Dio (Lc 1, 35).  Per rischiarare quelli che stanno nelle tenebre e nell'ombra della morte e dirigere i nostri passi sulla via della pace" (Lc 1, 79).</w:t>
      </w:r>
    </w:p>
    <w:p w14:paraId="765E6153"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 xml:space="preserve"> Fino al punto che portavano gli ammalati nelle piazze, ponendoli su lettucci e giacigli, perché, quando Pietro passava, anche solo la sua ombra coprisse qualcuno di loro (At 5, 15). Tutte cose queste che sono ombra delle future; ma la realtà invece è Cristo! (Col 2, 17). Questi però attendono a un servizio che è una copia e un'ombra delle realtà celesti, secondo quanto fu detto da Dio a Mosè, quando stava per costruire la Tenda: Guarda, disse, farai ogni cosa secondo il modello che ti è stato mostrato sul monte (Eb 8, 5). E sopra l'arca stavano i cherubini della gloria, che stendeva l'ombra sopra il luogo dell'espiazione. Di tutte queste cose non è necessario ora parlare nei particolari (Eb 9, 5).  Poiché la legge possiede solo un'ombra dei beni futuri e non la realtà stessa delle cose, non ha il potere di condurre alla perfezione, per mezzo di quei sacrifici che si offrono continuamente di anno in anno, coloro che si accostano a Dio (Eb 10, 1). Ogni buon regalo e ogni dono perfetto viene dall'alto e discende dal Padre della luce, nel quale non c'è variazione né ombra di cambiamento (Gc 1, 17). </w:t>
      </w:r>
    </w:p>
    <w:p w14:paraId="1DC89647" w14:textId="77777777" w:rsidR="00BF72BD" w:rsidRPr="00BF72BD" w:rsidRDefault="00BF72BD" w:rsidP="00BF72BD">
      <w:pPr>
        <w:jc w:val="both"/>
        <w:rPr>
          <w:rFonts w:ascii="Arial" w:hAnsi="Arial" w:cs="Arial"/>
          <w:b/>
          <w:bCs/>
          <w:sz w:val="24"/>
          <w:szCs w:val="24"/>
        </w:rPr>
      </w:pPr>
    </w:p>
    <w:p w14:paraId="3339F5A4" w14:textId="77777777" w:rsidR="00BF72BD" w:rsidRPr="00BF72BD" w:rsidRDefault="00BF72BD" w:rsidP="00BF72BD">
      <w:pPr>
        <w:jc w:val="both"/>
        <w:rPr>
          <w:rFonts w:ascii="Arial" w:hAnsi="Arial" w:cs="Arial"/>
          <w:b/>
          <w:bCs/>
          <w:sz w:val="24"/>
          <w:szCs w:val="24"/>
        </w:rPr>
      </w:pPr>
      <w:r w:rsidRPr="00BF72BD">
        <w:rPr>
          <w:rFonts w:ascii="Arial" w:hAnsi="Arial" w:cs="Arial"/>
          <w:b/>
          <w:bCs/>
          <w:sz w:val="24"/>
          <w:szCs w:val="24"/>
        </w:rPr>
        <w:t xml:space="preserve">Ed ecco una voce dalla nube che diceva: «Questi è il Figlio mio, l’amato: in lui ho posto il mio compiacimento. Ascoltatelo». </w:t>
      </w:r>
    </w:p>
    <w:p w14:paraId="519151DE"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Ora il Padre celeste dalla nube fa sentire la sua voce: </w:t>
      </w:r>
      <w:r w:rsidRPr="00BF72BD">
        <w:rPr>
          <w:rFonts w:ascii="Arial" w:hAnsi="Arial" w:cs="Arial"/>
          <w:i/>
          <w:iCs/>
          <w:sz w:val="24"/>
          <w:szCs w:val="24"/>
        </w:rPr>
        <w:t xml:space="preserve">“Ed ecco una voce dalla nube che diceva: «Questi è il Figlio mio, l’amato: in lui ho posto il mio compiacimento. Ascoltatelo»”. </w:t>
      </w:r>
      <w:r w:rsidRPr="00BF72BD">
        <w:rPr>
          <w:rFonts w:ascii="Arial" w:hAnsi="Arial" w:cs="Arial"/>
          <w:sz w:val="24"/>
          <w:szCs w:val="24"/>
        </w:rPr>
        <w:t xml:space="preserve">Questa voce, che è del Padre, prima di tutto rivela chi è Cristo Gesù: è il Figlio suo, il Figlio del suo amore, il suo amato. Poi chi è per il Padre Cristo Gesù: è colui nel quale Lui ha posto il suo compiacimento. Il Padre ha posto nel Figlio suo il suo compiacimento, perché il Figlio fa solo e tutta la sua volontà di Padre. Gesù è il Figlio obbedientissimo. Anzi, il Figlio è l’obbedienza piena e perfetta. Presentato chi è Gesù, il Padre dona un ordine ai tre Apostoli: Essi sono chiamati ad ascoltare Cristo Gesù. Essi non hanno altri voci da ascoltare, fossero anche le voci più soavi degli Angeli. La sola voce che essi devono ascoltare è quella di Gesù. Anche se tutto il mondo venisse dinanzi ai piedi degli Apostoli e chiedesse di ascoltare ogni voce della terra, essi dovranno ascoltare solo la voce di Gesù, allo stesso modo che Gesù ascolta solo la voce del Padre. Perché ascoltino la voce di Cristo Gesù e solo essa, gli Apostoli  ogni giorno dovranno chiedere al Padre celeste che li stringa al suo cuore con le sue mani che sono Cristo e lo Spirito Santo. Se il cristiano esce da questo abbraccio del Padre, sarà abbraciato dal mondo e da Satana e sarà apostolo del mondo e di Satana, non Apostolo di Cristo Signore. </w:t>
      </w:r>
    </w:p>
    <w:p w14:paraId="4EFEA1D1"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Ecco sul compiacimento del Padre cosa rivela il Profeta Isaia:</w:t>
      </w:r>
    </w:p>
    <w:p w14:paraId="1992A58C"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w:t>
      </w:r>
    </w:p>
    <w:p w14:paraId="29E59E70"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 xml:space="preserve">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w:t>
      </w:r>
    </w:p>
    <w:p w14:paraId="68FBF977"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Cantate al Signore un canto nuovo, lodatelo dall’estremità della terra; voi che andate per mare e quanto esso contiene, isole e loro abitanti. Esultino il deserto e le sue città, i villaggi dove abitano quelli di Kedar; acclamino gli abitanti di Sela, dalla cima dei monti alzino grida. Diano gloria al Signore e nelle isole narrino la sua lode. Il Signore avanza come un prode, come un guerriero eccita il suo ardore; urla e lancia il grido di guerra, si mostra valoroso contro i suoi nemici.</w:t>
      </w:r>
    </w:p>
    <w:p w14:paraId="259E2EB6"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«Per molto tempo ho taciuto, ho fatto silenzio, mi sono contenuto; ora griderò come una partoriente, gemerò e mi affannerò insieme. Renderò aridi monti e colli, farò seccare tutta la loro erba; trasformerò i fiumi in terraferma e prosciugherò le paludi. Farò camminare i ciechi per vie che non conoscono, li guiderò per sentieri sconosciuti; trasformerò davanti a loro le tenebre in luce, i luoghi aspri in pianura. Tali cose io ho fatto e non cesserò di fare». Retrocedono pieni di vergogna quanti sperano in un idolo, quanti dicono alle statue: «Voi siete i nostri dèi».</w:t>
      </w:r>
    </w:p>
    <w:p w14:paraId="4072C5D9"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Sordi, ascoltate, ciechi, volgete lo sguardo per vedere. Chi è cieco, se non il mio servo? Chi è sordo come il messaggero che io invio? Chi è cieco come il mio privilegiato? Chi è cieco come il servo del Signore? Hai visto molte cose, ma senza farvi attenzione, hai aperto gli orecchi, ma senza sentire.</w:t>
      </w:r>
    </w:p>
    <w:p w14:paraId="0E1CE57C"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 xml:space="preserve"> Il Signore si compiacque, per amore della sua giustizia, di dare una legge grande e gloriosa. Eppure questo è un popolo saccheggiato e spogliato; sono tutti presi con il laccio nelle caverne, sono rinchiusi in prigioni. Sono divenuti preda e non c’era un liberatore, saccheggio e non c’era chi dicesse: «Restituisci».</w:t>
      </w:r>
    </w:p>
    <w:p w14:paraId="059C7CC0"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 xml:space="preserve">Chi fra voi porge l’orecchio a questo, vi fa attenzione e ascolta per il futuro? Chi abbandonò Giacobbe al saccheggio, Israele ai predoni? Non è stato forse il Signore contro cui peccò, non avendo voluto camminare per le sue vie e non avendo osservato la sua legge? Egli, perciò, ha riversato su di lui la sua ira ardente e la violenza della guerra, che lo ha avvolto nelle sue fiamme senza che egli se ne accorgesse, lo ha bruciato, senza che vi facesse attenzione (Is 42,1-25). </w:t>
      </w:r>
    </w:p>
    <w:p w14:paraId="5F6A75CA" w14:textId="77777777" w:rsidR="00BF72BD" w:rsidRPr="00BF72BD" w:rsidRDefault="00BF72BD" w:rsidP="00BF72BD">
      <w:pPr>
        <w:jc w:val="both"/>
        <w:rPr>
          <w:rFonts w:ascii="Arial" w:hAnsi="Arial" w:cs="Arial"/>
          <w:sz w:val="24"/>
          <w:szCs w:val="24"/>
        </w:rPr>
      </w:pPr>
    </w:p>
    <w:p w14:paraId="1235AE63" w14:textId="77777777" w:rsidR="00BF72BD" w:rsidRPr="00BF72BD" w:rsidRDefault="00BF72BD" w:rsidP="00BF72BD">
      <w:pPr>
        <w:jc w:val="both"/>
        <w:rPr>
          <w:rFonts w:ascii="Arial" w:hAnsi="Arial" w:cs="Arial"/>
          <w:b/>
          <w:bCs/>
          <w:sz w:val="24"/>
          <w:szCs w:val="24"/>
        </w:rPr>
      </w:pPr>
      <w:r w:rsidRPr="00BF72BD">
        <w:rPr>
          <w:rFonts w:ascii="Arial" w:hAnsi="Arial" w:cs="Arial"/>
          <w:b/>
          <w:bCs/>
          <w:sz w:val="24"/>
          <w:szCs w:val="24"/>
        </w:rPr>
        <w:t>All’udire ciò, i discepoli caddero con la faccia a terra e furono presi da grande timore.</w:t>
      </w:r>
    </w:p>
    <w:p w14:paraId="306FC3F0"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I tre Apostoli mai prima d’ora avevano ascoltato la voce del Padre. La voce del Padre è come voce di tuono: </w:t>
      </w:r>
      <w:r w:rsidRPr="00BF72BD">
        <w:rPr>
          <w:rFonts w:ascii="Arial" w:hAnsi="Arial" w:cs="Arial"/>
          <w:i/>
          <w:iCs/>
          <w:sz w:val="24"/>
          <w:szCs w:val="24"/>
        </w:rPr>
        <w:t>“All’udire ciò, i discepoli caddero con la faccia a terra e furono presi da grande timore”.</w:t>
      </w:r>
      <w:r w:rsidRPr="00BF72BD">
        <w:rPr>
          <w:rFonts w:ascii="Arial" w:hAnsi="Arial" w:cs="Arial"/>
          <w:sz w:val="24"/>
          <w:szCs w:val="24"/>
        </w:rPr>
        <w:t xml:space="preserve"> Sentendo questa voce come di tuono o come il fragore di grandi acque, gli Apostoli cadono con la faccia a terra, segno che ci si trova dinanzi al divino. Il grande timore rivela anch’esso che si è dinanzi alla presenza di Dio. Questi due segni attestano che realmente Dio ha parlato e che realmente essi hanno ascoltato la voce del Padre di Gesù che è il loro Dio e Signore. Essi veramente hanno ascoltato la voce di Dio Padre con orecchio di carne. </w:t>
      </w:r>
    </w:p>
    <w:p w14:paraId="4ABC9BF6"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La voce nel Vangelo secondo Giovanni</w:t>
      </w:r>
    </w:p>
    <w:p w14:paraId="40B81B09"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71F20CF8"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12,20-33). </w:t>
      </w:r>
    </w:p>
    <w:p w14:paraId="6DE88B17"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La voce nel Libro dell’Apocalisse</w:t>
      </w:r>
    </w:p>
    <w:p w14:paraId="0D2CDB15"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 xml:space="preserve">I piedi avevano l'aspetto del bronzo splendente purificato nel crogiuolo. La voce era simile al fragore di grandi acque (Ap 1, 15). Udii una voce che veniva dal cielo, come un fragore di grandi acque e come un rimbombo di forte tuono. La voce che udii era come quella di suonatori di arpa che si accompagnano nel canto con le loro arpe (Ap 14, 2). Udii poi come una voce di una immensa folla simile a fragore di grandi acque e a rombo di tuoni possenti, che gridavano: "Alleluia. Ha preso possesso del suo regno il Signore, il nostro Dio, l'Onnipotente (Ap 19, 6). </w:t>
      </w:r>
    </w:p>
    <w:p w14:paraId="0CDD737F"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Ecco il grande amore con il quale questi tre Apostoli del Signore sono stati amati da Cristo Gesù e dal Padre nello Spirito Santo. È un amore non manifestato a nessun altro Apostolo. È un amore che li dovrà aiutare a non venire meno nell’orda in cui vedranno il loro Messia inchiodato su un croce e disprezzato e insultato e tentato anche nel momento più dolorosa della sua vita. Ma sempre l’uomo di peccato è schiavo del suo peccato e dal suo peccato parla e opera. Nel peccato vi è assenza di verità pietà, vero amore, vera compassione, vera misericordia. </w:t>
      </w:r>
    </w:p>
    <w:p w14:paraId="26A491D3" w14:textId="77777777" w:rsidR="00BF72BD" w:rsidRPr="00BF72BD" w:rsidRDefault="00BF72BD" w:rsidP="00BF72BD">
      <w:pPr>
        <w:jc w:val="both"/>
        <w:rPr>
          <w:rFonts w:ascii="Arial" w:hAnsi="Arial" w:cs="Arial"/>
          <w:b/>
          <w:bCs/>
          <w:sz w:val="24"/>
          <w:szCs w:val="24"/>
        </w:rPr>
      </w:pPr>
    </w:p>
    <w:p w14:paraId="127B1875" w14:textId="77777777" w:rsidR="00BF72BD" w:rsidRPr="00BF72BD" w:rsidRDefault="00BF72BD" w:rsidP="00BF72BD">
      <w:pPr>
        <w:jc w:val="both"/>
        <w:rPr>
          <w:rFonts w:ascii="Arial" w:hAnsi="Arial" w:cs="Arial"/>
          <w:b/>
          <w:bCs/>
          <w:sz w:val="24"/>
          <w:szCs w:val="24"/>
        </w:rPr>
      </w:pPr>
      <w:bookmarkStart w:id="409" w:name="_Hlk211606824"/>
      <w:r w:rsidRPr="00BF72BD">
        <w:rPr>
          <w:rFonts w:ascii="Arial" w:hAnsi="Arial" w:cs="Arial"/>
          <w:b/>
          <w:bCs/>
          <w:sz w:val="24"/>
          <w:szCs w:val="24"/>
        </w:rPr>
        <w:t xml:space="preserve"> Ma Gesù si avvicinò, li toccò e disse: «Alzatevi e non temete».</w:t>
      </w:r>
    </w:p>
    <w:bookmarkEnd w:id="409"/>
    <w:p w14:paraId="1765FAF3"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Dopo che il Padre ha parlato, Gesù ritorna a nascondere la sua divinità nei veli dalla carne. Si avvicina ai suoi discepoli e li rassicura: </w:t>
      </w:r>
      <w:r w:rsidRPr="00BF72BD">
        <w:rPr>
          <w:rFonts w:ascii="Arial" w:hAnsi="Arial" w:cs="Arial"/>
          <w:i/>
          <w:iCs/>
          <w:sz w:val="24"/>
          <w:szCs w:val="24"/>
        </w:rPr>
        <w:t xml:space="preserve">“Ma Gesù si avvicinò, li toccò e disse: «Alzatevi e non temete»”. </w:t>
      </w:r>
      <w:r w:rsidRPr="00BF72BD">
        <w:rPr>
          <w:rFonts w:ascii="Arial" w:hAnsi="Arial" w:cs="Arial"/>
          <w:sz w:val="24"/>
          <w:szCs w:val="24"/>
        </w:rPr>
        <w:t>Grande è l’amorevolezza di Gesù. Sa che i suoi Apostoli hanno bisogno di essere rassicurati e li rassicura. Fa sentire loro la sua presenza. Ciò che essi hanno visto e ascoltato è un fortissimo aiuto alla loro fede. Certi momenti della storia solo con una fede forte e con un amore tenace si possono attraversare. Fede a amore sempre si devono chiedere al Signore nostro Dio, per Cristo, in Cristo, con Cristo.</w:t>
      </w:r>
    </w:p>
    <w:p w14:paraId="3E5909D4" w14:textId="77777777" w:rsidR="00BF72BD" w:rsidRPr="00BF72BD" w:rsidRDefault="00BF72BD" w:rsidP="00BF72BD">
      <w:pPr>
        <w:jc w:val="both"/>
        <w:rPr>
          <w:rFonts w:ascii="Arial" w:hAnsi="Arial" w:cs="Arial"/>
          <w:b/>
          <w:bCs/>
          <w:sz w:val="24"/>
          <w:szCs w:val="24"/>
        </w:rPr>
      </w:pPr>
    </w:p>
    <w:p w14:paraId="78DAE3C7" w14:textId="77777777" w:rsidR="00BF72BD" w:rsidRPr="00BF72BD" w:rsidRDefault="00BF72BD" w:rsidP="00BF72BD">
      <w:pPr>
        <w:jc w:val="both"/>
        <w:rPr>
          <w:rFonts w:ascii="Arial" w:hAnsi="Arial" w:cs="Arial"/>
          <w:b/>
          <w:bCs/>
          <w:sz w:val="24"/>
          <w:szCs w:val="24"/>
        </w:rPr>
      </w:pPr>
      <w:bookmarkStart w:id="410" w:name="_Hlk211606849"/>
      <w:r w:rsidRPr="00BF72BD">
        <w:rPr>
          <w:rFonts w:ascii="Arial" w:hAnsi="Arial" w:cs="Arial"/>
          <w:b/>
          <w:bCs/>
          <w:sz w:val="24"/>
          <w:szCs w:val="24"/>
        </w:rPr>
        <w:t xml:space="preserve">Alzando gli occhi non videro nessuno, se non Gesù solo. </w:t>
      </w:r>
    </w:p>
    <w:p w14:paraId="00613A5D" w14:textId="77777777" w:rsidR="00BF72BD" w:rsidRPr="00BF72BD" w:rsidRDefault="00BF72BD" w:rsidP="00BF72BD">
      <w:pPr>
        <w:jc w:val="both"/>
        <w:rPr>
          <w:rFonts w:ascii="Arial" w:hAnsi="Arial" w:cs="Arial"/>
          <w:sz w:val="24"/>
          <w:szCs w:val="24"/>
        </w:rPr>
      </w:pPr>
      <w:bookmarkStart w:id="411" w:name="_Hlk212233813"/>
      <w:bookmarkEnd w:id="410"/>
      <w:r w:rsidRPr="00BF72BD">
        <w:rPr>
          <w:rFonts w:ascii="Arial" w:hAnsi="Arial" w:cs="Arial"/>
          <w:sz w:val="24"/>
          <w:szCs w:val="24"/>
        </w:rPr>
        <w:t xml:space="preserve">I tre Apostoli hanno visto ciò che era necessario vedere e hanno ascoltato ciò che era necessario ascoltare. Ora sono soli con Gesù: </w:t>
      </w:r>
      <w:r w:rsidRPr="00BF72BD">
        <w:rPr>
          <w:rFonts w:ascii="Arial" w:hAnsi="Arial" w:cs="Arial"/>
          <w:i/>
          <w:iCs/>
          <w:sz w:val="24"/>
          <w:szCs w:val="24"/>
        </w:rPr>
        <w:t xml:space="preserve">“Alzando gli occhi non videro nessuno, se non Gesù solo”. </w:t>
      </w:r>
      <w:r w:rsidRPr="00BF72BD">
        <w:rPr>
          <w:rFonts w:ascii="Arial" w:hAnsi="Arial" w:cs="Arial"/>
          <w:sz w:val="24"/>
          <w:szCs w:val="24"/>
        </w:rPr>
        <w:t>La scienza di Gesù che essi avevano quando sono saliti sul monte non più la stessa scienza con la quale discendono. Ora la loro scienza si è arricchita della visione della gloria di Gesù, della visione di Mosè e di Elia, della visione della nube e dell’ascolto della voce del Padre. Ora la loro fede ha un fondamento infinitamente più solido, perché infinitamente più completo e più vero. Ogni miracolo, ogni dialogo, ogni parola di Gesù, ogni suo gesto, ogni suo sguardo, ogni sua correzione, ogni sua parabola, deve dare alla loro fede un fondamento sempre più stabile e perfetto, più solido e incrollabile. Ma anche dopo che Gesù  sarà asceso al cielo, ogni giorno, sotto la guida dello Spirito Santo, la loro fede dovrà arricchirsi di più verità e di conseguenza di più solidità e stabilità.</w:t>
      </w:r>
    </w:p>
    <w:p w14:paraId="2D08B902"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Tutta la Scrittura è questo cammino da fede a fede, da verità a verità, da solido fondamento e solido fondamento. Sempre noi abbiamo scritto e insegnato che ad Abramo va aggiunto Isacco, a Isacco Giacobbe, a Giacobbe Giuseppe, a Giuseppe Mosè, a Mosè Giosuè, a Giosuè  Giudici, ai Giudici Samuele, a Samuele Davide, a Davide tutti i Profeti e i Sapienti che hanno portato la storia fino a Cristo Gesù. La verità di Cristo Gesù ha bisogno della verità dello Spirito Santo. Lo Spirito Santo aggiunge a Marco Matteo, a Matteo Luca, a Luca Paolo, a Paolo L’Agiografo della Lettera agli Ebrei, all’Agiografo della Lettera agli Ebrei Giacomo, a Giacomo Pietro, a Pietro Giuda, a Giuda Giovanni. Dopo la morte degli Apostoli è l’era dei grandi Apologeti, dei grandi Padri e Dottori della Chiesa, dei grandi Martiri e Confessori della fede. Tutti illuminano con la loro luce attinta nello Spirito Santo la Luce infinita di Cristo Signore. Potremmo dire che ogni luce attinta nello Spirito Santo è come un sole più grande o più piccolo che aggiunto agli altri soli ci mostra la pienezza e la bellezza del Sole eterno di giustizia, di verità, di amore che è Cristo Gesù.</w:t>
      </w:r>
    </w:p>
    <w:p w14:paraId="42AE568C"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Questa legge della fede vale anche per noi, vale per ogni discepolo di Gesù. Quando  ci si ascolta una una omelia, quando si partecipa a una catechesi, quando si frequenta qualsiasi scuola nella quale si approfondiscono le verità della nostra fede, sempre quando si esce da questi luogo o di annuncio, o di approfondimento, o di formazione sistematica, mai la fede di quando si entra dovrà essere la fede di quando si esce. Mai la fede di quando si entra nell’orto del Getsemani dovrà essere la fede di quando si esce e mai la fede di quando si sale sulla croce dovrà esser la fede di quando si esce dal sepolcro. Ecco perché l’Apostolo Paolo cammina e inviata a camminare da fede a fede e di verità a verità. Ogni discepolo di Gesù. incontrandosi con un altro discepolo di Gesù, dopo l’incontro dovrà essere di fede più forte perché più forte è la verità che è entrata nel suo cuore e la sua mente e che ora li governa. Così è anche di ogni pagano che incontra un cristiano: dalla non fede deve passare alla fede. La fede del cristiano deve essere così forte da generare la fede nel non cristiano. Una fede che non genera altra fede è una fede morta. Ora il cristiano mai dovrà vivere di fede morta.</w:t>
      </w:r>
    </w:p>
    <w:p w14:paraId="353B1266"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Oggi sta accadendo il processo inverso. Anziché camminare da fede a fede, si cammina da non fede a non fede e invece che progredire da verità a verità, si sta regredendo da non verità a non verità. Dai giorni delle prime eresie fino ai nostri giorni, con una accelerazione degli ultimi anni spaventosa, sono molti coloro che sono impiegati a distruggere il perfetto edificio della verità sulla quale la nostra fede si fonda. Possiamo paragonare la fede al corpo purissimo e santissimo di Gesù Signore. Ecco cosa fanno i demolitori: prima gli tolgono la pelle, poi a poco a poco ne divorano la carne, poi prendono le ossa e le mettono sotto una potente macchina di triturazione. Poi infine prendono la polvere delle ossa triturate e la spargono per terra così che nessuna traccia più resti di lui. Chi tritura Cristo Gesù, verità e grazia per ogni uomo, non solo tritura se stesso e diviene polvere di fuoco per alimentare per l’eternità il fuoco dell’inferno, ma tutta l’umanità è la lui triturata. I più grandi nemici e distruttori dell’umanità sono quei cristiani che oggi stanno lavorando per triturare quello che ancora rimane di Cristo così che nessuna traccia resti di lui.</w:t>
      </w:r>
    </w:p>
    <w:bookmarkEnd w:id="411"/>
    <w:p w14:paraId="363DAF38" w14:textId="77777777" w:rsidR="00BF72BD" w:rsidRPr="00BF72BD" w:rsidRDefault="00BF72BD" w:rsidP="00BF72BD">
      <w:pPr>
        <w:jc w:val="both"/>
        <w:rPr>
          <w:rFonts w:ascii="Arial" w:hAnsi="Arial" w:cs="Arial"/>
          <w:b/>
          <w:bCs/>
          <w:sz w:val="24"/>
          <w:szCs w:val="24"/>
        </w:rPr>
      </w:pPr>
    </w:p>
    <w:p w14:paraId="7777BADA" w14:textId="77777777" w:rsidR="00BF72BD" w:rsidRPr="00BF72BD" w:rsidRDefault="00BF72BD" w:rsidP="00BF72BD">
      <w:pPr>
        <w:jc w:val="both"/>
        <w:rPr>
          <w:rFonts w:ascii="Arial" w:hAnsi="Arial" w:cs="Arial"/>
          <w:b/>
          <w:bCs/>
          <w:sz w:val="24"/>
          <w:szCs w:val="24"/>
        </w:rPr>
      </w:pPr>
      <w:bookmarkStart w:id="412" w:name="_Hlk211606862"/>
      <w:r w:rsidRPr="00BF72BD">
        <w:rPr>
          <w:rFonts w:ascii="Arial" w:hAnsi="Arial" w:cs="Arial"/>
          <w:b/>
          <w:bCs/>
          <w:sz w:val="24"/>
          <w:szCs w:val="24"/>
        </w:rPr>
        <w:t>Mentre scendevano dal monte, Gesù ordinò loro: «Non parlate a nessuno di questa visione, prima che il Figlio dell’uomo non sia risorto dai morti».</w:t>
      </w:r>
    </w:p>
    <w:bookmarkEnd w:id="412"/>
    <w:p w14:paraId="47483049"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Ora Gesù ai suoi tre Apostoli dona lo stesso comando impartito dopo che Pietro ha professato la sua fede su Cristo Gesù: </w:t>
      </w:r>
      <w:r w:rsidRPr="00BF72BD">
        <w:rPr>
          <w:rFonts w:ascii="Arial" w:hAnsi="Arial" w:cs="Arial"/>
          <w:i/>
          <w:iCs/>
          <w:sz w:val="24"/>
          <w:szCs w:val="24"/>
        </w:rPr>
        <w:t xml:space="preserve">“Mentre scendevano dal monte, Gesù ordinò loro: «Non parlate a nessuno di questa visione, prima che il Figlio dell’uomo non sia risorto dai morti». </w:t>
      </w:r>
      <w:r w:rsidRPr="00BF72BD">
        <w:rPr>
          <w:rFonts w:ascii="Arial" w:hAnsi="Arial" w:cs="Arial"/>
          <w:sz w:val="24"/>
          <w:szCs w:val="24"/>
        </w:rPr>
        <w:t xml:space="preserve">Il primo ordine è stato: </w:t>
      </w:r>
      <w:r w:rsidRPr="00BF72BD">
        <w:rPr>
          <w:rFonts w:ascii="Arial" w:hAnsi="Arial" w:cs="Arial"/>
          <w:i/>
          <w:iCs/>
          <w:sz w:val="24"/>
          <w:szCs w:val="24"/>
        </w:rPr>
        <w:t xml:space="preserve">“Allora ordinò ai discepoli di non dire ad alcuno che egli era il Cristo” (Mt 16,20). </w:t>
      </w:r>
      <w:r w:rsidRPr="00BF72BD">
        <w:rPr>
          <w:rFonts w:ascii="Arial" w:hAnsi="Arial" w:cs="Arial"/>
          <w:sz w:val="24"/>
          <w:szCs w:val="24"/>
        </w:rPr>
        <w:t xml:space="preserve">Perché Gesù impone il silenzio? Prima di ogni cosa va messa in luce la differenza che esiste tra il primo comando e il secondo. Nel primo comando nessuno doveva sapere nulla all’infuori dei Dodici Apostoli. In questo secondo comando sono esclusi anche gli altri Nove Apostoli. Il silenzio è necessario perché il Padre celeste possa attuare il suo decreto eterno di redenzione e di salvezza per l’intera umanità. Gesù non può morire se non in Gerusalemme, rifiutato e disprezzato è dal suo popolo e dal popolo delle Genti. Gesù non può morire se non di morte di croce, che era il supplizio per coloro che non erano considerati neppure degni di essere chiamati uomini. Gli altri Nove Apostoli vanno esclusi da questa rivelazione, perché in mezzo a loro c’è anche Giuda e questi nulla deve conoscere del mistero che avvolge Cristo Gesù. Giuda deve giungere alla fede in Cristo Signore per la via di ogni altro uomo. Se vuole, può. Altre vie a lui non sono concesse. Dal Vangelo secondo Giovanni sappiamo che già per Gesù, Giuda era già divenuto un diavolo. Stava già covando nel suo cuore qualcosa di male contro il suo Maestro. Non camminava più nella fede. </w:t>
      </w:r>
    </w:p>
    <w:p w14:paraId="37713A5C"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Questi tre Apostoli del Signore da questo momento dovranno guardare e ascoltare Cristo Gesù con gli occhi sempre rivolti a quanto hanno visto sul monte e anche avendo negli orecchi solo le parole del Padre ascoltate sul monte. Sarà ricordando quella visione e quelle parole che essi saranno custoditi  dal non cadano dalla fede nell’ora della passione. Questa verità vale anche per noi. Ognuno di noi deve avere un fondamento solido contro ogni tentazione. Se questo fondamento manca, la fede viene tentata e a poco a poco abbandonata. Questo fondamento è come la fune che viene gettata a un uomo che sta per essere travolto dalla corrente di un fiume. Come senza la fune, la corrente travolge e poi conduce sulle rapide che ci fanno sfracellare contro le rocce, così è anche per la fede. Senza questo punto fermo, prima la corrente della tentazione inizia a trascinarci senza che noi possiamo resisterle. Poi ci conduce sulle rapide e là la nostra fede si sfracella contro le rocce della falsità poste da Satana per la nostra rovina eterna. Ognuno è obbligato a possedere questo punto fermo.  Noi sappiamo che l’Apostolo Paolo aveva sempre dinanzi agli occhi Cristo Gesù Crocifisso e Risorto visto e sentito sulla via verso Damasco. </w:t>
      </w:r>
    </w:p>
    <w:p w14:paraId="0DD8AD19" w14:textId="77777777" w:rsidR="00BF72BD" w:rsidRPr="00BF72BD" w:rsidRDefault="00BF72BD" w:rsidP="00BF72BD">
      <w:pPr>
        <w:jc w:val="both"/>
        <w:rPr>
          <w:rFonts w:ascii="Arial" w:hAnsi="Arial" w:cs="Arial"/>
          <w:sz w:val="24"/>
          <w:szCs w:val="24"/>
        </w:rPr>
      </w:pPr>
    </w:p>
    <w:p w14:paraId="4C754B1C" w14:textId="77777777" w:rsidR="00BF72BD" w:rsidRPr="00BF72BD" w:rsidRDefault="00BF72BD" w:rsidP="00BF72BD">
      <w:pPr>
        <w:pStyle w:val="Titolo2"/>
      </w:pPr>
      <w:bookmarkStart w:id="413" w:name="_Toc211695010"/>
      <w:bookmarkStart w:id="414" w:name="_Toc212557336"/>
      <w:r w:rsidRPr="00BF72BD">
        <w:t>Così anche il Figlio dell’uomo dovrà soffrire per opera loro</w:t>
      </w:r>
      <w:bookmarkEnd w:id="413"/>
      <w:bookmarkEnd w:id="414"/>
    </w:p>
    <w:p w14:paraId="4ACF3F66" w14:textId="77777777" w:rsidR="00BF72BD" w:rsidRPr="00BF72BD" w:rsidRDefault="00BF72BD" w:rsidP="00BF72BD">
      <w:pPr>
        <w:jc w:val="both"/>
        <w:rPr>
          <w:rFonts w:ascii="Arial" w:hAnsi="Arial" w:cs="Arial"/>
          <w:b/>
          <w:bCs/>
          <w:sz w:val="24"/>
          <w:szCs w:val="24"/>
        </w:rPr>
      </w:pPr>
    </w:p>
    <w:p w14:paraId="0BBFF7D0" w14:textId="77777777" w:rsidR="00BF72BD" w:rsidRPr="00BF72BD" w:rsidRDefault="00BF72BD" w:rsidP="00BF72BD">
      <w:pPr>
        <w:jc w:val="both"/>
        <w:rPr>
          <w:rFonts w:ascii="Arial" w:hAnsi="Arial" w:cs="Arial"/>
          <w:b/>
          <w:bCs/>
          <w:sz w:val="24"/>
          <w:szCs w:val="24"/>
        </w:rPr>
      </w:pPr>
      <w:bookmarkStart w:id="415" w:name="_Hlk211606883"/>
      <w:r w:rsidRPr="00BF72BD">
        <w:rPr>
          <w:rFonts w:ascii="Arial" w:hAnsi="Arial" w:cs="Arial"/>
          <w:b/>
          <w:bCs/>
          <w:sz w:val="24"/>
          <w:szCs w:val="24"/>
        </w:rPr>
        <w:t xml:space="preserve">Allora i discepoli gli domandarono: «Perché dunque gli scribi dicono che prima deve venire Elia?». Ed egli rispose: «Sì, verrà Elia e ristabilirà ogni cosa. Ma io vi dico: Elia è già venuto e non l’hanno riconosciuto; anzi, hanno fatto di lui quello che hanno voluto. </w:t>
      </w:r>
      <w:bookmarkStart w:id="416" w:name="_Hlk208494945"/>
      <w:r w:rsidRPr="00BF72BD">
        <w:rPr>
          <w:rFonts w:ascii="Arial" w:hAnsi="Arial" w:cs="Arial"/>
          <w:b/>
          <w:bCs/>
          <w:sz w:val="24"/>
          <w:szCs w:val="24"/>
        </w:rPr>
        <w:t>Così anche il Figlio dell’uomo dovrà soffrire per opera loro</w:t>
      </w:r>
      <w:bookmarkEnd w:id="416"/>
      <w:r w:rsidRPr="00BF72BD">
        <w:rPr>
          <w:rFonts w:ascii="Arial" w:hAnsi="Arial" w:cs="Arial"/>
          <w:b/>
          <w:bCs/>
          <w:sz w:val="24"/>
          <w:szCs w:val="24"/>
        </w:rPr>
        <w:t>». Allora i discepoli compresero che egli parlava loro di Giovanni il Battista.</w:t>
      </w:r>
    </w:p>
    <w:p w14:paraId="5E928C2D" w14:textId="77777777" w:rsidR="00BF72BD" w:rsidRPr="00BF72BD" w:rsidRDefault="00BF72BD" w:rsidP="00BF72BD">
      <w:pPr>
        <w:jc w:val="both"/>
        <w:rPr>
          <w:rFonts w:ascii="Arial" w:hAnsi="Arial" w:cs="Arial"/>
          <w:b/>
          <w:bCs/>
          <w:sz w:val="24"/>
          <w:szCs w:val="24"/>
        </w:rPr>
      </w:pPr>
      <w:bookmarkStart w:id="417" w:name="_Hlk211606901"/>
      <w:bookmarkEnd w:id="415"/>
      <w:r w:rsidRPr="00BF72BD">
        <w:rPr>
          <w:rFonts w:ascii="Arial" w:hAnsi="Arial" w:cs="Arial"/>
          <w:b/>
          <w:bCs/>
          <w:sz w:val="24"/>
          <w:szCs w:val="24"/>
        </w:rPr>
        <w:t xml:space="preserve">Allora i discepoli gli domandarono: «Perché dunque gli scribi dicono che prima deve venire Elia?». </w:t>
      </w:r>
    </w:p>
    <w:bookmarkEnd w:id="417"/>
    <w:p w14:paraId="37187B3B" w14:textId="77777777" w:rsidR="00BF72BD" w:rsidRPr="00BF72BD" w:rsidRDefault="00BF72BD" w:rsidP="00BF72BD">
      <w:pPr>
        <w:jc w:val="both"/>
        <w:rPr>
          <w:rFonts w:ascii="Arial" w:hAnsi="Arial" w:cs="Arial"/>
          <w:i/>
          <w:iCs/>
          <w:sz w:val="24"/>
          <w:szCs w:val="24"/>
        </w:rPr>
      </w:pPr>
      <w:r w:rsidRPr="00BF72BD">
        <w:rPr>
          <w:rFonts w:ascii="Arial" w:hAnsi="Arial" w:cs="Arial"/>
          <w:sz w:val="24"/>
          <w:szCs w:val="24"/>
        </w:rPr>
        <w:t xml:space="preserve">Tu, Gesù, dici di essere il Messia del Signore. Gli scribi però dicono che prima deve venire Elia. Come si riconcilia la tua Parola con la parola degli scribi? E in fondo questo che i tre Apostoli chiedono: </w:t>
      </w:r>
      <w:r w:rsidRPr="00BF72BD">
        <w:rPr>
          <w:rFonts w:ascii="Arial" w:hAnsi="Arial" w:cs="Arial"/>
          <w:i/>
          <w:iCs/>
          <w:sz w:val="24"/>
          <w:szCs w:val="24"/>
        </w:rPr>
        <w:t xml:space="preserve">“Allora i discepoli gli domandarono: «Perché dunque gli scribi dicono che prima deve venire Elia?». </w:t>
      </w:r>
    </w:p>
    <w:p w14:paraId="413C5AF4"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Prima di ogni cosa, dobbiamo constatare che i tre Apostoli hanno già dimenticato chi loro dovranno ascoltare: </w:t>
      </w:r>
      <w:r w:rsidRPr="00BF72BD">
        <w:rPr>
          <w:rFonts w:ascii="Arial" w:hAnsi="Arial" w:cs="Arial"/>
          <w:i/>
          <w:iCs/>
          <w:sz w:val="24"/>
          <w:szCs w:val="24"/>
        </w:rPr>
        <w:t>“Cristo Gesù, il Figlio del Padre, il suo amato”.</w:t>
      </w:r>
      <w:r w:rsidRPr="00BF72BD">
        <w:rPr>
          <w:rFonts w:ascii="Arial" w:hAnsi="Arial" w:cs="Arial"/>
          <w:sz w:val="24"/>
          <w:szCs w:val="24"/>
        </w:rPr>
        <w:t xml:space="preserve"> Se tutto il mondo dovesse avere una parola contraria a quella d Gesù Signore, essi dovranno ascoltare solo la Parola di Cristo Gesù. Dopo quanto essi hanno ascoltato sul monte, gli scribi non devono fare testo per loro. Fa testo per loro solo la Parola di Gesù.</w:t>
      </w:r>
    </w:p>
    <w:p w14:paraId="437A1849"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La seconda cosa ci dice che quando si è con Cristo Gesù ogni domanda sempre riceve una risposta di verità. Il problema si pone quando non è Cristo Gesù che risponde. Si potrebbe ricevere una risposta di falsità e di menzogna, di inganno e di tenebre, o anche una risposta  poco chiara, una risposta che accresce la nebbia della mente, anziché diradarla. </w:t>
      </w:r>
    </w:p>
    <w:p w14:paraId="3E027399"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Ecco perché quando non c’è Cristo Gesù che risponde o una persona totalmente afferrata dallo Spirito Santo, sempre è necessario possedere nel cuore quel punto fermo che ci impedisce di precipitare nele rapide della falsità e della menzogna. In verità dobbiamo confessare che oggi la barca della Chiesa è un tutto simile alla nave che dall’oriente ha condotto Paolo in Occidente: si sta infrangendo sotto i colpi di onde selvagge. Ecco perché noi stiamo sempre chiedendo al Signore che mandi molti </w:t>
      </w:r>
      <w:r w:rsidRPr="00BF72BD">
        <w:rPr>
          <w:rFonts w:ascii="Arial" w:hAnsi="Arial" w:cs="Arial"/>
          <w:i/>
          <w:iCs/>
          <w:sz w:val="24"/>
          <w:szCs w:val="24"/>
        </w:rPr>
        <w:t>“Paolo”</w:t>
      </w:r>
      <w:r w:rsidRPr="00BF72BD">
        <w:rPr>
          <w:rFonts w:ascii="Arial" w:hAnsi="Arial" w:cs="Arial"/>
          <w:sz w:val="24"/>
          <w:szCs w:val="24"/>
        </w:rPr>
        <w:t xml:space="preserve"> a prendersi cura della barca della Chiesa perché non venga travolta dalle rapide della falsità e della menzogna dove la stanno conducendo molti suoi figli. Per una grazia speciale fatta all’Apostolo Paolo, la nave ha condotto i suoi passeggeri fino a terra. Solo per grazia elargita dal Signore al suo Apostolo. Ecco perché oggi è urgente che ogni discepolo di Gesù si renda degno di essere benedetto da Dio con una grazia in tutto simile a quella ricevuta dal Paolo.</w:t>
      </w:r>
    </w:p>
    <w:p w14:paraId="7F198E91"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Ecco cosa troviamo negli Atti degli Apostoli</w:t>
      </w:r>
    </w:p>
    <w:p w14:paraId="127F56A7"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Quando fu deciso che ci imbarcassimo per l’Italia, consegnarono Paolo, insieme ad alcuni altri prigionieri, a un centurione di nome Giulio, della coorte Augusta. Salimmo su una nave della città di Adramitto, che stava per partire verso i porti della provincia d’Asia, e salpammo, avendo con noi Aristarco, un Macèdone di Tessalònica. Il giorno dopo facemmo scalo a Sidone, e Giulio, trattando Paolo con benevolenza, gli permise di recarsi dagli amici e di riceverne le cure. Salpati di là, navigammo al riparo di Cipro a motivo dei venti contrari e, attraversato il mare della Cilìcia e della Panfìlia, giungemmo a Mira di Licia. Qui il centurione trovò una nave di Alessandria diretta in Italia e ci fece salire a bordo. Navigammo lentamente parecchi giorni, giungendo a fatica all’altezza di Cnido. Poi, siccome il vento non ci permetteva di approdare, prendemmo a navigare al riparo di Creta, dalle parti di Salmone; la costeggiammo a fatica e giungemmo in una località chiamata Buoni Porti, vicino alla quale si trova la città di Lasèa.</w:t>
      </w:r>
    </w:p>
    <w:p w14:paraId="3A2BEF74"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Era trascorso molto tempo e la navigazione era ormai pericolosa, perché era già passata anche la festa dell’Espiazione; Paolo perciò raccomandava loro: «Uomini, vedo che la navigazione sta per diventare pericolosa e molto dannosa, non solo per il carico e per la nave, ma anche per le nostre vite». Il centurione dava però ascolto al pilota e al capitano della nave più che alle parole di Paolo. Dato che quel porto non era adatto a trascorrervi l’inverno, i più presero la decisione di salpare di là, per giungere se possibile a svernare a Fenice, un porto di Creta esposto a libeccio e a maestrale.</w:t>
      </w:r>
    </w:p>
    <w:p w14:paraId="428E041D"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Appena cominciò a soffiare un leggero scirocco, ritenendo di poter realizzare il progetto, levarono le ancore e si misero a costeggiare Creta da vicino. Ma non molto tempo dopo si scatenò dall’isola un vento di uragano, detto Euroaquilone. La nave fu travolta e non riusciva a resistere al vento: abbandonati in sua balìa, andavamo alla deriva. Mentre passavamo sotto un isolotto chiamato Cauda, a fatica mantenemmo il controllo della scialuppa. La tirarono a bordo e adoperarono gli attrezzi per tenere insieme con funi lo scafo della nave. Quindi, nel timore di finire incagliati nella Sirte, calarono la zavorra e andavano così alla deriva. Eravamo sbattuti violentemente dalla tempesta e il giorno seguente cominciarono a gettare a mare il carico; il terzo giorno con le proprie mani buttarono via l’attrezzatura della nave. Da vari giorni non comparivano più né sole né stelle e continuava una tempesta violenta; ogni speranza di salvarci era ormai perduta.</w:t>
      </w:r>
    </w:p>
    <w:p w14:paraId="5D40B79B"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Da molto tempo non si mangiava; Paolo allora, alzatosi in mezzo a loro, disse: «Uomini, avreste dovuto dar retta a me e non salpare da Creta; avremmo evitato questo pericolo e questo danno. Ma ora vi invito a farvi coraggio, perché non ci sarà alcuna perdita di vite umane in mezzo a voi, ma solo della nave. Mi si è presentato infatti questa notte un angelo di quel Dio al quale io appartengo e che servo, e mi ha detto: “Non temere, Paolo; tu devi comparire davanti a Cesare, ed ecco, Dio ha voluto conservarti tutti i tuoi compagni di navigazione”. Perciò, uomini, non perdetevi di coraggio; ho fiducia in Dio che avverrà come mi è stato detto. Dovremo però andare a finire su qualche isola».</w:t>
      </w:r>
    </w:p>
    <w:p w14:paraId="16D0A4CE"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Come giunse la quattordicesima notte da quando andavamo alla deriva nell’Adriatico, verso mezzanotte i marinai ebbero l’impressione che una qualche terra si avvicinava. Calato lo scandaglio, misurarono venti braccia; dopo un breve intervallo, scandagliando di nuovo, misurarono quindici braccia. Nel timore di finire contro gli scogli, gettarono da poppa quattro ancore, aspettando con ansia che spuntasse il giorno. Ma, poiché i marinai cercavano di fuggire dalla nave e stavano calando la scialuppa in mare, col pretesto di gettare le ancore da prua, Paolo disse al centurione e ai soldati: «Se costoro non rimangono sulla nave, voi non potrete mettervi in salvo». Allora i soldati tagliarono le gómene della scialuppa e la lasciarono cadere in mare.</w:t>
      </w:r>
    </w:p>
    <w:p w14:paraId="5D4F311A"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Fino allo spuntare del giorno Paolo esortava tutti a prendere cibo dicendo: «Oggi è il quattordicesimo giorno che passate digiuni nell’attesa, senza mangiare nulla. Vi invito perciò a prendere cibo: è necessario per la vostra salvezza. Neanche un capello del vostro capo andrà perduto». Detto questo, prese un pane, rese grazie a Dio davanti a tutti, lo spezzò e cominciò a mangiare. Tutti si fecero coraggio e anch’essi presero cibo. Sulla nave eravamo complessivamente duecentosettantasei persone. Quando si furono rifocillati, alleggerirono la nave gettando il frumento in mare.</w:t>
      </w:r>
    </w:p>
    <w:p w14:paraId="421B8A1D"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Quando si fece giorno, non riuscivano a riconoscere la terra; notarono però un’insenatura con una spiaggia e decisero, se possibile, di spingervi la nave.</w:t>
      </w:r>
    </w:p>
    <w:p w14:paraId="358E41F1"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 xml:space="preserve">Levarono le ancore e le lasciarono andare in mare. Al tempo stesso allentarono le corde dei timoni, spiegarono la vela maestra e, spinti dal vento, si mossero verso la spiaggia. Ma incapparono in una secca e la nave si incagliò: mentre la prua, arenata, rimaneva immobile, la poppa si sfasciava sotto la violenza delle onde. I soldati presero la decisione di uccidere i prigionieri, per evitare che qualcuno fuggisse a nuoto; ma il centurione, volendo salvare Paolo, impedì loro di attuare questo proposito. Diede ordine che si gettassero per primi quelli che sapevano nuotare e raggiungessero terra; poi gli altri, chi su tavole, chi su altri rottami della nave. E così tutti poterono mettersi in salvo a terra (At 27,1-44). </w:t>
      </w:r>
    </w:p>
    <w:p w14:paraId="2D84985D"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È grande la misericordia del Signore. Quando un uomo trova grazia davanti a Dio, il Signore per Lui salva una moltitudine di persone. La Vergine Maria trova grazia agli occhi del Signore e le concede il privilegio di divenire la Madre del suo Figlio Unigenito. Il Signore si compiace del Figlio del suo amore e per il suo sacrifico redime il mondo. Paolo trova grazia agli occhi del Signore e per lui salva la vita di ogni persona che era sulla barca. Questa non viene travolta dalle onde selvagge. Ecco quale dovrà essere il pensiero di ogni discepolo di Gesù: trovare grazia agli occhi del Signore. Per lui il Signore potrà salvare anche l’intera Chiesa perché non venga oggi travolta dalle onde selvagge che Satana sta scatenando contro di essa. </w:t>
      </w:r>
    </w:p>
    <w:p w14:paraId="52D5EB25" w14:textId="77777777" w:rsidR="00BF72BD" w:rsidRPr="00BF72BD" w:rsidRDefault="00BF72BD" w:rsidP="00BF72BD">
      <w:pPr>
        <w:jc w:val="both"/>
        <w:rPr>
          <w:rFonts w:ascii="Arial" w:hAnsi="Arial" w:cs="Arial"/>
          <w:sz w:val="24"/>
          <w:szCs w:val="24"/>
        </w:rPr>
      </w:pPr>
    </w:p>
    <w:p w14:paraId="73AACF97" w14:textId="77777777" w:rsidR="00BF72BD" w:rsidRPr="00BF72BD" w:rsidRDefault="00BF72BD" w:rsidP="00BF72BD">
      <w:pPr>
        <w:jc w:val="both"/>
        <w:rPr>
          <w:rFonts w:ascii="Arial" w:hAnsi="Arial" w:cs="Arial"/>
          <w:b/>
          <w:bCs/>
          <w:sz w:val="24"/>
          <w:szCs w:val="24"/>
        </w:rPr>
      </w:pPr>
      <w:r w:rsidRPr="00BF72BD">
        <w:rPr>
          <w:rFonts w:ascii="Arial" w:hAnsi="Arial" w:cs="Arial"/>
          <w:b/>
          <w:bCs/>
          <w:sz w:val="24"/>
          <w:szCs w:val="24"/>
        </w:rPr>
        <w:t>Ed egli rispose: «Sì, verrà Elia e ristabilirà ogni cosa. Ma io vi dico: Elia è già venuto e non l’hanno riconosciuto; anzi, hanno fatto di lui quello che hanno voluto.</w:t>
      </w:r>
    </w:p>
    <w:p w14:paraId="7AEADC4C"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È verità. Secondo le Scritture Profetiche verrà Elia. Ora Gesù rivela ai tre Apostoli che Elia e già venuto, ma lui non è stato riconosciuto. Ecco le Parole di Gesù: </w:t>
      </w:r>
      <w:r w:rsidRPr="00BF72BD">
        <w:rPr>
          <w:rFonts w:ascii="Arial" w:hAnsi="Arial" w:cs="Arial"/>
          <w:i/>
          <w:iCs/>
          <w:sz w:val="24"/>
          <w:szCs w:val="24"/>
        </w:rPr>
        <w:t xml:space="preserve">“Ed egli rispose: «Sì, verrà Elia e ristabilirà ogni cosa. Ma io vi dico: Elia è già venuto e non l’hanno riconosciuto; anzi, hanno fatto di lui quello che hanno voluto”. </w:t>
      </w:r>
      <w:r w:rsidRPr="00BF72BD">
        <w:rPr>
          <w:rFonts w:ascii="Arial" w:hAnsi="Arial" w:cs="Arial"/>
          <w:sz w:val="24"/>
          <w:szCs w:val="24"/>
        </w:rPr>
        <w:t>La venuta di Elia è così annunciata dal profeta Malachia e dal Libro del Siracide.</w:t>
      </w:r>
    </w:p>
    <w:p w14:paraId="1F1246F9"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Dal Libro del Profeta Malachia</w:t>
      </w:r>
    </w:p>
    <w:p w14:paraId="1B397F93"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 xml:space="preserve">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(Mal 3,1-5). </w:t>
      </w:r>
    </w:p>
    <w:p w14:paraId="07DFD7F6"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3.22-24). </w:t>
      </w:r>
    </w:p>
    <w:p w14:paraId="316CBCA1"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Dal Libro del Siracide</w:t>
      </w:r>
    </w:p>
    <w:p w14:paraId="338D322C"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  Tu sul Sinai hai ascoltato parole di rimprovero, sull’Oreb sentenze di condanna. Hai unto re per la vendetta e profeti come tuoi successori. Tu sei stato assunto in un turbine di fuoco, su un carro di cavalli di fuoco;</w:t>
      </w:r>
    </w:p>
    <w:p w14:paraId="4ACA98FA"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 xml:space="preserve">tu sei stato designato a rimproverare i tempi futuri, per placare l’ira prima che divampi, per ricondurre il cuore del padre verso il figlio e ristabilire le tribù di Giacobbe. Beati coloro che ti hanno visto e si sono addormentati nell’amore, perché è certo che anche noi vivremo (Sir 48,1-11). </w:t>
      </w:r>
    </w:p>
    <w:p w14:paraId="595B843D"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Lo Spirito Santo ha profetizzato che Elia verrà. Ora è sempre lo Spirito Santo che deve rivelarci chi è Elia quando verrà nella nostra storia. Ecco come lo Spirito Santo per bocca dell’Arcangelo Gabriele ci rivela la venuta di Elia sulla nostra terra. Non è Elia che torna. È il suo suo Spirito con tutta la sua potenza che viene dato a una persona fin dal grembo di sua madre e è sempre lo Spirito che preparerà questa persona a compiere la missione per la conversione dei cuori. </w:t>
      </w:r>
    </w:p>
    <w:p w14:paraId="26ECF4B3"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Ecco cosa rivela lo Spirito Santo nel Vangelo secondo Luca:</w:t>
      </w:r>
    </w:p>
    <w:p w14:paraId="6B743704"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p>
    <w:p w14:paraId="646F72F0"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 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p>
    <w:p w14:paraId="22993CFA"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Intanto il popolo stava in attesa di Zaccaria e si meravigliava per il suo indugiare nel tempio. Quando poi uscì e non poteva parlare loro, capirono che nel tempio aveva avuto una visione. Faceva loro dei cenni e restava muto.</w:t>
      </w:r>
    </w:p>
    <w:p w14:paraId="6BC509DA"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 xml:space="preserve">Compiuti i giorni del suo servizio, tornò a casa. Dopo quei giorni Elisabetta, sua moglie, concepì e si tenne nascosta per cinque mesi e diceva: «Ecco che cosa ha fatto per me il Signore, nei giorni in cui si è degnato di togliere la mia vergogna fra gli uomini» (Lc 1,5-25). </w:t>
      </w:r>
    </w:p>
    <w:p w14:paraId="0117D188"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w:t>
      </w:r>
    </w:p>
    <w:p w14:paraId="09CE0016"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Zaccaria, suo padre, fu colmato di Spirito Santo e profetò dicendo:</w:t>
      </w:r>
    </w:p>
    <w:p w14:paraId="3EE60FE1"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 ín santità e giustizia al suo cospetto, per tutti i nostri giorni.</w:t>
      </w:r>
    </w:p>
    <w:p w14:paraId="1AFBFF73"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 xml:space="preserve">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Il bambino cresceva e si fortificava nello spirito. Visse in regioni deserte fino al giorno della sua manifestazione a Israele (Lc 1,67-80). </w:t>
      </w:r>
    </w:p>
    <w:p w14:paraId="50838C55"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Nell’anno quindicesimo dell’impero di Tiberio Cesare, mentre Ponzio Pilato era governatore della Giudea, Erode tetrarca della Galilea, e Filippo, suo fratello, tetrarca dell’Iturea e della Traconìtide, e Lisània tetrarca dell’Abilene, sotto i sommi sacerdoti Anna e Caifa, la parola di Dio venne su Giovanni, figlio di Zaccaria, nel deserto. Egli percorse tutta la regione del Giordano, predicando un battesimo di conversione per il perdono dei peccati, com’è scritto nel libro degli oracoli del profeta Isaia:</w:t>
      </w:r>
    </w:p>
    <w:p w14:paraId="61AB8380"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Voce di uno che grida nel deserto: Preparate la via del Signore, raddrizzate i suoi sentieri! Ogni burrone sarà riempito, ogni monte e ogni colle sarà abbassato; le vie tortuose diverranno diritte e quelle impervie, spianate. Ogni uomo vedrà la salvezza di Dio!</w:t>
      </w:r>
    </w:p>
    <w:p w14:paraId="0BE0B18D"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Alle folle che andavano a farsi battezzare da lui, Giovanni diceva: «Razza di vipere, chi vi ha fatto credere di poter sfuggire all’ira imminente? Fate dunque frutti degni della conversione e non cominciate a dire fra voi: “Abbiamo Abramo per padre!”. Perché io vi dico che da queste pietre Dio può suscitare figli ad Abramo. Anzi, già la scure è posta alla radice degli alberi; perciò ogni albero che non dà buon frutto viene tagliato e gettato nel fuoco».</w:t>
      </w:r>
    </w:p>
    <w:p w14:paraId="46081EDA"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w:t>
      </w:r>
    </w:p>
    <w:p w14:paraId="4094669D"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w:t>
      </w:r>
    </w:p>
    <w:p w14:paraId="18317193"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Con molte altre esortazioni Giovanni evangelizzava il popolo.</w:t>
      </w:r>
    </w:p>
    <w:p w14:paraId="3BDED464"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Ma il tetrarca Erode, rimproverato da lui a causa di Erodìade, moglie di suo fratello, e per tutte le malvagità che aveva commesso, aggiunse alle altre anche questa: fece rinchiudere Giovanni in prigione.</w:t>
      </w:r>
    </w:p>
    <w:p w14:paraId="6E86DECF"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 (Lc 3,1-22).</w:t>
      </w:r>
    </w:p>
    <w:p w14:paraId="471EAD46"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Giovanni fu informato dai suoi discepoli di tutte queste cose. Chiamati quindi due di loro, Giovanni li mandò a dire al Signore: «Sei tu colui che deve venire o dobbiamo aspettare un altro?». Venuti da lui, quegli uomini dissero: «Giovanni il Battista ci ha mandati da te per domandarti: “Sei tu colui che deve venire o dobbiamo aspettare un altro?”». In quello stesso momento Gesù guarì molti da malattie, da infermità, da spiriti cattivi e donò la vista a molti ciechi. Poi diede loro questa risposta: «Andate e riferite a Giovanni ciò che avete visto e udito: i ciechi riacquistano la vista, gli zoppi camminano, i lebbrosi sono purificati, i sordi odono, i morti risuscitano, ai poveri è annunciata la buona notizia. E beato è colui che non trova in me motivo di scandalo!».</w:t>
      </w:r>
    </w:p>
    <w:p w14:paraId="7EEA3CDA"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Quando gli inviati di Giovanni furono partiti, Gesù si mise a parlare di Giovanni alle folle: «Che cosa siete andati a vedere nel deserto? Una canna sbattuta dal vento? Allora, che cosa siete andati a vedere? Un uomo vestito con abiti di lusso? Ecco, quelli che portano vesti sontuose e vivono nel lusso stanno nei palazzi dei re. Ebbene, che cosa siete andati a vedere? Un profeta? Sì, io vi dico, anzi, più che un profeta. Egli è colui del quale sta scritto:</w:t>
      </w:r>
    </w:p>
    <w:p w14:paraId="7B2D8302"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Ecco, dinanzi a te mando il mio messaggero, davanti a te egli preparerà la tua via.</w:t>
      </w:r>
    </w:p>
    <w:p w14:paraId="1C07E1D5"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 xml:space="preserve">Io vi dico: fra i nati da donna non vi è alcuno più grande di Giovanni, ma il più piccolo nel regno di Dio è più grande di lui. </w:t>
      </w:r>
    </w:p>
    <w:p w14:paraId="756F76D3"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Tutto il popolo che lo ascoltava, e anche i pubblicani, ricevendo il battesimo di Giovanni, hanno riconosciuto che Dio è giusto. Ma i farisei e i dottori della Legge, non facendosi battezzare da lui, hanno reso vano il disegno di Dio su di loro.</w:t>
      </w:r>
    </w:p>
    <w:p w14:paraId="502E83AC"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A chi dunque posso paragonare la gente di questa generazione? A chi è simile? È simile a bambini che, seduti in piazza, gridano gli uni agli altri così:</w:t>
      </w:r>
    </w:p>
    <w:p w14:paraId="237E439D"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“Vi abbiamo suonato il flauto e non avete ballato, abbiamo cantato un lamento e non avete pianto!”.</w:t>
      </w:r>
    </w:p>
    <w:p w14:paraId="3DF4A79D"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È venuto infatti Giovanni il Battista, che non mangia pane e non beve vino, e voi dite: “È indemoniato”. È venuto il Figlio dell’uomo, che mangia e beve, e voi dite: “Ecco un mangione e un beone, un amico di pubblicani e di peccatori!”. Ma la Sapienza è stata riconosciuta giusta da tutti i suoi figli» (Lc 7,18-35).</w:t>
      </w:r>
    </w:p>
    <w:p w14:paraId="6DCF1A1C"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 xml:space="preserve">l tetrarca Erode sentì parlare di tutti questi avvenimenti e non sapeva che cosa pensare, perché alcuni dicevano: «Giovanni è risorto dai morti», altri: «È apparso Elia», e altri ancora: «È risorto uno degli antichi profeti». Ma Erode diceva: «Giovanni, l’ho fatto decapitare io; chi è dunque costui, del quale sento dire queste cose?». E cercava di vederlo (Lc 9,7-9). </w:t>
      </w:r>
    </w:p>
    <w:p w14:paraId="3D29897A"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Dobbiamo sempre ricordarci che ogni parola della profezia riceve ka pienezza della sua verità nel suo compimento storico o eterno. La pienezza della verità è sempre per rivelazione dello Spirito Santo. Lo Spirito Santo ci dona la profezia e lo Spirito Santo ci dona la pienezza della sua verità. Chi legge, chi interpreta, chi approfondisce la verità già conosciuta sempre deve chiedere allo Spirito Santo il dono di conoscere ogni verità da lui già rivelata e anche il dono di entrare in una più grande conoscenza della verità da Lui posta in ogni Parola contenuta nei Sacri Testi Canonici. Senza il dono attuale e abituale dello Spirito Santo, per noi la Parola della Rivelazione rimane sigillata. Senza il dono dello Spirito Santo, ognuno mette nella Parole i suoi pensieri e fa dire ad esse non ciò ciò che la Parole dicono, ma ciò che il lettore o il commentatore vuole che esse dicano. Ecco perché è anche necessario lo Spirito Santo per separare ciò che dice la Parola da cioè che altri le fanno dire. Ecco perché anche quanto l’Apostolo Paolo scrive a Timoteo va rettamente compreso. Tutto si deve operare nello Spirito Santo e per sua opera. </w:t>
      </w:r>
    </w:p>
    <w:p w14:paraId="7D8BD6F9"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Dalla Seconda Lettera a Timoteo:</w:t>
      </w:r>
    </w:p>
    <w:p w14:paraId="78C2FD7F"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6B83F8D4"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3,10-17). </w:t>
      </w:r>
    </w:p>
    <w:p w14:paraId="40EDDB6C"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00078233"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Timoteo potrà fare questo, se sarà sempre pieno di Spirito Santo e nella misura secondo la quale lo Spirito Santo da lui è ravvivato e fatto crescere in lui. Lo Spirito Santo e Timoteo devono essere una cosa sola. Timoteo deve abitare nello Spirito Santo e lo Spirito Santo abitare in Lui. Solo così potrà esercitare il suo ministero. </w:t>
      </w:r>
    </w:p>
    <w:p w14:paraId="3B1A8857" w14:textId="77777777" w:rsidR="00BF72BD" w:rsidRPr="00BF72BD" w:rsidRDefault="00BF72BD" w:rsidP="00BF72BD">
      <w:pPr>
        <w:jc w:val="both"/>
        <w:rPr>
          <w:rFonts w:ascii="Arial" w:hAnsi="Arial" w:cs="Arial"/>
          <w:b/>
          <w:bCs/>
          <w:i/>
          <w:iCs/>
          <w:sz w:val="24"/>
          <w:szCs w:val="24"/>
        </w:rPr>
      </w:pPr>
    </w:p>
    <w:p w14:paraId="03ED32B9" w14:textId="77777777" w:rsidR="00BF72BD" w:rsidRPr="00BF72BD" w:rsidRDefault="00BF72BD" w:rsidP="00BF72BD">
      <w:pPr>
        <w:jc w:val="both"/>
        <w:rPr>
          <w:rFonts w:ascii="Arial" w:hAnsi="Arial" w:cs="Arial"/>
          <w:b/>
          <w:bCs/>
          <w:sz w:val="24"/>
          <w:szCs w:val="24"/>
        </w:rPr>
      </w:pPr>
      <w:r w:rsidRPr="00BF72BD">
        <w:rPr>
          <w:rFonts w:ascii="Arial" w:hAnsi="Arial" w:cs="Arial"/>
          <w:b/>
          <w:bCs/>
          <w:sz w:val="24"/>
          <w:szCs w:val="24"/>
        </w:rPr>
        <w:t xml:space="preserve">Così anche il Figlio dell’uomo dovrà soffrire per opera loro». </w:t>
      </w:r>
    </w:p>
    <w:p w14:paraId="3DBF9E67"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Come Giovanni è stato  trattato come hanno voluto, anche Gesù sarà trattato come essi vorranno: </w:t>
      </w:r>
      <w:r w:rsidRPr="00BF72BD">
        <w:rPr>
          <w:rFonts w:ascii="Arial" w:hAnsi="Arial" w:cs="Arial"/>
          <w:i/>
          <w:iCs/>
          <w:sz w:val="24"/>
          <w:szCs w:val="24"/>
        </w:rPr>
        <w:t>“Così anche il Figlio dell’uomo dovrà soffrire per opera loro»”.</w:t>
      </w:r>
      <w:r w:rsidRPr="00BF72BD">
        <w:rPr>
          <w:rFonts w:ascii="Arial" w:hAnsi="Arial" w:cs="Arial"/>
          <w:sz w:val="24"/>
          <w:szCs w:val="24"/>
        </w:rPr>
        <w:t xml:space="preserve"> Giovanni è stato incarcerato e decapitato. Gesù prima si consegnerà per essere arrestato e poi si lascerà inchiodare sulla croce. Gesù sa cosa lo attende in Gerusalemme. Lui va nella città Santa per consegnarsi interamente alla volontà del Padre, perché nessuna Parola del Padre rimanga senza compimento.</w:t>
      </w:r>
    </w:p>
    <w:p w14:paraId="7B2C9BEC" w14:textId="77777777" w:rsidR="00BF72BD" w:rsidRPr="00BF72BD" w:rsidRDefault="00BF72BD" w:rsidP="00BF72BD">
      <w:pPr>
        <w:jc w:val="both"/>
        <w:rPr>
          <w:rFonts w:ascii="Arial" w:hAnsi="Arial" w:cs="Arial"/>
          <w:sz w:val="24"/>
          <w:szCs w:val="24"/>
        </w:rPr>
      </w:pPr>
    </w:p>
    <w:p w14:paraId="7966AA03" w14:textId="77777777" w:rsidR="00BF72BD" w:rsidRPr="00BF72BD" w:rsidRDefault="00BF72BD" w:rsidP="00BF72BD">
      <w:pPr>
        <w:jc w:val="both"/>
        <w:rPr>
          <w:rFonts w:ascii="Arial" w:hAnsi="Arial" w:cs="Arial"/>
          <w:b/>
          <w:bCs/>
          <w:sz w:val="24"/>
          <w:szCs w:val="24"/>
        </w:rPr>
      </w:pPr>
      <w:bookmarkStart w:id="418" w:name="_Hlk211606968"/>
      <w:r w:rsidRPr="00BF72BD">
        <w:rPr>
          <w:rFonts w:ascii="Arial" w:hAnsi="Arial" w:cs="Arial"/>
          <w:b/>
          <w:bCs/>
          <w:sz w:val="24"/>
          <w:szCs w:val="24"/>
        </w:rPr>
        <w:t>Allora i discepoli compresero che egli parlava loro di Giovanni il Battista.</w:t>
      </w:r>
    </w:p>
    <w:bookmarkEnd w:id="418"/>
    <w:p w14:paraId="729529E6"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Ecco la divina chiarezza che viene da ogni Parola di Gesù. Ora i discepoli sanno che Elia che deve venire è Giovanni il Battista: </w:t>
      </w:r>
      <w:r w:rsidRPr="00BF72BD">
        <w:rPr>
          <w:rFonts w:ascii="Arial" w:hAnsi="Arial" w:cs="Arial"/>
          <w:i/>
          <w:iCs/>
          <w:sz w:val="24"/>
          <w:szCs w:val="24"/>
        </w:rPr>
        <w:t xml:space="preserve">“Allora i discepoli compresero che egli parlava loro di Giovanni il Battista”. </w:t>
      </w:r>
      <w:r w:rsidRPr="00BF72BD">
        <w:rPr>
          <w:rFonts w:ascii="Arial" w:hAnsi="Arial" w:cs="Arial"/>
          <w:sz w:val="24"/>
          <w:szCs w:val="24"/>
        </w:rPr>
        <w:t>Ecco perché è necessario lo Spirito Santo per conoscere le Scritture: solo Lui possiede la chiave e solo Lui la può donare e Lui da dona a quanti con grande umiltà gliela chiedono. Quanti non la chiedono, leggono l’involucro e da esso traggono solo i loro pensieri. Senza la chiave dello Spirito Santo si assiste a una falsa ermeneutica, a una falsa esegesi, a una falsa teologia. Questa falsità genera una falsa cristologia, una falsa soteriologia, una falsa pneumatologia, una falsa mariologia, una falsa ecclesiologia, una falsa antropologia, una falsa ecologia, una falsa escatologia e anche una falsa protologia. Senza lo Spirito Santo, è lo spirito dell’uomo che legge e dalla sua bocca di peccato escono solo oracoli di falsità e di menzogna. Ecco perché al discepolo di Gesù è necessario lo Spirito Santo: per separare gli oracoli di falsità e di menzogna dagli oracoli di verità.</w:t>
      </w:r>
    </w:p>
    <w:p w14:paraId="5F7563A6" w14:textId="77777777" w:rsidR="00BF72BD" w:rsidRPr="00BF72BD" w:rsidRDefault="00BF72BD" w:rsidP="00BF72BD">
      <w:pPr>
        <w:jc w:val="both"/>
        <w:rPr>
          <w:rFonts w:ascii="Arial" w:hAnsi="Arial" w:cs="Arial"/>
          <w:b/>
          <w:bCs/>
          <w:sz w:val="24"/>
          <w:szCs w:val="24"/>
        </w:rPr>
      </w:pPr>
    </w:p>
    <w:p w14:paraId="357CC454" w14:textId="77777777" w:rsidR="00BF72BD" w:rsidRPr="00BF72BD" w:rsidRDefault="00BF72BD" w:rsidP="00BF72BD">
      <w:pPr>
        <w:pStyle w:val="Titolo2"/>
      </w:pPr>
      <w:bookmarkStart w:id="419" w:name="_Toc211695011"/>
      <w:bookmarkStart w:id="420" w:name="_Toc212557337"/>
      <w:r w:rsidRPr="00BF72BD">
        <w:t>L’ho portato dai tuoi discepoli, ma non sono riusciti a guarirlo</w:t>
      </w:r>
      <w:bookmarkEnd w:id="419"/>
      <w:bookmarkEnd w:id="420"/>
    </w:p>
    <w:p w14:paraId="0E848902" w14:textId="77777777" w:rsidR="00BF72BD" w:rsidRPr="00BF72BD" w:rsidRDefault="00BF72BD" w:rsidP="00BF72BD">
      <w:pPr>
        <w:jc w:val="both"/>
        <w:rPr>
          <w:rFonts w:ascii="Arial" w:hAnsi="Arial" w:cs="Arial"/>
          <w:b/>
          <w:bCs/>
          <w:sz w:val="24"/>
          <w:szCs w:val="24"/>
        </w:rPr>
      </w:pPr>
    </w:p>
    <w:p w14:paraId="0D88D7F0" w14:textId="77777777" w:rsidR="00BF72BD" w:rsidRPr="00BF72BD" w:rsidRDefault="00BF72BD" w:rsidP="00BF72BD">
      <w:pPr>
        <w:jc w:val="both"/>
        <w:rPr>
          <w:rFonts w:ascii="Arial" w:hAnsi="Arial" w:cs="Arial"/>
          <w:b/>
          <w:bCs/>
          <w:sz w:val="24"/>
          <w:szCs w:val="24"/>
        </w:rPr>
      </w:pPr>
      <w:bookmarkStart w:id="421" w:name="_Hlk211606997"/>
      <w:r w:rsidRPr="00BF72BD">
        <w:rPr>
          <w:rFonts w:ascii="Arial" w:hAnsi="Arial" w:cs="Arial"/>
          <w:b/>
          <w:bCs/>
          <w:sz w:val="24"/>
          <w:szCs w:val="24"/>
        </w:rPr>
        <w:t xml:space="preserve">Appena ritornati presso la folla, si avvicinò a Gesù un uomo che gli si gettò in ginocchio e disse: «Signore, abbi pietà di mio figlio! È epilettico e soffre molto; cade spesso nel fuoco e sovente nell’acqua. </w:t>
      </w:r>
      <w:bookmarkStart w:id="422" w:name="_Hlk208494992"/>
      <w:r w:rsidRPr="00BF72BD">
        <w:rPr>
          <w:rFonts w:ascii="Arial" w:hAnsi="Arial" w:cs="Arial"/>
          <w:b/>
          <w:bCs/>
          <w:sz w:val="24"/>
          <w:szCs w:val="24"/>
        </w:rPr>
        <w:t>L’ho portato dai tuoi discepoli, ma non sono riusciti a guarirlo</w:t>
      </w:r>
      <w:bookmarkEnd w:id="422"/>
      <w:r w:rsidRPr="00BF72BD">
        <w:rPr>
          <w:rFonts w:ascii="Arial" w:hAnsi="Arial" w:cs="Arial"/>
          <w:b/>
          <w:bCs/>
          <w:sz w:val="24"/>
          <w:szCs w:val="24"/>
        </w:rPr>
        <w:t>». E Gesù rispose: «O generazione incredula e perversa! Fino a quando sarò con voi? Fino a quando dovrò sopportarvi? Portatelo qui da me». Gesù lo minacciò e il demonio uscì da lui, e da quel momento il ragazzo fu guarito.</w:t>
      </w:r>
    </w:p>
    <w:bookmarkEnd w:id="421"/>
    <w:p w14:paraId="55D0CD3B" w14:textId="77777777" w:rsidR="00BF72BD" w:rsidRPr="00BF72BD" w:rsidRDefault="00BF72BD" w:rsidP="00BF72BD">
      <w:pPr>
        <w:jc w:val="both"/>
        <w:rPr>
          <w:rFonts w:ascii="Arial" w:hAnsi="Arial" w:cs="Arial"/>
          <w:b/>
          <w:bCs/>
          <w:sz w:val="24"/>
          <w:szCs w:val="24"/>
        </w:rPr>
      </w:pPr>
    </w:p>
    <w:p w14:paraId="465E2F5E" w14:textId="77777777" w:rsidR="00BF72BD" w:rsidRPr="00BF72BD" w:rsidRDefault="00BF72BD" w:rsidP="00BF72BD">
      <w:pPr>
        <w:jc w:val="both"/>
        <w:rPr>
          <w:rFonts w:ascii="Arial" w:hAnsi="Arial" w:cs="Arial"/>
          <w:b/>
          <w:bCs/>
          <w:sz w:val="24"/>
          <w:szCs w:val="24"/>
        </w:rPr>
      </w:pPr>
      <w:bookmarkStart w:id="423" w:name="_Hlk211607026"/>
      <w:r w:rsidRPr="00BF72BD">
        <w:rPr>
          <w:rFonts w:ascii="Arial" w:hAnsi="Arial" w:cs="Arial"/>
          <w:b/>
          <w:bCs/>
          <w:sz w:val="24"/>
          <w:szCs w:val="24"/>
        </w:rPr>
        <w:t xml:space="preserve">Appena ritornati presso la folla, si avvicinò a Gesù un uomo che gli si gettò in ginocchio e disse: «Signore, abbi pietà di mio figlio! È epilettico e soffre molto; cade spesso nel fuoco e sovente nell’acqua. </w:t>
      </w:r>
    </w:p>
    <w:bookmarkEnd w:id="423"/>
    <w:p w14:paraId="264C084F"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Gesù è la Persona della speranza, la Persona del sollievo, la Persona che libera e dona vita. Se leggiamo con gli occhi della fede, dobbiamo confessare che in Israele tutti si dicono figli di Abramo, ma sono figli a Abramo senza vera fede, perché incapaci di creare vera speranza. Anzi moltissimi di loro, che si ergono a maestri e a signore della fede degli altri,  la speranza la uccidono perché incatenati in una propria religione che non permette loro di vedere oltre la loro mente e li costringe ad agire dal loro cuore, oltre il quale nulla esiste e nulla dovrà esistere. </w:t>
      </w:r>
    </w:p>
    <w:p w14:paraId="4DE78C66"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Viene Gesù presso la folla e subito lo si vede come il solo che può creare speranza, dove per gli altri figli di Abramo nessun speranza potrà essere creata: </w:t>
      </w:r>
      <w:r w:rsidRPr="00BF72BD">
        <w:rPr>
          <w:rFonts w:ascii="Arial" w:hAnsi="Arial" w:cs="Arial"/>
          <w:i/>
          <w:iCs/>
          <w:sz w:val="24"/>
          <w:szCs w:val="24"/>
        </w:rPr>
        <w:t xml:space="preserve">“Appena ritornati presso la folla, si avvicinò a Gesù un uomo che gli si gettò in ginocchio e disse: «Signore, abbi pietà di mio figlio! È epilettico e soffre molto; cade spesso nel fuoco e sovente nell’acqua”. </w:t>
      </w:r>
      <w:r w:rsidRPr="00BF72BD">
        <w:rPr>
          <w:rFonts w:ascii="Arial" w:hAnsi="Arial" w:cs="Arial"/>
          <w:sz w:val="24"/>
          <w:szCs w:val="24"/>
        </w:rPr>
        <w:t xml:space="preserve">Questo padre si prostra ai piedi di Gesù e bussa al suo cuore. Sa che non sarà deluso. Suo figlio è epilettico. Soffre molto. Cade spesso nel fuoco e sovente nell’acqua. La sua vita è a rischio di morte in ogni istante. Questa è la reale condizione di questo figlio. Se Gesù non lo guarisce, il padre dovrà attendersi la morte in ogni momento. Non vi è altrimenti alcuna possibilità di vita. </w:t>
      </w:r>
    </w:p>
    <w:p w14:paraId="47020CC1"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Sempre dinanzi a Gesù si presentano persone che hanno sperimentato sia la loro inefficacia e sia l’inefficacia di ogni altra persona. Il mondo ha forse efficacia nel dare soluzioni al mondo? A parola hanno tutti delle soluzioni ottimali. Ma solo a parole. Poi quando si entra nella concretezza, alloro subito viene messa in luce la loro inefficacia. E questo in ogni campo. Si supera un “male” e subito al suo posto ne subentrano altri dieci peggiori del precedente. L’uomo è l’inefficacia per natura. L’inefficacia diviene efficacia solo se la grazia di Cristo Gesù e la sapienza dello Spirito Santo agiscono nel discepolo di Gesù, con tutto l’amore del Padre celeste che infonde nel suo cuore la sua compassione, la sua pietà, la sua misericordia.</w:t>
      </w:r>
    </w:p>
    <w:p w14:paraId="34B030F0" w14:textId="77777777" w:rsidR="00BF72BD" w:rsidRPr="00BF72BD" w:rsidRDefault="00BF72BD" w:rsidP="00BF72BD">
      <w:pPr>
        <w:jc w:val="both"/>
        <w:rPr>
          <w:rFonts w:ascii="Arial" w:hAnsi="Arial" w:cs="Arial"/>
          <w:b/>
          <w:bCs/>
          <w:sz w:val="24"/>
          <w:szCs w:val="24"/>
        </w:rPr>
      </w:pPr>
    </w:p>
    <w:p w14:paraId="66524572" w14:textId="77777777" w:rsidR="00BF72BD" w:rsidRPr="00BF72BD" w:rsidRDefault="00BF72BD" w:rsidP="00BF72BD">
      <w:pPr>
        <w:jc w:val="both"/>
        <w:rPr>
          <w:rFonts w:ascii="Arial" w:hAnsi="Arial" w:cs="Arial"/>
          <w:b/>
          <w:bCs/>
          <w:sz w:val="24"/>
          <w:szCs w:val="24"/>
        </w:rPr>
      </w:pPr>
      <w:r w:rsidRPr="00BF72BD">
        <w:rPr>
          <w:rFonts w:ascii="Arial" w:hAnsi="Arial" w:cs="Arial"/>
          <w:b/>
          <w:bCs/>
          <w:sz w:val="24"/>
          <w:szCs w:val="24"/>
        </w:rPr>
        <w:t xml:space="preserve">L’ho portato dai tuoi discepoli, ma non sono riusciti a guarirlo». </w:t>
      </w:r>
    </w:p>
    <w:p w14:paraId="7D3F1395"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Ecco ora cosa confessa il padre di questo figlio: </w:t>
      </w:r>
      <w:r w:rsidRPr="00BF72BD">
        <w:rPr>
          <w:rFonts w:ascii="Arial" w:hAnsi="Arial" w:cs="Arial"/>
          <w:i/>
          <w:iCs/>
          <w:sz w:val="24"/>
          <w:szCs w:val="24"/>
        </w:rPr>
        <w:t xml:space="preserve">“L’ho portato dai tuoi discepoli, ma non sono riusciti a guarirlo»”.  </w:t>
      </w:r>
      <w:r w:rsidRPr="00BF72BD">
        <w:rPr>
          <w:rFonts w:ascii="Arial" w:hAnsi="Arial" w:cs="Arial"/>
          <w:sz w:val="24"/>
          <w:szCs w:val="24"/>
        </w:rPr>
        <w:t xml:space="preserve">Anche i discepoli di Gesù si sono rivelati inefficaci. Eppure il Signore ha dato loro il potere di guarire dalle malattie e di scacciare gli spiriti impuri. La loro inefficacia trova la sua origine in un pensiero distorto: i poteri dati da Dio agli uomini non sono poteri di magia. Poteri dipendenti dalla loro volontà o dal loro comando. Sono poteri che vanno usati con una fortissima fede in Colui che i poteri ha conferito e con una potente richiesta a Dio di renderli efficaci e questo di volta in volta, momento per momento, malattia per malattia, spirito impuro per spirito impuro. Senza questa invocazione di aiuto e di efficacia, nessun miracolo si compie. Anche i discepoli di Gesù saranno inefficaci. Invece perché il Vangelo entri in un cuore e la grazia trasformi un uomo nell’anima, nello spirito, nel corpo, sempre si deve attingere l’efficacia nel Dio che è l’Onnipotente. Ecco allora chi è il discepolo di Gesù: colui per mezzo del quale Dio agisce sempre con la sua onnipotenza, onnipotenza di luce, di grazia, di verità, di giustizia, di pace, di conversione, di redenzione, di salvezza, di santificazione. </w:t>
      </w:r>
    </w:p>
    <w:p w14:paraId="77DF2DEA" w14:textId="77777777" w:rsidR="00BF72BD" w:rsidRPr="00BF72BD" w:rsidRDefault="00BF72BD" w:rsidP="00BF72BD">
      <w:pPr>
        <w:jc w:val="both"/>
        <w:rPr>
          <w:rFonts w:ascii="Arial" w:hAnsi="Arial" w:cs="Arial"/>
          <w:b/>
          <w:bCs/>
          <w:sz w:val="24"/>
          <w:szCs w:val="24"/>
        </w:rPr>
      </w:pPr>
    </w:p>
    <w:p w14:paraId="47F174B3" w14:textId="77777777" w:rsidR="00BF72BD" w:rsidRPr="00BF72BD" w:rsidRDefault="00BF72BD" w:rsidP="00BF72BD">
      <w:pPr>
        <w:jc w:val="both"/>
        <w:rPr>
          <w:rFonts w:ascii="Arial" w:hAnsi="Arial" w:cs="Arial"/>
          <w:b/>
          <w:bCs/>
          <w:sz w:val="24"/>
          <w:szCs w:val="24"/>
        </w:rPr>
      </w:pPr>
      <w:bookmarkStart w:id="424" w:name="_Hlk211607069"/>
      <w:r w:rsidRPr="00BF72BD">
        <w:rPr>
          <w:rFonts w:ascii="Arial" w:hAnsi="Arial" w:cs="Arial"/>
          <w:b/>
          <w:bCs/>
          <w:sz w:val="24"/>
          <w:szCs w:val="24"/>
        </w:rPr>
        <w:t>E Gesù rispose: «O generazione incredula e perversa! Fino a quando sarò con voi? Fino a quando dovrò sopportarvi? Portatelo qui da me».</w:t>
      </w:r>
    </w:p>
    <w:bookmarkEnd w:id="424"/>
    <w:p w14:paraId="1516D943"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Gesù non è venuto per operare miracoli e prodigi, è venuto per annunciare il Vangelo a ogni uomo, per la conversione e la fede nella sua Parola. Essere cercato solo per i miracoli del corpo, non è la sua missione. I miracoli sono un mezzo per aprirsi alla fede, non sono il fine. Se fossero il fine, la sua missione ne verrebbe totalmente sconvolta. Ecco il motivo della sua energica reazione di purissima verità: </w:t>
      </w:r>
      <w:r w:rsidRPr="00BF72BD">
        <w:rPr>
          <w:rFonts w:ascii="Arial" w:hAnsi="Arial" w:cs="Arial"/>
          <w:i/>
          <w:iCs/>
          <w:sz w:val="24"/>
          <w:szCs w:val="24"/>
        </w:rPr>
        <w:t xml:space="preserve">“E Gesù rispose: «O generazione incredula e perversa! Fino a quando sarò con voi? Fino a quando dovrò sopportarvi? Portatelo qui da me»”. </w:t>
      </w:r>
      <w:r w:rsidRPr="00BF72BD">
        <w:rPr>
          <w:rFonts w:ascii="Arial" w:hAnsi="Arial" w:cs="Arial"/>
          <w:sz w:val="24"/>
          <w:szCs w:val="24"/>
        </w:rPr>
        <w:t xml:space="preserve">La generazione è incredula perché non crede nella sua Parola. È perversa perché è trasformata nella sua stessa natura. Da veri figli di Abramo si sono fatti falsi figli di Abramo e dalla vera fede sono passati in una fede falsa. Lui è venuto per fare di ogni figlio di Abramo un vero figlio di Dio e dalla fede falsa portali nella fede vera. </w:t>
      </w:r>
    </w:p>
    <w:p w14:paraId="289997D6"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Ora Gesù si chiede: Fino a quando dovrò sopportare si essere usato a servizio della falsa fede e dell’incredulità? Oggi però non è il tempo di non sopportare. Oggi si deve sopportare e creare la speranza nel cuore di questo padre che è veramente senza speranza e senza alcuna fonte dove la sua speranza potrà essere richiamata in vita o potrà essere creata in lui. Esso allora quale oggi il grande insegnamento di Gesù: dinanzi alla sofferenza sempre c’è spazio per la sopportazione. Sempre c’è spazio per operare il bene. Sempre c’è spazio per ridare speranza ai cuori senza speranza. Sempre c’è spazio per aiutare. Si è usati per un servizio che non è il nostro, sempre però rimane stabile il servizio dell’amore. Questo servizio non muore ma e mai si estingue. Il cristiano, imitando il suo Maestro, sempre deve conservare in vita il servizio dell’amore, della compassione, della misericordia. Mai in lui deve venire meno il servizio alla carità, perché la carità mai viene meno. Gesù è l servo della Parola, è il servo della verità,  è il servo della preghiera, ma sempre deve rimanere il servo della carità anche quando si cerca la carità e non la verità.</w:t>
      </w:r>
    </w:p>
    <w:p w14:paraId="2762C4EF" w14:textId="77777777" w:rsidR="00BF72BD" w:rsidRPr="00BF72BD" w:rsidRDefault="00BF72BD" w:rsidP="00BF72BD">
      <w:pPr>
        <w:jc w:val="both"/>
        <w:rPr>
          <w:rFonts w:ascii="Arial" w:hAnsi="Arial" w:cs="Arial"/>
          <w:sz w:val="24"/>
          <w:szCs w:val="24"/>
        </w:rPr>
      </w:pPr>
    </w:p>
    <w:p w14:paraId="1329D6A6" w14:textId="77777777" w:rsidR="00BF72BD" w:rsidRPr="00BF72BD" w:rsidRDefault="00BF72BD" w:rsidP="00BF72BD">
      <w:pPr>
        <w:jc w:val="both"/>
        <w:rPr>
          <w:rFonts w:ascii="Arial" w:hAnsi="Arial" w:cs="Arial"/>
          <w:b/>
          <w:bCs/>
          <w:sz w:val="24"/>
          <w:szCs w:val="24"/>
        </w:rPr>
      </w:pPr>
      <w:bookmarkStart w:id="425" w:name="_Hlk211607088"/>
      <w:r w:rsidRPr="00BF72BD">
        <w:rPr>
          <w:rFonts w:ascii="Arial" w:hAnsi="Arial" w:cs="Arial"/>
          <w:b/>
          <w:bCs/>
          <w:sz w:val="24"/>
          <w:szCs w:val="24"/>
        </w:rPr>
        <w:t>Gesù lo minacciò e il demonio uscì da lui, e da quel momento il ragazzo fu guarito.</w:t>
      </w:r>
    </w:p>
    <w:bookmarkEnd w:id="425"/>
    <w:p w14:paraId="471C5F44"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A Gesù basta una sola la parola, un solo comando, una sola minaccia e la liberazione è subito operata: </w:t>
      </w:r>
      <w:r w:rsidRPr="00BF72BD">
        <w:rPr>
          <w:rFonts w:ascii="Arial" w:hAnsi="Arial" w:cs="Arial"/>
          <w:i/>
          <w:iCs/>
          <w:sz w:val="24"/>
          <w:szCs w:val="24"/>
        </w:rPr>
        <w:t xml:space="preserve">“Gesù lo minacciò e il demonio uscì da lui, e da quel momento il ragazzo fu guarito”. </w:t>
      </w:r>
      <w:r w:rsidRPr="00BF72BD">
        <w:rPr>
          <w:rFonts w:ascii="Arial" w:hAnsi="Arial" w:cs="Arial"/>
          <w:sz w:val="24"/>
          <w:szCs w:val="24"/>
        </w:rPr>
        <w:t xml:space="preserve">Questa immediatezza ci dice con quanta onnipotenza il Padre suo opera in Lui con ogni fortezza di Spirito Santo. Parliamo qui dell’onnipotenza e della fortezza agenti e operanti nella sua natura umana. Sappiamo che la natura divina di Gesù è la stessa onnipotenza, la stessa fortezza che sono nel Padre e nello Spirito Santo. Sappiamo altresì che Gesù cresce senza alcuna interruzione in grazia e in Spirito Santo. Nel vero uomo che è in Gesù vi è una partecipazione della natura divina al sommo delle possibilità di una natura umana che è santissima e che  ogni giorno cresce in questa santissima umanità. </w:t>
      </w:r>
    </w:p>
    <w:p w14:paraId="267FA00D"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Ma noi ancora poco conosciamo del vero uomo. Dovremmo approfondire infinitamente di più tutto ciò che riguarda la natura umana di Gesù Signore. L’Incarnazione del Verno eterno del Padre è essenza della nostra fede. Ma oggi è rimasto forse qualcosa del mistero dell’Incarnazione? Lo stesso Gesù non è stato soppresso dagli inventori del Dio unico? Tutto il mistero della trinità è stato raso al suolo da questi inventori.</w:t>
      </w:r>
    </w:p>
    <w:p w14:paraId="092BDF3A" w14:textId="77777777" w:rsidR="00BF72BD" w:rsidRPr="00BF72BD" w:rsidRDefault="00BF72BD" w:rsidP="00BF72BD">
      <w:pPr>
        <w:jc w:val="both"/>
        <w:rPr>
          <w:rFonts w:ascii="Arial" w:hAnsi="Arial" w:cs="Arial"/>
          <w:sz w:val="24"/>
          <w:szCs w:val="24"/>
        </w:rPr>
      </w:pPr>
    </w:p>
    <w:p w14:paraId="731F7900" w14:textId="77777777" w:rsidR="00BF72BD" w:rsidRPr="00BF72BD" w:rsidRDefault="00BF72BD" w:rsidP="00BF72BD">
      <w:pPr>
        <w:pStyle w:val="Titolo2"/>
      </w:pPr>
      <w:bookmarkStart w:id="426" w:name="_Toc211695012"/>
      <w:bookmarkStart w:id="427" w:name="_Toc212557338"/>
      <w:r w:rsidRPr="00BF72BD">
        <w:t>Perché noi non siamo riusciti a scacciarlo?</w:t>
      </w:r>
      <w:bookmarkEnd w:id="426"/>
      <w:bookmarkEnd w:id="427"/>
    </w:p>
    <w:p w14:paraId="1971F967" w14:textId="77777777" w:rsidR="00BF72BD" w:rsidRPr="00BF72BD" w:rsidRDefault="00BF72BD" w:rsidP="00BF72BD">
      <w:pPr>
        <w:jc w:val="both"/>
        <w:rPr>
          <w:rFonts w:ascii="Arial" w:hAnsi="Arial" w:cs="Arial"/>
          <w:b/>
          <w:bCs/>
          <w:sz w:val="24"/>
          <w:szCs w:val="24"/>
        </w:rPr>
      </w:pPr>
    </w:p>
    <w:p w14:paraId="44799665" w14:textId="77777777" w:rsidR="00BF72BD" w:rsidRPr="00BF72BD" w:rsidRDefault="00BF72BD" w:rsidP="00BF72BD">
      <w:pPr>
        <w:jc w:val="both"/>
        <w:rPr>
          <w:rFonts w:ascii="Arial" w:hAnsi="Arial" w:cs="Arial"/>
          <w:b/>
          <w:bCs/>
          <w:sz w:val="24"/>
          <w:szCs w:val="24"/>
        </w:rPr>
      </w:pPr>
      <w:bookmarkStart w:id="428" w:name="_Hlk211607127"/>
      <w:r w:rsidRPr="00BF72BD">
        <w:rPr>
          <w:rFonts w:ascii="Arial" w:hAnsi="Arial" w:cs="Arial"/>
          <w:b/>
          <w:bCs/>
          <w:sz w:val="24"/>
          <w:szCs w:val="24"/>
        </w:rPr>
        <w:t>Allora i discepoli si avvicinarono a Gesù, in disparte, e gli chiesero: «Perché noi non siamo riusciti a scacciarlo?». Ed egli rispose loro: «Per la vostra poca fede. In verità io vi dico: se avrete fede pari a un granello di senape, direte a questo monte: “Spòstati da qui a là”, ed esso si sposterà, e nulla vi sarà impossibile». [21].</w:t>
      </w:r>
    </w:p>
    <w:bookmarkEnd w:id="428"/>
    <w:p w14:paraId="078B8074" w14:textId="77777777" w:rsidR="00BF72BD" w:rsidRPr="00BF72BD" w:rsidRDefault="00BF72BD" w:rsidP="00BF72BD">
      <w:pPr>
        <w:jc w:val="both"/>
        <w:rPr>
          <w:rFonts w:ascii="Arial" w:hAnsi="Arial" w:cs="Arial"/>
          <w:b/>
          <w:bCs/>
          <w:sz w:val="24"/>
          <w:szCs w:val="24"/>
        </w:rPr>
      </w:pPr>
    </w:p>
    <w:p w14:paraId="0DCB9ADD" w14:textId="77777777" w:rsidR="00BF72BD" w:rsidRPr="00BF72BD" w:rsidRDefault="00BF72BD" w:rsidP="00BF72BD">
      <w:pPr>
        <w:jc w:val="both"/>
        <w:rPr>
          <w:rFonts w:ascii="Arial" w:hAnsi="Arial" w:cs="Arial"/>
          <w:b/>
          <w:bCs/>
          <w:sz w:val="24"/>
          <w:szCs w:val="24"/>
        </w:rPr>
      </w:pPr>
      <w:bookmarkStart w:id="429" w:name="_Hlk211607145"/>
      <w:r w:rsidRPr="00BF72BD">
        <w:rPr>
          <w:rFonts w:ascii="Arial" w:hAnsi="Arial" w:cs="Arial"/>
          <w:b/>
          <w:bCs/>
          <w:sz w:val="24"/>
          <w:szCs w:val="24"/>
        </w:rPr>
        <w:t xml:space="preserve">Allora i discepoli si avvicinarono a Gesù, in disparte, e gli chiesero: «Perché noi non siamo riusciti a scacciarlo?». </w:t>
      </w:r>
    </w:p>
    <w:bookmarkEnd w:id="429"/>
    <w:p w14:paraId="5700D704"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Dopo che il miracolo è stato operato da Gesù, in disparte, i discepoli interrogano Gesù: </w:t>
      </w:r>
      <w:r w:rsidRPr="00BF72BD">
        <w:rPr>
          <w:rFonts w:ascii="Arial" w:hAnsi="Arial" w:cs="Arial"/>
          <w:i/>
          <w:iCs/>
          <w:sz w:val="24"/>
          <w:szCs w:val="24"/>
        </w:rPr>
        <w:t xml:space="preserve">“Allora i discepoli si avvicinarono a Gesù, in disparte, e gli chiesero: «Perché noi non siamo riusciti a scacciarlo?»”. </w:t>
      </w:r>
      <w:r w:rsidRPr="00BF72BD">
        <w:rPr>
          <w:rFonts w:ascii="Arial" w:hAnsi="Arial" w:cs="Arial"/>
          <w:sz w:val="24"/>
          <w:szCs w:val="24"/>
        </w:rPr>
        <w:t xml:space="preserve"> Essi vogliono conoscere il motivo della loro inefficacia. Perché in Gesù tutto è efficace e in loro tutto è inefficace? Conoscere il motivo o la causa è cosa necessaria non solo per il presente, ma soprattutto per il futuro. Andare domani per il mondo e agire con parole inefficaci a nulla serve. Si lascia l’uomo così come esso è: senza fede, senza carità, senza speranza. Questa scienza è necessaria a ogni discepolo di Gesù. Essi dovranno essere sempre da una parola efficace, da un comando efficace, da una minaccia fatta al male con grande efficacia.</w:t>
      </w:r>
    </w:p>
    <w:p w14:paraId="5645A046" w14:textId="77777777" w:rsidR="00BF72BD" w:rsidRPr="00BF72BD" w:rsidRDefault="00BF72BD" w:rsidP="00BF72BD">
      <w:pPr>
        <w:jc w:val="both"/>
        <w:rPr>
          <w:rFonts w:ascii="Arial" w:hAnsi="Arial" w:cs="Arial"/>
          <w:b/>
          <w:bCs/>
          <w:sz w:val="24"/>
          <w:szCs w:val="24"/>
        </w:rPr>
      </w:pPr>
    </w:p>
    <w:p w14:paraId="482285E1" w14:textId="77777777" w:rsidR="00BF72BD" w:rsidRPr="00BF72BD" w:rsidRDefault="00BF72BD" w:rsidP="00BF72BD">
      <w:pPr>
        <w:jc w:val="both"/>
        <w:rPr>
          <w:rFonts w:ascii="Arial" w:hAnsi="Arial" w:cs="Arial"/>
          <w:b/>
          <w:bCs/>
          <w:sz w:val="24"/>
          <w:szCs w:val="24"/>
        </w:rPr>
      </w:pPr>
      <w:r w:rsidRPr="00BF72BD">
        <w:rPr>
          <w:rFonts w:ascii="Arial" w:hAnsi="Arial" w:cs="Arial"/>
          <w:b/>
          <w:bCs/>
          <w:sz w:val="24"/>
          <w:szCs w:val="24"/>
        </w:rPr>
        <w:t>Ed egli rispose loro: «Per la vostra poca fede. In verità io vi dico: se avrete fede pari a un granello di senape, direte a questo monte: “Spòstati da qui a là”, ed esso si sposterà, e nulla vi sarà impossibile». [21].</w:t>
      </w:r>
    </w:p>
    <w:p w14:paraId="6F76EA84"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Ecco immediata la risposta di Gesù. Loro sono inefficaci perché poca è la loro fede: </w:t>
      </w:r>
      <w:r w:rsidRPr="00BF72BD">
        <w:rPr>
          <w:rFonts w:ascii="Arial" w:hAnsi="Arial" w:cs="Arial"/>
          <w:i/>
          <w:iCs/>
          <w:sz w:val="24"/>
          <w:szCs w:val="24"/>
        </w:rPr>
        <w:t xml:space="preserve">“Ed egli rispose loro: «Per la vostra poca fede. In verità io vi dico: se avrete fede pari a un granello di senape, direte a questo monte: “Spòstati da qui a là”, ed esso si sposterà, e nulla vi sarà impossibile». [21]. </w:t>
      </w:r>
      <w:r w:rsidRPr="00BF72BD">
        <w:rPr>
          <w:rFonts w:ascii="Arial" w:hAnsi="Arial" w:cs="Arial"/>
          <w:sz w:val="24"/>
          <w:szCs w:val="24"/>
        </w:rPr>
        <w:t xml:space="preserve">È la fede che rende tutto possibile. Quando la fede è poca? Quando poca è la crescita in noi dello Spirito Santo. È lo Spirito Santo che governa la nostra fede, la nostra carità, la nostra speranza. È lo Spirito Santo che governa la nostra preghiera e la nostra Parola. È lo Spirito Santo che governa ogni nostra azione e tutto il nostro corpo. </w:t>
      </w:r>
    </w:p>
    <w:p w14:paraId="5F390D61" w14:textId="77777777" w:rsidR="00275756" w:rsidRDefault="00BF72BD" w:rsidP="00BF72BD">
      <w:pPr>
        <w:jc w:val="both"/>
        <w:rPr>
          <w:rFonts w:ascii="Arial" w:hAnsi="Arial" w:cs="Arial"/>
          <w:sz w:val="24"/>
          <w:szCs w:val="24"/>
        </w:rPr>
      </w:pPr>
      <w:r w:rsidRPr="00BF72BD">
        <w:rPr>
          <w:rFonts w:ascii="Arial" w:hAnsi="Arial" w:cs="Arial"/>
          <w:sz w:val="24"/>
          <w:szCs w:val="24"/>
        </w:rPr>
        <w:t xml:space="preserve">Se lo Spirito Santo è vivo e forte in noi, viva e forte in noi è anche la nostra fede. Se invece lo Spirito Santo è spento, è raffreddato, lo si lascia fumigante, anche la nostra fede è spenta, raffreddata, fumigante. Lo Spirito Santo rende possibile ciò che è impossibile in misura della sua crescita in noi. Ecco perché è necessario che il cristiano ininterrottamente cresca in grazia e in Spirito Santo. Tutto è opera in noi dello Spirito Santo. Ma come può oggi crescere il cristiano nello Spirito Santo se lo Spirito Santo non fa più parte della nostra fede? </w:t>
      </w:r>
    </w:p>
    <w:p w14:paraId="04B7FABF"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Chi vuole una fede viva, deve avere uno Spirito Santo vivo. Chi vuole una fede forte, deve avere uno Spirito Santo forte. Tutto il discepolo di Gesù dovrà compiere per opera dello Spirito Santo. La separazione dallo Spirito Santo è per lui separazione dalla sorgente stessa della vita. La Vergine Maria ha concepito il Figlio eterno del Padre per opera dello Spirito Santo. Il vero Uomo in Cristo Signore è stato interamente colmato di Spirito Santo in Lui e dalla Spirito Santo interamente avvolto in tutta la sua persona. Se in Cristo Gesù tutto avviene per opera dello Spirito Santo, ci potrà essere un solo discepolo di Cristo, chiamato a essere presenza viva di Cristo in mezzo agli uomini, senza essere colmato e avvolto interamente dallo Spirito Santo? Ogni deficit del cristiano è un frutto di un deficit dello Spirito Santo in lui.</w:t>
      </w:r>
    </w:p>
    <w:p w14:paraId="211B3486" w14:textId="77777777" w:rsidR="00BF72BD" w:rsidRPr="00BF72BD" w:rsidRDefault="00BF72BD" w:rsidP="00BF72BD">
      <w:pPr>
        <w:jc w:val="both"/>
        <w:rPr>
          <w:rFonts w:ascii="Arial" w:hAnsi="Arial" w:cs="Arial"/>
          <w:sz w:val="24"/>
          <w:szCs w:val="24"/>
        </w:rPr>
      </w:pPr>
    </w:p>
    <w:p w14:paraId="2BBAC8EE" w14:textId="77777777" w:rsidR="00BF72BD" w:rsidRPr="00BF72BD" w:rsidRDefault="00BF72BD" w:rsidP="00BF72BD">
      <w:pPr>
        <w:pStyle w:val="Titolo2"/>
      </w:pPr>
      <w:bookmarkStart w:id="430" w:name="_Toc211695013"/>
      <w:bookmarkStart w:id="431" w:name="_Toc212557339"/>
      <w:r w:rsidRPr="00BF72BD">
        <w:t>Il Figlio dell’uomo sta per essere consegnato nelle mani degli uomini e lo uccideranno</w:t>
      </w:r>
      <w:bookmarkEnd w:id="430"/>
      <w:bookmarkEnd w:id="431"/>
    </w:p>
    <w:p w14:paraId="37BB1A8B" w14:textId="77777777" w:rsidR="00BF72BD" w:rsidRPr="00BF72BD" w:rsidRDefault="00BF72BD" w:rsidP="00BF72BD">
      <w:pPr>
        <w:jc w:val="both"/>
        <w:rPr>
          <w:rFonts w:ascii="Arial" w:hAnsi="Arial" w:cs="Arial"/>
          <w:b/>
          <w:bCs/>
          <w:sz w:val="24"/>
          <w:szCs w:val="24"/>
        </w:rPr>
      </w:pPr>
    </w:p>
    <w:p w14:paraId="1FF6164C" w14:textId="77777777" w:rsidR="00BF72BD" w:rsidRPr="00BF72BD" w:rsidRDefault="00BF72BD" w:rsidP="00BF72BD">
      <w:pPr>
        <w:jc w:val="both"/>
        <w:rPr>
          <w:rFonts w:ascii="Arial" w:hAnsi="Arial" w:cs="Arial"/>
          <w:b/>
          <w:bCs/>
          <w:sz w:val="24"/>
          <w:szCs w:val="24"/>
        </w:rPr>
      </w:pPr>
      <w:bookmarkStart w:id="432" w:name="_Hlk211607227"/>
      <w:r w:rsidRPr="00BF72BD">
        <w:rPr>
          <w:rFonts w:ascii="Arial" w:hAnsi="Arial" w:cs="Arial"/>
          <w:b/>
          <w:bCs/>
          <w:sz w:val="24"/>
          <w:szCs w:val="24"/>
        </w:rPr>
        <w:t>Mentre si trovavano insieme in Galilea, Gesù disse loro: «Il Figlio dell’uomo sta per essere consegnato nelle mani degli uomini e lo uccideranno, ma il terzo giorno risorgerà». Ed essi furono molto rattristati.</w:t>
      </w:r>
    </w:p>
    <w:bookmarkEnd w:id="432"/>
    <w:p w14:paraId="3EC2263E"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Prima di iniziare il viaggio ormai prossimo verso Gerusalemme, Gesù vuole che i suoi discepoli abbiamo una scienza e una conoscenza perfetta di quanto Lui vivrà nella Città Santa: </w:t>
      </w:r>
      <w:r w:rsidRPr="00BF72BD">
        <w:rPr>
          <w:rFonts w:ascii="Arial" w:hAnsi="Arial" w:cs="Arial"/>
          <w:i/>
          <w:iCs/>
          <w:sz w:val="24"/>
          <w:szCs w:val="24"/>
        </w:rPr>
        <w:t xml:space="preserve">“Mentre si trovavano insieme in Galilea, Gesù disse loro: «Il Figlio dell’uomo sta per essere consegnato nelle mani degli uomini e lo uccideranno, ma il terzo giorno risorgerà». Ed essi furono molto rattristati”. </w:t>
      </w:r>
      <w:r w:rsidRPr="00BF72BD">
        <w:rPr>
          <w:rFonts w:ascii="Arial" w:hAnsi="Arial" w:cs="Arial"/>
          <w:sz w:val="24"/>
          <w:szCs w:val="24"/>
        </w:rPr>
        <w:t>Gesù sta per recarsi a Gerusalemme. Qui lo attende la consegna dei capi del suo popolo nelle mani degli uomini. Le mani degli uomini sono le mani dei Romani e questi lo uccideranno. Gesù tralascia il particolare della crocifissione. Ancora i loro cuori non sono pronti ad accogliere questa verità. Però li rassicura. Nulla per lui finirà nel sepolcro. Dal sepolcro risorgerà il terzo giorno. Non sarà chiamato in vita da altri. Sarà Lui che al terzo giorno si riprenderà il suo corpo con la risurrezione. Gesù non dice altro. Questo ora i discepolo sono capaci di sopportare e questo dice loro. I discepoli accolgono questa rivelazione, ma da essa sono molti rattristati. Ancora nel loro cuore non si può porre altro. Questa metodologia di Cristo Gesù dovrà essere domani anche dei suoi Apostoli. È però una metodologia che momento per momento i discepoli dovranno apprendere sempre alla scuola dello Spirito Santo. Tutto in loro dovrà essere per opera dello Spirito Santo. Anche la più semplice parola di evangelizzazione dovrà essere detta nella Spirito Santo, perché è solo lo Spirito Santo che rende feconda la loro parola. Non solo. È anche lo Spirito Santo che rende fecondo il cuore di coloro ai quali la Parola della salvezza viene rivolta.</w:t>
      </w:r>
    </w:p>
    <w:p w14:paraId="3942010D" w14:textId="77777777" w:rsidR="00BF72BD" w:rsidRPr="00BF72BD" w:rsidRDefault="00BF72BD" w:rsidP="00BF72BD">
      <w:pPr>
        <w:jc w:val="both"/>
        <w:rPr>
          <w:rFonts w:ascii="Arial" w:hAnsi="Arial" w:cs="Arial"/>
          <w:sz w:val="24"/>
          <w:szCs w:val="24"/>
        </w:rPr>
      </w:pPr>
    </w:p>
    <w:p w14:paraId="342F121C" w14:textId="77777777" w:rsidR="00BF72BD" w:rsidRPr="00BF72BD" w:rsidRDefault="00BF72BD" w:rsidP="00BF72BD">
      <w:pPr>
        <w:pStyle w:val="Titolo2"/>
      </w:pPr>
      <w:bookmarkStart w:id="433" w:name="_Toc211695014"/>
      <w:bookmarkStart w:id="434" w:name="_Toc212557340"/>
      <w:r w:rsidRPr="00BF72BD">
        <w:t>Ma, per evitare di scandalizzarli</w:t>
      </w:r>
      <w:bookmarkEnd w:id="433"/>
      <w:bookmarkEnd w:id="434"/>
    </w:p>
    <w:p w14:paraId="0CD69377" w14:textId="77777777" w:rsidR="00BF72BD" w:rsidRPr="00BF72BD" w:rsidRDefault="00BF72BD" w:rsidP="00BF72BD">
      <w:pPr>
        <w:jc w:val="both"/>
        <w:rPr>
          <w:rFonts w:ascii="Arial" w:hAnsi="Arial" w:cs="Arial"/>
          <w:b/>
          <w:bCs/>
          <w:sz w:val="24"/>
          <w:szCs w:val="24"/>
        </w:rPr>
      </w:pPr>
    </w:p>
    <w:p w14:paraId="1EE40729" w14:textId="77777777" w:rsidR="00BF72BD" w:rsidRPr="00BF72BD" w:rsidRDefault="00BF72BD" w:rsidP="00BF72BD">
      <w:pPr>
        <w:jc w:val="both"/>
        <w:rPr>
          <w:rFonts w:ascii="Arial" w:hAnsi="Arial" w:cs="Arial"/>
          <w:b/>
          <w:bCs/>
          <w:sz w:val="24"/>
          <w:szCs w:val="24"/>
        </w:rPr>
      </w:pPr>
      <w:r w:rsidRPr="00BF72BD">
        <w:rPr>
          <w:rFonts w:ascii="Arial" w:hAnsi="Arial" w:cs="Arial"/>
          <w:b/>
          <w:bCs/>
          <w:sz w:val="24"/>
          <w:szCs w:val="24"/>
        </w:rPr>
        <w:t xml:space="preserve">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w:t>
      </w:r>
      <w:bookmarkStart w:id="435" w:name="_Hlk208495121"/>
      <w:r w:rsidRPr="00BF72BD">
        <w:rPr>
          <w:rFonts w:ascii="Arial" w:hAnsi="Arial" w:cs="Arial"/>
          <w:b/>
          <w:bCs/>
          <w:sz w:val="24"/>
          <w:szCs w:val="24"/>
        </w:rPr>
        <w:t>Ma, per evitare di scandalizzarli</w:t>
      </w:r>
      <w:bookmarkEnd w:id="435"/>
      <w:r w:rsidRPr="00BF72BD">
        <w:rPr>
          <w:rFonts w:ascii="Arial" w:hAnsi="Arial" w:cs="Arial"/>
          <w:b/>
          <w:bCs/>
          <w:sz w:val="24"/>
          <w:szCs w:val="24"/>
        </w:rPr>
        <w:t xml:space="preserve">, va’ al mare, getta l’amo e prendi il primo pesce che viene su, aprigli la bocca e vi troverai una moneta d’argento. Prendila e consegnala loro per me e per te» (Mt 17,1-27). </w:t>
      </w:r>
    </w:p>
    <w:p w14:paraId="2CF37BF3" w14:textId="77777777" w:rsidR="00BF72BD" w:rsidRPr="00BF72BD" w:rsidRDefault="00BF72BD" w:rsidP="00BF72BD">
      <w:pPr>
        <w:jc w:val="both"/>
        <w:rPr>
          <w:rFonts w:ascii="Arial" w:hAnsi="Arial" w:cs="Arial"/>
          <w:b/>
          <w:bCs/>
          <w:sz w:val="24"/>
          <w:szCs w:val="24"/>
        </w:rPr>
      </w:pPr>
      <w:bookmarkStart w:id="436" w:name="_Hlk211607280"/>
    </w:p>
    <w:p w14:paraId="13E6DAC5" w14:textId="77777777" w:rsidR="00BF72BD" w:rsidRPr="00BF72BD" w:rsidRDefault="00BF72BD" w:rsidP="00BF72BD">
      <w:pPr>
        <w:jc w:val="both"/>
        <w:rPr>
          <w:rFonts w:ascii="Arial" w:hAnsi="Arial" w:cs="Arial"/>
          <w:b/>
          <w:bCs/>
          <w:sz w:val="24"/>
          <w:szCs w:val="24"/>
        </w:rPr>
      </w:pPr>
      <w:r w:rsidRPr="00BF72BD">
        <w:rPr>
          <w:rFonts w:ascii="Arial" w:hAnsi="Arial" w:cs="Arial"/>
          <w:b/>
          <w:bCs/>
          <w:sz w:val="24"/>
          <w:szCs w:val="24"/>
        </w:rPr>
        <w:t>Quando furono giunti a Cafàrnao, quelli che riscuotevano la tassa per il tempio si avvicinarono a Pietro e gli dissero: «Il vostro maestro non paga la tassa?». Rispose: «Sì»</w:t>
      </w:r>
    </w:p>
    <w:bookmarkEnd w:id="436"/>
    <w:p w14:paraId="1A63619B"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Ora ci si trova un Cafarnao e Gesù dona a Pietro e agli altri Apostoli, un insegnamento che varrà per tutta la loro vita, in ogni luogo dove essi si recheranno. Ecco cosa accade: </w:t>
      </w:r>
      <w:r w:rsidRPr="00BF72BD">
        <w:rPr>
          <w:rFonts w:ascii="Arial" w:hAnsi="Arial" w:cs="Arial"/>
          <w:i/>
          <w:iCs/>
          <w:sz w:val="24"/>
          <w:szCs w:val="24"/>
        </w:rPr>
        <w:t xml:space="preserve">“Quando furono giunti a Cafàrnao, quelli che riscuotevano la tassa per il tempio si avvicinarono a Pietro e gli dissero: «Il vostro maestro non paga la tassa?». Rispose: «Sì»”. </w:t>
      </w:r>
      <w:r w:rsidRPr="00BF72BD">
        <w:rPr>
          <w:rFonts w:ascii="Arial" w:hAnsi="Arial" w:cs="Arial"/>
          <w:sz w:val="24"/>
          <w:szCs w:val="24"/>
        </w:rPr>
        <w:t>Viene chiesto a Pietro dagli esattori della tassa per il tempio se il loro Maestro si sente dispensato, proprio perché Maestro, dal pagare la tassa. Pietro li rassicura che anche il loro Maestro paga la tassa. È lecito questo dubbio o è illecito? Da quanto dirà Gesù a Pietro sappiamo che è illecito. Se Pietro avesse detto che il loro Maestro non paga la tassa, essi si sarebbero scandalizzati e avrebbero portato alla scandalo il mondo intero. Invece lo Spirito Santo muove il cuore di Pietro e ogni scandalo viene evitato. Sempre prima di dare una risposta, va invocato lo Spirito Santo perché metta sulle nostra labbra la parola giusta e vera. Ogni scandalo frutto di una parola non giusta e non vera potrebbe provocare grandi scandali e verrebbe compromessa la nostra missione evangelizzatrice.</w:t>
      </w:r>
    </w:p>
    <w:p w14:paraId="71A426F6" w14:textId="77777777" w:rsidR="00BF72BD" w:rsidRPr="00BF72BD" w:rsidRDefault="00BF72BD" w:rsidP="00BF72BD">
      <w:pPr>
        <w:jc w:val="both"/>
        <w:rPr>
          <w:rFonts w:ascii="Arial" w:hAnsi="Arial" w:cs="Arial"/>
          <w:b/>
          <w:bCs/>
          <w:sz w:val="24"/>
          <w:szCs w:val="24"/>
        </w:rPr>
      </w:pPr>
    </w:p>
    <w:p w14:paraId="4177994A" w14:textId="77777777" w:rsidR="00BF72BD" w:rsidRPr="00BF72BD" w:rsidRDefault="00BF72BD" w:rsidP="00BF72BD">
      <w:pPr>
        <w:jc w:val="both"/>
        <w:rPr>
          <w:rFonts w:ascii="Arial" w:hAnsi="Arial" w:cs="Arial"/>
          <w:b/>
          <w:bCs/>
          <w:sz w:val="24"/>
          <w:szCs w:val="24"/>
        </w:rPr>
      </w:pPr>
      <w:r w:rsidRPr="00BF72BD">
        <w:rPr>
          <w:rFonts w:ascii="Arial" w:hAnsi="Arial" w:cs="Arial"/>
          <w:b/>
          <w:bCs/>
          <w:sz w:val="24"/>
          <w:szCs w:val="24"/>
        </w:rPr>
        <w:t xml:space="preserve">Mentre entrava in casa, Gesù lo prevenne dicendo: «Che cosa ti pare, Simone? I re della terra da chi riscuotono le tasse e i tributi? Dai propri figli o dagli estranei?». Rispose: «Dagli estranei». </w:t>
      </w:r>
    </w:p>
    <w:p w14:paraId="24407158"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Ora Gesù rivela a Pietro e a noi tutti una altissima verità cristologica. Il Padre è il Signore del tempio e Gesù è il suo Figlio, il Figlio del suo amore, il suo Figlio Unigenito: </w:t>
      </w:r>
      <w:r w:rsidRPr="00BF72BD">
        <w:rPr>
          <w:rFonts w:ascii="Arial" w:hAnsi="Arial" w:cs="Arial"/>
          <w:i/>
          <w:iCs/>
          <w:sz w:val="24"/>
          <w:szCs w:val="24"/>
        </w:rPr>
        <w:t xml:space="preserve">“Mentre entrava in casa, Gesù lo prevenne dicendo: «Che cosa ti pare, Simone? I re della terra da chi riscuotono le tasse e i tributi? Dai propri figli o dagli estranei?». Rispose: «Dagli estranei». </w:t>
      </w:r>
      <w:r w:rsidRPr="00BF72BD">
        <w:rPr>
          <w:rFonts w:ascii="Arial" w:hAnsi="Arial" w:cs="Arial"/>
          <w:sz w:val="24"/>
          <w:szCs w:val="24"/>
        </w:rPr>
        <w:t xml:space="preserve">La rivelazione è fatta a Pietro sotto forma di domanda e di risposta. Prima di ogni cosa dobbiamo però mettere in luce l’onniscienza di Cristo Gesù. Nulla p nascosto ai suoi occhi. Lui conosce le cose prima che accadano. Al vero uomo Cristo Gesù, il Padre gli fatto dono della scienza e della conoscenza dello Spirito Santo. Dinanzi agli occhi di Gesù vi è lo svolgimento del dialogo tra gli esattori della tassa per il tempio e Pietro. Ecco la prima verità. I re di questa terra esigono le tasse dagli estranei. È la risposta che Piestro dona alla domanda. Queste però sono le regole della terra, non del cielo. Il cielo ha altre regole e secondo queste regole Gesù agisce e opera. </w:t>
      </w:r>
    </w:p>
    <w:p w14:paraId="5748FF0E" w14:textId="77777777" w:rsidR="00BF72BD" w:rsidRPr="00BF72BD" w:rsidRDefault="00BF72BD" w:rsidP="00BF72BD">
      <w:pPr>
        <w:jc w:val="both"/>
        <w:rPr>
          <w:rFonts w:ascii="Arial" w:hAnsi="Arial" w:cs="Arial"/>
          <w:b/>
          <w:bCs/>
          <w:sz w:val="24"/>
          <w:szCs w:val="24"/>
        </w:rPr>
      </w:pPr>
    </w:p>
    <w:p w14:paraId="266D9DDF" w14:textId="77777777" w:rsidR="00BF72BD" w:rsidRPr="00BF72BD" w:rsidRDefault="00BF72BD" w:rsidP="00BF72BD">
      <w:pPr>
        <w:jc w:val="both"/>
        <w:rPr>
          <w:rFonts w:ascii="Arial" w:hAnsi="Arial" w:cs="Arial"/>
          <w:b/>
          <w:bCs/>
          <w:sz w:val="24"/>
          <w:szCs w:val="24"/>
        </w:rPr>
      </w:pPr>
      <w:bookmarkStart w:id="437" w:name="_Hlk211607389"/>
      <w:r w:rsidRPr="00BF72BD">
        <w:rPr>
          <w:rFonts w:ascii="Arial" w:hAnsi="Arial" w:cs="Arial"/>
          <w:b/>
          <w:bCs/>
          <w:sz w:val="24"/>
          <w:szCs w:val="24"/>
        </w:rPr>
        <w:t xml:space="preserve">E Gesù replicò: «Quindi i figli sono liberi. Ma, per evitare di scandalizzarli, va’ al mare, getta l’amo e prendi il primo pesce che viene su, aprigli la bocca e vi troverai una moneta d’argento. Prendila e consegnala loro per me e per te» (Mt 17,1-27). </w:t>
      </w:r>
    </w:p>
    <w:bookmarkEnd w:id="437"/>
    <w:p w14:paraId="564E290F"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Facendo seguito alla risposta di Pietro, Gesù conclude che i figli sono esenti dal pagare tasse e tributi. Non siamo però nel cielo. Siamo sulla terra. Ora la terra è luogo dove si vive di scandali, scandali veri, scandali presunti, scandali fondati, scandali infondati, scandali reali, scandali inventati, non c’è atomo di una persona che non possa essere coinvolto in uno scandalo da gente senza scrupoli e senza coscienza. Gesù dovrà per questo prestare la somma attenzione affinché nulla in Lui possa essere motivo di scandalo, neanche l’opera la più pura, la più vera, la più santa. Ecco ora come prosegue il dialogo di Gesù con Pietro: </w:t>
      </w:r>
      <w:r w:rsidRPr="00BF72BD">
        <w:rPr>
          <w:rFonts w:ascii="Arial" w:hAnsi="Arial" w:cs="Arial"/>
          <w:i/>
          <w:iCs/>
          <w:sz w:val="24"/>
          <w:szCs w:val="24"/>
        </w:rPr>
        <w:t xml:space="preserve">“E Gesù replicò: «Quindi i figli sono liberi. Ma, per evitare di scandalizzarli, va’ al mare, getta l’amo e prendi il primo pesce che viene su, aprigli la bocca e vi troverai una moneta d’argento. Prendila e consegnala loro per me e per te» (Mt 17,1-27). </w:t>
      </w:r>
      <w:r w:rsidRPr="00BF72BD">
        <w:rPr>
          <w:rFonts w:ascii="Arial" w:hAnsi="Arial" w:cs="Arial"/>
          <w:sz w:val="24"/>
          <w:szCs w:val="24"/>
        </w:rPr>
        <w:t xml:space="preserve">La missione di Gesù non può subire accuse di nessun genere. Per evitare di scandalizzare, Gesù compie un grande miracolo. È questo in segno per Pietro. Domani Lui dovrà custodire tutta la Chiesa nella verità del suo Maestro e Signore. Nulla dovrà essere in Lui motivo di scandalo, né per quelli di dentro e né per quelli di fuori. Il suo agire dovrà essere più luminoso della luce del sole, più splendente di tutti gli altri del firmamento messi assieme a formare una sola sorgente di luce. Lui si dovrà sempre ricordare che è sufficiente anche un piccolissimo scandalo e il lavoro di molti anni potrebbe andare in rovina. Lo scandalo è un tutto simile alla tenue fiamma di un fiammifero. Si accosta la fiamma a un campo di grano prossimo alla mietitura con vento caldo di scirocco favorevole e in poco tempo del campo di grano rimarrà solo cenere. Ogni scandalo va evitato anche a costo del nostro martirio. </w:t>
      </w:r>
    </w:p>
    <w:p w14:paraId="0F8A155F"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Ecco ora come sia nella Prima Lettera ai Corinti e sia nella Secondo Lettera. l’Apostolo Paolo mette in guardi contro ogni scandalo. </w:t>
      </w:r>
    </w:p>
    <w:p w14:paraId="3F6286B9"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Nella Prima Lettera ai Corinti</w:t>
      </w:r>
    </w:p>
    <w:p w14:paraId="41D73D4D" w14:textId="77777777" w:rsidR="00BF72BD" w:rsidRPr="00BF72BD" w:rsidRDefault="00BF72BD" w:rsidP="00BF72BD">
      <w:pPr>
        <w:jc w:val="both"/>
        <w:rPr>
          <w:rFonts w:ascii="Arial" w:hAnsi="Arial" w:cs="Arial"/>
          <w:i/>
          <w:iCs/>
          <w:sz w:val="24"/>
          <w:szCs w:val="24"/>
        </w:rPr>
      </w:pPr>
      <w:r w:rsidRPr="00BF72BD">
        <w:rPr>
          <w:rFonts w:ascii="Arial" w:hAnsi="Arial" w:cs="Arial"/>
          <w:i/>
          <w:iCs/>
          <w:sz w:val="24"/>
          <w:szCs w:val="24"/>
        </w:rPr>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w:t>
      </w:r>
    </w:p>
    <w:p w14:paraId="7957817F" w14:textId="77777777" w:rsidR="00BF72BD" w:rsidRPr="00BF72BD" w:rsidRDefault="00BF72BD" w:rsidP="00BF72BD">
      <w:pPr>
        <w:jc w:val="both"/>
        <w:rPr>
          <w:rFonts w:ascii="Arial" w:hAnsi="Arial" w:cs="Arial"/>
          <w:sz w:val="24"/>
          <w:szCs w:val="24"/>
        </w:rPr>
      </w:pPr>
      <w:r w:rsidRPr="00BF72BD">
        <w:rPr>
          <w:rFonts w:ascii="Arial" w:hAnsi="Arial" w:cs="Arial"/>
          <w:i/>
          <w:iCs/>
          <w:sz w:val="24"/>
          <w:szCs w:val="24"/>
        </w:rPr>
        <w:t xml:space="preserve">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2D0FCCC4"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Nella Seconda Lettera ai Corinti</w:t>
      </w:r>
    </w:p>
    <w:p w14:paraId="522F36C5" w14:textId="77777777" w:rsidR="00BF72BD" w:rsidRPr="00BF72BD" w:rsidRDefault="00BF72BD" w:rsidP="00BF72BD">
      <w:pPr>
        <w:jc w:val="both"/>
        <w:rPr>
          <w:rFonts w:ascii="Arial" w:hAnsi="Arial" w:cs="Arial"/>
          <w:sz w:val="24"/>
          <w:szCs w:val="24"/>
        </w:rPr>
      </w:pPr>
      <w:r w:rsidRPr="00BF72BD">
        <w:rPr>
          <w:rFonts w:ascii="Arial" w:hAnsi="Arial" w:cs="Arial"/>
          <w:i/>
          <w:iCs/>
          <w:sz w:val="24"/>
          <w:szCs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78550CEA"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 xml:space="preserve">È preferibile pagare le tasse del mondo intero anziché arrecare danno al Vangelo ritenendo giusto non pagare una tassa non dovuta. </w:t>
      </w:r>
    </w:p>
    <w:p w14:paraId="71DD55AE" w14:textId="77777777" w:rsidR="00BF72BD" w:rsidRPr="00BF72BD" w:rsidRDefault="00BF72BD" w:rsidP="00BF72BD">
      <w:pPr>
        <w:jc w:val="both"/>
        <w:rPr>
          <w:rFonts w:ascii="Arial" w:hAnsi="Arial" w:cs="Arial"/>
          <w:sz w:val="24"/>
          <w:szCs w:val="24"/>
        </w:rPr>
      </w:pPr>
    </w:p>
    <w:p w14:paraId="532CEAF9" w14:textId="77777777" w:rsidR="00BF72BD" w:rsidRPr="00BF72BD" w:rsidRDefault="00BF72BD" w:rsidP="00BF72BD">
      <w:pPr>
        <w:jc w:val="both"/>
        <w:rPr>
          <w:rFonts w:ascii="Arial" w:hAnsi="Arial" w:cs="Arial"/>
          <w:b/>
          <w:bCs/>
          <w:sz w:val="24"/>
          <w:szCs w:val="24"/>
        </w:rPr>
      </w:pPr>
      <w:r w:rsidRPr="00BF72BD">
        <w:rPr>
          <w:rFonts w:ascii="Arial" w:hAnsi="Arial" w:cs="Arial"/>
          <w:b/>
          <w:bCs/>
          <w:sz w:val="24"/>
          <w:szCs w:val="24"/>
        </w:rPr>
        <w:t xml:space="preserve">ULTERIORI DOMANDE PER L’APPROFONDIMENTO PERSONALE </w:t>
      </w:r>
    </w:p>
    <w:p w14:paraId="7D3F288C"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So raccontare con scienza di fede perfetta cosa è avvenuto sul monte?</w:t>
      </w:r>
    </w:p>
    <w:p w14:paraId="7B0377BF"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So in cosa consiste la trasfigurazione o la “metamorfosi” in Cristo Gesù?</w:t>
      </w:r>
    </w:p>
    <w:p w14:paraId="4F15C203"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So qual è il significato da dare alla presenza di Mosè e di Elia accanto a Gesù?</w:t>
      </w:r>
    </w:p>
    <w:p w14:paraId="10C0CF06"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Ricordo la richiesta che Pietro ha fatto a Gesù?</w:t>
      </w:r>
    </w:p>
    <w:p w14:paraId="4FD2DC2A"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Conosco il Significato della nube?</w:t>
      </w:r>
    </w:p>
    <w:p w14:paraId="67551FEE"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Ricordo ogni Parola che il Padre ha fatto udire  ai tre Apostoli dalla nube?</w:t>
      </w:r>
    </w:p>
    <w:p w14:paraId="47B6E426"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So perché Gesù chiede l’assoluto silenzio su quanto è accaduto sul monte?</w:t>
      </w:r>
    </w:p>
    <w:p w14:paraId="4E5B54DA"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So perché gli Apostoli non sono riusciti a scacciare lo spirito impuro?</w:t>
      </w:r>
    </w:p>
    <w:p w14:paraId="20D3213D"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Conosco secondo quali modalità Gesù porge il suo insegnamento agli Apostoli?</w:t>
      </w:r>
    </w:p>
    <w:p w14:paraId="5EAEE62B" w14:textId="77777777" w:rsidR="00BF72BD" w:rsidRPr="00BF72BD" w:rsidRDefault="00BF72BD" w:rsidP="00BF72BD">
      <w:pPr>
        <w:jc w:val="both"/>
        <w:rPr>
          <w:rFonts w:ascii="Arial" w:hAnsi="Arial" w:cs="Arial"/>
          <w:sz w:val="24"/>
          <w:szCs w:val="24"/>
        </w:rPr>
      </w:pPr>
      <w:r w:rsidRPr="00BF72BD">
        <w:rPr>
          <w:rFonts w:ascii="Arial" w:hAnsi="Arial" w:cs="Arial"/>
          <w:sz w:val="24"/>
          <w:szCs w:val="24"/>
        </w:rPr>
        <w:t>So cosa è lo scandalo e so anche i danni che un solo scandalo potrebbe arrecare al Vangelo e ai missionari del Vangelo?</w:t>
      </w:r>
    </w:p>
    <w:p w14:paraId="4B51E781" w14:textId="77777777" w:rsidR="004E13AA" w:rsidRPr="004E13AA" w:rsidRDefault="004E13AA" w:rsidP="004E13AA">
      <w:pPr>
        <w:jc w:val="both"/>
        <w:rPr>
          <w:rFonts w:ascii="Arial" w:hAnsi="Arial" w:cs="Arial"/>
          <w:sz w:val="24"/>
          <w:szCs w:val="24"/>
        </w:rPr>
      </w:pPr>
    </w:p>
    <w:p w14:paraId="31B6AAE4" w14:textId="77777777" w:rsidR="00CE231D" w:rsidRPr="00CE231D" w:rsidRDefault="00CE231D" w:rsidP="00CE231D">
      <w:pPr>
        <w:jc w:val="both"/>
        <w:rPr>
          <w:rFonts w:ascii="Arial" w:hAnsi="Arial" w:cs="Arial"/>
          <w:sz w:val="24"/>
          <w:szCs w:val="24"/>
        </w:rPr>
      </w:pPr>
    </w:p>
    <w:p w14:paraId="137B1DC4" w14:textId="77777777" w:rsidR="00CE231D" w:rsidRPr="00CE231D" w:rsidRDefault="00CE231D" w:rsidP="00CE231D">
      <w:pPr>
        <w:jc w:val="both"/>
        <w:rPr>
          <w:rFonts w:ascii="Arial" w:hAnsi="Arial" w:cs="Arial"/>
          <w:sz w:val="24"/>
          <w:szCs w:val="24"/>
        </w:rPr>
      </w:pPr>
    </w:p>
    <w:p w14:paraId="753199BA" w14:textId="77777777" w:rsidR="00CE231D" w:rsidRPr="00CE231D" w:rsidRDefault="00CE231D" w:rsidP="00CE231D">
      <w:pPr>
        <w:jc w:val="both"/>
        <w:rPr>
          <w:rFonts w:ascii="Arial" w:hAnsi="Arial" w:cs="Arial"/>
          <w:sz w:val="24"/>
          <w:szCs w:val="24"/>
        </w:rPr>
      </w:pPr>
    </w:p>
    <w:p w14:paraId="56B72E09" w14:textId="2100155E" w:rsidR="00CE231D" w:rsidRPr="00CE231D" w:rsidRDefault="00CE231D" w:rsidP="00CE231D">
      <w:pPr>
        <w:jc w:val="both"/>
        <w:rPr>
          <w:rFonts w:ascii="Arial" w:hAnsi="Arial" w:cs="Arial"/>
          <w:sz w:val="24"/>
          <w:szCs w:val="24"/>
        </w:rPr>
      </w:pPr>
    </w:p>
    <w:p w14:paraId="36F42B8E" w14:textId="77777777" w:rsidR="006C4779" w:rsidRPr="006C4779" w:rsidRDefault="006C4779" w:rsidP="006C4779">
      <w:pPr>
        <w:pStyle w:val="Titolo1"/>
        <w:rPr>
          <w:rFonts w:eastAsia="Times New Roman"/>
          <w:lang w:eastAsia="it-IT"/>
        </w:rPr>
      </w:pPr>
      <w:bookmarkStart w:id="438" w:name="_Toc211979467"/>
      <w:bookmarkStart w:id="439" w:name="_Toc212557341"/>
      <w:r w:rsidRPr="006C4779">
        <w:rPr>
          <w:rFonts w:eastAsia="Times New Roman"/>
          <w:lang w:eastAsia="it-IT"/>
        </w:rPr>
        <w:t>CAPITOLO XVIII</w:t>
      </w:r>
      <w:bookmarkEnd w:id="438"/>
      <w:bookmarkEnd w:id="439"/>
    </w:p>
    <w:p w14:paraId="5037C0B9" w14:textId="77777777" w:rsidR="006C4779" w:rsidRPr="006C4779" w:rsidRDefault="006C4779" w:rsidP="006C4779">
      <w:pPr>
        <w:rPr>
          <w:rFonts w:ascii="Arial" w:hAnsi="Arial" w:cs="Arial"/>
          <w:sz w:val="24"/>
          <w:szCs w:val="24"/>
        </w:rPr>
      </w:pPr>
    </w:p>
    <w:p w14:paraId="05E966C2"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In quel momento i discepoli si avvicinarono a Gesù dicendo: «Chi dunque è più grande nel regno dei cieli?». Allora chiamò a sé un bambino, lo pose in mezzo a loro e disse: «In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w:t>
      </w:r>
    </w:p>
    <w:p w14:paraId="6617C304"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w:t>
      </w:r>
    </w:p>
    <w:p w14:paraId="38A1668A"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w:t>
      </w:r>
    </w:p>
    <w:p w14:paraId="22E7A02A"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Guardate di non disprezzare uno solo di questi piccoli, perché io vi dico che i loro angeli nei cieli vedono sempre la faccia del Padre mio che è nei cieli. [11]</w:t>
      </w:r>
    </w:p>
    <w:p w14:paraId="2AF8318B"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w:t>
      </w:r>
    </w:p>
    <w:p w14:paraId="0E916383"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w:t>
      </w:r>
      <w:bookmarkStart w:id="440" w:name="_Hlk211866361"/>
      <w:r w:rsidRPr="006C4779">
        <w:rPr>
          <w:rFonts w:ascii="Arial" w:hAnsi="Arial" w:cs="Arial"/>
          <w:sz w:val="24"/>
          <w:szCs w:val="24"/>
        </w:rPr>
        <w:t>sia per te come il pagano e il pubblicano</w:t>
      </w:r>
      <w:bookmarkEnd w:id="440"/>
      <w:r w:rsidRPr="006C4779">
        <w:rPr>
          <w:rFonts w:ascii="Arial" w:hAnsi="Arial" w:cs="Arial"/>
          <w:sz w:val="24"/>
          <w:szCs w:val="24"/>
        </w:rPr>
        <w:t>. In verità io vi dico: tutto quello che legherete sulla terra sarà legato in cielo, e tutto quello che scioglierete sulla terra sarà sciolto in cielo.</w:t>
      </w:r>
    </w:p>
    <w:p w14:paraId="7AA34D09"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In verità io vi dico ancora: se due di voi sulla terra si metteranno d’accordo per chiedere qualunque cosa, il Padre mio che è nei cieli gliela concederà. Perché dove sono due o tre riuniti nel mio nome, lì sono io in mezzo a loro».</w:t>
      </w:r>
    </w:p>
    <w:p w14:paraId="65CF582A" w14:textId="77777777" w:rsidR="006C4779" w:rsidRPr="006C4779" w:rsidRDefault="006C4779" w:rsidP="006C4779">
      <w:pPr>
        <w:jc w:val="both"/>
        <w:rPr>
          <w:rFonts w:ascii="Arial" w:hAnsi="Arial" w:cs="Arial"/>
          <w:sz w:val="24"/>
          <w:szCs w:val="24"/>
        </w:rPr>
      </w:pPr>
      <w:bookmarkStart w:id="441" w:name="_Hlk211977826"/>
      <w:r w:rsidRPr="006C4779">
        <w:rPr>
          <w:rFonts w:ascii="Arial" w:hAnsi="Arial" w:cs="Arial"/>
          <w:sz w:val="24"/>
          <w:szCs w:val="24"/>
        </w:rPr>
        <w:t>Allora Pietro gli si avvicinò e gli disse: «Signore, se il mio fratello commette colpe contro di me, quante volte dovrò perdonargli? Fino a sette volte?».</w:t>
      </w:r>
      <w:bookmarkEnd w:id="441"/>
      <w:r w:rsidRPr="006C4779">
        <w:rPr>
          <w:rFonts w:ascii="Arial" w:hAnsi="Arial" w:cs="Arial"/>
          <w:sz w:val="24"/>
          <w:szCs w:val="24"/>
        </w:rPr>
        <w:t xml:space="preserve"> E Gesù gli rispose: «Non ti dico fino a sette volte, ma fino a settanta volte sette.</w:t>
      </w:r>
    </w:p>
    <w:p w14:paraId="5E7633E0"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27Il padrone ebbe compassione di quel servo, lo lasciò andare e gli condonò il debito. </w:t>
      </w:r>
    </w:p>
    <w:p w14:paraId="77B0F270"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p>
    <w:p w14:paraId="5A519943"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 Sdegnato, il padrone lo diede in mano agli aguzzini, finché non avesse restituito tutto il dovuto. Così anche il Padre mio celeste farà con voi se non perdonerete di cuore, ciascuno al proprio fratello» (Mt 18,1-35). </w:t>
      </w:r>
    </w:p>
    <w:p w14:paraId="077192CF" w14:textId="77777777" w:rsidR="006C4779" w:rsidRPr="006C4779" w:rsidRDefault="006C4779" w:rsidP="006C4779">
      <w:pPr>
        <w:jc w:val="both"/>
        <w:rPr>
          <w:rFonts w:ascii="Arial" w:hAnsi="Arial" w:cs="Arial"/>
          <w:sz w:val="24"/>
          <w:szCs w:val="24"/>
          <w:lang w:val="la-Latn"/>
        </w:rPr>
      </w:pPr>
      <w:r w:rsidRPr="006C4779">
        <w:rPr>
          <w:rFonts w:ascii="Arial" w:hAnsi="Arial" w:cs="Arial"/>
          <w:sz w:val="24"/>
          <w:szCs w:val="24"/>
          <w:lang w:val="la-Latn"/>
        </w:rPr>
        <w:t>In illa hora accesserunt discipuli ad Iesum dicentes: “ Quis putas maior est in regno caelorum? ”. Et advocans parvulum, statuit eum in medio eorum et dixit: “ Amen dico vobis: Nisi conversi fueritis et efiiciamini sicut parvuli, non intrabitis in regnum caelorum. Quicumque ergo humiliaverit se sicut parvulus iste, hic est maior in regno caelorum. Et, qui susceperit unum parvulum talem in nomine meo, me suscipit.</w:t>
      </w:r>
    </w:p>
    <w:p w14:paraId="2B19BF28" w14:textId="77777777" w:rsidR="006C4779" w:rsidRPr="006C4779" w:rsidRDefault="006C4779" w:rsidP="006C4779">
      <w:pPr>
        <w:jc w:val="both"/>
        <w:rPr>
          <w:rFonts w:ascii="Arial" w:hAnsi="Arial" w:cs="Arial"/>
          <w:sz w:val="24"/>
          <w:szCs w:val="24"/>
          <w:lang w:val="la-Latn"/>
        </w:rPr>
      </w:pPr>
      <w:r w:rsidRPr="006C4779">
        <w:rPr>
          <w:rFonts w:ascii="Arial" w:hAnsi="Arial" w:cs="Arial"/>
          <w:sz w:val="24"/>
          <w:szCs w:val="24"/>
          <w:lang w:val="la-Latn"/>
        </w:rPr>
        <w:t>Qui autem scandalizaverit unum de pusillis istis, qui in me credunt, expedit ei, ut suspendatur mola asinaria in collo eius et demergatur in profundum maris. Vae mundo ab scandalis! Necesse est enim ut veniant scandala; verumtamen vae homini, per quem scandalum venit! Si autem manus tua vel pes tuus scandalizat te, abscide eum et proice abs te: bonum tibi est ad vitam ingredi debilem vel claudum, quam duas manus vel duos pedes habentem mitti in ignem aeternum. Et si oculus tuus scandalizat te, erue eum et proice abs te: bonum tibi est unoculum in vitam intrare, quam duos oculos habentem mitti in gehennam ignis. Videte, ne contemnatis unum ex his pusillis; dico enim vobis quia angeli eorum in caelis semper vident faciem Patris mei, qui in caelis est.</w:t>
      </w:r>
    </w:p>
    <w:p w14:paraId="15C71E9A" w14:textId="77777777" w:rsidR="006C4779" w:rsidRPr="006C4779" w:rsidRDefault="006C4779" w:rsidP="006C4779">
      <w:pPr>
        <w:jc w:val="both"/>
        <w:rPr>
          <w:rFonts w:ascii="Arial" w:hAnsi="Arial" w:cs="Arial"/>
          <w:sz w:val="24"/>
          <w:szCs w:val="24"/>
          <w:lang w:val="la-Latn"/>
        </w:rPr>
      </w:pPr>
      <w:r w:rsidRPr="006C4779">
        <w:rPr>
          <w:rFonts w:ascii="Arial" w:hAnsi="Arial" w:cs="Arial"/>
          <w:sz w:val="24"/>
          <w:szCs w:val="24"/>
          <w:lang w:val="la-Latn"/>
        </w:rPr>
        <w:t>Quid vobis videtur? Si fuerint alicui centum oves, et erraverit una ex eis, nonne relinquet nonaginta novem in montibus et vadit quaerere eam, quae erravit? Et si contigerit ut inveniat eam, amen dico vobis quia gaudebit super eam magis quam super nonaginta novem, quae non erraverunt. Sic non est voluntas ante Patrem vestrum, qui in caelis est, ut pereat unus de pusillis istis.</w:t>
      </w:r>
    </w:p>
    <w:p w14:paraId="12EDAED9" w14:textId="77777777" w:rsidR="006C4779" w:rsidRPr="006C4779" w:rsidRDefault="006C4779" w:rsidP="006C4779">
      <w:pPr>
        <w:jc w:val="both"/>
        <w:rPr>
          <w:rFonts w:ascii="Arial" w:hAnsi="Arial" w:cs="Arial"/>
          <w:sz w:val="24"/>
          <w:szCs w:val="24"/>
          <w:lang w:val="la-Latn"/>
        </w:rPr>
      </w:pPr>
      <w:r w:rsidRPr="006C4779">
        <w:rPr>
          <w:rFonts w:ascii="Arial" w:hAnsi="Arial" w:cs="Arial"/>
          <w:sz w:val="24"/>
          <w:szCs w:val="24"/>
          <w:lang w:val="la-Latn"/>
        </w:rPr>
        <w:t xml:space="preserve">Si autem peccaverit in te frater tuus, vade, corripe eum inter te et ipsum solum. Si te audierit, lucratus es fratrem tuum; si autem non audierit, adhibe tecum adhuc unum vel duos, ut in ore duorum testium vel trium stet omne verbum; quod si noluerit audire eos, dic ecclesiae; si autem et ecclesiam noluerit audire, </w:t>
      </w:r>
      <w:bookmarkStart w:id="442" w:name="_Hlk211866396"/>
      <w:r w:rsidRPr="006C4779">
        <w:rPr>
          <w:rFonts w:ascii="Arial" w:hAnsi="Arial" w:cs="Arial"/>
          <w:sz w:val="24"/>
          <w:szCs w:val="24"/>
          <w:lang w:val="la-Latn"/>
        </w:rPr>
        <w:t>sit tibi sicut ethnicus et publicanus.</w:t>
      </w:r>
    </w:p>
    <w:bookmarkEnd w:id="442"/>
    <w:p w14:paraId="43597773" w14:textId="77777777" w:rsidR="006C4779" w:rsidRPr="006C4779" w:rsidRDefault="006C4779" w:rsidP="006C4779">
      <w:pPr>
        <w:jc w:val="both"/>
        <w:rPr>
          <w:rFonts w:ascii="Arial" w:hAnsi="Arial" w:cs="Arial"/>
          <w:sz w:val="24"/>
          <w:szCs w:val="24"/>
          <w:lang w:val="la-Latn"/>
        </w:rPr>
      </w:pPr>
      <w:r w:rsidRPr="006C4779">
        <w:rPr>
          <w:rFonts w:ascii="Arial" w:hAnsi="Arial" w:cs="Arial"/>
          <w:sz w:val="24"/>
          <w:szCs w:val="24"/>
          <w:lang w:val="la-Latn"/>
        </w:rPr>
        <w:t xml:space="preserve"> Amen dico vobis: Quaecumque alligaveritis super terram, erunt ligata in caelo; et, quaecumque solveritis super terram, erunt soluta in caelo. Iterum dico vobis: Si duo ex vobis consenserint super terram de omni re, quamcumque petierint, fiet illis a Patre meo, qui in caelis est. Ubi enim sunt duo vel tres congregati in nomine meo, ibi sum in medio eorum ”.</w:t>
      </w:r>
    </w:p>
    <w:p w14:paraId="5A484E98" w14:textId="77777777" w:rsidR="006C4779" w:rsidRPr="006C4779" w:rsidRDefault="006C4779" w:rsidP="006C4779">
      <w:pPr>
        <w:jc w:val="both"/>
        <w:rPr>
          <w:rFonts w:ascii="Arial" w:hAnsi="Arial" w:cs="Arial"/>
          <w:sz w:val="24"/>
          <w:szCs w:val="24"/>
          <w:lang w:val="la-Latn"/>
        </w:rPr>
      </w:pPr>
      <w:r w:rsidRPr="006C4779">
        <w:rPr>
          <w:rFonts w:ascii="Arial" w:hAnsi="Arial" w:cs="Arial"/>
          <w:sz w:val="24"/>
          <w:szCs w:val="24"/>
          <w:lang w:val="la-Latn"/>
        </w:rPr>
        <w:t xml:space="preserve">Tunc accedens Petrus dixit ei: “ Domine, quotiens peccabit in me frater meus, et dimittam ei? Usque septies? ”. Dicit illi Iesus: “ Non dico tibi usque septies sed usque </w:t>
      </w:r>
      <w:bookmarkStart w:id="443" w:name="_Hlk211934589"/>
      <w:r w:rsidRPr="006C4779">
        <w:rPr>
          <w:rFonts w:ascii="Arial" w:hAnsi="Arial" w:cs="Arial"/>
          <w:sz w:val="24"/>
          <w:szCs w:val="24"/>
          <w:lang w:val="la-Latn"/>
        </w:rPr>
        <w:t>septuagies septies.</w:t>
      </w:r>
    </w:p>
    <w:bookmarkEnd w:id="443"/>
    <w:p w14:paraId="22FBF290" w14:textId="77777777" w:rsidR="006C4779" w:rsidRPr="006C4779" w:rsidRDefault="006C4779" w:rsidP="006C4779">
      <w:pPr>
        <w:jc w:val="both"/>
        <w:rPr>
          <w:rFonts w:ascii="Arial" w:hAnsi="Arial" w:cs="Arial"/>
          <w:sz w:val="24"/>
          <w:szCs w:val="24"/>
          <w:lang w:val="la-Latn"/>
        </w:rPr>
      </w:pPr>
      <w:r w:rsidRPr="006C4779">
        <w:rPr>
          <w:rFonts w:ascii="Arial" w:hAnsi="Arial" w:cs="Arial"/>
          <w:sz w:val="24"/>
          <w:szCs w:val="24"/>
          <w:lang w:val="la-Latn"/>
        </w:rPr>
        <w:t>Ideo assimilatum est regnum caelorum homini regi, qui voluit rationem ponere cum servis suis. Et cum coepisset rationem ponere, oblatus est ei unus, qui debebat decem milia talenta. Cum autem non haberet, unde redderet, iussit eum dominus venumdari et uxorem et filios et omnia, quae habebat, et reddi. Procidens igitur servus ille adorabat eum dicens: “Patientiam habe in me, et omnia reddam tibi”. Misertus autem dominus servi illius dimisit eum et debitum dimisit ei.</w:t>
      </w:r>
    </w:p>
    <w:p w14:paraId="369553E2" w14:textId="77777777" w:rsidR="006C4779" w:rsidRPr="006C4779" w:rsidRDefault="006C4779" w:rsidP="006C4779">
      <w:pPr>
        <w:jc w:val="both"/>
        <w:rPr>
          <w:rFonts w:ascii="Arial" w:hAnsi="Arial" w:cs="Arial"/>
          <w:sz w:val="24"/>
          <w:szCs w:val="24"/>
          <w:lang w:val="la-Latn"/>
        </w:rPr>
      </w:pPr>
      <w:r w:rsidRPr="006C4779">
        <w:rPr>
          <w:rFonts w:ascii="Arial" w:hAnsi="Arial" w:cs="Arial"/>
          <w:sz w:val="24"/>
          <w:szCs w:val="24"/>
          <w:lang w:val="la-Latn"/>
        </w:rPr>
        <w:t>Egressus autem servus ille invenit unum de conservis suis, qui debebat ei centum denarios, et tenens suffocabat eum dicens: “Redde, quod debes!”. Procidens igitur conservus eius rogabat eum dicens: “Patientiam habe in me, et reddam tibi”. Ille autem noluit, sed abiit et misit eum in carcerem, donec redderet debitum.</w:t>
      </w:r>
    </w:p>
    <w:p w14:paraId="19BFC937" w14:textId="77777777" w:rsidR="006C4779" w:rsidRPr="006C4779" w:rsidRDefault="006C4779" w:rsidP="006C4779">
      <w:pPr>
        <w:jc w:val="both"/>
        <w:rPr>
          <w:rFonts w:ascii="Arial" w:hAnsi="Arial" w:cs="Arial"/>
          <w:sz w:val="24"/>
          <w:szCs w:val="24"/>
          <w:lang w:val="la-Latn"/>
        </w:rPr>
      </w:pPr>
      <w:r w:rsidRPr="006C4779">
        <w:rPr>
          <w:rFonts w:ascii="Arial" w:hAnsi="Arial" w:cs="Arial"/>
          <w:sz w:val="24"/>
          <w:szCs w:val="24"/>
          <w:lang w:val="la-Latn"/>
        </w:rPr>
        <w:t xml:space="preserve">Videntes autem conservi eius, quae fiebant, contristati sunt valde et venerunt et narraverunt domino suo omnia, quae facta erant. Tunc vocavit illum dominus suus et ait illi: “Serve nequam, omne debitum illud dimisi tibi, quoniam rogasti me; non oportuit et te misereri conservi tui, sicut et ego tui misertus sum?”. Et iratus dominus eius tradidit eum tortoribus, quoadusque redderet universum debitum. Sic et Pater meus caelestis faciet vobis, si non remiseritis unusquisque fratri suo de cordibus vestris ” (Mt 18,1-25). </w:t>
      </w:r>
    </w:p>
    <w:p w14:paraId="6D96FABA" w14:textId="77777777" w:rsidR="006C4779" w:rsidRPr="006C4779" w:rsidRDefault="006C4779" w:rsidP="006C4779">
      <w:pPr>
        <w:jc w:val="both"/>
        <w:rPr>
          <w:rFonts w:ascii="PT Serif" w:hAnsi="PT Serif"/>
          <w:color w:val="111111"/>
          <w:sz w:val="26"/>
          <w:szCs w:val="26"/>
          <w:lang w:val="la-Latn"/>
        </w:rPr>
      </w:pPr>
      <w:r w:rsidRPr="006C4779">
        <w:rPr>
          <w:rFonts w:ascii="Times New Roman" w:hAnsi="Times New Roman" w:cs="Times New Roman"/>
          <w:color w:val="111111"/>
          <w:sz w:val="26"/>
          <w:szCs w:val="26"/>
        </w:rPr>
        <w:t>Ἐ</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κείν</w:t>
      </w:r>
      <w:r w:rsidRPr="006C4779">
        <w:rPr>
          <w:rFonts w:ascii="Times New Roman" w:hAnsi="Times New Roman" w:cs="Times New Roman"/>
          <w:color w:val="111111"/>
          <w:sz w:val="26"/>
          <w:szCs w:val="26"/>
        </w:rPr>
        <w:t>ῃ</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ῇ</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ὥ</w:t>
      </w:r>
      <w:r w:rsidRPr="006C4779">
        <w:rPr>
          <w:rFonts w:ascii="Cambria" w:hAnsi="Cambria" w:cs="Cambria"/>
          <w:color w:val="111111"/>
          <w:sz w:val="26"/>
          <w:szCs w:val="26"/>
        </w:rPr>
        <w:t>ρ</w:t>
      </w:r>
      <w:r w:rsidRPr="006C4779">
        <w:rPr>
          <w:rFonts w:ascii="Times New Roman" w:hAnsi="Times New Roman" w:cs="Times New Roman"/>
          <w:color w:val="111111"/>
          <w:sz w:val="26"/>
          <w:szCs w:val="26"/>
        </w:rPr>
        <w:t>ᾳ</w:t>
      </w:r>
      <w:r w:rsidRPr="006C4779">
        <w:rPr>
          <w:rFonts w:ascii="PT Serif" w:hAnsi="PT Serif"/>
          <w:color w:val="111111"/>
          <w:sz w:val="26"/>
          <w:szCs w:val="26"/>
          <w:lang w:val="la-Latn"/>
        </w:rPr>
        <w:t xml:space="preserve"> </w:t>
      </w:r>
      <w:r w:rsidRPr="006C4779">
        <w:rPr>
          <w:rFonts w:ascii="PT Serif" w:hAnsi="PT Serif"/>
          <w:color w:val="111111"/>
          <w:sz w:val="26"/>
          <w:szCs w:val="26"/>
        </w:rPr>
        <w:t>π</w:t>
      </w:r>
      <w:r w:rsidRPr="006C4779">
        <w:rPr>
          <w:rFonts w:ascii="Cambria" w:hAnsi="Cambria" w:cs="Cambria"/>
          <w:color w:val="111111"/>
          <w:sz w:val="26"/>
          <w:szCs w:val="26"/>
        </w:rPr>
        <w:t>ροσ</w:t>
      </w:r>
      <w:r w:rsidRPr="006C4779">
        <w:rPr>
          <w:rFonts w:ascii="Times New Roman" w:hAnsi="Times New Roman" w:cs="Times New Roman"/>
          <w:color w:val="111111"/>
          <w:sz w:val="26"/>
          <w:szCs w:val="26"/>
        </w:rPr>
        <w:t>ῆ</w:t>
      </w:r>
      <w:r w:rsidRPr="006C4779">
        <w:rPr>
          <w:rFonts w:ascii="Cambria" w:hAnsi="Cambria" w:cs="Cambria"/>
          <w:color w:val="111111"/>
          <w:sz w:val="26"/>
          <w:szCs w:val="26"/>
        </w:rPr>
        <w:t>λθον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ἱ</w:t>
      </w:r>
      <w:r w:rsidRPr="006C4779">
        <w:rPr>
          <w:rFonts w:ascii="PT Serif" w:hAnsi="PT Serif"/>
          <w:color w:val="111111"/>
          <w:sz w:val="26"/>
          <w:szCs w:val="26"/>
          <w:lang w:val="la-Latn"/>
        </w:rPr>
        <w:t xml:space="preserve"> </w:t>
      </w:r>
      <w:r w:rsidRPr="006C4779">
        <w:rPr>
          <w:rFonts w:ascii="PT Serif" w:hAnsi="PT Serif"/>
          <w:color w:val="111111"/>
          <w:sz w:val="26"/>
          <w:szCs w:val="26"/>
        </w:rPr>
        <w:t>μ</w:t>
      </w:r>
      <w:r w:rsidRPr="006C4779">
        <w:rPr>
          <w:rFonts w:ascii="Cambria" w:hAnsi="Cambria" w:cs="Cambria"/>
          <w:color w:val="111111"/>
          <w:sz w:val="26"/>
          <w:szCs w:val="26"/>
        </w:rPr>
        <w:t>αθητα</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ῷ</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Ἰ</w:t>
      </w:r>
      <w:r w:rsidRPr="006C4779">
        <w:rPr>
          <w:rFonts w:ascii="Cambria" w:hAnsi="Cambria" w:cs="Cambria"/>
          <w:color w:val="111111"/>
          <w:sz w:val="26"/>
          <w:szCs w:val="26"/>
        </w:rPr>
        <w:t>ησο</w:t>
      </w:r>
      <w:r w:rsidRPr="006C4779">
        <w:rPr>
          <w:rFonts w:ascii="Times New Roman" w:hAnsi="Times New Roman" w:cs="Times New Roman"/>
          <w:color w:val="111111"/>
          <w:sz w:val="26"/>
          <w:szCs w:val="26"/>
        </w:rPr>
        <w:t>ῦ</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λέγοντες·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Τίς</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ἄ</w:t>
      </w:r>
      <w:r w:rsidRPr="006C4779">
        <w:rPr>
          <w:rFonts w:ascii="Cambria" w:hAnsi="Cambria" w:cs="Cambria"/>
          <w:color w:val="111111"/>
          <w:sz w:val="26"/>
          <w:szCs w:val="26"/>
        </w:rPr>
        <w:t>ρα</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μ</w:t>
      </w:r>
      <w:r w:rsidRPr="006C4779">
        <w:rPr>
          <w:rFonts w:ascii="Cambria" w:hAnsi="Cambria" w:cs="Cambria"/>
          <w:color w:val="111111"/>
          <w:sz w:val="26"/>
          <w:szCs w:val="26"/>
        </w:rPr>
        <w:t>είζων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στ</w:t>
      </w:r>
      <w:r w:rsidRPr="006C4779">
        <w:rPr>
          <w:rFonts w:ascii="Times New Roman" w:hAnsi="Times New Roman" w:cs="Times New Roman"/>
          <w:color w:val="111111"/>
          <w:sz w:val="26"/>
          <w:szCs w:val="26"/>
        </w:rPr>
        <w:t>ὶ</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ῇ</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βασιλεί</w:t>
      </w:r>
      <w:r w:rsidRPr="006C4779">
        <w:rPr>
          <w:rFonts w:ascii="Times New Roman" w:hAnsi="Times New Roman" w:cs="Times New Roman"/>
          <w:color w:val="111111"/>
          <w:sz w:val="26"/>
          <w:szCs w:val="26"/>
        </w:rPr>
        <w:t>ᾳ</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ῶ</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ραν</w:t>
      </w:r>
      <w:r w:rsidRPr="006C4779">
        <w:rPr>
          <w:rFonts w:ascii="Times New Roman" w:hAnsi="Times New Roman" w:cs="Times New Roman"/>
          <w:color w:val="111111"/>
          <w:sz w:val="26"/>
          <w:szCs w:val="26"/>
        </w:rPr>
        <w:t>ῶ</w:t>
      </w:r>
      <w:r w:rsidRPr="006C4779">
        <w:rPr>
          <w:rFonts w:ascii="Cambria" w:hAnsi="Cambria" w:cs="Cambria"/>
          <w:color w:val="111111"/>
          <w:sz w:val="26"/>
          <w:szCs w:val="26"/>
        </w:rPr>
        <w:t>ν</w:t>
      </w:r>
      <w:r w:rsidRPr="006C4779">
        <w:rPr>
          <w:rFonts w:ascii="PT Serif" w:hAnsi="PT Serif"/>
          <w:color w:val="111111"/>
          <w:sz w:val="26"/>
          <w:szCs w:val="26"/>
          <w:lang w:val="la-Latn"/>
        </w:rPr>
        <w:t>; </w:t>
      </w:r>
      <w:r w:rsidRPr="006C4779">
        <w:rPr>
          <w:rFonts w:ascii="Cambria" w:hAnsi="Cambria" w:cs="Cambria"/>
          <w:color w:val="111111"/>
          <w:sz w:val="26"/>
          <w:szCs w:val="26"/>
        </w:rPr>
        <w:t>κα</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PT Serif" w:hAnsi="PT Serif"/>
          <w:color w:val="111111"/>
          <w:sz w:val="26"/>
          <w:szCs w:val="26"/>
        </w:rPr>
        <w:t>π</w:t>
      </w:r>
      <w:r w:rsidRPr="006C4779">
        <w:rPr>
          <w:rFonts w:ascii="Cambria" w:hAnsi="Cambria" w:cs="Cambria"/>
          <w:color w:val="111111"/>
          <w:sz w:val="26"/>
          <w:szCs w:val="26"/>
        </w:rPr>
        <w:t>ροσκαλεσά</w:t>
      </w:r>
      <w:r w:rsidRPr="006C4779">
        <w:rPr>
          <w:rFonts w:ascii="PT Serif" w:hAnsi="PT Serif" w:cs="PT Serif"/>
          <w:color w:val="111111"/>
          <w:sz w:val="26"/>
          <w:szCs w:val="26"/>
        </w:rPr>
        <w:t>μ</w:t>
      </w:r>
      <w:r w:rsidRPr="006C4779">
        <w:rPr>
          <w:rFonts w:ascii="Cambria" w:hAnsi="Cambria" w:cs="Cambria"/>
          <w:color w:val="111111"/>
          <w:sz w:val="26"/>
          <w:szCs w:val="26"/>
        </w:rPr>
        <w:t>ενος</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π</w:t>
      </w:r>
      <w:r w:rsidRPr="006C4779">
        <w:rPr>
          <w:rFonts w:ascii="Cambria" w:hAnsi="Cambria" w:cs="Cambria"/>
          <w:color w:val="111111"/>
          <w:sz w:val="26"/>
          <w:szCs w:val="26"/>
        </w:rPr>
        <w:t>αιδίον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ἔ</w:t>
      </w:r>
      <w:r w:rsidRPr="006C4779">
        <w:rPr>
          <w:rFonts w:ascii="Cambria" w:hAnsi="Cambria" w:cs="Cambria"/>
          <w:color w:val="111111"/>
          <w:sz w:val="26"/>
          <w:szCs w:val="26"/>
        </w:rPr>
        <w:t>στησεν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ὸ</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μ</w:t>
      </w:r>
      <w:r w:rsidRPr="006C4779">
        <w:rPr>
          <w:rFonts w:ascii="Cambria" w:hAnsi="Cambria" w:cs="Cambria"/>
          <w:color w:val="111111"/>
          <w:sz w:val="26"/>
          <w:szCs w:val="26"/>
        </w:rPr>
        <w:t>έσ</w:t>
      </w:r>
      <w:r w:rsidRPr="006C4779">
        <w:rPr>
          <w:rFonts w:ascii="Times New Roman" w:hAnsi="Times New Roman" w:cs="Times New Roman"/>
          <w:color w:val="111111"/>
          <w:sz w:val="26"/>
          <w:szCs w:val="26"/>
        </w:rPr>
        <w:t>ῳ</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ῶ</w:t>
      </w:r>
      <w:r w:rsidRPr="006C4779">
        <w:rPr>
          <w:rFonts w:ascii="Cambria" w:hAnsi="Cambria" w:cs="Cambria"/>
          <w:color w:val="111111"/>
          <w:sz w:val="26"/>
          <w:szCs w:val="26"/>
        </w:rPr>
        <w:t>ν</w:t>
      </w:r>
      <w:r w:rsidRPr="006C4779">
        <w:rPr>
          <w:rFonts w:ascii="PT Serif" w:hAnsi="PT Serif"/>
          <w:color w:val="111111"/>
          <w:sz w:val="26"/>
          <w:szCs w:val="26"/>
          <w:lang w:val="la-Latn"/>
        </w:rPr>
        <w:t> </w:t>
      </w:r>
      <w:r w:rsidRPr="006C4779">
        <w:rPr>
          <w:rFonts w:ascii="Cambria" w:hAnsi="Cambria" w:cs="Cambria"/>
          <w:color w:val="111111"/>
          <w:sz w:val="26"/>
          <w:szCs w:val="26"/>
        </w:rPr>
        <w:t>κα</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ε</w:t>
      </w:r>
      <w:r w:rsidRPr="006C4779">
        <w:rPr>
          <w:rFonts w:ascii="Times New Roman" w:hAnsi="Times New Roman" w:cs="Times New Roman"/>
          <w:color w:val="111111"/>
          <w:sz w:val="26"/>
          <w:szCs w:val="26"/>
        </w:rPr>
        <w:t>ἶ</w:t>
      </w:r>
      <w:r w:rsidRPr="006C4779">
        <w:rPr>
          <w:rFonts w:ascii="PT Serif" w:hAnsi="PT Serif"/>
          <w:color w:val="111111"/>
          <w:sz w:val="26"/>
          <w:szCs w:val="26"/>
        </w:rPr>
        <w:t>π</w:t>
      </w:r>
      <w:r w:rsidRPr="006C4779">
        <w:rPr>
          <w:rFonts w:ascii="Cambria" w:hAnsi="Cambria" w:cs="Cambria"/>
          <w:color w:val="111111"/>
          <w:sz w:val="26"/>
          <w:szCs w:val="26"/>
        </w:rPr>
        <w:t>εν·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Ἀ</w:t>
      </w:r>
      <w:r w:rsidRPr="006C4779">
        <w:rPr>
          <w:rFonts w:ascii="PT Serif" w:hAnsi="PT Serif"/>
          <w:color w:val="111111"/>
          <w:sz w:val="26"/>
          <w:szCs w:val="26"/>
        </w:rPr>
        <w:t>μ</w:t>
      </w:r>
      <w:r w:rsidRPr="006C4779">
        <w:rPr>
          <w:rFonts w:ascii="Times New Roman" w:hAnsi="Times New Roman" w:cs="Times New Roman"/>
          <w:color w:val="111111"/>
          <w:sz w:val="26"/>
          <w:szCs w:val="26"/>
        </w:rPr>
        <w:t>ὴ</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λέγω</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ὑ</w:t>
      </w:r>
      <w:r w:rsidRPr="006C4779">
        <w:rPr>
          <w:rFonts w:ascii="PT Serif" w:hAnsi="PT Serif"/>
          <w:color w:val="111111"/>
          <w:sz w:val="26"/>
          <w:szCs w:val="26"/>
        </w:rPr>
        <w:t>μ</w:t>
      </w:r>
      <w:r w:rsidRPr="006C4779">
        <w:rPr>
          <w:rFonts w:ascii="Times New Roman" w:hAnsi="Times New Roman" w:cs="Times New Roman"/>
          <w:color w:val="111111"/>
          <w:sz w:val="26"/>
          <w:szCs w:val="26"/>
        </w:rPr>
        <w:t>ῖ</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ἐὰ</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μ</w:t>
      </w:r>
      <w:r w:rsidRPr="006C4779">
        <w:rPr>
          <w:rFonts w:ascii="Times New Roman" w:hAnsi="Times New Roman" w:cs="Times New Roman"/>
          <w:color w:val="111111"/>
          <w:sz w:val="26"/>
          <w:szCs w:val="26"/>
        </w:rPr>
        <w:t>ὴ</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στραφ</w:t>
      </w:r>
      <w:r w:rsidRPr="006C4779">
        <w:rPr>
          <w:rFonts w:ascii="Times New Roman" w:hAnsi="Times New Roman" w:cs="Times New Roman"/>
          <w:color w:val="111111"/>
          <w:sz w:val="26"/>
          <w:szCs w:val="26"/>
        </w:rPr>
        <w:t>ῆ</w:t>
      </w:r>
      <w:r w:rsidRPr="006C4779">
        <w:rPr>
          <w:rFonts w:ascii="Cambria" w:hAnsi="Cambria" w:cs="Cambria"/>
          <w:color w:val="111111"/>
          <w:sz w:val="26"/>
          <w:szCs w:val="26"/>
        </w:rPr>
        <w:t>τε</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κα</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γένησθε</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ὡ</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ὰ</w:t>
      </w:r>
      <w:r w:rsidRPr="006C4779">
        <w:rPr>
          <w:rFonts w:ascii="PT Serif" w:hAnsi="PT Serif"/>
          <w:color w:val="111111"/>
          <w:sz w:val="26"/>
          <w:szCs w:val="26"/>
          <w:lang w:val="la-Latn"/>
        </w:rPr>
        <w:t xml:space="preserve"> </w:t>
      </w:r>
      <w:r w:rsidRPr="006C4779">
        <w:rPr>
          <w:rFonts w:ascii="PT Serif" w:hAnsi="PT Serif"/>
          <w:color w:val="111111"/>
          <w:sz w:val="26"/>
          <w:szCs w:val="26"/>
        </w:rPr>
        <w:t>π</w:t>
      </w:r>
      <w:r w:rsidRPr="006C4779">
        <w:rPr>
          <w:rFonts w:ascii="Cambria" w:hAnsi="Cambria" w:cs="Cambria"/>
          <w:color w:val="111111"/>
          <w:sz w:val="26"/>
          <w:szCs w:val="26"/>
        </w:rPr>
        <w:t>αιδία</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ὐ</w:t>
      </w:r>
      <w:r w:rsidRPr="006C4779">
        <w:rPr>
          <w:rFonts w:ascii="PT Serif" w:hAnsi="PT Serif"/>
          <w:color w:val="111111"/>
          <w:sz w:val="26"/>
          <w:szCs w:val="26"/>
          <w:lang w:val="la-Latn"/>
        </w:rPr>
        <w:t xml:space="preserve"> </w:t>
      </w:r>
      <w:r w:rsidRPr="006C4779">
        <w:rPr>
          <w:rFonts w:ascii="PT Serif" w:hAnsi="PT Serif"/>
          <w:color w:val="111111"/>
          <w:sz w:val="26"/>
          <w:szCs w:val="26"/>
        </w:rPr>
        <w:t>μ</w:t>
      </w:r>
      <w:r w:rsidRPr="006C4779">
        <w:rPr>
          <w:rFonts w:ascii="Times New Roman" w:hAnsi="Times New Roman" w:cs="Times New Roman"/>
          <w:color w:val="111111"/>
          <w:sz w:val="26"/>
          <w:szCs w:val="26"/>
        </w:rPr>
        <w:t>ὴ</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ε</w:t>
      </w:r>
      <w:r w:rsidRPr="006C4779">
        <w:rPr>
          <w:rFonts w:ascii="Times New Roman" w:hAnsi="Times New Roman" w:cs="Times New Roman"/>
          <w:color w:val="111111"/>
          <w:sz w:val="26"/>
          <w:szCs w:val="26"/>
        </w:rPr>
        <w:t>ἰ</w:t>
      </w:r>
      <w:r w:rsidRPr="006C4779">
        <w:rPr>
          <w:rFonts w:ascii="Cambria" w:hAnsi="Cambria" w:cs="Cambria"/>
          <w:color w:val="111111"/>
          <w:sz w:val="26"/>
          <w:szCs w:val="26"/>
        </w:rPr>
        <w:t>σέλθητε</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ε</w:t>
      </w:r>
      <w:r w:rsidRPr="006C4779">
        <w:rPr>
          <w:rFonts w:ascii="Times New Roman" w:hAnsi="Times New Roman" w:cs="Times New Roman"/>
          <w:color w:val="111111"/>
          <w:sz w:val="26"/>
          <w:szCs w:val="26"/>
        </w:rPr>
        <w:t>ἰ</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ὴ</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βασιλείαν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ῶ</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ραν</w:t>
      </w:r>
      <w:r w:rsidRPr="006C4779">
        <w:rPr>
          <w:rFonts w:ascii="Times New Roman" w:hAnsi="Times New Roman" w:cs="Times New Roman"/>
          <w:color w:val="111111"/>
          <w:sz w:val="26"/>
          <w:szCs w:val="26"/>
        </w:rPr>
        <w:t>ῶ</w:t>
      </w:r>
      <w:r w:rsidRPr="006C4779">
        <w:rPr>
          <w:rFonts w:ascii="Cambria" w:hAnsi="Cambria" w:cs="Cambria"/>
          <w:color w:val="111111"/>
          <w:sz w:val="26"/>
          <w:szCs w:val="26"/>
        </w:rPr>
        <w:t>ν</w:t>
      </w:r>
      <w:r w:rsidRPr="006C4779">
        <w:rPr>
          <w:rFonts w:ascii="PT Serif" w:hAnsi="PT Serif"/>
          <w:color w:val="111111"/>
          <w:sz w:val="26"/>
          <w:szCs w:val="26"/>
          <w:lang w:val="la-Latn"/>
        </w:rPr>
        <w:t>. </w:t>
      </w:r>
      <w:r w:rsidRPr="006C4779">
        <w:rPr>
          <w:rFonts w:ascii="Times New Roman" w:hAnsi="Times New Roman" w:cs="Times New Roman"/>
          <w:color w:val="111111"/>
          <w:sz w:val="26"/>
          <w:szCs w:val="26"/>
        </w:rPr>
        <w:t>ὅ</w:t>
      </w:r>
      <w:r w:rsidRPr="006C4779">
        <w:rPr>
          <w:rFonts w:ascii="Cambria" w:hAnsi="Cambria" w:cs="Cambria"/>
          <w:color w:val="111111"/>
          <w:sz w:val="26"/>
          <w:szCs w:val="26"/>
        </w:rPr>
        <w:t>στις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ὖ</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τα</w:t>
      </w:r>
      <w:r w:rsidRPr="006C4779">
        <w:rPr>
          <w:rFonts w:ascii="PT Serif" w:hAnsi="PT Serif" w:cs="PT Serif"/>
          <w:color w:val="111111"/>
          <w:sz w:val="26"/>
          <w:szCs w:val="26"/>
        </w:rPr>
        <w:t>π</w:t>
      </w:r>
      <w:r w:rsidRPr="006C4779">
        <w:rPr>
          <w:rFonts w:ascii="Cambria" w:hAnsi="Cambria" w:cs="Cambria"/>
          <w:color w:val="111111"/>
          <w:sz w:val="26"/>
          <w:szCs w:val="26"/>
        </w:rPr>
        <w:t>εινώσει</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ἑ</w:t>
      </w:r>
      <w:r w:rsidRPr="006C4779">
        <w:rPr>
          <w:rFonts w:ascii="Cambria" w:hAnsi="Cambria" w:cs="Cambria"/>
          <w:color w:val="111111"/>
          <w:sz w:val="26"/>
          <w:szCs w:val="26"/>
        </w:rPr>
        <w:t>αυτ</w:t>
      </w:r>
      <w:r w:rsidRPr="006C4779">
        <w:rPr>
          <w:rFonts w:ascii="Times New Roman" w:hAnsi="Times New Roman" w:cs="Times New Roman"/>
          <w:color w:val="111111"/>
          <w:sz w:val="26"/>
          <w:szCs w:val="26"/>
        </w:rPr>
        <w:t>ὸ</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ὡ</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ὸ</w:t>
      </w:r>
      <w:r w:rsidRPr="006C4779">
        <w:rPr>
          <w:rFonts w:ascii="PT Serif" w:hAnsi="PT Serif"/>
          <w:color w:val="111111"/>
          <w:sz w:val="26"/>
          <w:szCs w:val="26"/>
          <w:lang w:val="la-Latn"/>
        </w:rPr>
        <w:t xml:space="preserve"> </w:t>
      </w:r>
      <w:r w:rsidRPr="006C4779">
        <w:rPr>
          <w:rFonts w:ascii="PT Serif" w:hAnsi="PT Serif"/>
          <w:color w:val="111111"/>
          <w:sz w:val="26"/>
          <w:szCs w:val="26"/>
        </w:rPr>
        <w:t>π</w:t>
      </w:r>
      <w:r w:rsidRPr="006C4779">
        <w:rPr>
          <w:rFonts w:ascii="Cambria" w:hAnsi="Cambria" w:cs="Cambria"/>
          <w:color w:val="111111"/>
          <w:sz w:val="26"/>
          <w:szCs w:val="26"/>
        </w:rPr>
        <w:t>αιδίον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το</w:t>
      </w:r>
      <w:r w:rsidRPr="006C4779">
        <w:rPr>
          <w:rFonts w:ascii="Times New Roman" w:hAnsi="Times New Roman" w:cs="Times New Roman"/>
          <w:color w:val="111111"/>
          <w:sz w:val="26"/>
          <w:szCs w:val="26"/>
        </w:rPr>
        <w:t>ῦ</w:t>
      </w:r>
      <w:r w:rsidRPr="006C4779">
        <w:rPr>
          <w:rFonts w:ascii="Cambria" w:hAnsi="Cambria" w:cs="Cambria"/>
          <w:color w:val="111111"/>
          <w:sz w:val="26"/>
          <w:szCs w:val="26"/>
        </w:rPr>
        <w:t>το</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ὗ</w:t>
      </w:r>
      <w:r w:rsidRPr="006C4779">
        <w:rPr>
          <w:rFonts w:ascii="Cambria" w:hAnsi="Cambria" w:cs="Cambria"/>
          <w:color w:val="111111"/>
          <w:sz w:val="26"/>
          <w:szCs w:val="26"/>
        </w:rPr>
        <w:t>τός</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στιν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ὁ</w:t>
      </w:r>
      <w:r w:rsidRPr="006C4779">
        <w:rPr>
          <w:rFonts w:ascii="PT Serif" w:hAnsi="PT Serif"/>
          <w:color w:val="111111"/>
          <w:sz w:val="26"/>
          <w:szCs w:val="26"/>
          <w:lang w:val="la-Latn"/>
        </w:rPr>
        <w:t xml:space="preserve"> </w:t>
      </w:r>
      <w:r w:rsidRPr="006C4779">
        <w:rPr>
          <w:rFonts w:ascii="PT Serif" w:hAnsi="PT Serif"/>
          <w:color w:val="111111"/>
          <w:sz w:val="26"/>
          <w:szCs w:val="26"/>
        </w:rPr>
        <w:t>μ</w:t>
      </w:r>
      <w:r w:rsidRPr="006C4779">
        <w:rPr>
          <w:rFonts w:ascii="Cambria" w:hAnsi="Cambria" w:cs="Cambria"/>
          <w:color w:val="111111"/>
          <w:sz w:val="26"/>
          <w:szCs w:val="26"/>
        </w:rPr>
        <w:t>είζων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ῇ</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βασιλεί</w:t>
      </w:r>
      <w:r w:rsidRPr="006C4779">
        <w:rPr>
          <w:rFonts w:ascii="Times New Roman" w:hAnsi="Times New Roman" w:cs="Times New Roman"/>
          <w:color w:val="111111"/>
          <w:sz w:val="26"/>
          <w:szCs w:val="26"/>
        </w:rPr>
        <w:t>ᾳ</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ῶ</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ραν</w:t>
      </w:r>
      <w:r w:rsidRPr="006C4779">
        <w:rPr>
          <w:rFonts w:ascii="Times New Roman" w:hAnsi="Times New Roman" w:cs="Times New Roman"/>
          <w:color w:val="111111"/>
          <w:sz w:val="26"/>
          <w:szCs w:val="26"/>
        </w:rPr>
        <w:t>ῶ</w:t>
      </w:r>
      <w:r w:rsidRPr="006C4779">
        <w:rPr>
          <w:rFonts w:ascii="Cambria" w:hAnsi="Cambria" w:cs="Cambria"/>
          <w:color w:val="111111"/>
          <w:sz w:val="26"/>
          <w:szCs w:val="26"/>
        </w:rPr>
        <w:t>ν·</w:t>
      </w:r>
      <w:r w:rsidRPr="006C4779">
        <w:rPr>
          <w:rFonts w:ascii="PT Serif" w:hAnsi="PT Serif"/>
          <w:color w:val="111111"/>
          <w:sz w:val="26"/>
          <w:szCs w:val="26"/>
          <w:lang w:val="la-Latn"/>
        </w:rPr>
        <w:t> </w:t>
      </w:r>
      <w:r w:rsidRPr="006C4779">
        <w:rPr>
          <w:rFonts w:ascii="Cambria" w:hAnsi="Cambria" w:cs="Cambria"/>
          <w:color w:val="111111"/>
          <w:sz w:val="26"/>
          <w:szCs w:val="26"/>
        </w:rPr>
        <w:t>κα</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ὃ</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Times New Roman" w:hAnsi="Times New Roman" w:cs="Times New Roman"/>
          <w:color w:val="111111"/>
          <w:sz w:val="26"/>
          <w:szCs w:val="26"/>
        </w:rPr>
        <w:t>ἐὰ</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δέξηται</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Times New Roman" w:hAnsi="Times New Roman" w:cs="Times New Roman"/>
          <w:color w:val="111111"/>
          <w:sz w:val="26"/>
          <w:szCs w:val="26"/>
        </w:rPr>
        <w:t>ἓ</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π</w:t>
      </w:r>
      <w:r w:rsidRPr="006C4779">
        <w:rPr>
          <w:rFonts w:ascii="Cambria" w:hAnsi="Cambria" w:cs="Cambria"/>
          <w:color w:val="111111"/>
          <w:sz w:val="26"/>
          <w:szCs w:val="26"/>
        </w:rPr>
        <w:t>αιδίον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τοιο</w:t>
      </w:r>
      <w:r w:rsidRPr="006C4779">
        <w:rPr>
          <w:rFonts w:ascii="Times New Roman" w:hAnsi="Times New Roman" w:cs="Times New Roman"/>
          <w:color w:val="111111"/>
          <w:sz w:val="26"/>
          <w:szCs w:val="26"/>
        </w:rPr>
        <w:t>ῦ</w:t>
      </w:r>
      <w:r w:rsidRPr="006C4779">
        <w:rPr>
          <w:rFonts w:ascii="Cambria" w:hAnsi="Cambria" w:cs="Cambria"/>
          <w:color w:val="111111"/>
          <w:sz w:val="26"/>
          <w:szCs w:val="26"/>
        </w:rPr>
        <w:t>το</w:t>
      </w:r>
      <w:r w:rsidRPr="006C4779">
        <w:rPr>
          <w:rFonts w:ascii="Segoe UI Symbol" w:hAnsi="Segoe UI Symbol" w:cs="Segoe UI Symbol"/>
          <w:color w:val="111111"/>
          <w:sz w:val="26"/>
          <w:szCs w:val="26"/>
          <w:lang w:val="la-Latn"/>
        </w:rPr>
        <w:t>⸃</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PT Serif" w:hAnsi="PT Serif"/>
          <w:color w:val="111111"/>
          <w:sz w:val="26"/>
          <w:szCs w:val="26"/>
        </w:rPr>
        <w:t>π</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ῷ</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ὀ</w:t>
      </w:r>
      <w:r w:rsidRPr="006C4779">
        <w:rPr>
          <w:rFonts w:ascii="Cambria" w:hAnsi="Cambria" w:cs="Cambria"/>
          <w:color w:val="111111"/>
          <w:sz w:val="26"/>
          <w:szCs w:val="26"/>
        </w:rPr>
        <w:t>νό</w:t>
      </w:r>
      <w:r w:rsidRPr="006C4779">
        <w:rPr>
          <w:rFonts w:ascii="PT Serif" w:hAnsi="PT Serif" w:cs="PT Serif"/>
          <w:color w:val="111111"/>
          <w:sz w:val="26"/>
          <w:szCs w:val="26"/>
        </w:rPr>
        <w:t>μ</w:t>
      </w:r>
      <w:r w:rsidRPr="006C4779">
        <w:rPr>
          <w:rFonts w:ascii="Cambria" w:hAnsi="Cambria" w:cs="Cambria"/>
          <w:color w:val="111111"/>
          <w:sz w:val="26"/>
          <w:szCs w:val="26"/>
        </w:rPr>
        <w:t>ατί</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μ</w:t>
      </w:r>
      <w:r w:rsidRPr="006C4779">
        <w:rPr>
          <w:rFonts w:ascii="Cambria" w:hAnsi="Cambria" w:cs="Cambria"/>
          <w:color w:val="111111"/>
          <w:sz w:val="26"/>
          <w:szCs w:val="26"/>
        </w:rPr>
        <w:t>ου</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PT Serif" w:hAnsi="PT Serif"/>
          <w:color w:val="111111"/>
          <w:sz w:val="26"/>
          <w:szCs w:val="26"/>
        </w:rPr>
        <w:t>μ</w:t>
      </w:r>
      <w:r w:rsidRPr="006C4779">
        <w:rPr>
          <w:rFonts w:ascii="Times New Roman" w:hAnsi="Times New Roman" w:cs="Times New Roman"/>
          <w:color w:val="111111"/>
          <w:sz w:val="26"/>
          <w:szCs w:val="26"/>
        </w:rPr>
        <w:t>ὲ</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δέχεται</w:t>
      </w:r>
      <w:r w:rsidRPr="006C4779">
        <w:rPr>
          <w:rFonts w:ascii="PT Serif" w:hAnsi="PT Serif"/>
          <w:color w:val="111111"/>
          <w:sz w:val="26"/>
          <w:szCs w:val="26"/>
          <w:lang w:val="la-Latn"/>
        </w:rPr>
        <w:t>. </w:t>
      </w:r>
    </w:p>
    <w:p w14:paraId="541D90CE" w14:textId="77777777" w:rsidR="006C4779" w:rsidRPr="006C4779" w:rsidRDefault="006C4779" w:rsidP="006C4779">
      <w:pPr>
        <w:jc w:val="both"/>
        <w:rPr>
          <w:rFonts w:ascii="PT Serif" w:hAnsi="PT Serif"/>
          <w:color w:val="111111"/>
          <w:sz w:val="26"/>
          <w:szCs w:val="26"/>
          <w:lang w:val="la-Latn"/>
        </w:rPr>
      </w:pPr>
      <w:r w:rsidRPr="006C4779">
        <w:rPr>
          <w:rFonts w:ascii="Times New Roman" w:hAnsi="Times New Roman" w:cs="Times New Roman"/>
          <w:color w:val="111111"/>
          <w:sz w:val="26"/>
          <w:szCs w:val="26"/>
        </w:rPr>
        <w:t>Ὃ</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δ</w:t>
      </w:r>
      <w:r w:rsidRPr="006C4779">
        <w:rPr>
          <w:rFonts w:ascii="PT Serif" w:hAnsi="PT Serif" w:cs="PT Serif"/>
          <w:color w:val="111111"/>
          <w:sz w:val="26"/>
          <w:szCs w:val="26"/>
          <w:lang w:val="la-Latn"/>
        </w:rPr>
        <w:t>’</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ἂ</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σκανδαλίσ</w:t>
      </w:r>
      <w:r w:rsidRPr="006C4779">
        <w:rPr>
          <w:rFonts w:ascii="Times New Roman" w:hAnsi="Times New Roman" w:cs="Times New Roman"/>
          <w:color w:val="111111"/>
          <w:sz w:val="26"/>
          <w:szCs w:val="26"/>
        </w:rPr>
        <w:t>ῃ</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ἕ</w:t>
      </w:r>
      <w:r w:rsidRPr="006C4779">
        <w:rPr>
          <w:rFonts w:ascii="Cambria" w:hAnsi="Cambria" w:cs="Cambria"/>
          <w:color w:val="111111"/>
          <w:sz w:val="26"/>
          <w:szCs w:val="26"/>
        </w:rPr>
        <w:t>να</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ῶ</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μ</w:t>
      </w:r>
      <w:r w:rsidRPr="006C4779">
        <w:rPr>
          <w:rFonts w:ascii="Cambria" w:hAnsi="Cambria" w:cs="Cambria"/>
          <w:color w:val="111111"/>
          <w:sz w:val="26"/>
          <w:szCs w:val="26"/>
        </w:rPr>
        <w:t>ικρ</w:t>
      </w:r>
      <w:r w:rsidRPr="006C4779">
        <w:rPr>
          <w:rFonts w:ascii="Times New Roman" w:hAnsi="Times New Roman" w:cs="Times New Roman"/>
          <w:color w:val="111111"/>
          <w:sz w:val="26"/>
          <w:szCs w:val="26"/>
        </w:rPr>
        <w:t>ῶ</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τούτων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ῶ</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π</w:t>
      </w:r>
      <w:r w:rsidRPr="006C4779">
        <w:rPr>
          <w:rFonts w:ascii="Cambria" w:hAnsi="Cambria" w:cs="Cambria"/>
          <w:color w:val="111111"/>
          <w:sz w:val="26"/>
          <w:szCs w:val="26"/>
        </w:rPr>
        <w:t>ιστευόντων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ε</w:t>
      </w:r>
      <w:r w:rsidRPr="006C4779">
        <w:rPr>
          <w:rFonts w:ascii="Times New Roman" w:hAnsi="Times New Roman" w:cs="Times New Roman"/>
          <w:color w:val="111111"/>
          <w:sz w:val="26"/>
          <w:szCs w:val="26"/>
        </w:rPr>
        <w:t>ἰ</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PT Serif" w:hAnsi="PT Serif"/>
          <w:color w:val="111111"/>
          <w:sz w:val="26"/>
          <w:szCs w:val="26"/>
        </w:rPr>
        <w:t>μ</w:t>
      </w:r>
      <w:r w:rsidRPr="006C4779">
        <w:rPr>
          <w:rFonts w:ascii="Cambria" w:hAnsi="Cambria" w:cs="Cambria"/>
          <w:color w:val="111111"/>
          <w:sz w:val="26"/>
          <w:szCs w:val="26"/>
        </w:rPr>
        <w:t>έ</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συ</w:t>
      </w:r>
      <w:r w:rsidRPr="006C4779">
        <w:rPr>
          <w:rFonts w:ascii="PT Serif" w:hAnsi="PT Serif" w:cs="PT Serif"/>
          <w:color w:val="111111"/>
          <w:sz w:val="26"/>
          <w:szCs w:val="26"/>
        </w:rPr>
        <w:t>μ</w:t>
      </w:r>
      <w:r w:rsidRPr="006C4779">
        <w:rPr>
          <w:rFonts w:ascii="Cambria" w:hAnsi="Cambria" w:cs="Cambria"/>
          <w:color w:val="111111"/>
          <w:sz w:val="26"/>
          <w:szCs w:val="26"/>
        </w:rPr>
        <w:t>φέρει</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ῷ</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ἵ</w:t>
      </w:r>
      <w:r w:rsidRPr="006C4779">
        <w:rPr>
          <w:rFonts w:ascii="Cambria" w:hAnsi="Cambria" w:cs="Cambria"/>
          <w:color w:val="111111"/>
          <w:sz w:val="26"/>
          <w:szCs w:val="26"/>
        </w:rPr>
        <w:t>να</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κρε</w:t>
      </w:r>
      <w:r w:rsidRPr="006C4779">
        <w:rPr>
          <w:rFonts w:ascii="PT Serif" w:hAnsi="PT Serif" w:cs="PT Serif"/>
          <w:color w:val="111111"/>
          <w:sz w:val="26"/>
          <w:szCs w:val="26"/>
        </w:rPr>
        <w:t>μ</w:t>
      </w:r>
      <w:r w:rsidRPr="006C4779">
        <w:rPr>
          <w:rFonts w:ascii="Cambria" w:hAnsi="Cambria" w:cs="Cambria"/>
          <w:color w:val="111111"/>
          <w:sz w:val="26"/>
          <w:szCs w:val="26"/>
        </w:rPr>
        <w:t>ασθ</w:t>
      </w:r>
      <w:r w:rsidRPr="006C4779">
        <w:rPr>
          <w:rFonts w:ascii="Times New Roman" w:hAnsi="Times New Roman" w:cs="Times New Roman"/>
          <w:color w:val="111111"/>
          <w:sz w:val="26"/>
          <w:szCs w:val="26"/>
        </w:rPr>
        <w:t>ῇ</w:t>
      </w:r>
      <w:r w:rsidRPr="006C4779">
        <w:rPr>
          <w:rFonts w:ascii="PT Serif" w:hAnsi="PT Serif"/>
          <w:color w:val="111111"/>
          <w:sz w:val="26"/>
          <w:szCs w:val="26"/>
          <w:lang w:val="la-Latn"/>
        </w:rPr>
        <w:t xml:space="preserve"> </w:t>
      </w:r>
      <w:r w:rsidRPr="006C4779">
        <w:rPr>
          <w:rFonts w:ascii="PT Serif" w:hAnsi="PT Serif"/>
          <w:color w:val="111111"/>
          <w:sz w:val="26"/>
          <w:szCs w:val="26"/>
        </w:rPr>
        <w:t>μ</w:t>
      </w:r>
      <w:r w:rsidRPr="006C4779">
        <w:rPr>
          <w:rFonts w:ascii="Cambria" w:hAnsi="Cambria" w:cs="Cambria"/>
          <w:color w:val="111111"/>
          <w:sz w:val="26"/>
          <w:szCs w:val="26"/>
        </w:rPr>
        <w:t>ύλος</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ὀ</w:t>
      </w:r>
      <w:r w:rsidRPr="006C4779">
        <w:rPr>
          <w:rFonts w:ascii="Cambria" w:hAnsi="Cambria" w:cs="Cambria"/>
          <w:color w:val="111111"/>
          <w:sz w:val="26"/>
          <w:szCs w:val="26"/>
        </w:rPr>
        <w:t>νικ</w:t>
      </w:r>
      <w:r w:rsidRPr="006C4779">
        <w:rPr>
          <w:rFonts w:ascii="Times New Roman" w:hAnsi="Times New Roman" w:cs="Times New Roman"/>
          <w:color w:val="111111"/>
          <w:sz w:val="26"/>
          <w:szCs w:val="26"/>
        </w:rPr>
        <w:t>ὸ</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Cambria" w:hAnsi="Cambria" w:cs="Cambria"/>
          <w:color w:val="111111"/>
          <w:sz w:val="26"/>
          <w:szCs w:val="26"/>
        </w:rPr>
        <w:t>ε</w:t>
      </w:r>
      <w:r w:rsidRPr="006C4779">
        <w:rPr>
          <w:rFonts w:ascii="Times New Roman" w:hAnsi="Times New Roman" w:cs="Times New Roman"/>
          <w:color w:val="111111"/>
          <w:sz w:val="26"/>
          <w:szCs w:val="26"/>
        </w:rPr>
        <w:t>ἰ</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ὸ</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τράχηλον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το</w:t>
      </w:r>
      <w:r w:rsidRPr="006C4779">
        <w:rPr>
          <w:rFonts w:ascii="Times New Roman" w:hAnsi="Times New Roman" w:cs="Times New Roman"/>
          <w:color w:val="111111"/>
          <w:sz w:val="26"/>
          <w:szCs w:val="26"/>
        </w:rPr>
        <w:t>ῦ</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κα</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κατα</w:t>
      </w:r>
      <w:r w:rsidRPr="006C4779">
        <w:rPr>
          <w:rFonts w:ascii="PT Serif" w:hAnsi="PT Serif" w:cs="PT Serif"/>
          <w:color w:val="111111"/>
          <w:sz w:val="26"/>
          <w:szCs w:val="26"/>
        </w:rPr>
        <w:t>π</w:t>
      </w:r>
      <w:r w:rsidRPr="006C4779">
        <w:rPr>
          <w:rFonts w:ascii="Cambria" w:hAnsi="Cambria" w:cs="Cambria"/>
          <w:color w:val="111111"/>
          <w:sz w:val="26"/>
          <w:szCs w:val="26"/>
        </w:rPr>
        <w:t>οντισθ</w:t>
      </w:r>
      <w:r w:rsidRPr="006C4779">
        <w:rPr>
          <w:rFonts w:ascii="Times New Roman" w:hAnsi="Times New Roman" w:cs="Times New Roman"/>
          <w:color w:val="111111"/>
          <w:sz w:val="26"/>
          <w:szCs w:val="26"/>
        </w:rPr>
        <w:t>ῇ</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ῷ</w:t>
      </w:r>
      <w:r w:rsidRPr="006C4779">
        <w:rPr>
          <w:rFonts w:ascii="PT Serif" w:hAnsi="PT Serif"/>
          <w:color w:val="111111"/>
          <w:sz w:val="26"/>
          <w:szCs w:val="26"/>
          <w:lang w:val="la-Latn"/>
        </w:rPr>
        <w:t xml:space="preserve"> </w:t>
      </w:r>
      <w:r w:rsidRPr="006C4779">
        <w:rPr>
          <w:rFonts w:ascii="PT Serif" w:hAnsi="PT Serif"/>
          <w:color w:val="111111"/>
          <w:sz w:val="26"/>
          <w:szCs w:val="26"/>
        </w:rPr>
        <w:t>π</w:t>
      </w:r>
      <w:r w:rsidRPr="006C4779">
        <w:rPr>
          <w:rFonts w:ascii="Cambria" w:hAnsi="Cambria" w:cs="Cambria"/>
          <w:color w:val="111111"/>
          <w:sz w:val="26"/>
          <w:szCs w:val="26"/>
        </w:rPr>
        <w:t>ελάγει</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ῆ</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θαλάσσης</w:t>
      </w:r>
      <w:r w:rsidRPr="006C4779">
        <w:rPr>
          <w:rFonts w:ascii="PT Serif" w:hAnsi="PT Serif"/>
          <w:color w:val="111111"/>
          <w:sz w:val="26"/>
          <w:szCs w:val="26"/>
          <w:lang w:val="la-Latn"/>
        </w:rPr>
        <w:t>. </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ῷ</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κόσ</w:t>
      </w:r>
      <w:r w:rsidRPr="006C4779">
        <w:rPr>
          <w:rFonts w:ascii="PT Serif" w:hAnsi="PT Serif" w:cs="PT Serif"/>
          <w:color w:val="111111"/>
          <w:sz w:val="26"/>
          <w:szCs w:val="26"/>
        </w:rPr>
        <w:t>μ</w:t>
      </w:r>
      <w:r w:rsidRPr="006C4779">
        <w:rPr>
          <w:rFonts w:ascii="Times New Roman" w:hAnsi="Times New Roman" w:cs="Times New Roman"/>
          <w:color w:val="111111"/>
          <w:sz w:val="26"/>
          <w:szCs w:val="26"/>
        </w:rPr>
        <w:t>ῳ</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ἀ</w:t>
      </w:r>
      <w:r w:rsidRPr="006C4779">
        <w:rPr>
          <w:rFonts w:ascii="PT Serif" w:hAnsi="PT Serif"/>
          <w:color w:val="111111"/>
          <w:sz w:val="26"/>
          <w:szCs w:val="26"/>
        </w:rPr>
        <w:t>π</w:t>
      </w:r>
      <w:r w:rsidRPr="006C4779">
        <w:rPr>
          <w:rFonts w:ascii="Times New Roman" w:hAnsi="Times New Roman" w:cs="Times New Roman"/>
          <w:color w:val="111111"/>
          <w:sz w:val="26"/>
          <w:szCs w:val="26"/>
        </w:rPr>
        <w:t>ὸ</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ῶ</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σκανδάλων·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ἀ</w:t>
      </w:r>
      <w:r w:rsidRPr="006C4779">
        <w:rPr>
          <w:rFonts w:ascii="Cambria" w:hAnsi="Cambria" w:cs="Cambria"/>
          <w:color w:val="111111"/>
          <w:sz w:val="26"/>
          <w:szCs w:val="26"/>
        </w:rPr>
        <w:t>νάγκη</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Cambria" w:hAnsi="Cambria" w:cs="Cambria"/>
          <w:color w:val="111111"/>
          <w:sz w:val="26"/>
          <w:szCs w:val="26"/>
        </w:rPr>
        <w:t>γ</w:t>
      </w:r>
      <w:r w:rsidRPr="006C4779">
        <w:rPr>
          <w:rFonts w:ascii="Times New Roman" w:hAnsi="Times New Roman" w:cs="Times New Roman"/>
          <w:color w:val="111111"/>
          <w:sz w:val="26"/>
          <w:szCs w:val="26"/>
        </w:rPr>
        <w:t>ὰ</w:t>
      </w:r>
      <w:r w:rsidRPr="006C4779">
        <w:rPr>
          <w:rFonts w:ascii="Cambria" w:hAnsi="Cambria" w:cs="Cambria"/>
          <w:color w:val="111111"/>
          <w:sz w:val="26"/>
          <w:szCs w:val="26"/>
        </w:rPr>
        <w:t>ρ</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λθε</w:t>
      </w:r>
      <w:r w:rsidRPr="006C4779">
        <w:rPr>
          <w:rFonts w:ascii="Times New Roman" w:hAnsi="Times New Roman" w:cs="Times New Roman"/>
          <w:color w:val="111111"/>
          <w:sz w:val="26"/>
          <w:szCs w:val="26"/>
        </w:rPr>
        <w:t>ῖ</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ὰ</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σκάνδαλα</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π</w:t>
      </w:r>
      <w:r w:rsidRPr="006C4779">
        <w:rPr>
          <w:rFonts w:ascii="Cambria" w:hAnsi="Cambria" w:cs="Cambria"/>
          <w:color w:val="111111"/>
          <w:sz w:val="26"/>
          <w:szCs w:val="26"/>
        </w:rPr>
        <w:t>λ</w:t>
      </w:r>
      <w:r w:rsidRPr="006C4779">
        <w:rPr>
          <w:rFonts w:ascii="Times New Roman" w:hAnsi="Times New Roman" w:cs="Times New Roman"/>
          <w:color w:val="111111"/>
          <w:sz w:val="26"/>
          <w:szCs w:val="26"/>
        </w:rPr>
        <w:t>ὴ</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ῷ</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Times New Roman" w:hAnsi="Times New Roman" w:cs="Times New Roman"/>
          <w:color w:val="111111"/>
          <w:sz w:val="26"/>
          <w:szCs w:val="26"/>
        </w:rPr>
        <w:t>ἀ</w:t>
      </w:r>
      <w:r w:rsidRPr="006C4779">
        <w:rPr>
          <w:rFonts w:ascii="Cambria" w:hAnsi="Cambria" w:cs="Cambria"/>
          <w:color w:val="111111"/>
          <w:sz w:val="26"/>
          <w:szCs w:val="26"/>
        </w:rPr>
        <w:t>νθρώ</w:t>
      </w:r>
      <w:r w:rsidRPr="006C4779">
        <w:rPr>
          <w:rFonts w:ascii="PT Serif" w:hAnsi="PT Serif" w:cs="PT Serif"/>
          <w:color w:val="111111"/>
          <w:sz w:val="26"/>
          <w:szCs w:val="26"/>
        </w:rPr>
        <w:t>π</w:t>
      </w:r>
      <w:r w:rsidRPr="006C4779">
        <w:rPr>
          <w:rFonts w:ascii="Times New Roman" w:hAnsi="Times New Roman" w:cs="Times New Roman"/>
          <w:color w:val="111111"/>
          <w:sz w:val="26"/>
          <w:szCs w:val="26"/>
        </w:rPr>
        <w:t>ῳ</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δι</w:t>
      </w:r>
      <w:r w:rsidRPr="006C4779">
        <w:rPr>
          <w:rFonts w:ascii="PT Serif" w:hAnsi="PT Serif" w:cs="PT Serif"/>
          <w:color w:val="111111"/>
          <w:sz w:val="26"/>
          <w:szCs w:val="26"/>
          <w:lang w:val="la-Latn"/>
        </w:rPr>
        <w:t>’</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ὗ</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ὸ</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σκάνδαλον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ἔ</w:t>
      </w:r>
      <w:r w:rsidRPr="006C4779">
        <w:rPr>
          <w:rFonts w:ascii="Cambria" w:hAnsi="Cambria" w:cs="Cambria"/>
          <w:color w:val="111111"/>
          <w:sz w:val="26"/>
          <w:szCs w:val="26"/>
        </w:rPr>
        <w:t>ρχεται</w:t>
      </w:r>
      <w:r w:rsidRPr="006C4779">
        <w:rPr>
          <w:rFonts w:ascii="PT Serif" w:hAnsi="PT Serif"/>
          <w:color w:val="111111"/>
          <w:sz w:val="26"/>
          <w:szCs w:val="26"/>
          <w:lang w:val="la-Latn"/>
        </w:rPr>
        <w:t>. </w:t>
      </w:r>
    </w:p>
    <w:p w14:paraId="0D490395" w14:textId="77777777" w:rsidR="006C4779" w:rsidRPr="006C4779" w:rsidRDefault="006C4779" w:rsidP="006C4779">
      <w:pPr>
        <w:jc w:val="both"/>
        <w:rPr>
          <w:rFonts w:ascii="PT Serif" w:hAnsi="PT Serif"/>
          <w:color w:val="111111"/>
          <w:sz w:val="26"/>
          <w:szCs w:val="26"/>
          <w:lang w:val="la-Latn"/>
        </w:rPr>
      </w:pPr>
      <w:r w:rsidRPr="006C4779">
        <w:rPr>
          <w:rFonts w:ascii="Cambria" w:hAnsi="Cambria" w:cs="Cambria"/>
          <w:color w:val="111111"/>
          <w:sz w:val="26"/>
          <w:szCs w:val="26"/>
        </w:rPr>
        <w:t>Ε</w:t>
      </w:r>
      <w:r w:rsidRPr="006C4779">
        <w:rPr>
          <w:rFonts w:ascii="Times New Roman" w:hAnsi="Times New Roman" w:cs="Times New Roman"/>
          <w:color w:val="111111"/>
          <w:sz w:val="26"/>
          <w:szCs w:val="26"/>
        </w:rPr>
        <w:t>ἰ</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δ</w:t>
      </w:r>
      <w:r w:rsidRPr="006C4779">
        <w:rPr>
          <w:rFonts w:ascii="Times New Roman" w:hAnsi="Times New Roman" w:cs="Times New Roman"/>
          <w:color w:val="111111"/>
          <w:sz w:val="26"/>
          <w:szCs w:val="26"/>
        </w:rPr>
        <w:t>ὲ</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ἡ</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χείρ</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σου</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ἢ</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ὁ</w:t>
      </w:r>
      <w:r w:rsidRPr="006C4779">
        <w:rPr>
          <w:rFonts w:ascii="PT Serif" w:hAnsi="PT Serif"/>
          <w:color w:val="111111"/>
          <w:sz w:val="26"/>
          <w:szCs w:val="26"/>
          <w:lang w:val="la-Latn"/>
        </w:rPr>
        <w:t xml:space="preserve"> </w:t>
      </w:r>
      <w:r w:rsidRPr="006C4779">
        <w:rPr>
          <w:rFonts w:ascii="PT Serif" w:hAnsi="PT Serif"/>
          <w:color w:val="111111"/>
          <w:sz w:val="26"/>
          <w:szCs w:val="26"/>
        </w:rPr>
        <w:t>π</w:t>
      </w:r>
      <w:r w:rsidRPr="006C4779">
        <w:rPr>
          <w:rFonts w:ascii="Cambria" w:hAnsi="Cambria" w:cs="Cambria"/>
          <w:color w:val="111111"/>
          <w:sz w:val="26"/>
          <w:szCs w:val="26"/>
        </w:rPr>
        <w:t>ούς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σου</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σκανδαλίζει</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σε</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ἔ</w:t>
      </w:r>
      <w:r w:rsidRPr="006C4779">
        <w:rPr>
          <w:rFonts w:ascii="Cambria" w:hAnsi="Cambria" w:cs="Cambria"/>
          <w:color w:val="111111"/>
          <w:sz w:val="26"/>
          <w:szCs w:val="26"/>
        </w:rPr>
        <w:t>κκοψον</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ὸ</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κα</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βάλε</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ἀ</w:t>
      </w:r>
      <w:r w:rsidRPr="006C4779">
        <w:rPr>
          <w:rFonts w:ascii="PT Serif" w:hAnsi="PT Serif"/>
          <w:color w:val="111111"/>
          <w:sz w:val="26"/>
          <w:szCs w:val="26"/>
        </w:rPr>
        <w:t>π</w:t>
      </w:r>
      <w:r w:rsidRPr="006C4779">
        <w:rPr>
          <w:rFonts w:ascii="Times New Roman" w:hAnsi="Times New Roman" w:cs="Times New Roman"/>
          <w:color w:val="111111"/>
          <w:sz w:val="26"/>
          <w:szCs w:val="26"/>
        </w:rPr>
        <w:t>ὸ</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σο</w:t>
      </w:r>
      <w:r w:rsidRPr="006C4779">
        <w:rPr>
          <w:rFonts w:ascii="Times New Roman" w:hAnsi="Times New Roman" w:cs="Times New Roman"/>
          <w:color w:val="111111"/>
          <w:sz w:val="26"/>
          <w:szCs w:val="26"/>
        </w:rPr>
        <w:t>ῦ</w:t>
      </w:r>
      <w:r w:rsidRPr="006C4779">
        <w:rPr>
          <w:rFonts w:ascii="Cambria" w:hAnsi="Cambria" w:cs="Cambria"/>
          <w:color w:val="111111"/>
          <w:sz w:val="26"/>
          <w:szCs w:val="26"/>
        </w:rPr>
        <w:t>·</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καλόν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σοί</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στιν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ε</w:t>
      </w:r>
      <w:r w:rsidRPr="006C4779">
        <w:rPr>
          <w:rFonts w:ascii="Times New Roman" w:hAnsi="Times New Roman" w:cs="Times New Roman"/>
          <w:color w:val="111111"/>
          <w:sz w:val="26"/>
          <w:szCs w:val="26"/>
        </w:rPr>
        <w:t>ἰ</w:t>
      </w:r>
      <w:r w:rsidRPr="006C4779">
        <w:rPr>
          <w:rFonts w:ascii="Cambria" w:hAnsi="Cambria" w:cs="Cambria"/>
          <w:color w:val="111111"/>
          <w:sz w:val="26"/>
          <w:szCs w:val="26"/>
        </w:rPr>
        <w:t>σελθε</w:t>
      </w:r>
      <w:r w:rsidRPr="006C4779">
        <w:rPr>
          <w:rFonts w:ascii="Times New Roman" w:hAnsi="Times New Roman" w:cs="Times New Roman"/>
          <w:color w:val="111111"/>
          <w:sz w:val="26"/>
          <w:szCs w:val="26"/>
        </w:rPr>
        <w:t>ῖ</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ε</w:t>
      </w:r>
      <w:r w:rsidRPr="006C4779">
        <w:rPr>
          <w:rFonts w:ascii="Times New Roman" w:hAnsi="Times New Roman" w:cs="Times New Roman"/>
          <w:color w:val="111111"/>
          <w:sz w:val="26"/>
          <w:szCs w:val="26"/>
        </w:rPr>
        <w:t>ἰ</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ὴ</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ζω</w:t>
      </w:r>
      <w:r w:rsidRPr="006C4779">
        <w:rPr>
          <w:rFonts w:ascii="Times New Roman" w:hAnsi="Times New Roman" w:cs="Times New Roman"/>
          <w:color w:val="111111"/>
          <w:sz w:val="26"/>
          <w:szCs w:val="26"/>
        </w:rPr>
        <w:t>ὴ</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Cambria" w:hAnsi="Cambria" w:cs="Cambria"/>
          <w:color w:val="111111"/>
          <w:sz w:val="26"/>
          <w:szCs w:val="26"/>
        </w:rPr>
        <w:t>κυλλ</w:t>
      </w:r>
      <w:r w:rsidRPr="006C4779">
        <w:rPr>
          <w:rFonts w:ascii="Times New Roman" w:hAnsi="Times New Roman" w:cs="Times New Roman"/>
          <w:color w:val="111111"/>
          <w:sz w:val="26"/>
          <w:szCs w:val="26"/>
        </w:rPr>
        <w:t>ὸ</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ἢ</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χωλόν</w:t>
      </w:r>
      <w:r w:rsidRPr="006C4779">
        <w:rPr>
          <w:rFonts w:ascii="Segoe UI Symbol" w:hAnsi="Segoe UI Symbol" w:cs="Segoe UI Symbol"/>
          <w:color w:val="111111"/>
          <w:sz w:val="26"/>
          <w:szCs w:val="26"/>
          <w:lang w:val="la-Latn"/>
        </w:rPr>
        <w:t>⸃</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ἢ</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δύο</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χε</w:t>
      </w:r>
      <w:r w:rsidRPr="006C4779">
        <w:rPr>
          <w:rFonts w:ascii="Times New Roman" w:hAnsi="Times New Roman" w:cs="Times New Roman"/>
          <w:color w:val="111111"/>
          <w:sz w:val="26"/>
          <w:szCs w:val="26"/>
        </w:rPr>
        <w:t>ῖ</w:t>
      </w:r>
      <w:r w:rsidRPr="006C4779">
        <w:rPr>
          <w:rFonts w:ascii="Cambria" w:hAnsi="Cambria" w:cs="Cambria"/>
          <w:color w:val="111111"/>
          <w:sz w:val="26"/>
          <w:szCs w:val="26"/>
        </w:rPr>
        <w:t>ρας</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ἢ</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δύο</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π</w:t>
      </w:r>
      <w:r w:rsidRPr="006C4779">
        <w:rPr>
          <w:rFonts w:ascii="Cambria" w:hAnsi="Cambria" w:cs="Cambria"/>
          <w:color w:val="111111"/>
          <w:sz w:val="26"/>
          <w:szCs w:val="26"/>
        </w:rPr>
        <w:t>όδας</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ἔ</w:t>
      </w:r>
      <w:r w:rsidRPr="006C4779">
        <w:rPr>
          <w:rFonts w:ascii="Cambria" w:hAnsi="Cambria" w:cs="Cambria"/>
          <w:color w:val="111111"/>
          <w:sz w:val="26"/>
          <w:szCs w:val="26"/>
        </w:rPr>
        <w:t>χοντα</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βληθ</w:t>
      </w:r>
      <w:r w:rsidRPr="006C4779">
        <w:rPr>
          <w:rFonts w:ascii="Times New Roman" w:hAnsi="Times New Roman" w:cs="Times New Roman"/>
          <w:color w:val="111111"/>
          <w:sz w:val="26"/>
          <w:szCs w:val="26"/>
        </w:rPr>
        <w:t>ῆ</w:t>
      </w:r>
      <w:r w:rsidRPr="006C4779">
        <w:rPr>
          <w:rFonts w:ascii="Cambria" w:hAnsi="Cambria" w:cs="Cambria"/>
          <w:color w:val="111111"/>
          <w:sz w:val="26"/>
          <w:szCs w:val="26"/>
        </w:rPr>
        <w:t>ναι</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ε</w:t>
      </w:r>
      <w:r w:rsidRPr="006C4779">
        <w:rPr>
          <w:rFonts w:ascii="Times New Roman" w:hAnsi="Times New Roman" w:cs="Times New Roman"/>
          <w:color w:val="111111"/>
          <w:sz w:val="26"/>
          <w:szCs w:val="26"/>
        </w:rPr>
        <w:t>ἰ</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ὸ</w:t>
      </w:r>
      <w:r w:rsidRPr="006C4779">
        <w:rPr>
          <w:rFonts w:ascii="PT Serif" w:hAnsi="PT Serif"/>
          <w:color w:val="111111"/>
          <w:sz w:val="26"/>
          <w:szCs w:val="26"/>
          <w:lang w:val="la-Latn"/>
        </w:rPr>
        <w:t xml:space="preserve"> </w:t>
      </w:r>
      <w:r w:rsidRPr="006C4779">
        <w:rPr>
          <w:rFonts w:ascii="PT Serif" w:hAnsi="PT Serif"/>
          <w:color w:val="111111"/>
          <w:sz w:val="26"/>
          <w:szCs w:val="26"/>
        </w:rPr>
        <w:t>π</w:t>
      </w:r>
      <w:r w:rsidRPr="006C4779">
        <w:rPr>
          <w:rFonts w:ascii="Times New Roman" w:hAnsi="Times New Roman" w:cs="Times New Roman"/>
          <w:color w:val="111111"/>
          <w:sz w:val="26"/>
          <w:szCs w:val="26"/>
        </w:rPr>
        <w:t>ῦ</w:t>
      </w:r>
      <w:r w:rsidRPr="006C4779">
        <w:rPr>
          <w:rFonts w:ascii="Cambria" w:hAnsi="Cambria" w:cs="Cambria"/>
          <w:color w:val="111111"/>
          <w:sz w:val="26"/>
          <w:szCs w:val="26"/>
        </w:rPr>
        <w:t>ρ</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ὸ</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ἰ</w:t>
      </w:r>
      <w:r w:rsidRPr="006C4779">
        <w:rPr>
          <w:rFonts w:ascii="Cambria" w:hAnsi="Cambria" w:cs="Cambria"/>
          <w:color w:val="111111"/>
          <w:sz w:val="26"/>
          <w:szCs w:val="26"/>
        </w:rPr>
        <w:t>ώνιον</w:t>
      </w:r>
      <w:r w:rsidRPr="006C4779">
        <w:rPr>
          <w:rFonts w:ascii="PT Serif" w:hAnsi="PT Serif"/>
          <w:color w:val="111111"/>
          <w:sz w:val="26"/>
          <w:szCs w:val="26"/>
          <w:lang w:val="la-Latn"/>
        </w:rPr>
        <w:t>. </w:t>
      </w:r>
      <w:r w:rsidRPr="006C4779">
        <w:rPr>
          <w:rFonts w:ascii="Cambria" w:hAnsi="Cambria" w:cs="Cambria"/>
          <w:color w:val="111111"/>
          <w:sz w:val="26"/>
          <w:szCs w:val="26"/>
        </w:rPr>
        <w:t>κα</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ε</w:t>
      </w:r>
      <w:r w:rsidRPr="006C4779">
        <w:rPr>
          <w:rFonts w:ascii="Times New Roman" w:hAnsi="Times New Roman" w:cs="Times New Roman"/>
          <w:color w:val="111111"/>
          <w:sz w:val="26"/>
          <w:szCs w:val="26"/>
        </w:rPr>
        <w:t>ἰ</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ὁ</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ὀ</w:t>
      </w:r>
      <w:r w:rsidRPr="006C4779">
        <w:rPr>
          <w:rFonts w:ascii="Cambria" w:hAnsi="Cambria" w:cs="Cambria"/>
          <w:color w:val="111111"/>
          <w:sz w:val="26"/>
          <w:szCs w:val="26"/>
        </w:rPr>
        <w:t>φθαλ</w:t>
      </w:r>
      <w:r w:rsidRPr="006C4779">
        <w:rPr>
          <w:rFonts w:ascii="PT Serif" w:hAnsi="PT Serif" w:cs="PT Serif"/>
          <w:color w:val="111111"/>
          <w:sz w:val="26"/>
          <w:szCs w:val="26"/>
        </w:rPr>
        <w:t>μ</w:t>
      </w:r>
      <w:r w:rsidRPr="006C4779">
        <w:rPr>
          <w:rFonts w:ascii="Cambria" w:hAnsi="Cambria" w:cs="Cambria"/>
          <w:color w:val="111111"/>
          <w:sz w:val="26"/>
          <w:szCs w:val="26"/>
        </w:rPr>
        <w:t>ός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σου</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σκανδαλίζει</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σε</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ἔ</w:t>
      </w:r>
      <w:r w:rsidRPr="006C4779">
        <w:rPr>
          <w:rFonts w:ascii="Cambria" w:hAnsi="Cambria" w:cs="Cambria"/>
          <w:color w:val="111111"/>
          <w:sz w:val="26"/>
          <w:szCs w:val="26"/>
        </w:rPr>
        <w:t>ξελε</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ὸ</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κα</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βάλε</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ἀ</w:t>
      </w:r>
      <w:r w:rsidRPr="006C4779">
        <w:rPr>
          <w:rFonts w:ascii="PT Serif" w:hAnsi="PT Serif"/>
          <w:color w:val="111111"/>
          <w:sz w:val="26"/>
          <w:szCs w:val="26"/>
        </w:rPr>
        <w:t>π</w:t>
      </w:r>
      <w:r w:rsidRPr="006C4779">
        <w:rPr>
          <w:rFonts w:ascii="Times New Roman" w:hAnsi="Times New Roman" w:cs="Times New Roman"/>
          <w:color w:val="111111"/>
          <w:sz w:val="26"/>
          <w:szCs w:val="26"/>
        </w:rPr>
        <w:t>ὸ</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σο</w:t>
      </w:r>
      <w:r w:rsidRPr="006C4779">
        <w:rPr>
          <w:rFonts w:ascii="Times New Roman" w:hAnsi="Times New Roman" w:cs="Times New Roman"/>
          <w:color w:val="111111"/>
          <w:sz w:val="26"/>
          <w:szCs w:val="26"/>
        </w:rPr>
        <w:t>ῦ</w:t>
      </w:r>
      <w:r w:rsidRPr="006C4779">
        <w:rPr>
          <w:rFonts w:ascii="Cambria" w:hAnsi="Cambria" w:cs="Cambria"/>
          <w:color w:val="111111"/>
          <w:sz w:val="26"/>
          <w:szCs w:val="26"/>
        </w:rPr>
        <w:t>·</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καλόν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σοί</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στιν</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μ</w:t>
      </w:r>
      <w:r w:rsidRPr="006C4779">
        <w:rPr>
          <w:rFonts w:ascii="Cambria" w:hAnsi="Cambria" w:cs="Cambria"/>
          <w:color w:val="111111"/>
          <w:sz w:val="26"/>
          <w:szCs w:val="26"/>
        </w:rPr>
        <w:t>ονόφθαλ</w:t>
      </w:r>
      <w:r w:rsidRPr="006C4779">
        <w:rPr>
          <w:rFonts w:ascii="PT Serif" w:hAnsi="PT Serif" w:cs="PT Serif"/>
          <w:color w:val="111111"/>
          <w:sz w:val="26"/>
          <w:szCs w:val="26"/>
        </w:rPr>
        <w:t>μ</w:t>
      </w:r>
      <w:r w:rsidRPr="006C4779">
        <w:rPr>
          <w:rFonts w:ascii="Cambria" w:hAnsi="Cambria" w:cs="Cambria"/>
          <w:color w:val="111111"/>
          <w:sz w:val="26"/>
          <w:szCs w:val="26"/>
        </w:rPr>
        <w:t>ον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ε</w:t>
      </w:r>
      <w:r w:rsidRPr="006C4779">
        <w:rPr>
          <w:rFonts w:ascii="Times New Roman" w:hAnsi="Times New Roman" w:cs="Times New Roman"/>
          <w:color w:val="111111"/>
          <w:sz w:val="26"/>
          <w:szCs w:val="26"/>
        </w:rPr>
        <w:t>ἰ</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ὴ</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ζω</w:t>
      </w:r>
      <w:r w:rsidRPr="006C4779">
        <w:rPr>
          <w:rFonts w:ascii="Times New Roman" w:hAnsi="Times New Roman" w:cs="Times New Roman"/>
          <w:color w:val="111111"/>
          <w:sz w:val="26"/>
          <w:szCs w:val="26"/>
        </w:rPr>
        <w:t>ὴ</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ε</w:t>
      </w:r>
      <w:r w:rsidRPr="006C4779">
        <w:rPr>
          <w:rFonts w:ascii="Times New Roman" w:hAnsi="Times New Roman" w:cs="Times New Roman"/>
          <w:color w:val="111111"/>
          <w:sz w:val="26"/>
          <w:szCs w:val="26"/>
        </w:rPr>
        <w:t>ἰ</w:t>
      </w:r>
      <w:r w:rsidRPr="006C4779">
        <w:rPr>
          <w:rFonts w:ascii="Cambria" w:hAnsi="Cambria" w:cs="Cambria"/>
          <w:color w:val="111111"/>
          <w:sz w:val="26"/>
          <w:szCs w:val="26"/>
        </w:rPr>
        <w:t>σελθε</w:t>
      </w:r>
      <w:r w:rsidRPr="006C4779">
        <w:rPr>
          <w:rFonts w:ascii="Times New Roman" w:hAnsi="Times New Roman" w:cs="Times New Roman"/>
          <w:color w:val="111111"/>
          <w:sz w:val="26"/>
          <w:szCs w:val="26"/>
        </w:rPr>
        <w:t>ῖ</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ἢ</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δύο</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ὀ</w:t>
      </w:r>
      <w:r w:rsidRPr="006C4779">
        <w:rPr>
          <w:rFonts w:ascii="Cambria" w:hAnsi="Cambria" w:cs="Cambria"/>
          <w:color w:val="111111"/>
          <w:sz w:val="26"/>
          <w:szCs w:val="26"/>
        </w:rPr>
        <w:t>φθαλ</w:t>
      </w:r>
      <w:r w:rsidRPr="006C4779">
        <w:rPr>
          <w:rFonts w:ascii="PT Serif" w:hAnsi="PT Serif" w:cs="PT Serif"/>
          <w:color w:val="111111"/>
          <w:sz w:val="26"/>
          <w:szCs w:val="26"/>
        </w:rPr>
        <w:t>μ</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ὺ</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ἔ</w:t>
      </w:r>
      <w:r w:rsidRPr="006C4779">
        <w:rPr>
          <w:rFonts w:ascii="Cambria" w:hAnsi="Cambria" w:cs="Cambria"/>
          <w:color w:val="111111"/>
          <w:sz w:val="26"/>
          <w:szCs w:val="26"/>
        </w:rPr>
        <w:t>χοντα</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βληθ</w:t>
      </w:r>
      <w:r w:rsidRPr="006C4779">
        <w:rPr>
          <w:rFonts w:ascii="Times New Roman" w:hAnsi="Times New Roman" w:cs="Times New Roman"/>
          <w:color w:val="111111"/>
          <w:sz w:val="26"/>
          <w:szCs w:val="26"/>
        </w:rPr>
        <w:t>ῆ</w:t>
      </w:r>
      <w:r w:rsidRPr="006C4779">
        <w:rPr>
          <w:rFonts w:ascii="Cambria" w:hAnsi="Cambria" w:cs="Cambria"/>
          <w:color w:val="111111"/>
          <w:sz w:val="26"/>
          <w:szCs w:val="26"/>
        </w:rPr>
        <w:t>ναι</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ε</w:t>
      </w:r>
      <w:r w:rsidRPr="006C4779">
        <w:rPr>
          <w:rFonts w:ascii="Times New Roman" w:hAnsi="Times New Roman" w:cs="Times New Roman"/>
          <w:color w:val="111111"/>
          <w:sz w:val="26"/>
          <w:szCs w:val="26"/>
        </w:rPr>
        <w:t>ἰ</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ὴ</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γέενναν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το</w:t>
      </w:r>
      <w:r w:rsidRPr="006C4779">
        <w:rPr>
          <w:rFonts w:ascii="Times New Roman" w:hAnsi="Times New Roman" w:cs="Times New Roman"/>
          <w:color w:val="111111"/>
          <w:sz w:val="26"/>
          <w:szCs w:val="26"/>
        </w:rPr>
        <w:t>ῦ</w:t>
      </w:r>
      <w:r w:rsidRPr="006C4779">
        <w:rPr>
          <w:rFonts w:ascii="PT Serif" w:hAnsi="PT Serif"/>
          <w:color w:val="111111"/>
          <w:sz w:val="26"/>
          <w:szCs w:val="26"/>
          <w:lang w:val="la-Latn"/>
        </w:rPr>
        <w:t xml:space="preserve"> </w:t>
      </w:r>
      <w:r w:rsidRPr="006C4779">
        <w:rPr>
          <w:rFonts w:ascii="PT Serif" w:hAnsi="PT Serif"/>
          <w:color w:val="111111"/>
          <w:sz w:val="26"/>
          <w:szCs w:val="26"/>
        </w:rPr>
        <w:t>π</w:t>
      </w:r>
      <w:r w:rsidRPr="006C4779">
        <w:rPr>
          <w:rFonts w:ascii="Cambria" w:hAnsi="Cambria" w:cs="Cambria"/>
          <w:color w:val="111111"/>
          <w:sz w:val="26"/>
          <w:szCs w:val="26"/>
        </w:rPr>
        <w:t>υρός</w:t>
      </w:r>
      <w:r w:rsidRPr="006C4779">
        <w:rPr>
          <w:rFonts w:ascii="PT Serif" w:hAnsi="PT Serif"/>
          <w:color w:val="111111"/>
          <w:sz w:val="26"/>
          <w:szCs w:val="26"/>
          <w:lang w:val="la-Latn"/>
        </w:rPr>
        <w:t>. </w:t>
      </w:r>
    </w:p>
    <w:p w14:paraId="451B2F50" w14:textId="77777777" w:rsidR="006C4779" w:rsidRPr="006C4779" w:rsidRDefault="006C4779" w:rsidP="006C4779">
      <w:pPr>
        <w:jc w:val="both"/>
        <w:rPr>
          <w:rFonts w:ascii="PT Serif" w:hAnsi="PT Serif"/>
          <w:color w:val="111111"/>
          <w:sz w:val="26"/>
          <w:szCs w:val="26"/>
          <w:lang w:val="la-Latn"/>
        </w:rPr>
      </w:pPr>
      <w:r w:rsidRPr="006C4779">
        <w:rPr>
          <w:rFonts w:ascii="Times New Roman" w:hAnsi="Times New Roman" w:cs="Times New Roman"/>
          <w:color w:val="111111"/>
          <w:sz w:val="26"/>
          <w:szCs w:val="26"/>
        </w:rPr>
        <w:t>Ὁ</w:t>
      </w:r>
      <w:r w:rsidRPr="006C4779">
        <w:rPr>
          <w:rFonts w:ascii="Cambria" w:hAnsi="Cambria" w:cs="Cambria"/>
          <w:color w:val="111111"/>
          <w:sz w:val="26"/>
          <w:szCs w:val="26"/>
        </w:rPr>
        <w:t>ρ</w:t>
      </w:r>
      <w:r w:rsidRPr="006C4779">
        <w:rPr>
          <w:rFonts w:ascii="Times New Roman" w:hAnsi="Times New Roman" w:cs="Times New Roman"/>
          <w:color w:val="111111"/>
          <w:sz w:val="26"/>
          <w:szCs w:val="26"/>
        </w:rPr>
        <w:t>ᾶ</w:t>
      </w:r>
      <w:r w:rsidRPr="006C4779">
        <w:rPr>
          <w:rFonts w:ascii="Cambria" w:hAnsi="Cambria" w:cs="Cambria"/>
          <w:color w:val="111111"/>
          <w:sz w:val="26"/>
          <w:szCs w:val="26"/>
        </w:rPr>
        <w:t>τε</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μ</w:t>
      </w:r>
      <w:r w:rsidRPr="006C4779">
        <w:rPr>
          <w:rFonts w:ascii="Times New Roman" w:hAnsi="Times New Roman" w:cs="Times New Roman"/>
          <w:color w:val="111111"/>
          <w:sz w:val="26"/>
          <w:szCs w:val="26"/>
        </w:rPr>
        <w:t>ὴ</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καταφρονήσητε</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ἑ</w:t>
      </w:r>
      <w:r w:rsidRPr="006C4779">
        <w:rPr>
          <w:rFonts w:ascii="Cambria" w:hAnsi="Cambria" w:cs="Cambria"/>
          <w:color w:val="111111"/>
          <w:sz w:val="26"/>
          <w:szCs w:val="26"/>
        </w:rPr>
        <w:t>ν</w:t>
      </w:r>
      <w:r w:rsidRPr="006C4779">
        <w:rPr>
          <w:rFonts w:ascii="Times New Roman" w:hAnsi="Times New Roman" w:cs="Times New Roman"/>
          <w:color w:val="111111"/>
          <w:sz w:val="26"/>
          <w:szCs w:val="26"/>
        </w:rPr>
        <w:t>ὸ</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ῶ</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μ</w:t>
      </w:r>
      <w:r w:rsidRPr="006C4779">
        <w:rPr>
          <w:rFonts w:ascii="Cambria" w:hAnsi="Cambria" w:cs="Cambria"/>
          <w:color w:val="111111"/>
          <w:sz w:val="26"/>
          <w:szCs w:val="26"/>
        </w:rPr>
        <w:t>ικρ</w:t>
      </w:r>
      <w:r w:rsidRPr="006C4779">
        <w:rPr>
          <w:rFonts w:ascii="Times New Roman" w:hAnsi="Times New Roman" w:cs="Times New Roman"/>
          <w:color w:val="111111"/>
          <w:sz w:val="26"/>
          <w:szCs w:val="26"/>
        </w:rPr>
        <w:t>ῶ</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τούτων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λέγω</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γ</w:t>
      </w:r>
      <w:r w:rsidRPr="006C4779">
        <w:rPr>
          <w:rFonts w:ascii="Times New Roman" w:hAnsi="Times New Roman" w:cs="Times New Roman"/>
          <w:color w:val="111111"/>
          <w:sz w:val="26"/>
          <w:szCs w:val="26"/>
        </w:rPr>
        <w:t>ὰ</w:t>
      </w:r>
      <w:r w:rsidRPr="006C4779">
        <w:rPr>
          <w:rFonts w:ascii="Cambria" w:hAnsi="Cambria" w:cs="Cambria"/>
          <w:color w:val="111111"/>
          <w:sz w:val="26"/>
          <w:szCs w:val="26"/>
        </w:rPr>
        <w:t>ρ</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ὑ</w:t>
      </w:r>
      <w:r w:rsidRPr="006C4779">
        <w:rPr>
          <w:rFonts w:ascii="PT Serif" w:hAnsi="PT Serif"/>
          <w:color w:val="111111"/>
          <w:sz w:val="26"/>
          <w:szCs w:val="26"/>
        </w:rPr>
        <w:t>μ</w:t>
      </w:r>
      <w:r w:rsidRPr="006C4779">
        <w:rPr>
          <w:rFonts w:ascii="Times New Roman" w:hAnsi="Times New Roman" w:cs="Times New Roman"/>
          <w:color w:val="111111"/>
          <w:sz w:val="26"/>
          <w:szCs w:val="26"/>
        </w:rPr>
        <w:t>ῖ</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ὅ</w:t>
      </w:r>
      <w:r w:rsidRPr="006C4779">
        <w:rPr>
          <w:rFonts w:ascii="Cambria" w:hAnsi="Cambria" w:cs="Cambria"/>
          <w:color w:val="111111"/>
          <w:sz w:val="26"/>
          <w:szCs w:val="26"/>
        </w:rPr>
        <w:t>τι</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ἱ</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ἄ</w:t>
      </w:r>
      <w:r w:rsidRPr="006C4779">
        <w:rPr>
          <w:rFonts w:ascii="Cambria" w:hAnsi="Cambria" w:cs="Cambria"/>
          <w:color w:val="111111"/>
          <w:sz w:val="26"/>
          <w:szCs w:val="26"/>
        </w:rPr>
        <w:t>γγελοι</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ῶ</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ρανο</w:t>
      </w:r>
      <w:r w:rsidRPr="006C4779">
        <w:rPr>
          <w:rFonts w:ascii="Times New Roman" w:hAnsi="Times New Roman" w:cs="Times New Roman"/>
          <w:color w:val="111111"/>
          <w:sz w:val="26"/>
          <w:szCs w:val="26"/>
        </w:rPr>
        <w:t>ῖ</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δι</w:t>
      </w:r>
      <w:r w:rsidRPr="006C4779">
        <w:rPr>
          <w:rFonts w:ascii="Times New Roman" w:hAnsi="Times New Roman" w:cs="Times New Roman"/>
          <w:color w:val="111111"/>
          <w:sz w:val="26"/>
          <w:szCs w:val="26"/>
        </w:rPr>
        <w:t>ὰ</w:t>
      </w:r>
      <w:r w:rsidRPr="006C4779">
        <w:rPr>
          <w:rFonts w:ascii="PT Serif" w:hAnsi="PT Serif"/>
          <w:color w:val="111111"/>
          <w:sz w:val="26"/>
          <w:szCs w:val="26"/>
          <w:lang w:val="la-Latn"/>
        </w:rPr>
        <w:t xml:space="preserve"> </w:t>
      </w:r>
      <w:r w:rsidRPr="006C4779">
        <w:rPr>
          <w:rFonts w:ascii="PT Serif" w:hAnsi="PT Serif"/>
          <w:color w:val="111111"/>
          <w:sz w:val="26"/>
          <w:szCs w:val="26"/>
        </w:rPr>
        <w:t>π</w:t>
      </w:r>
      <w:r w:rsidRPr="006C4779">
        <w:rPr>
          <w:rFonts w:ascii="Cambria" w:hAnsi="Cambria" w:cs="Cambria"/>
          <w:color w:val="111111"/>
          <w:sz w:val="26"/>
          <w:szCs w:val="26"/>
        </w:rPr>
        <w:t>αντ</w:t>
      </w:r>
      <w:r w:rsidRPr="006C4779">
        <w:rPr>
          <w:rFonts w:ascii="Times New Roman" w:hAnsi="Times New Roman" w:cs="Times New Roman"/>
          <w:color w:val="111111"/>
          <w:sz w:val="26"/>
          <w:szCs w:val="26"/>
        </w:rPr>
        <w:t>ὸ</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βλέ</w:t>
      </w:r>
      <w:r w:rsidRPr="006C4779">
        <w:rPr>
          <w:rFonts w:ascii="PT Serif" w:hAnsi="PT Serif" w:cs="PT Serif"/>
          <w:color w:val="111111"/>
          <w:sz w:val="26"/>
          <w:szCs w:val="26"/>
        </w:rPr>
        <w:t>π</w:t>
      </w:r>
      <w:r w:rsidRPr="006C4779">
        <w:rPr>
          <w:rFonts w:ascii="Cambria" w:hAnsi="Cambria" w:cs="Cambria"/>
          <w:color w:val="111111"/>
          <w:sz w:val="26"/>
          <w:szCs w:val="26"/>
        </w:rPr>
        <w:t>ουσι</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ὸ</w:t>
      </w:r>
      <w:r w:rsidRPr="006C4779">
        <w:rPr>
          <w:rFonts w:ascii="PT Serif" w:hAnsi="PT Serif"/>
          <w:color w:val="111111"/>
          <w:sz w:val="26"/>
          <w:szCs w:val="26"/>
          <w:lang w:val="la-Latn"/>
        </w:rPr>
        <w:t xml:space="preserve"> </w:t>
      </w:r>
      <w:r w:rsidRPr="006C4779">
        <w:rPr>
          <w:rFonts w:ascii="PT Serif" w:hAnsi="PT Serif"/>
          <w:color w:val="111111"/>
          <w:sz w:val="26"/>
          <w:szCs w:val="26"/>
        </w:rPr>
        <w:t>π</w:t>
      </w:r>
      <w:r w:rsidRPr="006C4779">
        <w:rPr>
          <w:rFonts w:ascii="Cambria" w:hAnsi="Cambria" w:cs="Cambria"/>
          <w:color w:val="111111"/>
          <w:sz w:val="26"/>
          <w:szCs w:val="26"/>
        </w:rPr>
        <w:t>ρόσω</w:t>
      </w:r>
      <w:r w:rsidRPr="006C4779">
        <w:rPr>
          <w:rFonts w:ascii="PT Serif" w:hAnsi="PT Serif" w:cs="PT Serif"/>
          <w:color w:val="111111"/>
          <w:sz w:val="26"/>
          <w:szCs w:val="26"/>
        </w:rPr>
        <w:t>π</w:t>
      </w:r>
      <w:r w:rsidRPr="006C4779">
        <w:rPr>
          <w:rFonts w:ascii="Cambria" w:hAnsi="Cambria" w:cs="Cambria"/>
          <w:color w:val="111111"/>
          <w:sz w:val="26"/>
          <w:szCs w:val="26"/>
        </w:rPr>
        <w:t>ον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το</w:t>
      </w:r>
      <w:r w:rsidRPr="006C4779">
        <w:rPr>
          <w:rFonts w:ascii="Times New Roman" w:hAnsi="Times New Roman" w:cs="Times New Roman"/>
          <w:color w:val="111111"/>
          <w:sz w:val="26"/>
          <w:szCs w:val="26"/>
        </w:rPr>
        <w:t>ῦ</w:t>
      </w:r>
      <w:r w:rsidRPr="006C4779">
        <w:rPr>
          <w:rFonts w:ascii="PT Serif" w:hAnsi="PT Serif"/>
          <w:color w:val="111111"/>
          <w:sz w:val="26"/>
          <w:szCs w:val="26"/>
          <w:lang w:val="la-Latn"/>
        </w:rPr>
        <w:t xml:space="preserve"> </w:t>
      </w:r>
      <w:r w:rsidRPr="006C4779">
        <w:rPr>
          <w:rFonts w:ascii="PT Serif" w:hAnsi="PT Serif"/>
          <w:color w:val="111111"/>
          <w:sz w:val="26"/>
          <w:szCs w:val="26"/>
        </w:rPr>
        <w:t>π</w:t>
      </w:r>
      <w:r w:rsidRPr="006C4779">
        <w:rPr>
          <w:rFonts w:ascii="Cambria" w:hAnsi="Cambria" w:cs="Cambria"/>
          <w:color w:val="111111"/>
          <w:sz w:val="26"/>
          <w:szCs w:val="26"/>
        </w:rPr>
        <w:t>ατρός</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μ</w:t>
      </w:r>
      <w:r w:rsidRPr="006C4779">
        <w:rPr>
          <w:rFonts w:ascii="Cambria" w:hAnsi="Cambria" w:cs="Cambria"/>
          <w:color w:val="111111"/>
          <w:sz w:val="26"/>
          <w:szCs w:val="26"/>
        </w:rPr>
        <w:t>ου</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το</w:t>
      </w:r>
      <w:r w:rsidRPr="006C4779">
        <w:rPr>
          <w:rFonts w:ascii="Times New Roman" w:hAnsi="Times New Roman" w:cs="Times New Roman"/>
          <w:color w:val="111111"/>
          <w:sz w:val="26"/>
          <w:szCs w:val="26"/>
        </w:rPr>
        <w:t>ῦ</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ρανο</w:t>
      </w:r>
      <w:r w:rsidRPr="006C4779">
        <w:rPr>
          <w:rFonts w:ascii="Times New Roman" w:hAnsi="Times New Roman" w:cs="Times New Roman"/>
          <w:color w:val="111111"/>
          <w:sz w:val="26"/>
          <w:szCs w:val="26"/>
        </w:rPr>
        <w:t>ῖ</w:t>
      </w:r>
      <w:r w:rsidRPr="006C4779">
        <w:rPr>
          <w:rFonts w:ascii="Cambria" w:hAnsi="Cambria" w:cs="Cambria"/>
          <w:color w:val="111111"/>
          <w:sz w:val="26"/>
          <w:szCs w:val="26"/>
        </w:rPr>
        <w:t>ς</w:t>
      </w:r>
      <w:r w:rsidRPr="006C4779">
        <w:rPr>
          <w:rFonts w:ascii="PT Serif" w:hAnsi="PT Serif"/>
          <w:color w:val="111111"/>
          <w:sz w:val="26"/>
          <w:szCs w:val="26"/>
          <w:lang w:val="la-Latn"/>
        </w:rPr>
        <w:t>. </w:t>
      </w:r>
    </w:p>
    <w:p w14:paraId="3EF2F524" w14:textId="77777777" w:rsidR="006C4779" w:rsidRPr="006C4779" w:rsidRDefault="006C4779" w:rsidP="006C4779">
      <w:pPr>
        <w:jc w:val="both"/>
        <w:rPr>
          <w:rFonts w:ascii="PT Serif" w:hAnsi="PT Serif"/>
          <w:color w:val="111111"/>
          <w:sz w:val="26"/>
          <w:szCs w:val="26"/>
          <w:lang w:val="la-Latn"/>
        </w:rPr>
      </w:pPr>
      <w:r w:rsidRPr="006C4779">
        <w:rPr>
          <w:rFonts w:ascii="Cambria" w:hAnsi="Cambria" w:cs="Cambria"/>
          <w:color w:val="111111"/>
          <w:sz w:val="26"/>
          <w:szCs w:val="26"/>
        </w:rPr>
        <w:t>τί</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ὑ</w:t>
      </w:r>
      <w:r w:rsidRPr="006C4779">
        <w:rPr>
          <w:rFonts w:ascii="PT Serif" w:hAnsi="PT Serif"/>
          <w:color w:val="111111"/>
          <w:sz w:val="26"/>
          <w:szCs w:val="26"/>
        </w:rPr>
        <w:t>μ</w:t>
      </w:r>
      <w:r w:rsidRPr="006C4779">
        <w:rPr>
          <w:rFonts w:ascii="Times New Roman" w:hAnsi="Times New Roman" w:cs="Times New Roman"/>
          <w:color w:val="111111"/>
          <w:sz w:val="26"/>
          <w:szCs w:val="26"/>
        </w:rPr>
        <w:t>ῖ</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δοκε</w:t>
      </w:r>
      <w:r w:rsidRPr="006C4779">
        <w:rPr>
          <w:rFonts w:ascii="Times New Roman" w:hAnsi="Times New Roman" w:cs="Times New Roman"/>
          <w:color w:val="111111"/>
          <w:sz w:val="26"/>
          <w:szCs w:val="26"/>
        </w:rPr>
        <w:t>ῖ</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ἐὰ</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γένηταί</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τινι</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ἀ</w:t>
      </w:r>
      <w:r w:rsidRPr="006C4779">
        <w:rPr>
          <w:rFonts w:ascii="Cambria" w:hAnsi="Cambria" w:cs="Cambria"/>
          <w:color w:val="111111"/>
          <w:sz w:val="26"/>
          <w:szCs w:val="26"/>
        </w:rPr>
        <w:t>νθρώ</w:t>
      </w:r>
      <w:r w:rsidRPr="006C4779">
        <w:rPr>
          <w:rFonts w:ascii="PT Serif" w:hAnsi="PT Serif" w:cs="PT Serif"/>
          <w:color w:val="111111"/>
          <w:sz w:val="26"/>
          <w:szCs w:val="26"/>
        </w:rPr>
        <w:t>π</w:t>
      </w:r>
      <w:r w:rsidRPr="006C4779">
        <w:rPr>
          <w:rFonts w:ascii="Times New Roman" w:hAnsi="Times New Roman" w:cs="Times New Roman"/>
          <w:color w:val="111111"/>
          <w:sz w:val="26"/>
          <w:szCs w:val="26"/>
        </w:rPr>
        <w:t>ῳ</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ἑ</w:t>
      </w:r>
      <w:r w:rsidRPr="006C4779">
        <w:rPr>
          <w:rFonts w:ascii="Cambria" w:hAnsi="Cambria" w:cs="Cambria"/>
          <w:color w:val="111111"/>
          <w:sz w:val="26"/>
          <w:szCs w:val="26"/>
        </w:rPr>
        <w:t>κατ</w:t>
      </w:r>
      <w:r w:rsidRPr="006C4779">
        <w:rPr>
          <w:rFonts w:ascii="Times New Roman" w:hAnsi="Times New Roman" w:cs="Times New Roman"/>
          <w:color w:val="111111"/>
          <w:sz w:val="26"/>
          <w:szCs w:val="26"/>
        </w:rPr>
        <w:t>ὸ</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π</w:t>
      </w:r>
      <w:r w:rsidRPr="006C4779">
        <w:rPr>
          <w:rFonts w:ascii="Cambria" w:hAnsi="Cambria" w:cs="Cambria"/>
          <w:color w:val="111111"/>
          <w:sz w:val="26"/>
          <w:szCs w:val="26"/>
        </w:rPr>
        <w:t>ρόβατα</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κα</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PT Serif" w:hAnsi="PT Serif"/>
          <w:color w:val="111111"/>
          <w:sz w:val="26"/>
          <w:szCs w:val="26"/>
        </w:rPr>
        <w:t>π</w:t>
      </w:r>
      <w:r w:rsidRPr="006C4779">
        <w:rPr>
          <w:rFonts w:ascii="Cambria" w:hAnsi="Cambria" w:cs="Cambria"/>
          <w:color w:val="111111"/>
          <w:sz w:val="26"/>
          <w:szCs w:val="26"/>
        </w:rPr>
        <w:t>λανηθ</w:t>
      </w:r>
      <w:r w:rsidRPr="006C4779">
        <w:rPr>
          <w:rFonts w:ascii="Times New Roman" w:hAnsi="Times New Roman" w:cs="Times New Roman"/>
          <w:color w:val="111111"/>
          <w:sz w:val="26"/>
          <w:szCs w:val="26"/>
        </w:rPr>
        <w:t>ῇ</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ἓ</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ξ</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ῶ</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χ</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Times New Roman" w:hAnsi="Times New Roman" w:cs="Times New Roman"/>
          <w:color w:val="111111"/>
          <w:sz w:val="26"/>
          <w:szCs w:val="26"/>
        </w:rPr>
        <w:t>ἀ</w:t>
      </w:r>
      <w:r w:rsidRPr="006C4779">
        <w:rPr>
          <w:rFonts w:ascii="Cambria" w:hAnsi="Cambria" w:cs="Cambria"/>
          <w:color w:val="111111"/>
          <w:sz w:val="26"/>
          <w:szCs w:val="26"/>
        </w:rPr>
        <w:t>φήσει</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ὰ</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νενήκοντα</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ννέα</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PT Serif" w:hAnsi="PT Serif"/>
          <w:color w:val="111111"/>
          <w:sz w:val="26"/>
          <w:szCs w:val="26"/>
        </w:rPr>
        <w:t>π</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ὰ</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ὄ</w:t>
      </w:r>
      <w:r w:rsidRPr="006C4779">
        <w:rPr>
          <w:rFonts w:ascii="Cambria" w:hAnsi="Cambria" w:cs="Cambria"/>
          <w:color w:val="111111"/>
          <w:sz w:val="26"/>
          <w:szCs w:val="26"/>
        </w:rPr>
        <w:t>ρη</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Cambria" w:hAnsi="Cambria" w:cs="Cambria"/>
          <w:color w:val="111111"/>
          <w:sz w:val="26"/>
          <w:szCs w:val="26"/>
        </w:rPr>
        <w:t>κα</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PT Serif" w:hAnsi="PT Serif"/>
          <w:color w:val="111111"/>
          <w:sz w:val="26"/>
          <w:szCs w:val="26"/>
        </w:rPr>
        <w:t>π</w:t>
      </w:r>
      <w:r w:rsidRPr="006C4779">
        <w:rPr>
          <w:rFonts w:ascii="Cambria" w:hAnsi="Cambria" w:cs="Cambria"/>
          <w:color w:val="111111"/>
          <w:sz w:val="26"/>
          <w:szCs w:val="26"/>
        </w:rPr>
        <w:t>ορευθε</w:t>
      </w:r>
      <w:r w:rsidRPr="006C4779">
        <w:rPr>
          <w:rFonts w:ascii="Times New Roman" w:hAnsi="Times New Roman" w:cs="Times New Roman"/>
          <w:color w:val="111111"/>
          <w:sz w:val="26"/>
          <w:szCs w:val="26"/>
        </w:rPr>
        <w:t>ὶ</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ζητε</w:t>
      </w:r>
      <w:r w:rsidRPr="006C4779">
        <w:rPr>
          <w:rFonts w:ascii="Times New Roman" w:hAnsi="Times New Roman" w:cs="Times New Roman"/>
          <w:color w:val="111111"/>
          <w:sz w:val="26"/>
          <w:szCs w:val="26"/>
        </w:rPr>
        <w:t>ῖ</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ὸ</w:t>
      </w:r>
      <w:r w:rsidRPr="006C4779">
        <w:rPr>
          <w:rFonts w:ascii="PT Serif" w:hAnsi="PT Serif"/>
          <w:color w:val="111111"/>
          <w:sz w:val="26"/>
          <w:szCs w:val="26"/>
          <w:lang w:val="la-Latn"/>
        </w:rPr>
        <w:t xml:space="preserve"> </w:t>
      </w:r>
      <w:r w:rsidRPr="006C4779">
        <w:rPr>
          <w:rFonts w:ascii="PT Serif" w:hAnsi="PT Serif"/>
          <w:color w:val="111111"/>
          <w:sz w:val="26"/>
          <w:szCs w:val="26"/>
        </w:rPr>
        <w:t>π</w:t>
      </w:r>
      <w:r w:rsidRPr="006C4779">
        <w:rPr>
          <w:rFonts w:ascii="Cambria" w:hAnsi="Cambria" w:cs="Cambria"/>
          <w:color w:val="111111"/>
          <w:sz w:val="26"/>
          <w:szCs w:val="26"/>
        </w:rPr>
        <w:t>λανώ</w:t>
      </w:r>
      <w:r w:rsidRPr="006C4779">
        <w:rPr>
          <w:rFonts w:ascii="PT Serif" w:hAnsi="PT Serif" w:cs="PT Serif"/>
          <w:color w:val="111111"/>
          <w:sz w:val="26"/>
          <w:szCs w:val="26"/>
        </w:rPr>
        <w:t>μ</w:t>
      </w:r>
      <w:r w:rsidRPr="006C4779">
        <w:rPr>
          <w:rFonts w:ascii="Cambria" w:hAnsi="Cambria" w:cs="Cambria"/>
          <w:color w:val="111111"/>
          <w:sz w:val="26"/>
          <w:szCs w:val="26"/>
        </w:rPr>
        <w:t>ενον</w:t>
      </w:r>
      <w:r w:rsidRPr="006C4779">
        <w:rPr>
          <w:rFonts w:ascii="PT Serif" w:hAnsi="PT Serif"/>
          <w:color w:val="111111"/>
          <w:sz w:val="26"/>
          <w:szCs w:val="26"/>
          <w:lang w:val="la-Latn"/>
        </w:rPr>
        <w:t>; </w:t>
      </w:r>
      <w:r w:rsidRPr="006C4779">
        <w:rPr>
          <w:rFonts w:ascii="Cambria" w:hAnsi="Cambria" w:cs="Cambria"/>
          <w:color w:val="111111"/>
          <w:sz w:val="26"/>
          <w:szCs w:val="26"/>
        </w:rPr>
        <w:t>κα</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ἐὰ</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γένηται</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ε</w:t>
      </w:r>
      <w:r w:rsidRPr="006C4779">
        <w:rPr>
          <w:rFonts w:ascii="Times New Roman" w:hAnsi="Times New Roman" w:cs="Times New Roman"/>
          <w:color w:val="111111"/>
          <w:sz w:val="26"/>
          <w:szCs w:val="26"/>
        </w:rPr>
        <w:t>ὑ</w:t>
      </w:r>
      <w:r w:rsidRPr="006C4779">
        <w:rPr>
          <w:rFonts w:ascii="Cambria" w:hAnsi="Cambria" w:cs="Cambria"/>
          <w:color w:val="111111"/>
          <w:sz w:val="26"/>
          <w:szCs w:val="26"/>
        </w:rPr>
        <w:t>ρε</w:t>
      </w:r>
      <w:r w:rsidRPr="006C4779">
        <w:rPr>
          <w:rFonts w:ascii="Times New Roman" w:hAnsi="Times New Roman" w:cs="Times New Roman"/>
          <w:color w:val="111111"/>
          <w:sz w:val="26"/>
          <w:szCs w:val="26"/>
        </w:rPr>
        <w:t>ῖ</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τό</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ἀ</w:t>
      </w:r>
      <w:r w:rsidRPr="006C4779">
        <w:rPr>
          <w:rFonts w:ascii="PT Serif" w:hAnsi="PT Serif"/>
          <w:color w:val="111111"/>
          <w:sz w:val="26"/>
          <w:szCs w:val="26"/>
        </w:rPr>
        <w:t>μ</w:t>
      </w:r>
      <w:r w:rsidRPr="006C4779">
        <w:rPr>
          <w:rFonts w:ascii="Times New Roman" w:hAnsi="Times New Roman" w:cs="Times New Roman"/>
          <w:color w:val="111111"/>
          <w:sz w:val="26"/>
          <w:szCs w:val="26"/>
        </w:rPr>
        <w:t>ὴ</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λέγω</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ὑ</w:t>
      </w:r>
      <w:r w:rsidRPr="006C4779">
        <w:rPr>
          <w:rFonts w:ascii="PT Serif" w:hAnsi="PT Serif"/>
          <w:color w:val="111111"/>
          <w:sz w:val="26"/>
          <w:szCs w:val="26"/>
        </w:rPr>
        <w:t>μ</w:t>
      </w:r>
      <w:r w:rsidRPr="006C4779">
        <w:rPr>
          <w:rFonts w:ascii="Times New Roman" w:hAnsi="Times New Roman" w:cs="Times New Roman"/>
          <w:color w:val="111111"/>
          <w:sz w:val="26"/>
          <w:szCs w:val="26"/>
        </w:rPr>
        <w:t>ῖ</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ὅ</w:t>
      </w:r>
      <w:r w:rsidRPr="006C4779">
        <w:rPr>
          <w:rFonts w:ascii="Cambria" w:hAnsi="Cambria" w:cs="Cambria"/>
          <w:color w:val="111111"/>
          <w:sz w:val="26"/>
          <w:szCs w:val="26"/>
        </w:rPr>
        <w:t>τι</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χαίρει</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PT Serif" w:hAnsi="PT Serif"/>
          <w:color w:val="111111"/>
          <w:sz w:val="26"/>
          <w:szCs w:val="26"/>
        </w:rPr>
        <w:t>π</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ῷ</w:t>
      </w:r>
      <w:r w:rsidRPr="006C4779">
        <w:rPr>
          <w:rFonts w:ascii="PT Serif" w:hAnsi="PT Serif"/>
          <w:color w:val="111111"/>
          <w:sz w:val="26"/>
          <w:szCs w:val="26"/>
          <w:lang w:val="la-Latn"/>
        </w:rPr>
        <w:t xml:space="preserve"> </w:t>
      </w:r>
      <w:r w:rsidRPr="006C4779">
        <w:rPr>
          <w:rFonts w:ascii="PT Serif" w:hAnsi="PT Serif"/>
          <w:color w:val="111111"/>
          <w:sz w:val="26"/>
          <w:szCs w:val="26"/>
        </w:rPr>
        <w:t>μ</w:t>
      </w:r>
      <w:r w:rsidRPr="006C4779">
        <w:rPr>
          <w:rFonts w:ascii="Times New Roman" w:hAnsi="Times New Roman" w:cs="Times New Roman"/>
          <w:color w:val="111111"/>
          <w:sz w:val="26"/>
          <w:szCs w:val="26"/>
        </w:rPr>
        <w:t>ᾶ</w:t>
      </w:r>
      <w:r w:rsidRPr="006C4779">
        <w:rPr>
          <w:rFonts w:ascii="Cambria" w:hAnsi="Cambria" w:cs="Cambria"/>
          <w:color w:val="111111"/>
          <w:sz w:val="26"/>
          <w:szCs w:val="26"/>
        </w:rPr>
        <w:t>λλον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ἢ</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PT Serif" w:hAnsi="PT Serif"/>
          <w:color w:val="111111"/>
          <w:sz w:val="26"/>
          <w:szCs w:val="26"/>
        </w:rPr>
        <w:t>π</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το</w:t>
      </w:r>
      <w:r w:rsidRPr="006C4779">
        <w:rPr>
          <w:rFonts w:ascii="Times New Roman" w:hAnsi="Times New Roman" w:cs="Times New Roman"/>
          <w:color w:val="111111"/>
          <w:sz w:val="26"/>
          <w:szCs w:val="26"/>
        </w:rPr>
        <w:t>ῖ</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νενήκοντα</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ννέα</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το</w:t>
      </w:r>
      <w:r w:rsidRPr="006C4779">
        <w:rPr>
          <w:rFonts w:ascii="Times New Roman" w:hAnsi="Times New Roman" w:cs="Times New Roman"/>
          <w:color w:val="111111"/>
          <w:sz w:val="26"/>
          <w:szCs w:val="26"/>
        </w:rPr>
        <w:t>ῖ</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μ</w:t>
      </w:r>
      <w:r w:rsidRPr="006C4779">
        <w:rPr>
          <w:rFonts w:ascii="Times New Roman" w:hAnsi="Times New Roman" w:cs="Times New Roman"/>
          <w:color w:val="111111"/>
          <w:sz w:val="26"/>
          <w:szCs w:val="26"/>
        </w:rPr>
        <w:t>ὴ</w:t>
      </w:r>
      <w:r w:rsidRPr="006C4779">
        <w:rPr>
          <w:rFonts w:ascii="PT Serif" w:hAnsi="PT Serif"/>
          <w:color w:val="111111"/>
          <w:sz w:val="26"/>
          <w:szCs w:val="26"/>
          <w:lang w:val="la-Latn"/>
        </w:rPr>
        <w:t xml:space="preserve"> </w:t>
      </w:r>
      <w:r w:rsidRPr="006C4779">
        <w:rPr>
          <w:rFonts w:ascii="PT Serif" w:hAnsi="PT Serif"/>
          <w:color w:val="111111"/>
          <w:sz w:val="26"/>
          <w:szCs w:val="26"/>
        </w:rPr>
        <w:t>π</w:t>
      </w:r>
      <w:r w:rsidRPr="006C4779">
        <w:rPr>
          <w:rFonts w:ascii="Cambria" w:hAnsi="Cambria" w:cs="Cambria"/>
          <w:color w:val="111111"/>
          <w:sz w:val="26"/>
          <w:szCs w:val="26"/>
        </w:rPr>
        <w:t>ε</w:t>
      </w:r>
      <w:r w:rsidRPr="006C4779">
        <w:rPr>
          <w:rFonts w:ascii="PT Serif" w:hAnsi="PT Serif" w:cs="PT Serif"/>
          <w:color w:val="111111"/>
          <w:sz w:val="26"/>
          <w:szCs w:val="26"/>
        </w:rPr>
        <w:t>π</w:t>
      </w:r>
      <w:r w:rsidRPr="006C4779">
        <w:rPr>
          <w:rFonts w:ascii="Cambria" w:hAnsi="Cambria" w:cs="Cambria"/>
          <w:color w:val="111111"/>
          <w:sz w:val="26"/>
          <w:szCs w:val="26"/>
        </w:rPr>
        <w:t>λανη</w:t>
      </w:r>
      <w:r w:rsidRPr="006C4779">
        <w:rPr>
          <w:rFonts w:ascii="PT Serif" w:hAnsi="PT Serif" w:cs="PT Serif"/>
          <w:color w:val="111111"/>
          <w:sz w:val="26"/>
          <w:szCs w:val="26"/>
        </w:rPr>
        <w:t>μ</w:t>
      </w:r>
      <w:r w:rsidRPr="006C4779">
        <w:rPr>
          <w:rFonts w:ascii="Cambria" w:hAnsi="Cambria" w:cs="Cambria"/>
          <w:color w:val="111111"/>
          <w:sz w:val="26"/>
          <w:szCs w:val="26"/>
        </w:rPr>
        <w:t>ένοις</w:t>
      </w:r>
      <w:r w:rsidRPr="006C4779">
        <w:rPr>
          <w:rFonts w:ascii="PT Serif" w:hAnsi="PT Serif"/>
          <w:color w:val="111111"/>
          <w:sz w:val="26"/>
          <w:szCs w:val="26"/>
          <w:lang w:val="la-Latn"/>
        </w:rPr>
        <w:t>. </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ὕ</w:t>
      </w:r>
      <w:r w:rsidRPr="006C4779">
        <w:rPr>
          <w:rFonts w:ascii="Cambria" w:hAnsi="Cambria" w:cs="Cambria"/>
          <w:color w:val="111111"/>
          <w:sz w:val="26"/>
          <w:szCs w:val="26"/>
        </w:rPr>
        <w:t>τως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κ</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ἔ</w:t>
      </w:r>
      <w:r w:rsidRPr="006C4779">
        <w:rPr>
          <w:rFonts w:ascii="Cambria" w:hAnsi="Cambria" w:cs="Cambria"/>
          <w:color w:val="111111"/>
          <w:sz w:val="26"/>
          <w:szCs w:val="26"/>
        </w:rPr>
        <w:t>στιν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θέλη</w:t>
      </w:r>
      <w:r w:rsidRPr="006C4779">
        <w:rPr>
          <w:rFonts w:ascii="PT Serif" w:hAnsi="PT Serif" w:cs="PT Serif"/>
          <w:color w:val="111111"/>
          <w:sz w:val="26"/>
          <w:szCs w:val="26"/>
        </w:rPr>
        <w:t>μ</w:t>
      </w:r>
      <w:r w:rsidRPr="006C4779">
        <w:rPr>
          <w:rFonts w:ascii="Cambria" w:hAnsi="Cambria" w:cs="Cambria"/>
          <w:color w:val="111111"/>
          <w:sz w:val="26"/>
          <w:szCs w:val="26"/>
        </w:rPr>
        <w:t>α</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Times New Roman" w:hAnsi="Times New Roman" w:cs="Times New Roman"/>
          <w:color w:val="111111"/>
          <w:sz w:val="26"/>
          <w:szCs w:val="26"/>
        </w:rPr>
        <w:t>ἔ</w:t>
      </w:r>
      <w:r w:rsidRPr="006C4779">
        <w:rPr>
          <w:rFonts w:ascii="PT Serif" w:hAnsi="PT Serif"/>
          <w:color w:val="111111"/>
          <w:sz w:val="26"/>
          <w:szCs w:val="26"/>
        </w:rPr>
        <w:t>μπ</w:t>
      </w:r>
      <w:r w:rsidRPr="006C4779">
        <w:rPr>
          <w:rFonts w:ascii="Cambria" w:hAnsi="Cambria" w:cs="Cambria"/>
          <w:color w:val="111111"/>
          <w:sz w:val="26"/>
          <w:szCs w:val="26"/>
        </w:rPr>
        <w:t>ροσθεν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το</w:t>
      </w:r>
      <w:r w:rsidRPr="006C4779">
        <w:rPr>
          <w:rFonts w:ascii="Times New Roman" w:hAnsi="Times New Roman" w:cs="Times New Roman"/>
          <w:color w:val="111111"/>
          <w:sz w:val="26"/>
          <w:szCs w:val="26"/>
        </w:rPr>
        <w:t>ῦ</w:t>
      </w:r>
      <w:r w:rsidRPr="006C4779">
        <w:rPr>
          <w:rFonts w:ascii="PT Serif" w:hAnsi="PT Serif"/>
          <w:color w:val="111111"/>
          <w:sz w:val="26"/>
          <w:szCs w:val="26"/>
          <w:lang w:val="la-Latn"/>
        </w:rPr>
        <w:t xml:space="preserve"> </w:t>
      </w:r>
      <w:r w:rsidRPr="006C4779">
        <w:rPr>
          <w:rFonts w:ascii="PT Serif" w:hAnsi="PT Serif"/>
          <w:color w:val="111111"/>
          <w:sz w:val="26"/>
          <w:szCs w:val="26"/>
        </w:rPr>
        <w:t>π</w:t>
      </w:r>
      <w:r w:rsidRPr="006C4779">
        <w:rPr>
          <w:rFonts w:ascii="Cambria" w:hAnsi="Cambria" w:cs="Cambria"/>
          <w:color w:val="111111"/>
          <w:sz w:val="26"/>
          <w:szCs w:val="26"/>
        </w:rPr>
        <w:t>ατρ</w:t>
      </w:r>
      <w:r w:rsidRPr="006C4779">
        <w:rPr>
          <w:rFonts w:ascii="Times New Roman" w:hAnsi="Times New Roman" w:cs="Times New Roman"/>
          <w:color w:val="111111"/>
          <w:sz w:val="26"/>
          <w:szCs w:val="26"/>
        </w:rPr>
        <w:t>ὸ</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Times New Roman" w:hAnsi="Times New Roman" w:cs="Times New Roman"/>
          <w:color w:val="111111"/>
          <w:sz w:val="26"/>
          <w:szCs w:val="26"/>
        </w:rPr>
        <w:t>ὑ</w:t>
      </w:r>
      <w:r w:rsidRPr="006C4779">
        <w:rPr>
          <w:rFonts w:ascii="PT Serif" w:hAnsi="PT Serif"/>
          <w:color w:val="111111"/>
          <w:sz w:val="26"/>
          <w:szCs w:val="26"/>
        </w:rPr>
        <w:t>μ</w:t>
      </w:r>
      <w:r w:rsidRPr="006C4779">
        <w:rPr>
          <w:rFonts w:ascii="Times New Roman" w:hAnsi="Times New Roman" w:cs="Times New Roman"/>
          <w:color w:val="111111"/>
          <w:sz w:val="26"/>
          <w:szCs w:val="26"/>
        </w:rPr>
        <w:t>ῶ</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το</w:t>
      </w:r>
      <w:r w:rsidRPr="006C4779">
        <w:rPr>
          <w:rFonts w:ascii="Times New Roman" w:hAnsi="Times New Roman" w:cs="Times New Roman"/>
          <w:color w:val="111111"/>
          <w:sz w:val="26"/>
          <w:szCs w:val="26"/>
        </w:rPr>
        <w:t>ῦ</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ρανο</w:t>
      </w:r>
      <w:r w:rsidRPr="006C4779">
        <w:rPr>
          <w:rFonts w:ascii="Times New Roman" w:hAnsi="Times New Roman" w:cs="Times New Roman"/>
          <w:color w:val="111111"/>
          <w:sz w:val="26"/>
          <w:szCs w:val="26"/>
        </w:rPr>
        <w:t>ῖ</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ἵ</w:t>
      </w:r>
      <w:r w:rsidRPr="006C4779">
        <w:rPr>
          <w:rFonts w:ascii="Cambria" w:hAnsi="Cambria" w:cs="Cambria"/>
          <w:color w:val="111111"/>
          <w:sz w:val="26"/>
          <w:szCs w:val="26"/>
        </w:rPr>
        <w:t>να</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ἀ</w:t>
      </w:r>
      <w:r w:rsidRPr="006C4779">
        <w:rPr>
          <w:rFonts w:ascii="PT Serif" w:hAnsi="PT Serif"/>
          <w:color w:val="111111"/>
          <w:sz w:val="26"/>
          <w:szCs w:val="26"/>
        </w:rPr>
        <w:t>π</w:t>
      </w:r>
      <w:r w:rsidRPr="006C4779">
        <w:rPr>
          <w:rFonts w:ascii="Cambria" w:hAnsi="Cambria" w:cs="Cambria"/>
          <w:color w:val="111111"/>
          <w:sz w:val="26"/>
          <w:szCs w:val="26"/>
        </w:rPr>
        <w:t>όληται</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Times New Roman" w:hAnsi="Times New Roman" w:cs="Times New Roman"/>
          <w:color w:val="111111"/>
          <w:sz w:val="26"/>
          <w:szCs w:val="26"/>
        </w:rPr>
        <w:t>ἓ</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ῶ</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μ</w:t>
      </w:r>
      <w:r w:rsidRPr="006C4779">
        <w:rPr>
          <w:rFonts w:ascii="Cambria" w:hAnsi="Cambria" w:cs="Cambria"/>
          <w:color w:val="111111"/>
          <w:sz w:val="26"/>
          <w:szCs w:val="26"/>
        </w:rPr>
        <w:t>ικρ</w:t>
      </w:r>
      <w:r w:rsidRPr="006C4779">
        <w:rPr>
          <w:rFonts w:ascii="Times New Roman" w:hAnsi="Times New Roman" w:cs="Times New Roman"/>
          <w:color w:val="111111"/>
          <w:sz w:val="26"/>
          <w:szCs w:val="26"/>
        </w:rPr>
        <w:t>ῶ</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τούτων</w:t>
      </w:r>
      <w:r w:rsidRPr="006C4779">
        <w:rPr>
          <w:rFonts w:ascii="PT Serif" w:hAnsi="PT Serif"/>
          <w:color w:val="111111"/>
          <w:sz w:val="26"/>
          <w:szCs w:val="26"/>
          <w:lang w:val="la-Latn"/>
        </w:rPr>
        <w:t>. </w:t>
      </w:r>
    </w:p>
    <w:p w14:paraId="09B34132" w14:textId="77777777" w:rsidR="006C4779" w:rsidRPr="006C4779" w:rsidRDefault="006C4779" w:rsidP="006C4779">
      <w:pPr>
        <w:jc w:val="both"/>
        <w:rPr>
          <w:rFonts w:ascii="PT Serif" w:hAnsi="PT Serif"/>
          <w:color w:val="111111"/>
          <w:sz w:val="26"/>
          <w:szCs w:val="26"/>
          <w:lang w:val="la-Latn"/>
        </w:rPr>
      </w:pPr>
      <w:r w:rsidRPr="006C4779">
        <w:rPr>
          <w:rFonts w:ascii="Times New Roman" w:hAnsi="Times New Roman" w:cs="Times New Roman"/>
          <w:color w:val="111111"/>
          <w:sz w:val="26"/>
          <w:szCs w:val="26"/>
        </w:rPr>
        <w:t>Ἐὰ</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δ</w:t>
      </w:r>
      <w:r w:rsidRPr="006C4779">
        <w:rPr>
          <w:rFonts w:ascii="Times New Roman" w:hAnsi="Times New Roman" w:cs="Times New Roman"/>
          <w:color w:val="111111"/>
          <w:sz w:val="26"/>
          <w:szCs w:val="26"/>
        </w:rPr>
        <w:t>ὲ</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ἁ</w:t>
      </w:r>
      <w:r w:rsidRPr="006C4779">
        <w:rPr>
          <w:rFonts w:ascii="PT Serif" w:hAnsi="PT Serif"/>
          <w:color w:val="111111"/>
          <w:sz w:val="26"/>
          <w:szCs w:val="26"/>
        </w:rPr>
        <w:t>μ</w:t>
      </w:r>
      <w:r w:rsidRPr="006C4779">
        <w:rPr>
          <w:rFonts w:ascii="Cambria" w:hAnsi="Cambria" w:cs="Cambria"/>
          <w:color w:val="111111"/>
          <w:sz w:val="26"/>
          <w:szCs w:val="26"/>
        </w:rPr>
        <w:t>αρτήσ</w:t>
      </w:r>
      <w:r w:rsidRPr="006C4779">
        <w:rPr>
          <w:rFonts w:ascii="Times New Roman" w:hAnsi="Times New Roman" w:cs="Times New Roman"/>
          <w:color w:val="111111"/>
          <w:sz w:val="26"/>
          <w:szCs w:val="26"/>
        </w:rPr>
        <w:t>ῃ</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Cambria" w:hAnsi="Cambria" w:cs="Cambria"/>
          <w:color w:val="111111"/>
          <w:sz w:val="26"/>
          <w:szCs w:val="26"/>
        </w:rPr>
        <w:t>ε</w:t>
      </w:r>
      <w:r w:rsidRPr="006C4779">
        <w:rPr>
          <w:rFonts w:ascii="Times New Roman" w:hAnsi="Times New Roman" w:cs="Times New Roman"/>
          <w:color w:val="111111"/>
          <w:sz w:val="26"/>
          <w:szCs w:val="26"/>
        </w:rPr>
        <w:t>ἰ</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w:t>
      </w:r>
      <w:r w:rsidRPr="006C4779">
        <w:rPr>
          <w:rFonts w:ascii="Times New Roman" w:hAnsi="Times New Roman" w:cs="Times New Roman"/>
          <w:color w:val="111111"/>
          <w:sz w:val="26"/>
          <w:szCs w:val="26"/>
        </w:rPr>
        <w:t>ὲ</w:t>
      </w:r>
      <w:r w:rsidRPr="006C4779">
        <w:rPr>
          <w:rFonts w:ascii="Segoe UI Symbol" w:hAnsi="Segoe UI Symbol" w:cs="Segoe UI Symbol"/>
          <w:color w:val="111111"/>
          <w:sz w:val="26"/>
          <w:szCs w:val="26"/>
          <w:lang w:val="la-Latn"/>
        </w:rPr>
        <w:t>⸃</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ὁ</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ἀ</w:t>
      </w:r>
      <w:r w:rsidRPr="006C4779">
        <w:rPr>
          <w:rFonts w:ascii="Cambria" w:hAnsi="Cambria" w:cs="Cambria"/>
          <w:color w:val="111111"/>
          <w:sz w:val="26"/>
          <w:szCs w:val="26"/>
        </w:rPr>
        <w:t>δελφός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σου</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Times New Roman" w:hAnsi="Times New Roman" w:cs="Times New Roman"/>
          <w:color w:val="111111"/>
          <w:sz w:val="26"/>
          <w:szCs w:val="26"/>
        </w:rPr>
        <w:t>ὕ</w:t>
      </w:r>
      <w:r w:rsidRPr="006C4779">
        <w:rPr>
          <w:rFonts w:ascii="PT Serif" w:hAnsi="PT Serif"/>
          <w:color w:val="111111"/>
          <w:sz w:val="26"/>
          <w:szCs w:val="26"/>
        </w:rPr>
        <w:t>π</w:t>
      </w:r>
      <w:r w:rsidRPr="006C4779">
        <w:rPr>
          <w:rFonts w:ascii="Cambria" w:hAnsi="Cambria" w:cs="Cambria"/>
          <w:color w:val="111111"/>
          <w:sz w:val="26"/>
          <w:szCs w:val="26"/>
        </w:rPr>
        <w:t>αγε</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ἔ</w:t>
      </w:r>
      <w:r w:rsidRPr="006C4779">
        <w:rPr>
          <w:rFonts w:ascii="Cambria" w:hAnsi="Cambria" w:cs="Cambria"/>
          <w:color w:val="111111"/>
          <w:sz w:val="26"/>
          <w:szCs w:val="26"/>
        </w:rPr>
        <w:t>λεγξον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ὸ</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μ</w:t>
      </w:r>
      <w:r w:rsidRPr="006C4779">
        <w:rPr>
          <w:rFonts w:ascii="Cambria" w:hAnsi="Cambria" w:cs="Cambria"/>
          <w:color w:val="111111"/>
          <w:sz w:val="26"/>
          <w:szCs w:val="26"/>
        </w:rPr>
        <w:t>εταξ</w:t>
      </w:r>
      <w:r w:rsidRPr="006C4779">
        <w:rPr>
          <w:rFonts w:ascii="Times New Roman" w:hAnsi="Times New Roman" w:cs="Times New Roman"/>
          <w:color w:val="111111"/>
          <w:sz w:val="26"/>
          <w:szCs w:val="26"/>
        </w:rPr>
        <w:t>ὺ</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σο</w:t>
      </w:r>
      <w:r w:rsidRPr="006C4779">
        <w:rPr>
          <w:rFonts w:ascii="Times New Roman" w:hAnsi="Times New Roman" w:cs="Times New Roman"/>
          <w:color w:val="111111"/>
          <w:sz w:val="26"/>
          <w:szCs w:val="26"/>
        </w:rPr>
        <w:t>ῦ</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κα</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το</w:t>
      </w:r>
      <w:r w:rsidRPr="006C4779">
        <w:rPr>
          <w:rFonts w:ascii="Times New Roman" w:hAnsi="Times New Roman" w:cs="Times New Roman"/>
          <w:color w:val="111111"/>
          <w:sz w:val="26"/>
          <w:szCs w:val="26"/>
        </w:rPr>
        <w:t>ῦ</w:t>
      </w:r>
      <w:r w:rsidRPr="006C4779">
        <w:rPr>
          <w:rFonts w:ascii="PT Serif" w:hAnsi="PT Serif"/>
          <w:color w:val="111111"/>
          <w:sz w:val="26"/>
          <w:szCs w:val="26"/>
          <w:lang w:val="la-Latn"/>
        </w:rPr>
        <w:t xml:space="preserve"> </w:t>
      </w:r>
      <w:r w:rsidRPr="006C4779">
        <w:rPr>
          <w:rFonts w:ascii="PT Serif" w:hAnsi="PT Serif"/>
          <w:color w:val="111111"/>
          <w:sz w:val="26"/>
          <w:szCs w:val="26"/>
        </w:rPr>
        <w:t>μ</w:t>
      </w:r>
      <w:r w:rsidRPr="006C4779">
        <w:rPr>
          <w:rFonts w:ascii="Cambria" w:hAnsi="Cambria" w:cs="Cambria"/>
          <w:color w:val="111111"/>
          <w:sz w:val="26"/>
          <w:szCs w:val="26"/>
        </w:rPr>
        <w:t>όνου</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άν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σου</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ἀ</w:t>
      </w:r>
      <w:r w:rsidRPr="006C4779">
        <w:rPr>
          <w:rFonts w:ascii="Cambria" w:hAnsi="Cambria" w:cs="Cambria"/>
          <w:color w:val="111111"/>
          <w:sz w:val="26"/>
          <w:szCs w:val="26"/>
        </w:rPr>
        <w:t>κούσ</w:t>
      </w:r>
      <w:r w:rsidRPr="006C4779">
        <w:rPr>
          <w:rFonts w:ascii="Times New Roman" w:hAnsi="Times New Roman" w:cs="Times New Roman"/>
          <w:color w:val="111111"/>
          <w:sz w:val="26"/>
          <w:szCs w:val="26"/>
        </w:rPr>
        <w:t>ῃ</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κέρδησας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ὸ</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ἀ</w:t>
      </w:r>
      <w:r w:rsidRPr="006C4779">
        <w:rPr>
          <w:rFonts w:ascii="Cambria" w:hAnsi="Cambria" w:cs="Cambria"/>
          <w:color w:val="111111"/>
          <w:sz w:val="26"/>
          <w:szCs w:val="26"/>
        </w:rPr>
        <w:t>δελφόν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σου·</w:t>
      </w:r>
      <w:r w:rsidRPr="006C4779">
        <w:rPr>
          <w:rFonts w:ascii="PT Serif" w:hAnsi="PT Serif"/>
          <w:color w:val="111111"/>
          <w:sz w:val="26"/>
          <w:szCs w:val="26"/>
          <w:lang w:val="la-Latn"/>
        </w:rPr>
        <w:t> </w:t>
      </w:r>
      <w:r w:rsidRPr="006C4779">
        <w:rPr>
          <w:rFonts w:ascii="Times New Roman" w:hAnsi="Times New Roman" w:cs="Times New Roman"/>
          <w:color w:val="111111"/>
          <w:sz w:val="26"/>
          <w:szCs w:val="26"/>
        </w:rPr>
        <w:t>ἐὰ</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δ</w:t>
      </w:r>
      <w:r w:rsidRPr="006C4779">
        <w:rPr>
          <w:rFonts w:ascii="Times New Roman" w:hAnsi="Times New Roman" w:cs="Times New Roman"/>
          <w:color w:val="111111"/>
          <w:sz w:val="26"/>
          <w:szCs w:val="26"/>
        </w:rPr>
        <w:t>ὲ</w:t>
      </w:r>
      <w:r w:rsidRPr="006C4779">
        <w:rPr>
          <w:rFonts w:ascii="PT Serif" w:hAnsi="PT Serif"/>
          <w:color w:val="111111"/>
          <w:sz w:val="26"/>
          <w:szCs w:val="26"/>
          <w:lang w:val="la-Latn"/>
        </w:rPr>
        <w:t xml:space="preserve"> </w:t>
      </w:r>
      <w:r w:rsidRPr="006C4779">
        <w:rPr>
          <w:rFonts w:ascii="PT Serif" w:hAnsi="PT Serif"/>
          <w:color w:val="111111"/>
          <w:sz w:val="26"/>
          <w:szCs w:val="26"/>
        </w:rPr>
        <w:t>μ</w:t>
      </w:r>
      <w:r w:rsidRPr="006C4779">
        <w:rPr>
          <w:rFonts w:ascii="Times New Roman" w:hAnsi="Times New Roman" w:cs="Times New Roman"/>
          <w:color w:val="111111"/>
          <w:sz w:val="26"/>
          <w:szCs w:val="26"/>
        </w:rPr>
        <w:t>ὴ</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ἀ</w:t>
      </w:r>
      <w:r w:rsidRPr="006C4779">
        <w:rPr>
          <w:rFonts w:ascii="Cambria" w:hAnsi="Cambria" w:cs="Cambria"/>
          <w:color w:val="111111"/>
          <w:sz w:val="26"/>
          <w:szCs w:val="26"/>
        </w:rPr>
        <w:t>κούσ</w:t>
      </w:r>
      <w:r w:rsidRPr="006C4779">
        <w:rPr>
          <w:rFonts w:ascii="Times New Roman" w:hAnsi="Times New Roman" w:cs="Times New Roman"/>
          <w:color w:val="111111"/>
          <w:sz w:val="26"/>
          <w:szCs w:val="26"/>
        </w:rPr>
        <w:t>ῃ</w:t>
      </w:r>
      <w:r w:rsidRPr="006C4779">
        <w:rPr>
          <w:rFonts w:ascii="PT Serif" w:hAnsi="PT Serif"/>
          <w:color w:val="111111"/>
          <w:sz w:val="26"/>
          <w:szCs w:val="26"/>
          <w:lang w:val="la-Latn"/>
        </w:rPr>
        <w:t xml:space="preserve">, </w:t>
      </w:r>
      <w:r w:rsidRPr="006C4779">
        <w:rPr>
          <w:rFonts w:ascii="PT Serif" w:hAnsi="PT Serif"/>
          <w:color w:val="111111"/>
          <w:sz w:val="26"/>
          <w:szCs w:val="26"/>
        </w:rPr>
        <w:t>π</w:t>
      </w:r>
      <w:r w:rsidRPr="006C4779">
        <w:rPr>
          <w:rFonts w:ascii="Cambria" w:hAnsi="Cambria" w:cs="Cambria"/>
          <w:color w:val="111111"/>
          <w:sz w:val="26"/>
          <w:szCs w:val="26"/>
        </w:rPr>
        <w:t>αράλαβε</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μ</w:t>
      </w:r>
      <w:r w:rsidRPr="006C4779">
        <w:rPr>
          <w:rFonts w:ascii="Cambria" w:hAnsi="Cambria" w:cs="Cambria"/>
          <w:color w:val="111111"/>
          <w:sz w:val="26"/>
          <w:szCs w:val="26"/>
        </w:rPr>
        <w:t>ετ</w:t>
      </w:r>
      <w:r w:rsidRPr="006C4779">
        <w:rPr>
          <w:rFonts w:ascii="Times New Roman" w:hAnsi="Times New Roman" w:cs="Times New Roman"/>
          <w:color w:val="111111"/>
          <w:sz w:val="26"/>
          <w:szCs w:val="26"/>
        </w:rPr>
        <w:t>ὰ</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σο</w:t>
      </w:r>
      <w:r w:rsidRPr="006C4779">
        <w:rPr>
          <w:rFonts w:ascii="Times New Roman" w:hAnsi="Times New Roman" w:cs="Times New Roman"/>
          <w:color w:val="111111"/>
          <w:sz w:val="26"/>
          <w:szCs w:val="26"/>
        </w:rPr>
        <w:t>ῦ</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ἔ</w:t>
      </w:r>
      <w:r w:rsidRPr="006C4779">
        <w:rPr>
          <w:rFonts w:ascii="Cambria" w:hAnsi="Cambria" w:cs="Cambria"/>
          <w:color w:val="111111"/>
          <w:sz w:val="26"/>
          <w:szCs w:val="26"/>
        </w:rPr>
        <w:t>τι</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ἕ</w:t>
      </w:r>
      <w:r w:rsidRPr="006C4779">
        <w:rPr>
          <w:rFonts w:ascii="Cambria" w:hAnsi="Cambria" w:cs="Cambria"/>
          <w:color w:val="111111"/>
          <w:sz w:val="26"/>
          <w:szCs w:val="26"/>
        </w:rPr>
        <w:t>να</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ἢ</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δύο</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ἵ</w:t>
      </w:r>
      <w:r w:rsidRPr="006C4779">
        <w:rPr>
          <w:rFonts w:ascii="Cambria" w:hAnsi="Cambria" w:cs="Cambria"/>
          <w:color w:val="111111"/>
          <w:sz w:val="26"/>
          <w:szCs w:val="26"/>
        </w:rPr>
        <w:t>να</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PT Serif" w:hAnsi="PT Serif"/>
          <w:color w:val="111111"/>
          <w:sz w:val="26"/>
          <w:szCs w:val="26"/>
        </w:rPr>
        <w:t>π</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στό</w:t>
      </w:r>
      <w:r w:rsidRPr="006C4779">
        <w:rPr>
          <w:rFonts w:ascii="PT Serif" w:hAnsi="PT Serif" w:cs="PT Serif"/>
          <w:color w:val="111111"/>
          <w:sz w:val="26"/>
          <w:szCs w:val="26"/>
        </w:rPr>
        <w:t>μ</w:t>
      </w:r>
      <w:r w:rsidRPr="006C4779">
        <w:rPr>
          <w:rFonts w:ascii="Cambria" w:hAnsi="Cambria" w:cs="Cambria"/>
          <w:color w:val="111111"/>
          <w:sz w:val="26"/>
          <w:szCs w:val="26"/>
        </w:rPr>
        <w:t>ατος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δύο</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μ</w:t>
      </w:r>
      <w:r w:rsidRPr="006C4779">
        <w:rPr>
          <w:rFonts w:ascii="Cambria" w:hAnsi="Cambria" w:cs="Cambria"/>
          <w:color w:val="111111"/>
          <w:sz w:val="26"/>
          <w:szCs w:val="26"/>
        </w:rPr>
        <w:t>αρτύρων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ἢ</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τρι</w:t>
      </w:r>
      <w:r w:rsidRPr="006C4779">
        <w:rPr>
          <w:rFonts w:ascii="Times New Roman" w:hAnsi="Times New Roman" w:cs="Times New Roman"/>
          <w:color w:val="111111"/>
          <w:sz w:val="26"/>
          <w:szCs w:val="26"/>
        </w:rPr>
        <w:t>ῶ</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σταθ</w:t>
      </w:r>
      <w:r w:rsidRPr="006C4779">
        <w:rPr>
          <w:rFonts w:ascii="Times New Roman" w:hAnsi="Times New Roman" w:cs="Times New Roman"/>
          <w:color w:val="111111"/>
          <w:sz w:val="26"/>
          <w:szCs w:val="26"/>
        </w:rPr>
        <w:t>ῇ</w:t>
      </w:r>
      <w:r w:rsidRPr="006C4779">
        <w:rPr>
          <w:rFonts w:ascii="PT Serif" w:hAnsi="PT Serif"/>
          <w:color w:val="111111"/>
          <w:sz w:val="26"/>
          <w:szCs w:val="26"/>
          <w:lang w:val="la-Latn"/>
        </w:rPr>
        <w:t xml:space="preserve"> </w:t>
      </w:r>
      <w:r w:rsidRPr="006C4779">
        <w:rPr>
          <w:rFonts w:ascii="PT Serif" w:hAnsi="PT Serif"/>
          <w:color w:val="111111"/>
          <w:sz w:val="26"/>
          <w:szCs w:val="26"/>
        </w:rPr>
        <w:t>π</w:t>
      </w:r>
      <w:r w:rsidRPr="006C4779">
        <w:rPr>
          <w:rFonts w:ascii="Times New Roman" w:hAnsi="Times New Roman" w:cs="Times New Roman"/>
          <w:color w:val="111111"/>
          <w:sz w:val="26"/>
          <w:szCs w:val="26"/>
        </w:rPr>
        <w:t>ᾶ</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ῥῆ</w:t>
      </w:r>
      <w:r w:rsidRPr="006C4779">
        <w:rPr>
          <w:rFonts w:ascii="PT Serif" w:hAnsi="PT Serif"/>
          <w:color w:val="111111"/>
          <w:sz w:val="26"/>
          <w:szCs w:val="26"/>
        </w:rPr>
        <w:t>μ</w:t>
      </w:r>
      <w:r w:rsidRPr="006C4779">
        <w:rPr>
          <w:rFonts w:ascii="Cambria" w:hAnsi="Cambria" w:cs="Cambria"/>
          <w:color w:val="111111"/>
          <w:sz w:val="26"/>
          <w:szCs w:val="26"/>
        </w:rPr>
        <w:t>α·</w:t>
      </w:r>
      <w:r w:rsidRPr="006C4779">
        <w:rPr>
          <w:rFonts w:ascii="PT Serif" w:hAnsi="PT Serif"/>
          <w:color w:val="111111"/>
          <w:sz w:val="26"/>
          <w:szCs w:val="26"/>
          <w:lang w:val="la-Latn"/>
        </w:rPr>
        <w:t> </w:t>
      </w:r>
      <w:r w:rsidRPr="006C4779">
        <w:rPr>
          <w:rFonts w:ascii="Times New Roman" w:hAnsi="Times New Roman" w:cs="Times New Roman"/>
          <w:color w:val="111111"/>
          <w:sz w:val="26"/>
          <w:szCs w:val="26"/>
        </w:rPr>
        <w:t>ἐὰ</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δ</w:t>
      </w:r>
      <w:r w:rsidRPr="006C4779">
        <w:rPr>
          <w:rFonts w:ascii="Times New Roman" w:hAnsi="Times New Roman" w:cs="Times New Roman"/>
          <w:color w:val="111111"/>
          <w:sz w:val="26"/>
          <w:szCs w:val="26"/>
        </w:rPr>
        <w:t>ὲ</w:t>
      </w:r>
      <w:r w:rsidRPr="006C4779">
        <w:rPr>
          <w:rFonts w:ascii="PT Serif" w:hAnsi="PT Serif"/>
          <w:color w:val="111111"/>
          <w:sz w:val="26"/>
          <w:szCs w:val="26"/>
          <w:lang w:val="la-Latn"/>
        </w:rPr>
        <w:t xml:space="preserve"> </w:t>
      </w:r>
      <w:r w:rsidRPr="006C4779">
        <w:rPr>
          <w:rFonts w:ascii="PT Serif" w:hAnsi="PT Serif"/>
          <w:color w:val="111111"/>
          <w:sz w:val="26"/>
          <w:szCs w:val="26"/>
        </w:rPr>
        <w:t>π</w:t>
      </w:r>
      <w:r w:rsidRPr="006C4779">
        <w:rPr>
          <w:rFonts w:ascii="Cambria" w:hAnsi="Cambria" w:cs="Cambria"/>
          <w:color w:val="111111"/>
          <w:sz w:val="26"/>
          <w:szCs w:val="26"/>
        </w:rPr>
        <w:t>αρακούσ</w:t>
      </w:r>
      <w:r w:rsidRPr="006C4779">
        <w:rPr>
          <w:rFonts w:ascii="Times New Roman" w:hAnsi="Times New Roman" w:cs="Times New Roman"/>
          <w:color w:val="111111"/>
          <w:sz w:val="26"/>
          <w:szCs w:val="26"/>
        </w:rPr>
        <w:t>ῃ</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ῶ</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ε</w:t>
      </w:r>
      <w:r w:rsidRPr="006C4779">
        <w:rPr>
          <w:rFonts w:ascii="Times New Roman" w:hAnsi="Times New Roman" w:cs="Times New Roman"/>
          <w:color w:val="111111"/>
          <w:sz w:val="26"/>
          <w:szCs w:val="26"/>
        </w:rPr>
        <w:t>ἰ</w:t>
      </w:r>
      <w:r w:rsidRPr="006C4779">
        <w:rPr>
          <w:rFonts w:ascii="PT Serif" w:hAnsi="PT Serif"/>
          <w:color w:val="111111"/>
          <w:sz w:val="26"/>
          <w:szCs w:val="26"/>
        </w:rPr>
        <w:t>π</w:t>
      </w:r>
      <w:r w:rsidRPr="006C4779">
        <w:rPr>
          <w:rFonts w:ascii="Times New Roman" w:hAnsi="Times New Roman" w:cs="Times New Roman"/>
          <w:color w:val="111111"/>
          <w:sz w:val="26"/>
          <w:szCs w:val="26"/>
        </w:rPr>
        <w:t>ὸ</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ῇ</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κκλησί</w:t>
      </w:r>
      <w:r w:rsidRPr="006C4779">
        <w:rPr>
          <w:rFonts w:ascii="Times New Roman" w:hAnsi="Times New Roman" w:cs="Times New Roman"/>
          <w:color w:val="111111"/>
          <w:sz w:val="26"/>
          <w:szCs w:val="26"/>
        </w:rPr>
        <w:t>ᾳ</w:t>
      </w:r>
      <w:r w:rsidRPr="006C4779">
        <w:rPr>
          <w:rFonts w:ascii="Cambria" w:hAnsi="Cambria" w:cs="Cambria"/>
          <w:color w:val="111111"/>
          <w:sz w:val="26"/>
          <w:szCs w:val="26"/>
        </w:rPr>
        <w:t>·</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ἐὰ</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δ</w:t>
      </w:r>
      <w:r w:rsidRPr="006C4779">
        <w:rPr>
          <w:rFonts w:ascii="Times New Roman" w:hAnsi="Times New Roman" w:cs="Times New Roman"/>
          <w:color w:val="111111"/>
          <w:sz w:val="26"/>
          <w:szCs w:val="26"/>
        </w:rPr>
        <w:t>ὲ</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κα</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ῆ</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κκλησίας</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π</w:t>
      </w:r>
      <w:r w:rsidRPr="006C4779">
        <w:rPr>
          <w:rFonts w:ascii="Cambria" w:hAnsi="Cambria" w:cs="Cambria"/>
          <w:color w:val="111111"/>
          <w:sz w:val="26"/>
          <w:szCs w:val="26"/>
        </w:rPr>
        <w:t>αρακούσ</w:t>
      </w:r>
      <w:r w:rsidRPr="006C4779">
        <w:rPr>
          <w:rFonts w:ascii="Times New Roman" w:hAnsi="Times New Roman" w:cs="Times New Roman"/>
          <w:color w:val="111111"/>
          <w:sz w:val="26"/>
          <w:szCs w:val="26"/>
        </w:rPr>
        <w:t>ῃ</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ἔ</w:t>
      </w:r>
      <w:r w:rsidRPr="006C4779">
        <w:rPr>
          <w:rFonts w:ascii="Cambria" w:hAnsi="Cambria" w:cs="Cambria"/>
          <w:color w:val="111111"/>
          <w:sz w:val="26"/>
          <w:szCs w:val="26"/>
        </w:rPr>
        <w:t>στω</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σοι</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ὥ</w:t>
      </w:r>
      <w:r w:rsidRPr="006C4779">
        <w:rPr>
          <w:rFonts w:ascii="Cambria" w:hAnsi="Cambria" w:cs="Cambria"/>
          <w:color w:val="111111"/>
          <w:sz w:val="26"/>
          <w:szCs w:val="26"/>
        </w:rPr>
        <w:t>σ</w:t>
      </w:r>
      <w:r w:rsidRPr="006C4779">
        <w:rPr>
          <w:rFonts w:ascii="PT Serif" w:hAnsi="PT Serif" w:cs="PT Serif"/>
          <w:color w:val="111111"/>
          <w:sz w:val="26"/>
          <w:szCs w:val="26"/>
        </w:rPr>
        <w:t>π</w:t>
      </w:r>
      <w:r w:rsidRPr="006C4779">
        <w:rPr>
          <w:rFonts w:ascii="Cambria" w:hAnsi="Cambria" w:cs="Cambria"/>
          <w:color w:val="111111"/>
          <w:sz w:val="26"/>
          <w:szCs w:val="26"/>
        </w:rPr>
        <w:t>ερ</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ὁ</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θνικ</w:t>
      </w:r>
      <w:r w:rsidRPr="006C4779">
        <w:rPr>
          <w:rFonts w:ascii="Times New Roman" w:hAnsi="Times New Roman" w:cs="Times New Roman"/>
          <w:color w:val="111111"/>
          <w:sz w:val="26"/>
          <w:szCs w:val="26"/>
        </w:rPr>
        <w:t>ὸ</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κα</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ὁ</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τελώνης</w:t>
      </w:r>
      <w:r w:rsidRPr="006C4779">
        <w:rPr>
          <w:rFonts w:ascii="PT Serif" w:hAnsi="PT Serif"/>
          <w:color w:val="111111"/>
          <w:sz w:val="26"/>
          <w:szCs w:val="26"/>
          <w:lang w:val="la-Latn"/>
        </w:rPr>
        <w:t>. </w:t>
      </w:r>
      <w:r w:rsidRPr="006C4779">
        <w:rPr>
          <w:rFonts w:ascii="Times New Roman" w:hAnsi="Times New Roman" w:cs="Times New Roman"/>
          <w:color w:val="111111"/>
          <w:sz w:val="26"/>
          <w:szCs w:val="26"/>
        </w:rPr>
        <w:t>ἀ</w:t>
      </w:r>
      <w:r w:rsidRPr="006C4779">
        <w:rPr>
          <w:rFonts w:ascii="PT Serif" w:hAnsi="PT Serif"/>
          <w:color w:val="111111"/>
          <w:sz w:val="26"/>
          <w:szCs w:val="26"/>
        </w:rPr>
        <w:t>μ</w:t>
      </w:r>
      <w:r w:rsidRPr="006C4779">
        <w:rPr>
          <w:rFonts w:ascii="Times New Roman" w:hAnsi="Times New Roman" w:cs="Times New Roman"/>
          <w:color w:val="111111"/>
          <w:sz w:val="26"/>
          <w:szCs w:val="26"/>
        </w:rPr>
        <w:t>ὴ</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λέγω</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ὑ</w:t>
      </w:r>
      <w:r w:rsidRPr="006C4779">
        <w:rPr>
          <w:rFonts w:ascii="PT Serif" w:hAnsi="PT Serif"/>
          <w:color w:val="111111"/>
          <w:sz w:val="26"/>
          <w:szCs w:val="26"/>
        </w:rPr>
        <w:t>μ</w:t>
      </w:r>
      <w:r w:rsidRPr="006C4779">
        <w:rPr>
          <w:rFonts w:ascii="Times New Roman" w:hAnsi="Times New Roman" w:cs="Times New Roman"/>
          <w:color w:val="111111"/>
          <w:sz w:val="26"/>
          <w:szCs w:val="26"/>
        </w:rPr>
        <w:t>ῖ</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ὅ</w:t>
      </w:r>
      <w:r w:rsidRPr="006C4779">
        <w:rPr>
          <w:rFonts w:ascii="Cambria" w:hAnsi="Cambria" w:cs="Cambria"/>
          <w:color w:val="111111"/>
          <w:sz w:val="26"/>
          <w:szCs w:val="26"/>
        </w:rPr>
        <w:t>σα</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Times New Roman" w:hAnsi="Times New Roman" w:cs="Times New Roman"/>
          <w:color w:val="111111"/>
          <w:sz w:val="26"/>
          <w:szCs w:val="26"/>
        </w:rPr>
        <w:t>ἐὰ</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δήσητε</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PT Serif" w:hAnsi="PT Serif"/>
          <w:color w:val="111111"/>
          <w:sz w:val="26"/>
          <w:szCs w:val="26"/>
        </w:rPr>
        <w:t>π</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ῆ</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γ</w:t>
      </w:r>
      <w:r w:rsidRPr="006C4779">
        <w:rPr>
          <w:rFonts w:ascii="Times New Roman" w:hAnsi="Times New Roman" w:cs="Times New Roman"/>
          <w:color w:val="111111"/>
          <w:sz w:val="26"/>
          <w:szCs w:val="26"/>
        </w:rPr>
        <w:t>ῆ</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ἔ</w:t>
      </w:r>
      <w:r w:rsidRPr="006C4779">
        <w:rPr>
          <w:rFonts w:ascii="Cambria" w:hAnsi="Cambria" w:cs="Cambria"/>
          <w:color w:val="111111"/>
          <w:sz w:val="26"/>
          <w:szCs w:val="26"/>
        </w:rPr>
        <w:t>σται</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δεδε</w:t>
      </w:r>
      <w:r w:rsidRPr="006C4779">
        <w:rPr>
          <w:rFonts w:ascii="PT Serif" w:hAnsi="PT Serif" w:cs="PT Serif"/>
          <w:color w:val="111111"/>
          <w:sz w:val="26"/>
          <w:szCs w:val="26"/>
        </w:rPr>
        <w:t>μ</w:t>
      </w:r>
      <w:r w:rsidRPr="006C4779">
        <w:rPr>
          <w:rFonts w:ascii="Cambria" w:hAnsi="Cambria" w:cs="Cambria"/>
          <w:color w:val="111111"/>
          <w:sz w:val="26"/>
          <w:szCs w:val="26"/>
        </w:rPr>
        <w:t>ένα</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ραν</w:t>
      </w:r>
      <w:r w:rsidRPr="006C4779">
        <w:rPr>
          <w:rFonts w:ascii="Times New Roman" w:hAnsi="Times New Roman" w:cs="Times New Roman"/>
          <w:color w:val="111111"/>
          <w:sz w:val="26"/>
          <w:szCs w:val="26"/>
        </w:rPr>
        <w:t>ῷ</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κα</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ὅ</w:t>
      </w:r>
      <w:r w:rsidRPr="006C4779">
        <w:rPr>
          <w:rFonts w:ascii="Cambria" w:hAnsi="Cambria" w:cs="Cambria"/>
          <w:color w:val="111111"/>
          <w:sz w:val="26"/>
          <w:szCs w:val="26"/>
        </w:rPr>
        <w:t>σα</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ἐὰ</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λύσητε</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PT Serif" w:hAnsi="PT Serif"/>
          <w:color w:val="111111"/>
          <w:sz w:val="26"/>
          <w:szCs w:val="26"/>
        </w:rPr>
        <w:t>π</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ῆ</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γ</w:t>
      </w:r>
      <w:r w:rsidRPr="006C4779">
        <w:rPr>
          <w:rFonts w:ascii="Times New Roman" w:hAnsi="Times New Roman" w:cs="Times New Roman"/>
          <w:color w:val="111111"/>
          <w:sz w:val="26"/>
          <w:szCs w:val="26"/>
        </w:rPr>
        <w:t>ῆ</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ἔ</w:t>
      </w:r>
      <w:r w:rsidRPr="006C4779">
        <w:rPr>
          <w:rFonts w:ascii="Cambria" w:hAnsi="Cambria" w:cs="Cambria"/>
          <w:color w:val="111111"/>
          <w:sz w:val="26"/>
          <w:szCs w:val="26"/>
        </w:rPr>
        <w:t>σται</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λελυ</w:t>
      </w:r>
      <w:r w:rsidRPr="006C4779">
        <w:rPr>
          <w:rFonts w:ascii="PT Serif" w:hAnsi="PT Serif" w:cs="PT Serif"/>
          <w:color w:val="111111"/>
          <w:sz w:val="26"/>
          <w:szCs w:val="26"/>
        </w:rPr>
        <w:t>μ</w:t>
      </w:r>
      <w:r w:rsidRPr="006C4779">
        <w:rPr>
          <w:rFonts w:ascii="Cambria" w:hAnsi="Cambria" w:cs="Cambria"/>
          <w:color w:val="111111"/>
          <w:sz w:val="26"/>
          <w:szCs w:val="26"/>
        </w:rPr>
        <w:t>ένα</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ραν</w:t>
      </w:r>
      <w:r w:rsidRPr="006C4779">
        <w:rPr>
          <w:rFonts w:ascii="Times New Roman" w:hAnsi="Times New Roman" w:cs="Times New Roman"/>
          <w:color w:val="111111"/>
          <w:sz w:val="26"/>
          <w:szCs w:val="26"/>
        </w:rPr>
        <w:t>ῷ</w:t>
      </w:r>
      <w:r w:rsidRPr="006C4779">
        <w:rPr>
          <w:rFonts w:ascii="PT Serif" w:hAnsi="PT Serif"/>
          <w:color w:val="111111"/>
          <w:sz w:val="26"/>
          <w:szCs w:val="26"/>
          <w:lang w:val="la-Latn"/>
        </w:rPr>
        <w:t>. </w:t>
      </w:r>
    </w:p>
    <w:p w14:paraId="3CD8C9D8" w14:textId="77777777" w:rsidR="006C4779" w:rsidRPr="006C4779" w:rsidRDefault="006C4779" w:rsidP="006C4779">
      <w:pPr>
        <w:jc w:val="both"/>
        <w:rPr>
          <w:rFonts w:ascii="PT Serif" w:hAnsi="PT Serif"/>
          <w:color w:val="111111"/>
          <w:sz w:val="26"/>
          <w:szCs w:val="26"/>
          <w:lang w:val="la-Latn"/>
        </w:rPr>
      </w:pPr>
      <w:r w:rsidRPr="006C4779">
        <w:rPr>
          <w:rFonts w:ascii="Cambria" w:hAnsi="Cambria" w:cs="Cambria"/>
          <w:color w:val="111111"/>
          <w:sz w:val="26"/>
          <w:szCs w:val="26"/>
        </w:rPr>
        <w:t>Πάλιν</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Times New Roman" w:hAnsi="Times New Roman" w:cs="Times New Roman"/>
          <w:color w:val="111111"/>
          <w:sz w:val="26"/>
          <w:szCs w:val="26"/>
        </w:rPr>
        <w:t>ἀ</w:t>
      </w:r>
      <w:r w:rsidRPr="006C4779">
        <w:rPr>
          <w:rFonts w:ascii="PT Serif" w:hAnsi="PT Serif"/>
          <w:color w:val="111111"/>
          <w:sz w:val="26"/>
          <w:szCs w:val="26"/>
        </w:rPr>
        <w:t>μ</w:t>
      </w:r>
      <w:r w:rsidRPr="006C4779">
        <w:rPr>
          <w:rFonts w:ascii="Times New Roman" w:hAnsi="Times New Roman" w:cs="Times New Roman"/>
          <w:color w:val="111111"/>
          <w:sz w:val="26"/>
          <w:szCs w:val="26"/>
        </w:rPr>
        <w:t>ὴ</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λέγω</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ὑ</w:t>
      </w:r>
      <w:r w:rsidRPr="006C4779">
        <w:rPr>
          <w:rFonts w:ascii="PT Serif" w:hAnsi="PT Serif"/>
          <w:color w:val="111111"/>
          <w:sz w:val="26"/>
          <w:szCs w:val="26"/>
        </w:rPr>
        <w:t>μ</w:t>
      </w:r>
      <w:r w:rsidRPr="006C4779">
        <w:rPr>
          <w:rFonts w:ascii="Times New Roman" w:hAnsi="Times New Roman" w:cs="Times New Roman"/>
          <w:color w:val="111111"/>
          <w:sz w:val="26"/>
          <w:szCs w:val="26"/>
        </w:rPr>
        <w:t>ῖ</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ὅ</w:t>
      </w:r>
      <w:r w:rsidRPr="006C4779">
        <w:rPr>
          <w:rFonts w:ascii="Cambria" w:hAnsi="Cambria" w:cs="Cambria"/>
          <w:color w:val="111111"/>
          <w:sz w:val="26"/>
          <w:szCs w:val="26"/>
        </w:rPr>
        <w:t>τι</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ἐὰ</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δύο</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Cambria" w:hAnsi="Cambria" w:cs="Cambria"/>
          <w:color w:val="111111"/>
          <w:sz w:val="26"/>
          <w:szCs w:val="26"/>
        </w:rPr>
        <w:t>συ</w:t>
      </w:r>
      <w:r w:rsidRPr="006C4779">
        <w:rPr>
          <w:rFonts w:ascii="PT Serif" w:hAnsi="PT Serif" w:cs="PT Serif"/>
          <w:color w:val="111111"/>
          <w:sz w:val="26"/>
          <w:szCs w:val="26"/>
        </w:rPr>
        <w:t>μ</w:t>
      </w:r>
      <w:r w:rsidRPr="006C4779">
        <w:rPr>
          <w:rFonts w:ascii="Cambria" w:hAnsi="Cambria" w:cs="Cambria"/>
          <w:color w:val="111111"/>
          <w:sz w:val="26"/>
          <w:szCs w:val="26"/>
        </w:rPr>
        <w:t>φωνήσωσιν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ξ</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ὑ</w:t>
      </w:r>
      <w:r w:rsidRPr="006C4779">
        <w:rPr>
          <w:rFonts w:ascii="PT Serif" w:hAnsi="PT Serif"/>
          <w:color w:val="111111"/>
          <w:sz w:val="26"/>
          <w:szCs w:val="26"/>
        </w:rPr>
        <w:t>μ</w:t>
      </w:r>
      <w:r w:rsidRPr="006C4779">
        <w:rPr>
          <w:rFonts w:ascii="Times New Roman" w:hAnsi="Times New Roman" w:cs="Times New Roman"/>
          <w:color w:val="111111"/>
          <w:sz w:val="26"/>
          <w:szCs w:val="26"/>
        </w:rPr>
        <w:t>ῶ</w:t>
      </w:r>
      <w:r w:rsidRPr="006C4779">
        <w:rPr>
          <w:rFonts w:ascii="Cambria" w:hAnsi="Cambria" w:cs="Cambria"/>
          <w:color w:val="111111"/>
          <w:sz w:val="26"/>
          <w:szCs w:val="26"/>
        </w:rPr>
        <w:t>ν</w:t>
      </w:r>
      <w:r w:rsidRPr="006C4779">
        <w:rPr>
          <w:rFonts w:ascii="Segoe UI Symbol" w:hAnsi="Segoe UI Symbol" w:cs="Segoe UI Symbol"/>
          <w:color w:val="111111"/>
          <w:sz w:val="26"/>
          <w:szCs w:val="26"/>
          <w:lang w:val="la-Latn"/>
        </w:rPr>
        <w:t>⸃</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PT Serif" w:hAnsi="PT Serif"/>
          <w:color w:val="111111"/>
          <w:sz w:val="26"/>
          <w:szCs w:val="26"/>
        </w:rPr>
        <w:t>π</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ῆ</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γ</w:t>
      </w:r>
      <w:r w:rsidRPr="006C4779">
        <w:rPr>
          <w:rFonts w:ascii="Times New Roman" w:hAnsi="Times New Roman" w:cs="Times New Roman"/>
          <w:color w:val="111111"/>
          <w:sz w:val="26"/>
          <w:szCs w:val="26"/>
        </w:rPr>
        <w:t>ῆ</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π</w:t>
      </w:r>
      <w:r w:rsidRPr="006C4779">
        <w:rPr>
          <w:rFonts w:ascii="Cambria" w:hAnsi="Cambria" w:cs="Cambria"/>
          <w:color w:val="111111"/>
          <w:sz w:val="26"/>
          <w:szCs w:val="26"/>
        </w:rPr>
        <w:t>ερ</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PT Serif" w:hAnsi="PT Serif"/>
          <w:color w:val="111111"/>
          <w:sz w:val="26"/>
          <w:szCs w:val="26"/>
        </w:rPr>
        <w:t>π</w:t>
      </w:r>
      <w:r w:rsidRPr="006C4779">
        <w:rPr>
          <w:rFonts w:ascii="Cambria" w:hAnsi="Cambria" w:cs="Cambria"/>
          <w:color w:val="111111"/>
          <w:sz w:val="26"/>
          <w:szCs w:val="26"/>
        </w:rPr>
        <w:t>αντ</w:t>
      </w:r>
      <w:r w:rsidRPr="006C4779">
        <w:rPr>
          <w:rFonts w:ascii="Times New Roman" w:hAnsi="Times New Roman" w:cs="Times New Roman"/>
          <w:color w:val="111111"/>
          <w:sz w:val="26"/>
          <w:szCs w:val="26"/>
        </w:rPr>
        <w:t>ὸ</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π</w:t>
      </w:r>
      <w:r w:rsidRPr="006C4779">
        <w:rPr>
          <w:rFonts w:ascii="Cambria" w:hAnsi="Cambria" w:cs="Cambria"/>
          <w:color w:val="111111"/>
          <w:sz w:val="26"/>
          <w:szCs w:val="26"/>
        </w:rPr>
        <w:t>ράγ</w:t>
      </w:r>
      <w:r w:rsidRPr="006C4779">
        <w:rPr>
          <w:rFonts w:ascii="PT Serif" w:hAnsi="PT Serif" w:cs="PT Serif"/>
          <w:color w:val="111111"/>
          <w:sz w:val="26"/>
          <w:szCs w:val="26"/>
        </w:rPr>
        <w:t>μ</w:t>
      </w:r>
      <w:r w:rsidRPr="006C4779">
        <w:rPr>
          <w:rFonts w:ascii="Cambria" w:hAnsi="Cambria" w:cs="Cambria"/>
          <w:color w:val="111111"/>
          <w:sz w:val="26"/>
          <w:szCs w:val="26"/>
        </w:rPr>
        <w:t>ατος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ὗ</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ἐὰ</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ἰ</w:t>
      </w:r>
      <w:r w:rsidRPr="006C4779">
        <w:rPr>
          <w:rFonts w:ascii="Cambria" w:hAnsi="Cambria" w:cs="Cambria"/>
          <w:color w:val="111111"/>
          <w:sz w:val="26"/>
          <w:szCs w:val="26"/>
        </w:rPr>
        <w:t>τήσωνται</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γενήσεται</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το</w:t>
      </w:r>
      <w:r w:rsidRPr="006C4779">
        <w:rPr>
          <w:rFonts w:ascii="Times New Roman" w:hAnsi="Times New Roman" w:cs="Times New Roman"/>
          <w:color w:val="111111"/>
          <w:sz w:val="26"/>
          <w:szCs w:val="26"/>
        </w:rPr>
        <w:t>ῖ</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π</w:t>
      </w:r>
      <w:r w:rsidRPr="006C4779">
        <w:rPr>
          <w:rFonts w:ascii="Cambria" w:hAnsi="Cambria" w:cs="Cambria"/>
          <w:color w:val="111111"/>
          <w:sz w:val="26"/>
          <w:szCs w:val="26"/>
        </w:rPr>
        <w:t>αρ</w:t>
      </w:r>
      <w:r w:rsidRPr="006C4779">
        <w:rPr>
          <w:rFonts w:ascii="Times New Roman" w:hAnsi="Times New Roman" w:cs="Times New Roman"/>
          <w:color w:val="111111"/>
          <w:sz w:val="26"/>
          <w:szCs w:val="26"/>
        </w:rPr>
        <w:t>ὰ</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το</w:t>
      </w:r>
      <w:r w:rsidRPr="006C4779">
        <w:rPr>
          <w:rFonts w:ascii="Times New Roman" w:hAnsi="Times New Roman" w:cs="Times New Roman"/>
          <w:color w:val="111111"/>
          <w:sz w:val="26"/>
          <w:szCs w:val="26"/>
        </w:rPr>
        <w:t>ῦ</w:t>
      </w:r>
      <w:r w:rsidRPr="006C4779">
        <w:rPr>
          <w:rFonts w:ascii="PT Serif" w:hAnsi="PT Serif"/>
          <w:color w:val="111111"/>
          <w:sz w:val="26"/>
          <w:szCs w:val="26"/>
          <w:lang w:val="la-Latn"/>
        </w:rPr>
        <w:t xml:space="preserve"> </w:t>
      </w:r>
      <w:r w:rsidRPr="006C4779">
        <w:rPr>
          <w:rFonts w:ascii="PT Serif" w:hAnsi="PT Serif"/>
          <w:color w:val="111111"/>
          <w:sz w:val="26"/>
          <w:szCs w:val="26"/>
        </w:rPr>
        <w:t>π</w:t>
      </w:r>
      <w:r w:rsidRPr="006C4779">
        <w:rPr>
          <w:rFonts w:ascii="Cambria" w:hAnsi="Cambria" w:cs="Cambria"/>
          <w:color w:val="111111"/>
          <w:sz w:val="26"/>
          <w:szCs w:val="26"/>
        </w:rPr>
        <w:t>ατρός</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μ</w:t>
      </w:r>
      <w:r w:rsidRPr="006C4779">
        <w:rPr>
          <w:rFonts w:ascii="Cambria" w:hAnsi="Cambria" w:cs="Cambria"/>
          <w:color w:val="111111"/>
          <w:sz w:val="26"/>
          <w:szCs w:val="26"/>
        </w:rPr>
        <w:t>ου</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το</w:t>
      </w:r>
      <w:r w:rsidRPr="006C4779">
        <w:rPr>
          <w:rFonts w:ascii="Times New Roman" w:hAnsi="Times New Roman" w:cs="Times New Roman"/>
          <w:color w:val="111111"/>
          <w:sz w:val="26"/>
          <w:szCs w:val="26"/>
        </w:rPr>
        <w:t>ῦ</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ρανο</w:t>
      </w:r>
      <w:r w:rsidRPr="006C4779">
        <w:rPr>
          <w:rFonts w:ascii="Times New Roman" w:hAnsi="Times New Roman" w:cs="Times New Roman"/>
          <w:color w:val="111111"/>
          <w:sz w:val="26"/>
          <w:szCs w:val="26"/>
        </w:rPr>
        <w:t>ῖ</w:t>
      </w:r>
      <w:r w:rsidRPr="006C4779">
        <w:rPr>
          <w:rFonts w:ascii="Cambria" w:hAnsi="Cambria" w:cs="Cambria"/>
          <w:color w:val="111111"/>
          <w:sz w:val="26"/>
          <w:szCs w:val="26"/>
        </w:rPr>
        <w:t>ς</w:t>
      </w:r>
      <w:r w:rsidRPr="006C4779">
        <w:rPr>
          <w:rFonts w:ascii="PT Serif" w:hAnsi="PT Serif"/>
          <w:color w:val="111111"/>
          <w:sz w:val="26"/>
          <w:szCs w:val="26"/>
          <w:lang w:val="la-Latn"/>
        </w:rPr>
        <w:t>. </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ὗ</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γάρ</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ε</w:t>
      </w:r>
      <w:r w:rsidRPr="006C4779">
        <w:rPr>
          <w:rFonts w:ascii="Times New Roman" w:hAnsi="Times New Roman" w:cs="Times New Roman"/>
          <w:color w:val="111111"/>
          <w:sz w:val="26"/>
          <w:szCs w:val="26"/>
        </w:rPr>
        <w:t>ἰ</w:t>
      </w:r>
      <w:r w:rsidRPr="006C4779">
        <w:rPr>
          <w:rFonts w:ascii="Cambria" w:hAnsi="Cambria" w:cs="Cambria"/>
          <w:color w:val="111111"/>
          <w:sz w:val="26"/>
          <w:szCs w:val="26"/>
        </w:rPr>
        <w:t>σιν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δύο</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ἢ</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τρε</w:t>
      </w:r>
      <w:r w:rsidRPr="006C4779">
        <w:rPr>
          <w:rFonts w:ascii="Times New Roman" w:hAnsi="Times New Roman" w:cs="Times New Roman"/>
          <w:color w:val="111111"/>
          <w:sz w:val="26"/>
          <w:szCs w:val="26"/>
        </w:rPr>
        <w:t>ῖ</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συνηγ</w:t>
      </w:r>
      <w:r w:rsidRPr="006C4779">
        <w:rPr>
          <w:rFonts w:ascii="PT Serif" w:hAnsi="PT Serif" w:cs="PT Serif"/>
          <w:color w:val="111111"/>
          <w:sz w:val="26"/>
          <w:szCs w:val="26"/>
        </w:rPr>
        <w:t>μ</w:t>
      </w:r>
      <w:r w:rsidRPr="006C4779">
        <w:rPr>
          <w:rFonts w:ascii="Cambria" w:hAnsi="Cambria" w:cs="Cambria"/>
          <w:color w:val="111111"/>
          <w:sz w:val="26"/>
          <w:szCs w:val="26"/>
        </w:rPr>
        <w:t>ένοι</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ε</w:t>
      </w:r>
      <w:r w:rsidRPr="006C4779">
        <w:rPr>
          <w:rFonts w:ascii="Times New Roman" w:hAnsi="Times New Roman" w:cs="Times New Roman"/>
          <w:color w:val="111111"/>
          <w:sz w:val="26"/>
          <w:szCs w:val="26"/>
        </w:rPr>
        <w:t>ἰ</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ὸ</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PT Serif" w:hAnsi="PT Serif"/>
          <w:color w:val="111111"/>
          <w:sz w:val="26"/>
          <w:szCs w:val="26"/>
        </w:rPr>
        <w:t>μ</w:t>
      </w:r>
      <w:r w:rsidRPr="006C4779">
        <w:rPr>
          <w:rFonts w:ascii="Times New Roman" w:hAnsi="Times New Roman" w:cs="Times New Roman"/>
          <w:color w:val="111111"/>
          <w:sz w:val="26"/>
          <w:szCs w:val="26"/>
        </w:rPr>
        <w:t>ὸ</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ὄ</w:t>
      </w:r>
      <w:r w:rsidRPr="006C4779">
        <w:rPr>
          <w:rFonts w:ascii="Cambria" w:hAnsi="Cambria" w:cs="Cambria"/>
          <w:color w:val="111111"/>
          <w:sz w:val="26"/>
          <w:szCs w:val="26"/>
        </w:rPr>
        <w:t>νο</w:t>
      </w:r>
      <w:r w:rsidRPr="006C4779">
        <w:rPr>
          <w:rFonts w:ascii="PT Serif" w:hAnsi="PT Serif" w:cs="PT Serif"/>
          <w:color w:val="111111"/>
          <w:sz w:val="26"/>
          <w:szCs w:val="26"/>
        </w:rPr>
        <w:t>μ</w:t>
      </w:r>
      <w:r w:rsidRPr="006C4779">
        <w:rPr>
          <w:rFonts w:ascii="Cambria" w:hAnsi="Cambria" w:cs="Cambria"/>
          <w:color w:val="111111"/>
          <w:sz w:val="26"/>
          <w:szCs w:val="26"/>
        </w:rPr>
        <w:t>α</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κε</w:t>
      </w:r>
      <w:r w:rsidRPr="006C4779">
        <w:rPr>
          <w:rFonts w:ascii="Times New Roman" w:hAnsi="Times New Roman" w:cs="Times New Roman"/>
          <w:color w:val="111111"/>
          <w:sz w:val="26"/>
          <w:szCs w:val="26"/>
        </w:rPr>
        <w:t>ῖ</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ε</w:t>
      </w:r>
      <w:r w:rsidRPr="006C4779">
        <w:rPr>
          <w:rFonts w:ascii="Times New Roman" w:hAnsi="Times New Roman" w:cs="Times New Roman"/>
          <w:color w:val="111111"/>
          <w:sz w:val="26"/>
          <w:szCs w:val="26"/>
        </w:rPr>
        <w:t>ἰ</w:t>
      </w:r>
      <w:r w:rsidRPr="006C4779">
        <w:rPr>
          <w:rFonts w:ascii="PT Serif" w:hAnsi="PT Serif"/>
          <w:color w:val="111111"/>
          <w:sz w:val="26"/>
          <w:szCs w:val="26"/>
        </w:rPr>
        <w:t>μ</w:t>
      </w:r>
      <w:r w:rsidRPr="006C4779">
        <w:rPr>
          <w:rFonts w:ascii="Cambria" w:hAnsi="Cambria" w:cs="Cambria"/>
          <w:color w:val="111111"/>
          <w:sz w:val="26"/>
          <w:szCs w:val="26"/>
        </w:rPr>
        <w:t>ι</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μ</w:t>
      </w:r>
      <w:r w:rsidRPr="006C4779">
        <w:rPr>
          <w:rFonts w:ascii="Cambria" w:hAnsi="Cambria" w:cs="Cambria"/>
          <w:color w:val="111111"/>
          <w:sz w:val="26"/>
          <w:szCs w:val="26"/>
        </w:rPr>
        <w:t>έσ</w:t>
      </w:r>
      <w:r w:rsidRPr="006C4779">
        <w:rPr>
          <w:rFonts w:ascii="Times New Roman" w:hAnsi="Times New Roman" w:cs="Times New Roman"/>
          <w:color w:val="111111"/>
          <w:sz w:val="26"/>
          <w:szCs w:val="26"/>
        </w:rPr>
        <w:t>ῳ</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ῶ</w:t>
      </w:r>
      <w:r w:rsidRPr="006C4779">
        <w:rPr>
          <w:rFonts w:ascii="Cambria" w:hAnsi="Cambria" w:cs="Cambria"/>
          <w:color w:val="111111"/>
          <w:sz w:val="26"/>
          <w:szCs w:val="26"/>
        </w:rPr>
        <w:t>ν</w:t>
      </w:r>
      <w:r w:rsidRPr="006C4779">
        <w:rPr>
          <w:rFonts w:ascii="PT Serif" w:hAnsi="PT Serif"/>
          <w:color w:val="111111"/>
          <w:sz w:val="26"/>
          <w:szCs w:val="26"/>
          <w:lang w:val="la-Latn"/>
        </w:rPr>
        <w:t>. </w:t>
      </w:r>
    </w:p>
    <w:p w14:paraId="63C44386" w14:textId="77777777" w:rsidR="006C4779" w:rsidRPr="006C4779" w:rsidRDefault="006C4779" w:rsidP="006C4779">
      <w:pPr>
        <w:jc w:val="both"/>
        <w:rPr>
          <w:rFonts w:ascii="PT Serif" w:hAnsi="PT Serif"/>
          <w:color w:val="111111"/>
          <w:sz w:val="26"/>
          <w:szCs w:val="26"/>
          <w:lang w:val="la-Latn"/>
        </w:rPr>
      </w:pPr>
      <w:bookmarkStart w:id="444" w:name="_Hlk211893501"/>
      <w:r w:rsidRPr="006C4779">
        <w:rPr>
          <w:rFonts w:ascii="Cambria" w:hAnsi="Cambria" w:cs="Cambria"/>
          <w:color w:val="111111"/>
          <w:sz w:val="26"/>
          <w:szCs w:val="26"/>
        </w:rPr>
        <w:t>Τότε</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π</w:t>
      </w:r>
      <w:r w:rsidRPr="006C4779">
        <w:rPr>
          <w:rFonts w:ascii="Cambria" w:hAnsi="Cambria" w:cs="Cambria"/>
          <w:color w:val="111111"/>
          <w:sz w:val="26"/>
          <w:szCs w:val="26"/>
        </w:rPr>
        <w:t>ροσελθ</w:t>
      </w:r>
      <w:r w:rsidRPr="006C4779">
        <w:rPr>
          <w:rFonts w:ascii="Times New Roman" w:hAnsi="Times New Roman" w:cs="Times New Roman"/>
          <w:color w:val="111111"/>
          <w:sz w:val="26"/>
          <w:szCs w:val="26"/>
        </w:rPr>
        <w:t>ὼ</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ῷ</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ὁ</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Πέτρος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ε</w:t>
      </w:r>
      <w:r w:rsidRPr="006C4779">
        <w:rPr>
          <w:rFonts w:ascii="Times New Roman" w:hAnsi="Times New Roman" w:cs="Times New Roman"/>
          <w:color w:val="111111"/>
          <w:sz w:val="26"/>
          <w:szCs w:val="26"/>
        </w:rPr>
        <w:t>ἶ</w:t>
      </w:r>
      <w:r w:rsidRPr="006C4779">
        <w:rPr>
          <w:rFonts w:ascii="PT Serif" w:hAnsi="PT Serif"/>
          <w:color w:val="111111"/>
          <w:sz w:val="26"/>
          <w:szCs w:val="26"/>
        </w:rPr>
        <w:t>π</w:t>
      </w:r>
      <w:r w:rsidRPr="006C4779">
        <w:rPr>
          <w:rFonts w:ascii="Cambria" w:hAnsi="Cambria" w:cs="Cambria"/>
          <w:color w:val="111111"/>
          <w:sz w:val="26"/>
          <w:szCs w:val="26"/>
        </w:rPr>
        <w:t>εν</w:t>
      </w:r>
      <w:r w:rsidRPr="006C4779">
        <w:rPr>
          <w:rFonts w:ascii="Segoe UI Symbol" w:hAnsi="Segoe UI Symbol" w:cs="Segoe UI Symbol"/>
          <w:color w:val="111111"/>
          <w:sz w:val="26"/>
          <w:szCs w:val="26"/>
          <w:lang w:val="la-Latn"/>
        </w:rPr>
        <w:t>⸃</w:t>
      </w:r>
      <w:r w:rsidRPr="006C4779">
        <w:rPr>
          <w:rFonts w:ascii="Cambria" w:hAnsi="Cambria" w:cs="Cambria"/>
          <w:color w:val="111111"/>
          <w:sz w:val="26"/>
          <w:szCs w:val="26"/>
        </w:rPr>
        <w:t>·</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Κύριε</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π</w:t>
      </w:r>
      <w:r w:rsidRPr="006C4779">
        <w:rPr>
          <w:rFonts w:ascii="Cambria" w:hAnsi="Cambria" w:cs="Cambria"/>
          <w:color w:val="111111"/>
          <w:sz w:val="26"/>
          <w:szCs w:val="26"/>
        </w:rPr>
        <w:t>οσάκις</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ἁ</w:t>
      </w:r>
      <w:r w:rsidRPr="006C4779">
        <w:rPr>
          <w:rFonts w:ascii="PT Serif" w:hAnsi="PT Serif"/>
          <w:color w:val="111111"/>
          <w:sz w:val="26"/>
          <w:szCs w:val="26"/>
        </w:rPr>
        <w:t>μ</w:t>
      </w:r>
      <w:r w:rsidRPr="006C4779">
        <w:rPr>
          <w:rFonts w:ascii="Cambria" w:hAnsi="Cambria" w:cs="Cambria"/>
          <w:color w:val="111111"/>
          <w:sz w:val="26"/>
          <w:szCs w:val="26"/>
        </w:rPr>
        <w:t>αρτήσει</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ε</w:t>
      </w:r>
      <w:r w:rsidRPr="006C4779">
        <w:rPr>
          <w:rFonts w:ascii="Times New Roman" w:hAnsi="Times New Roman" w:cs="Times New Roman"/>
          <w:color w:val="111111"/>
          <w:sz w:val="26"/>
          <w:szCs w:val="26"/>
        </w:rPr>
        <w:t>ἰ</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PT Serif" w:hAnsi="PT Serif"/>
          <w:color w:val="111111"/>
          <w:sz w:val="26"/>
          <w:szCs w:val="26"/>
        </w:rPr>
        <w:t>μ</w:t>
      </w:r>
      <w:r w:rsidRPr="006C4779">
        <w:rPr>
          <w:rFonts w:ascii="Times New Roman" w:hAnsi="Times New Roman" w:cs="Times New Roman"/>
          <w:color w:val="111111"/>
          <w:sz w:val="26"/>
          <w:szCs w:val="26"/>
        </w:rPr>
        <w:t>ὲ</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ὁ</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ἀ</w:t>
      </w:r>
      <w:r w:rsidRPr="006C4779">
        <w:rPr>
          <w:rFonts w:ascii="Cambria" w:hAnsi="Cambria" w:cs="Cambria"/>
          <w:color w:val="111111"/>
          <w:sz w:val="26"/>
          <w:szCs w:val="26"/>
        </w:rPr>
        <w:t>δελφός</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μ</w:t>
      </w:r>
      <w:r w:rsidRPr="006C4779">
        <w:rPr>
          <w:rFonts w:ascii="Cambria" w:hAnsi="Cambria" w:cs="Cambria"/>
          <w:color w:val="111111"/>
          <w:sz w:val="26"/>
          <w:szCs w:val="26"/>
        </w:rPr>
        <w:t>ου</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κα</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ἀ</w:t>
      </w:r>
      <w:r w:rsidRPr="006C4779">
        <w:rPr>
          <w:rFonts w:ascii="Cambria" w:hAnsi="Cambria" w:cs="Cambria"/>
          <w:color w:val="111111"/>
          <w:sz w:val="26"/>
          <w:szCs w:val="26"/>
        </w:rPr>
        <w:t>φήσω</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ῷ</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ἕ</w:t>
      </w:r>
      <w:r w:rsidRPr="006C4779">
        <w:rPr>
          <w:rFonts w:ascii="Cambria" w:hAnsi="Cambria" w:cs="Cambria"/>
          <w:color w:val="111111"/>
          <w:sz w:val="26"/>
          <w:szCs w:val="26"/>
        </w:rPr>
        <w:t>ως</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ἑ</w:t>
      </w:r>
      <w:r w:rsidRPr="006C4779">
        <w:rPr>
          <w:rFonts w:ascii="PT Serif" w:hAnsi="PT Serif"/>
          <w:color w:val="111111"/>
          <w:sz w:val="26"/>
          <w:szCs w:val="26"/>
        </w:rPr>
        <w:t>π</w:t>
      </w:r>
      <w:r w:rsidRPr="006C4779">
        <w:rPr>
          <w:rFonts w:ascii="Cambria" w:hAnsi="Cambria" w:cs="Cambria"/>
          <w:color w:val="111111"/>
          <w:sz w:val="26"/>
          <w:szCs w:val="26"/>
        </w:rPr>
        <w:t>τάκις</w:t>
      </w:r>
      <w:r w:rsidRPr="006C4779">
        <w:rPr>
          <w:rFonts w:ascii="PT Serif" w:hAnsi="PT Serif"/>
          <w:color w:val="111111"/>
          <w:sz w:val="26"/>
          <w:szCs w:val="26"/>
          <w:lang w:val="la-Latn"/>
        </w:rPr>
        <w:t>; </w:t>
      </w:r>
      <w:r w:rsidRPr="006C4779">
        <w:rPr>
          <w:rFonts w:ascii="Cambria" w:hAnsi="Cambria" w:cs="Cambria"/>
          <w:color w:val="111111"/>
          <w:sz w:val="26"/>
          <w:szCs w:val="26"/>
        </w:rPr>
        <w:t>λέγει</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ῷ</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ὁ</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Ἰ</w:t>
      </w:r>
      <w:r w:rsidRPr="006C4779">
        <w:rPr>
          <w:rFonts w:ascii="Cambria" w:hAnsi="Cambria" w:cs="Cambria"/>
          <w:color w:val="111111"/>
          <w:sz w:val="26"/>
          <w:szCs w:val="26"/>
        </w:rPr>
        <w:t>ησο</w:t>
      </w:r>
      <w:r w:rsidRPr="006C4779">
        <w:rPr>
          <w:rFonts w:ascii="Times New Roman" w:hAnsi="Times New Roman" w:cs="Times New Roman"/>
          <w:color w:val="111111"/>
          <w:sz w:val="26"/>
          <w:szCs w:val="26"/>
        </w:rPr>
        <w:t>ῦ</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ὐ</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λέγω</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σοι</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ἕ</w:t>
      </w:r>
      <w:r w:rsidRPr="006C4779">
        <w:rPr>
          <w:rFonts w:ascii="Cambria" w:hAnsi="Cambria" w:cs="Cambria"/>
          <w:color w:val="111111"/>
          <w:sz w:val="26"/>
          <w:szCs w:val="26"/>
        </w:rPr>
        <w:t>ως</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ἑ</w:t>
      </w:r>
      <w:r w:rsidRPr="006C4779">
        <w:rPr>
          <w:rFonts w:ascii="PT Serif" w:hAnsi="PT Serif"/>
          <w:color w:val="111111"/>
          <w:sz w:val="26"/>
          <w:szCs w:val="26"/>
        </w:rPr>
        <w:t>π</w:t>
      </w:r>
      <w:r w:rsidRPr="006C4779">
        <w:rPr>
          <w:rFonts w:ascii="Cambria" w:hAnsi="Cambria" w:cs="Cambria"/>
          <w:color w:val="111111"/>
          <w:sz w:val="26"/>
          <w:szCs w:val="26"/>
        </w:rPr>
        <w:t>τάκις</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ἀ</w:t>
      </w:r>
      <w:r w:rsidRPr="006C4779">
        <w:rPr>
          <w:rFonts w:ascii="Cambria" w:hAnsi="Cambria" w:cs="Cambria"/>
          <w:color w:val="111111"/>
          <w:sz w:val="26"/>
          <w:szCs w:val="26"/>
        </w:rPr>
        <w:t>λλ</w:t>
      </w:r>
      <w:r w:rsidRPr="006C4779">
        <w:rPr>
          <w:rFonts w:ascii="Times New Roman" w:hAnsi="Times New Roman" w:cs="Times New Roman"/>
          <w:color w:val="111111"/>
          <w:sz w:val="26"/>
          <w:szCs w:val="26"/>
        </w:rPr>
        <w:t>ὰ</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ἕ</w:t>
      </w:r>
      <w:r w:rsidRPr="006C4779">
        <w:rPr>
          <w:rFonts w:ascii="Cambria" w:hAnsi="Cambria" w:cs="Cambria"/>
          <w:color w:val="111111"/>
          <w:sz w:val="26"/>
          <w:szCs w:val="26"/>
        </w:rPr>
        <w:t>ως</w:t>
      </w:r>
      <w:r w:rsidRPr="006C4779">
        <w:rPr>
          <w:rFonts w:ascii="PT Serif" w:hAnsi="PT Serif"/>
          <w:color w:val="111111"/>
          <w:sz w:val="26"/>
          <w:szCs w:val="26"/>
          <w:lang w:val="la-Latn"/>
        </w:rPr>
        <w:t xml:space="preserve"> </w:t>
      </w:r>
      <w:bookmarkStart w:id="445" w:name="_Hlk211934660"/>
      <w:r w:rsidRPr="006C4779">
        <w:rPr>
          <w:rFonts w:ascii="Times New Roman" w:hAnsi="Times New Roman" w:cs="Times New Roman"/>
          <w:color w:val="111111"/>
          <w:sz w:val="26"/>
          <w:szCs w:val="26"/>
        </w:rPr>
        <w:t>ἑ</w:t>
      </w:r>
      <w:r w:rsidRPr="006C4779">
        <w:rPr>
          <w:rFonts w:ascii="Cambria" w:hAnsi="Cambria" w:cs="Cambria"/>
          <w:color w:val="111111"/>
          <w:sz w:val="26"/>
          <w:szCs w:val="26"/>
        </w:rPr>
        <w:t>βδο</w:t>
      </w:r>
      <w:r w:rsidRPr="006C4779">
        <w:rPr>
          <w:rFonts w:ascii="PT Serif" w:hAnsi="PT Serif" w:cs="PT Serif"/>
          <w:color w:val="111111"/>
          <w:sz w:val="26"/>
          <w:szCs w:val="26"/>
        </w:rPr>
        <w:t>μ</w:t>
      </w:r>
      <w:r w:rsidRPr="006C4779">
        <w:rPr>
          <w:rFonts w:ascii="Cambria" w:hAnsi="Cambria" w:cs="Cambria"/>
          <w:color w:val="111111"/>
          <w:sz w:val="26"/>
          <w:szCs w:val="26"/>
        </w:rPr>
        <w:t>ηκοντάκις</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ἑ</w:t>
      </w:r>
      <w:r w:rsidRPr="006C4779">
        <w:rPr>
          <w:rFonts w:ascii="PT Serif" w:hAnsi="PT Serif"/>
          <w:color w:val="111111"/>
          <w:sz w:val="26"/>
          <w:szCs w:val="26"/>
        </w:rPr>
        <w:t>π</w:t>
      </w:r>
      <w:r w:rsidRPr="006C4779">
        <w:rPr>
          <w:rFonts w:ascii="Cambria" w:hAnsi="Cambria" w:cs="Cambria"/>
          <w:color w:val="111111"/>
          <w:sz w:val="26"/>
          <w:szCs w:val="26"/>
        </w:rPr>
        <w:t>τά</w:t>
      </w:r>
      <w:r w:rsidRPr="006C4779">
        <w:rPr>
          <w:rFonts w:ascii="PT Serif" w:hAnsi="PT Serif"/>
          <w:color w:val="111111"/>
          <w:sz w:val="26"/>
          <w:szCs w:val="26"/>
          <w:lang w:val="la-Latn"/>
        </w:rPr>
        <w:t>. </w:t>
      </w:r>
    </w:p>
    <w:bookmarkEnd w:id="444"/>
    <w:bookmarkEnd w:id="445"/>
    <w:p w14:paraId="7B5F66A2" w14:textId="77777777" w:rsidR="006C4779" w:rsidRPr="006C4779" w:rsidRDefault="006C4779" w:rsidP="006C4779">
      <w:pPr>
        <w:jc w:val="both"/>
        <w:rPr>
          <w:rFonts w:ascii="Arial" w:hAnsi="Arial" w:cs="Arial"/>
          <w:sz w:val="24"/>
          <w:szCs w:val="24"/>
          <w:lang w:val="la-Latn"/>
        </w:rPr>
      </w:pPr>
      <w:r w:rsidRPr="006C4779">
        <w:rPr>
          <w:rFonts w:ascii="PT Serif" w:hAnsi="PT Serif"/>
          <w:color w:val="111111"/>
          <w:sz w:val="26"/>
          <w:szCs w:val="26"/>
        </w:rPr>
        <w:t>Δ</w:t>
      </w:r>
      <w:r w:rsidRPr="006C4779">
        <w:rPr>
          <w:rFonts w:ascii="Cambria" w:hAnsi="Cambria" w:cs="Cambria"/>
          <w:color w:val="111111"/>
          <w:sz w:val="26"/>
          <w:szCs w:val="26"/>
        </w:rPr>
        <w:t>ι</w:t>
      </w:r>
      <w:r w:rsidRPr="006C4779">
        <w:rPr>
          <w:rFonts w:ascii="Times New Roman" w:hAnsi="Times New Roman" w:cs="Times New Roman"/>
          <w:color w:val="111111"/>
          <w:sz w:val="26"/>
          <w:szCs w:val="26"/>
        </w:rPr>
        <w:t>ὰ</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το</w:t>
      </w:r>
      <w:r w:rsidRPr="006C4779">
        <w:rPr>
          <w:rFonts w:ascii="Times New Roman" w:hAnsi="Times New Roman" w:cs="Times New Roman"/>
          <w:color w:val="111111"/>
          <w:sz w:val="26"/>
          <w:szCs w:val="26"/>
        </w:rPr>
        <w:t>ῦ</w:t>
      </w:r>
      <w:r w:rsidRPr="006C4779">
        <w:rPr>
          <w:rFonts w:ascii="Cambria" w:hAnsi="Cambria" w:cs="Cambria"/>
          <w:color w:val="111111"/>
          <w:sz w:val="26"/>
          <w:szCs w:val="26"/>
        </w:rPr>
        <w:t>το</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ὡ</w:t>
      </w:r>
      <w:r w:rsidRPr="006C4779">
        <w:rPr>
          <w:rFonts w:ascii="PT Serif" w:hAnsi="PT Serif"/>
          <w:color w:val="111111"/>
          <w:sz w:val="26"/>
          <w:szCs w:val="26"/>
        </w:rPr>
        <w:t>μ</w:t>
      </w:r>
      <w:r w:rsidRPr="006C4779">
        <w:rPr>
          <w:rFonts w:ascii="Cambria" w:hAnsi="Cambria" w:cs="Cambria"/>
          <w:color w:val="111111"/>
          <w:sz w:val="26"/>
          <w:szCs w:val="26"/>
        </w:rPr>
        <w:t>οιώθη</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ἡ</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βασιλεία</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ῶ</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ραν</w:t>
      </w:r>
      <w:r w:rsidRPr="006C4779">
        <w:rPr>
          <w:rFonts w:ascii="Times New Roman" w:hAnsi="Times New Roman" w:cs="Times New Roman"/>
          <w:color w:val="111111"/>
          <w:sz w:val="26"/>
          <w:szCs w:val="26"/>
        </w:rPr>
        <w:t>ῶ</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ἀ</w:t>
      </w:r>
      <w:r w:rsidRPr="006C4779">
        <w:rPr>
          <w:rFonts w:ascii="Cambria" w:hAnsi="Cambria" w:cs="Cambria"/>
          <w:color w:val="111111"/>
          <w:sz w:val="26"/>
          <w:szCs w:val="26"/>
        </w:rPr>
        <w:t>νθρώ</w:t>
      </w:r>
      <w:r w:rsidRPr="006C4779">
        <w:rPr>
          <w:rFonts w:ascii="PT Serif" w:hAnsi="PT Serif" w:cs="PT Serif"/>
          <w:color w:val="111111"/>
          <w:sz w:val="26"/>
          <w:szCs w:val="26"/>
        </w:rPr>
        <w:t>π</w:t>
      </w:r>
      <w:r w:rsidRPr="006C4779">
        <w:rPr>
          <w:rFonts w:ascii="Times New Roman" w:hAnsi="Times New Roman" w:cs="Times New Roman"/>
          <w:color w:val="111111"/>
          <w:sz w:val="26"/>
          <w:szCs w:val="26"/>
        </w:rPr>
        <w:t>ῳ</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βασιλε</w:t>
      </w:r>
      <w:r w:rsidRPr="006C4779">
        <w:rPr>
          <w:rFonts w:ascii="Times New Roman" w:hAnsi="Times New Roman" w:cs="Times New Roman"/>
          <w:color w:val="111111"/>
          <w:sz w:val="26"/>
          <w:szCs w:val="26"/>
        </w:rPr>
        <w:t>ῖ</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ὃ</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ἠ</w:t>
      </w:r>
      <w:r w:rsidRPr="006C4779">
        <w:rPr>
          <w:rFonts w:ascii="Cambria" w:hAnsi="Cambria" w:cs="Cambria"/>
          <w:color w:val="111111"/>
          <w:sz w:val="26"/>
          <w:szCs w:val="26"/>
        </w:rPr>
        <w:t>θέλησεν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συν</w:t>
      </w:r>
      <w:r w:rsidRPr="006C4779">
        <w:rPr>
          <w:rFonts w:ascii="Times New Roman" w:hAnsi="Times New Roman" w:cs="Times New Roman"/>
          <w:color w:val="111111"/>
          <w:sz w:val="26"/>
          <w:szCs w:val="26"/>
        </w:rPr>
        <w:t>ᾶ</w:t>
      </w:r>
      <w:r w:rsidRPr="006C4779">
        <w:rPr>
          <w:rFonts w:ascii="Cambria" w:hAnsi="Cambria" w:cs="Cambria"/>
          <w:color w:val="111111"/>
          <w:sz w:val="26"/>
          <w:szCs w:val="26"/>
        </w:rPr>
        <w:t>ραι</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λόγον</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μ</w:t>
      </w:r>
      <w:r w:rsidRPr="006C4779">
        <w:rPr>
          <w:rFonts w:ascii="Cambria" w:hAnsi="Cambria" w:cs="Cambria"/>
          <w:color w:val="111111"/>
          <w:sz w:val="26"/>
          <w:szCs w:val="26"/>
        </w:rPr>
        <w:t>ετ</w:t>
      </w:r>
      <w:r w:rsidRPr="006C4779">
        <w:rPr>
          <w:rFonts w:ascii="Times New Roman" w:hAnsi="Times New Roman" w:cs="Times New Roman"/>
          <w:color w:val="111111"/>
          <w:sz w:val="26"/>
          <w:szCs w:val="26"/>
        </w:rPr>
        <w:t>ὰ</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ῶ</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δούλων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το</w:t>
      </w:r>
      <w:r w:rsidRPr="006C4779">
        <w:rPr>
          <w:rFonts w:ascii="Times New Roman" w:hAnsi="Times New Roman" w:cs="Times New Roman"/>
          <w:color w:val="111111"/>
          <w:sz w:val="26"/>
          <w:szCs w:val="26"/>
        </w:rPr>
        <w:t>ῦ</w:t>
      </w:r>
      <w:r w:rsidRPr="006C4779">
        <w:rPr>
          <w:rFonts w:ascii="Cambria" w:hAnsi="Cambria" w:cs="Cambria"/>
          <w:color w:val="111111"/>
          <w:sz w:val="26"/>
          <w:szCs w:val="26"/>
        </w:rPr>
        <w:t>·</w:t>
      </w:r>
      <w:r w:rsidRPr="006C4779">
        <w:rPr>
          <w:rFonts w:ascii="PT Serif" w:hAnsi="PT Serif"/>
          <w:color w:val="111111"/>
          <w:sz w:val="26"/>
          <w:szCs w:val="26"/>
          <w:lang w:val="la-Latn"/>
        </w:rPr>
        <w:t> </w:t>
      </w:r>
      <w:r w:rsidRPr="006C4779">
        <w:rPr>
          <w:rFonts w:ascii="Times New Roman" w:hAnsi="Times New Roman" w:cs="Times New Roman"/>
          <w:color w:val="111111"/>
          <w:sz w:val="26"/>
          <w:szCs w:val="26"/>
        </w:rPr>
        <w:t>ἀ</w:t>
      </w:r>
      <w:r w:rsidRPr="006C4779">
        <w:rPr>
          <w:rFonts w:ascii="Cambria" w:hAnsi="Cambria" w:cs="Cambria"/>
          <w:color w:val="111111"/>
          <w:sz w:val="26"/>
          <w:szCs w:val="26"/>
        </w:rPr>
        <w:t>ρξα</w:t>
      </w:r>
      <w:r w:rsidRPr="006C4779">
        <w:rPr>
          <w:rFonts w:ascii="PT Serif" w:hAnsi="PT Serif" w:cs="PT Serif"/>
          <w:color w:val="111111"/>
          <w:sz w:val="26"/>
          <w:szCs w:val="26"/>
        </w:rPr>
        <w:t>μ</w:t>
      </w:r>
      <w:r w:rsidRPr="006C4779">
        <w:rPr>
          <w:rFonts w:ascii="Cambria" w:hAnsi="Cambria" w:cs="Cambria"/>
          <w:color w:val="111111"/>
          <w:sz w:val="26"/>
          <w:szCs w:val="26"/>
        </w:rPr>
        <w:t>ένου</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δ</w:t>
      </w:r>
      <w:r w:rsidRPr="006C4779">
        <w:rPr>
          <w:rFonts w:ascii="Times New Roman" w:hAnsi="Times New Roman" w:cs="Times New Roman"/>
          <w:color w:val="111111"/>
          <w:sz w:val="26"/>
          <w:szCs w:val="26"/>
        </w:rPr>
        <w:t>ὲ</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το</w:t>
      </w:r>
      <w:r w:rsidRPr="006C4779">
        <w:rPr>
          <w:rFonts w:ascii="Times New Roman" w:hAnsi="Times New Roman" w:cs="Times New Roman"/>
          <w:color w:val="111111"/>
          <w:sz w:val="26"/>
          <w:szCs w:val="26"/>
        </w:rPr>
        <w:t>ῦ</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συναίρειν</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PT Serif" w:hAnsi="PT Serif"/>
          <w:color w:val="111111"/>
          <w:sz w:val="26"/>
          <w:szCs w:val="26"/>
        </w:rPr>
        <w:t>π</w:t>
      </w:r>
      <w:r w:rsidRPr="006C4779">
        <w:rPr>
          <w:rFonts w:ascii="Cambria" w:hAnsi="Cambria" w:cs="Cambria"/>
          <w:color w:val="111111"/>
          <w:sz w:val="26"/>
          <w:szCs w:val="26"/>
        </w:rPr>
        <w:t>ροσηνέχθη</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ῷ</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ε</w:t>
      </w:r>
      <w:r w:rsidRPr="006C4779">
        <w:rPr>
          <w:rFonts w:ascii="Times New Roman" w:hAnsi="Times New Roman" w:cs="Times New Roman"/>
          <w:color w:val="111111"/>
          <w:sz w:val="26"/>
          <w:szCs w:val="26"/>
        </w:rPr>
        <w:t>ἷ</w:t>
      </w:r>
      <w:r w:rsidRPr="006C4779">
        <w:rPr>
          <w:rFonts w:ascii="Cambria" w:hAnsi="Cambria" w:cs="Cambria"/>
          <w:color w:val="111111"/>
          <w:sz w:val="26"/>
          <w:szCs w:val="26"/>
        </w:rPr>
        <w:t>ς</w:t>
      </w:r>
      <w:r w:rsidRPr="006C4779">
        <w:rPr>
          <w:rFonts w:ascii="Segoe UI Symbol" w:hAnsi="Segoe UI Symbol" w:cs="Segoe UI Symbol"/>
          <w:color w:val="111111"/>
          <w:sz w:val="26"/>
          <w:szCs w:val="26"/>
          <w:lang w:val="la-Latn"/>
        </w:rPr>
        <w:t>⸃</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ὀ</w:t>
      </w:r>
      <w:r w:rsidRPr="006C4779">
        <w:rPr>
          <w:rFonts w:ascii="Cambria" w:hAnsi="Cambria" w:cs="Cambria"/>
          <w:color w:val="111111"/>
          <w:sz w:val="26"/>
          <w:szCs w:val="26"/>
        </w:rPr>
        <w:t>φειλέτης</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μ</w:t>
      </w:r>
      <w:r w:rsidRPr="006C4779">
        <w:rPr>
          <w:rFonts w:ascii="Cambria" w:hAnsi="Cambria" w:cs="Cambria"/>
          <w:color w:val="111111"/>
          <w:sz w:val="26"/>
          <w:szCs w:val="26"/>
        </w:rPr>
        <w:t>υρίων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ταλάντων</w:t>
      </w:r>
      <w:r w:rsidRPr="006C4779">
        <w:rPr>
          <w:rFonts w:ascii="PT Serif" w:hAnsi="PT Serif"/>
          <w:color w:val="111111"/>
          <w:sz w:val="26"/>
          <w:szCs w:val="26"/>
          <w:lang w:val="la-Latn"/>
        </w:rPr>
        <w:t>. </w:t>
      </w:r>
      <w:r w:rsidRPr="006C4779">
        <w:rPr>
          <w:rFonts w:ascii="PT Serif" w:hAnsi="PT Serif"/>
          <w:color w:val="111111"/>
          <w:sz w:val="26"/>
          <w:szCs w:val="26"/>
        </w:rPr>
        <w:t>μ</w:t>
      </w:r>
      <w:r w:rsidRPr="006C4779">
        <w:rPr>
          <w:rFonts w:ascii="Times New Roman" w:hAnsi="Times New Roman" w:cs="Times New Roman"/>
          <w:color w:val="111111"/>
          <w:sz w:val="26"/>
          <w:szCs w:val="26"/>
        </w:rPr>
        <w:t>ὴ</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ἔ</w:t>
      </w:r>
      <w:r w:rsidRPr="006C4779">
        <w:rPr>
          <w:rFonts w:ascii="Cambria" w:hAnsi="Cambria" w:cs="Cambria"/>
          <w:color w:val="111111"/>
          <w:sz w:val="26"/>
          <w:szCs w:val="26"/>
        </w:rPr>
        <w:t>χοντος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δ</w:t>
      </w:r>
      <w:r w:rsidRPr="006C4779">
        <w:rPr>
          <w:rFonts w:ascii="Times New Roman" w:hAnsi="Times New Roman" w:cs="Times New Roman"/>
          <w:color w:val="111111"/>
          <w:sz w:val="26"/>
          <w:szCs w:val="26"/>
        </w:rPr>
        <w:t>ὲ</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το</w:t>
      </w:r>
      <w:r w:rsidRPr="006C4779">
        <w:rPr>
          <w:rFonts w:ascii="Times New Roman" w:hAnsi="Times New Roman" w:cs="Times New Roman"/>
          <w:color w:val="111111"/>
          <w:sz w:val="26"/>
          <w:szCs w:val="26"/>
        </w:rPr>
        <w:t>ῦ</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ἀ</w:t>
      </w:r>
      <w:r w:rsidRPr="006C4779">
        <w:rPr>
          <w:rFonts w:ascii="PT Serif" w:hAnsi="PT Serif"/>
          <w:color w:val="111111"/>
          <w:sz w:val="26"/>
          <w:szCs w:val="26"/>
        </w:rPr>
        <w:t>π</w:t>
      </w:r>
      <w:r w:rsidRPr="006C4779">
        <w:rPr>
          <w:rFonts w:ascii="Cambria" w:hAnsi="Cambria" w:cs="Cambria"/>
          <w:color w:val="111111"/>
          <w:sz w:val="26"/>
          <w:szCs w:val="26"/>
        </w:rPr>
        <w:t>οδο</w:t>
      </w:r>
      <w:r w:rsidRPr="006C4779">
        <w:rPr>
          <w:rFonts w:ascii="Times New Roman" w:hAnsi="Times New Roman" w:cs="Times New Roman"/>
          <w:color w:val="111111"/>
          <w:sz w:val="26"/>
          <w:szCs w:val="26"/>
        </w:rPr>
        <w:t>ῦ</w:t>
      </w:r>
      <w:r w:rsidRPr="006C4779">
        <w:rPr>
          <w:rFonts w:ascii="Cambria" w:hAnsi="Cambria" w:cs="Cambria"/>
          <w:color w:val="111111"/>
          <w:sz w:val="26"/>
          <w:szCs w:val="26"/>
        </w:rPr>
        <w:t>ναι</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κέλευσεν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ὸ</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ὁ</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Cambria" w:hAnsi="Cambria" w:cs="Cambria"/>
          <w:color w:val="111111"/>
          <w:sz w:val="26"/>
          <w:szCs w:val="26"/>
        </w:rPr>
        <w:t>κύριος</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π</w:t>
      </w:r>
      <w:r w:rsidRPr="006C4779">
        <w:rPr>
          <w:rFonts w:ascii="Cambria" w:hAnsi="Cambria" w:cs="Cambria"/>
          <w:color w:val="111111"/>
          <w:sz w:val="26"/>
          <w:szCs w:val="26"/>
        </w:rPr>
        <w:t>ραθ</w:t>
      </w:r>
      <w:r w:rsidRPr="006C4779">
        <w:rPr>
          <w:rFonts w:ascii="Times New Roman" w:hAnsi="Times New Roman" w:cs="Times New Roman"/>
          <w:color w:val="111111"/>
          <w:sz w:val="26"/>
          <w:szCs w:val="26"/>
        </w:rPr>
        <w:t>ῆ</w:t>
      </w:r>
      <w:r w:rsidRPr="006C4779">
        <w:rPr>
          <w:rFonts w:ascii="Cambria" w:hAnsi="Cambria" w:cs="Cambria"/>
          <w:color w:val="111111"/>
          <w:sz w:val="26"/>
          <w:szCs w:val="26"/>
        </w:rPr>
        <w:t>ναι</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κα</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ὴ</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Cambria" w:hAnsi="Cambria" w:cs="Cambria"/>
          <w:color w:val="111111"/>
          <w:sz w:val="26"/>
          <w:szCs w:val="26"/>
        </w:rPr>
        <w:t>γυνα</w:t>
      </w:r>
      <w:r w:rsidRPr="006C4779">
        <w:rPr>
          <w:rFonts w:ascii="Times New Roman" w:hAnsi="Times New Roman" w:cs="Times New Roman"/>
          <w:color w:val="111111"/>
          <w:sz w:val="26"/>
          <w:szCs w:val="26"/>
        </w:rPr>
        <w:t>ῖ</w:t>
      </w:r>
      <w:r w:rsidRPr="006C4779">
        <w:rPr>
          <w:rFonts w:ascii="Cambria" w:hAnsi="Cambria" w:cs="Cambria"/>
          <w:color w:val="111111"/>
          <w:sz w:val="26"/>
          <w:szCs w:val="26"/>
        </w:rPr>
        <w:t>κα</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κα</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ὰ</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τέκνα</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κα</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PT Serif" w:hAnsi="PT Serif"/>
          <w:color w:val="111111"/>
          <w:sz w:val="26"/>
          <w:szCs w:val="26"/>
        </w:rPr>
        <w:t>π</w:t>
      </w:r>
      <w:r w:rsidRPr="006C4779">
        <w:rPr>
          <w:rFonts w:ascii="Cambria" w:hAnsi="Cambria" w:cs="Cambria"/>
          <w:color w:val="111111"/>
          <w:sz w:val="26"/>
          <w:szCs w:val="26"/>
        </w:rPr>
        <w:t>άντα</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ὅ</w:t>
      </w:r>
      <w:r w:rsidRPr="006C4779">
        <w:rPr>
          <w:rFonts w:ascii="Cambria" w:hAnsi="Cambria" w:cs="Cambria"/>
          <w:color w:val="111111"/>
          <w:sz w:val="26"/>
          <w:szCs w:val="26"/>
        </w:rPr>
        <w:t>σα</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Times New Roman" w:hAnsi="Times New Roman" w:cs="Times New Roman"/>
          <w:color w:val="111111"/>
          <w:sz w:val="26"/>
          <w:szCs w:val="26"/>
        </w:rPr>
        <w:t>ἔ</w:t>
      </w:r>
      <w:r w:rsidRPr="006C4779">
        <w:rPr>
          <w:rFonts w:ascii="Cambria" w:hAnsi="Cambria" w:cs="Cambria"/>
          <w:color w:val="111111"/>
          <w:sz w:val="26"/>
          <w:szCs w:val="26"/>
        </w:rPr>
        <w:t>χει</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κα</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ἀ</w:t>
      </w:r>
      <w:r w:rsidRPr="006C4779">
        <w:rPr>
          <w:rFonts w:ascii="PT Serif" w:hAnsi="PT Serif"/>
          <w:color w:val="111111"/>
          <w:sz w:val="26"/>
          <w:szCs w:val="26"/>
        </w:rPr>
        <w:t>π</w:t>
      </w:r>
      <w:r w:rsidRPr="006C4779">
        <w:rPr>
          <w:rFonts w:ascii="Cambria" w:hAnsi="Cambria" w:cs="Cambria"/>
          <w:color w:val="111111"/>
          <w:sz w:val="26"/>
          <w:szCs w:val="26"/>
        </w:rPr>
        <w:t>οδοθ</w:t>
      </w:r>
      <w:r w:rsidRPr="006C4779">
        <w:rPr>
          <w:rFonts w:ascii="Times New Roman" w:hAnsi="Times New Roman" w:cs="Times New Roman"/>
          <w:color w:val="111111"/>
          <w:sz w:val="26"/>
          <w:szCs w:val="26"/>
        </w:rPr>
        <w:t>ῆ</w:t>
      </w:r>
      <w:r w:rsidRPr="006C4779">
        <w:rPr>
          <w:rFonts w:ascii="Cambria" w:hAnsi="Cambria" w:cs="Cambria"/>
          <w:color w:val="111111"/>
          <w:sz w:val="26"/>
          <w:szCs w:val="26"/>
        </w:rPr>
        <w:t>ναι</w:t>
      </w:r>
      <w:r w:rsidRPr="006C4779">
        <w:rPr>
          <w:rFonts w:ascii="PT Serif" w:hAnsi="PT Serif"/>
          <w:color w:val="111111"/>
          <w:sz w:val="26"/>
          <w:szCs w:val="26"/>
          <w:lang w:val="la-Latn"/>
        </w:rPr>
        <w:t>. </w:t>
      </w:r>
      <w:r w:rsidRPr="006C4779">
        <w:rPr>
          <w:rFonts w:ascii="PT Serif" w:hAnsi="PT Serif"/>
          <w:color w:val="111111"/>
          <w:sz w:val="26"/>
          <w:szCs w:val="26"/>
        </w:rPr>
        <w:t>π</w:t>
      </w:r>
      <w:r w:rsidRPr="006C4779">
        <w:rPr>
          <w:rFonts w:ascii="Cambria" w:hAnsi="Cambria" w:cs="Cambria"/>
          <w:color w:val="111111"/>
          <w:sz w:val="26"/>
          <w:szCs w:val="26"/>
        </w:rPr>
        <w:t>εσ</w:t>
      </w:r>
      <w:r w:rsidRPr="006C4779">
        <w:rPr>
          <w:rFonts w:ascii="Times New Roman" w:hAnsi="Times New Roman" w:cs="Times New Roman"/>
          <w:color w:val="111111"/>
          <w:sz w:val="26"/>
          <w:szCs w:val="26"/>
        </w:rPr>
        <w:t>ὼ</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ὖ</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ὁ</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δο</w:t>
      </w:r>
      <w:r w:rsidRPr="006C4779">
        <w:rPr>
          <w:rFonts w:ascii="Times New Roman" w:hAnsi="Times New Roman" w:cs="Times New Roman"/>
          <w:color w:val="111111"/>
          <w:sz w:val="26"/>
          <w:szCs w:val="26"/>
        </w:rPr>
        <w:t>ῦ</w:t>
      </w:r>
      <w:r w:rsidRPr="006C4779">
        <w:rPr>
          <w:rFonts w:ascii="Cambria" w:hAnsi="Cambria" w:cs="Cambria"/>
          <w:color w:val="111111"/>
          <w:sz w:val="26"/>
          <w:szCs w:val="26"/>
        </w:rPr>
        <w:t>λος</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π</w:t>
      </w:r>
      <w:r w:rsidRPr="006C4779">
        <w:rPr>
          <w:rFonts w:ascii="Cambria" w:hAnsi="Cambria" w:cs="Cambria"/>
          <w:color w:val="111111"/>
          <w:sz w:val="26"/>
          <w:szCs w:val="26"/>
        </w:rPr>
        <w:t>ροσεκύνει</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ῷ</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λέγων·</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Cambria" w:hAnsi="Cambria" w:cs="Cambria"/>
          <w:color w:val="111111"/>
          <w:sz w:val="26"/>
          <w:szCs w:val="26"/>
        </w:rPr>
        <w:t>Μακροθύ</w:t>
      </w:r>
      <w:r w:rsidRPr="006C4779">
        <w:rPr>
          <w:rFonts w:ascii="PT Serif" w:hAnsi="PT Serif" w:cs="PT Serif"/>
          <w:color w:val="111111"/>
          <w:sz w:val="26"/>
          <w:szCs w:val="26"/>
        </w:rPr>
        <w:t>μ</w:t>
      </w:r>
      <w:r w:rsidRPr="006C4779">
        <w:rPr>
          <w:rFonts w:ascii="Cambria" w:hAnsi="Cambria" w:cs="Cambria"/>
          <w:color w:val="111111"/>
          <w:sz w:val="26"/>
          <w:szCs w:val="26"/>
        </w:rPr>
        <w:t>ησον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PT Serif" w:hAnsi="PT Serif"/>
          <w:color w:val="111111"/>
          <w:sz w:val="26"/>
          <w:szCs w:val="26"/>
        </w:rPr>
        <w:t>π</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Times New Roman" w:hAnsi="Times New Roman" w:cs="Times New Roman"/>
          <w:color w:val="111111"/>
          <w:sz w:val="26"/>
          <w:szCs w:val="26"/>
        </w:rPr>
        <w:t>ἐ</w:t>
      </w:r>
      <w:r w:rsidRPr="006C4779">
        <w:rPr>
          <w:rFonts w:ascii="PT Serif" w:hAnsi="PT Serif"/>
          <w:color w:val="111111"/>
          <w:sz w:val="26"/>
          <w:szCs w:val="26"/>
        </w:rPr>
        <w:t>μ</w:t>
      </w:r>
      <w:r w:rsidRPr="006C4779">
        <w:rPr>
          <w:rFonts w:ascii="Cambria" w:hAnsi="Cambria" w:cs="Cambria"/>
          <w:color w:val="111111"/>
          <w:sz w:val="26"/>
          <w:szCs w:val="26"/>
        </w:rPr>
        <w:t>οί</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κα</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PT Serif" w:hAnsi="PT Serif"/>
          <w:color w:val="111111"/>
          <w:sz w:val="26"/>
          <w:szCs w:val="26"/>
        </w:rPr>
        <w:t>π</w:t>
      </w:r>
      <w:r w:rsidRPr="006C4779">
        <w:rPr>
          <w:rFonts w:ascii="Cambria" w:hAnsi="Cambria" w:cs="Cambria"/>
          <w:color w:val="111111"/>
          <w:sz w:val="26"/>
          <w:szCs w:val="26"/>
        </w:rPr>
        <w:t>άντα</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Times New Roman" w:hAnsi="Times New Roman" w:cs="Times New Roman"/>
          <w:color w:val="111111"/>
          <w:sz w:val="26"/>
          <w:szCs w:val="26"/>
        </w:rPr>
        <w:t>ἀ</w:t>
      </w:r>
      <w:r w:rsidRPr="006C4779">
        <w:rPr>
          <w:rFonts w:ascii="PT Serif" w:hAnsi="PT Serif"/>
          <w:color w:val="111111"/>
          <w:sz w:val="26"/>
          <w:szCs w:val="26"/>
        </w:rPr>
        <w:t>π</w:t>
      </w:r>
      <w:r w:rsidRPr="006C4779">
        <w:rPr>
          <w:rFonts w:ascii="Cambria" w:hAnsi="Cambria" w:cs="Cambria"/>
          <w:color w:val="111111"/>
          <w:sz w:val="26"/>
          <w:szCs w:val="26"/>
        </w:rPr>
        <w:t>οδώσω</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σοι</w:t>
      </w:r>
      <w:r w:rsidRPr="006C4779">
        <w:rPr>
          <w:rFonts w:ascii="Segoe UI Symbol" w:hAnsi="Segoe UI Symbol" w:cs="Segoe UI Symbol"/>
          <w:color w:val="111111"/>
          <w:sz w:val="26"/>
          <w:szCs w:val="26"/>
          <w:lang w:val="la-Latn"/>
        </w:rPr>
        <w:t>⸃</w:t>
      </w:r>
      <w:r w:rsidRPr="006C4779">
        <w:rPr>
          <w:rFonts w:ascii="PT Serif" w:hAnsi="PT Serif"/>
          <w:color w:val="111111"/>
          <w:sz w:val="26"/>
          <w:szCs w:val="26"/>
          <w:lang w:val="la-Latn"/>
        </w:rPr>
        <w:t>. </w:t>
      </w:r>
      <w:r w:rsidRPr="006C4779">
        <w:rPr>
          <w:rFonts w:ascii="Cambria" w:hAnsi="Cambria" w:cs="Cambria"/>
          <w:color w:val="111111"/>
          <w:sz w:val="26"/>
          <w:szCs w:val="26"/>
        </w:rPr>
        <w:t>σ</w:t>
      </w:r>
      <w:r w:rsidRPr="006C4779">
        <w:rPr>
          <w:rFonts w:ascii="PT Serif" w:hAnsi="PT Serif" w:cs="PT Serif"/>
          <w:color w:val="111111"/>
          <w:sz w:val="26"/>
          <w:szCs w:val="26"/>
        </w:rPr>
        <w:t>π</w:t>
      </w:r>
      <w:r w:rsidRPr="006C4779">
        <w:rPr>
          <w:rFonts w:ascii="Cambria" w:hAnsi="Cambria" w:cs="Cambria"/>
          <w:color w:val="111111"/>
          <w:sz w:val="26"/>
          <w:szCs w:val="26"/>
        </w:rPr>
        <w:t>λαγχνισθε</w:t>
      </w:r>
      <w:r w:rsidRPr="006C4779">
        <w:rPr>
          <w:rFonts w:ascii="Times New Roman" w:hAnsi="Times New Roman" w:cs="Times New Roman"/>
          <w:color w:val="111111"/>
          <w:sz w:val="26"/>
          <w:szCs w:val="26"/>
        </w:rPr>
        <w:t>ὶ</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δ</w:t>
      </w:r>
      <w:r w:rsidRPr="006C4779">
        <w:rPr>
          <w:rFonts w:ascii="Times New Roman" w:hAnsi="Times New Roman" w:cs="Times New Roman"/>
          <w:color w:val="111111"/>
          <w:sz w:val="26"/>
          <w:szCs w:val="26"/>
        </w:rPr>
        <w:t>ὲ</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ὁ</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κύριος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το</w:t>
      </w:r>
      <w:r w:rsidRPr="006C4779">
        <w:rPr>
          <w:rFonts w:ascii="Times New Roman" w:hAnsi="Times New Roman" w:cs="Times New Roman"/>
          <w:color w:val="111111"/>
          <w:sz w:val="26"/>
          <w:szCs w:val="26"/>
        </w:rPr>
        <w:t>ῦ</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δούλου</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κείνου</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ἀ</w:t>
      </w:r>
      <w:r w:rsidRPr="006C4779">
        <w:rPr>
          <w:rFonts w:ascii="PT Serif" w:hAnsi="PT Serif"/>
          <w:color w:val="111111"/>
          <w:sz w:val="26"/>
          <w:szCs w:val="26"/>
        </w:rPr>
        <w:t>π</w:t>
      </w:r>
      <w:r w:rsidRPr="006C4779">
        <w:rPr>
          <w:rFonts w:ascii="Cambria" w:hAnsi="Cambria" w:cs="Cambria"/>
          <w:color w:val="111111"/>
          <w:sz w:val="26"/>
          <w:szCs w:val="26"/>
        </w:rPr>
        <w:t>έλυσεν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τόν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κα</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ὸ</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δάνειον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ἀ</w:t>
      </w:r>
      <w:r w:rsidRPr="006C4779">
        <w:rPr>
          <w:rFonts w:ascii="Cambria" w:hAnsi="Cambria" w:cs="Cambria"/>
          <w:color w:val="111111"/>
          <w:sz w:val="26"/>
          <w:szCs w:val="26"/>
        </w:rPr>
        <w:t>φ</w:t>
      </w:r>
      <w:r w:rsidRPr="006C4779">
        <w:rPr>
          <w:rFonts w:ascii="Times New Roman" w:hAnsi="Times New Roman" w:cs="Times New Roman"/>
          <w:color w:val="111111"/>
          <w:sz w:val="26"/>
          <w:szCs w:val="26"/>
        </w:rPr>
        <w:t>ῆ</w:t>
      </w:r>
      <w:r w:rsidRPr="006C4779">
        <w:rPr>
          <w:rFonts w:ascii="Cambria" w:hAnsi="Cambria" w:cs="Cambria"/>
          <w:color w:val="111111"/>
          <w:sz w:val="26"/>
          <w:szCs w:val="26"/>
        </w:rPr>
        <w:t>κεν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ῷ</w:t>
      </w:r>
      <w:r w:rsidRPr="006C4779">
        <w:rPr>
          <w:rFonts w:ascii="PT Serif" w:hAnsi="PT Serif"/>
          <w:color w:val="111111"/>
          <w:sz w:val="26"/>
          <w:szCs w:val="26"/>
          <w:lang w:val="la-Latn"/>
        </w:rPr>
        <w:t>.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ξελθ</w:t>
      </w:r>
      <w:r w:rsidRPr="006C4779">
        <w:rPr>
          <w:rFonts w:ascii="Times New Roman" w:hAnsi="Times New Roman" w:cs="Times New Roman"/>
          <w:color w:val="111111"/>
          <w:sz w:val="26"/>
          <w:szCs w:val="26"/>
        </w:rPr>
        <w:t>ὼ</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δ</w:t>
      </w:r>
      <w:r w:rsidRPr="006C4779">
        <w:rPr>
          <w:rFonts w:ascii="Times New Roman" w:hAnsi="Times New Roman" w:cs="Times New Roman"/>
          <w:color w:val="111111"/>
          <w:sz w:val="26"/>
          <w:szCs w:val="26"/>
        </w:rPr>
        <w:t>ὲ</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ὁ</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δο</w:t>
      </w:r>
      <w:r w:rsidRPr="006C4779">
        <w:rPr>
          <w:rFonts w:ascii="Times New Roman" w:hAnsi="Times New Roman" w:cs="Times New Roman"/>
          <w:color w:val="111111"/>
          <w:sz w:val="26"/>
          <w:szCs w:val="26"/>
        </w:rPr>
        <w:t>ῦ</w:t>
      </w:r>
      <w:r w:rsidRPr="006C4779">
        <w:rPr>
          <w:rFonts w:ascii="Cambria" w:hAnsi="Cambria" w:cs="Cambria"/>
          <w:color w:val="111111"/>
          <w:sz w:val="26"/>
          <w:szCs w:val="26"/>
        </w:rPr>
        <w:t>λος</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κε</w:t>
      </w:r>
      <w:r w:rsidRPr="006C4779">
        <w:rPr>
          <w:rFonts w:ascii="Times New Roman" w:hAnsi="Times New Roman" w:cs="Times New Roman"/>
          <w:color w:val="111111"/>
          <w:sz w:val="26"/>
          <w:szCs w:val="26"/>
        </w:rPr>
        <w:t>ῖ</w:t>
      </w:r>
      <w:r w:rsidRPr="006C4779">
        <w:rPr>
          <w:rFonts w:ascii="Cambria" w:hAnsi="Cambria" w:cs="Cambria"/>
          <w:color w:val="111111"/>
          <w:sz w:val="26"/>
          <w:szCs w:val="26"/>
        </w:rPr>
        <w:t>νος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ε</w:t>
      </w:r>
      <w:r w:rsidRPr="006C4779">
        <w:rPr>
          <w:rFonts w:ascii="Times New Roman" w:hAnsi="Times New Roman" w:cs="Times New Roman"/>
          <w:color w:val="111111"/>
          <w:sz w:val="26"/>
          <w:szCs w:val="26"/>
        </w:rPr>
        <w:t>ὗ</w:t>
      </w:r>
      <w:r w:rsidRPr="006C4779">
        <w:rPr>
          <w:rFonts w:ascii="Cambria" w:hAnsi="Cambria" w:cs="Cambria"/>
          <w:color w:val="111111"/>
          <w:sz w:val="26"/>
          <w:szCs w:val="26"/>
        </w:rPr>
        <w:t>ρεν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ἕ</w:t>
      </w:r>
      <w:r w:rsidRPr="006C4779">
        <w:rPr>
          <w:rFonts w:ascii="Cambria" w:hAnsi="Cambria" w:cs="Cambria"/>
          <w:color w:val="111111"/>
          <w:sz w:val="26"/>
          <w:szCs w:val="26"/>
        </w:rPr>
        <w:t>να</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ῶ</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συνδούλων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το</w:t>
      </w:r>
      <w:r w:rsidRPr="006C4779">
        <w:rPr>
          <w:rFonts w:ascii="Times New Roman" w:hAnsi="Times New Roman" w:cs="Times New Roman"/>
          <w:color w:val="111111"/>
          <w:sz w:val="26"/>
          <w:szCs w:val="26"/>
        </w:rPr>
        <w:t>ῦ</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ὃ</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ὤ</w:t>
      </w:r>
      <w:r w:rsidRPr="006C4779">
        <w:rPr>
          <w:rFonts w:ascii="Cambria" w:hAnsi="Cambria" w:cs="Cambria"/>
          <w:color w:val="111111"/>
          <w:sz w:val="26"/>
          <w:szCs w:val="26"/>
        </w:rPr>
        <w:t>φειλεν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ῷ</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ἑ</w:t>
      </w:r>
      <w:r w:rsidRPr="006C4779">
        <w:rPr>
          <w:rFonts w:ascii="Cambria" w:hAnsi="Cambria" w:cs="Cambria"/>
          <w:color w:val="111111"/>
          <w:sz w:val="26"/>
          <w:szCs w:val="26"/>
        </w:rPr>
        <w:t>κατ</w:t>
      </w:r>
      <w:r w:rsidRPr="006C4779">
        <w:rPr>
          <w:rFonts w:ascii="Times New Roman" w:hAnsi="Times New Roman" w:cs="Times New Roman"/>
          <w:color w:val="111111"/>
          <w:sz w:val="26"/>
          <w:szCs w:val="26"/>
        </w:rPr>
        <w:t>ὸ</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δηνάρια</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κα</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κρατήσας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ὸ</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ἔ</w:t>
      </w:r>
      <w:r w:rsidRPr="006C4779">
        <w:rPr>
          <w:rFonts w:ascii="PT Serif" w:hAnsi="PT Serif"/>
          <w:color w:val="111111"/>
          <w:sz w:val="26"/>
          <w:szCs w:val="26"/>
        </w:rPr>
        <w:t>π</w:t>
      </w:r>
      <w:r w:rsidRPr="006C4779">
        <w:rPr>
          <w:rFonts w:ascii="Cambria" w:hAnsi="Cambria" w:cs="Cambria"/>
          <w:color w:val="111111"/>
          <w:sz w:val="26"/>
          <w:szCs w:val="26"/>
        </w:rPr>
        <w:t>νιγεν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λέγων·</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Times New Roman" w:hAnsi="Times New Roman" w:cs="Times New Roman"/>
          <w:color w:val="111111"/>
          <w:sz w:val="26"/>
          <w:szCs w:val="26"/>
        </w:rPr>
        <w:t>Ἀ</w:t>
      </w:r>
      <w:r w:rsidRPr="006C4779">
        <w:rPr>
          <w:rFonts w:ascii="PT Serif" w:hAnsi="PT Serif"/>
          <w:color w:val="111111"/>
          <w:sz w:val="26"/>
          <w:szCs w:val="26"/>
        </w:rPr>
        <w:t>π</w:t>
      </w:r>
      <w:r w:rsidRPr="006C4779">
        <w:rPr>
          <w:rFonts w:ascii="Cambria" w:hAnsi="Cambria" w:cs="Cambria"/>
          <w:color w:val="111111"/>
          <w:sz w:val="26"/>
          <w:szCs w:val="26"/>
        </w:rPr>
        <w:t>όδος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ε</w:t>
      </w:r>
      <w:r w:rsidRPr="006C4779">
        <w:rPr>
          <w:rFonts w:ascii="Times New Roman" w:hAnsi="Times New Roman" w:cs="Times New Roman"/>
          <w:color w:val="111111"/>
          <w:sz w:val="26"/>
          <w:szCs w:val="26"/>
        </w:rPr>
        <w:t>ἴ</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τι</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ὀ</w:t>
      </w:r>
      <w:r w:rsidRPr="006C4779">
        <w:rPr>
          <w:rFonts w:ascii="Cambria" w:hAnsi="Cambria" w:cs="Cambria"/>
          <w:color w:val="111111"/>
          <w:sz w:val="26"/>
          <w:szCs w:val="26"/>
        </w:rPr>
        <w:t>φείλεις</w:t>
      </w:r>
      <w:r w:rsidRPr="006C4779">
        <w:rPr>
          <w:rFonts w:ascii="PT Serif" w:hAnsi="PT Serif"/>
          <w:color w:val="111111"/>
          <w:sz w:val="26"/>
          <w:szCs w:val="26"/>
          <w:lang w:val="la-Latn"/>
        </w:rPr>
        <w:t>. </w:t>
      </w:r>
      <w:r w:rsidRPr="006C4779">
        <w:rPr>
          <w:rFonts w:ascii="PT Serif" w:hAnsi="PT Serif"/>
          <w:color w:val="111111"/>
          <w:sz w:val="26"/>
          <w:szCs w:val="26"/>
        </w:rPr>
        <w:t>π</w:t>
      </w:r>
      <w:r w:rsidRPr="006C4779">
        <w:rPr>
          <w:rFonts w:ascii="Cambria" w:hAnsi="Cambria" w:cs="Cambria"/>
          <w:color w:val="111111"/>
          <w:sz w:val="26"/>
          <w:szCs w:val="26"/>
        </w:rPr>
        <w:t>εσ</w:t>
      </w:r>
      <w:r w:rsidRPr="006C4779">
        <w:rPr>
          <w:rFonts w:ascii="Times New Roman" w:hAnsi="Times New Roman" w:cs="Times New Roman"/>
          <w:color w:val="111111"/>
          <w:sz w:val="26"/>
          <w:szCs w:val="26"/>
        </w:rPr>
        <w:t>ὼ</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ὖ</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ὁ</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σύνδουλος</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το</w:t>
      </w:r>
      <w:r w:rsidRPr="006C4779">
        <w:rPr>
          <w:rFonts w:ascii="Times New Roman" w:hAnsi="Times New Roman" w:cs="Times New Roman"/>
          <w:color w:val="111111"/>
          <w:sz w:val="26"/>
          <w:szCs w:val="26"/>
        </w:rPr>
        <w:t>ῦ</w:t>
      </w:r>
      <w:r w:rsidRPr="006C4779">
        <w:rPr>
          <w:rFonts w:ascii="PT Serif" w:hAnsi="PT Serif"/>
          <w:color w:val="111111"/>
          <w:sz w:val="26"/>
          <w:szCs w:val="26"/>
          <w:lang w:val="la-Latn"/>
        </w:rPr>
        <w:t xml:space="preserve"> </w:t>
      </w:r>
      <w:r w:rsidRPr="006C4779">
        <w:rPr>
          <w:rFonts w:ascii="PT Serif" w:hAnsi="PT Serif"/>
          <w:color w:val="111111"/>
          <w:sz w:val="26"/>
          <w:szCs w:val="26"/>
        </w:rPr>
        <w:t>π</w:t>
      </w:r>
      <w:r w:rsidRPr="006C4779">
        <w:rPr>
          <w:rFonts w:ascii="Cambria" w:hAnsi="Cambria" w:cs="Cambria"/>
          <w:color w:val="111111"/>
          <w:sz w:val="26"/>
          <w:szCs w:val="26"/>
        </w:rPr>
        <w:t>αρεκάλει</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ὸ</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λέγων·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Μακροθύ</w:t>
      </w:r>
      <w:r w:rsidRPr="006C4779">
        <w:rPr>
          <w:rFonts w:ascii="PT Serif" w:hAnsi="PT Serif" w:cs="PT Serif"/>
          <w:color w:val="111111"/>
          <w:sz w:val="26"/>
          <w:szCs w:val="26"/>
        </w:rPr>
        <w:t>μ</w:t>
      </w:r>
      <w:r w:rsidRPr="006C4779">
        <w:rPr>
          <w:rFonts w:ascii="Cambria" w:hAnsi="Cambria" w:cs="Cambria"/>
          <w:color w:val="111111"/>
          <w:sz w:val="26"/>
          <w:szCs w:val="26"/>
        </w:rPr>
        <w:t>ησον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PT Serif" w:hAnsi="PT Serif"/>
          <w:color w:val="111111"/>
          <w:sz w:val="26"/>
          <w:szCs w:val="26"/>
        </w:rPr>
        <w:t>π</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Times New Roman" w:hAnsi="Times New Roman" w:cs="Times New Roman"/>
          <w:color w:val="111111"/>
          <w:sz w:val="26"/>
          <w:szCs w:val="26"/>
        </w:rPr>
        <w:t>ἐ</w:t>
      </w:r>
      <w:r w:rsidRPr="006C4779">
        <w:rPr>
          <w:rFonts w:ascii="PT Serif" w:hAnsi="PT Serif"/>
          <w:color w:val="111111"/>
          <w:sz w:val="26"/>
          <w:szCs w:val="26"/>
        </w:rPr>
        <w:t>μ</w:t>
      </w:r>
      <w:r w:rsidRPr="006C4779">
        <w:rPr>
          <w:rFonts w:ascii="Cambria" w:hAnsi="Cambria" w:cs="Cambria"/>
          <w:color w:val="111111"/>
          <w:sz w:val="26"/>
          <w:szCs w:val="26"/>
        </w:rPr>
        <w:t>οί</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κα</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ἀ</w:t>
      </w:r>
      <w:r w:rsidRPr="006C4779">
        <w:rPr>
          <w:rFonts w:ascii="PT Serif" w:hAnsi="PT Serif"/>
          <w:color w:val="111111"/>
          <w:sz w:val="26"/>
          <w:szCs w:val="26"/>
        </w:rPr>
        <w:t>π</w:t>
      </w:r>
      <w:r w:rsidRPr="006C4779">
        <w:rPr>
          <w:rFonts w:ascii="Cambria" w:hAnsi="Cambria" w:cs="Cambria"/>
          <w:color w:val="111111"/>
          <w:sz w:val="26"/>
          <w:szCs w:val="26"/>
        </w:rPr>
        <w:t>οδώσω</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σοι</w:t>
      </w:r>
      <w:r w:rsidRPr="006C4779">
        <w:rPr>
          <w:rFonts w:ascii="PT Serif" w:hAnsi="PT Serif"/>
          <w:color w:val="111111"/>
          <w:sz w:val="26"/>
          <w:szCs w:val="26"/>
          <w:lang w:val="la-Latn"/>
        </w:rPr>
        <w:t>. </w:t>
      </w:r>
      <w:r w:rsidRPr="006C4779">
        <w:rPr>
          <w:rFonts w:ascii="Times New Roman" w:hAnsi="Times New Roman" w:cs="Times New Roman"/>
          <w:color w:val="111111"/>
          <w:sz w:val="26"/>
          <w:szCs w:val="26"/>
        </w:rPr>
        <w:t>ὁ</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δ</w:t>
      </w:r>
      <w:r w:rsidRPr="006C4779">
        <w:rPr>
          <w:rFonts w:ascii="Times New Roman" w:hAnsi="Times New Roman" w:cs="Times New Roman"/>
          <w:color w:val="111111"/>
          <w:sz w:val="26"/>
          <w:szCs w:val="26"/>
        </w:rPr>
        <w:t>ὲ</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κ</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ἤ</w:t>
      </w:r>
      <w:r w:rsidRPr="006C4779">
        <w:rPr>
          <w:rFonts w:ascii="Cambria" w:hAnsi="Cambria" w:cs="Cambria"/>
          <w:color w:val="111111"/>
          <w:sz w:val="26"/>
          <w:szCs w:val="26"/>
        </w:rPr>
        <w:t>θελεν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ἀ</w:t>
      </w:r>
      <w:r w:rsidRPr="006C4779">
        <w:rPr>
          <w:rFonts w:ascii="Cambria" w:hAnsi="Cambria" w:cs="Cambria"/>
          <w:color w:val="111111"/>
          <w:sz w:val="26"/>
          <w:szCs w:val="26"/>
        </w:rPr>
        <w:t>λλ</w:t>
      </w:r>
      <w:r w:rsidRPr="006C4779">
        <w:rPr>
          <w:rFonts w:ascii="Times New Roman" w:hAnsi="Times New Roman" w:cs="Times New Roman"/>
          <w:color w:val="111111"/>
          <w:sz w:val="26"/>
          <w:szCs w:val="26"/>
        </w:rPr>
        <w:t>ὰ</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ἀ</w:t>
      </w:r>
      <w:r w:rsidRPr="006C4779">
        <w:rPr>
          <w:rFonts w:ascii="PT Serif" w:hAnsi="PT Serif"/>
          <w:color w:val="111111"/>
          <w:sz w:val="26"/>
          <w:szCs w:val="26"/>
        </w:rPr>
        <w:t>π</w:t>
      </w:r>
      <w:r w:rsidRPr="006C4779">
        <w:rPr>
          <w:rFonts w:ascii="Cambria" w:hAnsi="Cambria" w:cs="Cambria"/>
          <w:color w:val="111111"/>
          <w:sz w:val="26"/>
          <w:szCs w:val="26"/>
        </w:rPr>
        <w:t>ελθ</w:t>
      </w:r>
      <w:r w:rsidRPr="006C4779">
        <w:rPr>
          <w:rFonts w:ascii="Times New Roman" w:hAnsi="Times New Roman" w:cs="Times New Roman"/>
          <w:color w:val="111111"/>
          <w:sz w:val="26"/>
          <w:szCs w:val="26"/>
        </w:rPr>
        <w:t>ὼ</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ἔ</w:t>
      </w:r>
      <w:r w:rsidRPr="006C4779">
        <w:rPr>
          <w:rFonts w:ascii="Cambria" w:hAnsi="Cambria" w:cs="Cambria"/>
          <w:color w:val="111111"/>
          <w:sz w:val="26"/>
          <w:szCs w:val="26"/>
        </w:rPr>
        <w:t>βαλεν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ὸ</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ε</w:t>
      </w:r>
      <w:r w:rsidRPr="006C4779">
        <w:rPr>
          <w:rFonts w:ascii="Times New Roman" w:hAnsi="Times New Roman" w:cs="Times New Roman"/>
          <w:color w:val="111111"/>
          <w:sz w:val="26"/>
          <w:szCs w:val="26"/>
        </w:rPr>
        <w:t>ἰ</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φυλακ</w:t>
      </w:r>
      <w:r w:rsidRPr="006C4779">
        <w:rPr>
          <w:rFonts w:ascii="Times New Roman" w:hAnsi="Times New Roman" w:cs="Times New Roman"/>
          <w:color w:val="111111"/>
          <w:sz w:val="26"/>
          <w:szCs w:val="26"/>
        </w:rPr>
        <w:t>ὴ</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ἕ</w:t>
      </w:r>
      <w:r w:rsidRPr="006C4779">
        <w:rPr>
          <w:rFonts w:ascii="Cambria" w:hAnsi="Cambria" w:cs="Cambria"/>
          <w:color w:val="111111"/>
          <w:sz w:val="26"/>
          <w:szCs w:val="26"/>
        </w:rPr>
        <w:t>ως</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ὗ</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ἀ</w:t>
      </w:r>
      <w:r w:rsidRPr="006C4779">
        <w:rPr>
          <w:rFonts w:ascii="PT Serif" w:hAnsi="PT Serif"/>
          <w:color w:val="111111"/>
          <w:sz w:val="26"/>
          <w:szCs w:val="26"/>
        </w:rPr>
        <w:t>π</w:t>
      </w:r>
      <w:r w:rsidRPr="006C4779">
        <w:rPr>
          <w:rFonts w:ascii="Cambria" w:hAnsi="Cambria" w:cs="Cambria"/>
          <w:color w:val="111111"/>
          <w:sz w:val="26"/>
          <w:szCs w:val="26"/>
        </w:rPr>
        <w:t>οδ</w:t>
      </w:r>
      <w:r w:rsidRPr="006C4779">
        <w:rPr>
          <w:rFonts w:ascii="Times New Roman" w:hAnsi="Times New Roman" w:cs="Times New Roman"/>
          <w:color w:val="111111"/>
          <w:sz w:val="26"/>
          <w:szCs w:val="26"/>
        </w:rPr>
        <w:t>ῷ</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ὸ</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ὀ</w:t>
      </w:r>
      <w:r w:rsidRPr="006C4779">
        <w:rPr>
          <w:rFonts w:ascii="Cambria" w:hAnsi="Cambria" w:cs="Cambria"/>
          <w:color w:val="111111"/>
          <w:sz w:val="26"/>
          <w:szCs w:val="26"/>
        </w:rPr>
        <w:t>φειλό</w:t>
      </w:r>
      <w:r w:rsidRPr="006C4779">
        <w:rPr>
          <w:rFonts w:ascii="PT Serif" w:hAnsi="PT Serif" w:cs="PT Serif"/>
          <w:color w:val="111111"/>
          <w:sz w:val="26"/>
          <w:szCs w:val="26"/>
        </w:rPr>
        <w:t>μ</w:t>
      </w:r>
      <w:r w:rsidRPr="006C4779">
        <w:rPr>
          <w:rFonts w:ascii="Cambria" w:hAnsi="Cambria" w:cs="Cambria"/>
          <w:color w:val="111111"/>
          <w:sz w:val="26"/>
          <w:szCs w:val="26"/>
        </w:rPr>
        <w:t>ενον</w:t>
      </w:r>
      <w:r w:rsidRPr="006C4779">
        <w:rPr>
          <w:rFonts w:ascii="PT Serif" w:hAnsi="PT Serif"/>
          <w:color w:val="111111"/>
          <w:sz w:val="26"/>
          <w:szCs w:val="26"/>
          <w:lang w:val="la-Latn"/>
        </w:rPr>
        <w:t>. </w:t>
      </w:r>
      <w:r w:rsidRPr="006C4779">
        <w:rPr>
          <w:rFonts w:ascii="Times New Roman" w:hAnsi="Times New Roman" w:cs="Times New Roman"/>
          <w:color w:val="111111"/>
          <w:sz w:val="26"/>
          <w:szCs w:val="26"/>
        </w:rPr>
        <w:t>ἰ</w:t>
      </w:r>
      <w:r w:rsidRPr="006C4779">
        <w:rPr>
          <w:rFonts w:ascii="Cambria" w:hAnsi="Cambria" w:cs="Cambria"/>
          <w:color w:val="111111"/>
          <w:sz w:val="26"/>
          <w:szCs w:val="26"/>
        </w:rPr>
        <w:t>δόντες</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ὖ</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ἱ</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σύνδουλοι</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το</w:t>
      </w:r>
      <w:r w:rsidRPr="006C4779">
        <w:rPr>
          <w:rFonts w:ascii="Times New Roman" w:hAnsi="Times New Roman" w:cs="Times New Roman"/>
          <w:color w:val="111111"/>
          <w:sz w:val="26"/>
          <w:szCs w:val="26"/>
        </w:rPr>
        <w:t>ῦ</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ὰ</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γενό</w:t>
      </w:r>
      <w:r w:rsidRPr="006C4779">
        <w:rPr>
          <w:rFonts w:ascii="PT Serif" w:hAnsi="PT Serif" w:cs="PT Serif"/>
          <w:color w:val="111111"/>
          <w:sz w:val="26"/>
          <w:szCs w:val="26"/>
        </w:rPr>
        <w:t>μ</w:t>
      </w:r>
      <w:r w:rsidRPr="006C4779">
        <w:rPr>
          <w:rFonts w:ascii="Cambria" w:hAnsi="Cambria" w:cs="Cambria"/>
          <w:color w:val="111111"/>
          <w:sz w:val="26"/>
          <w:szCs w:val="26"/>
        </w:rPr>
        <w:t>ενα</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λυ</w:t>
      </w:r>
      <w:r w:rsidRPr="006C4779">
        <w:rPr>
          <w:rFonts w:ascii="PT Serif" w:hAnsi="PT Serif" w:cs="PT Serif"/>
          <w:color w:val="111111"/>
          <w:sz w:val="26"/>
          <w:szCs w:val="26"/>
        </w:rPr>
        <w:t>π</w:t>
      </w:r>
      <w:r w:rsidRPr="006C4779">
        <w:rPr>
          <w:rFonts w:ascii="Cambria" w:hAnsi="Cambria" w:cs="Cambria"/>
          <w:color w:val="111111"/>
          <w:sz w:val="26"/>
          <w:szCs w:val="26"/>
        </w:rPr>
        <w:t>ήθησαν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σφόδρα</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κα</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λθόντες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διεσάφησαν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ῷ</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κυρί</w:t>
      </w:r>
      <w:r w:rsidRPr="006C4779">
        <w:rPr>
          <w:rFonts w:ascii="Times New Roman" w:hAnsi="Times New Roman" w:cs="Times New Roman"/>
          <w:color w:val="111111"/>
          <w:sz w:val="26"/>
          <w:szCs w:val="26"/>
        </w:rPr>
        <w:t>ῳ</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ἑ</w:t>
      </w:r>
      <w:r w:rsidRPr="006C4779">
        <w:rPr>
          <w:rFonts w:ascii="Cambria" w:hAnsi="Cambria" w:cs="Cambria"/>
          <w:color w:val="111111"/>
          <w:sz w:val="26"/>
          <w:szCs w:val="26"/>
        </w:rPr>
        <w:t>αυτ</w:t>
      </w:r>
      <w:r w:rsidRPr="006C4779">
        <w:rPr>
          <w:rFonts w:ascii="Times New Roman" w:hAnsi="Times New Roman" w:cs="Times New Roman"/>
          <w:color w:val="111111"/>
          <w:sz w:val="26"/>
          <w:szCs w:val="26"/>
        </w:rPr>
        <w:t>ῶ</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π</w:t>
      </w:r>
      <w:r w:rsidRPr="006C4779">
        <w:rPr>
          <w:rFonts w:ascii="Cambria" w:hAnsi="Cambria" w:cs="Cambria"/>
          <w:color w:val="111111"/>
          <w:sz w:val="26"/>
          <w:szCs w:val="26"/>
        </w:rPr>
        <w:t>άντα</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ὰ</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γενό</w:t>
      </w:r>
      <w:r w:rsidRPr="006C4779">
        <w:rPr>
          <w:rFonts w:ascii="PT Serif" w:hAnsi="PT Serif" w:cs="PT Serif"/>
          <w:color w:val="111111"/>
          <w:sz w:val="26"/>
          <w:szCs w:val="26"/>
        </w:rPr>
        <w:t>μ</w:t>
      </w:r>
      <w:r w:rsidRPr="006C4779">
        <w:rPr>
          <w:rFonts w:ascii="Cambria" w:hAnsi="Cambria" w:cs="Cambria"/>
          <w:color w:val="111111"/>
          <w:sz w:val="26"/>
          <w:szCs w:val="26"/>
        </w:rPr>
        <w:t>ενα</w:t>
      </w:r>
      <w:r w:rsidRPr="006C4779">
        <w:rPr>
          <w:rFonts w:ascii="PT Serif" w:hAnsi="PT Serif"/>
          <w:color w:val="111111"/>
          <w:sz w:val="26"/>
          <w:szCs w:val="26"/>
          <w:lang w:val="la-Latn"/>
        </w:rPr>
        <w:t>. </w:t>
      </w:r>
      <w:r w:rsidRPr="006C4779">
        <w:rPr>
          <w:rFonts w:ascii="Cambria" w:hAnsi="Cambria" w:cs="Cambria"/>
          <w:color w:val="111111"/>
          <w:sz w:val="26"/>
          <w:szCs w:val="26"/>
        </w:rPr>
        <w:t>τότε</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π</w:t>
      </w:r>
      <w:r w:rsidRPr="006C4779">
        <w:rPr>
          <w:rFonts w:ascii="Cambria" w:hAnsi="Cambria" w:cs="Cambria"/>
          <w:color w:val="111111"/>
          <w:sz w:val="26"/>
          <w:szCs w:val="26"/>
        </w:rPr>
        <w:t>ροσκαλεσά</w:t>
      </w:r>
      <w:r w:rsidRPr="006C4779">
        <w:rPr>
          <w:rFonts w:ascii="PT Serif" w:hAnsi="PT Serif" w:cs="PT Serif"/>
          <w:color w:val="111111"/>
          <w:sz w:val="26"/>
          <w:szCs w:val="26"/>
        </w:rPr>
        <w:t>μ</w:t>
      </w:r>
      <w:r w:rsidRPr="006C4779">
        <w:rPr>
          <w:rFonts w:ascii="Cambria" w:hAnsi="Cambria" w:cs="Cambria"/>
          <w:color w:val="111111"/>
          <w:sz w:val="26"/>
          <w:szCs w:val="26"/>
        </w:rPr>
        <w:t>ενος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ὸ</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ὁ</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κύριος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το</w:t>
      </w:r>
      <w:r w:rsidRPr="006C4779">
        <w:rPr>
          <w:rFonts w:ascii="Times New Roman" w:hAnsi="Times New Roman" w:cs="Times New Roman"/>
          <w:color w:val="111111"/>
          <w:sz w:val="26"/>
          <w:szCs w:val="26"/>
        </w:rPr>
        <w:t>ῦ</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λέγει</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ῷ</w:t>
      </w:r>
      <w:r w:rsidRPr="006C4779">
        <w:rPr>
          <w:rFonts w:ascii="Cambria" w:hAnsi="Cambria" w:cs="Cambria"/>
          <w:color w:val="111111"/>
          <w:sz w:val="26"/>
          <w:szCs w:val="26"/>
        </w:rPr>
        <w:t>·</w:t>
      </w:r>
      <w:r w:rsidRPr="006C4779">
        <w:rPr>
          <w:rFonts w:ascii="PT Serif" w:hAnsi="PT Serif"/>
          <w:color w:val="111111"/>
          <w:sz w:val="26"/>
          <w:szCs w:val="26"/>
          <w:lang w:val="la-Latn"/>
        </w:rPr>
        <w:t xml:space="preserve"> </w:t>
      </w:r>
      <w:r w:rsidRPr="006C4779">
        <w:rPr>
          <w:rFonts w:ascii="PT Serif" w:hAnsi="PT Serif"/>
          <w:color w:val="111111"/>
          <w:sz w:val="26"/>
          <w:szCs w:val="26"/>
        </w:rPr>
        <w:t>Δ</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ῦ</w:t>
      </w:r>
      <w:r w:rsidRPr="006C4779">
        <w:rPr>
          <w:rFonts w:ascii="Cambria" w:hAnsi="Cambria" w:cs="Cambria"/>
          <w:color w:val="111111"/>
          <w:sz w:val="26"/>
          <w:szCs w:val="26"/>
        </w:rPr>
        <w:t>λε</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π</w:t>
      </w:r>
      <w:r w:rsidRPr="006C4779">
        <w:rPr>
          <w:rFonts w:ascii="Cambria" w:hAnsi="Cambria" w:cs="Cambria"/>
          <w:color w:val="111111"/>
          <w:sz w:val="26"/>
          <w:szCs w:val="26"/>
        </w:rPr>
        <w:t>ονηρέ</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π</w:t>
      </w:r>
      <w:r w:rsidRPr="006C4779">
        <w:rPr>
          <w:rFonts w:ascii="Times New Roman" w:hAnsi="Times New Roman" w:cs="Times New Roman"/>
          <w:color w:val="111111"/>
          <w:sz w:val="26"/>
          <w:szCs w:val="26"/>
        </w:rPr>
        <w:t>ᾶ</w:t>
      </w:r>
      <w:r w:rsidRPr="006C4779">
        <w:rPr>
          <w:rFonts w:ascii="Cambria" w:hAnsi="Cambria" w:cs="Cambria"/>
          <w:color w:val="111111"/>
          <w:sz w:val="26"/>
          <w:szCs w:val="26"/>
        </w:rPr>
        <w:t>σαν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ὴ</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ὀ</w:t>
      </w:r>
      <w:r w:rsidRPr="006C4779">
        <w:rPr>
          <w:rFonts w:ascii="Cambria" w:hAnsi="Cambria" w:cs="Cambria"/>
          <w:color w:val="111111"/>
          <w:sz w:val="26"/>
          <w:szCs w:val="26"/>
        </w:rPr>
        <w:t>φειλ</w:t>
      </w:r>
      <w:r w:rsidRPr="006C4779">
        <w:rPr>
          <w:rFonts w:ascii="Times New Roman" w:hAnsi="Times New Roman" w:cs="Times New Roman"/>
          <w:color w:val="111111"/>
          <w:sz w:val="26"/>
          <w:szCs w:val="26"/>
        </w:rPr>
        <w:t>ὴ</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κείνην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ἀ</w:t>
      </w:r>
      <w:r w:rsidRPr="006C4779">
        <w:rPr>
          <w:rFonts w:ascii="Cambria" w:hAnsi="Cambria" w:cs="Cambria"/>
          <w:color w:val="111111"/>
          <w:sz w:val="26"/>
          <w:szCs w:val="26"/>
        </w:rPr>
        <w:t>φ</w:t>
      </w:r>
      <w:r w:rsidRPr="006C4779">
        <w:rPr>
          <w:rFonts w:ascii="Times New Roman" w:hAnsi="Times New Roman" w:cs="Times New Roman"/>
          <w:color w:val="111111"/>
          <w:sz w:val="26"/>
          <w:szCs w:val="26"/>
        </w:rPr>
        <w:t>ῆ</w:t>
      </w:r>
      <w:r w:rsidRPr="006C4779">
        <w:rPr>
          <w:rFonts w:ascii="Cambria" w:hAnsi="Cambria" w:cs="Cambria"/>
          <w:color w:val="111111"/>
          <w:sz w:val="26"/>
          <w:szCs w:val="26"/>
        </w:rPr>
        <w:t>κά</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σοι</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PT Serif" w:hAnsi="PT Serif"/>
          <w:color w:val="111111"/>
          <w:sz w:val="26"/>
          <w:szCs w:val="26"/>
        </w:rPr>
        <w:t>π</w:t>
      </w:r>
      <w:r w:rsidRPr="006C4779">
        <w:rPr>
          <w:rFonts w:ascii="Cambria" w:hAnsi="Cambria" w:cs="Cambria"/>
          <w:color w:val="111111"/>
          <w:sz w:val="26"/>
          <w:szCs w:val="26"/>
        </w:rPr>
        <w:t>ε</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PT Serif" w:hAnsi="PT Serif"/>
          <w:color w:val="111111"/>
          <w:sz w:val="26"/>
          <w:szCs w:val="26"/>
        </w:rPr>
        <w:t>π</w:t>
      </w:r>
      <w:r w:rsidRPr="006C4779">
        <w:rPr>
          <w:rFonts w:ascii="Cambria" w:hAnsi="Cambria" w:cs="Cambria"/>
          <w:color w:val="111111"/>
          <w:sz w:val="26"/>
          <w:szCs w:val="26"/>
        </w:rPr>
        <w:t>αρεκάλεσάς</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μ</w:t>
      </w:r>
      <w:r w:rsidRPr="006C4779">
        <w:rPr>
          <w:rFonts w:ascii="Cambria" w:hAnsi="Cambria" w:cs="Cambria"/>
          <w:color w:val="111111"/>
          <w:sz w:val="26"/>
          <w:szCs w:val="26"/>
        </w:rPr>
        <w:t>ε·</w:t>
      </w:r>
      <w:r w:rsidRPr="006C4779">
        <w:rPr>
          <w:rFonts w:ascii="PT Serif" w:hAnsi="PT Serif"/>
          <w:color w:val="111111"/>
          <w:sz w:val="26"/>
          <w:szCs w:val="26"/>
          <w:lang w:val="la-Latn"/>
        </w:rPr>
        <w:t> </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κ</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ἔ</w:t>
      </w:r>
      <w:r w:rsidRPr="006C4779">
        <w:rPr>
          <w:rFonts w:ascii="Cambria" w:hAnsi="Cambria" w:cs="Cambria"/>
          <w:color w:val="111111"/>
          <w:sz w:val="26"/>
          <w:szCs w:val="26"/>
        </w:rPr>
        <w:t>δει</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κα</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w:t>
      </w:r>
      <w:r w:rsidRPr="006C4779">
        <w:rPr>
          <w:rFonts w:ascii="Times New Roman" w:hAnsi="Times New Roman" w:cs="Times New Roman"/>
          <w:color w:val="111111"/>
          <w:sz w:val="26"/>
          <w:szCs w:val="26"/>
        </w:rPr>
        <w:t>ὲ</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λε</w:t>
      </w:r>
      <w:r w:rsidRPr="006C4779">
        <w:rPr>
          <w:rFonts w:ascii="Times New Roman" w:hAnsi="Times New Roman" w:cs="Times New Roman"/>
          <w:color w:val="111111"/>
          <w:sz w:val="26"/>
          <w:szCs w:val="26"/>
        </w:rPr>
        <w:t>ῆ</w:t>
      </w:r>
      <w:r w:rsidRPr="006C4779">
        <w:rPr>
          <w:rFonts w:ascii="Cambria" w:hAnsi="Cambria" w:cs="Cambria"/>
          <w:color w:val="111111"/>
          <w:sz w:val="26"/>
          <w:szCs w:val="26"/>
        </w:rPr>
        <w:t>σαι</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ὸ</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σύνδουλόν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σου</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ὡ</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w:t>
      </w:r>
      <w:r w:rsidRPr="006C4779">
        <w:rPr>
          <w:rFonts w:ascii="Times New Roman" w:hAnsi="Times New Roman" w:cs="Times New Roman"/>
          <w:color w:val="111111"/>
          <w:sz w:val="26"/>
          <w:szCs w:val="26"/>
        </w:rPr>
        <w:t>ἀ</w:t>
      </w:r>
      <w:r w:rsidRPr="006C4779">
        <w:rPr>
          <w:rFonts w:ascii="Cambria" w:hAnsi="Cambria" w:cs="Cambria"/>
          <w:color w:val="111111"/>
          <w:sz w:val="26"/>
          <w:szCs w:val="26"/>
        </w:rPr>
        <w:t>γ</w:t>
      </w:r>
      <w:r w:rsidRPr="006C4779">
        <w:rPr>
          <w:rFonts w:ascii="Times New Roman" w:hAnsi="Times New Roman" w:cs="Times New Roman"/>
          <w:color w:val="111111"/>
          <w:sz w:val="26"/>
          <w:szCs w:val="26"/>
        </w:rPr>
        <w:t>ὼ</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w:t>
      </w:r>
      <w:r w:rsidRPr="006C4779">
        <w:rPr>
          <w:rFonts w:ascii="Times New Roman" w:hAnsi="Times New Roman" w:cs="Times New Roman"/>
          <w:color w:val="111111"/>
          <w:sz w:val="26"/>
          <w:szCs w:val="26"/>
        </w:rPr>
        <w:t>ὲ</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ἠ</w:t>
      </w:r>
      <w:r w:rsidRPr="006C4779">
        <w:rPr>
          <w:rFonts w:ascii="Cambria" w:hAnsi="Cambria" w:cs="Cambria"/>
          <w:color w:val="111111"/>
          <w:sz w:val="26"/>
          <w:szCs w:val="26"/>
        </w:rPr>
        <w:t>λέησα</w:t>
      </w:r>
      <w:r w:rsidRPr="006C4779">
        <w:rPr>
          <w:rFonts w:ascii="PT Serif" w:hAnsi="PT Serif"/>
          <w:color w:val="111111"/>
          <w:sz w:val="26"/>
          <w:szCs w:val="26"/>
          <w:lang w:val="la-Latn"/>
        </w:rPr>
        <w:t>; </w:t>
      </w:r>
      <w:r w:rsidRPr="006C4779">
        <w:rPr>
          <w:rFonts w:ascii="Cambria" w:hAnsi="Cambria" w:cs="Cambria"/>
          <w:color w:val="111111"/>
          <w:sz w:val="26"/>
          <w:szCs w:val="26"/>
        </w:rPr>
        <w:t>κα</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ὀ</w:t>
      </w:r>
      <w:r w:rsidRPr="006C4779">
        <w:rPr>
          <w:rFonts w:ascii="Cambria" w:hAnsi="Cambria" w:cs="Cambria"/>
          <w:color w:val="111111"/>
          <w:sz w:val="26"/>
          <w:szCs w:val="26"/>
        </w:rPr>
        <w:t>ργισθε</w:t>
      </w:r>
      <w:r w:rsidRPr="006C4779">
        <w:rPr>
          <w:rFonts w:ascii="Times New Roman" w:hAnsi="Times New Roman" w:cs="Times New Roman"/>
          <w:color w:val="111111"/>
          <w:sz w:val="26"/>
          <w:szCs w:val="26"/>
        </w:rPr>
        <w:t>ὶ</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ὁ</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κύριος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το</w:t>
      </w:r>
      <w:r w:rsidRPr="006C4779">
        <w:rPr>
          <w:rFonts w:ascii="Times New Roman" w:hAnsi="Times New Roman" w:cs="Times New Roman"/>
          <w:color w:val="111111"/>
          <w:sz w:val="26"/>
          <w:szCs w:val="26"/>
        </w:rPr>
        <w:t>ῦ</w:t>
      </w:r>
      <w:r w:rsidRPr="006C4779">
        <w:rPr>
          <w:rFonts w:ascii="PT Serif" w:hAnsi="PT Serif"/>
          <w:color w:val="111111"/>
          <w:sz w:val="26"/>
          <w:szCs w:val="26"/>
          <w:lang w:val="la-Latn"/>
        </w:rPr>
        <w:t xml:space="preserve"> </w:t>
      </w:r>
      <w:r w:rsidRPr="006C4779">
        <w:rPr>
          <w:rFonts w:ascii="PT Serif" w:hAnsi="PT Serif"/>
          <w:color w:val="111111"/>
          <w:sz w:val="26"/>
          <w:szCs w:val="26"/>
        </w:rPr>
        <w:t>π</w:t>
      </w:r>
      <w:r w:rsidRPr="006C4779">
        <w:rPr>
          <w:rFonts w:ascii="Cambria" w:hAnsi="Cambria" w:cs="Cambria"/>
          <w:color w:val="111111"/>
          <w:sz w:val="26"/>
          <w:szCs w:val="26"/>
        </w:rPr>
        <w:t>αρέδωκεν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ὸ</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το</w:t>
      </w:r>
      <w:r w:rsidRPr="006C4779">
        <w:rPr>
          <w:rFonts w:ascii="Times New Roman" w:hAnsi="Times New Roman" w:cs="Times New Roman"/>
          <w:color w:val="111111"/>
          <w:sz w:val="26"/>
          <w:szCs w:val="26"/>
        </w:rPr>
        <w:t>ῖ</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βασανιστα</w:t>
      </w:r>
      <w:r w:rsidRPr="006C4779">
        <w:rPr>
          <w:rFonts w:ascii="Times New Roman" w:hAnsi="Times New Roman" w:cs="Times New Roman"/>
          <w:color w:val="111111"/>
          <w:sz w:val="26"/>
          <w:szCs w:val="26"/>
        </w:rPr>
        <w:t>ῖ</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ἕ</w:t>
      </w:r>
      <w:r w:rsidRPr="006C4779">
        <w:rPr>
          <w:rFonts w:ascii="Cambria" w:hAnsi="Cambria" w:cs="Cambria"/>
          <w:color w:val="111111"/>
          <w:sz w:val="26"/>
          <w:szCs w:val="26"/>
        </w:rPr>
        <w:t>ως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ὗ</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ἀ</w:t>
      </w:r>
      <w:r w:rsidRPr="006C4779">
        <w:rPr>
          <w:rFonts w:ascii="PT Serif" w:hAnsi="PT Serif"/>
          <w:color w:val="111111"/>
          <w:sz w:val="26"/>
          <w:szCs w:val="26"/>
        </w:rPr>
        <w:t>π</w:t>
      </w:r>
      <w:r w:rsidRPr="006C4779">
        <w:rPr>
          <w:rFonts w:ascii="Cambria" w:hAnsi="Cambria" w:cs="Cambria"/>
          <w:color w:val="111111"/>
          <w:sz w:val="26"/>
          <w:szCs w:val="26"/>
        </w:rPr>
        <w:t>οδ</w:t>
      </w:r>
      <w:r w:rsidRPr="006C4779">
        <w:rPr>
          <w:rFonts w:ascii="Times New Roman" w:hAnsi="Times New Roman" w:cs="Times New Roman"/>
          <w:color w:val="111111"/>
          <w:sz w:val="26"/>
          <w:szCs w:val="26"/>
        </w:rPr>
        <w:t>ῷ</w:t>
      </w:r>
      <w:r w:rsidRPr="006C4779">
        <w:rPr>
          <w:rFonts w:ascii="PT Serif" w:hAnsi="PT Serif"/>
          <w:color w:val="111111"/>
          <w:sz w:val="26"/>
          <w:szCs w:val="26"/>
          <w:lang w:val="la-Latn"/>
        </w:rPr>
        <w:t xml:space="preserve"> </w:t>
      </w:r>
      <w:r w:rsidRPr="006C4779">
        <w:rPr>
          <w:rFonts w:ascii="PT Serif" w:hAnsi="PT Serif"/>
          <w:color w:val="111111"/>
          <w:sz w:val="26"/>
          <w:szCs w:val="26"/>
        </w:rPr>
        <w:t>π</w:t>
      </w:r>
      <w:r w:rsidRPr="006C4779">
        <w:rPr>
          <w:rFonts w:ascii="Times New Roman" w:hAnsi="Times New Roman" w:cs="Times New Roman"/>
          <w:color w:val="111111"/>
          <w:sz w:val="26"/>
          <w:szCs w:val="26"/>
        </w:rPr>
        <w:t>ᾶ</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ὸ</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Times New Roman" w:hAnsi="Times New Roman" w:cs="Times New Roman"/>
          <w:color w:val="111111"/>
          <w:sz w:val="26"/>
          <w:szCs w:val="26"/>
        </w:rPr>
        <w:t>ὀ</w:t>
      </w:r>
      <w:r w:rsidRPr="006C4779">
        <w:rPr>
          <w:rFonts w:ascii="Cambria" w:hAnsi="Cambria" w:cs="Cambria"/>
          <w:color w:val="111111"/>
          <w:sz w:val="26"/>
          <w:szCs w:val="26"/>
        </w:rPr>
        <w:t>φειλό</w:t>
      </w:r>
      <w:r w:rsidRPr="006C4779">
        <w:rPr>
          <w:rFonts w:ascii="PT Serif" w:hAnsi="PT Serif" w:cs="PT Serif"/>
          <w:color w:val="111111"/>
          <w:sz w:val="26"/>
          <w:szCs w:val="26"/>
        </w:rPr>
        <w:t>μ</w:t>
      </w:r>
      <w:r w:rsidRPr="006C4779">
        <w:rPr>
          <w:rFonts w:ascii="Cambria" w:hAnsi="Cambria" w:cs="Cambria"/>
          <w:color w:val="111111"/>
          <w:sz w:val="26"/>
          <w:szCs w:val="26"/>
        </w:rPr>
        <w:t>ενον</w:t>
      </w:r>
      <w:r w:rsidRPr="006C4779">
        <w:rPr>
          <w:rFonts w:ascii="PT Serif" w:hAnsi="PT Serif"/>
          <w:color w:val="111111"/>
          <w:sz w:val="26"/>
          <w:szCs w:val="26"/>
          <w:lang w:val="la-Latn"/>
        </w:rPr>
        <w:t>. </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ὕ</w:t>
      </w:r>
      <w:r w:rsidRPr="006C4779">
        <w:rPr>
          <w:rFonts w:ascii="Cambria" w:hAnsi="Cambria" w:cs="Cambria"/>
          <w:color w:val="111111"/>
          <w:sz w:val="26"/>
          <w:szCs w:val="26"/>
        </w:rPr>
        <w:t>τως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κα</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ὁ</w:t>
      </w:r>
      <w:r w:rsidRPr="006C4779">
        <w:rPr>
          <w:rFonts w:ascii="PT Serif" w:hAnsi="PT Serif"/>
          <w:color w:val="111111"/>
          <w:sz w:val="26"/>
          <w:szCs w:val="26"/>
          <w:lang w:val="la-Latn"/>
        </w:rPr>
        <w:t xml:space="preserve"> </w:t>
      </w:r>
      <w:r w:rsidRPr="006C4779">
        <w:rPr>
          <w:rFonts w:ascii="PT Serif" w:hAnsi="PT Serif"/>
          <w:color w:val="111111"/>
          <w:sz w:val="26"/>
          <w:szCs w:val="26"/>
        </w:rPr>
        <w:t>π</w:t>
      </w:r>
      <w:r w:rsidRPr="006C4779">
        <w:rPr>
          <w:rFonts w:ascii="Cambria" w:hAnsi="Cambria" w:cs="Cambria"/>
          <w:color w:val="111111"/>
          <w:sz w:val="26"/>
          <w:szCs w:val="26"/>
        </w:rPr>
        <w:t>ατήρ</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μ</w:t>
      </w:r>
      <w:r w:rsidRPr="006C4779">
        <w:rPr>
          <w:rFonts w:ascii="Cambria" w:hAnsi="Cambria" w:cs="Cambria"/>
          <w:color w:val="111111"/>
          <w:sz w:val="26"/>
          <w:szCs w:val="26"/>
        </w:rPr>
        <w:t>ου</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ὁ</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ράνιος</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π</w:t>
      </w:r>
      <w:r w:rsidRPr="006C4779">
        <w:rPr>
          <w:rFonts w:ascii="Cambria" w:hAnsi="Cambria" w:cs="Cambria"/>
          <w:color w:val="111111"/>
          <w:sz w:val="26"/>
          <w:szCs w:val="26"/>
        </w:rPr>
        <w:t>οιήσει</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ὑ</w:t>
      </w:r>
      <w:r w:rsidRPr="006C4779">
        <w:rPr>
          <w:rFonts w:ascii="PT Serif" w:hAnsi="PT Serif"/>
          <w:color w:val="111111"/>
          <w:sz w:val="26"/>
          <w:szCs w:val="26"/>
        </w:rPr>
        <w:t>μ</w:t>
      </w:r>
      <w:r w:rsidRPr="006C4779">
        <w:rPr>
          <w:rFonts w:ascii="Times New Roman" w:hAnsi="Times New Roman" w:cs="Times New Roman"/>
          <w:color w:val="111111"/>
          <w:sz w:val="26"/>
          <w:szCs w:val="26"/>
        </w:rPr>
        <w:t>ῖ</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ἐὰ</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μ</w:t>
      </w:r>
      <w:r w:rsidRPr="006C4779">
        <w:rPr>
          <w:rFonts w:ascii="Times New Roman" w:hAnsi="Times New Roman" w:cs="Times New Roman"/>
          <w:color w:val="111111"/>
          <w:sz w:val="26"/>
          <w:szCs w:val="26"/>
        </w:rPr>
        <w:t>ὴ</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ἀ</w:t>
      </w:r>
      <w:r w:rsidRPr="006C4779">
        <w:rPr>
          <w:rFonts w:ascii="Cambria" w:hAnsi="Cambria" w:cs="Cambria"/>
          <w:color w:val="111111"/>
          <w:sz w:val="26"/>
          <w:szCs w:val="26"/>
        </w:rPr>
        <w:t>φ</w:t>
      </w:r>
      <w:r w:rsidRPr="006C4779">
        <w:rPr>
          <w:rFonts w:ascii="Times New Roman" w:hAnsi="Times New Roman" w:cs="Times New Roman"/>
          <w:color w:val="111111"/>
          <w:sz w:val="26"/>
          <w:szCs w:val="26"/>
        </w:rPr>
        <w:t>ῆ</w:t>
      </w:r>
      <w:r w:rsidRPr="006C4779">
        <w:rPr>
          <w:rFonts w:ascii="Cambria" w:hAnsi="Cambria" w:cs="Cambria"/>
          <w:color w:val="111111"/>
          <w:sz w:val="26"/>
          <w:szCs w:val="26"/>
        </w:rPr>
        <w:t>τε</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ἕ</w:t>
      </w:r>
      <w:r w:rsidRPr="006C4779">
        <w:rPr>
          <w:rFonts w:ascii="Cambria" w:hAnsi="Cambria" w:cs="Cambria"/>
          <w:color w:val="111111"/>
          <w:sz w:val="26"/>
          <w:szCs w:val="26"/>
        </w:rPr>
        <w:t>καστος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ῷ</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ἀ</w:t>
      </w:r>
      <w:r w:rsidRPr="006C4779">
        <w:rPr>
          <w:rFonts w:ascii="Cambria" w:hAnsi="Cambria" w:cs="Cambria"/>
          <w:color w:val="111111"/>
          <w:sz w:val="26"/>
          <w:szCs w:val="26"/>
        </w:rPr>
        <w:t>δελφ</w:t>
      </w:r>
      <w:r w:rsidRPr="006C4779">
        <w:rPr>
          <w:rFonts w:ascii="Times New Roman" w:hAnsi="Times New Roman" w:cs="Times New Roman"/>
          <w:color w:val="111111"/>
          <w:sz w:val="26"/>
          <w:szCs w:val="26"/>
        </w:rPr>
        <w:t>ῷ</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w:t>
      </w:r>
      <w:r w:rsidRPr="006C4779">
        <w:rPr>
          <w:rFonts w:ascii="Times New Roman" w:hAnsi="Times New Roman" w:cs="Times New Roman"/>
          <w:color w:val="111111"/>
          <w:sz w:val="26"/>
          <w:szCs w:val="26"/>
        </w:rPr>
        <w:t>ὐ</w:t>
      </w:r>
      <w:r w:rsidRPr="006C4779">
        <w:rPr>
          <w:rFonts w:ascii="Cambria" w:hAnsi="Cambria" w:cs="Cambria"/>
          <w:color w:val="111111"/>
          <w:sz w:val="26"/>
          <w:szCs w:val="26"/>
        </w:rPr>
        <w:t>το</w:t>
      </w:r>
      <w:r w:rsidRPr="006C4779">
        <w:rPr>
          <w:rFonts w:ascii="Times New Roman" w:hAnsi="Times New Roman" w:cs="Times New Roman"/>
          <w:color w:val="111111"/>
          <w:sz w:val="26"/>
          <w:szCs w:val="26"/>
        </w:rPr>
        <w:t>ῦ</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ἀ</w:t>
      </w:r>
      <w:r w:rsidRPr="006C4779">
        <w:rPr>
          <w:rFonts w:ascii="PT Serif" w:hAnsi="PT Serif"/>
          <w:color w:val="111111"/>
          <w:sz w:val="26"/>
          <w:szCs w:val="26"/>
        </w:rPr>
        <w:t>π</w:t>
      </w:r>
      <w:r w:rsidRPr="006C4779">
        <w:rPr>
          <w:rFonts w:ascii="Times New Roman" w:hAnsi="Times New Roman" w:cs="Times New Roman"/>
          <w:color w:val="111111"/>
          <w:sz w:val="26"/>
          <w:szCs w:val="26"/>
        </w:rPr>
        <w:t>ὸ</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ῶ</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καρδι</w:t>
      </w:r>
      <w:r w:rsidRPr="006C4779">
        <w:rPr>
          <w:rFonts w:ascii="Times New Roman" w:hAnsi="Times New Roman" w:cs="Times New Roman"/>
          <w:color w:val="111111"/>
          <w:sz w:val="26"/>
          <w:szCs w:val="26"/>
        </w:rPr>
        <w:t>ῶ</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Segoe UI Symbol" w:hAnsi="Segoe UI Symbol" w:cs="Segoe UI Symbol"/>
          <w:color w:val="111111"/>
          <w:sz w:val="26"/>
          <w:szCs w:val="26"/>
          <w:lang w:val="la-Latn"/>
        </w:rPr>
        <w:t>⸀</w:t>
      </w:r>
      <w:r w:rsidRPr="006C4779">
        <w:rPr>
          <w:rFonts w:ascii="Times New Roman" w:hAnsi="Times New Roman" w:cs="Times New Roman"/>
          <w:color w:val="111111"/>
          <w:sz w:val="26"/>
          <w:szCs w:val="26"/>
        </w:rPr>
        <w:t>ὑ</w:t>
      </w:r>
      <w:r w:rsidRPr="006C4779">
        <w:rPr>
          <w:rFonts w:ascii="PT Serif" w:hAnsi="PT Serif"/>
          <w:color w:val="111111"/>
          <w:sz w:val="26"/>
          <w:szCs w:val="26"/>
        </w:rPr>
        <w:t>μ</w:t>
      </w:r>
      <w:r w:rsidRPr="006C4779">
        <w:rPr>
          <w:rFonts w:ascii="Times New Roman" w:hAnsi="Times New Roman" w:cs="Times New Roman"/>
          <w:color w:val="111111"/>
          <w:sz w:val="26"/>
          <w:szCs w:val="26"/>
        </w:rPr>
        <w:t>ῶ</w:t>
      </w:r>
      <w:r w:rsidRPr="006C4779">
        <w:rPr>
          <w:rFonts w:ascii="Cambria" w:hAnsi="Cambria" w:cs="Cambria"/>
          <w:color w:val="111111"/>
          <w:sz w:val="26"/>
          <w:szCs w:val="26"/>
        </w:rPr>
        <w:t>ν</w:t>
      </w:r>
      <w:r w:rsidRPr="006C4779">
        <w:rPr>
          <w:rFonts w:ascii="Cambria" w:hAnsi="Cambria" w:cs="Cambria"/>
          <w:color w:val="111111"/>
          <w:sz w:val="26"/>
          <w:szCs w:val="26"/>
          <w:lang w:val="la-Latn"/>
        </w:rPr>
        <w:t xml:space="preserve"> </w:t>
      </w:r>
      <w:r w:rsidRPr="006C4779">
        <w:rPr>
          <w:rFonts w:ascii="Arial" w:hAnsi="Arial" w:cs="Arial"/>
          <w:sz w:val="24"/>
          <w:szCs w:val="24"/>
          <w:lang w:val="la-Latn"/>
        </w:rPr>
        <w:t xml:space="preserve">(Mt 18,1-35). </w:t>
      </w:r>
    </w:p>
    <w:p w14:paraId="15F157D4" w14:textId="77777777" w:rsidR="006C4779" w:rsidRPr="006C4779" w:rsidRDefault="006C4779" w:rsidP="006C4779">
      <w:pPr>
        <w:jc w:val="both"/>
        <w:rPr>
          <w:rFonts w:ascii="Arial" w:hAnsi="Arial" w:cs="Arial"/>
          <w:sz w:val="24"/>
          <w:szCs w:val="24"/>
          <w:lang w:val="la-Latn"/>
        </w:rPr>
      </w:pPr>
    </w:p>
    <w:p w14:paraId="66C326F8" w14:textId="77777777" w:rsidR="006C4779" w:rsidRPr="006C4779" w:rsidRDefault="006C4779" w:rsidP="006C4779">
      <w:pPr>
        <w:pStyle w:val="Titolo2"/>
      </w:pPr>
      <w:bookmarkStart w:id="446" w:name="_Toc211979468"/>
      <w:bookmarkStart w:id="447" w:name="_Toc212557342"/>
      <w:r w:rsidRPr="006C4779">
        <w:t>Chi dunque è più grande nel regno dei cieli?</w:t>
      </w:r>
      <w:bookmarkEnd w:id="446"/>
      <w:bookmarkEnd w:id="447"/>
    </w:p>
    <w:p w14:paraId="67BAF8D2" w14:textId="77777777" w:rsidR="006C4779" w:rsidRPr="006C4779" w:rsidRDefault="006C4779" w:rsidP="006C4779">
      <w:pPr>
        <w:jc w:val="both"/>
        <w:rPr>
          <w:rFonts w:ascii="Arial" w:hAnsi="Arial" w:cs="Arial"/>
          <w:b/>
          <w:bCs/>
          <w:sz w:val="24"/>
          <w:szCs w:val="24"/>
        </w:rPr>
      </w:pPr>
    </w:p>
    <w:p w14:paraId="0AE86C61" w14:textId="77777777" w:rsidR="006C4779" w:rsidRPr="006C4779" w:rsidRDefault="006C4779" w:rsidP="006C4779">
      <w:pPr>
        <w:jc w:val="both"/>
        <w:rPr>
          <w:rFonts w:ascii="Arial" w:hAnsi="Arial" w:cs="Arial"/>
          <w:b/>
          <w:bCs/>
          <w:sz w:val="24"/>
          <w:szCs w:val="24"/>
        </w:rPr>
      </w:pPr>
      <w:bookmarkStart w:id="448" w:name="_Hlk211767370"/>
      <w:r w:rsidRPr="006C4779">
        <w:rPr>
          <w:rFonts w:ascii="Arial" w:hAnsi="Arial" w:cs="Arial"/>
          <w:b/>
          <w:bCs/>
          <w:sz w:val="24"/>
          <w:szCs w:val="24"/>
        </w:rPr>
        <w:t>In quel momento i discepoli si avvicinarono a Gesù dicendo: «Chi dunque è più grande nel regno dei cieli?». Allora chiamò a sé un bambino, lo pose in mezzo a loro e disse: «In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w:t>
      </w:r>
    </w:p>
    <w:bookmarkEnd w:id="448"/>
    <w:p w14:paraId="119281C9" w14:textId="77777777" w:rsidR="006C4779" w:rsidRPr="006C4779" w:rsidRDefault="006C4779" w:rsidP="006C4779">
      <w:pPr>
        <w:jc w:val="both"/>
        <w:rPr>
          <w:rFonts w:ascii="Arial" w:hAnsi="Arial" w:cs="Arial"/>
          <w:b/>
          <w:bCs/>
          <w:sz w:val="24"/>
          <w:szCs w:val="24"/>
        </w:rPr>
      </w:pPr>
    </w:p>
    <w:p w14:paraId="3C89A681" w14:textId="77777777" w:rsidR="006C4779" w:rsidRPr="006C4779" w:rsidRDefault="006C4779" w:rsidP="006C4779">
      <w:pPr>
        <w:jc w:val="both"/>
        <w:rPr>
          <w:rFonts w:ascii="Arial" w:hAnsi="Arial" w:cs="Arial"/>
          <w:b/>
          <w:bCs/>
          <w:sz w:val="24"/>
          <w:szCs w:val="24"/>
        </w:rPr>
      </w:pPr>
      <w:bookmarkStart w:id="449" w:name="_Hlk211767392"/>
      <w:r w:rsidRPr="006C4779">
        <w:rPr>
          <w:rFonts w:ascii="Arial" w:hAnsi="Arial" w:cs="Arial"/>
          <w:b/>
          <w:bCs/>
          <w:sz w:val="24"/>
          <w:szCs w:val="24"/>
        </w:rPr>
        <w:t xml:space="preserve">In quel momento i discepoli si avvicinarono a Gesù dicendo: «Chi dunque è più grande nel regno dei cieli?». </w:t>
      </w:r>
    </w:p>
    <w:bookmarkEnd w:id="449"/>
    <w:p w14:paraId="07C57C55"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Gli Apostoli del Signore possiedono ancora una mente e un pensiero di terra e secondo questa mente e questo pensiero parlano e chiedono. Gesù invece ha una mente e un pensiero di cielo e da questa mente e da questo pensiero sempre parla e risponde. La grandezza della terra e la grandezza del cielo distano quanto dista il pensiero di Dio dal pensiero degli uomini. Ecco un pensiero e una domanda di terra: </w:t>
      </w:r>
      <w:r w:rsidRPr="006C4779">
        <w:rPr>
          <w:rFonts w:ascii="Arial" w:hAnsi="Arial" w:cs="Arial"/>
          <w:i/>
          <w:iCs/>
          <w:sz w:val="24"/>
          <w:szCs w:val="24"/>
        </w:rPr>
        <w:t xml:space="preserve">“In quel momento i discepoli si avvicinarono a Gesù dicendo: «Chi dunque è più grande nel regno dei cieli?»”. </w:t>
      </w:r>
      <w:r w:rsidRPr="006C4779">
        <w:rPr>
          <w:rFonts w:ascii="Arial" w:hAnsi="Arial" w:cs="Arial"/>
          <w:sz w:val="24"/>
          <w:szCs w:val="24"/>
        </w:rPr>
        <w:t xml:space="preserve">Secondo il pensiero di terra generato da una mente di terra: </w:t>
      </w:r>
      <w:r w:rsidRPr="006C4779">
        <w:rPr>
          <w:rFonts w:ascii="Arial" w:hAnsi="Arial" w:cs="Arial"/>
          <w:i/>
          <w:iCs/>
          <w:sz w:val="24"/>
          <w:szCs w:val="24"/>
        </w:rPr>
        <w:t>Chi è dunque il più grande nel regno dei cieli?</w:t>
      </w:r>
      <w:r w:rsidRPr="006C4779">
        <w:rPr>
          <w:rFonts w:ascii="Arial" w:hAnsi="Arial" w:cs="Arial"/>
          <w:sz w:val="24"/>
          <w:szCs w:val="24"/>
        </w:rPr>
        <w:t xml:space="preserve"> Un uomo dalla mente di terra a questa domanda risponderebbe con un pensiero di terra e una misura di terra. La mente risponde sempre secondo la sua natura. Mente di terra, risposta di terra, mente di peccato, risposta di peccato, mente interessata, risposta interessata. </w:t>
      </w:r>
    </w:p>
    <w:p w14:paraId="3E3F77B6"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Ecco una parola di chiarezza sulla risposta che a noi viene dal Libro del Siracide:</w:t>
      </w:r>
    </w:p>
    <w:p w14:paraId="23E048C0"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w:t>
      </w:r>
    </w:p>
    <w:p w14:paraId="6E53BA19"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w:t>
      </w:r>
    </w:p>
    <w:p w14:paraId="1D1754CF" w14:textId="77777777" w:rsidR="006C4779" w:rsidRPr="006C4779" w:rsidRDefault="006C4779" w:rsidP="006C4779">
      <w:pPr>
        <w:jc w:val="both"/>
        <w:rPr>
          <w:rFonts w:ascii="Arial" w:hAnsi="Arial" w:cs="Arial"/>
          <w:sz w:val="24"/>
          <w:szCs w:val="24"/>
        </w:rPr>
      </w:pPr>
      <w:r w:rsidRPr="006C4779">
        <w:rPr>
          <w:rFonts w:ascii="Arial" w:hAnsi="Arial" w:cs="Arial"/>
          <w:i/>
          <w:iCs/>
          <w:sz w:val="24"/>
          <w:szCs w:val="24"/>
        </w:rPr>
        <w:t xml:space="preserve">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 (Sir 37,7.15). </w:t>
      </w:r>
    </w:p>
    <w:p w14:paraId="231D4944"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La parola dell’uomo sempre esce dalla sua natura: natura di peccato, parola di peccato. Natura malvagia, parola malvagia. Natura di odio parola di odio. Natura pura, parola pura. Natura santa parola santa. </w:t>
      </w:r>
    </w:p>
    <w:p w14:paraId="359074CB" w14:textId="77777777" w:rsidR="006C4779" w:rsidRPr="006C4779" w:rsidRDefault="006C4779" w:rsidP="006C4779">
      <w:pPr>
        <w:jc w:val="both"/>
        <w:rPr>
          <w:rFonts w:ascii="Arial" w:hAnsi="Arial" w:cs="Arial"/>
          <w:sz w:val="24"/>
          <w:szCs w:val="24"/>
        </w:rPr>
      </w:pPr>
    </w:p>
    <w:p w14:paraId="01DD6757" w14:textId="77777777" w:rsidR="006C4779" w:rsidRPr="006C4779" w:rsidRDefault="006C4779" w:rsidP="006C4779">
      <w:pPr>
        <w:jc w:val="both"/>
        <w:rPr>
          <w:rFonts w:ascii="Arial" w:hAnsi="Arial" w:cs="Arial"/>
          <w:b/>
          <w:bCs/>
          <w:sz w:val="24"/>
          <w:szCs w:val="24"/>
        </w:rPr>
      </w:pPr>
      <w:bookmarkStart w:id="450" w:name="_Hlk211767414"/>
      <w:r w:rsidRPr="006C4779">
        <w:rPr>
          <w:rFonts w:ascii="Arial" w:hAnsi="Arial" w:cs="Arial"/>
          <w:b/>
          <w:bCs/>
          <w:sz w:val="24"/>
          <w:szCs w:val="24"/>
        </w:rPr>
        <w:t xml:space="preserve">Allora chiamò a sé un bambino, lo pose in mezzo a loro e disse: «In verità io vi dico: se non vi convertirete e non diventerete come i bambini, non entrerete nel regno dei cieli. </w:t>
      </w:r>
    </w:p>
    <w:bookmarkEnd w:id="450"/>
    <w:p w14:paraId="25D2350C"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Ecco la risposta di Gesù, che è mente di cielo e pensiero di cielo dalla misura di cielo: </w:t>
      </w:r>
      <w:r w:rsidRPr="006C4779">
        <w:rPr>
          <w:rFonts w:ascii="Arial" w:hAnsi="Arial" w:cs="Arial"/>
          <w:i/>
          <w:iCs/>
          <w:sz w:val="24"/>
          <w:szCs w:val="24"/>
        </w:rPr>
        <w:t xml:space="preserve">“Allora chiamò a sé un bambino, lo pose in mezzo a loro e disse: «In verità io vi dico: se non vi convertirete e non diventerete come i bambini, non entrerete nel regno dei cieli”. </w:t>
      </w:r>
      <w:r w:rsidRPr="006C4779">
        <w:rPr>
          <w:rFonts w:ascii="Arial" w:hAnsi="Arial" w:cs="Arial"/>
          <w:sz w:val="24"/>
          <w:szCs w:val="24"/>
        </w:rPr>
        <w:t>Gesù non risponde con una misura di grandezza celeste. Risponde invece come si entra nel regno dei cieli. Vi si entra con una vera conversione e la conversione è solo alla Parola di Dio. Ma ancora questo non basta: occorre una seconda conversione: da persone grandi si deve divenire persone bambine. Il bambino per natura è interamente dall’amore del padre. Il bambino è senza alcuna possibilità di vita autonoma. È sempre e in ogni cosa dall’amore del padre. È anche colui che sempre cerca l’amore del padre. L’amore è la sua vita. Ecco la condizione per entrare nel regno dei cieli: convertirsi all’amore del Padre, rimanere sempre nell’amore del Padre, essere sempre dall’amore del Padre per natura. Cristo Gesù è bambino per il regno dei cieli, perché Lui dall’eternità è dall’amore del Padre, vive dell’amore del Padre, cerca l’amore del Padre, vive per amare il Padre. Anche la sua morte da inchiodato su una croce avviene per amore del Padre.</w:t>
      </w:r>
    </w:p>
    <w:p w14:paraId="0C49C8EF"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Ma anche una volta entrati nel regno dei cieli, sempre si vivrà dall’amore del Padre e sempre si cercherà l’amore del Padre. Quando nel regno dei cieli una persona è dall’amore del Padre e vive per amare il Padre e dal Padre è amata, non cerca nessuna misura di grandezza. Sa che il Padre lo ama con tutto se stesso. Sa che essa lo ama con tutta se stessa, ed è questa la beatitudine eterna. Ecco perché per entrare nel regno dei cieli è necessaria la conversione alla Parola della fede e l’altra conversione da adulti a bambini. Diventano bambini si è senza invidia, senza malizia, senza odio, senza peccato, senza superbia. Diventando bambini si vive senza il prima e senza il dopo. Ecco la mirabile via per entrare nel regno dei cieli. Non ci sono né misura e né altra via. Tutto ciò che appartiene alla terra non appartiene a cielo. Anche questa conversione è sempre necessaria: dal pensiero della terra al pensiero del cielo, dai sentimenti della terra ai sentimenti del cielo. </w:t>
      </w:r>
    </w:p>
    <w:p w14:paraId="05AE2C74"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A questa conversione così ci esorta l’Apostolo Paolo nella Lettera ai Filippesi:</w:t>
      </w:r>
    </w:p>
    <w:p w14:paraId="05EC1764"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4D4A021D"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2B3FE183"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La conversione ai pensieri di Cristo Gesù non ha mai fine finché siamo su questa terra. Sempre dobbiamo correre verso di Lui. Anche questa verità ci viene insegnata dall’Apostolo Paolo ponendo se stesso come esempio:</w:t>
      </w:r>
    </w:p>
    <w:p w14:paraId="4CBB234C"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42460A1A"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13FE6C14"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2284EC92"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Tutti noi, che siamo perfetti, dobbiamo avere questi sentimenti; se in qualche cosa pensate diversamente, Dio vi illuminerà anche su questo. Intanto, dal punto a cui siamo arrivati, insieme procediamo.</w:t>
      </w:r>
    </w:p>
    <w:p w14:paraId="60746472" w14:textId="77777777" w:rsidR="006C4779" w:rsidRPr="006C4779" w:rsidRDefault="006C4779" w:rsidP="006C4779">
      <w:pPr>
        <w:jc w:val="both"/>
        <w:rPr>
          <w:rFonts w:ascii="Arial" w:hAnsi="Arial" w:cs="Arial"/>
          <w:sz w:val="24"/>
          <w:szCs w:val="24"/>
        </w:rPr>
      </w:pPr>
      <w:r w:rsidRPr="006C4779">
        <w:rPr>
          <w:rFonts w:ascii="Arial" w:hAnsi="Arial" w:cs="Arial"/>
          <w:i/>
          <w:iCs/>
          <w:sz w:val="24"/>
          <w:szCs w:val="24"/>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6C3E4739" w14:textId="77777777" w:rsidR="006C4779" w:rsidRPr="006C4779" w:rsidRDefault="006C4779" w:rsidP="006C4779">
      <w:pPr>
        <w:jc w:val="both"/>
        <w:rPr>
          <w:rFonts w:ascii="Arial" w:hAnsi="Arial" w:cs="Arial"/>
          <w:b/>
          <w:bCs/>
          <w:i/>
          <w:iCs/>
          <w:sz w:val="24"/>
          <w:szCs w:val="24"/>
        </w:rPr>
      </w:pPr>
      <w:bookmarkStart w:id="451" w:name="_Hlk211767430"/>
    </w:p>
    <w:p w14:paraId="2C3F3F6F" w14:textId="77777777" w:rsidR="006C4779" w:rsidRPr="006C4779" w:rsidRDefault="006C4779" w:rsidP="006C4779">
      <w:pPr>
        <w:jc w:val="both"/>
        <w:rPr>
          <w:rFonts w:ascii="Arial" w:hAnsi="Arial" w:cs="Arial"/>
          <w:b/>
          <w:bCs/>
          <w:sz w:val="24"/>
          <w:szCs w:val="24"/>
        </w:rPr>
      </w:pPr>
      <w:r w:rsidRPr="006C4779">
        <w:rPr>
          <w:rFonts w:ascii="Arial" w:hAnsi="Arial" w:cs="Arial"/>
          <w:b/>
          <w:bCs/>
          <w:sz w:val="24"/>
          <w:szCs w:val="24"/>
        </w:rPr>
        <w:t xml:space="preserve">Perciò chiunque si farà piccolo come questo bambino, costui è il più grande nel regno dei cieli. </w:t>
      </w:r>
    </w:p>
    <w:bookmarkEnd w:id="451"/>
    <w:p w14:paraId="1EF2C512" w14:textId="77777777" w:rsidR="00275756" w:rsidRDefault="006C4779" w:rsidP="006C4779">
      <w:pPr>
        <w:jc w:val="both"/>
        <w:rPr>
          <w:rFonts w:ascii="Arial" w:hAnsi="Arial" w:cs="Arial"/>
          <w:sz w:val="24"/>
          <w:szCs w:val="24"/>
        </w:rPr>
      </w:pPr>
      <w:r w:rsidRPr="006C4779">
        <w:rPr>
          <w:rFonts w:ascii="Arial" w:hAnsi="Arial" w:cs="Arial"/>
          <w:sz w:val="24"/>
          <w:szCs w:val="24"/>
        </w:rPr>
        <w:t>Ora Gesù risponde rivelando qual è la misura con la quale nel regno dei cieli saremo misurati: “</w:t>
      </w:r>
      <w:r w:rsidRPr="006C4779">
        <w:rPr>
          <w:rFonts w:ascii="Arial" w:hAnsi="Arial" w:cs="Arial"/>
          <w:i/>
          <w:iCs/>
          <w:sz w:val="24"/>
          <w:szCs w:val="24"/>
        </w:rPr>
        <w:t xml:space="preserve">Perciò chiunque si farà piccolo come questo bambino, costui è il più grande nel regno dei cieli”. </w:t>
      </w:r>
      <w:r w:rsidRPr="006C4779">
        <w:rPr>
          <w:rFonts w:ascii="Arial" w:hAnsi="Arial" w:cs="Arial"/>
          <w:sz w:val="24"/>
          <w:szCs w:val="24"/>
        </w:rPr>
        <w:t xml:space="preserve">La grandezza celeste è nella misura della nostra piccolezza nell’essere discepoli di Gesù. Più ci si fa piccoli come discepoli del Signore e più si è grandi nel regno dei cieli. Anche Gesù si è fatto piccolissimo come discepolo del Padre ed è divenuto grandissimo nel regno dei cieli. Essendosi fatto il servo di tutti, il Padre lo ha costituito il Signore di tutti. Ecco la misura della grandezza: la nostra piccolezza. Più si è piccoli sulla terra e più si è grandi nei cieli. Non si tratta però di una piccolezza naturale, si tratta invece di una piccolezza spirituale, piccolezza alla quale quotidianamente ci dobbiamo convertire. Ed è questo oggi il grande peccato dell’uomo: anziché farsi piccolo, il più piccolo di tutti, si è fatto dio di se stesso e del mondo intero, senza Dio e senza i fratelli. Sempre si è senza i fratelli quando si è senza il vero Dio. Sempre si uccidono i fratelli quando si uccide il vero Dio. È stoltezza infinita e antievangelica pensare di creare la fratellanza universale senza Cristo che è venuto per farci figli dell’unico vero Dio e Padre di tutti. Solo nella vera adorazione dell’unico Dio vivo e vero si diviene fratelli gli uni gli altri e si rimane fratelli quando si vive l’unica e solo Parola di vita che è quella che ieri, oggi e sempre esce dalla bocca dell’unico Padre vivo e vero. Unico Padre, unica Parola, unica obbedienza, unica fratellanza. </w:t>
      </w:r>
    </w:p>
    <w:p w14:paraId="6AD78A78"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Il cristiano può essere fratello di ogni altro uomo perché in Cristo riceve il mandato di essere fratello di salvezza, di redenzione, di giustificazione, di santificazione. Fratello per liberare l’uomo dalla sua schiavitù e condurlo nella vera libertà, che si può vivere solo nel corpo di Cristo. Nel corpo di Cristo diviene vero fratello di quanti sono nel corpo di Cristo perché in questo corpo si diviene figli adottivi dell’unico Padre che è il Padre del Signore nostro Gesù Cristo, per opera dello Spirito Santo. Senza la redenzione e la salvezza in Cristo, si è fratelli, ma tutti figli di Adamo, fratelli nel peccato, fratelli nel vizio, fratelli nella trasgressione, fratelli come Caino e Abele, fratelli allo stesso modo di Lamec con quanti gli procuravano un qualche fastidio. </w:t>
      </w:r>
    </w:p>
    <w:p w14:paraId="69E80FB5"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Nel peccato c’è una fratellanza che genera morte, se non è morte fisica e sempre morte spirituale. La vita è dono del Padre e il Padre la dona in Cristo Gesù, per opera del suo santo Spirito e per l’opera di annuncio del Vangelo e della celebrazione dei sacramenti degli Apostoli e, in comunione gerarchica con essi, per opera di ogni altro membro del corpo di Cristo Gesù. </w:t>
      </w:r>
    </w:p>
    <w:p w14:paraId="605CB45A" w14:textId="77777777" w:rsidR="006C4779" w:rsidRPr="006C4779" w:rsidRDefault="006C4779" w:rsidP="006C4779">
      <w:pPr>
        <w:jc w:val="both"/>
        <w:rPr>
          <w:rFonts w:ascii="Arial" w:hAnsi="Arial" w:cs="Arial"/>
          <w:sz w:val="24"/>
          <w:szCs w:val="24"/>
        </w:rPr>
      </w:pPr>
    </w:p>
    <w:p w14:paraId="5F7FDD13" w14:textId="77777777" w:rsidR="006C4779" w:rsidRPr="006C4779" w:rsidRDefault="006C4779" w:rsidP="006C4779">
      <w:pPr>
        <w:jc w:val="both"/>
        <w:rPr>
          <w:rFonts w:ascii="Arial" w:hAnsi="Arial" w:cs="Arial"/>
          <w:b/>
          <w:bCs/>
          <w:sz w:val="24"/>
          <w:szCs w:val="24"/>
        </w:rPr>
      </w:pPr>
      <w:r w:rsidRPr="006C4779">
        <w:rPr>
          <w:rFonts w:ascii="Arial" w:hAnsi="Arial" w:cs="Arial"/>
          <w:b/>
          <w:bCs/>
          <w:sz w:val="24"/>
          <w:szCs w:val="24"/>
        </w:rPr>
        <w:t>E chi accoglierà un solo bambino come questo nel mio nome, accoglie me.</w:t>
      </w:r>
    </w:p>
    <w:p w14:paraId="47510FD2"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Ora Gesù opera nella risposta un passaggio a una ulteriore verità che non è inclusa nella domanda: </w:t>
      </w:r>
      <w:r w:rsidRPr="006C4779">
        <w:rPr>
          <w:rFonts w:ascii="Arial" w:hAnsi="Arial" w:cs="Arial"/>
          <w:i/>
          <w:iCs/>
          <w:sz w:val="24"/>
          <w:szCs w:val="24"/>
        </w:rPr>
        <w:t xml:space="preserve">“E chi accoglierà un solo bambino come questo nel mio nome, accoglie me”. </w:t>
      </w:r>
      <w:r w:rsidRPr="006C4779">
        <w:rPr>
          <w:rFonts w:ascii="Arial" w:hAnsi="Arial" w:cs="Arial"/>
          <w:sz w:val="24"/>
          <w:szCs w:val="24"/>
        </w:rPr>
        <w:t>Prima di tutto il bambino da accogliere è quello che gli sta davanti.</w:t>
      </w:r>
      <w:r w:rsidRPr="006C4779">
        <w:rPr>
          <w:rFonts w:ascii="Arial" w:hAnsi="Arial" w:cs="Arial"/>
          <w:i/>
          <w:iCs/>
          <w:sz w:val="24"/>
          <w:szCs w:val="24"/>
        </w:rPr>
        <w:t xml:space="preserve"> </w:t>
      </w:r>
      <w:r w:rsidRPr="006C4779">
        <w:rPr>
          <w:rFonts w:ascii="Arial" w:hAnsi="Arial" w:cs="Arial"/>
          <w:sz w:val="24"/>
          <w:szCs w:val="24"/>
        </w:rPr>
        <w:t>Ora chi accoglie questo bambino, accoglie Cristo. Queste parole di Cristo Gesù richiedono al cristiano una altissima visione soprannaturale. In ogni bambino ogni discepolo di Gesù deve vedere Cristo, accoglierlo come Cristo, amarlo come Cristo, servirlo come si serve Cristo, accudirlo come si accudisce Cristo. Per avere una così altissima visione soprannaturale è necessaria a noi una altissima e purissima fede in Cristo Gesù. Senza la purissima fede in Cristo, ogni visione soprannaturale svanisce dal nostro cuore e muore nella nostra mente. Pensiamo per un istante, sempre secondo questa purissima visione soprannaturale all’aborto. Se un pagano commette un aborto, commette il gravissimo peccato di omicidio. Il bambino è bambino fin dal primo istante del concepimento. Se però lo stesso peccato lo commette un cristiano, egli commette sia un peccato di omicidio e sia un peccato ancora più grande che è cristicidio. Si pensi per un attimo alle gravissime sofferenze del cuore e dello spirito che si arrecano ai bambini, quando i genitori divorziano. Sono tutte gravissime sofferenza arrecate a Cristo Gesù. Si pensi poi alla tortura psicologica fatta a tutti quei bambini costretti a vivere se adottati da coppie di omosessuali. Sono tutte torture arrecate a Cristo Gesù. Parlo ai discepoli di Gesù da discepolo di Gesù. Non parlo a quanti non sono discepoli di Gesù perché a costoro prima si deve annunciare il Vangelo tutto intero. I discepoli di Gesù hanno invece abbracciato il Vangelo e hanno promesso con solenne impegno di osservarlo in ogni sua più piccola prescrizione. Le conseguenze di queste parole di Gesù vanno ben misurate e ben pesate. Poi bambini per il regno dei cieli devono essere gli Apostoli di Cristo Gesù. Chi accogliere loro accoglie Cristo. Sul loro modello ed esempio, devono essere tutti i presbiteri, tutti i diaconi, tutti i cresimati, tutti i battezzati. Ognuno è chiamato ad accogliere l’altro per accogliere Cristo Gesù. Ma anche ognuno è chiamato a farsi piccolo come si è fatto piccolo Cristo Gesù.</w:t>
      </w:r>
    </w:p>
    <w:p w14:paraId="0BD8D70A" w14:textId="77777777" w:rsidR="006C4779" w:rsidRPr="006C4779" w:rsidRDefault="006C4779" w:rsidP="006C4779">
      <w:pPr>
        <w:pStyle w:val="Titolo2"/>
      </w:pPr>
      <w:bookmarkStart w:id="452" w:name="_Toc211979469"/>
      <w:bookmarkStart w:id="453" w:name="_Toc212557343"/>
      <w:r w:rsidRPr="006C4779">
        <w:t>È inevitabile che vengano scandali, ma guai all’uomo a causa del quale viene lo scandalo!</w:t>
      </w:r>
      <w:bookmarkEnd w:id="452"/>
      <w:bookmarkEnd w:id="453"/>
    </w:p>
    <w:p w14:paraId="18BE55C1" w14:textId="77777777" w:rsidR="006C4779" w:rsidRPr="006C4779" w:rsidRDefault="006C4779" w:rsidP="006C4779">
      <w:pPr>
        <w:jc w:val="both"/>
        <w:rPr>
          <w:rFonts w:ascii="Arial" w:hAnsi="Arial" w:cs="Arial"/>
          <w:b/>
          <w:bCs/>
          <w:sz w:val="24"/>
          <w:szCs w:val="24"/>
        </w:rPr>
      </w:pPr>
    </w:p>
    <w:p w14:paraId="58EC8CA7" w14:textId="77777777" w:rsidR="006C4779" w:rsidRPr="006C4779" w:rsidRDefault="006C4779" w:rsidP="006C4779">
      <w:pPr>
        <w:jc w:val="both"/>
        <w:rPr>
          <w:rFonts w:ascii="Arial" w:hAnsi="Arial" w:cs="Arial"/>
          <w:b/>
          <w:bCs/>
          <w:sz w:val="24"/>
          <w:szCs w:val="24"/>
        </w:rPr>
      </w:pPr>
      <w:bookmarkStart w:id="454" w:name="_Hlk211767452"/>
      <w:r w:rsidRPr="006C4779">
        <w:rPr>
          <w:rFonts w:ascii="Arial" w:hAnsi="Arial" w:cs="Arial"/>
          <w:b/>
          <w:bCs/>
          <w:sz w:val="24"/>
          <w:szCs w:val="24"/>
        </w:rPr>
        <w:t>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w:t>
      </w:r>
    </w:p>
    <w:p w14:paraId="05DCBDB6" w14:textId="77777777" w:rsidR="006C4779" w:rsidRPr="006C4779" w:rsidRDefault="006C4779" w:rsidP="006C4779">
      <w:pPr>
        <w:jc w:val="both"/>
        <w:rPr>
          <w:rFonts w:ascii="Arial" w:hAnsi="Arial" w:cs="Arial"/>
          <w:b/>
          <w:bCs/>
          <w:sz w:val="24"/>
          <w:szCs w:val="24"/>
        </w:rPr>
      </w:pPr>
      <w:r w:rsidRPr="006C4779">
        <w:rPr>
          <w:rFonts w:ascii="Arial" w:hAnsi="Arial" w:cs="Arial"/>
          <w:b/>
          <w:bCs/>
          <w:sz w:val="24"/>
          <w:szCs w:val="24"/>
        </w:rPr>
        <w:t>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w:t>
      </w:r>
    </w:p>
    <w:p w14:paraId="006696D5" w14:textId="77777777" w:rsidR="006C4779" w:rsidRPr="006C4779" w:rsidRDefault="006C4779" w:rsidP="006C4779">
      <w:pPr>
        <w:jc w:val="both"/>
        <w:rPr>
          <w:rFonts w:ascii="Arial" w:hAnsi="Arial" w:cs="Arial"/>
          <w:b/>
          <w:bCs/>
          <w:sz w:val="24"/>
          <w:szCs w:val="24"/>
        </w:rPr>
      </w:pPr>
      <w:r w:rsidRPr="006C4779">
        <w:rPr>
          <w:rFonts w:ascii="Arial" w:hAnsi="Arial" w:cs="Arial"/>
          <w:b/>
          <w:bCs/>
          <w:sz w:val="24"/>
          <w:szCs w:val="24"/>
        </w:rPr>
        <w:t>Guardate di non disprezzare uno solo di questi piccoli, perché io vi dico che i loro angeli nei cieli vedono sempre la faccia del Padre mio che è nei cieli. [11]</w:t>
      </w:r>
    </w:p>
    <w:bookmarkEnd w:id="454"/>
    <w:p w14:paraId="7AB52731" w14:textId="77777777" w:rsidR="006C4779" w:rsidRPr="006C4779" w:rsidRDefault="006C4779" w:rsidP="006C4779">
      <w:pPr>
        <w:jc w:val="both"/>
        <w:rPr>
          <w:rFonts w:ascii="Arial" w:hAnsi="Arial" w:cs="Arial"/>
          <w:b/>
          <w:bCs/>
          <w:sz w:val="24"/>
          <w:szCs w:val="24"/>
        </w:rPr>
      </w:pPr>
    </w:p>
    <w:p w14:paraId="12AD7D63" w14:textId="77777777" w:rsidR="006C4779" w:rsidRPr="006C4779" w:rsidRDefault="006C4779" w:rsidP="006C4779">
      <w:pPr>
        <w:jc w:val="both"/>
        <w:rPr>
          <w:rFonts w:ascii="Arial" w:hAnsi="Arial" w:cs="Arial"/>
          <w:b/>
          <w:bCs/>
          <w:sz w:val="24"/>
          <w:szCs w:val="24"/>
        </w:rPr>
      </w:pPr>
      <w:bookmarkStart w:id="455" w:name="_Hlk211767473"/>
      <w:r w:rsidRPr="006C4779">
        <w:rPr>
          <w:rFonts w:ascii="Arial" w:hAnsi="Arial" w:cs="Arial"/>
          <w:b/>
          <w:bCs/>
          <w:sz w:val="24"/>
          <w:szCs w:val="24"/>
        </w:rPr>
        <w:t xml:space="preserve">Chi invece scandalizzerà uno solo di questi piccoli che credono in me, gli </w:t>
      </w:r>
      <w:bookmarkStart w:id="456" w:name="_Hlk211803110"/>
      <w:r w:rsidRPr="006C4779">
        <w:rPr>
          <w:rFonts w:ascii="Arial" w:hAnsi="Arial" w:cs="Arial"/>
          <w:b/>
          <w:bCs/>
          <w:sz w:val="24"/>
          <w:szCs w:val="24"/>
        </w:rPr>
        <w:t>conviene che gli venga appesa al collo una macina da mulino e sia gettato nel profondo del mare.</w:t>
      </w:r>
    </w:p>
    <w:bookmarkEnd w:id="455"/>
    <w:bookmarkEnd w:id="456"/>
    <w:p w14:paraId="24B0071F"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Ora Gesù ci mette in guardia in modo perentorio. Ognuno di noi deve porre ogni impegno per non scandalizzare neanche uno solo dei piccoli che credono in lui. Chi sono questi piccoli? Coloro che appena iniziato il cammino della fede e sono ancora esposti a ogni pericolo, a ogni tentazione, a ogni seduzione, a ogni scandalo sia di parole che di opere. I piccol vanno ben custoditi e protetti. Con loro ci si deve sempre comportare nel modo più santo possibile. Dinanzi a quanti sono piccoli nella fede anche la nostra scienza teologica va calpestata. La fede di un piccolo vale anche la nostra vita. Vale ogni rinuncia. Vale ogni sacrificio: </w:t>
      </w:r>
      <w:r w:rsidRPr="006C4779">
        <w:rPr>
          <w:rFonts w:ascii="Arial" w:hAnsi="Arial" w:cs="Arial"/>
          <w:i/>
          <w:iCs/>
          <w:sz w:val="24"/>
          <w:szCs w:val="24"/>
        </w:rPr>
        <w:t>“Chi invece scandalizzerà uno solo di questi piccoli che credono in me, gli conviene che gli venga appesa al collo una macina da mulino e sia gettato nel profondo del mare”.</w:t>
      </w:r>
      <w:r w:rsidRPr="006C4779">
        <w:rPr>
          <w:rFonts w:ascii="Arial" w:hAnsi="Arial" w:cs="Arial"/>
          <w:sz w:val="24"/>
          <w:szCs w:val="24"/>
        </w:rPr>
        <w:t xml:space="preserve"> Se non vogliamo evitare lo scandalo per non danneggiare i piccoli, lo dobbiamo evitare per non danneggiare no stessi. Le Parole di Gesù non sono dette tanto per dire. Ogni sua Parola è provata con il fuoco. Lui lo ha detto: </w:t>
      </w:r>
      <w:r w:rsidRPr="006C4779">
        <w:rPr>
          <w:rFonts w:ascii="Arial" w:hAnsi="Arial" w:cs="Arial"/>
          <w:i/>
          <w:iCs/>
          <w:sz w:val="24"/>
          <w:szCs w:val="24"/>
        </w:rPr>
        <w:t>Il cielo e la terra passeranno, ma le mie Parole non passeranno.</w:t>
      </w:r>
      <w:r w:rsidRPr="006C4779">
        <w:rPr>
          <w:rFonts w:ascii="Arial" w:hAnsi="Arial" w:cs="Arial"/>
          <w:sz w:val="24"/>
          <w:szCs w:val="24"/>
        </w:rPr>
        <w:t xml:space="preserve"> Ecco perché a chi scandalizza, perché non arrivi al peccato dello scandalo “</w:t>
      </w:r>
      <w:r w:rsidRPr="006C4779">
        <w:rPr>
          <w:rFonts w:ascii="Arial" w:hAnsi="Arial" w:cs="Arial"/>
          <w:i/>
          <w:iCs/>
          <w:sz w:val="24"/>
          <w:szCs w:val="24"/>
        </w:rPr>
        <w:t xml:space="preserve">conviene che gli venga appesa al collo una macina da mulino e sia gettato nel profondo del mare”. </w:t>
      </w:r>
      <w:r w:rsidRPr="006C4779">
        <w:rPr>
          <w:rFonts w:ascii="Arial" w:hAnsi="Arial" w:cs="Arial"/>
          <w:sz w:val="24"/>
          <w:szCs w:val="24"/>
        </w:rPr>
        <w:t>Meglio morire annegati nel più profondo del mare, che morire annegati di morte eterna nel fuoco dell’inferno o nello stagno di fuoco e zolfo. Queste Parole di Gesù ci rivelano quanto è pesante il peccato dello scandalo. È il più pesante dei peccati. Oggi il mondo è come se si reggesse sugli scandali, eppure nessuno più pensa a quanto grave sia questo peccato. Agli operatori di scandali va ricordato che anche in modo passivo e non solamente attivo questo peccato va evitato. Oggi sono innumerevoli i peccati di scandalo. Nessuno però ricorda queste parole di Gesù. Nessuno le ricorda, perché nessuno più le annuncia. Anche non annunciare rettamente il Vangelo o non annunciarlo affatto ci rende responsabili si ogni peccato che si commette a causa della infedeltà alla missione ricevuta. Vale per ogni profeta del Dio vivente, e ogni discepolo di Gesù è profeta in relazione al sacramento che ha ricevuto, la Parola che il Signore ha rivolto al Profeta Ezechiele:</w:t>
      </w:r>
    </w:p>
    <w:p w14:paraId="100E0708"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14:paraId="05307E6C"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Mi disse ancora: «Figlio dell’uomo, tutte le parole che ti dico ascoltale con gli orecchi e accoglile nel cuore: poi va’, rècati dai deportati, dai figli del tuo popolo, e parla loro. Ascoltino o non ascoltino, dirai: “Così dice il Signore”».</w:t>
      </w:r>
    </w:p>
    <w:p w14:paraId="306EB7C6"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228CE5CC"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14:paraId="125885CC"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6911AFE9" w14:textId="77777777" w:rsidR="006C4779" w:rsidRPr="006C4779" w:rsidRDefault="006C4779" w:rsidP="006C4779">
      <w:pPr>
        <w:jc w:val="both"/>
        <w:rPr>
          <w:rFonts w:ascii="Arial" w:hAnsi="Arial" w:cs="Arial"/>
          <w:sz w:val="24"/>
          <w:szCs w:val="24"/>
        </w:rPr>
      </w:pPr>
      <w:r w:rsidRPr="006C4779">
        <w:rPr>
          <w:rFonts w:ascii="Arial" w:hAnsi="Arial" w:cs="Arial"/>
          <w:i/>
          <w:iCs/>
          <w:sz w:val="24"/>
          <w:szCs w:val="24"/>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 </w:t>
      </w:r>
    </w:p>
    <w:p w14:paraId="66965E73" w14:textId="77777777" w:rsidR="006C4779" w:rsidRPr="006C4779" w:rsidRDefault="006C4779" w:rsidP="006C4779">
      <w:pPr>
        <w:jc w:val="both"/>
        <w:rPr>
          <w:rFonts w:ascii="Arial" w:hAnsi="Arial" w:cs="Arial"/>
          <w:sz w:val="24"/>
          <w:szCs w:val="24"/>
        </w:rPr>
      </w:pPr>
    </w:p>
    <w:p w14:paraId="31B255B1" w14:textId="77777777" w:rsidR="006C4779" w:rsidRPr="006C4779" w:rsidRDefault="006C4779" w:rsidP="006C4779">
      <w:pPr>
        <w:jc w:val="both"/>
        <w:rPr>
          <w:rFonts w:ascii="Arial" w:hAnsi="Arial" w:cs="Arial"/>
          <w:b/>
          <w:bCs/>
          <w:sz w:val="24"/>
          <w:szCs w:val="24"/>
        </w:rPr>
      </w:pPr>
      <w:r w:rsidRPr="006C4779">
        <w:rPr>
          <w:rFonts w:ascii="Arial" w:hAnsi="Arial" w:cs="Arial"/>
          <w:b/>
          <w:bCs/>
          <w:sz w:val="24"/>
          <w:szCs w:val="24"/>
        </w:rPr>
        <w:t>Guai al mondo per gli scandali! È inevitabile che vengano scandali, ma guai all’uomo a causa del quale viene lo scandalo!</w:t>
      </w:r>
    </w:p>
    <w:p w14:paraId="218E4111"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Ora Gesù ribadisce quanto ha appena detto sullo scandalo dei piccoli che credono in Lui: </w:t>
      </w:r>
      <w:r w:rsidRPr="006C4779">
        <w:rPr>
          <w:rFonts w:ascii="Arial" w:hAnsi="Arial" w:cs="Arial"/>
          <w:i/>
          <w:iCs/>
          <w:sz w:val="24"/>
          <w:szCs w:val="24"/>
        </w:rPr>
        <w:t xml:space="preserve">“Guai al mondo per gli scandali! È inevitabile che vengano scandali, ma guai all’uomo a causa del quale viene lo scandalo!”. </w:t>
      </w:r>
      <w:r w:rsidRPr="006C4779">
        <w:rPr>
          <w:rFonts w:ascii="Arial" w:hAnsi="Arial" w:cs="Arial"/>
          <w:sz w:val="24"/>
          <w:szCs w:val="24"/>
        </w:rPr>
        <w:t xml:space="preserve">Ecco cosa Gesù ci dice: gli scandali ci saranno sempre. Quando si vive nel peccato, noi siamo schiavi del peccato. Essere schiavi del peccato significa che è lui che governa le nostre azioni e le nostre parole e sono azioni e parole di peccato e quindi di scandalo. Quando si è schiavi del peccato si è responsabili di ogni parola e di ogni azione che il peccato produce in noi. Ecco perché per ben due volte ripete “guai”. Primo “guai”: </w:t>
      </w:r>
      <w:r w:rsidRPr="006C4779">
        <w:rPr>
          <w:rFonts w:ascii="Arial" w:hAnsi="Arial" w:cs="Arial"/>
          <w:i/>
          <w:sz w:val="24"/>
          <w:szCs w:val="24"/>
        </w:rPr>
        <w:t>Guai al mando per gli scandali”</w:t>
      </w:r>
      <w:r w:rsidRPr="006C4779">
        <w:rPr>
          <w:rFonts w:ascii="Arial" w:hAnsi="Arial" w:cs="Arial"/>
          <w:sz w:val="24"/>
          <w:szCs w:val="24"/>
        </w:rPr>
        <w:t>. Secondo Guai</w:t>
      </w:r>
      <w:r w:rsidRPr="006C4779">
        <w:rPr>
          <w:rFonts w:ascii="Arial" w:hAnsi="Arial" w:cs="Arial"/>
          <w:i/>
          <w:iCs/>
          <w:sz w:val="24"/>
          <w:szCs w:val="24"/>
        </w:rPr>
        <w:t>: “Ma guai all’uomo a causa del quale viene lo sandalo”.</w:t>
      </w:r>
      <w:r w:rsidRPr="006C4779">
        <w:rPr>
          <w:rFonts w:ascii="Arial" w:hAnsi="Arial" w:cs="Arial"/>
          <w:sz w:val="24"/>
          <w:szCs w:val="24"/>
        </w:rPr>
        <w:t xml:space="preserve"> Questo doppio “guai” ci rivela quanto severo sarà il giudizio sugli operatori di scandali. Come per un solo fiammifero che si accende in essa,  una grande foresta secolare potrebbe andare in fiamme e consumarsi in poche ore, così per un solo scandalo una intera comunità potrebbe essere infettata dal peccato e dalla verità precipitare nella falsità e nelle tenebre. Evita ogni scandalo solo chi si lascia governare dallo Spirito Santo per ogni istante della sua vita. Chi abbonda di Spirito Santo sempre sarà governato dallo spirito del peccato. Lo Spirito Santo mai potrà governare un cuore nel quale Lui viene spento o si lascia che si spenga. Ecco come questa verità è rivelata dall’Apostolo Paolo nella Lettera ai Romani:</w:t>
      </w:r>
    </w:p>
    <w:p w14:paraId="6962F3E1"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1432DC40"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7E385119"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7,1-25). </w:t>
      </w:r>
    </w:p>
    <w:p w14:paraId="518C21B8"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07F67094"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1449A45A"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6832C837"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p>
    <w:p w14:paraId="7F37D6AB"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1C336585"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p>
    <w:p w14:paraId="7ACA5B7B"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14:paraId="4024786B"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p>
    <w:p w14:paraId="522C68BA"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Chi ci separerà dall’amore di Cristo? Forse la tribolazione, l’angoscia, la persecuzione, la fame, la nudità, il pericolo, la spada? Come sta scritto:</w:t>
      </w:r>
    </w:p>
    <w:p w14:paraId="0CBA88D5"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Per causa tua siamo messi a morte tutto il giorno, siamo considerati come pecore da macello.</w:t>
      </w:r>
    </w:p>
    <w:p w14:paraId="6B1FFE03"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 xml:space="preserve">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8,1.39). </w:t>
      </w:r>
    </w:p>
    <w:p w14:paraId="4560A07E"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Lo Spirito agisce in noi nella misura in cui Lui da noi è ravvivato e fatto crescere nel nostro cuore. Se la sua misura è poca, poca è anche la sua forza in noi. Se la sua misura è alta, alta è anche la sua forza in noi. Se vogliamo che la sua misura sia senza misura, allora dobbiamo mettere ogni impegno perché lui possa crescere in noi con una crescita inarrestabile e per questo tutto di noi deve divenire obbedienza alla Parola del Signore. Più noi obbediamo e più lo Spirito cresce. Più lo Spirito cresce e più noi obbediamo. Meno noi obbediamo e meno lo Spirito cresce. Meno lo Spirito cresce e meno noi obbediamo. Ecco perché ogni giorno dobbiamo chiedere a Gesù Signore la grazia di una obbedienza simile alla sua.</w:t>
      </w:r>
    </w:p>
    <w:p w14:paraId="26F9CEBA" w14:textId="77777777" w:rsidR="006C4779" w:rsidRPr="006C4779" w:rsidRDefault="006C4779" w:rsidP="006C4779">
      <w:pPr>
        <w:jc w:val="both"/>
        <w:rPr>
          <w:rFonts w:ascii="Arial" w:hAnsi="Arial" w:cs="Arial"/>
          <w:b/>
          <w:bCs/>
          <w:sz w:val="24"/>
          <w:szCs w:val="24"/>
        </w:rPr>
      </w:pPr>
    </w:p>
    <w:p w14:paraId="587C7DF3" w14:textId="77777777" w:rsidR="006C4779" w:rsidRPr="006C4779" w:rsidRDefault="006C4779" w:rsidP="006C4779">
      <w:pPr>
        <w:jc w:val="both"/>
        <w:rPr>
          <w:rFonts w:ascii="Arial" w:hAnsi="Arial" w:cs="Arial"/>
          <w:b/>
          <w:bCs/>
          <w:sz w:val="24"/>
          <w:szCs w:val="24"/>
        </w:rPr>
      </w:pPr>
      <w:r w:rsidRPr="006C4779">
        <w:rPr>
          <w:rFonts w:ascii="Arial" w:hAnsi="Arial" w:cs="Arial"/>
          <w:b/>
          <w:bCs/>
          <w:sz w:val="24"/>
          <w:szCs w:val="24"/>
        </w:rPr>
        <w:t xml:space="preserve">Se la tua mano o il tuo piede ti è motivo di scandalo, taglialo e gettalo via da te. È meglio per te entrare nella vita monco o zoppo, anziché con due mani o due piedi essere gettato nel fuoco eterno. </w:t>
      </w:r>
    </w:p>
    <w:p w14:paraId="3AF8BEF3"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Possiamo leggere questa parola di Gesù sia in termine di scandalo passivo e anche di scandalo attivo. Lo scandalo passivo è lo scanda che una persona va lui a cercare. E i luoghi oggi dove si generano scandali sono infiniti, neanche si possono più elencare. Basta pensare che vi sono migliaia e migliaia di canali televisivi attraverso i quali in ogni ora del giorno e della notte lo scandalo entra nel nostro cuore. Tutti i Mass-Media sono potenti veicoli di scandali. Non parliamo poi di Intenet strumento potentissimo nel quale si può navigare in ogni genere di scandali. Esiste poi un modo sottile di diffondere lo scandalo attraverso i messaggi di totale amoralità, totale idolatria, totale atesino che giungono all’orecchio ed entrano nel cuore e lo conquistano. Ecco cosa chiede Gesù a chi vuole conservarsi puro dall’essere scandalizzato e a non pensare dall’amoralità, dall’idolatria, dall’ateismo: </w:t>
      </w:r>
      <w:r w:rsidRPr="006C4779">
        <w:rPr>
          <w:rFonts w:ascii="Arial" w:hAnsi="Arial" w:cs="Arial"/>
          <w:i/>
          <w:iCs/>
          <w:sz w:val="24"/>
          <w:szCs w:val="24"/>
        </w:rPr>
        <w:t>“Se la tua mano o il tuo piede ti è motivo di scandalo, taglialo e gettalo via da te. È meglio per te entrare nella vita monco o zoppo, anziché con due mani o due piedi essere gettato nel fuoco eterno”.</w:t>
      </w:r>
      <w:r w:rsidRPr="006C4779">
        <w:rPr>
          <w:rFonts w:ascii="Arial" w:hAnsi="Arial" w:cs="Arial"/>
          <w:sz w:val="24"/>
          <w:szCs w:val="24"/>
        </w:rPr>
        <w:t xml:space="preserve"> Finora abbiamo parlato dello scandalo dal quale ci lasciamo inquinare e conquistare. Ma c’è anche lo scandalo che produciamo noi con il nostro andare e con il nostro afferrare o prendere. Se frequento certi luoghi di immoralità, di certo do scandalo. Ma anche se non frequento certi luoghi di santità do scanalo. Se tocco cose immorali do scandalo. Ma anche se non prendo cose sante do scandalo. Ogni scandalo va evitato. Lo richiede sia il bene che sempre dobbiamo fare agli altri e lo esige anche il bene che dobbiamo fare a noi stessi. </w:t>
      </w:r>
    </w:p>
    <w:p w14:paraId="73C24ACA" w14:textId="77777777" w:rsidR="006C4779" w:rsidRPr="006C4779" w:rsidRDefault="006C4779" w:rsidP="006C4779">
      <w:pPr>
        <w:jc w:val="both"/>
        <w:rPr>
          <w:rFonts w:ascii="Arial" w:hAnsi="Arial" w:cs="Arial"/>
          <w:b/>
          <w:bCs/>
          <w:sz w:val="24"/>
          <w:szCs w:val="24"/>
        </w:rPr>
      </w:pPr>
    </w:p>
    <w:p w14:paraId="7FBC1167" w14:textId="77777777" w:rsidR="006C4779" w:rsidRPr="006C4779" w:rsidRDefault="006C4779" w:rsidP="006C4779">
      <w:pPr>
        <w:jc w:val="both"/>
        <w:rPr>
          <w:rFonts w:ascii="Arial" w:hAnsi="Arial" w:cs="Arial"/>
          <w:b/>
          <w:bCs/>
          <w:sz w:val="24"/>
          <w:szCs w:val="24"/>
        </w:rPr>
      </w:pPr>
      <w:bookmarkStart w:id="457" w:name="_Hlk211767534"/>
      <w:r w:rsidRPr="006C4779">
        <w:rPr>
          <w:rFonts w:ascii="Arial" w:hAnsi="Arial" w:cs="Arial"/>
          <w:b/>
          <w:bCs/>
          <w:sz w:val="24"/>
          <w:szCs w:val="24"/>
        </w:rPr>
        <w:t>E se il tuo occhio ti è motivo di scandalo, cavalo e gettalo via da te. È meglio per te entrare nella vita con un occhio solo, anziché con due occhi essere gettato nella Geènna del fuoco.</w:t>
      </w:r>
    </w:p>
    <w:bookmarkEnd w:id="457"/>
    <w:p w14:paraId="6CF49D84"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Quanto abbiamo detto sullo scandalo sia passivo che attivo delle mani e dei piedi vale anche per lo scandalo sia passivo che attivo degli occhi. Se qualcuno usa il suo occhio per guardare cose impure e immorali o si lascia usare come cosa impura e immorale per essere guardato, costui commette e fa commettere peccato di scandalo. Se si crea o si inventa cose impure e immorali per essere guardate o ci si lascia inventare o creare in qualcosa di impuro e di immorale per essere guardato, anche costui ha commesso peccato di scandalo. La stessa regola vale per la bocca e l’udito. È peccato di scandalo usare la bocca per dire cose false, immorali. Impure, indecenti, menzognere, ingiuriose, offensive e ogni altra cosa cattiva. Così come è peccato di scandalo permettere che il male entri nel nostro cuore attraverso i nostri occhi: </w:t>
      </w:r>
      <w:r w:rsidRPr="006C4779">
        <w:rPr>
          <w:rFonts w:ascii="Arial" w:hAnsi="Arial" w:cs="Arial"/>
          <w:i/>
          <w:iCs/>
          <w:sz w:val="24"/>
          <w:szCs w:val="24"/>
        </w:rPr>
        <w:t xml:space="preserve">“E se il tuo occhio ti è motivo di scandalo, cavalo e gettalo via da te. È meglio per te entrare nella vita con un occhio solo, anziché con due occhi essere gettato nella Geènna del fuoco”. </w:t>
      </w:r>
      <w:r w:rsidRPr="006C4779">
        <w:rPr>
          <w:rFonts w:ascii="Arial" w:hAnsi="Arial" w:cs="Arial"/>
          <w:sz w:val="24"/>
          <w:szCs w:val="24"/>
        </w:rPr>
        <w:t>Sulla parola che esce dalla nostra bocca così parla lo Spirito Santo, sia per bocca di Cristo Signore e sia per bocca del Siracide e anche per bocca dell’Agiografo del Libro dei Proverbi.</w:t>
      </w:r>
    </w:p>
    <w:p w14:paraId="7F4BCFF4"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Dal libro del Siracide:</w:t>
      </w:r>
    </w:p>
    <w:p w14:paraId="1A75BF5A"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w:t>
      </w:r>
    </w:p>
    <w:p w14:paraId="323A8EFA"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w:t>
      </w:r>
    </w:p>
    <w:p w14:paraId="0B8BD7E7"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Dal Libro dei Proverbi</w:t>
      </w:r>
    </w:p>
    <w:p w14:paraId="0EE66C8C"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w:t>
      </w:r>
    </w:p>
    <w:p w14:paraId="38DEF01B"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w:t>
      </w:r>
    </w:p>
    <w:p w14:paraId="5BAE0CF4"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w:t>
      </w:r>
    </w:p>
    <w:p w14:paraId="3F33E1FB"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 xml:space="preserve">Ho messo coperte soffici sul mio letto, lenzuola ricamate di lino d’Egitto; ho profumato il mio giaciglio di mirra, di àloe e di cinnamomo.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w:t>
      </w:r>
    </w:p>
    <w:p w14:paraId="44711EE5"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w:t>
      </w:r>
    </w:p>
    <w:p w14:paraId="42BB0052"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Dal Vangelo secondo Matteo</w:t>
      </w:r>
    </w:p>
    <w:p w14:paraId="1B082E6C"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(Mt 5,21-22).</w:t>
      </w:r>
    </w:p>
    <w:p w14:paraId="23E9968A"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 (Mt 5,33-37).</w:t>
      </w:r>
    </w:p>
    <w:p w14:paraId="5340F38A"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7DCBD2F1"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Ogni parte del nostro corpo può essere usato e anche lasciarsi usare per scandalizzare e anche per lasciarsi scandalizzare. È obbligo di ogni discepolo di Gesù guardarsi da ogni scandalo sia passivo che attivo. Il discepolo di Gesù mai deve dare scandalo e sempre deve evitare ogni cosa che lo potrebbe scandalizzare. </w:t>
      </w:r>
    </w:p>
    <w:p w14:paraId="0F685147" w14:textId="77777777" w:rsidR="006C4779" w:rsidRPr="006C4779" w:rsidRDefault="006C4779" w:rsidP="006C4779">
      <w:pPr>
        <w:jc w:val="both"/>
        <w:rPr>
          <w:rFonts w:ascii="Arial" w:hAnsi="Arial" w:cs="Arial"/>
          <w:sz w:val="24"/>
          <w:szCs w:val="24"/>
        </w:rPr>
      </w:pPr>
    </w:p>
    <w:p w14:paraId="3002CFA9" w14:textId="77777777" w:rsidR="006C4779" w:rsidRPr="006C4779" w:rsidRDefault="006C4779" w:rsidP="006C4779">
      <w:pPr>
        <w:jc w:val="both"/>
        <w:rPr>
          <w:rFonts w:ascii="Arial" w:hAnsi="Arial" w:cs="Arial"/>
          <w:b/>
          <w:bCs/>
          <w:sz w:val="24"/>
          <w:szCs w:val="24"/>
        </w:rPr>
      </w:pPr>
      <w:r w:rsidRPr="006C4779">
        <w:rPr>
          <w:rFonts w:ascii="Arial" w:hAnsi="Arial" w:cs="Arial"/>
          <w:b/>
          <w:bCs/>
          <w:sz w:val="24"/>
          <w:szCs w:val="24"/>
        </w:rPr>
        <w:t>Guardate di non disprezzare uno solo di questi piccoli, perché io vi dico che i loro angeli nei cieli vedono sempre la faccia del Padre mio che è nei cieli. [11]</w:t>
      </w:r>
    </w:p>
    <w:p w14:paraId="76E54914"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Ora Gesù ci mette in guardia. Neanche uno solo dei piccoli – piccoli sono prima di ogni cosa i suoi discepoli e in modo particolare i neofiti – dovrà essere da noi disprezzato e lo si disprezza sia quando lo si scandalizza, ma anche quando non lo si rispetta nella sua altissima dignità di essere figlio di Dio o discepolo di Gesù. Ecco il motivo per cui dobbiamo guardarci dal disprezzarli. I loro angeli nei cieli vedono sempre la faccia del Padre mio che è nei cieli e a un suo cenno potrebbero essi intervenire anche con interventi pesantissimi: </w:t>
      </w:r>
      <w:r w:rsidRPr="006C4779">
        <w:rPr>
          <w:rFonts w:ascii="Arial" w:hAnsi="Arial" w:cs="Arial"/>
          <w:i/>
          <w:iCs/>
          <w:sz w:val="24"/>
          <w:szCs w:val="24"/>
        </w:rPr>
        <w:t xml:space="preserve">“Guardate di non disprezzare uno solo di questi piccoli, perché io vi dico che i loro angeli nei cieli vedono sempre la faccia del Padre mio che è nei cieli. [11]. </w:t>
      </w:r>
      <w:r w:rsidRPr="006C4779">
        <w:rPr>
          <w:rFonts w:ascii="Arial" w:hAnsi="Arial" w:cs="Arial"/>
          <w:sz w:val="24"/>
          <w:szCs w:val="24"/>
        </w:rPr>
        <w:t>Ecco, sempre nel Vangelo secondo Matteo, alcuni esempi di peccato di scandalo e di disprezzo da parte dei farisei e degli scribi commessi nei confronti dei discepoli di Gesù:</w:t>
      </w:r>
    </w:p>
    <w:p w14:paraId="5531776E"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In quel tempo Gesù passò, in giorno di sabato, fra campi di grano e i suoi discepoli ebbero fame e cominciarono a cogliere delle spighe e a mangiarle. Vedendo ciò, i farisei gli dissero: «Ecco, i tuoi discepoli stanno facendo quello che non è lecito fare di sabato». 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p>
    <w:p w14:paraId="65BF97D7"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 (Mt 12,1-14).</w:t>
      </w:r>
    </w:p>
    <w:p w14:paraId="02310DFE"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2EF2788E"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2707AAAB"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12,22-31).</w:t>
      </w:r>
    </w:p>
    <w:p w14:paraId="6C2B2CBF"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 xml:space="preserve">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w:t>
      </w:r>
    </w:p>
    <w:p w14:paraId="4F60984B"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Dio ha detto: Onora il padre e la madre e inoltre: Chi maledice il padre o la madre sia messo a morte.</w:t>
      </w:r>
    </w:p>
    <w:p w14:paraId="47BF474B"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 xml:space="preserve">Voi invece dite: “Chiunque dichiara al padre o alla madre: Ciò con cui dovrei aiutarti è un’offerta a Dio, non è più tenuto a onorare suo padre”. Così avete annullato la parola di Dio con la vostra tradizione. </w:t>
      </w:r>
    </w:p>
    <w:p w14:paraId="101EDE1E"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Ipocriti! Bene ha profetato di voi Isaia, dicendo:</w:t>
      </w:r>
    </w:p>
    <w:p w14:paraId="0B3BDE86"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Questo popolo mi onora con le labbra, ma il suo cuore è lontano da me. Invano essi mi rendono culto, insegnando dottrine che sono precetti di uomini».</w:t>
      </w:r>
    </w:p>
    <w:p w14:paraId="12D461F2"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Poi, riunita la folla, disse loro: «Ascoltate e comprendete bene! Non ciò che entra nella bocca rende impuro l’uomo; ciò che esce dalla bocca, questo rende impuro l’uomo!».</w:t>
      </w:r>
    </w:p>
    <w:p w14:paraId="78BE3B48"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 xml:space="preserve">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w:t>
      </w:r>
    </w:p>
    <w:p w14:paraId="34F5261A"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 xml:space="preserve">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 (Mt 15,1-20). </w:t>
      </w:r>
    </w:p>
    <w:p w14:paraId="3BC3917B" w14:textId="77777777" w:rsidR="006C4779" w:rsidRPr="006C4779" w:rsidRDefault="006C4779" w:rsidP="006C4779">
      <w:pPr>
        <w:jc w:val="both"/>
        <w:rPr>
          <w:rFonts w:ascii="Arial" w:hAnsi="Arial" w:cs="Arial"/>
          <w:sz w:val="24"/>
          <w:szCs w:val="24"/>
        </w:rPr>
      </w:pPr>
      <w:bookmarkStart w:id="458" w:name="_Hlk212234196"/>
      <w:r w:rsidRPr="006C4779">
        <w:rPr>
          <w:rFonts w:ascii="Arial" w:hAnsi="Arial" w:cs="Arial"/>
          <w:sz w:val="24"/>
          <w:szCs w:val="24"/>
        </w:rPr>
        <w:t>Disprezzando Cristo Gesù con ogni parola di falsità e di menzogna, accusando Cristo con ogni accusa infamante, scribi e farisei disprezzano i discepoli e pongono ostacoli sul loro sentiero. Ogni scriba e ogni fariseo aveva un solo fine, separare Gesù dai discepoli e isolare Gesù dalla folla. Nessuno doveva credere in Lui. Lui doveva rimanere solo. Rimanendo solo avrebbe predicato in un deserto umano. Scribi e farisei avevano dimenticato che se anche Cristo Gesù avesse predicato in un deserto umano, tutti coloro ai quali giungeva la sua voce divenivano responsabili della non accoglienza di essa. Personalmente noi abbiamo assistito a un’opera contro la Vergine Maria, portata avanti, ininterrottamente per circa quarant’anni, da parte dei moderni scribi e farisei. Costoro, con parole martellanti, senza alcuna sosta né di notte e né di giorno, hanno urlato ogni falsità e menzogna contro un vero messaggero della Madre di Dio. Qual era il fine di queste urla? Allontanare dal messaggero della Madre del Signore tutti coloro che avevano già creduto e per non fare avvicinare quanti avrebbero potuto credere. Ecco il loro duplice fine: allontanare e isolare. Questi scribi e farisei dei tempi nuovi hanno dimenticato che il loro peccato è duplice, essi non hanno creduto e a chi avrebbe potuto credere gli hanno chiuso le porte. Essi hanno stancato anche coloro che un tempo credevano e costoro per essere accreditati dal mondo si sono trasformati in mondo. Il Signore Dio non ha tollerato questa trasformazione, ha mandato i moderni Nabucodònosor con i loro eserciti ed è stata la distruzione. Saranno ricostruite le rovine di questa piccola nuova Gerusalemme? Solo quando avverrà la vera conversione al vero Vangelo di Gesù Signore. Senza questa vera conversione al vero Vangelo di Cristo Gesù, le rovine resteranno sempre rovine. Il Signore Dio una cosa sola vuole: ricostruire il vero Vangelo in ogni cuore. Ricostruire strutture senza il vero Vangelo del Figlio suo nei cuore, non è e mai sarà sua opera.</w:t>
      </w:r>
    </w:p>
    <w:bookmarkEnd w:id="458"/>
    <w:p w14:paraId="58B0F3F3"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Verità sempre da ricordare è quanto rivela Il Signore nel Libro dell’Esodo:</w:t>
      </w:r>
    </w:p>
    <w:p w14:paraId="178B8A12"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Ecco, io mando un angelo davanti a te per custodirti sul cammino e per farti entrare nel luogo che ho preparato. Abbi rispetto della sua presenza, da’ ascolto alla sua voce e non ribellarti a lui; egli infatti non perdonerebbe la vostra trasgressione, perché il mio nome è in lui. Se tu dai ascolto alla sua voce e fai quanto ti dirò, io sarò il nemico dei tuoi nemici e l’avversario dei tuoi avversari.</w:t>
      </w:r>
    </w:p>
    <w:p w14:paraId="5F3C9161"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Quando il mio angelo camminerà alla tua testa e ti farà entrare presso l’Amorreo, l’Ittita, il Perizzita, il Cananeo, l’Eveo e il Gebuseo e io li distruggerò, tu non ti prostrerai davanti ai loro dèi e non li servirai; tu non ti comporterai secondo le loro opere, ma dovrai demolire e frantumare le loro stele.</w:t>
      </w:r>
    </w:p>
    <w:p w14:paraId="31A222F6"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Voi servirete il Signore, vostro Dio. Egli benedirà il tuo pane e la tua acqua. Terrò lontana da te la malattia. Non vi sarà nella tua terra donna che abortisca o che sia sterile. Ti farò giungere al numero completo dei tuoi giorni.</w:t>
      </w:r>
    </w:p>
    <w:p w14:paraId="34240059"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Manderò il mio terrore davanti a te e metterò in rotta ogni popolo in mezzo al quale entrerai; farò voltare le spalle a tutti i tuoi nemici davanti a te.</w:t>
      </w:r>
    </w:p>
    <w:p w14:paraId="642E2D06"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Manderò i calabroni davanti a te ed essi scacceranno dalla tua presenza l’Eveo, il Cananeo e l’Ittita. Non li scaccerò dalla tua presenza in un solo anno, perché non resti deserta la terra e le bestie selvatiche si moltiplichino contro di te. Li scaccerò dalla tua presenza a poco a poco, finché non avrai tanti discendenti da occupare la terra.</w:t>
      </w:r>
    </w:p>
    <w:p w14:paraId="5A821F16" w14:textId="77777777" w:rsidR="006C4779" w:rsidRPr="006C4779" w:rsidRDefault="006C4779" w:rsidP="006C4779">
      <w:pPr>
        <w:jc w:val="both"/>
        <w:rPr>
          <w:rFonts w:ascii="Arial" w:hAnsi="Arial" w:cs="Arial"/>
          <w:sz w:val="24"/>
          <w:szCs w:val="24"/>
        </w:rPr>
      </w:pPr>
      <w:r w:rsidRPr="006C4779">
        <w:rPr>
          <w:rFonts w:ascii="Arial" w:hAnsi="Arial" w:cs="Arial"/>
          <w:i/>
          <w:iCs/>
          <w:sz w:val="24"/>
          <w:szCs w:val="24"/>
        </w:rPr>
        <w:t xml:space="preserve">Stabilirò il tuo confine dal Mar Rosso fino al mare dei Filistei e dal deserto fino al Fiume, perché ti consegnerò in mano gli abitanti della terra e li scaccerò dalla tua presenza. Ma tu non farai alleanza con loro e con i loro dèi; essi non abiteranno più nella tua terra, altrimenti ti farebbero peccare contro di me, perché tu serviresti i loro dèi e ciò diventerebbe una trappola per te» (Es 23,20-33). </w:t>
      </w:r>
    </w:p>
    <w:p w14:paraId="4CEF7C03" w14:textId="77777777" w:rsidR="006C4779" w:rsidRPr="006C4779" w:rsidRDefault="006C4779" w:rsidP="006C4779">
      <w:pPr>
        <w:jc w:val="both"/>
        <w:rPr>
          <w:rFonts w:ascii="Arial" w:hAnsi="Arial" w:cs="Arial"/>
          <w:sz w:val="24"/>
          <w:szCs w:val="24"/>
        </w:rPr>
      </w:pPr>
    </w:p>
    <w:p w14:paraId="1A7563F2" w14:textId="77777777" w:rsidR="006C4779" w:rsidRPr="006C4779" w:rsidRDefault="006C4779" w:rsidP="006C4779">
      <w:pPr>
        <w:pStyle w:val="Titolo2"/>
      </w:pPr>
      <w:bookmarkStart w:id="459" w:name="_Toc211979470"/>
      <w:bookmarkStart w:id="460" w:name="_Toc212557344"/>
      <w:r w:rsidRPr="006C4779">
        <w:t>In verità io vi dico: se riesce a trovarla</w:t>
      </w:r>
      <w:bookmarkEnd w:id="459"/>
      <w:bookmarkEnd w:id="460"/>
    </w:p>
    <w:p w14:paraId="24880120" w14:textId="77777777" w:rsidR="006C4779" w:rsidRPr="006C4779" w:rsidRDefault="006C4779" w:rsidP="006C4779">
      <w:pPr>
        <w:jc w:val="both"/>
        <w:rPr>
          <w:rFonts w:ascii="Arial" w:hAnsi="Arial" w:cs="Arial"/>
          <w:b/>
          <w:bCs/>
          <w:sz w:val="24"/>
          <w:szCs w:val="24"/>
        </w:rPr>
      </w:pPr>
    </w:p>
    <w:p w14:paraId="109FE3AC" w14:textId="77777777" w:rsidR="006C4779" w:rsidRPr="006C4779" w:rsidRDefault="006C4779" w:rsidP="006C4779">
      <w:pPr>
        <w:jc w:val="both"/>
        <w:rPr>
          <w:rFonts w:ascii="Arial" w:hAnsi="Arial" w:cs="Arial"/>
          <w:b/>
          <w:bCs/>
          <w:sz w:val="24"/>
          <w:szCs w:val="24"/>
        </w:rPr>
      </w:pPr>
      <w:bookmarkStart w:id="461" w:name="_Hlk211767594"/>
      <w:r w:rsidRPr="006C4779">
        <w:rPr>
          <w:rFonts w:ascii="Arial" w:hAnsi="Arial" w:cs="Arial"/>
          <w:b/>
          <w:bCs/>
          <w:sz w:val="24"/>
          <w:szCs w:val="24"/>
        </w:rPr>
        <w:t>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w:t>
      </w:r>
    </w:p>
    <w:bookmarkEnd w:id="461"/>
    <w:p w14:paraId="60EDF60E" w14:textId="77777777" w:rsidR="006C4779" w:rsidRPr="006C4779" w:rsidRDefault="006C4779" w:rsidP="006C4779">
      <w:pPr>
        <w:jc w:val="both"/>
        <w:rPr>
          <w:rFonts w:ascii="Arial" w:hAnsi="Arial" w:cs="Arial"/>
          <w:b/>
          <w:bCs/>
          <w:sz w:val="24"/>
          <w:szCs w:val="24"/>
        </w:rPr>
      </w:pPr>
    </w:p>
    <w:p w14:paraId="2405563F" w14:textId="77777777" w:rsidR="006C4779" w:rsidRPr="006C4779" w:rsidRDefault="006C4779" w:rsidP="006C4779">
      <w:pPr>
        <w:jc w:val="both"/>
        <w:rPr>
          <w:rFonts w:ascii="Arial" w:hAnsi="Arial" w:cs="Arial"/>
          <w:b/>
          <w:bCs/>
          <w:sz w:val="24"/>
          <w:szCs w:val="24"/>
        </w:rPr>
      </w:pPr>
      <w:bookmarkStart w:id="462" w:name="_Hlk211767612"/>
      <w:r w:rsidRPr="006C4779">
        <w:rPr>
          <w:rFonts w:ascii="Arial" w:hAnsi="Arial" w:cs="Arial"/>
          <w:b/>
          <w:bCs/>
          <w:sz w:val="24"/>
          <w:szCs w:val="24"/>
        </w:rPr>
        <w:t xml:space="preserve">Che cosa vi pare? Se un uomo ha cento pecore e una di loro si smarrisce, non lascerà le novantanove sui monti e andrà a cercare quella che si è smarrita? </w:t>
      </w:r>
    </w:p>
    <w:bookmarkEnd w:id="462"/>
    <w:p w14:paraId="7BCA7C96"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In questo Capitolo XVIII, Gesù ci sta rivelando le regole perché una comunità che nasce dal suo Vangelo possa rimanere vera comunità evangelica. La prima regola ci chiede di evitare ogni scandalo e ogni disprezzo. Ci chiede di astenerci da ogni scandalo sia attivo che passivo. Lo scandalo, anche il più piccolo, è come un fiume in piena che si abbatte su un campo di grano che sta crescendo. Di esso nulla rimane. Tutto è travolto e sommerso sotto il fango che portano le acque.</w:t>
      </w:r>
    </w:p>
    <w:p w14:paraId="221A6E32"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Ora Gesù ci annuncia la seconda regola. Se una persona si converte al Vangelo e poi si smarrisce nei pensieri del mondo, essa va cercata. Questa ricerca richiede che si lascino sui monti le altre pecore a pascolare, mentre il pastore dedica dl suo tempo per andare a cercare la pecora che si è smarrita per ricondurla nel suo ovile e l’ovile di ogni pecora è il Vangelo. Ecco come suona questa seconda regola: </w:t>
      </w:r>
      <w:r w:rsidRPr="006C4779">
        <w:rPr>
          <w:rFonts w:ascii="Arial" w:hAnsi="Arial" w:cs="Arial"/>
          <w:i/>
          <w:iCs/>
          <w:sz w:val="24"/>
          <w:szCs w:val="24"/>
        </w:rPr>
        <w:t xml:space="preserve">“Che cosa vi pare? Se un uomo ha cento pecore e una di loro si smarrisce, non lascerà le novantanove sui monti e andrà a cercare quella che si è smarrita?”. </w:t>
      </w:r>
      <w:r w:rsidRPr="006C4779">
        <w:rPr>
          <w:rFonts w:ascii="Arial" w:hAnsi="Arial" w:cs="Arial"/>
          <w:sz w:val="24"/>
          <w:szCs w:val="24"/>
        </w:rPr>
        <w:t>Una pecora si può smarrire per qualsiasi motivo, per qualsiasi tentazione,</w:t>
      </w:r>
      <w:r w:rsidRPr="006C4779">
        <w:rPr>
          <w:rFonts w:ascii="Arial" w:hAnsi="Arial" w:cs="Arial"/>
          <w:i/>
          <w:iCs/>
          <w:sz w:val="24"/>
          <w:szCs w:val="24"/>
        </w:rPr>
        <w:t xml:space="preserve"> </w:t>
      </w:r>
      <w:r w:rsidRPr="006C4779">
        <w:rPr>
          <w:rFonts w:ascii="Arial" w:hAnsi="Arial" w:cs="Arial"/>
          <w:sz w:val="24"/>
          <w:szCs w:val="24"/>
        </w:rPr>
        <w:t>per qualsiasi scandalo, per qualsiasi seduzione da parte del mondo o anche dei suoi pensieri. È ministero del pastore andare alla sua ricerca. Curare poi ogni pecora perché partorisca veri frutti evangelici, sempre per opera dello Spirito Santo, per il dono della purissima verità del Vangelo e per la grazia dei sacramenti, anche questo è obbligo del pastore. Ogni Pastore deve modellare la sua vita confrontandosi sempre con Cristo Gesù, il Pastore, il Bello, il Pastore, il Buono, il Pastore, il Perfettissimo. Ogni Pastore poi si deve sempre ricordare che Lui è il Pastore di Cristo, è il Pastore in Cristo, il Pastore con Cristo, il Pastore per Cristo. Ecco il Modello cui sempre dovrà guardare ogni Pastore di Cristo, costituito Pastore delle pecore di Cristo.</w:t>
      </w:r>
    </w:p>
    <w:p w14:paraId="6B0236A0"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Dal Vangelo secondo Giovanni:</w:t>
      </w:r>
    </w:p>
    <w:p w14:paraId="4EF67662"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60287AEC"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0C008A1A"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0BBEBD2C"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2F6BFD87"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Sorse di nuovo dissenso tra i Giudei per queste parole. Molti di loro dicevano: «È indemoniato ed è fuori di sé; perché state ad ascoltarlo?». Altri dicevano: «Queste parole non sono di un indemoniato; può forse un demonio aprire gli occhi ai ciechi?».</w:t>
      </w:r>
    </w:p>
    <w:p w14:paraId="5CE9F4E4"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1,1-30).</w:t>
      </w:r>
    </w:p>
    <w:p w14:paraId="1664A84C"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Ecco ora due esempi che ci mostrano come si cerca la pecora smarita e confusa, lascatici da Gesù. Il primo lo troviamo nel Vangelo secondo Giovanni. Gesù riconduce nell’ovile della vera fede la Donna di Samaria e per essa tutto in villaggio crede in Cristo Signore. Il secondo lo troviamo nel Vangelo secondo Luca. Nel giorno della sua gloriosa risurrezione Gesù riconduce nell’ovile della vera fede in Lui due suoi discepoli confusi, smarriti, senza speranza. </w:t>
      </w:r>
    </w:p>
    <w:p w14:paraId="2E991A71"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Dal Vangelo secondo Giovanni</w:t>
      </w:r>
    </w:p>
    <w:p w14:paraId="429828AF"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w:t>
      </w:r>
    </w:p>
    <w:p w14:paraId="625D8DED"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14:paraId="3A1A9A76"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p>
    <w:p w14:paraId="29A460C8"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p>
    <w:p w14:paraId="2221B02D"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 xml:space="preserve">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(Gv 4,1-41). </w:t>
      </w:r>
    </w:p>
    <w:p w14:paraId="017067D2"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Dal Vangelo secondo Luca:</w:t>
      </w:r>
    </w:p>
    <w:p w14:paraId="504BA2FA"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p>
    <w:p w14:paraId="00B839CD"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 xml:space="preserve">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 (Lc 24,13-35). </w:t>
      </w:r>
    </w:p>
    <w:p w14:paraId="368E1868"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Chi ama le pecore, le cerca. Chi non le ama, le lascia vagare nei deserti spirituali di questo mondo, finché il deserto non le abbia inghiottite. È grande la missione del Presbitero. Poiché Lui è Pastore di Cristo, sempre però in Cristo, con Cristo, per Cristo, essendo lui e Cristo una cosa sola, come le pecore del Padre sono pecore di Cristo, così le pecore di Cristo sono del Pastore. Come il Padre ama così tanto l’uomo da dargli Cristo come suo nutrimento e di verità e dei grazia, di luce e di vita, così anche il Pastore deve lasciarsi dare in nutrimento alle pecore come verità e grazia, come luce e come vita. Perché questo possa compiersi, il Pastore deve immergersi nel fuoco dello Spirito Santo e da Lui essere trasformato in grazia, verità, luce, vita eterna. Altrimenti non potrà esser mangiato come vero cibo di Cristo. Sarà cibo di Satana e darà morte a quanti lo mangeranno. </w:t>
      </w:r>
    </w:p>
    <w:p w14:paraId="044B2AB3" w14:textId="77777777" w:rsidR="006C4779" w:rsidRPr="006C4779" w:rsidRDefault="006C4779" w:rsidP="006C4779">
      <w:pPr>
        <w:jc w:val="both"/>
        <w:rPr>
          <w:rFonts w:ascii="Arial" w:hAnsi="Arial" w:cs="Arial"/>
          <w:b/>
          <w:bCs/>
          <w:sz w:val="24"/>
          <w:szCs w:val="24"/>
        </w:rPr>
      </w:pPr>
    </w:p>
    <w:p w14:paraId="52B1B698" w14:textId="77777777" w:rsidR="006C4779" w:rsidRPr="006C4779" w:rsidRDefault="006C4779" w:rsidP="006C4779">
      <w:pPr>
        <w:jc w:val="both"/>
        <w:rPr>
          <w:rFonts w:ascii="Arial" w:hAnsi="Arial" w:cs="Arial"/>
          <w:b/>
          <w:bCs/>
          <w:sz w:val="24"/>
          <w:szCs w:val="24"/>
        </w:rPr>
      </w:pPr>
      <w:bookmarkStart w:id="463" w:name="_Hlk211767634"/>
      <w:r w:rsidRPr="006C4779">
        <w:rPr>
          <w:rFonts w:ascii="Arial" w:hAnsi="Arial" w:cs="Arial"/>
          <w:b/>
          <w:bCs/>
          <w:sz w:val="24"/>
          <w:szCs w:val="24"/>
        </w:rPr>
        <w:t xml:space="preserve">In verità io vi dico: se riesce a trovarla, si rallegrerà per quella più che per le novantanove che non si erano smarrite. </w:t>
      </w:r>
    </w:p>
    <w:bookmarkEnd w:id="463"/>
    <w:p w14:paraId="06B6CD73"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Ora Gesù ci rivela una verità che ogni pecora dovrà custodire nel cuore. È dovere del Pastore curare le pecore e anche cercarle. Il pastore però si può pervertire e da Pastore di Cristo può diventare pastore di Satana. Per sua grande colpa tutte le pecore si disperderanno. Altra colpa del Pastore è quella di ritardare nell’andare a cercare la pecora che si è smarrita. La pecora si smarrisce, essa si perde. Anche di questa perdizione il Pastore è responsabile. Ma c’è un terzo caso che va preso in considerazione: il Pastore, nonostante tutto il suo amore e tutta la sua sollecitudine di carità, non riesce a trovare la pecora. Se questa si perde, si perde solo per sua colpa: </w:t>
      </w:r>
      <w:r w:rsidRPr="006C4779">
        <w:rPr>
          <w:rFonts w:ascii="Arial" w:hAnsi="Arial" w:cs="Arial"/>
          <w:i/>
          <w:iCs/>
          <w:sz w:val="24"/>
          <w:szCs w:val="24"/>
        </w:rPr>
        <w:t xml:space="preserve">“In verità io vi dico: se riesce a trovarla, si rallegrerà per quella più che per le novantanove che non si erano smarrite”. </w:t>
      </w:r>
      <w:r w:rsidRPr="006C4779">
        <w:rPr>
          <w:rFonts w:ascii="Arial" w:hAnsi="Arial" w:cs="Arial"/>
          <w:sz w:val="24"/>
          <w:szCs w:val="24"/>
        </w:rPr>
        <w:t>Ecco perché ogni pecora deve porre ogni attenzione perché sempre rimanga legata al Pastore e mai si separi da lui. Potrebbe essere ritrovata e condotta nell’ovile, ma anche potrebbe essere non trovata perché già sbranata da qualche lupo. La vigilanza è del Pastore, ma anche della pecore.</w:t>
      </w:r>
    </w:p>
    <w:p w14:paraId="2DF45B4B" w14:textId="77777777" w:rsidR="006C4779" w:rsidRPr="006C4779" w:rsidRDefault="006C4779" w:rsidP="006C4779">
      <w:pPr>
        <w:jc w:val="both"/>
        <w:rPr>
          <w:rFonts w:ascii="Arial" w:hAnsi="Arial" w:cs="Arial"/>
          <w:b/>
          <w:bCs/>
          <w:sz w:val="24"/>
          <w:szCs w:val="24"/>
        </w:rPr>
      </w:pPr>
    </w:p>
    <w:p w14:paraId="125F0DA9" w14:textId="77777777" w:rsidR="006C4779" w:rsidRPr="006C4779" w:rsidRDefault="006C4779" w:rsidP="006C4779">
      <w:pPr>
        <w:jc w:val="both"/>
        <w:rPr>
          <w:rFonts w:ascii="Arial" w:hAnsi="Arial" w:cs="Arial"/>
          <w:b/>
          <w:bCs/>
          <w:sz w:val="24"/>
          <w:szCs w:val="24"/>
        </w:rPr>
      </w:pPr>
      <w:bookmarkStart w:id="464" w:name="_Hlk211767647"/>
      <w:r w:rsidRPr="006C4779">
        <w:rPr>
          <w:rFonts w:ascii="Arial" w:hAnsi="Arial" w:cs="Arial"/>
          <w:b/>
          <w:bCs/>
          <w:sz w:val="24"/>
          <w:szCs w:val="24"/>
        </w:rPr>
        <w:t>Così è volontà del Padre vostro che è nei cieli, che neanche uno di questi piccoli si perda.</w:t>
      </w:r>
    </w:p>
    <w:bookmarkEnd w:id="464"/>
    <w:p w14:paraId="639BD5D3"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Ecco cosa chiede il Padre a Gesù e anche cosa chiede Gesù a ogni suo Pastore in Lui, con Lui, per Lui: mettere ogni impegno, consacrare tutta la propria a questa missione. Dio vuole che nessuno di questi piccoli si perda. Cristo Gesù si consacra all’obbedienza a questa volontà del Padre. Anche ogni Pastore di Cristo in Cristo si consacra a questa volontà del Padre: </w:t>
      </w:r>
      <w:r w:rsidRPr="006C4779">
        <w:rPr>
          <w:rFonts w:ascii="Arial" w:hAnsi="Arial" w:cs="Arial"/>
          <w:i/>
          <w:iCs/>
          <w:sz w:val="24"/>
          <w:szCs w:val="24"/>
        </w:rPr>
        <w:t xml:space="preserve">“Così è volontà del Padre vostro che è nei cieli, che neanche uno di questi piccoli si perda”. </w:t>
      </w:r>
      <w:r w:rsidRPr="006C4779">
        <w:rPr>
          <w:rFonts w:ascii="Arial" w:hAnsi="Arial" w:cs="Arial"/>
          <w:sz w:val="24"/>
          <w:szCs w:val="24"/>
        </w:rPr>
        <w:t xml:space="preserve">La consacrazione non è per un giorno e neanche per un mese o per un anno. La consacrazione è pe tutti i giorni della vita di un Pastore. È suo obbligo dedicarsi all’obbedienza a questa divina volontà con tutto il cuore, con tutta la mente, con tutte le forze, con tutto se stesso. La sua vita è in questa consacrazione e in questa dedicazione, rimanendo fedele per tutti i giorni della sua vita sulla terra. Potrà vivere questa consacrazione e dedicazione, solo se come Cristo Gesù sarà sempre colmo di Spirito Santo. Più lo Spirito Santo lo colmerà e più il Pastore sarà fedele a questa consacrazione e dedicazione. Se lo Spirito si spegne in lui, anche questa consacrazione e questa dedicazione si spegneranno. Rimarrà in eterno Pastore del Signore, senza però essere discepolo del suo Signore, del suo Maestro, del suo Pastore. Lo abbiamo già scritto. Si può essere papa, ma non discepolo di Gesù. Si può essere vescovi, presbiteri, diaconi, ma non discepoli di Gesù. Si può essere cresimati e battezzati, ma non discepoli di Gesù. Il sacramento che riceviamo o il carisma a noi elargito, ci fa discepoli di Gesù, ma rimaniamo e viviamo da veri discepoli a condizione che sempre rimaniamo e viviamo colmati di Spirito Santo. È lo Spirito che momento per momento ci deve creare e conservare veri discepoli del Signore. È lo Spirito che crea la nostra verità ed è lo Spirito che ci conserva e ci a crescere nella nostra verità. </w:t>
      </w:r>
    </w:p>
    <w:p w14:paraId="6C66D9CA" w14:textId="77777777" w:rsidR="006C4779" w:rsidRPr="006C4779" w:rsidRDefault="006C4779" w:rsidP="006C4779">
      <w:pPr>
        <w:jc w:val="both"/>
        <w:rPr>
          <w:rFonts w:ascii="Arial" w:hAnsi="Arial" w:cs="Arial"/>
          <w:b/>
          <w:bCs/>
          <w:sz w:val="24"/>
          <w:szCs w:val="24"/>
        </w:rPr>
      </w:pPr>
    </w:p>
    <w:p w14:paraId="40BE07EE" w14:textId="77777777" w:rsidR="006C4779" w:rsidRPr="006C4779" w:rsidRDefault="006C4779" w:rsidP="006C4779">
      <w:pPr>
        <w:pStyle w:val="Titolo2"/>
      </w:pPr>
      <w:bookmarkStart w:id="465" w:name="_Toc211979471"/>
      <w:bookmarkStart w:id="466" w:name="_Toc212557345"/>
      <w:r w:rsidRPr="006C4779">
        <w:t>Sia per te come il pagano e il pubblicano</w:t>
      </w:r>
      <w:bookmarkEnd w:id="465"/>
      <w:bookmarkEnd w:id="466"/>
    </w:p>
    <w:p w14:paraId="5542FE84" w14:textId="77777777" w:rsidR="006C4779" w:rsidRPr="006C4779" w:rsidRDefault="006C4779" w:rsidP="006C4779">
      <w:pPr>
        <w:jc w:val="both"/>
        <w:rPr>
          <w:rFonts w:ascii="Arial" w:hAnsi="Arial" w:cs="Arial"/>
          <w:b/>
          <w:bCs/>
          <w:sz w:val="24"/>
          <w:szCs w:val="24"/>
        </w:rPr>
      </w:pPr>
    </w:p>
    <w:p w14:paraId="062AEB9E" w14:textId="77777777" w:rsidR="006C4779" w:rsidRPr="006C4779" w:rsidRDefault="006C4779" w:rsidP="006C4779">
      <w:pPr>
        <w:jc w:val="both"/>
        <w:rPr>
          <w:rFonts w:ascii="Arial" w:hAnsi="Arial" w:cs="Arial"/>
          <w:b/>
          <w:bCs/>
          <w:sz w:val="24"/>
          <w:szCs w:val="24"/>
        </w:rPr>
      </w:pPr>
      <w:r w:rsidRPr="006C4779">
        <w:rPr>
          <w:rFonts w:ascii="Arial" w:hAnsi="Arial" w:cs="Arial"/>
          <w:b/>
          <w:bCs/>
          <w:sz w:val="24"/>
          <w:szCs w:val="24"/>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w:t>
      </w:r>
    </w:p>
    <w:p w14:paraId="379DC1D3" w14:textId="77777777" w:rsidR="006C4779" w:rsidRPr="006C4779" w:rsidRDefault="006C4779" w:rsidP="006C4779">
      <w:pPr>
        <w:jc w:val="both"/>
        <w:rPr>
          <w:rFonts w:ascii="Arial" w:hAnsi="Arial" w:cs="Arial"/>
          <w:b/>
          <w:bCs/>
          <w:sz w:val="24"/>
          <w:szCs w:val="24"/>
        </w:rPr>
      </w:pPr>
    </w:p>
    <w:p w14:paraId="3A2182AF" w14:textId="77777777" w:rsidR="006C4779" w:rsidRPr="006C4779" w:rsidRDefault="006C4779" w:rsidP="006C4779">
      <w:pPr>
        <w:jc w:val="both"/>
        <w:rPr>
          <w:rFonts w:ascii="Arial" w:hAnsi="Arial" w:cs="Arial"/>
          <w:b/>
          <w:bCs/>
          <w:sz w:val="24"/>
          <w:szCs w:val="24"/>
        </w:rPr>
      </w:pPr>
      <w:bookmarkStart w:id="467" w:name="_Hlk211767693"/>
      <w:r w:rsidRPr="006C4779">
        <w:rPr>
          <w:rFonts w:ascii="Arial" w:hAnsi="Arial" w:cs="Arial"/>
          <w:b/>
          <w:bCs/>
          <w:sz w:val="24"/>
          <w:szCs w:val="24"/>
        </w:rPr>
        <w:t xml:space="preserve">Se il tuo fratello commetterà una colpa contro di te, va’ e ammoniscilo fra te e lui solo; se ti ascolterà, avrai guadagnato il tuo fratello; se non ascolterà, prendi ancora con te una o due persone, perché ogni cosa sia risolta sulla parola di due o tre testimoni. </w:t>
      </w:r>
    </w:p>
    <w:bookmarkEnd w:id="467"/>
    <w:p w14:paraId="329F54E8"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Abbiamo già incontrato già due regole necessarie per edificare e far vivere il regno di Dio in noi e per noi negli altri: evitare ogni scandalo sia passivo che attivo; andare alla ricerca da parte del pastore della pecorella smarrita. Ora ecco la terza regola perché la comunità viva nella pace: la correzione fraterna. Il fratello è chiamato a correggere il fratello: </w:t>
      </w:r>
      <w:r w:rsidRPr="006C4779">
        <w:rPr>
          <w:rFonts w:ascii="Arial" w:hAnsi="Arial" w:cs="Arial"/>
          <w:i/>
          <w:iCs/>
          <w:sz w:val="24"/>
          <w:szCs w:val="24"/>
        </w:rPr>
        <w:t xml:space="preserve">“Se il tuo fratello commetterà una colpa contro di te, va’ e ammoniscilo fra te e lui solo; se ti ascolterà, avrai guadagnato il tuo fratello; se non ascolterà, prendi ancora con te una o due persone, perché ogni cosa sia risolta sulla parola di due o tre testimoni”. </w:t>
      </w:r>
      <w:r w:rsidRPr="006C4779">
        <w:rPr>
          <w:rFonts w:ascii="Arial" w:hAnsi="Arial" w:cs="Arial"/>
          <w:sz w:val="24"/>
          <w:szCs w:val="24"/>
        </w:rPr>
        <w:t>Gesù non solo dona la Legge della correzione fraterna, ci indica anche le modalità. Chi deve correggere: il fratello. Quando deve correggere: quando il fratello ha commesso una colpa contro di lui. Come deve correggerlo: in forma privata, solo loro due. Se il fratello accoglie la correzione, tutto finisce. Si ritorna nella pace. Se però il fratello che ha commesso una colpa non si lascia correggere, il fratello che ha subito la colpa, è chiamato a correggerlo questa volta alla presenza di due testimoni. I due testimoni devono attestare se l’altro è disposto o non è disposto ad accogliere la correzione. Se la correzione è accolta, tutto finisce in questo istante. Non si deve andare oltre. Si deve vivere e si può vivere nella pace.</w:t>
      </w:r>
    </w:p>
    <w:p w14:paraId="25892040" w14:textId="77777777" w:rsidR="006C4779" w:rsidRPr="006C4779" w:rsidRDefault="006C4779" w:rsidP="006C4779">
      <w:pPr>
        <w:jc w:val="both"/>
        <w:rPr>
          <w:rFonts w:ascii="Arial" w:hAnsi="Arial" w:cs="Arial"/>
          <w:sz w:val="24"/>
          <w:szCs w:val="24"/>
        </w:rPr>
      </w:pPr>
    </w:p>
    <w:p w14:paraId="18A6F42B" w14:textId="77777777" w:rsidR="006C4779" w:rsidRPr="006C4779" w:rsidRDefault="006C4779" w:rsidP="006C4779">
      <w:pPr>
        <w:jc w:val="both"/>
        <w:rPr>
          <w:rFonts w:ascii="Arial" w:hAnsi="Arial" w:cs="Arial"/>
          <w:b/>
          <w:bCs/>
          <w:sz w:val="24"/>
          <w:szCs w:val="24"/>
        </w:rPr>
      </w:pPr>
      <w:bookmarkStart w:id="468" w:name="_Hlk211767715"/>
      <w:r w:rsidRPr="006C4779">
        <w:rPr>
          <w:rFonts w:ascii="Arial" w:hAnsi="Arial" w:cs="Arial"/>
          <w:b/>
          <w:bCs/>
          <w:sz w:val="24"/>
          <w:szCs w:val="24"/>
        </w:rPr>
        <w:t xml:space="preserve">Se poi non ascolterà costoro, dillo alla comunità; e se non ascolterà neanche la comunità, sia per te come il pagano e il pubblicano. </w:t>
      </w:r>
    </w:p>
    <w:bookmarkEnd w:id="468"/>
    <w:p w14:paraId="57F1E2F2"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Se neanche dinanzi a due testimoni il fratello rifiuta di ascoltare, si opera il terzo tentativo: va detto alla comunità, perché sia essa a intervenire: </w:t>
      </w:r>
      <w:r w:rsidRPr="006C4779">
        <w:rPr>
          <w:rFonts w:ascii="Arial" w:hAnsi="Arial" w:cs="Arial"/>
          <w:i/>
          <w:iCs/>
          <w:sz w:val="24"/>
          <w:szCs w:val="24"/>
        </w:rPr>
        <w:t xml:space="preserve">“Se poi non ascolterà costoro, dillo alla comunità; e se non ascolterà neanche la comunità, sia per te come il pagano e il pubblicano”. </w:t>
      </w:r>
      <w:r w:rsidRPr="006C4779">
        <w:rPr>
          <w:rFonts w:ascii="Arial" w:hAnsi="Arial" w:cs="Arial"/>
          <w:sz w:val="24"/>
          <w:szCs w:val="24"/>
        </w:rPr>
        <w:t xml:space="preserve">Ora è Gesù che pronuncia la sentenza su colui che non ascolta la comunità. Si notino bene le parole della sentenza di Gesù: “Sia per te come il pagano e il pubblicano – </w:t>
      </w:r>
      <w:r w:rsidRPr="006C4779">
        <w:rPr>
          <w:rFonts w:ascii="Arial" w:hAnsi="Arial" w:cs="Arial"/>
          <w:sz w:val="24"/>
          <w:szCs w:val="24"/>
          <w:lang w:val="la-Latn"/>
        </w:rPr>
        <w:t xml:space="preserve">Sit tibi sicut ethnicus et publicanus – </w:t>
      </w:r>
      <w:r w:rsidRPr="006C4779">
        <w:rPr>
          <w:rFonts w:ascii="Times New Roman" w:hAnsi="Times New Roman" w:cs="Times New Roman"/>
          <w:color w:val="111111"/>
          <w:sz w:val="26"/>
          <w:szCs w:val="26"/>
        </w:rPr>
        <w:t>ἔ</w:t>
      </w:r>
      <w:r w:rsidRPr="006C4779">
        <w:rPr>
          <w:rFonts w:ascii="Cambria" w:hAnsi="Cambria" w:cs="Cambria"/>
          <w:color w:val="111111"/>
          <w:sz w:val="26"/>
          <w:szCs w:val="26"/>
        </w:rPr>
        <w:t>στω</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σοι</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ὥ</w:t>
      </w:r>
      <w:r w:rsidRPr="006C4779">
        <w:rPr>
          <w:rFonts w:ascii="Cambria" w:hAnsi="Cambria" w:cs="Cambria"/>
          <w:color w:val="111111"/>
          <w:sz w:val="26"/>
          <w:szCs w:val="26"/>
        </w:rPr>
        <w:t>σ</w:t>
      </w:r>
      <w:r w:rsidRPr="006C4779">
        <w:rPr>
          <w:rFonts w:ascii="PT Serif" w:hAnsi="PT Serif" w:cs="PT Serif"/>
          <w:color w:val="111111"/>
          <w:sz w:val="26"/>
          <w:szCs w:val="26"/>
        </w:rPr>
        <w:t>π</w:t>
      </w:r>
      <w:r w:rsidRPr="006C4779">
        <w:rPr>
          <w:rFonts w:ascii="Cambria" w:hAnsi="Cambria" w:cs="Cambria"/>
          <w:color w:val="111111"/>
          <w:sz w:val="26"/>
          <w:szCs w:val="26"/>
        </w:rPr>
        <w:t>ερ</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ὁ</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θνικ</w:t>
      </w:r>
      <w:r w:rsidRPr="006C4779">
        <w:rPr>
          <w:rFonts w:ascii="Times New Roman" w:hAnsi="Times New Roman" w:cs="Times New Roman"/>
          <w:color w:val="111111"/>
          <w:sz w:val="26"/>
          <w:szCs w:val="26"/>
        </w:rPr>
        <w:t>ὸ</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κα</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ὁ</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 xml:space="preserve">τελώνης. </w:t>
      </w:r>
      <w:r w:rsidRPr="006C4779">
        <w:rPr>
          <w:rFonts w:ascii="Arial" w:hAnsi="Arial" w:cs="Arial"/>
          <w:sz w:val="24"/>
          <w:szCs w:val="24"/>
        </w:rPr>
        <w:t xml:space="preserve">Gesù non dice sia per voi. Gesù dice sia per te. Per te contro cui il tuo fratello ha peccato sia come un pagano o un pubblicano. Non dice sia per tutta la comunità, per tutta la Chiesa. Se verso gli altri non ha peccato, dagli altri non può essere trattato come un pagano o un pubblicano. Ma che significa che sia per te come un pagano o un pubblicano? Sia per te come persona da convertire, persona da ricondurre nella verità della fede, nell’obbedienza al Vangelo. Non significa che deve essere una persona da disprezzare o da rigettare. In aiuto di questa interpretazione ci viene incontro Gesù. Per Lui tutti i pagani e tutti i pubblicani erano gente da portare nell’ovile del Vangelo. La differenza tra come lui si comportava con i pagani e i pubblicani e come si comportavano i farisei e gli scribi è simile alla distanza che separa l’inferno e il paradiso. Per Gesù erano persona da condurre nella verità. Per scribi e farisei erano persone escluse dalla salvezza. In questa interpretazione ci viene incontro anche l’apostolo Paolo. Lui ci esorta a vivere in pace con tutti per quanto dipende da noi. Se una persona vive in pace con un’altra persona, benediciamo il Signore e ringraziamolo. </w:t>
      </w:r>
    </w:p>
    <w:p w14:paraId="759C4922" w14:textId="77777777" w:rsidR="006C4779" w:rsidRPr="006C4779" w:rsidRDefault="006C4779" w:rsidP="006C4779">
      <w:pPr>
        <w:spacing w:after="120" w:line="240" w:lineRule="auto"/>
        <w:jc w:val="both"/>
        <w:rPr>
          <w:rFonts w:ascii="Arial" w:eastAsia="Times New Roman" w:hAnsi="Arial" w:cs="Times New Roman"/>
          <w:bCs/>
          <w:kern w:val="0"/>
          <w:sz w:val="24"/>
          <w:szCs w:val="20"/>
          <w:lang w:eastAsia="it-IT"/>
          <w14:ligatures w14:val="none"/>
        </w:rPr>
      </w:pPr>
      <w:r w:rsidRPr="006C4779">
        <w:rPr>
          <w:rFonts w:ascii="Arial" w:eastAsia="Times New Roman" w:hAnsi="Arial" w:cs="Times New Roman"/>
          <w:bCs/>
          <w:kern w:val="0"/>
          <w:sz w:val="24"/>
          <w:szCs w:val="20"/>
          <w:lang w:eastAsia="it-IT"/>
          <w14:ligatures w14:val="none"/>
        </w:rPr>
        <w:t>Ancora sulla correzione fraterna</w:t>
      </w:r>
    </w:p>
    <w:p w14:paraId="07AE9AC9" w14:textId="77777777" w:rsidR="006C4779" w:rsidRPr="006C4779" w:rsidRDefault="006C4779" w:rsidP="006C4779">
      <w:pPr>
        <w:spacing w:after="120" w:line="240" w:lineRule="auto"/>
        <w:jc w:val="both"/>
        <w:rPr>
          <w:rFonts w:ascii="Arial" w:eastAsia="Times New Roman" w:hAnsi="Arial" w:cs="Times New Roman"/>
          <w:bCs/>
          <w:kern w:val="0"/>
          <w:sz w:val="24"/>
          <w:szCs w:val="20"/>
          <w:lang w:eastAsia="it-IT"/>
          <w14:ligatures w14:val="none"/>
        </w:rPr>
      </w:pPr>
      <w:r w:rsidRPr="006C4779">
        <w:rPr>
          <w:rFonts w:ascii="Arial" w:eastAsia="Times New Roman" w:hAnsi="Arial" w:cs="Times New Roman"/>
          <w:bCs/>
          <w:kern w:val="0"/>
          <w:sz w:val="24"/>
          <w:szCs w:val="20"/>
          <w:lang w:eastAsia="it-IT"/>
          <w14:ligatures w14:val="none"/>
        </w:rPr>
        <w:t xml:space="preserve">Correggere il proprio fratello che pecca contro il Signore con peccato evidente, pubblico, è comando evangelico. Anche le modalità della correzione sono comando del Signore. Nella correzione fraterna va sempre osservata la legge della carità e della misericordia. Pietro pecca pubblicamente contro la verità del Vangelo e Paolo lo corregge con fermezza. A Paolo il Vangelo interessa più della sua stessa vita. Lui ha consacrato la vita al Vangelo e vuole che ogni altro uomo consacri la vita ad esso. Il Vangelo viene prima della vita di ogni uomo. Questa verità va scritta nel cuore. Prima la salvezza del Vangelo e poi ogni altra cosa. A chi riconduce nel Vangelo un uomo che ha smarrito il cammino della verità il Signore dona la salvezza della propria anima come premio. La missione evangelica, fatta secondo le regole del Vangelo, è opera di salvezza eterna per chi la compie. Portando gli altri a Cristo secondo verità e carità portiamo noi stessi a Lui. Il primo bene spirituale di chi annunzia il Vangelo è per se stesso. </w:t>
      </w:r>
    </w:p>
    <w:p w14:paraId="5074C731" w14:textId="77777777" w:rsidR="006C4779" w:rsidRPr="006C4779" w:rsidRDefault="006C4779" w:rsidP="006C4779">
      <w:pPr>
        <w:spacing w:after="120" w:line="240" w:lineRule="auto"/>
        <w:jc w:val="both"/>
        <w:rPr>
          <w:rFonts w:ascii="Arial" w:eastAsia="Times New Roman" w:hAnsi="Arial" w:cs="Times New Roman"/>
          <w:bCs/>
          <w:kern w:val="0"/>
          <w:sz w:val="24"/>
          <w:szCs w:val="20"/>
          <w:lang w:eastAsia="it-IT"/>
          <w14:ligatures w14:val="none"/>
        </w:rPr>
      </w:pPr>
      <w:r w:rsidRPr="006C4779">
        <w:rPr>
          <w:rFonts w:ascii="Arial" w:eastAsia="Times New Roman" w:hAnsi="Arial" w:cs="Times New Roman"/>
          <w:bCs/>
          <w:kern w:val="0"/>
          <w:sz w:val="24"/>
          <w:szCs w:val="20"/>
          <w:lang w:eastAsia="it-IT"/>
          <w14:ligatures w14:val="none"/>
        </w:rPr>
        <w:t xml:space="preserve">È vero. È obbligo della carità coprire il male, il peccato. Ma quale male, quale peccato? La carità copre il male privato. Quello pubblico mai lo si potrà coprire. Esso è pubblico. Il male pubblico non va divulgato. Chi non lo conosce, non deve venirne a conoscenza. La non divulgazione è opera di grandissima carità. La correzione fraterna non ha nulla a che vedere con questa norma di Paolo: </w:t>
      </w:r>
      <w:r w:rsidRPr="006C4779">
        <w:rPr>
          <w:rFonts w:ascii="Arial" w:eastAsia="Times New Roman" w:hAnsi="Arial" w:cs="Times New Roman"/>
          <w:bCs/>
          <w:i/>
          <w:iCs/>
          <w:kern w:val="0"/>
          <w:sz w:val="24"/>
          <w:szCs w:val="20"/>
          <w:lang w:eastAsia="it-IT"/>
          <w14:ligatures w14:val="none"/>
        </w:rPr>
        <w:t>“la carità tutto copre…”.</w:t>
      </w:r>
      <w:r w:rsidRPr="006C4779">
        <w:rPr>
          <w:rFonts w:ascii="Arial" w:eastAsia="Times New Roman" w:hAnsi="Arial" w:cs="Times New Roman"/>
          <w:bCs/>
          <w:kern w:val="0"/>
          <w:sz w:val="24"/>
          <w:szCs w:val="20"/>
          <w:lang w:eastAsia="it-IT"/>
          <w14:ligatures w14:val="none"/>
        </w:rPr>
        <w:t xml:space="preserve"> La correzione fraterna è opera altissima di carità. Si vuole il bene più grande di una persona e glielo si dona. Chi si ama – amarsi è anche vera carità verso se stessi – deve compiacersi della verità che l’altro gli annunzia sulla sua vita. Essa non è secondo i parametri del Vangelo. Non lo è perché la Parola del Vangelo è stata violata, trasgredita pubblicamente. </w:t>
      </w:r>
    </w:p>
    <w:p w14:paraId="2B0A8928" w14:textId="77777777" w:rsidR="006C4779" w:rsidRPr="006C4779" w:rsidRDefault="006C4779" w:rsidP="006C4779">
      <w:pPr>
        <w:spacing w:after="120" w:line="240" w:lineRule="auto"/>
        <w:jc w:val="both"/>
        <w:rPr>
          <w:rFonts w:ascii="Arial" w:eastAsia="Times New Roman" w:hAnsi="Arial" w:cs="Times New Roman"/>
          <w:bCs/>
          <w:kern w:val="0"/>
          <w:sz w:val="24"/>
          <w:szCs w:val="20"/>
          <w:lang w:eastAsia="it-IT"/>
          <w14:ligatures w14:val="none"/>
        </w:rPr>
      </w:pPr>
      <w:r w:rsidRPr="006C4779">
        <w:rPr>
          <w:rFonts w:ascii="Arial" w:eastAsia="Times New Roman" w:hAnsi="Arial" w:cs="Times New Roman"/>
          <w:bCs/>
          <w:kern w:val="0"/>
          <w:sz w:val="24"/>
          <w:szCs w:val="20"/>
          <w:lang w:eastAsia="it-IT"/>
          <w14:ligatures w14:val="none"/>
        </w:rPr>
        <w:t>Tutti siamo chiamati dal Vangelo a tornare pentiti nella casa del Padre. Tutti siamo chiamati ad abbandonare la via del peccato e percorrere la strada della rettitudine, della giustizia, della fedeltà. Abbandonare un uomo nel suo stato miserevole di peccato, di certo non è carità, non è amore, non è misericordia, non è rispetto della verità. Anzi è proprio della carità salvare un nostro fratello. Lo si deve salvare però osservando le regole della carità dettate da Cristo Gesù nel suo Vangelo. La correzione fraterna è Parola del Signore, suo comando d’amore, sua legge di misericordia e di pietà, suo vero Vangelo. Il Vangelo va difeso non in modo parziale, ma globale, per intero. Tutto il Vangelo deve essere annunziato, proclamato, diffuso, difeso. Il Vangelo deve essere servito in ogni sua parte a prezzo della nostra vita.</w:t>
      </w:r>
    </w:p>
    <w:p w14:paraId="4E3C7BA7" w14:textId="77777777" w:rsidR="006C4779" w:rsidRPr="006C4779" w:rsidRDefault="006C4779" w:rsidP="006C4779">
      <w:pPr>
        <w:spacing w:after="120" w:line="240" w:lineRule="auto"/>
        <w:jc w:val="both"/>
        <w:rPr>
          <w:rFonts w:ascii="Arial" w:eastAsia="Times New Roman" w:hAnsi="Arial" w:cs="Times New Roman"/>
          <w:bCs/>
          <w:kern w:val="0"/>
          <w:sz w:val="24"/>
          <w:szCs w:val="20"/>
          <w:lang w:eastAsia="it-IT"/>
          <w14:ligatures w14:val="none"/>
        </w:rPr>
      </w:pPr>
      <w:r w:rsidRPr="006C4779">
        <w:rPr>
          <w:rFonts w:ascii="Arial" w:eastAsia="Times New Roman" w:hAnsi="Arial" w:cs="Times New Roman"/>
          <w:bCs/>
          <w:kern w:val="0"/>
          <w:sz w:val="24"/>
          <w:szCs w:val="20"/>
          <w:lang w:eastAsia="it-IT"/>
          <w14:ligatures w14:val="none"/>
        </w:rPr>
        <w:t>È questa la nostra grande omissione quotidiana. Vediamo il fratello che pecca, pensa male, giudica, mormora, condanna, dice falsa testimonianza, calunnia, trasforma la verità in falsità e la falsità in verità, altera e travisa tutto il Vangelo, e noi nulla diciamo. A volte gli facciamo anche da spalla oppure fingiamo di non aver sentito. Così facendo ci condanniamo noi alla perdizione e condanniamo il fratello. Di certo non ama il fratello che gli apre la strada per l’inferno. Lo ama chi gliela apre verso il Paradiso, la salvezza, la grande santità. Molto male ogni giorno si fa, perché persone ragguardevoli, grandi teologi, maestri di spirito, esperti della verità, tacciono per rispetto umano, per bisogno, per non guastarsela, per non rompere un’amicizia e non correggono il fratello di fronte a calunnie contro Dio e contro l’uomo.</w:t>
      </w:r>
    </w:p>
    <w:p w14:paraId="01609162" w14:textId="77777777" w:rsidR="006C4779" w:rsidRPr="006C4779" w:rsidRDefault="006C4779" w:rsidP="006C4779">
      <w:pPr>
        <w:spacing w:after="120" w:line="240" w:lineRule="auto"/>
        <w:jc w:val="both"/>
        <w:rPr>
          <w:rFonts w:ascii="Arial" w:eastAsia="Times New Roman" w:hAnsi="Arial" w:cs="Times New Roman"/>
          <w:bCs/>
          <w:kern w:val="0"/>
          <w:sz w:val="24"/>
          <w:szCs w:val="20"/>
          <w:lang w:eastAsia="it-IT"/>
          <w14:ligatures w14:val="none"/>
        </w:rPr>
      </w:pPr>
      <w:r w:rsidRPr="006C4779">
        <w:rPr>
          <w:rFonts w:ascii="Arial" w:eastAsia="Times New Roman" w:hAnsi="Arial" w:cs="Times New Roman"/>
          <w:bCs/>
          <w:kern w:val="0"/>
          <w:sz w:val="24"/>
          <w:szCs w:val="20"/>
          <w:lang w:eastAsia="it-IT"/>
          <w14:ligatures w14:val="none"/>
        </w:rPr>
        <w:t>Molta salvezza non si realizza nella forma del Vangelo perché tanti sacerdoti si sono venduti il Vangelo per conservare un’amicizia di prestigio. Sovente ci si vende il Vangelo per rispetto umano, viltà, paura, onore, gloria effimera, un posto, una carriera. Molti si vendono anche la fede per avere un ruolo nella nostra società. Quando questo avviene è segno che Cristo Gesù non si ama. Se ogni sacerdote operasse la correzione fraterna non quando è sul pulpito da dove grida al vento la sua verità, ma quando è dinanzi ad un’anima o più anime da illuminare con la sua luce di Cristo, tanto caos morale potrebbe essere eliminato. Penso valga proprio la pena ascoltare quanto il profeta Malachia dice ai Sacerdoti su comando del Signore.</w:t>
      </w:r>
    </w:p>
    <w:p w14:paraId="70B61CAA" w14:textId="77777777" w:rsidR="006C4779" w:rsidRPr="006C4779" w:rsidRDefault="006C4779" w:rsidP="006C4779">
      <w:pPr>
        <w:spacing w:after="120" w:line="240" w:lineRule="auto"/>
        <w:jc w:val="both"/>
        <w:rPr>
          <w:rFonts w:ascii="Arial" w:eastAsia="Times New Roman" w:hAnsi="Arial" w:cs="Arial"/>
          <w:bCs/>
          <w:i/>
          <w:iCs/>
          <w:color w:val="000000"/>
          <w:kern w:val="0"/>
          <w:sz w:val="24"/>
          <w:szCs w:val="24"/>
          <w:lang w:eastAsia="it-IT"/>
          <w14:ligatures w14:val="none"/>
        </w:rPr>
      </w:pPr>
      <w:r w:rsidRPr="006C4779">
        <w:rPr>
          <w:rFonts w:ascii="Arial" w:eastAsia="Times New Roman" w:hAnsi="Arial" w:cs="Arial"/>
          <w:bCs/>
          <w:i/>
          <w:iCs/>
          <w:color w:val="000000"/>
          <w:kern w:val="0"/>
          <w:sz w:val="24"/>
          <w:szCs w:val="24"/>
          <w:lang w:eastAsia="it-IT"/>
          <w14:ligatures w14:val="none"/>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w:t>
      </w:r>
    </w:p>
    <w:p w14:paraId="15768B37" w14:textId="77777777" w:rsidR="006C4779" w:rsidRPr="006C4779" w:rsidRDefault="006C4779" w:rsidP="006C4779">
      <w:pPr>
        <w:spacing w:after="120" w:line="240" w:lineRule="auto"/>
        <w:jc w:val="both"/>
        <w:rPr>
          <w:rFonts w:ascii="Arial" w:eastAsia="Times New Roman" w:hAnsi="Arial" w:cs="Arial"/>
          <w:bCs/>
          <w:i/>
          <w:iCs/>
          <w:color w:val="000000"/>
          <w:kern w:val="0"/>
          <w:sz w:val="24"/>
          <w:szCs w:val="24"/>
          <w:lang w:eastAsia="it-IT"/>
          <w14:ligatures w14:val="none"/>
        </w:rPr>
      </w:pPr>
      <w:r w:rsidRPr="006C4779">
        <w:rPr>
          <w:rFonts w:ascii="Arial" w:eastAsia="Times New Roman" w:hAnsi="Arial" w:cs="Arial"/>
          <w:bCs/>
          <w:i/>
          <w:iCs/>
          <w:color w:val="000000"/>
          <w:kern w:val="0"/>
          <w:sz w:val="24"/>
          <w:szCs w:val="24"/>
          <w:lang w:eastAsia="it-IT"/>
          <w14:ligatures w14:val="none"/>
        </w:rPr>
        <w:t xml:space="preserve">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7FC779BE" w14:textId="77777777" w:rsidR="006C4779" w:rsidRPr="006C4779" w:rsidRDefault="006C4779" w:rsidP="006C4779">
      <w:pPr>
        <w:spacing w:after="120" w:line="240" w:lineRule="auto"/>
        <w:jc w:val="both"/>
        <w:rPr>
          <w:rFonts w:ascii="Arial" w:eastAsia="Times New Roman" w:hAnsi="Arial" w:cs="Times New Roman"/>
          <w:bCs/>
          <w:kern w:val="0"/>
          <w:sz w:val="24"/>
          <w:szCs w:val="20"/>
          <w:lang w:eastAsia="it-IT"/>
          <w14:ligatures w14:val="none"/>
        </w:rPr>
      </w:pPr>
      <w:r w:rsidRPr="006C4779">
        <w:rPr>
          <w:rFonts w:ascii="Arial" w:eastAsia="Times New Roman" w:hAnsi="Arial" w:cs="Times New Roman"/>
          <w:bCs/>
          <w:kern w:val="0"/>
          <w:sz w:val="24"/>
          <w:szCs w:val="20"/>
          <w:lang w:eastAsia="it-IT"/>
          <w14:ligatures w14:val="none"/>
        </w:rPr>
        <w:t xml:space="preserve">Sarebbe sufficiente che ogni sacerdote dicesse: ciò che stai facendo non è verità secondo Dio e neanche pensiero secondo il Vangelo, e il mondo avrebbe un nuovo volto. Il peggiore nemico dell’uomo è il rispetto umano. Chi cade in questo peccato mai avrà la forza di correggere un suo fratello. Il suo bene immediato, terreno, vale più che la salvezza di un suo amico. I mali più grandi sono generati proprio dagli amici. Sono essi a volte la rovina dei loro amici, perché non solo non li correggono, addirittura li coinvolgono nel loro peccato. Prima va salvato il Vangelo. Poi il nostro onore e la nostra reputazione. </w:t>
      </w:r>
    </w:p>
    <w:p w14:paraId="22967A24" w14:textId="77777777" w:rsidR="006C4779" w:rsidRPr="006C4779" w:rsidRDefault="006C4779" w:rsidP="006C4779">
      <w:pPr>
        <w:spacing w:after="120" w:line="240" w:lineRule="auto"/>
        <w:jc w:val="both"/>
        <w:rPr>
          <w:rFonts w:ascii="Arial" w:eastAsia="Times New Roman" w:hAnsi="Arial" w:cs="Times New Roman"/>
          <w:bCs/>
          <w:kern w:val="0"/>
          <w:sz w:val="24"/>
          <w:szCs w:val="20"/>
          <w:lang w:eastAsia="it-IT"/>
          <w14:ligatures w14:val="none"/>
        </w:rPr>
      </w:pPr>
      <w:r w:rsidRPr="006C4779">
        <w:rPr>
          <w:rFonts w:ascii="Arial" w:eastAsia="Times New Roman" w:hAnsi="Arial" w:cs="Times New Roman"/>
          <w:bCs/>
          <w:kern w:val="0"/>
          <w:sz w:val="24"/>
          <w:szCs w:val="20"/>
          <w:lang w:eastAsia="it-IT"/>
          <w14:ligatures w14:val="none"/>
        </w:rPr>
        <w:t>A nessun uomo è consentito farsi una sua propria verità, un suo proprio Vangelo, una sua personale legge. Il discernimento è opera di grande sapienza e saggezza, ma anche di libertà del cuore. Questa grazia è chiesta alla Vergine Maria. A Lei si chiede anche che risvegli le menti e apra i cuori alla verità. Vi è un mondo religiosamente non vero che non appartiene a Gesù. Non tutte le parole e non tutti i segni sono della verità di Cristo Signore. A Lei si chiede che liberi il mondo da ogni inganno. A Lei si chiede aiuto perché combattiamo e moriamo nella professione della retta fede. Questa preghiera alla Madre di Dio, alla Madre della Redenzione, va fatta ogni giorno, ogni attimo della nostra vita. Solo la sua potente intercessione ci potrà salvare da falsità e inganni.</w:t>
      </w:r>
    </w:p>
    <w:p w14:paraId="01D88455" w14:textId="77777777" w:rsidR="006C4779" w:rsidRPr="006C4779" w:rsidRDefault="006C4779" w:rsidP="006C4779">
      <w:pPr>
        <w:rPr>
          <w:rFonts w:ascii="Arial" w:hAnsi="Arial" w:cs="Arial"/>
          <w:sz w:val="24"/>
          <w:szCs w:val="24"/>
          <w:lang w:eastAsia="it-IT"/>
        </w:rPr>
      </w:pPr>
      <w:bookmarkStart w:id="469" w:name="_Toc408433303"/>
      <w:r w:rsidRPr="006C4779">
        <w:rPr>
          <w:rFonts w:ascii="Arial" w:hAnsi="Arial" w:cs="Arial"/>
          <w:sz w:val="24"/>
          <w:szCs w:val="24"/>
          <w:lang w:eastAsia="it-IT"/>
        </w:rPr>
        <w:t>La correzione è beatitudine</w:t>
      </w:r>
      <w:bookmarkEnd w:id="469"/>
    </w:p>
    <w:p w14:paraId="6A596EC4" w14:textId="77777777" w:rsidR="006C4779" w:rsidRPr="006C4779" w:rsidRDefault="006C4779" w:rsidP="006C4779">
      <w:pPr>
        <w:spacing w:after="120" w:line="240" w:lineRule="auto"/>
        <w:jc w:val="both"/>
        <w:rPr>
          <w:rFonts w:ascii="Arial" w:eastAsia="Times New Roman" w:hAnsi="Arial" w:cs="Arial"/>
          <w:bCs/>
          <w:kern w:val="0"/>
          <w:sz w:val="24"/>
          <w:szCs w:val="24"/>
          <w:lang w:eastAsia="it-IT"/>
          <w14:ligatures w14:val="none"/>
        </w:rPr>
      </w:pPr>
      <w:r w:rsidRPr="006C4779">
        <w:rPr>
          <w:rFonts w:ascii="Arial" w:eastAsia="Times New Roman" w:hAnsi="Arial" w:cs="Arial"/>
          <w:bCs/>
          <w:kern w:val="0"/>
          <w:sz w:val="24"/>
          <w:szCs w:val="24"/>
          <w:lang w:eastAsia="it-IT"/>
          <w14:ligatures w14:val="none"/>
        </w:rPr>
        <w:t xml:space="preserve">Siamo chiamati oggi a riflettere sulla correzione che sempre il Signore opera per la nostra più grande crescita per una esemplarità perfetta. Il Signore ci vuole modello nella verità, nella carità, nell’umiltà, nel perdono, nella giustizia, nella pace, nella creazione della vera comunione tra di noi. Per questo viene e ci richiama con una parola di verità, ricca però di tanto amore e tanta misericordia. Lui conosce le nostre pochezze spirituali. Ogni correzione va accolta con fede, umiltà, desiderio di cambiamento. Urge che ci conformiamo alla volontà del Padre nostro celeste. Non possiamo camminare con i nostri pensieri, la nostra volontà, la nostra stoltezza. Lui ci ama e per questo ci corregge. </w:t>
      </w:r>
    </w:p>
    <w:p w14:paraId="03FB56C3" w14:textId="77777777" w:rsidR="006C4779" w:rsidRPr="006C4779" w:rsidRDefault="006C4779" w:rsidP="006C4779">
      <w:pPr>
        <w:spacing w:after="120" w:line="240" w:lineRule="auto"/>
        <w:jc w:val="both"/>
        <w:rPr>
          <w:rFonts w:ascii="Arial" w:eastAsia="Times New Roman" w:hAnsi="Arial" w:cs="Times New Roman"/>
          <w:bCs/>
          <w:kern w:val="0"/>
          <w:sz w:val="24"/>
          <w:szCs w:val="24"/>
          <w:lang w:eastAsia="it-IT"/>
          <w14:ligatures w14:val="none"/>
        </w:rPr>
      </w:pPr>
      <w:r w:rsidRPr="006C4779">
        <w:rPr>
          <w:rFonts w:ascii="Arial" w:eastAsia="Times New Roman" w:hAnsi="Arial" w:cs="Times New Roman"/>
          <w:bCs/>
          <w:kern w:val="0"/>
          <w:sz w:val="24"/>
          <w:szCs w:val="24"/>
          <w:lang w:eastAsia="it-IT"/>
          <w14:ligatures w14:val="none"/>
        </w:rPr>
        <w:t xml:space="preserve">La correzione di Gesù deve essere per noi vera beatitudine. Essa ci libera dalle tenebre e ci introduce nella luce più piena. Ci chiede di abbandonare la stoltezza e di vivere di sapienza, intelligenza, saggezza nello Spirito Santo. Vuole che noi ci spogliamo di ogni imperfezione e raggiungiamo la perfetta imitazione di Lui. La correzione, il richiamo d’amore è vera medicina di salvezza per noi. Solo chi si lascia ammaestrare da Dio può essere di aiuto ai fratelli. Per questo chi ama la missione deve chiedere al Signore, con preghiera incessante, che lo corregga, lo metta sulla strada giusta. Deve implorarlo perché lo liberi da ogni stoltezza, superficialità, incongruenza, modalità non sane per la testimonianza della Parola. È beato chi si lascia correggere dal suo Signore. Mai potrà essere suo vero missionario, chi non ascolta la correzione, anzi si ribella ad essa. La nostra è una responsabilità immane, altissima. Per noi Cristo è cercato. Per noi è respinto, non amato, non cercato, non desiderato. La correzione a questo serve: a che noi siamo sempre strumenti perfetti perché Cristo Gesù sia dato ad ogni cuore. A noi è chiesto di morire perché Lui cresca, viva, sia la luce, la grazia, la verità, la vita di ogni uomo. </w:t>
      </w:r>
    </w:p>
    <w:p w14:paraId="5C3C1D20" w14:textId="77777777" w:rsidR="006C4779" w:rsidRPr="006C4779" w:rsidRDefault="006C4779" w:rsidP="006C4779">
      <w:pPr>
        <w:spacing w:after="120" w:line="240" w:lineRule="auto"/>
        <w:jc w:val="both"/>
        <w:rPr>
          <w:rFonts w:ascii="Arial" w:eastAsia="Times New Roman" w:hAnsi="Arial" w:cs="Times New Roman"/>
          <w:bCs/>
          <w:kern w:val="0"/>
          <w:sz w:val="24"/>
          <w:szCs w:val="24"/>
          <w:lang w:eastAsia="it-IT"/>
          <w14:ligatures w14:val="none"/>
        </w:rPr>
      </w:pPr>
      <w:r w:rsidRPr="006C4779">
        <w:rPr>
          <w:rFonts w:ascii="Arial" w:eastAsia="Times New Roman" w:hAnsi="Arial" w:cs="Times New Roman"/>
          <w:bCs/>
          <w:kern w:val="0"/>
          <w:sz w:val="24"/>
          <w:szCs w:val="24"/>
          <w:lang w:eastAsia="it-IT"/>
          <w14:ligatures w14:val="none"/>
        </w:rPr>
        <w:t>Questa è parola che ci chiama, ci esorta, ci invita a dare alla nostra vita una dimensione evangelica, anzi cristica. È parola che ci chiede di vivere tutto il Vangelo, secondo l’esempio che Gesù ci ha lasciato. È dalla nostra vita evangelica che si attrae al Vangelo ed è dalla nostra vita sul modello di Gesù che si attrae a Gesù. Gesù perdona e noi perdoniamo. Gesù muore per la redenzione e noi moriamo per la redenzione. Gesù spende tutta la sua vita per dare conforto, speranza, luce ad oppressi, tribolati, affranti, ammalati, poveri, sofferenti. Noi spendiamo la nostra vita per operare il bene in favore di tutti i “poveri” della terra sempre guardando a Lui, sempre imitando Lui. L’amore di Cristo in noi deve essere la nostra sola ed unica forza che ci spinge, ci muove, ci sollecita e ci fa andare verso i fratelli. Il discepolo di Gesù non può avere altre motivazioni. Lui è mosso dal cuore di Gesù, dal suo desiderio di amare sino alla fine.</w:t>
      </w:r>
    </w:p>
    <w:p w14:paraId="09364DDD" w14:textId="77777777" w:rsidR="006C4779" w:rsidRPr="006C4779" w:rsidRDefault="006C4779" w:rsidP="006C4779">
      <w:pPr>
        <w:spacing w:after="120" w:line="240" w:lineRule="auto"/>
        <w:jc w:val="both"/>
        <w:rPr>
          <w:rFonts w:ascii="Arial" w:eastAsia="Times New Roman" w:hAnsi="Arial" w:cs="Arial"/>
          <w:bCs/>
          <w:kern w:val="0"/>
          <w:sz w:val="24"/>
          <w:szCs w:val="24"/>
          <w:lang w:eastAsia="it-IT"/>
          <w14:ligatures w14:val="none"/>
        </w:rPr>
      </w:pPr>
      <w:r w:rsidRPr="006C4779">
        <w:rPr>
          <w:rFonts w:ascii="Arial" w:eastAsia="Times New Roman" w:hAnsi="Arial" w:cs="Times New Roman"/>
          <w:bCs/>
          <w:kern w:val="0"/>
          <w:sz w:val="24"/>
          <w:szCs w:val="24"/>
          <w:lang w:eastAsia="it-IT"/>
          <w14:ligatures w14:val="none"/>
        </w:rPr>
        <w:t xml:space="preserve">Gesù dinanzi ad ogni umiliazione risponde sempre con il più grande amore. Tutto Lui vive nel silenzio adorante. Lui sa che la redenzione del mondo avviene nell’offerta al Padre di ogni umiliazione, ogni sofferenza, ogni dolore. Non si può offrire al Padre nulla che non sia vissuto nell’amore, nella verità, nella santità, nella più alta sapienza dello Spirito Santo. Il discepolo di Gesù che vuole operare salvezza e redenzione in questo mondo, mai potrà distogliere lo sguardo da Gesù Crocifisso. È il Crocifisso il suo unico e solo Maestro. A Lui dovrà sempre guardare, perché in ogni sofferenza Lui dovrà imitare. Alla sofferenza non ci si ribella. Ogni sofferenza va abbracciata, su ogni sofferenza ci si deve lasciare crocifiggere. È dalla croce che si redime e si salva il mondo. Su questa via ognuno di noi si deve incamminare. Questa via abbracciare, abbracciando Gesù Crocifisso per una imitazione perfetta. </w:t>
      </w:r>
      <w:r w:rsidRPr="006C4779">
        <w:rPr>
          <w:rFonts w:ascii="Arial" w:eastAsia="Times New Roman" w:hAnsi="Arial" w:cs="Arial"/>
          <w:bCs/>
          <w:kern w:val="0"/>
          <w:sz w:val="24"/>
          <w:szCs w:val="24"/>
          <w:lang w:eastAsia="it-IT"/>
          <w14:ligatures w14:val="none"/>
        </w:rPr>
        <w:t xml:space="preserve">Vedere ogni correzione di Dio come beatitudine è quanto viene chiesto ad ogni discepolo di Gesù. Questa fede urge che governi il nostro cuore, la nostra vita. </w:t>
      </w:r>
    </w:p>
    <w:p w14:paraId="0355C6B8" w14:textId="77777777" w:rsidR="006C4779" w:rsidRPr="006C4779" w:rsidRDefault="006C4779" w:rsidP="006C4779">
      <w:pPr>
        <w:jc w:val="both"/>
        <w:rPr>
          <w:rFonts w:ascii="Arial" w:hAnsi="Arial" w:cs="Arial"/>
          <w:b/>
          <w:bCs/>
          <w:sz w:val="24"/>
          <w:szCs w:val="24"/>
        </w:rPr>
      </w:pPr>
    </w:p>
    <w:p w14:paraId="0CB53380" w14:textId="77777777" w:rsidR="006C4779" w:rsidRPr="006C4779" w:rsidRDefault="006C4779" w:rsidP="006C4779">
      <w:pPr>
        <w:jc w:val="both"/>
        <w:rPr>
          <w:rFonts w:ascii="Arial" w:hAnsi="Arial" w:cs="Arial"/>
          <w:b/>
          <w:bCs/>
          <w:sz w:val="24"/>
          <w:szCs w:val="24"/>
        </w:rPr>
      </w:pPr>
      <w:bookmarkStart w:id="470" w:name="_Hlk211767731"/>
      <w:r w:rsidRPr="006C4779">
        <w:rPr>
          <w:rFonts w:ascii="Arial" w:hAnsi="Arial" w:cs="Arial"/>
          <w:b/>
          <w:bCs/>
          <w:sz w:val="24"/>
          <w:szCs w:val="24"/>
        </w:rPr>
        <w:t>In verità io vi dico: tutto quello che legherete sulla terra sarà legato in cielo, e tutto quello che scioglierete sulla terra sarà sciolto in cielo.</w:t>
      </w:r>
    </w:p>
    <w:bookmarkEnd w:id="470"/>
    <w:p w14:paraId="1E8560E3"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Ora Gesù, al termine del suo insegnamento sulla correzione fraterna, aggiunge una verità che va correttamente compresa con sapienza, scienza, intelligenza, consiglio nello Spirito Santo. Ecco la verità: </w:t>
      </w:r>
      <w:r w:rsidRPr="006C4779">
        <w:rPr>
          <w:rFonts w:ascii="Arial" w:hAnsi="Arial" w:cs="Arial"/>
          <w:i/>
          <w:iCs/>
          <w:sz w:val="24"/>
          <w:szCs w:val="24"/>
        </w:rPr>
        <w:t xml:space="preserve">“In verità io vi dico: tutto quello che legherete sulla terra sarà legato in cielo, e tutto quello che scioglierete sulla terra sarà sciolto in cielo”. </w:t>
      </w:r>
      <w:r w:rsidRPr="006C4779">
        <w:rPr>
          <w:rFonts w:ascii="Arial" w:hAnsi="Arial" w:cs="Arial"/>
          <w:sz w:val="24"/>
          <w:szCs w:val="24"/>
        </w:rPr>
        <w:t>Pima di tutto cosa si lega e cosa si scioglie? Si lega il peccato, si scioglie la verità. Come si lega e come si scioglie? Si lega e si scioglie conformemente alla Parola della Divina Rivelazione e alla Parola della Sacra Tradizione della Chiesa. Si scruta il Vangelo, lo Dottrina degli Apostoli, tutto l’Antico e il Nuovo Testamento, Tutta la Dottrina Dogmatica della Chiesa, se è necessario si interrogano anche i Padri e i Dottori della Chiesa e poi la falsità va legata come falsità e la verità va sciolta come verità. Ecco un esempio di come si lega la falsità e si getta nel fuoco a bruciare e anche come si scioglie la verità e si pone nel cuore di ogni uomo.</w:t>
      </w:r>
    </w:p>
    <w:p w14:paraId="7DE29E75"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Dagli Atti degli Apostoli</w:t>
      </w:r>
    </w:p>
    <w:p w14:paraId="79E5DEF8"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Ora alcuni, venuti dalla Giudea, insegnavano ai fratelli: «Se non vi fate circoncidere secondo l’usanza di Mosè, non potete essere salvati».</w:t>
      </w:r>
    </w:p>
    <w:p w14:paraId="02A7C2AA"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14:paraId="78E39CE4"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p>
    <w:p w14:paraId="4F06CC51"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Tutta l’assemblea tacque e stettero ad ascoltare Bàrnaba e Paolo che riferivano quali grandi segni e prodigi Dio aveva compiuto tra le nazioni per mezzo loro.</w:t>
      </w:r>
    </w:p>
    <w:p w14:paraId="52D92926"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Quando essi ebbero finito di parlare, Giacomo prese la parola e disse: «Fratelli, ascoltatemi. Simone ha riferito come fin da principio Dio ha voluto scegliere dalle genti un popolo per il suo nome. Con questo si accordano le parole dei profeti, come sta scritto:</w:t>
      </w:r>
    </w:p>
    <w:p w14:paraId="700C7BF5"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Dopo queste cose ritornerò e riedificherò la tenda di Davide, che era caduta; ne riedificherò le rovine e la rialzerò, perché cerchino il Signore anche gli altri uomini e tutte le genti sulle quali è stato invocato il mio nome, dice il Signore, che fa queste cose, note da sempre.</w:t>
      </w:r>
    </w:p>
    <w:p w14:paraId="29FC4816"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4E6644FD"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p>
    <w:p w14:paraId="44718550"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 xml:space="preserve">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[34] Paolo e Bàrnaba invece rimasero ad Antiòchia, insegnando e annunciando, insieme a molti altri, la parola del Signore(At 15,1-35). </w:t>
      </w:r>
    </w:p>
    <w:p w14:paraId="52141B03"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Ecco ancora come Cristo Signore lega ciò che non è sua Vangelo e libera la purissima verità della salvezza che è universale, per ogni uomo. Ma anche come lo Spirito Santo aiuta Pietro a sciogliere ogni legame con i suoi vecchi pensieri e come lega come non conforme al Vangelo gli anziani della Chiesa. </w:t>
      </w:r>
    </w:p>
    <w:p w14:paraId="685D30D5"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Dagli Atti degli Apostoli</w:t>
      </w:r>
    </w:p>
    <w:p w14:paraId="5A27470D"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2FDD983D"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63261FD2"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489F95F4"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2D48833D"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10,1-48). </w:t>
      </w:r>
    </w:p>
    <w:p w14:paraId="51DF8D95"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Gli apostoli e i fratelli che stavano in Giudea vennero a sapere che anche i pagani avevano accolto la parola di Dio. E, quando Pietro salì a Gerusalemme, i fedeli circoncisi lo rimproveravano dicendo: «Sei entrato in casa di uomini non circoncisi e hai mangiato insieme con loro!».</w:t>
      </w:r>
    </w:p>
    <w:p w14:paraId="08475F7B"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 xml:space="preserve">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 All’udire questo si calmarono e cominciarono a glorificare Dio dicendo: «Dunque anche ai pagani Dio ha concesso che si convertano perché abbiano la vita!» /At 11,1-18). </w:t>
      </w:r>
    </w:p>
    <w:p w14:paraId="352696B3"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Ecco come l’Apostolo Giovanni lega negli Angeli delle sette Chiesa ciò che non è Vangelo di Cristo Gesù e come scioglie la purissima verità che è degli Angeli delle sette Chiesa. Così nel Libro dell’Apocalisse:</w:t>
      </w:r>
    </w:p>
    <w:p w14:paraId="24702087"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7C9CAA2A"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21390645"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23B24608"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093566E5"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60B90554"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350E52D0"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018BD39A"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Nessuno pensi che nella Chiesa il potere di legare e di sciogliere possa essere esercitato indipendentemente dalla Verità, sia Verità Rivelata e sia Verità dogmatica. Ad esempio. L’inferno eterno è Verità rivelata. Nessuno può legare questa Verità come falsità. Nessuno può sciogliere come verità la negazione dell’inferno. Dire che dopo la morte saremo accolti nelle dimore eterne è impugnare la verità conosciuta ed è peccato contro lo Spirito Santo. Oggi i peccati contro lo Spirito Santo in ordine al legare la verità conosciuta e allo sciogliere la falsità donandole il diritto di essere proclamata verità neanche più si contano. E questo un gravissimo peccato contro lo Spirito Santi e riguarda sia le Verità rivelate e sia le verità dogmatiche. </w:t>
      </w:r>
    </w:p>
    <w:p w14:paraId="6C416CD8" w14:textId="77777777" w:rsidR="006C4779" w:rsidRPr="006C4779" w:rsidRDefault="006C4779" w:rsidP="006C4779">
      <w:pPr>
        <w:jc w:val="both"/>
        <w:rPr>
          <w:rFonts w:ascii="Arial" w:hAnsi="Arial" w:cs="Arial"/>
          <w:sz w:val="24"/>
          <w:szCs w:val="24"/>
        </w:rPr>
      </w:pPr>
    </w:p>
    <w:p w14:paraId="24F999A0" w14:textId="77777777" w:rsidR="006C4779" w:rsidRPr="006C4779" w:rsidRDefault="006C4779" w:rsidP="006C4779">
      <w:pPr>
        <w:pStyle w:val="Titolo2"/>
      </w:pPr>
      <w:bookmarkStart w:id="471" w:name="_Toc211979472"/>
      <w:bookmarkStart w:id="472" w:name="_Toc212557346"/>
      <w:r w:rsidRPr="006C4779">
        <w:t>Perché dove sono due o tre riuniti nel mio nome, lì sono io in mezzo a loro</w:t>
      </w:r>
      <w:bookmarkEnd w:id="471"/>
      <w:bookmarkEnd w:id="472"/>
    </w:p>
    <w:p w14:paraId="16875795" w14:textId="77777777" w:rsidR="006C4779" w:rsidRPr="006C4779" w:rsidRDefault="006C4779" w:rsidP="006C4779">
      <w:pPr>
        <w:jc w:val="both"/>
        <w:rPr>
          <w:rFonts w:ascii="Arial" w:hAnsi="Arial" w:cs="Arial"/>
          <w:b/>
          <w:bCs/>
          <w:sz w:val="24"/>
          <w:szCs w:val="24"/>
        </w:rPr>
      </w:pPr>
    </w:p>
    <w:p w14:paraId="6137BB67" w14:textId="77777777" w:rsidR="006C4779" w:rsidRPr="006C4779" w:rsidRDefault="006C4779" w:rsidP="006C4779">
      <w:pPr>
        <w:jc w:val="both"/>
        <w:rPr>
          <w:rFonts w:ascii="Arial" w:hAnsi="Arial" w:cs="Arial"/>
          <w:b/>
          <w:bCs/>
          <w:sz w:val="24"/>
          <w:szCs w:val="24"/>
        </w:rPr>
      </w:pPr>
      <w:r w:rsidRPr="006C4779">
        <w:rPr>
          <w:rFonts w:ascii="Arial" w:hAnsi="Arial" w:cs="Arial"/>
          <w:b/>
          <w:bCs/>
          <w:sz w:val="24"/>
          <w:szCs w:val="24"/>
        </w:rPr>
        <w:t>In verità io vi dico ancora: se due di voi sulla terra si metteranno d’accordo per chiedere qualunque cosa, il Padre mio che è nei cieli gliela concederà. Perché dove sono due o tre riuniti nel mio nome, lì sono io in mezzo a loro».</w:t>
      </w:r>
    </w:p>
    <w:p w14:paraId="321D5B2D" w14:textId="77777777" w:rsidR="006C4779" w:rsidRPr="006C4779" w:rsidRDefault="006C4779" w:rsidP="006C4779">
      <w:pPr>
        <w:jc w:val="both"/>
        <w:rPr>
          <w:rFonts w:ascii="Arial" w:hAnsi="Arial" w:cs="Arial"/>
          <w:b/>
          <w:bCs/>
          <w:sz w:val="24"/>
          <w:szCs w:val="24"/>
        </w:rPr>
      </w:pPr>
    </w:p>
    <w:p w14:paraId="2B3F9162" w14:textId="77777777" w:rsidR="006C4779" w:rsidRPr="006C4779" w:rsidRDefault="006C4779" w:rsidP="006C4779">
      <w:pPr>
        <w:jc w:val="both"/>
        <w:rPr>
          <w:rFonts w:ascii="Arial" w:hAnsi="Arial" w:cs="Arial"/>
          <w:b/>
          <w:bCs/>
          <w:sz w:val="24"/>
          <w:szCs w:val="24"/>
        </w:rPr>
      </w:pPr>
      <w:bookmarkStart w:id="473" w:name="_Hlk211767782"/>
      <w:r w:rsidRPr="006C4779">
        <w:rPr>
          <w:rFonts w:ascii="Arial" w:hAnsi="Arial" w:cs="Arial"/>
          <w:b/>
          <w:bCs/>
          <w:sz w:val="24"/>
          <w:szCs w:val="24"/>
        </w:rPr>
        <w:t>In verità io vi dico ancora: se due di voi sulla terra si metteranno d’accordo per chiedere qualunque cosa, il Padre mio che è nei cieli gliela concederà.</w:t>
      </w:r>
    </w:p>
    <w:bookmarkEnd w:id="473"/>
    <w:p w14:paraId="40B933BE"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Questa promessa di Gesù va ben compresa. La si comprende se la si colloca nella Legge della preghiera. Quando la nostra è vera preghiera e quando essa è preghiera falsa? È preghiera vera quando la facciamo dall’obbedienza a ogni Parola di Gesù. È preghiera falsa quando la innalziamo da disobbedienti alla Parola di Gesù. Ecco la promessa solenne di Gesù: </w:t>
      </w:r>
      <w:r w:rsidRPr="006C4779">
        <w:rPr>
          <w:rFonts w:ascii="Arial" w:hAnsi="Arial" w:cs="Arial"/>
          <w:i/>
          <w:iCs/>
          <w:sz w:val="24"/>
          <w:szCs w:val="24"/>
        </w:rPr>
        <w:t xml:space="preserve">“In verità io vi dico ancora: se due di voi sulla terra si metteranno d’accordo per chiedere qualunque cosa, il Padre mio che è nei cieli gliela concederà”. </w:t>
      </w:r>
      <w:r w:rsidRPr="006C4779">
        <w:rPr>
          <w:rFonts w:ascii="Arial" w:hAnsi="Arial" w:cs="Arial"/>
          <w:sz w:val="24"/>
          <w:szCs w:val="24"/>
        </w:rPr>
        <w:t>Se la preghiera fervorosa del giusto fatta con fede sempre viene esaudita dal Signore, cosa vi aggiunge l’accordo per chiedere qualsiasi cosa per ottenere l’esaudimento “dal Padre mio” che è nel cieli? Gesù prima di ogni cosa si rende garante del Padre suo. Questa garanzia Lui ce la dona nella purissima mozione dello Spirito Santo  e di certo Lui non sarà deluso dal Padre. Mai il Padre ha deluso il Figlio, ma anche mai il Figlio ha deluso il Padre. In secondo luogo la comunione nella preghiera è da Lui richiesta perché vuole che ogni suo Apostolo e ogni suo discepolo anche nella preghiera viva questa comunione. La missione evangelizzatrice si vive in comunione. La preghiera si vive in comunione. L’Eucaristia si mangia in comunione. Lo stesso discepolo di Gesù è comunione per nuova natura, creata in lui per opera dello Spirito Santo. Anche il pane materiale si mangia in comunione. Tutto ciò che il cristiano vive e opera deve viverlo e operarlo secondo la Legge della comunione. Come la Comunione è essenza della Beata Trinità, così deve essere essenza nel corpo di Cristo. La preghiera fatta con un cuor solo e un’anima sola, fatta secondo la Legge del Vangelo, è segno che si è vero corpo di Cristo e ci presentiamo al mondo come vero corpo di Cristo. Quando Cristo Gesù viene da noi testimoniato dalla nostra comunione, che si vive sempre in Lui, con Lui, per Lui, “il Padre mio”- dice Gesù -  si compiace ed esaudisce la preghiera. Sempre dobbiamo ricordarci che come in Dio tutto è comunione increata ed eterna, anche nel corpo di Cristo tutto dovrà essere comunione creata e da creare ogni giorno e il creatore della comunione è lo Spirito Santo. Il Vangelo è quotidiana creazione di vera comunione. Dove c’è isolamento, separazione, egoismo, invidia, divisione, contrapposizione, opposizione, individualismo, là non c’è il Vangelo.  In questa verità sempre si deve crescere e per crescere sempre lo Spirito Santo deve creare la comunione, ma anche sempre il cristiano deve chiedere questa grazia.</w:t>
      </w:r>
    </w:p>
    <w:p w14:paraId="1C02E362" w14:textId="77777777" w:rsidR="006C4779" w:rsidRPr="006C4779" w:rsidRDefault="006C4779" w:rsidP="006C4779">
      <w:pPr>
        <w:jc w:val="both"/>
        <w:rPr>
          <w:rFonts w:ascii="Arial" w:hAnsi="Arial" w:cs="Arial"/>
          <w:b/>
          <w:bCs/>
          <w:sz w:val="24"/>
          <w:szCs w:val="24"/>
        </w:rPr>
      </w:pPr>
    </w:p>
    <w:p w14:paraId="35D9D489" w14:textId="77777777" w:rsidR="006C4779" w:rsidRPr="006C4779" w:rsidRDefault="006C4779" w:rsidP="006C4779">
      <w:pPr>
        <w:jc w:val="both"/>
        <w:rPr>
          <w:rFonts w:ascii="Arial" w:hAnsi="Arial" w:cs="Arial"/>
          <w:b/>
          <w:bCs/>
          <w:sz w:val="24"/>
          <w:szCs w:val="24"/>
        </w:rPr>
      </w:pPr>
      <w:bookmarkStart w:id="474" w:name="_Hlk211767801"/>
      <w:r w:rsidRPr="006C4779">
        <w:rPr>
          <w:rFonts w:ascii="Arial" w:hAnsi="Arial" w:cs="Arial"/>
          <w:b/>
          <w:bCs/>
          <w:sz w:val="24"/>
          <w:szCs w:val="24"/>
        </w:rPr>
        <w:t>Perché dove sono due o tre riuniti nel mio nome, lì sono io in mezzo a loro».</w:t>
      </w:r>
    </w:p>
    <w:bookmarkEnd w:id="474"/>
    <w:p w14:paraId="00BB4C83"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Ora Gesù ci svela il motivo per il quale “il Padre mio” ci ascolta. Quando Lui è in mezzo a noi, Lui prega per noi il Padre. Può il Padre non ascoltare la preghiera del Figlio, che è il suo amato, nel quale ho posto la sua compiacenza? Ecco perché è necessario che anche questa Parola del Signore venga portata nel Vangelo: </w:t>
      </w:r>
      <w:r w:rsidRPr="006C4779">
        <w:rPr>
          <w:rFonts w:ascii="Arial" w:hAnsi="Arial" w:cs="Arial"/>
          <w:i/>
          <w:iCs/>
          <w:sz w:val="24"/>
          <w:szCs w:val="24"/>
        </w:rPr>
        <w:t xml:space="preserve">“Perché dove sono due o tre riuniti nel mio nome, lì sono io in mezzo a loro»”. </w:t>
      </w:r>
      <w:r w:rsidRPr="006C4779">
        <w:rPr>
          <w:rFonts w:ascii="Arial" w:hAnsi="Arial" w:cs="Arial"/>
          <w:sz w:val="24"/>
          <w:szCs w:val="24"/>
        </w:rPr>
        <w:t>Ora chiediamoci quando noi siamo riuniti nel nome di Gesù?  Ecco alcune riflessioni che di certo ci aiuteranno a comprende la Parola del Signore.</w:t>
      </w:r>
    </w:p>
    <w:p w14:paraId="2C72EEAB" w14:textId="77777777" w:rsidR="006C4779" w:rsidRPr="006C4779" w:rsidRDefault="006C4779" w:rsidP="006C4779">
      <w:pPr>
        <w:rPr>
          <w:rFonts w:ascii="Arial" w:hAnsi="Arial" w:cs="Arial"/>
          <w:sz w:val="24"/>
          <w:szCs w:val="24"/>
          <w:lang w:eastAsia="it-IT"/>
        </w:rPr>
      </w:pPr>
      <w:bookmarkStart w:id="475" w:name="_Toc192970948"/>
      <w:r w:rsidRPr="006C4779">
        <w:rPr>
          <w:rFonts w:ascii="Arial" w:hAnsi="Arial" w:cs="Arial"/>
          <w:sz w:val="24"/>
          <w:szCs w:val="24"/>
          <w:lang w:eastAsia="it-IT"/>
        </w:rPr>
        <w:t>Riuniti ne nome di Gesù</w:t>
      </w:r>
      <w:bookmarkEnd w:id="475"/>
      <w:r w:rsidRPr="006C4779">
        <w:rPr>
          <w:rFonts w:ascii="Arial" w:hAnsi="Arial" w:cs="Arial"/>
          <w:sz w:val="24"/>
          <w:szCs w:val="24"/>
          <w:lang w:eastAsia="it-IT"/>
        </w:rPr>
        <w:t xml:space="preserve"> </w:t>
      </w:r>
    </w:p>
    <w:p w14:paraId="503AEEFD" w14:textId="77777777" w:rsidR="006C4779" w:rsidRPr="006C4779" w:rsidRDefault="006C4779" w:rsidP="006C4779">
      <w:pPr>
        <w:spacing w:after="120" w:line="240" w:lineRule="auto"/>
        <w:jc w:val="both"/>
        <w:rPr>
          <w:rFonts w:ascii="Arial" w:eastAsia="Times New Roman" w:hAnsi="Arial" w:cs="Times New Roman"/>
          <w:bCs/>
          <w:kern w:val="0"/>
          <w:sz w:val="24"/>
          <w:szCs w:val="20"/>
          <w:lang w:eastAsia="it-IT"/>
          <w14:ligatures w14:val="none"/>
        </w:rPr>
      </w:pPr>
      <w:r w:rsidRPr="006C4779">
        <w:rPr>
          <w:rFonts w:ascii="Arial" w:eastAsia="Times New Roman" w:hAnsi="Arial" w:cs="Times New Roman"/>
          <w:bCs/>
          <w:kern w:val="0"/>
          <w:sz w:val="24"/>
          <w:szCs w:val="20"/>
          <w:lang w:eastAsia="it-IT"/>
          <w14:ligatures w14:val="none"/>
        </w:rPr>
        <w:t>È assai difficile essere sempre riuniti nel nome di Cristo Gesù. È stato difficile per Aronne e Maria essere riuniti con Mosè nel nome del Signore:</w:t>
      </w:r>
    </w:p>
    <w:p w14:paraId="7FEF2F38" w14:textId="77777777" w:rsidR="006C4779" w:rsidRPr="006C4779" w:rsidRDefault="006C4779" w:rsidP="006C4779">
      <w:pPr>
        <w:spacing w:after="120" w:line="240" w:lineRule="auto"/>
        <w:jc w:val="both"/>
        <w:rPr>
          <w:rFonts w:ascii="Arial" w:eastAsia="Times New Roman" w:hAnsi="Arial" w:cs="Times New Roman"/>
          <w:bCs/>
          <w:i/>
          <w:iCs/>
          <w:kern w:val="0"/>
          <w:sz w:val="24"/>
          <w:szCs w:val="20"/>
          <w:lang w:eastAsia="it-IT"/>
          <w14:ligatures w14:val="none"/>
        </w:rPr>
      </w:pPr>
      <w:r w:rsidRPr="006C4779">
        <w:rPr>
          <w:rFonts w:ascii="Arial" w:eastAsia="Times New Roman" w:hAnsi="Arial" w:cs="Times New Roman"/>
          <w:bCs/>
          <w:i/>
          <w:iCs/>
          <w:kern w:val="0"/>
          <w:sz w:val="24"/>
          <w:szCs w:val="20"/>
          <w:lang w:eastAsia="it-IT"/>
          <w14:ligatures w14:val="none"/>
        </w:rPr>
        <w:t>“Maria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 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Poi il popolo partì da Caseròt, e si accampò nel deserto di Paran” (Num 13,1-16).</w:t>
      </w:r>
    </w:p>
    <w:p w14:paraId="15F36EA2" w14:textId="77777777" w:rsidR="006C4779" w:rsidRPr="006C4779" w:rsidRDefault="006C4779" w:rsidP="006C4779">
      <w:pPr>
        <w:spacing w:after="120" w:line="240" w:lineRule="auto"/>
        <w:jc w:val="both"/>
        <w:rPr>
          <w:rFonts w:ascii="Arial" w:eastAsia="Times New Roman" w:hAnsi="Arial" w:cs="Times New Roman"/>
          <w:bCs/>
          <w:kern w:val="0"/>
          <w:sz w:val="24"/>
          <w:szCs w:val="20"/>
          <w:lang w:eastAsia="it-IT"/>
          <w14:ligatures w14:val="none"/>
        </w:rPr>
      </w:pPr>
      <w:r w:rsidRPr="006C4779">
        <w:rPr>
          <w:rFonts w:ascii="Arial" w:eastAsia="Times New Roman" w:hAnsi="Arial" w:cs="Times New Roman"/>
          <w:bCs/>
          <w:kern w:val="0"/>
          <w:sz w:val="24"/>
          <w:szCs w:val="20"/>
          <w:lang w:eastAsia="it-IT"/>
          <w14:ligatures w14:val="none"/>
        </w:rPr>
        <w:t xml:space="preserve">È stato difficile tra Mosè e il popolo di Dio: </w:t>
      </w:r>
    </w:p>
    <w:p w14:paraId="36E7F6EC" w14:textId="77777777" w:rsidR="006C4779" w:rsidRPr="006C4779" w:rsidRDefault="006C4779" w:rsidP="006C4779">
      <w:pPr>
        <w:spacing w:after="120" w:line="240" w:lineRule="auto"/>
        <w:jc w:val="both"/>
        <w:rPr>
          <w:rFonts w:ascii="Arial" w:eastAsia="Times New Roman" w:hAnsi="Arial" w:cs="Times New Roman"/>
          <w:bCs/>
          <w:i/>
          <w:iCs/>
          <w:kern w:val="0"/>
          <w:sz w:val="24"/>
          <w:szCs w:val="20"/>
          <w:lang w:eastAsia="it-IT"/>
          <w14:ligatures w14:val="none"/>
        </w:rPr>
      </w:pPr>
      <w:r w:rsidRPr="006C4779">
        <w:rPr>
          <w:rFonts w:ascii="Arial" w:eastAsia="Times New Roman" w:hAnsi="Arial" w:cs="Times New Roman"/>
          <w:bCs/>
          <w:i/>
          <w:iCs/>
          <w:kern w:val="0"/>
          <w:sz w:val="24"/>
          <w:szCs w:val="20"/>
          <w:lang w:eastAsia="it-IT"/>
          <w14:ligatures w14:val="none"/>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32,1-14)</w:t>
      </w:r>
    </w:p>
    <w:p w14:paraId="7BF88CCE" w14:textId="77777777" w:rsidR="006C4779" w:rsidRPr="006C4779" w:rsidRDefault="006C4779" w:rsidP="006C4779">
      <w:pPr>
        <w:spacing w:after="120" w:line="240" w:lineRule="auto"/>
        <w:jc w:val="both"/>
        <w:rPr>
          <w:rFonts w:ascii="Arial" w:eastAsia="Times New Roman" w:hAnsi="Arial" w:cs="Times New Roman"/>
          <w:bCs/>
          <w:kern w:val="0"/>
          <w:sz w:val="24"/>
          <w:szCs w:val="20"/>
          <w:lang w:eastAsia="it-IT"/>
          <w14:ligatures w14:val="none"/>
        </w:rPr>
      </w:pPr>
      <w:r w:rsidRPr="006C4779">
        <w:rPr>
          <w:rFonts w:ascii="Arial" w:eastAsia="Times New Roman" w:hAnsi="Arial" w:cs="Times New Roman"/>
          <w:bCs/>
          <w:kern w:val="0"/>
          <w:sz w:val="24"/>
          <w:szCs w:val="20"/>
          <w:lang w:eastAsia="it-IT"/>
          <w14:ligatures w14:val="none"/>
        </w:rPr>
        <w:t>È stato difficile tra Mosè e lo stesso Giosuè:</w:t>
      </w:r>
    </w:p>
    <w:p w14:paraId="093EA936" w14:textId="77777777" w:rsidR="006C4779" w:rsidRPr="006C4779" w:rsidRDefault="006C4779" w:rsidP="006C4779">
      <w:pPr>
        <w:spacing w:after="120" w:line="240" w:lineRule="auto"/>
        <w:jc w:val="both"/>
        <w:rPr>
          <w:rFonts w:ascii="Arial" w:eastAsia="Times New Roman" w:hAnsi="Arial" w:cs="Times New Roman"/>
          <w:bCs/>
          <w:i/>
          <w:iCs/>
          <w:kern w:val="0"/>
          <w:sz w:val="24"/>
          <w:szCs w:val="20"/>
          <w:lang w:eastAsia="it-IT"/>
          <w14:ligatures w14:val="none"/>
        </w:rPr>
      </w:pPr>
      <w:r w:rsidRPr="006C4779">
        <w:rPr>
          <w:rFonts w:ascii="Arial" w:eastAsia="Times New Roman" w:hAnsi="Arial" w:cs="Times New Roman"/>
          <w:bCs/>
          <w:i/>
          <w:iCs/>
          <w:kern w:val="0"/>
          <w:sz w:val="24"/>
          <w:szCs w:val="20"/>
          <w:lang w:eastAsia="it-IT"/>
          <w14:ligatures w14:val="none"/>
        </w:rPr>
        <w:t xml:space="preserve"> “Mosè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11,24-30). </w:t>
      </w:r>
    </w:p>
    <w:p w14:paraId="43EE1F29" w14:textId="77777777" w:rsidR="006C4779" w:rsidRPr="006C4779" w:rsidRDefault="006C4779" w:rsidP="006C4779">
      <w:pPr>
        <w:spacing w:after="120" w:line="240" w:lineRule="auto"/>
        <w:jc w:val="both"/>
        <w:rPr>
          <w:rFonts w:ascii="Arial" w:eastAsia="Times New Roman" w:hAnsi="Arial" w:cs="Times New Roman"/>
          <w:bCs/>
          <w:kern w:val="0"/>
          <w:sz w:val="24"/>
          <w:szCs w:val="20"/>
          <w:lang w:eastAsia="it-IT"/>
          <w14:ligatures w14:val="none"/>
        </w:rPr>
      </w:pPr>
      <w:r w:rsidRPr="006C4779">
        <w:rPr>
          <w:rFonts w:ascii="Arial" w:eastAsia="Times New Roman" w:hAnsi="Arial" w:cs="Times New Roman"/>
          <w:bCs/>
          <w:kern w:val="0"/>
          <w:sz w:val="24"/>
          <w:szCs w:val="20"/>
          <w:lang w:eastAsia="it-IT"/>
          <w14:ligatures w14:val="none"/>
        </w:rPr>
        <w:t xml:space="preserve">Nel nome del Signore sono state invece sempre riunite Noemi e Rut: </w:t>
      </w:r>
    </w:p>
    <w:p w14:paraId="212E379F" w14:textId="77777777" w:rsidR="006C4779" w:rsidRPr="006C4779" w:rsidRDefault="006C4779" w:rsidP="006C4779">
      <w:pPr>
        <w:spacing w:after="120" w:line="240" w:lineRule="auto"/>
        <w:jc w:val="both"/>
        <w:rPr>
          <w:rFonts w:ascii="Arial" w:eastAsia="Times New Roman" w:hAnsi="Arial" w:cs="Times New Roman"/>
          <w:bCs/>
          <w:i/>
          <w:iCs/>
          <w:kern w:val="0"/>
          <w:sz w:val="24"/>
          <w:szCs w:val="20"/>
          <w:lang w:eastAsia="it-IT"/>
          <w14:ligatures w14:val="none"/>
        </w:rPr>
      </w:pPr>
      <w:r w:rsidRPr="006C4779">
        <w:rPr>
          <w:rFonts w:ascii="Arial" w:eastAsia="Times New Roman" w:hAnsi="Arial" w:cs="Times New Roman"/>
          <w:bCs/>
          <w:i/>
          <w:iCs/>
          <w:kern w:val="0"/>
          <w:sz w:val="24"/>
          <w:szCs w:val="20"/>
          <w:lang w:eastAsia="it-IT"/>
          <w14:ligatures w14:val="none"/>
        </w:rPr>
        <w:t xml:space="preserve">“Al tempo dei giudici, ci fu nel paese una carestia e un uomo con la moglie e i suoi due figli emigrò da Betlemme di Giuda nei campi di Moab. Quest’uomo si chiamava Elimèlec, sua moglie Noemi e i suoi due figli Maclon e Chilion; erano Efratei, di Betlemme di Giuda. Giunti nei campi di Moab, vi si stabilirono. Poi Elimèlec, marito di Noemi, morì ed essa rimase con i suoi due figli. Questi sposarono donne moabite: una si chiamava Orpa e l’altra Rut. Abitarono in quel luogo per dieci anni. Poi morirono anche Maclon e Chilion, e la donna rimase senza i suoi due figli e senza il marito. Allora intraprese il cammino di ritorno dai campi di Moab con le sue nuore, perché nei campi di Moab aveva sentito dire che il Signore aveva visitato il suo popolo, dandogli pane. Partì dunque con le due nuore da quel luogo ove risiedeva e si misero in cammino per tornare nel paese di Giuda. 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 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Vedendo che era davvero decisa ad andare con lei, Noemi non insistette più. Esse continuarono il viaggio, finché giunsero a Betlemme. Quando giunsero a Betlemme, tutta la città fu in subbuglio per loro, e le donne dicevano: «Ma questa è Noemi!». Ella replicava: «Non chiamatemi Noemi, chiamatemi Mara, perché l’Onnipotente mi ha tanto amareggiata! Piena me n’ero andata, ma il Signore mi fa tornare vuota. Perché allora chiamarmi Noemi, se il Signore si è dichiarato contro di me e l’Onnipotente mi ha resa infelice?». Così dunque tornò Noemi con Rut, la moabita, sua nuora, venuta dai campi di Moab. Esse arrivarono a Betlemme quando si cominciava a mietere l’orzo” (Rut 1.1-22). </w:t>
      </w:r>
    </w:p>
    <w:p w14:paraId="05188C6E" w14:textId="77777777" w:rsidR="006C4779" w:rsidRPr="006C4779" w:rsidRDefault="006C4779" w:rsidP="006C4779">
      <w:pPr>
        <w:spacing w:after="120" w:line="240" w:lineRule="auto"/>
        <w:jc w:val="both"/>
        <w:rPr>
          <w:rFonts w:ascii="Arial" w:eastAsia="Times New Roman" w:hAnsi="Arial" w:cs="Times New Roman"/>
          <w:bCs/>
          <w:kern w:val="0"/>
          <w:sz w:val="24"/>
          <w:szCs w:val="20"/>
          <w:lang w:eastAsia="it-IT"/>
          <w14:ligatures w14:val="none"/>
        </w:rPr>
      </w:pPr>
      <w:r w:rsidRPr="006C4779">
        <w:rPr>
          <w:rFonts w:ascii="Arial" w:eastAsia="Times New Roman" w:hAnsi="Arial" w:cs="Times New Roman"/>
          <w:bCs/>
          <w:kern w:val="0"/>
          <w:sz w:val="24"/>
          <w:szCs w:val="20"/>
          <w:lang w:eastAsia="it-IT"/>
          <w14:ligatures w14:val="none"/>
        </w:rPr>
        <w:t xml:space="preserve">Durante la vita di Gesù è stato difficile per Simon Pietro: </w:t>
      </w:r>
    </w:p>
    <w:p w14:paraId="19D01E3F" w14:textId="77777777" w:rsidR="006C4779" w:rsidRPr="006C4779" w:rsidRDefault="006C4779" w:rsidP="006C4779">
      <w:pPr>
        <w:spacing w:after="120" w:line="240" w:lineRule="auto"/>
        <w:jc w:val="both"/>
        <w:rPr>
          <w:rFonts w:ascii="Arial" w:eastAsia="Times New Roman" w:hAnsi="Arial" w:cs="Times New Roman"/>
          <w:bCs/>
          <w:i/>
          <w:iCs/>
          <w:kern w:val="0"/>
          <w:sz w:val="24"/>
          <w:szCs w:val="20"/>
          <w:lang w:eastAsia="it-IT"/>
          <w14:ligatures w14:val="none"/>
        </w:rPr>
      </w:pPr>
      <w:r w:rsidRPr="006C4779">
        <w:rPr>
          <w:rFonts w:ascii="Arial" w:eastAsia="Times New Roman" w:hAnsi="Arial" w:cs="Times New Roman"/>
          <w:bCs/>
          <w:i/>
          <w:iCs/>
          <w:kern w:val="0"/>
          <w:sz w:val="24"/>
          <w:szCs w:val="20"/>
          <w:lang w:eastAsia="it-IT"/>
          <w14:ligatures w14:val="none"/>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w:t>
      </w:r>
    </w:p>
    <w:p w14:paraId="602518E6" w14:textId="77777777" w:rsidR="006C4779" w:rsidRPr="006C4779" w:rsidRDefault="006C4779" w:rsidP="006C4779">
      <w:pPr>
        <w:spacing w:after="120" w:line="240" w:lineRule="auto"/>
        <w:jc w:val="both"/>
        <w:rPr>
          <w:rFonts w:ascii="Arial" w:eastAsia="Times New Roman" w:hAnsi="Arial" w:cs="Times New Roman"/>
          <w:bCs/>
          <w:kern w:val="0"/>
          <w:sz w:val="24"/>
          <w:szCs w:val="20"/>
          <w:lang w:eastAsia="it-IT"/>
          <w14:ligatures w14:val="none"/>
        </w:rPr>
      </w:pPr>
      <w:r w:rsidRPr="006C4779">
        <w:rPr>
          <w:rFonts w:ascii="Arial" w:eastAsia="Times New Roman" w:hAnsi="Arial" w:cs="Times New Roman"/>
          <w:bCs/>
          <w:kern w:val="0"/>
          <w:sz w:val="24"/>
          <w:szCs w:val="20"/>
          <w:lang w:eastAsia="it-IT"/>
          <w14:ligatures w14:val="none"/>
        </w:rPr>
        <w:t>È stato difficile per Marta:</w:t>
      </w:r>
    </w:p>
    <w:p w14:paraId="0A390A5F" w14:textId="77777777" w:rsidR="006C4779" w:rsidRPr="006C4779" w:rsidRDefault="006C4779" w:rsidP="006C4779">
      <w:pPr>
        <w:spacing w:after="120" w:line="240" w:lineRule="auto"/>
        <w:jc w:val="both"/>
        <w:rPr>
          <w:rFonts w:ascii="Arial" w:eastAsia="Times New Roman" w:hAnsi="Arial" w:cs="Times New Roman"/>
          <w:bCs/>
          <w:i/>
          <w:iCs/>
          <w:kern w:val="0"/>
          <w:sz w:val="24"/>
          <w:szCs w:val="20"/>
          <w:lang w:eastAsia="it-IT"/>
          <w14:ligatures w14:val="none"/>
        </w:rPr>
      </w:pPr>
      <w:r w:rsidRPr="006C4779">
        <w:rPr>
          <w:rFonts w:ascii="Arial" w:eastAsia="Times New Roman" w:hAnsi="Arial" w:cs="Times New Roman"/>
          <w:bCs/>
          <w:i/>
          <w:iCs/>
          <w:kern w:val="0"/>
          <w:sz w:val="24"/>
          <w:szCs w:val="20"/>
          <w:lang w:eastAsia="it-IT"/>
          <w14:ligatures w14:val="none"/>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 (Lc 10,38-42).</w:t>
      </w:r>
    </w:p>
    <w:p w14:paraId="494F97AF" w14:textId="77777777" w:rsidR="006C4779" w:rsidRPr="006C4779" w:rsidRDefault="006C4779" w:rsidP="006C4779">
      <w:pPr>
        <w:spacing w:after="120" w:line="240" w:lineRule="auto"/>
        <w:jc w:val="both"/>
        <w:rPr>
          <w:rFonts w:ascii="Arial" w:eastAsia="Times New Roman" w:hAnsi="Arial" w:cs="Times New Roman"/>
          <w:bCs/>
          <w:kern w:val="0"/>
          <w:sz w:val="24"/>
          <w:szCs w:val="20"/>
          <w:lang w:eastAsia="it-IT"/>
          <w14:ligatures w14:val="none"/>
        </w:rPr>
      </w:pPr>
      <w:r w:rsidRPr="006C4779">
        <w:rPr>
          <w:rFonts w:ascii="Arial" w:eastAsia="Times New Roman" w:hAnsi="Arial" w:cs="Times New Roman"/>
          <w:bCs/>
          <w:kern w:val="0"/>
          <w:sz w:val="24"/>
          <w:szCs w:val="20"/>
          <w:lang w:eastAsia="it-IT"/>
          <w14:ligatures w14:val="none"/>
        </w:rPr>
        <w:t xml:space="preserve">È stato difficile per tutti gli Apostoli: </w:t>
      </w:r>
    </w:p>
    <w:p w14:paraId="0D7ADEC2" w14:textId="77777777" w:rsidR="006C4779" w:rsidRPr="006C4779" w:rsidRDefault="006C4779" w:rsidP="006C4779">
      <w:pPr>
        <w:spacing w:after="120" w:line="240" w:lineRule="auto"/>
        <w:jc w:val="both"/>
        <w:rPr>
          <w:rFonts w:ascii="Arial" w:eastAsia="Times New Roman" w:hAnsi="Arial" w:cs="Times New Roman"/>
          <w:bCs/>
          <w:i/>
          <w:iCs/>
          <w:kern w:val="0"/>
          <w:sz w:val="24"/>
          <w:szCs w:val="20"/>
          <w:lang w:eastAsia="it-IT"/>
          <w14:ligatures w14:val="none"/>
        </w:rPr>
      </w:pPr>
      <w:r w:rsidRPr="006C4779">
        <w:rPr>
          <w:rFonts w:ascii="Arial" w:eastAsia="Times New Roman" w:hAnsi="Arial" w:cs="Times New Roman"/>
          <w:bCs/>
          <w:i/>
          <w:iCs/>
          <w:kern w:val="0"/>
          <w:sz w:val="24"/>
          <w:szCs w:val="20"/>
          <w:lang w:eastAsia="it-IT"/>
          <w14:ligatures w14:val="none"/>
        </w:rPr>
        <w:t xml:space="preserve">“Allora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 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(Mt 20,20-28). </w:t>
      </w:r>
    </w:p>
    <w:p w14:paraId="3DC06536" w14:textId="77777777" w:rsidR="006C4779" w:rsidRPr="006C4779" w:rsidRDefault="006C4779" w:rsidP="006C4779">
      <w:pPr>
        <w:spacing w:after="120" w:line="240" w:lineRule="auto"/>
        <w:jc w:val="both"/>
        <w:rPr>
          <w:rFonts w:ascii="Arial" w:eastAsia="Times New Roman" w:hAnsi="Arial" w:cs="Times New Roman"/>
          <w:bCs/>
          <w:kern w:val="0"/>
          <w:sz w:val="24"/>
          <w:szCs w:val="20"/>
          <w:lang w:eastAsia="it-IT"/>
          <w14:ligatures w14:val="none"/>
        </w:rPr>
      </w:pPr>
      <w:r w:rsidRPr="006C4779">
        <w:rPr>
          <w:rFonts w:ascii="Arial" w:eastAsia="Times New Roman" w:hAnsi="Arial" w:cs="Times New Roman"/>
          <w:bCs/>
          <w:kern w:val="0"/>
          <w:sz w:val="24"/>
          <w:szCs w:val="20"/>
          <w:lang w:eastAsia="it-IT"/>
          <w14:ligatures w14:val="none"/>
        </w:rPr>
        <w:t xml:space="preserve">Nella Chiesa delle origini è stato difficile per la Comunità di Corinto: </w:t>
      </w:r>
    </w:p>
    <w:p w14:paraId="18F78CF4" w14:textId="77777777" w:rsidR="006C4779" w:rsidRPr="006C4779" w:rsidRDefault="006C4779" w:rsidP="006C4779">
      <w:pPr>
        <w:spacing w:after="120" w:line="240" w:lineRule="auto"/>
        <w:jc w:val="both"/>
        <w:rPr>
          <w:rFonts w:ascii="Arial" w:eastAsia="Times New Roman" w:hAnsi="Arial" w:cs="Times New Roman"/>
          <w:bCs/>
          <w:i/>
          <w:iCs/>
          <w:kern w:val="0"/>
          <w:sz w:val="24"/>
          <w:szCs w:val="20"/>
          <w:lang w:eastAsia="it-IT"/>
          <w14:ligatures w14:val="none"/>
        </w:rPr>
      </w:pPr>
      <w:r w:rsidRPr="006C4779">
        <w:rPr>
          <w:rFonts w:ascii="Arial" w:eastAsia="Times New Roman" w:hAnsi="Arial" w:cs="Times New Roman"/>
          <w:bCs/>
          <w:i/>
          <w:iCs/>
          <w:kern w:val="0"/>
          <w:sz w:val="24"/>
          <w:szCs w:val="20"/>
          <w:lang w:eastAsia="it-IT"/>
          <w14:ligatures w14:val="none"/>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 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 (1Cor 1,10-17).</w:t>
      </w:r>
    </w:p>
    <w:p w14:paraId="6BE7394A" w14:textId="77777777" w:rsidR="006C4779" w:rsidRPr="006C4779" w:rsidRDefault="006C4779" w:rsidP="006C4779">
      <w:pPr>
        <w:spacing w:after="120" w:line="240" w:lineRule="auto"/>
        <w:jc w:val="both"/>
        <w:rPr>
          <w:rFonts w:ascii="Arial" w:eastAsia="Times New Roman" w:hAnsi="Arial" w:cs="Times New Roman"/>
          <w:bCs/>
          <w:kern w:val="0"/>
          <w:sz w:val="24"/>
          <w:szCs w:val="20"/>
          <w:lang w:eastAsia="it-IT"/>
          <w14:ligatures w14:val="none"/>
        </w:rPr>
      </w:pPr>
      <w:r w:rsidRPr="006C4779">
        <w:rPr>
          <w:rFonts w:ascii="Arial" w:eastAsia="Times New Roman" w:hAnsi="Arial" w:cs="Times New Roman"/>
          <w:bCs/>
          <w:kern w:val="0"/>
          <w:sz w:val="24"/>
          <w:szCs w:val="20"/>
          <w:lang w:eastAsia="it-IT"/>
          <w14:ligatures w14:val="none"/>
        </w:rPr>
        <w:t xml:space="preserve">È stato difficile per la comunità con Diòtrefe: </w:t>
      </w:r>
    </w:p>
    <w:p w14:paraId="208DC51E" w14:textId="77777777" w:rsidR="006C4779" w:rsidRPr="006C4779" w:rsidRDefault="006C4779" w:rsidP="006C4779">
      <w:pPr>
        <w:spacing w:after="120" w:line="240" w:lineRule="auto"/>
        <w:jc w:val="both"/>
        <w:rPr>
          <w:rFonts w:ascii="Arial" w:eastAsia="Times New Roman" w:hAnsi="Arial" w:cs="Times New Roman"/>
          <w:bCs/>
          <w:i/>
          <w:iCs/>
          <w:kern w:val="0"/>
          <w:sz w:val="24"/>
          <w:szCs w:val="20"/>
          <w:lang w:eastAsia="it-IT"/>
          <w14:ligatures w14:val="none"/>
        </w:rPr>
      </w:pPr>
      <w:r w:rsidRPr="006C4779">
        <w:rPr>
          <w:rFonts w:ascii="Arial" w:eastAsia="Times New Roman" w:hAnsi="Arial" w:cs="Times New Roman"/>
          <w:bCs/>
          <w:i/>
          <w:iCs/>
          <w:kern w:val="0"/>
          <w:sz w:val="24"/>
          <w:szCs w:val="20"/>
          <w:lang w:eastAsia="it-IT"/>
          <w14:ligatures w14:val="none"/>
        </w:rPr>
        <w:t xml:space="preserve">“Io, il Presbìtero, al carissimo Gaio, che amo nella verità. Carissimo, mi auguro che in tutto tu stia bene e sia in buona salute, come sta bene la tua anima. Mi sono molto rallegrato, infatti, quando sono giunti alcuni fratelli e hanno testimoniato che tu, dal modo in cui cammini nella verità, sei veritiero. Non ho gioia più grande di questa: sapere che i miei figli camminano nella verità. 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 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 A Demetrio tutti danno testimonianza, anche la stessa verità; anche noi gli diamo testimonianza e tu sai che la nostra testimonianza è veritiera. Molte cose avrei da scriverti, ma non voglio farlo con inchiostro e penna. Spero però di vederti presto e parleremo a viva voce. La pace sia con te. Gli amici ti salutano. Saluta gli amici a uno a uno” (3Gv 1-14). </w:t>
      </w:r>
    </w:p>
    <w:p w14:paraId="79CFE5D7" w14:textId="77777777" w:rsidR="006C4779" w:rsidRPr="006C4779" w:rsidRDefault="006C4779" w:rsidP="006C4779">
      <w:pPr>
        <w:spacing w:after="120" w:line="240" w:lineRule="auto"/>
        <w:jc w:val="both"/>
        <w:rPr>
          <w:rFonts w:ascii="Arial" w:eastAsia="Times New Roman" w:hAnsi="Arial" w:cs="Times New Roman"/>
          <w:bCs/>
          <w:kern w:val="0"/>
          <w:sz w:val="24"/>
          <w:szCs w:val="20"/>
          <w:lang w:eastAsia="it-IT"/>
          <w14:ligatures w14:val="none"/>
        </w:rPr>
      </w:pPr>
      <w:r w:rsidRPr="006C4779">
        <w:rPr>
          <w:rFonts w:ascii="Arial" w:eastAsia="Times New Roman" w:hAnsi="Arial" w:cs="Times New Roman"/>
          <w:bCs/>
          <w:kern w:val="0"/>
          <w:sz w:val="24"/>
          <w:szCs w:val="20"/>
          <w:lang w:eastAsia="it-IT"/>
          <w14:ligatures w14:val="none"/>
        </w:rPr>
        <w:t>San Giacomo ci rivela quanto è difficile essere riuniti nel nome del Signore:</w:t>
      </w:r>
    </w:p>
    <w:p w14:paraId="37B1500F" w14:textId="77777777" w:rsidR="006C4779" w:rsidRPr="006C4779" w:rsidRDefault="006C4779" w:rsidP="006C4779">
      <w:pPr>
        <w:spacing w:after="120" w:line="240" w:lineRule="auto"/>
        <w:jc w:val="both"/>
        <w:rPr>
          <w:rFonts w:ascii="Arial" w:eastAsia="Times New Roman" w:hAnsi="Arial" w:cs="Times New Roman"/>
          <w:bCs/>
          <w:i/>
          <w:iCs/>
          <w:kern w:val="0"/>
          <w:sz w:val="24"/>
          <w:szCs w:val="20"/>
          <w:lang w:eastAsia="it-IT"/>
          <w14:ligatures w14:val="none"/>
        </w:rPr>
      </w:pPr>
      <w:r w:rsidRPr="006C4779">
        <w:rPr>
          <w:rFonts w:ascii="Arial" w:eastAsia="Times New Roman" w:hAnsi="Arial" w:cs="Times New Roman"/>
          <w:bCs/>
          <w:i/>
          <w:iCs/>
          <w:kern w:val="0"/>
          <w:sz w:val="24"/>
          <w:szCs w:val="20"/>
          <w:lang w:eastAsia="it-IT"/>
          <w14:ligatures w14:val="none"/>
        </w:rPr>
        <w:t xml:space="preserve">“Fratelli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 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 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2,1-26). </w:t>
      </w:r>
    </w:p>
    <w:p w14:paraId="2859191B" w14:textId="77777777" w:rsidR="006C4779" w:rsidRPr="006C4779" w:rsidRDefault="006C4779" w:rsidP="006C4779">
      <w:pPr>
        <w:spacing w:after="120" w:line="240" w:lineRule="auto"/>
        <w:jc w:val="both"/>
        <w:rPr>
          <w:rFonts w:ascii="Arial" w:eastAsia="Times New Roman" w:hAnsi="Arial" w:cs="Times New Roman"/>
          <w:bCs/>
          <w:kern w:val="0"/>
          <w:sz w:val="24"/>
          <w:szCs w:val="20"/>
          <w:lang w:eastAsia="it-IT"/>
          <w14:ligatures w14:val="none"/>
        </w:rPr>
      </w:pPr>
      <w:r w:rsidRPr="006C4779">
        <w:rPr>
          <w:rFonts w:ascii="Arial" w:eastAsia="Times New Roman" w:hAnsi="Arial" w:cs="Times New Roman"/>
          <w:bCs/>
          <w:kern w:val="0"/>
          <w:sz w:val="24"/>
          <w:szCs w:val="20"/>
          <w:lang w:eastAsia="it-IT"/>
          <w14:ligatures w14:val="none"/>
        </w:rPr>
        <w:t>Forse per questo Gesù parla di due o tre:</w:t>
      </w:r>
    </w:p>
    <w:p w14:paraId="7D24E97C" w14:textId="77777777" w:rsidR="006C4779" w:rsidRPr="006C4779" w:rsidRDefault="006C4779" w:rsidP="006C4779">
      <w:pPr>
        <w:spacing w:after="120" w:line="240" w:lineRule="auto"/>
        <w:jc w:val="both"/>
        <w:rPr>
          <w:rFonts w:ascii="Arial" w:eastAsia="Times New Roman" w:hAnsi="Arial" w:cs="Times New Roman"/>
          <w:bCs/>
          <w:i/>
          <w:iCs/>
          <w:kern w:val="0"/>
          <w:sz w:val="24"/>
          <w:szCs w:val="20"/>
          <w:lang w:eastAsia="it-IT"/>
          <w14:ligatures w14:val="none"/>
        </w:rPr>
      </w:pPr>
      <w:r w:rsidRPr="006C4779">
        <w:rPr>
          <w:rFonts w:ascii="Arial" w:eastAsia="Times New Roman" w:hAnsi="Arial" w:cs="Times New Roman"/>
          <w:bCs/>
          <w:i/>
          <w:iCs/>
          <w:kern w:val="0"/>
          <w:sz w:val="24"/>
          <w:szCs w:val="20"/>
          <w:lang w:eastAsia="it-IT"/>
          <w14:ligatures w14:val="none"/>
        </w:rPr>
        <w:t xml:space="preserve">“In verità io vi dico ancora: se due di voi sulla terra si metteranno d’accordo per chiedere qualunque cosa, il Padre mio che è nei cieli gliela concederà. Perché dove sono due o tre riuniti nel mio nome, lì sono io in mezzo a loro» (Mt 18,19-20). </w:t>
      </w:r>
    </w:p>
    <w:p w14:paraId="0C1E4198" w14:textId="77777777" w:rsidR="006C4779" w:rsidRPr="006C4779" w:rsidRDefault="006C4779" w:rsidP="006C4779">
      <w:pPr>
        <w:spacing w:after="120" w:line="240" w:lineRule="auto"/>
        <w:jc w:val="both"/>
        <w:rPr>
          <w:rFonts w:ascii="Arial" w:eastAsia="Times New Roman" w:hAnsi="Arial" w:cs="Times New Roman"/>
          <w:bCs/>
          <w:kern w:val="0"/>
          <w:sz w:val="24"/>
          <w:szCs w:val="20"/>
          <w:lang w:eastAsia="it-IT"/>
          <w14:ligatures w14:val="none"/>
        </w:rPr>
      </w:pPr>
      <w:r w:rsidRPr="006C4779">
        <w:rPr>
          <w:rFonts w:ascii="Arial" w:eastAsia="Times New Roman" w:hAnsi="Arial" w:cs="Times New Roman"/>
          <w:bCs/>
          <w:kern w:val="0"/>
          <w:sz w:val="24"/>
          <w:szCs w:val="20"/>
          <w:lang w:eastAsia="it-IT"/>
          <w14:ligatures w14:val="none"/>
        </w:rPr>
        <w:t>In verità bastano solo due o tre persone riunite nel nome del Signore per cambiare il volto della storia. Quando nella Chiesa si riuniscono nel nome di Gesù Papa e Vescovi, Vescovi e Presbiteri, Presbiteri e Fedeli laici, Fedeli laici e Fedeli laici, allora lì vi è lo Spirito Santo in azione, perché ogni comunione, ogni unione, ogni riunione nel nome di Cristo è frutto dello Spirito Santo e sempre produce frutti di Spirito Santo. Ho conosciuto un tempo una profonda unità, comunione, unione in Cristo e nello Spirito Santo della Teologia con la Profezia. Lo Spirito Santo a motivo di questa unità, comunione, unione produceva frutti eccellenti. Poi in questa unità, comunione, unione si è introdotta la tentazione. Si è voluto dichiarare la profezia non più profezia. Molti caddero in questa tentazione. Ma questo non è stato ritenuto sufficiente. Quanti sono caduti nella tentazione di distaccarsi dalla Profezia, si schierarono anche contro la Teologia. Fu il ritiro dello Spirito Santo e di conseguenza l’assenza di ogni vero frutto dello Spirito Santo. Pur essendo la Teologia rimasta Teologia fu dalla Profezia dichiarata non più Teologia. Se non si ricompone questa unione, comunione, unità, l’albero non ha più ragione di esistere. Mai produrrà in eterno un solo frutto di verità e di carità. Non ne produrrà perché è assente lo Spirito Santo e dove lo Spirito è assente, là vi è solo deserto spirituale. Quando lo Spirito Santo crea un’opera, essa dovrà sempre rimanere nella verità pensata e voluta dallo Spirito del Signore. Verità dello Spirito Santo sono anche le modalità da lui stabilite nella sua sapienza eterna. La volontà e la sapienza dello Spirito Santo, ma potranno essere sottoposte a giudizio degli uomini, fossero anche i più grandi santi della terra. Neanche la più grande santità comprende le cose dello Spirito se dallo Spirito non vengono rivelate. Verità mai da dimenticare. Sempre invece da ricordare.</w:t>
      </w:r>
    </w:p>
    <w:p w14:paraId="3F2FBF96" w14:textId="77777777" w:rsidR="00275756" w:rsidRDefault="006C4779" w:rsidP="006C4779">
      <w:pPr>
        <w:jc w:val="both"/>
        <w:rPr>
          <w:rFonts w:ascii="Arial" w:hAnsi="Arial" w:cs="Arial"/>
          <w:sz w:val="24"/>
          <w:szCs w:val="24"/>
        </w:rPr>
      </w:pPr>
      <w:r w:rsidRPr="006C4779">
        <w:rPr>
          <w:rFonts w:ascii="Arial" w:hAnsi="Arial" w:cs="Arial"/>
          <w:sz w:val="24"/>
          <w:szCs w:val="24"/>
        </w:rPr>
        <w:t xml:space="preserve">Nel nome di Cristo si è riuniti quando si è nella volontà, nei pensieri, nel cuore, nei sentimenti di Cristo e noi e Cristo siamo una sola volontà, un solo pensiero. Un solo cuore, un solo sentimento, una sola obbedienza, una sola offerta, una sola invocazione di salvezza, una sola offerta e un solo inno di benedizione. Siamo riunti nel nome di Cristo, quando Cristo vive in noi e noi viviamo in Lui, allo stesso modo che il Figlio vive nel Padre e il Padre vive nel Figlio nell’unità e nella comunione eterna. Se non siamo una sola unità in Cristo e una sola comunione in Lui, sempre per opera ininterrotta dello Spirito Santo, non siamo riuniti nel suo nome e Cristo Gesù non è con noi, non prega con noi e per noi e il Padre non ascolta la nostra voce, perché Lui non conosce la nostra voce, perché Lui conosce solo la voce del Figlio del suo amore. </w:t>
      </w:r>
    </w:p>
    <w:p w14:paraId="7A08887F" w14:textId="627F0D5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Ecco perché è necessario essere riuniti sempre nel suo nome. Ma noi quando iniziamo ogni nostra preghiera non iniziamo sempre con le parole: </w:t>
      </w:r>
      <w:r w:rsidRPr="006C4779">
        <w:rPr>
          <w:rFonts w:ascii="Arial" w:hAnsi="Arial" w:cs="Arial"/>
          <w:i/>
          <w:iCs/>
          <w:sz w:val="24"/>
          <w:szCs w:val="24"/>
        </w:rPr>
        <w:t xml:space="preserve">“Nel nome del Padre e del Figlio e dello Spirito Santo”? </w:t>
      </w:r>
      <w:r w:rsidRPr="006C4779">
        <w:rPr>
          <w:rFonts w:ascii="Arial" w:hAnsi="Arial" w:cs="Arial"/>
          <w:sz w:val="24"/>
          <w:szCs w:val="24"/>
        </w:rPr>
        <w:t>Se siamo divisi tra noi a motivo del peccato che ci divide, questo inizio della preghiera è solo una formula che si recita. Essa non è la nostra vita e se non è la nostra vita neanche il resto della preghiera è la nostra vita. La vita del cristiano è in Cristo e per Cristo e con Cristo è nel Padre e nello Spirito Santo. Noi viviamo in loro e loro vivono in noi. Il mistero si compie.</w:t>
      </w:r>
    </w:p>
    <w:p w14:paraId="34696447" w14:textId="77777777" w:rsidR="006C4779" w:rsidRPr="006C4779" w:rsidRDefault="006C4779" w:rsidP="006C4779">
      <w:pPr>
        <w:jc w:val="both"/>
        <w:rPr>
          <w:rFonts w:ascii="Arial" w:hAnsi="Arial" w:cs="Arial"/>
          <w:b/>
          <w:bCs/>
          <w:sz w:val="24"/>
          <w:szCs w:val="24"/>
        </w:rPr>
      </w:pPr>
    </w:p>
    <w:p w14:paraId="4A38C040" w14:textId="77777777" w:rsidR="006C4779" w:rsidRPr="006C4779" w:rsidRDefault="006C4779" w:rsidP="006C4779">
      <w:pPr>
        <w:pStyle w:val="Titolo2"/>
      </w:pPr>
      <w:bookmarkStart w:id="476" w:name="_Toc211979473"/>
      <w:bookmarkStart w:id="477" w:name="_Toc212557347"/>
      <w:r w:rsidRPr="006C4779">
        <w:t>Non ti dico fino a sette volte, ma fino a settanta volte sette</w:t>
      </w:r>
      <w:bookmarkEnd w:id="476"/>
      <w:bookmarkEnd w:id="477"/>
    </w:p>
    <w:p w14:paraId="7E342386" w14:textId="77777777" w:rsidR="006C4779" w:rsidRPr="006C4779" w:rsidRDefault="006C4779" w:rsidP="006C4779">
      <w:pPr>
        <w:jc w:val="both"/>
        <w:rPr>
          <w:rFonts w:ascii="Arial" w:hAnsi="Arial" w:cs="Arial"/>
          <w:b/>
          <w:bCs/>
          <w:sz w:val="24"/>
          <w:szCs w:val="24"/>
        </w:rPr>
      </w:pPr>
    </w:p>
    <w:p w14:paraId="3143C870" w14:textId="77777777" w:rsidR="006C4779" w:rsidRPr="006C4779" w:rsidRDefault="006C4779" w:rsidP="006C4779">
      <w:pPr>
        <w:jc w:val="both"/>
        <w:rPr>
          <w:rFonts w:ascii="Arial" w:hAnsi="Arial" w:cs="Arial"/>
          <w:b/>
          <w:bCs/>
          <w:sz w:val="24"/>
          <w:szCs w:val="24"/>
        </w:rPr>
      </w:pPr>
      <w:bookmarkStart w:id="478" w:name="_Hlk211767832"/>
      <w:r w:rsidRPr="006C4779">
        <w:rPr>
          <w:rFonts w:ascii="Arial" w:hAnsi="Arial" w:cs="Arial"/>
          <w:b/>
          <w:bCs/>
          <w:sz w:val="24"/>
          <w:szCs w:val="24"/>
        </w:rPr>
        <w:t>Allora Pietro gli si avvicinò e gli disse: «Signore, se il mio fratello commette colpe contro di me, quante volte dovrò perdonargli? Fino a sette volte?». E Gesù gli rispose: «</w:t>
      </w:r>
      <w:bookmarkStart w:id="479" w:name="_Hlk208496184"/>
      <w:r w:rsidRPr="006C4779">
        <w:rPr>
          <w:rFonts w:ascii="Arial" w:hAnsi="Arial" w:cs="Arial"/>
          <w:b/>
          <w:bCs/>
          <w:sz w:val="24"/>
          <w:szCs w:val="24"/>
        </w:rPr>
        <w:t>Non ti dico fino a sette volte, ma fino a settanta volte sette</w:t>
      </w:r>
      <w:bookmarkEnd w:id="479"/>
      <w:r w:rsidRPr="006C4779">
        <w:rPr>
          <w:rFonts w:ascii="Arial" w:hAnsi="Arial" w:cs="Arial"/>
          <w:b/>
          <w:bCs/>
          <w:sz w:val="24"/>
          <w:szCs w:val="24"/>
        </w:rPr>
        <w:t>.</w:t>
      </w:r>
    </w:p>
    <w:bookmarkEnd w:id="478"/>
    <w:p w14:paraId="106D34CD" w14:textId="77777777" w:rsidR="006C4779" w:rsidRPr="006C4779" w:rsidRDefault="006C4779" w:rsidP="006C4779">
      <w:pPr>
        <w:jc w:val="both"/>
        <w:rPr>
          <w:rFonts w:ascii="Arial" w:hAnsi="Arial" w:cs="Arial"/>
          <w:b/>
          <w:bCs/>
          <w:sz w:val="24"/>
          <w:szCs w:val="24"/>
        </w:rPr>
      </w:pPr>
    </w:p>
    <w:p w14:paraId="488F5438" w14:textId="77777777" w:rsidR="006C4779" w:rsidRPr="006C4779" w:rsidRDefault="006C4779" w:rsidP="006C4779">
      <w:pPr>
        <w:jc w:val="both"/>
        <w:rPr>
          <w:rFonts w:ascii="Arial" w:hAnsi="Arial" w:cs="Arial"/>
          <w:b/>
          <w:bCs/>
          <w:sz w:val="24"/>
          <w:szCs w:val="24"/>
        </w:rPr>
      </w:pPr>
      <w:r w:rsidRPr="006C4779">
        <w:rPr>
          <w:rFonts w:ascii="Arial" w:hAnsi="Arial" w:cs="Arial"/>
          <w:b/>
          <w:bCs/>
          <w:sz w:val="24"/>
          <w:szCs w:val="24"/>
        </w:rPr>
        <w:t xml:space="preserve">Allora Pietro gli si avvicinò e gli disse: «Signore, se il mio fratello commette colpe contro di me, quante volte dovrò perdonargli? Fino a sette volte?». </w:t>
      </w:r>
    </w:p>
    <w:p w14:paraId="3D9EC794"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Per comprendere queste Parole di Gesù, dobbiamo lasciarsi aiutare dalla lettura del Capitolo IV della Genesi. A causa del loro peccato, Adamo ed Eva dal Signore sono già stati allontani dal Giardino nel quali erano stati creati. Ora sono in una terra che è loro ostile. In questa terra inizia la storia e il loro cammino verso Cristo Gesù, cammino sempre reso difficile a a volte anche impraticabile a causa del peccato che tutto intralcia. Sempre il peccato ha intralciato il cammino e sempre lo intralcerà. Dove ci sono liti, divisioni, contrapposizioni, guerre, lì c’è sempre il peccato. Ora il peccato solo Cristo Gesù lo potrà togliere. Solo Lui è l’Agnello di Dio che toglie il peccato del mondo. Ogni altro lo può coltivare, ma non togliere. </w:t>
      </w:r>
    </w:p>
    <w:p w14:paraId="0F5B4D70"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Poi dobbiamo chiedere aiuto al Libro dell’Esodo, al Libro della Sapienza e al Libro del Siracide. Alla fine leggere anche quanto è scritto nel Discorso della Montagna. Procediamo con ordine. </w:t>
      </w:r>
    </w:p>
    <w:p w14:paraId="3CB67EE8"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Le legge su Caino</w:t>
      </w:r>
    </w:p>
    <w:p w14:paraId="402F4D1E"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Adamo conobbe Eva sua moglie, che concepì e partorì Caino e disse: «Ho acquistato un uomo grazie al Signore». Poi partorì ancora Abele, suo fratello. Ora Abele era pastore di greggi, mentre Caino era lavoratore del suolo.</w:t>
      </w:r>
    </w:p>
    <w:p w14:paraId="71AE52A2"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47A50FC8"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w:t>
      </w:r>
    </w:p>
    <w:p w14:paraId="225B3A1C"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Per quanto attiene a Caino, la vendetta non è dell’uomo. La vendetta è di Dio. Noi però sappiamo che la vendetta del Signore non è rendere male per male. Lui è il Sommo bene eterno. Lui non vuole la morte del peccatore. Vuole che il peccatore si converta è viva. La vendetta di Dio è la misericordia e il perdono. Se poi l’uomo non si converte è il peccato che si vendica di lui, perché il peccato genera sempre morte. Questa verità va sempre annunciata e insegnata. La vendetta è del peccato. È del vizio. È di ogni disordine sia spirituale e morale, sia anche di ordine materiale. Dove c’è disordine c’è morte. La virtù è di  ordine spirituale, morale, fisico. Oggi tutti i vizi e i disordini che essi producono, non stanno creando la morte dello stesso uomo? Le molteplici mutazioni genetiche non sono forse il frutto dei nostri molteplici vizi? La stessa natura che si sta corrompendo non è forse la vedetta dei nostri vizi? Lo si è già detto. Il vizio  è peccato e il peccato solo uno lo toglie: l’Agnello di Dio. </w:t>
      </w:r>
    </w:p>
    <w:p w14:paraId="20D0FE78"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La Legge di Lamec</w:t>
      </w:r>
    </w:p>
    <w:p w14:paraId="0CBF0136"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 xml:space="preserve">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 </w:t>
      </w:r>
      <w:bookmarkStart w:id="480" w:name="_Hlk211921059"/>
      <w:r w:rsidRPr="006C4779">
        <w:rPr>
          <w:rFonts w:ascii="Arial" w:hAnsi="Arial" w:cs="Arial"/>
          <w:i/>
          <w:iCs/>
          <w:sz w:val="24"/>
          <w:szCs w:val="24"/>
        </w:rPr>
        <w:t>Lamec disse alle mogli: «Ada e Silla, ascoltate la mia voce; mogli di Lamec, porgete l’orecchio al mio dire. Ho ucciso un uomo per una mia scalfittura e un ragazzo per un mio livido. Sette volte sarà vendicato Caino, ma Lamec settantasette».</w:t>
      </w:r>
    </w:p>
    <w:bookmarkEnd w:id="480"/>
    <w:p w14:paraId="169E3043"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 xml:space="preserve">Adamo di nuovo conobbe sua moglie, che partorì un figlio e lo chiamò Set. «Perché – disse – Dio mi ha concesso un’altra discendenza al posto di Abele, poiché Caino l’ha ucciso». Anche a Set nacque un figlio, che chiamò Enos. A quel tempo si cominciò a invocare il nome del Signore (Gen 4,1-26). </w:t>
      </w:r>
    </w:p>
    <w:p w14:paraId="4DAE444B"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La legge di Lamec non è una legge scritta dal Signore. È invece la legge del suo peccato. È la legge della sua perversione, della sua cattiveria, della sua malvagità. È la legge che uccide un uomo per un livido o una scalfitture. È la legge della cattiveria che mai si sazia. Lui ha stabilito che non basta vendicarsi. Lui si deve vendica settanta volte sette. Lamec è schiavo e prigioniero del suo peccato. Non sa che il peccato si vendicherà di Lui non settanta volte sette, ma settantamila volte sette. Per lui non ci sarà posto neanche nell’inferno. Per lui si deve  creare un inferno  particolare tanto grande è la vendetta del peccato su di lui.  Ma per ogni uomo che si danna c’è un inferno particolare. L’inferno non è per tutti uguale. </w:t>
      </w:r>
    </w:p>
    <w:p w14:paraId="317ED5CD"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La Legge di Mosè</w:t>
      </w:r>
    </w:p>
    <w:p w14:paraId="69DCEA2B"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 xml:space="preserve">Quando alcuni uomini litigano e urtano una donna incinta, così da farla abortire, se non vi è altra disgrazia, si esigerà un’ammenda, secondo quanto imporrà il marito della donna, e il colpevole pagherà attraverso un arbitrato. Ma se segue una disgrazia, allora pagherai vita per vita: occhio per occhio, dente per dente, mano per mano, piede per piede, bruciatura per bruciatura, ferita per ferita, livido per livido (Es 21,22-25). </w:t>
      </w:r>
    </w:p>
    <w:p w14:paraId="5B106583" w14:textId="77777777" w:rsidR="006C4779" w:rsidRPr="006C4779" w:rsidRDefault="006C4779" w:rsidP="006C4779">
      <w:pPr>
        <w:jc w:val="both"/>
        <w:rPr>
          <w:rFonts w:ascii="Arial" w:hAnsi="Arial" w:cs="Arial"/>
          <w:sz w:val="24"/>
          <w:szCs w:val="24"/>
          <w:lang w:val="la-Latn"/>
        </w:rPr>
      </w:pPr>
      <w:r w:rsidRPr="006C4779">
        <w:rPr>
          <w:rFonts w:ascii="Arial" w:hAnsi="Arial" w:cs="Arial"/>
          <w:sz w:val="24"/>
          <w:szCs w:val="24"/>
          <w:lang w:val="la-Latn"/>
        </w:rPr>
        <w:t xml:space="preserve">Si rixati fuerint viri, et percusserit quis mulierem praegnantem et abortivum quidem fecerit, sed aliud quid adversi non acciderit, subiacebit damno, quantum maritus mulieris expetierit, et arbitri iudicaverint. Sin autem quid adversi acciderit, reddet animam pro anima, oculum pro oculo, dentem pro dente, manum pro manu, pedem pro pede, adustionem pro adustione, vulnus pro vulnere, livorem pro livore (Es 21,22-25).  </w:t>
      </w:r>
    </w:p>
    <w:p w14:paraId="1F133007" w14:textId="77777777" w:rsidR="006C4779" w:rsidRPr="006C4779" w:rsidRDefault="006C4779" w:rsidP="006C4779">
      <w:pPr>
        <w:jc w:val="both"/>
        <w:rPr>
          <w:rFonts w:ascii="Arial" w:hAnsi="Arial" w:cs="Arial"/>
          <w:sz w:val="24"/>
          <w:szCs w:val="24"/>
          <w:lang w:val="la-Latn"/>
        </w:rPr>
      </w:pPr>
      <w:r w:rsidRPr="006C4779">
        <w:rPr>
          <w:rFonts w:ascii="Arial" w:hAnsi="Arial" w:cs="Arial"/>
          <w:sz w:val="24"/>
          <w:szCs w:val="24"/>
        </w:rPr>
        <w:t>ἐὰν</w:t>
      </w:r>
      <w:r w:rsidRPr="006C4779">
        <w:rPr>
          <w:rFonts w:ascii="Arial" w:hAnsi="Arial" w:cs="Arial"/>
          <w:sz w:val="24"/>
          <w:szCs w:val="24"/>
          <w:lang w:val="la-Latn"/>
        </w:rPr>
        <w:t xml:space="preserve"> </w:t>
      </w:r>
      <w:r w:rsidRPr="006C4779">
        <w:rPr>
          <w:rFonts w:ascii="Arial" w:hAnsi="Arial" w:cs="Arial"/>
          <w:sz w:val="24"/>
          <w:szCs w:val="24"/>
        </w:rPr>
        <w:t>δὲ</w:t>
      </w:r>
      <w:r w:rsidRPr="006C4779">
        <w:rPr>
          <w:rFonts w:ascii="Arial" w:hAnsi="Arial" w:cs="Arial"/>
          <w:sz w:val="24"/>
          <w:szCs w:val="24"/>
          <w:lang w:val="la-Latn"/>
        </w:rPr>
        <w:t xml:space="preserve"> </w:t>
      </w:r>
      <w:r w:rsidRPr="006C4779">
        <w:rPr>
          <w:rFonts w:ascii="Arial" w:hAnsi="Arial" w:cs="Arial"/>
          <w:sz w:val="24"/>
          <w:szCs w:val="24"/>
        </w:rPr>
        <w:t>μάχωνται</w:t>
      </w:r>
      <w:r w:rsidRPr="006C4779">
        <w:rPr>
          <w:rFonts w:ascii="Arial" w:hAnsi="Arial" w:cs="Arial"/>
          <w:sz w:val="24"/>
          <w:szCs w:val="24"/>
          <w:lang w:val="la-Latn"/>
        </w:rPr>
        <w:t xml:space="preserve"> </w:t>
      </w:r>
      <w:r w:rsidRPr="006C4779">
        <w:rPr>
          <w:rFonts w:ascii="Arial" w:hAnsi="Arial" w:cs="Arial"/>
          <w:sz w:val="24"/>
          <w:szCs w:val="24"/>
        </w:rPr>
        <w:t>δύο</w:t>
      </w:r>
      <w:r w:rsidRPr="006C4779">
        <w:rPr>
          <w:rFonts w:ascii="Arial" w:hAnsi="Arial" w:cs="Arial"/>
          <w:sz w:val="24"/>
          <w:szCs w:val="24"/>
          <w:lang w:val="la-Latn"/>
        </w:rPr>
        <w:t xml:space="preserve"> </w:t>
      </w:r>
      <w:r w:rsidRPr="006C4779">
        <w:rPr>
          <w:rFonts w:ascii="Arial" w:hAnsi="Arial" w:cs="Arial"/>
          <w:sz w:val="24"/>
          <w:szCs w:val="24"/>
        </w:rPr>
        <w:t>ἄνδρες</w:t>
      </w:r>
      <w:r w:rsidRPr="006C4779">
        <w:rPr>
          <w:rFonts w:ascii="Arial" w:hAnsi="Arial" w:cs="Arial"/>
          <w:sz w:val="24"/>
          <w:szCs w:val="24"/>
          <w:lang w:val="la-Latn"/>
        </w:rPr>
        <w:t xml:space="preserve"> </w:t>
      </w:r>
      <w:r w:rsidRPr="006C4779">
        <w:rPr>
          <w:rFonts w:ascii="Arial" w:hAnsi="Arial" w:cs="Arial"/>
          <w:sz w:val="24"/>
          <w:szCs w:val="24"/>
        </w:rPr>
        <w:t>καὶ</w:t>
      </w:r>
      <w:r w:rsidRPr="006C4779">
        <w:rPr>
          <w:rFonts w:ascii="Arial" w:hAnsi="Arial" w:cs="Arial"/>
          <w:sz w:val="24"/>
          <w:szCs w:val="24"/>
          <w:lang w:val="la-Latn"/>
        </w:rPr>
        <w:t xml:space="preserve"> </w:t>
      </w:r>
      <w:r w:rsidRPr="006C4779">
        <w:rPr>
          <w:rFonts w:ascii="Arial" w:hAnsi="Arial" w:cs="Arial"/>
          <w:sz w:val="24"/>
          <w:szCs w:val="24"/>
        </w:rPr>
        <w:t>πατάξωσιν</w:t>
      </w:r>
      <w:r w:rsidRPr="006C4779">
        <w:rPr>
          <w:rFonts w:ascii="Arial" w:hAnsi="Arial" w:cs="Arial"/>
          <w:sz w:val="24"/>
          <w:szCs w:val="24"/>
          <w:lang w:val="la-Latn"/>
        </w:rPr>
        <w:t xml:space="preserve"> </w:t>
      </w:r>
      <w:r w:rsidRPr="006C4779">
        <w:rPr>
          <w:rFonts w:ascii="Arial" w:hAnsi="Arial" w:cs="Arial"/>
          <w:sz w:val="24"/>
          <w:szCs w:val="24"/>
        </w:rPr>
        <w:t>γυναῖκα</w:t>
      </w:r>
      <w:r w:rsidRPr="006C4779">
        <w:rPr>
          <w:rFonts w:ascii="Arial" w:hAnsi="Arial" w:cs="Arial"/>
          <w:sz w:val="24"/>
          <w:szCs w:val="24"/>
          <w:lang w:val="la-Latn"/>
        </w:rPr>
        <w:t xml:space="preserve"> </w:t>
      </w:r>
      <w:r w:rsidRPr="006C4779">
        <w:rPr>
          <w:rFonts w:ascii="Arial" w:hAnsi="Arial" w:cs="Arial"/>
          <w:sz w:val="24"/>
          <w:szCs w:val="24"/>
        </w:rPr>
        <w:t>ἐν</w:t>
      </w:r>
      <w:r w:rsidRPr="006C4779">
        <w:rPr>
          <w:rFonts w:ascii="Arial" w:hAnsi="Arial" w:cs="Arial"/>
          <w:sz w:val="24"/>
          <w:szCs w:val="24"/>
          <w:lang w:val="la-Latn"/>
        </w:rPr>
        <w:t xml:space="preserve"> </w:t>
      </w:r>
      <w:r w:rsidRPr="006C4779">
        <w:rPr>
          <w:rFonts w:ascii="Arial" w:hAnsi="Arial" w:cs="Arial"/>
          <w:sz w:val="24"/>
          <w:szCs w:val="24"/>
        </w:rPr>
        <w:t>γαστρὶ</w:t>
      </w:r>
      <w:r w:rsidRPr="006C4779">
        <w:rPr>
          <w:rFonts w:ascii="Arial" w:hAnsi="Arial" w:cs="Arial"/>
          <w:sz w:val="24"/>
          <w:szCs w:val="24"/>
          <w:lang w:val="la-Latn"/>
        </w:rPr>
        <w:t xml:space="preserve"> </w:t>
      </w:r>
      <w:r w:rsidRPr="006C4779">
        <w:rPr>
          <w:rFonts w:ascii="Arial" w:hAnsi="Arial" w:cs="Arial"/>
          <w:sz w:val="24"/>
          <w:szCs w:val="24"/>
        </w:rPr>
        <w:t>ἔχουσαν</w:t>
      </w:r>
      <w:r w:rsidRPr="006C4779">
        <w:rPr>
          <w:rFonts w:ascii="Arial" w:hAnsi="Arial" w:cs="Arial"/>
          <w:sz w:val="24"/>
          <w:szCs w:val="24"/>
          <w:lang w:val="la-Latn"/>
        </w:rPr>
        <w:t xml:space="preserve"> </w:t>
      </w:r>
      <w:r w:rsidRPr="006C4779">
        <w:rPr>
          <w:rFonts w:ascii="Arial" w:hAnsi="Arial" w:cs="Arial"/>
          <w:sz w:val="24"/>
          <w:szCs w:val="24"/>
        </w:rPr>
        <w:t>καὶ</w:t>
      </w:r>
      <w:r w:rsidRPr="006C4779">
        <w:rPr>
          <w:rFonts w:ascii="Arial" w:hAnsi="Arial" w:cs="Arial"/>
          <w:sz w:val="24"/>
          <w:szCs w:val="24"/>
          <w:lang w:val="la-Latn"/>
        </w:rPr>
        <w:t xml:space="preserve"> </w:t>
      </w:r>
      <w:r w:rsidRPr="006C4779">
        <w:rPr>
          <w:rFonts w:ascii="Arial" w:hAnsi="Arial" w:cs="Arial"/>
          <w:sz w:val="24"/>
          <w:szCs w:val="24"/>
        </w:rPr>
        <w:t>ἐξέλθῃ</w:t>
      </w:r>
      <w:r w:rsidRPr="006C4779">
        <w:rPr>
          <w:rFonts w:ascii="Arial" w:hAnsi="Arial" w:cs="Arial"/>
          <w:sz w:val="24"/>
          <w:szCs w:val="24"/>
          <w:lang w:val="la-Latn"/>
        </w:rPr>
        <w:t xml:space="preserve"> </w:t>
      </w:r>
      <w:r w:rsidRPr="006C4779">
        <w:rPr>
          <w:rFonts w:ascii="Arial" w:hAnsi="Arial" w:cs="Arial"/>
          <w:sz w:val="24"/>
          <w:szCs w:val="24"/>
        </w:rPr>
        <w:t>τὸ</w:t>
      </w:r>
      <w:r w:rsidRPr="006C4779">
        <w:rPr>
          <w:rFonts w:ascii="Arial" w:hAnsi="Arial" w:cs="Arial"/>
          <w:sz w:val="24"/>
          <w:szCs w:val="24"/>
          <w:lang w:val="la-Latn"/>
        </w:rPr>
        <w:t xml:space="preserve"> </w:t>
      </w:r>
      <w:r w:rsidRPr="006C4779">
        <w:rPr>
          <w:rFonts w:ascii="Arial" w:hAnsi="Arial" w:cs="Arial"/>
          <w:sz w:val="24"/>
          <w:szCs w:val="24"/>
        </w:rPr>
        <w:t>παιδίον</w:t>
      </w:r>
      <w:r w:rsidRPr="006C4779">
        <w:rPr>
          <w:rFonts w:ascii="Arial" w:hAnsi="Arial" w:cs="Arial"/>
          <w:sz w:val="24"/>
          <w:szCs w:val="24"/>
          <w:lang w:val="la-Latn"/>
        </w:rPr>
        <w:t xml:space="preserve"> </w:t>
      </w:r>
      <w:r w:rsidRPr="006C4779">
        <w:rPr>
          <w:rFonts w:ascii="Arial" w:hAnsi="Arial" w:cs="Arial"/>
          <w:sz w:val="24"/>
          <w:szCs w:val="24"/>
        </w:rPr>
        <w:t>αὐτῆς</w:t>
      </w:r>
      <w:r w:rsidRPr="006C4779">
        <w:rPr>
          <w:rFonts w:ascii="Arial" w:hAnsi="Arial" w:cs="Arial"/>
          <w:sz w:val="24"/>
          <w:szCs w:val="24"/>
          <w:lang w:val="la-Latn"/>
        </w:rPr>
        <w:t xml:space="preserve"> </w:t>
      </w:r>
      <w:r w:rsidRPr="006C4779">
        <w:rPr>
          <w:rFonts w:ascii="Arial" w:hAnsi="Arial" w:cs="Arial"/>
          <w:sz w:val="24"/>
          <w:szCs w:val="24"/>
        </w:rPr>
        <w:t>μὴ</w:t>
      </w:r>
      <w:r w:rsidRPr="006C4779">
        <w:rPr>
          <w:rFonts w:ascii="Arial" w:hAnsi="Arial" w:cs="Arial"/>
          <w:sz w:val="24"/>
          <w:szCs w:val="24"/>
          <w:lang w:val="la-Latn"/>
        </w:rPr>
        <w:t xml:space="preserve"> </w:t>
      </w:r>
      <w:r w:rsidRPr="006C4779">
        <w:rPr>
          <w:rFonts w:ascii="Arial" w:hAnsi="Arial" w:cs="Arial"/>
          <w:sz w:val="24"/>
          <w:szCs w:val="24"/>
        </w:rPr>
        <w:t>ἐξεικονισμένον</w:t>
      </w:r>
      <w:r w:rsidRPr="006C4779">
        <w:rPr>
          <w:rFonts w:ascii="Arial" w:hAnsi="Arial" w:cs="Arial"/>
          <w:sz w:val="24"/>
          <w:szCs w:val="24"/>
          <w:lang w:val="la-Latn"/>
        </w:rPr>
        <w:t xml:space="preserve"> </w:t>
      </w:r>
      <w:r w:rsidRPr="006C4779">
        <w:rPr>
          <w:rFonts w:ascii="Arial" w:hAnsi="Arial" w:cs="Arial"/>
          <w:sz w:val="24"/>
          <w:szCs w:val="24"/>
        </w:rPr>
        <w:t>ἐπιζήμιον</w:t>
      </w:r>
      <w:r w:rsidRPr="006C4779">
        <w:rPr>
          <w:rFonts w:ascii="Arial" w:hAnsi="Arial" w:cs="Arial"/>
          <w:sz w:val="24"/>
          <w:szCs w:val="24"/>
          <w:lang w:val="la-Latn"/>
        </w:rPr>
        <w:t xml:space="preserve"> </w:t>
      </w:r>
      <w:r w:rsidRPr="006C4779">
        <w:rPr>
          <w:rFonts w:ascii="Arial" w:hAnsi="Arial" w:cs="Arial"/>
          <w:sz w:val="24"/>
          <w:szCs w:val="24"/>
        </w:rPr>
        <w:t>ζημιωθήσεται</w:t>
      </w:r>
      <w:r w:rsidRPr="006C4779">
        <w:rPr>
          <w:rFonts w:ascii="Arial" w:hAnsi="Arial" w:cs="Arial"/>
          <w:sz w:val="24"/>
          <w:szCs w:val="24"/>
          <w:lang w:val="la-Latn"/>
        </w:rPr>
        <w:t xml:space="preserve"> </w:t>
      </w:r>
      <w:r w:rsidRPr="006C4779">
        <w:rPr>
          <w:rFonts w:ascii="Arial" w:hAnsi="Arial" w:cs="Arial"/>
          <w:sz w:val="24"/>
          <w:szCs w:val="24"/>
        </w:rPr>
        <w:t>καθότι</w:t>
      </w:r>
      <w:r w:rsidRPr="006C4779">
        <w:rPr>
          <w:rFonts w:ascii="Arial" w:hAnsi="Arial" w:cs="Arial"/>
          <w:sz w:val="24"/>
          <w:szCs w:val="24"/>
          <w:lang w:val="la-Latn"/>
        </w:rPr>
        <w:t xml:space="preserve"> </w:t>
      </w:r>
      <w:r w:rsidRPr="006C4779">
        <w:rPr>
          <w:rFonts w:ascii="Arial" w:hAnsi="Arial" w:cs="Arial"/>
          <w:sz w:val="24"/>
          <w:szCs w:val="24"/>
        </w:rPr>
        <w:t>ἂν</w:t>
      </w:r>
      <w:r w:rsidRPr="006C4779">
        <w:rPr>
          <w:rFonts w:ascii="Arial" w:hAnsi="Arial" w:cs="Arial"/>
          <w:sz w:val="24"/>
          <w:szCs w:val="24"/>
          <w:lang w:val="la-Latn"/>
        </w:rPr>
        <w:t xml:space="preserve"> </w:t>
      </w:r>
      <w:r w:rsidRPr="006C4779">
        <w:rPr>
          <w:rFonts w:ascii="Arial" w:hAnsi="Arial" w:cs="Arial"/>
          <w:sz w:val="24"/>
          <w:szCs w:val="24"/>
        </w:rPr>
        <w:t>ἐπιβάλῃ</w:t>
      </w:r>
      <w:r w:rsidRPr="006C4779">
        <w:rPr>
          <w:rFonts w:ascii="Arial" w:hAnsi="Arial" w:cs="Arial"/>
          <w:sz w:val="24"/>
          <w:szCs w:val="24"/>
          <w:lang w:val="la-Latn"/>
        </w:rPr>
        <w:t xml:space="preserve"> </w:t>
      </w:r>
      <w:r w:rsidRPr="006C4779">
        <w:rPr>
          <w:rFonts w:ascii="Arial" w:hAnsi="Arial" w:cs="Arial"/>
          <w:sz w:val="24"/>
          <w:szCs w:val="24"/>
        </w:rPr>
        <w:t>ὁ</w:t>
      </w:r>
      <w:r w:rsidRPr="006C4779">
        <w:rPr>
          <w:rFonts w:ascii="Arial" w:hAnsi="Arial" w:cs="Arial"/>
          <w:sz w:val="24"/>
          <w:szCs w:val="24"/>
          <w:lang w:val="la-Latn"/>
        </w:rPr>
        <w:t xml:space="preserve"> </w:t>
      </w:r>
      <w:r w:rsidRPr="006C4779">
        <w:rPr>
          <w:rFonts w:ascii="Arial" w:hAnsi="Arial" w:cs="Arial"/>
          <w:sz w:val="24"/>
          <w:szCs w:val="24"/>
        </w:rPr>
        <w:t>ἀνὴρ</w:t>
      </w:r>
      <w:r w:rsidRPr="006C4779">
        <w:rPr>
          <w:rFonts w:ascii="Arial" w:hAnsi="Arial" w:cs="Arial"/>
          <w:sz w:val="24"/>
          <w:szCs w:val="24"/>
          <w:lang w:val="la-Latn"/>
        </w:rPr>
        <w:t xml:space="preserve"> </w:t>
      </w:r>
      <w:r w:rsidRPr="006C4779">
        <w:rPr>
          <w:rFonts w:ascii="Arial" w:hAnsi="Arial" w:cs="Arial"/>
          <w:sz w:val="24"/>
          <w:szCs w:val="24"/>
        </w:rPr>
        <w:t>τῆς</w:t>
      </w:r>
      <w:r w:rsidRPr="006C4779">
        <w:rPr>
          <w:rFonts w:ascii="Arial" w:hAnsi="Arial" w:cs="Arial"/>
          <w:sz w:val="24"/>
          <w:szCs w:val="24"/>
          <w:lang w:val="la-Latn"/>
        </w:rPr>
        <w:t xml:space="preserve"> </w:t>
      </w:r>
      <w:r w:rsidRPr="006C4779">
        <w:rPr>
          <w:rFonts w:ascii="Arial" w:hAnsi="Arial" w:cs="Arial"/>
          <w:sz w:val="24"/>
          <w:szCs w:val="24"/>
        </w:rPr>
        <w:t>γυναικός</w:t>
      </w:r>
      <w:r w:rsidRPr="006C4779">
        <w:rPr>
          <w:rFonts w:ascii="Arial" w:hAnsi="Arial" w:cs="Arial"/>
          <w:sz w:val="24"/>
          <w:szCs w:val="24"/>
          <w:lang w:val="la-Latn"/>
        </w:rPr>
        <w:t xml:space="preserve"> </w:t>
      </w:r>
      <w:r w:rsidRPr="006C4779">
        <w:rPr>
          <w:rFonts w:ascii="Arial" w:hAnsi="Arial" w:cs="Arial"/>
          <w:sz w:val="24"/>
          <w:szCs w:val="24"/>
        </w:rPr>
        <w:t>δώσει</w:t>
      </w:r>
      <w:r w:rsidRPr="006C4779">
        <w:rPr>
          <w:rFonts w:ascii="Arial" w:hAnsi="Arial" w:cs="Arial"/>
          <w:sz w:val="24"/>
          <w:szCs w:val="24"/>
          <w:lang w:val="la-Latn"/>
        </w:rPr>
        <w:t xml:space="preserve"> </w:t>
      </w:r>
      <w:r w:rsidRPr="006C4779">
        <w:rPr>
          <w:rFonts w:ascii="Arial" w:hAnsi="Arial" w:cs="Arial"/>
          <w:sz w:val="24"/>
          <w:szCs w:val="24"/>
        </w:rPr>
        <w:t>μετὰ</w:t>
      </w:r>
      <w:r w:rsidRPr="006C4779">
        <w:rPr>
          <w:rFonts w:ascii="Arial" w:hAnsi="Arial" w:cs="Arial"/>
          <w:sz w:val="24"/>
          <w:szCs w:val="24"/>
          <w:lang w:val="la-Latn"/>
        </w:rPr>
        <w:t xml:space="preserve"> </w:t>
      </w:r>
      <w:r w:rsidRPr="006C4779">
        <w:rPr>
          <w:rFonts w:ascii="Arial" w:hAnsi="Arial" w:cs="Arial"/>
          <w:sz w:val="24"/>
          <w:szCs w:val="24"/>
        </w:rPr>
        <w:t>ἀξιώματος</w:t>
      </w:r>
      <w:r w:rsidRPr="006C4779">
        <w:rPr>
          <w:rFonts w:ascii="Arial" w:hAnsi="Arial" w:cs="Arial"/>
          <w:sz w:val="24"/>
          <w:szCs w:val="24"/>
          <w:lang w:val="la-Latn"/>
        </w:rPr>
        <w:t xml:space="preserve"> </w:t>
      </w:r>
      <w:r w:rsidRPr="006C4779">
        <w:rPr>
          <w:rFonts w:ascii="Arial" w:hAnsi="Arial" w:cs="Arial"/>
          <w:sz w:val="24"/>
          <w:szCs w:val="24"/>
        </w:rPr>
        <w:t>ἐὰν</w:t>
      </w:r>
      <w:r w:rsidRPr="006C4779">
        <w:rPr>
          <w:rFonts w:ascii="Arial" w:hAnsi="Arial" w:cs="Arial"/>
          <w:sz w:val="24"/>
          <w:szCs w:val="24"/>
          <w:lang w:val="la-Latn"/>
        </w:rPr>
        <w:t xml:space="preserve"> </w:t>
      </w:r>
      <w:r w:rsidRPr="006C4779">
        <w:rPr>
          <w:rFonts w:ascii="Arial" w:hAnsi="Arial" w:cs="Arial"/>
          <w:sz w:val="24"/>
          <w:szCs w:val="24"/>
        </w:rPr>
        <w:t>δὲ</w:t>
      </w:r>
      <w:r w:rsidRPr="006C4779">
        <w:rPr>
          <w:rFonts w:ascii="Arial" w:hAnsi="Arial" w:cs="Arial"/>
          <w:sz w:val="24"/>
          <w:szCs w:val="24"/>
          <w:lang w:val="la-Latn"/>
        </w:rPr>
        <w:t xml:space="preserve"> </w:t>
      </w:r>
      <w:r w:rsidRPr="006C4779">
        <w:rPr>
          <w:rFonts w:ascii="Arial" w:hAnsi="Arial" w:cs="Arial"/>
          <w:sz w:val="24"/>
          <w:szCs w:val="24"/>
        </w:rPr>
        <w:t>ἐξεικονισμένον</w:t>
      </w:r>
      <w:r w:rsidRPr="006C4779">
        <w:rPr>
          <w:rFonts w:ascii="Arial" w:hAnsi="Arial" w:cs="Arial"/>
          <w:sz w:val="24"/>
          <w:szCs w:val="24"/>
          <w:lang w:val="la-Latn"/>
        </w:rPr>
        <w:t xml:space="preserve"> </w:t>
      </w:r>
      <w:r w:rsidRPr="006C4779">
        <w:rPr>
          <w:rFonts w:ascii="Arial" w:hAnsi="Arial" w:cs="Arial"/>
          <w:sz w:val="24"/>
          <w:szCs w:val="24"/>
        </w:rPr>
        <w:t>ἦν</w:t>
      </w:r>
      <w:r w:rsidRPr="006C4779">
        <w:rPr>
          <w:rFonts w:ascii="Arial" w:hAnsi="Arial" w:cs="Arial"/>
          <w:sz w:val="24"/>
          <w:szCs w:val="24"/>
          <w:lang w:val="la-Latn"/>
        </w:rPr>
        <w:t xml:space="preserve"> </w:t>
      </w:r>
      <w:r w:rsidRPr="006C4779">
        <w:rPr>
          <w:rFonts w:ascii="Arial" w:hAnsi="Arial" w:cs="Arial"/>
          <w:sz w:val="24"/>
          <w:szCs w:val="24"/>
        </w:rPr>
        <w:t>δώσει</w:t>
      </w:r>
      <w:r w:rsidRPr="006C4779">
        <w:rPr>
          <w:rFonts w:ascii="Arial" w:hAnsi="Arial" w:cs="Arial"/>
          <w:sz w:val="24"/>
          <w:szCs w:val="24"/>
          <w:lang w:val="la-Latn"/>
        </w:rPr>
        <w:t xml:space="preserve"> </w:t>
      </w:r>
      <w:r w:rsidRPr="006C4779">
        <w:rPr>
          <w:rFonts w:ascii="Arial" w:hAnsi="Arial" w:cs="Arial"/>
          <w:sz w:val="24"/>
          <w:szCs w:val="24"/>
        </w:rPr>
        <w:t>ψυχὴν</w:t>
      </w:r>
      <w:r w:rsidRPr="006C4779">
        <w:rPr>
          <w:rFonts w:ascii="Arial" w:hAnsi="Arial" w:cs="Arial"/>
          <w:sz w:val="24"/>
          <w:szCs w:val="24"/>
          <w:lang w:val="la-Latn"/>
        </w:rPr>
        <w:t xml:space="preserve"> </w:t>
      </w:r>
      <w:r w:rsidRPr="006C4779">
        <w:rPr>
          <w:rFonts w:ascii="Arial" w:hAnsi="Arial" w:cs="Arial"/>
          <w:sz w:val="24"/>
          <w:szCs w:val="24"/>
        </w:rPr>
        <w:t>ἀντὶ</w:t>
      </w:r>
      <w:r w:rsidRPr="006C4779">
        <w:rPr>
          <w:rFonts w:ascii="Arial" w:hAnsi="Arial" w:cs="Arial"/>
          <w:sz w:val="24"/>
          <w:szCs w:val="24"/>
          <w:lang w:val="la-Latn"/>
        </w:rPr>
        <w:t xml:space="preserve"> </w:t>
      </w:r>
      <w:r w:rsidRPr="006C4779">
        <w:rPr>
          <w:rFonts w:ascii="Arial" w:hAnsi="Arial" w:cs="Arial"/>
          <w:sz w:val="24"/>
          <w:szCs w:val="24"/>
        </w:rPr>
        <w:t>ψυχῆς</w:t>
      </w:r>
      <w:r w:rsidRPr="006C4779">
        <w:rPr>
          <w:rFonts w:ascii="Arial" w:hAnsi="Arial" w:cs="Arial"/>
          <w:sz w:val="24"/>
          <w:szCs w:val="24"/>
          <w:lang w:val="la-Latn"/>
        </w:rPr>
        <w:t xml:space="preserve"> </w:t>
      </w:r>
      <w:r w:rsidRPr="006C4779">
        <w:rPr>
          <w:rFonts w:ascii="Arial" w:hAnsi="Arial" w:cs="Arial"/>
          <w:sz w:val="24"/>
          <w:szCs w:val="24"/>
        </w:rPr>
        <w:t>ὀφθαλμὸν</w:t>
      </w:r>
      <w:r w:rsidRPr="006C4779">
        <w:rPr>
          <w:rFonts w:ascii="Arial" w:hAnsi="Arial" w:cs="Arial"/>
          <w:sz w:val="24"/>
          <w:szCs w:val="24"/>
          <w:lang w:val="la-Latn"/>
        </w:rPr>
        <w:t xml:space="preserve"> </w:t>
      </w:r>
      <w:r w:rsidRPr="006C4779">
        <w:rPr>
          <w:rFonts w:ascii="Arial" w:hAnsi="Arial" w:cs="Arial"/>
          <w:sz w:val="24"/>
          <w:szCs w:val="24"/>
        </w:rPr>
        <w:t>ἀντὶ</w:t>
      </w:r>
      <w:r w:rsidRPr="006C4779">
        <w:rPr>
          <w:rFonts w:ascii="Arial" w:hAnsi="Arial" w:cs="Arial"/>
          <w:sz w:val="24"/>
          <w:szCs w:val="24"/>
          <w:lang w:val="la-Latn"/>
        </w:rPr>
        <w:t xml:space="preserve"> </w:t>
      </w:r>
      <w:r w:rsidRPr="006C4779">
        <w:rPr>
          <w:rFonts w:ascii="Arial" w:hAnsi="Arial" w:cs="Arial"/>
          <w:sz w:val="24"/>
          <w:szCs w:val="24"/>
        </w:rPr>
        <w:t>ὀφθαλμοῦ</w:t>
      </w:r>
      <w:r w:rsidRPr="006C4779">
        <w:rPr>
          <w:rFonts w:ascii="Arial" w:hAnsi="Arial" w:cs="Arial"/>
          <w:sz w:val="24"/>
          <w:szCs w:val="24"/>
          <w:lang w:val="la-Latn"/>
        </w:rPr>
        <w:t xml:space="preserve"> </w:t>
      </w:r>
      <w:r w:rsidRPr="006C4779">
        <w:rPr>
          <w:rFonts w:ascii="Arial" w:hAnsi="Arial" w:cs="Arial"/>
          <w:sz w:val="24"/>
          <w:szCs w:val="24"/>
        </w:rPr>
        <w:t>ὀδόντα</w:t>
      </w:r>
      <w:r w:rsidRPr="006C4779">
        <w:rPr>
          <w:rFonts w:ascii="Arial" w:hAnsi="Arial" w:cs="Arial"/>
          <w:sz w:val="24"/>
          <w:szCs w:val="24"/>
          <w:lang w:val="la-Latn"/>
        </w:rPr>
        <w:t xml:space="preserve"> </w:t>
      </w:r>
      <w:r w:rsidRPr="006C4779">
        <w:rPr>
          <w:rFonts w:ascii="Arial" w:hAnsi="Arial" w:cs="Arial"/>
          <w:sz w:val="24"/>
          <w:szCs w:val="24"/>
        </w:rPr>
        <w:t>ἀντὶ</w:t>
      </w:r>
      <w:r w:rsidRPr="006C4779">
        <w:rPr>
          <w:rFonts w:ascii="Arial" w:hAnsi="Arial" w:cs="Arial"/>
          <w:sz w:val="24"/>
          <w:szCs w:val="24"/>
          <w:lang w:val="la-Latn"/>
        </w:rPr>
        <w:t xml:space="preserve"> </w:t>
      </w:r>
      <w:r w:rsidRPr="006C4779">
        <w:rPr>
          <w:rFonts w:ascii="Arial" w:hAnsi="Arial" w:cs="Arial"/>
          <w:sz w:val="24"/>
          <w:szCs w:val="24"/>
        </w:rPr>
        <w:t>ὀδόντος</w:t>
      </w:r>
      <w:r w:rsidRPr="006C4779">
        <w:rPr>
          <w:rFonts w:ascii="Arial" w:hAnsi="Arial" w:cs="Arial"/>
          <w:sz w:val="24"/>
          <w:szCs w:val="24"/>
          <w:lang w:val="la-Latn"/>
        </w:rPr>
        <w:t xml:space="preserve"> </w:t>
      </w:r>
      <w:r w:rsidRPr="006C4779">
        <w:rPr>
          <w:rFonts w:ascii="Arial" w:hAnsi="Arial" w:cs="Arial"/>
          <w:sz w:val="24"/>
          <w:szCs w:val="24"/>
        </w:rPr>
        <w:t>χεῖρα</w:t>
      </w:r>
      <w:r w:rsidRPr="006C4779">
        <w:rPr>
          <w:rFonts w:ascii="Arial" w:hAnsi="Arial" w:cs="Arial"/>
          <w:sz w:val="24"/>
          <w:szCs w:val="24"/>
          <w:lang w:val="la-Latn"/>
        </w:rPr>
        <w:t xml:space="preserve"> </w:t>
      </w:r>
      <w:r w:rsidRPr="006C4779">
        <w:rPr>
          <w:rFonts w:ascii="Arial" w:hAnsi="Arial" w:cs="Arial"/>
          <w:sz w:val="24"/>
          <w:szCs w:val="24"/>
        </w:rPr>
        <w:t>ἀντὶ</w:t>
      </w:r>
      <w:r w:rsidRPr="006C4779">
        <w:rPr>
          <w:rFonts w:ascii="Arial" w:hAnsi="Arial" w:cs="Arial"/>
          <w:sz w:val="24"/>
          <w:szCs w:val="24"/>
          <w:lang w:val="la-Latn"/>
        </w:rPr>
        <w:t xml:space="preserve"> </w:t>
      </w:r>
      <w:r w:rsidRPr="006C4779">
        <w:rPr>
          <w:rFonts w:ascii="Arial" w:hAnsi="Arial" w:cs="Arial"/>
          <w:sz w:val="24"/>
          <w:szCs w:val="24"/>
        </w:rPr>
        <w:t>χειρός</w:t>
      </w:r>
      <w:r w:rsidRPr="006C4779">
        <w:rPr>
          <w:rFonts w:ascii="Arial" w:hAnsi="Arial" w:cs="Arial"/>
          <w:sz w:val="24"/>
          <w:szCs w:val="24"/>
          <w:lang w:val="la-Latn"/>
        </w:rPr>
        <w:t xml:space="preserve"> </w:t>
      </w:r>
      <w:r w:rsidRPr="006C4779">
        <w:rPr>
          <w:rFonts w:ascii="Arial" w:hAnsi="Arial" w:cs="Arial"/>
          <w:sz w:val="24"/>
          <w:szCs w:val="24"/>
        </w:rPr>
        <w:t>πόδα</w:t>
      </w:r>
      <w:r w:rsidRPr="006C4779">
        <w:rPr>
          <w:rFonts w:ascii="Arial" w:hAnsi="Arial" w:cs="Arial"/>
          <w:sz w:val="24"/>
          <w:szCs w:val="24"/>
          <w:lang w:val="la-Latn"/>
        </w:rPr>
        <w:t xml:space="preserve"> </w:t>
      </w:r>
      <w:r w:rsidRPr="006C4779">
        <w:rPr>
          <w:rFonts w:ascii="Arial" w:hAnsi="Arial" w:cs="Arial"/>
          <w:sz w:val="24"/>
          <w:szCs w:val="24"/>
        </w:rPr>
        <w:t>ἀντὶ</w:t>
      </w:r>
      <w:r w:rsidRPr="006C4779">
        <w:rPr>
          <w:rFonts w:ascii="Arial" w:hAnsi="Arial" w:cs="Arial"/>
          <w:sz w:val="24"/>
          <w:szCs w:val="24"/>
          <w:lang w:val="la-Latn"/>
        </w:rPr>
        <w:t xml:space="preserve"> </w:t>
      </w:r>
      <w:r w:rsidRPr="006C4779">
        <w:rPr>
          <w:rFonts w:ascii="Arial" w:hAnsi="Arial" w:cs="Arial"/>
          <w:sz w:val="24"/>
          <w:szCs w:val="24"/>
        </w:rPr>
        <w:t>ποδός</w:t>
      </w:r>
      <w:r w:rsidRPr="006C4779">
        <w:rPr>
          <w:rFonts w:ascii="Arial" w:hAnsi="Arial" w:cs="Arial"/>
          <w:sz w:val="24"/>
          <w:szCs w:val="24"/>
          <w:lang w:val="la-Latn"/>
        </w:rPr>
        <w:t xml:space="preserve"> </w:t>
      </w:r>
      <w:r w:rsidRPr="006C4779">
        <w:rPr>
          <w:rFonts w:ascii="Arial" w:hAnsi="Arial" w:cs="Arial"/>
          <w:sz w:val="24"/>
          <w:szCs w:val="24"/>
        </w:rPr>
        <w:t>κατάκαυμα</w:t>
      </w:r>
      <w:r w:rsidRPr="006C4779">
        <w:rPr>
          <w:rFonts w:ascii="Arial" w:hAnsi="Arial" w:cs="Arial"/>
          <w:sz w:val="24"/>
          <w:szCs w:val="24"/>
          <w:lang w:val="la-Latn"/>
        </w:rPr>
        <w:t xml:space="preserve"> </w:t>
      </w:r>
      <w:r w:rsidRPr="006C4779">
        <w:rPr>
          <w:rFonts w:ascii="Arial" w:hAnsi="Arial" w:cs="Arial"/>
          <w:sz w:val="24"/>
          <w:szCs w:val="24"/>
        </w:rPr>
        <w:t>ἀντὶ</w:t>
      </w:r>
      <w:r w:rsidRPr="006C4779">
        <w:rPr>
          <w:rFonts w:ascii="Arial" w:hAnsi="Arial" w:cs="Arial"/>
          <w:sz w:val="24"/>
          <w:szCs w:val="24"/>
          <w:lang w:val="la-Latn"/>
        </w:rPr>
        <w:t xml:space="preserve"> </w:t>
      </w:r>
      <w:r w:rsidRPr="006C4779">
        <w:rPr>
          <w:rFonts w:ascii="Arial" w:hAnsi="Arial" w:cs="Arial"/>
          <w:sz w:val="24"/>
          <w:szCs w:val="24"/>
        </w:rPr>
        <w:t>κατακαύματος</w:t>
      </w:r>
      <w:r w:rsidRPr="006C4779">
        <w:rPr>
          <w:rFonts w:ascii="Arial" w:hAnsi="Arial" w:cs="Arial"/>
          <w:sz w:val="24"/>
          <w:szCs w:val="24"/>
          <w:lang w:val="la-Latn"/>
        </w:rPr>
        <w:t xml:space="preserve"> </w:t>
      </w:r>
      <w:r w:rsidRPr="006C4779">
        <w:rPr>
          <w:rFonts w:ascii="Arial" w:hAnsi="Arial" w:cs="Arial"/>
          <w:sz w:val="24"/>
          <w:szCs w:val="24"/>
        </w:rPr>
        <w:t>τραῦμα</w:t>
      </w:r>
      <w:r w:rsidRPr="006C4779">
        <w:rPr>
          <w:rFonts w:ascii="Arial" w:hAnsi="Arial" w:cs="Arial"/>
          <w:sz w:val="24"/>
          <w:szCs w:val="24"/>
          <w:lang w:val="la-Latn"/>
        </w:rPr>
        <w:t xml:space="preserve"> </w:t>
      </w:r>
      <w:r w:rsidRPr="006C4779">
        <w:rPr>
          <w:rFonts w:ascii="Arial" w:hAnsi="Arial" w:cs="Arial"/>
          <w:sz w:val="24"/>
          <w:szCs w:val="24"/>
        </w:rPr>
        <w:t>ἀντὶ</w:t>
      </w:r>
      <w:r w:rsidRPr="006C4779">
        <w:rPr>
          <w:rFonts w:ascii="Arial" w:hAnsi="Arial" w:cs="Arial"/>
          <w:sz w:val="24"/>
          <w:szCs w:val="24"/>
          <w:lang w:val="la-Latn"/>
        </w:rPr>
        <w:t xml:space="preserve"> </w:t>
      </w:r>
      <w:r w:rsidRPr="006C4779">
        <w:rPr>
          <w:rFonts w:ascii="Arial" w:hAnsi="Arial" w:cs="Arial"/>
          <w:sz w:val="24"/>
          <w:szCs w:val="24"/>
        </w:rPr>
        <w:t>τραύματος</w:t>
      </w:r>
      <w:r w:rsidRPr="006C4779">
        <w:rPr>
          <w:rFonts w:ascii="Arial" w:hAnsi="Arial" w:cs="Arial"/>
          <w:sz w:val="24"/>
          <w:szCs w:val="24"/>
          <w:lang w:val="la-Latn"/>
        </w:rPr>
        <w:t xml:space="preserve"> </w:t>
      </w:r>
      <w:r w:rsidRPr="006C4779">
        <w:rPr>
          <w:rFonts w:ascii="Arial" w:hAnsi="Arial" w:cs="Arial"/>
          <w:sz w:val="24"/>
          <w:szCs w:val="24"/>
        </w:rPr>
        <w:t>μώλωπα</w:t>
      </w:r>
      <w:r w:rsidRPr="006C4779">
        <w:rPr>
          <w:rFonts w:ascii="Arial" w:hAnsi="Arial" w:cs="Arial"/>
          <w:sz w:val="24"/>
          <w:szCs w:val="24"/>
          <w:lang w:val="la-Latn"/>
        </w:rPr>
        <w:t xml:space="preserve"> </w:t>
      </w:r>
      <w:r w:rsidRPr="006C4779">
        <w:rPr>
          <w:rFonts w:ascii="Arial" w:hAnsi="Arial" w:cs="Arial"/>
          <w:sz w:val="24"/>
          <w:szCs w:val="24"/>
        </w:rPr>
        <w:t>ἀντὶ</w:t>
      </w:r>
      <w:r w:rsidRPr="006C4779">
        <w:rPr>
          <w:rFonts w:ascii="Arial" w:hAnsi="Arial" w:cs="Arial"/>
          <w:sz w:val="24"/>
          <w:szCs w:val="24"/>
          <w:lang w:val="la-Latn"/>
        </w:rPr>
        <w:t xml:space="preserve"> </w:t>
      </w:r>
      <w:r w:rsidRPr="006C4779">
        <w:rPr>
          <w:rFonts w:ascii="Arial" w:hAnsi="Arial" w:cs="Arial"/>
          <w:sz w:val="24"/>
          <w:szCs w:val="24"/>
        </w:rPr>
        <w:t>μώλωπος</w:t>
      </w:r>
      <w:r w:rsidRPr="006C4779">
        <w:rPr>
          <w:rFonts w:ascii="Arial" w:hAnsi="Arial" w:cs="Arial"/>
          <w:sz w:val="24"/>
          <w:szCs w:val="24"/>
          <w:lang w:val="la-Latn"/>
        </w:rPr>
        <w:t xml:space="preserve"> (Es 21.2225).  </w:t>
      </w:r>
    </w:p>
    <w:p w14:paraId="3E26436D"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Con Mosè il Signore pone un limite alla vendetta senza limite. La vendetta non deve superare il male subito. Va subito detto però che la Legge di Mosè non comanda la vedetta. La vendetta non è nell’uomo di Dio, dell’uomo animato e condotto dalla sua grazia. La vendetta è dell’uomo che vive secondo la carne. A quest’uomo che vive secondo la carne, Dio ordina che la vendetta mai dovrà superare l’entità del danno. Anche tra i figli di Giacobbe si è andati oltre la stessa legge di Lamec.</w:t>
      </w:r>
    </w:p>
    <w:p w14:paraId="5CF57FFE"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Dal Libro della Genesi</w:t>
      </w:r>
    </w:p>
    <w:p w14:paraId="513C137B"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Dina, la figlia che Lia aveva partorito a Giacobbe, uscì a vedere le ragazze del posto. Ma la notò Sichem, figlio di Camor l’Eveo, principe di quel territorio, la rapì e si coricò con lei facendole violenza. Ma poi egli rimase legato a Dina, figlia di Giacobbe; s’innamorò della giovane e le rivolse parole di conforto. Quindi disse a Camor, suo padre: «Prendimi in moglie questa ragazza». Intanto Giacobbe aveva saputo che quello aveva disonorato sua figlia Dina, ma i suoi figli erano in campagna con il suo bestiame, e Giacobbe tacque fino al loro arrivo.</w:t>
      </w:r>
    </w:p>
    <w:p w14:paraId="08C43838"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Venne dunque Camor, padre di Sichem, da Giacobbe per parlare con lui. Quando i figli di Giacobbe tornarono dalla campagna, sentito l’accaduto, ne furono addolorati e s’indignarono molto, perché quegli, coricandosi con la figlia di Giacobbe, aveva commesso un’infamia in Israele: così non si doveva fare!</w:t>
      </w:r>
    </w:p>
    <w:p w14:paraId="6AAD6A59"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Camor disse loro: «Sichem, mio figlio, è innamorato della vostra figlia; vi prego, dategliela in moglie! Anzi, imparentatevi con noi: voi darete a noi le vostre figlie e vi prenderete per voi le nostre figlie. Abiterete con noi e la terra sarà a vostra disposizione; potrete risiedervi, percorrerla in lungo e in largo e acquistare proprietà».</w:t>
      </w:r>
    </w:p>
    <w:p w14:paraId="19D5C668"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Sichem disse al padre e ai fratelli di lei: «Possa io trovare grazia agli occhi vostri; vi darò quel che mi direte. Alzate pure molto a mio carico il prezzo nuziale e il valore del dono; vi darò quanto mi chiederete, ma concedetemi la giovane in moglie!».</w:t>
      </w:r>
    </w:p>
    <w:p w14:paraId="392930BD"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Allora i figli di Giacobbe risposero a Sichem e a suo padre Camor e parlarono con inganno, poiché quegli aveva disonorato la loro sorella Dina. Dissero loro: «Non possiamo fare questo, dare la nostra sorella a un uomo non circonciso, perché ciò sarebbe un disonore per noi. Acconsentiremo alla vostra richiesta solo a questa condizione: diventare come noi, circoncidendo ogni vostro maschio. In tal caso noi vi daremo le nostre figlie e ci prenderemo le vostre, abiteremo con voi e diventeremo un solo popolo. Ma se voi non ci ascoltate a proposito della nostra circoncisione, prenderemo la nostra ragazza e ce ne andremo».</w:t>
      </w:r>
    </w:p>
    <w:p w14:paraId="7C3F9BE5"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Le loro parole piacquero a Camor e a Sichem, figlio di Camor. Il giovane non indugiò a eseguire la cosa, perché amava la figlia di Giacobbe; d’altra parte era il più onorato di tutto il casato di suo padre. Vennero dunque Camor e il figlio Sichem alla porta della loro città e parlarono agli uomini della città: «Questi uomini sono gente pacifica con noi: abitino pure con noi nel territorio e lo percorrano in lungo e in largo; esso è molto ampio per loro in ogni direzione. Noi potremo prendere in moglie le loro figlie e potremo dare loro le nostre. Ma questi uomini a una condizione acconsentiranno ad abitare con noi, per diventare un unico popolo: se noi circoncidiamo ogni nostro maschio come loro stessi sono circoncisi. I loro armenti, la loro ricchezza e tutto il loro bestiame non diverranno forse nostri? Accontentiamoli dunque, e possano abitare con noi!». Quanti si radunavano alla porta della sua città ascoltarono Camor e il figlio Sichem: tutti i maschi, quanti si radunavano alla porta della città, si fecero circoncidere.</w:t>
      </w:r>
    </w:p>
    <w:p w14:paraId="2F4CAD35"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 xml:space="preserve">Ma il terzo giorno, quand’essi erano sofferenti, i due figli di Giacobbe, Simeone e Levi, i fratelli di Dina, presero ciascuno la propria spada, entrarono indisturbati nella città e uccisero tutti i maschi. Passarono così a fil di spada Camor e suo figlio Sichem, portarono via Dina dalla casa di Sichem e si allontanarono. I figli di Giacobbe si buttarono sui cadaveri e saccheggiarono la città, perché quelli avevano disonorato la loro sorella. Presero le loro greggi e i loro armenti, i loro asini e quanto era nella città e nella campagna. Portarono via come bottino tutte le loro ricchezze, tutti i loro bambini e le loro donne e saccheggiarono quanto era nelle case. Allora Giacobbe disse a Simeone e a Levi: «Voi mi avete rovinato, rendendomi odioso agli abitanti della regione, ai Cananei e ai Perizziti. Io ho solo pochi uomini; se essi si raduneranno contro di me, mi vinceranno e io sarò annientato con la mia casa». Risposero: «Si tratta forse la nostra sorella come una prostituta?» (Gen 34,1-31). </w:t>
      </w:r>
    </w:p>
    <w:p w14:paraId="2B9D9E66"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La Legge della Sapienza</w:t>
      </w:r>
    </w:p>
    <w:p w14:paraId="58D28838"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 (Sap 11,21-12,2). </w:t>
      </w:r>
    </w:p>
    <w:p w14:paraId="1FC0AC08"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Nel Libro della Sapienza, il Signore diviene il nostro modello per ogni nostra azione. Come Lui è la misericordia e il perdono, così anche l’uomo deve essere la misericordia e il perdono. Sempre però in vista del pentimento. Non solo l’uomo deve perdonare. Deve anche pregare in vista del pentimento di quanti operano il male. Questa Legge è assunta da Gesù Signore nel Discorso della Montagna:</w:t>
      </w:r>
    </w:p>
    <w:p w14:paraId="3D9460A9" w14:textId="77777777" w:rsidR="006C4779" w:rsidRPr="006C4779" w:rsidRDefault="006C4779" w:rsidP="006C4779">
      <w:pPr>
        <w:jc w:val="both"/>
        <w:rPr>
          <w:rFonts w:ascii="Arial" w:hAnsi="Arial" w:cs="Arial"/>
          <w:sz w:val="24"/>
          <w:szCs w:val="24"/>
        </w:rPr>
      </w:pPr>
      <w:r w:rsidRPr="006C4779">
        <w:rPr>
          <w:rFonts w:ascii="Arial" w:hAnsi="Arial" w:cs="Arial"/>
          <w:i/>
          <w:iCs/>
          <w:sz w:val="24"/>
          <w:szCs w:val="24"/>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5,43-38). </w:t>
      </w:r>
    </w:p>
    <w:p w14:paraId="004CFE41"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La Legge del Siracide</w:t>
      </w:r>
    </w:p>
    <w:p w14:paraId="24C2A256"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w:t>
      </w:r>
    </w:p>
    <w:p w14:paraId="59DA82DA"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 xml:space="preserve">Astieniti dalle risse e diminuirai i peccati, perché l’uomo passionale attizza la lite. Un uomo peccatore semina discordia tra gli amici e tra persone pacifiche diffonde la calunnia. Il fuoco divampa in proporzione dell’esca, </w:t>
      </w:r>
      <w:r w:rsidRPr="006C4779">
        <w:rPr>
          <w:rFonts w:ascii="Arial" w:hAnsi="Arial" w:cs="Arial"/>
          <w:i/>
          <w:iCs/>
          <w:sz w:val="24"/>
          <w:szCs w:val="24"/>
        </w:rPr>
        <w:t>così la lite s’accresce con l’ostinazione; il furore di un uomo è proporzionato alla sua forza, la sua ira cresce in base alla sua ricchezza. Una lite concitata accende il fuoco, una rissa violenta fa versare sangue. Se soffi su una scintilla, divampa, se vi sputi sopra, si spegne; eppure ambedue le cose escono dalla tua bocca (Sir 28,1-12).</w:t>
      </w:r>
    </w:p>
    <w:p w14:paraId="2EDAC39B"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Nella Legge del Siracide la vera vendetta è il perdono. Noi offendano Dio e Dio ci perdona. Il prossimo offende noi, noi lo perdoniamo. Se noi non lo perdoniamo, non possiamo bussare al cuore del Padre nostro celeste perché ci perdoni. Questa Legge del Padre suo, Gesù l’ha assunta e data a noi come preghiera quotidiana. Non solo. Noi diamo a Dio la misura del suo perdono e della sua misericordia.</w:t>
      </w:r>
    </w:p>
    <w:p w14:paraId="198EE60E"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La Legge della preghiera di Gesù Signore:</w:t>
      </w:r>
    </w:p>
    <w:p w14:paraId="1A1C6B46"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4F4C1B25"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Pregando, non sprecate parole come i pagani: essi credono di venire ascoltati a forza di parole. Non siate dunque come loro, perché il Padre vostro sa di quali cose avete bisogno prima ancora che gliele chiediate.</w:t>
      </w:r>
    </w:p>
    <w:p w14:paraId="35BA358E"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p>
    <w:p w14:paraId="43A55DA1"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 xml:space="preserve">Se voi infatti perdonerete agli altri le loro colpe, il Padre vostro che è nei cieli perdonerà anche a voi; ma se voi non perdonerete agli altri, neppure il Padre vostro perdonerà le vostre colpe (Mt 6.5-15). </w:t>
      </w:r>
    </w:p>
    <w:p w14:paraId="3A05C98C"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Ecco ora la legge del perdono di Gesù Signore.</w:t>
      </w:r>
    </w:p>
    <w:p w14:paraId="0B11D475" w14:textId="77777777" w:rsidR="006C4779" w:rsidRPr="006C4779" w:rsidRDefault="006C4779" w:rsidP="006C4779">
      <w:pPr>
        <w:jc w:val="both"/>
        <w:rPr>
          <w:rFonts w:ascii="Arial" w:hAnsi="Arial" w:cs="Arial"/>
          <w:b/>
          <w:bCs/>
          <w:sz w:val="24"/>
          <w:szCs w:val="24"/>
        </w:rPr>
      </w:pPr>
      <w:bookmarkStart w:id="481" w:name="_Hlk211933198"/>
    </w:p>
    <w:p w14:paraId="461042C0" w14:textId="77777777" w:rsidR="006C4779" w:rsidRPr="006C4779" w:rsidRDefault="006C4779" w:rsidP="006C4779">
      <w:pPr>
        <w:jc w:val="both"/>
        <w:rPr>
          <w:rFonts w:ascii="Arial" w:hAnsi="Arial" w:cs="Arial"/>
          <w:b/>
          <w:bCs/>
          <w:sz w:val="24"/>
          <w:szCs w:val="24"/>
        </w:rPr>
      </w:pPr>
      <w:r w:rsidRPr="006C4779">
        <w:rPr>
          <w:rFonts w:ascii="Arial" w:hAnsi="Arial" w:cs="Arial"/>
          <w:b/>
          <w:bCs/>
          <w:sz w:val="24"/>
          <w:szCs w:val="24"/>
        </w:rPr>
        <w:t>Allora Pietro gli si avvicinò e gli disse: «Signore, se il mio fratello commette colpe contro di me, quante volte dovrò perdonargli? Fino a sette volte?».</w:t>
      </w:r>
    </w:p>
    <w:bookmarkEnd w:id="481"/>
    <w:p w14:paraId="78DDAD11"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Pietro chiede a Gesù che gli dia un numero oltre il qualche non c’è perdono: “</w:t>
      </w:r>
      <w:r w:rsidRPr="006C4779">
        <w:rPr>
          <w:rFonts w:ascii="Arial" w:hAnsi="Arial" w:cs="Arial"/>
          <w:i/>
          <w:iCs/>
          <w:sz w:val="24"/>
          <w:szCs w:val="24"/>
        </w:rPr>
        <w:t xml:space="preserve">Allora Pietro gli si avvicinò e gli disse: «Signore, se il mio fratello commette colpe contro di me, quante volte dovrò perdonargli? </w:t>
      </w:r>
      <w:bookmarkStart w:id="482" w:name="_Hlk211933278"/>
      <w:r w:rsidRPr="006C4779">
        <w:rPr>
          <w:rFonts w:ascii="Arial" w:hAnsi="Arial" w:cs="Arial"/>
          <w:i/>
          <w:iCs/>
          <w:sz w:val="24"/>
          <w:szCs w:val="24"/>
        </w:rPr>
        <w:t xml:space="preserve"> </w:t>
      </w:r>
      <w:bookmarkStart w:id="483" w:name="_Hlk211933215"/>
      <w:r w:rsidRPr="006C4779">
        <w:rPr>
          <w:rFonts w:ascii="Arial" w:hAnsi="Arial" w:cs="Arial"/>
          <w:i/>
          <w:iCs/>
          <w:sz w:val="24"/>
          <w:szCs w:val="24"/>
        </w:rPr>
        <w:t xml:space="preserve">Fino a sette volte?». </w:t>
      </w:r>
      <w:r w:rsidRPr="006C4779">
        <w:rPr>
          <w:rFonts w:ascii="Arial" w:hAnsi="Arial" w:cs="Arial"/>
          <w:sz w:val="24"/>
          <w:szCs w:val="24"/>
        </w:rPr>
        <w:t>Lui chiede e lui si dona il numero: sette volte, anche se è in forma interrogativa. Caino sarà vendicato sette volte. Il peccatore sarà perdonato sette volte. Essendo il sette, numero che dice perfezione, Pietro pensa di essere nel giusto. Chi pecca va perdonato sempre. Però il sette, anche se è un numero di perfezione, potrebbe comportare un semper, ma non un pro semper. Potrebbero esserci dei casi nei quali il perdono non va dato. Ci potrebbero esserci dei limiti da non oltrepassare. Gesù non ha forse posto il limite del peccato contro lo Spirito Santo, oltrepassato il quale non c’è più perdono? In questo caso va messo in luce che è il peccatore che è precipitato nel burrone ed è caduto su sassi assai appuntiti che lo hanno sfracellato. È il peccatore che si è tolta per sempre la sua vita spirituale, uccidendo e l’anima e lo spirito. È lui che non può tornare indietro. È lui che spiritualmente è morto suicidandosi. Dalla morte non si torna indietro. Se colui che pecca contro lo Spirito Santo non può ricevere il perdono da Dio, questo non significa che noi non lo dobbiamo perdonare. A noi Gesù non ha conferito il potere del non perdono. Ci ha conferito il potere del perdono e della misericordia, il potere della compassione e della pietà semper pro semper. Se noi non perdoniamo, neanche il Padre nostro celeste ci perdonerà.</w:t>
      </w:r>
    </w:p>
    <w:p w14:paraId="6B4565E6" w14:textId="77777777" w:rsidR="006C4779" w:rsidRPr="006C4779" w:rsidRDefault="006C4779" w:rsidP="006C4779">
      <w:pPr>
        <w:jc w:val="both"/>
        <w:rPr>
          <w:rFonts w:ascii="Arial" w:hAnsi="Arial" w:cs="Arial"/>
          <w:sz w:val="24"/>
          <w:szCs w:val="24"/>
        </w:rPr>
      </w:pPr>
    </w:p>
    <w:bookmarkEnd w:id="482"/>
    <w:p w14:paraId="60632B27" w14:textId="77777777" w:rsidR="006C4779" w:rsidRPr="006C4779" w:rsidRDefault="006C4779" w:rsidP="006C4779">
      <w:pPr>
        <w:jc w:val="both"/>
        <w:rPr>
          <w:rFonts w:ascii="Arial" w:hAnsi="Arial" w:cs="Arial"/>
          <w:b/>
          <w:bCs/>
          <w:sz w:val="24"/>
          <w:szCs w:val="24"/>
        </w:rPr>
      </w:pPr>
      <w:r w:rsidRPr="006C4779">
        <w:rPr>
          <w:rFonts w:ascii="Arial" w:hAnsi="Arial" w:cs="Arial"/>
          <w:b/>
          <w:bCs/>
          <w:sz w:val="24"/>
          <w:szCs w:val="24"/>
        </w:rPr>
        <w:t>E Gesù gli rispose: «Non ti dico fino a sette volte, ma fino a settanta volte sette.</w:t>
      </w:r>
    </w:p>
    <w:bookmarkEnd w:id="483"/>
    <w:p w14:paraId="577B6815"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Gesù toglie questa eventuale ipotetica possibilità. Lui ci libera la mente da ogni pensiero che potrebbe giustificare in qualche occasione il nostro non perdono. Le Parole di Gesù sono limpide e spendenti più che il sole quando brilla in tutto il suo splendore: </w:t>
      </w:r>
      <w:r w:rsidRPr="006C4779">
        <w:rPr>
          <w:rFonts w:ascii="Arial" w:hAnsi="Arial" w:cs="Arial"/>
          <w:i/>
          <w:iCs/>
          <w:sz w:val="24"/>
          <w:szCs w:val="24"/>
        </w:rPr>
        <w:t>E Gesù gli rispose: «Non ti dico fino a sette volte, ma fino a settanta volte sette”.</w:t>
      </w:r>
      <w:r w:rsidRPr="006C4779">
        <w:rPr>
          <w:rFonts w:ascii="Arial" w:hAnsi="Arial" w:cs="Arial"/>
          <w:sz w:val="24"/>
          <w:szCs w:val="24"/>
        </w:rPr>
        <w:t xml:space="preserve"> La legge di Lamec sulla vendetta Gesù la capovolge e la trasforma in Legge del perdono e della sua misericordia. Settantasette volte sette – </w:t>
      </w:r>
      <w:r w:rsidRPr="006C4779">
        <w:rPr>
          <w:rFonts w:ascii="Arial" w:hAnsi="Arial" w:cs="Arial"/>
          <w:sz w:val="24"/>
          <w:szCs w:val="24"/>
          <w:lang w:val="la-Latn"/>
        </w:rPr>
        <w:t xml:space="preserve">septuagies septies – </w:t>
      </w:r>
      <w:r w:rsidRPr="006C4779">
        <w:rPr>
          <w:rFonts w:ascii="Arial" w:hAnsi="Arial" w:cs="Arial"/>
          <w:sz w:val="24"/>
          <w:szCs w:val="24"/>
        </w:rPr>
        <w:t>ἑβδομηκοντάκις ἑπτά. Perfetta antitesi. Leggiamo la legge di Lamec.</w:t>
      </w:r>
    </w:p>
    <w:p w14:paraId="3454E391"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Lamec disse alle mogli: «Ada e Silla, ascoltate la mia voce; mogli di Lamec, porgete l’orecchio al mio dire. Ho ucciso un uomo per una mia scalfittura e un ragazzo per un mio livido. Sette volte sarà vendicato Caino, ma Lamec settanta sette» (Gen 4,23-24).</w:t>
      </w:r>
    </w:p>
    <w:p w14:paraId="37AB07C5" w14:textId="77777777" w:rsidR="006C4779" w:rsidRPr="006C4779" w:rsidRDefault="006C4779" w:rsidP="006C4779">
      <w:pPr>
        <w:jc w:val="both"/>
        <w:rPr>
          <w:rFonts w:ascii="Arial" w:hAnsi="Arial" w:cs="Arial"/>
          <w:sz w:val="24"/>
          <w:szCs w:val="24"/>
          <w:lang w:val="la-Latn"/>
        </w:rPr>
      </w:pPr>
      <w:r w:rsidRPr="006C4779">
        <w:rPr>
          <w:rFonts w:ascii="Arial" w:hAnsi="Arial" w:cs="Arial"/>
          <w:sz w:val="24"/>
          <w:szCs w:val="24"/>
          <w:lang w:val="la-Latn"/>
        </w:rPr>
        <w:t>Dixitque Lamech uxoribus suis: “Ada et Sella, audite vocem meam; uxores Lamech, auscultate sermonem meum: occidi virum pro vulnere meo et adulescentulum pro livore meo; septuplum ultio dabitur de Cain, de Lamech vero septuagies septies”.(Gen 4,23-25).</w:t>
      </w:r>
    </w:p>
    <w:p w14:paraId="3755DF18" w14:textId="77777777" w:rsidR="006C4779" w:rsidRPr="006C4779" w:rsidRDefault="006C4779" w:rsidP="006C4779">
      <w:pPr>
        <w:jc w:val="both"/>
        <w:rPr>
          <w:rFonts w:ascii="Arial" w:hAnsi="Arial" w:cs="Arial"/>
          <w:sz w:val="24"/>
          <w:szCs w:val="24"/>
          <w:lang w:val="la-Latn"/>
        </w:rPr>
      </w:pPr>
      <w:r w:rsidRPr="006C4779">
        <w:rPr>
          <w:rFonts w:ascii="Cambria" w:hAnsi="Cambria" w:cs="Cambria"/>
          <w:color w:val="111111"/>
          <w:sz w:val="26"/>
          <w:szCs w:val="26"/>
        </w:rPr>
        <w:t>ε</w:t>
      </w:r>
      <w:r w:rsidRPr="006C4779">
        <w:rPr>
          <w:rFonts w:ascii="Times New Roman" w:hAnsi="Times New Roman" w:cs="Times New Roman"/>
          <w:color w:val="111111"/>
          <w:sz w:val="26"/>
          <w:szCs w:val="26"/>
        </w:rPr>
        <w:t>ἶ</w:t>
      </w:r>
      <w:r w:rsidRPr="006C4779">
        <w:rPr>
          <w:rFonts w:ascii="PT Serif" w:hAnsi="PT Serif"/>
          <w:color w:val="111111"/>
          <w:sz w:val="26"/>
          <w:szCs w:val="26"/>
        </w:rPr>
        <w:t>π</w:t>
      </w:r>
      <w:r w:rsidRPr="006C4779">
        <w:rPr>
          <w:rFonts w:ascii="Cambria" w:hAnsi="Cambria" w:cs="Cambria"/>
          <w:color w:val="111111"/>
          <w:sz w:val="26"/>
          <w:szCs w:val="26"/>
        </w:rPr>
        <w:t>εν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δ</w:t>
      </w:r>
      <w:r w:rsidRPr="006C4779">
        <w:rPr>
          <w:rFonts w:ascii="Times New Roman" w:hAnsi="Times New Roman" w:cs="Times New Roman"/>
          <w:color w:val="111111"/>
          <w:sz w:val="26"/>
          <w:szCs w:val="26"/>
        </w:rPr>
        <w:t>ὲ</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Λα</w:t>
      </w:r>
      <w:r w:rsidRPr="006C4779">
        <w:rPr>
          <w:rFonts w:ascii="PT Serif" w:hAnsi="PT Serif" w:cs="PT Serif"/>
          <w:color w:val="111111"/>
          <w:sz w:val="26"/>
          <w:szCs w:val="26"/>
        </w:rPr>
        <w:t>μ</w:t>
      </w:r>
      <w:r w:rsidRPr="006C4779">
        <w:rPr>
          <w:rFonts w:ascii="Cambria" w:hAnsi="Cambria" w:cs="Cambria"/>
          <w:color w:val="111111"/>
          <w:sz w:val="26"/>
          <w:szCs w:val="26"/>
        </w:rPr>
        <w:t>εχ</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τα</w:t>
      </w:r>
      <w:r w:rsidRPr="006C4779">
        <w:rPr>
          <w:rFonts w:ascii="Times New Roman" w:hAnsi="Times New Roman" w:cs="Times New Roman"/>
          <w:color w:val="111111"/>
          <w:sz w:val="26"/>
          <w:szCs w:val="26"/>
        </w:rPr>
        <w:t>ῖ</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ἑ</w:t>
      </w:r>
      <w:r w:rsidRPr="006C4779">
        <w:rPr>
          <w:rFonts w:ascii="Cambria" w:hAnsi="Cambria" w:cs="Cambria"/>
          <w:color w:val="111111"/>
          <w:sz w:val="26"/>
          <w:szCs w:val="26"/>
        </w:rPr>
        <w:t>αυτο</w:t>
      </w:r>
      <w:r w:rsidRPr="006C4779">
        <w:rPr>
          <w:rFonts w:ascii="Times New Roman" w:hAnsi="Times New Roman" w:cs="Times New Roman"/>
          <w:color w:val="111111"/>
          <w:sz w:val="26"/>
          <w:szCs w:val="26"/>
        </w:rPr>
        <w:t>ῦ</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γυναιξ</w:t>
      </w:r>
      <w:r w:rsidRPr="006C4779">
        <w:rPr>
          <w:rFonts w:ascii="Times New Roman" w:hAnsi="Times New Roman" w:cs="Times New Roman"/>
          <w:color w:val="111111"/>
          <w:sz w:val="26"/>
          <w:szCs w:val="26"/>
        </w:rPr>
        <w:t>ί</w:t>
      </w:r>
      <w:r w:rsidRPr="006C4779">
        <w:rPr>
          <w:rFonts w:ascii="Cambria" w:hAnsi="Cambria" w:cs="Cambria"/>
          <w:color w:val="111111"/>
          <w:sz w:val="26"/>
          <w:szCs w:val="26"/>
        </w:rPr>
        <w:t>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Αδα</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κα</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Σελλα</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ἀ</w:t>
      </w:r>
      <w:r w:rsidRPr="006C4779">
        <w:rPr>
          <w:rFonts w:ascii="Cambria" w:hAnsi="Cambria" w:cs="Cambria"/>
          <w:color w:val="111111"/>
          <w:sz w:val="26"/>
          <w:szCs w:val="26"/>
        </w:rPr>
        <w:t>κο</w:t>
      </w:r>
      <w:r w:rsidRPr="006C4779">
        <w:rPr>
          <w:rFonts w:ascii="Times New Roman" w:hAnsi="Times New Roman" w:cs="Times New Roman"/>
          <w:color w:val="111111"/>
          <w:sz w:val="26"/>
          <w:szCs w:val="26"/>
        </w:rPr>
        <w:t>ύ</w:t>
      </w:r>
      <w:r w:rsidRPr="006C4779">
        <w:rPr>
          <w:rFonts w:ascii="Cambria" w:hAnsi="Cambria" w:cs="Cambria"/>
          <w:color w:val="111111"/>
          <w:sz w:val="26"/>
          <w:szCs w:val="26"/>
        </w:rPr>
        <w:t>σατ</w:t>
      </w:r>
      <w:r w:rsidRPr="006C4779">
        <w:rPr>
          <w:rFonts w:ascii="Times New Roman" w:hAnsi="Times New Roman" w:cs="Times New Roman"/>
          <w:color w:val="111111"/>
          <w:sz w:val="26"/>
          <w:szCs w:val="26"/>
        </w:rPr>
        <w:t>έ</w:t>
      </w:r>
      <w:r w:rsidRPr="006C4779">
        <w:rPr>
          <w:rFonts w:ascii="PT Serif" w:hAnsi="PT Serif"/>
          <w:color w:val="111111"/>
          <w:sz w:val="26"/>
          <w:szCs w:val="26"/>
          <w:lang w:val="la-Latn"/>
        </w:rPr>
        <w:t xml:space="preserve"> </w:t>
      </w:r>
      <w:r w:rsidRPr="006C4779">
        <w:rPr>
          <w:rFonts w:ascii="PT Serif" w:hAnsi="PT Serif"/>
          <w:color w:val="111111"/>
          <w:sz w:val="26"/>
          <w:szCs w:val="26"/>
        </w:rPr>
        <w:t>μ</w:t>
      </w:r>
      <w:r w:rsidRPr="006C4779">
        <w:rPr>
          <w:rFonts w:ascii="Cambria" w:hAnsi="Cambria" w:cs="Cambria"/>
          <w:color w:val="111111"/>
          <w:sz w:val="26"/>
          <w:szCs w:val="26"/>
        </w:rPr>
        <w:t>ου</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ῆ</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φων</w:t>
      </w:r>
      <w:r w:rsidRPr="006C4779">
        <w:rPr>
          <w:rFonts w:ascii="Times New Roman" w:hAnsi="Times New Roman" w:cs="Times New Roman"/>
          <w:color w:val="111111"/>
          <w:sz w:val="26"/>
          <w:szCs w:val="26"/>
        </w:rPr>
        <w:t>ῆ</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γυνα</w:t>
      </w:r>
      <w:r w:rsidRPr="006C4779">
        <w:rPr>
          <w:rFonts w:ascii="Times New Roman" w:hAnsi="Times New Roman" w:cs="Times New Roman"/>
          <w:color w:val="111111"/>
          <w:sz w:val="26"/>
          <w:szCs w:val="26"/>
        </w:rPr>
        <w:t>ῖ</w:t>
      </w:r>
      <w:r w:rsidRPr="006C4779">
        <w:rPr>
          <w:rFonts w:ascii="Cambria" w:hAnsi="Cambria" w:cs="Cambria"/>
          <w:color w:val="111111"/>
          <w:sz w:val="26"/>
          <w:szCs w:val="26"/>
        </w:rPr>
        <w:t>κες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Λα</w:t>
      </w:r>
      <w:r w:rsidRPr="006C4779">
        <w:rPr>
          <w:rFonts w:ascii="PT Serif" w:hAnsi="PT Serif" w:cs="PT Serif"/>
          <w:color w:val="111111"/>
          <w:sz w:val="26"/>
          <w:szCs w:val="26"/>
        </w:rPr>
        <w:t>μ</w:t>
      </w:r>
      <w:r w:rsidRPr="006C4779">
        <w:rPr>
          <w:rFonts w:ascii="Cambria" w:hAnsi="Cambria" w:cs="Cambria"/>
          <w:color w:val="111111"/>
          <w:sz w:val="26"/>
          <w:szCs w:val="26"/>
        </w:rPr>
        <w:t>εχ</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νωτ</w:t>
      </w:r>
      <w:r w:rsidRPr="006C4779">
        <w:rPr>
          <w:rFonts w:ascii="Times New Roman" w:hAnsi="Times New Roman" w:cs="Times New Roman"/>
          <w:color w:val="111111"/>
          <w:sz w:val="26"/>
          <w:szCs w:val="26"/>
        </w:rPr>
        <w:t>ί</w:t>
      </w:r>
      <w:r w:rsidRPr="006C4779">
        <w:rPr>
          <w:rFonts w:ascii="Cambria" w:hAnsi="Cambria" w:cs="Cambria"/>
          <w:color w:val="111111"/>
          <w:sz w:val="26"/>
          <w:szCs w:val="26"/>
        </w:rPr>
        <w:t>σασθ</w:t>
      </w:r>
      <w:r w:rsidRPr="006C4779">
        <w:rPr>
          <w:rFonts w:ascii="Times New Roman" w:hAnsi="Times New Roman" w:cs="Times New Roman"/>
          <w:color w:val="111111"/>
          <w:sz w:val="26"/>
          <w:szCs w:val="26"/>
        </w:rPr>
        <w:t>έ</w:t>
      </w:r>
      <w:r w:rsidRPr="006C4779">
        <w:rPr>
          <w:rFonts w:ascii="PT Serif" w:hAnsi="PT Serif"/>
          <w:color w:val="111111"/>
          <w:sz w:val="26"/>
          <w:szCs w:val="26"/>
          <w:lang w:val="la-Latn"/>
        </w:rPr>
        <w:t xml:space="preserve"> </w:t>
      </w:r>
      <w:r w:rsidRPr="006C4779">
        <w:rPr>
          <w:rFonts w:ascii="PT Serif" w:hAnsi="PT Serif"/>
          <w:color w:val="111111"/>
          <w:sz w:val="26"/>
          <w:szCs w:val="26"/>
        </w:rPr>
        <w:t>μ</w:t>
      </w:r>
      <w:r w:rsidRPr="006C4779">
        <w:rPr>
          <w:rFonts w:ascii="Cambria" w:hAnsi="Cambria" w:cs="Cambria"/>
          <w:color w:val="111111"/>
          <w:sz w:val="26"/>
          <w:szCs w:val="26"/>
        </w:rPr>
        <w:t>ου</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το</w:t>
      </w:r>
      <w:r w:rsidRPr="006C4779">
        <w:rPr>
          <w:rFonts w:ascii="Times New Roman" w:hAnsi="Times New Roman" w:cs="Times New Roman"/>
          <w:color w:val="111111"/>
          <w:sz w:val="26"/>
          <w:szCs w:val="26"/>
        </w:rPr>
        <w:t>ὺ</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λ</w:t>
      </w:r>
      <w:r w:rsidRPr="006C4779">
        <w:rPr>
          <w:rFonts w:ascii="Times New Roman" w:hAnsi="Times New Roman" w:cs="Times New Roman"/>
          <w:color w:val="111111"/>
          <w:sz w:val="26"/>
          <w:szCs w:val="26"/>
        </w:rPr>
        <w:t>ό</w:t>
      </w:r>
      <w:r w:rsidRPr="006C4779">
        <w:rPr>
          <w:rFonts w:ascii="Cambria" w:hAnsi="Cambria" w:cs="Cambria"/>
          <w:color w:val="111111"/>
          <w:sz w:val="26"/>
          <w:szCs w:val="26"/>
        </w:rPr>
        <w:t>γους</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ὅ</w:t>
      </w:r>
      <w:r w:rsidRPr="006C4779">
        <w:rPr>
          <w:rFonts w:ascii="Cambria" w:hAnsi="Cambria" w:cs="Cambria"/>
          <w:color w:val="111111"/>
          <w:sz w:val="26"/>
          <w:szCs w:val="26"/>
        </w:rPr>
        <w:t>τι</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ἄ</w:t>
      </w:r>
      <w:r w:rsidRPr="006C4779">
        <w:rPr>
          <w:rFonts w:ascii="Cambria" w:hAnsi="Cambria" w:cs="Cambria"/>
          <w:color w:val="111111"/>
          <w:sz w:val="26"/>
          <w:szCs w:val="26"/>
        </w:rPr>
        <w:t>νδρα</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ἀ</w:t>
      </w:r>
      <w:r w:rsidRPr="006C4779">
        <w:rPr>
          <w:rFonts w:ascii="PT Serif" w:hAnsi="PT Serif"/>
          <w:color w:val="111111"/>
          <w:sz w:val="26"/>
          <w:szCs w:val="26"/>
        </w:rPr>
        <w:t>π</w:t>
      </w:r>
      <w:r w:rsidRPr="006C4779">
        <w:rPr>
          <w:rFonts w:ascii="Times New Roman" w:hAnsi="Times New Roman" w:cs="Times New Roman"/>
          <w:color w:val="111111"/>
          <w:sz w:val="26"/>
          <w:szCs w:val="26"/>
        </w:rPr>
        <w:t>έ</w:t>
      </w:r>
      <w:r w:rsidRPr="006C4779">
        <w:rPr>
          <w:rFonts w:ascii="Cambria" w:hAnsi="Cambria" w:cs="Cambria"/>
          <w:color w:val="111111"/>
          <w:sz w:val="26"/>
          <w:szCs w:val="26"/>
        </w:rPr>
        <w:t>κτεινα</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ε</w:t>
      </w:r>
      <w:r w:rsidRPr="006C4779">
        <w:rPr>
          <w:rFonts w:ascii="Times New Roman" w:hAnsi="Times New Roman" w:cs="Times New Roman"/>
          <w:color w:val="111111"/>
          <w:sz w:val="26"/>
          <w:szCs w:val="26"/>
        </w:rPr>
        <w:t>ἰ</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τρα</w:t>
      </w:r>
      <w:r w:rsidRPr="006C4779">
        <w:rPr>
          <w:rFonts w:ascii="Times New Roman" w:hAnsi="Times New Roman" w:cs="Times New Roman"/>
          <w:color w:val="111111"/>
          <w:sz w:val="26"/>
          <w:szCs w:val="26"/>
        </w:rPr>
        <w:t>ῦ</w:t>
      </w:r>
      <w:r w:rsidRPr="006C4779">
        <w:rPr>
          <w:rFonts w:ascii="PT Serif" w:hAnsi="PT Serif"/>
          <w:color w:val="111111"/>
          <w:sz w:val="26"/>
          <w:szCs w:val="26"/>
        </w:rPr>
        <w:t>μ</w:t>
      </w:r>
      <w:r w:rsidRPr="006C4779">
        <w:rPr>
          <w:rFonts w:ascii="Cambria" w:hAnsi="Cambria" w:cs="Cambria"/>
          <w:color w:val="111111"/>
          <w:sz w:val="26"/>
          <w:szCs w:val="26"/>
        </w:rPr>
        <w:t>α</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PT Serif" w:hAnsi="PT Serif"/>
          <w:color w:val="111111"/>
          <w:sz w:val="26"/>
          <w:szCs w:val="26"/>
        </w:rPr>
        <w:t>μ</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κα</w:t>
      </w:r>
      <w:r w:rsidRPr="006C4779">
        <w:rPr>
          <w:rFonts w:ascii="Times New Roman" w:hAnsi="Times New Roman" w:cs="Times New Roman"/>
          <w:color w:val="111111"/>
          <w:sz w:val="26"/>
          <w:szCs w:val="26"/>
        </w:rPr>
        <w:t>ὶ</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νεαν</w:t>
      </w:r>
      <w:r w:rsidRPr="006C4779">
        <w:rPr>
          <w:rFonts w:ascii="Times New Roman" w:hAnsi="Times New Roman" w:cs="Times New Roman"/>
          <w:color w:val="111111"/>
          <w:sz w:val="26"/>
          <w:szCs w:val="26"/>
        </w:rPr>
        <w:t>ί</w:t>
      </w:r>
      <w:r w:rsidRPr="006C4779">
        <w:rPr>
          <w:rFonts w:ascii="Cambria" w:hAnsi="Cambria" w:cs="Cambria"/>
          <w:color w:val="111111"/>
          <w:sz w:val="26"/>
          <w:szCs w:val="26"/>
        </w:rPr>
        <w:t>σκον</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ε</w:t>
      </w:r>
      <w:r w:rsidRPr="006C4779">
        <w:rPr>
          <w:rFonts w:ascii="Times New Roman" w:hAnsi="Times New Roman" w:cs="Times New Roman"/>
          <w:color w:val="111111"/>
          <w:sz w:val="26"/>
          <w:szCs w:val="26"/>
        </w:rPr>
        <w:t>ἰ</w:t>
      </w:r>
      <w:r w:rsidRPr="006C4779">
        <w:rPr>
          <w:rFonts w:ascii="Cambria" w:hAnsi="Cambria" w:cs="Cambria"/>
          <w:color w:val="111111"/>
          <w:sz w:val="26"/>
          <w:szCs w:val="26"/>
        </w:rPr>
        <w:t>ς</w:t>
      </w:r>
      <w:r w:rsidRPr="006C4779">
        <w:rPr>
          <w:rFonts w:ascii="PT Serif" w:hAnsi="PT Serif"/>
          <w:color w:val="111111"/>
          <w:sz w:val="26"/>
          <w:szCs w:val="26"/>
          <w:lang w:val="la-Latn"/>
        </w:rPr>
        <w:t xml:space="preserve"> </w:t>
      </w:r>
      <w:r w:rsidRPr="006C4779">
        <w:rPr>
          <w:rFonts w:ascii="PT Serif" w:hAnsi="PT Serif" w:cs="PT Serif"/>
          <w:color w:val="111111"/>
          <w:sz w:val="26"/>
          <w:szCs w:val="26"/>
        </w:rPr>
        <w:t>μ</w:t>
      </w:r>
      <w:r w:rsidRPr="006C4779">
        <w:rPr>
          <w:rFonts w:ascii="Times New Roman" w:hAnsi="Times New Roman" w:cs="Times New Roman"/>
          <w:color w:val="111111"/>
          <w:sz w:val="26"/>
          <w:szCs w:val="26"/>
        </w:rPr>
        <w:t>ώ</w:t>
      </w:r>
      <w:r w:rsidRPr="006C4779">
        <w:rPr>
          <w:rFonts w:ascii="Cambria" w:hAnsi="Cambria" w:cs="Cambria"/>
          <w:color w:val="111111"/>
          <w:sz w:val="26"/>
          <w:szCs w:val="26"/>
        </w:rPr>
        <w:t>λω</w:t>
      </w:r>
      <w:r w:rsidRPr="006C4779">
        <w:rPr>
          <w:rFonts w:ascii="PT Serif" w:hAnsi="PT Serif" w:cs="PT Serif"/>
          <w:color w:val="111111"/>
          <w:sz w:val="26"/>
          <w:szCs w:val="26"/>
        </w:rPr>
        <w:t>π</w:t>
      </w:r>
      <w:r w:rsidRPr="006C4779">
        <w:rPr>
          <w:rFonts w:ascii="Cambria" w:hAnsi="Cambria" w:cs="Cambria"/>
          <w:color w:val="111111"/>
          <w:sz w:val="26"/>
          <w:szCs w:val="26"/>
        </w:rPr>
        <w:t>α</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PT Serif" w:hAnsi="PT Serif"/>
          <w:color w:val="111111"/>
          <w:sz w:val="26"/>
          <w:szCs w:val="26"/>
        </w:rPr>
        <w:t>μ</w:t>
      </w:r>
      <w:r w:rsidRPr="006C4779">
        <w:rPr>
          <w:rFonts w:ascii="Cambria" w:hAnsi="Cambria" w:cs="Cambria"/>
          <w:color w:val="111111"/>
          <w:sz w:val="26"/>
          <w:szCs w:val="26"/>
        </w:rPr>
        <w:t>ο</w:t>
      </w:r>
      <w:r w:rsidRPr="006C4779">
        <w:rPr>
          <w:rFonts w:ascii="Times New Roman" w:hAnsi="Times New Roman" w:cs="Times New Roman"/>
          <w:color w:val="111111"/>
          <w:sz w:val="26"/>
          <w:szCs w:val="26"/>
        </w:rPr>
        <w:t>ί</w:t>
      </w:r>
      <w:r w:rsidRPr="006C4779">
        <w:rPr>
          <w:rFonts w:ascii="PT Serif" w:hAnsi="PT Serif"/>
          <w:color w:val="111111"/>
          <w:sz w:val="26"/>
          <w:szCs w:val="26"/>
          <w:lang w:val="la-Latn"/>
        </w:rPr>
        <w:t> </w:t>
      </w:r>
      <w:r w:rsidRPr="006C4779">
        <w:rPr>
          <w:rFonts w:ascii="Times New Roman" w:hAnsi="Times New Roman" w:cs="Times New Roman"/>
          <w:color w:val="111111"/>
          <w:sz w:val="26"/>
          <w:szCs w:val="26"/>
        </w:rPr>
        <w:t>ὅ</w:t>
      </w:r>
      <w:r w:rsidRPr="006C4779">
        <w:rPr>
          <w:rFonts w:ascii="Cambria" w:hAnsi="Cambria" w:cs="Cambria"/>
          <w:color w:val="111111"/>
          <w:sz w:val="26"/>
          <w:szCs w:val="26"/>
        </w:rPr>
        <w:t>τι</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ἑ</w:t>
      </w:r>
      <w:r w:rsidRPr="006C4779">
        <w:rPr>
          <w:rFonts w:ascii="PT Serif" w:hAnsi="PT Serif"/>
          <w:color w:val="111111"/>
          <w:sz w:val="26"/>
          <w:szCs w:val="26"/>
        </w:rPr>
        <w:t>π</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ά</w:t>
      </w:r>
      <w:r w:rsidRPr="006C4779">
        <w:rPr>
          <w:rFonts w:ascii="Cambria" w:hAnsi="Cambria" w:cs="Cambria"/>
          <w:color w:val="111111"/>
          <w:sz w:val="26"/>
          <w:szCs w:val="26"/>
        </w:rPr>
        <w:t>κις</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κδεδ</w:t>
      </w:r>
      <w:r w:rsidRPr="006C4779">
        <w:rPr>
          <w:rFonts w:ascii="Times New Roman" w:hAnsi="Times New Roman" w:cs="Times New Roman"/>
          <w:color w:val="111111"/>
          <w:sz w:val="26"/>
          <w:szCs w:val="26"/>
        </w:rPr>
        <w:t>ί</w:t>
      </w:r>
      <w:r w:rsidRPr="006C4779">
        <w:rPr>
          <w:rFonts w:ascii="Cambria" w:hAnsi="Cambria" w:cs="Cambria"/>
          <w:color w:val="111111"/>
          <w:sz w:val="26"/>
          <w:szCs w:val="26"/>
        </w:rPr>
        <w:t>κηται</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κ</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Καιν</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ἐ</w:t>
      </w:r>
      <w:r w:rsidRPr="006C4779">
        <w:rPr>
          <w:rFonts w:ascii="Cambria" w:hAnsi="Cambria" w:cs="Cambria"/>
          <w:color w:val="111111"/>
          <w:sz w:val="26"/>
          <w:szCs w:val="26"/>
        </w:rPr>
        <w:t>κ</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δ</w:t>
      </w:r>
      <w:r w:rsidRPr="006C4779">
        <w:rPr>
          <w:rFonts w:ascii="Times New Roman" w:hAnsi="Times New Roman" w:cs="Times New Roman"/>
          <w:color w:val="111111"/>
          <w:sz w:val="26"/>
          <w:szCs w:val="26"/>
        </w:rPr>
        <w:t>ὲ</w:t>
      </w:r>
      <w:r w:rsidRPr="006C4779">
        <w:rPr>
          <w:rFonts w:ascii="PT Serif" w:hAnsi="PT Serif"/>
          <w:color w:val="111111"/>
          <w:sz w:val="26"/>
          <w:szCs w:val="26"/>
          <w:lang w:val="la-Latn"/>
        </w:rPr>
        <w:t xml:space="preserve"> </w:t>
      </w:r>
      <w:r w:rsidRPr="006C4779">
        <w:rPr>
          <w:rFonts w:ascii="Cambria" w:hAnsi="Cambria" w:cs="Cambria"/>
          <w:color w:val="111111"/>
          <w:sz w:val="26"/>
          <w:szCs w:val="26"/>
        </w:rPr>
        <w:t>Λα</w:t>
      </w:r>
      <w:r w:rsidRPr="006C4779">
        <w:rPr>
          <w:rFonts w:ascii="PT Serif" w:hAnsi="PT Serif" w:cs="PT Serif"/>
          <w:color w:val="111111"/>
          <w:sz w:val="26"/>
          <w:szCs w:val="26"/>
        </w:rPr>
        <w:t>μ</w:t>
      </w:r>
      <w:r w:rsidRPr="006C4779">
        <w:rPr>
          <w:rFonts w:ascii="Cambria" w:hAnsi="Cambria" w:cs="Cambria"/>
          <w:color w:val="111111"/>
          <w:sz w:val="26"/>
          <w:szCs w:val="26"/>
        </w:rPr>
        <w:t>εχ</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ἑ</w:t>
      </w:r>
      <w:r w:rsidRPr="006C4779">
        <w:rPr>
          <w:rFonts w:ascii="Cambria" w:hAnsi="Cambria" w:cs="Cambria"/>
          <w:color w:val="111111"/>
          <w:sz w:val="26"/>
          <w:szCs w:val="26"/>
        </w:rPr>
        <w:t>βδο</w:t>
      </w:r>
      <w:r w:rsidRPr="006C4779">
        <w:rPr>
          <w:rFonts w:ascii="PT Serif" w:hAnsi="PT Serif" w:cs="PT Serif"/>
          <w:color w:val="111111"/>
          <w:sz w:val="26"/>
          <w:szCs w:val="26"/>
        </w:rPr>
        <w:t>μ</w:t>
      </w:r>
      <w:r w:rsidRPr="006C4779">
        <w:rPr>
          <w:rFonts w:ascii="Cambria" w:hAnsi="Cambria" w:cs="Cambria"/>
          <w:color w:val="111111"/>
          <w:sz w:val="26"/>
          <w:szCs w:val="26"/>
        </w:rPr>
        <w:t>ηκοντ</w:t>
      </w:r>
      <w:r w:rsidRPr="006C4779">
        <w:rPr>
          <w:rFonts w:ascii="Times New Roman" w:hAnsi="Times New Roman" w:cs="Times New Roman"/>
          <w:color w:val="111111"/>
          <w:sz w:val="26"/>
          <w:szCs w:val="26"/>
        </w:rPr>
        <w:t>ά</w:t>
      </w:r>
      <w:r w:rsidRPr="006C4779">
        <w:rPr>
          <w:rFonts w:ascii="Cambria" w:hAnsi="Cambria" w:cs="Cambria"/>
          <w:color w:val="111111"/>
          <w:sz w:val="26"/>
          <w:szCs w:val="26"/>
        </w:rPr>
        <w:t>κις</w:t>
      </w:r>
      <w:r w:rsidRPr="006C4779">
        <w:rPr>
          <w:rFonts w:ascii="PT Serif" w:hAnsi="PT Serif"/>
          <w:color w:val="111111"/>
          <w:sz w:val="26"/>
          <w:szCs w:val="26"/>
          <w:lang w:val="la-Latn"/>
        </w:rPr>
        <w:t xml:space="preserve"> </w:t>
      </w:r>
      <w:r w:rsidRPr="006C4779">
        <w:rPr>
          <w:rFonts w:ascii="Times New Roman" w:hAnsi="Times New Roman" w:cs="Times New Roman"/>
          <w:color w:val="111111"/>
          <w:sz w:val="26"/>
          <w:szCs w:val="26"/>
        </w:rPr>
        <w:t>ἑ</w:t>
      </w:r>
      <w:r w:rsidRPr="006C4779">
        <w:rPr>
          <w:rFonts w:ascii="PT Serif" w:hAnsi="PT Serif"/>
          <w:color w:val="111111"/>
          <w:sz w:val="26"/>
          <w:szCs w:val="26"/>
        </w:rPr>
        <w:t>π</w:t>
      </w:r>
      <w:r w:rsidRPr="006C4779">
        <w:rPr>
          <w:rFonts w:ascii="Cambria" w:hAnsi="Cambria" w:cs="Cambria"/>
          <w:color w:val="111111"/>
          <w:sz w:val="26"/>
          <w:szCs w:val="26"/>
        </w:rPr>
        <w:t>τ</w:t>
      </w:r>
      <w:r w:rsidRPr="006C4779">
        <w:rPr>
          <w:rFonts w:ascii="Times New Roman" w:hAnsi="Times New Roman" w:cs="Times New Roman"/>
          <w:color w:val="111111"/>
          <w:sz w:val="26"/>
          <w:szCs w:val="26"/>
        </w:rPr>
        <w:t>ά</w:t>
      </w:r>
      <w:r w:rsidRPr="006C4779">
        <w:rPr>
          <w:rFonts w:ascii="PT Serif" w:hAnsi="PT Serif"/>
          <w:color w:val="111111"/>
          <w:sz w:val="30"/>
          <w:szCs w:val="30"/>
          <w:lang w:val="la-Latn"/>
        </w:rPr>
        <w:t xml:space="preserve">  </w:t>
      </w:r>
      <w:r w:rsidRPr="006C4779">
        <w:rPr>
          <w:rFonts w:ascii="Arial" w:hAnsi="Arial" w:cs="Arial"/>
          <w:sz w:val="24"/>
          <w:szCs w:val="24"/>
          <w:lang w:val="la-Latn"/>
        </w:rPr>
        <w:t xml:space="preserve">(Gen 4,23-24), </w:t>
      </w:r>
    </w:p>
    <w:p w14:paraId="745C5CFA"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Come per Lamec anche il più piccolo male a lui arrecato andava vendicato settanta volte sette, così per il discepolo di Gesù. Anche il sommo del sommo male a lui arrecato deve essere vendicato con il perdono offerto settanta sette. Perdono dato semper et pro semper. Gesù ha vissuto questa Legge anche sulla croce, quando i chiodi gli squarciavano mani e piedi e il suo sangue veniva versato sulla terra, nuovo diluvio di purificazione per tutti i peccati dell’uomo. </w:t>
      </w:r>
    </w:p>
    <w:p w14:paraId="1667EB0B" w14:textId="77777777" w:rsidR="006C4779" w:rsidRPr="006C4779" w:rsidRDefault="006C4779" w:rsidP="006C4779">
      <w:pPr>
        <w:jc w:val="both"/>
        <w:rPr>
          <w:rFonts w:ascii="Arial" w:hAnsi="Arial" w:cs="Arial"/>
          <w:sz w:val="24"/>
          <w:szCs w:val="24"/>
        </w:rPr>
      </w:pPr>
    </w:p>
    <w:p w14:paraId="2BB0C12A" w14:textId="77777777" w:rsidR="006C4779" w:rsidRPr="006C4779" w:rsidRDefault="006C4779" w:rsidP="006C4779">
      <w:pPr>
        <w:pStyle w:val="Titolo2"/>
      </w:pPr>
      <w:bookmarkStart w:id="484" w:name="_Toc211979474"/>
      <w:bookmarkStart w:id="485" w:name="_Toc212557348"/>
      <w:r w:rsidRPr="006C4779">
        <w:t>Non dovevi anche tu aver pietà del tuo compagno, così come io ho avuto pietà di te?</w:t>
      </w:r>
      <w:bookmarkEnd w:id="484"/>
      <w:bookmarkEnd w:id="485"/>
    </w:p>
    <w:p w14:paraId="36EF3CA1" w14:textId="77777777" w:rsidR="006C4779" w:rsidRPr="006C4779" w:rsidRDefault="006C4779" w:rsidP="006C4779">
      <w:pPr>
        <w:jc w:val="both"/>
        <w:rPr>
          <w:rFonts w:ascii="Arial" w:hAnsi="Arial" w:cs="Arial"/>
          <w:b/>
          <w:bCs/>
          <w:sz w:val="24"/>
          <w:szCs w:val="24"/>
        </w:rPr>
      </w:pPr>
    </w:p>
    <w:p w14:paraId="12F5B433" w14:textId="77777777" w:rsidR="006C4779" w:rsidRPr="006C4779" w:rsidRDefault="006C4779" w:rsidP="006C4779">
      <w:pPr>
        <w:jc w:val="both"/>
        <w:rPr>
          <w:rFonts w:ascii="Arial" w:hAnsi="Arial" w:cs="Arial"/>
          <w:b/>
          <w:bCs/>
          <w:sz w:val="24"/>
          <w:szCs w:val="24"/>
        </w:rPr>
      </w:pPr>
      <w:r w:rsidRPr="006C4779">
        <w:rPr>
          <w:rFonts w:ascii="Arial" w:hAnsi="Arial" w:cs="Arial"/>
          <w:b/>
          <w:bCs/>
          <w:sz w:val="24"/>
          <w:szCs w:val="24"/>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27Il padrone ebbe compassione di quel servo, lo lasciò andare e gli condonò il debito. </w:t>
      </w:r>
    </w:p>
    <w:p w14:paraId="770EB57B" w14:textId="77777777" w:rsidR="006C4779" w:rsidRPr="006C4779" w:rsidRDefault="006C4779" w:rsidP="006C4779">
      <w:pPr>
        <w:jc w:val="both"/>
        <w:rPr>
          <w:rFonts w:ascii="Arial" w:hAnsi="Arial" w:cs="Arial"/>
          <w:b/>
          <w:bCs/>
          <w:sz w:val="24"/>
          <w:szCs w:val="24"/>
        </w:rPr>
      </w:pPr>
      <w:r w:rsidRPr="006C4779">
        <w:rPr>
          <w:rFonts w:ascii="Arial" w:hAnsi="Arial" w:cs="Arial"/>
          <w:b/>
          <w:bCs/>
          <w:sz w:val="24"/>
          <w:szCs w:val="24"/>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p>
    <w:p w14:paraId="0A552F4A" w14:textId="77777777" w:rsidR="006C4779" w:rsidRPr="006C4779" w:rsidRDefault="006C4779" w:rsidP="006C4779">
      <w:pPr>
        <w:jc w:val="both"/>
        <w:rPr>
          <w:rFonts w:ascii="Arial" w:hAnsi="Arial" w:cs="Arial"/>
          <w:b/>
          <w:bCs/>
          <w:sz w:val="24"/>
          <w:szCs w:val="24"/>
        </w:rPr>
      </w:pPr>
      <w:r w:rsidRPr="006C4779">
        <w:rPr>
          <w:rFonts w:ascii="Arial" w:hAnsi="Arial" w:cs="Arial"/>
          <w:b/>
          <w:bCs/>
          <w:sz w:val="24"/>
          <w:szCs w:val="24"/>
        </w:rPr>
        <w:t xml:space="preserve">Visto quello che accadeva, i suoi compagni furono molto dispiaciuti e andarono a riferire al loro padrone tutto l’accaduto. Allora il padrone fece chiamare quell’uomo e gli disse: “Servo malvagio, io ti ho condonato tutto quel debito perché tu mi hai pregato. </w:t>
      </w:r>
      <w:bookmarkStart w:id="486" w:name="_Hlk208496213"/>
      <w:r w:rsidRPr="006C4779">
        <w:rPr>
          <w:rFonts w:ascii="Arial" w:hAnsi="Arial" w:cs="Arial"/>
          <w:b/>
          <w:bCs/>
          <w:sz w:val="24"/>
          <w:szCs w:val="24"/>
        </w:rPr>
        <w:t>Non dovevi anche tu aver pietà del tuo compagno, così come io ho avuto pietà di te?</w:t>
      </w:r>
      <w:bookmarkEnd w:id="486"/>
      <w:r w:rsidRPr="006C4779">
        <w:rPr>
          <w:rFonts w:ascii="Arial" w:hAnsi="Arial" w:cs="Arial"/>
          <w:b/>
          <w:bCs/>
          <w:sz w:val="24"/>
          <w:szCs w:val="24"/>
        </w:rPr>
        <w:t xml:space="preserve">”. Sdegnato, il padrone lo diede in mano agli aguzzini, finché non avesse restituito tutto il dovuto. Così anche il Padre mio celeste farà con voi se non perdonerete di cuore, ciascuno al proprio fratello» (Mt 18,1-35). </w:t>
      </w:r>
    </w:p>
    <w:p w14:paraId="0103EA40" w14:textId="77777777" w:rsidR="006C4779" w:rsidRPr="006C4779" w:rsidRDefault="006C4779" w:rsidP="006C4779">
      <w:pPr>
        <w:jc w:val="both"/>
        <w:rPr>
          <w:rFonts w:ascii="Arial" w:hAnsi="Arial" w:cs="Arial"/>
          <w:b/>
          <w:bCs/>
          <w:sz w:val="24"/>
          <w:szCs w:val="24"/>
        </w:rPr>
      </w:pPr>
    </w:p>
    <w:p w14:paraId="0E3E4DDA" w14:textId="77777777" w:rsidR="006C4779" w:rsidRPr="006C4779" w:rsidRDefault="006C4779" w:rsidP="006C4779">
      <w:pPr>
        <w:jc w:val="both"/>
        <w:rPr>
          <w:rFonts w:ascii="Arial" w:hAnsi="Arial" w:cs="Arial"/>
          <w:b/>
          <w:bCs/>
          <w:sz w:val="24"/>
          <w:szCs w:val="24"/>
        </w:rPr>
      </w:pPr>
      <w:bookmarkStart w:id="487" w:name="_Hlk211767905"/>
      <w:r w:rsidRPr="006C4779">
        <w:rPr>
          <w:rFonts w:ascii="Arial" w:hAnsi="Arial" w:cs="Arial"/>
          <w:b/>
          <w:bCs/>
          <w:sz w:val="24"/>
          <w:szCs w:val="24"/>
        </w:rPr>
        <w:t xml:space="preserve">Per questo, il regno dei cieli è simile a un re che volle regolare i conti con i suoi servi. </w:t>
      </w:r>
    </w:p>
    <w:bookmarkEnd w:id="487"/>
    <w:p w14:paraId="073D6B4F"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Ora Gesù non solo illumina questa Legge del perdono, mette anche in luce l’infinita differenza di debito tra quello che noi abbiamo verso Dio e il quasi niente del debito che i inostri fratelli hanno verso di noi. Se noi non perdoniamo il quasi niente, Dio non può perdonarci il nostro sommo del sommo, sempre però che noi gli chiediamo perdono. Seguiamo ora la luce che brilla nelle parola di Gesù: </w:t>
      </w:r>
      <w:r w:rsidRPr="006C4779">
        <w:rPr>
          <w:rFonts w:ascii="Arial" w:hAnsi="Arial" w:cs="Arial"/>
          <w:i/>
          <w:iCs/>
          <w:sz w:val="24"/>
          <w:szCs w:val="24"/>
        </w:rPr>
        <w:t xml:space="preserve">“Per questo, il regno dei cieli è simile a un re che volle regolare i conti con i suoi servi”. </w:t>
      </w:r>
      <w:r w:rsidRPr="006C4779">
        <w:rPr>
          <w:rFonts w:ascii="Arial" w:hAnsi="Arial" w:cs="Arial"/>
          <w:sz w:val="24"/>
          <w:szCs w:val="24"/>
        </w:rPr>
        <w:t>Possiamo paragonare il regno dei cieli a una banca, presso la quale ognuno si reca per accendere un prestito. In questa banca del cielo non ci sono limiti nel prelevare. Poi però quando si è prelevato va restituito. È legge che va osservata.</w:t>
      </w:r>
    </w:p>
    <w:p w14:paraId="5A4A5CC6" w14:textId="77777777" w:rsidR="006C4779" w:rsidRPr="006C4779" w:rsidRDefault="006C4779" w:rsidP="006C4779">
      <w:pPr>
        <w:jc w:val="both"/>
        <w:rPr>
          <w:rFonts w:ascii="Arial" w:hAnsi="Arial" w:cs="Arial"/>
          <w:b/>
          <w:bCs/>
          <w:sz w:val="24"/>
          <w:szCs w:val="24"/>
        </w:rPr>
      </w:pPr>
    </w:p>
    <w:p w14:paraId="71D5FA6C" w14:textId="77777777" w:rsidR="006C4779" w:rsidRPr="006C4779" w:rsidRDefault="006C4779" w:rsidP="006C4779">
      <w:pPr>
        <w:jc w:val="both"/>
        <w:rPr>
          <w:rFonts w:ascii="Arial" w:hAnsi="Arial" w:cs="Arial"/>
          <w:b/>
          <w:bCs/>
          <w:sz w:val="24"/>
          <w:szCs w:val="24"/>
        </w:rPr>
      </w:pPr>
      <w:r w:rsidRPr="006C4779">
        <w:rPr>
          <w:rFonts w:ascii="Arial" w:hAnsi="Arial" w:cs="Arial"/>
          <w:b/>
          <w:bCs/>
          <w:sz w:val="24"/>
          <w:szCs w:val="24"/>
        </w:rPr>
        <w:t xml:space="preserve">Aveva cominciato a regolare i conti, quando gli fu presentato un tale che gli doveva diecimila talenti. </w:t>
      </w:r>
    </w:p>
    <w:p w14:paraId="38F4E557"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Il re inizia a regolare i conti e gli viene presenta una persona con un debito impagabile. Sono ben diecimila talenti. Debito enorme. Il lavoro di una intera vita non basta e neanche di mille vite messe assieme: </w:t>
      </w:r>
      <w:r w:rsidRPr="006C4779">
        <w:rPr>
          <w:rFonts w:ascii="Arial" w:hAnsi="Arial" w:cs="Arial"/>
          <w:i/>
          <w:iCs/>
          <w:sz w:val="24"/>
          <w:szCs w:val="24"/>
        </w:rPr>
        <w:t xml:space="preserve">“Aveva cominciato a regolare i conti, quando gli fu presentato un tale che gli doveva diecimila talenti”. </w:t>
      </w:r>
      <w:r w:rsidRPr="006C4779">
        <w:rPr>
          <w:rFonts w:ascii="Arial" w:hAnsi="Arial" w:cs="Arial"/>
          <w:sz w:val="24"/>
          <w:szCs w:val="24"/>
        </w:rPr>
        <w:t>L’impossibilità non è di volontà. Si tratta di impossibilità di natura. Per natura questo debito non può essere estinto. La natura dell’uomo è finita. Il debito è infinito. Ora il finito non può estinguere l’infinito. L’infinito si può solo condonare, rimettere. Neanche lavorando tutto il tempo che va dal giorno della creazione dell’uomo fino al giorno della Parusia questo debito potrà essere soddisfatto, estinto, pagato. Questa è la condizione di quest’uomo dinanzi al suo re.</w:t>
      </w:r>
    </w:p>
    <w:p w14:paraId="260F07DC" w14:textId="77777777" w:rsidR="006C4779" w:rsidRPr="006C4779" w:rsidRDefault="006C4779" w:rsidP="006C4779">
      <w:pPr>
        <w:jc w:val="both"/>
        <w:rPr>
          <w:rFonts w:ascii="Arial" w:hAnsi="Arial" w:cs="Arial"/>
          <w:b/>
          <w:bCs/>
          <w:sz w:val="24"/>
          <w:szCs w:val="24"/>
        </w:rPr>
      </w:pPr>
    </w:p>
    <w:p w14:paraId="29AD40D0" w14:textId="77777777" w:rsidR="006C4779" w:rsidRPr="006C4779" w:rsidRDefault="006C4779" w:rsidP="006C4779">
      <w:pPr>
        <w:jc w:val="both"/>
        <w:rPr>
          <w:rFonts w:ascii="Arial" w:hAnsi="Arial" w:cs="Arial"/>
          <w:b/>
          <w:bCs/>
          <w:sz w:val="24"/>
          <w:szCs w:val="24"/>
        </w:rPr>
      </w:pPr>
      <w:r w:rsidRPr="006C4779">
        <w:rPr>
          <w:rFonts w:ascii="Arial" w:hAnsi="Arial" w:cs="Arial"/>
          <w:b/>
          <w:bCs/>
          <w:sz w:val="24"/>
          <w:szCs w:val="24"/>
        </w:rPr>
        <w:t xml:space="preserve">Poiché costui non era in grado di restituire, il padrone ordinò che fosse venduto lui con la moglie, i figli e quanto possedeva, e così saldasse il debito. </w:t>
      </w:r>
    </w:p>
    <w:p w14:paraId="769C46BF"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Quest’uomo non può soddisfare il suo debito. Ecco allora cosa decide il re: </w:t>
      </w:r>
      <w:r w:rsidRPr="006C4779">
        <w:rPr>
          <w:rFonts w:ascii="Arial" w:hAnsi="Arial" w:cs="Arial"/>
          <w:i/>
          <w:iCs/>
          <w:sz w:val="24"/>
          <w:szCs w:val="24"/>
        </w:rPr>
        <w:t xml:space="preserve">“Poiché costui non era in grado di restituire, il padrone ordinò che fosse venduto lui con la moglie, i figli e quanto possedeva, e così saldasse il debito”. </w:t>
      </w:r>
      <w:r w:rsidRPr="006C4779">
        <w:rPr>
          <w:rFonts w:ascii="Arial" w:hAnsi="Arial" w:cs="Arial"/>
          <w:sz w:val="24"/>
          <w:szCs w:val="24"/>
        </w:rPr>
        <w:t>La vendita di quest’uomo con la moglie e i figli come schiavi assieme a quanto egli possedeva, il re la giudica cosa giusta e doverosa. Lui sa tuttavia che avrebbe ricavato qualcosa, ma il debito sarebbe rimasto sempre insoluto. Nessun infinito potrà essere soddisfatto con il finito. Anche se si mettessero insieme e si facesse un solo fascio con tutti i finiti della terra, questi infiniti mai diventeranno un infinito. Rimarranno sempre finiti.  Anche attraverso questa via il debito sempre rimane insoluto.</w:t>
      </w:r>
    </w:p>
    <w:p w14:paraId="64530FC3" w14:textId="77777777" w:rsidR="006C4779" w:rsidRPr="006C4779" w:rsidRDefault="006C4779" w:rsidP="006C4779">
      <w:pPr>
        <w:jc w:val="both"/>
        <w:rPr>
          <w:rFonts w:ascii="Arial" w:hAnsi="Arial" w:cs="Arial"/>
          <w:b/>
          <w:bCs/>
          <w:sz w:val="24"/>
          <w:szCs w:val="24"/>
        </w:rPr>
      </w:pPr>
    </w:p>
    <w:p w14:paraId="619087C6" w14:textId="77777777" w:rsidR="006C4779" w:rsidRPr="006C4779" w:rsidRDefault="006C4779" w:rsidP="006C4779">
      <w:pPr>
        <w:jc w:val="both"/>
        <w:rPr>
          <w:rFonts w:ascii="Arial" w:hAnsi="Arial" w:cs="Arial"/>
          <w:b/>
          <w:bCs/>
          <w:sz w:val="24"/>
          <w:szCs w:val="24"/>
        </w:rPr>
      </w:pPr>
      <w:r w:rsidRPr="006C4779">
        <w:rPr>
          <w:rFonts w:ascii="Arial" w:hAnsi="Arial" w:cs="Arial"/>
          <w:b/>
          <w:bCs/>
          <w:sz w:val="24"/>
          <w:szCs w:val="24"/>
        </w:rPr>
        <w:t xml:space="preserve">Allora il servo, prostrato a terra, lo supplicava dicendo: “Abbi pazienza con me e ti restituirò ogni cosa”. </w:t>
      </w:r>
    </w:p>
    <w:p w14:paraId="00B5B244"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Ecco ora cosa fa quest’uomo dai diecimila talenti da pagare: </w:t>
      </w:r>
      <w:r w:rsidRPr="006C4779">
        <w:rPr>
          <w:rFonts w:ascii="Arial" w:hAnsi="Arial" w:cs="Arial"/>
          <w:i/>
          <w:iCs/>
          <w:sz w:val="24"/>
          <w:szCs w:val="24"/>
        </w:rPr>
        <w:t xml:space="preserve">“Allora il servo, prostrato a terra, lo supplicava dicendo: “Abbi pazienza con me e ti restituirò ogni cosa”. </w:t>
      </w:r>
      <w:r w:rsidRPr="006C4779">
        <w:rPr>
          <w:rFonts w:ascii="Arial" w:hAnsi="Arial" w:cs="Arial"/>
          <w:sz w:val="24"/>
          <w:szCs w:val="24"/>
        </w:rPr>
        <w:t xml:space="preserve">Il servo invoca pazienza, chiede pietà, domanda misericordia. Supplica il suo padrone a lasciargli ancora del tempo e lui avrebbe saldato ogni cosa. Sa che non potrà mai saldare il suo debito e tuttavia promettere al suo padrone che lo avrebbe saldato. Anche il suo padrone sa che il debito non è saldabile. È insolubile. Anche se il debito non è saldabile, la supplica non è una finzione. Essa è vera supplica. La promessa è vera. Si vuole, anche se poi si sa che non si può. Con il cuore il debito lo si vuole realmente estinguere, ma solo con il cuore. </w:t>
      </w:r>
    </w:p>
    <w:p w14:paraId="55848D6E" w14:textId="77777777" w:rsidR="006C4779" w:rsidRPr="006C4779" w:rsidRDefault="006C4779" w:rsidP="006C4779">
      <w:pPr>
        <w:jc w:val="both"/>
        <w:rPr>
          <w:rFonts w:ascii="Arial" w:hAnsi="Arial" w:cs="Arial"/>
          <w:b/>
          <w:bCs/>
          <w:sz w:val="24"/>
          <w:szCs w:val="24"/>
        </w:rPr>
      </w:pPr>
    </w:p>
    <w:p w14:paraId="59328DAD" w14:textId="77777777" w:rsidR="006C4779" w:rsidRPr="006C4779" w:rsidRDefault="006C4779" w:rsidP="006C4779">
      <w:pPr>
        <w:jc w:val="both"/>
        <w:rPr>
          <w:rFonts w:ascii="Arial" w:hAnsi="Arial" w:cs="Arial"/>
          <w:b/>
          <w:bCs/>
          <w:sz w:val="24"/>
          <w:szCs w:val="24"/>
        </w:rPr>
      </w:pPr>
      <w:bookmarkStart w:id="488" w:name="_Hlk211768028"/>
      <w:r w:rsidRPr="006C4779">
        <w:rPr>
          <w:rFonts w:ascii="Arial" w:hAnsi="Arial" w:cs="Arial"/>
          <w:b/>
          <w:bCs/>
          <w:sz w:val="24"/>
          <w:szCs w:val="24"/>
        </w:rPr>
        <w:t xml:space="preserve">Il padrone ebbe compassione di quel servo, lo lasciò andare e gli condonò il debito. </w:t>
      </w:r>
    </w:p>
    <w:bookmarkEnd w:id="488"/>
    <w:p w14:paraId="03720D8D"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Ecco ora il grande cuore di questo re o di questo padrone: </w:t>
      </w:r>
      <w:r w:rsidRPr="006C4779">
        <w:rPr>
          <w:rFonts w:ascii="Arial" w:hAnsi="Arial" w:cs="Arial"/>
          <w:i/>
          <w:iCs/>
          <w:sz w:val="24"/>
          <w:szCs w:val="24"/>
        </w:rPr>
        <w:t xml:space="preserve">“Il padrone ebbe compassione di quel servo, lo lasciò andare e gli condonò il debito”. </w:t>
      </w:r>
      <w:r w:rsidRPr="006C4779">
        <w:rPr>
          <w:rFonts w:ascii="Arial" w:hAnsi="Arial" w:cs="Arial"/>
          <w:sz w:val="24"/>
          <w:szCs w:val="24"/>
        </w:rPr>
        <w:t>Il padrone ascolta la supplica del cuore di quest’uomo e non solo non vende lui, con la moglie e i figli e quanto possedeva, non solo gli concede ancora del tempo, gli condona tutto il debito. Per quest’uomo è come se nascesse in questo istante. È senza alcun debito. Tutto gli è stato condonato. È questa la grande compassione, la grande pietà, la grande misericordia. Il re è dalla compassione infinita. Dalla pietà infinita. Dalla misericordia infinita e va infinitamente oltre la pazienza richiesta. Il finito non può annullare un debito infinito. Ill finito agisce sempre da finito. L’infinito invece agisce sempre da infinito ed essere infinitamente oltre gli infiniti umani, tanto oltre da poterli condonare tutti, sempre però che l’uomo lo chieda con fede umile e ricca di amore. Questa verità è cosi rivelata dall’Apostolo Paolo nella Lettera ai Romani:</w:t>
      </w:r>
    </w:p>
    <w:p w14:paraId="497E9CAF"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194DC3D6"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575EAF8C"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1a morte regnò da Adamo fino a Mosè anche su quelli che non avevano peccato a somiglianza della trasgressione di Adamo, il quale è figura di colui che doveva venire.</w:t>
      </w:r>
    </w:p>
    <w:p w14:paraId="668180A6"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113144A3"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2A22DD02" w14:textId="77777777" w:rsidR="006C4779" w:rsidRPr="006C4779" w:rsidRDefault="006C4779" w:rsidP="006C4779">
      <w:pPr>
        <w:jc w:val="both"/>
        <w:rPr>
          <w:rFonts w:ascii="Arial" w:hAnsi="Arial" w:cs="Arial"/>
          <w:b/>
          <w:bCs/>
          <w:sz w:val="24"/>
          <w:szCs w:val="24"/>
        </w:rPr>
      </w:pPr>
      <w:r w:rsidRPr="006C4779">
        <w:rPr>
          <w:rFonts w:ascii="Arial" w:hAnsi="Arial" w:cs="Arial"/>
          <w:i/>
          <w:iCs/>
          <w:sz w:val="24"/>
          <w:szCs w:val="24"/>
        </w:rPr>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14:paraId="16856D9F"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L’infinito merito di Cristo Gesù copre tutti i debiti infiniti degli uomini, da Adamo fino all’ultimo uomo che vivrà sulla nostra terra fino al giorno della Parusia. Misericordia infinita per natura divina ed eterna, debito infinito per natura creata che è finita. Questa è la grande potenza che è nell’uomo: è capace di contrarre debiti infiniti  Ma è anche capace in Cristo, con Cristo, per Cristo di rendere il suo merito infinito anche se si tratta di un infinito prodotto da una natura finita. Questa verità andrebbe ulteriormente approfondita. </w:t>
      </w:r>
    </w:p>
    <w:p w14:paraId="17CB22B6" w14:textId="77777777" w:rsidR="006C4779" w:rsidRPr="006C4779" w:rsidRDefault="006C4779" w:rsidP="006C4779">
      <w:pPr>
        <w:jc w:val="both"/>
        <w:rPr>
          <w:rFonts w:ascii="Arial" w:hAnsi="Arial" w:cs="Arial"/>
          <w:sz w:val="24"/>
          <w:szCs w:val="24"/>
        </w:rPr>
      </w:pPr>
    </w:p>
    <w:p w14:paraId="66FF7190" w14:textId="77777777" w:rsidR="006C4779" w:rsidRPr="006C4779" w:rsidRDefault="006C4779" w:rsidP="006C4779">
      <w:pPr>
        <w:jc w:val="both"/>
        <w:rPr>
          <w:rFonts w:ascii="Arial" w:hAnsi="Arial" w:cs="Arial"/>
          <w:b/>
          <w:bCs/>
          <w:sz w:val="24"/>
          <w:szCs w:val="24"/>
        </w:rPr>
      </w:pPr>
      <w:r w:rsidRPr="006C4779">
        <w:rPr>
          <w:rFonts w:ascii="Arial" w:hAnsi="Arial" w:cs="Arial"/>
          <w:b/>
          <w:bCs/>
          <w:sz w:val="24"/>
          <w:szCs w:val="24"/>
        </w:rPr>
        <w:t>Appena uscito, quel servo trovò uno dei suoi compagni, che gli doveva cento denari.</w:t>
      </w:r>
    </w:p>
    <w:p w14:paraId="70B48C28"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Ecco cosa avviene ora. il debitore diviene creditore. A lui sono dovuti cento denari. È un finito molto finito. È un finito che si può saldare: </w:t>
      </w:r>
      <w:r w:rsidRPr="006C4779">
        <w:rPr>
          <w:rFonts w:ascii="Arial" w:hAnsi="Arial" w:cs="Arial"/>
          <w:i/>
          <w:iCs/>
          <w:sz w:val="24"/>
          <w:szCs w:val="24"/>
        </w:rPr>
        <w:t xml:space="preserve">“Appena uscito, quel servo trovò uno dei suoi compagni, che gli doveva cento denari”. </w:t>
      </w:r>
      <w:r w:rsidRPr="006C4779">
        <w:rPr>
          <w:rFonts w:ascii="Arial" w:hAnsi="Arial" w:cs="Arial"/>
          <w:sz w:val="24"/>
          <w:szCs w:val="24"/>
        </w:rPr>
        <w:t>Non ci troviamo dinanzi a un finito infinito non solubile. Questa differenza va messa in chiarissima luce. Quando un debito si può saldare, è estinguibile, allora cambia la relazione tra il debitore e il creditore. Sempre si può trovare una via di soluzione.</w:t>
      </w:r>
    </w:p>
    <w:p w14:paraId="5971DB7B" w14:textId="77777777" w:rsidR="006C4779" w:rsidRPr="006C4779" w:rsidRDefault="006C4779" w:rsidP="006C4779">
      <w:pPr>
        <w:jc w:val="both"/>
        <w:rPr>
          <w:rFonts w:ascii="Arial" w:hAnsi="Arial" w:cs="Arial"/>
          <w:b/>
          <w:bCs/>
          <w:sz w:val="24"/>
          <w:szCs w:val="24"/>
        </w:rPr>
      </w:pPr>
    </w:p>
    <w:p w14:paraId="7FFDEEBF" w14:textId="77777777" w:rsidR="006C4779" w:rsidRPr="006C4779" w:rsidRDefault="006C4779" w:rsidP="006C4779">
      <w:pPr>
        <w:jc w:val="both"/>
        <w:rPr>
          <w:rFonts w:ascii="Arial" w:hAnsi="Arial" w:cs="Arial"/>
          <w:b/>
          <w:bCs/>
          <w:sz w:val="24"/>
          <w:szCs w:val="24"/>
        </w:rPr>
      </w:pPr>
      <w:r w:rsidRPr="006C4779">
        <w:rPr>
          <w:rFonts w:ascii="Arial" w:hAnsi="Arial" w:cs="Arial"/>
          <w:b/>
          <w:bCs/>
          <w:sz w:val="24"/>
          <w:szCs w:val="24"/>
        </w:rPr>
        <w:t>Lo prese per il collo e lo soffocava, dicendo: “Restituisci quello che devi!”.</w:t>
      </w:r>
    </w:p>
    <w:p w14:paraId="4BBD1943"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Ecco invece cosa accade: Il creditore, poco prima debitore di un debito infinito non inestinguibile, si dimostra persona senza alcuna pietà, alcuna misericordia, alcuna compassione: </w:t>
      </w:r>
      <w:r w:rsidRPr="006C4779">
        <w:rPr>
          <w:rFonts w:ascii="Arial" w:hAnsi="Arial" w:cs="Arial"/>
          <w:i/>
          <w:iCs/>
          <w:sz w:val="24"/>
          <w:szCs w:val="24"/>
        </w:rPr>
        <w:t xml:space="preserve">“Lo prese per il collo e lo soffocava, dicendo: “Restituisci quello che devi!”. </w:t>
      </w:r>
      <w:r w:rsidRPr="006C4779">
        <w:rPr>
          <w:rFonts w:ascii="Arial" w:hAnsi="Arial" w:cs="Arial"/>
          <w:sz w:val="24"/>
          <w:szCs w:val="24"/>
        </w:rPr>
        <w:t>L’azione del soffocamento attesta la crudeltà di questo uomo e anche la sua cattiveria e malvagità. Quando si arriva al male fisico sempre si manifesta una natura perversa. Sempre noi dobbiamo ricordarci delle parole di Giobbe:</w:t>
      </w:r>
    </w:p>
    <w:p w14:paraId="307EED31"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Giobbe prese a dire: «Se ben si pesasse la mia angoscia e sulla stessa bilancia si ponesse la mia sventura, certo sarebbe più pesante della sabbia del mare! Per questo le mie parole sono così avventate, perché le saette dell’Onnipotente mi stanno infitte, sicché il mio spirito ne beve il veleno e i terrori di Dio mi si schierano contro! Raglia forse l’asino selvatico con l’erba davanti o muggisce il bue sopra il suo foraggio? Si mangia forse un cibo insipido, senza sale? O che gusto c’è nel succo di malva? Ciò che io ricusavo di toccare ora è il mio cibo nauseante! Oh, mi accadesse quello che invoco e Dio mi concedesse quello che spero! Volesse Dio schiacciarmi, stendere la mano e sopprimermi! Questo sarebbe il mio conforto, e io gioirei, pur nell’angoscia senza pietà, perché non ho rinnegato i decreti del Santo. Qual è la mia forza, perché io possa aspettare, o qual è la mia fine, perché io debba pazientare? La mia forza è forse quella dei macigni? E la mia carne è forse di bronzo? Nulla c’è in me che mi sia di aiuto? Ogni successo mi è precluso?</w:t>
      </w:r>
    </w:p>
    <w:p w14:paraId="105E4014"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A chi è sfinito dal dolore è dovuto l’affetto degli amici, anche se ha abbandonato il timore di Dio. I miei fratelli sono incostanti come un torrente, come l’alveo dei torrenti che scompaiono: sono torbidi per il disgelo, si gonfiano allo sciogliersi della neve, ma al tempo della siccità svaniscono e all’arsura scompaiono dai loro letti. Le carovane deviano dalle loro piste, avanzano nel deserto e vi si perdono; le carovane di Tema li cercano con lo sguardo, i viandanti di Saba sperano in essi: ma rimangono delusi d’aver sperato, giunti fin là, ne restano confusi.</w:t>
      </w:r>
    </w:p>
    <w:p w14:paraId="0ACCF97D"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 xml:space="preserve">Così ora voi non valete niente: vedete una cosa che fa paura e vi spaventate. Vi ho detto forse: “Datemi qualcosa”, o “Con i vostri beni pagate il mio riscatto”, o “Liberatemi dalle mani di un nemico”, o “Salvatemi dalle mani dei violenti”? Istruitemi e allora io tacerò, fatemi capire in che cosa ho sbagliato. Che hanno di offensivo le mie sincere parole e che cosa dimostrano le vostre accuse? Voi pretendete di confutare le mie ragioni, e buttate al vento i detti di un disperato. Persino su un orfano gettereste la sorte e fareste affari a spese di un vostro amico. Ma ora degnatevi di volgervi verso di me: davanti a voi non mentirò. Su, ricredetevi: non siate ingiusti! Ricredetevi: io sono nel giusto! C’è forse iniquità sulla mia lingua o il mio palato non sa distinguere il male? (Gb 6,1-30). </w:t>
      </w:r>
    </w:p>
    <w:p w14:paraId="748BE90E"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L’uomo non compie forse un duro servizio sulla terra e i suoi giorni non sono come quelli d’un mercenario? Come lo schiavo sospira l’ombra e come il mercenario aspetta il suo salario, così a me sono toccati mesi d’illusione e notti di affanno mi sono state assegnate. Se mi corico dico: “Quando mi alzerò?”. La notte si fa lunga e sono stanco di rigirarmi fino all’alba. Ricoperta di vermi e di croste polverose è la mia carne, raggrinzita è la mia pelle e si dissolve. I miei giorni scorrono più veloci d’una spola, svaniscono senza un filo di speranza.</w:t>
      </w:r>
    </w:p>
    <w:p w14:paraId="3678A437"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Ricòrdati che un soffio è la mia vita: il mio occhio non rivedrà più il bene. Non mi scorgerà più l’occhio di chi mi vede: i tuoi occhi mi cercheranno, ma io più non sarò. Una nube svanisce e se ne va, così chi scende al regno dei morti più non risale; non tornerà più nella sua casa, né più lo riconoscerà la sua dimora. Ma io non terrò chiusa la mia bocca, parlerò nell’angoscia del mio spirito, mi lamenterò nell’amarezza del mio cuore! Sono io forse il mare oppure un mostro marino, perché tu metta sopra di me una guardia? Quando io dico: “Il mio giaciglio mi darà sollievo, il mio letto allevierà il mio lamento”, tu allora mi spaventi con sogni e con fantasmi tu mi atterrisci.</w:t>
      </w:r>
    </w:p>
    <w:p w14:paraId="4D409BA2"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 xml:space="preserve">Preferirei morire soffocato, la morte piuttosto che vivere in queste mie ossa. Mi sto consumando, non vivrò più a lungo. Lasciami, perché un soffio sono i miei giorni. Che cosa è l’uomo perché tu lo consideri grande e a lui rivolga la tua attenzione e lo scruti ogni mattina e ad ogni istante lo metta alla prova? Fino a quando da me non toglierai lo sguardo e non mi lascerai inghiottire la saliva? Se ho peccato, che cosa ho fatto a te, o custode dell’uomo? Perché mi hai preso a bersaglio e sono diventato un peso per me? Perché non cancelli il mio peccato e non dimentichi la mia colpa? Ben presto giacerò nella polvere e, se mi cercherai, io non ci sarò!» (Gb 7,1-21). </w:t>
      </w:r>
    </w:p>
    <w:p w14:paraId="429F84E5"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La la pietà, la misericordia, la compassione, il perdono devono sempre trionfare su un uomo. Nel cristiano pietà, misericordia, compassione, perdono devono essere la sua stessa natura, essendo il cristiano partecipe della natura divina. Se non si vive secondo la natura divina partecipata, è segno che la natura divina è morta in noi e noi siamo tralci infruttuosi, pronti per essere tagliati dalla vite vera che è Cristo Gesù.</w:t>
      </w:r>
    </w:p>
    <w:p w14:paraId="7CBA265F" w14:textId="77777777" w:rsidR="006C4779" w:rsidRPr="006C4779" w:rsidRDefault="006C4779" w:rsidP="006C4779">
      <w:pPr>
        <w:jc w:val="both"/>
        <w:rPr>
          <w:rFonts w:ascii="Arial" w:hAnsi="Arial" w:cs="Arial"/>
          <w:b/>
          <w:bCs/>
          <w:sz w:val="24"/>
          <w:szCs w:val="24"/>
        </w:rPr>
      </w:pPr>
    </w:p>
    <w:p w14:paraId="0C5EFAE8" w14:textId="77777777" w:rsidR="006C4779" w:rsidRPr="006C4779" w:rsidRDefault="006C4779" w:rsidP="006C4779">
      <w:pPr>
        <w:jc w:val="both"/>
        <w:rPr>
          <w:rFonts w:ascii="Arial" w:hAnsi="Arial" w:cs="Arial"/>
          <w:b/>
          <w:bCs/>
          <w:sz w:val="24"/>
          <w:szCs w:val="24"/>
        </w:rPr>
      </w:pPr>
      <w:r w:rsidRPr="006C4779">
        <w:rPr>
          <w:rFonts w:ascii="Arial" w:hAnsi="Arial" w:cs="Arial"/>
          <w:b/>
          <w:bCs/>
          <w:sz w:val="24"/>
          <w:szCs w:val="24"/>
        </w:rPr>
        <w:t xml:space="preserve">Il suo compagno, prostrato a terra, lo pregava dicendo: “Abbi pazienza con me e ti restituirò”. </w:t>
      </w:r>
    </w:p>
    <w:p w14:paraId="32CC5B71"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Ecco una seconda la relazione che va messa bene in luce, anzi in chiarissima luce. Prima la relazione era tra il re o il padrone e un suo servo.  Ora invece la relazione è tra servo e servo, tra compagno e compagno. Il debitore rivolge al creditore, che è un suo compagno, la stessa preghiera pochi istanti prima rivolta al padrone: </w:t>
      </w:r>
      <w:r w:rsidRPr="006C4779">
        <w:rPr>
          <w:rFonts w:ascii="Arial" w:hAnsi="Arial" w:cs="Arial"/>
          <w:i/>
          <w:iCs/>
          <w:sz w:val="24"/>
          <w:szCs w:val="24"/>
        </w:rPr>
        <w:t xml:space="preserve">“Il suo compagno, prostrato a terra, lo pregava dicendo: “Abbi pazienza con me e ti restituirò”. </w:t>
      </w:r>
      <w:r w:rsidRPr="006C4779">
        <w:rPr>
          <w:rFonts w:ascii="Arial" w:hAnsi="Arial" w:cs="Arial"/>
          <w:sz w:val="24"/>
          <w:szCs w:val="24"/>
        </w:rPr>
        <w:t>Anche qui con una differenza. Il padrone lo ha trattato sempre da uomo. Non gli ha fatto alcun male fisico. Lui invece, il condonato, il perdonato, stava quasi per soffocare il suo debitore, che è un servo come lui. Questo rivela quanto malvagio e cattivo, perverso e spietato sia quest’uomo.</w:t>
      </w:r>
    </w:p>
    <w:p w14:paraId="64DCCAA0" w14:textId="77777777" w:rsidR="006C4779" w:rsidRPr="006C4779" w:rsidRDefault="006C4779" w:rsidP="006C4779">
      <w:pPr>
        <w:jc w:val="both"/>
        <w:rPr>
          <w:rFonts w:ascii="Arial" w:hAnsi="Arial" w:cs="Arial"/>
          <w:sz w:val="24"/>
          <w:szCs w:val="24"/>
        </w:rPr>
      </w:pPr>
    </w:p>
    <w:p w14:paraId="05564E65" w14:textId="77777777" w:rsidR="006C4779" w:rsidRPr="006C4779" w:rsidRDefault="006C4779" w:rsidP="006C4779">
      <w:pPr>
        <w:jc w:val="both"/>
        <w:rPr>
          <w:rFonts w:ascii="Arial" w:hAnsi="Arial" w:cs="Arial"/>
          <w:b/>
          <w:bCs/>
          <w:sz w:val="24"/>
          <w:szCs w:val="24"/>
        </w:rPr>
      </w:pPr>
      <w:bookmarkStart w:id="489" w:name="_Hlk211768118"/>
      <w:r w:rsidRPr="006C4779">
        <w:rPr>
          <w:rFonts w:ascii="Arial" w:hAnsi="Arial" w:cs="Arial"/>
          <w:b/>
          <w:bCs/>
          <w:sz w:val="24"/>
          <w:szCs w:val="24"/>
        </w:rPr>
        <w:t>Ma egli non volle, andò e lo fece gettare in prigione, fino a che non avesse pagato il debito.</w:t>
      </w:r>
    </w:p>
    <w:bookmarkEnd w:id="489"/>
    <w:p w14:paraId="5B0A2C3E"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Ecco fin dove giunge la cattiveria e la malvagità di quest’uomo: </w:t>
      </w:r>
      <w:r w:rsidRPr="006C4779">
        <w:rPr>
          <w:rFonts w:ascii="Arial" w:hAnsi="Arial" w:cs="Arial"/>
          <w:i/>
          <w:iCs/>
          <w:sz w:val="24"/>
          <w:szCs w:val="24"/>
        </w:rPr>
        <w:t xml:space="preserve">“Ma egli non volle, andò e lo fece gettare in prigione, fino a che non avesse pagato il debito”. </w:t>
      </w:r>
      <w:r w:rsidRPr="006C4779">
        <w:rPr>
          <w:rFonts w:ascii="Arial" w:hAnsi="Arial" w:cs="Arial"/>
          <w:sz w:val="24"/>
          <w:szCs w:val="24"/>
        </w:rPr>
        <w:t>A lui erano stati condonati diecimila talenti. Un debito che nessuno potrà mai soddisfare. Né possono soddisfarlo tutti gli uomini messi assieme. Lui invece non condona un misero debito di cento denari, un nulla dinanzi alla grandezza del debito condonato. Quest’uomo ci deve insegnare una grande verità: è lo Spirito del Signore che produce un frutto di amore nel nostro cuore. Se noi siamo privi dello Spirito del Signore,  se nello Spirito del Signore non cresciamo, se lasciamo che esso si spenga  in noi, anche noi riprenderemo la nostra natura di peccato e saremo sempre mossi e condotti dal peccato. È il peccato che crea la nostra natura malvagia, spietata, senza pietà e senza misericordia. Più il peccato aumenta e più cresce la nostra cattiveria, la nostra malvagità, la crudeltà e spietatezza. Sempre noi ci dobbiamo pensare come questo servo spietato, se non mettiamo ogni impegno a avvivare lo Spirito Santo dentro di noi. Ecco la crudeltà: privare una casa, una famiglia del padre, che per essa è l’unica fonte di vita, solo per cento denari. Il danno fisico è grave. Infinitamente più grave è il danno morale.</w:t>
      </w:r>
    </w:p>
    <w:p w14:paraId="30501F2A" w14:textId="77777777" w:rsidR="006C4779" w:rsidRPr="006C4779" w:rsidRDefault="006C4779" w:rsidP="006C4779">
      <w:pPr>
        <w:jc w:val="both"/>
        <w:rPr>
          <w:rFonts w:ascii="Arial" w:hAnsi="Arial" w:cs="Arial"/>
          <w:sz w:val="24"/>
          <w:szCs w:val="24"/>
        </w:rPr>
      </w:pPr>
    </w:p>
    <w:p w14:paraId="0CC86388" w14:textId="77777777" w:rsidR="006C4779" w:rsidRPr="006C4779" w:rsidRDefault="006C4779" w:rsidP="006C4779">
      <w:pPr>
        <w:jc w:val="both"/>
        <w:rPr>
          <w:rFonts w:ascii="Arial" w:hAnsi="Arial" w:cs="Arial"/>
          <w:b/>
          <w:bCs/>
          <w:sz w:val="24"/>
          <w:szCs w:val="24"/>
        </w:rPr>
      </w:pPr>
      <w:bookmarkStart w:id="490" w:name="_Hlk211768151"/>
      <w:r w:rsidRPr="006C4779">
        <w:rPr>
          <w:rFonts w:ascii="Arial" w:hAnsi="Arial" w:cs="Arial"/>
          <w:b/>
          <w:bCs/>
          <w:sz w:val="24"/>
          <w:szCs w:val="24"/>
        </w:rPr>
        <w:t xml:space="preserve">Visto quello che accadeva, i suoi compagni furono molto dispiaciuti e andarono a riferire al loro padrone tutto l’accaduto. </w:t>
      </w:r>
    </w:p>
    <w:bookmarkEnd w:id="490"/>
    <w:p w14:paraId="7E9F00A4"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I compagni di questo uomo trattato senza alcuna misericordia vedono, si dispiacciono, riferiscono la padrone: </w:t>
      </w:r>
      <w:r w:rsidRPr="006C4779">
        <w:rPr>
          <w:rFonts w:ascii="Arial" w:hAnsi="Arial" w:cs="Arial"/>
          <w:i/>
          <w:iCs/>
          <w:sz w:val="24"/>
          <w:szCs w:val="24"/>
        </w:rPr>
        <w:t xml:space="preserve">“Visto quello che accadeva, i suoi compagni furono molto dispiaciuti e andarono a riferire al loro padrone tutto l’accaduto. </w:t>
      </w:r>
      <w:r w:rsidRPr="006C4779">
        <w:rPr>
          <w:rFonts w:ascii="Arial" w:hAnsi="Arial" w:cs="Arial"/>
          <w:sz w:val="24"/>
          <w:szCs w:val="24"/>
        </w:rPr>
        <w:t xml:space="preserve">Quando si è nell’amore e nella carità, non si riferisce mai perché il padrone intervenga per fare del male. Il Signore nostro Dio è carità eterna e infinita e sempre ama con amore eterno e infinito. Si manifesta al Signore la storia di peccato, perché dal peccato solo Lui può liberarci. Accusatore è Satana. Gesù è l’Intercessore. I figli di Dio intercedono perché il Signore liberi ogni uomo dal peccato. I figli di Satana accusano, maledicono, chiedono giustizia ad ogni costo. I figli di Satana vorrebbero un Dio come il loro cuore. I figli di Dio invece hanno lo Spirito Santo come loro cuore e pregano nello Spirito Santo perché ogni uomo sia liberato dal peccato e il primo peccato è della mente, è dei pensieri, è dei desideri, è dei sentimenti cattivi. Senza la liberazione della mente e del cuore dai pensieri non secondo Dio, la mente e il cuore alimentati dalla loro cattiveria, sempre operano cose cattive. </w:t>
      </w:r>
    </w:p>
    <w:p w14:paraId="34E8822C" w14:textId="77777777" w:rsidR="006C4779" w:rsidRPr="006C4779" w:rsidRDefault="006C4779" w:rsidP="006C4779">
      <w:pPr>
        <w:jc w:val="both"/>
        <w:rPr>
          <w:rFonts w:ascii="Arial" w:hAnsi="Arial" w:cs="Arial"/>
          <w:b/>
          <w:bCs/>
          <w:sz w:val="24"/>
          <w:szCs w:val="24"/>
        </w:rPr>
      </w:pPr>
    </w:p>
    <w:p w14:paraId="56D6AFB8" w14:textId="77777777" w:rsidR="006C4779" w:rsidRPr="006C4779" w:rsidRDefault="006C4779" w:rsidP="006C4779">
      <w:pPr>
        <w:jc w:val="both"/>
        <w:rPr>
          <w:rFonts w:ascii="Arial" w:hAnsi="Arial" w:cs="Arial"/>
          <w:b/>
          <w:bCs/>
          <w:sz w:val="24"/>
          <w:szCs w:val="24"/>
        </w:rPr>
      </w:pPr>
      <w:bookmarkStart w:id="491" w:name="_Hlk211768191"/>
      <w:r w:rsidRPr="006C4779">
        <w:rPr>
          <w:rFonts w:ascii="Arial" w:hAnsi="Arial" w:cs="Arial"/>
          <w:b/>
          <w:bCs/>
          <w:sz w:val="24"/>
          <w:szCs w:val="24"/>
        </w:rPr>
        <w:t xml:space="preserve">Allora il padrone fece chiamare quell’uomo e gli disse: “Servo malvagio, io ti ho condonato tutto quel debito perché tu mi hai pregato. Non dovevi anche tu aver pietà del tuo compagno, così come io ho avuto pietà di te?”. </w:t>
      </w:r>
    </w:p>
    <w:bookmarkEnd w:id="491"/>
    <w:p w14:paraId="0520089A"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Ecco come ora il padrone illumina questo servo spietato perché si lasci governare da pensieri buoni e non da pensieri cattivi: </w:t>
      </w:r>
      <w:r w:rsidRPr="006C4779">
        <w:rPr>
          <w:rFonts w:ascii="Arial" w:hAnsi="Arial" w:cs="Arial"/>
          <w:i/>
          <w:iCs/>
          <w:sz w:val="24"/>
          <w:szCs w:val="24"/>
        </w:rPr>
        <w:t xml:space="preserve">Allora il padrone fece chiamare quell’uomo e gli disse: “Servo malvagio, io ti ho condonato tutto quel debito perché tu mi hai pregato. Non dovevi anche tu aver pietà del tuo compagno, così come io ho avuto pietà di te?”. </w:t>
      </w:r>
      <w:r w:rsidRPr="006C4779">
        <w:rPr>
          <w:rFonts w:ascii="Arial" w:hAnsi="Arial" w:cs="Arial"/>
          <w:sz w:val="24"/>
          <w:szCs w:val="24"/>
        </w:rPr>
        <w:t xml:space="preserve">Il Signore nostro Dio sempre scende nella nostra storia con un solo fine: aiutare noi perché ci lasciamo guidare dai pensieri buoni e stiamo lontani dai pensieri cattivi. Meglio un carcere in vita che non è eterno, piuttosto che il carcere dopo lla morte che è un carcere eterno. </w:t>
      </w:r>
    </w:p>
    <w:p w14:paraId="38F6BEDB"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Camminare con i pensieri buoni è possibile se ci lasciamo sempre guidare dallo Spirito Santo che parla a noi molte volte e in diversi modi. Ascoltare la Parola storica attraverso la quale il Signore parla a ogni uomo è il suggerimento che Eliu diede a Giobbe al fine di superare il conflitto che lo tormentava, ignorando come fare abitare nel suo cuore la giustizia e la sofferenza. Era questo l’aut aut dei suoi tre amici: se sei giusto non soffri, se soffri non sei giusto. Eliu invece supera questo aut aut invitando Giobbe a leggere la sua sofferenza come Parola attraverso la quale il Signore gli stava parlando. La stessa cosa poi farà il Signore, invitando Giobbe a Legge tutta la creazione come Parola, attraverso la quale lui sempre parla all’uomo.</w:t>
      </w:r>
    </w:p>
    <w:p w14:paraId="6D04B943"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Dal Libro di Giobbe</w:t>
      </w:r>
    </w:p>
    <w:p w14:paraId="69443A25"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Ascolta dunque, Giobbe, i miei discorsi, porgi l’orecchio ad ogni mia parola. Ecco, io apro la bocca, parla la mia lingua entro il mio palato. Il mio cuore dirà parole schiette e le mie labbra parleranno con chiarezza. Lo spirito di Dio mi ha creato e il soffio dell’Onnipotente mi fa vivere. Se puoi, rispondimi, prepàrati, tieniti pronto davanti a me. Ecco, io sono come te di fronte a Dio, anch’io sono stato formato dal fango: ecco, nulla hai da temere da me, non farò pesare su di te la mia mano. Tu hai detto in mia presenza e il suono delle tue parole ho udito: “Puro sono io, senza peccato, io sono pulito, non ho colpa; ma lui contro di me trova pretesti e mi considera suo nemico ,pone in ceppi i miei piedi e spia tutti i miei passi!”.</w:t>
      </w:r>
    </w:p>
    <w:p w14:paraId="7977928D"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Ecco, in questo non hai ragione, ti rispondo: Dio, infatti, è più grande dell’uomo. Perché vuoi contendere con lui, se egli non rende conto di tutte le sue parole? 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w:t>
      </w:r>
    </w:p>
    <w:p w14:paraId="7B3E27C0" w14:textId="77777777" w:rsidR="006C4779" w:rsidRPr="006C4779" w:rsidRDefault="006C4779" w:rsidP="006C4779">
      <w:pPr>
        <w:jc w:val="both"/>
        <w:rPr>
          <w:rFonts w:ascii="Arial" w:hAnsi="Arial" w:cs="Arial"/>
          <w:i/>
          <w:iCs/>
          <w:sz w:val="24"/>
          <w:szCs w:val="24"/>
        </w:rPr>
      </w:pPr>
      <w:r w:rsidRPr="006C4779">
        <w:rPr>
          <w:rFonts w:ascii="Arial" w:hAnsi="Arial" w:cs="Arial"/>
          <w:i/>
          <w:iCs/>
          <w:sz w:val="24"/>
          <w:szCs w:val="24"/>
        </w:rPr>
        <w:t>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Egli si rivolgerà agli uomini e dirà: “Avevo peccato e violato la giustizia, ma egli non mi ha ripagato per quel che meritavo; mi ha scampato dal passare per la fossa e la mia vita contempla la luce”. Ecco, tutto questo Dio fa, due, tre volte per l’uomo, per far ritornare la sua anima dalla fossa e illuminarla con la luce dei viventi. Porgi l’orecchio, Giobbe, ascoltami, sta’ in silenzio e parlerò io; ma se hai qualcosa da dire, rispondimi, parla, perché io desidero darti ragione. Altrimenti, ascoltami, sta’ in silenzio e io ti insegnerò la sapienza» (Gb 33,1-33).</w:t>
      </w:r>
    </w:p>
    <w:p w14:paraId="1A87ECC2"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Ecco la scienza che è chiesta a ogni uomo: saper leggere la storia che scorre dinanzi ai suoi occhi, storia della sua persona e storia di ogni altro uomo. Per questo occorre tanta umiltà e soprattutto occorrono gli occhi dello Spirito Santo, altrimenti ci incarceriamo nei nostri pensieri e camminiamo nella vita e nella storia da ciechi. Se oggi l’uomo avesse gli occhi dello Spirito Santo per leggere  la storia che scorre sotto i suoi occhi, vedrebbe che ormai è il peccato che governa il cuore del mondo e il peccato è imposizione del nostro peccato sul peccato degli altri. Quando il nostro peccato non riesce a imporsi sul peccato degli altri, allora da parte nostra si aumenta la gravità de nostro peccato al fine di trionfare sul peccato più forte.</w:t>
      </w:r>
    </w:p>
    <w:p w14:paraId="6B9299A1"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Se Gesù Signore non avesse Lui in mano il libro sigillato della storia, il peccato dell’uomo oggi distruggerebbe la terra in pochi minuti. Il peccato è stoltezza, insipienza, odio, malvagità, cattiveria, vendetta senza limite, istinto ingovernabile, superbia, avarizia, lussuria, ira, gola, invidia, accidia. A volte il peccato stipula la pace con il peccato. Ma può il peccato siglare una pace con il peccato, lasciando vivere e prosperare il peccato nel nostro cuore? Senza Cristo Gesù è questa la storia che ci attende: una guerra di peccato di parole e di opere, del cuore e della mente, dell’odio e dell’invidia, dell’inganno e della menzogna, della crudeltà e della malvagità. Lo si è detto già. Il peccato solo uno lo può togliere dal cuore, dalla mente, dall’anima, dal corpo: l’Agnello di Dio, l’Agnello Immolato, Cristo Gesù. Ecco allora oggi la potenza satanica e infernale del peccato: togliere dai cuori Cristo Gesù. Sta facendo questo, togliendo Cristo Gesù dl cuore della Chiesa, la sola forza efficace che toglie il peccato del cuore con la grazia di Cristo Gesù e con la sua Parola.</w:t>
      </w:r>
    </w:p>
    <w:p w14:paraId="721C9671" w14:textId="77777777" w:rsidR="006C4779" w:rsidRPr="006C4779" w:rsidRDefault="006C4779" w:rsidP="006C4779">
      <w:pPr>
        <w:jc w:val="both"/>
        <w:rPr>
          <w:rFonts w:ascii="Arial" w:hAnsi="Arial" w:cs="Arial"/>
          <w:sz w:val="24"/>
          <w:szCs w:val="24"/>
        </w:rPr>
      </w:pPr>
    </w:p>
    <w:p w14:paraId="4DC46F0D" w14:textId="77777777" w:rsidR="006C4779" w:rsidRPr="006C4779" w:rsidRDefault="006C4779" w:rsidP="006C4779">
      <w:pPr>
        <w:jc w:val="both"/>
        <w:rPr>
          <w:rFonts w:ascii="Arial" w:hAnsi="Arial" w:cs="Arial"/>
          <w:b/>
          <w:bCs/>
          <w:sz w:val="24"/>
          <w:szCs w:val="24"/>
        </w:rPr>
      </w:pPr>
      <w:r w:rsidRPr="006C4779">
        <w:rPr>
          <w:rFonts w:ascii="Arial" w:hAnsi="Arial" w:cs="Arial"/>
          <w:b/>
          <w:bCs/>
          <w:sz w:val="24"/>
          <w:szCs w:val="24"/>
        </w:rPr>
        <w:t xml:space="preserve">Sdegnato, il padrone lo diede in mano agli aguzzini, finché non avesse restituito tutto il dovuto. </w:t>
      </w:r>
    </w:p>
    <w:p w14:paraId="03E52543" w14:textId="4882144C"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Il padrone ascolta. Subito illumina la mente del debitore spietato. Prende la sua decisione: </w:t>
      </w:r>
      <w:r w:rsidRPr="006C4779">
        <w:rPr>
          <w:rFonts w:ascii="Arial" w:hAnsi="Arial" w:cs="Arial"/>
          <w:i/>
          <w:iCs/>
          <w:sz w:val="24"/>
          <w:szCs w:val="24"/>
        </w:rPr>
        <w:t xml:space="preserve">“Sdegnato, il padrone lo diede in mano agli aguzzini, finché non avesse restituito tutto il dovuto". </w:t>
      </w:r>
      <w:r w:rsidRPr="006C4779">
        <w:rPr>
          <w:rFonts w:ascii="Arial" w:hAnsi="Arial" w:cs="Arial"/>
          <w:sz w:val="24"/>
          <w:szCs w:val="24"/>
        </w:rPr>
        <w:t>Va subito detto che il padrone non ha bisogno che il debito gli venga saldato. Lo aveva già condonato. È condannato a pagare tutto il dovuto perché impari ad amare i fratelli con l</w:t>
      </w:r>
      <w:r w:rsidR="00DD50DF">
        <w:rPr>
          <w:rFonts w:ascii="Arial" w:hAnsi="Arial" w:cs="Arial"/>
          <w:sz w:val="24"/>
          <w:szCs w:val="24"/>
        </w:rPr>
        <w:t>o</w:t>
      </w:r>
      <w:r w:rsidRPr="006C4779">
        <w:rPr>
          <w:rFonts w:ascii="Arial" w:hAnsi="Arial" w:cs="Arial"/>
          <w:sz w:val="24"/>
          <w:szCs w:val="24"/>
        </w:rPr>
        <w:t xml:space="preserve"> stesso amore con il quale lui è stato amato. Il padrone lo ha amato con un amore senza misura, con un condono senza misura. Anche lui avrebbe dovuto amare con un amore senza misura. </w:t>
      </w:r>
    </w:p>
    <w:p w14:paraId="08D31F29"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Qui urge porre due postille. La prima postilla ci dice che possiamo ritornare nella grazia del nostro Dio con il pentimento, la richiesta di perdono, la promessa di amare con la stessa misura con la quale noi siamo stati amati. La seconda postilla ci dice che gli Apostoli e i Presbiteri con urgenza devono riprendere la scienza e la sapienza del vero insegnamento per aiutare quanti sono fuori della purissima verità del Vangelo affinché possano ritornare in essa. Se nessuno illumina, nessuno insegna, nessuno ammaestra dalla purissima verità della Rivelazione, come fa un uomo a vedere la luce perché si lasci guidare da essa? Oggi si ha l’impressione che si insegni la falsità dalla falsità, la menzogna dalla menzogna, il non amore dal non amore, la non giustizia dalla non giustizia, il peccato dal peccato, l’errore dall’errore, l’odio dall’odio, il disprezzo dal disprezzo. Oggi il peccato in ogni sua forma è il nostro maestro. Urge che scenda Cristo Gesù con ogni potenza a liberarci.</w:t>
      </w:r>
    </w:p>
    <w:p w14:paraId="265F14A1" w14:textId="77777777" w:rsidR="006C4779" w:rsidRPr="006C4779" w:rsidRDefault="006C4779" w:rsidP="006C4779">
      <w:pPr>
        <w:jc w:val="both"/>
        <w:rPr>
          <w:rFonts w:ascii="Arial" w:hAnsi="Arial" w:cs="Arial"/>
          <w:b/>
          <w:bCs/>
          <w:sz w:val="24"/>
          <w:szCs w:val="24"/>
        </w:rPr>
      </w:pPr>
    </w:p>
    <w:p w14:paraId="28A728D3" w14:textId="77777777" w:rsidR="006C4779" w:rsidRPr="006C4779" w:rsidRDefault="006C4779" w:rsidP="006C4779">
      <w:pPr>
        <w:jc w:val="both"/>
        <w:rPr>
          <w:rFonts w:ascii="Arial" w:hAnsi="Arial" w:cs="Arial"/>
          <w:b/>
          <w:bCs/>
          <w:sz w:val="24"/>
          <w:szCs w:val="24"/>
        </w:rPr>
      </w:pPr>
      <w:r w:rsidRPr="006C4779">
        <w:rPr>
          <w:rFonts w:ascii="Arial" w:hAnsi="Arial" w:cs="Arial"/>
          <w:b/>
          <w:bCs/>
          <w:sz w:val="24"/>
          <w:szCs w:val="24"/>
        </w:rPr>
        <w:t xml:space="preserve">Così anche il Padre mio celeste farà con voi se non perdonerete di cuore, ciascuno al proprio fratello» (Mt 18,1-35). </w:t>
      </w:r>
    </w:p>
    <w:p w14:paraId="2FD5F34E"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 xml:space="preserve">Siamo tutti avvisati, messi in guardia: </w:t>
      </w:r>
      <w:r w:rsidRPr="006C4779">
        <w:rPr>
          <w:rFonts w:ascii="Arial" w:hAnsi="Arial" w:cs="Arial"/>
          <w:i/>
          <w:iCs/>
          <w:sz w:val="24"/>
          <w:szCs w:val="24"/>
        </w:rPr>
        <w:t xml:space="preserve">“Così anche il Padre mio celeste farà con voi se non perdonerete di cuore, ciascuno al proprio fratello» (Mt 18,1-35). </w:t>
      </w:r>
      <w:r w:rsidRPr="006C4779">
        <w:rPr>
          <w:rFonts w:ascii="Arial" w:hAnsi="Arial" w:cs="Arial"/>
          <w:sz w:val="24"/>
          <w:szCs w:val="24"/>
        </w:rPr>
        <w:t xml:space="preserve">Si ritorna ora alla domanda iniziale: </w:t>
      </w:r>
      <w:r w:rsidRPr="006C4779">
        <w:rPr>
          <w:rFonts w:ascii="Arial" w:hAnsi="Arial" w:cs="Arial"/>
          <w:i/>
          <w:iCs/>
          <w:sz w:val="24"/>
          <w:szCs w:val="24"/>
        </w:rPr>
        <w:t xml:space="preserve">“Allora Pietro gli si avvicinò e gli disse: «Signore, se il mio fratello commette colpe contro di me, quante volte dovrò perdonargli? Fino a sette volte?»”. </w:t>
      </w:r>
      <w:r w:rsidRPr="006C4779">
        <w:rPr>
          <w:rFonts w:ascii="Arial" w:hAnsi="Arial" w:cs="Arial"/>
          <w:sz w:val="24"/>
          <w:szCs w:val="24"/>
        </w:rPr>
        <w:t xml:space="preserve">La Parola ci illumina perché dobbiamo perdonare settanta volte sette: Perché il Signore ci perdona settanta volte sette. Se il Signore perdona me settanta volte sette, anch’io dovrò perdonare settanta volte sette. Sempre però mi devo ricordare che il Signore perdona un debito infinito. A me è chiesto di perdonare un debito di leve entità: appena cento denaro. Tra il debito infinito, impagabile, e il debito finito, pagabile, la differenza neanche si può calcolare. Oggi occorrono gli Apostoli e i Presbiteri che ci insegnino questa verità. ci mettano dinanzi alla vera eternità, non a quella falsa eternità di cui tutti parlano. Inoltre mai dobbiamo dimenticare che questa è Parola di Dio e se è parola di Dio ella mai passerà. Passano il cielo e la terra. La Parola di Dio rimane in eterno. Dobbiamo sempre ricordarci che la Parola del nostro Dio non diviene vera perché noi crediamo in essa. Essa è vera perché Parola di Dio. Noi possiamo paragonare la Parola di Dio a un </w:t>
      </w:r>
      <w:r w:rsidRPr="006C4779">
        <w:rPr>
          <w:rFonts w:ascii="Arial" w:hAnsi="Arial" w:cs="Arial"/>
          <w:i/>
          <w:iCs/>
          <w:sz w:val="24"/>
          <w:szCs w:val="24"/>
        </w:rPr>
        <w:t>“potentissimo veleno”</w:t>
      </w:r>
      <w:r w:rsidRPr="006C4779">
        <w:rPr>
          <w:rFonts w:ascii="Arial" w:hAnsi="Arial" w:cs="Arial"/>
          <w:sz w:val="24"/>
          <w:szCs w:val="24"/>
        </w:rPr>
        <w:t xml:space="preserve">. Il veleno agisce se l’uomo crede; non agisce se l’uomo non crede. Lo bevi, o credi o non credi, ed è la morte.  Essa è anche potentissima medicina che guarisce, risana e dona vita. Se tu credi e obbedienza alla Parola, sempre la Parola compie ciò che dice, lo compie per la tua fede. Senza la fede, la Parola ascolta dona morte eterna. </w:t>
      </w:r>
    </w:p>
    <w:p w14:paraId="3DE3CA35" w14:textId="77777777" w:rsidR="006C4779" w:rsidRPr="006C4779" w:rsidRDefault="006C4779" w:rsidP="006C4779">
      <w:pPr>
        <w:jc w:val="both"/>
        <w:rPr>
          <w:rFonts w:ascii="Arial" w:hAnsi="Arial" w:cs="Arial"/>
          <w:sz w:val="24"/>
          <w:szCs w:val="24"/>
        </w:rPr>
      </w:pPr>
    </w:p>
    <w:p w14:paraId="66D1290B" w14:textId="77777777" w:rsidR="006C4779" w:rsidRPr="006C4779" w:rsidRDefault="006C4779" w:rsidP="006C4779">
      <w:pPr>
        <w:jc w:val="both"/>
        <w:rPr>
          <w:rFonts w:ascii="Arial" w:hAnsi="Arial" w:cs="Arial"/>
          <w:b/>
          <w:bCs/>
          <w:sz w:val="24"/>
          <w:szCs w:val="24"/>
        </w:rPr>
      </w:pPr>
      <w:r w:rsidRPr="006C4779">
        <w:rPr>
          <w:rFonts w:ascii="Arial" w:hAnsi="Arial" w:cs="Arial"/>
          <w:b/>
          <w:bCs/>
          <w:sz w:val="24"/>
          <w:szCs w:val="24"/>
        </w:rPr>
        <w:t>ULTERIORI DOMANDE PER L’APPROFONDIMENTO PERSONALE</w:t>
      </w:r>
    </w:p>
    <w:p w14:paraId="01208A61"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So come si diviene il più grande nel regno dei cieli?</w:t>
      </w:r>
    </w:p>
    <w:p w14:paraId="5869569F"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So cosa significa che è inevitabile che avvengano scandali?</w:t>
      </w:r>
    </w:p>
    <w:p w14:paraId="5C2CF21F"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So cosa è lo scandalo attivo e cosa è lo scandalo passivo?</w:t>
      </w:r>
    </w:p>
    <w:p w14:paraId="435164D4"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So cosa chiede Gesù perché  non ci lasciamo  scandalizzare né con gli occhi, né con le mani e né con i piedi?</w:t>
      </w:r>
    </w:p>
    <w:p w14:paraId="2496037E"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So che non solo il pastore deve andare alla ricerca della pecora smarrita, ma anche la pecora deve prestare attenzione a non smarrirsi?</w:t>
      </w:r>
    </w:p>
    <w:p w14:paraId="2A10B086"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So cosa è la correzione fraterna e le modalità per essere vissuta?</w:t>
      </w:r>
    </w:p>
    <w:p w14:paraId="5D50BD8C"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So cosa significa essere riuniti nel nome di Gesù?</w:t>
      </w:r>
    </w:p>
    <w:p w14:paraId="7D849EE3"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Conosco la legge della vendetta scritta da Lamec?</w:t>
      </w:r>
    </w:p>
    <w:p w14:paraId="63D07468" w14:textId="77777777" w:rsidR="006C4779" w:rsidRPr="006C4779" w:rsidRDefault="006C4779" w:rsidP="006C4779">
      <w:pPr>
        <w:jc w:val="both"/>
        <w:rPr>
          <w:rFonts w:ascii="Arial" w:hAnsi="Arial" w:cs="Arial"/>
          <w:sz w:val="24"/>
          <w:szCs w:val="24"/>
        </w:rPr>
      </w:pPr>
      <w:r w:rsidRPr="006C4779">
        <w:rPr>
          <w:rFonts w:ascii="Arial" w:hAnsi="Arial" w:cs="Arial"/>
          <w:sz w:val="24"/>
          <w:szCs w:val="24"/>
        </w:rPr>
        <w:t>Conosco la Legge del perdono scritta per noi da Cristo Gesù?</w:t>
      </w:r>
    </w:p>
    <w:p w14:paraId="4F0EA30E" w14:textId="191948ED" w:rsidR="00275756" w:rsidRDefault="006C4779" w:rsidP="006C4779">
      <w:pPr>
        <w:jc w:val="both"/>
        <w:rPr>
          <w:rFonts w:ascii="Arial" w:hAnsi="Arial" w:cs="Arial"/>
          <w:sz w:val="24"/>
          <w:szCs w:val="24"/>
        </w:rPr>
      </w:pPr>
      <w:r w:rsidRPr="006C4779">
        <w:rPr>
          <w:rFonts w:ascii="Arial" w:hAnsi="Arial" w:cs="Arial"/>
          <w:sz w:val="24"/>
          <w:szCs w:val="24"/>
        </w:rPr>
        <w:t>So che nella storia tutte le pene devono essere medicinali e non vendicative?</w:t>
      </w:r>
    </w:p>
    <w:p w14:paraId="7A0F75D3" w14:textId="77777777" w:rsidR="00275756" w:rsidRDefault="00275756">
      <w:pPr>
        <w:rPr>
          <w:rFonts w:ascii="Arial" w:hAnsi="Arial" w:cs="Arial"/>
          <w:sz w:val="24"/>
          <w:szCs w:val="24"/>
        </w:rPr>
      </w:pPr>
      <w:r>
        <w:rPr>
          <w:rFonts w:ascii="Arial" w:hAnsi="Arial" w:cs="Arial"/>
          <w:sz w:val="24"/>
          <w:szCs w:val="24"/>
        </w:rPr>
        <w:br w:type="page"/>
      </w:r>
    </w:p>
    <w:p w14:paraId="12C48B1B" w14:textId="77777777" w:rsidR="006C4779" w:rsidRPr="006C4779" w:rsidRDefault="006C4779" w:rsidP="006C4779">
      <w:pPr>
        <w:jc w:val="both"/>
        <w:rPr>
          <w:rFonts w:ascii="Arial" w:hAnsi="Arial" w:cs="Arial"/>
          <w:sz w:val="24"/>
          <w:szCs w:val="24"/>
        </w:rPr>
      </w:pPr>
    </w:p>
    <w:p w14:paraId="7F9231CA" w14:textId="77777777" w:rsidR="006C4779" w:rsidRPr="006C4779" w:rsidRDefault="006C4779" w:rsidP="006C4779">
      <w:pPr>
        <w:jc w:val="both"/>
        <w:rPr>
          <w:rFonts w:ascii="Arial" w:hAnsi="Arial" w:cs="Arial"/>
          <w:b/>
          <w:bCs/>
          <w:sz w:val="24"/>
          <w:szCs w:val="24"/>
        </w:rPr>
      </w:pPr>
    </w:p>
    <w:p w14:paraId="56D2B942" w14:textId="6EB6209E" w:rsidR="006C4779" w:rsidRDefault="006C4779">
      <w:pPr>
        <w:rPr>
          <w:rFonts w:ascii="Arial" w:hAnsi="Arial" w:cs="Arial"/>
          <w:sz w:val="24"/>
          <w:szCs w:val="24"/>
        </w:rPr>
      </w:pPr>
      <w:r>
        <w:rPr>
          <w:rFonts w:ascii="Arial" w:hAnsi="Arial" w:cs="Arial"/>
          <w:sz w:val="24"/>
          <w:szCs w:val="24"/>
        </w:rPr>
        <w:br w:type="page"/>
      </w:r>
    </w:p>
    <w:p w14:paraId="646ABDC2" w14:textId="77777777" w:rsidR="00FE1CAA" w:rsidRPr="00FE1CAA" w:rsidRDefault="00FE1CAA" w:rsidP="00FE1CAA">
      <w:pPr>
        <w:pStyle w:val="Titolo1"/>
      </w:pPr>
      <w:bookmarkStart w:id="492" w:name="_Toc212209526"/>
      <w:bookmarkStart w:id="493" w:name="_Toc212557349"/>
      <w:r w:rsidRPr="00FE1CAA">
        <w:t>CAPITOLO XIX</w:t>
      </w:r>
      <w:bookmarkEnd w:id="492"/>
      <w:bookmarkEnd w:id="493"/>
    </w:p>
    <w:p w14:paraId="6DFE9876" w14:textId="77777777" w:rsidR="00FE1CAA" w:rsidRPr="00FE1CAA" w:rsidRDefault="00FE1CAA" w:rsidP="00FE1CAA">
      <w:pPr>
        <w:rPr>
          <w:rFonts w:ascii="Arial" w:hAnsi="Arial" w:cs="Arial"/>
          <w:sz w:val="24"/>
          <w:szCs w:val="24"/>
        </w:rPr>
      </w:pPr>
    </w:p>
    <w:p w14:paraId="5B2BD0AA" w14:textId="77777777" w:rsidR="00FE1CAA" w:rsidRPr="00FE1CAA" w:rsidRDefault="00FE1CAA" w:rsidP="00FE1CAA">
      <w:pPr>
        <w:jc w:val="both"/>
        <w:rPr>
          <w:rFonts w:ascii="Arial" w:hAnsi="Arial" w:cs="Arial"/>
          <w:sz w:val="24"/>
          <w:szCs w:val="24"/>
        </w:rPr>
      </w:pPr>
      <w:bookmarkStart w:id="494" w:name="_Hlk208496954"/>
      <w:r w:rsidRPr="00FE1CAA">
        <w:rPr>
          <w:rFonts w:ascii="Arial" w:hAnsi="Arial" w:cs="Arial"/>
          <w:sz w:val="24"/>
          <w:szCs w:val="24"/>
        </w:rPr>
        <w:t>Terminati questi discorsi, Gesù lasciò la Galilea e andò nella regione della Giudea, al di là del Giordano. Molta gente lo seguì e là egli li guarì.</w:t>
      </w:r>
    </w:p>
    <w:p w14:paraId="3AF0F5E1"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 Ma io vi dico: chiunque ripudia la propria moglie, se non in caso di unione illegittima, e ne sposa un’altra, commette adulterio».</w:t>
      </w:r>
    </w:p>
    <w:p w14:paraId="491596B3"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w:t>
      </w:r>
    </w:p>
    <w:p w14:paraId="5C432253"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Allora gli furono portati dei bambini perché imponesse loro le mani e pregasse; ma i discepoli li rimproverarono. Gesù però disse: «Lasciateli, non impedite che i bambini vengano a me; a chi è come loro, infatti, appartiene il regno dei cieli». E, dopo avere imposto loro le mani, andò via di là.</w:t>
      </w:r>
    </w:p>
    <w:p w14:paraId="1688A711"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Ed ecco, un tale si avvicinò e gli disse: «Maestro, che cosa devo fare di buono per avere la vita eterna?». Gli rispose: «Perché mi interroghi su ciò che è buono? Buono è uno solo. Se vuoi entrare nella vita, osserva i comandamenti». Gli chiese: «Quali?». Gesù rispose: «Non ucciderai, non commetterai adulterio, non ruberai, non testimonierai il falso, onora il padre e la madre e amerai il prossimo tuo come te stesso». Il giovane gli disse: «Tutte queste cose le ho osservate; che altro mi manca?». Gli disse Gesù: «Se vuoi essere perfetto, va’, vendi quello che possiedi, dallo ai poveri e avrai un tesoro nel cielo; e vieni! Seguimi!». Udita questa parola, il giovane se ne andò, triste; possedeva infatti molte ricchezze.</w:t>
      </w:r>
    </w:p>
    <w:p w14:paraId="137DF3A5"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w:t>
      </w:r>
    </w:p>
    <w:p w14:paraId="61F8CAD2"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Allora Pietro gli rispose: «Ecco, noi abbiamo lasciato tutto e ti abbiamo seguito; che cosa dunque ne avremo?». 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 (Mt 19,1-30). </w:t>
      </w:r>
    </w:p>
    <w:bookmarkEnd w:id="494"/>
    <w:p w14:paraId="2089B7E0" w14:textId="77777777" w:rsidR="00FE1CAA" w:rsidRPr="00FE1CAA" w:rsidRDefault="00FE1CAA" w:rsidP="00FE1CAA">
      <w:pPr>
        <w:jc w:val="both"/>
        <w:rPr>
          <w:rFonts w:ascii="Arial" w:hAnsi="Arial" w:cs="Arial"/>
          <w:sz w:val="24"/>
          <w:szCs w:val="24"/>
          <w:lang w:val="la-Latn"/>
        </w:rPr>
      </w:pPr>
      <w:r w:rsidRPr="00FE1CAA">
        <w:rPr>
          <w:rFonts w:ascii="Arial" w:hAnsi="Arial" w:cs="Arial"/>
          <w:sz w:val="24"/>
          <w:szCs w:val="24"/>
          <w:lang w:val="la-Latn"/>
        </w:rPr>
        <w:t>Et factum est, cum consummasset Iesus sermones istos, migravit a Galilaea et venit in fines Iudaeae trans Iordanem. Et secutae sunt eum turbae multae, et curavit eos ibi. Et accesserunt ad eum pharisaei tentantes eum et dicentes: “ Licet homini dimittere uxorem suam quacumque ex causa? ”. Qui respondens ait: “ Non legistis quia, qui creavit ab initio, masculum et feminam fecit eos et dixit: "Propter hoc dimittet homo patrem et matrem et adhaerebit uxori suae, et erunt duo in carne una?".Itaque iam non sunt duo sed una caro. Quod ergo Deus coniunxit, homo non separet ”. Dicunt illi: “ Quid ergo Moyses mandavit dari libellum repudii et dimittere? ”. Ait illis: “ Moyses ad duritiam cordis vestri permisit vobis dimittere uxores vestras; ab initio autem non sic fuit. Dico autem vobis quia quicumque dimiserit uxorem suam, nisi ob fornicationem, et aliam duxerit, moechatur ”.</w:t>
      </w:r>
    </w:p>
    <w:p w14:paraId="5E5FE131" w14:textId="77777777" w:rsidR="00FE1CAA" w:rsidRPr="00FE1CAA" w:rsidRDefault="00FE1CAA" w:rsidP="00FE1CAA">
      <w:pPr>
        <w:jc w:val="both"/>
        <w:rPr>
          <w:rFonts w:ascii="Arial" w:hAnsi="Arial" w:cs="Arial"/>
          <w:sz w:val="24"/>
          <w:szCs w:val="24"/>
          <w:lang w:val="la-Latn"/>
        </w:rPr>
      </w:pPr>
      <w:r w:rsidRPr="00FE1CAA">
        <w:rPr>
          <w:rFonts w:ascii="Arial" w:hAnsi="Arial" w:cs="Arial"/>
          <w:sz w:val="24"/>
          <w:szCs w:val="24"/>
          <w:lang w:val="la-Latn"/>
        </w:rPr>
        <w:t xml:space="preserve"> Dicunt ei discipuli eius: “ Si ita est causa hominis cum uxore, non expedit nubere ”. Qui dixit eis: “ Non omnes capiunt verbum istud, sed quibus datum est. Sunt enim eunuchi, qui de matris utero sic nati sunt; et sunt eunuchi, qui facti sunt ab hominibus; et sunt eunuchi, qui seipsos castraverunt propter regnum caelorum. Qui potest capere, capiat ”.</w:t>
      </w:r>
    </w:p>
    <w:p w14:paraId="1F4F0652" w14:textId="77777777" w:rsidR="00FE1CAA" w:rsidRPr="00FE1CAA" w:rsidRDefault="00FE1CAA" w:rsidP="00FE1CAA">
      <w:pPr>
        <w:jc w:val="both"/>
        <w:rPr>
          <w:rFonts w:ascii="Arial" w:hAnsi="Arial" w:cs="Arial"/>
          <w:sz w:val="24"/>
          <w:szCs w:val="24"/>
          <w:lang w:val="la-Latn"/>
        </w:rPr>
      </w:pPr>
      <w:r w:rsidRPr="00FE1CAA">
        <w:rPr>
          <w:rFonts w:ascii="Arial" w:hAnsi="Arial" w:cs="Arial"/>
          <w:sz w:val="24"/>
          <w:szCs w:val="24"/>
          <w:lang w:val="la-Latn"/>
        </w:rPr>
        <w:t>Tunc oblati sunt ei parvuli, ut manus eis imponeret et oraret; discipuli autem increpabant eis.  Iesus vero ait: “ Sinite parvulos et nolite eos prohibere ad me venire; talium est enim regnum caelorum ”. Et cum imposuisset eis manus, abiit inde.</w:t>
      </w:r>
    </w:p>
    <w:p w14:paraId="35B23262" w14:textId="77777777" w:rsidR="00FE1CAA" w:rsidRPr="00FE1CAA" w:rsidRDefault="00FE1CAA" w:rsidP="00FE1CAA">
      <w:pPr>
        <w:jc w:val="both"/>
        <w:rPr>
          <w:rFonts w:ascii="Arial" w:hAnsi="Arial" w:cs="Arial"/>
          <w:sz w:val="24"/>
          <w:szCs w:val="24"/>
          <w:lang w:val="la-Latn"/>
        </w:rPr>
      </w:pPr>
      <w:r w:rsidRPr="00FE1CAA">
        <w:rPr>
          <w:rFonts w:ascii="Arial" w:hAnsi="Arial" w:cs="Arial"/>
          <w:sz w:val="24"/>
          <w:szCs w:val="24"/>
          <w:lang w:val="la-Latn"/>
        </w:rPr>
        <w:t xml:space="preserve"> Et ecce unus accedens ait illi: “ Magister, quid boni faciam, ut habeam vitam aeternam? ”. Qui dixit ei: “ Quid me interrogas de bono? Unus est bonus. Si autem vis ad vitam ingredi, serva mandata ”. Dicit illi: “ Quae? ”. Iesus autem dixit: “ Non homicidium facies, non adulterabis, non facies furtum, non falsum testimonium dices, honora patrem et matrem et diliges proximum tuum sicut teipsum ”. Dicit illi adulescens: “ Omnia haec custodivi. Quid adhuc mihi deest? ”. Ait illi Iesus: “ Si vis perfectus esse, vade, vende, quae habes, et da pauperibus, et habebis thesaurum in caelo; et veni, sequere me ”. Cum audisset autem adulescens verbum, abiit tristis; erat enim habens multas possessiones. Iesus autem dixit discipulis suis: “ Amen dico vobis: Dives difficile intrabit in regnum caelorum. Et iterum dico vobis: Facilius est camelum per foramen acus transire, quam divitem intrare in regnum Dei ”.</w:t>
      </w:r>
    </w:p>
    <w:p w14:paraId="1043B518" w14:textId="77777777" w:rsidR="00FE1CAA" w:rsidRPr="00FE1CAA" w:rsidRDefault="00FE1CAA" w:rsidP="00FE1CAA">
      <w:pPr>
        <w:jc w:val="both"/>
        <w:rPr>
          <w:rFonts w:ascii="Arial" w:hAnsi="Arial" w:cs="Arial"/>
          <w:sz w:val="24"/>
          <w:szCs w:val="24"/>
          <w:lang w:val="la-Latn"/>
        </w:rPr>
      </w:pPr>
      <w:r w:rsidRPr="00FE1CAA">
        <w:rPr>
          <w:rFonts w:ascii="Arial" w:hAnsi="Arial" w:cs="Arial"/>
          <w:sz w:val="24"/>
          <w:szCs w:val="24"/>
          <w:lang w:val="la-Latn"/>
        </w:rPr>
        <w:t xml:space="preserve">Auditis autem his, discipuli mirabantur valde dicentes: “ Quis ergo poterit salvus esse? ”. Aspiciens autem Iesus dixit illis: “ Apud homines hoc impossibile est, apud Deum autem omnia possibilia sunt ”. Tunc respondens Petrus dixit ei: “ Ecce nos reliquimus omnia et secuti sumus te. Quid ergo erit nobis? ”. Iesus autem dixit illis: “ Amen dico vobis quod vos, qui secuti estis me, in regeneratione, cum sederit Filius hominis in throno gloriae suae, sedebitis et vos super thronos duodecim, iudicantes duodecim tribus Israel. Et omnis, qui reliquit domos vel fratres aut sorores aut patrem aut matrem aut filios aut agros propter nomen meum, centuplum accipiet et vitam aeternam possidebit. Multi autem erunt primi novissimi, et novissimi primi (Mt 19,1-30). </w:t>
      </w:r>
    </w:p>
    <w:p w14:paraId="108704E1" w14:textId="77777777" w:rsidR="00FE1CAA" w:rsidRPr="00FE1CAA" w:rsidRDefault="00FE1CAA" w:rsidP="00FE1CAA">
      <w:pPr>
        <w:jc w:val="both"/>
        <w:rPr>
          <w:rFonts w:ascii="PT Serif" w:hAnsi="PT Serif"/>
          <w:color w:val="111111"/>
          <w:sz w:val="26"/>
          <w:szCs w:val="26"/>
          <w:lang w:val="la-Latn"/>
        </w:rPr>
      </w:pPr>
      <w:r w:rsidRPr="00FE1CAA">
        <w:rPr>
          <w:rFonts w:ascii="Cambria" w:hAnsi="Cambria" w:cs="Cambria"/>
          <w:color w:val="111111"/>
          <w:sz w:val="26"/>
          <w:szCs w:val="26"/>
        </w:rPr>
        <w:t>Κα</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ἐ</w:t>
      </w:r>
      <w:r w:rsidRPr="00FE1CAA">
        <w:rPr>
          <w:rFonts w:ascii="Cambria" w:hAnsi="Cambria" w:cs="Cambria"/>
          <w:color w:val="111111"/>
          <w:sz w:val="26"/>
          <w:szCs w:val="26"/>
        </w:rPr>
        <w:t>γένετο</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ὅ</w:t>
      </w:r>
      <w:r w:rsidRPr="00FE1CAA">
        <w:rPr>
          <w:rFonts w:ascii="Cambria" w:hAnsi="Cambria" w:cs="Cambria"/>
          <w:color w:val="111111"/>
          <w:sz w:val="26"/>
          <w:szCs w:val="26"/>
        </w:rPr>
        <w:t>τε</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ἐ</w:t>
      </w:r>
      <w:r w:rsidRPr="00FE1CAA">
        <w:rPr>
          <w:rFonts w:ascii="Cambria" w:hAnsi="Cambria" w:cs="Cambria"/>
          <w:color w:val="111111"/>
          <w:sz w:val="26"/>
          <w:szCs w:val="26"/>
        </w:rPr>
        <w:t>τέλεσεν</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ὁ</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Ἰ</w:t>
      </w:r>
      <w:r w:rsidRPr="00FE1CAA">
        <w:rPr>
          <w:rFonts w:ascii="Cambria" w:hAnsi="Cambria" w:cs="Cambria"/>
          <w:color w:val="111111"/>
          <w:sz w:val="26"/>
          <w:szCs w:val="26"/>
        </w:rPr>
        <w:t>ησο</w:t>
      </w:r>
      <w:r w:rsidRPr="00FE1CAA">
        <w:rPr>
          <w:rFonts w:ascii="Times New Roman" w:hAnsi="Times New Roman" w:cs="Times New Roman"/>
          <w:color w:val="111111"/>
          <w:sz w:val="26"/>
          <w:szCs w:val="26"/>
        </w:rPr>
        <w:t>ῦ</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το</w:t>
      </w:r>
      <w:r w:rsidRPr="00FE1CAA">
        <w:rPr>
          <w:rFonts w:ascii="Times New Roman" w:hAnsi="Times New Roman" w:cs="Times New Roman"/>
          <w:color w:val="111111"/>
          <w:sz w:val="26"/>
          <w:szCs w:val="26"/>
        </w:rPr>
        <w:t>ὺ</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λόγους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τούτους</w:t>
      </w:r>
      <w:r w:rsidRPr="00FE1CAA">
        <w:rPr>
          <w:rFonts w:ascii="PT Serif" w:hAnsi="PT Serif"/>
          <w:color w:val="111111"/>
          <w:sz w:val="26"/>
          <w:szCs w:val="26"/>
          <w:lang w:val="la-Latn"/>
        </w:rPr>
        <w:t xml:space="preserve">, </w:t>
      </w:r>
      <w:r w:rsidRPr="00FE1CAA">
        <w:rPr>
          <w:rFonts w:ascii="PT Serif" w:hAnsi="PT Serif" w:cs="PT Serif"/>
          <w:color w:val="111111"/>
          <w:sz w:val="26"/>
          <w:szCs w:val="26"/>
        </w:rPr>
        <w:t>μ</w:t>
      </w:r>
      <w:r w:rsidRPr="00FE1CAA">
        <w:rPr>
          <w:rFonts w:ascii="Cambria" w:hAnsi="Cambria" w:cs="Cambria"/>
          <w:color w:val="111111"/>
          <w:sz w:val="26"/>
          <w:szCs w:val="26"/>
        </w:rPr>
        <w:t>ετ</w:t>
      </w:r>
      <w:r w:rsidRPr="00FE1CAA">
        <w:rPr>
          <w:rFonts w:ascii="Times New Roman" w:hAnsi="Times New Roman" w:cs="Times New Roman"/>
          <w:color w:val="111111"/>
          <w:sz w:val="26"/>
          <w:szCs w:val="26"/>
        </w:rPr>
        <w:t>ῆ</w:t>
      </w:r>
      <w:r w:rsidRPr="00FE1CAA">
        <w:rPr>
          <w:rFonts w:ascii="Cambria" w:hAnsi="Cambria" w:cs="Cambria"/>
          <w:color w:val="111111"/>
          <w:sz w:val="26"/>
          <w:szCs w:val="26"/>
        </w:rPr>
        <w:t>ρεν</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ἀ</w:t>
      </w:r>
      <w:r w:rsidRPr="00FE1CAA">
        <w:rPr>
          <w:rFonts w:ascii="PT Serif" w:hAnsi="PT Serif"/>
          <w:color w:val="111111"/>
          <w:sz w:val="26"/>
          <w:szCs w:val="26"/>
        </w:rPr>
        <w:t>π</w:t>
      </w:r>
      <w:r w:rsidRPr="00FE1CAA">
        <w:rPr>
          <w:rFonts w:ascii="Times New Roman" w:hAnsi="Times New Roman" w:cs="Times New Roman"/>
          <w:color w:val="111111"/>
          <w:sz w:val="26"/>
          <w:szCs w:val="26"/>
        </w:rPr>
        <w:t>ὸ</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ῆ</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Γαλιλαίας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κα</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ἦ</w:t>
      </w:r>
      <w:r w:rsidRPr="00FE1CAA">
        <w:rPr>
          <w:rFonts w:ascii="Cambria" w:hAnsi="Cambria" w:cs="Cambria"/>
          <w:color w:val="111111"/>
          <w:sz w:val="26"/>
          <w:szCs w:val="26"/>
        </w:rPr>
        <w:t>λθεν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ἰ</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ὰ</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ὅ</w:t>
      </w:r>
      <w:r w:rsidRPr="00FE1CAA">
        <w:rPr>
          <w:rFonts w:ascii="Cambria" w:hAnsi="Cambria" w:cs="Cambria"/>
          <w:color w:val="111111"/>
          <w:sz w:val="26"/>
          <w:szCs w:val="26"/>
        </w:rPr>
        <w:t>ρια</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ῆ</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Ἰ</w:t>
      </w:r>
      <w:r w:rsidRPr="00FE1CAA">
        <w:rPr>
          <w:rFonts w:ascii="Cambria" w:hAnsi="Cambria" w:cs="Cambria"/>
          <w:color w:val="111111"/>
          <w:sz w:val="26"/>
          <w:szCs w:val="26"/>
        </w:rPr>
        <w:t>ουδαίας</w:t>
      </w:r>
      <w:r w:rsidRPr="00FE1CAA">
        <w:rPr>
          <w:rFonts w:ascii="PT Serif" w:hAnsi="PT Serif"/>
          <w:color w:val="111111"/>
          <w:sz w:val="26"/>
          <w:szCs w:val="26"/>
          <w:lang w:val="la-Latn"/>
        </w:rPr>
        <w:t xml:space="preserve"> </w:t>
      </w:r>
      <w:r w:rsidRPr="00FE1CAA">
        <w:rPr>
          <w:rFonts w:ascii="PT Serif" w:hAnsi="PT Serif" w:cs="PT Serif"/>
          <w:color w:val="111111"/>
          <w:sz w:val="26"/>
          <w:szCs w:val="26"/>
        </w:rPr>
        <w:t>π</w:t>
      </w:r>
      <w:r w:rsidRPr="00FE1CAA">
        <w:rPr>
          <w:rFonts w:ascii="Cambria" w:hAnsi="Cambria" w:cs="Cambria"/>
          <w:color w:val="111111"/>
          <w:sz w:val="26"/>
          <w:szCs w:val="26"/>
        </w:rPr>
        <w:t>έραν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το</w:t>
      </w:r>
      <w:r w:rsidRPr="00FE1CAA">
        <w:rPr>
          <w:rFonts w:ascii="Times New Roman" w:hAnsi="Times New Roman" w:cs="Times New Roman"/>
          <w:color w:val="111111"/>
          <w:sz w:val="26"/>
          <w:szCs w:val="26"/>
        </w:rPr>
        <w:t>ῦ</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Ἰ</w:t>
      </w:r>
      <w:r w:rsidRPr="00FE1CAA">
        <w:rPr>
          <w:rFonts w:ascii="Cambria" w:hAnsi="Cambria" w:cs="Cambria"/>
          <w:color w:val="111111"/>
          <w:sz w:val="26"/>
          <w:szCs w:val="26"/>
        </w:rPr>
        <w:t>ορδάνου</w:t>
      </w:r>
      <w:r w:rsidRPr="00FE1CAA">
        <w:rPr>
          <w:rFonts w:ascii="PT Serif" w:hAnsi="PT Serif"/>
          <w:color w:val="111111"/>
          <w:sz w:val="26"/>
          <w:szCs w:val="26"/>
          <w:lang w:val="la-Latn"/>
        </w:rPr>
        <w:t>. </w:t>
      </w:r>
      <w:r w:rsidRPr="00FE1CAA">
        <w:rPr>
          <w:rFonts w:ascii="Cambria" w:hAnsi="Cambria" w:cs="Cambria"/>
          <w:color w:val="111111"/>
          <w:sz w:val="26"/>
          <w:szCs w:val="26"/>
        </w:rPr>
        <w:t>κα</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ἠ</w:t>
      </w:r>
      <w:r w:rsidRPr="00FE1CAA">
        <w:rPr>
          <w:rFonts w:ascii="Cambria" w:hAnsi="Cambria" w:cs="Cambria"/>
          <w:color w:val="111111"/>
          <w:sz w:val="26"/>
          <w:szCs w:val="26"/>
        </w:rPr>
        <w:t>κολούθησαν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α</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ῷ</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ὄ</w:t>
      </w:r>
      <w:r w:rsidRPr="00FE1CAA">
        <w:rPr>
          <w:rFonts w:ascii="Cambria" w:hAnsi="Cambria" w:cs="Cambria"/>
          <w:color w:val="111111"/>
          <w:sz w:val="26"/>
          <w:szCs w:val="26"/>
        </w:rPr>
        <w:t>χλοι</w:t>
      </w:r>
      <w:r w:rsidRPr="00FE1CAA">
        <w:rPr>
          <w:rFonts w:ascii="PT Serif" w:hAnsi="PT Serif"/>
          <w:color w:val="111111"/>
          <w:sz w:val="26"/>
          <w:szCs w:val="26"/>
          <w:lang w:val="la-Latn"/>
        </w:rPr>
        <w:t xml:space="preserve"> </w:t>
      </w:r>
      <w:r w:rsidRPr="00FE1CAA">
        <w:rPr>
          <w:rFonts w:ascii="PT Serif" w:hAnsi="PT Serif" w:cs="PT Serif"/>
          <w:color w:val="111111"/>
          <w:sz w:val="26"/>
          <w:szCs w:val="26"/>
        </w:rPr>
        <w:t>π</w:t>
      </w:r>
      <w:r w:rsidRPr="00FE1CAA">
        <w:rPr>
          <w:rFonts w:ascii="Cambria" w:hAnsi="Cambria" w:cs="Cambria"/>
          <w:color w:val="111111"/>
          <w:sz w:val="26"/>
          <w:szCs w:val="26"/>
        </w:rPr>
        <w:t>ολλοί</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κα</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ἐ</w:t>
      </w:r>
      <w:r w:rsidRPr="00FE1CAA">
        <w:rPr>
          <w:rFonts w:ascii="Cambria" w:hAnsi="Cambria" w:cs="Cambria"/>
          <w:color w:val="111111"/>
          <w:sz w:val="26"/>
          <w:szCs w:val="26"/>
        </w:rPr>
        <w:t>θερά</w:t>
      </w:r>
      <w:r w:rsidRPr="00FE1CAA">
        <w:rPr>
          <w:rFonts w:ascii="PT Serif" w:hAnsi="PT Serif" w:cs="PT Serif"/>
          <w:color w:val="111111"/>
          <w:sz w:val="26"/>
          <w:szCs w:val="26"/>
        </w:rPr>
        <w:t>π</w:t>
      </w:r>
      <w:r w:rsidRPr="00FE1CAA">
        <w:rPr>
          <w:rFonts w:ascii="Cambria" w:hAnsi="Cambria" w:cs="Cambria"/>
          <w:color w:val="111111"/>
          <w:sz w:val="26"/>
          <w:szCs w:val="26"/>
        </w:rPr>
        <w:t>ευσεν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α</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το</w:t>
      </w:r>
      <w:r w:rsidRPr="00FE1CAA">
        <w:rPr>
          <w:rFonts w:ascii="Times New Roman" w:hAnsi="Times New Roman" w:cs="Times New Roman"/>
          <w:color w:val="111111"/>
          <w:sz w:val="26"/>
          <w:szCs w:val="26"/>
        </w:rPr>
        <w:t>ὺ</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ἐ</w:t>
      </w:r>
      <w:r w:rsidRPr="00FE1CAA">
        <w:rPr>
          <w:rFonts w:ascii="Cambria" w:hAnsi="Cambria" w:cs="Cambria"/>
          <w:color w:val="111111"/>
          <w:sz w:val="26"/>
          <w:szCs w:val="26"/>
        </w:rPr>
        <w:t>κε</w:t>
      </w:r>
      <w:r w:rsidRPr="00FE1CAA">
        <w:rPr>
          <w:rFonts w:ascii="Times New Roman" w:hAnsi="Times New Roman" w:cs="Times New Roman"/>
          <w:color w:val="111111"/>
          <w:sz w:val="26"/>
          <w:szCs w:val="26"/>
        </w:rPr>
        <w:t>ῖ</w:t>
      </w:r>
      <w:r w:rsidRPr="00FE1CAA">
        <w:rPr>
          <w:rFonts w:ascii="PT Serif" w:hAnsi="PT Serif"/>
          <w:color w:val="111111"/>
          <w:sz w:val="26"/>
          <w:szCs w:val="26"/>
          <w:lang w:val="la-Latn"/>
        </w:rPr>
        <w:t>. </w:t>
      </w:r>
      <w:r w:rsidRPr="00FE1CAA">
        <w:rPr>
          <w:rFonts w:ascii="Cambria" w:hAnsi="Cambria" w:cs="Cambria"/>
          <w:color w:val="111111"/>
          <w:sz w:val="26"/>
          <w:szCs w:val="26"/>
        </w:rPr>
        <w:t>Κα</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PT Serif" w:hAnsi="PT Serif"/>
          <w:color w:val="111111"/>
          <w:sz w:val="26"/>
          <w:szCs w:val="26"/>
        </w:rPr>
        <w:t>π</w:t>
      </w:r>
      <w:r w:rsidRPr="00FE1CAA">
        <w:rPr>
          <w:rFonts w:ascii="Cambria" w:hAnsi="Cambria" w:cs="Cambria"/>
          <w:color w:val="111111"/>
          <w:sz w:val="26"/>
          <w:szCs w:val="26"/>
        </w:rPr>
        <w:t>ροσ</w:t>
      </w:r>
      <w:r w:rsidRPr="00FE1CAA">
        <w:rPr>
          <w:rFonts w:ascii="Times New Roman" w:hAnsi="Times New Roman" w:cs="Times New Roman"/>
          <w:color w:val="111111"/>
          <w:sz w:val="26"/>
          <w:szCs w:val="26"/>
        </w:rPr>
        <w:t>ῆ</w:t>
      </w:r>
      <w:r w:rsidRPr="00FE1CAA">
        <w:rPr>
          <w:rFonts w:ascii="Cambria" w:hAnsi="Cambria" w:cs="Cambria"/>
          <w:color w:val="111111"/>
          <w:sz w:val="26"/>
          <w:szCs w:val="26"/>
        </w:rPr>
        <w:t>λθον</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Cambria" w:hAnsi="Cambria" w:cs="Cambria"/>
          <w:color w:val="111111"/>
          <w:sz w:val="26"/>
          <w:szCs w:val="26"/>
        </w:rPr>
        <w:t>α</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ῷ</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Φαρισα</w:t>
      </w:r>
      <w:r w:rsidRPr="00FE1CAA">
        <w:rPr>
          <w:rFonts w:ascii="Times New Roman" w:hAnsi="Times New Roman" w:cs="Times New Roman"/>
          <w:color w:val="111111"/>
          <w:sz w:val="26"/>
          <w:szCs w:val="26"/>
        </w:rPr>
        <w:t>ῖ</w:t>
      </w:r>
      <w:r w:rsidRPr="00FE1CAA">
        <w:rPr>
          <w:rFonts w:ascii="Cambria" w:hAnsi="Cambria" w:cs="Cambria"/>
          <w:color w:val="111111"/>
          <w:sz w:val="26"/>
          <w:szCs w:val="26"/>
        </w:rPr>
        <w:t>οι</w:t>
      </w:r>
      <w:r w:rsidRPr="00FE1CAA">
        <w:rPr>
          <w:rFonts w:ascii="PT Serif" w:hAnsi="PT Serif"/>
          <w:color w:val="111111"/>
          <w:sz w:val="26"/>
          <w:szCs w:val="26"/>
          <w:lang w:val="la-Latn"/>
        </w:rPr>
        <w:t xml:space="preserve"> </w:t>
      </w:r>
      <w:r w:rsidRPr="00FE1CAA">
        <w:rPr>
          <w:rFonts w:ascii="PT Serif" w:hAnsi="PT Serif" w:cs="PT Serif"/>
          <w:color w:val="111111"/>
          <w:sz w:val="26"/>
          <w:szCs w:val="26"/>
        </w:rPr>
        <w:t>π</w:t>
      </w:r>
      <w:r w:rsidRPr="00FE1CAA">
        <w:rPr>
          <w:rFonts w:ascii="Cambria" w:hAnsi="Cambria" w:cs="Cambria"/>
          <w:color w:val="111111"/>
          <w:sz w:val="26"/>
          <w:szCs w:val="26"/>
        </w:rPr>
        <w:t>ειράζοντες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α</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ὸ</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κα</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Cambria" w:hAnsi="Cambria" w:cs="Cambria"/>
          <w:color w:val="111111"/>
          <w:sz w:val="26"/>
          <w:szCs w:val="26"/>
        </w:rPr>
        <w:t>λέγοντες·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ἰ</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ἔ</w:t>
      </w:r>
      <w:r w:rsidRPr="00FE1CAA">
        <w:rPr>
          <w:rFonts w:ascii="Cambria" w:hAnsi="Cambria" w:cs="Cambria"/>
          <w:color w:val="111111"/>
          <w:sz w:val="26"/>
          <w:szCs w:val="26"/>
        </w:rPr>
        <w:t>ξεστιν</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Times New Roman" w:hAnsi="Times New Roman" w:cs="Times New Roman"/>
          <w:color w:val="111111"/>
          <w:sz w:val="26"/>
          <w:szCs w:val="26"/>
        </w:rPr>
        <w:t>ἀ</w:t>
      </w:r>
      <w:r w:rsidRPr="00FE1CAA">
        <w:rPr>
          <w:rFonts w:ascii="Cambria" w:hAnsi="Cambria" w:cs="Cambria"/>
          <w:color w:val="111111"/>
          <w:sz w:val="26"/>
          <w:szCs w:val="26"/>
        </w:rPr>
        <w:t>νθρώ</w:t>
      </w:r>
      <w:r w:rsidRPr="00FE1CAA">
        <w:rPr>
          <w:rFonts w:ascii="PT Serif" w:hAnsi="PT Serif" w:cs="PT Serif"/>
          <w:color w:val="111111"/>
          <w:sz w:val="26"/>
          <w:szCs w:val="26"/>
        </w:rPr>
        <w:t>π</w:t>
      </w:r>
      <w:r w:rsidRPr="00FE1CAA">
        <w:rPr>
          <w:rFonts w:ascii="Times New Roman" w:hAnsi="Times New Roman" w:cs="Times New Roman"/>
          <w:color w:val="111111"/>
          <w:sz w:val="26"/>
          <w:szCs w:val="26"/>
        </w:rPr>
        <w:t>ῳ</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ἀ</w:t>
      </w:r>
      <w:r w:rsidRPr="00FE1CAA">
        <w:rPr>
          <w:rFonts w:ascii="PT Serif" w:hAnsi="PT Serif"/>
          <w:color w:val="111111"/>
          <w:sz w:val="26"/>
          <w:szCs w:val="26"/>
        </w:rPr>
        <w:t>π</w:t>
      </w:r>
      <w:r w:rsidRPr="00FE1CAA">
        <w:rPr>
          <w:rFonts w:ascii="Cambria" w:hAnsi="Cambria" w:cs="Cambria"/>
          <w:color w:val="111111"/>
          <w:sz w:val="26"/>
          <w:szCs w:val="26"/>
        </w:rPr>
        <w:t>ολ</w:t>
      </w:r>
      <w:r w:rsidRPr="00FE1CAA">
        <w:rPr>
          <w:rFonts w:ascii="Times New Roman" w:hAnsi="Times New Roman" w:cs="Times New Roman"/>
          <w:color w:val="111111"/>
          <w:sz w:val="26"/>
          <w:szCs w:val="26"/>
        </w:rPr>
        <w:t>ῦ</w:t>
      </w:r>
      <w:r w:rsidRPr="00FE1CAA">
        <w:rPr>
          <w:rFonts w:ascii="Cambria" w:hAnsi="Cambria" w:cs="Cambria"/>
          <w:color w:val="111111"/>
          <w:sz w:val="26"/>
          <w:szCs w:val="26"/>
        </w:rPr>
        <w:t>σαι</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ὴ</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γυνα</w:t>
      </w:r>
      <w:r w:rsidRPr="00FE1CAA">
        <w:rPr>
          <w:rFonts w:ascii="Times New Roman" w:hAnsi="Times New Roman" w:cs="Times New Roman"/>
          <w:color w:val="111111"/>
          <w:sz w:val="26"/>
          <w:szCs w:val="26"/>
        </w:rPr>
        <w:t>ῖ</w:t>
      </w:r>
      <w:r w:rsidRPr="00FE1CAA">
        <w:rPr>
          <w:rFonts w:ascii="Cambria" w:hAnsi="Cambria" w:cs="Cambria"/>
          <w:color w:val="111111"/>
          <w:sz w:val="26"/>
          <w:szCs w:val="26"/>
        </w:rPr>
        <w:t>κα</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α</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το</w:t>
      </w:r>
      <w:r w:rsidRPr="00FE1CAA">
        <w:rPr>
          <w:rFonts w:ascii="Times New Roman" w:hAnsi="Times New Roman" w:cs="Times New Roman"/>
          <w:color w:val="111111"/>
          <w:sz w:val="26"/>
          <w:szCs w:val="26"/>
        </w:rPr>
        <w:t>ῦ</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κατ</w:t>
      </w:r>
      <w:r w:rsidRPr="00FE1CAA">
        <w:rPr>
          <w:rFonts w:ascii="Times New Roman" w:hAnsi="Times New Roman" w:cs="Times New Roman"/>
          <w:color w:val="111111"/>
          <w:sz w:val="26"/>
          <w:szCs w:val="26"/>
        </w:rPr>
        <w:t>ὰ</w:t>
      </w:r>
      <w:r w:rsidRPr="00FE1CAA">
        <w:rPr>
          <w:rFonts w:ascii="PT Serif" w:hAnsi="PT Serif"/>
          <w:color w:val="111111"/>
          <w:sz w:val="26"/>
          <w:szCs w:val="26"/>
          <w:lang w:val="la-Latn"/>
        </w:rPr>
        <w:t xml:space="preserve"> </w:t>
      </w:r>
      <w:r w:rsidRPr="00FE1CAA">
        <w:rPr>
          <w:rFonts w:ascii="PT Serif" w:hAnsi="PT Serif"/>
          <w:color w:val="111111"/>
          <w:sz w:val="26"/>
          <w:szCs w:val="26"/>
        </w:rPr>
        <w:t>π</w:t>
      </w:r>
      <w:r w:rsidRPr="00FE1CAA">
        <w:rPr>
          <w:rFonts w:ascii="Times New Roman" w:hAnsi="Times New Roman" w:cs="Times New Roman"/>
          <w:color w:val="111111"/>
          <w:sz w:val="26"/>
          <w:szCs w:val="26"/>
        </w:rPr>
        <w:t>ᾶ</w:t>
      </w:r>
      <w:r w:rsidRPr="00FE1CAA">
        <w:rPr>
          <w:rFonts w:ascii="Cambria" w:hAnsi="Cambria" w:cs="Cambria"/>
          <w:color w:val="111111"/>
          <w:sz w:val="26"/>
          <w:szCs w:val="26"/>
        </w:rPr>
        <w:t>σαν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α</w:t>
      </w:r>
      <w:r w:rsidRPr="00FE1CAA">
        <w:rPr>
          <w:rFonts w:ascii="Times New Roman" w:hAnsi="Times New Roman" w:cs="Times New Roman"/>
          <w:color w:val="111111"/>
          <w:sz w:val="26"/>
          <w:szCs w:val="26"/>
        </w:rPr>
        <w:t>ἰ</w:t>
      </w:r>
      <w:r w:rsidRPr="00FE1CAA">
        <w:rPr>
          <w:rFonts w:ascii="Cambria" w:hAnsi="Cambria" w:cs="Cambria"/>
          <w:color w:val="111111"/>
          <w:sz w:val="26"/>
          <w:szCs w:val="26"/>
        </w:rPr>
        <w:t>τίαν</w:t>
      </w:r>
      <w:r w:rsidRPr="00FE1CAA">
        <w:rPr>
          <w:rFonts w:ascii="PT Serif" w:hAnsi="PT Serif"/>
          <w:color w:val="111111"/>
          <w:sz w:val="26"/>
          <w:szCs w:val="26"/>
          <w:lang w:val="la-Latn"/>
        </w:rPr>
        <w:t>; </w:t>
      </w:r>
      <w:r w:rsidRPr="00FE1CAA">
        <w:rPr>
          <w:rFonts w:ascii="Times New Roman" w:hAnsi="Times New Roman" w:cs="Times New Roman"/>
          <w:color w:val="111111"/>
          <w:sz w:val="26"/>
          <w:szCs w:val="26"/>
        </w:rPr>
        <w:t>ὁ</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δ</w:t>
      </w:r>
      <w:r w:rsidRPr="00FE1CAA">
        <w:rPr>
          <w:rFonts w:ascii="Times New Roman" w:hAnsi="Times New Roman" w:cs="Times New Roman"/>
          <w:color w:val="111111"/>
          <w:sz w:val="26"/>
          <w:szCs w:val="26"/>
        </w:rPr>
        <w:t>ὲ</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ἀ</w:t>
      </w:r>
      <w:r w:rsidRPr="00FE1CAA">
        <w:rPr>
          <w:rFonts w:ascii="PT Serif" w:hAnsi="PT Serif"/>
          <w:color w:val="111111"/>
          <w:sz w:val="26"/>
          <w:szCs w:val="26"/>
        </w:rPr>
        <w:t>π</w:t>
      </w:r>
      <w:r w:rsidRPr="00FE1CAA">
        <w:rPr>
          <w:rFonts w:ascii="Cambria" w:hAnsi="Cambria" w:cs="Cambria"/>
          <w:color w:val="111111"/>
          <w:sz w:val="26"/>
          <w:szCs w:val="26"/>
        </w:rPr>
        <w:t>οκριθε</w:t>
      </w:r>
      <w:r w:rsidRPr="00FE1CAA">
        <w:rPr>
          <w:rFonts w:ascii="Times New Roman" w:hAnsi="Times New Roman" w:cs="Times New Roman"/>
          <w:color w:val="111111"/>
          <w:sz w:val="26"/>
          <w:szCs w:val="26"/>
        </w:rPr>
        <w:t>ὶ</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ἶ</w:t>
      </w:r>
      <w:r w:rsidRPr="00FE1CAA">
        <w:rPr>
          <w:rFonts w:ascii="PT Serif" w:hAnsi="PT Serif"/>
          <w:color w:val="111111"/>
          <w:sz w:val="26"/>
          <w:szCs w:val="26"/>
        </w:rPr>
        <w:t>π</w:t>
      </w:r>
      <w:r w:rsidRPr="00FE1CAA">
        <w:rPr>
          <w:rFonts w:ascii="Cambria" w:hAnsi="Cambria" w:cs="Cambria"/>
          <w:color w:val="111111"/>
          <w:sz w:val="26"/>
          <w:szCs w:val="26"/>
        </w:rPr>
        <w:t>εν·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Ο</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κ</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ἀ</w:t>
      </w:r>
      <w:r w:rsidRPr="00FE1CAA">
        <w:rPr>
          <w:rFonts w:ascii="Cambria" w:hAnsi="Cambria" w:cs="Cambria"/>
          <w:color w:val="111111"/>
          <w:sz w:val="26"/>
          <w:szCs w:val="26"/>
        </w:rPr>
        <w:t>νέγνωτε</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ὅ</w:t>
      </w:r>
      <w:r w:rsidRPr="00FE1CAA">
        <w:rPr>
          <w:rFonts w:ascii="Cambria" w:hAnsi="Cambria" w:cs="Cambria"/>
          <w:color w:val="111111"/>
          <w:sz w:val="26"/>
          <w:szCs w:val="26"/>
        </w:rPr>
        <w:t>τι</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ὁ</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Cambria" w:hAnsi="Cambria" w:cs="Cambria"/>
          <w:color w:val="111111"/>
          <w:sz w:val="26"/>
          <w:szCs w:val="26"/>
        </w:rPr>
        <w:t>κτίσας</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ἀ</w:t>
      </w:r>
      <w:r w:rsidRPr="00FE1CAA">
        <w:rPr>
          <w:rFonts w:ascii="PT Serif" w:hAnsi="PT Serif"/>
          <w:color w:val="111111"/>
          <w:sz w:val="26"/>
          <w:szCs w:val="26"/>
        </w:rPr>
        <w:t>π</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ἀ</w:t>
      </w:r>
      <w:r w:rsidRPr="00FE1CAA">
        <w:rPr>
          <w:rFonts w:ascii="Cambria" w:hAnsi="Cambria" w:cs="Cambria"/>
          <w:color w:val="111111"/>
          <w:sz w:val="26"/>
          <w:szCs w:val="26"/>
        </w:rPr>
        <w:t>ρχ</w:t>
      </w:r>
      <w:r w:rsidRPr="00FE1CAA">
        <w:rPr>
          <w:rFonts w:ascii="Times New Roman" w:hAnsi="Times New Roman" w:cs="Times New Roman"/>
          <w:color w:val="111111"/>
          <w:sz w:val="26"/>
          <w:szCs w:val="26"/>
        </w:rPr>
        <w:t>ῆ</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ἄ</w:t>
      </w:r>
      <w:r w:rsidRPr="00FE1CAA">
        <w:rPr>
          <w:rFonts w:ascii="Cambria" w:hAnsi="Cambria" w:cs="Cambria"/>
          <w:color w:val="111111"/>
          <w:sz w:val="26"/>
          <w:szCs w:val="26"/>
        </w:rPr>
        <w:t>ρσεν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κα</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θ</w:t>
      </w:r>
      <w:r w:rsidRPr="00FE1CAA">
        <w:rPr>
          <w:rFonts w:ascii="Times New Roman" w:hAnsi="Times New Roman" w:cs="Times New Roman"/>
          <w:color w:val="111111"/>
          <w:sz w:val="26"/>
          <w:szCs w:val="26"/>
        </w:rPr>
        <w:t>ῆ</w:t>
      </w:r>
      <w:r w:rsidRPr="00FE1CAA">
        <w:rPr>
          <w:rFonts w:ascii="Cambria" w:hAnsi="Cambria" w:cs="Cambria"/>
          <w:color w:val="111111"/>
          <w:sz w:val="26"/>
          <w:szCs w:val="26"/>
        </w:rPr>
        <w:t>λυ</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ἐ</w:t>
      </w:r>
      <w:r w:rsidRPr="00FE1CAA">
        <w:rPr>
          <w:rFonts w:ascii="PT Serif" w:hAnsi="PT Serif"/>
          <w:color w:val="111111"/>
          <w:sz w:val="26"/>
          <w:szCs w:val="26"/>
        </w:rPr>
        <w:t>π</w:t>
      </w:r>
      <w:r w:rsidRPr="00FE1CAA">
        <w:rPr>
          <w:rFonts w:ascii="Cambria" w:hAnsi="Cambria" w:cs="Cambria"/>
          <w:color w:val="111111"/>
          <w:sz w:val="26"/>
          <w:szCs w:val="26"/>
        </w:rPr>
        <w:t>οίησεν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α</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το</w:t>
      </w:r>
      <w:r w:rsidRPr="00FE1CAA">
        <w:rPr>
          <w:rFonts w:ascii="Times New Roman" w:hAnsi="Times New Roman" w:cs="Times New Roman"/>
          <w:color w:val="111111"/>
          <w:sz w:val="26"/>
          <w:szCs w:val="26"/>
        </w:rPr>
        <w:t>ὺ</w:t>
      </w:r>
      <w:r w:rsidRPr="00FE1CAA">
        <w:rPr>
          <w:rFonts w:ascii="Cambria" w:hAnsi="Cambria" w:cs="Cambria"/>
          <w:color w:val="111111"/>
          <w:sz w:val="26"/>
          <w:szCs w:val="26"/>
        </w:rPr>
        <w:t>ς</w:t>
      </w:r>
      <w:r w:rsidRPr="00FE1CAA">
        <w:rPr>
          <w:rFonts w:ascii="PT Serif" w:hAnsi="PT Serif"/>
          <w:color w:val="111111"/>
          <w:sz w:val="26"/>
          <w:szCs w:val="26"/>
          <w:lang w:val="la-Latn"/>
        </w:rPr>
        <w:t> </w:t>
      </w:r>
      <w:r w:rsidRPr="00FE1CAA">
        <w:rPr>
          <w:rFonts w:ascii="Cambria" w:hAnsi="Cambria" w:cs="Cambria"/>
          <w:color w:val="111111"/>
          <w:sz w:val="26"/>
          <w:szCs w:val="26"/>
        </w:rPr>
        <w:t>κα</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ἶ</w:t>
      </w:r>
      <w:r w:rsidRPr="00FE1CAA">
        <w:rPr>
          <w:rFonts w:ascii="PT Serif" w:hAnsi="PT Serif"/>
          <w:color w:val="111111"/>
          <w:sz w:val="26"/>
          <w:szCs w:val="26"/>
        </w:rPr>
        <w:t>π</w:t>
      </w:r>
      <w:r w:rsidRPr="00FE1CAA">
        <w:rPr>
          <w:rFonts w:ascii="Cambria" w:hAnsi="Cambria" w:cs="Cambria"/>
          <w:color w:val="111111"/>
          <w:sz w:val="26"/>
          <w:szCs w:val="26"/>
        </w:rPr>
        <w:t>εν·</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Times New Roman" w:hAnsi="Times New Roman" w:cs="Times New Roman"/>
          <w:color w:val="111111"/>
          <w:sz w:val="26"/>
          <w:szCs w:val="26"/>
        </w:rPr>
        <w:t>Ἕ</w:t>
      </w:r>
      <w:r w:rsidRPr="00FE1CAA">
        <w:rPr>
          <w:rFonts w:ascii="Cambria" w:hAnsi="Cambria" w:cs="Cambria"/>
          <w:color w:val="111111"/>
          <w:sz w:val="26"/>
          <w:szCs w:val="26"/>
        </w:rPr>
        <w:t>νεκα</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τούτου</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καταλείψει</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ἄ</w:t>
      </w:r>
      <w:r w:rsidRPr="00FE1CAA">
        <w:rPr>
          <w:rFonts w:ascii="Cambria" w:hAnsi="Cambria" w:cs="Cambria"/>
          <w:color w:val="111111"/>
          <w:sz w:val="26"/>
          <w:szCs w:val="26"/>
        </w:rPr>
        <w:t>νθρω</w:t>
      </w:r>
      <w:r w:rsidRPr="00FE1CAA">
        <w:rPr>
          <w:rFonts w:ascii="PT Serif" w:hAnsi="PT Serif" w:cs="PT Serif"/>
          <w:color w:val="111111"/>
          <w:sz w:val="26"/>
          <w:szCs w:val="26"/>
        </w:rPr>
        <w:t>π</w:t>
      </w:r>
      <w:r w:rsidRPr="00FE1CAA">
        <w:rPr>
          <w:rFonts w:ascii="Cambria" w:hAnsi="Cambria" w:cs="Cambria"/>
          <w:color w:val="111111"/>
          <w:sz w:val="26"/>
          <w:szCs w:val="26"/>
        </w:rPr>
        <w:t>ος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ὸ</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PT Serif" w:hAnsi="PT Serif" w:cs="PT Serif"/>
          <w:color w:val="111111"/>
          <w:sz w:val="26"/>
          <w:szCs w:val="26"/>
        </w:rPr>
        <w:t>π</w:t>
      </w:r>
      <w:r w:rsidRPr="00FE1CAA">
        <w:rPr>
          <w:rFonts w:ascii="Cambria" w:hAnsi="Cambria" w:cs="Cambria"/>
          <w:color w:val="111111"/>
          <w:sz w:val="26"/>
          <w:szCs w:val="26"/>
        </w:rPr>
        <w:t>ατέρα</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κα</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ὴ</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PT Serif" w:hAnsi="PT Serif" w:cs="PT Serif"/>
          <w:color w:val="111111"/>
          <w:sz w:val="26"/>
          <w:szCs w:val="26"/>
        </w:rPr>
        <w:t>μ</w:t>
      </w:r>
      <w:r w:rsidRPr="00FE1CAA">
        <w:rPr>
          <w:rFonts w:ascii="Cambria" w:hAnsi="Cambria" w:cs="Cambria"/>
          <w:color w:val="111111"/>
          <w:sz w:val="26"/>
          <w:szCs w:val="26"/>
        </w:rPr>
        <w:t>ητέρα</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κα</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Cambria" w:hAnsi="Cambria" w:cs="Cambria"/>
          <w:color w:val="111111"/>
          <w:sz w:val="26"/>
          <w:szCs w:val="26"/>
        </w:rPr>
        <w:t>κολληθήσεται</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ῇ</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γυναικ</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α</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το</w:t>
      </w:r>
      <w:r w:rsidRPr="00FE1CAA">
        <w:rPr>
          <w:rFonts w:ascii="Times New Roman" w:hAnsi="Times New Roman" w:cs="Times New Roman"/>
          <w:color w:val="111111"/>
          <w:sz w:val="26"/>
          <w:szCs w:val="26"/>
        </w:rPr>
        <w:t>ῦ</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κα</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ἔ</w:t>
      </w:r>
      <w:r w:rsidRPr="00FE1CAA">
        <w:rPr>
          <w:rFonts w:ascii="Cambria" w:hAnsi="Cambria" w:cs="Cambria"/>
          <w:color w:val="111111"/>
          <w:sz w:val="26"/>
          <w:szCs w:val="26"/>
        </w:rPr>
        <w:t>σονται</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ο</w:t>
      </w:r>
      <w:r w:rsidRPr="00FE1CAA">
        <w:rPr>
          <w:rFonts w:ascii="Times New Roman" w:hAnsi="Times New Roman" w:cs="Times New Roman"/>
          <w:color w:val="111111"/>
          <w:sz w:val="26"/>
          <w:szCs w:val="26"/>
        </w:rPr>
        <w:t>ἱ</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δύο</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ἰ</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σάρκα</w:t>
      </w:r>
      <w:r w:rsidRPr="00FE1CAA">
        <w:rPr>
          <w:rFonts w:ascii="PT Serif" w:hAnsi="PT Serif"/>
          <w:color w:val="111111"/>
          <w:sz w:val="26"/>
          <w:szCs w:val="26"/>
          <w:lang w:val="la-Latn"/>
        </w:rPr>
        <w:t xml:space="preserve"> </w:t>
      </w:r>
      <w:r w:rsidRPr="00FE1CAA">
        <w:rPr>
          <w:rFonts w:ascii="PT Serif" w:hAnsi="PT Serif" w:cs="PT Serif"/>
          <w:color w:val="111111"/>
          <w:sz w:val="26"/>
          <w:szCs w:val="26"/>
        </w:rPr>
        <w:t>μ</w:t>
      </w:r>
      <w:r w:rsidRPr="00FE1CAA">
        <w:rPr>
          <w:rFonts w:ascii="Cambria" w:hAnsi="Cambria" w:cs="Cambria"/>
          <w:color w:val="111111"/>
          <w:sz w:val="26"/>
          <w:szCs w:val="26"/>
        </w:rPr>
        <w:t>ίαν</w:t>
      </w:r>
      <w:r w:rsidRPr="00FE1CAA">
        <w:rPr>
          <w:rFonts w:ascii="PT Serif" w:hAnsi="PT Serif"/>
          <w:color w:val="111111"/>
          <w:sz w:val="26"/>
          <w:szCs w:val="26"/>
          <w:lang w:val="la-Latn"/>
        </w:rPr>
        <w:t>; </w:t>
      </w:r>
      <w:r w:rsidRPr="00FE1CAA">
        <w:rPr>
          <w:rFonts w:ascii="Times New Roman" w:hAnsi="Times New Roman" w:cs="Times New Roman"/>
          <w:color w:val="111111"/>
          <w:sz w:val="26"/>
          <w:szCs w:val="26"/>
        </w:rPr>
        <w:t>ὥ</w:t>
      </w:r>
      <w:r w:rsidRPr="00FE1CAA">
        <w:rPr>
          <w:rFonts w:ascii="Cambria" w:hAnsi="Cambria" w:cs="Cambria"/>
          <w:color w:val="111111"/>
          <w:sz w:val="26"/>
          <w:szCs w:val="26"/>
        </w:rPr>
        <w:t>στε</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ο</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κέτι</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ἰ</w:t>
      </w:r>
      <w:r w:rsidRPr="00FE1CAA">
        <w:rPr>
          <w:rFonts w:ascii="Cambria" w:hAnsi="Cambria" w:cs="Cambria"/>
          <w:color w:val="111111"/>
          <w:sz w:val="26"/>
          <w:szCs w:val="26"/>
        </w:rPr>
        <w:t>σ</w:t>
      </w:r>
      <w:r w:rsidRPr="00FE1CAA">
        <w:rPr>
          <w:rFonts w:ascii="Times New Roman" w:hAnsi="Times New Roman" w:cs="Times New Roman"/>
          <w:color w:val="111111"/>
          <w:sz w:val="26"/>
          <w:szCs w:val="26"/>
        </w:rPr>
        <w:t>ὶ</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δύο</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ἀ</w:t>
      </w:r>
      <w:r w:rsidRPr="00FE1CAA">
        <w:rPr>
          <w:rFonts w:ascii="Cambria" w:hAnsi="Cambria" w:cs="Cambria"/>
          <w:color w:val="111111"/>
          <w:sz w:val="26"/>
          <w:szCs w:val="26"/>
        </w:rPr>
        <w:t>λλ</w:t>
      </w:r>
      <w:r w:rsidRPr="00FE1CAA">
        <w:rPr>
          <w:rFonts w:ascii="Times New Roman" w:hAnsi="Times New Roman" w:cs="Times New Roman"/>
          <w:color w:val="111111"/>
          <w:sz w:val="26"/>
          <w:szCs w:val="26"/>
        </w:rPr>
        <w:t>ὰ</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σ</w:t>
      </w:r>
      <w:r w:rsidRPr="00FE1CAA">
        <w:rPr>
          <w:rFonts w:ascii="Times New Roman" w:hAnsi="Times New Roman" w:cs="Times New Roman"/>
          <w:color w:val="111111"/>
          <w:sz w:val="26"/>
          <w:szCs w:val="26"/>
        </w:rPr>
        <w:t>ὰ</w:t>
      </w:r>
      <w:r w:rsidRPr="00FE1CAA">
        <w:rPr>
          <w:rFonts w:ascii="Cambria" w:hAnsi="Cambria" w:cs="Cambria"/>
          <w:color w:val="111111"/>
          <w:sz w:val="26"/>
          <w:szCs w:val="26"/>
        </w:rPr>
        <w:t>ρξ</w:t>
      </w:r>
      <w:r w:rsidRPr="00FE1CAA">
        <w:rPr>
          <w:rFonts w:ascii="PT Serif" w:hAnsi="PT Serif"/>
          <w:color w:val="111111"/>
          <w:sz w:val="26"/>
          <w:szCs w:val="26"/>
          <w:lang w:val="la-Latn"/>
        </w:rPr>
        <w:t xml:space="preserve"> </w:t>
      </w:r>
      <w:r w:rsidRPr="00FE1CAA">
        <w:rPr>
          <w:rFonts w:ascii="PT Serif" w:hAnsi="PT Serif" w:cs="PT Serif"/>
          <w:color w:val="111111"/>
          <w:sz w:val="26"/>
          <w:szCs w:val="26"/>
        </w:rPr>
        <w:t>μ</w:t>
      </w:r>
      <w:r w:rsidRPr="00FE1CAA">
        <w:rPr>
          <w:rFonts w:ascii="Cambria" w:hAnsi="Cambria" w:cs="Cambria"/>
          <w:color w:val="111111"/>
          <w:sz w:val="26"/>
          <w:szCs w:val="26"/>
        </w:rPr>
        <w:t>ία</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ὃ</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ο</w:t>
      </w:r>
      <w:r w:rsidRPr="00FE1CAA">
        <w:rPr>
          <w:rFonts w:ascii="Times New Roman" w:hAnsi="Times New Roman" w:cs="Times New Roman"/>
          <w:color w:val="111111"/>
          <w:sz w:val="26"/>
          <w:szCs w:val="26"/>
        </w:rPr>
        <w:t>ὖ</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ὁ</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θε</w:t>
      </w:r>
      <w:r w:rsidRPr="00FE1CAA">
        <w:rPr>
          <w:rFonts w:ascii="Times New Roman" w:hAnsi="Times New Roman" w:cs="Times New Roman"/>
          <w:color w:val="111111"/>
          <w:sz w:val="26"/>
          <w:szCs w:val="26"/>
        </w:rPr>
        <w:t>ὸ</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συνέζευξεν</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ἄ</w:t>
      </w:r>
      <w:r w:rsidRPr="00FE1CAA">
        <w:rPr>
          <w:rFonts w:ascii="Cambria" w:hAnsi="Cambria" w:cs="Cambria"/>
          <w:color w:val="111111"/>
          <w:sz w:val="26"/>
          <w:szCs w:val="26"/>
        </w:rPr>
        <w:t>νθρω</w:t>
      </w:r>
      <w:r w:rsidRPr="00FE1CAA">
        <w:rPr>
          <w:rFonts w:ascii="PT Serif" w:hAnsi="PT Serif" w:cs="PT Serif"/>
          <w:color w:val="111111"/>
          <w:sz w:val="26"/>
          <w:szCs w:val="26"/>
        </w:rPr>
        <w:t>π</w:t>
      </w:r>
      <w:r w:rsidRPr="00FE1CAA">
        <w:rPr>
          <w:rFonts w:ascii="Cambria" w:hAnsi="Cambria" w:cs="Cambria"/>
          <w:color w:val="111111"/>
          <w:sz w:val="26"/>
          <w:szCs w:val="26"/>
        </w:rPr>
        <w:t>ος</w:t>
      </w:r>
      <w:r w:rsidRPr="00FE1CAA">
        <w:rPr>
          <w:rFonts w:ascii="PT Serif" w:hAnsi="PT Serif"/>
          <w:color w:val="111111"/>
          <w:sz w:val="26"/>
          <w:szCs w:val="26"/>
          <w:lang w:val="la-Latn"/>
        </w:rPr>
        <w:t xml:space="preserve"> </w:t>
      </w:r>
      <w:r w:rsidRPr="00FE1CAA">
        <w:rPr>
          <w:rFonts w:ascii="PT Serif" w:hAnsi="PT Serif" w:cs="PT Serif"/>
          <w:color w:val="111111"/>
          <w:sz w:val="26"/>
          <w:szCs w:val="26"/>
        </w:rPr>
        <w:t>μ</w:t>
      </w:r>
      <w:r w:rsidRPr="00FE1CAA">
        <w:rPr>
          <w:rFonts w:ascii="Times New Roman" w:hAnsi="Times New Roman" w:cs="Times New Roman"/>
          <w:color w:val="111111"/>
          <w:sz w:val="26"/>
          <w:szCs w:val="26"/>
        </w:rPr>
        <w:t>ὴ</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χωριζέτω</w:t>
      </w:r>
      <w:r w:rsidRPr="00FE1CAA">
        <w:rPr>
          <w:rFonts w:ascii="PT Serif" w:hAnsi="PT Serif"/>
          <w:color w:val="111111"/>
          <w:sz w:val="26"/>
          <w:szCs w:val="26"/>
          <w:lang w:val="la-Latn"/>
        </w:rPr>
        <w:t>. </w:t>
      </w:r>
      <w:r w:rsidRPr="00FE1CAA">
        <w:rPr>
          <w:rFonts w:ascii="Cambria" w:hAnsi="Cambria" w:cs="Cambria"/>
          <w:color w:val="111111"/>
          <w:sz w:val="26"/>
          <w:szCs w:val="26"/>
        </w:rPr>
        <w:t>λέγουσιν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α</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ῷ</w:t>
      </w:r>
      <w:r w:rsidRPr="00FE1CAA">
        <w:rPr>
          <w:rFonts w:ascii="Cambria" w:hAnsi="Cambria" w:cs="Cambria"/>
          <w:color w:val="111111"/>
          <w:sz w:val="26"/>
          <w:szCs w:val="26"/>
        </w:rPr>
        <w:t>·</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Τί</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ο</w:t>
      </w:r>
      <w:r w:rsidRPr="00FE1CAA">
        <w:rPr>
          <w:rFonts w:ascii="Times New Roman" w:hAnsi="Times New Roman" w:cs="Times New Roman"/>
          <w:color w:val="111111"/>
          <w:sz w:val="26"/>
          <w:szCs w:val="26"/>
        </w:rPr>
        <w:t>ὖ</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Μωϋσ</w:t>
      </w:r>
      <w:r w:rsidRPr="00FE1CAA">
        <w:rPr>
          <w:rFonts w:ascii="Times New Roman" w:hAnsi="Times New Roman" w:cs="Times New Roman"/>
          <w:color w:val="111111"/>
          <w:sz w:val="26"/>
          <w:szCs w:val="26"/>
        </w:rPr>
        <w:t>ῆ</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ἐ</w:t>
      </w:r>
      <w:r w:rsidRPr="00FE1CAA">
        <w:rPr>
          <w:rFonts w:ascii="Cambria" w:hAnsi="Cambria" w:cs="Cambria"/>
          <w:color w:val="111111"/>
          <w:sz w:val="26"/>
          <w:szCs w:val="26"/>
        </w:rPr>
        <w:t>νετείλατο</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δο</w:t>
      </w:r>
      <w:r w:rsidRPr="00FE1CAA">
        <w:rPr>
          <w:rFonts w:ascii="Times New Roman" w:hAnsi="Times New Roman" w:cs="Times New Roman"/>
          <w:color w:val="111111"/>
          <w:sz w:val="26"/>
          <w:szCs w:val="26"/>
        </w:rPr>
        <w:t>ῦ</w:t>
      </w:r>
      <w:r w:rsidRPr="00FE1CAA">
        <w:rPr>
          <w:rFonts w:ascii="Cambria" w:hAnsi="Cambria" w:cs="Cambria"/>
          <w:color w:val="111111"/>
          <w:sz w:val="26"/>
          <w:szCs w:val="26"/>
        </w:rPr>
        <w:t>ναι</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βιβλίον</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ἀ</w:t>
      </w:r>
      <w:r w:rsidRPr="00FE1CAA">
        <w:rPr>
          <w:rFonts w:ascii="PT Serif" w:hAnsi="PT Serif"/>
          <w:color w:val="111111"/>
          <w:sz w:val="26"/>
          <w:szCs w:val="26"/>
        </w:rPr>
        <w:t>π</w:t>
      </w:r>
      <w:r w:rsidRPr="00FE1CAA">
        <w:rPr>
          <w:rFonts w:ascii="Cambria" w:hAnsi="Cambria" w:cs="Cambria"/>
          <w:color w:val="111111"/>
          <w:sz w:val="26"/>
          <w:szCs w:val="26"/>
        </w:rPr>
        <w:t>οστασίου</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κα</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ἀ</w:t>
      </w:r>
      <w:r w:rsidRPr="00FE1CAA">
        <w:rPr>
          <w:rFonts w:ascii="PT Serif" w:hAnsi="PT Serif"/>
          <w:color w:val="111111"/>
          <w:sz w:val="26"/>
          <w:szCs w:val="26"/>
        </w:rPr>
        <w:t>π</w:t>
      </w:r>
      <w:r w:rsidRPr="00FE1CAA">
        <w:rPr>
          <w:rFonts w:ascii="Cambria" w:hAnsi="Cambria" w:cs="Cambria"/>
          <w:color w:val="111111"/>
          <w:sz w:val="26"/>
          <w:szCs w:val="26"/>
        </w:rPr>
        <w:t>ολ</w:t>
      </w:r>
      <w:r w:rsidRPr="00FE1CAA">
        <w:rPr>
          <w:rFonts w:ascii="Times New Roman" w:hAnsi="Times New Roman" w:cs="Times New Roman"/>
          <w:color w:val="111111"/>
          <w:sz w:val="26"/>
          <w:szCs w:val="26"/>
        </w:rPr>
        <w:t>ῦ</w:t>
      </w:r>
      <w:r w:rsidRPr="00FE1CAA">
        <w:rPr>
          <w:rFonts w:ascii="Cambria" w:hAnsi="Cambria" w:cs="Cambria"/>
          <w:color w:val="111111"/>
          <w:sz w:val="26"/>
          <w:szCs w:val="26"/>
        </w:rPr>
        <w:t>σαι</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Cambria" w:hAnsi="Cambria" w:cs="Cambria"/>
          <w:color w:val="111111"/>
          <w:sz w:val="26"/>
          <w:szCs w:val="26"/>
        </w:rPr>
        <w:t>α</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τήν</w:t>
      </w:r>
      <w:r w:rsidRPr="00FE1CAA">
        <w:rPr>
          <w:rFonts w:ascii="PT Serif" w:hAnsi="PT Serif"/>
          <w:color w:val="111111"/>
          <w:sz w:val="26"/>
          <w:szCs w:val="26"/>
          <w:lang w:val="la-Latn"/>
        </w:rPr>
        <w:t>; </w:t>
      </w:r>
      <w:r w:rsidRPr="00FE1CAA">
        <w:rPr>
          <w:rFonts w:ascii="Cambria" w:hAnsi="Cambria" w:cs="Cambria"/>
          <w:color w:val="111111"/>
          <w:sz w:val="26"/>
          <w:szCs w:val="26"/>
        </w:rPr>
        <w:t>λέγει</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α</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το</w:t>
      </w:r>
      <w:r w:rsidRPr="00FE1CAA">
        <w:rPr>
          <w:rFonts w:ascii="Times New Roman" w:hAnsi="Times New Roman" w:cs="Times New Roman"/>
          <w:color w:val="111111"/>
          <w:sz w:val="26"/>
          <w:szCs w:val="26"/>
        </w:rPr>
        <w:t>ῖ</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ὅ</w:t>
      </w:r>
      <w:r w:rsidRPr="00FE1CAA">
        <w:rPr>
          <w:rFonts w:ascii="Cambria" w:hAnsi="Cambria" w:cs="Cambria"/>
          <w:color w:val="111111"/>
          <w:sz w:val="26"/>
          <w:szCs w:val="26"/>
        </w:rPr>
        <w:t>τι</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Μωϋσ</w:t>
      </w:r>
      <w:r w:rsidRPr="00FE1CAA">
        <w:rPr>
          <w:rFonts w:ascii="Times New Roman" w:hAnsi="Times New Roman" w:cs="Times New Roman"/>
          <w:color w:val="111111"/>
          <w:sz w:val="26"/>
          <w:szCs w:val="26"/>
        </w:rPr>
        <w:t>ῆ</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PT Serif" w:hAnsi="PT Serif" w:cs="PT Serif"/>
          <w:color w:val="111111"/>
          <w:sz w:val="26"/>
          <w:szCs w:val="26"/>
        </w:rPr>
        <w:t>π</w:t>
      </w:r>
      <w:r w:rsidRPr="00FE1CAA">
        <w:rPr>
          <w:rFonts w:ascii="Cambria" w:hAnsi="Cambria" w:cs="Cambria"/>
          <w:color w:val="111111"/>
          <w:sz w:val="26"/>
          <w:szCs w:val="26"/>
        </w:rPr>
        <w:t>ρ</w:t>
      </w:r>
      <w:r w:rsidRPr="00FE1CAA">
        <w:rPr>
          <w:rFonts w:ascii="Times New Roman" w:hAnsi="Times New Roman" w:cs="Times New Roman"/>
          <w:color w:val="111111"/>
          <w:sz w:val="26"/>
          <w:szCs w:val="26"/>
        </w:rPr>
        <w:t>ὸ</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ὴ</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σκληροκαρδίαν</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ὑ</w:t>
      </w:r>
      <w:r w:rsidRPr="00FE1CAA">
        <w:rPr>
          <w:rFonts w:ascii="PT Serif" w:hAnsi="PT Serif"/>
          <w:color w:val="111111"/>
          <w:sz w:val="26"/>
          <w:szCs w:val="26"/>
        </w:rPr>
        <w:t>μ</w:t>
      </w:r>
      <w:r w:rsidRPr="00FE1CAA">
        <w:rPr>
          <w:rFonts w:ascii="Times New Roman" w:hAnsi="Times New Roman" w:cs="Times New Roman"/>
          <w:color w:val="111111"/>
          <w:sz w:val="26"/>
          <w:szCs w:val="26"/>
        </w:rPr>
        <w:t>ῶ</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ἐ</w:t>
      </w:r>
      <w:r w:rsidRPr="00FE1CAA">
        <w:rPr>
          <w:rFonts w:ascii="PT Serif" w:hAnsi="PT Serif"/>
          <w:color w:val="111111"/>
          <w:sz w:val="26"/>
          <w:szCs w:val="26"/>
        </w:rPr>
        <w:t>π</w:t>
      </w:r>
      <w:r w:rsidRPr="00FE1CAA">
        <w:rPr>
          <w:rFonts w:ascii="Cambria" w:hAnsi="Cambria" w:cs="Cambria"/>
          <w:color w:val="111111"/>
          <w:sz w:val="26"/>
          <w:szCs w:val="26"/>
        </w:rPr>
        <w:t>έτρεψεν</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ὑ</w:t>
      </w:r>
      <w:r w:rsidRPr="00FE1CAA">
        <w:rPr>
          <w:rFonts w:ascii="PT Serif" w:hAnsi="PT Serif"/>
          <w:color w:val="111111"/>
          <w:sz w:val="26"/>
          <w:szCs w:val="26"/>
        </w:rPr>
        <w:t>μ</w:t>
      </w:r>
      <w:r w:rsidRPr="00FE1CAA">
        <w:rPr>
          <w:rFonts w:ascii="Times New Roman" w:hAnsi="Times New Roman" w:cs="Times New Roman"/>
          <w:color w:val="111111"/>
          <w:sz w:val="26"/>
          <w:szCs w:val="26"/>
        </w:rPr>
        <w:t>ῖ</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ἀ</w:t>
      </w:r>
      <w:r w:rsidRPr="00FE1CAA">
        <w:rPr>
          <w:rFonts w:ascii="PT Serif" w:hAnsi="PT Serif"/>
          <w:color w:val="111111"/>
          <w:sz w:val="26"/>
          <w:szCs w:val="26"/>
        </w:rPr>
        <w:t>π</w:t>
      </w:r>
      <w:r w:rsidRPr="00FE1CAA">
        <w:rPr>
          <w:rFonts w:ascii="Cambria" w:hAnsi="Cambria" w:cs="Cambria"/>
          <w:color w:val="111111"/>
          <w:sz w:val="26"/>
          <w:szCs w:val="26"/>
        </w:rPr>
        <w:t>ολ</w:t>
      </w:r>
      <w:r w:rsidRPr="00FE1CAA">
        <w:rPr>
          <w:rFonts w:ascii="Times New Roman" w:hAnsi="Times New Roman" w:cs="Times New Roman"/>
          <w:color w:val="111111"/>
          <w:sz w:val="26"/>
          <w:szCs w:val="26"/>
        </w:rPr>
        <w:t>ῦ</w:t>
      </w:r>
      <w:r w:rsidRPr="00FE1CAA">
        <w:rPr>
          <w:rFonts w:ascii="Cambria" w:hAnsi="Cambria" w:cs="Cambria"/>
          <w:color w:val="111111"/>
          <w:sz w:val="26"/>
          <w:szCs w:val="26"/>
        </w:rPr>
        <w:t>σαι</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ὰ</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γυνα</w:t>
      </w:r>
      <w:r w:rsidRPr="00FE1CAA">
        <w:rPr>
          <w:rFonts w:ascii="Times New Roman" w:hAnsi="Times New Roman" w:cs="Times New Roman"/>
          <w:color w:val="111111"/>
          <w:sz w:val="26"/>
          <w:szCs w:val="26"/>
        </w:rPr>
        <w:t>ῖ</w:t>
      </w:r>
      <w:r w:rsidRPr="00FE1CAA">
        <w:rPr>
          <w:rFonts w:ascii="Cambria" w:hAnsi="Cambria" w:cs="Cambria"/>
          <w:color w:val="111111"/>
          <w:sz w:val="26"/>
          <w:szCs w:val="26"/>
        </w:rPr>
        <w:t>κας</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ὑ</w:t>
      </w:r>
      <w:r w:rsidRPr="00FE1CAA">
        <w:rPr>
          <w:rFonts w:ascii="PT Serif" w:hAnsi="PT Serif"/>
          <w:color w:val="111111"/>
          <w:sz w:val="26"/>
          <w:szCs w:val="26"/>
        </w:rPr>
        <w:t>μ</w:t>
      </w:r>
      <w:r w:rsidRPr="00FE1CAA">
        <w:rPr>
          <w:rFonts w:ascii="Times New Roman" w:hAnsi="Times New Roman" w:cs="Times New Roman"/>
          <w:color w:val="111111"/>
          <w:sz w:val="26"/>
          <w:szCs w:val="26"/>
        </w:rPr>
        <w:t>ῶ</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ἀ</w:t>
      </w:r>
      <w:r w:rsidRPr="00FE1CAA">
        <w:rPr>
          <w:rFonts w:ascii="PT Serif" w:hAnsi="PT Serif"/>
          <w:color w:val="111111"/>
          <w:sz w:val="26"/>
          <w:szCs w:val="26"/>
        </w:rPr>
        <w:t>π</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ἀ</w:t>
      </w:r>
      <w:r w:rsidRPr="00FE1CAA">
        <w:rPr>
          <w:rFonts w:ascii="Cambria" w:hAnsi="Cambria" w:cs="Cambria"/>
          <w:color w:val="111111"/>
          <w:sz w:val="26"/>
          <w:szCs w:val="26"/>
        </w:rPr>
        <w:t>ρχ</w:t>
      </w:r>
      <w:r w:rsidRPr="00FE1CAA">
        <w:rPr>
          <w:rFonts w:ascii="Times New Roman" w:hAnsi="Times New Roman" w:cs="Times New Roman"/>
          <w:color w:val="111111"/>
          <w:sz w:val="26"/>
          <w:szCs w:val="26"/>
        </w:rPr>
        <w:t>ῆ</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δ</w:t>
      </w:r>
      <w:r w:rsidRPr="00FE1CAA">
        <w:rPr>
          <w:rFonts w:ascii="Times New Roman" w:hAnsi="Times New Roman" w:cs="Times New Roman"/>
          <w:color w:val="111111"/>
          <w:sz w:val="26"/>
          <w:szCs w:val="26"/>
        </w:rPr>
        <w:t>ὲ</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ο</w:t>
      </w:r>
      <w:r w:rsidRPr="00FE1CAA">
        <w:rPr>
          <w:rFonts w:ascii="Times New Roman" w:hAnsi="Times New Roman" w:cs="Times New Roman"/>
          <w:color w:val="111111"/>
          <w:sz w:val="26"/>
          <w:szCs w:val="26"/>
        </w:rPr>
        <w:t>ὐ</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γέγονεν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ο</w:t>
      </w:r>
      <w:r w:rsidRPr="00FE1CAA">
        <w:rPr>
          <w:rFonts w:ascii="Times New Roman" w:hAnsi="Times New Roman" w:cs="Times New Roman"/>
          <w:color w:val="111111"/>
          <w:sz w:val="26"/>
          <w:szCs w:val="26"/>
        </w:rPr>
        <w:t>ὕ</w:t>
      </w:r>
      <w:r w:rsidRPr="00FE1CAA">
        <w:rPr>
          <w:rFonts w:ascii="Cambria" w:hAnsi="Cambria" w:cs="Cambria"/>
          <w:color w:val="111111"/>
          <w:sz w:val="26"/>
          <w:szCs w:val="26"/>
        </w:rPr>
        <w:t>τως</w:t>
      </w:r>
      <w:r w:rsidRPr="00FE1CAA">
        <w:rPr>
          <w:rFonts w:ascii="PT Serif" w:hAnsi="PT Serif"/>
          <w:color w:val="111111"/>
          <w:sz w:val="26"/>
          <w:szCs w:val="26"/>
          <w:lang w:val="la-Latn"/>
        </w:rPr>
        <w:t>. </w:t>
      </w:r>
      <w:r w:rsidRPr="00FE1CAA">
        <w:rPr>
          <w:rFonts w:ascii="Cambria" w:hAnsi="Cambria" w:cs="Cambria"/>
          <w:color w:val="111111"/>
          <w:sz w:val="26"/>
          <w:szCs w:val="26"/>
        </w:rPr>
        <w:t>λέγω</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δ</w:t>
      </w:r>
      <w:r w:rsidRPr="00FE1CAA">
        <w:rPr>
          <w:rFonts w:ascii="Times New Roman" w:hAnsi="Times New Roman" w:cs="Times New Roman"/>
          <w:color w:val="111111"/>
          <w:sz w:val="26"/>
          <w:szCs w:val="26"/>
        </w:rPr>
        <w:t>ὲ</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ὑ</w:t>
      </w:r>
      <w:r w:rsidRPr="00FE1CAA">
        <w:rPr>
          <w:rFonts w:ascii="PT Serif" w:hAnsi="PT Serif"/>
          <w:color w:val="111111"/>
          <w:sz w:val="26"/>
          <w:szCs w:val="26"/>
        </w:rPr>
        <w:t>μ</w:t>
      </w:r>
      <w:r w:rsidRPr="00FE1CAA">
        <w:rPr>
          <w:rFonts w:ascii="Times New Roman" w:hAnsi="Times New Roman" w:cs="Times New Roman"/>
          <w:color w:val="111111"/>
          <w:sz w:val="26"/>
          <w:szCs w:val="26"/>
        </w:rPr>
        <w:t>ῖ</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Times New Roman" w:hAnsi="Times New Roman" w:cs="Times New Roman"/>
          <w:color w:val="111111"/>
          <w:sz w:val="26"/>
          <w:szCs w:val="26"/>
        </w:rPr>
        <w:t>ὅ</w:t>
      </w:r>
      <w:r w:rsidRPr="00FE1CAA">
        <w:rPr>
          <w:rFonts w:ascii="Cambria" w:hAnsi="Cambria" w:cs="Cambria"/>
          <w:color w:val="111111"/>
          <w:sz w:val="26"/>
          <w:szCs w:val="26"/>
        </w:rPr>
        <w:t>τι</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ὃ</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ἂ</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ἀ</w:t>
      </w:r>
      <w:r w:rsidRPr="00FE1CAA">
        <w:rPr>
          <w:rFonts w:ascii="PT Serif" w:hAnsi="PT Serif"/>
          <w:color w:val="111111"/>
          <w:sz w:val="26"/>
          <w:szCs w:val="26"/>
        </w:rPr>
        <w:t>π</w:t>
      </w:r>
      <w:r w:rsidRPr="00FE1CAA">
        <w:rPr>
          <w:rFonts w:ascii="Cambria" w:hAnsi="Cambria" w:cs="Cambria"/>
          <w:color w:val="111111"/>
          <w:sz w:val="26"/>
          <w:szCs w:val="26"/>
        </w:rPr>
        <w:t>ολύσ</w:t>
      </w:r>
      <w:r w:rsidRPr="00FE1CAA">
        <w:rPr>
          <w:rFonts w:ascii="Times New Roman" w:hAnsi="Times New Roman" w:cs="Times New Roman"/>
          <w:color w:val="111111"/>
          <w:sz w:val="26"/>
          <w:szCs w:val="26"/>
        </w:rPr>
        <w:t>ῃ</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ὴ</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γυνα</w:t>
      </w:r>
      <w:r w:rsidRPr="00FE1CAA">
        <w:rPr>
          <w:rFonts w:ascii="Times New Roman" w:hAnsi="Times New Roman" w:cs="Times New Roman"/>
          <w:color w:val="111111"/>
          <w:sz w:val="26"/>
          <w:szCs w:val="26"/>
        </w:rPr>
        <w:t>ῖ</w:t>
      </w:r>
      <w:r w:rsidRPr="00FE1CAA">
        <w:rPr>
          <w:rFonts w:ascii="Cambria" w:hAnsi="Cambria" w:cs="Cambria"/>
          <w:color w:val="111111"/>
          <w:sz w:val="26"/>
          <w:szCs w:val="26"/>
        </w:rPr>
        <w:t>κα</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α</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το</w:t>
      </w:r>
      <w:r w:rsidRPr="00FE1CAA">
        <w:rPr>
          <w:rFonts w:ascii="Times New Roman" w:hAnsi="Times New Roman" w:cs="Times New Roman"/>
          <w:color w:val="111111"/>
          <w:sz w:val="26"/>
          <w:szCs w:val="26"/>
        </w:rPr>
        <w:t>ῦ</w:t>
      </w:r>
      <w:r w:rsidRPr="00FE1CAA">
        <w:rPr>
          <w:rFonts w:ascii="PT Serif" w:hAnsi="PT Serif"/>
          <w:color w:val="111111"/>
          <w:sz w:val="26"/>
          <w:szCs w:val="26"/>
          <w:lang w:val="la-Latn"/>
        </w:rPr>
        <w:t xml:space="preserve"> </w:t>
      </w:r>
      <w:r w:rsidRPr="00FE1CAA">
        <w:rPr>
          <w:rFonts w:ascii="PT Serif" w:hAnsi="PT Serif"/>
          <w:color w:val="111111"/>
          <w:sz w:val="26"/>
          <w:szCs w:val="26"/>
        </w:rPr>
        <w:t>μ</w:t>
      </w:r>
      <w:r w:rsidRPr="00FE1CAA">
        <w:rPr>
          <w:rFonts w:ascii="Times New Roman" w:hAnsi="Times New Roman" w:cs="Times New Roman"/>
          <w:color w:val="111111"/>
          <w:sz w:val="26"/>
          <w:szCs w:val="26"/>
        </w:rPr>
        <w:t>ὴ</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ἐ</w:t>
      </w:r>
      <w:r w:rsidRPr="00FE1CAA">
        <w:rPr>
          <w:rFonts w:ascii="PT Serif" w:hAnsi="PT Serif"/>
          <w:color w:val="111111"/>
          <w:sz w:val="26"/>
          <w:szCs w:val="26"/>
        </w:rPr>
        <w:t>π</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PT Serif" w:hAnsi="PT Serif"/>
          <w:color w:val="111111"/>
          <w:sz w:val="26"/>
          <w:szCs w:val="26"/>
        </w:rPr>
        <w:t>π</w:t>
      </w:r>
      <w:r w:rsidRPr="00FE1CAA">
        <w:rPr>
          <w:rFonts w:ascii="Cambria" w:hAnsi="Cambria" w:cs="Cambria"/>
          <w:color w:val="111111"/>
          <w:sz w:val="26"/>
          <w:szCs w:val="26"/>
        </w:rPr>
        <w:t>ορνεί</w:t>
      </w:r>
      <w:r w:rsidRPr="00FE1CAA">
        <w:rPr>
          <w:rFonts w:ascii="Times New Roman" w:hAnsi="Times New Roman" w:cs="Times New Roman"/>
          <w:color w:val="111111"/>
          <w:sz w:val="26"/>
          <w:szCs w:val="26"/>
        </w:rPr>
        <w:t>ᾳ</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κα</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γα</w:t>
      </w:r>
      <w:r w:rsidRPr="00FE1CAA">
        <w:rPr>
          <w:rFonts w:ascii="PT Serif" w:hAnsi="PT Serif" w:cs="PT Serif"/>
          <w:color w:val="111111"/>
          <w:sz w:val="26"/>
          <w:szCs w:val="26"/>
        </w:rPr>
        <w:t>μ</w:t>
      </w:r>
      <w:r w:rsidRPr="00FE1CAA">
        <w:rPr>
          <w:rFonts w:ascii="Cambria" w:hAnsi="Cambria" w:cs="Cambria"/>
          <w:color w:val="111111"/>
          <w:sz w:val="26"/>
          <w:szCs w:val="26"/>
        </w:rPr>
        <w:t>ήσ</w:t>
      </w:r>
      <w:r w:rsidRPr="00FE1CAA">
        <w:rPr>
          <w:rFonts w:ascii="Times New Roman" w:hAnsi="Times New Roman" w:cs="Times New Roman"/>
          <w:color w:val="111111"/>
          <w:sz w:val="26"/>
          <w:szCs w:val="26"/>
        </w:rPr>
        <w:t>ῃ</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ἄ</w:t>
      </w:r>
      <w:r w:rsidRPr="00FE1CAA">
        <w:rPr>
          <w:rFonts w:ascii="Cambria" w:hAnsi="Cambria" w:cs="Cambria"/>
          <w:color w:val="111111"/>
          <w:sz w:val="26"/>
          <w:szCs w:val="26"/>
        </w:rPr>
        <w:t>λλην</w:t>
      </w:r>
      <w:r w:rsidRPr="00FE1CAA">
        <w:rPr>
          <w:rFonts w:ascii="PT Serif" w:hAnsi="PT Serif"/>
          <w:color w:val="111111"/>
          <w:sz w:val="26"/>
          <w:szCs w:val="26"/>
          <w:lang w:val="la-Latn"/>
        </w:rPr>
        <w:t xml:space="preserve"> </w:t>
      </w:r>
      <w:r w:rsidRPr="00FE1CAA">
        <w:rPr>
          <w:rFonts w:ascii="PT Serif" w:hAnsi="PT Serif" w:cs="PT Serif"/>
          <w:color w:val="111111"/>
          <w:sz w:val="26"/>
          <w:szCs w:val="26"/>
        </w:rPr>
        <w:t>μ</w:t>
      </w:r>
      <w:r w:rsidRPr="00FE1CAA">
        <w:rPr>
          <w:rFonts w:ascii="Cambria" w:hAnsi="Cambria" w:cs="Cambria"/>
          <w:color w:val="111111"/>
          <w:sz w:val="26"/>
          <w:szCs w:val="26"/>
        </w:rPr>
        <w:t>οιχ</w:t>
      </w:r>
      <w:r w:rsidRPr="00FE1CAA">
        <w:rPr>
          <w:rFonts w:ascii="Times New Roman" w:hAnsi="Times New Roman" w:cs="Times New Roman"/>
          <w:color w:val="111111"/>
          <w:sz w:val="26"/>
          <w:szCs w:val="26"/>
        </w:rPr>
        <w:t>ᾶ</w:t>
      </w:r>
      <w:r w:rsidRPr="00FE1CAA">
        <w:rPr>
          <w:rFonts w:ascii="Cambria" w:hAnsi="Cambria" w:cs="Cambria"/>
          <w:color w:val="111111"/>
          <w:sz w:val="26"/>
          <w:szCs w:val="26"/>
        </w:rPr>
        <w:t>ται</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Cambria" w:hAnsi="Cambria" w:cs="Cambria"/>
          <w:color w:val="111111"/>
          <w:sz w:val="26"/>
          <w:szCs w:val="26"/>
        </w:rPr>
        <w:t>κα</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ὁ</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ἀ</w:t>
      </w:r>
      <w:r w:rsidRPr="00FE1CAA">
        <w:rPr>
          <w:rFonts w:ascii="PT Serif" w:hAnsi="PT Serif"/>
          <w:color w:val="111111"/>
          <w:sz w:val="26"/>
          <w:szCs w:val="26"/>
        </w:rPr>
        <w:t>π</w:t>
      </w:r>
      <w:r w:rsidRPr="00FE1CAA">
        <w:rPr>
          <w:rFonts w:ascii="Cambria" w:hAnsi="Cambria" w:cs="Cambria"/>
          <w:color w:val="111111"/>
          <w:sz w:val="26"/>
          <w:szCs w:val="26"/>
        </w:rPr>
        <w:t>ολελυ</w:t>
      </w:r>
      <w:r w:rsidRPr="00FE1CAA">
        <w:rPr>
          <w:rFonts w:ascii="PT Serif" w:hAnsi="PT Serif" w:cs="PT Serif"/>
          <w:color w:val="111111"/>
          <w:sz w:val="26"/>
          <w:szCs w:val="26"/>
        </w:rPr>
        <w:t>μ</w:t>
      </w:r>
      <w:r w:rsidRPr="00FE1CAA">
        <w:rPr>
          <w:rFonts w:ascii="Cambria" w:hAnsi="Cambria" w:cs="Cambria"/>
          <w:color w:val="111111"/>
          <w:sz w:val="26"/>
          <w:szCs w:val="26"/>
        </w:rPr>
        <w:t>ένην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γα</w:t>
      </w:r>
      <w:r w:rsidRPr="00FE1CAA">
        <w:rPr>
          <w:rFonts w:ascii="PT Serif" w:hAnsi="PT Serif" w:cs="PT Serif"/>
          <w:color w:val="111111"/>
          <w:sz w:val="26"/>
          <w:szCs w:val="26"/>
        </w:rPr>
        <w:t>μ</w:t>
      </w:r>
      <w:r w:rsidRPr="00FE1CAA">
        <w:rPr>
          <w:rFonts w:ascii="Cambria" w:hAnsi="Cambria" w:cs="Cambria"/>
          <w:color w:val="111111"/>
          <w:sz w:val="26"/>
          <w:szCs w:val="26"/>
        </w:rPr>
        <w:t>ήσας</w:t>
      </w:r>
      <w:r w:rsidRPr="00FE1CAA">
        <w:rPr>
          <w:rFonts w:ascii="PT Serif" w:hAnsi="PT Serif"/>
          <w:color w:val="111111"/>
          <w:sz w:val="26"/>
          <w:szCs w:val="26"/>
          <w:lang w:val="la-Latn"/>
        </w:rPr>
        <w:t xml:space="preserve"> </w:t>
      </w:r>
      <w:r w:rsidRPr="00FE1CAA">
        <w:rPr>
          <w:rFonts w:ascii="PT Serif" w:hAnsi="PT Serif" w:cs="PT Serif"/>
          <w:color w:val="111111"/>
          <w:sz w:val="26"/>
          <w:szCs w:val="26"/>
        </w:rPr>
        <w:t>μ</w:t>
      </w:r>
      <w:r w:rsidRPr="00FE1CAA">
        <w:rPr>
          <w:rFonts w:ascii="Cambria" w:hAnsi="Cambria" w:cs="Cambria"/>
          <w:color w:val="111111"/>
          <w:sz w:val="26"/>
          <w:szCs w:val="26"/>
        </w:rPr>
        <w:t>οιχ</w:t>
      </w:r>
      <w:r w:rsidRPr="00FE1CAA">
        <w:rPr>
          <w:rFonts w:ascii="Times New Roman" w:hAnsi="Times New Roman" w:cs="Times New Roman"/>
          <w:color w:val="111111"/>
          <w:sz w:val="26"/>
          <w:szCs w:val="26"/>
        </w:rPr>
        <w:t>ᾶ</w:t>
      </w:r>
      <w:r w:rsidRPr="00FE1CAA">
        <w:rPr>
          <w:rFonts w:ascii="Cambria" w:hAnsi="Cambria" w:cs="Cambria"/>
          <w:color w:val="111111"/>
          <w:sz w:val="26"/>
          <w:szCs w:val="26"/>
        </w:rPr>
        <w:t>ται</w:t>
      </w:r>
      <w:r w:rsidRPr="00FE1CAA">
        <w:rPr>
          <w:rFonts w:ascii="Segoe UI Symbol" w:hAnsi="Segoe UI Symbol" w:cs="Segoe UI Symbol"/>
          <w:color w:val="111111"/>
          <w:sz w:val="26"/>
          <w:szCs w:val="26"/>
          <w:lang w:val="la-Latn"/>
        </w:rPr>
        <w:t>⸃</w:t>
      </w:r>
      <w:r w:rsidRPr="00FE1CAA">
        <w:rPr>
          <w:rFonts w:ascii="PT Serif" w:hAnsi="PT Serif"/>
          <w:color w:val="111111"/>
          <w:sz w:val="26"/>
          <w:szCs w:val="26"/>
          <w:lang w:val="la-Latn"/>
        </w:rPr>
        <w:t>. </w:t>
      </w:r>
    </w:p>
    <w:p w14:paraId="26D2F731" w14:textId="77777777" w:rsidR="00FE1CAA" w:rsidRPr="00FE1CAA" w:rsidRDefault="00FE1CAA" w:rsidP="00FE1CAA">
      <w:pPr>
        <w:jc w:val="both"/>
        <w:rPr>
          <w:rFonts w:ascii="PT Serif" w:hAnsi="PT Serif"/>
          <w:color w:val="111111"/>
          <w:sz w:val="26"/>
          <w:szCs w:val="26"/>
          <w:lang w:val="la-Latn"/>
        </w:rPr>
      </w:pPr>
      <w:r w:rsidRPr="00FE1CAA">
        <w:rPr>
          <w:rFonts w:ascii="Cambria" w:hAnsi="Cambria" w:cs="Cambria"/>
          <w:color w:val="111111"/>
          <w:sz w:val="26"/>
          <w:szCs w:val="26"/>
        </w:rPr>
        <w:t>Λέγουσιν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α</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ῷ</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ο</w:t>
      </w:r>
      <w:r w:rsidRPr="00FE1CAA">
        <w:rPr>
          <w:rFonts w:ascii="Times New Roman" w:hAnsi="Times New Roman" w:cs="Times New Roman"/>
          <w:color w:val="111111"/>
          <w:sz w:val="26"/>
          <w:szCs w:val="26"/>
        </w:rPr>
        <w:t>ἱ</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PT Serif" w:hAnsi="PT Serif"/>
          <w:color w:val="111111"/>
          <w:sz w:val="26"/>
          <w:szCs w:val="26"/>
        </w:rPr>
        <w:t>μ</w:t>
      </w:r>
      <w:r w:rsidRPr="00FE1CAA">
        <w:rPr>
          <w:rFonts w:ascii="Cambria" w:hAnsi="Cambria" w:cs="Cambria"/>
          <w:color w:val="111111"/>
          <w:sz w:val="26"/>
          <w:szCs w:val="26"/>
        </w:rPr>
        <w:t>αθηταί·</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ἰ</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ο</w:t>
      </w:r>
      <w:r w:rsidRPr="00FE1CAA">
        <w:rPr>
          <w:rFonts w:ascii="Times New Roman" w:hAnsi="Times New Roman" w:cs="Times New Roman"/>
          <w:color w:val="111111"/>
          <w:sz w:val="26"/>
          <w:szCs w:val="26"/>
        </w:rPr>
        <w:t>ὕ</w:t>
      </w:r>
      <w:r w:rsidRPr="00FE1CAA">
        <w:rPr>
          <w:rFonts w:ascii="Cambria" w:hAnsi="Cambria" w:cs="Cambria"/>
          <w:color w:val="111111"/>
          <w:sz w:val="26"/>
          <w:szCs w:val="26"/>
        </w:rPr>
        <w:t>τως</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ἐ</w:t>
      </w:r>
      <w:r w:rsidRPr="00FE1CAA">
        <w:rPr>
          <w:rFonts w:ascii="Cambria" w:hAnsi="Cambria" w:cs="Cambria"/>
          <w:color w:val="111111"/>
          <w:sz w:val="26"/>
          <w:szCs w:val="26"/>
        </w:rPr>
        <w:t>στ</w:t>
      </w:r>
      <w:r w:rsidRPr="00FE1CAA">
        <w:rPr>
          <w:rFonts w:ascii="Times New Roman" w:hAnsi="Times New Roman" w:cs="Times New Roman"/>
          <w:color w:val="111111"/>
          <w:sz w:val="26"/>
          <w:szCs w:val="26"/>
        </w:rPr>
        <w:t>ὶ</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ἡ</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α</w:t>
      </w:r>
      <w:r w:rsidRPr="00FE1CAA">
        <w:rPr>
          <w:rFonts w:ascii="Times New Roman" w:hAnsi="Times New Roman" w:cs="Times New Roman"/>
          <w:color w:val="111111"/>
          <w:sz w:val="26"/>
          <w:szCs w:val="26"/>
        </w:rPr>
        <w:t>ἰ</w:t>
      </w:r>
      <w:r w:rsidRPr="00FE1CAA">
        <w:rPr>
          <w:rFonts w:ascii="Cambria" w:hAnsi="Cambria" w:cs="Cambria"/>
          <w:color w:val="111111"/>
          <w:sz w:val="26"/>
          <w:szCs w:val="26"/>
        </w:rPr>
        <w:t>τία</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το</w:t>
      </w:r>
      <w:r w:rsidRPr="00FE1CAA">
        <w:rPr>
          <w:rFonts w:ascii="Times New Roman" w:hAnsi="Times New Roman" w:cs="Times New Roman"/>
          <w:color w:val="111111"/>
          <w:sz w:val="26"/>
          <w:szCs w:val="26"/>
        </w:rPr>
        <w:t>ῦ</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ἀ</w:t>
      </w:r>
      <w:r w:rsidRPr="00FE1CAA">
        <w:rPr>
          <w:rFonts w:ascii="Cambria" w:hAnsi="Cambria" w:cs="Cambria"/>
          <w:color w:val="111111"/>
          <w:sz w:val="26"/>
          <w:szCs w:val="26"/>
        </w:rPr>
        <w:t>νθρώ</w:t>
      </w:r>
      <w:r w:rsidRPr="00FE1CAA">
        <w:rPr>
          <w:rFonts w:ascii="PT Serif" w:hAnsi="PT Serif" w:cs="PT Serif"/>
          <w:color w:val="111111"/>
          <w:sz w:val="26"/>
          <w:szCs w:val="26"/>
        </w:rPr>
        <w:t>π</w:t>
      </w:r>
      <w:r w:rsidRPr="00FE1CAA">
        <w:rPr>
          <w:rFonts w:ascii="Cambria" w:hAnsi="Cambria" w:cs="Cambria"/>
          <w:color w:val="111111"/>
          <w:sz w:val="26"/>
          <w:szCs w:val="26"/>
        </w:rPr>
        <w:t>ου</w:t>
      </w:r>
      <w:r w:rsidRPr="00FE1CAA">
        <w:rPr>
          <w:rFonts w:ascii="PT Serif" w:hAnsi="PT Serif"/>
          <w:color w:val="111111"/>
          <w:sz w:val="26"/>
          <w:szCs w:val="26"/>
          <w:lang w:val="la-Latn"/>
        </w:rPr>
        <w:t xml:space="preserve"> </w:t>
      </w:r>
      <w:r w:rsidRPr="00FE1CAA">
        <w:rPr>
          <w:rFonts w:ascii="PT Serif" w:hAnsi="PT Serif" w:cs="PT Serif"/>
          <w:color w:val="111111"/>
          <w:sz w:val="26"/>
          <w:szCs w:val="26"/>
        </w:rPr>
        <w:t>μ</w:t>
      </w:r>
      <w:r w:rsidRPr="00FE1CAA">
        <w:rPr>
          <w:rFonts w:ascii="Cambria" w:hAnsi="Cambria" w:cs="Cambria"/>
          <w:color w:val="111111"/>
          <w:sz w:val="26"/>
          <w:szCs w:val="26"/>
        </w:rPr>
        <w:t>ετ</w:t>
      </w:r>
      <w:r w:rsidRPr="00FE1CAA">
        <w:rPr>
          <w:rFonts w:ascii="Times New Roman" w:hAnsi="Times New Roman" w:cs="Times New Roman"/>
          <w:color w:val="111111"/>
          <w:sz w:val="26"/>
          <w:szCs w:val="26"/>
        </w:rPr>
        <w:t>ὰ</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ῆ</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γυναικός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ο</w:t>
      </w:r>
      <w:r w:rsidRPr="00FE1CAA">
        <w:rPr>
          <w:rFonts w:ascii="Times New Roman" w:hAnsi="Times New Roman" w:cs="Times New Roman"/>
          <w:color w:val="111111"/>
          <w:sz w:val="26"/>
          <w:szCs w:val="26"/>
        </w:rPr>
        <w:t>ὐ</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συ</w:t>
      </w:r>
      <w:r w:rsidRPr="00FE1CAA">
        <w:rPr>
          <w:rFonts w:ascii="PT Serif" w:hAnsi="PT Serif" w:cs="PT Serif"/>
          <w:color w:val="111111"/>
          <w:sz w:val="26"/>
          <w:szCs w:val="26"/>
        </w:rPr>
        <w:t>μ</w:t>
      </w:r>
      <w:r w:rsidRPr="00FE1CAA">
        <w:rPr>
          <w:rFonts w:ascii="Cambria" w:hAnsi="Cambria" w:cs="Cambria"/>
          <w:color w:val="111111"/>
          <w:sz w:val="26"/>
          <w:szCs w:val="26"/>
        </w:rPr>
        <w:t>φέρει</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γα</w:t>
      </w:r>
      <w:r w:rsidRPr="00FE1CAA">
        <w:rPr>
          <w:rFonts w:ascii="PT Serif" w:hAnsi="PT Serif" w:cs="PT Serif"/>
          <w:color w:val="111111"/>
          <w:sz w:val="26"/>
          <w:szCs w:val="26"/>
        </w:rPr>
        <w:t>μ</w:t>
      </w:r>
      <w:r w:rsidRPr="00FE1CAA">
        <w:rPr>
          <w:rFonts w:ascii="Times New Roman" w:hAnsi="Times New Roman" w:cs="Times New Roman"/>
          <w:color w:val="111111"/>
          <w:sz w:val="26"/>
          <w:szCs w:val="26"/>
        </w:rPr>
        <w:t>ῆ</w:t>
      </w:r>
      <w:r w:rsidRPr="00FE1CAA">
        <w:rPr>
          <w:rFonts w:ascii="Cambria" w:hAnsi="Cambria" w:cs="Cambria"/>
          <w:color w:val="111111"/>
          <w:sz w:val="26"/>
          <w:szCs w:val="26"/>
        </w:rPr>
        <w:t>σαι</w:t>
      </w:r>
      <w:r w:rsidRPr="00FE1CAA">
        <w:rPr>
          <w:rFonts w:ascii="PT Serif" w:hAnsi="PT Serif"/>
          <w:color w:val="111111"/>
          <w:sz w:val="26"/>
          <w:szCs w:val="26"/>
          <w:lang w:val="la-Latn"/>
        </w:rPr>
        <w:t>. </w:t>
      </w:r>
      <w:r w:rsidRPr="00FE1CAA">
        <w:rPr>
          <w:rFonts w:ascii="Times New Roman" w:hAnsi="Times New Roman" w:cs="Times New Roman"/>
          <w:color w:val="111111"/>
          <w:sz w:val="26"/>
          <w:szCs w:val="26"/>
        </w:rPr>
        <w:t>ὁ</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δ</w:t>
      </w:r>
      <w:r w:rsidRPr="00FE1CAA">
        <w:rPr>
          <w:rFonts w:ascii="Times New Roman" w:hAnsi="Times New Roman" w:cs="Times New Roman"/>
          <w:color w:val="111111"/>
          <w:sz w:val="26"/>
          <w:szCs w:val="26"/>
        </w:rPr>
        <w:t>ὲ</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ἶ</w:t>
      </w:r>
      <w:r w:rsidRPr="00FE1CAA">
        <w:rPr>
          <w:rFonts w:ascii="PT Serif" w:hAnsi="PT Serif"/>
          <w:color w:val="111111"/>
          <w:sz w:val="26"/>
          <w:szCs w:val="26"/>
        </w:rPr>
        <w:t>π</w:t>
      </w:r>
      <w:r w:rsidRPr="00FE1CAA">
        <w:rPr>
          <w:rFonts w:ascii="Cambria" w:hAnsi="Cambria" w:cs="Cambria"/>
          <w:color w:val="111111"/>
          <w:sz w:val="26"/>
          <w:szCs w:val="26"/>
        </w:rPr>
        <w:t>εν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α</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το</w:t>
      </w:r>
      <w:r w:rsidRPr="00FE1CAA">
        <w:rPr>
          <w:rFonts w:ascii="Times New Roman" w:hAnsi="Times New Roman" w:cs="Times New Roman"/>
          <w:color w:val="111111"/>
          <w:sz w:val="26"/>
          <w:szCs w:val="26"/>
        </w:rPr>
        <w:t>ῖ</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Ο</w:t>
      </w:r>
      <w:r w:rsidRPr="00FE1CAA">
        <w:rPr>
          <w:rFonts w:ascii="Times New Roman" w:hAnsi="Times New Roman" w:cs="Times New Roman"/>
          <w:color w:val="111111"/>
          <w:sz w:val="26"/>
          <w:szCs w:val="26"/>
        </w:rPr>
        <w:t>ὐ</w:t>
      </w:r>
      <w:r w:rsidRPr="00FE1CAA">
        <w:rPr>
          <w:rFonts w:ascii="PT Serif" w:hAnsi="PT Serif"/>
          <w:color w:val="111111"/>
          <w:sz w:val="26"/>
          <w:szCs w:val="26"/>
          <w:lang w:val="la-Latn"/>
        </w:rPr>
        <w:t xml:space="preserve"> </w:t>
      </w:r>
      <w:r w:rsidRPr="00FE1CAA">
        <w:rPr>
          <w:rFonts w:ascii="PT Serif" w:hAnsi="PT Serif"/>
          <w:color w:val="111111"/>
          <w:sz w:val="26"/>
          <w:szCs w:val="26"/>
        </w:rPr>
        <w:t>π</w:t>
      </w:r>
      <w:r w:rsidRPr="00FE1CAA">
        <w:rPr>
          <w:rFonts w:ascii="Cambria" w:hAnsi="Cambria" w:cs="Cambria"/>
          <w:color w:val="111111"/>
          <w:sz w:val="26"/>
          <w:szCs w:val="26"/>
        </w:rPr>
        <w:t>άντες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χωρο</w:t>
      </w:r>
      <w:r w:rsidRPr="00FE1CAA">
        <w:rPr>
          <w:rFonts w:ascii="Times New Roman" w:hAnsi="Times New Roman" w:cs="Times New Roman"/>
          <w:color w:val="111111"/>
          <w:sz w:val="26"/>
          <w:szCs w:val="26"/>
        </w:rPr>
        <w:t>ῦ</w:t>
      </w:r>
      <w:r w:rsidRPr="00FE1CAA">
        <w:rPr>
          <w:rFonts w:ascii="Cambria" w:hAnsi="Cambria" w:cs="Cambria"/>
          <w:color w:val="111111"/>
          <w:sz w:val="26"/>
          <w:szCs w:val="26"/>
        </w:rPr>
        <w:t>σι</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ὸ</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λόγον</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Cambria" w:hAnsi="Cambria" w:cs="Cambria"/>
          <w:color w:val="111111"/>
          <w:sz w:val="26"/>
          <w:szCs w:val="26"/>
        </w:rPr>
        <w:t>το</w:t>
      </w:r>
      <w:r w:rsidRPr="00FE1CAA">
        <w:rPr>
          <w:rFonts w:ascii="Times New Roman" w:hAnsi="Times New Roman" w:cs="Times New Roman"/>
          <w:color w:val="111111"/>
          <w:sz w:val="26"/>
          <w:szCs w:val="26"/>
        </w:rPr>
        <w:t>ῦ</w:t>
      </w:r>
      <w:r w:rsidRPr="00FE1CAA">
        <w:rPr>
          <w:rFonts w:ascii="Cambria" w:hAnsi="Cambria" w:cs="Cambria"/>
          <w:color w:val="111111"/>
          <w:sz w:val="26"/>
          <w:szCs w:val="26"/>
        </w:rPr>
        <w:t>τον</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ἀ</w:t>
      </w:r>
      <w:r w:rsidRPr="00FE1CAA">
        <w:rPr>
          <w:rFonts w:ascii="Cambria" w:hAnsi="Cambria" w:cs="Cambria"/>
          <w:color w:val="111111"/>
          <w:sz w:val="26"/>
          <w:szCs w:val="26"/>
        </w:rPr>
        <w:t>λλ</w:t>
      </w:r>
      <w:r w:rsidRPr="00FE1CAA">
        <w:rPr>
          <w:rFonts w:ascii="PT Serif" w:hAnsi="PT Serif" w:cs="PT Serif"/>
          <w:color w:val="111111"/>
          <w:sz w:val="26"/>
          <w:szCs w:val="26"/>
          <w:lang w:val="la-Latn"/>
        </w:rPr>
        <w:t>’</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ο</w:t>
      </w:r>
      <w:r w:rsidRPr="00FE1CAA">
        <w:rPr>
          <w:rFonts w:ascii="Times New Roman" w:hAnsi="Times New Roman" w:cs="Times New Roman"/>
          <w:color w:val="111111"/>
          <w:sz w:val="26"/>
          <w:szCs w:val="26"/>
        </w:rPr>
        <w:t>ἷ</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δέδοται</w:t>
      </w:r>
      <w:r w:rsidRPr="00FE1CAA">
        <w:rPr>
          <w:rFonts w:ascii="PT Serif" w:hAnsi="PT Serif"/>
          <w:color w:val="111111"/>
          <w:sz w:val="26"/>
          <w:szCs w:val="26"/>
          <w:lang w:val="la-Latn"/>
        </w:rPr>
        <w:t>. </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ἰ</w:t>
      </w:r>
      <w:r w:rsidRPr="00FE1CAA">
        <w:rPr>
          <w:rFonts w:ascii="Cambria" w:hAnsi="Cambria" w:cs="Cambria"/>
          <w:color w:val="111111"/>
          <w:sz w:val="26"/>
          <w:szCs w:val="26"/>
        </w:rPr>
        <w:t>σ</w:t>
      </w:r>
      <w:r w:rsidRPr="00FE1CAA">
        <w:rPr>
          <w:rFonts w:ascii="Times New Roman" w:hAnsi="Times New Roman" w:cs="Times New Roman"/>
          <w:color w:val="111111"/>
          <w:sz w:val="26"/>
          <w:szCs w:val="26"/>
        </w:rPr>
        <w:t>ὶ</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γ</w:t>
      </w:r>
      <w:r w:rsidRPr="00FE1CAA">
        <w:rPr>
          <w:rFonts w:ascii="Times New Roman" w:hAnsi="Times New Roman" w:cs="Times New Roman"/>
          <w:color w:val="111111"/>
          <w:sz w:val="26"/>
          <w:szCs w:val="26"/>
        </w:rPr>
        <w:t>ὰ</w:t>
      </w:r>
      <w:r w:rsidRPr="00FE1CAA">
        <w:rPr>
          <w:rFonts w:ascii="Cambria" w:hAnsi="Cambria" w:cs="Cambria"/>
          <w:color w:val="111111"/>
          <w:sz w:val="26"/>
          <w:szCs w:val="26"/>
        </w:rPr>
        <w:t>ρ</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νο</w:t>
      </w:r>
      <w:r w:rsidRPr="00FE1CAA">
        <w:rPr>
          <w:rFonts w:ascii="Times New Roman" w:hAnsi="Times New Roman" w:cs="Times New Roman"/>
          <w:color w:val="111111"/>
          <w:sz w:val="26"/>
          <w:szCs w:val="26"/>
        </w:rPr>
        <w:t>ῦ</w:t>
      </w:r>
      <w:r w:rsidRPr="00FE1CAA">
        <w:rPr>
          <w:rFonts w:ascii="Cambria" w:hAnsi="Cambria" w:cs="Cambria"/>
          <w:color w:val="111111"/>
          <w:sz w:val="26"/>
          <w:szCs w:val="26"/>
        </w:rPr>
        <w:t>χοι</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ο</w:t>
      </w:r>
      <w:r w:rsidRPr="00FE1CAA">
        <w:rPr>
          <w:rFonts w:ascii="Times New Roman" w:hAnsi="Times New Roman" w:cs="Times New Roman"/>
          <w:color w:val="111111"/>
          <w:sz w:val="26"/>
          <w:szCs w:val="26"/>
        </w:rPr>
        <w:t>ἵ</w:t>
      </w:r>
      <w:r w:rsidRPr="00FE1CAA">
        <w:rPr>
          <w:rFonts w:ascii="Cambria" w:hAnsi="Cambria" w:cs="Cambria"/>
          <w:color w:val="111111"/>
          <w:sz w:val="26"/>
          <w:szCs w:val="26"/>
        </w:rPr>
        <w:t>τινες</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ἐ</w:t>
      </w:r>
      <w:r w:rsidRPr="00FE1CAA">
        <w:rPr>
          <w:rFonts w:ascii="Cambria" w:hAnsi="Cambria" w:cs="Cambria"/>
          <w:color w:val="111111"/>
          <w:sz w:val="26"/>
          <w:szCs w:val="26"/>
        </w:rPr>
        <w:t>κ</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κοιλίας</w:t>
      </w:r>
      <w:r w:rsidRPr="00FE1CAA">
        <w:rPr>
          <w:rFonts w:ascii="PT Serif" w:hAnsi="PT Serif"/>
          <w:color w:val="111111"/>
          <w:sz w:val="26"/>
          <w:szCs w:val="26"/>
          <w:lang w:val="la-Latn"/>
        </w:rPr>
        <w:t xml:space="preserve"> </w:t>
      </w:r>
      <w:r w:rsidRPr="00FE1CAA">
        <w:rPr>
          <w:rFonts w:ascii="PT Serif" w:hAnsi="PT Serif" w:cs="PT Serif"/>
          <w:color w:val="111111"/>
          <w:sz w:val="26"/>
          <w:szCs w:val="26"/>
        </w:rPr>
        <w:t>μ</w:t>
      </w:r>
      <w:r w:rsidRPr="00FE1CAA">
        <w:rPr>
          <w:rFonts w:ascii="Cambria" w:hAnsi="Cambria" w:cs="Cambria"/>
          <w:color w:val="111111"/>
          <w:sz w:val="26"/>
          <w:szCs w:val="26"/>
        </w:rPr>
        <w:t>ητρ</w:t>
      </w:r>
      <w:r w:rsidRPr="00FE1CAA">
        <w:rPr>
          <w:rFonts w:ascii="Times New Roman" w:hAnsi="Times New Roman" w:cs="Times New Roman"/>
          <w:color w:val="111111"/>
          <w:sz w:val="26"/>
          <w:szCs w:val="26"/>
        </w:rPr>
        <w:t>ὸ</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ἐ</w:t>
      </w:r>
      <w:r w:rsidRPr="00FE1CAA">
        <w:rPr>
          <w:rFonts w:ascii="Cambria" w:hAnsi="Cambria" w:cs="Cambria"/>
          <w:color w:val="111111"/>
          <w:sz w:val="26"/>
          <w:szCs w:val="26"/>
        </w:rPr>
        <w:t>γεννήθησαν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ο</w:t>
      </w:r>
      <w:r w:rsidRPr="00FE1CAA">
        <w:rPr>
          <w:rFonts w:ascii="Times New Roman" w:hAnsi="Times New Roman" w:cs="Times New Roman"/>
          <w:color w:val="111111"/>
          <w:sz w:val="26"/>
          <w:szCs w:val="26"/>
        </w:rPr>
        <w:t>ὕ</w:t>
      </w:r>
      <w:r w:rsidRPr="00FE1CAA">
        <w:rPr>
          <w:rFonts w:ascii="Cambria" w:hAnsi="Cambria" w:cs="Cambria"/>
          <w:color w:val="111111"/>
          <w:sz w:val="26"/>
          <w:szCs w:val="26"/>
        </w:rPr>
        <w:t>τως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κα</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ἰ</w:t>
      </w:r>
      <w:r w:rsidRPr="00FE1CAA">
        <w:rPr>
          <w:rFonts w:ascii="Cambria" w:hAnsi="Cambria" w:cs="Cambria"/>
          <w:color w:val="111111"/>
          <w:sz w:val="26"/>
          <w:szCs w:val="26"/>
        </w:rPr>
        <w:t>σ</w:t>
      </w:r>
      <w:r w:rsidRPr="00FE1CAA">
        <w:rPr>
          <w:rFonts w:ascii="Times New Roman" w:hAnsi="Times New Roman" w:cs="Times New Roman"/>
          <w:color w:val="111111"/>
          <w:sz w:val="26"/>
          <w:szCs w:val="26"/>
        </w:rPr>
        <w:t>ὶ</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νο</w:t>
      </w:r>
      <w:r w:rsidRPr="00FE1CAA">
        <w:rPr>
          <w:rFonts w:ascii="Times New Roman" w:hAnsi="Times New Roman" w:cs="Times New Roman"/>
          <w:color w:val="111111"/>
          <w:sz w:val="26"/>
          <w:szCs w:val="26"/>
        </w:rPr>
        <w:t>ῦ</w:t>
      </w:r>
      <w:r w:rsidRPr="00FE1CAA">
        <w:rPr>
          <w:rFonts w:ascii="Cambria" w:hAnsi="Cambria" w:cs="Cambria"/>
          <w:color w:val="111111"/>
          <w:sz w:val="26"/>
          <w:szCs w:val="26"/>
        </w:rPr>
        <w:t>χοι</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ο</w:t>
      </w:r>
      <w:r w:rsidRPr="00FE1CAA">
        <w:rPr>
          <w:rFonts w:ascii="Times New Roman" w:hAnsi="Times New Roman" w:cs="Times New Roman"/>
          <w:color w:val="111111"/>
          <w:sz w:val="26"/>
          <w:szCs w:val="26"/>
        </w:rPr>
        <w:t>ἵ</w:t>
      </w:r>
      <w:r w:rsidRPr="00FE1CAA">
        <w:rPr>
          <w:rFonts w:ascii="Cambria" w:hAnsi="Cambria" w:cs="Cambria"/>
          <w:color w:val="111111"/>
          <w:sz w:val="26"/>
          <w:szCs w:val="26"/>
        </w:rPr>
        <w:t>τινες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νουχίσθησαν</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ὑ</w:t>
      </w:r>
      <w:r w:rsidRPr="00FE1CAA">
        <w:rPr>
          <w:rFonts w:ascii="PT Serif" w:hAnsi="PT Serif"/>
          <w:color w:val="111111"/>
          <w:sz w:val="26"/>
          <w:szCs w:val="26"/>
        </w:rPr>
        <w:t>π</w:t>
      </w:r>
      <w:r w:rsidRPr="00FE1CAA">
        <w:rPr>
          <w:rFonts w:ascii="Times New Roman" w:hAnsi="Times New Roman" w:cs="Times New Roman"/>
          <w:color w:val="111111"/>
          <w:sz w:val="26"/>
          <w:szCs w:val="26"/>
        </w:rPr>
        <w:t>ὸ</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ῶ</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ἀ</w:t>
      </w:r>
      <w:r w:rsidRPr="00FE1CAA">
        <w:rPr>
          <w:rFonts w:ascii="Cambria" w:hAnsi="Cambria" w:cs="Cambria"/>
          <w:color w:val="111111"/>
          <w:sz w:val="26"/>
          <w:szCs w:val="26"/>
        </w:rPr>
        <w:t>νθρώ</w:t>
      </w:r>
      <w:r w:rsidRPr="00FE1CAA">
        <w:rPr>
          <w:rFonts w:ascii="PT Serif" w:hAnsi="PT Serif" w:cs="PT Serif"/>
          <w:color w:val="111111"/>
          <w:sz w:val="26"/>
          <w:szCs w:val="26"/>
        </w:rPr>
        <w:t>π</w:t>
      </w:r>
      <w:r w:rsidRPr="00FE1CAA">
        <w:rPr>
          <w:rFonts w:ascii="Cambria" w:hAnsi="Cambria" w:cs="Cambria"/>
          <w:color w:val="111111"/>
          <w:sz w:val="26"/>
          <w:szCs w:val="26"/>
        </w:rPr>
        <w:t>ων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κα</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ἰ</w:t>
      </w:r>
      <w:r w:rsidRPr="00FE1CAA">
        <w:rPr>
          <w:rFonts w:ascii="Cambria" w:hAnsi="Cambria" w:cs="Cambria"/>
          <w:color w:val="111111"/>
          <w:sz w:val="26"/>
          <w:szCs w:val="26"/>
        </w:rPr>
        <w:t>σ</w:t>
      </w:r>
      <w:r w:rsidRPr="00FE1CAA">
        <w:rPr>
          <w:rFonts w:ascii="Times New Roman" w:hAnsi="Times New Roman" w:cs="Times New Roman"/>
          <w:color w:val="111111"/>
          <w:sz w:val="26"/>
          <w:szCs w:val="26"/>
        </w:rPr>
        <w:t>ὶ</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νο</w:t>
      </w:r>
      <w:r w:rsidRPr="00FE1CAA">
        <w:rPr>
          <w:rFonts w:ascii="Times New Roman" w:hAnsi="Times New Roman" w:cs="Times New Roman"/>
          <w:color w:val="111111"/>
          <w:sz w:val="26"/>
          <w:szCs w:val="26"/>
        </w:rPr>
        <w:t>ῦ</w:t>
      </w:r>
      <w:r w:rsidRPr="00FE1CAA">
        <w:rPr>
          <w:rFonts w:ascii="Cambria" w:hAnsi="Cambria" w:cs="Cambria"/>
          <w:color w:val="111111"/>
          <w:sz w:val="26"/>
          <w:szCs w:val="26"/>
        </w:rPr>
        <w:t>χοι</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ο</w:t>
      </w:r>
      <w:r w:rsidRPr="00FE1CAA">
        <w:rPr>
          <w:rFonts w:ascii="Times New Roman" w:hAnsi="Times New Roman" w:cs="Times New Roman"/>
          <w:color w:val="111111"/>
          <w:sz w:val="26"/>
          <w:szCs w:val="26"/>
        </w:rPr>
        <w:t>ἵ</w:t>
      </w:r>
      <w:r w:rsidRPr="00FE1CAA">
        <w:rPr>
          <w:rFonts w:ascii="Cambria" w:hAnsi="Cambria" w:cs="Cambria"/>
          <w:color w:val="111111"/>
          <w:sz w:val="26"/>
          <w:szCs w:val="26"/>
        </w:rPr>
        <w:t>τινες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νούχισαν</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ἑ</w:t>
      </w:r>
      <w:r w:rsidRPr="00FE1CAA">
        <w:rPr>
          <w:rFonts w:ascii="Cambria" w:hAnsi="Cambria" w:cs="Cambria"/>
          <w:color w:val="111111"/>
          <w:sz w:val="26"/>
          <w:szCs w:val="26"/>
        </w:rPr>
        <w:t>αυτο</w:t>
      </w:r>
      <w:r w:rsidRPr="00FE1CAA">
        <w:rPr>
          <w:rFonts w:ascii="Times New Roman" w:hAnsi="Times New Roman" w:cs="Times New Roman"/>
          <w:color w:val="111111"/>
          <w:sz w:val="26"/>
          <w:szCs w:val="26"/>
        </w:rPr>
        <w:t>ὺ</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δι</w:t>
      </w:r>
      <w:r w:rsidRPr="00FE1CAA">
        <w:rPr>
          <w:rFonts w:ascii="Times New Roman" w:hAnsi="Times New Roman" w:cs="Times New Roman"/>
          <w:color w:val="111111"/>
          <w:sz w:val="26"/>
          <w:szCs w:val="26"/>
        </w:rPr>
        <w:t>ὰ</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ὴ</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βασιλείαν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ῶ</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ο</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ραν</w:t>
      </w:r>
      <w:r w:rsidRPr="00FE1CAA">
        <w:rPr>
          <w:rFonts w:ascii="Times New Roman" w:hAnsi="Times New Roman" w:cs="Times New Roman"/>
          <w:color w:val="111111"/>
          <w:sz w:val="26"/>
          <w:szCs w:val="26"/>
        </w:rPr>
        <w:t>ῶ</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ὁ</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δυνά</w:t>
      </w:r>
      <w:r w:rsidRPr="00FE1CAA">
        <w:rPr>
          <w:rFonts w:ascii="PT Serif" w:hAnsi="PT Serif" w:cs="PT Serif"/>
          <w:color w:val="111111"/>
          <w:sz w:val="26"/>
          <w:szCs w:val="26"/>
        </w:rPr>
        <w:t>μ</w:t>
      </w:r>
      <w:r w:rsidRPr="00FE1CAA">
        <w:rPr>
          <w:rFonts w:ascii="Cambria" w:hAnsi="Cambria" w:cs="Cambria"/>
          <w:color w:val="111111"/>
          <w:sz w:val="26"/>
          <w:szCs w:val="26"/>
        </w:rPr>
        <w:t>ενος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χωρε</w:t>
      </w:r>
      <w:r w:rsidRPr="00FE1CAA">
        <w:rPr>
          <w:rFonts w:ascii="Times New Roman" w:hAnsi="Times New Roman" w:cs="Times New Roman"/>
          <w:color w:val="111111"/>
          <w:sz w:val="26"/>
          <w:szCs w:val="26"/>
        </w:rPr>
        <w:t>ῖ</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χωρείτω</w:t>
      </w:r>
      <w:r w:rsidRPr="00FE1CAA">
        <w:rPr>
          <w:rFonts w:ascii="PT Serif" w:hAnsi="PT Serif"/>
          <w:color w:val="111111"/>
          <w:sz w:val="26"/>
          <w:szCs w:val="26"/>
          <w:lang w:val="la-Latn"/>
        </w:rPr>
        <w:t>. </w:t>
      </w:r>
    </w:p>
    <w:p w14:paraId="0661E946" w14:textId="77777777" w:rsidR="00FE1CAA" w:rsidRPr="00FE1CAA" w:rsidRDefault="00FE1CAA" w:rsidP="00FE1CAA">
      <w:pPr>
        <w:jc w:val="both"/>
        <w:rPr>
          <w:rFonts w:ascii="PT Serif" w:hAnsi="PT Serif"/>
          <w:color w:val="111111"/>
          <w:sz w:val="26"/>
          <w:szCs w:val="26"/>
          <w:lang w:val="la-Latn"/>
        </w:rPr>
      </w:pPr>
      <w:r w:rsidRPr="00FE1CAA">
        <w:rPr>
          <w:rFonts w:ascii="Cambria" w:hAnsi="Cambria" w:cs="Cambria"/>
          <w:color w:val="111111"/>
          <w:sz w:val="26"/>
          <w:szCs w:val="26"/>
        </w:rPr>
        <w:t>Τότε</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PT Serif" w:hAnsi="PT Serif"/>
          <w:color w:val="111111"/>
          <w:sz w:val="26"/>
          <w:szCs w:val="26"/>
        </w:rPr>
        <w:t>π</w:t>
      </w:r>
      <w:r w:rsidRPr="00FE1CAA">
        <w:rPr>
          <w:rFonts w:ascii="Cambria" w:hAnsi="Cambria" w:cs="Cambria"/>
          <w:color w:val="111111"/>
          <w:sz w:val="26"/>
          <w:szCs w:val="26"/>
        </w:rPr>
        <w:t>ροσηνέχθησαν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α</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ῷ</w:t>
      </w:r>
      <w:r w:rsidRPr="00FE1CAA">
        <w:rPr>
          <w:rFonts w:ascii="PT Serif" w:hAnsi="PT Serif"/>
          <w:color w:val="111111"/>
          <w:sz w:val="26"/>
          <w:szCs w:val="26"/>
          <w:lang w:val="la-Latn"/>
        </w:rPr>
        <w:t xml:space="preserve"> </w:t>
      </w:r>
      <w:r w:rsidRPr="00FE1CAA">
        <w:rPr>
          <w:rFonts w:ascii="PT Serif" w:hAnsi="PT Serif"/>
          <w:color w:val="111111"/>
          <w:sz w:val="26"/>
          <w:szCs w:val="26"/>
        </w:rPr>
        <w:t>π</w:t>
      </w:r>
      <w:r w:rsidRPr="00FE1CAA">
        <w:rPr>
          <w:rFonts w:ascii="Cambria" w:hAnsi="Cambria" w:cs="Cambria"/>
          <w:color w:val="111111"/>
          <w:sz w:val="26"/>
          <w:szCs w:val="26"/>
        </w:rPr>
        <w:t>αιδία</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ἵ</w:t>
      </w:r>
      <w:r w:rsidRPr="00FE1CAA">
        <w:rPr>
          <w:rFonts w:ascii="Cambria" w:hAnsi="Cambria" w:cs="Cambria"/>
          <w:color w:val="111111"/>
          <w:sz w:val="26"/>
          <w:szCs w:val="26"/>
        </w:rPr>
        <w:t>να</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ὰ</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χε</w:t>
      </w:r>
      <w:r w:rsidRPr="00FE1CAA">
        <w:rPr>
          <w:rFonts w:ascii="Times New Roman" w:hAnsi="Times New Roman" w:cs="Times New Roman"/>
          <w:color w:val="111111"/>
          <w:sz w:val="26"/>
          <w:szCs w:val="26"/>
        </w:rPr>
        <w:t>ῖ</w:t>
      </w:r>
      <w:r w:rsidRPr="00FE1CAA">
        <w:rPr>
          <w:rFonts w:ascii="Cambria" w:hAnsi="Cambria" w:cs="Cambria"/>
          <w:color w:val="111111"/>
          <w:sz w:val="26"/>
          <w:szCs w:val="26"/>
        </w:rPr>
        <w:t>ρας</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ἐ</w:t>
      </w:r>
      <w:r w:rsidRPr="00FE1CAA">
        <w:rPr>
          <w:rFonts w:ascii="PT Serif" w:hAnsi="PT Serif"/>
          <w:color w:val="111111"/>
          <w:sz w:val="26"/>
          <w:szCs w:val="26"/>
        </w:rPr>
        <w:t>π</w:t>
      </w:r>
      <w:r w:rsidRPr="00FE1CAA">
        <w:rPr>
          <w:rFonts w:ascii="Cambria" w:hAnsi="Cambria" w:cs="Cambria"/>
          <w:color w:val="111111"/>
          <w:sz w:val="26"/>
          <w:szCs w:val="26"/>
        </w:rPr>
        <w:t>ιθ</w:t>
      </w:r>
      <w:r w:rsidRPr="00FE1CAA">
        <w:rPr>
          <w:rFonts w:ascii="Times New Roman" w:hAnsi="Times New Roman" w:cs="Times New Roman"/>
          <w:color w:val="111111"/>
          <w:sz w:val="26"/>
          <w:szCs w:val="26"/>
        </w:rPr>
        <w:t>ῇ</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α</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το</w:t>
      </w:r>
      <w:r w:rsidRPr="00FE1CAA">
        <w:rPr>
          <w:rFonts w:ascii="Times New Roman" w:hAnsi="Times New Roman" w:cs="Times New Roman"/>
          <w:color w:val="111111"/>
          <w:sz w:val="26"/>
          <w:szCs w:val="26"/>
        </w:rPr>
        <w:t>ῖ</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κα</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PT Serif" w:hAnsi="PT Serif"/>
          <w:color w:val="111111"/>
          <w:sz w:val="26"/>
          <w:szCs w:val="26"/>
        </w:rPr>
        <w:t>π</w:t>
      </w:r>
      <w:r w:rsidRPr="00FE1CAA">
        <w:rPr>
          <w:rFonts w:ascii="Cambria" w:hAnsi="Cambria" w:cs="Cambria"/>
          <w:color w:val="111111"/>
          <w:sz w:val="26"/>
          <w:szCs w:val="26"/>
        </w:rPr>
        <w:t>ροσεύξηται·</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ο</w:t>
      </w:r>
      <w:r w:rsidRPr="00FE1CAA">
        <w:rPr>
          <w:rFonts w:ascii="Times New Roman" w:hAnsi="Times New Roman" w:cs="Times New Roman"/>
          <w:color w:val="111111"/>
          <w:sz w:val="26"/>
          <w:szCs w:val="26"/>
        </w:rPr>
        <w:t>ἱ</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δ</w:t>
      </w:r>
      <w:r w:rsidRPr="00FE1CAA">
        <w:rPr>
          <w:rFonts w:ascii="Times New Roman" w:hAnsi="Times New Roman" w:cs="Times New Roman"/>
          <w:color w:val="111111"/>
          <w:sz w:val="26"/>
          <w:szCs w:val="26"/>
        </w:rPr>
        <w:t>ὲ</w:t>
      </w:r>
      <w:r w:rsidRPr="00FE1CAA">
        <w:rPr>
          <w:rFonts w:ascii="PT Serif" w:hAnsi="PT Serif"/>
          <w:color w:val="111111"/>
          <w:sz w:val="26"/>
          <w:szCs w:val="26"/>
          <w:lang w:val="la-Latn"/>
        </w:rPr>
        <w:t xml:space="preserve"> </w:t>
      </w:r>
      <w:r w:rsidRPr="00FE1CAA">
        <w:rPr>
          <w:rFonts w:ascii="PT Serif" w:hAnsi="PT Serif"/>
          <w:color w:val="111111"/>
          <w:sz w:val="26"/>
          <w:szCs w:val="26"/>
        </w:rPr>
        <w:t>μ</w:t>
      </w:r>
      <w:r w:rsidRPr="00FE1CAA">
        <w:rPr>
          <w:rFonts w:ascii="Cambria" w:hAnsi="Cambria" w:cs="Cambria"/>
          <w:color w:val="111111"/>
          <w:sz w:val="26"/>
          <w:szCs w:val="26"/>
        </w:rPr>
        <w:t>αθητα</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ἐ</w:t>
      </w:r>
      <w:r w:rsidRPr="00FE1CAA">
        <w:rPr>
          <w:rFonts w:ascii="PT Serif" w:hAnsi="PT Serif"/>
          <w:color w:val="111111"/>
          <w:sz w:val="26"/>
          <w:szCs w:val="26"/>
        </w:rPr>
        <w:t>π</w:t>
      </w:r>
      <w:r w:rsidRPr="00FE1CAA">
        <w:rPr>
          <w:rFonts w:ascii="Cambria" w:hAnsi="Cambria" w:cs="Cambria"/>
          <w:color w:val="111111"/>
          <w:sz w:val="26"/>
          <w:szCs w:val="26"/>
        </w:rPr>
        <w:t>ετί</w:t>
      </w:r>
      <w:r w:rsidRPr="00FE1CAA">
        <w:rPr>
          <w:rFonts w:ascii="PT Serif" w:hAnsi="PT Serif" w:cs="PT Serif"/>
          <w:color w:val="111111"/>
          <w:sz w:val="26"/>
          <w:szCs w:val="26"/>
        </w:rPr>
        <w:t>μ</w:t>
      </w:r>
      <w:r w:rsidRPr="00FE1CAA">
        <w:rPr>
          <w:rFonts w:ascii="Cambria" w:hAnsi="Cambria" w:cs="Cambria"/>
          <w:color w:val="111111"/>
          <w:sz w:val="26"/>
          <w:szCs w:val="26"/>
        </w:rPr>
        <w:t>ησαν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α</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το</w:t>
      </w:r>
      <w:r w:rsidRPr="00FE1CAA">
        <w:rPr>
          <w:rFonts w:ascii="Times New Roman" w:hAnsi="Times New Roman" w:cs="Times New Roman"/>
          <w:color w:val="111111"/>
          <w:sz w:val="26"/>
          <w:szCs w:val="26"/>
        </w:rPr>
        <w:t>ῖ</w:t>
      </w:r>
      <w:r w:rsidRPr="00FE1CAA">
        <w:rPr>
          <w:rFonts w:ascii="Cambria" w:hAnsi="Cambria" w:cs="Cambria"/>
          <w:color w:val="111111"/>
          <w:sz w:val="26"/>
          <w:szCs w:val="26"/>
        </w:rPr>
        <w:t>ς</w:t>
      </w:r>
      <w:r w:rsidRPr="00FE1CAA">
        <w:rPr>
          <w:rFonts w:ascii="PT Serif" w:hAnsi="PT Serif"/>
          <w:color w:val="111111"/>
          <w:sz w:val="26"/>
          <w:szCs w:val="26"/>
          <w:lang w:val="la-Latn"/>
        </w:rPr>
        <w:t>. </w:t>
      </w:r>
      <w:r w:rsidRPr="00FE1CAA">
        <w:rPr>
          <w:rFonts w:ascii="Times New Roman" w:hAnsi="Times New Roman" w:cs="Times New Roman"/>
          <w:color w:val="111111"/>
          <w:sz w:val="26"/>
          <w:szCs w:val="26"/>
        </w:rPr>
        <w:t>ὁ</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δ</w:t>
      </w:r>
      <w:r w:rsidRPr="00FE1CAA">
        <w:rPr>
          <w:rFonts w:ascii="Times New Roman" w:hAnsi="Times New Roman" w:cs="Times New Roman"/>
          <w:color w:val="111111"/>
          <w:sz w:val="26"/>
          <w:szCs w:val="26"/>
        </w:rPr>
        <w:t>ὲ</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Ἰ</w:t>
      </w:r>
      <w:r w:rsidRPr="00FE1CAA">
        <w:rPr>
          <w:rFonts w:ascii="Cambria" w:hAnsi="Cambria" w:cs="Cambria"/>
          <w:color w:val="111111"/>
          <w:sz w:val="26"/>
          <w:szCs w:val="26"/>
        </w:rPr>
        <w:t>ησο</w:t>
      </w:r>
      <w:r w:rsidRPr="00FE1CAA">
        <w:rPr>
          <w:rFonts w:ascii="Times New Roman" w:hAnsi="Times New Roman" w:cs="Times New Roman"/>
          <w:color w:val="111111"/>
          <w:sz w:val="26"/>
          <w:szCs w:val="26"/>
        </w:rPr>
        <w:t>ῦ</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ἶ</w:t>
      </w:r>
      <w:r w:rsidRPr="00FE1CAA">
        <w:rPr>
          <w:rFonts w:ascii="PT Serif" w:hAnsi="PT Serif"/>
          <w:color w:val="111111"/>
          <w:sz w:val="26"/>
          <w:szCs w:val="26"/>
        </w:rPr>
        <w:t>π</w:t>
      </w:r>
      <w:r w:rsidRPr="00FE1CAA">
        <w:rPr>
          <w:rFonts w:ascii="Cambria" w:hAnsi="Cambria" w:cs="Cambria"/>
          <w:color w:val="111111"/>
          <w:sz w:val="26"/>
          <w:szCs w:val="26"/>
        </w:rPr>
        <w:t>εν·</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Ἄ</w:t>
      </w:r>
      <w:r w:rsidRPr="00FE1CAA">
        <w:rPr>
          <w:rFonts w:ascii="Cambria" w:hAnsi="Cambria" w:cs="Cambria"/>
          <w:color w:val="111111"/>
          <w:sz w:val="26"/>
          <w:szCs w:val="26"/>
        </w:rPr>
        <w:t>φετε</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ὰ</w:t>
      </w:r>
      <w:r w:rsidRPr="00FE1CAA">
        <w:rPr>
          <w:rFonts w:ascii="PT Serif" w:hAnsi="PT Serif"/>
          <w:color w:val="111111"/>
          <w:sz w:val="26"/>
          <w:szCs w:val="26"/>
          <w:lang w:val="la-Latn"/>
        </w:rPr>
        <w:t xml:space="preserve"> </w:t>
      </w:r>
      <w:r w:rsidRPr="00FE1CAA">
        <w:rPr>
          <w:rFonts w:ascii="PT Serif" w:hAnsi="PT Serif"/>
          <w:color w:val="111111"/>
          <w:sz w:val="26"/>
          <w:szCs w:val="26"/>
        </w:rPr>
        <w:t>π</w:t>
      </w:r>
      <w:r w:rsidRPr="00FE1CAA">
        <w:rPr>
          <w:rFonts w:ascii="Cambria" w:hAnsi="Cambria" w:cs="Cambria"/>
          <w:color w:val="111111"/>
          <w:sz w:val="26"/>
          <w:szCs w:val="26"/>
        </w:rPr>
        <w:t>αιδία</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κα</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PT Serif" w:hAnsi="PT Serif"/>
          <w:color w:val="111111"/>
          <w:sz w:val="26"/>
          <w:szCs w:val="26"/>
        </w:rPr>
        <w:t>μ</w:t>
      </w:r>
      <w:r w:rsidRPr="00FE1CAA">
        <w:rPr>
          <w:rFonts w:ascii="Times New Roman" w:hAnsi="Times New Roman" w:cs="Times New Roman"/>
          <w:color w:val="111111"/>
          <w:sz w:val="26"/>
          <w:szCs w:val="26"/>
        </w:rPr>
        <w:t>ὴ</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κωλύετε</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α</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ὰ</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ἐ</w:t>
      </w:r>
      <w:r w:rsidRPr="00FE1CAA">
        <w:rPr>
          <w:rFonts w:ascii="Cambria" w:hAnsi="Cambria" w:cs="Cambria"/>
          <w:color w:val="111111"/>
          <w:sz w:val="26"/>
          <w:szCs w:val="26"/>
        </w:rPr>
        <w:t>λθε</w:t>
      </w:r>
      <w:r w:rsidRPr="00FE1CAA">
        <w:rPr>
          <w:rFonts w:ascii="Times New Roman" w:hAnsi="Times New Roman" w:cs="Times New Roman"/>
          <w:color w:val="111111"/>
          <w:sz w:val="26"/>
          <w:szCs w:val="26"/>
        </w:rPr>
        <w:t>ῖ</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PT Serif" w:hAnsi="PT Serif" w:cs="PT Serif"/>
          <w:color w:val="111111"/>
          <w:sz w:val="26"/>
          <w:szCs w:val="26"/>
        </w:rPr>
        <w:t>π</w:t>
      </w:r>
      <w:r w:rsidRPr="00FE1CAA">
        <w:rPr>
          <w:rFonts w:ascii="Cambria" w:hAnsi="Cambria" w:cs="Cambria"/>
          <w:color w:val="111111"/>
          <w:sz w:val="26"/>
          <w:szCs w:val="26"/>
        </w:rPr>
        <w:t>ρός</w:t>
      </w:r>
      <w:r w:rsidRPr="00FE1CAA">
        <w:rPr>
          <w:rFonts w:ascii="PT Serif" w:hAnsi="PT Serif"/>
          <w:color w:val="111111"/>
          <w:sz w:val="26"/>
          <w:szCs w:val="26"/>
          <w:lang w:val="la-Latn"/>
        </w:rPr>
        <w:t xml:space="preserve"> </w:t>
      </w:r>
      <w:r w:rsidRPr="00FE1CAA">
        <w:rPr>
          <w:rFonts w:ascii="PT Serif" w:hAnsi="PT Serif" w:cs="PT Serif"/>
          <w:color w:val="111111"/>
          <w:sz w:val="26"/>
          <w:szCs w:val="26"/>
        </w:rPr>
        <w:t>μ</w:t>
      </w:r>
      <w:r w:rsidRPr="00FE1CAA">
        <w:rPr>
          <w:rFonts w:ascii="Cambria" w:hAnsi="Cambria" w:cs="Cambria"/>
          <w:color w:val="111111"/>
          <w:sz w:val="26"/>
          <w:szCs w:val="26"/>
        </w:rPr>
        <w:t>ε</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ῶ</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γ</w:t>
      </w:r>
      <w:r w:rsidRPr="00FE1CAA">
        <w:rPr>
          <w:rFonts w:ascii="Times New Roman" w:hAnsi="Times New Roman" w:cs="Times New Roman"/>
          <w:color w:val="111111"/>
          <w:sz w:val="26"/>
          <w:szCs w:val="26"/>
        </w:rPr>
        <w:t>ὰ</w:t>
      </w:r>
      <w:r w:rsidRPr="00FE1CAA">
        <w:rPr>
          <w:rFonts w:ascii="Cambria" w:hAnsi="Cambria" w:cs="Cambria"/>
          <w:color w:val="111111"/>
          <w:sz w:val="26"/>
          <w:szCs w:val="26"/>
        </w:rPr>
        <w:t>ρ</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τοιούτων</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ἐ</w:t>
      </w:r>
      <w:r w:rsidRPr="00FE1CAA">
        <w:rPr>
          <w:rFonts w:ascii="Cambria" w:hAnsi="Cambria" w:cs="Cambria"/>
          <w:color w:val="111111"/>
          <w:sz w:val="26"/>
          <w:szCs w:val="26"/>
        </w:rPr>
        <w:t>στ</w:t>
      </w:r>
      <w:r w:rsidRPr="00FE1CAA">
        <w:rPr>
          <w:rFonts w:ascii="Times New Roman" w:hAnsi="Times New Roman" w:cs="Times New Roman"/>
          <w:color w:val="111111"/>
          <w:sz w:val="26"/>
          <w:szCs w:val="26"/>
        </w:rPr>
        <w:t>ὶ</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ἡ</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βασιλεία</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ῶ</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ο</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ραν</w:t>
      </w:r>
      <w:r w:rsidRPr="00FE1CAA">
        <w:rPr>
          <w:rFonts w:ascii="Times New Roman" w:hAnsi="Times New Roman" w:cs="Times New Roman"/>
          <w:color w:val="111111"/>
          <w:sz w:val="26"/>
          <w:szCs w:val="26"/>
        </w:rPr>
        <w:t>ῶ</w:t>
      </w:r>
      <w:r w:rsidRPr="00FE1CAA">
        <w:rPr>
          <w:rFonts w:ascii="Cambria" w:hAnsi="Cambria" w:cs="Cambria"/>
          <w:color w:val="111111"/>
          <w:sz w:val="26"/>
          <w:szCs w:val="26"/>
        </w:rPr>
        <w:t>ν</w:t>
      </w:r>
      <w:r w:rsidRPr="00FE1CAA">
        <w:rPr>
          <w:rFonts w:ascii="PT Serif" w:hAnsi="PT Serif"/>
          <w:color w:val="111111"/>
          <w:sz w:val="26"/>
          <w:szCs w:val="26"/>
          <w:lang w:val="la-Latn"/>
        </w:rPr>
        <w:t>. </w:t>
      </w:r>
      <w:r w:rsidRPr="00FE1CAA">
        <w:rPr>
          <w:rFonts w:ascii="Cambria" w:hAnsi="Cambria" w:cs="Cambria"/>
          <w:color w:val="111111"/>
          <w:sz w:val="26"/>
          <w:szCs w:val="26"/>
        </w:rPr>
        <w:t>κα</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ἐ</w:t>
      </w:r>
      <w:r w:rsidRPr="00FE1CAA">
        <w:rPr>
          <w:rFonts w:ascii="PT Serif" w:hAnsi="PT Serif"/>
          <w:color w:val="111111"/>
          <w:sz w:val="26"/>
          <w:szCs w:val="26"/>
        </w:rPr>
        <w:t>π</w:t>
      </w:r>
      <w:r w:rsidRPr="00FE1CAA">
        <w:rPr>
          <w:rFonts w:ascii="Cambria" w:hAnsi="Cambria" w:cs="Cambria"/>
          <w:color w:val="111111"/>
          <w:sz w:val="26"/>
          <w:szCs w:val="26"/>
        </w:rPr>
        <w:t>ιθε</w:t>
      </w:r>
      <w:r w:rsidRPr="00FE1CAA">
        <w:rPr>
          <w:rFonts w:ascii="Times New Roman" w:hAnsi="Times New Roman" w:cs="Times New Roman"/>
          <w:color w:val="111111"/>
          <w:sz w:val="26"/>
          <w:szCs w:val="26"/>
        </w:rPr>
        <w:t>ὶ</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ὰ</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χε</w:t>
      </w:r>
      <w:r w:rsidRPr="00FE1CAA">
        <w:rPr>
          <w:rFonts w:ascii="Times New Roman" w:hAnsi="Times New Roman" w:cs="Times New Roman"/>
          <w:color w:val="111111"/>
          <w:sz w:val="26"/>
          <w:szCs w:val="26"/>
        </w:rPr>
        <w:t>ῖ</w:t>
      </w:r>
      <w:r w:rsidRPr="00FE1CAA">
        <w:rPr>
          <w:rFonts w:ascii="Cambria" w:hAnsi="Cambria" w:cs="Cambria"/>
          <w:color w:val="111111"/>
          <w:sz w:val="26"/>
          <w:szCs w:val="26"/>
        </w:rPr>
        <w:t>ρας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α</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το</w:t>
      </w:r>
      <w:r w:rsidRPr="00FE1CAA">
        <w:rPr>
          <w:rFonts w:ascii="Times New Roman" w:hAnsi="Times New Roman" w:cs="Times New Roman"/>
          <w:color w:val="111111"/>
          <w:sz w:val="26"/>
          <w:szCs w:val="26"/>
        </w:rPr>
        <w:t>ῖ</w:t>
      </w:r>
      <w:r w:rsidRPr="00FE1CAA">
        <w:rPr>
          <w:rFonts w:ascii="Cambria" w:hAnsi="Cambria" w:cs="Cambria"/>
          <w:color w:val="111111"/>
          <w:sz w:val="26"/>
          <w:szCs w:val="26"/>
        </w:rPr>
        <w:t>ς</w:t>
      </w:r>
      <w:r w:rsidRPr="00FE1CAA">
        <w:rPr>
          <w:rFonts w:ascii="Segoe UI Symbol" w:hAnsi="Segoe UI Symbol" w:cs="Segoe UI Symbol"/>
          <w:color w:val="111111"/>
          <w:sz w:val="26"/>
          <w:szCs w:val="26"/>
          <w:lang w:val="la-Latn"/>
        </w:rPr>
        <w:t>⸃</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ἐ</w:t>
      </w:r>
      <w:r w:rsidRPr="00FE1CAA">
        <w:rPr>
          <w:rFonts w:ascii="PT Serif" w:hAnsi="PT Serif"/>
          <w:color w:val="111111"/>
          <w:sz w:val="26"/>
          <w:szCs w:val="26"/>
        </w:rPr>
        <w:t>π</w:t>
      </w:r>
      <w:r w:rsidRPr="00FE1CAA">
        <w:rPr>
          <w:rFonts w:ascii="Cambria" w:hAnsi="Cambria" w:cs="Cambria"/>
          <w:color w:val="111111"/>
          <w:sz w:val="26"/>
          <w:szCs w:val="26"/>
        </w:rPr>
        <w:t>ορεύθη</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ἐ</w:t>
      </w:r>
      <w:r w:rsidRPr="00FE1CAA">
        <w:rPr>
          <w:rFonts w:ascii="Cambria" w:hAnsi="Cambria" w:cs="Cambria"/>
          <w:color w:val="111111"/>
          <w:sz w:val="26"/>
          <w:szCs w:val="26"/>
        </w:rPr>
        <w:t>κε</w:t>
      </w:r>
      <w:r w:rsidRPr="00FE1CAA">
        <w:rPr>
          <w:rFonts w:ascii="Times New Roman" w:hAnsi="Times New Roman" w:cs="Times New Roman"/>
          <w:color w:val="111111"/>
          <w:sz w:val="26"/>
          <w:szCs w:val="26"/>
        </w:rPr>
        <w:t>ῖ</w:t>
      </w:r>
      <w:r w:rsidRPr="00FE1CAA">
        <w:rPr>
          <w:rFonts w:ascii="Cambria" w:hAnsi="Cambria" w:cs="Cambria"/>
          <w:color w:val="111111"/>
          <w:sz w:val="26"/>
          <w:szCs w:val="26"/>
        </w:rPr>
        <w:t>θεν</w:t>
      </w:r>
      <w:r w:rsidRPr="00FE1CAA">
        <w:rPr>
          <w:rFonts w:ascii="PT Serif" w:hAnsi="PT Serif"/>
          <w:color w:val="111111"/>
          <w:sz w:val="26"/>
          <w:szCs w:val="26"/>
          <w:lang w:val="la-Latn"/>
        </w:rPr>
        <w:t>. </w:t>
      </w:r>
    </w:p>
    <w:p w14:paraId="753EC711" w14:textId="77777777" w:rsidR="00FE1CAA" w:rsidRPr="00FE1CAA" w:rsidRDefault="00FE1CAA" w:rsidP="00FE1CAA">
      <w:pPr>
        <w:jc w:val="both"/>
        <w:rPr>
          <w:rFonts w:ascii="PT Serif" w:hAnsi="PT Serif"/>
          <w:color w:val="111111"/>
          <w:sz w:val="26"/>
          <w:szCs w:val="26"/>
          <w:lang w:val="la-Latn"/>
        </w:rPr>
      </w:pPr>
      <w:r w:rsidRPr="00FE1CAA">
        <w:rPr>
          <w:rFonts w:ascii="Cambria" w:hAnsi="Cambria" w:cs="Cambria"/>
          <w:color w:val="111111"/>
          <w:sz w:val="26"/>
          <w:szCs w:val="26"/>
        </w:rPr>
        <w:t>Κα</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ἰ</w:t>
      </w:r>
      <w:r w:rsidRPr="00FE1CAA">
        <w:rPr>
          <w:rFonts w:ascii="Cambria" w:hAnsi="Cambria" w:cs="Cambria"/>
          <w:color w:val="111111"/>
          <w:sz w:val="26"/>
          <w:szCs w:val="26"/>
        </w:rPr>
        <w:t>δο</w:t>
      </w:r>
      <w:r w:rsidRPr="00FE1CAA">
        <w:rPr>
          <w:rFonts w:ascii="Times New Roman" w:hAnsi="Times New Roman" w:cs="Times New Roman"/>
          <w:color w:val="111111"/>
          <w:sz w:val="26"/>
          <w:szCs w:val="26"/>
        </w:rPr>
        <w:t>ὺ</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ἷ</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PT Serif" w:hAnsi="PT Serif" w:cs="PT Serif"/>
          <w:color w:val="111111"/>
          <w:sz w:val="26"/>
          <w:szCs w:val="26"/>
        </w:rPr>
        <w:t>π</w:t>
      </w:r>
      <w:r w:rsidRPr="00FE1CAA">
        <w:rPr>
          <w:rFonts w:ascii="Cambria" w:hAnsi="Cambria" w:cs="Cambria"/>
          <w:color w:val="111111"/>
          <w:sz w:val="26"/>
          <w:szCs w:val="26"/>
        </w:rPr>
        <w:t>ροσελθ</w:t>
      </w:r>
      <w:r w:rsidRPr="00FE1CAA">
        <w:rPr>
          <w:rFonts w:ascii="Times New Roman" w:hAnsi="Times New Roman" w:cs="Times New Roman"/>
          <w:color w:val="111111"/>
          <w:sz w:val="26"/>
          <w:szCs w:val="26"/>
        </w:rPr>
        <w:t>ὼ</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Cambria" w:hAnsi="Cambria" w:cs="Cambria"/>
          <w:color w:val="111111"/>
          <w:sz w:val="26"/>
          <w:szCs w:val="26"/>
        </w:rPr>
        <w:t>α</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ῷ</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ἶ</w:t>
      </w:r>
      <w:r w:rsidRPr="00FE1CAA">
        <w:rPr>
          <w:rFonts w:ascii="PT Serif" w:hAnsi="PT Serif"/>
          <w:color w:val="111111"/>
          <w:sz w:val="26"/>
          <w:szCs w:val="26"/>
        </w:rPr>
        <w:t>π</w:t>
      </w:r>
      <w:r w:rsidRPr="00FE1CAA">
        <w:rPr>
          <w:rFonts w:ascii="Cambria" w:hAnsi="Cambria" w:cs="Cambria"/>
          <w:color w:val="111111"/>
          <w:sz w:val="26"/>
          <w:szCs w:val="26"/>
        </w:rPr>
        <w:t>εν</w:t>
      </w:r>
      <w:r w:rsidRPr="00FE1CAA">
        <w:rPr>
          <w:rFonts w:ascii="Segoe UI Symbol" w:hAnsi="Segoe UI Symbol" w:cs="Segoe UI Symbol"/>
          <w:color w:val="111111"/>
          <w:sz w:val="26"/>
          <w:szCs w:val="26"/>
          <w:lang w:val="la-Latn"/>
        </w:rPr>
        <w:t>⸃</w:t>
      </w:r>
      <w:r w:rsidRPr="00FE1CAA">
        <w:rPr>
          <w:rFonts w:ascii="Cambria" w:hAnsi="Cambria" w:cs="Cambria"/>
          <w:color w:val="111111"/>
          <w:sz w:val="26"/>
          <w:szCs w:val="26"/>
        </w:rPr>
        <w:t>·</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PT Serif" w:hAnsi="PT Serif"/>
          <w:color w:val="111111"/>
          <w:sz w:val="26"/>
          <w:szCs w:val="26"/>
        </w:rPr>
        <w:t>Δ</w:t>
      </w:r>
      <w:r w:rsidRPr="00FE1CAA">
        <w:rPr>
          <w:rFonts w:ascii="Cambria" w:hAnsi="Cambria" w:cs="Cambria"/>
          <w:color w:val="111111"/>
          <w:sz w:val="26"/>
          <w:szCs w:val="26"/>
        </w:rPr>
        <w:t>ιδάσκαλε</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τί</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ἀ</w:t>
      </w:r>
      <w:r w:rsidRPr="00FE1CAA">
        <w:rPr>
          <w:rFonts w:ascii="Cambria" w:hAnsi="Cambria" w:cs="Cambria"/>
          <w:color w:val="111111"/>
          <w:sz w:val="26"/>
          <w:szCs w:val="26"/>
        </w:rPr>
        <w:t>γαθ</w:t>
      </w:r>
      <w:r w:rsidRPr="00FE1CAA">
        <w:rPr>
          <w:rFonts w:ascii="Times New Roman" w:hAnsi="Times New Roman" w:cs="Times New Roman"/>
          <w:color w:val="111111"/>
          <w:sz w:val="26"/>
          <w:szCs w:val="26"/>
        </w:rPr>
        <w:t>ὸ</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PT Serif" w:hAnsi="PT Serif" w:cs="PT Serif"/>
          <w:color w:val="111111"/>
          <w:sz w:val="26"/>
          <w:szCs w:val="26"/>
        </w:rPr>
        <w:t>π</w:t>
      </w:r>
      <w:r w:rsidRPr="00FE1CAA">
        <w:rPr>
          <w:rFonts w:ascii="Cambria" w:hAnsi="Cambria" w:cs="Cambria"/>
          <w:color w:val="111111"/>
          <w:sz w:val="26"/>
          <w:szCs w:val="26"/>
        </w:rPr>
        <w:t>οιήσω</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ἵ</w:t>
      </w:r>
      <w:r w:rsidRPr="00FE1CAA">
        <w:rPr>
          <w:rFonts w:ascii="Cambria" w:hAnsi="Cambria" w:cs="Cambria"/>
          <w:color w:val="111111"/>
          <w:sz w:val="26"/>
          <w:szCs w:val="26"/>
        </w:rPr>
        <w:t>να</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Cambria" w:hAnsi="Cambria" w:cs="Cambria"/>
          <w:color w:val="111111"/>
          <w:sz w:val="26"/>
          <w:szCs w:val="26"/>
        </w:rPr>
        <w:t>σχ</w:t>
      </w:r>
      <w:r w:rsidRPr="00FE1CAA">
        <w:rPr>
          <w:rFonts w:ascii="Times New Roman" w:hAnsi="Times New Roman" w:cs="Times New Roman"/>
          <w:color w:val="111111"/>
          <w:sz w:val="26"/>
          <w:szCs w:val="26"/>
        </w:rPr>
        <w:t>ῶ</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ζω</w:t>
      </w:r>
      <w:r w:rsidRPr="00FE1CAA">
        <w:rPr>
          <w:rFonts w:ascii="Times New Roman" w:hAnsi="Times New Roman" w:cs="Times New Roman"/>
          <w:color w:val="111111"/>
          <w:sz w:val="26"/>
          <w:szCs w:val="26"/>
        </w:rPr>
        <w:t>ὴ</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α</w:t>
      </w:r>
      <w:r w:rsidRPr="00FE1CAA">
        <w:rPr>
          <w:rFonts w:ascii="Times New Roman" w:hAnsi="Times New Roman" w:cs="Times New Roman"/>
          <w:color w:val="111111"/>
          <w:sz w:val="26"/>
          <w:szCs w:val="26"/>
        </w:rPr>
        <w:t>ἰ</w:t>
      </w:r>
      <w:r w:rsidRPr="00FE1CAA">
        <w:rPr>
          <w:rFonts w:ascii="Cambria" w:hAnsi="Cambria" w:cs="Cambria"/>
          <w:color w:val="111111"/>
          <w:sz w:val="26"/>
          <w:szCs w:val="26"/>
        </w:rPr>
        <w:t>ώνιον</w:t>
      </w:r>
      <w:r w:rsidRPr="00FE1CAA">
        <w:rPr>
          <w:rFonts w:ascii="PT Serif" w:hAnsi="PT Serif"/>
          <w:color w:val="111111"/>
          <w:sz w:val="26"/>
          <w:szCs w:val="26"/>
          <w:lang w:val="la-Latn"/>
        </w:rPr>
        <w:t>; </w:t>
      </w:r>
      <w:r w:rsidRPr="00FE1CAA">
        <w:rPr>
          <w:rFonts w:ascii="Times New Roman" w:hAnsi="Times New Roman" w:cs="Times New Roman"/>
          <w:color w:val="111111"/>
          <w:sz w:val="26"/>
          <w:szCs w:val="26"/>
        </w:rPr>
        <w:t>ὁ</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δ</w:t>
      </w:r>
      <w:r w:rsidRPr="00FE1CAA">
        <w:rPr>
          <w:rFonts w:ascii="Times New Roman" w:hAnsi="Times New Roman" w:cs="Times New Roman"/>
          <w:color w:val="111111"/>
          <w:sz w:val="26"/>
          <w:szCs w:val="26"/>
        </w:rPr>
        <w:t>ὲ</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ἶ</w:t>
      </w:r>
      <w:r w:rsidRPr="00FE1CAA">
        <w:rPr>
          <w:rFonts w:ascii="PT Serif" w:hAnsi="PT Serif"/>
          <w:color w:val="111111"/>
          <w:sz w:val="26"/>
          <w:szCs w:val="26"/>
        </w:rPr>
        <w:t>π</w:t>
      </w:r>
      <w:r w:rsidRPr="00FE1CAA">
        <w:rPr>
          <w:rFonts w:ascii="Cambria" w:hAnsi="Cambria" w:cs="Cambria"/>
          <w:color w:val="111111"/>
          <w:sz w:val="26"/>
          <w:szCs w:val="26"/>
        </w:rPr>
        <w:t>εν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α</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ῷ</w:t>
      </w:r>
      <w:r w:rsidRPr="00FE1CAA">
        <w:rPr>
          <w:rFonts w:ascii="Cambria" w:hAnsi="Cambria" w:cs="Cambria"/>
          <w:color w:val="111111"/>
          <w:sz w:val="26"/>
          <w:szCs w:val="26"/>
        </w:rPr>
        <w:t>·</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Τί</w:t>
      </w:r>
      <w:r w:rsidRPr="00FE1CAA">
        <w:rPr>
          <w:rFonts w:ascii="PT Serif" w:hAnsi="PT Serif"/>
          <w:color w:val="111111"/>
          <w:sz w:val="26"/>
          <w:szCs w:val="26"/>
          <w:lang w:val="la-Latn"/>
        </w:rPr>
        <w:t xml:space="preserve"> </w:t>
      </w:r>
      <w:r w:rsidRPr="00FE1CAA">
        <w:rPr>
          <w:rFonts w:ascii="PT Serif" w:hAnsi="PT Serif" w:cs="PT Serif"/>
          <w:color w:val="111111"/>
          <w:sz w:val="26"/>
          <w:szCs w:val="26"/>
        </w:rPr>
        <w:t>μ</w:t>
      </w:r>
      <w:r w:rsidRPr="00FE1CAA">
        <w:rPr>
          <w:rFonts w:ascii="Cambria" w:hAnsi="Cambria" w:cs="Cambria"/>
          <w:color w:val="111111"/>
          <w:sz w:val="26"/>
          <w:szCs w:val="26"/>
        </w:rPr>
        <w:t>ε</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Times New Roman" w:hAnsi="Times New Roman" w:cs="Times New Roman"/>
          <w:color w:val="111111"/>
          <w:sz w:val="26"/>
          <w:szCs w:val="26"/>
        </w:rPr>
        <w:t>ἐ</w:t>
      </w:r>
      <w:r w:rsidRPr="00FE1CAA">
        <w:rPr>
          <w:rFonts w:ascii="Cambria" w:hAnsi="Cambria" w:cs="Cambria"/>
          <w:color w:val="111111"/>
          <w:sz w:val="26"/>
          <w:szCs w:val="26"/>
        </w:rPr>
        <w:t>ρωτ</w:t>
      </w:r>
      <w:r w:rsidRPr="00FE1CAA">
        <w:rPr>
          <w:rFonts w:ascii="Times New Roman" w:hAnsi="Times New Roman" w:cs="Times New Roman"/>
          <w:color w:val="111111"/>
          <w:sz w:val="26"/>
          <w:szCs w:val="26"/>
        </w:rPr>
        <w:t>ᾷ</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PT Serif" w:hAnsi="PT Serif" w:cs="PT Serif"/>
          <w:color w:val="111111"/>
          <w:sz w:val="26"/>
          <w:szCs w:val="26"/>
        </w:rPr>
        <w:t>π</w:t>
      </w:r>
      <w:r w:rsidRPr="00FE1CAA">
        <w:rPr>
          <w:rFonts w:ascii="Cambria" w:hAnsi="Cambria" w:cs="Cambria"/>
          <w:color w:val="111111"/>
          <w:sz w:val="26"/>
          <w:szCs w:val="26"/>
        </w:rPr>
        <w:t>ερ</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το</w:t>
      </w:r>
      <w:r w:rsidRPr="00FE1CAA">
        <w:rPr>
          <w:rFonts w:ascii="Times New Roman" w:hAnsi="Times New Roman" w:cs="Times New Roman"/>
          <w:color w:val="111111"/>
          <w:sz w:val="26"/>
          <w:szCs w:val="26"/>
        </w:rPr>
        <w:t>ῦ</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ἀ</w:t>
      </w:r>
      <w:r w:rsidRPr="00FE1CAA">
        <w:rPr>
          <w:rFonts w:ascii="Cambria" w:hAnsi="Cambria" w:cs="Cambria"/>
          <w:color w:val="111111"/>
          <w:sz w:val="26"/>
          <w:szCs w:val="26"/>
        </w:rPr>
        <w:t>γαθο</w:t>
      </w:r>
      <w:r w:rsidRPr="00FE1CAA">
        <w:rPr>
          <w:rFonts w:ascii="Times New Roman" w:hAnsi="Times New Roman" w:cs="Times New Roman"/>
          <w:color w:val="111111"/>
          <w:sz w:val="26"/>
          <w:szCs w:val="26"/>
        </w:rPr>
        <w:t>ῦ</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ἷ</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ἐ</w:t>
      </w:r>
      <w:r w:rsidRPr="00FE1CAA">
        <w:rPr>
          <w:rFonts w:ascii="Cambria" w:hAnsi="Cambria" w:cs="Cambria"/>
          <w:color w:val="111111"/>
          <w:sz w:val="26"/>
          <w:szCs w:val="26"/>
        </w:rPr>
        <w:t>στιν</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ὁ</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ἀ</w:t>
      </w:r>
      <w:r w:rsidRPr="00FE1CAA">
        <w:rPr>
          <w:rFonts w:ascii="Cambria" w:hAnsi="Cambria" w:cs="Cambria"/>
          <w:color w:val="111111"/>
          <w:sz w:val="26"/>
          <w:szCs w:val="26"/>
        </w:rPr>
        <w:t>γαθός</w:t>
      </w:r>
      <w:r w:rsidRPr="00FE1CAA">
        <w:rPr>
          <w:rFonts w:ascii="Segoe UI Symbol" w:hAnsi="Segoe UI Symbol" w:cs="Segoe UI Symbol"/>
          <w:color w:val="111111"/>
          <w:sz w:val="26"/>
          <w:szCs w:val="26"/>
          <w:lang w:val="la-Latn"/>
        </w:rPr>
        <w:t>⸃</w:t>
      </w:r>
      <w:r w:rsidRPr="00FE1CAA">
        <w:rPr>
          <w:rFonts w:ascii="Cambria" w:hAnsi="Cambria" w:cs="Cambria"/>
          <w:color w:val="111111"/>
          <w:sz w:val="26"/>
          <w:szCs w:val="26"/>
        </w:rPr>
        <w:t>·</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ἰ</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δ</w:t>
      </w:r>
      <w:r w:rsidRPr="00FE1CAA">
        <w:rPr>
          <w:rFonts w:ascii="Times New Roman" w:hAnsi="Times New Roman" w:cs="Times New Roman"/>
          <w:color w:val="111111"/>
          <w:sz w:val="26"/>
          <w:szCs w:val="26"/>
        </w:rPr>
        <w:t>ὲ</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θέλεις</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ἰ</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ὴ</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ζω</w:t>
      </w:r>
      <w:r w:rsidRPr="00FE1CAA">
        <w:rPr>
          <w:rFonts w:ascii="Times New Roman" w:hAnsi="Times New Roman" w:cs="Times New Roman"/>
          <w:color w:val="111111"/>
          <w:sz w:val="26"/>
          <w:szCs w:val="26"/>
        </w:rPr>
        <w:t>ὴ</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ἰ</w:t>
      </w:r>
      <w:r w:rsidRPr="00FE1CAA">
        <w:rPr>
          <w:rFonts w:ascii="Cambria" w:hAnsi="Cambria" w:cs="Cambria"/>
          <w:color w:val="111111"/>
          <w:sz w:val="26"/>
          <w:szCs w:val="26"/>
        </w:rPr>
        <w:t>σελθε</w:t>
      </w:r>
      <w:r w:rsidRPr="00FE1CAA">
        <w:rPr>
          <w:rFonts w:ascii="Times New Roman" w:hAnsi="Times New Roman" w:cs="Times New Roman"/>
          <w:color w:val="111111"/>
          <w:sz w:val="26"/>
          <w:szCs w:val="26"/>
        </w:rPr>
        <w:t>ῖ</w:t>
      </w:r>
      <w:r w:rsidRPr="00FE1CAA">
        <w:rPr>
          <w:rFonts w:ascii="Cambria" w:hAnsi="Cambria" w:cs="Cambria"/>
          <w:color w:val="111111"/>
          <w:sz w:val="26"/>
          <w:szCs w:val="26"/>
        </w:rPr>
        <w:t>ν</w:t>
      </w:r>
      <w:r w:rsidRPr="00FE1CAA">
        <w:rPr>
          <w:rFonts w:ascii="Segoe UI Symbol" w:hAnsi="Segoe UI Symbol" w:cs="Segoe UI Symbol"/>
          <w:color w:val="111111"/>
          <w:sz w:val="26"/>
          <w:szCs w:val="26"/>
          <w:lang w:val="la-Latn"/>
        </w:rPr>
        <w:t>⸃</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Cambria" w:hAnsi="Cambria" w:cs="Cambria"/>
          <w:color w:val="111111"/>
          <w:sz w:val="26"/>
          <w:szCs w:val="26"/>
        </w:rPr>
        <w:t>τήρησον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ὰ</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ἐ</w:t>
      </w:r>
      <w:r w:rsidRPr="00FE1CAA">
        <w:rPr>
          <w:rFonts w:ascii="Cambria" w:hAnsi="Cambria" w:cs="Cambria"/>
          <w:color w:val="111111"/>
          <w:sz w:val="26"/>
          <w:szCs w:val="26"/>
        </w:rPr>
        <w:t>ντολάς</w:t>
      </w:r>
      <w:r w:rsidRPr="00FE1CAA">
        <w:rPr>
          <w:rFonts w:ascii="PT Serif" w:hAnsi="PT Serif"/>
          <w:color w:val="111111"/>
          <w:sz w:val="26"/>
          <w:szCs w:val="26"/>
          <w:lang w:val="la-Latn"/>
        </w:rPr>
        <w:t>. </w:t>
      </w:r>
      <w:r w:rsidRPr="00FE1CAA">
        <w:rPr>
          <w:rFonts w:ascii="Cambria" w:hAnsi="Cambria" w:cs="Cambria"/>
          <w:color w:val="111111"/>
          <w:sz w:val="26"/>
          <w:szCs w:val="26"/>
        </w:rPr>
        <w:t>λέγει</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α</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ῷ</w:t>
      </w:r>
      <w:r w:rsidRPr="00FE1CAA">
        <w:rPr>
          <w:rFonts w:ascii="Cambria" w:hAnsi="Cambria" w:cs="Cambria"/>
          <w:color w:val="111111"/>
          <w:sz w:val="26"/>
          <w:szCs w:val="26"/>
        </w:rPr>
        <w:t>·</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Ποίας</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ὁ</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δ</w:t>
      </w:r>
      <w:r w:rsidRPr="00FE1CAA">
        <w:rPr>
          <w:rFonts w:ascii="Times New Roman" w:hAnsi="Times New Roman" w:cs="Times New Roman"/>
          <w:color w:val="111111"/>
          <w:sz w:val="26"/>
          <w:szCs w:val="26"/>
        </w:rPr>
        <w:t>ὲ</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Ἰ</w:t>
      </w:r>
      <w:r w:rsidRPr="00FE1CAA">
        <w:rPr>
          <w:rFonts w:ascii="Cambria" w:hAnsi="Cambria" w:cs="Cambria"/>
          <w:color w:val="111111"/>
          <w:sz w:val="26"/>
          <w:szCs w:val="26"/>
        </w:rPr>
        <w:t>ησο</w:t>
      </w:r>
      <w:r w:rsidRPr="00FE1CAA">
        <w:rPr>
          <w:rFonts w:ascii="Times New Roman" w:hAnsi="Times New Roman" w:cs="Times New Roman"/>
          <w:color w:val="111111"/>
          <w:sz w:val="26"/>
          <w:szCs w:val="26"/>
        </w:rPr>
        <w:t>ῦ</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ἶ</w:t>
      </w:r>
      <w:r w:rsidRPr="00FE1CAA">
        <w:rPr>
          <w:rFonts w:ascii="PT Serif" w:hAnsi="PT Serif"/>
          <w:color w:val="111111"/>
          <w:sz w:val="26"/>
          <w:szCs w:val="26"/>
        </w:rPr>
        <w:t>π</w:t>
      </w:r>
      <w:r w:rsidRPr="00FE1CAA">
        <w:rPr>
          <w:rFonts w:ascii="Cambria" w:hAnsi="Cambria" w:cs="Cambria"/>
          <w:color w:val="111111"/>
          <w:sz w:val="26"/>
          <w:szCs w:val="26"/>
        </w:rPr>
        <w:t>εν·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ὸ</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Ο</w:t>
      </w:r>
      <w:r w:rsidRPr="00FE1CAA">
        <w:rPr>
          <w:rFonts w:ascii="Times New Roman" w:hAnsi="Times New Roman" w:cs="Times New Roman"/>
          <w:color w:val="111111"/>
          <w:sz w:val="26"/>
          <w:szCs w:val="26"/>
        </w:rPr>
        <w:t>ὐ</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φονεύσεις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Ο</w:t>
      </w:r>
      <w:r w:rsidRPr="00FE1CAA">
        <w:rPr>
          <w:rFonts w:ascii="Times New Roman" w:hAnsi="Times New Roman" w:cs="Times New Roman"/>
          <w:color w:val="111111"/>
          <w:sz w:val="26"/>
          <w:szCs w:val="26"/>
        </w:rPr>
        <w:t>ὐ</w:t>
      </w:r>
      <w:r w:rsidRPr="00FE1CAA">
        <w:rPr>
          <w:rFonts w:ascii="PT Serif" w:hAnsi="PT Serif"/>
          <w:color w:val="111111"/>
          <w:sz w:val="26"/>
          <w:szCs w:val="26"/>
          <w:lang w:val="la-Latn"/>
        </w:rPr>
        <w:t xml:space="preserve"> </w:t>
      </w:r>
      <w:r w:rsidRPr="00FE1CAA">
        <w:rPr>
          <w:rFonts w:ascii="PT Serif" w:hAnsi="PT Serif"/>
          <w:color w:val="111111"/>
          <w:sz w:val="26"/>
          <w:szCs w:val="26"/>
        </w:rPr>
        <w:t>μ</w:t>
      </w:r>
      <w:r w:rsidRPr="00FE1CAA">
        <w:rPr>
          <w:rFonts w:ascii="Cambria" w:hAnsi="Cambria" w:cs="Cambria"/>
          <w:color w:val="111111"/>
          <w:sz w:val="26"/>
          <w:szCs w:val="26"/>
        </w:rPr>
        <w:t>οιχεύσεις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Ο</w:t>
      </w:r>
      <w:r w:rsidRPr="00FE1CAA">
        <w:rPr>
          <w:rFonts w:ascii="Times New Roman" w:hAnsi="Times New Roman" w:cs="Times New Roman"/>
          <w:color w:val="111111"/>
          <w:sz w:val="26"/>
          <w:szCs w:val="26"/>
        </w:rPr>
        <w:t>ὐ</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κλέψεις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Ο</w:t>
      </w:r>
      <w:r w:rsidRPr="00FE1CAA">
        <w:rPr>
          <w:rFonts w:ascii="Times New Roman" w:hAnsi="Times New Roman" w:cs="Times New Roman"/>
          <w:color w:val="111111"/>
          <w:sz w:val="26"/>
          <w:szCs w:val="26"/>
        </w:rPr>
        <w:t>ὐ</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ψευδο</w:t>
      </w:r>
      <w:r w:rsidRPr="00FE1CAA">
        <w:rPr>
          <w:rFonts w:ascii="PT Serif" w:hAnsi="PT Serif" w:cs="PT Serif"/>
          <w:color w:val="111111"/>
          <w:sz w:val="26"/>
          <w:szCs w:val="26"/>
        </w:rPr>
        <w:t>μ</w:t>
      </w:r>
      <w:r w:rsidRPr="00FE1CAA">
        <w:rPr>
          <w:rFonts w:ascii="Cambria" w:hAnsi="Cambria" w:cs="Cambria"/>
          <w:color w:val="111111"/>
          <w:sz w:val="26"/>
          <w:szCs w:val="26"/>
        </w:rPr>
        <w:t>αρτυρήσεις</w:t>
      </w:r>
      <w:r w:rsidRPr="00FE1CAA">
        <w:rPr>
          <w:rFonts w:ascii="PT Serif" w:hAnsi="PT Serif"/>
          <w:color w:val="111111"/>
          <w:sz w:val="26"/>
          <w:szCs w:val="26"/>
          <w:lang w:val="la-Latn"/>
        </w:rPr>
        <w:t>, </w:t>
      </w:r>
      <w:r w:rsidRPr="00FE1CAA">
        <w:rPr>
          <w:rFonts w:ascii="Cambria" w:hAnsi="Cambria" w:cs="Cambria"/>
          <w:color w:val="111111"/>
          <w:sz w:val="26"/>
          <w:szCs w:val="26"/>
        </w:rPr>
        <w:t>Τί</w:t>
      </w:r>
      <w:r w:rsidRPr="00FE1CAA">
        <w:rPr>
          <w:rFonts w:ascii="PT Serif" w:hAnsi="PT Serif" w:cs="PT Serif"/>
          <w:color w:val="111111"/>
          <w:sz w:val="26"/>
          <w:szCs w:val="26"/>
        </w:rPr>
        <w:t>μ</w:t>
      </w:r>
      <w:r w:rsidRPr="00FE1CAA">
        <w:rPr>
          <w:rFonts w:ascii="Cambria" w:hAnsi="Cambria" w:cs="Cambria"/>
          <w:color w:val="111111"/>
          <w:sz w:val="26"/>
          <w:szCs w:val="26"/>
        </w:rPr>
        <w:t>α</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ὸ</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PT Serif" w:hAnsi="PT Serif" w:cs="PT Serif"/>
          <w:color w:val="111111"/>
          <w:sz w:val="26"/>
          <w:szCs w:val="26"/>
        </w:rPr>
        <w:t>π</w:t>
      </w:r>
      <w:r w:rsidRPr="00FE1CAA">
        <w:rPr>
          <w:rFonts w:ascii="Cambria" w:hAnsi="Cambria" w:cs="Cambria"/>
          <w:color w:val="111111"/>
          <w:sz w:val="26"/>
          <w:szCs w:val="26"/>
        </w:rPr>
        <w:t>ατέρα</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κα</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ὴ</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PT Serif" w:hAnsi="PT Serif" w:cs="PT Serif"/>
          <w:color w:val="111111"/>
          <w:sz w:val="26"/>
          <w:szCs w:val="26"/>
        </w:rPr>
        <w:t>μ</w:t>
      </w:r>
      <w:r w:rsidRPr="00FE1CAA">
        <w:rPr>
          <w:rFonts w:ascii="Cambria" w:hAnsi="Cambria" w:cs="Cambria"/>
          <w:color w:val="111111"/>
          <w:sz w:val="26"/>
          <w:szCs w:val="26"/>
        </w:rPr>
        <w:t>ητέρα</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κα</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Ἀ</w:t>
      </w:r>
      <w:r w:rsidRPr="00FE1CAA">
        <w:rPr>
          <w:rFonts w:ascii="Cambria" w:hAnsi="Cambria" w:cs="Cambria"/>
          <w:color w:val="111111"/>
          <w:sz w:val="26"/>
          <w:szCs w:val="26"/>
        </w:rPr>
        <w:t>γα</w:t>
      </w:r>
      <w:r w:rsidRPr="00FE1CAA">
        <w:rPr>
          <w:rFonts w:ascii="PT Serif" w:hAnsi="PT Serif" w:cs="PT Serif"/>
          <w:color w:val="111111"/>
          <w:sz w:val="26"/>
          <w:szCs w:val="26"/>
        </w:rPr>
        <w:t>π</w:t>
      </w:r>
      <w:r w:rsidRPr="00FE1CAA">
        <w:rPr>
          <w:rFonts w:ascii="Cambria" w:hAnsi="Cambria" w:cs="Cambria"/>
          <w:color w:val="111111"/>
          <w:sz w:val="26"/>
          <w:szCs w:val="26"/>
        </w:rPr>
        <w:t>ήσεις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ὸ</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PT Serif" w:hAnsi="PT Serif" w:cs="PT Serif"/>
          <w:color w:val="111111"/>
          <w:sz w:val="26"/>
          <w:szCs w:val="26"/>
        </w:rPr>
        <w:t>π</w:t>
      </w:r>
      <w:r w:rsidRPr="00FE1CAA">
        <w:rPr>
          <w:rFonts w:ascii="Cambria" w:hAnsi="Cambria" w:cs="Cambria"/>
          <w:color w:val="111111"/>
          <w:sz w:val="26"/>
          <w:szCs w:val="26"/>
        </w:rPr>
        <w:t>λησίον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σου</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ὡ</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σεαυτόν</w:t>
      </w:r>
      <w:r w:rsidRPr="00FE1CAA">
        <w:rPr>
          <w:rFonts w:ascii="PT Serif" w:hAnsi="PT Serif"/>
          <w:color w:val="111111"/>
          <w:sz w:val="26"/>
          <w:szCs w:val="26"/>
          <w:lang w:val="la-Latn"/>
        </w:rPr>
        <w:t>. </w:t>
      </w:r>
      <w:r w:rsidRPr="00FE1CAA">
        <w:rPr>
          <w:rFonts w:ascii="Cambria" w:hAnsi="Cambria" w:cs="Cambria"/>
          <w:color w:val="111111"/>
          <w:sz w:val="26"/>
          <w:szCs w:val="26"/>
        </w:rPr>
        <w:t>λέγει</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α</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ῷ</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ὁ</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νεανίσκος·</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Cambria" w:hAnsi="Cambria" w:cs="Cambria"/>
          <w:color w:val="111111"/>
          <w:sz w:val="26"/>
          <w:szCs w:val="26"/>
        </w:rPr>
        <w:t>Πάντα</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τα</w:t>
      </w:r>
      <w:r w:rsidRPr="00FE1CAA">
        <w:rPr>
          <w:rFonts w:ascii="Times New Roman" w:hAnsi="Times New Roman" w:cs="Times New Roman"/>
          <w:color w:val="111111"/>
          <w:sz w:val="26"/>
          <w:szCs w:val="26"/>
        </w:rPr>
        <w:t>ῦ</w:t>
      </w:r>
      <w:r w:rsidRPr="00FE1CAA">
        <w:rPr>
          <w:rFonts w:ascii="Cambria" w:hAnsi="Cambria" w:cs="Cambria"/>
          <w:color w:val="111111"/>
          <w:sz w:val="26"/>
          <w:szCs w:val="26"/>
        </w:rPr>
        <w:t>τα</w:t>
      </w:r>
      <w:r w:rsidRPr="00FE1CAA">
        <w:rPr>
          <w:rFonts w:ascii="Segoe UI Symbol" w:hAnsi="Segoe UI Symbol" w:cs="Segoe UI Symbol"/>
          <w:color w:val="111111"/>
          <w:sz w:val="26"/>
          <w:szCs w:val="26"/>
          <w:lang w:val="la-Latn"/>
        </w:rPr>
        <w:t>⸃</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Times New Roman" w:hAnsi="Times New Roman" w:cs="Times New Roman"/>
          <w:color w:val="111111"/>
          <w:sz w:val="26"/>
          <w:szCs w:val="26"/>
        </w:rPr>
        <w:t>ἐ</w:t>
      </w:r>
      <w:r w:rsidRPr="00FE1CAA">
        <w:rPr>
          <w:rFonts w:ascii="Cambria" w:hAnsi="Cambria" w:cs="Cambria"/>
          <w:color w:val="111111"/>
          <w:sz w:val="26"/>
          <w:szCs w:val="26"/>
        </w:rPr>
        <w:t>φύλαξα·</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τί</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ἔ</w:t>
      </w:r>
      <w:r w:rsidRPr="00FE1CAA">
        <w:rPr>
          <w:rFonts w:ascii="Cambria" w:hAnsi="Cambria" w:cs="Cambria"/>
          <w:color w:val="111111"/>
          <w:sz w:val="26"/>
          <w:szCs w:val="26"/>
        </w:rPr>
        <w:t>τι</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ὑ</w:t>
      </w:r>
      <w:r w:rsidRPr="00FE1CAA">
        <w:rPr>
          <w:rFonts w:ascii="Cambria" w:hAnsi="Cambria" w:cs="Cambria"/>
          <w:color w:val="111111"/>
          <w:sz w:val="26"/>
          <w:szCs w:val="26"/>
        </w:rPr>
        <w:t>στερ</w:t>
      </w:r>
      <w:r w:rsidRPr="00FE1CAA">
        <w:rPr>
          <w:rFonts w:ascii="Times New Roman" w:hAnsi="Times New Roman" w:cs="Times New Roman"/>
          <w:color w:val="111111"/>
          <w:sz w:val="26"/>
          <w:szCs w:val="26"/>
        </w:rPr>
        <w:t>ῶ</w:t>
      </w:r>
      <w:r w:rsidRPr="00FE1CAA">
        <w:rPr>
          <w:rFonts w:ascii="PT Serif" w:hAnsi="PT Serif"/>
          <w:color w:val="111111"/>
          <w:sz w:val="26"/>
          <w:szCs w:val="26"/>
          <w:lang w:val="la-Latn"/>
        </w:rPr>
        <w:t>; </w:t>
      </w:r>
      <w:r w:rsidRPr="00FE1CAA">
        <w:rPr>
          <w:rFonts w:ascii="Times New Roman" w:hAnsi="Times New Roman" w:cs="Times New Roman"/>
          <w:color w:val="111111"/>
          <w:sz w:val="26"/>
          <w:szCs w:val="26"/>
        </w:rPr>
        <w:t>ἔ</w:t>
      </w:r>
      <w:r w:rsidRPr="00FE1CAA">
        <w:rPr>
          <w:rFonts w:ascii="Cambria" w:hAnsi="Cambria" w:cs="Cambria"/>
          <w:color w:val="111111"/>
          <w:sz w:val="26"/>
          <w:szCs w:val="26"/>
        </w:rPr>
        <w:t>φη</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α</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ῷ</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ὁ</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Ἰ</w:t>
      </w:r>
      <w:r w:rsidRPr="00FE1CAA">
        <w:rPr>
          <w:rFonts w:ascii="Cambria" w:hAnsi="Cambria" w:cs="Cambria"/>
          <w:color w:val="111111"/>
          <w:sz w:val="26"/>
          <w:szCs w:val="26"/>
        </w:rPr>
        <w:t>ησο</w:t>
      </w:r>
      <w:r w:rsidRPr="00FE1CAA">
        <w:rPr>
          <w:rFonts w:ascii="Times New Roman" w:hAnsi="Times New Roman" w:cs="Times New Roman"/>
          <w:color w:val="111111"/>
          <w:sz w:val="26"/>
          <w:szCs w:val="26"/>
        </w:rPr>
        <w:t>ῦ</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ἰ</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θέλεις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τέλειος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ἶ</w:t>
      </w:r>
      <w:r w:rsidRPr="00FE1CAA">
        <w:rPr>
          <w:rFonts w:ascii="Cambria" w:hAnsi="Cambria" w:cs="Cambria"/>
          <w:color w:val="111111"/>
          <w:sz w:val="26"/>
          <w:szCs w:val="26"/>
        </w:rPr>
        <w:t>ναι</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ὕ</w:t>
      </w:r>
      <w:r w:rsidRPr="00FE1CAA">
        <w:rPr>
          <w:rFonts w:ascii="PT Serif" w:hAnsi="PT Serif"/>
          <w:color w:val="111111"/>
          <w:sz w:val="26"/>
          <w:szCs w:val="26"/>
        </w:rPr>
        <w:t>π</w:t>
      </w:r>
      <w:r w:rsidRPr="00FE1CAA">
        <w:rPr>
          <w:rFonts w:ascii="Cambria" w:hAnsi="Cambria" w:cs="Cambria"/>
          <w:color w:val="111111"/>
          <w:sz w:val="26"/>
          <w:szCs w:val="26"/>
        </w:rPr>
        <w:t>αγε</w:t>
      </w:r>
      <w:r w:rsidRPr="00FE1CAA">
        <w:rPr>
          <w:rFonts w:ascii="PT Serif" w:hAnsi="PT Serif"/>
          <w:color w:val="111111"/>
          <w:sz w:val="26"/>
          <w:szCs w:val="26"/>
          <w:lang w:val="la-Latn"/>
        </w:rPr>
        <w:t xml:space="preserve"> </w:t>
      </w:r>
      <w:r w:rsidRPr="00FE1CAA">
        <w:rPr>
          <w:rFonts w:ascii="PT Serif" w:hAnsi="PT Serif" w:cs="PT Serif"/>
          <w:color w:val="111111"/>
          <w:sz w:val="26"/>
          <w:szCs w:val="26"/>
        </w:rPr>
        <w:t>π</w:t>
      </w:r>
      <w:r w:rsidRPr="00FE1CAA">
        <w:rPr>
          <w:rFonts w:ascii="Cambria" w:hAnsi="Cambria" w:cs="Cambria"/>
          <w:color w:val="111111"/>
          <w:sz w:val="26"/>
          <w:szCs w:val="26"/>
        </w:rPr>
        <w:t>ώλησόν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σου</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ὰ</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ὑ</w:t>
      </w:r>
      <w:r w:rsidRPr="00FE1CAA">
        <w:rPr>
          <w:rFonts w:ascii="PT Serif" w:hAnsi="PT Serif"/>
          <w:color w:val="111111"/>
          <w:sz w:val="26"/>
          <w:szCs w:val="26"/>
        </w:rPr>
        <w:t>π</w:t>
      </w:r>
      <w:r w:rsidRPr="00FE1CAA">
        <w:rPr>
          <w:rFonts w:ascii="Cambria" w:hAnsi="Cambria" w:cs="Cambria"/>
          <w:color w:val="111111"/>
          <w:sz w:val="26"/>
          <w:szCs w:val="26"/>
        </w:rPr>
        <w:t>άρχοντα</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κα</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Cambria" w:hAnsi="Cambria" w:cs="Cambria"/>
          <w:color w:val="111111"/>
          <w:sz w:val="26"/>
          <w:szCs w:val="26"/>
        </w:rPr>
        <w:t>δ</w:t>
      </w:r>
      <w:r w:rsidRPr="00FE1CAA">
        <w:rPr>
          <w:rFonts w:ascii="Times New Roman" w:hAnsi="Times New Roman" w:cs="Times New Roman"/>
          <w:color w:val="111111"/>
          <w:sz w:val="26"/>
          <w:szCs w:val="26"/>
        </w:rPr>
        <w:t>ὸ</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PT Serif" w:hAnsi="PT Serif" w:cs="PT Serif"/>
          <w:color w:val="111111"/>
          <w:sz w:val="26"/>
          <w:szCs w:val="26"/>
        </w:rPr>
        <w:t>π</w:t>
      </w:r>
      <w:r w:rsidRPr="00FE1CAA">
        <w:rPr>
          <w:rFonts w:ascii="Cambria" w:hAnsi="Cambria" w:cs="Cambria"/>
          <w:color w:val="111111"/>
          <w:sz w:val="26"/>
          <w:szCs w:val="26"/>
        </w:rPr>
        <w:t>τωχο</w:t>
      </w:r>
      <w:r w:rsidRPr="00FE1CAA">
        <w:rPr>
          <w:rFonts w:ascii="Times New Roman" w:hAnsi="Times New Roman" w:cs="Times New Roman"/>
          <w:color w:val="111111"/>
          <w:sz w:val="26"/>
          <w:szCs w:val="26"/>
        </w:rPr>
        <w:t>ῖ</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κα</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ἕ</w:t>
      </w:r>
      <w:r w:rsidRPr="00FE1CAA">
        <w:rPr>
          <w:rFonts w:ascii="Cambria" w:hAnsi="Cambria" w:cs="Cambria"/>
          <w:color w:val="111111"/>
          <w:sz w:val="26"/>
          <w:szCs w:val="26"/>
        </w:rPr>
        <w:t>ξεις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θησαυρ</w:t>
      </w:r>
      <w:r w:rsidRPr="00FE1CAA">
        <w:rPr>
          <w:rFonts w:ascii="Times New Roman" w:hAnsi="Times New Roman" w:cs="Times New Roman"/>
          <w:color w:val="111111"/>
          <w:sz w:val="26"/>
          <w:szCs w:val="26"/>
        </w:rPr>
        <w:t>ὸ</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ἐ</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Cambria" w:hAnsi="Cambria" w:cs="Cambria"/>
          <w:color w:val="111111"/>
          <w:sz w:val="26"/>
          <w:szCs w:val="26"/>
        </w:rPr>
        <w:t>ο</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ρανο</w:t>
      </w:r>
      <w:r w:rsidRPr="00FE1CAA">
        <w:rPr>
          <w:rFonts w:ascii="Times New Roman" w:hAnsi="Times New Roman" w:cs="Times New Roman"/>
          <w:color w:val="111111"/>
          <w:sz w:val="26"/>
          <w:szCs w:val="26"/>
        </w:rPr>
        <w:t>ῖ</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κα</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δε</w:t>
      </w:r>
      <w:r w:rsidRPr="00FE1CAA">
        <w:rPr>
          <w:rFonts w:ascii="Times New Roman" w:hAnsi="Times New Roman" w:cs="Times New Roman"/>
          <w:color w:val="111111"/>
          <w:sz w:val="26"/>
          <w:szCs w:val="26"/>
        </w:rPr>
        <w:t>ῦ</w:t>
      </w:r>
      <w:r w:rsidRPr="00FE1CAA">
        <w:rPr>
          <w:rFonts w:ascii="Cambria" w:hAnsi="Cambria" w:cs="Cambria"/>
          <w:color w:val="111111"/>
          <w:sz w:val="26"/>
          <w:szCs w:val="26"/>
        </w:rPr>
        <w:t>ρο</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ἀ</w:t>
      </w:r>
      <w:r w:rsidRPr="00FE1CAA">
        <w:rPr>
          <w:rFonts w:ascii="Cambria" w:hAnsi="Cambria" w:cs="Cambria"/>
          <w:color w:val="111111"/>
          <w:sz w:val="26"/>
          <w:szCs w:val="26"/>
        </w:rPr>
        <w:t>κολούθει</w:t>
      </w:r>
      <w:r w:rsidRPr="00FE1CAA">
        <w:rPr>
          <w:rFonts w:ascii="PT Serif" w:hAnsi="PT Serif"/>
          <w:color w:val="111111"/>
          <w:sz w:val="26"/>
          <w:szCs w:val="26"/>
          <w:lang w:val="la-Latn"/>
        </w:rPr>
        <w:t xml:space="preserve"> </w:t>
      </w:r>
      <w:r w:rsidRPr="00FE1CAA">
        <w:rPr>
          <w:rFonts w:ascii="PT Serif" w:hAnsi="PT Serif" w:cs="PT Serif"/>
          <w:color w:val="111111"/>
          <w:sz w:val="26"/>
          <w:szCs w:val="26"/>
        </w:rPr>
        <w:t>μ</w:t>
      </w:r>
      <w:r w:rsidRPr="00FE1CAA">
        <w:rPr>
          <w:rFonts w:ascii="Cambria" w:hAnsi="Cambria" w:cs="Cambria"/>
          <w:color w:val="111111"/>
          <w:sz w:val="26"/>
          <w:szCs w:val="26"/>
        </w:rPr>
        <w:t>οι</w:t>
      </w:r>
      <w:r w:rsidRPr="00FE1CAA">
        <w:rPr>
          <w:rFonts w:ascii="PT Serif" w:hAnsi="PT Serif"/>
          <w:color w:val="111111"/>
          <w:sz w:val="26"/>
          <w:szCs w:val="26"/>
          <w:lang w:val="la-Latn"/>
        </w:rPr>
        <w:t>. </w:t>
      </w:r>
      <w:r w:rsidRPr="00FE1CAA">
        <w:rPr>
          <w:rFonts w:ascii="Times New Roman" w:hAnsi="Times New Roman" w:cs="Times New Roman"/>
          <w:color w:val="111111"/>
          <w:sz w:val="26"/>
          <w:szCs w:val="26"/>
        </w:rPr>
        <w:t>ἀ</w:t>
      </w:r>
      <w:r w:rsidRPr="00FE1CAA">
        <w:rPr>
          <w:rFonts w:ascii="Cambria" w:hAnsi="Cambria" w:cs="Cambria"/>
          <w:color w:val="111111"/>
          <w:sz w:val="26"/>
          <w:szCs w:val="26"/>
        </w:rPr>
        <w:t>κούσας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δ</w:t>
      </w:r>
      <w:r w:rsidRPr="00FE1CAA">
        <w:rPr>
          <w:rFonts w:ascii="Times New Roman" w:hAnsi="Times New Roman" w:cs="Times New Roman"/>
          <w:color w:val="111111"/>
          <w:sz w:val="26"/>
          <w:szCs w:val="26"/>
        </w:rPr>
        <w:t>ὲ</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ὁ</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νεανίσκος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ὸ</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Cambria" w:hAnsi="Cambria" w:cs="Cambria"/>
          <w:color w:val="111111"/>
          <w:sz w:val="26"/>
          <w:szCs w:val="26"/>
        </w:rPr>
        <w:t>λόγον</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ἀ</w:t>
      </w:r>
      <w:r w:rsidRPr="00FE1CAA">
        <w:rPr>
          <w:rFonts w:ascii="PT Serif" w:hAnsi="PT Serif"/>
          <w:color w:val="111111"/>
          <w:sz w:val="26"/>
          <w:szCs w:val="26"/>
        </w:rPr>
        <w:t>π</w:t>
      </w:r>
      <w:r w:rsidRPr="00FE1CAA">
        <w:rPr>
          <w:rFonts w:ascii="Times New Roman" w:hAnsi="Times New Roman" w:cs="Times New Roman"/>
          <w:color w:val="111111"/>
          <w:sz w:val="26"/>
          <w:szCs w:val="26"/>
        </w:rPr>
        <w:t>ῆ</w:t>
      </w:r>
      <w:r w:rsidRPr="00FE1CAA">
        <w:rPr>
          <w:rFonts w:ascii="Cambria" w:hAnsi="Cambria" w:cs="Cambria"/>
          <w:color w:val="111111"/>
          <w:sz w:val="26"/>
          <w:szCs w:val="26"/>
        </w:rPr>
        <w:t>λθεν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λυ</w:t>
      </w:r>
      <w:r w:rsidRPr="00FE1CAA">
        <w:rPr>
          <w:rFonts w:ascii="PT Serif" w:hAnsi="PT Serif" w:cs="PT Serif"/>
          <w:color w:val="111111"/>
          <w:sz w:val="26"/>
          <w:szCs w:val="26"/>
        </w:rPr>
        <w:t>π</w:t>
      </w:r>
      <w:r w:rsidRPr="00FE1CAA">
        <w:rPr>
          <w:rFonts w:ascii="Cambria" w:hAnsi="Cambria" w:cs="Cambria"/>
          <w:color w:val="111111"/>
          <w:sz w:val="26"/>
          <w:szCs w:val="26"/>
        </w:rPr>
        <w:t>ού</w:t>
      </w:r>
      <w:r w:rsidRPr="00FE1CAA">
        <w:rPr>
          <w:rFonts w:ascii="PT Serif" w:hAnsi="PT Serif" w:cs="PT Serif"/>
          <w:color w:val="111111"/>
          <w:sz w:val="26"/>
          <w:szCs w:val="26"/>
        </w:rPr>
        <w:t>μ</w:t>
      </w:r>
      <w:r w:rsidRPr="00FE1CAA">
        <w:rPr>
          <w:rFonts w:ascii="Cambria" w:hAnsi="Cambria" w:cs="Cambria"/>
          <w:color w:val="111111"/>
          <w:sz w:val="26"/>
          <w:szCs w:val="26"/>
        </w:rPr>
        <w:t>ενος</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ἦ</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γ</w:t>
      </w:r>
      <w:r w:rsidRPr="00FE1CAA">
        <w:rPr>
          <w:rFonts w:ascii="Times New Roman" w:hAnsi="Times New Roman" w:cs="Times New Roman"/>
          <w:color w:val="111111"/>
          <w:sz w:val="26"/>
          <w:szCs w:val="26"/>
        </w:rPr>
        <w:t>ὰ</w:t>
      </w:r>
      <w:r w:rsidRPr="00FE1CAA">
        <w:rPr>
          <w:rFonts w:ascii="Cambria" w:hAnsi="Cambria" w:cs="Cambria"/>
          <w:color w:val="111111"/>
          <w:sz w:val="26"/>
          <w:szCs w:val="26"/>
        </w:rPr>
        <w:t>ρ</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ἔ</w:t>
      </w:r>
      <w:r w:rsidRPr="00FE1CAA">
        <w:rPr>
          <w:rFonts w:ascii="Cambria" w:hAnsi="Cambria" w:cs="Cambria"/>
          <w:color w:val="111111"/>
          <w:sz w:val="26"/>
          <w:szCs w:val="26"/>
        </w:rPr>
        <w:t>χων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κτή</w:t>
      </w:r>
      <w:r w:rsidRPr="00FE1CAA">
        <w:rPr>
          <w:rFonts w:ascii="PT Serif" w:hAnsi="PT Serif" w:cs="PT Serif"/>
          <w:color w:val="111111"/>
          <w:sz w:val="26"/>
          <w:szCs w:val="26"/>
        </w:rPr>
        <w:t>μ</w:t>
      </w:r>
      <w:r w:rsidRPr="00FE1CAA">
        <w:rPr>
          <w:rFonts w:ascii="Cambria" w:hAnsi="Cambria" w:cs="Cambria"/>
          <w:color w:val="111111"/>
          <w:sz w:val="26"/>
          <w:szCs w:val="26"/>
        </w:rPr>
        <w:t>ατα</w:t>
      </w:r>
      <w:r w:rsidRPr="00FE1CAA">
        <w:rPr>
          <w:rFonts w:ascii="PT Serif" w:hAnsi="PT Serif"/>
          <w:color w:val="111111"/>
          <w:sz w:val="26"/>
          <w:szCs w:val="26"/>
          <w:lang w:val="la-Latn"/>
        </w:rPr>
        <w:t xml:space="preserve"> </w:t>
      </w:r>
      <w:r w:rsidRPr="00FE1CAA">
        <w:rPr>
          <w:rFonts w:ascii="PT Serif" w:hAnsi="PT Serif" w:cs="PT Serif"/>
          <w:color w:val="111111"/>
          <w:sz w:val="26"/>
          <w:szCs w:val="26"/>
        </w:rPr>
        <w:t>π</w:t>
      </w:r>
      <w:r w:rsidRPr="00FE1CAA">
        <w:rPr>
          <w:rFonts w:ascii="Cambria" w:hAnsi="Cambria" w:cs="Cambria"/>
          <w:color w:val="111111"/>
          <w:sz w:val="26"/>
          <w:szCs w:val="26"/>
        </w:rPr>
        <w:t>ολλά</w:t>
      </w:r>
      <w:r w:rsidRPr="00FE1CAA">
        <w:rPr>
          <w:rFonts w:ascii="PT Serif" w:hAnsi="PT Serif"/>
          <w:color w:val="111111"/>
          <w:sz w:val="26"/>
          <w:szCs w:val="26"/>
          <w:lang w:val="la-Latn"/>
        </w:rPr>
        <w:t>.</w:t>
      </w:r>
    </w:p>
    <w:p w14:paraId="0467D090" w14:textId="77777777" w:rsidR="00FE1CAA" w:rsidRPr="00FE1CAA" w:rsidRDefault="00FE1CAA" w:rsidP="00FE1CAA">
      <w:pPr>
        <w:jc w:val="both"/>
        <w:rPr>
          <w:rFonts w:ascii="PT Serif" w:hAnsi="PT Serif"/>
          <w:color w:val="111111"/>
          <w:sz w:val="26"/>
          <w:szCs w:val="26"/>
          <w:lang w:val="la-Latn"/>
        </w:rPr>
      </w:pPr>
      <w:r w:rsidRPr="00FE1CAA">
        <w:rPr>
          <w:rFonts w:ascii="Times New Roman" w:hAnsi="Times New Roman" w:cs="Times New Roman"/>
          <w:color w:val="111111"/>
          <w:sz w:val="26"/>
          <w:szCs w:val="26"/>
        </w:rPr>
        <w:t>Ὁ</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δ</w:t>
      </w:r>
      <w:r w:rsidRPr="00FE1CAA">
        <w:rPr>
          <w:rFonts w:ascii="Times New Roman" w:hAnsi="Times New Roman" w:cs="Times New Roman"/>
          <w:color w:val="111111"/>
          <w:sz w:val="26"/>
          <w:szCs w:val="26"/>
        </w:rPr>
        <w:t>ὲ</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Ἰ</w:t>
      </w:r>
      <w:r w:rsidRPr="00FE1CAA">
        <w:rPr>
          <w:rFonts w:ascii="Cambria" w:hAnsi="Cambria" w:cs="Cambria"/>
          <w:color w:val="111111"/>
          <w:sz w:val="26"/>
          <w:szCs w:val="26"/>
        </w:rPr>
        <w:t>ησο</w:t>
      </w:r>
      <w:r w:rsidRPr="00FE1CAA">
        <w:rPr>
          <w:rFonts w:ascii="Times New Roman" w:hAnsi="Times New Roman" w:cs="Times New Roman"/>
          <w:color w:val="111111"/>
          <w:sz w:val="26"/>
          <w:szCs w:val="26"/>
        </w:rPr>
        <w:t>ῦ</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ἶ</w:t>
      </w:r>
      <w:r w:rsidRPr="00FE1CAA">
        <w:rPr>
          <w:rFonts w:ascii="PT Serif" w:hAnsi="PT Serif"/>
          <w:color w:val="111111"/>
          <w:sz w:val="26"/>
          <w:szCs w:val="26"/>
        </w:rPr>
        <w:t>π</w:t>
      </w:r>
      <w:r w:rsidRPr="00FE1CAA">
        <w:rPr>
          <w:rFonts w:ascii="Cambria" w:hAnsi="Cambria" w:cs="Cambria"/>
          <w:color w:val="111111"/>
          <w:sz w:val="26"/>
          <w:szCs w:val="26"/>
        </w:rPr>
        <w:t>εν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το</w:t>
      </w:r>
      <w:r w:rsidRPr="00FE1CAA">
        <w:rPr>
          <w:rFonts w:ascii="Times New Roman" w:hAnsi="Times New Roman" w:cs="Times New Roman"/>
          <w:color w:val="111111"/>
          <w:sz w:val="26"/>
          <w:szCs w:val="26"/>
        </w:rPr>
        <w:t>ῖ</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PT Serif" w:hAnsi="PT Serif" w:cs="PT Serif"/>
          <w:color w:val="111111"/>
          <w:sz w:val="26"/>
          <w:szCs w:val="26"/>
        </w:rPr>
        <w:t>μ</w:t>
      </w:r>
      <w:r w:rsidRPr="00FE1CAA">
        <w:rPr>
          <w:rFonts w:ascii="Cambria" w:hAnsi="Cambria" w:cs="Cambria"/>
          <w:color w:val="111111"/>
          <w:sz w:val="26"/>
          <w:szCs w:val="26"/>
        </w:rPr>
        <w:t>αθητα</w:t>
      </w:r>
      <w:r w:rsidRPr="00FE1CAA">
        <w:rPr>
          <w:rFonts w:ascii="Times New Roman" w:hAnsi="Times New Roman" w:cs="Times New Roman"/>
          <w:color w:val="111111"/>
          <w:sz w:val="26"/>
          <w:szCs w:val="26"/>
        </w:rPr>
        <w:t>ῖ</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α</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το</w:t>
      </w:r>
      <w:r w:rsidRPr="00FE1CAA">
        <w:rPr>
          <w:rFonts w:ascii="Times New Roman" w:hAnsi="Times New Roman" w:cs="Times New Roman"/>
          <w:color w:val="111111"/>
          <w:sz w:val="26"/>
          <w:szCs w:val="26"/>
        </w:rPr>
        <w:t>ῦ</w:t>
      </w:r>
      <w:r w:rsidRPr="00FE1CAA">
        <w:rPr>
          <w:rFonts w:ascii="Cambria" w:hAnsi="Cambria" w:cs="Cambria"/>
          <w:color w:val="111111"/>
          <w:sz w:val="26"/>
          <w:szCs w:val="26"/>
        </w:rPr>
        <w:t>·</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Ἀ</w:t>
      </w:r>
      <w:r w:rsidRPr="00FE1CAA">
        <w:rPr>
          <w:rFonts w:ascii="PT Serif" w:hAnsi="PT Serif"/>
          <w:color w:val="111111"/>
          <w:sz w:val="26"/>
          <w:szCs w:val="26"/>
        </w:rPr>
        <w:t>μ</w:t>
      </w:r>
      <w:r w:rsidRPr="00FE1CAA">
        <w:rPr>
          <w:rFonts w:ascii="Times New Roman" w:hAnsi="Times New Roman" w:cs="Times New Roman"/>
          <w:color w:val="111111"/>
          <w:sz w:val="26"/>
          <w:szCs w:val="26"/>
        </w:rPr>
        <w:t>ὴ</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λέγω</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ὑ</w:t>
      </w:r>
      <w:r w:rsidRPr="00FE1CAA">
        <w:rPr>
          <w:rFonts w:ascii="PT Serif" w:hAnsi="PT Serif"/>
          <w:color w:val="111111"/>
          <w:sz w:val="26"/>
          <w:szCs w:val="26"/>
        </w:rPr>
        <w:t>μ</w:t>
      </w:r>
      <w:r w:rsidRPr="00FE1CAA">
        <w:rPr>
          <w:rFonts w:ascii="Times New Roman" w:hAnsi="Times New Roman" w:cs="Times New Roman"/>
          <w:color w:val="111111"/>
          <w:sz w:val="26"/>
          <w:szCs w:val="26"/>
        </w:rPr>
        <w:t>ῖ</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ὅ</w:t>
      </w:r>
      <w:r w:rsidRPr="00FE1CAA">
        <w:rPr>
          <w:rFonts w:ascii="Cambria" w:hAnsi="Cambria" w:cs="Cambria"/>
          <w:color w:val="111111"/>
          <w:sz w:val="26"/>
          <w:szCs w:val="26"/>
        </w:rPr>
        <w:t>τι</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PT Serif" w:hAnsi="PT Serif"/>
          <w:color w:val="111111"/>
          <w:sz w:val="26"/>
          <w:szCs w:val="26"/>
        </w:rPr>
        <w:t>π</w:t>
      </w:r>
      <w:r w:rsidRPr="00FE1CAA">
        <w:rPr>
          <w:rFonts w:ascii="Cambria" w:hAnsi="Cambria" w:cs="Cambria"/>
          <w:color w:val="111111"/>
          <w:sz w:val="26"/>
          <w:szCs w:val="26"/>
        </w:rPr>
        <w:t>λούσιος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δυσκόλως</w:t>
      </w:r>
      <w:r w:rsidRPr="00FE1CAA">
        <w:rPr>
          <w:rFonts w:ascii="Segoe UI Symbol" w:hAnsi="Segoe UI Symbol" w:cs="Segoe UI Symbol"/>
          <w:color w:val="111111"/>
          <w:sz w:val="26"/>
          <w:szCs w:val="26"/>
          <w:lang w:val="la-Latn"/>
        </w:rPr>
        <w:t>⸃</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ἰ</w:t>
      </w:r>
      <w:r w:rsidRPr="00FE1CAA">
        <w:rPr>
          <w:rFonts w:ascii="Cambria" w:hAnsi="Cambria" w:cs="Cambria"/>
          <w:color w:val="111111"/>
          <w:sz w:val="26"/>
          <w:szCs w:val="26"/>
        </w:rPr>
        <w:t>σελεύσεται</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ἰ</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ὴ</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βασιλείαν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ῶ</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ο</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ραν</w:t>
      </w:r>
      <w:r w:rsidRPr="00FE1CAA">
        <w:rPr>
          <w:rFonts w:ascii="Times New Roman" w:hAnsi="Times New Roman" w:cs="Times New Roman"/>
          <w:color w:val="111111"/>
          <w:sz w:val="26"/>
          <w:szCs w:val="26"/>
        </w:rPr>
        <w:t>ῶ</w:t>
      </w:r>
      <w:r w:rsidRPr="00FE1CAA">
        <w:rPr>
          <w:rFonts w:ascii="Cambria" w:hAnsi="Cambria" w:cs="Cambria"/>
          <w:color w:val="111111"/>
          <w:sz w:val="26"/>
          <w:szCs w:val="26"/>
        </w:rPr>
        <w:t>ν·</w:t>
      </w:r>
      <w:r w:rsidRPr="00FE1CAA">
        <w:rPr>
          <w:rFonts w:ascii="PT Serif" w:hAnsi="PT Serif"/>
          <w:color w:val="111111"/>
          <w:sz w:val="26"/>
          <w:szCs w:val="26"/>
          <w:lang w:val="la-Latn"/>
        </w:rPr>
        <w:t> </w:t>
      </w:r>
      <w:r w:rsidRPr="00FE1CAA">
        <w:rPr>
          <w:rFonts w:ascii="PT Serif" w:hAnsi="PT Serif"/>
          <w:color w:val="111111"/>
          <w:sz w:val="26"/>
          <w:szCs w:val="26"/>
        </w:rPr>
        <w:t>π</w:t>
      </w:r>
      <w:r w:rsidRPr="00FE1CAA">
        <w:rPr>
          <w:rFonts w:ascii="Cambria" w:hAnsi="Cambria" w:cs="Cambria"/>
          <w:color w:val="111111"/>
          <w:sz w:val="26"/>
          <w:szCs w:val="26"/>
        </w:rPr>
        <w:t>άλιν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δ</w:t>
      </w:r>
      <w:r w:rsidRPr="00FE1CAA">
        <w:rPr>
          <w:rFonts w:ascii="Times New Roman" w:hAnsi="Times New Roman" w:cs="Times New Roman"/>
          <w:color w:val="111111"/>
          <w:sz w:val="26"/>
          <w:szCs w:val="26"/>
        </w:rPr>
        <w:t>ὲ</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λέγω</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ὑ</w:t>
      </w:r>
      <w:r w:rsidRPr="00FE1CAA">
        <w:rPr>
          <w:rFonts w:ascii="PT Serif" w:hAnsi="PT Serif"/>
          <w:color w:val="111111"/>
          <w:sz w:val="26"/>
          <w:szCs w:val="26"/>
        </w:rPr>
        <w:t>μ</w:t>
      </w:r>
      <w:r w:rsidRPr="00FE1CAA">
        <w:rPr>
          <w:rFonts w:ascii="Times New Roman" w:hAnsi="Times New Roman" w:cs="Times New Roman"/>
          <w:color w:val="111111"/>
          <w:sz w:val="26"/>
          <w:szCs w:val="26"/>
        </w:rPr>
        <w:t>ῖ</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κο</w:t>
      </w:r>
      <w:r w:rsidRPr="00FE1CAA">
        <w:rPr>
          <w:rFonts w:ascii="PT Serif" w:hAnsi="PT Serif" w:cs="PT Serif"/>
          <w:color w:val="111111"/>
          <w:sz w:val="26"/>
          <w:szCs w:val="26"/>
        </w:rPr>
        <w:t>π</w:t>
      </w:r>
      <w:r w:rsidRPr="00FE1CAA">
        <w:rPr>
          <w:rFonts w:ascii="Cambria" w:hAnsi="Cambria" w:cs="Cambria"/>
          <w:color w:val="111111"/>
          <w:sz w:val="26"/>
          <w:szCs w:val="26"/>
        </w:rPr>
        <w:t>ώτερόν</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ἐ</w:t>
      </w:r>
      <w:r w:rsidRPr="00FE1CAA">
        <w:rPr>
          <w:rFonts w:ascii="Cambria" w:hAnsi="Cambria" w:cs="Cambria"/>
          <w:color w:val="111111"/>
          <w:sz w:val="26"/>
          <w:szCs w:val="26"/>
        </w:rPr>
        <w:t>στιν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κά</w:t>
      </w:r>
      <w:r w:rsidRPr="00FE1CAA">
        <w:rPr>
          <w:rFonts w:ascii="PT Serif" w:hAnsi="PT Serif" w:cs="PT Serif"/>
          <w:color w:val="111111"/>
          <w:sz w:val="26"/>
          <w:szCs w:val="26"/>
        </w:rPr>
        <w:t>μ</w:t>
      </w:r>
      <w:r w:rsidRPr="00FE1CAA">
        <w:rPr>
          <w:rFonts w:ascii="Cambria" w:hAnsi="Cambria" w:cs="Cambria"/>
          <w:color w:val="111111"/>
          <w:sz w:val="26"/>
          <w:szCs w:val="26"/>
        </w:rPr>
        <w:t>ηλον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δι</w:t>
      </w:r>
      <w:r w:rsidRPr="00FE1CAA">
        <w:rPr>
          <w:rFonts w:ascii="Times New Roman" w:hAnsi="Times New Roman" w:cs="Times New Roman"/>
          <w:color w:val="111111"/>
          <w:sz w:val="26"/>
          <w:szCs w:val="26"/>
        </w:rPr>
        <w:t>ὰ</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Cambria" w:hAnsi="Cambria" w:cs="Cambria"/>
          <w:color w:val="111111"/>
          <w:sz w:val="26"/>
          <w:szCs w:val="26"/>
        </w:rPr>
        <w:t>τρυ</w:t>
      </w:r>
      <w:r w:rsidRPr="00FE1CAA">
        <w:rPr>
          <w:rFonts w:ascii="PT Serif" w:hAnsi="PT Serif" w:cs="PT Serif"/>
          <w:color w:val="111111"/>
          <w:sz w:val="26"/>
          <w:szCs w:val="26"/>
        </w:rPr>
        <w:t>π</w:t>
      </w:r>
      <w:r w:rsidRPr="00FE1CAA">
        <w:rPr>
          <w:rFonts w:ascii="Cambria" w:hAnsi="Cambria" w:cs="Cambria"/>
          <w:color w:val="111111"/>
          <w:sz w:val="26"/>
          <w:szCs w:val="26"/>
        </w:rPr>
        <w:t>ή</w:t>
      </w:r>
      <w:r w:rsidRPr="00FE1CAA">
        <w:rPr>
          <w:rFonts w:ascii="PT Serif" w:hAnsi="PT Serif" w:cs="PT Serif"/>
          <w:color w:val="111111"/>
          <w:sz w:val="26"/>
          <w:szCs w:val="26"/>
        </w:rPr>
        <w:t>μ</w:t>
      </w:r>
      <w:r w:rsidRPr="00FE1CAA">
        <w:rPr>
          <w:rFonts w:ascii="Cambria" w:hAnsi="Cambria" w:cs="Cambria"/>
          <w:color w:val="111111"/>
          <w:sz w:val="26"/>
          <w:szCs w:val="26"/>
        </w:rPr>
        <w:t>ατος</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ῥ</w:t>
      </w:r>
      <w:r w:rsidRPr="00FE1CAA">
        <w:rPr>
          <w:rFonts w:ascii="Cambria" w:hAnsi="Cambria" w:cs="Cambria"/>
          <w:color w:val="111111"/>
          <w:sz w:val="26"/>
          <w:szCs w:val="26"/>
        </w:rPr>
        <w:t>αφίδος</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ἰ</w:t>
      </w:r>
      <w:r w:rsidRPr="00FE1CAA">
        <w:rPr>
          <w:rFonts w:ascii="Cambria" w:hAnsi="Cambria" w:cs="Cambria"/>
          <w:color w:val="111111"/>
          <w:sz w:val="26"/>
          <w:szCs w:val="26"/>
        </w:rPr>
        <w:t>σελθε</w:t>
      </w:r>
      <w:r w:rsidRPr="00FE1CAA">
        <w:rPr>
          <w:rFonts w:ascii="Times New Roman" w:hAnsi="Times New Roman" w:cs="Times New Roman"/>
          <w:color w:val="111111"/>
          <w:sz w:val="26"/>
          <w:szCs w:val="26"/>
        </w:rPr>
        <w:t>ῖ</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ἢ</w:t>
      </w:r>
      <w:r w:rsidRPr="00FE1CAA">
        <w:rPr>
          <w:rFonts w:ascii="PT Serif" w:hAnsi="PT Serif"/>
          <w:color w:val="111111"/>
          <w:sz w:val="26"/>
          <w:szCs w:val="26"/>
          <w:lang w:val="la-Latn"/>
        </w:rPr>
        <w:t xml:space="preserve"> </w:t>
      </w:r>
      <w:r w:rsidRPr="00FE1CAA">
        <w:rPr>
          <w:rFonts w:ascii="PT Serif" w:hAnsi="PT Serif"/>
          <w:color w:val="111111"/>
          <w:sz w:val="26"/>
          <w:szCs w:val="26"/>
        </w:rPr>
        <w:t>π</w:t>
      </w:r>
      <w:r w:rsidRPr="00FE1CAA">
        <w:rPr>
          <w:rFonts w:ascii="Cambria" w:hAnsi="Cambria" w:cs="Cambria"/>
          <w:color w:val="111111"/>
          <w:sz w:val="26"/>
          <w:szCs w:val="26"/>
        </w:rPr>
        <w:t>λούσιον</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ἰ</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ὴ</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βασιλείαν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το</w:t>
      </w:r>
      <w:r w:rsidRPr="00FE1CAA">
        <w:rPr>
          <w:rFonts w:ascii="Times New Roman" w:hAnsi="Times New Roman" w:cs="Times New Roman"/>
          <w:color w:val="111111"/>
          <w:sz w:val="26"/>
          <w:szCs w:val="26"/>
        </w:rPr>
        <w:t>ῦ</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θεο</w:t>
      </w:r>
      <w:r w:rsidRPr="00FE1CAA">
        <w:rPr>
          <w:rFonts w:ascii="Times New Roman" w:hAnsi="Times New Roman" w:cs="Times New Roman"/>
          <w:color w:val="111111"/>
          <w:sz w:val="26"/>
          <w:szCs w:val="26"/>
        </w:rPr>
        <w:t>ῦ</w:t>
      </w:r>
      <w:r w:rsidRPr="00FE1CAA">
        <w:rPr>
          <w:rFonts w:ascii="Segoe UI Symbol" w:hAnsi="Segoe UI Symbol" w:cs="Segoe UI Symbol"/>
          <w:color w:val="111111"/>
          <w:sz w:val="26"/>
          <w:szCs w:val="26"/>
          <w:lang w:val="la-Latn"/>
        </w:rPr>
        <w:t>⸃</w:t>
      </w:r>
      <w:r w:rsidRPr="00FE1CAA">
        <w:rPr>
          <w:rFonts w:ascii="PT Serif" w:hAnsi="PT Serif"/>
          <w:color w:val="111111"/>
          <w:sz w:val="26"/>
          <w:szCs w:val="26"/>
          <w:lang w:val="la-Latn"/>
        </w:rPr>
        <w:t>. </w:t>
      </w:r>
      <w:r w:rsidRPr="00FE1CAA">
        <w:rPr>
          <w:rFonts w:ascii="Times New Roman" w:hAnsi="Times New Roman" w:cs="Times New Roman"/>
          <w:color w:val="111111"/>
          <w:sz w:val="26"/>
          <w:szCs w:val="26"/>
        </w:rPr>
        <w:t>ἀ</w:t>
      </w:r>
      <w:r w:rsidRPr="00FE1CAA">
        <w:rPr>
          <w:rFonts w:ascii="Cambria" w:hAnsi="Cambria" w:cs="Cambria"/>
          <w:color w:val="111111"/>
          <w:sz w:val="26"/>
          <w:szCs w:val="26"/>
        </w:rPr>
        <w:t>κούσαντες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δ</w:t>
      </w:r>
      <w:r w:rsidRPr="00FE1CAA">
        <w:rPr>
          <w:rFonts w:ascii="Times New Roman" w:hAnsi="Times New Roman" w:cs="Times New Roman"/>
          <w:color w:val="111111"/>
          <w:sz w:val="26"/>
          <w:szCs w:val="26"/>
        </w:rPr>
        <w:t>ὲ</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ο</w:t>
      </w:r>
      <w:r w:rsidRPr="00FE1CAA">
        <w:rPr>
          <w:rFonts w:ascii="Times New Roman" w:hAnsi="Times New Roman" w:cs="Times New Roman"/>
          <w:color w:val="111111"/>
          <w:sz w:val="26"/>
          <w:szCs w:val="26"/>
        </w:rPr>
        <w:t>ἱ</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PT Serif" w:hAnsi="PT Serif"/>
          <w:color w:val="111111"/>
          <w:sz w:val="26"/>
          <w:szCs w:val="26"/>
        </w:rPr>
        <w:t>μ</w:t>
      </w:r>
      <w:r w:rsidRPr="00FE1CAA">
        <w:rPr>
          <w:rFonts w:ascii="Cambria" w:hAnsi="Cambria" w:cs="Cambria"/>
          <w:color w:val="111111"/>
          <w:sz w:val="26"/>
          <w:szCs w:val="26"/>
        </w:rPr>
        <w:t>αθητα</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ἐ</w:t>
      </w:r>
      <w:r w:rsidRPr="00FE1CAA">
        <w:rPr>
          <w:rFonts w:ascii="Cambria" w:hAnsi="Cambria" w:cs="Cambria"/>
          <w:color w:val="111111"/>
          <w:sz w:val="26"/>
          <w:szCs w:val="26"/>
        </w:rPr>
        <w:t>ξε</w:t>
      </w:r>
      <w:r w:rsidRPr="00FE1CAA">
        <w:rPr>
          <w:rFonts w:ascii="PT Serif" w:hAnsi="PT Serif" w:cs="PT Serif"/>
          <w:color w:val="111111"/>
          <w:sz w:val="26"/>
          <w:szCs w:val="26"/>
        </w:rPr>
        <w:t>π</w:t>
      </w:r>
      <w:r w:rsidRPr="00FE1CAA">
        <w:rPr>
          <w:rFonts w:ascii="Cambria" w:hAnsi="Cambria" w:cs="Cambria"/>
          <w:color w:val="111111"/>
          <w:sz w:val="26"/>
          <w:szCs w:val="26"/>
        </w:rPr>
        <w:t>λήσσοντο</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σφόδρα</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λέγοντες·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Τίς</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ἄ</w:t>
      </w:r>
      <w:r w:rsidRPr="00FE1CAA">
        <w:rPr>
          <w:rFonts w:ascii="Cambria" w:hAnsi="Cambria" w:cs="Cambria"/>
          <w:color w:val="111111"/>
          <w:sz w:val="26"/>
          <w:szCs w:val="26"/>
        </w:rPr>
        <w:t>ρα</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δύναται</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σωθ</w:t>
      </w:r>
      <w:r w:rsidRPr="00FE1CAA">
        <w:rPr>
          <w:rFonts w:ascii="Times New Roman" w:hAnsi="Times New Roman" w:cs="Times New Roman"/>
          <w:color w:val="111111"/>
          <w:sz w:val="26"/>
          <w:szCs w:val="26"/>
        </w:rPr>
        <w:t>ῆ</w:t>
      </w:r>
      <w:r w:rsidRPr="00FE1CAA">
        <w:rPr>
          <w:rFonts w:ascii="Cambria" w:hAnsi="Cambria" w:cs="Cambria"/>
          <w:color w:val="111111"/>
          <w:sz w:val="26"/>
          <w:szCs w:val="26"/>
        </w:rPr>
        <w:t>ναι</w:t>
      </w:r>
      <w:r w:rsidRPr="00FE1CAA">
        <w:rPr>
          <w:rFonts w:ascii="PT Serif" w:hAnsi="PT Serif"/>
          <w:color w:val="111111"/>
          <w:sz w:val="26"/>
          <w:szCs w:val="26"/>
          <w:lang w:val="la-Latn"/>
        </w:rPr>
        <w:t>; </w:t>
      </w:r>
      <w:r w:rsidRPr="00FE1CAA">
        <w:rPr>
          <w:rFonts w:ascii="Times New Roman" w:hAnsi="Times New Roman" w:cs="Times New Roman"/>
          <w:color w:val="111111"/>
          <w:sz w:val="26"/>
          <w:szCs w:val="26"/>
        </w:rPr>
        <w:t>ἐ</w:t>
      </w:r>
      <w:r w:rsidRPr="00FE1CAA">
        <w:rPr>
          <w:rFonts w:ascii="PT Serif" w:hAnsi="PT Serif"/>
          <w:color w:val="111111"/>
          <w:sz w:val="26"/>
          <w:szCs w:val="26"/>
        </w:rPr>
        <w:t>μ</w:t>
      </w:r>
      <w:r w:rsidRPr="00FE1CAA">
        <w:rPr>
          <w:rFonts w:ascii="Cambria" w:hAnsi="Cambria" w:cs="Cambria"/>
          <w:color w:val="111111"/>
          <w:sz w:val="26"/>
          <w:szCs w:val="26"/>
        </w:rPr>
        <w:t>βλέψας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δ</w:t>
      </w:r>
      <w:r w:rsidRPr="00FE1CAA">
        <w:rPr>
          <w:rFonts w:ascii="Times New Roman" w:hAnsi="Times New Roman" w:cs="Times New Roman"/>
          <w:color w:val="111111"/>
          <w:sz w:val="26"/>
          <w:szCs w:val="26"/>
        </w:rPr>
        <w:t>ὲ</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ὁ</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Ἰ</w:t>
      </w:r>
      <w:r w:rsidRPr="00FE1CAA">
        <w:rPr>
          <w:rFonts w:ascii="Cambria" w:hAnsi="Cambria" w:cs="Cambria"/>
          <w:color w:val="111111"/>
          <w:sz w:val="26"/>
          <w:szCs w:val="26"/>
        </w:rPr>
        <w:t>ησο</w:t>
      </w:r>
      <w:r w:rsidRPr="00FE1CAA">
        <w:rPr>
          <w:rFonts w:ascii="Times New Roman" w:hAnsi="Times New Roman" w:cs="Times New Roman"/>
          <w:color w:val="111111"/>
          <w:sz w:val="26"/>
          <w:szCs w:val="26"/>
        </w:rPr>
        <w:t>ῦ</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ἶ</w:t>
      </w:r>
      <w:r w:rsidRPr="00FE1CAA">
        <w:rPr>
          <w:rFonts w:ascii="PT Serif" w:hAnsi="PT Serif"/>
          <w:color w:val="111111"/>
          <w:sz w:val="26"/>
          <w:szCs w:val="26"/>
        </w:rPr>
        <w:t>π</w:t>
      </w:r>
      <w:r w:rsidRPr="00FE1CAA">
        <w:rPr>
          <w:rFonts w:ascii="Cambria" w:hAnsi="Cambria" w:cs="Cambria"/>
          <w:color w:val="111111"/>
          <w:sz w:val="26"/>
          <w:szCs w:val="26"/>
        </w:rPr>
        <w:t>εν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α</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το</w:t>
      </w:r>
      <w:r w:rsidRPr="00FE1CAA">
        <w:rPr>
          <w:rFonts w:ascii="Times New Roman" w:hAnsi="Times New Roman" w:cs="Times New Roman"/>
          <w:color w:val="111111"/>
          <w:sz w:val="26"/>
          <w:szCs w:val="26"/>
        </w:rPr>
        <w:t>ῖ</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Παρ</w:t>
      </w:r>
      <w:r w:rsidRPr="00FE1CAA">
        <w:rPr>
          <w:rFonts w:ascii="Times New Roman" w:hAnsi="Times New Roman" w:cs="Times New Roman"/>
          <w:color w:val="111111"/>
          <w:sz w:val="26"/>
          <w:szCs w:val="26"/>
        </w:rPr>
        <w:t>ὰ</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ἀ</w:t>
      </w:r>
      <w:r w:rsidRPr="00FE1CAA">
        <w:rPr>
          <w:rFonts w:ascii="Cambria" w:hAnsi="Cambria" w:cs="Cambria"/>
          <w:color w:val="111111"/>
          <w:sz w:val="26"/>
          <w:szCs w:val="26"/>
        </w:rPr>
        <w:t>νθρώ</w:t>
      </w:r>
      <w:r w:rsidRPr="00FE1CAA">
        <w:rPr>
          <w:rFonts w:ascii="PT Serif" w:hAnsi="PT Serif" w:cs="PT Serif"/>
          <w:color w:val="111111"/>
          <w:sz w:val="26"/>
          <w:szCs w:val="26"/>
        </w:rPr>
        <w:t>π</w:t>
      </w:r>
      <w:r w:rsidRPr="00FE1CAA">
        <w:rPr>
          <w:rFonts w:ascii="Cambria" w:hAnsi="Cambria" w:cs="Cambria"/>
          <w:color w:val="111111"/>
          <w:sz w:val="26"/>
          <w:szCs w:val="26"/>
        </w:rPr>
        <w:t>οις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το</w:t>
      </w:r>
      <w:r w:rsidRPr="00FE1CAA">
        <w:rPr>
          <w:rFonts w:ascii="Times New Roman" w:hAnsi="Times New Roman" w:cs="Times New Roman"/>
          <w:color w:val="111111"/>
          <w:sz w:val="26"/>
          <w:szCs w:val="26"/>
        </w:rPr>
        <w:t>ῦ</w:t>
      </w:r>
      <w:r w:rsidRPr="00FE1CAA">
        <w:rPr>
          <w:rFonts w:ascii="Cambria" w:hAnsi="Cambria" w:cs="Cambria"/>
          <w:color w:val="111111"/>
          <w:sz w:val="26"/>
          <w:szCs w:val="26"/>
        </w:rPr>
        <w:t>το</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ἀ</w:t>
      </w:r>
      <w:r w:rsidRPr="00FE1CAA">
        <w:rPr>
          <w:rFonts w:ascii="Cambria" w:hAnsi="Cambria" w:cs="Cambria"/>
          <w:color w:val="111111"/>
          <w:sz w:val="26"/>
          <w:szCs w:val="26"/>
        </w:rPr>
        <w:t>δύνατόν</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ἐ</w:t>
      </w:r>
      <w:r w:rsidRPr="00FE1CAA">
        <w:rPr>
          <w:rFonts w:ascii="Cambria" w:hAnsi="Cambria" w:cs="Cambria"/>
          <w:color w:val="111111"/>
          <w:sz w:val="26"/>
          <w:szCs w:val="26"/>
        </w:rPr>
        <w:t>στιν</w:t>
      </w:r>
      <w:r w:rsidRPr="00FE1CAA">
        <w:rPr>
          <w:rFonts w:ascii="PT Serif" w:hAnsi="PT Serif"/>
          <w:color w:val="111111"/>
          <w:sz w:val="26"/>
          <w:szCs w:val="26"/>
          <w:lang w:val="la-Latn"/>
        </w:rPr>
        <w:t xml:space="preserve">, </w:t>
      </w:r>
      <w:r w:rsidRPr="00FE1CAA">
        <w:rPr>
          <w:rFonts w:ascii="PT Serif" w:hAnsi="PT Serif" w:cs="PT Serif"/>
          <w:color w:val="111111"/>
          <w:sz w:val="26"/>
          <w:szCs w:val="26"/>
        </w:rPr>
        <w:t>π</w:t>
      </w:r>
      <w:r w:rsidRPr="00FE1CAA">
        <w:rPr>
          <w:rFonts w:ascii="Cambria" w:hAnsi="Cambria" w:cs="Cambria"/>
          <w:color w:val="111111"/>
          <w:sz w:val="26"/>
          <w:szCs w:val="26"/>
        </w:rPr>
        <w:t>αρ</w:t>
      </w:r>
      <w:r w:rsidRPr="00FE1CAA">
        <w:rPr>
          <w:rFonts w:ascii="Times New Roman" w:hAnsi="Times New Roman" w:cs="Times New Roman"/>
          <w:color w:val="111111"/>
          <w:sz w:val="26"/>
          <w:szCs w:val="26"/>
        </w:rPr>
        <w:t>ὰ</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δ</w:t>
      </w:r>
      <w:r w:rsidRPr="00FE1CAA">
        <w:rPr>
          <w:rFonts w:ascii="Times New Roman" w:hAnsi="Times New Roman" w:cs="Times New Roman"/>
          <w:color w:val="111111"/>
          <w:sz w:val="26"/>
          <w:szCs w:val="26"/>
        </w:rPr>
        <w:t>ὲ</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θε</w:t>
      </w:r>
      <w:r w:rsidRPr="00FE1CAA">
        <w:rPr>
          <w:rFonts w:ascii="Times New Roman" w:hAnsi="Times New Roman" w:cs="Times New Roman"/>
          <w:color w:val="111111"/>
          <w:sz w:val="26"/>
          <w:szCs w:val="26"/>
        </w:rPr>
        <w:t>ῷ</w:t>
      </w:r>
      <w:r w:rsidRPr="00FE1CAA">
        <w:rPr>
          <w:rFonts w:ascii="PT Serif" w:hAnsi="PT Serif"/>
          <w:color w:val="111111"/>
          <w:sz w:val="26"/>
          <w:szCs w:val="26"/>
          <w:lang w:val="la-Latn"/>
        </w:rPr>
        <w:t xml:space="preserve"> </w:t>
      </w:r>
      <w:r w:rsidRPr="00FE1CAA">
        <w:rPr>
          <w:rFonts w:ascii="PT Serif" w:hAnsi="PT Serif"/>
          <w:color w:val="111111"/>
          <w:sz w:val="26"/>
          <w:szCs w:val="26"/>
        </w:rPr>
        <w:t>π</w:t>
      </w:r>
      <w:r w:rsidRPr="00FE1CAA">
        <w:rPr>
          <w:rFonts w:ascii="Cambria" w:hAnsi="Cambria" w:cs="Cambria"/>
          <w:color w:val="111111"/>
          <w:sz w:val="26"/>
          <w:szCs w:val="26"/>
        </w:rPr>
        <w:t>άντα</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δυνατά</w:t>
      </w:r>
      <w:r w:rsidRPr="00FE1CAA">
        <w:rPr>
          <w:rFonts w:ascii="PT Serif" w:hAnsi="PT Serif"/>
          <w:color w:val="111111"/>
          <w:sz w:val="26"/>
          <w:szCs w:val="26"/>
          <w:lang w:val="la-Latn"/>
        </w:rPr>
        <w:t>.</w:t>
      </w:r>
    </w:p>
    <w:p w14:paraId="1DB8E1AE" w14:textId="77777777" w:rsidR="00FE1CAA" w:rsidRPr="00FE1CAA" w:rsidRDefault="00FE1CAA" w:rsidP="00FE1CAA">
      <w:pPr>
        <w:jc w:val="both"/>
        <w:rPr>
          <w:rFonts w:ascii="Arial" w:hAnsi="Arial" w:cs="Arial"/>
          <w:sz w:val="24"/>
          <w:szCs w:val="24"/>
          <w:lang w:val="la-Latn"/>
        </w:rPr>
      </w:pPr>
      <w:r w:rsidRPr="00FE1CAA">
        <w:rPr>
          <w:rFonts w:ascii="Cambria" w:hAnsi="Cambria" w:cs="Cambria"/>
          <w:color w:val="111111"/>
          <w:sz w:val="26"/>
          <w:szCs w:val="26"/>
        </w:rPr>
        <w:t>Τότε</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ἀ</w:t>
      </w:r>
      <w:r w:rsidRPr="00FE1CAA">
        <w:rPr>
          <w:rFonts w:ascii="PT Serif" w:hAnsi="PT Serif"/>
          <w:color w:val="111111"/>
          <w:sz w:val="26"/>
          <w:szCs w:val="26"/>
        </w:rPr>
        <w:t>π</w:t>
      </w:r>
      <w:r w:rsidRPr="00FE1CAA">
        <w:rPr>
          <w:rFonts w:ascii="Cambria" w:hAnsi="Cambria" w:cs="Cambria"/>
          <w:color w:val="111111"/>
          <w:sz w:val="26"/>
          <w:szCs w:val="26"/>
        </w:rPr>
        <w:t>οκριθε</w:t>
      </w:r>
      <w:r w:rsidRPr="00FE1CAA">
        <w:rPr>
          <w:rFonts w:ascii="Times New Roman" w:hAnsi="Times New Roman" w:cs="Times New Roman"/>
          <w:color w:val="111111"/>
          <w:sz w:val="26"/>
          <w:szCs w:val="26"/>
        </w:rPr>
        <w:t>ὶ</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ὁ</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Πέτρος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ἶ</w:t>
      </w:r>
      <w:r w:rsidRPr="00FE1CAA">
        <w:rPr>
          <w:rFonts w:ascii="PT Serif" w:hAnsi="PT Serif"/>
          <w:color w:val="111111"/>
          <w:sz w:val="26"/>
          <w:szCs w:val="26"/>
        </w:rPr>
        <w:t>π</w:t>
      </w:r>
      <w:r w:rsidRPr="00FE1CAA">
        <w:rPr>
          <w:rFonts w:ascii="Cambria" w:hAnsi="Cambria" w:cs="Cambria"/>
          <w:color w:val="111111"/>
          <w:sz w:val="26"/>
          <w:szCs w:val="26"/>
        </w:rPr>
        <w:t>εν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α</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ῷ</w:t>
      </w:r>
      <w:r w:rsidRPr="00FE1CAA">
        <w:rPr>
          <w:rFonts w:ascii="Cambria" w:hAnsi="Cambria" w:cs="Cambria"/>
          <w:color w:val="111111"/>
          <w:sz w:val="26"/>
          <w:szCs w:val="26"/>
        </w:rPr>
        <w:t>·</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Ἰ</w:t>
      </w:r>
      <w:r w:rsidRPr="00FE1CAA">
        <w:rPr>
          <w:rFonts w:ascii="Cambria" w:hAnsi="Cambria" w:cs="Cambria"/>
          <w:color w:val="111111"/>
          <w:sz w:val="26"/>
          <w:szCs w:val="26"/>
        </w:rPr>
        <w:t>δο</w:t>
      </w:r>
      <w:r w:rsidRPr="00FE1CAA">
        <w:rPr>
          <w:rFonts w:ascii="Times New Roman" w:hAnsi="Times New Roman" w:cs="Times New Roman"/>
          <w:color w:val="111111"/>
          <w:sz w:val="26"/>
          <w:szCs w:val="26"/>
        </w:rPr>
        <w:t>ὺ</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ἡ</w:t>
      </w:r>
      <w:r w:rsidRPr="00FE1CAA">
        <w:rPr>
          <w:rFonts w:ascii="PT Serif" w:hAnsi="PT Serif"/>
          <w:color w:val="111111"/>
          <w:sz w:val="26"/>
          <w:szCs w:val="26"/>
        </w:rPr>
        <w:t>μ</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ῖ</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ἀ</w:t>
      </w:r>
      <w:r w:rsidRPr="00FE1CAA">
        <w:rPr>
          <w:rFonts w:ascii="Cambria" w:hAnsi="Cambria" w:cs="Cambria"/>
          <w:color w:val="111111"/>
          <w:sz w:val="26"/>
          <w:szCs w:val="26"/>
        </w:rPr>
        <w:t>φήκα</w:t>
      </w:r>
      <w:r w:rsidRPr="00FE1CAA">
        <w:rPr>
          <w:rFonts w:ascii="PT Serif" w:hAnsi="PT Serif" w:cs="PT Serif"/>
          <w:color w:val="111111"/>
          <w:sz w:val="26"/>
          <w:szCs w:val="26"/>
        </w:rPr>
        <w:t>μ</w:t>
      </w:r>
      <w:r w:rsidRPr="00FE1CAA">
        <w:rPr>
          <w:rFonts w:ascii="Cambria" w:hAnsi="Cambria" w:cs="Cambria"/>
          <w:color w:val="111111"/>
          <w:sz w:val="26"/>
          <w:szCs w:val="26"/>
        </w:rPr>
        <w:t>εν</w:t>
      </w:r>
      <w:r w:rsidRPr="00FE1CAA">
        <w:rPr>
          <w:rFonts w:ascii="PT Serif" w:hAnsi="PT Serif"/>
          <w:color w:val="111111"/>
          <w:sz w:val="26"/>
          <w:szCs w:val="26"/>
          <w:lang w:val="la-Latn"/>
        </w:rPr>
        <w:t xml:space="preserve"> </w:t>
      </w:r>
      <w:r w:rsidRPr="00FE1CAA">
        <w:rPr>
          <w:rFonts w:ascii="PT Serif" w:hAnsi="PT Serif" w:cs="PT Serif"/>
          <w:color w:val="111111"/>
          <w:sz w:val="26"/>
          <w:szCs w:val="26"/>
        </w:rPr>
        <w:t>π</w:t>
      </w:r>
      <w:r w:rsidRPr="00FE1CAA">
        <w:rPr>
          <w:rFonts w:ascii="Cambria" w:hAnsi="Cambria" w:cs="Cambria"/>
          <w:color w:val="111111"/>
          <w:sz w:val="26"/>
          <w:szCs w:val="26"/>
        </w:rPr>
        <w:t>άντα</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κα</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ἠ</w:t>
      </w:r>
      <w:r w:rsidRPr="00FE1CAA">
        <w:rPr>
          <w:rFonts w:ascii="Cambria" w:hAnsi="Cambria" w:cs="Cambria"/>
          <w:color w:val="111111"/>
          <w:sz w:val="26"/>
          <w:szCs w:val="26"/>
        </w:rPr>
        <w:t>κολουθήσα</w:t>
      </w:r>
      <w:r w:rsidRPr="00FE1CAA">
        <w:rPr>
          <w:rFonts w:ascii="PT Serif" w:hAnsi="PT Serif" w:cs="PT Serif"/>
          <w:color w:val="111111"/>
          <w:sz w:val="26"/>
          <w:szCs w:val="26"/>
        </w:rPr>
        <w:t>μ</w:t>
      </w:r>
      <w:r w:rsidRPr="00FE1CAA">
        <w:rPr>
          <w:rFonts w:ascii="Cambria" w:hAnsi="Cambria" w:cs="Cambria"/>
          <w:color w:val="111111"/>
          <w:sz w:val="26"/>
          <w:szCs w:val="26"/>
        </w:rPr>
        <w:t>έν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σοι·</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τί</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ἄ</w:t>
      </w:r>
      <w:r w:rsidRPr="00FE1CAA">
        <w:rPr>
          <w:rFonts w:ascii="Cambria" w:hAnsi="Cambria" w:cs="Cambria"/>
          <w:color w:val="111111"/>
          <w:sz w:val="26"/>
          <w:szCs w:val="26"/>
        </w:rPr>
        <w:t>ρα</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ἔ</w:t>
      </w:r>
      <w:r w:rsidRPr="00FE1CAA">
        <w:rPr>
          <w:rFonts w:ascii="Cambria" w:hAnsi="Cambria" w:cs="Cambria"/>
          <w:color w:val="111111"/>
          <w:sz w:val="26"/>
          <w:szCs w:val="26"/>
        </w:rPr>
        <w:t>σται</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ἡ</w:t>
      </w:r>
      <w:r w:rsidRPr="00FE1CAA">
        <w:rPr>
          <w:rFonts w:ascii="PT Serif" w:hAnsi="PT Serif"/>
          <w:color w:val="111111"/>
          <w:sz w:val="26"/>
          <w:szCs w:val="26"/>
        </w:rPr>
        <w:t>μ</w:t>
      </w:r>
      <w:r w:rsidRPr="00FE1CAA">
        <w:rPr>
          <w:rFonts w:ascii="Times New Roman" w:hAnsi="Times New Roman" w:cs="Times New Roman"/>
          <w:color w:val="111111"/>
          <w:sz w:val="26"/>
          <w:szCs w:val="26"/>
        </w:rPr>
        <w:t>ῖ</w:t>
      </w:r>
      <w:r w:rsidRPr="00FE1CAA">
        <w:rPr>
          <w:rFonts w:ascii="Cambria" w:hAnsi="Cambria" w:cs="Cambria"/>
          <w:color w:val="111111"/>
          <w:sz w:val="26"/>
          <w:szCs w:val="26"/>
        </w:rPr>
        <w:t>ν</w:t>
      </w:r>
      <w:r w:rsidRPr="00FE1CAA">
        <w:rPr>
          <w:rFonts w:ascii="PT Serif" w:hAnsi="PT Serif"/>
          <w:color w:val="111111"/>
          <w:sz w:val="26"/>
          <w:szCs w:val="26"/>
          <w:lang w:val="la-Latn"/>
        </w:rPr>
        <w:t>; </w:t>
      </w:r>
      <w:r w:rsidRPr="00FE1CAA">
        <w:rPr>
          <w:rFonts w:ascii="Times New Roman" w:hAnsi="Times New Roman" w:cs="Times New Roman"/>
          <w:color w:val="111111"/>
          <w:sz w:val="26"/>
          <w:szCs w:val="26"/>
        </w:rPr>
        <w:t>ὁ</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δ</w:t>
      </w:r>
      <w:r w:rsidRPr="00FE1CAA">
        <w:rPr>
          <w:rFonts w:ascii="Times New Roman" w:hAnsi="Times New Roman" w:cs="Times New Roman"/>
          <w:color w:val="111111"/>
          <w:sz w:val="26"/>
          <w:szCs w:val="26"/>
        </w:rPr>
        <w:t>ὲ</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Ἰ</w:t>
      </w:r>
      <w:r w:rsidRPr="00FE1CAA">
        <w:rPr>
          <w:rFonts w:ascii="Cambria" w:hAnsi="Cambria" w:cs="Cambria"/>
          <w:color w:val="111111"/>
          <w:sz w:val="26"/>
          <w:szCs w:val="26"/>
        </w:rPr>
        <w:t>ησο</w:t>
      </w:r>
      <w:r w:rsidRPr="00FE1CAA">
        <w:rPr>
          <w:rFonts w:ascii="Times New Roman" w:hAnsi="Times New Roman" w:cs="Times New Roman"/>
          <w:color w:val="111111"/>
          <w:sz w:val="26"/>
          <w:szCs w:val="26"/>
        </w:rPr>
        <w:t>ῦ</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ἶ</w:t>
      </w:r>
      <w:r w:rsidRPr="00FE1CAA">
        <w:rPr>
          <w:rFonts w:ascii="PT Serif" w:hAnsi="PT Serif"/>
          <w:color w:val="111111"/>
          <w:sz w:val="26"/>
          <w:szCs w:val="26"/>
        </w:rPr>
        <w:t>π</w:t>
      </w:r>
      <w:r w:rsidRPr="00FE1CAA">
        <w:rPr>
          <w:rFonts w:ascii="Cambria" w:hAnsi="Cambria" w:cs="Cambria"/>
          <w:color w:val="111111"/>
          <w:sz w:val="26"/>
          <w:szCs w:val="26"/>
        </w:rPr>
        <w:t>εν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α</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το</w:t>
      </w:r>
      <w:r w:rsidRPr="00FE1CAA">
        <w:rPr>
          <w:rFonts w:ascii="Times New Roman" w:hAnsi="Times New Roman" w:cs="Times New Roman"/>
          <w:color w:val="111111"/>
          <w:sz w:val="26"/>
          <w:szCs w:val="26"/>
        </w:rPr>
        <w:t>ῖ</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Ἀ</w:t>
      </w:r>
      <w:r w:rsidRPr="00FE1CAA">
        <w:rPr>
          <w:rFonts w:ascii="PT Serif" w:hAnsi="PT Serif"/>
          <w:color w:val="111111"/>
          <w:sz w:val="26"/>
          <w:szCs w:val="26"/>
        </w:rPr>
        <w:t>μ</w:t>
      </w:r>
      <w:r w:rsidRPr="00FE1CAA">
        <w:rPr>
          <w:rFonts w:ascii="Times New Roman" w:hAnsi="Times New Roman" w:cs="Times New Roman"/>
          <w:color w:val="111111"/>
          <w:sz w:val="26"/>
          <w:szCs w:val="26"/>
        </w:rPr>
        <w:t>ὴ</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λέγω</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ὑ</w:t>
      </w:r>
      <w:r w:rsidRPr="00FE1CAA">
        <w:rPr>
          <w:rFonts w:ascii="PT Serif" w:hAnsi="PT Serif"/>
          <w:color w:val="111111"/>
          <w:sz w:val="26"/>
          <w:szCs w:val="26"/>
        </w:rPr>
        <w:t>μ</w:t>
      </w:r>
      <w:r w:rsidRPr="00FE1CAA">
        <w:rPr>
          <w:rFonts w:ascii="Times New Roman" w:hAnsi="Times New Roman" w:cs="Times New Roman"/>
          <w:color w:val="111111"/>
          <w:sz w:val="26"/>
          <w:szCs w:val="26"/>
        </w:rPr>
        <w:t>ῖ</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ὅ</w:t>
      </w:r>
      <w:r w:rsidRPr="00FE1CAA">
        <w:rPr>
          <w:rFonts w:ascii="Cambria" w:hAnsi="Cambria" w:cs="Cambria"/>
          <w:color w:val="111111"/>
          <w:sz w:val="26"/>
          <w:szCs w:val="26"/>
        </w:rPr>
        <w:t>τι</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ὑ</w:t>
      </w:r>
      <w:r w:rsidRPr="00FE1CAA">
        <w:rPr>
          <w:rFonts w:ascii="PT Serif" w:hAnsi="PT Serif"/>
          <w:color w:val="111111"/>
          <w:sz w:val="26"/>
          <w:szCs w:val="26"/>
        </w:rPr>
        <w:t>μ</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ῖ</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ο</w:t>
      </w:r>
      <w:r w:rsidRPr="00FE1CAA">
        <w:rPr>
          <w:rFonts w:ascii="Times New Roman" w:hAnsi="Times New Roman" w:cs="Times New Roman"/>
          <w:color w:val="111111"/>
          <w:sz w:val="26"/>
          <w:szCs w:val="26"/>
        </w:rPr>
        <w:t>ἱ</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ἀ</w:t>
      </w:r>
      <w:r w:rsidRPr="00FE1CAA">
        <w:rPr>
          <w:rFonts w:ascii="Cambria" w:hAnsi="Cambria" w:cs="Cambria"/>
          <w:color w:val="111111"/>
          <w:sz w:val="26"/>
          <w:szCs w:val="26"/>
        </w:rPr>
        <w:t>κολουθήσαντές</w:t>
      </w:r>
      <w:r w:rsidRPr="00FE1CAA">
        <w:rPr>
          <w:rFonts w:ascii="PT Serif" w:hAnsi="PT Serif"/>
          <w:color w:val="111111"/>
          <w:sz w:val="26"/>
          <w:szCs w:val="26"/>
          <w:lang w:val="la-Latn"/>
        </w:rPr>
        <w:t xml:space="preserve"> </w:t>
      </w:r>
      <w:r w:rsidRPr="00FE1CAA">
        <w:rPr>
          <w:rFonts w:ascii="PT Serif" w:hAnsi="PT Serif" w:cs="PT Serif"/>
          <w:color w:val="111111"/>
          <w:sz w:val="26"/>
          <w:szCs w:val="26"/>
        </w:rPr>
        <w:t>μ</w:t>
      </w:r>
      <w:r w:rsidRPr="00FE1CAA">
        <w:rPr>
          <w:rFonts w:ascii="Cambria" w:hAnsi="Cambria" w:cs="Cambria"/>
          <w:color w:val="111111"/>
          <w:sz w:val="26"/>
          <w:szCs w:val="26"/>
        </w:rPr>
        <w:t>οι</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ἐ</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ῇ</w:t>
      </w:r>
      <w:r w:rsidRPr="00FE1CAA">
        <w:rPr>
          <w:rFonts w:ascii="PT Serif" w:hAnsi="PT Serif"/>
          <w:color w:val="111111"/>
          <w:sz w:val="26"/>
          <w:szCs w:val="26"/>
          <w:lang w:val="la-Latn"/>
        </w:rPr>
        <w:t xml:space="preserve"> </w:t>
      </w:r>
      <w:r w:rsidRPr="00FE1CAA">
        <w:rPr>
          <w:rFonts w:ascii="PT Serif" w:hAnsi="PT Serif"/>
          <w:color w:val="111111"/>
          <w:sz w:val="26"/>
          <w:szCs w:val="26"/>
        </w:rPr>
        <w:t>π</w:t>
      </w:r>
      <w:r w:rsidRPr="00FE1CAA">
        <w:rPr>
          <w:rFonts w:ascii="Cambria" w:hAnsi="Cambria" w:cs="Cambria"/>
          <w:color w:val="111111"/>
          <w:sz w:val="26"/>
          <w:szCs w:val="26"/>
        </w:rPr>
        <w:t>αλιγγενεσί</w:t>
      </w:r>
      <w:r w:rsidRPr="00FE1CAA">
        <w:rPr>
          <w:rFonts w:ascii="Times New Roman" w:hAnsi="Times New Roman" w:cs="Times New Roman"/>
          <w:color w:val="111111"/>
          <w:sz w:val="26"/>
          <w:szCs w:val="26"/>
        </w:rPr>
        <w:t>ᾳ</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ὅ</w:t>
      </w:r>
      <w:r w:rsidRPr="00FE1CAA">
        <w:rPr>
          <w:rFonts w:ascii="Cambria" w:hAnsi="Cambria" w:cs="Cambria"/>
          <w:color w:val="111111"/>
          <w:sz w:val="26"/>
          <w:szCs w:val="26"/>
        </w:rPr>
        <w:t>ταν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καθίσ</w:t>
      </w:r>
      <w:r w:rsidRPr="00FE1CAA">
        <w:rPr>
          <w:rFonts w:ascii="Times New Roman" w:hAnsi="Times New Roman" w:cs="Times New Roman"/>
          <w:color w:val="111111"/>
          <w:sz w:val="26"/>
          <w:szCs w:val="26"/>
        </w:rPr>
        <w:t>ῃ</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ὁ</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υ</w:t>
      </w:r>
      <w:r w:rsidRPr="00FE1CAA">
        <w:rPr>
          <w:rFonts w:ascii="Times New Roman" w:hAnsi="Times New Roman" w:cs="Times New Roman"/>
          <w:color w:val="111111"/>
          <w:sz w:val="26"/>
          <w:szCs w:val="26"/>
        </w:rPr>
        <w:t>ἱὸ</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το</w:t>
      </w:r>
      <w:r w:rsidRPr="00FE1CAA">
        <w:rPr>
          <w:rFonts w:ascii="Times New Roman" w:hAnsi="Times New Roman" w:cs="Times New Roman"/>
          <w:color w:val="111111"/>
          <w:sz w:val="26"/>
          <w:szCs w:val="26"/>
        </w:rPr>
        <w:t>ῦ</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ἀ</w:t>
      </w:r>
      <w:r w:rsidRPr="00FE1CAA">
        <w:rPr>
          <w:rFonts w:ascii="Cambria" w:hAnsi="Cambria" w:cs="Cambria"/>
          <w:color w:val="111111"/>
          <w:sz w:val="26"/>
          <w:szCs w:val="26"/>
        </w:rPr>
        <w:t>νθρώ</w:t>
      </w:r>
      <w:r w:rsidRPr="00FE1CAA">
        <w:rPr>
          <w:rFonts w:ascii="PT Serif" w:hAnsi="PT Serif" w:cs="PT Serif"/>
          <w:color w:val="111111"/>
          <w:sz w:val="26"/>
          <w:szCs w:val="26"/>
        </w:rPr>
        <w:t>π</w:t>
      </w:r>
      <w:r w:rsidRPr="00FE1CAA">
        <w:rPr>
          <w:rFonts w:ascii="Cambria" w:hAnsi="Cambria" w:cs="Cambria"/>
          <w:color w:val="111111"/>
          <w:sz w:val="26"/>
          <w:szCs w:val="26"/>
        </w:rPr>
        <w:t>ου</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ἐ</w:t>
      </w:r>
      <w:r w:rsidRPr="00FE1CAA">
        <w:rPr>
          <w:rFonts w:ascii="PT Serif" w:hAnsi="PT Serif"/>
          <w:color w:val="111111"/>
          <w:sz w:val="26"/>
          <w:szCs w:val="26"/>
        </w:rPr>
        <w:t>π</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θρόνου</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δόξης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α</w:t>
      </w:r>
      <w:r w:rsidRPr="00FE1CAA">
        <w:rPr>
          <w:rFonts w:ascii="Times New Roman" w:hAnsi="Times New Roman" w:cs="Times New Roman"/>
          <w:color w:val="111111"/>
          <w:sz w:val="26"/>
          <w:szCs w:val="26"/>
        </w:rPr>
        <w:t>ὐ</w:t>
      </w:r>
      <w:r w:rsidRPr="00FE1CAA">
        <w:rPr>
          <w:rFonts w:ascii="Cambria" w:hAnsi="Cambria" w:cs="Cambria"/>
          <w:color w:val="111111"/>
          <w:sz w:val="26"/>
          <w:szCs w:val="26"/>
        </w:rPr>
        <w:t>το</w:t>
      </w:r>
      <w:r w:rsidRPr="00FE1CAA">
        <w:rPr>
          <w:rFonts w:ascii="Times New Roman" w:hAnsi="Times New Roman" w:cs="Times New Roman"/>
          <w:color w:val="111111"/>
          <w:sz w:val="26"/>
          <w:szCs w:val="26"/>
        </w:rPr>
        <w:t>ῦ</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Cambria" w:hAnsi="Cambria" w:cs="Cambria"/>
          <w:color w:val="111111"/>
          <w:sz w:val="26"/>
          <w:szCs w:val="26"/>
        </w:rPr>
        <w:t>καθήσεσθε</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κα</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Times New Roman" w:hAnsi="Times New Roman" w:cs="Times New Roman"/>
          <w:color w:val="111111"/>
          <w:sz w:val="26"/>
          <w:szCs w:val="26"/>
        </w:rPr>
        <w:t>ὑ</w:t>
      </w:r>
      <w:r w:rsidRPr="00FE1CAA">
        <w:rPr>
          <w:rFonts w:ascii="PT Serif" w:hAnsi="PT Serif"/>
          <w:color w:val="111111"/>
          <w:sz w:val="26"/>
          <w:szCs w:val="26"/>
        </w:rPr>
        <w:t>μ</w:t>
      </w:r>
      <w:r w:rsidRPr="00FE1CAA">
        <w:rPr>
          <w:rFonts w:ascii="Cambria" w:hAnsi="Cambria" w:cs="Cambria"/>
          <w:color w:val="111111"/>
          <w:sz w:val="26"/>
          <w:szCs w:val="26"/>
        </w:rPr>
        <w:t>ε</w:t>
      </w:r>
      <w:r w:rsidRPr="00FE1CAA">
        <w:rPr>
          <w:rFonts w:ascii="Times New Roman" w:hAnsi="Times New Roman" w:cs="Times New Roman"/>
          <w:color w:val="111111"/>
          <w:sz w:val="26"/>
          <w:szCs w:val="26"/>
        </w:rPr>
        <w:t>ῖ</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ἐ</w:t>
      </w:r>
      <w:r w:rsidRPr="00FE1CAA">
        <w:rPr>
          <w:rFonts w:ascii="PT Serif" w:hAnsi="PT Serif"/>
          <w:color w:val="111111"/>
          <w:sz w:val="26"/>
          <w:szCs w:val="26"/>
        </w:rPr>
        <w:t>π</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δώδεκα</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θρόνους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κρίνοντες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w:t>
      </w:r>
      <w:r w:rsidRPr="00FE1CAA">
        <w:rPr>
          <w:rFonts w:ascii="Times New Roman" w:hAnsi="Times New Roman" w:cs="Times New Roman"/>
          <w:color w:val="111111"/>
          <w:sz w:val="26"/>
          <w:szCs w:val="26"/>
        </w:rPr>
        <w:t>ὰ</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δώδεκα</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φυλ</w:t>
      </w:r>
      <w:r w:rsidRPr="00FE1CAA">
        <w:rPr>
          <w:rFonts w:ascii="Times New Roman" w:hAnsi="Times New Roman" w:cs="Times New Roman"/>
          <w:color w:val="111111"/>
          <w:sz w:val="26"/>
          <w:szCs w:val="26"/>
        </w:rPr>
        <w:t>ὰ</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το</w:t>
      </w:r>
      <w:r w:rsidRPr="00FE1CAA">
        <w:rPr>
          <w:rFonts w:ascii="Times New Roman" w:hAnsi="Times New Roman" w:cs="Times New Roman"/>
          <w:color w:val="111111"/>
          <w:sz w:val="26"/>
          <w:szCs w:val="26"/>
        </w:rPr>
        <w:t>ῦ</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Ἰ</w:t>
      </w:r>
      <w:r w:rsidRPr="00FE1CAA">
        <w:rPr>
          <w:rFonts w:ascii="Cambria" w:hAnsi="Cambria" w:cs="Cambria"/>
          <w:color w:val="111111"/>
          <w:sz w:val="26"/>
          <w:szCs w:val="26"/>
        </w:rPr>
        <w:t>σραήλ</w:t>
      </w:r>
      <w:r w:rsidRPr="00FE1CAA">
        <w:rPr>
          <w:rFonts w:ascii="PT Serif" w:hAnsi="PT Serif"/>
          <w:color w:val="111111"/>
          <w:sz w:val="26"/>
          <w:szCs w:val="26"/>
          <w:lang w:val="la-Latn"/>
        </w:rPr>
        <w:t>. </w:t>
      </w:r>
      <w:r w:rsidRPr="00FE1CAA">
        <w:rPr>
          <w:rFonts w:ascii="Cambria" w:hAnsi="Cambria" w:cs="Cambria"/>
          <w:color w:val="111111"/>
          <w:sz w:val="26"/>
          <w:szCs w:val="26"/>
        </w:rPr>
        <w:t>κα</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PT Serif" w:hAnsi="PT Serif"/>
          <w:color w:val="111111"/>
          <w:sz w:val="26"/>
          <w:szCs w:val="26"/>
        </w:rPr>
        <w:t>π</w:t>
      </w:r>
      <w:r w:rsidRPr="00FE1CAA">
        <w:rPr>
          <w:rFonts w:ascii="Times New Roman" w:hAnsi="Times New Roman" w:cs="Times New Roman"/>
          <w:color w:val="111111"/>
          <w:sz w:val="26"/>
          <w:szCs w:val="26"/>
        </w:rPr>
        <w:t>ᾶ</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Times New Roman" w:hAnsi="Times New Roman" w:cs="Times New Roman"/>
          <w:color w:val="111111"/>
          <w:sz w:val="26"/>
          <w:szCs w:val="26"/>
        </w:rPr>
        <w:t>ὅ</w:t>
      </w:r>
      <w:r w:rsidRPr="00FE1CAA">
        <w:rPr>
          <w:rFonts w:ascii="Cambria" w:hAnsi="Cambria" w:cs="Cambria"/>
          <w:color w:val="111111"/>
          <w:sz w:val="26"/>
          <w:szCs w:val="26"/>
        </w:rPr>
        <w:t>στις</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ἀ</w:t>
      </w:r>
      <w:r w:rsidRPr="00FE1CAA">
        <w:rPr>
          <w:rFonts w:ascii="Cambria" w:hAnsi="Cambria" w:cs="Cambria"/>
          <w:color w:val="111111"/>
          <w:sz w:val="26"/>
          <w:szCs w:val="26"/>
        </w:rPr>
        <w:t>φ</w:t>
      </w:r>
      <w:r w:rsidRPr="00FE1CAA">
        <w:rPr>
          <w:rFonts w:ascii="Times New Roman" w:hAnsi="Times New Roman" w:cs="Times New Roman"/>
          <w:color w:val="111111"/>
          <w:sz w:val="26"/>
          <w:szCs w:val="26"/>
        </w:rPr>
        <w:t>ῆ</w:t>
      </w:r>
      <w:r w:rsidRPr="00FE1CAA">
        <w:rPr>
          <w:rFonts w:ascii="Cambria" w:hAnsi="Cambria" w:cs="Cambria"/>
          <w:color w:val="111111"/>
          <w:sz w:val="26"/>
          <w:szCs w:val="26"/>
        </w:rPr>
        <w:t>κεν</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Cambria" w:hAnsi="Cambria" w:cs="Cambria"/>
          <w:color w:val="111111"/>
          <w:sz w:val="26"/>
          <w:szCs w:val="26"/>
        </w:rPr>
        <w:t>ο</w:t>
      </w:r>
      <w:r w:rsidRPr="00FE1CAA">
        <w:rPr>
          <w:rFonts w:ascii="Times New Roman" w:hAnsi="Times New Roman" w:cs="Times New Roman"/>
          <w:color w:val="111111"/>
          <w:sz w:val="26"/>
          <w:szCs w:val="26"/>
        </w:rPr>
        <w:t>ἰ</w:t>
      </w:r>
      <w:r w:rsidRPr="00FE1CAA">
        <w:rPr>
          <w:rFonts w:ascii="Cambria" w:hAnsi="Cambria" w:cs="Cambria"/>
          <w:color w:val="111111"/>
          <w:sz w:val="26"/>
          <w:szCs w:val="26"/>
        </w:rPr>
        <w:t>κίας</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ἢ</w:t>
      </w:r>
      <w:r w:rsidRPr="00FE1CAA">
        <w:rPr>
          <w:rFonts w:ascii="Segoe UI Symbol" w:hAnsi="Segoe UI Symbol" w:cs="Segoe UI Symbol"/>
          <w:color w:val="111111"/>
          <w:sz w:val="26"/>
          <w:szCs w:val="26"/>
          <w:lang w:val="la-Latn"/>
        </w:rPr>
        <w:t>⸃</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ἀ</w:t>
      </w:r>
      <w:r w:rsidRPr="00FE1CAA">
        <w:rPr>
          <w:rFonts w:ascii="Cambria" w:hAnsi="Cambria" w:cs="Cambria"/>
          <w:color w:val="111111"/>
          <w:sz w:val="26"/>
          <w:szCs w:val="26"/>
        </w:rPr>
        <w:t>δελφο</w:t>
      </w:r>
      <w:r w:rsidRPr="00FE1CAA">
        <w:rPr>
          <w:rFonts w:ascii="Times New Roman" w:hAnsi="Times New Roman" w:cs="Times New Roman"/>
          <w:color w:val="111111"/>
          <w:sz w:val="26"/>
          <w:szCs w:val="26"/>
        </w:rPr>
        <w:t>ὺ</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ἢ</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ἀ</w:t>
      </w:r>
      <w:r w:rsidRPr="00FE1CAA">
        <w:rPr>
          <w:rFonts w:ascii="Cambria" w:hAnsi="Cambria" w:cs="Cambria"/>
          <w:color w:val="111111"/>
          <w:sz w:val="26"/>
          <w:szCs w:val="26"/>
        </w:rPr>
        <w:t>δελφ</w:t>
      </w:r>
      <w:r w:rsidRPr="00FE1CAA">
        <w:rPr>
          <w:rFonts w:ascii="Times New Roman" w:hAnsi="Times New Roman" w:cs="Times New Roman"/>
          <w:color w:val="111111"/>
          <w:sz w:val="26"/>
          <w:szCs w:val="26"/>
        </w:rPr>
        <w:t>ὰ</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ἢ</w:t>
      </w:r>
      <w:r w:rsidRPr="00FE1CAA">
        <w:rPr>
          <w:rFonts w:ascii="PT Serif" w:hAnsi="PT Serif"/>
          <w:color w:val="111111"/>
          <w:sz w:val="26"/>
          <w:szCs w:val="26"/>
          <w:lang w:val="la-Latn"/>
        </w:rPr>
        <w:t xml:space="preserve"> </w:t>
      </w:r>
      <w:r w:rsidRPr="00FE1CAA">
        <w:rPr>
          <w:rFonts w:ascii="PT Serif" w:hAnsi="PT Serif"/>
          <w:color w:val="111111"/>
          <w:sz w:val="26"/>
          <w:szCs w:val="26"/>
        </w:rPr>
        <w:t>π</w:t>
      </w:r>
      <w:r w:rsidRPr="00FE1CAA">
        <w:rPr>
          <w:rFonts w:ascii="Cambria" w:hAnsi="Cambria" w:cs="Cambria"/>
          <w:color w:val="111111"/>
          <w:sz w:val="26"/>
          <w:szCs w:val="26"/>
        </w:rPr>
        <w:t>ατέρα</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ἢ</w:t>
      </w:r>
      <w:r w:rsidRPr="00FE1CAA">
        <w:rPr>
          <w:rFonts w:ascii="PT Serif" w:hAnsi="PT Serif"/>
          <w:color w:val="111111"/>
          <w:sz w:val="26"/>
          <w:szCs w:val="26"/>
          <w:lang w:val="la-Latn"/>
        </w:rPr>
        <w:t xml:space="preserve"> </w:t>
      </w:r>
      <w:r w:rsidRPr="00FE1CAA">
        <w:rPr>
          <w:rFonts w:ascii="PT Serif" w:hAnsi="PT Serif"/>
          <w:color w:val="111111"/>
          <w:sz w:val="26"/>
          <w:szCs w:val="26"/>
        </w:rPr>
        <w:t>μ</w:t>
      </w:r>
      <w:r w:rsidRPr="00FE1CAA">
        <w:rPr>
          <w:rFonts w:ascii="Cambria" w:hAnsi="Cambria" w:cs="Cambria"/>
          <w:color w:val="111111"/>
          <w:sz w:val="26"/>
          <w:szCs w:val="26"/>
        </w:rPr>
        <w:t>ητέρα</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ἢ</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Cambria" w:hAnsi="Cambria" w:cs="Cambria"/>
          <w:color w:val="111111"/>
          <w:sz w:val="26"/>
          <w:szCs w:val="26"/>
        </w:rPr>
        <w:t>γυνα</w:t>
      </w:r>
      <w:r w:rsidRPr="00FE1CAA">
        <w:rPr>
          <w:rFonts w:ascii="Times New Roman" w:hAnsi="Times New Roman" w:cs="Times New Roman"/>
          <w:color w:val="111111"/>
          <w:sz w:val="26"/>
          <w:szCs w:val="26"/>
        </w:rPr>
        <w:t>ῖ</w:t>
      </w:r>
      <w:r w:rsidRPr="00FE1CAA">
        <w:rPr>
          <w:rFonts w:ascii="Cambria" w:hAnsi="Cambria" w:cs="Cambria"/>
          <w:color w:val="111111"/>
          <w:sz w:val="26"/>
          <w:szCs w:val="26"/>
        </w:rPr>
        <w:t>κα</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ἢ</w:t>
      </w:r>
      <w:r w:rsidRPr="00FE1CAA">
        <w:rPr>
          <w:rFonts w:ascii="Segoe UI Symbol" w:hAnsi="Segoe UI Symbol" w:cs="Segoe UI Symbol"/>
          <w:color w:val="111111"/>
          <w:sz w:val="26"/>
          <w:szCs w:val="26"/>
          <w:lang w:val="la-Latn"/>
        </w:rPr>
        <w:t>⸃</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τέκνα</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ἢ</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Times New Roman" w:hAnsi="Times New Roman" w:cs="Times New Roman"/>
          <w:color w:val="111111"/>
          <w:sz w:val="26"/>
          <w:szCs w:val="26"/>
        </w:rPr>
        <w:t>ἀ</w:t>
      </w:r>
      <w:r w:rsidRPr="00FE1CAA">
        <w:rPr>
          <w:rFonts w:ascii="Cambria" w:hAnsi="Cambria" w:cs="Cambria"/>
          <w:color w:val="111111"/>
          <w:sz w:val="26"/>
          <w:szCs w:val="26"/>
        </w:rPr>
        <w:t>γρο</w:t>
      </w:r>
      <w:r w:rsidRPr="00FE1CAA">
        <w:rPr>
          <w:rFonts w:ascii="Times New Roman" w:hAnsi="Times New Roman" w:cs="Times New Roman"/>
          <w:color w:val="111111"/>
          <w:sz w:val="26"/>
          <w:szCs w:val="26"/>
        </w:rPr>
        <w:t>ὺ</w:t>
      </w:r>
      <w:r w:rsidRPr="00FE1CAA">
        <w:rPr>
          <w:rFonts w:ascii="Cambria" w:hAnsi="Cambria" w:cs="Cambria"/>
          <w:color w:val="111111"/>
          <w:sz w:val="26"/>
          <w:szCs w:val="26"/>
        </w:rPr>
        <w:t>ς</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ἕ</w:t>
      </w:r>
      <w:r w:rsidRPr="00FE1CAA">
        <w:rPr>
          <w:rFonts w:ascii="Cambria" w:hAnsi="Cambria" w:cs="Cambria"/>
          <w:color w:val="111111"/>
          <w:sz w:val="26"/>
          <w:szCs w:val="26"/>
        </w:rPr>
        <w:t>νεκεν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το</w:t>
      </w:r>
      <w:r w:rsidRPr="00FE1CAA">
        <w:rPr>
          <w:rFonts w:ascii="Times New Roman" w:hAnsi="Times New Roman" w:cs="Times New Roman"/>
          <w:color w:val="111111"/>
          <w:sz w:val="26"/>
          <w:szCs w:val="26"/>
        </w:rPr>
        <w:t>ῦ</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Times New Roman" w:hAnsi="Times New Roman" w:cs="Times New Roman"/>
          <w:color w:val="111111"/>
          <w:sz w:val="26"/>
          <w:szCs w:val="26"/>
        </w:rPr>
        <w:t>ὀ</w:t>
      </w:r>
      <w:r w:rsidRPr="00FE1CAA">
        <w:rPr>
          <w:rFonts w:ascii="Cambria" w:hAnsi="Cambria" w:cs="Cambria"/>
          <w:color w:val="111111"/>
          <w:sz w:val="26"/>
          <w:szCs w:val="26"/>
        </w:rPr>
        <w:t>νό</w:t>
      </w:r>
      <w:r w:rsidRPr="00FE1CAA">
        <w:rPr>
          <w:rFonts w:ascii="PT Serif" w:hAnsi="PT Serif" w:cs="PT Serif"/>
          <w:color w:val="111111"/>
          <w:sz w:val="26"/>
          <w:szCs w:val="26"/>
        </w:rPr>
        <w:t>μ</w:t>
      </w:r>
      <w:r w:rsidRPr="00FE1CAA">
        <w:rPr>
          <w:rFonts w:ascii="Cambria" w:hAnsi="Cambria" w:cs="Cambria"/>
          <w:color w:val="111111"/>
          <w:sz w:val="26"/>
          <w:szCs w:val="26"/>
        </w:rPr>
        <w:t>ατός</w:t>
      </w:r>
      <w:r w:rsidRPr="00FE1CAA">
        <w:rPr>
          <w:rFonts w:ascii="PT Serif" w:hAnsi="PT Serif"/>
          <w:color w:val="111111"/>
          <w:sz w:val="26"/>
          <w:szCs w:val="26"/>
          <w:lang w:val="la-Latn"/>
        </w:rPr>
        <w:t xml:space="preserve"> </w:t>
      </w:r>
      <w:r w:rsidRPr="00FE1CAA">
        <w:rPr>
          <w:rFonts w:ascii="PT Serif" w:hAnsi="PT Serif" w:cs="PT Serif"/>
          <w:color w:val="111111"/>
          <w:sz w:val="26"/>
          <w:szCs w:val="26"/>
        </w:rPr>
        <w:t>μ</w:t>
      </w:r>
      <w:r w:rsidRPr="00FE1CAA">
        <w:rPr>
          <w:rFonts w:ascii="Cambria" w:hAnsi="Cambria" w:cs="Cambria"/>
          <w:color w:val="111111"/>
          <w:sz w:val="26"/>
          <w:szCs w:val="26"/>
        </w:rPr>
        <w:t>ου</w:t>
      </w:r>
      <w:r w:rsidRPr="00FE1CAA">
        <w:rPr>
          <w:rFonts w:ascii="Segoe UI Symbol" w:hAnsi="Segoe UI Symbol" w:cs="Segoe UI Symbol"/>
          <w:color w:val="111111"/>
          <w:sz w:val="26"/>
          <w:szCs w:val="26"/>
          <w:lang w:val="la-Latn"/>
        </w:rPr>
        <w:t>⸃</w:t>
      </w:r>
      <w:r w:rsidRPr="00FE1CAA">
        <w:rPr>
          <w:rFonts w:ascii="PT Serif" w:hAnsi="PT Serif"/>
          <w:color w:val="111111"/>
          <w:sz w:val="26"/>
          <w:szCs w:val="26"/>
          <w:lang w:val="la-Latn"/>
        </w:rPr>
        <w:t xml:space="preserve">, </w:t>
      </w:r>
      <w:r w:rsidRPr="00FE1CAA">
        <w:rPr>
          <w:rFonts w:ascii="Segoe UI Symbol" w:hAnsi="Segoe UI Symbol" w:cs="Segoe UI Symbol"/>
          <w:color w:val="111111"/>
          <w:sz w:val="26"/>
          <w:szCs w:val="26"/>
          <w:lang w:val="la-Latn"/>
        </w:rPr>
        <w:t>⸀</w:t>
      </w:r>
      <w:r w:rsidRPr="00FE1CAA">
        <w:rPr>
          <w:rFonts w:ascii="Times New Roman" w:hAnsi="Times New Roman" w:cs="Times New Roman"/>
          <w:color w:val="111111"/>
          <w:sz w:val="26"/>
          <w:szCs w:val="26"/>
        </w:rPr>
        <w:t>ἑ</w:t>
      </w:r>
      <w:r w:rsidRPr="00FE1CAA">
        <w:rPr>
          <w:rFonts w:ascii="Cambria" w:hAnsi="Cambria" w:cs="Cambria"/>
          <w:color w:val="111111"/>
          <w:sz w:val="26"/>
          <w:szCs w:val="26"/>
        </w:rPr>
        <w:t>κατοντα</w:t>
      </w:r>
      <w:r w:rsidRPr="00FE1CAA">
        <w:rPr>
          <w:rFonts w:ascii="PT Serif" w:hAnsi="PT Serif" w:cs="PT Serif"/>
          <w:color w:val="111111"/>
          <w:sz w:val="26"/>
          <w:szCs w:val="26"/>
        </w:rPr>
        <w:t>π</w:t>
      </w:r>
      <w:r w:rsidRPr="00FE1CAA">
        <w:rPr>
          <w:rFonts w:ascii="Cambria" w:hAnsi="Cambria" w:cs="Cambria"/>
          <w:color w:val="111111"/>
          <w:sz w:val="26"/>
          <w:szCs w:val="26"/>
        </w:rPr>
        <w:t>λασίονα</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λή</w:t>
      </w:r>
      <w:r w:rsidRPr="00FE1CAA">
        <w:rPr>
          <w:rFonts w:ascii="PT Serif" w:hAnsi="PT Serif" w:cs="PT Serif"/>
          <w:color w:val="111111"/>
          <w:sz w:val="26"/>
          <w:szCs w:val="26"/>
        </w:rPr>
        <w:t>μ</w:t>
      </w:r>
      <w:r w:rsidRPr="00FE1CAA">
        <w:rPr>
          <w:rFonts w:ascii="Cambria" w:hAnsi="Cambria" w:cs="Cambria"/>
          <w:color w:val="111111"/>
          <w:sz w:val="26"/>
          <w:szCs w:val="26"/>
        </w:rPr>
        <w:t>ψεται</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κα</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ζω</w:t>
      </w:r>
      <w:r w:rsidRPr="00FE1CAA">
        <w:rPr>
          <w:rFonts w:ascii="Times New Roman" w:hAnsi="Times New Roman" w:cs="Times New Roman"/>
          <w:color w:val="111111"/>
          <w:sz w:val="26"/>
          <w:szCs w:val="26"/>
        </w:rPr>
        <w:t>ὴ</w:t>
      </w:r>
      <w:r w:rsidRPr="00FE1CAA">
        <w:rPr>
          <w:rFonts w:ascii="Cambria" w:hAnsi="Cambria" w:cs="Cambria"/>
          <w:color w:val="111111"/>
          <w:sz w:val="26"/>
          <w:szCs w:val="26"/>
        </w:rPr>
        <w:t>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α</w:t>
      </w:r>
      <w:r w:rsidRPr="00FE1CAA">
        <w:rPr>
          <w:rFonts w:ascii="Times New Roman" w:hAnsi="Times New Roman" w:cs="Times New Roman"/>
          <w:color w:val="111111"/>
          <w:sz w:val="26"/>
          <w:szCs w:val="26"/>
        </w:rPr>
        <w:t>ἰ</w:t>
      </w:r>
      <w:r w:rsidRPr="00FE1CAA">
        <w:rPr>
          <w:rFonts w:ascii="Cambria" w:hAnsi="Cambria" w:cs="Cambria"/>
          <w:color w:val="111111"/>
          <w:sz w:val="26"/>
          <w:szCs w:val="26"/>
        </w:rPr>
        <w:t>ώνιον</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κληρονο</w:t>
      </w:r>
      <w:r w:rsidRPr="00FE1CAA">
        <w:rPr>
          <w:rFonts w:ascii="PT Serif" w:hAnsi="PT Serif" w:cs="PT Serif"/>
          <w:color w:val="111111"/>
          <w:sz w:val="26"/>
          <w:szCs w:val="26"/>
        </w:rPr>
        <w:t>μ</w:t>
      </w:r>
      <w:r w:rsidRPr="00FE1CAA">
        <w:rPr>
          <w:rFonts w:ascii="Cambria" w:hAnsi="Cambria" w:cs="Cambria"/>
          <w:color w:val="111111"/>
          <w:sz w:val="26"/>
          <w:szCs w:val="26"/>
        </w:rPr>
        <w:t>ήσει</w:t>
      </w:r>
      <w:r w:rsidRPr="00FE1CAA">
        <w:rPr>
          <w:rFonts w:ascii="PT Serif" w:hAnsi="PT Serif"/>
          <w:color w:val="111111"/>
          <w:sz w:val="26"/>
          <w:szCs w:val="26"/>
          <w:lang w:val="la-Latn"/>
        </w:rPr>
        <w:t>. </w:t>
      </w:r>
      <w:r w:rsidRPr="00FE1CAA">
        <w:rPr>
          <w:rFonts w:ascii="PT Serif" w:hAnsi="PT Serif"/>
          <w:color w:val="111111"/>
          <w:sz w:val="26"/>
          <w:szCs w:val="26"/>
        </w:rPr>
        <w:t>π</w:t>
      </w:r>
      <w:r w:rsidRPr="00FE1CAA">
        <w:rPr>
          <w:rFonts w:ascii="Cambria" w:hAnsi="Cambria" w:cs="Cambria"/>
          <w:color w:val="111111"/>
          <w:sz w:val="26"/>
          <w:szCs w:val="26"/>
        </w:rPr>
        <w:t>ολλο</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δ</w:t>
      </w:r>
      <w:r w:rsidRPr="00FE1CAA">
        <w:rPr>
          <w:rFonts w:ascii="Times New Roman" w:hAnsi="Times New Roman" w:cs="Times New Roman"/>
          <w:color w:val="111111"/>
          <w:sz w:val="26"/>
          <w:szCs w:val="26"/>
        </w:rPr>
        <w:t>ὲ</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ἔ</w:t>
      </w:r>
      <w:r w:rsidRPr="00FE1CAA">
        <w:rPr>
          <w:rFonts w:ascii="Cambria" w:hAnsi="Cambria" w:cs="Cambria"/>
          <w:color w:val="111111"/>
          <w:sz w:val="26"/>
          <w:szCs w:val="26"/>
        </w:rPr>
        <w:t>σονται</w:t>
      </w:r>
      <w:r w:rsidRPr="00FE1CAA">
        <w:rPr>
          <w:rFonts w:ascii="PT Serif" w:hAnsi="PT Serif"/>
          <w:color w:val="111111"/>
          <w:sz w:val="26"/>
          <w:szCs w:val="26"/>
          <w:lang w:val="la-Latn"/>
        </w:rPr>
        <w:t xml:space="preserve"> </w:t>
      </w:r>
      <w:r w:rsidRPr="00FE1CAA">
        <w:rPr>
          <w:rFonts w:ascii="PT Serif" w:hAnsi="PT Serif" w:cs="PT Serif"/>
          <w:color w:val="111111"/>
          <w:sz w:val="26"/>
          <w:szCs w:val="26"/>
        </w:rPr>
        <w:t>π</w:t>
      </w:r>
      <w:r w:rsidRPr="00FE1CAA">
        <w:rPr>
          <w:rFonts w:ascii="Cambria" w:hAnsi="Cambria" w:cs="Cambria"/>
          <w:color w:val="111111"/>
          <w:sz w:val="26"/>
          <w:szCs w:val="26"/>
        </w:rPr>
        <w:t>ρ</w:t>
      </w:r>
      <w:r w:rsidRPr="00FE1CAA">
        <w:rPr>
          <w:rFonts w:ascii="Times New Roman" w:hAnsi="Times New Roman" w:cs="Times New Roman"/>
          <w:color w:val="111111"/>
          <w:sz w:val="26"/>
          <w:szCs w:val="26"/>
        </w:rPr>
        <w:t>ῶ</w:t>
      </w:r>
      <w:r w:rsidRPr="00FE1CAA">
        <w:rPr>
          <w:rFonts w:ascii="Cambria" w:hAnsi="Cambria" w:cs="Cambria"/>
          <w:color w:val="111111"/>
          <w:sz w:val="26"/>
          <w:szCs w:val="26"/>
        </w:rPr>
        <w:t>τοι</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ἔ</w:t>
      </w:r>
      <w:r w:rsidRPr="00FE1CAA">
        <w:rPr>
          <w:rFonts w:ascii="Cambria" w:hAnsi="Cambria" w:cs="Cambria"/>
          <w:color w:val="111111"/>
          <w:sz w:val="26"/>
          <w:szCs w:val="26"/>
        </w:rPr>
        <w:t>σχατοι</w:t>
      </w:r>
      <w:r w:rsidRPr="00FE1CAA">
        <w:rPr>
          <w:rFonts w:ascii="PT Serif" w:hAnsi="PT Serif"/>
          <w:color w:val="111111"/>
          <w:sz w:val="26"/>
          <w:szCs w:val="26"/>
          <w:lang w:val="la-Latn"/>
        </w:rPr>
        <w:t xml:space="preserve"> </w:t>
      </w:r>
      <w:r w:rsidRPr="00FE1CAA">
        <w:rPr>
          <w:rFonts w:ascii="Cambria" w:hAnsi="Cambria" w:cs="Cambria"/>
          <w:color w:val="111111"/>
          <w:sz w:val="26"/>
          <w:szCs w:val="26"/>
        </w:rPr>
        <w:t>κα</w:t>
      </w:r>
      <w:r w:rsidRPr="00FE1CAA">
        <w:rPr>
          <w:rFonts w:ascii="Times New Roman" w:hAnsi="Times New Roman" w:cs="Times New Roman"/>
          <w:color w:val="111111"/>
          <w:sz w:val="26"/>
          <w:szCs w:val="26"/>
        </w:rPr>
        <w:t>ὶ</w:t>
      </w:r>
      <w:r w:rsidRPr="00FE1CAA">
        <w:rPr>
          <w:rFonts w:ascii="PT Serif" w:hAnsi="PT Serif"/>
          <w:color w:val="111111"/>
          <w:sz w:val="26"/>
          <w:szCs w:val="26"/>
          <w:lang w:val="la-Latn"/>
        </w:rPr>
        <w:t xml:space="preserve"> </w:t>
      </w:r>
      <w:r w:rsidRPr="00FE1CAA">
        <w:rPr>
          <w:rFonts w:ascii="Times New Roman" w:hAnsi="Times New Roman" w:cs="Times New Roman"/>
          <w:color w:val="111111"/>
          <w:sz w:val="26"/>
          <w:szCs w:val="26"/>
        </w:rPr>
        <w:t>ἔ</w:t>
      </w:r>
      <w:r w:rsidRPr="00FE1CAA">
        <w:rPr>
          <w:rFonts w:ascii="Cambria" w:hAnsi="Cambria" w:cs="Cambria"/>
          <w:color w:val="111111"/>
          <w:sz w:val="26"/>
          <w:szCs w:val="26"/>
        </w:rPr>
        <w:t>σχατοι</w:t>
      </w:r>
      <w:r w:rsidRPr="00FE1CAA">
        <w:rPr>
          <w:rFonts w:ascii="PT Serif" w:hAnsi="PT Serif"/>
          <w:color w:val="111111"/>
          <w:sz w:val="26"/>
          <w:szCs w:val="26"/>
          <w:lang w:val="la-Latn"/>
        </w:rPr>
        <w:t xml:space="preserve"> </w:t>
      </w:r>
      <w:r w:rsidRPr="00FE1CAA">
        <w:rPr>
          <w:rFonts w:ascii="PT Serif" w:hAnsi="PT Serif" w:cs="PT Serif"/>
          <w:color w:val="111111"/>
          <w:sz w:val="26"/>
          <w:szCs w:val="26"/>
        </w:rPr>
        <w:t>π</w:t>
      </w:r>
      <w:r w:rsidRPr="00FE1CAA">
        <w:rPr>
          <w:rFonts w:ascii="Cambria" w:hAnsi="Cambria" w:cs="Cambria"/>
          <w:color w:val="111111"/>
          <w:sz w:val="26"/>
          <w:szCs w:val="26"/>
        </w:rPr>
        <w:t>ρ</w:t>
      </w:r>
      <w:r w:rsidRPr="00FE1CAA">
        <w:rPr>
          <w:rFonts w:ascii="Times New Roman" w:hAnsi="Times New Roman" w:cs="Times New Roman"/>
          <w:color w:val="111111"/>
          <w:sz w:val="26"/>
          <w:szCs w:val="26"/>
        </w:rPr>
        <w:t>ῶ</w:t>
      </w:r>
      <w:r w:rsidRPr="00FE1CAA">
        <w:rPr>
          <w:rFonts w:ascii="Cambria" w:hAnsi="Cambria" w:cs="Cambria"/>
          <w:color w:val="111111"/>
          <w:sz w:val="26"/>
          <w:szCs w:val="26"/>
        </w:rPr>
        <w:t>τοι</w:t>
      </w:r>
      <w:r w:rsidRPr="00FE1CAA">
        <w:rPr>
          <w:rFonts w:ascii="PT Serif" w:hAnsi="PT Serif"/>
          <w:color w:val="111111"/>
          <w:sz w:val="26"/>
          <w:szCs w:val="26"/>
          <w:lang w:val="la-Latn"/>
        </w:rPr>
        <w:t xml:space="preserve">. </w:t>
      </w:r>
      <w:r w:rsidRPr="00FE1CAA">
        <w:rPr>
          <w:rFonts w:ascii="Arial" w:hAnsi="Arial" w:cs="Arial"/>
          <w:sz w:val="24"/>
          <w:szCs w:val="24"/>
          <w:lang w:val="la-Latn"/>
        </w:rPr>
        <w:t xml:space="preserve">(Mt 19,1-30). </w:t>
      </w:r>
    </w:p>
    <w:p w14:paraId="58B6A0FC" w14:textId="77777777" w:rsidR="00FE1CAA" w:rsidRPr="00FE1CAA" w:rsidRDefault="00FE1CAA" w:rsidP="00FE1CAA">
      <w:pPr>
        <w:jc w:val="both"/>
        <w:rPr>
          <w:rFonts w:ascii="Arial" w:hAnsi="Arial" w:cs="Arial"/>
          <w:sz w:val="24"/>
          <w:szCs w:val="24"/>
          <w:lang w:val="la-Latn"/>
        </w:rPr>
      </w:pPr>
    </w:p>
    <w:p w14:paraId="714AB60A" w14:textId="77777777" w:rsidR="00FE1CAA" w:rsidRDefault="00FE1CAA" w:rsidP="00FE1CAA">
      <w:pPr>
        <w:jc w:val="both"/>
        <w:rPr>
          <w:rFonts w:ascii="Arial" w:hAnsi="Arial" w:cs="Arial"/>
          <w:b/>
          <w:bCs/>
          <w:sz w:val="24"/>
          <w:szCs w:val="24"/>
        </w:rPr>
      </w:pPr>
    </w:p>
    <w:p w14:paraId="22D3F7E5" w14:textId="77777777" w:rsidR="00275756" w:rsidRDefault="00275756" w:rsidP="00FE1CAA">
      <w:pPr>
        <w:jc w:val="both"/>
        <w:rPr>
          <w:rFonts w:ascii="Arial" w:hAnsi="Arial" w:cs="Arial"/>
          <w:b/>
          <w:bCs/>
          <w:sz w:val="24"/>
          <w:szCs w:val="24"/>
        </w:rPr>
      </w:pPr>
    </w:p>
    <w:p w14:paraId="1915C132" w14:textId="77777777" w:rsidR="00275756" w:rsidRPr="00FE1CAA" w:rsidRDefault="00275756" w:rsidP="00FE1CAA">
      <w:pPr>
        <w:jc w:val="both"/>
        <w:rPr>
          <w:rFonts w:ascii="Arial" w:hAnsi="Arial" w:cs="Arial"/>
          <w:b/>
          <w:bCs/>
          <w:sz w:val="24"/>
          <w:szCs w:val="24"/>
        </w:rPr>
      </w:pPr>
    </w:p>
    <w:p w14:paraId="5A369D4F" w14:textId="77777777" w:rsidR="00FE1CAA" w:rsidRPr="00FE1CAA" w:rsidRDefault="00FE1CAA" w:rsidP="00FE1CAA">
      <w:pPr>
        <w:pStyle w:val="Titolo2"/>
      </w:pPr>
      <w:bookmarkStart w:id="495" w:name="_Toc212209527"/>
      <w:bookmarkStart w:id="496" w:name="_Toc212557350"/>
      <w:r w:rsidRPr="00FE1CAA">
        <w:t>È lecito a un uomo ripudiare la propria moglie per qualsiasi motivo?</w:t>
      </w:r>
      <w:bookmarkEnd w:id="495"/>
      <w:bookmarkEnd w:id="496"/>
    </w:p>
    <w:p w14:paraId="7C3DCD51" w14:textId="77777777" w:rsidR="00FE1CAA" w:rsidRPr="00FE1CAA" w:rsidRDefault="00FE1CAA" w:rsidP="00FE1CAA">
      <w:pPr>
        <w:jc w:val="both"/>
        <w:rPr>
          <w:rFonts w:ascii="Arial" w:hAnsi="Arial" w:cs="Arial"/>
          <w:b/>
          <w:bCs/>
          <w:sz w:val="24"/>
          <w:szCs w:val="24"/>
        </w:rPr>
      </w:pPr>
    </w:p>
    <w:p w14:paraId="69FA92A9" w14:textId="77777777" w:rsidR="00FE1CAA" w:rsidRPr="00FE1CAA" w:rsidRDefault="00FE1CAA" w:rsidP="00FE1CAA">
      <w:pPr>
        <w:jc w:val="both"/>
        <w:rPr>
          <w:rFonts w:ascii="Arial" w:hAnsi="Arial" w:cs="Arial"/>
          <w:b/>
          <w:bCs/>
          <w:sz w:val="24"/>
          <w:szCs w:val="24"/>
        </w:rPr>
      </w:pPr>
      <w:r w:rsidRPr="00FE1CAA">
        <w:rPr>
          <w:rFonts w:ascii="Arial" w:hAnsi="Arial" w:cs="Arial"/>
          <w:b/>
          <w:bCs/>
          <w:sz w:val="24"/>
          <w:szCs w:val="24"/>
        </w:rPr>
        <w:t>Terminati questi discorsi, Gesù lasciò la Galilea e andò nella regione della Giudea, al di là del Giordano. Molta gente lo seguì e là egli li guarì.</w:t>
      </w:r>
    </w:p>
    <w:p w14:paraId="4CD94F83" w14:textId="77777777" w:rsidR="00FE1CAA" w:rsidRPr="00FE1CAA" w:rsidRDefault="00FE1CAA" w:rsidP="00FE1CAA">
      <w:pPr>
        <w:jc w:val="both"/>
        <w:rPr>
          <w:rFonts w:ascii="Arial" w:hAnsi="Arial" w:cs="Arial"/>
          <w:b/>
          <w:bCs/>
          <w:sz w:val="24"/>
          <w:szCs w:val="24"/>
        </w:rPr>
      </w:pPr>
      <w:r w:rsidRPr="00FE1CAA">
        <w:rPr>
          <w:rFonts w:ascii="Arial" w:hAnsi="Arial" w:cs="Arial"/>
          <w:b/>
          <w:bCs/>
          <w:sz w:val="24"/>
          <w:szCs w:val="24"/>
        </w:rPr>
        <w:t>Allora gli si avvicinarono alcuni farisei per metterlo alla prova e gli chiesero: «</w:t>
      </w:r>
      <w:bookmarkStart w:id="497" w:name="_Hlk208498292"/>
      <w:r w:rsidRPr="00FE1CAA">
        <w:rPr>
          <w:rFonts w:ascii="Arial" w:hAnsi="Arial" w:cs="Arial"/>
          <w:b/>
          <w:bCs/>
          <w:sz w:val="24"/>
          <w:szCs w:val="24"/>
        </w:rPr>
        <w:t>È lecito a un uomo ripudiare la propria moglie per qualsiasi motivo?</w:t>
      </w:r>
      <w:bookmarkEnd w:id="497"/>
      <w:r w:rsidRPr="00FE1CAA">
        <w:rPr>
          <w:rFonts w:ascii="Arial" w:hAnsi="Arial" w:cs="Arial"/>
          <w:b/>
          <w:bCs/>
          <w:sz w:val="24"/>
          <w:szCs w:val="24"/>
        </w:rPr>
        <w:t>».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 Ma io vi dico: chiunque ripudia la propria moglie, se non in caso di unione illegittima, e ne sposa un’altra, commette adulterio».</w:t>
      </w:r>
    </w:p>
    <w:p w14:paraId="47CC2091" w14:textId="77777777" w:rsidR="00FE1CAA" w:rsidRPr="00FE1CAA" w:rsidRDefault="00FE1CAA" w:rsidP="00FE1CAA">
      <w:pPr>
        <w:jc w:val="both"/>
        <w:rPr>
          <w:rFonts w:ascii="Arial" w:hAnsi="Arial" w:cs="Arial"/>
          <w:b/>
          <w:bCs/>
          <w:sz w:val="24"/>
          <w:szCs w:val="24"/>
        </w:rPr>
      </w:pPr>
    </w:p>
    <w:p w14:paraId="7D0A3B8E" w14:textId="77777777" w:rsidR="00FE1CAA" w:rsidRPr="00FE1CAA" w:rsidRDefault="00FE1CAA" w:rsidP="00FE1CAA">
      <w:pPr>
        <w:jc w:val="both"/>
        <w:rPr>
          <w:rFonts w:ascii="Arial" w:hAnsi="Arial" w:cs="Arial"/>
          <w:b/>
          <w:bCs/>
          <w:sz w:val="24"/>
          <w:szCs w:val="24"/>
        </w:rPr>
      </w:pPr>
      <w:bookmarkStart w:id="498" w:name="_Hlk211979566"/>
      <w:r w:rsidRPr="00FE1CAA">
        <w:rPr>
          <w:rFonts w:ascii="Arial" w:hAnsi="Arial" w:cs="Arial"/>
          <w:b/>
          <w:bCs/>
          <w:sz w:val="24"/>
          <w:szCs w:val="24"/>
        </w:rPr>
        <w:t>Terminati questi discorsi, Gesù lasciò la Galilea e andò nella regione della Giudea, al di là del Giordano. Molta gente lo seguì e là egli li guarì.</w:t>
      </w:r>
    </w:p>
    <w:bookmarkEnd w:id="498"/>
    <w:p w14:paraId="0C9BB179"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Ecco il metodo di Gesù: Lui insegna in luogo. Dopo aver insegnato quanto lo Spirito Santo gli ispira perché Lui lo insegni, Gesù lascia quel luogo per comando del Padre e si recava dove il Padre vuole che si rechi: </w:t>
      </w:r>
      <w:r w:rsidRPr="00FE1CAA">
        <w:rPr>
          <w:rFonts w:ascii="Arial" w:hAnsi="Arial" w:cs="Arial"/>
          <w:i/>
          <w:iCs/>
          <w:sz w:val="24"/>
          <w:szCs w:val="24"/>
        </w:rPr>
        <w:t xml:space="preserve">“Terminati questi discorsi, Gesù lasciò la Galilea e andò nella regione della Giudea, al di là del Giordano. Molta gente lo seguì e là egli li guarì”. </w:t>
      </w:r>
      <w:r w:rsidRPr="00FE1CAA">
        <w:rPr>
          <w:rFonts w:ascii="Arial" w:hAnsi="Arial" w:cs="Arial"/>
          <w:sz w:val="24"/>
          <w:szCs w:val="24"/>
        </w:rPr>
        <w:t>Oggi Gesù lascia la Galilea e si reca nella regione della Giudea. Non però nelle vicinanze di Gerusalemme, bensì oltre il Giordano. Ancora mancano dei giorni prima di potersi recare in Gerusalemme. Nella Città Santa vive gli ultimi sei giorni della sua vita nella carne mortale. Alla sera del sesto giorno è già nel sepolcro. Gesù non è solo. Molta folla lo segue e tutti da Lui vengono guariti. Chi si avvinca a Gesù non resta mai deluso, a condizione che chieda e accolga con umiltà. L’umiltà è necessaria per andare dietro Cristo Gesù. Senza umiltà si è dinanzi a Lui come durissime pietre sulle quali l’acqua della Parola scivola, ma non penetra in essa. Il cuore di pietra è incapace di recepire. Ogni grazia versata, va perduta. Ecco il pressante invito a Israele per circoncida ogni il suo cuore.</w:t>
      </w:r>
    </w:p>
    <w:p w14:paraId="4BF41E3D"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Dal Libro del Deuteronomio</w:t>
      </w:r>
    </w:p>
    <w:p w14:paraId="6F38D53C"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Ora, Israele, che cosa ti chiede il Signore, tuo Dio, se non che tu tema il Signore, tuo Dio, che tu cammini per tutte le sue vie, che tu lo ami, che tu serva il Signore, tuo Dio, con tutto il cuore e con tutta l’anima, che tu osservi i comandi del Signore e le sue leggi, che oggi ti do per il tuo bene? Ecco, al Signore, tuo Dio, appartengono i cieli, i cieli dei cieli, la terra e quanto essa contiene. Ma il Signore predilesse soltanto i tuoi padri, li amò e, dopo di loro, ha scelto fra tutti i popoli la loro discendenza, cioè voi, come avviene oggi. Circoncidete dunque il vostro cuore ostinato e non indurite più la vostra cervice; perché il Signore, vostro Dio, è il Dio degli dèi, il Signore dei signori, il Dio grande, forte e terribile, che non usa parzialità e non accetta regali, rende giustizia all’orfano e alla vedova, ama il forestiero e gli dà pane e vestito. Amate dunque il forestiero, perché anche voi foste forestieri nella terra d’Egitto. Temi il Signore, tuo Dio, servilo, restagli fedele e giura nel suo nome. Egli è la tua lode, egli è il tuo Dio, che ha fatto per te quelle cose grandi e tremende che i tuoi occhi hanno visto. I tuoi padri scesero in Egitto in numero di settanta persone; ora il Signore, tuo Dio, ti ha reso numeroso come le stelle del cielo (Dt 10,12-21).</w:t>
      </w:r>
    </w:p>
    <w:p w14:paraId="72595F25"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Dal Libro del Profeta Geremia </w:t>
      </w:r>
    </w:p>
    <w:p w14:paraId="69A4147C"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«Se vuoi davvero ritornare, Israele, a me dovrai ritornare. Se vuoi rigettare i tuoi abomini, non dovrai più vagare lontano da me. Se giurerai per la vita del Signore, con verità, rettitudine e giustizia, allora le nazioni si diranno benedette in te e in te si glorieranno.</w:t>
      </w:r>
    </w:p>
    <w:p w14:paraId="56B2D79A"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Infatti così dice il Signore agli uomini di Giuda e a Gerusalemme: Dissodatevi un terreno e non seminate fra le spine. Circoncidetevi per il Signore, circoncidete il vostro cuore, uomini di Giuda e abitanti di Gerusalemme, perché la mia ira non divampi come fuoco e non bruci senza che alcuno la possa spegnere, a causa delle vostre azioni perverse.</w:t>
      </w:r>
    </w:p>
    <w:p w14:paraId="260600C5"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Annunciatelo in Giuda, fatelo udire in Gerusalemme; suonate il corno nel paese, gridate a piena voce e dite: “Radunatevi ed entriamo nelle città fortificate”. Alzate un segnale verso Sion; cercate rifugio, non indugiate, perché io faccio venire dal settentrione una sventura e una grande rovina. Il leone è balzato dalla sua boscaglia, il distruttore di nazioni si è messo in marcia, è uscito dalla sua dimora, per ridurre la tua terra a una desolazione: le tue città saranno distrutte, non vi rimarranno abitanti.</w:t>
      </w:r>
    </w:p>
    <w:p w14:paraId="4F584687"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Per questo vestitevi di sacco, lamentatevi e alzate grida, perché non si è allontanata da noi l’ira ardente del Signore. E in quel giorno – oracolo del Signore –  verrà meno il coraggio del re e il coraggio dei capi; i sacerdoti saranno costernati e i profeti saranno sbigottiti».</w:t>
      </w:r>
    </w:p>
    <w:p w14:paraId="08969565"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Allora io dissi: «Ah, Signore Dio, hai dunque del tutto ingannato questo popolo e Gerusalemme, quando dicevi: “Voi avrete pace”, mentre una spada giunge fino alla gola». In quel tempo si dirà a questo popolo e a Gerusalemme: «Il vento ardente delle dune soffia dal deserto verso la figlia del mio popolo, ma non per vagliare, né per mondare il grano. Un vento minaccioso si alza per mio ordine. Ora, anch’io voglio pronunciare contro di loro la condanna».</w:t>
      </w:r>
    </w:p>
    <w:p w14:paraId="13EDE9D5"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Ecco, egli sale come nubi e come un turbine sono i suoi carri, i suoi cavalli sono più veloci delle aquile. Guai a noi! Siamo perduti! Purifica il tuo cuore dalla malvagità, Gerusalemme, perché possa uscirne salva. Fino a quando abiteranno in te i tuoi pensieri d’iniquità? Ecco, una voce reca la notizia da Dan, annuncia la sventura dalle montagne di Èfraim. Annunciatelo alle nazioni, fatelo sapere a Gerusalemme: «I nemici vengono da una terra lontana, mandano urla contro le città di Giuda. Come guardiani di un campo l’hanno circondata, perché si è ribellata contro di me».  Oracolo del Signore.</w:t>
      </w:r>
    </w:p>
    <w:p w14:paraId="29305551"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La tua condotta e le tue azioni ti hanno causato tutto ciò. Com’è amara la tua malvagità! Ora ti penetra fino al cuore. Le mie viscere, le mie viscere! Sono straziato. Mi scoppia il cuore in petto, mi batte forte; non riesco più a tacere, perché ho udito il suono del corno, il grido di guerra. Si annuncia un disastro dopo l’altro: tutta la terra è devastata. A un tratto sono distrutte le mie tende, in un attimo i miei padiglioni. Fino a quando dovrò vedere segnali e udire il suono del corno? «Stolto è il mio popolo: non mi conosce, sono figli insipienti, senza intelligenza; sono esperti nel fare il male, ma non sanno compiere il bene».</w:t>
      </w:r>
    </w:p>
    <w:p w14:paraId="3E45BC19"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Guardai la terra, ed ecco vuoto e deserto, i cieli, e non v’era luce. Guardai i monti, ed ecco tremavano e tutti i colli ondeggiavano. Guardai, ed ecco non c’era nessuno e tutti gli uccelli dell’aria erano volati via. Guardai, ed ecco il giardino era un deserto e tutte le sue città erano state distrutte dal Signore e dalla sua ira ardente.</w:t>
      </w:r>
    </w:p>
    <w:p w14:paraId="144DE35A"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 xml:space="preserve">Poiché così dice il Signore: «Tutta la terra sarà devastata, ma non la distruggerò completamente. Pertanto la terra sarà in lutto e il cielo si oscurerà: l’ho detto e non mi pento, l’ho pensato e non ritratterò». Per lo strepito di cavalieri e di arcieri tutti gli abitanti del paese sono in fuga, entrano nelle grotte, si nascondono nella folta boscaglia e salgono sulle rupi. Ogni città è abbandonata, nessuno più vi abita. E tu, devastata, che cosa farai? Anche se ti vestissi di scarlatto, ti adornassi di fregi d’oro e ti facessi gli occhi grandi con il bistro, invano ti faresti bella. I tuoi amanti ti disprezzano; essi vogliono la tua vita. Sento un grido come di donna nei dolori, un  urlo come di donna al primo parto; è il grido della figlia di Sion, che spasima e tende le mani: «Guai a me! La mia vita soccombe di fronte agli assassini» (Ger 4,1-31). </w:t>
      </w:r>
    </w:p>
    <w:p w14:paraId="0B17A620" w14:textId="77777777" w:rsidR="00FE1CAA" w:rsidRPr="00FE1CAA" w:rsidRDefault="00FE1CAA" w:rsidP="00FE1CAA">
      <w:pPr>
        <w:jc w:val="both"/>
        <w:rPr>
          <w:rFonts w:ascii="Arial" w:hAnsi="Arial" w:cs="Arial"/>
          <w:i/>
          <w:iCs/>
          <w:sz w:val="24"/>
          <w:szCs w:val="24"/>
        </w:rPr>
      </w:pPr>
    </w:p>
    <w:p w14:paraId="254CD678" w14:textId="77777777" w:rsidR="00FE1CAA" w:rsidRPr="00FE1CAA" w:rsidRDefault="00FE1CAA" w:rsidP="00FE1CAA">
      <w:pPr>
        <w:jc w:val="both"/>
        <w:rPr>
          <w:rFonts w:ascii="Arial" w:hAnsi="Arial" w:cs="Arial"/>
          <w:b/>
          <w:bCs/>
          <w:sz w:val="24"/>
          <w:szCs w:val="24"/>
        </w:rPr>
      </w:pPr>
      <w:r w:rsidRPr="00FE1CAA">
        <w:rPr>
          <w:rFonts w:ascii="Arial" w:hAnsi="Arial" w:cs="Arial"/>
          <w:b/>
          <w:bCs/>
          <w:sz w:val="24"/>
          <w:szCs w:val="24"/>
        </w:rPr>
        <w:t xml:space="preserve">Allora gli si avvicinarono alcuni farisei per metterlo alla prova e gli chiesero: «È lecito a un uomo ripudiare la propria moglie per qualsiasi motivo?». </w:t>
      </w:r>
    </w:p>
    <w:p w14:paraId="0FCC7FF4"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Gesù si sposta e con lui si spostano anche gli avvoltoi con intenzioni cattive. Essi vengono per mettere alla prova Gesù così che Lui possa cadere in qualche fosso e così loro possono banchettare con le sue carni. Ecco la loro comanda-trappola: </w:t>
      </w:r>
      <w:r w:rsidRPr="00FE1CAA">
        <w:rPr>
          <w:rFonts w:ascii="Arial" w:hAnsi="Arial" w:cs="Arial"/>
          <w:i/>
          <w:iCs/>
          <w:sz w:val="24"/>
          <w:szCs w:val="24"/>
        </w:rPr>
        <w:t xml:space="preserve">“Allora gli si avvicinarono alcuni farisei per metterlo alla prova e gli chiesero: «È lecito a un uomo ripudiare la propria moglie per qualsiasi motivo?»”. </w:t>
      </w:r>
      <w:r w:rsidRPr="00FE1CAA">
        <w:rPr>
          <w:rFonts w:ascii="Arial" w:hAnsi="Arial" w:cs="Arial"/>
          <w:sz w:val="24"/>
          <w:szCs w:val="24"/>
        </w:rPr>
        <w:t xml:space="preserve">Prima di ascoltare la risposta di Gesù di Gesù è cosa buona conoscere cosa comanda veramente Mosè, cosa dice il Signore per bocca del profeta Malachia. Cosa dicono i profeti Osea, Isaia, Ezechiele sullo sposalizio tra Dio e il suo popolo e la perenne fedeltà di Dio che mai scioglie il suo patto di alleanza nuziale con il suo popolo. Così come è giusto conoscere quanto il Nuovo Testamento dice sullo sposalizio di Cristo Gesù con l’umanità, sposalizio che viene celebrato sul legno della croce, sull’altare del corpo di Cristo. Come poi questo sposalizio si vivrà nella Gerusalemme celeste per quanti sono rimasti fedeli alle nozze celebrate con Dio nell’Antico Testamento e celebrate con Cristo nel Momento dell’Incarnazione e poi solennemente ratificate sul Golgota. </w:t>
      </w:r>
    </w:p>
    <w:p w14:paraId="33557C9F"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Dal Libro del Deuteronomio </w:t>
      </w:r>
    </w:p>
    <w:p w14:paraId="719AB673" w14:textId="77777777" w:rsidR="00FE1CAA" w:rsidRPr="00FE1CAA" w:rsidRDefault="00FE1CAA" w:rsidP="00FE1CAA">
      <w:pPr>
        <w:jc w:val="both"/>
        <w:rPr>
          <w:rFonts w:ascii="Arial" w:hAnsi="Arial" w:cs="Arial"/>
          <w:sz w:val="24"/>
          <w:szCs w:val="24"/>
        </w:rPr>
      </w:pPr>
      <w:r w:rsidRPr="00FE1CAA">
        <w:rPr>
          <w:rFonts w:ascii="Arial" w:hAnsi="Arial" w:cs="Arial"/>
          <w:i/>
          <w:iCs/>
          <w:sz w:val="24"/>
          <w:szCs w:val="24"/>
        </w:rPr>
        <w:t>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w:t>
      </w:r>
    </w:p>
    <w:p w14:paraId="5756600C"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Dal Libro del Profeta Malachia</w:t>
      </w:r>
    </w:p>
    <w:p w14:paraId="27AF9962"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w:t>
      </w:r>
    </w:p>
    <w:p w14:paraId="169C0318"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Dal Libro del Profeta Osea</w:t>
      </w:r>
    </w:p>
    <w:p w14:paraId="7A2F75EC"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Parola del Signore rivolta a Osea, figlio di Beerì, al tempo di Ozia, di Iotam, di Acaz, di Ezechia, re di Giuda, e al tempo di Geroboamo, figlio di Ioas, re d’Israele.</w:t>
      </w:r>
    </w:p>
    <w:p w14:paraId="09CBE682"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Quando il Signore cominciò a parlare a Osea, gli disse: «Va’, prenditi in moglie una prostituta, genera figli di prostituzione, poiché il paese non fa che prostituirsi allontanandosi dal Signore».</w:t>
      </w:r>
    </w:p>
    <w:p w14:paraId="6E56C1CC"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Egli andò a prendere Gomer, figlia di Diblàim: ella concepì e gli partorì un figlio. E il Signore disse a Osea:</w:t>
      </w:r>
    </w:p>
    <w:p w14:paraId="11558E46"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«Chiamalo Izreèl, perché tra poco punirò la casa di Ieu per il sangue sparso a Izreèl e porrò fine al regno della casa d’Israele. In quel giorno io spezzerò l’arco d’Israele nella valle di Izreèl».</w:t>
      </w:r>
    </w:p>
    <w:p w14:paraId="1A3FBAEB"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La donna concepì di nuovo e partorì una figlia e il Signore disse a Osea:</w:t>
      </w:r>
    </w:p>
    <w:p w14:paraId="19F298A6"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«Chiamala Non-amata, perché non amerò più la casa d’Israele, non li perdonerò più. Invece io amerò la casa di Giuda e li salverò nel Signore, loro Dio; non li salverò con l’arco, con la spada, con la guerra, né con cavalli o cavalieri».</w:t>
      </w:r>
    </w:p>
    <w:p w14:paraId="0AD6D287"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Quando ebbe svezzato Non-amata, Gomer concepì e partorì un figlio. E il Signore disse a Osea:</w:t>
      </w:r>
    </w:p>
    <w:p w14:paraId="6E573DB0"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«Chiamalo Non-popolo-mio, perché voi non siete popolo mio e io per voi non sono (Os 1,1-9).</w:t>
      </w:r>
    </w:p>
    <w:p w14:paraId="23E66F11"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w:t>
      </w:r>
    </w:p>
    <w:p w14:paraId="5A3FA8D4"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w:t>
      </w:r>
    </w:p>
    <w:p w14:paraId="573CBC0F"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I suoi figli non li amerò, perché sono figli di prostituzione. La loro madre, infatti, si è prostituita, la loro genitrice si è coperta di vergogna, perché ha detto: “Seguirò i miei amanti, che mi danno il mio pane e la mia acqua, la mia lana, il mio lino, il mio olio e le mie bevande”.</w:t>
      </w:r>
    </w:p>
    <w:p w14:paraId="50076CA1"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Perciò ecco, ti chiuderò la strada con spine, la sbarrerò con barriere e non ritroverà i suoi sentieri. Inseguirà i suoi amanti, ma non li raggiungerà, li cercherà senza trovarli. Allora dirà: “Ritornerò al mio marito di prima, perché stavo meglio di adesso”. Non capì che io le davo grano, vino nuovo e olio, e la coprivo d’argento e d’oro, che hanno usato per Baal.</w:t>
      </w:r>
    </w:p>
    <w:p w14:paraId="47DF4CE1"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 xml:space="preserve">Perciò anch’io tornerò a riprendere il mio grano, a suo tempo, il mio vino nuovo nella sua stagione; porterò via la mia lana e il mio lino, che dovevano coprire le sue nudità. Scoprirò allora le sue vergogne agli occhi dei suoi amanti e nessuno la toglierà dalle mie mani. </w:t>
      </w:r>
    </w:p>
    <w:p w14:paraId="5C953F42"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14:paraId="64A8B9EA"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w:t>
      </w:r>
    </w:p>
    <w:p w14:paraId="37F13846"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 xml:space="preserve">In quel tempo farò per loro un’alleanza con gli animali selvatici e gli uccelli del cielo e i rettili del suolo; arco e spada e guerra eliminerò dal paese, e li farò riposare tranquilli. </w:t>
      </w:r>
    </w:p>
    <w:p w14:paraId="3C08AF58"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w:t>
      </w:r>
    </w:p>
    <w:p w14:paraId="343B9B9C"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Io li seminerò di nuovo per me nel paese e amerò Non-amata, e a Non-popolo-mio dirò: “Popolo mio”, ed egli mi dirà: “Dio mio”» (Os 2,1.25).</w:t>
      </w:r>
    </w:p>
    <w:p w14:paraId="6DCD84F0"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Il Signore mi disse: «Va’ ancora, ama la tua donna: è amata dal marito ed è adultera, come il Signore ama i figli d’Israele ed essi si rivolgono ad altri dèi e amano le schiacciate d’uva».</w:t>
      </w:r>
    </w:p>
    <w:p w14:paraId="0071E028"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 xml:space="preserve">Io me l’acquistai per quindici pezzi d’argento e un homer e mezzo d’orzo e le dissi: «Per molti giorni starai con me, non ti prostituirai e non sarai di alcun uomo; così anch’io mi comporterò con te». Poiché per molti giorni staranno i figli d’Israele senza re e senza capo, senza sacrificio e senza stele, senza efod e senza terafim. Poi torneranno i figli d’Israele, e cercheranno il Signore, loro Dio, e Davide, loro re, e trepidi si volgeranno al Signore e ai suoi beni, alla fine dei giorni (Os 3,1.5). </w:t>
      </w:r>
    </w:p>
    <w:p w14:paraId="2BB1007A"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w:t>
      </w:r>
    </w:p>
    <w:p w14:paraId="406C06AA"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w:t>
      </w:r>
    </w:p>
    <w:p w14:paraId="0B486B89"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Il vino vecchio e quello nuovo tolgono il senno. Il mio popolo consulta il suo pezzo di legno e il suo bastone gli dà il responso, poiché uno spirito di prostituzione li svia e si prostituiscono, allontanandosi dal loro Dio.</w:t>
      </w:r>
    </w:p>
    <w:p w14:paraId="74521260"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w:t>
      </w:r>
    </w:p>
    <w:p w14:paraId="0B97E224"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 xml:space="preserve">Se ti prostituisci tu, Israele, non si renda colpevole Giuda. Non andate a Gàlgala, non salite a Bet-Aven, non giurate per il Signore vivente. E poiché come giovenca ribelle si ribella Israele, forse potrà pascolarlo il Signore come agnello in luoghi aperti? 17 Èfraim si è alleato agli idoli: dopo essersi ubriacati si sono dati alla prostituzione, hanno preferito il disonore alla loro gloria. Un vento li travolgerà con le sue ali e si vergogneranno dei loro sacrifici (Os 4,1-19). </w:t>
      </w:r>
    </w:p>
    <w:p w14:paraId="5CCB3CE4"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Dal Libro del Profeta Isaia</w:t>
      </w:r>
    </w:p>
    <w:p w14:paraId="7BEBF168"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Per amore di Sion non tacerò, per amore di Gerusalemme non mi concederò riposo, finché non sorga come aurora la sua giustizia e la sua salvezza non risplenda come lampada. Allora le genti vedranno la tua giustizia, tutti i re la tua gloria; sarai chiamata con un nome nuovo, che la bocca del Signore indicherà.</w:t>
      </w:r>
    </w:p>
    <w:p w14:paraId="25992948"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Sarai una magnifica corona nella mano del Signore, un diadema regale nella palma del tuo Dio. Nessuno ti chiamerà più Abbandonata, né la tua terra sarà più detta Devastata, ma sarai chiamata Mia Gioia e la tua terra Sposata, perché il Signore troverà in te la sua delizia e la tua terra avrà uno sposo. Sì, come un giovane sposa una vergine, così ti sposeranno i tuoi figli; come gioisce lo sposo per la sposa, così il tuo Dio gioirà per te. Sulle tue mura, Gerusalemme, ho posto sentinelle; per tutto il giorno e tutta la notte non taceranno mai.</w:t>
      </w:r>
    </w:p>
    <w:p w14:paraId="7FD1646D"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Voi, che risvegliate il ricordo del Signore, non concedetevi riposo né a lui date riposo, finché non abbia ristabilito Gerusalemme e ne abbia fatto oggetto di lode sulla terra. Il Signore ha giurato con la sua destra e con il suo braccio potente: «Mai più darò il tuo grano in cibo ai tuoi nemici, mai più gli stranieri berranno il vino per il quale tu hai faticato.</w:t>
      </w:r>
    </w:p>
    <w:p w14:paraId="1F06AF6C"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No! Coloro che avranno raccolto il grano, lo mangeranno e canteranno inni al Signore, coloro che avranno vendemmiato berranno il vino nei cortili del mio santuario. Passate, passate per le porte, sgombrate la via al popolo, spianate, spianate la strada, liberatela dalle pietre, innalzate un vessillo per i popoli».</w:t>
      </w:r>
    </w:p>
    <w:p w14:paraId="5E848598"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Ecco ciò che il Signore fa sentire all’estremità della terra: «Dite alla figlia di Sion: “Ecco, arriva il tuo salvatore; ecco, egli ha con sé il premio e la sua ricompensa lo precede”. Li chiameranno “Popolo santo”, “Redenti del Signore”. E tu sarai chiamata Ricercata, “Città non abbandonata”» (Is 62,1-12).</w:t>
      </w:r>
    </w:p>
    <w:p w14:paraId="1D05FD60" w14:textId="77777777" w:rsidR="00FE1CAA" w:rsidRPr="00FE1CAA" w:rsidRDefault="00FE1CAA" w:rsidP="00FE1CAA">
      <w:pPr>
        <w:jc w:val="both"/>
        <w:rPr>
          <w:rFonts w:ascii="Arial" w:hAnsi="Arial" w:cs="Arial"/>
          <w:b/>
          <w:bCs/>
          <w:sz w:val="24"/>
          <w:szCs w:val="24"/>
        </w:rPr>
      </w:pPr>
      <w:r w:rsidRPr="00FE1CAA">
        <w:rPr>
          <w:rFonts w:ascii="Arial" w:hAnsi="Arial" w:cs="Arial"/>
          <w:sz w:val="24"/>
          <w:szCs w:val="24"/>
        </w:rPr>
        <w:t xml:space="preserve">Dal Libro di Profeta Ezechiele </w:t>
      </w:r>
    </w:p>
    <w:p w14:paraId="09D60799"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72EE2323"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34C6FC83"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50D1FEBD"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232667A3"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13629CED"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492AF93A"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10A80AB4"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19AF4CB2"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751E1011"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 </w:t>
      </w:r>
    </w:p>
    <w:p w14:paraId="1D5B605A"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Dal Vangelo secondo Matteo</w:t>
      </w:r>
    </w:p>
    <w:p w14:paraId="558C200E"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Avete inteso che fu detto: Non commetterai adulterio. Ma io vi dico: chiunque guarda una donna per desiderarla, ha già commesso adulterio con lei nel proprio cuore.</w:t>
      </w:r>
    </w:p>
    <w:p w14:paraId="7BB69E3C"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27E16C3E"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 xml:space="preserve">Fu pure detto: “Chi ripudia la propria moglie, le dia l’atto del ripudio”. Ma io vi dico: chiunque ripudia la propria moglie, eccetto il caso di unione illegittima, la espone all’adulterio, e chiunque sposa una ripudiata, commette adulterio (Mt 5,27-32). </w:t>
      </w:r>
    </w:p>
    <w:p w14:paraId="0E025786"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Dal Vangelo secondo Giovanni</w:t>
      </w:r>
    </w:p>
    <w:p w14:paraId="0AE470B9"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78C50FCB"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3AFBCD7E"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p>
    <w:p w14:paraId="6907203B"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p>
    <w:p w14:paraId="516C5FE2"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 xml:space="preserve">Questo, a Cana di Galilea, fu l’inizio dei segni compiuti da Gesù; egli manifestò la sua gloria e i suoi discepoli credettero in lui (Gv 2,1-11). </w:t>
      </w:r>
    </w:p>
    <w:p w14:paraId="45A742E2"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w:t>
      </w:r>
    </w:p>
    <w:p w14:paraId="3CBDB384"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 xml:space="preserve">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(Gv 3,22-30). </w:t>
      </w:r>
    </w:p>
    <w:p w14:paraId="549C9981"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Dalla Lettera dell’Apostolo Paolo agli Efesini</w:t>
      </w:r>
    </w:p>
    <w:p w14:paraId="16B9DFCE"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5,25-33). </w:t>
      </w:r>
    </w:p>
    <w:p w14:paraId="73CB9190"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Dal Libro dell’Apocalisse</w:t>
      </w:r>
    </w:p>
    <w:p w14:paraId="639C3633"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14:paraId="7AD82A26"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51D5FC06"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E Colui che sedeva sul trono disse: «Ecco, io faccio nuove tutte le cose». E soggiunse: «Scrivi, perché queste parole sono certe e vere». E mi disse:</w:t>
      </w:r>
    </w:p>
    <w:p w14:paraId="193254B7"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«Ecco, sono compiute! Io sono l’Alfa e l’Omèga, il Principio e la Fine. A colui che ha sete  io darò gratuitamente da bere alla fonte dell’acqua della vita. Chi sarà vincitore erediterà questi beni; io sarò suo Dio ed egli sarà mio figlio.</w:t>
      </w:r>
    </w:p>
    <w:p w14:paraId="3AE89E7D"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Ma per i vili e gli increduli, gli abietti e gli omicidi, gli immorali, i maghi, gli idolatri e per tutti i mentitori è riservato lo stagno ardente di fuoco e di zolfo. Questa è la seconda morte».</w:t>
      </w:r>
    </w:p>
    <w:p w14:paraId="0914E91F"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023FF739"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6AFBF895"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5F7C52C8"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3F80ADBB"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4695A810"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E mi disse: «Queste parole sono certe e vere. Il Signore, il Dio che ispira i profeti, ha mandato il suo angelo per mostrare ai suoi servi le cose che devono accadere tra breve. Ecco, io vengo presto. Beato chi custodisce le parole profetiche di questo libro».</w:t>
      </w:r>
    </w:p>
    <w:p w14:paraId="765D5270"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753090B7"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632CAA66"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4391F6E0"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Io, Gesù, ho mandato il mio angelo per testimoniare a voi queste cose riguardo alle Chiese. Io sono la radice e la stirpe di Davide, la stella radiosa del mattino».</w:t>
      </w:r>
    </w:p>
    <w:p w14:paraId="51B8D7D3"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Lo Spirito e la sposa dicono: «Vieni!». E chi ascolta, ripeta: «Vieni!». Chi ha sete, venga; chi vuole, prenda gratuitamente l’acqua della vita.</w:t>
      </w:r>
    </w:p>
    <w:p w14:paraId="3B3C9B6F"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1F23CCBD"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 xml:space="preserve">Colui che attesta queste cose dice: «Sì, vengo presto!». Amen. Vieni, Signore Gesù. La grazia del Signore Gesù sia con tutti (Ap 22,1-21). </w:t>
      </w:r>
    </w:p>
    <w:p w14:paraId="3B723937"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Mosè aveva scritto la norma sul libello del ripudio solo per un motivo gravissimo. Non l’aveva scritta per dare al marito licenza di ripudiare la moglie per qualsiasi motivo. Dio, per ripudiare il suo popolo e l’umanità e Cristo per ripudiare la sua Chiesa e l’umanità di motivi gravissimi ne avrebbe molti. Eppure rimane sempre inchiodato sulla croce dell’amore eterno giurato dal Padre all’uomo. Come Dio rimane fedele nonostante le infinite infedeltà, come Cristo rimane fedele, nonostante la continua crocifissione da parte della sua Chiesa e dell’umanità, così anche il marito deve rimanere fedele alla sua sposa. Come Cristo Gesù ogni istante lava la sua Chiesa nel suo sangue per renderla bella, pura, immacolata, così anche il marito deve lavare la sua sposa nel suo sangue dell’anima, del cuore, dello spirito, della mente al fine di renderla bella, pura, santa, immacolata al suo cospetto.</w:t>
      </w:r>
    </w:p>
    <w:p w14:paraId="2809C28E" w14:textId="77777777" w:rsidR="00FE1CAA" w:rsidRPr="00FE1CAA" w:rsidRDefault="00FE1CAA" w:rsidP="00FE1CAA">
      <w:pPr>
        <w:jc w:val="both"/>
        <w:rPr>
          <w:rFonts w:ascii="Arial" w:hAnsi="Arial" w:cs="Arial"/>
          <w:sz w:val="24"/>
          <w:szCs w:val="24"/>
        </w:rPr>
      </w:pPr>
    </w:p>
    <w:p w14:paraId="197997AE" w14:textId="77777777" w:rsidR="00FE1CAA" w:rsidRPr="00FE1CAA" w:rsidRDefault="00FE1CAA" w:rsidP="00FE1CAA">
      <w:pPr>
        <w:jc w:val="both"/>
        <w:rPr>
          <w:rFonts w:ascii="Arial" w:hAnsi="Arial" w:cs="Arial"/>
          <w:b/>
          <w:bCs/>
          <w:sz w:val="24"/>
          <w:szCs w:val="24"/>
        </w:rPr>
      </w:pPr>
      <w:bookmarkStart w:id="499" w:name="_Hlk211979634"/>
      <w:r w:rsidRPr="00FE1CAA">
        <w:rPr>
          <w:rFonts w:ascii="Arial" w:hAnsi="Arial" w:cs="Arial"/>
          <w:b/>
          <w:bCs/>
          <w:sz w:val="24"/>
          <w:szCs w:val="24"/>
        </w:rPr>
        <w:t xml:space="preserve">Egli rispose: «Non avete letto che il Creatore da principio li fece maschio e femmina e disse: Per questo l’uomo lascerà il padre e la madre e si unirà a sua moglie e i due diventeranno una sola carne? </w:t>
      </w:r>
    </w:p>
    <w:bookmarkEnd w:id="499"/>
    <w:p w14:paraId="68BCBCBC"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Gesù risponde saltando tutto il Libro del Deuteronomio, tutto il Libro dei Numeri, tutto il Libro del Levitico, tutto il Libro dell’Esodo, tutto il Libro della Genesi e si ferma al Capitolo II della Genesi: </w:t>
      </w:r>
      <w:r w:rsidRPr="00FE1CAA">
        <w:rPr>
          <w:rFonts w:ascii="Arial" w:hAnsi="Arial" w:cs="Arial"/>
          <w:i/>
          <w:iCs/>
          <w:sz w:val="24"/>
          <w:szCs w:val="24"/>
        </w:rPr>
        <w:t xml:space="preserve">“Egli rispose: «Non avete letto che il Creatore da principio li fece maschio e femmina e disse: Per questo l’uomo lascerà il padre e la madre e si unirà a sua moglie e i due diventeranno una sola carne?”. </w:t>
      </w:r>
      <w:r w:rsidRPr="00FE1CAA">
        <w:rPr>
          <w:rFonts w:ascii="Arial" w:hAnsi="Arial" w:cs="Arial"/>
          <w:sz w:val="24"/>
          <w:szCs w:val="24"/>
        </w:rPr>
        <w:t>Ecco le parole del Sacro Testo della Genesi così come esse sono contenute nel Capitol Secondo:</w:t>
      </w:r>
    </w:p>
    <w:p w14:paraId="2BA15FED"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w:t>
      </w:r>
    </w:p>
    <w:p w14:paraId="68E9C297"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 xml:space="preserve">Per questo l’uomo lascerà suo padre e sua madre e si unirà a sua moglie, e i due saranno un’unica carne. Ora tutti e due erano nudi, l’uomo e sua moglie, e non provavano vergogna (Gen 2,18-25). </w:t>
      </w:r>
    </w:p>
    <w:p w14:paraId="6ADAFD3C"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L’uomo e la donna, il maschio e la femmina, sono stati creati per formare una sola carne. Una volta che la sola carne è stata creata, mai più potrà ritornare a essere due realtà separate e distinte. Non è l’uomo che si fa e si disfa a suo piacimento. È Dio che crea la sola carne. È Dio che crea la natura di maschio e di femmina. È Dio che ha stabilito che la nuova vita venga alla luce dalla sola carne che Lui ha creato. È Dio che crea l’anima al momento del concepimento. Ecco perché né l’uomo e né la donna hanno potere sulla nuova vita appena concepita. Essa è stata creata da Dio. L’uomo è stato creato per essere un solo corpo con la sua donna. Lui non può fare un solo corpo con un’altra, né prima del matrimonio e né durante, e solo nel matrimonio. Né tanto meno può fare un solo corpo con un altro uomo. Due maschi per natura non possono fare un solo corpo. Da due maschi per natura non può nascere la vita. La stessa volontà divina vale per ogni donna. Questa è Legge di creazione, Legge di natura, non soggetta a nessuna volontà umana. Sulla Legge del Signore neanche la Chiesa ha potere: né papa, né vescovi, né presbiteri, né diaconi, né cresimati, né battezzati, né profeti, né dottori, né maestri. La Chiesa ha potere a favore della difesa della verità, mai a favore della falsità e della menzogna. Ecco perché sono tutti in grande errore, a volte errore indotto, a volte volutamente creato da quanti hanno scelto di servire Satana e non più Cristo Gesù, compresi molti suoi ministri. Chi non combatte contro gli errori per estirparli dal cuore, di certo non è servo di Cristo Gesù, è servo di Satana e dei suoi angeli.</w:t>
      </w:r>
    </w:p>
    <w:p w14:paraId="6E31D397" w14:textId="77777777" w:rsidR="00FE1CAA" w:rsidRPr="00FE1CAA" w:rsidRDefault="00FE1CAA" w:rsidP="00FE1CAA">
      <w:pPr>
        <w:jc w:val="both"/>
        <w:rPr>
          <w:rFonts w:ascii="Arial" w:hAnsi="Arial" w:cs="Arial"/>
          <w:b/>
          <w:bCs/>
          <w:sz w:val="24"/>
          <w:szCs w:val="24"/>
        </w:rPr>
      </w:pPr>
    </w:p>
    <w:p w14:paraId="088F3E2C" w14:textId="77777777" w:rsidR="00FE1CAA" w:rsidRPr="00FE1CAA" w:rsidRDefault="00FE1CAA" w:rsidP="00FE1CAA">
      <w:pPr>
        <w:jc w:val="both"/>
        <w:rPr>
          <w:rFonts w:ascii="Arial" w:hAnsi="Arial" w:cs="Arial"/>
          <w:b/>
          <w:bCs/>
          <w:sz w:val="24"/>
          <w:szCs w:val="24"/>
        </w:rPr>
      </w:pPr>
      <w:r w:rsidRPr="00FE1CAA">
        <w:rPr>
          <w:rFonts w:ascii="Arial" w:hAnsi="Arial" w:cs="Arial"/>
          <w:b/>
          <w:bCs/>
          <w:sz w:val="24"/>
          <w:szCs w:val="24"/>
        </w:rPr>
        <w:t xml:space="preserve">Così non sono più due, ma una sola carne. Dunque l’uomo non divida quello che Dio ha congiunto». </w:t>
      </w:r>
    </w:p>
    <w:p w14:paraId="7A50CA44"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Ecco la verità di creazione che si vive nel matrimonio tra un uomo e una donna, tra un maschio e una femmina. Due maschi mai in eterno potranno essere una sola carne e mai due femmine in eterno potranno essere una sola carne: </w:t>
      </w:r>
      <w:r w:rsidRPr="00FE1CAA">
        <w:rPr>
          <w:rFonts w:ascii="Arial" w:hAnsi="Arial" w:cs="Arial"/>
          <w:i/>
          <w:iCs/>
          <w:sz w:val="24"/>
          <w:szCs w:val="24"/>
        </w:rPr>
        <w:t xml:space="preserve">“Così non sono più due, ma una sola carne. Dunque l’uomo non divida quello che Dio ha congiunto»”. </w:t>
      </w:r>
      <w:r w:rsidRPr="00FE1CAA">
        <w:rPr>
          <w:rFonts w:ascii="Arial" w:hAnsi="Arial" w:cs="Arial"/>
          <w:sz w:val="24"/>
          <w:szCs w:val="24"/>
        </w:rPr>
        <w:t xml:space="preserve">Ogni opera di Dio non è soggetta alla volontà dell’uomo. Se l’uomo accoglie la volontà di Dio e ad essa obbedisce, lui vive. Se l’accoglie e non la vive, muore. Così anche rimane nella morte se non l’accoglie. Non accogliere la volontà di Dio che è il nostro Creatore e Signore è accogliere la volontà di Satana o la volontà del mondo. Questa volontà è per la morte e non per la vita. Ecco oggi il grande disastro antropologico: la totale eliminazione della volontà di Dio e la piena scelta della volontà di Satana. La volontà di Dio è per la vita. La volontà di Satana è per la morte. Se un farmaco o un consulto potesse abolire la morte che è nell’uomo a causa della non accoglienza della volontà di Dio, la morte non esisterebbe più sulla nostra terra. La morte smette di governare un uomo nel momento in cui lui accoglie la volontà di Dio e la fa divenire Legge della sua vita. Restano però le conseguenze della morte precedentemente scelta, scegliendo il pensiero di Satana e del mondo. </w:t>
      </w:r>
    </w:p>
    <w:p w14:paraId="086C79F5"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Altra verità da mettere in luce è questa: Ciò che Dio ha creato una cosa sola, rimane una cosa sola, anche quando l’uomo si divide dalla sua donna. Si può dividere per volontà, ma non per natura. Questo vale anche per la Chiesa. Neanche essa può dividere ciò che Dio ha creato una cosa sola da un uomo e da una donna. Può però dichiarare la non esistenza del matrimonio. Ma poiché questa dichiarazione si fonda sulla testimonianza, questa potrà essere anche falsa. Se la testimonianza è falsa, anche le conclusioni sono false. Chi sa che le conclusioni sono false, sappia che il vincolo anche se non rimane presso la Chiesa, rimane sempre presso Dio. Ciò che Dio ha creato una cosa sola, rimane per sempre una cosa sola. </w:t>
      </w:r>
    </w:p>
    <w:p w14:paraId="448F6B2B"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Ecco cosa ancora va annotato. Dopo il peccato ogni Legge che Dio ha dato, l’ha data contro il peccato. Mai il nostro Dio ha dato una sola Legge a favore del peccato, mai una legge per  eludere il peccato. Ogni Legge del nostro Dio, ogni Parola del nostro Dio rivela ciò che è conforme alla sua volontà per farlo e ciò che è difforme dalla sua volontà per non farlo. La Legge al  positivo o del fare sempre deve fondarsi sulla Legge al negativo o del non fare. Il fare a nulla serve se viene fatto il non fare. </w:t>
      </w:r>
    </w:p>
    <w:p w14:paraId="4D0F2F2E"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È in tutto simile a un uomo che prima distrugge il sole e poi vuole riscaldare la terra con una sola candela. Si uccide la famiglia con il divorzio e poi si porta un regalino al figlio. Il figlio non vive di regalini, vive nutrendosi dell’amore del padre e della madre come vera sola carne, creata da Dio nel giorno del sigillo del loro patto nuziale. Prima si distrugge Cristo Gesù come solo Redentore e Salvatore dell’universo, e poi si consigliano eccellenti farmaci o eccellenti salvatori e redentori umani. Prima di distrugge tutta la Parola di Dio coì come essa è contenuta nei Testi Canonici della Divina Rivelazione e poi si scrivo testi di pensieri della terra e si danno come nutrimento a delle anime morte. </w:t>
      </w:r>
    </w:p>
    <w:p w14:paraId="5A91DA64"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Dovremmo riflettere sulla nostra stoltezza frutto in noi di anime morte. Ma se l’anima è morta, occorre che prima venga risuscitata e chi la può risuscitare è solo Cristo e Cristo oggi la risuscita attraverso la via del suo corpo, a condizione che i membri del suo corpo non siano anime morte. Un morto non può risuscitare un altro morto. Ecco cosa oggi occorre alla Chiesa e all’intera umanità: che Cristo Gesù mandi un altro profeta in tutto simile a Ezechiele affinché su suo comando, trasformi una distesa di morte in una distesa di vita. </w:t>
      </w:r>
    </w:p>
    <w:p w14:paraId="287410A3"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Dal Libro del Profeta Ezechiele:</w:t>
      </w:r>
    </w:p>
    <w:p w14:paraId="07AEFCAF"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5F207347" w14:textId="77777777" w:rsidR="00FE1CAA" w:rsidRPr="00FE1CAA" w:rsidRDefault="00FE1CAA" w:rsidP="00FE1CAA">
      <w:pPr>
        <w:jc w:val="both"/>
        <w:rPr>
          <w:rFonts w:ascii="Arial" w:hAnsi="Arial" w:cs="Arial"/>
          <w:sz w:val="24"/>
          <w:szCs w:val="24"/>
        </w:rPr>
      </w:pPr>
      <w:r w:rsidRPr="00FE1CAA">
        <w:rPr>
          <w:rFonts w:ascii="Arial" w:hAnsi="Arial" w:cs="Arial"/>
          <w:i/>
          <w:iCs/>
          <w:sz w:val="24"/>
          <w:szCs w:val="24"/>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27,1-14).</w:t>
      </w:r>
    </w:p>
    <w:p w14:paraId="7AF36359"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Ecco il lavoro che oggi urge fare in ogni comunità ecclesiale: risuscitare tutte le anime morte, le anime addormentate, le anime assenti, le anime ammalate. Chi deve operare queste risurrezione è lo Spirito Santo, per volontà del Padre celeste attraverso ogni membro vivente del corpo di Cristo.  Ma come operare per risuscitare coloro che questa risurrezione sono chiamati a operare? La soluzione non può venire dalla terra. Deve venire dal cielo allo stesso che è venuta la soluzione con il profeta Ezechiele. Nulla in Ezechiele è dalla sua volontà. Tutto è per comando da parte del Signore Dio. Ecco allora la nostra preghiera: che il Signore susciti oggi nella sua Chiesa persone che risuscitino coloro che per missione sono chiamati a risuscitare ogni anima morta e tutte le ossa aride che formano il corpo di Cristo. </w:t>
      </w:r>
    </w:p>
    <w:p w14:paraId="6637577F" w14:textId="77777777" w:rsidR="00FE1CAA" w:rsidRPr="00FE1CAA" w:rsidRDefault="00FE1CAA" w:rsidP="00FE1CAA">
      <w:pPr>
        <w:jc w:val="both"/>
        <w:rPr>
          <w:rFonts w:ascii="Arial" w:hAnsi="Arial" w:cs="Arial"/>
          <w:b/>
          <w:bCs/>
          <w:sz w:val="24"/>
          <w:szCs w:val="24"/>
        </w:rPr>
      </w:pPr>
    </w:p>
    <w:p w14:paraId="7424A13D" w14:textId="77777777" w:rsidR="00FE1CAA" w:rsidRPr="00FE1CAA" w:rsidRDefault="00FE1CAA" w:rsidP="00FE1CAA">
      <w:pPr>
        <w:jc w:val="both"/>
        <w:rPr>
          <w:rFonts w:ascii="Arial" w:hAnsi="Arial" w:cs="Arial"/>
          <w:b/>
          <w:bCs/>
          <w:sz w:val="24"/>
          <w:szCs w:val="24"/>
        </w:rPr>
      </w:pPr>
      <w:r w:rsidRPr="00FE1CAA">
        <w:rPr>
          <w:rFonts w:ascii="Arial" w:hAnsi="Arial" w:cs="Arial"/>
          <w:b/>
          <w:bCs/>
          <w:sz w:val="24"/>
          <w:szCs w:val="24"/>
        </w:rPr>
        <w:t xml:space="preserve">Gli domandarono: «Perché allora Mosè ha ordinato di darle l’atto di ripudio e di ripudiarla?». </w:t>
      </w:r>
    </w:p>
    <w:p w14:paraId="3C4A95E6"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Ricordiamo che Mosè non ha ordinato quanto i farisei dicono a Gesù. Mosè ha parlato del libello del ripudio per un solo caso. Sappiamo anche che in Malachia è detto espressamente che il Signore odia il ripudio. Questa la verità che giunge a noi dalla Scrittura. Per i farisei invece Mosè ha scritto che si poteva ripudiare la moglie per qualsiasi motivo: </w:t>
      </w:r>
      <w:r w:rsidRPr="00FE1CAA">
        <w:rPr>
          <w:rFonts w:ascii="Arial" w:hAnsi="Arial" w:cs="Arial"/>
          <w:i/>
          <w:iCs/>
          <w:sz w:val="24"/>
          <w:szCs w:val="24"/>
        </w:rPr>
        <w:t xml:space="preserve">“Gli domandarono: «Perché allora Mosè ha ordinato di darle l’atto di ripudio e di ripudiarla?». </w:t>
      </w:r>
      <w:r w:rsidRPr="00FE1CAA">
        <w:rPr>
          <w:rFonts w:ascii="Arial" w:hAnsi="Arial" w:cs="Arial"/>
          <w:sz w:val="24"/>
          <w:szCs w:val="24"/>
        </w:rPr>
        <w:t>Dal Testo Sacro riportato all’inizio di questa riflessione appare con ogni evidenza che Mosè contempla un solo caso. Gesù però sa quanto è per lui pericoloso appellarsi a Mosè per rispondere ai farisei. Lui nel rispondere non potrà appellarsi né a Mosè e né a Malachia. Come risponderà allora il Signore? Risponderà secondo quanto lo Spirito Santo  suggerirà al suo cuore.</w:t>
      </w:r>
    </w:p>
    <w:p w14:paraId="14657266" w14:textId="77777777" w:rsidR="00FE1CAA" w:rsidRPr="00FE1CAA" w:rsidRDefault="00FE1CAA" w:rsidP="00FE1CAA">
      <w:pPr>
        <w:jc w:val="both"/>
        <w:rPr>
          <w:rFonts w:ascii="Arial" w:hAnsi="Arial" w:cs="Arial"/>
          <w:b/>
          <w:bCs/>
          <w:sz w:val="24"/>
          <w:szCs w:val="24"/>
        </w:rPr>
      </w:pPr>
    </w:p>
    <w:p w14:paraId="12E25E5E" w14:textId="77777777" w:rsidR="00FE1CAA" w:rsidRPr="00FE1CAA" w:rsidRDefault="00FE1CAA" w:rsidP="00FE1CAA">
      <w:pPr>
        <w:jc w:val="both"/>
        <w:rPr>
          <w:rFonts w:ascii="Arial" w:hAnsi="Arial" w:cs="Arial"/>
          <w:b/>
          <w:bCs/>
          <w:sz w:val="24"/>
          <w:szCs w:val="24"/>
        </w:rPr>
      </w:pPr>
      <w:r w:rsidRPr="00FE1CAA">
        <w:rPr>
          <w:rFonts w:ascii="Arial" w:hAnsi="Arial" w:cs="Arial"/>
          <w:b/>
          <w:bCs/>
          <w:sz w:val="24"/>
          <w:szCs w:val="24"/>
        </w:rPr>
        <w:t xml:space="preserve">Rispose loro: «Per la durezza del vostro cuore Mosè vi ha permesso di ripudiare le vostre mogli; all’inizio però non fu così. </w:t>
      </w:r>
    </w:p>
    <w:p w14:paraId="114AEF2E" w14:textId="77777777" w:rsidR="00FE1CAA" w:rsidRPr="00FE1CAA" w:rsidRDefault="00FE1CAA" w:rsidP="00FE1CAA">
      <w:pPr>
        <w:jc w:val="both"/>
        <w:rPr>
          <w:rFonts w:ascii="Arial" w:hAnsi="Arial" w:cs="Arial"/>
          <w:i/>
          <w:iCs/>
          <w:sz w:val="24"/>
          <w:szCs w:val="24"/>
        </w:rPr>
      </w:pPr>
      <w:r w:rsidRPr="00FE1CAA">
        <w:rPr>
          <w:rFonts w:ascii="Arial" w:hAnsi="Arial" w:cs="Arial"/>
          <w:sz w:val="24"/>
          <w:szCs w:val="24"/>
        </w:rPr>
        <w:t xml:space="preserve">Gesù non mette in discussione la Legge di Mosè. Dice però il motivo di quella Legge: </w:t>
      </w:r>
      <w:r w:rsidRPr="00FE1CAA">
        <w:rPr>
          <w:rFonts w:ascii="Arial" w:hAnsi="Arial" w:cs="Arial"/>
          <w:i/>
          <w:iCs/>
          <w:sz w:val="24"/>
          <w:szCs w:val="24"/>
        </w:rPr>
        <w:t>Per la durezza del loro cuore</w:t>
      </w:r>
      <w:r w:rsidRPr="00FE1CAA">
        <w:rPr>
          <w:rFonts w:ascii="Arial" w:hAnsi="Arial" w:cs="Arial"/>
          <w:sz w:val="24"/>
          <w:szCs w:val="24"/>
        </w:rPr>
        <w:t xml:space="preserve">. Un cuore di pietra è nella piena impossibilità di osservare la Legge del Signore. Ma Gesù va be oltre Mosè: </w:t>
      </w:r>
      <w:r w:rsidRPr="00FE1CAA">
        <w:rPr>
          <w:rFonts w:ascii="Arial" w:hAnsi="Arial" w:cs="Arial"/>
          <w:i/>
          <w:iCs/>
          <w:sz w:val="24"/>
          <w:szCs w:val="24"/>
        </w:rPr>
        <w:t xml:space="preserve">“Rispose loro: «Per la durezza del vostro cuore Mosè vi ha permesso di ripudiare le vostre mogli; all’inizio però non fu così”. </w:t>
      </w:r>
      <w:r w:rsidRPr="00FE1CAA">
        <w:rPr>
          <w:rFonts w:ascii="Arial" w:hAnsi="Arial" w:cs="Arial"/>
          <w:sz w:val="24"/>
          <w:szCs w:val="24"/>
        </w:rPr>
        <w:t xml:space="preserve">Gesù salta tutto l’antico Testamento e si appella al Secondo Capitolo del Libro della Genesi. Prima di procedere oltre, dobbiamo dire che Mosè non annulla la Legge dei Comandamenti. Ora nella Legge del Sinai, che è la Legge sul fondamento della quale l’Alleanza è stata stipulata, il sesto Comandamento proibisce l’adulterio. </w:t>
      </w:r>
      <w:r w:rsidRPr="00FE1CAA">
        <w:rPr>
          <w:rFonts w:ascii="Arial" w:hAnsi="Arial" w:cs="Arial"/>
          <w:i/>
          <w:iCs/>
          <w:sz w:val="24"/>
          <w:szCs w:val="24"/>
        </w:rPr>
        <w:t xml:space="preserve">“Non commetterai adulterio”. </w:t>
      </w:r>
    </w:p>
    <w:p w14:paraId="02C65F94" w14:textId="77777777" w:rsidR="00FE1CAA" w:rsidRPr="00FE1CAA" w:rsidRDefault="00FE1CAA" w:rsidP="00FE1CAA">
      <w:pPr>
        <w:spacing w:after="120" w:line="240" w:lineRule="auto"/>
        <w:jc w:val="both"/>
        <w:rPr>
          <w:rFonts w:ascii="Arial" w:eastAsia="Times New Roman" w:hAnsi="Arial" w:cs="Arial"/>
          <w:kern w:val="0"/>
          <w:sz w:val="24"/>
          <w:szCs w:val="24"/>
          <w:lang w:eastAsia="it-IT"/>
          <w14:ligatures w14:val="none"/>
        </w:rPr>
      </w:pPr>
      <w:r w:rsidRPr="00FE1CAA">
        <w:rPr>
          <w:rFonts w:ascii="Arial" w:eastAsia="Times New Roman" w:hAnsi="Arial" w:cs="Arial"/>
          <w:kern w:val="0"/>
          <w:sz w:val="24"/>
          <w:szCs w:val="24"/>
          <w:lang w:eastAsia="it-IT"/>
          <w14:ligatures w14:val="none"/>
        </w:rPr>
        <w:t xml:space="preserve">Il corpo dell’uomo e della donna hanno una loro specifica finalità: nella loro copulazione sono finalizzati al dono della vita. Ora qual è la legge della vita stabilita dal Signore? Che essa nasca nella famiglia che è una e indissolubile e nella stessa famiglia cresca e si sviluppi fino a raggiungere la sua maturità. Poi si passerà alla costituzione di una nuova famiglia. La famiglia secondo Dio deve essere composta da un padre e da una madre, da un solo padre e da una sola madre, cioè da una sola donna e da un solo uomo, uniti in matrimonio. Dio non conosce altre vie perché venga la vita sulla nostra terra al di fuori della famiglia. Per questo protegge la sacralità della vita e della famiglia con un Comandamento, il sesto. </w:t>
      </w:r>
    </w:p>
    <w:p w14:paraId="0F4D5628" w14:textId="77777777" w:rsidR="00FE1CAA" w:rsidRPr="00FE1CAA" w:rsidRDefault="00FE1CAA" w:rsidP="00FE1CAA">
      <w:pPr>
        <w:spacing w:after="120" w:line="240" w:lineRule="auto"/>
        <w:jc w:val="both"/>
        <w:rPr>
          <w:rFonts w:ascii="Arial" w:eastAsia="Times New Roman" w:hAnsi="Arial" w:cs="Arial"/>
          <w:kern w:val="0"/>
          <w:sz w:val="24"/>
          <w:szCs w:val="24"/>
          <w:lang w:eastAsia="it-IT"/>
          <w14:ligatures w14:val="none"/>
        </w:rPr>
      </w:pPr>
      <w:r w:rsidRPr="00FE1CAA">
        <w:rPr>
          <w:rFonts w:ascii="Arial" w:eastAsia="Times New Roman" w:hAnsi="Arial" w:cs="Arial"/>
          <w:kern w:val="0"/>
          <w:sz w:val="24"/>
          <w:szCs w:val="24"/>
          <w:lang w:eastAsia="it-IT"/>
          <w14:ligatures w14:val="none"/>
        </w:rPr>
        <w:t xml:space="preserve">Non commettere adulterio ha un significato vastissimo: significa non conoscere alcuna copulazione tra uomo e donna se non nell’istituto divino del matrimonio. Né prima del matrimonio l’uomo e la donna si potranno conoscere maritalmente; né dentro il matrimonio l’uomo potrà conoscere un’altra donna, né la donna un altro uomo. Qui dobbiamo essere fermi nello spiegare la volontà divina. Spesso si dice che il bambino per crescere sano ha bisogno di un uomo e di una donna. Questo è un grande errore di pensiero. È un errore di pensiero perché Dio non pensa così e così Dio non vuole, non ha voluto, mai vorrà. Dio non vuole che il bambino cresca insieme con un uomo e una donna, bensì che il bambino cresca con un uomo e una donna divenuti una sola carne, una sola vita, legati dal patto coniugale, che formano una vera comunità di amore, di fede, di speranza. È questo il pensiero di Dio, non un altro. Altri pensieri non sono di Dio, sono degli uomini. </w:t>
      </w:r>
    </w:p>
    <w:p w14:paraId="24EF0883" w14:textId="77777777" w:rsidR="00FE1CAA" w:rsidRPr="00FE1CAA" w:rsidRDefault="00FE1CAA" w:rsidP="00FE1CAA">
      <w:pPr>
        <w:spacing w:after="120" w:line="240" w:lineRule="auto"/>
        <w:jc w:val="both"/>
        <w:rPr>
          <w:rFonts w:ascii="Arial" w:eastAsia="Times New Roman" w:hAnsi="Arial" w:cs="Arial"/>
          <w:kern w:val="0"/>
          <w:sz w:val="24"/>
          <w:szCs w:val="24"/>
          <w:lang w:eastAsia="it-IT"/>
          <w14:ligatures w14:val="none"/>
        </w:rPr>
      </w:pPr>
      <w:r w:rsidRPr="00FE1CAA">
        <w:rPr>
          <w:rFonts w:ascii="Arial" w:eastAsia="Times New Roman" w:hAnsi="Arial" w:cs="Arial"/>
          <w:kern w:val="0"/>
          <w:sz w:val="24"/>
          <w:szCs w:val="24"/>
          <w:lang w:eastAsia="it-IT"/>
          <w14:ligatures w14:val="none"/>
        </w:rPr>
        <w:t>La coppia secondo il pensiero di Dio deve essere unita per sempre, legata in modo indissolubile, fondata sulla promessa della fedeltà, datrice della vita del corpo e dello spirito, aperta alla comunità degli uomini con una grande giustizia e carità sociale. Altre coppie per il Signore non esistono, mai potranno esistere. Né potranno esistere altre forme di copulazioni al di fuori dell’unica coppia legata da un patto inviolabile. Non esistono per il Signore unioni di fatto, coppie omosessuali, relaziono coniugali fuori del matrimonio. Le relazioni prematrimoniali e quelle extra coniugali sono da escludersi. Neanche possono essere pensate come possibili.</w:t>
      </w:r>
    </w:p>
    <w:p w14:paraId="01265B1E" w14:textId="77777777" w:rsidR="00FE1CAA" w:rsidRPr="00FE1CAA" w:rsidRDefault="00FE1CAA" w:rsidP="00FE1CAA">
      <w:pPr>
        <w:spacing w:after="120" w:line="240" w:lineRule="auto"/>
        <w:jc w:val="both"/>
        <w:rPr>
          <w:rFonts w:ascii="Arial" w:eastAsia="Times New Roman" w:hAnsi="Arial" w:cs="Arial"/>
          <w:kern w:val="0"/>
          <w:sz w:val="24"/>
          <w:szCs w:val="24"/>
          <w:lang w:eastAsia="it-IT"/>
          <w14:ligatures w14:val="none"/>
        </w:rPr>
      </w:pPr>
      <w:r w:rsidRPr="00FE1CAA">
        <w:rPr>
          <w:rFonts w:ascii="Arial" w:eastAsia="Times New Roman" w:hAnsi="Arial" w:cs="Arial"/>
          <w:kern w:val="0"/>
          <w:sz w:val="24"/>
          <w:szCs w:val="24"/>
          <w:lang w:eastAsia="it-IT"/>
          <w14:ligatures w14:val="none"/>
        </w:rPr>
        <w:t xml:space="preserve">Se la vita deve nascere e crescere nella coppia unita in matrimonio secondo quanto stabilisce la legge del Signore, si potrà mai pensare ad una adozione per una coppia di fatto o per una coppia di omosessuali? Il no è assoluto. Non perché si vuole discriminare questo vastissimo mondo, ma perché si vuole affermare il più grande bene per il bambino che non è un giocattolo e neanche uno strumento per affermare nei fatti l’uguaglianza dinanzi al mondo tra una coppia unita in matrimonio, una coppia non unita in matrimonio, una coppia che mai potrà dirsi matrimonio, perché manca del fine stesso del matrimonio che è l’apertura ad una terza vita. </w:t>
      </w:r>
    </w:p>
    <w:p w14:paraId="378232FD" w14:textId="77777777" w:rsidR="00FE1CAA" w:rsidRPr="00FE1CAA" w:rsidRDefault="00FE1CAA" w:rsidP="00FE1CAA">
      <w:pPr>
        <w:spacing w:after="120" w:line="240" w:lineRule="auto"/>
        <w:jc w:val="both"/>
        <w:rPr>
          <w:rFonts w:ascii="Arial" w:eastAsia="Times New Roman" w:hAnsi="Arial" w:cs="Arial"/>
          <w:kern w:val="0"/>
          <w:sz w:val="24"/>
          <w:szCs w:val="24"/>
          <w:lang w:eastAsia="it-IT"/>
          <w14:ligatures w14:val="none"/>
        </w:rPr>
      </w:pPr>
      <w:r w:rsidRPr="00FE1CAA">
        <w:rPr>
          <w:rFonts w:ascii="Arial" w:eastAsia="Times New Roman" w:hAnsi="Arial" w:cs="Arial"/>
          <w:kern w:val="0"/>
          <w:sz w:val="24"/>
          <w:szCs w:val="24"/>
          <w:lang w:eastAsia="it-IT"/>
          <w14:ligatures w14:val="none"/>
        </w:rPr>
        <w:t>Dio ha dotato l’uomo di volontà con la quale può scegliere di vivere o di morire. Ma anche dotato noi di ragione, di intelligenza per comprendere la sua legge e spiegarla al mondo intero. Come Dio, noi rispettiamo la volontà dell’uomo. Essa è talmente inviolabile che Dio non priva un uomo di essa neanche dinanzi al precipizio dell’inferno. Altro è affermare la volontà dell’uomo, altro è la giustificazione, o la legalizzazione delle sue scelte contro la volontà del Signore.</w:t>
      </w:r>
    </w:p>
    <w:p w14:paraId="18EAEA62" w14:textId="77777777" w:rsidR="00FE1CAA" w:rsidRPr="00FE1CAA" w:rsidRDefault="00FE1CAA" w:rsidP="00FE1CAA">
      <w:pPr>
        <w:spacing w:after="120" w:line="240" w:lineRule="auto"/>
        <w:jc w:val="both"/>
        <w:rPr>
          <w:rFonts w:ascii="Arial" w:eastAsia="Times New Roman" w:hAnsi="Arial" w:cs="Arial"/>
          <w:kern w:val="0"/>
          <w:sz w:val="24"/>
          <w:szCs w:val="24"/>
          <w:lang w:eastAsia="it-IT"/>
          <w14:ligatures w14:val="none"/>
        </w:rPr>
      </w:pPr>
      <w:r w:rsidRPr="00FE1CAA">
        <w:rPr>
          <w:rFonts w:ascii="Arial" w:eastAsia="Times New Roman" w:hAnsi="Arial" w:cs="Arial"/>
          <w:kern w:val="0"/>
          <w:sz w:val="24"/>
          <w:szCs w:val="24"/>
          <w:lang w:eastAsia="it-IT"/>
          <w14:ligatures w14:val="none"/>
        </w:rPr>
        <w:t>Chi dovesse legalizzare o giustificare anche il più piccolo pensiero o la più piccola azione contro la volontà del Signore si rende complice, reo dello stesso peccato, dello stesso errore. Chi poi legifera contro la volontà del Signore e apre le porte ad una vita contro la volontà del Signore, si rende reo di tutte le trasgressioni fatte dagli uomini di tutti i tempi provocate e generate, giustificate e indicate dalla sua legislazione. Oggi si dice che la gioventù è bruciata. Quale sarà la sua causa? Una sola: la distruzione della coppia unita in matrimonio, secondo la legge di Dio.</w:t>
      </w:r>
    </w:p>
    <w:p w14:paraId="072E61B6" w14:textId="77777777" w:rsidR="00FE1CAA" w:rsidRPr="00FE1CAA" w:rsidRDefault="00FE1CAA" w:rsidP="00FE1CAA">
      <w:pPr>
        <w:spacing w:after="120" w:line="240" w:lineRule="auto"/>
        <w:jc w:val="both"/>
        <w:rPr>
          <w:rFonts w:ascii="Arial" w:eastAsia="Times New Roman" w:hAnsi="Arial" w:cs="Arial"/>
          <w:kern w:val="0"/>
          <w:sz w:val="24"/>
          <w:szCs w:val="24"/>
          <w:lang w:eastAsia="it-IT"/>
          <w14:ligatures w14:val="none"/>
        </w:rPr>
      </w:pPr>
      <w:r w:rsidRPr="00FE1CAA">
        <w:rPr>
          <w:rFonts w:ascii="Arial" w:eastAsia="Times New Roman" w:hAnsi="Arial" w:cs="Arial"/>
          <w:kern w:val="0"/>
          <w:sz w:val="24"/>
          <w:szCs w:val="24"/>
          <w:lang w:eastAsia="it-IT"/>
          <w14:ligatures w14:val="none"/>
        </w:rPr>
        <w:t xml:space="preserve">Distrutta la famiglia secondo Dio, neanche la gioventù cresce secondo la legge di Dio. Senza famiglia, senza legge, il giovane è privo di ogni giusto e santo punto di riferimento. Punto di riferimento diviene la trasgressione, il peccato, l’errore, la morte, il vizio, la sfrenatezza fisica e morale. Il bambino succhia la vita dalla famiglia. Uccisa la famiglia, distrutta anche attraverso l’emancipazione della donna, che vuole essere in tutto uguale, cioè simile all’uomo, è uccisa anche la vita che trae il sangue dalla famiglia, sangue fisico e anche spirituale. Quale giustizia e quale carità si potranno mai usare verso questa vita giovanile in grande sofferenza al di fuori della ricostituzione della famiglia secondo Dio? Nessuna. </w:t>
      </w:r>
    </w:p>
    <w:p w14:paraId="196727C3" w14:textId="77777777" w:rsidR="00FE1CAA" w:rsidRPr="00FE1CAA" w:rsidRDefault="00FE1CAA" w:rsidP="00FE1CAA">
      <w:pPr>
        <w:spacing w:after="120" w:line="240" w:lineRule="auto"/>
        <w:jc w:val="both"/>
        <w:rPr>
          <w:rFonts w:ascii="Arial" w:eastAsia="Times New Roman" w:hAnsi="Arial" w:cs="Arial"/>
          <w:kern w:val="0"/>
          <w:sz w:val="24"/>
          <w:szCs w:val="24"/>
          <w:lang w:eastAsia="it-IT"/>
          <w14:ligatures w14:val="none"/>
        </w:rPr>
      </w:pPr>
      <w:r w:rsidRPr="00FE1CAA">
        <w:rPr>
          <w:rFonts w:ascii="Arial" w:eastAsia="Times New Roman" w:hAnsi="Arial" w:cs="Arial"/>
          <w:kern w:val="0"/>
          <w:sz w:val="24"/>
          <w:szCs w:val="24"/>
          <w:lang w:eastAsia="it-IT"/>
          <w14:ligatures w14:val="none"/>
        </w:rPr>
        <w:t xml:space="preserve">Una società che vuole brillare per giustizia e carità sociale deve iniziare dalla famiglia. Una famiglia sana fa la società sana. Una famiglia morta genera una società morta.  La storia, osservata e letta con occhi non inquinati e con cuore libero, attesta la verità di Dio e cioè che la vita è nei comandamenti osservati. Trasgrediti i comandamenti non c’è vita. Mai ce ne potrà essere. Se ce ne fosse, Dio non sarebbe Dio e la rivelazione non sarebbe verità. Ora poiché non si dà una verità di fede e una verità della scienza e della storia, perché la verità è una e una sola, la verità della storia ci attesta la verità della fede: fuori dei comandamenti non c’è vita. La storia diviene così via per la proclamazione della verità di Dio, dell’unico e solo Dio e Signore, Creatore del Cielo e della terra. </w:t>
      </w:r>
    </w:p>
    <w:p w14:paraId="256D1080"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Tutta la Legge del Sinai è Legge primaria, essenziale, fondamentale che mai, neanche minimamente, è stata toccata dalla Legge di Mosè. E noi sappiamo che il Comandamenti al negativo obbligano semper et pro semper. Oggi sono pochissimi i casi di divorzio senza avere l’adulterio alle spalle. Quando l’anima è morta cerca vie di morte, genera vie di morte. Oggi si parla di femminicidio. Se si osservano bene questi delitti, la maggior parte di essi, sono tutti frutto di relazioni vissute fuori della Legge del Signore. Mai ci dobbiamo dimenticare che l’anima morta produce frutti di morte. A volte sia chi è ucciso che chi uccide sono delle anime morte. Il peccato ha le sue leggi alle quali nessuno può sfuggire. Si  sfugge alla Legge del peccato, fuggendo dal peccato. Rispondendo ai farisei che all’inizio non fu così, Gesù ci chiede ci ritornare alla Legge di creazione che è essenza della natura dell’uomo. Senza questa Legge di creazione o di natura, non esiste l’uomo secondo Dio. </w:t>
      </w:r>
    </w:p>
    <w:p w14:paraId="641EBBDD" w14:textId="77777777" w:rsidR="00FE1CAA" w:rsidRPr="00FE1CAA" w:rsidRDefault="00FE1CAA" w:rsidP="00FE1CAA">
      <w:pPr>
        <w:jc w:val="both"/>
        <w:rPr>
          <w:rFonts w:ascii="Arial" w:hAnsi="Arial" w:cs="Arial"/>
          <w:b/>
          <w:bCs/>
          <w:sz w:val="24"/>
          <w:szCs w:val="24"/>
        </w:rPr>
      </w:pPr>
    </w:p>
    <w:p w14:paraId="0A1A046D" w14:textId="77777777" w:rsidR="00FE1CAA" w:rsidRPr="00FE1CAA" w:rsidRDefault="00FE1CAA" w:rsidP="00FE1CAA">
      <w:pPr>
        <w:jc w:val="both"/>
        <w:rPr>
          <w:rFonts w:ascii="Arial" w:hAnsi="Arial" w:cs="Arial"/>
          <w:b/>
          <w:bCs/>
          <w:sz w:val="24"/>
          <w:szCs w:val="24"/>
        </w:rPr>
      </w:pPr>
      <w:bookmarkStart w:id="500" w:name="_Hlk211979720"/>
      <w:r w:rsidRPr="00FE1CAA">
        <w:rPr>
          <w:rFonts w:ascii="Arial" w:hAnsi="Arial" w:cs="Arial"/>
          <w:b/>
          <w:bCs/>
          <w:sz w:val="24"/>
          <w:szCs w:val="24"/>
        </w:rPr>
        <w:t>Ma io vi dico: chiunque ripudia la propria moglie, se non in caso di unione illegittima, e ne sposa un’altra, commette adulterio».</w:t>
      </w:r>
      <w:bookmarkEnd w:id="500"/>
    </w:p>
    <w:p w14:paraId="232875BC" w14:textId="77777777" w:rsidR="00FE1CAA" w:rsidRPr="00FE1CAA" w:rsidRDefault="00FE1CAA" w:rsidP="00FE1CAA">
      <w:pPr>
        <w:jc w:val="both"/>
        <w:rPr>
          <w:rFonts w:ascii="Arial" w:hAnsi="Arial" w:cs="Arial"/>
          <w:b/>
          <w:bCs/>
          <w:sz w:val="24"/>
          <w:szCs w:val="24"/>
        </w:rPr>
      </w:pPr>
      <w:r w:rsidRPr="00FE1CAA">
        <w:rPr>
          <w:rFonts w:ascii="Arial" w:hAnsi="Arial" w:cs="Arial"/>
          <w:sz w:val="24"/>
          <w:szCs w:val="24"/>
        </w:rPr>
        <w:t xml:space="preserve">Ora Gesù si appella alla Legge del Sinai: </w:t>
      </w:r>
      <w:r w:rsidRPr="00FE1CAA">
        <w:rPr>
          <w:rFonts w:ascii="Arial" w:hAnsi="Arial" w:cs="Arial"/>
          <w:i/>
          <w:iCs/>
          <w:sz w:val="24"/>
          <w:szCs w:val="24"/>
        </w:rPr>
        <w:t xml:space="preserve">“ Ma io vi dico: chiunque ripudia la propria moglie, se non in caso di unione illegittima, e ne sposa un’altra, commette adulterio»”. </w:t>
      </w:r>
      <w:r w:rsidRPr="00FE1CAA">
        <w:rPr>
          <w:rFonts w:ascii="Arial" w:hAnsi="Arial" w:cs="Arial"/>
          <w:sz w:val="24"/>
          <w:szCs w:val="24"/>
        </w:rPr>
        <w:t xml:space="preserve">Lui sa che sulla Legge scritta sulle Due Tavole di pietra con il dito di Dio non c’è, né mai potrà esserci discussione. Fuori del matrimonio, ogni unione dei corpi per chi è sposato è adulterio. Sposare un divorziato o una divorziata è adulterio.  Solo in caso di unione illegittima è di obbligo la separazione. In questo caso la separazione è di obbligo,  perché non si tratta di matrimonio, anche se si vive more uxorio. Unioni illegittime per la nostra fede sono tutte quelle che un discepolo di Gesù vive al di fuori del matrimonio canonicamente celebrato. Sono unioni illegittime per il cristiano le coppie di fatto, tutti i matrimonio civili, tutti i falsi matrimoni tra uomo e uomo e donna con donna, tutte le unioni stabili senza la celebrazione del saramento. Queste unioni vanno sciolte, o consacrate nel sacramento. Non sono conformi alla fede che professiamo. Oggi invece per moltissimi cristiani queste unioni non secondo la Legge del Signore, vengono dichiarati vero amore e di conseguenza vanno approvate. Ancora una volta è il peccato che impone la sua legge di peccato e quanti vivono nel peccato questa legge approvano e giustificano. Sempre il peccato impone la sua legge di peccato e ogni persona che vive nel peccato è sempre condizionata e mossa da questa Legge. È sufficiente ascoltare e subito si rende manifesto che è governato dal peccato e chi è governato dallo Spirito Santo. </w:t>
      </w:r>
    </w:p>
    <w:p w14:paraId="6239603F" w14:textId="77777777" w:rsidR="00FE1CAA" w:rsidRPr="00FE1CAA" w:rsidRDefault="00FE1CAA" w:rsidP="00FE1CAA">
      <w:pPr>
        <w:jc w:val="both"/>
        <w:rPr>
          <w:rFonts w:ascii="Arial" w:hAnsi="Arial" w:cs="Arial"/>
          <w:b/>
          <w:bCs/>
          <w:sz w:val="24"/>
          <w:szCs w:val="24"/>
        </w:rPr>
      </w:pPr>
    </w:p>
    <w:p w14:paraId="4E2E3E82" w14:textId="77777777" w:rsidR="00FE1CAA" w:rsidRPr="00FE1CAA" w:rsidRDefault="00FE1CAA" w:rsidP="00FE1CAA">
      <w:pPr>
        <w:pStyle w:val="Titolo2"/>
      </w:pPr>
      <w:bookmarkStart w:id="501" w:name="_Toc212209528"/>
      <w:bookmarkStart w:id="502" w:name="_Toc212557351"/>
      <w:r w:rsidRPr="00FE1CAA">
        <w:t>Non tutti capiscono questa parola, ma solo coloro ai quali è stato concesso</w:t>
      </w:r>
      <w:bookmarkEnd w:id="501"/>
      <w:bookmarkEnd w:id="502"/>
    </w:p>
    <w:p w14:paraId="5F20D119" w14:textId="77777777" w:rsidR="00FE1CAA" w:rsidRPr="00FE1CAA" w:rsidRDefault="00FE1CAA" w:rsidP="00FE1CAA">
      <w:pPr>
        <w:jc w:val="both"/>
        <w:rPr>
          <w:rFonts w:ascii="Arial" w:hAnsi="Arial" w:cs="Arial"/>
          <w:b/>
          <w:bCs/>
          <w:sz w:val="24"/>
          <w:szCs w:val="24"/>
        </w:rPr>
      </w:pPr>
    </w:p>
    <w:p w14:paraId="09029E0D" w14:textId="77777777" w:rsidR="00FE1CAA" w:rsidRPr="00FE1CAA" w:rsidRDefault="00FE1CAA" w:rsidP="00FE1CAA">
      <w:pPr>
        <w:jc w:val="both"/>
        <w:rPr>
          <w:rFonts w:ascii="Arial" w:hAnsi="Arial" w:cs="Arial"/>
          <w:b/>
          <w:bCs/>
          <w:sz w:val="24"/>
          <w:szCs w:val="24"/>
        </w:rPr>
      </w:pPr>
      <w:r w:rsidRPr="00FE1CAA">
        <w:rPr>
          <w:rFonts w:ascii="Arial" w:hAnsi="Arial" w:cs="Arial"/>
          <w:b/>
          <w:bCs/>
          <w:sz w:val="24"/>
          <w:szCs w:val="24"/>
        </w:rPr>
        <w:t>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w:t>
      </w:r>
    </w:p>
    <w:p w14:paraId="447616C3" w14:textId="77777777" w:rsidR="00FE1CAA" w:rsidRPr="00FE1CAA" w:rsidRDefault="00FE1CAA" w:rsidP="00FE1CAA">
      <w:pPr>
        <w:jc w:val="both"/>
        <w:rPr>
          <w:rFonts w:ascii="Arial" w:hAnsi="Arial" w:cs="Arial"/>
          <w:b/>
          <w:bCs/>
          <w:sz w:val="24"/>
          <w:szCs w:val="24"/>
        </w:rPr>
      </w:pPr>
    </w:p>
    <w:p w14:paraId="01541FF8" w14:textId="77777777" w:rsidR="00FE1CAA" w:rsidRPr="00FE1CAA" w:rsidRDefault="00FE1CAA" w:rsidP="00FE1CAA">
      <w:pPr>
        <w:jc w:val="both"/>
        <w:rPr>
          <w:rFonts w:ascii="Arial" w:hAnsi="Arial" w:cs="Arial"/>
          <w:b/>
          <w:bCs/>
          <w:sz w:val="24"/>
          <w:szCs w:val="24"/>
        </w:rPr>
      </w:pPr>
      <w:bookmarkStart w:id="503" w:name="_Hlk211979756"/>
      <w:r w:rsidRPr="00FE1CAA">
        <w:rPr>
          <w:rFonts w:ascii="Arial" w:hAnsi="Arial" w:cs="Arial"/>
          <w:b/>
          <w:bCs/>
          <w:sz w:val="24"/>
          <w:szCs w:val="24"/>
        </w:rPr>
        <w:t xml:space="preserve">Gli dissero i suoi discepoli: «Se questa è la situazione dell’uomo rispetto alla donna, non conviene sposarsi». </w:t>
      </w:r>
    </w:p>
    <w:bookmarkEnd w:id="503"/>
    <w:p w14:paraId="135B1A81"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I discepoli ascoltano. Comprendono bene le Parole di Gesù sull’adulterio, legato al libello del ripudio. Quanto esce dalla loro bocca attesta che sono ancora assai lontani dalla purissima fede nel mistero dell’uomo, che è mistero di creazione, mistero non posteriore al peccato delle origini, ma anteriore: </w:t>
      </w:r>
      <w:r w:rsidRPr="00FE1CAA">
        <w:rPr>
          <w:rFonts w:ascii="Arial" w:hAnsi="Arial" w:cs="Arial"/>
          <w:i/>
          <w:iCs/>
          <w:sz w:val="24"/>
          <w:szCs w:val="24"/>
        </w:rPr>
        <w:t xml:space="preserve">“Gli dissero i suoi discepoli: «Se questa è la situazione dell’uomo rispetto alla donna, non conviene sposarsi»”. </w:t>
      </w:r>
      <w:r w:rsidRPr="00FE1CAA">
        <w:rPr>
          <w:rFonts w:ascii="Arial" w:hAnsi="Arial" w:cs="Arial"/>
          <w:sz w:val="24"/>
          <w:szCs w:val="24"/>
        </w:rPr>
        <w:t xml:space="preserve">Se Dio ha creato l’uomo maschio e femina, in unità sponsale, come può convenire non sposarsi? Se è conveniente non sposarsi allora significa che è avvenuto un cambiamento sostanziale nella stessa natura umana. Questo cambiamento sostanziale può avvenire per natura, per peccato, per grazia. Ecco  la luce che viene da Gesù e illumina ogni cuore e ogni mente. </w:t>
      </w:r>
    </w:p>
    <w:p w14:paraId="29147D30" w14:textId="77777777" w:rsidR="00FE1CAA" w:rsidRPr="00FE1CAA" w:rsidRDefault="00FE1CAA" w:rsidP="00FE1CAA">
      <w:pPr>
        <w:jc w:val="both"/>
        <w:rPr>
          <w:rFonts w:ascii="Arial" w:hAnsi="Arial" w:cs="Arial"/>
          <w:b/>
          <w:bCs/>
          <w:sz w:val="24"/>
          <w:szCs w:val="24"/>
        </w:rPr>
      </w:pPr>
    </w:p>
    <w:p w14:paraId="121373DE" w14:textId="77777777" w:rsidR="00FE1CAA" w:rsidRPr="00FE1CAA" w:rsidRDefault="00FE1CAA" w:rsidP="00FE1CAA">
      <w:pPr>
        <w:jc w:val="both"/>
        <w:rPr>
          <w:rFonts w:ascii="Arial" w:hAnsi="Arial" w:cs="Arial"/>
          <w:b/>
          <w:bCs/>
          <w:sz w:val="24"/>
          <w:szCs w:val="24"/>
        </w:rPr>
      </w:pPr>
      <w:r w:rsidRPr="00FE1CAA">
        <w:rPr>
          <w:rFonts w:ascii="Arial" w:hAnsi="Arial" w:cs="Arial"/>
          <w:b/>
          <w:bCs/>
          <w:sz w:val="24"/>
          <w:szCs w:val="24"/>
        </w:rPr>
        <w:t>Egli rispose loro: «</w:t>
      </w:r>
      <w:bookmarkStart w:id="504" w:name="_Hlk208498373"/>
      <w:r w:rsidRPr="00FE1CAA">
        <w:rPr>
          <w:rFonts w:ascii="Arial" w:hAnsi="Arial" w:cs="Arial"/>
          <w:b/>
          <w:bCs/>
          <w:sz w:val="24"/>
          <w:szCs w:val="24"/>
        </w:rPr>
        <w:t>Non tutti capiscono questa parola, ma solo coloro ai quali è stato concesso</w:t>
      </w:r>
      <w:bookmarkEnd w:id="504"/>
      <w:r w:rsidRPr="00FE1CAA">
        <w:rPr>
          <w:rFonts w:ascii="Arial" w:hAnsi="Arial" w:cs="Arial"/>
          <w:b/>
          <w:bCs/>
          <w:sz w:val="24"/>
          <w:szCs w:val="24"/>
        </w:rPr>
        <w:t xml:space="preserve">. </w:t>
      </w:r>
    </w:p>
    <w:p w14:paraId="0F50CA2E"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A chi conviene non sposarsi? A tutti coloro che sono chiamati ad andare per il mondo a predicare il Vangelo di Cristo Gesù. Essi dal Padre celeste sono chiamati a generare con la predicazione del Vangelo molti figli di Adozione a Lui che è il Padre di tutti per creazione. Ora vuole essere il Padre di tutti per adozione: </w:t>
      </w:r>
      <w:r w:rsidRPr="00FE1CAA">
        <w:rPr>
          <w:rFonts w:ascii="Arial" w:hAnsi="Arial" w:cs="Arial"/>
          <w:i/>
          <w:iCs/>
          <w:sz w:val="24"/>
          <w:szCs w:val="24"/>
        </w:rPr>
        <w:t xml:space="preserve">“Egli rispose loro: «Non tutti capiscono questa parola, ma solo coloro ai quali è stato concesso”. </w:t>
      </w:r>
      <w:r w:rsidRPr="00FE1CAA">
        <w:rPr>
          <w:rFonts w:ascii="Arial" w:hAnsi="Arial" w:cs="Arial"/>
          <w:sz w:val="24"/>
          <w:szCs w:val="24"/>
        </w:rPr>
        <w:t xml:space="preserve"> Il Padre Celeste trasforma la natura e da natura che deve fare una sola carne con la propria moglie, a natura che in Cristo, con Cristo, per Cristo, per opera delli Spirito, sposa l’umanità per generare figli di adozione per il nostro Dio e Padre e sposa anche la Chiesa per presentarla a Cristo senza macchia e senza rughe di vizio o di peccato, sempre più bella, per Cristo Gesù. Con questo sposalizio con l’umanità e con la Chiesa, cadono tutte quelle teorie di peccato che oggi insegnano la non predicazione del Vangelo, il non fare più figli di adozione in Cristo per il nostro Dio e Padre, la non grazia e la non liberazione dal peccato da parte della Chiesa, l’accoglienza in essa del peccato e del vizio come sua essenza e sua vita. Queste teorie di peccato sono esse stesse frutto del peccato. La grazia e lo Spirito Santo non producono queste teorie. Chi le produce attesta di essere governato dal peccato. È il peccato che sulla bocca di un uomo si trasforma in oracolo di falsità, menzogna, tenebra. Inganno. Questo vero sposalizio con l’umanità da redimere e con la Chiesa da santificare necessita del dono della vita a Cristo sia dell’apostolo e sia dell’anziano perché diventi in Cristo, con Cristo, per Cristo un solo sacrificio, un solo sangue, una sola immolazione. Dio dona all’apostolo e anche al presbitero sia l’umanità da redimere e sia la Chiesa da santificare ed essi operano la loro missione con la grazia di Cristo, la potenza generatrice dello Spirito Santo, l’amore eterno con il quale sempre Dio ama l’uomo. La missione del vescovo e del presbitero è vera missione trinitaria. Non è una grazia concessa una volta per sempre, è una grazia da chiedere in ogni istante, se si vuole generare nuovi figli di adozione per il Padre e più grande santificazione tra i membri del corpo di Cristo Signore. Se l’umanità è la sposa di un papa, di un vescovo, di un presbitero potrà mai un papa, un vescovo, un presbitero abbandonare la sua sposa nelle mani di Satana per la sua perdizione eterna? Se la Chiesa è la sposa del papa, del vescovo, del presbitero, da vergine casta pe Cristo, si può presentare a Cristo una prostituta consegnata all’idolatria e alla grande immoralità e oggi anche universale amoralità? Ecco perché queste diaboliche teorie sono tutte oracoli di peccato sulla bocca di coloro che hanno divorziato sia dall’umanità e sia dalla Chiesa. Il Signore nostro Dio ha sposato una prostituta non per lasciarla prostituta, ma per redimerla e per salvarla. Cristo Gesù l’ha sposata e l’ha lavata nel suo sangue e oggi la lava nel sangue dei suoi Pastori, se costoro gli offrono la vita e il sangue.  Grande è la missione dei Pastori di Cristo e grande è anche la loro responsabilità dinanzi a Dio e agli uomini. Ecco la grazia che Dio ha concesso al Pastore. Prima crea il Pastore. Lo vede solo. Subito gli crea l’umanità e gliela consegna perché la redima con il suo amore. Nello stesso tempo gli crea a Chiesa perché la santifichi lavandola ogni giorno nel suo sangue. Sarebbe di grande aiuto a tutti i Pastori in Cristo, se leggessero sempre in chiave allegorica e spirituale, anzi mistica, quanto il Sacro Testo Canonico rivela sulla creazione dell’uomo e della donna. Così nel Libro della Genesi:</w:t>
      </w:r>
    </w:p>
    <w:p w14:paraId="2968FD39"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Queste sono le origini del cielo e della terra, quando vennero creati. 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3BC73FDF"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65EA2D22"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Il Signore Dio prese l’uomo e lo pose nel giardino di Eden, perché lo coltivasse e lo custodisse.</w:t>
      </w:r>
    </w:p>
    <w:p w14:paraId="63D24EB6"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Il Signore Dio diede questo comando all’uomo: «Tu potrai mangiare di tutti gli alberi del giardino, ma dell’albero della conoscenza del bene e del male non devi mangiare, perché, nel giorno in cui tu ne mangerai, certamente dovrai morire».</w:t>
      </w:r>
    </w:p>
    <w:p w14:paraId="16228266"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w:t>
      </w:r>
    </w:p>
    <w:p w14:paraId="44F13435"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Per questo l’uomo lascerà suo padre e sua madre e si unirà a sua moglie, e i due saranno un’unica carne. Ora tutti e due erano nudi, l’uomo e sua moglie, e non provavano vergogna (Gen 2,4-25). .</w:t>
      </w:r>
    </w:p>
    <w:p w14:paraId="746CB516" w14:textId="77777777" w:rsidR="00FE1CAA" w:rsidRPr="00FE1CAA" w:rsidRDefault="00FE1CAA" w:rsidP="00FE1CAA">
      <w:pPr>
        <w:jc w:val="both"/>
        <w:rPr>
          <w:rFonts w:ascii="Arial" w:hAnsi="Arial" w:cs="Arial"/>
          <w:b/>
          <w:bCs/>
          <w:sz w:val="24"/>
          <w:szCs w:val="24"/>
        </w:rPr>
      </w:pPr>
    </w:p>
    <w:p w14:paraId="096BF30C" w14:textId="77777777" w:rsidR="00FE1CAA" w:rsidRPr="00FE1CAA" w:rsidRDefault="00FE1CAA" w:rsidP="00FE1CAA">
      <w:pPr>
        <w:jc w:val="both"/>
        <w:rPr>
          <w:rFonts w:ascii="Arial" w:hAnsi="Arial" w:cs="Arial"/>
          <w:b/>
          <w:bCs/>
          <w:sz w:val="24"/>
          <w:szCs w:val="24"/>
        </w:rPr>
      </w:pPr>
      <w:r w:rsidRPr="00FE1CAA">
        <w:rPr>
          <w:rFonts w:ascii="Arial" w:hAnsi="Arial" w:cs="Arial"/>
          <w:b/>
          <w:bCs/>
          <w:sz w:val="24"/>
          <w:szCs w:val="24"/>
        </w:rPr>
        <w:t>Infatti vi sono eunuchi che sono nati così dal grembo della madre, e ve ne sono altri che sono stati resi tali dagli uomini, e ve ne sono altri ancora che si sono resi tali per il regno dei cieli. Chi può capire, capisca».</w:t>
      </w:r>
    </w:p>
    <w:p w14:paraId="0D57D620"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Ora Gesù dice a chi conviene non sposarsi. Prima di tutto a coloro che non possono fare con la donna una sola carne, perché eunuchi per natura. Poi non conviene a coloro che sono stati resi eunuchi dagli uomini. Sappiamo che nei tempi antichi, tutti i custodi degli harem dei re venivano evirati al fine di renderli inabili all’unione sposale. Infine non  conviene sposarsi a tutti coloro che volontariamente si sono resi eunuchi per il regno dei cieli: </w:t>
      </w:r>
      <w:r w:rsidRPr="00FE1CAA">
        <w:rPr>
          <w:rFonts w:ascii="Arial" w:hAnsi="Arial" w:cs="Arial"/>
          <w:i/>
          <w:iCs/>
          <w:sz w:val="24"/>
          <w:szCs w:val="24"/>
        </w:rPr>
        <w:t xml:space="preserve">“Infatti vi sono eunuchi che sono nati così dal grembo della madre, e ve ne sono altri che sono stati resi tali dagli uomini, e ve ne sono altri ancora che si sono resi tali per il regno dei cieli. Chi può capire, capisca». </w:t>
      </w:r>
      <w:r w:rsidRPr="00FE1CAA">
        <w:rPr>
          <w:rFonts w:ascii="Arial" w:hAnsi="Arial" w:cs="Arial"/>
          <w:sz w:val="24"/>
          <w:szCs w:val="24"/>
        </w:rPr>
        <w:t xml:space="preserve">Non si tratta allora di una convenienza umana, a causa degli obblighi che lo sposalizio comporta. Si tratta invece di una convenienza frutto di una nuova creazione. Si esce dall’orine naturale della creazione e si entra nell’ordine spirituale della nuova creazione e di conseguenza di un nuovo sposalizio. Poiché questa nuova creazione è opera perenne dello Spirito Santo, se il Pastore creato da Dio si separa dallo Spirito Santo, è allora che ritorna nella vecchia creazione ed è anche allora che si rinnega la missione e la vocazione e la stessa nuova creazione e il nuovo sposalizio. Ecco allora che il Pastore rinnega la nova creazione del Signore Dio e ritorna nella vecchia creazione, che a Lui non appartiene più. Lui appartiene in eterno alla nuova creazione. Se passa nella vecchia creazione, passa nel non più esistente per lui.  Il non esistente sarà per lui fonte di morte, non di vita. Se la nuova creazione potesse vivere nella vecchia creazione o vecchia natura, allora significherebbe che non vi è stata alcuna nuova creazione. alcuna nuova natura. Significherebbe che la missione è solo un accidente. Non è né la sostanza e né la natura della nuova creazione. </w:t>
      </w:r>
    </w:p>
    <w:p w14:paraId="7DBE3707"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Sulla verginità, o legge della nuova creazione per il regno, e sul matrimonio ecco cosa rivela lo Spirito Santo per bocca dell’Apostolo Paolo nella Lettera Prima ai Corinti:</w:t>
      </w:r>
    </w:p>
    <w:p w14:paraId="05520A99"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Riguardo a ciò che mi avete scritto, è cosa buona per l’uomo non toccare donna, ma, a motivo dei casi di immoralità, ciascuno abbia la propria moglie e ogni donna il proprio marito.</w:t>
      </w:r>
    </w:p>
    <w:p w14:paraId="376D3738"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Il marito dia alla moglie ciò che le è dovuto; ugualmente anche la moglie al marito. La moglie non è padrona del proprio corpo, ma lo è il marito; allo stesso modo anche il marito non è padrone del proprio corpo, ma lo è la moglie. Non rifiutatevi l’un l’altro, se non di comune accordo e temporaneamente, per dedicarvi alla preghiera. Poi tornate insieme, perché Satana non vi tenti mediante la vostra incontinenza. Questo lo dico per condiscendenza, non per comando. Vorrei che tutti fossero come me; ma ciascuno riceve da Dio il proprio dono, chi in un modo, chi in un altro.</w:t>
      </w:r>
    </w:p>
    <w:p w14:paraId="73EC3C8D"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Ai non sposati e alle vedove dico: è cosa buona per loro rimanere come sono io; ma se non sanno dominarsi, si sposino: è meglio sposarsi che bruciare.</w:t>
      </w:r>
    </w:p>
    <w:p w14:paraId="48DBEBED"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Agli sposati ordino, non io, ma il Signore: la moglie non si separi dal marito – e qualora si separi, rimanga senza sposarsi o si riconcili con il marito – e il marito non ripudi la moglie.</w:t>
      </w:r>
    </w:p>
    <w:p w14:paraId="37F6C2EF"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Agli altri dico io, non il Signore: se un fratello ha la moglie non credente e questa acconsente a rimanere con lui, non la ripudi; e una donna che abbia il marito non credente, se questi acconsente a rimanere con lei, non lo ripudi. Il marito non credente, infatti, viene reso santo dalla moglie credente e la moglie non credente viene resa santa dal marito credente; altrimenti i vostri figli sarebbero impuri, ora invece sono santi. Ma se il non credente vuole separarsi, si separi; in queste circostanze il fratello o la sorella non sono soggetti a schiavitù: Dio vi ha chiamati a stare in pace! E che sai tu, donna, se salverai il marito? O che ne sai tu, uomo, se salverai la moglie?</w:t>
      </w:r>
    </w:p>
    <w:p w14:paraId="10A10A84"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Fuori di questi casi, ciascuno – come il Signore gli ha assegnato – continui a vivere come era quando Dio lo ha chiamato; così dispongo in tutte le Chiese. Qualcuno è stato chiamato quando era circonciso? Non lo nasconda! È stato chiamato quando non era circonciso? Non si faccia circoncidere! La circoncisione non conta nulla, e la non circoncisione non conta nulla; conta invece l’osservanza dei comandamenti di Dio. Ciascuno rimanga nella condizione in cui era quando fu chiamato. Sei stato chiamato da schiavo? Non ti preoccupare; anche se puoi diventare libero, approfitta piuttosto della tua condizione! Perché lo schiavo che è stato chiamato nel Signore è un uomo libero, a servizio del Signore! Allo stesso modo chi è stato chiamato da libero è schiavo di Cristo. Siete stati comprati a caro prezzo: non fatevi schiavi degli uomini! Ciascuno, fratelli, rimanga davanti a Dio in quella condizione in cui era quando è stato chiamato.</w:t>
      </w:r>
    </w:p>
    <w:p w14:paraId="0D1D2C91"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Riguardo alle vergini, non ho alcun comando dal Signore, ma do un consiglio, come uno che ha ottenuto misericordia dal Signore e merita fiducia. Penso dunque che sia bene per l’uomo, a causa delle presenti difficoltà, rimanere così com’è. Ti trovi legato a una donna? Non cercare di scioglierti. Sei libero da donna? Non andare a cercarla. Però se ti sposi non fai peccato; e se la giovane prende marito, non fa peccato. Tuttavia costoro avranno tribolazioni nella loro vita, e io vorrei risparmiarvele.</w:t>
      </w:r>
    </w:p>
    <w:p w14:paraId="33437C83"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w:t>
      </w:r>
    </w:p>
    <w:p w14:paraId="3F0C6C28"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Se però qualcuno ritiene di non comportarsi in modo conveniente verso la sua vergine, qualora essa abbia passato il fiore dell’età – e conviene che accada così – faccia ciò che vuole: non pecca; si sposino pure! Chi invece è fermamente deciso in cuor suo – pur non avendo nessuna necessità, ma essendo arbitro della propria volontà – chi, dunque, ha deliberato in cuor suo di conservare la sua vergine, fa bene. Ini conclusione, colui che dà in sposa la sua vergine fa bene, e chi non la dà in sposa fa meglio.</w:t>
      </w:r>
    </w:p>
    <w:p w14:paraId="5A9E07B5" w14:textId="77777777" w:rsidR="00FE1CAA" w:rsidRPr="00FE1CAA" w:rsidRDefault="00FE1CAA" w:rsidP="00FE1CAA">
      <w:pPr>
        <w:jc w:val="both"/>
        <w:rPr>
          <w:rFonts w:ascii="Arial" w:hAnsi="Arial" w:cs="Arial"/>
          <w:sz w:val="24"/>
          <w:szCs w:val="24"/>
        </w:rPr>
      </w:pPr>
      <w:r w:rsidRPr="00FE1CAA">
        <w:rPr>
          <w:rFonts w:ascii="Arial" w:hAnsi="Arial" w:cs="Arial"/>
          <w:i/>
          <w:iCs/>
          <w:sz w:val="24"/>
          <w:szCs w:val="24"/>
        </w:rPr>
        <w:t xml:space="preserve">La moglie è vincolata per tutto il tempo in cui vive il marito; ma se il marito muore è libera di sposare chi vuole, purché ciò avvenga nel Signore. Ma se rimane così com’è, a mio parere è meglio; credo infatti di avere anch’io lo Spirito di Dio (1Cor 7,1-40). </w:t>
      </w:r>
    </w:p>
    <w:p w14:paraId="7B9A8809"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Si può comprendere e si può accogliere e si può vivere la nuova creazione e il nuovo sposalizio solo se si è e si rimane nello Spirito Santo. Per opera dello Spirito Santo tutto si crea e tutto si vive. Quanto è creato per opera dello Spirito Santo, per opera dello Spirito Santo si può vivere, si può comprendere, si può volere con volontà ferma e risoluta sino alla fine. </w:t>
      </w:r>
    </w:p>
    <w:p w14:paraId="7261C6F0" w14:textId="77777777" w:rsidR="00FE1CAA" w:rsidRPr="00FE1CAA" w:rsidRDefault="00FE1CAA" w:rsidP="00FE1CAA">
      <w:pPr>
        <w:jc w:val="both"/>
        <w:rPr>
          <w:rFonts w:ascii="Arial" w:hAnsi="Arial" w:cs="Arial"/>
          <w:b/>
          <w:bCs/>
          <w:sz w:val="24"/>
          <w:szCs w:val="24"/>
        </w:rPr>
      </w:pPr>
    </w:p>
    <w:p w14:paraId="2C19E731" w14:textId="77777777" w:rsidR="00FE1CAA" w:rsidRPr="00FE1CAA" w:rsidRDefault="00FE1CAA" w:rsidP="00FE1CAA">
      <w:pPr>
        <w:pStyle w:val="Titolo2"/>
      </w:pPr>
      <w:bookmarkStart w:id="505" w:name="_Toc212209529"/>
      <w:bookmarkStart w:id="506" w:name="_Toc212557352"/>
      <w:r w:rsidRPr="00FE1CAA">
        <w:t>A chi è come loro, infatti, appartiene il regno dei cieli</w:t>
      </w:r>
      <w:bookmarkEnd w:id="505"/>
      <w:bookmarkEnd w:id="506"/>
    </w:p>
    <w:p w14:paraId="78C6FBF8" w14:textId="77777777" w:rsidR="00FE1CAA" w:rsidRPr="00FE1CAA" w:rsidRDefault="00FE1CAA" w:rsidP="00FE1CAA">
      <w:pPr>
        <w:jc w:val="both"/>
        <w:rPr>
          <w:rFonts w:ascii="Arial" w:hAnsi="Arial" w:cs="Arial"/>
          <w:b/>
          <w:bCs/>
          <w:sz w:val="24"/>
          <w:szCs w:val="24"/>
        </w:rPr>
      </w:pPr>
    </w:p>
    <w:p w14:paraId="04BD49A4" w14:textId="77777777" w:rsidR="00FE1CAA" w:rsidRPr="00FE1CAA" w:rsidRDefault="00FE1CAA" w:rsidP="00FE1CAA">
      <w:pPr>
        <w:jc w:val="both"/>
        <w:rPr>
          <w:rFonts w:ascii="Arial" w:hAnsi="Arial" w:cs="Arial"/>
          <w:b/>
          <w:bCs/>
          <w:sz w:val="24"/>
          <w:szCs w:val="24"/>
        </w:rPr>
      </w:pPr>
      <w:r w:rsidRPr="00FE1CAA">
        <w:rPr>
          <w:rFonts w:ascii="Arial" w:hAnsi="Arial" w:cs="Arial"/>
          <w:b/>
          <w:bCs/>
          <w:sz w:val="24"/>
          <w:szCs w:val="24"/>
        </w:rPr>
        <w:t>Allora gli furono portati dei bambini perché imponesse loro le mani e pregasse; ma i discepoli li rimproverarono. Gesù però disse: «Lasciateli, non impedite che i bambini vengano a me; a chi è come loro, infatti, appartiene il regno dei cieli». E, dopo avere imposto loro le mani, andò via di là.</w:t>
      </w:r>
    </w:p>
    <w:p w14:paraId="6CBEC575" w14:textId="77777777" w:rsidR="00FE1CAA" w:rsidRPr="00FE1CAA" w:rsidRDefault="00FE1CAA" w:rsidP="00FE1CAA">
      <w:pPr>
        <w:jc w:val="both"/>
        <w:rPr>
          <w:rFonts w:ascii="Arial" w:hAnsi="Arial" w:cs="Arial"/>
          <w:b/>
          <w:bCs/>
          <w:sz w:val="24"/>
          <w:szCs w:val="24"/>
        </w:rPr>
      </w:pPr>
      <w:bookmarkStart w:id="507" w:name="_Hlk211979838"/>
    </w:p>
    <w:p w14:paraId="6DAA1223" w14:textId="77777777" w:rsidR="00FE1CAA" w:rsidRPr="00FE1CAA" w:rsidRDefault="00FE1CAA" w:rsidP="00FE1CAA">
      <w:pPr>
        <w:jc w:val="both"/>
        <w:rPr>
          <w:rFonts w:ascii="Arial" w:hAnsi="Arial" w:cs="Arial"/>
          <w:b/>
          <w:bCs/>
          <w:sz w:val="24"/>
          <w:szCs w:val="24"/>
        </w:rPr>
      </w:pPr>
      <w:r w:rsidRPr="00FE1CAA">
        <w:rPr>
          <w:rFonts w:ascii="Arial" w:hAnsi="Arial" w:cs="Arial"/>
          <w:b/>
          <w:bCs/>
          <w:sz w:val="24"/>
          <w:szCs w:val="24"/>
        </w:rPr>
        <w:t xml:space="preserve">Allora gli furono portati dei bambini perché imponesse loro le mani e pregasse; ma i discepoli li rimproverarono. </w:t>
      </w:r>
    </w:p>
    <w:bookmarkEnd w:id="507"/>
    <w:p w14:paraId="3086B3A4"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Non viene indicato il luogo nel quale questo evento viene vissuto. Tutto ciò che non è necessario per conoscere la purissima verità di Cristo Gesù, dall’Evangelista Matteo sempre viene omesso. Ecco ora cosa accade: </w:t>
      </w:r>
      <w:r w:rsidRPr="00FE1CAA">
        <w:rPr>
          <w:rFonts w:ascii="Arial" w:hAnsi="Arial" w:cs="Arial"/>
          <w:i/>
          <w:iCs/>
          <w:sz w:val="24"/>
          <w:szCs w:val="24"/>
        </w:rPr>
        <w:t xml:space="preserve">“Allora gli furono portati dei bambini perché imponesse loro le mani e pregasse; ma i discepoli li rimproverarono.”. </w:t>
      </w:r>
      <w:r w:rsidRPr="00FE1CAA">
        <w:rPr>
          <w:rFonts w:ascii="Arial" w:hAnsi="Arial" w:cs="Arial"/>
          <w:sz w:val="24"/>
          <w:szCs w:val="24"/>
        </w:rPr>
        <w:t xml:space="preserve">Osserviamo bene cosa accade. Primo evento: a Gesù vengono portati dei bambini. Il motivo è di altissimo spessore soprannaturale. Si chiede a Cristo Gesù di imporre loro le mani. L’imposizione delle mani è vera benedizione. All’imposizione delle mani si chiede di aggiungere la preghiera. A Gesù si chiede si compiere un’opera altamente sacerdotale. Imporre le mani, benedicendo e pregando era la missione che il Signore Dio aveva affidato ad Aronne e ai suoi figli. </w:t>
      </w:r>
    </w:p>
    <w:p w14:paraId="3AA655D9"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Dal Libro dei Numeri</w:t>
      </w:r>
    </w:p>
    <w:p w14:paraId="1A38334F"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Il Signore parlò a Mosè e disse: «Parla ad Aronne e ai suoi figli dicendo: “Così benedirete gli Israeliti: direte loro:</w:t>
      </w:r>
    </w:p>
    <w:p w14:paraId="7915307E"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Ti benedica il Signore e ti custodisca. Il Signore faccia risplendere per te il suo volto e ti faccia grazia. Il Signore rivolga a te il suo volto e ti conceda pace”.</w:t>
      </w:r>
    </w:p>
    <w:p w14:paraId="3CF246F6"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Così porranno il mio nome sugli Israeliti e io li benedirò» (Num 6,22-27).</w:t>
      </w:r>
    </w:p>
    <w:p w14:paraId="35992881"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I discepoli ancora non possiedono una visione soprannaturale alta di Gesù. Non sanno ancora che Gesù del Padre è il Profeta, è il Re ed è il Sacerdote al modo di Melchisedek o secondo l’ordine di Melchisedek. Ogni azione dell’uomo è frutto di un pensiero. Se il pensiero è vero, l’azione sarà vera. Se il pensiero non è vero, neanche l’azione sarà vera. Pensiero umano, azione umana. Pensiero divino, azione divina. Il rimprovero dei discepoli è frutto di un pensiero di terra. Questo ci rivela che ancora i loro pensieri sono di terra e non di cielo. Chi elimina dal cuore i pensieri di terra e mette in essi i pensieri del cielo è solo lo Spirito Santo. Esso ancora non è stato donato ai discepoli. Da Cristo ancora non è stato versato dal suo corpo trafitto. </w:t>
      </w:r>
    </w:p>
    <w:p w14:paraId="4FB3AE3C" w14:textId="77777777" w:rsidR="00FE1CAA" w:rsidRPr="00FE1CAA" w:rsidRDefault="00FE1CAA" w:rsidP="00FE1CAA">
      <w:pPr>
        <w:jc w:val="both"/>
        <w:rPr>
          <w:rFonts w:ascii="Arial" w:hAnsi="Arial" w:cs="Arial"/>
          <w:b/>
          <w:bCs/>
          <w:sz w:val="24"/>
          <w:szCs w:val="24"/>
        </w:rPr>
      </w:pPr>
    </w:p>
    <w:p w14:paraId="3B3017AD" w14:textId="77777777" w:rsidR="00FE1CAA" w:rsidRPr="00FE1CAA" w:rsidRDefault="00FE1CAA" w:rsidP="00FE1CAA">
      <w:pPr>
        <w:jc w:val="both"/>
        <w:rPr>
          <w:rFonts w:ascii="Arial" w:hAnsi="Arial" w:cs="Arial"/>
          <w:b/>
          <w:bCs/>
          <w:sz w:val="24"/>
          <w:szCs w:val="24"/>
        </w:rPr>
      </w:pPr>
      <w:r w:rsidRPr="00FE1CAA">
        <w:rPr>
          <w:rFonts w:ascii="Arial" w:hAnsi="Arial" w:cs="Arial"/>
          <w:b/>
          <w:bCs/>
          <w:sz w:val="24"/>
          <w:szCs w:val="24"/>
        </w:rPr>
        <w:t xml:space="preserve">Gesù però disse: «Lasciateli, non impedite che i bambini vengano a me; </w:t>
      </w:r>
      <w:bookmarkStart w:id="508" w:name="_Hlk208498411"/>
      <w:r w:rsidRPr="00FE1CAA">
        <w:rPr>
          <w:rFonts w:ascii="Arial" w:hAnsi="Arial" w:cs="Arial"/>
          <w:b/>
          <w:bCs/>
          <w:sz w:val="24"/>
          <w:szCs w:val="24"/>
        </w:rPr>
        <w:t>a chi è come loro, infatti, appartiene il regno dei cieli</w:t>
      </w:r>
      <w:bookmarkEnd w:id="508"/>
      <w:r w:rsidRPr="00FE1CAA">
        <w:rPr>
          <w:rFonts w:ascii="Arial" w:hAnsi="Arial" w:cs="Arial"/>
          <w:b/>
          <w:bCs/>
          <w:sz w:val="24"/>
          <w:szCs w:val="24"/>
        </w:rPr>
        <w:t>». E, dopo avere imposto loro le mani, andò via di là.</w:t>
      </w:r>
    </w:p>
    <w:p w14:paraId="3F09268F"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Gesù è sempre mosso dai pensieri di cielo. Non solo. È mosso sempre dai pensieri attualissimi del Padre suo. I discepoli non devono impedire che i bambini vada a Lui, perché a chi è come loro appartiene il regno dei cieli. Ecco il motivo soprannaturale che sempre deve governare la mente e il cuore dei discepoli: </w:t>
      </w:r>
      <w:r w:rsidRPr="00FE1CAA">
        <w:rPr>
          <w:rFonts w:ascii="Arial" w:hAnsi="Arial" w:cs="Arial"/>
          <w:i/>
          <w:iCs/>
          <w:sz w:val="24"/>
          <w:szCs w:val="24"/>
        </w:rPr>
        <w:t xml:space="preserve">“Gesù però disse: «Lasciateli, non impedite che i bambini vengano a me; a chi è come loro, infatti, appartiene il regno dei cieli». E, dopo avere imposto loro le mani, andò via di là”. </w:t>
      </w:r>
      <w:r w:rsidRPr="00FE1CAA">
        <w:rPr>
          <w:rFonts w:ascii="Arial" w:hAnsi="Arial" w:cs="Arial"/>
          <w:sz w:val="24"/>
          <w:szCs w:val="24"/>
        </w:rPr>
        <w:t>Ecco la vera conversione che Gesù chiede a chiunque vuole essere discepolo del regno dei cieli: da adulto, da grande, da maestro, da signore, da persona illustre, da re, da principe, da papa, da cardinale, da vescovo, da presbitero, da diacono, da cresimato, da battezzato, da profeta, da pastore, deve farsi bambino ed è bambino quando si riconosce frutto perenne del suo Signore e Dio, del suo Redentore, dello Spirito Santo, della grazia, della verità, della carità che discendono dal cuore del Padre, in Cristo, per opera dello Spirito Santo. Come il frutto è il prodotto dell’albero, così il discepolo di Gesù sempre dovrà pensarsi e vedersi come un frutto dell’albero della Beata Trinità. Come il frutto è prodotto per dare vita all’uomo, così il cristiano è frutto per dare vera vita, vita divina all’umanità e al mondo. Ogni membro del corpo di Cristo deve sempre pensarsi frutto della Beata Trinità, sua perenne creazione. Frutto per essere mangiato per dare vita all’umanità e alla Chiesa. Solo in questo modo si può essere del regno dei cieli. Anche Gesù si è lasciato fare un frutto dal Padre sull’albero dello Spirito Santo e si è dato da mangiare e al mondo e alla Chiesa. Se si è frutti pronti per essere mangiati, si è discepoli del regno. Chi si ritiene un albero, mai potrà appartenere al regno dei cieli. Noi non produciamo. Siamo un prodotto del Padre, in Cristo, sempre per opera dello Spirito Santo.</w:t>
      </w:r>
    </w:p>
    <w:p w14:paraId="5D190634"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Gesù impone le mani. Poi lascia quel luogo e si dirige altrove. Gesù non sta in un luogo per sua volontà. Né per sua volontà si dirige verso altri luoghi. Gesù è sempre un frutto che il Padre produce sull’albero dello Spirito Santo. Come frutto, dopo essere stata mangiato in un luogo, perché dato loro dal Padre, lo Spirito Santo si muove con il suo prezioso frutto e si dirige verso altri luoghi, perché altri affamati e assetati di giustizia possano sfamarsi. Questa verità vale anche per ogni discepolo di Gesù. Ogni membro del corpo di Cristo, come frutto del Padre, prodotto senza alcuna interruzione sull’albero dello Spirito Santo, sempre deve essere dalla volontà del Padre e dal Padre lasciarsi dare in cibo dove il Padre vuole che si lasci donare. Non è il frutto che deve donarsi a chi vuole. È il Padre che chiede allo Spirito Santo di spostarsi perché il suo frutto sia donato a chi Lui vuole che sia donato. Ecco un esempio che ci rivela come l’Apostolo Paolo è un frutto sempre portato dall’albero dello Spirito Santo. Senza questa verità non possiamo comprendere la missione evangelizzatrice dell’Apostolo delle Genti.</w:t>
      </w:r>
    </w:p>
    <w:p w14:paraId="240FD2F5"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Dal Libro degli Atti</w:t>
      </w:r>
    </w:p>
    <w:p w14:paraId="0E1CC139"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002D4E60"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652461DC"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3FCB1C79"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Così fece per molti giorni, finché Paolo, mal sopportando la cosa, si rivolse allo spirito e disse: «In nome di Gesù Cristo ti ordino di uscire da lei». E all’istante lo spirito uscì.</w:t>
      </w:r>
    </w:p>
    <w:p w14:paraId="6E10373B"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7F23B423"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Verso mezzanotte Paolo e Sila, in preghiera, cantavano inni a Dio, mentre i prigionieri stavano ad ascoltarli. D’improvviso venne un terremoto così forte che furono scosse le fondamenta della prigione; subito si aprirono tutte le porte e caddero le catene di tutti. 27Il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17C29D86"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16,1-30).</w:t>
      </w:r>
    </w:p>
    <w:p w14:paraId="2021EC6E"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Questa visione soprannaturale dee sempre conservarsi altissima in ogni membro del corpo di Cristo. È questa visione e l’obbedienza a essa che ci fa essere sempre un frutto prodotto dall’albero dello Spirito Santo.</w:t>
      </w:r>
    </w:p>
    <w:p w14:paraId="50780E21" w14:textId="77777777" w:rsidR="00FE1CAA" w:rsidRPr="00FE1CAA" w:rsidRDefault="00FE1CAA" w:rsidP="00FE1CAA">
      <w:pPr>
        <w:jc w:val="both"/>
        <w:rPr>
          <w:rFonts w:ascii="Arial" w:hAnsi="Arial" w:cs="Arial"/>
          <w:b/>
          <w:bCs/>
          <w:sz w:val="24"/>
          <w:szCs w:val="24"/>
        </w:rPr>
      </w:pPr>
    </w:p>
    <w:p w14:paraId="28C2DD7C" w14:textId="77777777" w:rsidR="00FE1CAA" w:rsidRPr="00FE1CAA" w:rsidRDefault="00FE1CAA" w:rsidP="00FE1CAA">
      <w:pPr>
        <w:pStyle w:val="Titolo2"/>
      </w:pPr>
      <w:bookmarkStart w:id="509" w:name="_Toc212209530"/>
      <w:bookmarkStart w:id="510" w:name="_Toc212557353"/>
      <w:r w:rsidRPr="00FE1CAA">
        <w:t>Udita questa parola, il giovane se ne andò, triste; possedeva infatti molte ricchezze</w:t>
      </w:r>
      <w:bookmarkEnd w:id="509"/>
      <w:bookmarkEnd w:id="510"/>
    </w:p>
    <w:p w14:paraId="56B79B30" w14:textId="77777777" w:rsidR="00FE1CAA" w:rsidRPr="00FE1CAA" w:rsidRDefault="00FE1CAA" w:rsidP="00FE1CAA">
      <w:pPr>
        <w:jc w:val="both"/>
        <w:rPr>
          <w:rFonts w:ascii="Arial" w:hAnsi="Arial" w:cs="Arial"/>
          <w:b/>
          <w:bCs/>
          <w:sz w:val="24"/>
          <w:szCs w:val="24"/>
        </w:rPr>
      </w:pPr>
    </w:p>
    <w:p w14:paraId="5CC962AB" w14:textId="77777777" w:rsidR="00FE1CAA" w:rsidRPr="00FE1CAA" w:rsidRDefault="00FE1CAA" w:rsidP="00FE1CAA">
      <w:pPr>
        <w:jc w:val="both"/>
        <w:rPr>
          <w:rFonts w:ascii="Arial" w:hAnsi="Arial" w:cs="Arial"/>
          <w:b/>
          <w:bCs/>
          <w:sz w:val="24"/>
          <w:szCs w:val="24"/>
        </w:rPr>
      </w:pPr>
      <w:r w:rsidRPr="00FE1CAA">
        <w:rPr>
          <w:rFonts w:ascii="Arial" w:hAnsi="Arial" w:cs="Arial"/>
          <w:b/>
          <w:bCs/>
          <w:sz w:val="24"/>
          <w:szCs w:val="24"/>
        </w:rPr>
        <w:t xml:space="preserve">Ed ecco, un tale si avvicinò e gli disse: «Maestro, che cosa devo fare di buono per avere la vita eterna?». Gli rispose: «Perché mi interroghi su ciò che è buono? Buono è uno solo. Se vuoi entrare nella vita, osserva i comandamenti». Gli chiese: «Quali?». Gesù rispose: «Non ucciderai, non commetterai adulterio, non ruberai, non testimonierai il falso, onora il padre e la madre e amerai il prossimo tuo come te stesso». Il giovane gli disse: «Tutte queste cose le ho osservate; che altro mi manca?». </w:t>
      </w:r>
      <w:bookmarkStart w:id="511" w:name="_Hlk212151487"/>
      <w:r w:rsidRPr="00FE1CAA">
        <w:rPr>
          <w:rFonts w:ascii="Arial" w:hAnsi="Arial" w:cs="Arial"/>
          <w:b/>
          <w:bCs/>
          <w:sz w:val="24"/>
          <w:szCs w:val="24"/>
        </w:rPr>
        <w:t xml:space="preserve">Gli disse Gesù: «Se vuoi essere perfetto, va’, vendi quello che possiedi, dallo ai poveri e avrai un tesoro nel cielo; e vieni! Seguimi!». </w:t>
      </w:r>
      <w:bookmarkStart w:id="512" w:name="_Hlk208498472"/>
      <w:bookmarkEnd w:id="511"/>
      <w:r w:rsidRPr="00FE1CAA">
        <w:rPr>
          <w:rFonts w:ascii="Arial" w:hAnsi="Arial" w:cs="Arial"/>
          <w:b/>
          <w:bCs/>
          <w:sz w:val="24"/>
          <w:szCs w:val="24"/>
        </w:rPr>
        <w:t>Udita questa parola, il giovane se ne andò, triste; possedeva infatti molte ricchezze</w:t>
      </w:r>
      <w:bookmarkEnd w:id="512"/>
      <w:r w:rsidRPr="00FE1CAA">
        <w:rPr>
          <w:rFonts w:ascii="Arial" w:hAnsi="Arial" w:cs="Arial"/>
          <w:b/>
          <w:bCs/>
          <w:sz w:val="24"/>
          <w:szCs w:val="24"/>
        </w:rPr>
        <w:t>.</w:t>
      </w:r>
    </w:p>
    <w:p w14:paraId="34DB18FB" w14:textId="77777777" w:rsidR="00FE1CAA" w:rsidRPr="00FE1CAA" w:rsidRDefault="00FE1CAA" w:rsidP="00FE1CAA">
      <w:pPr>
        <w:jc w:val="both"/>
        <w:rPr>
          <w:rFonts w:ascii="Arial" w:hAnsi="Arial" w:cs="Arial"/>
          <w:b/>
          <w:bCs/>
          <w:sz w:val="24"/>
          <w:szCs w:val="24"/>
        </w:rPr>
      </w:pPr>
    </w:p>
    <w:p w14:paraId="545A2D60" w14:textId="77777777" w:rsidR="00FE1CAA" w:rsidRPr="00FE1CAA" w:rsidRDefault="00FE1CAA" w:rsidP="00FE1CAA">
      <w:pPr>
        <w:jc w:val="both"/>
        <w:rPr>
          <w:rFonts w:ascii="Arial" w:hAnsi="Arial" w:cs="Arial"/>
          <w:b/>
          <w:bCs/>
          <w:sz w:val="24"/>
          <w:szCs w:val="24"/>
        </w:rPr>
      </w:pPr>
      <w:r w:rsidRPr="00FE1CAA">
        <w:rPr>
          <w:rFonts w:ascii="Arial" w:hAnsi="Arial" w:cs="Arial"/>
          <w:b/>
          <w:bCs/>
          <w:sz w:val="24"/>
          <w:szCs w:val="24"/>
        </w:rPr>
        <w:t xml:space="preserve">Ed ecco, un tale si avvicinò e gli disse: «Maestro, che cosa devo fare di buono per avere la vita eterna?». </w:t>
      </w:r>
    </w:p>
    <w:p w14:paraId="228B8DB3"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Ignoriamo il luogo dove questo evento sia accaduto. Noi sappiamo che la vita eterna è insieme un dono e un frutto. Il dono è di Dio. Il frutto è del corpo di Cristo. Il frutto deve essere anche di ogni uomo. Ecco allora la domanda: </w:t>
      </w:r>
      <w:r w:rsidRPr="00FE1CAA">
        <w:rPr>
          <w:rFonts w:ascii="Arial" w:hAnsi="Arial" w:cs="Arial"/>
          <w:i/>
          <w:iCs/>
          <w:sz w:val="24"/>
          <w:szCs w:val="24"/>
        </w:rPr>
        <w:t xml:space="preserve">“Ed ecco, un tale si avvicinò e gli disse: «Maestro, che cosa devo fare di buono per avere la vita eterna?». </w:t>
      </w:r>
      <w:r w:rsidRPr="00FE1CAA">
        <w:rPr>
          <w:rFonts w:ascii="Arial" w:hAnsi="Arial" w:cs="Arial"/>
          <w:sz w:val="24"/>
          <w:szCs w:val="24"/>
        </w:rPr>
        <w:t xml:space="preserve">Quali frutti devo produrre per avere in dono la vita eterna? È una domanda che sempre sorge nel cuore dell’uomo quando questi accolta la vera Parola di Dio. </w:t>
      </w:r>
    </w:p>
    <w:p w14:paraId="5EC7CCFD"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Dal Vangelo secondo Luca.</w:t>
      </w:r>
    </w:p>
    <w:p w14:paraId="320FF242"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Alle folle che andavano a farsi battezzare da lui, Giovanni diceva: «Razza di vipere, chi vi ha fatto credere di poter sfuggire all’ira imminente? Fate dunque frutti degni della conversione e non cominciate a dire fra voi: “Abbiamo Abramo per padre!”. Perché io vi dico che da queste pietre Dio può suscitare figli ad Abramo. Anzi, già la scure è posta alla radice degli alberi; perciò ogni albero che non dà buon frutto viene tagliato e gettato nel fuoco».</w:t>
      </w:r>
    </w:p>
    <w:p w14:paraId="28CD9A7B"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 xml:space="preserve">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 (Lc 3,7-14). </w:t>
      </w:r>
    </w:p>
    <w:p w14:paraId="72AC259D"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Dagli Atti degli Apostoli</w:t>
      </w:r>
    </w:p>
    <w:p w14:paraId="512BFC6F"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 xml:space="preserve">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w:t>
      </w:r>
    </w:p>
    <w:p w14:paraId="1F8006AB"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0D8C8785"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6337B209"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Questo Gesù, Dio lo ha risuscitato e noi tutti ne siamo testimoni. Innalzato dunque alla destra di Dio e dopo aver ricevuto dal Padre lo Spirito Santo promesso, lo ha effuso, come voi stessi potete vedere e udire. Davide infatti non salì al cielo; tuttavia egli dice:</w:t>
      </w:r>
    </w:p>
    <w:p w14:paraId="6AB5F05D"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Disse il Signore al mio Signore: siedi alla mia destra, finché io ponga i tuoi nemici come sgabello dei tuoi piedi.</w:t>
      </w:r>
    </w:p>
    <w:p w14:paraId="60D30B9B"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Sappia dunque con certezza tutta la casa d’Israele che Dio ha costituito Signore e Cristo quel Gesù che voi avete crocifisso».</w:t>
      </w:r>
    </w:p>
    <w:p w14:paraId="1B7121C3" w14:textId="77777777" w:rsidR="00FE1CAA" w:rsidRPr="00FE1CAA" w:rsidRDefault="00FE1CAA" w:rsidP="00FE1CAA">
      <w:pPr>
        <w:jc w:val="both"/>
        <w:rPr>
          <w:rFonts w:ascii="Arial" w:hAnsi="Arial" w:cs="Arial"/>
          <w:sz w:val="24"/>
          <w:szCs w:val="24"/>
        </w:rPr>
      </w:pPr>
      <w:r w:rsidRPr="00FE1CAA">
        <w:rPr>
          <w:rFonts w:ascii="Arial" w:hAnsi="Arial" w:cs="Arial"/>
          <w:i/>
          <w:iCs/>
          <w:sz w:val="24"/>
          <w:szCs w:val="24"/>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2,21-41). </w:t>
      </w:r>
    </w:p>
    <w:p w14:paraId="5E28F142"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Quando una omelia, quando una catechesi, quando ogni annuncio della Parola di Dio, sono operati dalla vera Parola di Dio, sempre lo Spirito Santo susciterà in chi ascolta delle domande su come orientare secondo verità a Dio la propria vita.</w:t>
      </w:r>
    </w:p>
    <w:p w14:paraId="63BC4C63" w14:textId="77777777" w:rsidR="00FE1CAA" w:rsidRPr="00FE1CAA" w:rsidRDefault="00FE1CAA" w:rsidP="00FE1CAA">
      <w:pPr>
        <w:jc w:val="both"/>
        <w:rPr>
          <w:rFonts w:ascii="Arial" w:hAnsi="Arial" w:cs="Arial"/>
          <w:b/>
          <w:bCs/>
          <w:sz w:val="24"/>
          <w:szCs w:val="24"/>
        </w:rPr>
      </w:pPr>
    </w:p>
    <w:p w14:paraId="49CB62E2" w14:textId="77777777" w:rsidR="00FE1CAA" w:rsidRPr="00FE1CAA" w:rsidRDefault="00FE1CAA" w:rsidP="00FE1CAA">
      <w:pPr>
        <w:jc w:val="both"/>
        <w:rPr>
          <w:rFonts w:ascii="Arial" w:hAnsi="Arial" w:cs="Arial"/>
          <w:b/>
          <w:bCs/>
          <w:sz w:val="24"/>
          <w:szCs w:val="24"/>
        </w:rPr>
      </w:pPr>
      <w:bookmarkStart w:id="513" w:name="_Hlk211980085"/>
      <w:r w:rsidRPr="00FE1CAA">
        <w:rPr>
          <w:rFonts w:ascii="Arial" w:hAnsi="Arial" w:cs="Arial"/>
          <w:b/>
          <w:bCs/>
          <w:sz w:val="24"/>
          <w:szCs w:val="24"/>
        </w:rPr>
        <w:t xml:space="preserve">Gli rispose: «Perché mi interroghi su ciò che è buono? Buono è uno solo. Se vuoi entrare nella vita, osserva i comandamenti». </w:t>
      </w:r>
    </w:p>
    <w:bookmarkEnd w:id="513"/>
    <w:p w14:paraId="1A9D47AE"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Prima di rispondere alla domanda, Gesù mette in chiarissima luce la verità madre di ogni verità. Buono è uno solo: Dio. Dio è la fonte di ogni bontà, di ogni bene, di ogni santità, di ogni grazia, di ogni benedizione, di ogni vita. L’uomo può fare il bene, può essere buono solo attingendo ogni bene e ogni bontà in Dio. Non si entra nella vita eterna facendo noi qualcosa di buono, ma lasciando al nostro Dio di governare Lui la nostra vita perché produca un frutto di vita eterna. Messa in luce questa verità madre di ogni altra verità, ecco la risposta di Gesù Signore:</w:t>
      </w:r>
      <w:r w:rsidRPr="00FE1CAA">
        <w:rPr>
          <w:rFonts w:ascii="Arial" w:hAnsi="Arial" w:cs="Arial"/>
          <w:i/>
          <w:iCs/>
          <w:sz w:val="24"/>
          <w:szCs w:val="24"/>
        </w:rPr>
        <w:t xml:space="preserve"> “Gli rispose: «Perché mi interroghi su ciò che è buono? Buono è uno solo. Se vuoi entrare nella vita, osserva i comandamenti»”.</w:t>
      </w:r>
      <w:r w:rsidRPr="00FE1CAA">
        <w:rPr>
          <w:rFonts w:ascii="Arial" w:hAnsi="Arial" w:cs="Arial"/>
          <w:sz w:val="24"/>
          <w:szCs w:val="24"/>
        </w:rPr>
        <w:t xml:space="preserve"> Se tu vuoi entrare nella vita, ascolta il Signore tuo Dio, lasciati fare buono da Lui obbedendo tu alla sua Parola, ascoltando sempre la sua voce. Questa è la verità sulla quale l’alleanza è stata stabilita: Dio parla e l’uomo ascolta. I dieci comandamenti sono la prima voce del Signore. Dai giorni del Sinai sempre il Signore ha parlato. Oggi parla per mezzo di Cristo Gesù. La salvezza è nell’ascolto della voce di Gesù Signore. </w:t>
      </w:r>
    </w:p>
    <w:p w14:paraId="1ED38DF1"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Così la Lettera gli Ebrei:</w:t>
      </w:r>
    </w:p>
    <w:p w14:paraId="34F92514" w14:textId="77777777" w:rsidR="00FE1CAA" w:rsidRPr="00FE1CAA" w:rsidRDefault="00FE1CAA" w:rsidP="00FE1CAA">
      <w:pPr>
        <w:jc w:val="both"/>
        <w:rPr>
          <w:rFonts w:ascii="Arial" w:hAnsi="Arial" w:cs="Arial"/>
          <w:b/>
          <w:bCs/>
          <w:sz w:val="24"/>
          <w:szCs w:val="24"/>
        </w:rPr>
      </w:pPr>
      <w:r w:rsidRPr="00FE1CAA">
        <w:rPr>
          <w:rFonts w:ascii="Arial" w:hAnsi="Arial" w:cs="Arial"/>
          <w:i/>
          <w:iCs/>
          <w:sz w:val="24"/>
          <w:szCs w:val="24"/>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14:paraId="55103187"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Così il Vangelo secondo Giovanni</w:t>
      </w:r>
    </w:p>
    <w:p w14:paraId="6948E9E6"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(Gv 6,26-29). </w:t>
      </w:r>
    </w:p>
    <w:p w14:paraId="2D41FEF0"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Sempre il Padre ha parlato, sempre parla, sempre parlerà. Per ascoltare la sua voce di oggi si deve abitare nella voce ascoltata ieri. Perché quanti invece non sono nella voce di ieri, è necessario un vero profeta che faccia giungere al loro orecchio la vera Parola di Dio di ieri e di oggi. È la voce del vero profeta proferita in pienezza di Spirito che deve trafiggere il cuore di coloro che stanno ad ascoltare. </w:t>
      </w:r>
    </w:p>
    <w:p w14:paraId="57DE039E" w14:textId="77777777" w:rsidR="00FE1CAA" w:rsidRPr="00FE1CAA" w:rsidRDefault="00FE1CAA" w:rsidP="00FE1CAA">
      <w:pPr>
        <w:jc w:val="both"/>
        <w:rPr>
          <w:rFonts w:ascii="Arial" w:hAnsi="Arial" w:cs="Arial"/>
          <w:sz w:val="24"/>
          <w:szCs w:val="24"/>
        </w:rPr>
      </w:pPr>
    </w:p>
    <w:p w14:paraId="7B3DBAB5" w14:textId="77777777" w:rsidR="00FE1CAA" w:rsidRPr="00FE1CAA" w:rsidRDefault="00FE1CAA" w:rsidP="00FE1CAA">
      <w:pPr>
        <w:jc w:val="both"/>
        <w:rPr>
          <w:rFonts w:ascii="Arial" w:hAnsi="Arial" w:cs="Arial"/>
          <w:b/>
          <w:bCs/>
          <w:sz w:val="24"/>
          <w:szCs w:val="24"/>
        </w:rPr>
      </w:pPr>
      <w:r w:rsidRPr="00FE1CAA">
        <w:rPr>
          <w:rFonts w:ascii="Arial" w:hAnsi="Arial" w:cs="Arial"/>
          <w:b/>
          <w:bCs/>
          <w:sz w:val="24"/>
          <w:szCs w:val="24"/>
        </w:rPr>
        <w:t xml:space="preserve">Gli chiese: «Quali?». Gesù rispose: «Non ucciderai, non commetterai adulterio, non ruberai, non testimonierai il falso, onora il padre e la madre e amerai il prossimo tuo come te stesso». </w:t>
      </w:r>
    </w:p>
    <w:p w14:paraId="0A30AAB1"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Il frutto lo produce l’obbedienza ai comandamenti. Questa la prima risposta di Gesù. A questa risposta segue una seconda domanda: </w:t>
      </w:r>
      <w:r w:rsidRPr="00FE1CAA">
        <w:rPr>
          <w:rFonts w:ascii="Arial" w:hAnsi="Arial" w:cs="Arial"/>
          <w:i/>
          <w:iCs/>
          <w:sz w:val="24"/>
          <w:szCs w:val="24"/>
        </w:rPr>
        <w:t>Quali comandamenti devo osservare?</w:t>
      </w:r>
      <w:r w:rsidRPr="00FE1CAA">
        <w:rPr>
          <w:rFonts w:ascii="Arial" w:hAnsi="Arial" w:cs="Arial"/>
          <w:sz w:val="24"/>
          <w:szCs w:val="24"/>
        </w:rPr>
        <w:t xml:space="preserve"> Gesù tralascia i Domandamenti verso Dio, quelli della Prima Tavola e gli ricorda quelli della Seconda Tavola, aggiungendovi il Comandamento dell’amore verso il prossimo che troviamo nel Libro del  Levitico al Capitolo XIX: </w:t>
      </w:r>
      <w:r w:rsidRPr="00FE1CAA">
        <w:rPr>
          <w:rFonts w:ascii="Arial" w:hAnsi="Arial" w:cs="Arial"/>
          <w:i/>
          <w:iCs/>
          <w:sz w:val="24"/>
          <w:szCs w:val="24"/>
        </w:rPr>
        <w:t xml:space="preserve">“Gli chiese: «Quali?». Gesù rispose: «Non ucciderai, non commetterai adulterio, non ruberai, non testimonierai il falso, onora il padre e la madre e amerai il prossimo tuo come te stesso»”. </w:t>
      </w:r>
      <w:r w:rsidRPr="00FE1CAA">
        <w:rPr>
          <w:rFonts w:ascii="Arial" w:hAnsi="Arial" w:cs="Arial"/>
          <w:sz w:val="24"/>
          <w:szCs w:val="24"/>
        </w:rPr>
        <w:t xml:space="preserve">Vengono anche omessi gli ultimi due Comandamento: </w:t>
      </w:r>
      <w:r w:rsidRPr="00FE1CAA">
        <w:rPr>
          <w:rFonts w:ascii="Arial" w:hAnsi="Arial" w:cs="Arial"/>
          <w:i/>
          <w:iCs/>
          <w:sz w:val="24"/>
          <w:szCs w:val="24"/>
        </w:rPr>
        <w:t xml:space="preserve">“Non desiderare la donna d’altri. Non desidera le cose d’altri”. </w:t>
      </w:r>
      <w:r w:rsidRPr="00FE1CAA">
        <w:rPr>
          <w:rFonts w:ascii="Arial" w:hAnsi="Arial" w:cs="Arial"/>
          <w:sz w:val="24"/>
          <w:szCs w:val="24"/>
        </w:rPr>
        <w:t>Ora chiediamoci: perché Gesù ha omesso i Comandamenti della Prima Tavola:</w:t>
      </w:r>
      <w:r w:rsidRPr="00FE1CAA">
        <w:rPr>
          <w:rFonts w:ascii="Arial" w:hAnsi="Arial" w:cs="Arial"/>
          <w:i/>
          <w:iCs/>
          <w:sz w:val="24"/>
          <w:szCs w:val="24"/>
        </w:rPr>
        <w:t xml:space="preserve"> “Non avrai altri Dèi dinanzi a ne. Non nominare il nome di Dio invano. Ricordati del giorno di sabato per santificarlo?</w:t>
      </w:r>
      <w:r w:rsidRPr="00FE1CAA">
        <w:rPr>
          <w:rFonts w:ascii="Arial" w:hAnsi="Arial" w:cs="Arial"/>
          <w:sz w:val="24"/>
          <w:szCs w:val="24"/>
        </w:rPr>
        <w:t xml:space="preserve"> A questa domanda si risponde che nessuno potrà osservare i Comandamenti della Seconda Tavola, se non osserva i Comandamenti della Prima Tavola. Non si può ascoltare una Parola del Signore se non si crede nel Signore che la Parola ha dato. Se non credo che la voce di un papa, di un vescovo, di un presbitero è vera voce di Dio, mai crederò nella sua Parola. Riterrò che quella parola sia uguale a tutte le altre parole. Questa verità vale anche per colui che la Parola dice. Se un papa, un vescovo, un presbitero non crede che Lui è voce del Dio vivo e vero, voce di Gesù Signore, voce dello Spirito Santo, non può pensare che gli altri lo credano. Ma se lui crede veramente che la sua voce è voce di Dio Padre, di Cristo Signore, dello Spirito Santo, oggi, non può negare né ignorare ciò che Padre, Dio, Cristo Gesù, lo Spirito Santo hanno detto ieri. Né può dire che tutte le voci religiose che si ascoltano nel mondo sono voci di Dio e che tutti i libri religiosi sono uguali e che tutte le religioni sono via di salvezza per l’uomo. La voce di Dio non può essere molteplice, contraddittoria, oppositiva, di verità e di falsità, di bene e di male sulla stessa cosa. Cristo Gesù non può essere redentore e non redentore, salvatore e non salvatore, Dio incarnato e semplice uomo, grazia e verità universali e non grazia e verità universali. Oggi sono tutti qui i male della nostra santissima fede. Oggi si insegna nello stesso tempo e dalla stessa boca: fede e non fede, verità e non verità, grazia e nom grazia, Vangelo e non Vangelo, Dio e non Dio, Cristo Gesù e non Cristo Gesù, Chiesa e non Chiesa, vita eterna vera e vita eterna falsa. Questa confusione è lo stagno di Satana dove lui getta la sua rete e ogni giorno la tira a riva strapiena e riempie le sue ceste di anime da portare nel fuoco e nella perdizione eterna. Ecco perché è necessario che chi parla, creda con profonda convinzione che la sua voce è voce di Dio. Ma se la sua voce è voce di Dio, deve essere voce di Dio di tutte le voci di Dio precedentemente fatte ascolta all’uomo a iniziare dalla voce detta all’uomo prima della sua stessa creazione, della voce detta all’uomo subito dopo la sua creazione fino all’ultima voce fatta udire nell’Apocalisse dalla Gerusalemme celeste. Se un papa, un vescovo, un presbitero è tutte queste voci, allora lui è oggi vera voce di Dio. Se non è queste voce, lui è voce falsa di un falso Dio. È purissima verità: Dio è il Fedele in eterno a ogni Parola che esce dalla sua bocca. </w:t>
      </w:r>
    </w:p>
    <w:p w14:paraId="08110260"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Dal Libro del Siracide:</w:t>
      </w:r>
    </w:p>
    <w:p w14:paraId="0F94C796"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Tieni conto del momento e guàrdati dal male, e non avere vergogna di te stesso. C’è una vergogna che porta al peccato e c’è una vergogna che porta gloria e grazia. Non usare riguardi a tuo danno e non arrossire a tua rovina. Non astenerti dal parlare quando è necessario e non nascondere la tua sapienza per bellezza, poiché dalla parola si riconosce la sapienza e l’istruzione dai detti della lingua.</w:t>
      </w:r>
    </w:p>
    <w:p w14:paraId="59B98D7F"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Non contrastare la verità, ma arrossisci della tua ignoranza.  Non vergognarti di confessare i tuoi peccati e non opporti alla corrente di un fiume. Non sottometterti a un uomo stolto, non essere parziale a favore di un potente. Lotta sino alla morte per la verità, il Signore Dio combatterà per te. Non essere arrogante nel tuo linguaggio, fiacco e indolente nelle opere. Non essere come un leone nella tua casa e capriccioso con i tuoi servi. La tua mano non sia tesa per prendere e poi chiusa nel restituire (Sir 4,20.31).</w:t>
      </w:r>
    </w:p>
    <w:p w14:paraId="3E763055"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Dalla Seconda Lettera a Timoteo</w:t>
      </w:r>
    </w:p>
    <w:p w14:paraId="5728F5A2"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Ricòrdati di Gesù Cristo, risorto dai morti, discendente di Davide, come io annuncio nel mio Vangelo, per il quale soffro fino a portare le catene come un malfattore.</w:t>
      </w:r>
    </w:p>
    <w:p w14:paraId="59643000"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Ma la parola di Dio non è incatenata! Perciò io sopporto ogni cosa per quelli che Dio ha scelto, perché anch’essi raggiungano la salvezza che è in Cristo Gesù, insieme alla gloria eterna. Questa parola è degna di fede:</w:t>
      </w:r>
    </w:p>
    <w:p w14:paraId="73925C45"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Se moriamo con lui, con lui anche vivremo;  se perseveriamo, con lui anche regneremo; se lo rinneghiamo, lui pure ci rinnegherà; se siamo infedeli, lui rimane fedele, perché non può rinnegare se stesso (2Tm 2, 8-13).</w:t>
      </w:r>
    </w:p>
    <w:p w14:paraId="50EAAEF6"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Dal Libro dei Proverbi</w:t>
      </w:r>
    </w:p>
    <w:p w14:paraId="564702C9"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Detti di Agur, figlio di Iakè, da Massa. Dice quest’uomo: 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w:t>
      </w:r>
    </w:p>
    <w:p w14:paraId="7D42B6AD"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 xml:space="preserve">Ogni parola di Dio è purificata nel fuoco; egli è scudo per chi in lui si rifugia. Non aggiungere nulla alle sue parole, perché non ti riprenda e tu sia trovato bugiardo (Pr 30,1-5). </w:t>
      </w:r>
    </w:p>
    <w:p w14:paraId="03670D01" w14:textId="77777777" w:rsidR="00FE1CAA" w:rsidRPr="00FE1CAA" w:rsidRDefault="00FE1CAA" w:rsidP="00FE1CAA">
      <w:pPr>
        <w:jc w:val="both"/>
        <w:rPr>
          <w:rFonts w:ascii="Arial" w:hAnsi="Arial" w:cs="Arial"/>
          <w:b/>
          <w:bCs/>
          <w:sz w:val="24"/>
          <w:szCs w:val="24"/>
        </w:rPr>
      </w:pPr>
    </w:p>
    <w:p w14:paraId="236A801C" w14:textId="77777777" w:rsidR="00FE1CAA" w:rsidRPr="00FE1CAA" w:rsidRDefault="00FE1CAA" w:rsidP="00FE1CAA">
      <w:pPr>
        <w:jc w:val="both"/>
        <w:rPr>
          <w:rFonts w:ascii="Arial" w:hAnsi="Arial" w:cs="Arial"/>
          <w:b/>
          <w:bCs/>
          <w:sz w:val="24"/>
          <w:szCs w:val="24"/>
        </w:rPr>
      </w:pPr>
      <w:r w:rsidRPr="00FE1CAA">
        <w:rPr>
          <w:rFonts w:ascii="Arial" w:hAnsi="Arial" w:cs="Arial"/>
          <w:b/>
          <w:bCs/>
          <w:sz w:val="24"/>
          <w:szCs w:val="24"/>
        </w:rPr>
        <w:t xml:space="preserve">Il giovane gli disse: «Tutte queste cose le ho osservate; che altro mi manca?». </w:t>
      </w:r>
    </w:p>
    <w:p w14:paraId="47C1741C"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Questo giovane vuole essere certo che lui si trovi sulla via giusta che conduce nella vita eterna. Lui i Comandamenti li ha osservati. Per essere assolutamente certo rivolge a Gesù una ulteriore domanda: </w:t>
      </w:r>
      <w:r w:rsidRPr="00FE1CAA">
        <w:rPr>
          <w:rFonts w:ascii="Arial" w:hAnsi="Arial" w:cs="Arial"/>
          <w:i/>
          <w:iCs/>
          <w:sz w:val="24"/>
          <w:szCs w:val="24"/>
        </w:rPr>
        <w:t xml:space="preserve">“Il giovane gli disse: «Tutte queste cose le ho osservate; che altro mi manca?». </w:t>
      </w:r>
      <w:r w:rsidRPr="00FE1CAA">
        <w:rPr>
          <w:rFonts w:ascii="Arial" w:hAnsi="Arial" w:cs="Arial"/>
          <w:sz w:val="24"/>
          <w:szCs w:val="24"/>
        </w:rPr>
        <w:t>Io, Gesù, voglio essere rassicurato e ti chiedo se ancora mi manca qualcosa. Altrimenti potrei rischiare di non raggiungerla. Quest’uomo vuole fugare dal suo cuore ogni dubbio. Se perde la vita eterna, la sua vita è perduta per sempre. Questa la fede di questo giovane. È una fede fondata sulla Divina Rivelazione, sulle Scritture Profetiche che sempre si leggevano nelle loro sinagoghe. Oggi nella Chiesa una, santa, cattolica, apostolica, si vive invece non di false, ma di falsissime certezze. Le falsissime certezze sono il frutto di una falsissima teologia, falsissima cristologia, falsissima soteriologia, falsissima pneumatologia, falsissima ecclesiologia, falsissima mariologia, falsissima antropologia, falsissima escatologia e questa falsissima falsità ha generato una morale ancora più falsa. Ecco solo alcune di questa falsità: L’inferno non esiste; se esiste, esso è vuoto. Dio accoglie tutti nelle sue dimore di luce e di pace. Dio non giudica nessuno. Essendo queste tre falsità proclamate verità, si proclama falsità tutta la verità rivelata ed è falsità anche Colui che questa cosa ha rivelato. Il disastro antropologico nel quale oggi viviamo è il frutto del falso insegnamento che governa cuori e menti di moltissimi discepoli di Gesù. Quando poi si parla agli uomini si propone loro un’antropologia umana, non divina, non soprannaturale, terrena e non celeste, secondo la terra e non secondo il cielo.</w:t>
      </w:r>
    </w:p>
    <w:p w14:paraId="63902A04" w14:textId="77777777" w:rsidR="00FE1CAA" w:rsidRPr="00FE1CAA" w:rsidRDefault="00FE1CAA" w:rsidP="00FE1CAA">
      <w:pPr>
        <w:jc w:val="both"/>
        <w:rPr>
          <w:rFonts w:ascii="Arial" w:hAnsi="Arial" w:cs="Arial"/>
          <w:b/>
          <w:bCs/>
          <w:sz w:val="24"/>
          <w:szCs w:val="24"/>
        </w:rPr>
      </w:pPr>
    </w:p>
    <w:p w14:paraId="2CA8BF1C" w14:textId="77777777" w:rsidR="00FE1CAA" w:rsidRPr="00FE1CAA" w:rsidRDefault="00FE1CAA" w:rsidP="00FE1CAA">
      <w:pPr>
        <w:jc w:val="both"/>
        <w:rPr>
          <w:rFonts w:ascii="Arial" w:hAnsi="Arial" w:cs="Arial"/>
          <w:b/>
          <w:bCs/>
          <w:sz w:val="24"/>
          <w:szCs w:val="24"/>
        </w:rPr>
      </w:pPr>
      <w:r w:rsidRPr="00FE1CAA">
        <w:rPr>
          <w:rFonts w:ascii="Arial" w:hAnsi="Arial" w:cs="Arial"/>
          <w:b/>
          <w:bCs/>
          <w:sz w:val="24"/>
          <w:szCs w:val="24"/>
        </w:rPr>
        <w:t>Gli disse Gesù: «Se vuoi essere perfetto, va’, vendi quello che possiedi, dallo ai poveri e avrai un tesoro nel cielo; e vieni! Seguimi!».</w:t>
      </w:r>
    </w:p>
    <w:p w14:paraId="60B85EF9"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Ora Gesù va oltre la richiesta del giovane. Gli fa una proposta che dona la certezza assoluta nel suo desiderio di raggiungere o di avere la vita eterna: </w:t>
      </w:r>
      <w:r w:rsidRPr="00FE1CAA">
        <w:rPr>
          <w:rFonts w:ascii="Arial" w:hAnsi="Arial" w:cs="Arial"/>
          <w:i/>
          <w:iCs/>
          <w:sz w:val="24"/>
          <w:szCs w:val="24"/>
        </w:rPr>
        <w:t xml:space="preserve">“Gli disse Gesù: «Se vuoi essere perfetto, va’, vendi quello che possiedi, dallo ai poveri e avrai un tesoro nel cielo; e vieni! Seguimi!»”. </w:t>
      </w:r>
      <w:r w:rsidRPr="00FE1CAA">
        <w:rPr>
          <w:rFonts w:ascii="Arial" w:hAnsi="Arial" w:cs="Arial"/>
          <w:sz w:val="24"/>
          <w:szCs w:val="24"/>
        </w:rPr>
        <w:t xml:space="preserve">Gesù non solo gli assicura la vita eterna, lo vuole costituire strumento perché per lui moltissimi altri uomini vengano ammaestrati affinché domani abbiano la vita eterna camminando e progredendo sul giusto sentieri. Domani sarà lui a rispondere alla tante domande che sono in tutto simile alle sue che ora sta ponendo a Gesù Signore. È questo il più grande bene che Dio possa dare a un uomo. Più grande bene di questo non esistono sulla terra. Anche se un uomo possedesse tuttala terra e il mondo intero, sarebbe nulla al confronto di queste bene. Se già la sapienza vale più di tutte le ricchezze di questo mondo, quanto allora sarà il valore della vita eterna che oggi viene assicurata a questo giovane? La sapienza è virtù che deve guidare alla vita eterna. Non è la vita eterna, </w:t>
      </w:r>
    </w:p>
    <w:p w14:paraId="1C207371"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Dal Libro della Sapienza:</w:t>
      </w:r>
    </w:p>
    <w:p w14:paraId="23F968A1"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w:t>
      </w:r>
    </w:p>
    <w:p w14:paraId="322FB345"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w:t>
      </w:r>
    </w:p>
    <w:p w14:paraId="6AFD1C2E"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w:t>
      </w:r>
    </w:p>
    <w:p w14:paraId="0B2F00CF"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w:t>
      </w:r>
    </w:p>
    <w:p w14:paraId="253EAE7D"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 xml:space="preserve">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7,7-30). </w:t>
      </w:r>
    </w:p>
    <w:p w14:paraId="70B8A81B"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Tutti i beni di questo mondo non valgono neanche un solo istante della gioia che si gode nel paradiso. Così: dare tutto i beni di questo mondo per liberarsi anche di un secondo dai patimenti eterni è un nulla. Evitare anche un solo attimo dei parimenti eterni vale più di tutti i beni dell’universo. Questa fede oggi va predicata e insegnata.</w:t>
      </w:r>
    </w:p>
    <w:p w14:paraId="77160493" w14:textId="77777777" w:rsidR="00FE1CAA" w:rsidRPr="00FE1CAA" w:rsidRDefault="00FE1CAA" w:rsidP="00FE1CAA">
      <w:pPr>
        <w:jc w:val="both"/>
        <w:rPr>
          <w:rFonts w:ascii="Arial" w:hAnsi="Arial" w:cs="Arial"/>
          <w:sz w:val="24"/>
          <w:szCs w:val="24"/>
        </w:rPr>
      </w:pPr>
    </w:p>
    <w:p w14:paraId="22BA637B" w14:textId="77777777" w:rsidR="00FE1CAA" w:rsidRPr="00FE1CAA" w:rsidRDefault="00FE1CAA" w:rsidP="00FE1CAA">
      <w:pPr>
        <w:jc w:val="both"/>
        <w:rPr>
          <w:rFonts w:ascii="Arial" w:hAnsi="Arial" w:cs="Arial"/>
          <w:b/>
          <w:bCs/>
          <w:sz w:val="24"/>
          <w:szCs w:val="24"/>
        </w:rPr>
      </w:pPr>
      <w:bookmarkStart w:id="514" w:name="_Hlk211980164"/>
      <w:r w:rsidRPr="00FE1CAA">
        <w:rPr>
          <w:rFonts w:ascii="Arial" w:hAnsi="Arial" w:cs="Arial"/>
          <w:b/>
          <w:bCs/>
          <w:sz w:val="24"/>
          <w:szCs w:val="24"/>
        </w:rPr>
        <w:t>Udita questa parola, il giovane se ne andò, triste; possedeva infatti molte ricchezze.</w:t>
      </w:r>
    </w:p>
    <w:bookmarkEnd w:id="514"/>
    <w:p w14:paraId="638724B2"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Ecco la risposta del giovane: pone i suoi beni prima della vita eterna. Preferisci i suoi beni anche a rischio di perdere la vita eterna. Non accetta l’offerta di Gesù: </w:t>
      </w:r>
      <w:r w:rsidRPr="00FE1CAA">
        <w:rPr>
          <w:rFonts w:ascii="Arial" w:hAnsi="Arial" w:cs="Arial"/>
          <w:i/>
          <w:iCs/>
          <w:sz w:val="24"/>
          <w:szCs w:val="24"/>
        </w:rPr>
        <w:t xml:space="preserve">“Udita questa parola, il giovane se ne andò, triste; possedeva infatti molte ricchezze”. </w:t>
      </w:r>
      <w:r w:rsidRPr="00FE1CAA">
        <w:rPr>
          <w:rFonts w:ascii="Arial" w:hAnsi="Arial" w:cs="Arial"/>
          <w:sz w:val="24"/>
          <w:szCs w:val="24"/>
        </w:rPr>
        <w:t>Quest’uomo è uno stolto. Alla vita eterna preferisce un bene che oggi c’è e domani potrebbe anche sparire o sparire lui stesso dalla terra perché chiamato a varcare la soglia del tempo ed entrare nell’eternità. È bene che tutti lo ricordiamo: i beni terreni sono di un attimo. I ben eterni, sono per sempre. I beni terreni oggi ci sono e domani non ci sono. I beni eterni non passano mai e mai svaniscono.  La tristezza che accompagna questo giovane mentre lascia Cristo Gesù, è la tristezza del cuore che è senza Dio, perché Dio ha lasciato questo cuore come un tempo ha lasciato il tempio e la città di Gerusalemme. La sola gioia del cuore è Dio che abita in esso. Esce Dio dal cuore, si spegne la luce, si spegne la vita, prende possesso la tristezza. Nessun bene di questo mondo potrà colmare il vuoto lasciato da Dio. A che serve a questo giovane una vita di tristezza pur vivendo nella grande abbondanza dei beni della terra? I beni della terra sono come l’acqua del mare per un naufrago in mezzo all’oceano. Più beve l’acqua del mare e più ha sete. Più ci si nutre dei beni della terra e più si ha bisogno di essi. Più aumenta la sete e più aumenta la tristezza. Se il vero Dio ritorna nel cuore, nello stesso istanti i beni della terra divengono spazzatura.</w:t>
      </w:r>
    </w:p>
    <w:p w14:paraId="5297B7A6"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Ecco secondo il Salmo la vera sete del giusto</w:t>
      </w:r>
    </w:p>
    <w:p w14:paraId="216D463B"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Salmo 42 (41)</w:t>
      </w:r>
    </w:p>
    <w:p w14:paraId="782C00A0"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Al maestro del coro. Maskil. Dei figli di Core. Come la cerva anela ai corsi d’acqua, così l’anima mia anela a te, o Dio. L’anima mia ha sete di Dio, del Dio vivente: quando verrò e vedrò il volto di Dio? Le lacrime sono il mio pane giorno e notte, mentre mi dicono sempre: «Dov’è il tuo Dio?». Questo io ricordo e l’anima mia si strugge: avanzavo tra la folla,  la precedevo fino alla casa di Dio, fra canti di gioia e di lode di una moltitudine in festa. Perché ti rattristi, anima mia, perché ti agiti in me? Spera in Dio: ancora potrò lodarlo, lui, salvezza del mio volto e mio Dio.</w:t>
      </w:r>
    </w:p>
    <w:p w14:paraId="4B20E6FF"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In me si rattrista l’anima mia; perciò di te mi ricordo dalla terra del Giordano e dell’Ermon, dal monte Misar. Un abisso chiama l’abisso al fragore delle tue cascate; tutti i tuoi flutti e le tue onde sopra di me sono passati. Di giorno il Signore mi dona il suo amore e di notte il suo canto è con me, preghiera al Dio della mia vita. Dirò a Dio: «Mia roccia! Perché mi hai dimenticato? Perché triste me ne vado, oppresso dal nemico?».</w:t>
      </w:r>
    </w:p>
    <w:p w14:paraId="484A9BA1"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Mi insultano i miei avversari quando rompono le mie ossa, mentre mi dicono sempre: «Dov’è il tuo Dio?». Perché ti rattristi, anima mia, perché ti agiti in me? Spera in Dio: ancora potrò lodarlo, lui, salvezza del mio volto e mio Dio (Sal 42,1-12).</w:t>
      </w:r>
    </w:p>
    <w:p w14:paraId="714144E7"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Salmo 62 (61)</w:t>
      </w:r>
    </w:p>
    <w:p w14:paraId="6FFD54D1"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 xml:space="preserve">Al maestro del coro. Su «Iedutùn». Salmo. Di Davide. Solo in Dio riposa l’anima mia: da lui la mia salvezza. Lui solo è mia roccia e mia salvezza, mia difesa: mai potrò vacillare. Fino a quando vi scaglierete contro un uomo, per abbatterlo tutti insieme come un muro cadente, come un recinto che crolla? Tramano solo di precipitarlo dall’alto, godono della menzogna. Con la bocca benedicono, nel loro intimo maledicono. Solo in Dio riposa l’anima mia: da lui la mia speranza. </w:t>
      </w:r>
    </w:p>
    <w:p w14:paraId="64ABBC5A"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 xml:space="preserve">Lui solo è mia roccia e mia salvezza, mia difesa: non potrò vacillare. In Dio è la mia salvezza e la mia gloria; il mio riparo sicuro, il mio rifugio è in Dio. Confida in lui, o popolo, in ogni tempo; davanti a lui aprite il vostro cuore: nostro rifugio è Dio. Sì, sono un soffio i figli di Adamo, una menzogna tutti gli uomini: tutti insieme, posti sulla bilancia, sono più lievi di un soffio. Non confidate nella violenza, non illudetevi della rapina; alla ricchezza, anche se abbonda, non attaccate il cuore. Una parola ha detto Dio, due ne ho udite: la forza appartiene a Dio, tua è la fedeltà, Signore; secondo le sue opere tu ripaghi ogni uomo (Sal 62,1-13). </w:t>
      </w:r>
    </w:p>
    <w:p w14:paraId="2B65AE3A"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Salmo 63 (62)</w:t>
      </w:r>
    </w:p>
    <w:p w14:paraId="76D99F43"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Salmo. Di Davide, quando era nel deserto di Giuda. O Dio, tu sei il mio Dio, dall’aurora io ti cerco, ha sete di te l'anima mia, desidera te la mia carne in terra arida, assetata, senz’acqua. Così nel santuario ti ho contemplato, guardando la tua potenza e la tua gloria. Poiché il tuo amore vale più della vita, le mie labbra canteranno la tua lode. Così ti benedirò per tutta la vita: nel tuo nome alzerò le mie mani. Come saziato dai cibi migliori, con labbra gioiose ti loderà la mia bocca. Quando nel mio letto di te mi ricordo e penso a te nelle veglie notturne, a te che sei stato il mio aiuto, esulto di gioia all’ombra delle tue ali.</w:t>
      </w:r>
    </w:p>
    <w:p w14:paraId="15BFD663"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 xml:space="preserve">A te si stringe l’anima mia: la tua destra mi sostiene. Ma quelli che cercano di rovinarmi sprofondino sotto terra, siano consegnati in mano alla spada, divengano preda di sciacalli. Il re troverà in Dio la sua gioia; si glorierà chi giura per lui, perché ai mentitori verrà chiusa la bocca (Sal 63,1-12). </w:t>
      </w:r>
    </w:p>
    <w:p w14:paraId="7B904FFB" w14:textId="77777777" w:rsidR="00FE1CAA" w:rsidRPr="00FE1CAA" w:rsidRDefault="00FE1CAA" w:rsidP="00FE1CAA">
      <w:pPr>
        <w:jc w:val="both"/>
        <w:rPr>
          <w:rFonts w:ascii="Arial" w:hAnsi="Arial" w:cs="Arial"/>
          <w:sz w:val="24"/>
          <w:szCs w:val="24"/>
        </w:rPr>
      </w:pPr>
    </w:p>
    <w:p w14:paraId="6A593CFA" w14:textId="77777777" w:rsidR="00FE1CAA" w:rsidRPr="00FE1CAA" w:rsidRDefault="00FE1CAA" w:rsidP="00FE1CAA">
      <w:pPr>
        <w:pStyle w:val="Titolo2"/>
      </w:pPr>
      <w:bookmarkStart w:id="515" w:name="_Toc212209531"/>
      <w:bookmarkStart w:id="516" w:name="_Toc212557354"/>
      <w:r w:rsidRPr="00FE1CAA">
        <w:t>In verità io vi dico: difficilmente un ricco entrerà nel regno dei cieli</w:t>
      </w:r>
      <w:bookmarkEnd w:id="515"/>
      <w:bookmarkEnd w:id="516"/>
    </w:p>
    <w:p w14:paraId="7C853921" w14:textId="77777777" w:rsidR="00FE1CAA" w:rsidRPr="00FE1CAA" w:rsidRDefault="00FE1CAA" w:rsidP="00FE1CAA">
      <w:pPr>
        <w:jc w:val="both"/>
        <w:rPr>
          <w:rFonts w:ascii="Arial" w:hAnsi="Arial" w:cs="Arial"/>
          <w:b/>
          <w:bCs/>
          <w:sz w:val="24"/>
          <w:szCs w:val="24"/>
        </w:rPr>
      </w:pPr>
      <w:bookmarkStart w:id="517" w:name="_Hlk211980191"/>
    </w:p>
    <w:p w14:paraId="1DED9FED" w14:textId="77777777" w:rsidR="00FE1CAA" w:rsidRPr="00FE1CAA" w:rsidRDefault="00FE1CAA" w:rsidP="00FE1CAA">
      <w:pPr>
        <w:jc w:val="both"/>
        <w:rPr>
          <w:rFonts w:ascii="Arial" w:hAnsi="Arial" w:cs="Arial"/>
          <w:b/>
          <w:bCs/>
          <w:sz w:val="24"/>
          <w:szCs w:val="24"/>
        </w:rPr>
      </w:pPr>
      <w:r w:rsidRPr="00FE1CAA">
        <w:rPr>
          <w:rFonts w:ascii="Arial" w:hAnsi="Arial" w:cs="Arial"/>
          <w:b/>
          <w:bCs/>
          <w:sz w:val="24"/>
          <w:szCs w:val="24"/>
        </w:rPr>
        <w:t>Gesù allora disse ai suoi discepoli: «</w:t>
      </w:r>
      <w:bookmarkStart w:id="518" w:name="_Hlk208498505"/>
      <w:r w:rsidRPr="00FE1CAA">
        <w:rPr>
          <w:rFonts w:ascii="Arial" w:hAnsi="Arial" w:cs="Arial"/>
          <w:b/>
          <w:bCs/>
          <w:sz w:val="24"/>
          <w:szCs w:val="24"/>
        </w:rPr>
        <w:t>In verità io vi dico: difficilmente un ricco entrerà nel regno dei cieli</w:t>
      </w:r>
      <w:bookmarkEnd w:id="518"/>
      <w:r w:rsidRPr="00FE1CAA">
        <w:rPr>
          <w:rFonts w:ascii="Arial" w:hAnsi="Arial" w:cs="Arial"/>
          <w:b/>
          <w:bCs/>
          <w:sz w:val="24"/>
          <w:szCs w:val="24"/>
        </w:rPr>
        <w:t>.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w:t>
      </w:r>
    </w:p>
    <w:bookmarkEnd w:id="517"/>
    <w:p w14:paraId="401D012B" w14:textId="77777777" w:rsidR="00FE1CAA" w:rsidRPr="00FE1CAA" w:rsidRDefault="00FE1CAA" w:rsidP="00FE1CAA">
      <w:pPr>
        <w:jc w:val="both"/>
        <w:rPr>
          <w:rFonts w:ascii="Arial" w:hAnsi="Arial" w:cs="Arial"/>
          <w:b/>
          <w:bCs/>
          <w:sz w:val="24"/>
          <w:szCs w:val="24"/>
        </w:rPr>
      </w:pPr>
    </w:p>
    <w:p w14:paraId="33C29FB2" w14:textId="77777777" w:rsidR="00FE1CAA" w:rsidRPr="00FE1CAA" w:rsidRDefault="00FE1CAA" w:rsidP="00FE1CAA">
      <w:pPr>
        <w:jc w:val="both"/>
        <w:rPr>
          <w:rFonts w:ascii="Arial" w:hAnsi="Arial" w:cs="Arial"/>
          <w:b/>
          <w:bCs/>
          <w:sz w:val="24"/>
          <w:szCs w:val="24"/>
        </w:rPr>
      </w:pPr>
      <w:r w:rsidRPr="00FE1CAA">
        <w:rPr>
          <w:rFonts w:ascii="Arial" w:hAnsi="Arial" w:cs="Arial"/>
          <w:b/>
          <w:bCs/>
          <w:sz w:val="24"/>
          <w:szCs w:val="24"/>
        </w:rPr>
        <w:t xml:space="preserve">Gesù allora disse ai suoi discepoli: «In verità io vi dico: difficilmente un ricco entrerà nel regno dei cieli. </w:t>
      </w:r>
    </w:p>
    <w:p w14:paraId="4C7537AB"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È cosa giusta chiedersi: perché difficilmente un ricco entrerà nel regno dei cieli? La risposta l’abbiamo già data in qualche modo. Perché il ricco può usare le ricchezze come un naufrago usa l’acqua del mare per dissetarsi. Le ricchezze non tolgono la fame e non estinguono la sete. Più si mangiano ricchezze e più si ha fame e più si bevono ricchezze e più si ha sette. È questa la maledizione che produce la ricchezza, maledizione sulla terra e maledizione nell’eternità, nella quale si è condannati a mangiare e a bere fuoco eterno.  Ecco perché difficilmente un ricco entrerà nel regno dei cieli. Queste parole di Gesù sono tremendamente vere: </w:t>
      </w:r>
      <w:r w:rsidRPr="00FE1CAA">
        <w:rPr>
          <w:rFonts w:ascii="Arial" w:hAnsi="Arial" w:cs="Arial"/>
          <w:i/>
          <w:iCs/>
          <w:sz w:val="24"/>
          <w:szCs w:val="24"/>
        </w:rPr>
        <w:t xml:space="preserve">“Gesù allora disse ai suoi discepoli: «In verità io vi dico: difficilmente un ricco entrerà nel regno dei cieli”. </w:t>
      </w:r>
      <w:r w:rsidRPr="00FE1CAA">
        <w:rPr>
          <w:rFonts w:ascii="Arial" w:hAnsi="Arial" w:cs="Arial"/>
          <w:sz w:val="24"/>
          <w:szCs w:val="24"/>
        </w:rPr>
        <w:t>Non può Do governare un cuore schiavo delle ricchezze e per quest’uomo sarà la ricchezza a portarlo nella perdizione eterna. La ricchezza piccola o grande conduce alla vita eterna, se è trasformata in elemosina. Si usa di essa quanto ce ne serve oggi, quanto rimane è per i poveri. Quest’uso lo potrà fare chi è governato dallo Spirito Santo. Anche l’uso della ricchezza è Legge costitutiva della Nuova Allenza. Essa è Legge contenuta nelle Tavole del Discorso della Montagna:</w:t>
      </w:r>
    </w:p>
    <w:p w14:paraId="47E58A51"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4BF80E2E"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La lampada del corpo è l’occhio; perciò, se il tuo occhio è semplice, tutto il tuo corpo sarà luminoso; ma se il tuo occhio è cattivo, tutto il tuo corpo sarà tenebroso. Se dunque la luce che è in te è tenebra, quanto grande sarà la tenebra!</w:t>
      </w:r>
    </w:p>
    <w:p w14:paraId="0644E2DD"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Nessuno può servire due padroni, perché o odierà l’uno e amerà l’altro, oppure si affezionerà all’uno e disprezzerà l’altro. Non potete servire Dio e la ricchezza.</w:t>
      </w:r>
    </w:p>
    <w:p w14:paraId="1BBFFE32" w14:textId="77777777" w:rsidR="00FE1CAA" w:rsidRPr="00FE1CAA" w:rsidRDefault="00FE1CAA" w:rsidP="00FE1CAA">
      <w:pPr>
        <w:jc w:val="both"/>
        <w:rPr>
          <w:rFonts w:ascii="Arial" w:hAnsi="Arial" w:cs="Arial"/>
          <w:b/>
          <w:bCs/>
          <w:sz w:val="24"/>
          <w:szCs w:val="24"/>
        </w:rPr>
      </w:pPr>
      <w:r w:rsidRPr="00FE1CAA">
        <w:rPr>
          <w:rFonts w:ascii="Arial" w:hAnsi="Arial" w:cs="Arial"/>
          <w:i/>
          <w:iCs/>
          <w:sz w:val="24"/>
          <w:szCs w:val="24"/>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6,19.34). </w:t>
      </w:r>
    </w:p>
    <w:p w14:paraId="2F8789B3" w14:textId="77777777" w:rsidR="00FE1CAA" w:rsidRPr="00FE1CAA" w:rsidRDefault="00FE1CAA" w:rsidP="00FE1CAA">
      <w:pPr>
        <w:jc w:val="both"/>
        <w:rPr>
          <w:rFonts w:ascii="Arial" w:hAnsi="Arial" w:cs="Arial"/>
          <w:b/>
          <w:bCs/>
          <w:sz w:val="24"/>
          <w:szCs w:val="24"/>
        </w:rPr>
      </w:pPr>
    </w:p>
    <w:p w14:paraId="7DBA6114" w14:textId="77777777" w:rsidR="00FE1CAA" w:rsidRPr="00FE1CAA" w:rsidRDefault="00FE1CAA" w:rsidP="00FE1CAA">
      <w:pPr>
        <w:jc w:val="both"/>
        <w:rPr>
          <w:rFonts w:ascii="Arial" w:hAnsi="Arial" w:cs="Arial"/>
          <w:b/>
          <w:bCs/>
          <w:sz w:val="24"/>
          <w:szCs w:val="24"/>
        </w:rPr>
      </w:pPr>
      <w:r w:rsidRPr="00FE1CAA">
        <w:rPr>
          <w:rFonts w:ascii="Arial" w:hAnsi="Arial" w:cs="Arial"/>
          <w:b/>
          <w:bCs/>
          <w:sz w:val="24"/>
          <w:szCs w:val="24"/>
        </w:rPr>
        <w:t xml:space="preserve">Ve lo ripeto: è più facile che un cammello passi per la cruna di un ago, che un ricco entri nel regno di Dio». </w:t>
      </w:r>
    </w:p>
    <w:p w14:paraId="722B4049"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Perché nessuno possa dubitare della purissima verità delle Parole di Gesù, viene ribadita la stessa verità con più grande forza: </w:t>
      </w:r>
      <w:r w:rsidRPr="00FE1CAA">
        <w:rPr>
          <w:rFonts w:ascii="Arial" w:hAnsi="Arial" w:cs="Arial"/>
          <w:i/>
          <w:iCs/>
          <w:sz w:val="24"/>
          <w:szCs w:val="24"/>
        </w:rPr>
        <w:t xml:space="preserve">“Ve lo ripeto: è più facile che un cammello passi per la cruna di un ago, che un ricco entri nel regno di Dio». </w:t>
      </w:r>
      <w:r w:rsidRPr="00FE1CAA">
        <w:rPr>
          <w:rFonts w:ascii="Arial" w:hAnsi="Arial" w:cs="Arial"/>
          <w:sz w:val="24"/>
          <w:szCs w:val="24"/>
        </w:rPr>
        <w:t>Ecco il significato delle Parole di Gesù. Un cammello mai potrà passare per la cruna di un ago. Vi è la somma grandezza e la somma piccolezza. Il sommamente grande non può passare attraverso un foro estremamente piccolo. Eppure dice Cristo Gesù è più facile che un cammello passi per la cruna di un ago che un ricco attraversi la porta del paradiso. Ecco ora la verità che soggiace a questa affermazione di Cristo Gesù sulla impossibilità che il ricco di salvi. Il cuore o si dona tutto a Dio oppure esso è conquistato dal mondo e da Satana. Basta osservare la nostra vita. Quando il cuore non è con Dio, non si ha neanche il tempo di partecipare alla Santa Messa nel giorno del Signore. Anche il giorno del Signore viene rubato a Dio e diviene anch’esso giorno dell’uomo. Tanto grande è a potenza del mondo e di Satana nel rapire il cuore e sottrarlo al Signore nostro Dio. Basta che si lasci a Satana e al mondo, anche un foro grande quanto la cruna di un ago ed essi entrano in noi e tolgono dal cuore Dio. Quando un cuore è ricco del mondo e di Satana per questo cuore è la fine. Occorre una potentissima grazia di Dio per svuotare da esso e il mondo e Satana.</w:t>
      </w:r>
    </w:p>
    <w:p w14:paraId="004E32D3" w14:textId="77777777" w:rsidR="00FE1CAA" w:rsidRPr="00FE1CAA" w:rsidRDefault="00FE1CAA" w:rsidP="00FE1CAA">
      <w:pPr>
        <w:jc w:val="both"/>
        <w:rPr>
          <w:rFonts w:ascii="Arial" w:hAnsi="Arial" w:cs="Arial"/>
          <w:b/>
          <w:bCs/>
          <w:sz w:val="24"/>
          <w:szCs w:val="24"/>
        </w:rPr>
      </w:pPr>
    </w:p>
    <w:p w14:paraId="53007755" w14:textId="77777777" w:rsidR="00FE1CAA" w:rsidRPr="00FE1CAA" w:rsidRDefault="00FE1CAA" w:rsidP="00FE1CAA">
      <w:pPr>
        <w:jc w:val="both"/>
        <w:rPr>
          <w:rFonts w:ascii="Arial" w:hAnsi="Arial" w:cs="Arial"/>
          <w:b/>
          <w:bCs/>
          <w:sz w:val="24"/>
          <w:szCs w:val="24"/>
        </w:rPr>
      </w:pPr>
      <w:r w:rsidRPr="00FE1CAA">
        <w:rPr>
          <w:rFonts w:ascii="Arial" w:hAnsi="Arial" w:cs="Arial"/>
          <w:b/>
          <w:bCs/>
          <w:sz w:val="24"/>
          <w:szCs w:val="24"/>
        </w:rPr>
        <w:t xml:space="preserve">A queste parole i discepoli rimasero molto stupiti e dicevano: «Allora, chi può essere salvato?». </w:t>
      </w:r>
    </w:p>
    <w:p w14:paraId="53EED7F0"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Queste parole assai forti sul pericolo della ricchezza, lasciano gli apostoli stupiti. Dallo stupore la domanda: </w:t>
      </w:r>
      <w:r w:rsidRPr="00FE1CAA">
        <w:rPr>
          <w:rFonts w:ascii="Arial" w:hAnsi="Arial" w:cs="Arial"/>
          <w:i/>
          <w:iCs/>
          <w:sz w:val="24"/>
          <w:szCs w:val="24"/>
        </w:rPr>
        <w:t xml:space="preserve">“A queste parole i discepoli rimasero molto stupiti e dicevano: «Allora, chi può essere salvato?»”.  </w:t>
      </w:r>
      <w:r w:rsidRPr="00FE1CAA">
        <w:rPr>
          <w:rFonts w:ascii="Arial" w:hAnsi="Arial" w:cs="Arial"/>
          <w:sz w:val="24"/>
          <w:szCs w:val="24"/>
        </w:rPr>
        <w:t>Si può salvare un ricco? Si può salvare a condizione che dallo Spirito Santo si lasci fare povero in spirito.  Poveri in spirito non dobbiamo essere fatti dallo Spirito Santo una volta per sempre, bensì fatti in ogni momento della nostra vita. Non c’è solo la ricchezza materiale. C’è anche quella ricchezza del dotto e del sapiente di questo mondo. Ma c’è anche la ricchezza della grande stoltezza. Da ogni ricchezza lo Spirito Santo ci deve liberare e anche dalla tentazione di ogni ricchezza terrena e secondo la carne. Questa verità Gesù l’ha rivelata nel suo inno di lode e di benedizione innalzato al Padre:</w:t>
      </w:r>
    </w:p>
    <w:p w14:paraId="0CDEF52C"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11,25-20). </w:t>
      </w:r>
    </w:p>
    <w:p w14:paraId="60704A6F"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Ecco una ricchezza della quale quasi mai si parla, quando viene trattato questo tema specifico. È la ricchezza della sapienza e della scienza secondo il mondo. Questa ricchezza è così superba, da ostacolare, ostruire, chiudere ermeticamente la via e la porta della vera fede in Cristo Gesù. Ecco ora un’altra ricchezza malsana e cattiva. È la ricchezza della fede di ieri che si trincera in se stessa, che si pensa sufficiente a se stessa e che si rifiuta di ascoltare la voce di Dio oggi. Questa ricchezza si chiama tradizionalismo. La fede non è ascolto della voce di Dio di ieri. La vera fede è l’ascolto della voce di Dio di ieri, di oggi, di domani, di sempre. È la voce del Signore la vera ricchezza della fede. Se non si ascolta il Signore, all’istante da una fede viva si precipita in una fede morta. Infine c’è anche la ricchezza della fede di oggi, che si fonda sulla negazione della ricchezza della fede di ieri. Questa ricchezza è il progressismo. Mentre il tradizionalismo vive di fede morta. Il progressismo vive di pensieri della terra. A tutti è noto oggi il progressismo che si vuole imporre alla Chiesa: una fede fondata sul pensiero dell’uomo e sulla sua parola. Non si ascolta Il Dio vivo e vero per ascoltare l’uomo. Si rinnega la verità rivelata e canonica per abbracciare un pensiero ateo che estromette ogni verità oggettiva sia soprannaturale che storica a fondamento della fede dei credenti. Oggi il progressismo è stato portato all’estremo limite. Ecco perché sempre noi preghiamo il Signore che ha in mano il libro sigillato della storia perché sia Lui a intervenire per liberare la sua Chiesa da una piaga che è molto più pesante della morte di tutti i primogeniti in terra d’Egitto. Oggi non solo il Figlio viene crocifisso, ma anche il Padre e lo Spirito Santo, anche la Madre di Dio e moltissima parte della vera Chesa del Signore. L’adorazione della bestia, che oggi è il peccato, sta conquistando moltissimi discepoli di Gesù. </w:t>
      </w:r>
    </w:p>
    <w:p w14:paraId="4EE48008" w14:textId="77777777" w:rsidR="00FE1CAA" w:rsidRPr="00FE1CAA" w:rsidRDefault="00FE1CAA" w:rsidP="00FE1CAA">
      <w:pPr>
        <w:jc w:val="both"/>
        <w:rPr>
          <w:rFonts w:ascii="Arial" w:hAnsi="Arial" w:cs="Arial"/>
          <w:sz w:val="24"/>
          <w:szCs w:val="24"/>
        </w:rPr>
      </w:pPr>
    </w:p>
    <w:p w14:paraId="2F10887A" w14:textId="77777777" w:rsidR="00FE1CAA" w:rsidRPr="00FE1CAA" w:rsidRDefault="00FE1CAA" w:rsidP="00FE1CAA">
      <w:pPr>
        <w:jc w:val="both"/>
        <w:rPr>
          <w:rFonts w:ascii="Arial" w:hAnsi="Arial" w:cs="Arial"/>
          <w:b/>
          <w:bCs/>
          <w:sz w:val="24"/>
          <w:szCs w:val="24"/>
        </w:rPr>
      </w:pPr>
      <w:bookmarkStart w:id="519" w:name="_Hlk211980260"/>
      <w:r w:rsidRPr="00FE1CAA">
        <w:rPr>
          <w:rFonts w:ascii="Arial" w:hAnsi="Arial" w:cs="Arial"/>
          <w:b/>
          <w:bCs/>
          <w:sz w:val="24"/>
          <w:szCs w:val="24"/>
        </w:rPr>
        <w:t>Gesù li guardò e disse: «Questo è impossibile agli uomini, ma a Dio tutto è possibile».</w:t>
      </w:r>
    </w:p>
    <w:bookmarkEnd w:id="519"/>
    <w:p w14:paraId="2850746F"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Gesù ora rassicura i suoi discepoli: </w:t>
      </w:r>
      <w:r w:rsidRPr="00FE1CAA">
        <w:rPr>
          <w:rFonts w:ascii="Arial" w:hAnsi="Arial" w:cs="Arial"/>
          <w:i/>
          <w:iCs/>
          <w:sz w:val="24"/>
          <w:szCs w:val="24"/>
        </w:rPr>
        <w:t xml:space="preserve">“Gesù li guardò e disse: «Questo è impossibile agli uomini, ma a Dio tutto è possibile»”. </w:t>
      </w:r>
      <w:r w:rsidRPr="00FE1CAA">
        <w:rPr>
          <w:rFonts w:ascii="Arial" w:hAnsi="Arial" w:cs="Arial"/>
          <w:sz w:val="24"/>
          <w:szCs w:val="24"/>
        </w:rPr>
        <w:t xml:space="preserve">Ogni ricchezza può essere vinta dallo Spirito Santo, sia ricchezza materiale, sia ricchezza spirituale e sia anche ricchezza di fede morta o di fede senza la Parola del Signore. Perché questa vittoria sia riportata dallo Spirito Santo occorre l’opera del veri profeta che annunciano la vera Parola di Dio e poi pregano lo Spirito Santo perché converta i cuori ai quali la Parola è stata annunciata. Il ricco giace nel sepolcro non da quattro giorni come Lazzaro, ma quattro anni e anche quaranta anni. La sua ricchezza è in tutto simile a una colonia di verni voraci che divorano una carcassa in pochissimo tempo e di essa rimangono solo le nuda ossa. Viene il profeta del Dio vivente, porta la vera Parola di Dio, prega per quelle misere ossa che si trovano nel sepolcro della storia e la salvezza del ricco si compie. Per grazia di Dio, con la potenza dello Spirito Santo, un ricco, qualunque sia la sua particolare connotazione, può risorgere se il profeta compie la sua parte e i primi profeti che devono compiere la loro parte sono gli Apostoli e gli Anziani. Oggi ogni ricco è a rischio dannazione perché c’è Dio, c’è lo Spirito Santo, chi sono assenti, sono i suoi profeti. Ma chi sveglierà i profeti del Dio vivente dal loro letargo mondano? Qui occorre un’azione diretta della Madre di Dio e Madre nostra. </w:t>
      </w:r>
    </w:p>
    <w:p w14:paraId="318F7E12" w14:textId="77777777" w:rsidR="00FE1CAA" w:rsidRPr="00FE1CAA" w:rsidRDefault="00FE1CAA" w:rsidP="00FE1CAA">
      <w:pPr>
        <w:jc w:val="both"/>
        <w:rPr>
          <w:rFonts w:ascii="Arial" w:hAnsi="Arial" w:cs="Arial"/>
          <w:b/>
          <w:bCs/>
          <w:sz w:val="24"/>
          <w:szCs w:val="24"/>
        </w:rPr>
      </w:pPr>
    </w:p>
    <w:p w14:paraId="68E457C5" w14:textId="77777777" w:rsidR="00FE1CAA" w:rsidRPr="00FE1CAA" w:rsidRDefault="00FE1CAA" w:rsidP="00FE1CAA">
      <w:pPr>
        <w:pStyle w:val="Titolo2"/>
      </w:pPr>
      <w:bookmarkStart w:id="520" w:name="_Toc212209532"/>
      <w:bookmarkStart w:id="521" w:name="_Toc212557355"/>
      <w:r w:rsidRPr="00FE1CAA">
        <w:t>Ecco, noi abbiamo lasciato tutto e ti abbiamo seguito; che cosa dunque ne avremo?</w:t>
      </w:r>
      <w:bookmarkEnd w:id="520"/>
      <w:bookmarkEnd w:id="521"/>
    </w:p>
    <w:p w14:paraId="1B081B9A" w14:textId="77777777" w:rsidR="00FE1CAA" w:rsidRPr="00FE1CAA" w:rsidRDefault="00FE1CAA" w:rsidP="00FE1CAA">
      <w:pPr>
        <w:jc w:val="both"/>
        <w:rPr>
          <w:rFonts w:ascii="Arial" w:hAnsi="Arial" w:cs="Arial"/>
          <w:b/>
          <w:bCs/>
          <w:sz w:val="24"/>
          <w:szCs w:val="24"/>
        </w:rPr>
      </w:pPr>
      <w:bookmarkStart w:id="522" w:name="_Hlk211980278"/>
      <w:r w:rsidRPr="00FE1CAA">
        <w:rPr>
          <w:rFonts w:ascii="Arial" w:hAnsi="Arial" w:cs="Arial"/>
          <w:b/>
          <w:bCs/>
          <w:sz w:val="24"/>
          <w:szCs w:val="24"/>
        </w:rPr>
        <w:t xml:space="preserve">Allora Pietro gli rispose: «Ecco, noi abbiamo lasciato tutto e ti abbiamo seguito; che cosa dunque ne avremo?». 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 (Mt 19,1-30). </w:t>
      </w:r>
    </w:p>
    <w:bookmarkEnd w:id="522"/>
    <w:p w14:paraId="2117A02A" w14:textId="77777777" w:rsidR="00FE1CAA" w:rsidRPr="00FE1CAA" w:rsidRDefault="00FE1CAA" w:rsidP="00FE1CAA">
      <w:pPr>
        <w:jc w:val="both"/>
        <w:rPr>
          <w:rFonts w:ascii="Arial" w:hAnsi="Arial" w:cs="Arial"/>
          <w:sz w:val="24"/>
          <w:szCs w:val="24"/>
        </w:rPr>
      </w:pPr>
    </w:p>
    <w:p w14:paraId="22682E19" w14:textId="77777777" w:rsidR="00FE1CAA" w:rsidRPr="00FE1CAA" w:rsidRDefault="00FE1CAA" w:rsidP="00FE1CAA">
      <w:pPr>
        <w:jc w:val="both"/>
        <w:rPr>
          <w:rFonts w:ascii="Arial" w:hAnsi="Arial" w:cs="Arial"/>
          <w:b/>
          <w:bCs/>
          <w:sz w:val="24"/>
          <w:szCs w:val="24"/>
        </w:rPr>
      </w:pPr>
      <w:bookmarkStart w:id="523" w:name="_Hlk211980295"/>
      <w:r w:rsidRPr="00FE1CAA">
        <w:rPr>
          <w:rFonts w:ascii="Arial" w:hAnsi="Arial" w:cs="Arial"/>
          <w:b/>
          <w:bCs/>
          <w:sz w:val="24"/>
          <w:szCs w:val="24"/>
        </w:rPr>
        <w:t>Allora Pietro gli rispose: «Ecco, noi abbiamo lasciato tutto e ti abbiamo seguito; che cosa dunque ne avremo?».</w:t>
      </w:r>
    </w:p>
    <w:bookmarkEnd w:id="523"/>
    <w:p w14:paraId="11BD2976"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Gesù aveva promesso la perfezione al giovane ricco se avesse venduto tutto e dato il ricavato ai poveri: </w:t>
      </w:r>
      <w:r w:rsidRPr="00FE1CAA">
        <w:rPr>
          <w:rFonts w:ascii="Arial" w:hAnsi="Arial" w:cs="Arial"/>
          <w:i/>
          <w:iCs/>
          <w:sz w:val="24"/>
          <w:szCs w:val="24"/>
        </w:rPr>
        <w:t xml:space="preserve">“Gli disse Gesù: «Se vuoi essere perfetto, va’, vendi quello che possiedi, dallo ai poveri e avrai un tesoro nel cielo; e vieni! Seguimi!»”. </w:t>
      </w:r>
      <w:r w:rsidRPr="00FE1CAA">
        <w:rPr>
          <w:rFonts w:ascii="Arial" w:hAnsi="Arial" w:cs="Arial"/>
          <w:sz w:val="24"/>
          <w:szCs w:val="24"/>
        </w:rPr>
        <w:t xml:space="preserve">Il giovane se ne andò triste perché possedeva molti beni. Gli Apostoli invece hanno lasciato tutto e hanno seguito Gesù, quale sarà la promessa di Gesù che si compirà in essi? Infondo è questo il significato della richiesta di Pietro: </w:t>
      </w:r>
      <w:r w:rsidRPr="00FE1CAA">
        <w:rPr>
          <w:rFonts w:ascii="Arial" w:hAnsi="Arial" w:cs="Arial"/>
          <w:i/>
          <w:iCs/>
          <w:sz w:val="24"/>
          <w:szCs w:val="24"/>
        </w:rPr>
        <w:t xml:space="preserve">“Allora Pietro gli rispose: «Ecco, noi abbiamo lasciato tutto e ti abbiamo seguito; che cosa dunque ne avremo?»”.  </w:t>
      </w:r>
      <w:r w:rsidRPr="00FE1CAA">
        <w:rPr>
          <w:rFonts w:ascii="Arial" w:hAnsi="Arial" w:cs="Arial"/>
          <w:sz w:val="24"/>
          <w:szCs w:val="24"/>
        </w:rPr>
        <w:t xml:space="preserve">In verità dobbiamo dire che ancora né Pietro e né gli altri Apostoli hanno lasciato tutto. Non hanno venduto ogni loro ricchezza. Posseggono ancora il loro cuore, la loro mente, la loro volontà, i loro pensieri, i loro desideri. Di questa ricchezza ancora non si sono liberati. Ecco la loro vera vendita di ogni loro ricchezza. </w:t>
      </w:r>
    </w:p>
    <w:p w14:paraId="20EC4612"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Dalla Lettera dell’Apostolo Paolo ai Filippesi</w:t>
      </w:r>
    </w:p>
    <w:p w14:paraId="2348EED7"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3FFF80D4"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w:t>
      </w:r>
    </w:p>
    <w:p w14:paraId="47FE0CDF"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Ecco ora come l’Apostolo Paolo vendeva ogni giorno tutta la sua ricchezza sempre secondo la Lettera ai Filippesi:</w:t>
      </w:r>
    </w:p>
    <w:p w14:paraId="7840A844"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Per il resto, fratelli miei, siate lieti nel Signore. Scrivere a voi le stesse cose, a me non pesa e a voi dà sicurezza. Guardatevi dai cani, guardatevi dai cattivi operai, guardatevi da quelli che si fanno mutilare! 3I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63843010"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w:t>
      </w:r>
    </w:p>
    <w:p w14:paraId="6134BD49"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 xml:space="preserve">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3,1-4). </w:t>
      </w:r>
    </w:p>
    <w:p w14:paraId="3F4E93CE"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Chi ci libererà da questa ricchezza che è la più tenace e la più resistente, difficile da estirpare? Vince questa ricchezza chi chiede allo Spirito Santo senza alcuna interruzione il dono della mitezza e dell’umiltà del cuore di Cristo Gesù. È la nostra quotidiana conversione: dai nostri pensieri ai pensieri di Cristo Gesù, dalla nostra volontà alla volontà d Cristo Signore, dal nostro cuore al cuore di Cristo Gesù, dal nostro spirito allo Spirito Santo e dalla nostra parola alla Parola di Dio. La </w:t>
      </w:r>
      <w:r w:rsidRPr="00FE1CAA">
        <w:rPr>
          <w:rFonts w:ascii="Arial" w:hAnsi="Arial" w:cs="Arial"/>
          <w:i/>
          <w:iCs/>
          <w:sz w:val="24"/>
          <w:szCs w:val="24"/>
        </w:rPr>
        <w:t>“vendita”</w:t>
      </w:r>
      <w:r w:rsidRPr="00FE1CAA">
        <w:rPr>
          <w:rFonts w:ascii="Arial" w:hAnsi="Arial" w:cs="Arial"/>
          <w:sz w:val="24"/>
          <w:szCs w:val="24"/>
        </w:rPr>
        <w:t xml:space="preserve"> dovrà essere globale, di ogni ricchezza: ricchezza materiale, ricchezza di sapienza, di scienza, di dottrina della terra, ricchezza fondata sulla sola fede di ieri e ricchezza di una fede interamente fondata oggi sul pensiero degli uomini. L’annientamento di Cristo Gesù deve essere il nostro annientamento, oggi, domani, sempre. </w:t>
      </w:r>
    </w:p>
    <w:p w14:paraId="44890A18" w14:textId="77777777" w:rsidR="00FE1CAA" w:rsidRPr="00FE1CAA" w:rsidRDefault="00FE1CAA" w:rsidP="00FE1CAA">
      <w:pPr>
        <w:jc w:val="both"/>
        <w:rPr>
          <w:rFonts w:ascii="Arial" w:hAnsi="Arial" w:cs="Arial"/>
          <w:b/>
          <w:bCs/>
          <w:sz w:val="24"/>
          <w:szCs w:val="24"/>
        </w:rPr>
      </w:pPr>
    </w:p>
    <w:p w14:paraId="585526C4" w14:textId="77777777" w:rsidR="00FE1CAA" w:rsidRPr="00FE1CAA" w:rsidRDefault="00FE1CAA" w:rsidP="00FE1CAA">
      <w:pPr>
        <w:jc w:val="both"/>
        <w:rPr>
          <w:rFonts w:ascii="Arial" w:hAnsi="Arial" w:cs="Arial"/>
          <w:b/>
          <w:bCs/>
          <w:sz w:val="24"/>
          <w:szCs w:val="24"/>
        </w:rPr>
      </w:pPr>
      <w:r w:rsidRPr="00FE1CAA">
        <w:rPr>
          <w:rFonts w:ascii="Arial" w:hAnsi="Arial" w:cs="Arial"/>
          <w:b/>
          <w:bCs/>
          <w:sz w:val="24"/>
          <w:szCs w:val="24"/>
        </w:rPr>
        <w:t xml:space="preserve"> E Gesù disse loro: «In verità io vi dico: voi che mi avete seguito, quando il Figlio dell’uomo sarà seduto sul trono della sua gloria, alla rigenerazione del mondo, siederete anche voi su dodici troni a giudicare le dodici tribù d’Israele. </w:t>
      </w:r>
    </w:p>
    <w:p w14:paraId="55BD0432"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Ecco la risosta di Gesù alla domanda di Pietro: Il primo guadagno per gli Apostoli sarà eterno. Gesù sarà seduto sul trono della sua gloria e anche loro saranno seduti su dodici troni a giudicare le dodici tribù d’Israele. Gli Apostoli hanno visto cosa il popolo del Signore ha fatto a Cristo Gesù e per questo possono giudicare ogni singolo figlio di Giacobbe: </w:t>
      </w:r>
      <w:r w:rsidRPr="00FE1CAA">
        <w:rPr>
          <w:rFonts w:ascii="Arial" w:hAnsi="Arial" w:cs="Arial"/>
          <w:i/>
          <w:iCs/>
          <w:sz w:val="24"/>
          <w:szCs w:val="24"/>
        </w:rPr>
        <w:t xml:space="preserve">“E Gesù disse loro: «In verità io vi dico: voi che mi avete seguito, quando il Figlio dell’uomo sarà seduto sul trono della sua gloria, alla rigenerazione del mondo, siederete anche voi su dodici troni a giudicare le dodici tribù d’Israele”. </w:t>
      </w:r>
      <w:r w:rsidRPr="00FE1CAA">
        <w:rPr>
          <w:rFonts w:ascii="Arial" w:hAnsi="Arial" w:cs="Arial"/>
          <w:sz w:val="24"/>
          <w:szCs w:val="24"/>
        </w:rPr>
        <w:t xml:space="preserve">Non solo i figli di Israele saranno giudicati dagli Apostoli di Cristo Gesù. Giudici saranno anche Sodoma, Ninive, Giona, la Regina del Sud. Questo giudizio ha un solo fine: mettere in luce la straordinaria grazia che il Signore Dio ha fatto al suo popolo. Loro hanno ascoltato il Figlio di Dio in persona, il Dio che si è fatto carne, e non si sono convertiti. Hanno visto segni, miracoli e prodigi e non si sono convertiti. Hanno assistito al compimento in Cristo di tutte le profezia contenute nei loro libri sacri e non si sono convertiti. Hanno visto i prodigi compiuti dagli Apostoli nel nome di Cristo Gesù, l’Agnello di Dio Immolato e Risorto, e non si sono convertiti. </w:t>
      </w:r>
    </w:p>
    <w:p w14:paraId="4F56C795"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Dietro questo giudizio – gli Apostoli saranno i giudici dei figli d’Israele – si nasconde una altissima verità teologica. Dio deve essere giustificato in eterno. Nessuno potrà attribuirgli qualcosa di ingiusto. Testimoni della purissima giustizia del Signore nostro Dio sono Abramo, Mosè, Giobbe, tutti i Profeti e i Saggi dell’Antico Testamento. Saranno Sodoma, Ninive, la Regina del Sud. Saranno gli Apostoli. Gesù ci dice anche che giudici degli scribi e de farisei saranno i loro figli, cioè quelli che scacciano i demòni nel nome del Dio vivente. Ecco le Parole di Gesù:</w:t>
      </w:r>
    </w:p>
    <w:p w14:paraId="4F337BAA" w14:textId="77777777" w:rsidR="00FE1CAA" w:rsidRPr="00FE1CAA" w:rsidRDefault="00FE1CAA" w:rsidP="00FE1CAA">
      <w:pPr>
        <w:jc w:val="both"/>
        <w:rPr>
          <w:rFonts w:ascii="Arial" w:hAnsi="Arial" w:cs="Arial"/>
          <w:b/>
          <w:bCs/>
          <w:i/>
          <w:iCs/>
          <w:sz w:val="24"/>
          <w:szCs w:val="24"/>
        </w:rPr>
      </w:pPr>
      <w:r w:rsidRPr="00FE1CAA">
        <w:rPr>
          <w:rFonts w:ascii="Arial" w:hAnsi="Arial" w:cs="Arial"/>
          <w:i/>
          <w:iCs/>
          <w:sz w:val="24"/>
          <w:szCs w:val="24"/>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(Mt 12,25-31). </w:t>
      </w:r>
    </w:p>
    <w:p w14:paraId="051C0F1D"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Giustificare Dio è missione altissima per ogni discepolo di Gesù. Se il discepolo di Gesù non giustifica Cristo Signore, attesta che la sua fede è morta. Ma come si giustifica Do? Attestando con la Parola e con le opere che in Lui tutto è purissima verità e tutto è santissima carità. Gridando che tutte le sue opere sono giustizia e verità. Se il cristiano con la sua vita non giustifica Cristo Signore e non aiuta ogni altro discepolo di Gesù a giustificare il suo Maestro e Signore, la sua fede è falsa. Era questa l’accusa che il Signore ha fatto al suo popolo per mezzo del profeta Ezechiele: il suo popolo aveva reso dinanzi agli occhi di tutti i popoli il suo vero Dio, il solo vero Dio, in un idolo, in un non Dio, come non dèi erano gli dèi di tutti i popoli. Essi invece, secondo le parole di Mosè, avrebbero dovuto manifestare la bellezza e la santità, la sapienza e la potenza del loro Dio e Signore.</w:t>
      </w:r>
    </w:p>
    <w:p w14:paraId="207C83A9"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Dal Libro del Deuteronomio</w:t>
      </w:r>
    </w:p>
    <w:p w14:paraId="63D39FBE"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In quel tempo io supplicai il Signore dicendo: “Signore Dio, tu hai cominciato a mostrare al tuo servo la tua grandezza e la tua mano potente; quale altro Dio, infatti, in cielo o sulla terra, può fare opere e prodigi come i tuoi? Permetti che io passi al di là e veda la bella terra che è oltre il Giordano e questi bei monti e il Libano”. Ma il Signore si adirò contro di me, per causa vostra, e non mi esaudì. Il Signore mi disse: “Basta, non aggiungere più una parola su questo argomento. Sali sulla cima del Pisga, volgi lo sguardo a occidente, a settentrione, a mezzogiorno e a oriente, e contempla con gli occhi; perché tu non attraverserai questo Giordano. Trasmetti i tuoi ordini a Giosuè, rendilo intrepido e incoraggialo, perché lui lo attraverserà alla testa di questo popolo e metterà Israele in possesso della terra che vedrai” (Dt 3,23-28).</w:t>
      </w:r>
    </w:p>
    <w:p w14:paraId="48A42273"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5BCA7B3B"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01E65E07"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7DB1F2FA"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2EC3691E"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27Il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19A47DE4"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567E4D13"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465FA30D"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 xml:space="preserve">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4,1-49). </w:t>
      </w:r>
    </w:p>
    <w:p w14:paraId="5DFEF8B2"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 xml:space="preserve">Quando udiste la voce in mezzo alle tenebre, mentre il monte era tutto in fiamme, i vostri capitribù e i vostri anziani si avvicinarono tutti a me e dissero: “Ecco, il Signore, nostro Dio, ci ha mostrato la sua gloria e la sua grandezza, e noi abbiamo udito la sua voce dal fuoco; oggi abbiamo visto che Dio può parlare con l’uomo e l’uomo restare vivo. Ma ora, perché dovremmo morire? Questo grande fuoco infatti ci consumerà. Se continuiamo a udire ancora la voce del Signore, nostro Dio, moriremo. Chi, infatti, tra tutti i mortali ha udito come noi la voce del Dio vivente parlare dal fuoco ed è rimasto vivo? Accòstati tu e ascolta tutto ciò che il Signore, nostro Dio, dirà. Tu ci riferirai tutto ciò che il Signore, nostro Dio, ti avrà detto: noi lo ascolteremo e lo faremo”. Il Signore udì il suono delle vostre parole, mentre mi parlavate, e mi disse: “Ho udito le parole che questo popolo ti ha rivolto. Tutto ciò che hanno detto va bene. Oh, se avessero sempre un tal cuore, da temermi e da osservare tutti i miei comandi, per essere felici loro e i loro figli per sempre! Va’ e di’ loro: Tornate alle vostre tende. Ma tu resta qui con me e io ti detterò tutti i comandi, tutte le leggi e le norme che dovrai insegnare loro, perché le mettano in pratica nella terra che io sto per dare loro in possesso” (Dt 5,23-31). </w:t>
      </w:r>
    </w:p>
    <w:p w14:paraId="1997AFBD"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6B3DAECA"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38676003"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70DB2AD4"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2306FBC2"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 xml:space="preserve">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 </w:t>
      </w:r>
    </w:p>
    <w:p w14:paraId="5DF4F4F3"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Dal Libro del Profeta Ezechiele</w:t>
      </w:r>
    </w:p>
    <w:p w14:paraId="19660651"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7A0D0473"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w:t>
      </w:r>
    </w:p>
    <w:p w14:paraId="6070A45D"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5C5E75E6"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w:t>
      </w:r>
    </w:p>
    <w:p w14:paraId="2EDDEAE6"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w:t>
      </w:r>
    </w:p>
    <w:p w14:paraId="12893414"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Mi fu rivolta questa parola del Signore: «Tu, figlio dell’uomo, forse non giudicherai, non giudicherai tu la città sanguinaria? Mostrale tutti i suoi abomini. Tu riferirai: Così dice il Signore Dio: O città che sparge il sangue in mezzo a se stessa, perché giunga il suo tempo, e fabbrica a suo danno idoli con cui contaminarsi! Per il sangue che hai sparso, ti sei resa colpevole e ti sei contaminata con gli idoli che hai fabbricato: hai affrettato il tuo giorno, sei giunta al termine dei tuoi anni. Ti renderò perciò l’obbrobrio dei popoli e lo scherno di tutta la terra. I vicini e i lontani si faranno beffe di te, o città disonorata e piena di disordini. Ecco in te i prìncipi d’Israele, ognuno secondo il suo potere, intenti a spargere sangue. In te si disprezzano il padre e la madre, in te si maltratta il forestiero, in te si opprimono l’orfano e la vedova. Hai disprezzato le mie cose sante, hai profanato i miei sabati. Vi sono in te calunniatori che versano il sangue. C’è in te chi banchetta sui monti e chi commette scelleratezze. In te si scopre la nudità del proprio padre, in te si vìola la donna in stato di mestruazione. Uno reca oltraggio alla donna del prossimo, l’altro contamina con incesto la nuora, altri vìola la sorella, figlia del padre. In te si ricevono doni per spargere il sangue, tu presti a interesse e a usura, spogli con la violenza il tuo prossimo e di me ti dimentichi. Oracolo del Signore Dio.</w:t>
      </w:r>
    </w:p>
    <w:p w14:paraId="349F916C"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Ecco, io batto le mani per le frodi che hai commesso e per il sangue che è versato in mezzo a te. Reggerà il tuo cuore e saranno forti le mani per i giorni che io ti preparo? Io, il Signore, l’ho detto e lo farò: ti disperderò fra le nazioni e ti disseminerò in paesi stranieri, ti purificherò della tua immondezza; in te sarò profanato di fronte alle nazioni e tu saprai che io sono il Signore».</w:t>
      </w:r>
    </w:p>
    <w:p w14:paraId="689AB1E0"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Mi fu rivolta questa parola del Signore: «Figlio dell’uomo, la casa d’Israele si è cambiata in scoria per me; sono tutti bronzo, stagno, ferro e piombo dentro un crogiuolo: sono scoria di argento. Perciò così dice il Signore: Poiché vi siete tutti cambiati in scoria, io vi radunerò dentro Gerusalemme. Come si mettono insieme argento, bronzo, ferro, piombo, stagno dentro un crogiuolo e si soffia nel fuoco per fonderli, così io, con ira e con sdegno, vi metterò tutti insieme e vi farò fondere; vi radunerò, contro di voi soffierò nel fuoco del mio sdegno e vi fonderò in mezzo alla città. Come si fonde l’argento nel crogiuolo, così sarete fusi in mezzo ad essa: saprete che io, il Signore, ho riversato il mio sdegno contro di voi».</w:t>
      </w:r>
    </w:p>
    <w:p w14:paraId="11A6CFD2"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Mi fu rivolta questa parola del Signore: «Figlio dell’uomo, di’ a Gerusalemme: Tu sei una terra non purificata, non lavata da pioggia in un giorno di tempesta. Dentro di essa infatti i suoi prìncipi, come un leone ruggente che sbrana la preda, divorano la gente, s’impadroniscono di tesori e ricchezze, moltiplicano le vedove in mezzo ad essa. I suoi sacerdoti violano la mia legge, profanano le mie cose sante. Non fanno distinzione fra il sacro e il profano, non insegnano a distinguere fra puro e impuro, non osservano i miei sabati e io sono profanato in mezzo a loro. I suoi capi in mezzo ad essa sono come lupi che dilaniano la preda, versano il sangue, fanno perire la gente per turpi guadagni. I suoi profeti hanno come intonacato con fango tutti questi delitti con false visioni e vaticini bugiardi e vanno dicendo: Così parla il Signore Dio, mentre invece il Signore non ha parlato. Gli abitanti della campagna commettono violenze e si danno alla rapina, calpestano il povero e il bisognoso, maltrattano il forestiero, contro ogni diritto. Io ho cercato fra loro un uomo che costruisse un muro e si ergesse sulla breccia di fronte a me, per difendere il paese perché io non lo devastassi, ma non l’ho trovato. Io rovescerò su di loro il mio sdegno. Li consumerò con il fuoco della mia collera. La loro condotta farò ricadere sulle loro teste». Oracolo del Signore (Ez 22,1-31).</w:t>
      </w:r>
    </w:p>
    <w:p w14:paraId="477F5EEA"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Ora, figlio dell’uomo, profetizza ai monti d’Israele e di’: Monti d’Israele, udite la parola del Signore. Così dice il Signore Dio: Poiché il nemico ha detto di voi: “Bene! I colli eterni sono diventati il nostro possesso”, ebbene, profetizza e annuncia: Così dice il Signore Dio: Poiché siete stati devastati, perseguitati dai vicini, resi possesso delle altre nazioni, e poiché siete stati fatti oggetto di maldicenza e d’insulto della gente, ebbene, monti d’Israele, udite la parola del Signore Dio: Così dice il Signore Dio ai monti, alle colline, alle pendici e alle valli, alle rovine desolate e alle città deserte, che furono preda e scherno delle nazioni vicine: ebbene, così dice il Signore Dio: Sì, con gelosia ardente io parlo contro le altre nazioni e contro tutto Edom, che con il cuore colmo di gioia e l’animo pieno di disprezzo hanno fatto del mio paese il loro possesso per saccheggiarlo. Per questo profetizza alla terra d’Israele e annuncia ai monti, alle colline, alle pendici e alle valli: Così dice il Signore Dio: Ecco, io parlo con gelosia e con furore; poiché voi avete sopportato l’insulto delle nazioni, ebbene – così dice il Signore Dio –, io alzando la mano giuro: anche le nazioni che vi stanno intorno sopporteranno il loro insulto.</w:t>
      </w:r>
    </w:p>
    <w:p w14:paraId="7C69169D"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E voi, monti d’Israele, mettete rami e producete frutti per il mio popolo Israele, perché sta per tornare. Ecco, infatti a voi, a voi io mi volgo; sarete ancora lavorati e sarete seminati. Moltiplicherò sopra di voi gli uomini, tutta quanta la casa d’Israele, e le città saranno ripopolate e le rovine ricostruite. Farò abbondare su di voi uomini e bestie e cresceranno e saranno fecondi: farò sì che siate popolati come prima e vi elargirò i miei benefici più che per il passato e saprete che io sono il Signore. Ricondurrò su di voi degli uomini, il mio popolo Israele: essi vi possederanno e sarete la loro eredità e non li priverete più dei loro figli.</w:t>
      </w:r>
    </w:p>
    <w:p w14:paraId="66957C8B"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Così dice il Signore Dio: Poiché si va dicendo di te: “Tu divori gli uomini, tu hai privato di figli il tuo popolo”, ebbene, tu non divorerai più gli uomini, non priverai più di figli la nazione. Oracolo del Signore Dio. Non ti farò più sentire gli insulti delle nazioni e non subirai più lo scherno dei popoli; non priverai più di figli la tua nazione». Oracolo del Signore.</w:t>
      </w:r>
    </w:p>
    <w:p w14:paraId="0FD7D5E9"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Ma io ho avuto riguardo del mio nome santo, che la casa d’Israele aveva profanato fra le nazioni presso le quali era giunta.</w:t>
      </w:r>
    </w:p>
    <w:p w14:paraId="66361752"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Perciò annuncia alla casa d’Israele: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w:t>
      </w:r>
    </w:p>
    <w:p w14:paraId="44299029"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w:t>
      </w:r>
    </w:p>
    <w:p w14:paraId="098C59E7"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Così dice il Signore Dio: Quando vi avrò purificati da tutte le vostre iniquità, vi farò riabitare le vostre città e le vostre rovine saranno ricostruite. Quella terra desolata, che agli occhi di ogni viandante appariva un deserto, sarà di nuovo coltivata e si dirà: “La terra, che era desolata, è diventata ora come il 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w:t>
      </w:r>
    </w:p>
    <w:p w14:paraId="6861A0B2"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 xml:space="preserve">Così dice il Signore Dio: Lascerò ancora che la casa d’Israele mi supplichi e le concederò questo: moltiplicherò gli uomini come greggi, come greggi consacrate, come un gregge di Gerusalemme nelle sue solennità. Allora le città rovinate saranno ripiene di greggi di uomini e sapranno che io sono il Signore» (Ez 36,1-37). </w:t>
      </w:r>
    </w:p>
    <w:p w14:paraId="045ECC32"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Ora è giusto chiedersi: quale onore, quale gloria, qual giustizia, quale verità riceve Cristo Gesù dal cristiano? Quale superiorità e quale differenza gli attesta dinanzi ai fondatori di religione sulla nostra terra? Quale purissima luce riceve Gesù dalle parole di falsità e di menzogna di quanti oggi si dicono suoi discepoli? Osservando la vita di quanti si professano cristiani quali ragioni noi possiamo offrire alla mente e al cuore di quanti non credono in Cristo Gesù perché si convertano a Lui? Non siamo stati forse noi a eliminare dal mistero della fede e il Padre e il Figlio e lo Spirito Santo? Non siamo stati noi a bandire il Vangelo come sorgente della verità della nostra vita? Non siamo stati noi a dichiarare la Divina Rivelazione una favola? Non siamo stati noi a ridurre la Chiesa a una struttura semplicemente umana? Non siamo noi che oggi proclamiamo inutile la nostra fede così come essa ci è stata tramandata dai Martiri e dai Santi, dai Padri e dai Dottore della Chiesa?  A causa di questo disastro teologico, cristologico, soteriologico, pneumatologico, ecclesiologico, antropologico, escatologico e anche missionologico, quale ragione possiamo noi offrire a chi non crede in Cristo perché si converta e creda nel Vangelo, se nel Vangelo non crediamo più neanche noi? E ancora: quali ragioni possiamo noi offrire a tutti quei cristiani di fede malata, fede assopita, fede incrinata, fede spenta, fede morta, perché si rialzino e riprendano il cammino da fede a fede e da verità e verità, se la fede è solo nella Parola di Cristo e in Cristo Parola del Padre, se non abbiamo  né Cristo è né la sua Parola? Come facciamo noi a rendere ragione della speranza che è in noi, se per noi non c’è alcuna speranza dal momento che il regno dei cieli è per tutti e la perdizione eterna è solo un misero genere letterario dei tempi che furono o una favola come favola è il mistero della Beata Trinità, favola il mistero della incarnazione, favola è il concepimento per opera dello Spirito Santo della Vergine Maria? Per rendere ragione di qualcosa, dobbiamo possedere la verità delle cose per le quali dobbiamo rendere ragione. Ecco la Parola dell’Apostolo Pietro.</w:t>
      </w:r>
    </w:p>
    <w:p w14:paraId="43CC537C"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E infine siate tutti concordi, partecipi delle gioie e dei dolori degli altri, animati da affetto fraterno, misericordiosi, umili. Non rendete male per male né ingiuria per ingiuria, ma rispondete augurando il bene. A questo infatti siete stati chiamati da Dio per avere in eredità la sua benedizione.</w:t>
      </w:r>
    </w:p>
    <w:p w14:paraId="10AB942A"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Chi infatti vuole amare la vita e vedere giorni felici trattenga la lingua dal male e le labbra da parole d’inganno, eviti il male e faccia il bene, cerchi la pace e la segua, perché gli occhi del Signore sono sopra i giusti e le sue orecchie sono attente alle loro preghiere; ma il volto del Signore è contro coloro che fanno il male.</w:t>
      </w:r>
    </w:p>
    <w:p w14:paraId="215FDA1D" w14:textId="77777777" w:rsidR="00FE1CAA" w:rsidRPr="00FE1CAA" w:rsidRDefault="00FE1CAA" w:rsidP="00FE1CAA">
      <w:pPr>
        <w:jc w:val="both"/>
        <w:rPr>
          <w:rFonts w:ascii="Arial" w:hAnsi="Arial" w:cs="Arial"/>
          <w:sz w:val="24"/>
          <w:szCs w:val="24"/>
        </w:rPr>
      </w:pPr>
      <w:r w:rsidRPr="00FE1CAA">
        <w:rPr>
          <w:rFonts w:ascii="Arial" w:hAnsi="Arial" w:cs="Arial"/>
          <w:i/>
          <w:iCs/>
          <w:sz w:val="24"/>
          <w:szCs w:val="24"/>
        </w:rPr>
        <w:t xml:space="preserve">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(1Pt 3,8-18). </w:t>
      </w:r>
      <w:r w:rsidRPr="00FE1CAA">
        <w:rPr>
          <w:rFonts w:ascii="Arial" w:hAnsi="Arial" w:cs="Arial"/>
          <w:sz w:val="24"/>
          <w:szCs w:val="24"/>
        </w:rPr>
        <w:t>.</w:t>
      </w:r>
    </w:p>
    <w:p w14:paraId="753F4F9E"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È obbligo di  ogni cristiano dare a ogni uomo le ragioni della fede che lo anima. Ecco ora come sia l’Apostolo Pietro che l’Apostolo Giovanni e l’Apostolo Paolo danno le ragioni della fede che li spinge a essere testimoni di Cristo Gesù. </w:t>
      </w:r>
    </w:p>
    <w:p w14:paraId="18DE4C5F"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Dalla Seconda Lettera dell’Apostolo Pietro </w:t>
      </w:r>
    </w:p>
    <w:p w14:paraId="2324A89D" w14:textId="77777777" w:rsidR="00FE1CAA" w:rsidRPr="00FE1CAA" w:rsidRDefault="00FE1CAA" w:rsidP="00FE1CAA">
      <w:pPr>
        <w:jc w:val="both"/>
        <w:rPr>
          <w:rFonts w:ascii="Arial" w:hAnsi="Arial" w:cs="Arial"/>
          <w:sz w:val="24"/>
          <w:szCs w:val="24"/>
        </w:rPr>
      </w:pPr>
      <w:r w:rsidRPr="00FE1CAA">
        <w:rPr>
          <w:rFonts w:ascii="Arial" w:hAnsi="Arial" w:cs="Arial"/>
          <w:i/>
          <w:iCs/>
          <w:sz w:val="24"/>
          <w:szCs w:val="24"/>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2.16-21). </w:t>
      </w:r>
    </w:p>
    <w:p w14:paraId="5065492E"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Dalla Prima Lettera dell’Apostolo Giovanni</w:t>
      </w:r>
    </w:p>
    <w:p w14:paraId="58B541C0"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3CA84D00"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p>
    <w:p w14:paraId="1F9EC235" w14:textId="77777777" w:rsidR="00FE1CAA" w:rsidRPr="00FE1CAA" w:rsidRDefault="00FE1CAA" w:rsidP="00FE1CAA">
      <w:pPr>
        <w:jc w:val="both"/>
        <w:rPr>
          <w:rFonts w:ascii="Arial" w:hAnsi="Arial" w:cs="Arial"/>
          <w:sz w:val="24"/>
          <w:szCs w:val="24"/>
        </w:rPr>
      </w:pPr>
      <w:r w:rsidRPr="00FE1CAA">
        <w:rPr>
          <w:rFonts w:ascii="Arial" w:hAnsi="Arial" w:cs="Arial"/>
          <w:i/>
          <w:iCs/>
          <w:sz w:val="24"/>
          <w:szCs w:val="24"/>
        </w:rPr>
        <w:t>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w:t>
      </w:r>
    </w:p>
    <w:p w14:paraId="288D307D"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Dalla Prima Lettera  dell’Apostolo Paolo a Timoteo</w:t>
      </w:r>
    </w:p>
    <w:p w14:paraId="4B89FEF4"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14:paraId="0806C4CA"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p>
    <w:p w14:paraId="06B82D50" w14:textId="77777777" w:rsidR="00FE1CAA" w:rsidRPr="00FE1CAA" w:rsidRDefault="00FE1CAA" w:rsidP="00FE1CAA">
      <w:pPr>
        <w:jc w:val="both"/>
        <w:rPr>
          <w:rFonts w:ascii="Arial" w:hAnsi="Arial" w:cs="Arial"/>
          <w:i/>
          <w:iCs/>
          <w:sz w:val="24"/>
          <w:szCs w:val="24"/>
        </w:rPr>
      </w:pPr>
      <w:r w:rsidRPr="00FE1CAA">
        <w:rPr>
          <w:rFonts w:ascii="Arial" w:hAnsi="Arial" w:cs="Arial"/>
          <w:i/>
          <w:iCs/>
          <w:sz w:val="24"/>
          <w:szCs w:val="24"/>
        </w:rPr>
        <w:t xml:space="preserve">Al Re dei secoli, incorruttibile, invisibile e unico Dio, onore e gloria nei secoli dei secoli. Amen (1Tm 1,12-17). </w:t>
      </w:r>
    </w:p>
    <w:p w14:paraId="62AF04D1"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Ora però è giusto che ognuno si chieda: quali ragioni posso io offrire al mondo intero per testimoniare la mia fede in Cristo Gesù e nella sua Parola? Le ragioni non vanno trovate nella Scrittura. Esse sono ragioni che vengono prima della fede nella Scrittura. Vanno trovate fuori della Scrittura. Questa ragioni prima sono fuori di noi e poi diventano essenza della nostra vita. Simon Pietro ha ascoltato la voce del Padre.  Giovanni ha visto, ha toccato, ha contemplato Gesù Signore. Paolo è stato folgorato sulla via di Damasco e trasformato nella sua stessa natura. Quali sono le ragioni fuori di noi che ora sono ragioni di essenza e di sostanza delle nostra vita? Offrire queste ragioni è obbligo di ogni fedele in Cristo Gesù. Le ragioni hanno come fine la fede in Cristo Parola del Padre e nella Parola del Padre che è Cristo Gesù.</w:t>
      </w:r>
    </w:p>
    <w:p w14:paraId="6F58ACF3" w14:textId="77777777" w:rsidR="00FE1CAA" w:rsidRPr="00FE1CAA" w:rsidRDefault="00FE1CAA" w:rsidP="00FE1CAA">
      <w:pPr>
        <w:jc w:val="both"/>
        <w:rPr>
          <w:rFonts w:ascii="Arial" w:hAnsi="Arial" w:cs="Arial"/>
          <w:b/>
          <w:bCs/>
          <w:sz w:val="24"/>
          <w:szCs w:val="24"/>
        </w:rPr>
      </w:pPr>
    </w:p>
    <w:p w14:paraId="37EFDD1D" w14:textId="77777777" w:rsidR="00FE1CAA" w:rsidRPr="00FE1CAA" w:rsidRDefault="00FE1CAA" w:rsidP="00FE1CAA">
      <w:pPr>
        <w:jc w:val="both"/>
        <w:rPr>
          <w:rFonts w:ascii="Arial" w:hAnsi="Arial" w:cs="Arial"/>
          <w:b/>
          <w:bCs/>
          <w:sz w:val="24"/>
          <w:szCs w:val="24"/>
        </w:rPr>
      </w:pPr>
      <w:r w:rsidRPr="00FE1CAA">
        <w:rPr>
          <w:rFonts w:ascii="Arial" w:hAnsi="Arial" w:cs="Arial"/>
          <w:b/>
          <w:bCs/>
          <w:sz w:val="24"/>
          <w:szCs w:val="24"/>
        </w:rPr>
        <w:t xml:space="preserve">Chiunque avrà lasciato case, o fratelli, o sorelle, o padre, o madre, o figli, o campi per il mio nome, riceverà cento volte tanto e avrà in eredità la vita eterna. </w:t>
      </w:r>
    </w:p>
    <w:p w14:paraId="08027EAD"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Ecco ora la ricompensa sulla terra e nei cieli. Quanto però il Signore promette che dona sulla terra non va inteso in senso materiale, ma esclusivamente in senso spirituale. Quanta gioia, quanta vita, quanto sollevo, quanto conforto, quanta luce, quanta certezza, quanta pace producono nell’uomo una casa, dei fratelli, delle sorelle, un padre, una madre, o dei figli, o dei campi, questa gioia, sollievo, conforto, luce, certezza, sicurezza, pace vanno moltiplicate per cento. Questo significa che la ricompensa divina sarà abbondantissima, Nulla si perde, tutto si guadagna con grande abbondanza. Potremmo dire con una misura senza misura. A questa abbondanza poi seguirà la vita eterna, quando si varcherà la soglia del tempo e si entrerà nell’oggi senza fine. Ecco la duplice promessa di Gesù: </w:t>
      </w:r>
      <w:r w:rsidRPr="00FE1CAA">
        <w:rPr>
          <w:rFonts w:ascii="Arial" w:hAnsi="Arial" w:cs="Arial"/>
          <w:i/>
          <w:iCs/>
          <w:sz w:val="24"/>
          <w:szCs w:val="24"/>
        </w:rPr>
        <w:t xml:space="preserve">“Chiunque avrà lasciato case, o fratelli, o sorelle, o padre, o madre, o figli, o campi per il mio nome, riceverà cento volte tanto e avrà in eredità la vita eterna”. </w:t>
      </w:r>
      <w:r w:rsidRPr="00FE1CAA">
        <w:rPr>
          <w:rFonts w:ascii="Arial" w:hAnsi="Arial" w:cs="Arial"/>
          <w:sz w:val="24"/>
          <w:szCs w:val="24"/>
        </w:rPr>
        <w:t>La rinuncia però non solo dovrà essere per il nome di Gesù, ma anche dovrà essere vissuta ogni giorno nel nome di Gesù, nel suo amore, nella sua fede, nella sua obbedienza, nella sa umiltà, nel suo annientamento, nel dono totale di sé. Lasciare le cose della terra e poi attaccare il cuore alle cose della terrà è come se nulla si fosse lasciato. Il lasciare dovrà essere pieno dal primo giorno fino all’ultimo. La loro vita è stata donata. Si muore alle cose della terra, si nasce alle cose del cielo.</w:t>
      </w:r>
    </w:p>
    <w:p w14:paraId="62C25DDB" w14:textId="77777777" w:rsidR="00FE1CAA" w:rsidRPr="00FE1CAA" w:rsidRDefault="00FE1CAA" w:rsidP="00FE1CAA">
      <w:pPr>
        <w:jc w:val="both"/>
        <w:rPr>
          <w:rFonts w:ascii="Arial" w:hAnsi="Arial" w:cs="Arial"/>
          <w:sz w:val="24"/>
          <w:szCs w:val="24"/>
        </w:rPr>
      </w:pPr>
    </w:p>
    <w:p w14:paraId="55977E70" w14:textId="77777777" w:rsidR="00FE1CAA" w:rsidRPr="00FE1CAA" w:rsidRDefault="00FE1CAA" w:rsidP="00FE1CAA">
      <w:pPr>
        <w:jc w:val="both"/>
        <w:rPr>
          <w:rFonts w:ascii="Arial" w:hAnsi="Arial" w:cs="Arial"/>
          <w:b/>
          <w:bCs/>
          <w:sz w:val="24"/>
          <w:szCs w:val="24"/>
        </w:rPr>
      </w:pPr>
      <w:r w:rsidRPr="00FE1CAA">
        <w:rPr>
          <w:rFonts w:ascii="Arial" w:hAnsi="Arial" w:cs="Arial"/>
          <w:b/>
          <w:bCs/>
          <w:sz w:val="24"/>
          <w:szCs w:val="24"/>
        </w:rPr>
        <w:t xml:space="preserve">Molti dei primi saranno ultimi e molti degli ultimi saranno primi (Mt 19,1-30). </w:t>
      </w:r>
    </w:p>
    <w:p w14:paraId="2FDA6D66"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 xml:space="preserve">Queste parole che spesso troviamo nel Vangelo ci mettono in guardia. I primi devono sempre perseverare a essere i primi: primi nella fede, primi nella carità, primi nella speranza, primi nell’obbedienza, primi nell’annientamento. A volte però i primi si raffreddano, non camminano, non progrediscono e diventano ultimi. Gli ultimi invece, poiché truppe freschissime, iniziano il combattimento e lo portano a compimento. Ecco il significato di queste parole del Signore: </w:t>
      </w:r>
      <w:r w:rsidRPr="00FE1CAA">
        <w:rPr>
          <w:rFonts w:ascii="Arial" w:hAnsi="Arial" w:cs="Arial"/>
          <w:i/>
          <w:iCs/>
          <w:sz w:val="24"/>
          <w:szCs w:val="24"/>
        </w:rPr>
        <w:t xml:space="preserve">“Molti dei primi saranno ultimi e molti degli ultimi saranno primi (Mt 19,1-30). </w:t>
      </w:r>
      <w:r w:rsidRPr="00FE1CAA">
        <w:rPr>
          <w:rFonts w:ascii="Arial" w:hAnsi="Arial" w:cs="Arial"/>
          <w:sz w:val="24"/>
          <w:szCs w:val="24"/>
        </w:rPr>
        <w:t xml:space="preserve"> A tutti è chiesto molti impegno. La perseveranza non solo dovrà essere sino alla fine, dovrà crescere sino alla fine.</w:t>
      </w:r>
    </w:p>
    <w:p w14:paraId="69A3AC4E" w14:textId="77777777" w:rsidR="00FE1CAA" w:rsidRPr="00FE1CAA" w:rsidRDefault="00FE1CAA" w:rsidP="00FE1CAA">
      <w:pPr>
        <w:jc w:val="both"/>
        <w:rPr>
          <w:rFonts w:ascii="Arial" w:hAnsi="Arial" w:cs="Arial"/>
          <w:sz w:val="24"/>
          <w:szCs w:val="24"/>
        </w:rPr>
      </w:pPr>
    </w:p>
    <w:p w14:paraId="47162CC3" w14:textId="77777777" w:rsidR="00FE1CAA" w:rsidRPr="00FE1CAA" w:rsidRDefault="00FE1CAA" w:rsidP="00FE1CAA">
      <w:pPr>
        <w:jc w:val="both"/>
        <w:rPr>
          <w:rFonts w:ascii="Arial" w:hAnsi="Arial" w:cs="Arial"/>
          <w:b/>
          <w:bCs/>
          <w:sz w:val="24"/>
          <w:szCs w:val="24"/>
        </w:rPr>
      </w:pPr>
      <w:r w:rsidRPr="00FE1CAA">
        <w:rPr>
          <w:rFonts w:ascii="Arial" w:hAnsi="Arial" w:cs="Arial"/>
          <w:b/>
          <w:bCs/>
          <w:sz w:val="24"/>
          <w:szCs w:val="24"/>
        </w:rPr>
        <w:t>DIECI ULTERIORI DOMANDE PER LA RIFLESSIONE PERSONALE</w:t>
      </w:r>
    </w:p>
    <w:p w14:paraId="38C01B6B"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Conosco bene la norma di Mosè sul libello del ripudio?</w:t>
      </w:r>
    </w:p>
    <w:p w14:paraId="3CE8A4E6"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Conosco quanto afferma il profeta Malachia sul ripudio?</w:t>
      </w:r>
    </w:p>
    <w:p w14:paraId="440ADAE7"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So quale trasformazione i farisei avevano operato sulla norma di Mosè?</w:t>
      </w:r>
    </w:p>
    <w:p w14:paraId="6F7CB777"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So qual è il progetto di Dio per creazione sull’uomo e sulla donna?</w:t>
      </w:r>
    </w:p>
    <w:p w14:paraId="1E97517C"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So che per il regno dei cieli il Signore concede si non sposarsi?</w:t>
      </w:r>
    </w:p>
    <w:p w14:paraId="2E1DC243"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So perché il regno dei cieli appartiene a chi è come un bambino?</w:t>
      </w:r>
    </w:p>
    <w:p w14:paraId="46B2515E"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So in cosa consiste la tristezza di un cuore senza Dio?</w:t>
      </w:r>
    </w:p>
    <w:p w14:paraId="41E8527F"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So perché è difficile per un ricco che si salvi?</w:t>
      </w:r>
    </w:p>
    <w:p w14:paraId="08B1B9B1" w14:textId="77777777" w:rsidR="00FE1CAA" w:rsidRPr="00FE1CAA" w:rsidRDefault="00FE1CAA" w:rsidP="00FE1CAA">
      <w:pPr>
        <w:jc w:val="both"/>
        <w:rPr>
          <w:rFonts w:ascii="Arial" w:hAnsi="Arial" w:cs="Arial"/>
          <w:sz w:val="24"/>
          <w:szCs w:val="24"/>
        </w:rPr>
      </w:pPr>
      <w:r w:rsidRPr="00FE1CAA">
        <w:rPr>
          <w:rFonts w:ascii="Arial" w:hAnsi="Arial" w:cs="Arial"/>
          <w:sz w:val="24"/>
          <w:szCs w:val="24"/>
        </w:rPr>
        <w:t>So come si rende giusto, il Dio giusto, presso ogni uomo?</w:t>
      </w:r>
    </w:p>
    <w:p w14:paraId="6A6D44F9" w14:textId="1D05F10B" w:rsidR="00FD14AC" w:rsidRDefault="00FE1CAA" w:rsidP="00354A36">
      <w:pPr>
        <w:jc w:val="both"/>
        <w:rPr>
          <w:rFonts w:ascii="Arial" w:hAnsi="Arial" w:cs="Arial"/>
          <w:sz w:val="24"/>
          <w:szCs w:val="24"/>
        </w:rPr>
      </w:pPr>
      <w:r w:rsidRPr="00FE1CAA">
        <w:rPr>
          <w:rFonts w:ascii="Arial" w:hAnsi="Arial" w:cs="Arial"/>
          <w:sz w:val="24"/>
          <w:szCs w:val="24"/>
        </w:rPr>
        <w:t>So in cosa consiste il centuplo nella rinuncia per il bome di Cristo?</w:t>
      </w:r>
      <w:r w:rsidR="00FD14AC">
        <w:rPr>
          <w:rFonts w:ascii="Arial" w:hAnsi="Arial" w:cs="Arial"/>
          <w:sz w:val="24"/>
          <w:szCs w:val="24"/>
        </w:rPr>
        <w:br w:type="page"/>
      </w:r>
    </w:p>
    <w:p w14:paraId="338FC8A9" w14:textId="77777777" w:rsidR="00FD14AC" w:rsidRPr="00FD14AC" w:rsidRDefault="00FD14AC" w:rsidP="00FD14AC">
      <w:pPr>
        <w:pStyle w:val="Titolo1"/>
      </w:pPr>
      <w:bookmarkStart w:id="524" w:name="_Toc212359998"/>
      <w:bookmarkStart w:id="525" w:name="_Toc212557356"/>
      <w:r w:rsidRPr="00FD14AC">
        <w:t>CAPITOLO XX</w:t>
      </w:r>
      <w:bookmarkEnd w:id="524"/>
      <w:bookmarkEnd w:id="525"/>
    </w:p>
    <w:p w14:paraId="2E11D130" w14:textId="77777777" w:rsidR="00FD14AC" w:rsidRPr="00FD14AC" w:rsidRDefault="00FD14AC" w:rsidP="00FD14AC">
      <w:pPr>
        <w:rPr>
          <w:rFonts w:ascii="Arial" w:hAnsi="Arial" w:cs="Arial"/>
          <w:sz w:val="24"/>
          <w:szCs w:val="24"/>
        </w:rPr>
      </w:pPr>
    </w:p>
    <w:p w14:paraId="7C92F773" w14:textId="77777777" w:rsidR="00FD14AC" w:rsidRPr="00FD14AC" w:rsidRDefault="00FD14AC" w:rsidP="00FD14AC">
      <w:pPr>
        <w:jc w:val="both"/>
        <w:rPr>
          <w:rFonts w:ascii="Arial" w:hAnsi="Arial" w:cs="Arial"/>
          <w:sz w:val="24"/>
          <w:szCs w:val="24"/>
        </w:rPr>
      </w:pPr>
      <w:bookmarkStart w:id="526" w:name="_Hlk208499352"/>
      <w:r w:rsidRPr="00FD14AC">
        <w:rPr>
          <w:rFonts w:ascii="Arial" w:hAnsi="Arial" w:cs="Arial"/>
          <w:sz w:val="24"/>
          <w:szCs w:val="24"/>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w:t>
      </w:r>
    </w:p>
    <w:p w14:paraId="2D2BEEE4"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w:t>
      </w:r>
    </w:p>
    <w:p w14:paraId="09785AE7"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w:t>
      </w:r>
    </w:p>
    <w:p w14:paraId="6943FAA0"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p>
    <w:p w14:paraId="6FF2BA7E"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p>
    <w:p w14:paraId="4DE962F7"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 xml:space="preserve">Mentre uscivano da Gerico, una grande folla lo seguì. Ed ecco, due ciechi, seduti lungo la strada, sentendo che passava Gesù, gridarono dicendo: «Signore, figlio di Davide, abbi pietà di noi!». La folla li rimproverava perché tacessero; ma essi gridavano ancora più forte: «Signore, figlio di Davide, abbi pietà di noi!». Gesù si fermò, li chiamò e disse: «Che cosa volete che io faccia per voi?». Gli risposero: «Signore, che i nostri occhi si aprano!». Gesù ebbe compassione, toccò loro gli occhi ed essi all’istante ricuperarono la vista e lo seguirono (Mt 20,1-34). </w:t>
      </w:r>
    </w:p>
    <w:bookmarkEnd w:id="526"/>
    <w:p w14:paraId="0D868CDA" w14:textId="77777777" w:rsidR="00FD14AC" w:rsidRPr="00FD14AC" w:rsidRDefault="00FD14AC" w:rsidP="00FD14AC">
      <w:pPr>
        <w:jc w:val="both"/>
        <w:rPr>
          <w:rFonts w:ascii="Arial" w:hAnsi="Arial" w:cs="Arial"/>
          <w:sz w:val="24"/>
          <w:szCs w:val="24"/>
          <w:lang w:val="la-Latn"/>
        </w:rPr>
      </w:pPr>
      <w:r w:rsidRPr="00FD14AC">
        <w:rPr>
          <w:rFonts w:ascii="Arial" w:hAnsi="Arial" w:cs="Arial"/>
          <w:sz w:val="24"/>
          <w:szCs w:val="24"/>
          <w:lang w:val="la-Latn"/>
        </w:rPr>
        <w:t>Simile est enim regnum caelorum homini patri familias, qui exiit primo mane conducere operarios in vineam suam; conventione autem facta cum operariis ex denario diurno, misit eos in vineam suam. Et egressus circa horam tertiam vidit alios stantes in foro otiosos et illis dixit: “Ite et vos in vineam; et, quod iustum fuerit, dabo vobis”. Illi autem abierunt. Iterum autem exiit circa sextam et nonam horam et fecit similiter. Circa undecimam vero exiit et invenit alios stantes et dicit illis: “Quid hic statis tota die otiosi?”. Dicunt ei: “Quia nemo nos conduxit”. Dicit illis: “Ite et vos in vineam”.</w:t>
      </w:r>
    </w:p>
    <w:p w14:paraId="7DD648FB" w14:textId="77777777" w:rsidR="00FD14AC" w:rsidRPr="00FD14AC" w:rsidRDefault="00FD14AC" w:rsidP="00FD14AC">
      <w:pPr>
        <w:jc w:val="both"/>
        <w:rPr>
          <w:rFonts w:ascii="Arial" w:hAnsi="Arial" w:cs="Arial"/>
          <w:sz w:val="24"/>
          <w:szCs w:val="24"/>
          <w:lang w:val="la-Latn"/>
        </w:rPr>
      </w:pPr>
      <w:r w:rsidRPr="00FD14AC">
        <w:rPr>
          <w:rFonts w:ascii="Arial" w:hAnsi="Arial" w:cs="Arial"/>
          <w:sz w:val="24"/>
          <w:szCs w:val="24"/>
          <w:lang w:val="la-Latn"/>
        </w:rPr>
        <w:t>Cum sero autem factum esset, dicit dominus vineae procuratori suo: “ Voca operarios et redde illis mercedem incipiens a novissimis usque ad primos ”. Et cum venissent, qui circa undecimam horam venerant, acceperunt singuli denarium. Venientes autem primi arbitrati sunt quod plus essent accepturi; acceperunt autem et ipsi singuli denarium. Accipientes autem murmurabant adversus patrem familias dicentes: “Hi novissimi una hora fecerunt, et pares illos nobis fecisti, qui portavimus pondus diei et aestum!”. At ille respondens uni eorum dixit: “Amice, non facio tibi iniuriam; nonne ex denario convenisti mecum?  Tolle, quod tuum est, et vade; volo autem et huic novissimo dare sicut et tibi.  Aut non licet mihi, quod volo, facere de meis? An oculus tuus nequam est, quia ego bonus sum?”. Sic erunt novissimi primi, et primi novissimi ”.</w:t>
      </w:r>
    </w:p>
    <w:p w14:paraId="20BAB175" w14:textId="77777777" w:rsidR="00FD14AC" w:rsidRPr="00FD14AC" w:rsidRDefault="00FD14AC" w:rsidP="00FD14AC">
      <w:pPr>
        <w:jc w:val="both"/>
        <w:rPr>
          <w:rFonts w:ascii="Arial" w:hAnsi="Arial" w:cs="Arial"/>
          <w:sz w:val="24"/>
          <w:szCs w:val="24"/>
          <w:lang w:val="la-Latn"/>
        </w:rPr>
      </w:pPr>
      <w:r w:rsidRPr="00FD14AC">
        <w:rPr>
          <w:rFonts w:ascii="Arial" w:hAnsi="Arial" w:cs="Arial"/>
          <w:sz w:val="24"/>
          <w:szCs w:val="24"/>
          <w:lang w:val="la-Latn"/>
        </w:rPr>
        <w:t>Et ascendens Iesus Hierosolymam assumpsit Duodecim discipulos secreto et ait illis in via: “ Ecce ascendimus Hierosolymam, et Filius hominis tradetur principibus sacerdotum et scribis, et condemnabunt eum morte et tradent eum gentibus ad illudendum et flagellandum et crucifigendum, et tertia die resurget ”.</w:t>
      </w:r>
    </w:p>
    <w:p w14:paraId="35369B1D" w14:textId="77777777" w:rsidR="00FD14AC" w:rsidRPr="00FD14AC" w:rsidRDefault="00FD14AC" w:rsidP="00FD14AC">
      <w:pPr>
        <w:jc w:val="both"/>
        <w:rPr>
          <w:rFonts w:ascii="Arial" w:hAnsi="Arial" w:cs="Arial"/>
          <w:sz w:val="24"/>
          <w:szCs w:val="24"/>
          <w:lang w:val="la-Latn"/>
        </w:rPr>
      </w:pPr>
      <w:r w:rsidRPr="00FD14AC">
        <w:rPr>
          <w:rFonts w:ascii="Arial" w:hAnsi="Arial" w:cs="Arial"/>
          <w:sz w:val="24"/>
          <w:szCs w:val="24"/>
          <w:lang w:val="la-Latn"/>
        </w:rPr>
        <w:t>Tunc accessit ad eum mater filiorum Zebedaei cum filiis suis, adorans et petens aliquid ab eo. Qui dixit ei: “ Quid vis? ”. Ait illi: “ Dic ut sedeant hi duo filii mei unus ad dexteram tuam et unus ad sinistram in regno tuo ”. Respondens autem Iesus dixit: “ Nescitis quid petatis. Potestis bibere calicem, quem ego bibiturus sum? ”. Dicunt ei: “ Possumus ”. Ait illis: “ Calicem quidem meum bibetis, sedere autem ad dexteram meam et sinistram non est meum dare illud, sed quibus paratum est a Patre meo ”.</w:t>
      </w:r>
    </w:p>
    <w:p w14:paraId="0AE97790" w14:textId="77777777" w:rsidR="00FD14AC" w:rsidRPr="00FD14AC" w:rsidRDefault="00FD14AC" w:rsidP="00FD14AC">
      <w:pPr>
        <w:jc w:val="both"/>
        <w:rPr>
          <w:rFonts w:ascii="Arial" w:hAnsi="Arial" w:cs="Arial"/>
          <w:sz w:val="24"/>
          <w:szCs w:val="24"/>
          <w:lang w:val="la-Latn"/>
        </w:rPr>
      </w:pPr>
      <w:r w:rsidRPr="00FD14AC">
        <w:rPr>
          <w:rFonts w:ascii="Arial" w:hAnsi="Arial" w:cs="Arial"/>
          <w:sz w:val="24"/>
          <w:szCs w:val="24"/>
          <w:lang w:val="la-Latn"/>
        </w:rPr>
        <w:t xml:space="preserve">Et audientes decem indignati sunt de duobus fratribus. Iesus autem vocavit eos ad se et ait: “ Scitis quia principes gentium dominantur eorum et, qui magni sunt, potestatem exercent in eos. Non ita erit inter vos, sed quicumque voluerit inter vos magnus fieri, erit vester minister; et, quicumque voluerit inter vos primus esse, erit vester servus; sicut Filius hominis non venit ministrari sed ministrare et dare animam suam redemptionem pro multis ”. </w:t>
      </w:r>
    </w:p>
    <w:p w14:paraId="399C827D" w14:textId="77777777" w:rsidR="00FD14AC" w:rsidRPr="00FD14AC" w:rsidRDefault="00FD14AC" w:rsidP="00FD14AC">
      <w:pPr>
        <w:jc w:val="both"/>
        <w:rPr>
          <w:rFonts w:ascii="Arial" w:hAnsi="Arial" w:cs="Arial"/>
          <w:sz w:val="24"/>
          <w:szCs w:val="24"/>
          <w:lang w:val="fr-FR"/>
        </w:rPr>
      </w:pPr>
      <w:r w:rsidRPr="00FD14AC">
        <w:rPr>
          <w:rFonts w:ascii="Arial" w:hAnsi="Arial" w:cs="Arial"/>
          <w:sz w:val="24"/>
          <w:szCs w:val="24"/>
          <w:lang w:val="la-Latn"/>
        </w:rPr>
        <w:t>Et egredientibus illis ab Iericho, secuta est eum turba multa. Et ecce duo caeci sedentes secus viam audierunt quia Iesus transiret et clamaverunt dicentes: “ Domine, miserere nostri, fili David! ”. Turba autem increpabat eos, ut tacerent; at illi magis clamabant dicentes: “ Domine, miserere nostri, fili David! ”. Et stetit Iesus et vocavit eos et ait: “ Quid vultis, ut faciam vobis?”. Dicunt illi: “ Domine, ut aperiantur oculi nostri ”. Misertus autem Iesus, tetigit oculos eorum; et confestim viderunt et secuti sunt eum</w:t>
      </w:r>
      <w:r w:rsidRPr="00FD14AC">
        <w:rPr>
          <w:rFonts w:ascii="Arial" w:hAnsi="Arial" w:cs="Arial"/>
          <w:sz w:val="24"/>
          <w:szCs w:val="24"/>
          <w:lang w:val="fr-FR"/>
        </w:rPr>
        <w:t xml:space="preserve"> (Mt 20,1.34). </w:t>
      </w:r>
    </w:p>
    <w:p w14:paraId="4446D192" w14:textId="77777777" w:rsidR="00FD14AC" w:rsidRPr="00FD14AC" w:rsidRDefault="00FD14AC" w:rsidP="00FD14AC">
      <w:pPr>
        <w:jc w:val="both"/>
        <w:rPr>
          <w:rFonts w:ascii="PT Serif" w:hAnsi="PT Serif"/>
          <w:color w:val="111111"/>
          <w:sz w:val="26"/>
          <w:szCs w:val="26"/>
          <w:lang w:val="fr-FR"/>
        </w:rPr>
      </w:pPr>
      <w:r w:rsidRPr="00FD14AC">
        <w:rPr>
          <w:rFonts w:ascii="Times New Roman" w:hAnsi="Times New Roman" w:cs="Times New Roman"/>
          <w:color w:val="111111"/>
          <w:sz w:val="26"/>
          <w:szCs w:val="26"/>
        </w:rPr>
        <w:t>Ὁ</w:t>
      </w:r>
      <w:r w:rsidRPr="00FD14AC">
        <w:rPr>
          <w:rFonts w:ascii="PT Serif" w:hAnsi="PT Serif"/>
          <w:color w:val="111111"/>
          <w:sz w:val="26"/>
          <w:szCs w:val="26"/>
        </w:rPr>
        <w:t>μ</w:t>
      </w:r>
      <w:r w:rsidRPr="00FD14AC">
        <w:rPr>
          <w:rFonts w:ascii="Cambria" w:hAnsi="Cambria" w:cs="Cambria"/>
          <w:color w:val="111111"/>
          <w:sz w:val="26"/>
          <w:szCs w:val="26"/>
        </w:rPr>
        <w:t>οία</w:t>
      </w:r>
      <w:r w:rsidRPr="00FD14AC">
        <w:rPr>
          <w:rFonts w:ascii="PT Serif" w:hAnsi="PT Serif"/>
          <w:color w:val="111111"/>
          <w:sz w:val="26"/>
          <w:szCs w:val="26"/>
          <w:lang w:val="fr-FR"/>
        </w:rPr>
        <w:t xml:space="preserve"> </w:t>
      </w:r>
      <w:r w:rsidRPr="00FD14AC">
        <w:rPr>
          <w:rFonts w:ascii="Cambria" w:hAnsi="Cambria" w:cs="Cambria"/>
          <w:color w:val="111111"/>
          <w:sz w:val="26"/>
          <w:szCs w:val="26"/>
        </w:rPr>
        <w:t>γάρ</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στιν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ἡ</w:t>
      </w:r>
      <w:r w:rsidRPr="00FD14AC">
        <w:rPr>
          <w:rFonts w:ascii="PT Serif" w:hAnsi="PT Serif"/>
          <w:color w:val="111111"/>
          <w:sz w:val="26"/>
          <w:szCs w:val="26"/>
          <w:lang w:val="fr-FR"/>
        </w:rPr>
        <w:t xml:space="preserve"> </w:t>
      </w:r>
      <w:r w:rsidRPr="00FD14AC">
        <w:rPr>
          <w:rFonts w:ascii="Cambria" w:hAnsi="Cambria" w:cs="Cambria"/>
          <w:color w:val="111111"/>
          <w:sz w:val="26"/>
          <w:szCs w:val="26"/>
        </w:rPr>
        <w:t>βασιλεία</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ο</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ραν</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ἀ</w:t>
      </w:r>
      <w:r w:rsidRPr="00FD14AC">
        <w:rPr>
          <w:rFonts w:ascii="Cambria" w:hAnsi="Cambria" w:cs="Cambria"/>
          <w:color w:val="111111"/>
          <w:sz w:val="26"/>
          <w:szCs w:val="26"/>
        </w:rPr>
        <w:t>νθρώ</w:t>
      </w:r>
      <w:r w:rsidRPr="00FD14AC">
        <w:rPr>
          <w:rFonts w:ascii="PT Serif" w:hAnsi="PT Serif" w:cs="PT Serif"/>
          <w:color w:val="111111"/>
          <w:sz w:val="26"/>
          <w:szCs w:val="26"/>
        </w:rPr>
        <w:t>π</w:t>
      </w:r>
      <w:r w:rsidRPr="00FD14AC">
        <w:rPr>
          <w:rFonts w:ascii="Times New Roman" w:hAnsi="Times New Roman" w:cs="Times New Roman"/>
          <w:color w:val="111111"/>
          <w:sz w:val="26"/>
          <w:szCs w:val="26"/>
        </w:rPr>
        <w:t>ῳ</w:t>
      </w:r>
      <w:r w:rsidRPr="00FD14AC">
        <w:rPr>
          <w:rFonts w:ascii="PT Serif" w:hAnsi="PT Serif"/>
          <w:color w:val="111111"/>
          <w:sz w:val="26"/>
          <w:szCs w:val="26"/>
          <w:lang w:val="fr-FR"/>
        </w:rPr>
        <w:t xml:space="preserve"> </w:t>
      </w:r>
      <w:r w:rsidRPr="00FD14AC">
        <w:rPr>
          <w:rFonts w:ascii="Cambria" w:hAnsi="Cambria" w:cs="Cambria"/>
          <w:color w:val="111111"/>
          <w:sz w:val="26"/>
          <w:szCs w:val="26"/>
        </w:rPr>
        <w:t>ο</w:t>
      </w:r>
      <w:r w:rsidRPr="00FD14AC">
        <w:rPr>
          <w:rFonts w:ascii="Times New Roman" w:hAnsi="Times New Roman" w:cs="Times New Roman"/>
          <w:color w:val="111111"/>
          <w:sz w:val="26"/>
          <w:szCs w:val="26"/>
        </w:rPr>
        <w:t>ἰ</w:t>
      </w:r>
      <w:r w:rsidRPr="00FD14AC">
        <w:rPr>
          <w:rFonts w:ascii="Cambria" w:hAnsi="Cambria" w:cs="Cambria"/>
          <w:color w:val="111111"/>
          <w:sz w:val="26"/>
          <w:szCs w:val="26"/>
        </w:rPr>
        <w:t>κοδεσ</w:t>
      </w:r>
      <w:r w:rsidRPr="00FD14AC">
        <w:rPr>
          <w:rFonts w:ascii="PT Serif" w:hAnsi="PT Serif" w:cs="PT Serif"/>
          <w:color w:val="111111"/>
          <w:sz w:val="26"/>
          <w:szCs w:val="26"/>
        </w:rPr>
        <w:t>π</w:t>
      </w:r>
      <w:r w:rsidRPr="00FD14AC">
        <w:rPr>
          <w:rFonts w:ascii="Cambria" w:hAnsi="Cambria" w:cs="Cambria"/>
          <w:color w:val="111111"/>
          <w:sz w:val="26"/>
          <w:szCs w:val="26"/>
        </w:rPr>
        <w:t>ότ</w:t>
      </w:r>
      <w:r w:rsidRPr="00FD14AC">
        <w:rPr>
          <w:rFonts w:ascii="Times New Roman" w:hAnsi="Times New Roman" w:cs="Times New Roman"/>
          <w:color w:val="111111"/>
          <w:sz w:val="26"/>
          <w:szCs w:val="26"/>
        </w:rPr>
        <w:t>ῃ</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ὅ</w:t>
      </w:r>
      <w:r w:rsidRPr="00FD14AC">
        <w:rPr>
          <w:rFonts w:ascii="Cambria" w:hAnsi="Cambria" w:cs="Cambria"/>
          <w:color w:val="111111"/>
          <w:sz w:val="26"/>
          <w:szCs w:val="26"/>
        </w:rPr>
        <w:t>στις</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ξ</w:t>
      </w:r>
      <w:r w:rsidRPr="00FD14AC">
        <w:rPr>
          <w:rFonts w:ascii="Times New Roman" w:hAnsi="Times New Roman" w:cs="Times New Roman"/>
          <w:color w:val="111111"/>
          <w:sz w:val="26"/>
          <w:szCs w:val="26"/>
        </w:rPr>
        <w:t>ῆ</w:t>
      </w:r>
      <w:r w:rsidRPr="00FD14AC">
        <w:rPr>
          <w:rFonts w:ascii="Cambria" w:hAnsi="Cambria" w:cs="Cambria"/>
          <w:color w:val="111111"/>
          <w:sz w:val="26"/>
          <w:szCs w:val="26"/>
        </w:rPr>
        <w:t>λθεν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ἅ</w:t>
      </w:r>
      <w:r w:rsidRPr="00FD14AC">
        <w:rPr>
          <w:rFonts w:ascii="PT Serif" w:hAnsi="PT Serif"/>
          <w:color w:val="111111"/>
          <w:sz w:val="26"/>
          <w:szCs w:val="26"/>
        </w:rPr>
        <w:t>μ</w:t>
      </w:r>
      <w:r w:rsidRPr="00FD14AC">
        <w:rPr>
          <w:rFonts w:ascii="Cambria" w:hAnsi="Cambria" w:cs="Cambria"/>
          <w:color w:val="111111"/>
          <w:sz w:val="26"/>
          <w:szCs w:val="26"/>
        </w:rPr>
        <w:t>α</w:t>
      </w:r>
      <w:r w:rsidRPr="00FD14AC">
        <w:rPr>
          <w:rFonts w:ascii="PT Serif" w:hAnsi="PT Serif"/>
          <w:color w:val="111111"/>
          <w:sz w:val="26"/>
          <w:szCs w:val="26"/>
          <w:lang w:val="fr-FR"/>
        </w:rPr>
        <w:t xml:space="preserve"> </w:t>
      </w:r>
      <w:r w:rsidRPr="00FD14AC">
        <w:rPr>
          <w:rFonts w:ascii="PT Serif" w:hAnsi="PT Serif" w:cs="PT Serif"/>
          <w:color w:val="111111"/>
          <w:sz w:val="26"/>
          <w:szCs w:val="26"/>
        </w:rPr>
        <w:t>π</w:t>
      </w:r>
      <w:r w:rsidRPr="00FD14AC">
        <w:rPr>
          <w:rFonts w:ascii="Cambria" w:hAnsi="Cambria" w:cs="Cambria"/>
          <w:color w:val="111111"/>
          <w:sz w:val="26"/>
          <w:szCs w:val="26"/>
        </w:rPr>
        <w:t>ρω</w:t>
      </w:r>
      <w:r w:rsidRPr="00FD14AC">
        <w:rPr>
          <w:rFonts w:ascii="Times New Roman" w:hAnsi="Times New Roman" w:cs="Times New Roman"/>
          <w:color w:val="111111"/>
          <w:sz w:val="26"/>
          <w:szCs w:val="26"/>
        </w:rPr>
        <w:t>ῒ</w:t>
      </w:r>
      <w:r w:rsidRPr="00FD14AC">
        <w:rPr>
          <w:rFonts w:ascii="PT Serif" w:hAnsi="PT Serif"/>
          <w:color w:val="111111"/>
          <w:sz w:val="26"/>
          <w:szCs w:val="26"/>
          <w:lang w:val="fr-FR"/>
        </w:rPr>
        <w:t xml:space="preserve"> </w:t>
      </w:r>
      <w:r w:rsidRPr="00FD14AC">
        <w:rPr>
          <w:rFonts w:ascii="PT Serif" w:hAnsi="PT Serif"/>
          <w:color w:val="111111"/>
          <w:sz w:val="26"/>
          <w:szCs w:val="26"/>
        </w:rPr>
        <w:t>μ</w:t>
      </w:r>
      <w:r w:rsidRPr="00FD14AC">
        <w:rPr>
          <w:rFonts w:ascii="Cambria" w:hAnsi="Cambria" w:cs="Cambria"/>
          <w:color w:val="111111"/>
          <w:sz w:val="26"/>
          <w:szCs w:val="26"/>
        </w:rPr>
        <w:t>ισθώσασθαι</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ργάτας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ε</w:t>
      </w:r>
      <w:r w:rsidRPr="00FD14AC">
        <w:rPr>
          <w:rFonts w:ascii="Times New Roman" w:hAnsi="Times New Roman" w:cs="Times New Roman"/>
          <w:color w:val="111111"/>
          <w:sz w:val="26"/>
          <w:szCs w:val="26"/>
        </w:rPr>
        <w:t>ἰ</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ὸ</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ἀ</w:t>
      </w:r>
      <w:r w:rsidRPr="00FD14AC">
        <w:rPr>
          <w:rFonts w:ascii="PT Serif" w:hAnsi="PT Serif"/>
          <w:color w:val="111111"/>
          <w:sz w:val="26"/>
          <w:szCs w:val="26"/>
        </w:rPr>
        <w:t>μπ</w:t>
      </w:r>
      <w:r w:rsidRPr="00FD14AC">
        <w:rPr>
          <w:rFonts w:ascii="Cambria" w:hAnsi="Cambria" w:cs="Cambria"/>
          <w:color w:val="111111"/>
          <w:sz w:val="26"/>
          <w:szCs w:val="26"/>
        </w:rPr>
        <w:t>ελ</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να</w:t>
      </w:r>
      <w:r w:rsidRPr="00FD14AC">
        <w:rPr>
          <w:rFonts w:ascii="PT Serif" w:hAnsi="PT Serif"/>
          <w:color w:val="111111"/>
          <w:sz w:val="26"/>
          <w:szCs w:val="26"/>
          <w:lang w:val="fr-FR"/>
        </w:rPr>
        <w:t xml:space="preserve"> </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το</w:t>
      </w:r>
      <w:r w:rsidRPr="00FD14AC">
        <w:rPr>
          <w:rFonts w:ascii="Times New Roman" w:hAnsi="Times New Roman" w:cs="Times New Roman"/>
          <w:color w:val="111111"/>
          <w:sz w:val="26"/>
          <w:szCs w:val="26"/>
        </w:rPr>
        <w:t>ῦ</w:t>
      </w:r>
      <w:r w:rsidRPr="00FD14AC">
        <w:rPr>
          <w:rFonts w:ascii="PT Serif" w:hAnsi="PT Serif"/>
          <w:color w:val="111111"/>
          <w:sz w:val="26"/>
          <w:szCs w:val="26"/>
          <w:lang w:val="fr-FR"/>
        </w:rPr>
        <w:t>. </w:t>
      </w:r>
      <w:r w:rsidRPr="00FD14AC">
        <w:rPr>
          <w:rFonts w:ascii="Segoe UI Symbol" w:hAnsi="Segoe UI Symbol" w:cs="Segoe UI Symbol"/>
          <w:color w:val="111111"/>
          <w:sz w:val="26"/>
          <w:szCs w:val="26"/>
        </w:rPr>
        <w:t>⸂</w:t>
      </w:r>
      <w:r w:rsidRPr="00FD14AC">
        <w:rPr>
          <w:rFonts w:ascii="Cambria" w:hAnsi="Cambria" w:cs="Cambria"/>
          <w:color w:val="111111"/>
          <w:sz w:val="26"/>
          <w:szCs w:val="26"/>
        </w:rPr>
        <w:t>συ</w:t>
      </w:r>
      <w:r w:rsidRPr="00FD14AC">
        <w:rPr>
          <w:rFonts w:ascii="PT Serif" w:hAnsi="PT Serif" w:cs="PT Serif"/>
          <w:color w:val="111111"/>
          <w:sz w:val="26"/>
          <w:szCs w:val="26"/>
        </w:rPr>
        <w:t>μ</w:t>
      </w:r>
      <w:r w:rsidRPr="00FD14AC">
        <w:rPr>
          <w:rFonts w:ascii="Cambria" w:hAnsi="Cambria" w:cs="Cambria"/>
          <w:color w:val="111111"/>
          <w:sz w:val="26"/>
          <w:szCs w:val="26"/>
        </w:rPr>
        <w:t>φωνήσας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δ</w:t>
      </w:r>
      <w:r w:rsidRPr="00FD14AC">
        <w:rPr>
          <w:rFonts w:ascii="Times New Roman" w:hAnsi="Times New Roman" w:cs="Times New Roman"/>
          <w:color w:val="111111"/>
          <w:sz w:val="26"/>
          <w:szCs w:val="26"/>
        </w:rPr>
        <w:t>ὲ</w:t>
      </w:r>
      <w:r w:rsidRPr="00FD14AC">
        <w:rPr>
          <w:rFonts w:ascii="Segoe UI Symbol" w:hAnsi="Segoe UI Symbol" w:cs="Segoe UI Symbol"/>
          <w:color w:val="111111"/>
          <w:sz w:val="26"/>
          <w:szCs w:val="26"/>
        </w:rPr>
        <w:t>⸃</w:t>
      </w:r>
      <w:r w:rsidRPr="00FD14AC">
        <w:rPr>
          <w:rFonts w:ascii="PT Serif" w:hAnsi="PT Serif"/>
          <w:color w:val="111111"/>
          <w:sz w:val="26"/>
          <w:szCs w:val="26"/>
          <w:lang w:val="fr-FR"/>
        </w:rPr>
        <w:t xml:space="preserve"> </w:t>
      </w:r>
      <w:r w:rsidRPr="00FD14AC">
        <w:rPr>
          <w:rFonts w:ascii="PT Serif" w:hAnsi="PT Serif"/>
          <w:color w:val="111111"/>
          <w:sz w:val="26"/>
          <w:szCs w:val="26"/>
        </w:rPr>
        <w:t>μ</w:t>
      </w:r>
      <w:r w:rsidRPr="00FD14AC">
        <w:rPr>
          <w:rFonts w:ascii="Cambria" w:hAnsi="Cambria" w:cs="Cambria"/>
          <w:color w:val="111111"/>
          <w:sz w:val="26"/>
          <w:szCs w:val="26"/>
        </w:rPr>
        <w:t>ετ</w:t>
      </w:r>
      <w:r w:rsidRPr="00FD14AC">
        <w:rPr>
          <w:rFonts w:ascii="Times New Roman" w:hAnsi="Times New Roman" w:cs="Times New Roman"/>
          <w:color w:val="111111"/>
          <w:sz w:val="26"/>
          <w:szCs w:val="26"/>
        </w:rPr>
        <w:t>ὰ</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ργατ</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κ</w:t>
      </w:r>
      <w:r w:rsidRPr="00FD14AC">
        <w:rPr>
          <w:rFonts w:ascii="PT Serif" w:hAnsi="PT Serif"/>
          <w:color w:val="111111"/>
          <w:sz w:val="26"/>
          <w:szCs w:val="26"/>
          <w:lang w:val="fr-FR"/>
        </w:rPr>
        <w:t xml:space="preserve"> </w:t>
      </w:r>
      <w:r w:rsidRPr="00FD14AC">
        <w:rPr>
          <w:rFonts w:ascii="Cambria" w:hAnsi="Cambria" w:cs="Cambria"/>
          <w:color w:val="111111"/>
          <w:sz w:val="26"/>
          <w:szCs w:val="26"/>
        </w:rPr>
        <w:t>δηναρίου</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ὴ</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ἡ</w:t>
      </w:r>
      <w:r w:rsidRPr="00FD14AC">
        <w:rPr>
          <w:rFonts w:ascii="PT Serif" w:hAnsi="PT Serif"/>
          <w:color w:val="111111"/>
          <w:sz w:val="26"/>
          <w:szCs w:val="26"/>
        </w:rPr>
        <w:t>μ</w:t>
      </w:r>
      <w:r w:rsidRPr="00FD14AC">
        <w:rPr>
          <w:rFonts w:ascii="Cambria" w:hAnsi="Cambria" w:cs="Cambria"/>
          <w:color w:val="111111"/>
          <w:sz w:val="26"/>
          <w:szCs w:val="26"/>
        </w:rPr>
        <w:t>έραν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ἀ</w:t>
      </w:r>
      <w:r w:rsidRPr="00FD14AC">
        <w:rPr>
          <w:rFonts w:ascii="PT Serif" w:hAnsi="PT Serif"/>
          <w:color w:val="111111"/>
          <w:sz w:val="26"/>
          <w:szCs w:val="26"/>
        </w:rPr>
        <w:t>π</w:t>
      </w:r>
      <w:r w:rsidRPr="00FD14AC">
        <w:rPr>
          <w:rFonts w:ascii="Cambria" w:hAnsi="Cambria" w:cs="Cambria"/>
          <w:color w:val="111111"/>
          <w:sz w:val="26"/>
          <w:szCs w:val="26"/>
        </w:rPr>
        <w:t>έστειλεν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το</w:t>
      </w:r>
      <w:r w:rsidRPr="00FD14AC">
        <w:rPr>
          <w:rFonts w:ascii="Times New Roman" w:hAnsi="Times New Roman" w:cs="Times New Roman"/>
          <w:color w:val="111111"/>
          <w:sz w:val="26"/>
          <w:szCs w:val="26"/>
        </w:rPr>
        <w:t>ὺ</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ε</w:t>
      </w:r>
      <w:r w:rsidRPr="00FD14AC">
        <w:rPr>
          <w:rFonts w:ascii="Times New Roman" w:hAnsi="Times New Roman" w:cs="Times New Roman"/>
          <w:color w:val="111111"/>
          <w:sz w:val="26"/>
          <w:szCs w:val="26"/>
        </w:rPr>
        <w:t>ἰ</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ὸ</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ἀ</w:t>
      </w:r>
      <w:r w:rsidRPr="00FD14AC">
        <w:rPr>
          <w:rFonts w:ascii="PT Serif" w:hAnsi="PT Serif"/>
          <w:color w:val="111111"/>
          <w:sz w:val="26"/>
          <w:szCs w:val="26"/>
        </w:rPr>
        <w:t>μπ</w:t>
      </w:r>
      <w:r w:rsidRPr="00FD14AC">
        <w:rPr>
          <w:rFonts w:ascii="Cambria" w:hAnsi="Cambria" w:cs="Cambria"/>
          <w:color w:val="111111"/>
          <w:sz w:val="26"/>
          <w:szCs w:val="26"/>
        </w:rPr>
        <w:t>ελ</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να</w:t>
      </w:r>
      <w:r w:rsidRPr="00FD14AC">
        <w:rPr>
          <w:rFonts w:ascii="PT Serif" w:hAnsi="PT Serif"/>
          <w:color w:val="111111"/>
          <w:sz w:val="26"/>
          <w:szCs w:val="26"/>
          <w:lang w:val="fr-FR"/>
        </w:rPr>
        <w:t xml:space="preserve"> </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το</w:t>
      </w:r>
      <w:r w:rsidRPr="00FD14AC">
        <w:rPr>
          <w:rFonts w:ascii="Times New Roman" w:hAnsi="Times New Roman" w:cs="Times New Roman"/>
          <w:color w:val="111111"/>
          <w:sz w:val="26"/>
          <w:szCs w:val="26"/>
        </w:rPr>
        <w:t>ῦ</w:t>
      </w:r>
      <w:r w:rsidRPr="00FD14AC">
        <w:rPr>
          <w:rFonts w:ascii="PT Serif" w:hAnsi="PT Serif"/>
          <w:color w:val="111111"/>
          <w:sz w:val="26"/>
          <w:szCs w:val="26"/>
          <w:lang w:val="fr-FR"/>
        </w:rPr>
        <w:t>. </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ξελθ</w:t>
      </w:r>
      <w:r w:rsidRPr="00FD14AC">
        <w:rPr>
          <w:rFonts w:ascii="Times New Roman" w:hAnsi="Times New Roman" w:cs="Times New Roman"/>
          <w:color w:val="111111"/>
          <w:sz w:val="26"/>
          <w:szCs w:val="26"/>
        </w:rPr>
        <w:t>ὼ</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PT Serif" w:hAnsi="PT Serif" w:cs="PT Serif"/>
          <w:color w:val="111111"/>
          <w:sz w:val="26"/>
          <w:szCs w:val="26"/>
        </w:rPr>
        <w:t>π</w:t>
      </w:r>
      <w:r w:rsidRPr="00FD14AC">
        <w:rPr>
          <w:rFonts w:ascii="Cambria" w:hAnsi="Cambria" w:cs="Cambria"/>
          <w:color w:val="111111"/>
          <w:sz w:val="26"/>
          <w:szCs w:val="26"/>
        </w:rPr>
        <w:t>ερ</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τρίτην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ὥ</w:t>
      </w:r>
      <w:r w:rsidRPr="00FD14AC">
        <w:rPr>
          <w:rFonts w:ascii="Cambria" w:hAnsi="Cambria" w:cs="Cambria"/>
          <w:color w:val="111111"/>
          <w:sz w:val="26"/>
          <w:szCs w:val="26"/>
        </w:rPr>
        <w:t>ραν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ε</w:t>
      </w:r>
      <w:r w:rsidRPr="00FD14AC">
        <w:rPr>
          <w:rFonts w:ascii="Times New Roman" w:hAnsi="Times New Roman" w:cs="Times New Roman"/>
          <w:color w:val="111111"/>
          <w:sz w:val="26"/>
          <w:szCs w:val="26"/>
        </w:rPr>
        <w:t>ἶ</w:t>
      </w:r>
      <w:r w:rsidRPr="00FD14AC">
        <w:rPr>
          <w:rFonts w:ascii="Cambria" w:hAnsi="Cambria" w:cs="Cambria"/>
          <w:color w:val="111111"/>
          <w:sz w:val="26"/>
          <w:szCs w:val="26"/>
        </w:rPr>
        <w:t>δεν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ἄ</w:t>
      </w:r>
      <w:r w:rsidRPr="00FD14AC">
        <w:rPr>
          <w:rFonts w:ascii="Cambria" w:hAnsi="Cambria" w:cs="Cambria"/>
          <w:color w:val="111111"/>
          <w:sz w:val="26"/>
          <w:szCs w:val="26"/>
        </w:rPr>
        <w:t>λλους</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ἑ</w:t>
      </w:r>
      <w:r w:rsidRPr="00FD14AC">
        <w:rPr>
          <w:rFonts w:ascii="Cambria" w:hAnsi="Cambria" w:cs="Cambria"/>
          <w:color w:val="111111"/>
          <w:sz w:val="26"/>
          <w:szCs w:val="26"/>
        </w:rPr>
        <w:t>στ</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τας</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ῇ</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ἀ</w:t>
      </w:r>
      <w:r w:rsidRPr="00FD14AC">
        <w:rPr>
          <w:rFonts w:ascii="Cambria" w:hAnsi="Cambria" w:cs="Cambria"/>
          <w:color w:val="111111"/>
          <w:sz w:val="26"/>
          <w:szCs w:val="26"/>
        </w:rPr>
        <w:t>γορ</w:t>
      </w:r>
      <w:r w:rsidRPr="00FD14AC">
        <w:rPr>
          <w:rFonts w:ascii="Times New Roman" w:hAnsi="Times New Roman" w:cs="Times New Roman"/>
          <w:color w:val="111111"/>
          <w:sz w:val="26"/>
          <w:szCs w:val="26"/>
        </w:rPr>
        <w:t>ᾷ</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ἀ</w:t>
      </w:r>
      <w:r w:rsidRPr="00FD14AC">
        <w:rPr>
          <w:rFonts w:ascii="Cambria" w:hAnsi="Cambria" w:cs="Cambria"/>
          <w:color w:val="111111"/>
          <w:sz w:val="26"/>
          <w:szCs w:val="26"/>
        </w:rPr>
        <w:t>ργούς·</w:t>
      </w:r>
      <w:r w:rsidRPr="00FD14AC">
        <w:rPr>
          <w:rFonts w:ascii="PT Serif" w:hAnsi="PT Serif"/>
          <w:color w:val="111111"/>
          <w:sz w:val="26"/>
          <w:szCs w:val="26"/>
          <w:lang w:val="fr-FR"/>
        </w:rPr>
        <w:t> </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κείνοις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ε</w:t>
      </w:r>
      <w:r w:rsidRPr="00FD14AC">
        <w:rPr>
          <w:rFonts w:ascii="Times New Roman" w:hAnsi="Times New Roman" w:cs="Times New Roman"/>
          <w:color w:val="111111"/>
          <w:sz w:val="26"/>
          <w:szCs w:val="26"/>
        </w:rPr>
        <w:t>ἶ</w:t>
      </w:r>
      <w:r w:rsidRPr="00FD14AC">
        <w:rPr>
          <w:rFonts w:ascii="PT Serif" w:hAnsi="PT Serif"/>
          <w:color w:val="111111"/>
          <w:sz w:val="26"/>
          <w:szCs w:val="26"/>
        </w:rPr>
        <w:t>π</w:t>
      </w:r>
      <w:r w:rsidRPr="00FD14AC">
        <w:rPr>
          <w:rFonts w:ascii="Cambria" w:hAnsi="Cambria" w:cs="Cambria"/>
          <w:color w:val="111111"/>
          <w:sz w:val="26"/>
          <w:szCs w:val="26"/>
        </w:rPr>
        <w:t>εν·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Ὑ</w:t>
      </w:r>
      <w:r w:rsidRPr="00FD14AC">
        <w:rPr>
          <w:rFonts w:ascii="PT Serif" w:hAnsi="PT Serif"/>
          <w:color w:val="111111"/>
          <w:sz w:val="26"/>
          <w:szCs w:val="26"/>
        </w:rPr>
        <w:t>π</w:t>
      </w:r>
      <w:r w:rsidRPr="00FD14AC">
        <w:rPr>
          <w:rFonts w:ascii="Cambria" w:hAnsi="Cambria" w:cs="Cambria"/>
          <w:color w:val="111111"/>
          <w:sz w:val="26"/>
          <w:szCs w:val="26"/>
        </w:rPr>
        <w:t>άγετε</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ὑ</w:t>
      </w:r>
      <w:r w:rsidRPr="00FD14AC">
        <w:rPr>
          <w:rFonts w:ascii="PT Serif" w:hAnsi="PT Serif"/>
          <w:color w:val="111111"/>
          <w:sz w:val="26"/>
          <w:szCs w:val="26"/>
        </w:rPr>
        <w:t>μ</w:t>
      </w:r>
      <w:r w:rsidRPr="00FD14AC">
        <w:rPr>
          <w:rFonts w:ascii="Cambria" w:hAnsi="Cambria" w:cs="Cambria"/>
          <w:color w:val="111111"/>
          <w:sz w:val="26"/>
          <w:szCs w:val="26"/>
        </w:rPr>
        <w:t>ε</w:t>
      </w:r>
      <w:r w:rsidRPr="00FD14AC">
        <w:rPr>
          <w:rFonts w:ascii="Times New Roman" w:hAnsi="Times New Roman" w:cs="Times New Roman"/>
          <w:color w:val="111111"/>
          <w:sz w:val="26"/>
          <w:szCs w:val="26"/>
        </w:rPr>
        <w:t>ῖ</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ε</w:t>
      </w:r>
      <w:r w:rsidRPr="00FD14AC">
        <w:rPr>
          <w:rFonts w:ascii="Times New Roman" w:hAnsi="Times New Roman" w:cs="Times New Roman"/>
          <w:color w:val="111111"/>
          <w:sz w:val="26"/>
          <w:szCs w:val="26"/>
        </w:rPr>
        <w:t>ἰ</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ὸ</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ἀ</w:t>
      </w:r>
      <w:r w:rsidRPr="00FD14AC">
        <w:rPr>
          <w:rFonts w:ascii="PT Serif" w:hAnsi="PT Serif"/>
          <w:color w:val="111111"/>
          <w:sz w:val="26"/>
          <w:szCs w:val="26"/>
        </w:rPr>
        <w:t>μπ</w:t>
      </w:r>
      <w:r w:rsidRPr="00FD14AC">
        <w:rPr>
          <w:rFonts w:ascii="Cambria" w:hAnsi="Cambria" w:cs="Cambria"/>
          <w:color w:val="111111"/>
          <w:sz w:val="26"/>
          <w:szCs w:val="26"/>
        </w:rPr>
        <w:t>ελ</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να</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ὃ</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ἐὰ</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ᾖ</w:t>
      </w:r>
      <w:r w:rsidRPr="00FD14AC">
        <w:rPr>
          <w:rFonts w:ascii="PT Serif" w:hAnsi="PT Serif"/>
          <w:color w:val="111111"/>
          <w:sz w:val="26"/>
          <w:szCs w:val="26"/>
          <w:lang w:val="fr-FR"/>
        </w:rPr>
        <w:t xml:space="preserve"> </w:t>
      </w:r>
      <w:r w:rsidRPr="00FD14AC">
        <w:rPr>
          <w:rFonts w:ascii="Cambria" w:hAnsi="Cambria" w:cs="Cambria"/>
          <w:color w:val="111111"/>
          <w:sz w:val="26"/>
          <w:szCs w:val="26"/>
        </w:rPr>
        <w:t>δίκαιον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δώσω</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ὑ</w:t>
      </w:r>
      <w:r w:rsidRPr="00FD14AC">
        <w:rPr>
          <w:rFonts w:ascii="PT Serif" w:hAnsi="PT Serif"/>
          <w:color w:val="111111"/>
          <w:sz w:val="26"/>
          <w:szCs w:val="26"/>
        </w:rPr>
        <w:t>μ</w:t>
      </w:r>
      <w:r w:rsidRPr="00FD14AC">
        <w:rPr>
          <w:rFonts w:ascii="Times New Roman" w:hAnsi="Times New Roman" w:cs="Times New Roman"/>
          <w:color w:val="111111"/>
          <w:sz w:val="26"/>
          <w:szCs w:val="26"/>
        </w:rPr>
        <w:t>ῖ</w:t>
      </w:r>
      <w:r w:rsidRPr="00FD14AC">
        <w:rPr>
          <w:rFonts w:ascii="Cambria" w:hAnsi="Cambria" w:cs="Cambria"/>
          <w:color w:val="111111"/>
          <w:sz w:val="26"/>
          <w:szCs w:val="26"/>
        </w:rPr>
        <w:t>ν·</w:t>
      </w:r>
      <w:r w:rsidRPr="00FD14AC">
        <w:rPr>
          <w:rFonts w:ascii="PT Serif" w:hAnsi="PT Serif"/>
          <w:color w:val="111111"/>
          <w:sz w:val="26"/>
          <w:szCs w:val="26"/>
          <w:lang w:val="fr-FR"/>
        </w:rPr>
        <w:t> </w:t>
      </w:r>
      <w:r w:rsidRPr="00FD14AC">
        <w:rPr>
          <w:rFonts w:ascii="Cambria" w:hAnsi="Cambria" w:cs="Cambria"/>
          <w:color w:val="111111"/>
          <w:sz w:val="26"/>
          <w:szCs w:val="26"/>
        </w:rPr>
        <w:t>ο</w:t>
      </w:r>
      <w:r w:rsidRPr="00FD14AC">
        <w:rPr>
          <w:rFonts w:ascii="Times New Roman" w:hAnsi="Times New Roman" w:cs="Times New Roman"/>
          <w:color w:val="111111"/>
          <w:sz w:val="26"/>
          <w:szCs w:val="26"/>
        </w:rPr>
        <w:t>ἱ</w:t>
      </w:r>
      <w:r w:rsidRPr="00FD14AC">
        <w:rPr>
          <w:rFonts w:ascii="PT Serif" w:hAnsi="PT Serif"/>
          <w:color w:val="111111"/>
          <w:sz w:val="26"/>
          <w:szCs w:val="26"/>
          <w:lang w:val="fr-FR"/>
        </w:rPr>
        <w:t xml:space="preserve"> </w:t>
      </w:r>
      <w:r w:rsidRPr="00FD14AC">
        <w:rPr>
          <w:rFonts w:ascii="Cambria" w:hAnsi="Cambria" w:cs="Cambria"/>
          <w:color w:val="111111"/>
          <w:sz w:val="26"/>
          <w:szCs w:val="26"/>
        </w:rPr>
        <w:t>δ</w:t>
      </w:r>
      <w:r w:rsidRPr="00FD14AC">
        <w:rPr>
          <w:rFonts w:ascii="Times New Roman" w:hAnsi="Times New Roman" w:cs="Times New Roman"/>
          <w:color w:val="111111"/>
          <w:sz w:val="26"/>
          <w:szCs w:val="26"/>
        </w:rPr>
        <w:t>ὲ</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ἀ</w:t>
      </w:r>
      <w:r w:rsidRPr="00FD14AC">
        <w:rPr>
          <w:rFonts w:ascii="PT Serif" w:hAnsi="PT Serif"/>
          <w:color w:val="111111"/>
          <w:sz w:val="26"/>
          <w:szCs w:val="26"/>
        </w:rPr>
        <w:t>π</w:t>
      </w:r>
      <w:r w:rsidRPr="00FD14AC">
        <w:rPr>
          <w:rFonts w:ascii="Times New Roman" w:hAnsi="Times New Roman" w:cs="Times New Roman"/>
          <w:color w:val="111111"/>
          <w:sz w:val="26"/>
          <w:szCs w:val="26"/>
        </w:rPr>
        <w:t>ῆ</w:t>
      </w:r>
      <w:r w:rsidRPr="00FD14AC">
        <w:rPr>
          <w:rFonts w:ascii="Cambria" w:hAnsi="Cambria" w:cs="Cambria"/>
          <w:color w:val="111111"/>
          <w:sz w:val="26"/>
          <w:szCs w:val="26"/>
        </w:rPr>
        <w:t>λθον</w:t>
      </w:r>
      <w:r w:rsidRPr="00FD14AC">
        <w:rPr>
          <w:rFonts w:ascii="PT Serif" w:hAnsi="PT Serif"/>
          <w:color w:val="111111"/>
          <w:sz w:val="26"/>
          <w:szCs w:val="26"/>
          <w:lang w:val="fr-FR"/>
        </w:rPr>
        <w:t xml:space="preserve">. </w:t>
      </w:r>
      <w:r w:rsidRPr="00FD14AC">
        <w:rPr>
          <w:rFonts w:ascii="Segoe UI Symbol" w:hAnsi="Segoe UI Symbol" w:cs="Segoe UI Symbol"/>
          <w:color w:val="111111"/>
          <w:sz w:val="26"/>
          <w:szCs w:val="26"/>
        </w:rPr>
        <w:t>⸀</w:t>
      </w:r>
      <w:r w:rsidRPr="00FD14AC">
        <w:rPr>
          <w:rFonts w:ascii="PT Serif" w:hAnsi="PT Serif"/>
          <w:color w:val="111111"/>
          <w:sz w:val="26"/>
          <w:szCs w:val="26"/>
        </w:rPr>
        <w:t>π</w:t>
      </w:r>
      <w:r w:rsidRPr="00FD14AC">
        <w:rPr>
          <w:rFonts w:ascii="Cambria" w:hAnsi="Cambria" w:cs="Cambria"/>
          <w:color w:val="111111"/>
          <w:sz w:val="26"/>
          <w:szCs w:val="26"/>
        </w:rPr>
        <w:t>άλιν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ξελθ</w:t>
      </w:r>
      <w:r w:rsidRPr="00FD14AC">
        <w:rPr>
          <w:rFonts w:ascii="Times New Roman" w:hAnsi="Times New Roman" w:cs="Times New Roman"/>
          <w:color w:val="111111"/>
          <w:sz w:val="26"/>
          <w:szCs w:val="26"/>
        </w:rPr>
        <w:t>ὼ</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PT Serif" w:hAnsi="PT Serif" w:cs="PT Serif"/>
          <w:color w:val="111111"/>
          <w:sz w:val="26"/>
          <w:szCs w:val="26"/>
        </w:rPr>
        <w:t>π</w:t>
      </w:r>
      <w:r w:rsidRPr="00FD14AC">
        <w:rPr>
          <w:rFonts w:ascii="Cambria" w:hAnsi="Cambria" w:cs="Cambria"/>
          <w:color w:val="111111"/>
          <w:sz w:val="26"/>
          <w:szCs w:val="26"/>
        </w:rPr>
        <w:t>ερ</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ἕ</w:t>
      </w:r>
      <w:r w:rsidRPr="00FD14AC">
        <w:rPr>
          <w:rFonts w:ascii="Cambria" w:hAnsi="Cambria" w:cs="Cambria"/>
          <w:color w:val="111111"/>
          <w:sz w:val="26"/>
          <w:szCs w:val="26"/>
        </w:rPr>
        <w:t>κτην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νάτην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ὥ</w:t>
      </w:r>
      <w:r w:rsidRPr="00FD14AC">
        <w:rPr>
          <w:rFonts w:ascii="Cambria" w:hAnsi="Cambria" w:cs="Cambria"/>
          <w:color w:val="111111"/>
          <w:sz w:val="26"/>
          <w:szCs w:val="26"/>
        </w:rPr>
        <w:t>ραν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PT Serif" w:hAnsi="PT Serif"/>
          <w:color w:val="111111"/>
          <w:sz w:val="26"/>
          <w:szCs w:val="26"/>
        </w:rPr>
        <w:t>π</w:t>
      </w:r>
      <w:r w:rsidRPr="00FD14AC">
        <w:rPr>
          <w:rFonts w:ascii="Cambria" w:hAnsi="Cambria" w:cs="Cambria"/>
          <w:color w:val="111111"/>
          <w:sz w:val="26"/>
          <w:szCs w:val="26"/>
        </w:rPr>
        <w:t>οίησεν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ὡ</w:t>
      </w:r>
      <w:r w:rsidRPr="00FD14AC">
        <w:rPr>
          <w:rFonts w:ascii="Cambria" w:hAnsi="Cambria" w:cs="Cambria"/>
          <w:color w:val="111111"/>
          <w:sz w:val="26"/>
          <w:szCs w:val="26"/>
        </w:rPr>
        <w:t>σαύτως</w:t>
      </w:r>
      <w:r w:rsidRPr="00FD14AC">
        <w:rPr>
          <w:rFonts w:ascii="PT Serif" w:hAnsi="PT Serif"/>
          <w:color w:val="111111"/>
          <w:sz w:val="26"/>
          <w:szCs w:val="26"/>
          <w:lang w:val="fr-FR"/>
        </w:rPr>
        <w:t>. </w:t>
      </w:r>
      <w:r w:rsidRPr="00FD14AC">
        <w:rPr>
          <w:rFonts w:ascii="PT Serif" w:hAnsi="PT Serif"/>
          <w:color w:val="111111"/>
          <w:sz w:val="26"/>
          <w:szCs w:val="26"/>
        </w:rPr>
        <w:t>π</w:t>
      </w:r>
      <w:r w:rsidRPr="00FD14AC">
        <w:rPr>
          <w:rFonts w:ascii="Cambria" w:hAnsi="Cambria" w:cs="Cambria"/>
          <w:color w:val="111111"/>
          <w:sz w:val="26"/>
          <w:szCs w:val="26"/>
        </w:rPr>
        <w:t>ερ</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Cambria" w:hAnsi="Cambria" w:cs="Cambria"/>
          <w:color w:val="111111"/>
          <w:sz w:val="26"/>
          <w:szCs w:val="26"/>
        </w:rPr>
        <w:t>δ</w:t>
      </w:r>
      <w:r w:rsidRPr="00FD14AC">
        <w:rPr>
          <w:rFonts w:ascii="Times New Roman" w:hAnsi="Times New Roman" w:cs="Times New Roman"/>
          <w:color w:val="111111"/>
          <w:sz w:val="26"/>
          <w:szCs w:val="26"/>
        </w:rPr>
        <w:t>ὲ</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ὴ</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Segoe UI Symbol" w:hAnsi="Segoe UI Symbol" w:cs="Segoe UI Symbol"/>
          <w:color w:val="111111"/>
          <w:sz w:val="26"/>
          <w:szCs w:val="26"/>
        </w:rPr>
        <w:t>⸀</w:t>
      </w:r>
      <w:r w:rsidRPr="00FD14AC">
        <w:rPr>
          <w:rFonts w:ascii="Times New Roman" w:hAnsi="Times New Roman" w:cs="Times New Roman"/>
          <w:color w:val="111111"/>
          <w:sz w:val="26"/>
          <w:szCs w:val="26"/>
        </w:rPr>
        <w:t>ἑ</w:t>
      </w:r>
      <w:r w:rsidRPr="00FD14AC">
        <w:rPr>
          <w:rFonts w:ascii="Cambria" w:hAnsi="Cambria" w:cs="Cambria"/>
          <w:color w:val="111111"/>
          <w:sz w:val="26"/>
          <w:szCs w:val="26"/>
        </w:rPr>
        <w:t>νδεκάτην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ξελθ</w:t>
      </w:r>
      <w:r w:rsidRPr="00FD14AC">
        <w:rPr>
          <w:rFonts w:ascii="Times New Roman" w:hAnsi="Times New Roman" w:cs="Times New Roman"/>
          <w:color w:val="111111"/>
          <w:sz w:val="26"/>
          <w:szCs w:val="26"/>
        </w:rPr>
        <w:t>ὼ</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ε</w:t>
      </w:r>
      <w:r w:rsidRPr="00FD14AC">
        <w:rPr>
          <w:rFonts w:ascii="Times New Roman" w:hAnsi="Times New Roman" w:cs="Times New Roman"/>
          <w:color w:val="111111"/>
          <w:sz w:val="26"/>
          <w:szCs w:val="26"/>
        </w:rPr>
        <w:t>ὗ</w:t>
      </w:r>
      <w:r w:rsidRPr="00FD14AC">
        <w:rPr>
          <w:rFonts w:ascii="Cambria" w:hAnsi="Cambria" w:cs="Cambria"/>
          <w:color w:val="111111"/>
          <w:sz w:val="26"/>
          <w:szCs w:val="26"/>
        </w:rPr>
        <w:t>ρεν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ἄ</w:t>
      </w:r>
      <w:r w:rsidRPr="00FD14AC">
        <w:rPr>
          <w:rFonts w:ascii="Cambria" w:hAnsi="Cambria" w:cs="Cambria"/>
          <w:color w:val="111111"/>
          <w:sz w:val="26"/>
          <w:szCs w:val="26"/>
        </w:rPr>
        <w:t>λλους</w:t>
      </w:r>
      <w:r w:rsidRPr="00FD14AC">
        <w:rPr>
          <w:rFonts w:ascii="PT Serif" w:hAnsi="PT Serif"/>
          <w:color w:val="111111"/>
          <w:sz w:val="26"/>
          <w:szCs w:val="26"/>
          <w:lang w:val="fr-FR"/>
        </w:rPr>
        <w:t xml:space="preserve"> </w:t>
      </w:r>
      <w:r w:rsidRPr="00FD14AC">
        <w:rPr>
          <w:rFonts w:ascii="Segoe UI Symbol" w:hAnsi="Segoe UI Symbol" w:cs="Segoe UI Symbol"/>
          <w:color w:val="111111"/>
          <w:sz w:val="26"/>
          <w:szCs w:val="26"/>
        </w:rPr>
        <w:t>⸀</w:t>
      </w:r>
      <w:r w:rsidRPr="00FD14AC">
        <w:rPr>
          <w:rFonts w:ascii="Times New Roman" w:hAnsi="Times New Roman" w:cs="Times New Roman"/>
          <w:color w:val="111111"/>
          <w:sz w:val="26"/>
          <w:szCs w:val="26"/>
        </w:rPr>
        <w:t>ἑ</w:t>
      </w:r>
      <w:r w:rsidRPr="00FD14AC">
        <w:rPr>
          <w:rFonts w:ascii="Cambria" w:hAnsi="Cambria" w:cs="Cambria"/>
          <w:color w:val="111111"/>
          <w:sz w:val="26"/>
          <w:szCs w:val="26"/>
        </w:rPr>
        <w:t>στ</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τας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Cambria" w:hAnsi="Cambria" w:cs="Cambria"/>
          <w:color w:val="111111"/>
          <w:sz w:val="26"/>
          <w:szCs w:val="26"/>
        </w:rPr>
        <w:t>λέγει</w:t>
      </w:r>
      <w:r w:rsidRPr="00FD14AC">
        <w:rPr>
          <w:rFonts w:ascii="PT Serif" w:hAnsi="PT Serif"/>
          <w:color w:val="111111"/>
          <w:sz w:val="26"/>
          <w:szCs w:val="26"/>
          <w:lang w:val="fr-FR"/>
        </w:rPr>
        <w:t xml:space="preserve"> </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το</w:t>
      </w:r>
      <w:r w:rsidRPr="00FD14AC">
        <w:rPr>
          <w:rFonts w:ascii="Times New Roman" w:hAnsi="Times New Roman" w:cs="Times New Roman"/>
          <w:color w:val="111111"/>
          <w:sz w:val="26"/>
          <w:szCs w:val="26"/>
        </w:rPr>
        <w:t>ῖ</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Τί</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ὧ</w:t>
      </w:r>
      <w:r w:rsidRPr="00FD14AC">
        <w:rPr>
          <w:rFonts w:ascii="Cambria" w:hAnsi="Cambria" w:cs="Cambria"/>
          <w:color w:val="111111"/>
          <w:sz w:val="26"/>
          <w:szCs w:val="26"/>
        </w:rPr>
        <w:t>δε</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ἑ</w:t>
      </w:r>
      <w:r w:rsidRPr="00FD14AC">
        <w:rPr>
          <w:rFonts w:ascii="Cambria" w:hAnsi="Cambria" w:cs="Cambria"/>
          <w:color w:val="111111"/>
          <w:sz w:val="26"/>
          <w:szCs w:val="26"/>
        </w:rPr>
        <w:t>στήκατε</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ὅ</w:t>
      </w:r>
      <w:r w:rsidRPr="00FD14AC">
        <w:rPr>
          <w:rFonts w:ascii="Cambria" w:hAnsi="Cambria" w:cs="Cambria"/>
          <w:color w:val="111111"/>
          <w:sz w:val="26"/>
          <w:szCs w:val="26"/>
        </w:rPr>
        <w:t>λην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ὴ</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ἡ</w:t>
      </w:r>
      <w:r w:rsidRPr="00FD14AC">
        <w:rPr>
          <w:rFonts w:ascii="PT Serif" w:hAnsi="PT Serif"/>
          <w:color w:val="111111"/>
          <w:sz w:val="26"/>
          <w:szCs w:val="26"/>
        </w:rPr>
        <w:t>μ</w:t>
      </w:r>
      <w:r w:rsidRPr="00FD14AC">
        <w:rPr>
          <w:rFonts w:ascii="Cambria" w:hAnsi="Cambria" w:cs="Cambria"/>
          <w:color w:val="111111"/>
          <w:sz w:val="26"/>
          <w:szCs w:val="26"/>
        </w:rPr>
        <w:t>έραν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ἀ</w:t>
      </w:r>
      <w:r w:rsidRPr="00FD14AC">
        <w:rPr>
          <w:rFonts w:ascii="Cambria" w:hAnsi="Cambria" w:cs="Cambria"/>
          <w:color w:val="111111"/>
          <w:sz w:val="26"/>
          <w:szCs w:val="26"/>
        </w:rPr>
        <w:t>ργοί</w:t>
      </w:r>
      <w:r w:rsidRPr="00FD14AC">
        <w:rPr>
          <w:rFonts w:ascii="PT Serif" w:hAnsi="PT Serif"/>
          <w:color w:val="111111"/>
          <w:sz w:val="26"/>
          <w:szCs w:val="26"/>
          <w:lang w:val="fr-FR"/>
        </w:rPr>
        <w:t>; </w:t>
      </w:r>
      <w:r w:rsidRPr="00FD14AC">
        <w:rPr>
          <w:rFonts w:ascii="Cambria" w:hAnsi="Cambria" w:cs="Cambria"/>
          <w:color w:val="111111"/>
          <w:sz w:val="26"/>
          <w:szCs w:val="26"/>
        </w:rPr>
        <w:t>λέγουσιν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ῷ</w:t>
      </w:r>
      <w:r w:rsidRPr="00FD14AC">
        <w:rPr>
          <w:rFonts w:ascii="Cambria" w:hAnsi="Cambria" w:cs="Cambria"/>
          <w:color w:val="111111"/>
          <w:sz w:val="26"/>
          <w:szCs w:val="26"/>
        </w:rPr>
        <w:t>·</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Ὅ</w:t>
      </w:r>
      <w:r w:rsidRPr="00FD14AC">
        <w:rPr>
          <w:rFonts w:ascii="Cambria" w:hAnsi="Cambria" w:cs="Cambria"/>
          <w:color w:val="111111"/>
          <w:sz w:val="26"/>
          <w:szCs w:val="26"/>
        </w:rPr>
        <w:t>τι</w:t>
      </w:r>
      <w:r w:rsidRPr="00FD14AC">
        <w:rPr>
          <w:rFonts w:ascii="PT Serif" w:hAnsi="PT Serif"/>
          <w:color w:val="111111"/>
          <w:sz w:val="26"/>
          <w:szCs w:val="26"/>
          <w:lang w:val="fr-FR"/>
        </w:rPr>
        <w:t xml:space="preserve"> </w:t>
      </w:r>
      <w:r w:rsidRPr="00FD14AC">
        <w:rPr>
          <w:rFonts w:ascii="Cambria" w:hAnsi="Cambria" w:cs="Cambria"/>
          <w:color w:val="111111"/>
          <w:sz w:val="26"/>
          <w:szCs w:val="26"/>
        </w:rPr>
        <w:t>ο</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δε</w:t>
      </w:r>
      <w:r w:rsidRPr="00FD14AC">
        <w:rPr>
          <w:rFonts w:ascii="Times New Roman" w:hAnsi="Times New Roman" w:cs="Times New Roman"/>
          <w:color w:val="111111"/>
          <w:sz w:val="26"/>
          <w:szCs w:val="26"/>
        </w:rPr>
        <w:t>ὶ</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ἡ</w:t>
      </w:r>
      <w:r w:rsidRPr="00FD14AC">
        <w:rPr>
          <w:rFonts w:ascii="PT Serif" w:hAnsi="PT Serif"/>
          <w:color w:val="111111"/>
          <w:sz w:val="26"/>
          <w:szCs w:val="26"/>
        </w:rPr>
        <w:t>μ</w:t>
      </w:r>
      <w:r w:rsidRPr="00FD14AC">
        <w:rPr>
          <w:rFonts w:ascii="Times New Roman" w:hAnsi="Times New Roman" w:cs="Times New Roman"/>
          <w:color w:val="111111"/>
          <w:sz w:val="26"/>
          <w:szCs w:val="26"/>
        </w:rPr>
        <w:t>ᾶ</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PT Serif" w:hAnsi="PT Serif"/>
          <w:color w:val="111111"/>
          <w:sz w:val="26"/>
          <w:szCs w:val="26"/>
        </w:rPr>
        <w:t>μ</w:t>
      </w:r>
      <w:r w:rsidRPr="00FD14AC">
        <w:rPr>
          <w:rFonts w:ascii="Cambria" w:hAnsi="Cambria" w:cs="Cambria"/>
          <w:color w:val="111111"/>
          <w:sz w:val="26"/>
          <w:szCs w:val="26"/>
        </w:rPr>
        <w:t>ισθώσατο</w:t>
      </w:r>
      <w:r w:rsidRPr="00FD14AC">
        <w:rPr>
          <w:rFonts w:ascii="PT Serif" w:hAnsi="PT Serif"/>
          <w:color w:val="111111"/>
          <w:sz w:val="26"/>
          <w:szCs w:val="26"/>
          <w:lang w:val="fr-FR"/>
        </w:rPr>
        <w:t xml:space="preserve">. </w:t>
      </w:r>
      <w:r w:rsidRPr="00FD14AC">
        <w:rPr>
          <w:rFonts w:ascii="Cambria" w:hAnsi="Cambria" w:cs="Cambria"/>
          <w:color w:val="111111"/>
          <w:sz w:val="26"/>
          <w:szCs w:val="26"/>
        </w:rPr>
        <w:t>λέγει</w:t>
      </w:r>
      <w:r w:rsidRPr="00FD14AC">
        <w:rPr>
          <w:rFonts w:ascii="PT Serif" w:hAnsi="PT Serif"/>
          <w:color w:val="111111"/>
          <w:sz w:val="26"/>
          <w:szCs w:val="26"/>
          <w:lang w:val="fr-FR"/>
        </w:rPr>
        <w:t xml:space="preserve"> </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το</w:t>
      </w:r>
      <w:r w:rsidRPr="00FD14AC">
        <w:rPr>
          <w:rFonts w:ascii="Times New Roman" w:hAnsi="Times New Roman" w:cs="Times New Roman"/>
          <w:color w:val="111111"/>
          <w:sz w:val="26"/>
          <w:szCs w:val="26"/>
        </w:rPr>
        <w:t>ῖ</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Ὑ</w:t>
      </w:r>
      <w:r w:rsidRPr="00FD14AC">
        <w:rPr>
          <w:rFonts w:ascii="PT Serif" w:hAnsi="PT Serif"/>
          <w:color w:val="111111"/>
          <w:sz w:val="26"/>
          <w:szCs w:val="26"/>
        </w:rPr>
        <w:t>π</w:t>
      </w:r>
      <w:r w:rsidRPr="00FD14AC">
        <w:rPr>
          <w:rFonts w:ascii="Cambria" w:hAnsi="Cambria" w:cs="Cambria"/>
          <w:color w:val="111111"/>
          <w:sz w:val="26"/>
          <w:szCs w:val="26"/>
        </w:rPr>
        <w:t>άγετε</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ὑ</w:t>
      </w:r>
      <w:r w:rsidRPr="00FD14AC">
        <w:rPr>
          <w:rFonts w:ascii="PT Serif" w:hAnsi="PT Serif"/>
          <w:color w:val="111111"/>
          <w:sz w:val="26"/>
          <w:szCs w:val="26"/>
        </w:rPr>
        <w:t>μ</w:t>
      </w:r>
      <w:r w:rsidRPr="00FD14AC">
        <w:rPr>
          <w:rFonts w:ascii="Cambria" w:hAnsi="Cambria" w:cs="Cambria"/>
          <w:color w:val="111111"/>
          <w:sz w:val="26"/>
          <w:szCs w:val="26"/>
        </w:rPr>
        <w:t>ε</w:t>
      </w:r>
      <w:r w:rsidRPr="00FD14AC">
        <w:rPr>
          <w:rFonts w:ascii="Times New Roman" w:hAnsi="Times New Roman" w:cs="Times New Roman"/>
          <w:color w:val="111111"/>
          <w:sz w:val="26"/>
          <w:szCs w:val="26"/>
        </w:rPr>
        <w:t>ῖ</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ε</w:t>
      </w:r>
      <w:r w:rsidRPr="00FD14AC">
        <w:rPr>
          <w:rFonts w:ascii="Times New Roman" w:hAnsi="Times New Roman" w:cs="Times New Roman"/>
          <w:color w:val="111111"/>
          <w:sz w:val="26"/>
          <w:szCs w:val="26"/>
        </w:rPr>
        <w:t>ἰ</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ὸ</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Segoe UI Symbol" w:hAnsi="Segoe UI Symbol" w:cs="Segoe UI Symbol"/>
          <w:color w:val="111111"/>
          <w:sz w:val="26"/>
          <w:szCs w:val="26"/>
        </w:rPr>
        <w:t>⸀</w:t>
      </w:r>
      <w:r w:rsidRPr="00FD14AC">
        <w:rPr>
          <w:rFonts w:ascii="Times New Roman" w:hAnsi="Times New Roman" w:cs="Times New Roman"/>
          <w:color w:val="111111"/>
          <w:sz w:val="26"/>
          <w:szCs w:val="26"/>
        </w:rPr>
        <w:t>ἀ</w:t>
      </w:r>
      <w:r w:rsidRPr="00FD14AC">
        <w:rPr>
          <w:rFonts w:ascii="PT Serif" w:hAnsi="PT Serif"/>
          <w:color w:val="111111"/>
          <w:sz w:val="26"/>
          <w:szCs w:val="26"/>
        </w:rPr>
        <w:t>μπ</w:t>
      </w:r>
      <w:r w:rsidRPr="00FD14AC">
        <w:rPr>
          <w:rFonts w:ascii="Cambria" w:hAnsi="Cambria" w:cs="Cambria"/>
          <w:color w:val="111111"/>
          <w:sz w:val="26"/>
          <w:szCs w:val="26"/>
        </w:rPr>
        <w:t>ελ</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να</w:t>
      </w:r>
      <w:r w:rsidRPr="00FD14AC">
        <w:rPr>
          <w:rFonts w:ascii="PT Serif" w:hAnsi="PT Serif"/>
          <w:color w:val="111111"/>
          <w:sz w:val="26"/>
          <w:szCs w:val="26"/>
          <w:lang w:val="fr-FR"/>
        </w:rPr>
        <w:t>. </w:t>
      </w:r>
      <w:r w:rsidRPr="00FD14AC">
        <w:rPr>
          <w:rFonts w:ascii="Times New Roman" w:hAnsi="Times New Roman" w:cs="Times New Roman"/>
          <w:color w:val="111111"/>
          <w:sz w:val="26"/>
          <w:szCs w:val="26"/>
        </w:rPr>
        <w:t>ὀ</w:t>
      </w:r>
      <w:r w:rsidRPr="00FD14AC">
        <w:rPr>
          <w:rFonts w:ascii="Cambria" w:hAnsi="Cambria" w:cs="Cambria"/>
          <w:color w:val="111111"/>
          <w:sz w:val="26"/>
          <w:szCs w:val="26"/>
        </w:rPr>
        <w:t>ψίας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δ</w:t>
      </w:r>
      <w:r w:rsidRPr="00FD14AC">
        <w:rPr>
          <w:rFonts w:ascii="Times New Roman" w:hAnsi="Times New Roman" w:cs="Times New Roman"/>
          <w:color w:val="111111"/>
          <w:sz w:val="26"/>
          <w:szCs w:val="26"/>
        </w:rPr>
        <w:t>ὲ</w:t>
      </w:r>
      <w:r w:rsidRPr="00FD14AC">
        <w:rPr>
          <w:rFonts w:ascii="PT Serif" w:hAnsi="PT Serif"/>
          <w:color w:val="111111"/>
          <w:sz w:val="26"/>
          <w:szCs w:val="26"/>
          <w:lang w:val="fr-FR"/>
        </w:rPr>
        <w:t xml:space="preserve"> </w:t>
      </w:r>
      <w:r w:rsidRPr="00FD14AC">
        <w:rPr>
          <w:rFonts w:ascii="Cambria" w:hAnsi="Cambria" w:cs="Cambria"/>
          <w:color w:val="111111"/>
          <w:sz w:val="26"/>
          <w:szCs w:val="26"/>
        </w:rPr>
        <w:t>γενο</w:t>
      </w:r>
      <w:r w:rsidRPr="00FD14AC">
        <w:rPr>
          <w:rFonts w:ascii="PT Serif" w:hAnsi="PT Serif" w:cs="PT Serif"/>
          <w:color w:val="111111"/>
          <w:sz w:val="26"/>
          <w:szCs w:val="26"/>
        </w:rPr>
        <w:t>μ</w:t>
      </w:r>
      <w:r w:rsidRPr="00FD14AC">
        <w:rPr>
          <w:rFonts w:ascii="Cambria" w:hAnsi="Cambria" w:cs="Cambria"/>
          <w:color w:val="111111"/>
          <w:sz w:val="26"/>
          <w:szCs w:val="26"/>
        </w:rPr>
        <w:t>ένης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λέγει</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ὁ</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κύριος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το</w:t>
      </w:r>
      <w:r w:rsidRPr="00FD14AC">
        <w:rPr>
          <w:rFonts w:ascii="Times New Roman" w:hAnsi="Times New Roman" w:cs="Times New Roman"/>
          <w:color w:val="111111"/>
          <w:sz w:val="26"/>
          <w:szCs w:val="26"/>
        </w:rPr>
        <w:t>ῦ</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ἀ</w:t>
      </w:r>
      <w:r w:rsidRPr="00FD14AC">
        <w:rPr>
          <w:rFonts w:ascii="PT Serif" w:hAnsi="PT Serif"/>
          <w:color w:val="111111"/>
          <w:sz w:val="26"/>
          <w:szCs w:val="26"/>
        </w:rPr>
        <w:t>μπ</w:t>
      </w:r>
      <w:r w:rsidRPr="00FD14AC">
        <w:rPr>
          <w:rFonts w:ascii="Cambria" w:hAnsi="Cambria" w:cs="Cambria"/>
          <w:color w:val="111111"/>
          <w:sz w:val="26"/>
          <w:szCs w:val="26"/>
        </w:rPr>
        <w:t>ελ</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νος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ῷ</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PT Serif" w:hAnsi="PT Serif"/>
          <w:color w:val="111111"/>
          <w:sz w:val="26"/>
          <w:szCs w:val="26"/>
        </w:rPr>
        <w:t>π</w:t>
      </w:r>
      <w:r w:rsidRPr="00FD14AC">
        <w:rPr>
          <w:rFonts w:ascii="Cambria" w:hAnsi="Cambria" w:cs="Cambria"/>
          <w:color w:val="111111"/>
          <w:sz w:val="26"/>
          <w:szCs w:val="26"/>
        </w:rPr>
        <w:t>ιτρό</w:t>
      </w:r>
      <w:r w:rsidRPr="00FD14AC">
        <w:rPr>
          <w:rFonts w:ascii="PT Serif" w:hAnsi="PT Serif" w:cs="PT Serif"/>
          <w:color w:val="111111"/>
          <w:sz w:val="26"/>
          <w:szCs w:val="26"/>
        </w:rPr>
        <w:t>π</w:t>
      </w:r>
      <w:r w:rsidRPr="00FD14AC">
        <w:rPr>
          <w:rFonts w:ascii="Times New Roman" w:hAnsi="Times New Roman" w:cs="Times New Roman"/>
          <w:color w:val="111111"/>
          <w:sz w:val="26"/>
          <w:szCs w:val="26"/>
        </w:rPr>
        <w:t>ῳ</w:t>
      </w:r>
      <w:r w:rsidRPr="00FD14AC">
        <w:rPr>
          <w:rFonts w:ascii="PT Serif" w:hAnsi="PT Serif"/>
          <w:color w:val="111111"/>
          <w:sz w:val="26"/>
          <w:szCs w:val="26"/>
          <w:lang w:val="fr-FR"/>
        </w:rPr>
        <w:t xml:space="preserve"> </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το</w:t>
      </w:r>
      <w:r w:rsidRPr="00FD14AC">
        <w:rPr>
          <w:rFonts w:ascii="Times New Roman" w:hAnsi="Times New Roman" w:cs="Times New Roman"/>
          <w:color w:val="111111"/>
          <w:sz w:val="26"/>
          <w:szCs w:val="26"/>
        </w:rPr>
        <w:t>ῦ</w:t>
      </w:r>
      <w:r w:rsidRPr="00FD14AC">
        <w:rPr>
          <w:rFonts w:ascii="Cambria" w:hAnsi="Cambria" w:cs="Cambria"/>
          <w:color w:val="111111"/>
          <w:sz w:val="26"/>
          <w:szCs w:val="26"/>
        </w:rPr>
        <w:t>·</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Κάλεσον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το</w:t>
      </w:r>
      <w:r w:rsidRPr="00FD14AC">
        <w:rPr>
          <w:rFonts w:ascii="Times New Roman" w:hAnsi="Times New Roman" w:cs="Times New Roman"/>
          <w:color w:val="111111"/>
          <w:sz w:val="26"/>
          <w:szCs w:val="26"/>
        </w:rPr>
        <w:t>ὺ</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ργάτας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ἀ</w:t>
      </w:r>
      <w:r w:rsidRPr="00FD14AC">
        <w:rPr>
          <w:rFonts w:ascii="PT Serif" w:hAnsi="PT Serif"/>
          <w:color w:val="111111"/>
          <w:sz w:val="26"/>
          <w:szCs w:val="26"/>
        </w:rPr>
        <w:t>π</w:t>
      </w:r>
      <w:r w:rsidRPr="00FD14AC">
        <w:rPr>
          <w:rFonts w:ascii="Cambria" w:hAnsi="Cambria" w:cs="Cambria"/>
          <w:color w:val="111111"/>
          <w:sz w:val="26"/>
          <w:szCs w:val="26"/>
        </w:rPr>
        <w:t>όδος</w:t>
      </w:r>
      <w:r w:rsidRPr="00FD14AC">
        <w:rPr>
          <w:rFonts w:ascii="PT Serif" w:hAnsi="PT Serif"/>
          <w:color w:val="111111"/>
          <w:sz w:val="26"/>
          <w:szCs w:val="26"/>
          <w:lang w:val="fr-FR"/>
        </w:rPr>
        <w:t xml:space="preserve"> </w:t>
      </w:r>
      <w:r w:rsidRPr="00FD14AC">
        <w:rPr>
          <w:rFonts w:ascii="Segoe UI Symbol" w:hAnsi="Segoe UI Symbol" w:cs="Segoe UI Symbol"/>
          <w:color w:val="111111"/>
          <w:sz w:val="26"/>
          <w:szCs w:val="26"/>
        </w:rPr>
        <w:t>⸀</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το</w:t>
      </w:r>
      <w:r w:rsidRPr="00FD14AC">
        <w:rPr>
          <w:rFonts w:ascii="Times New Roman" w:hAnsi="Times New Roman" w:cs="Times New Roman"/>
          <w:color w:val="111111"/>
          <w:sz w:val="26"/>
          <w:szCs w:val="26"/>
        </w:rPr>
        <w:t>ῖ</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ὸ</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PT Serif" w:hAnsi="PT Serif" w:cs="PT Serif"/>
          <w:color w:val="111111"/>
          <w:sz w:val="26"/>
          <w:szCs w:val="26"/>
        </w:rPr>
        <w:t>μ</w:t>
      </w:r>
      <w:r w:rsidRPr="00FD14AC">
        <w:rPr>
          <w:rFonts w:ascii="Cambria" w:hAnsi="Cambria" w:cs="Cambria"/>
          <w:color w:val="111111"/>
          <w:sz w:val="26"/>
          <w:szCs w:val="26"/>
        </w:rPr>
        <w:t>ισθ</w:t>
      </w:r>
      <w:r w:rsidRPr="00FD14AC">
        <w:rPr>
          <w:rFonts w:ascii="Times New Roman" w:hAnsi="Times New Roman" w:cs="Times New Roman"/>
          <w:color w:val="111111"/>
          <w:sz w:val="26"/>
          <w:szCs w:val="26"/>
        </w:rPr>
        <w:t>ὸ</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ἀ</w:t>
      </w:r>
      <w:r w:rsidRPr="00FD14AC">
        <w:rPr>
          <w:rFonts w:ascii="Cambria" w:hAnsi="Cambria" w:cs="Cambria"/>
          <w:color w:val="111111"/>
          <w:sz w:val="26"/>
          <w:szCs w:val="26"/>
        </w:rPr>
        <w:t>ρξά</w:t>
      </w:r>
      <w:r w:rsidRPr="00FD14AC">
        <w:rPr>
          <w:rFonts w:ascii="PT Serif" w:hAnsi="PT Serif" w:cs="PT Serif"/>
          <w:color w:val="111111"/>
          <w:sz w:val="26"/>
          <w:szCs w:val="26"/>
        </w:rPr>
        <w:t>μ</w:t>
      </w:r>
      <w:r w:rsidRPr="00FD14AC">
        <w:rPr>
          <w:rFonts w:ascii="Cambria" w:hAnsi="Cambria" w:cs="Cambria"/>
          <w:color w:val="111111"/>
          <w:sz w:val="26"/>
          <w:szCs w:val="26"/>
        </w:rPr>
        <w:t>ενος</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ἀ</w:t>
      </w:r>
      <w:r w:rsidRPr="00FD14AC">
        <w:rPr>
          <w:rFonts w:ascii="PT Serif" w:hAnsi="PT Serif"/>
          <w:color w:val="111111"/>
          <w:sz w:val="26"/>
          <w:szCs w:val="26"/>
        </w:rPr>
        <w:t>π</w:t>
      </w:r>
      <w:r w:rsidRPr="00FD14AC">
        <w:rPr>
          <w:rFonts w:ascii="Times New Roman" w:hAnsi="Times New Roman" w:cs="Times New Roman"/>
          <w:color w:val="111111"/>
          <w:sz w:val="26"/>
          <w:szCs w:val="26"/>
        </w:rPr>
        <w:t>ὸ</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σχάτων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ἕ</w:t>
      </w:r>
      <w:r w:rsidRPr="00FD14AC">
        <w:rPr>
          <w:rFonts w:ascii="Cambria" w:hAnsi="Cambria" w:cs="Cambria"/>
          <w:color w:val="111111"/>
          <w:sz w:val="26"/>
          <w:szCs w:val="26"/>
        </w:rPr>
        <w:t>ως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PT Serif" w:hAnsi="PT Serif" w:cs="PT Serif"/>
          <w:color w:val="111111"/>
          <w:sz w:val="26"/>
          <w:szCs w:val="26"/>
        </w:rPr>
        <w:t>π</w:t>
      </w:r>
      <w:r w:rsidRPr="00FD14AC">
        <w:rPr>
          <w:rFonts w:ascii="Cambria" w:hAnsi="Cambria" w:cs="Cambria"/>
          <w:color w:val="111111"/>
          <w:sz w:val="26"/>
          <w:szCs w:val="26"/>
        </w:rPr>
        <w:t>ρώτων</w:t>
      </w:r>
      <w:r w:rsidRPr="00FD14AC">
        <w:rPr>
          <w:rFonts w:ascii="PT Serif" w:hAnsi="PT Serif"/>
          <w:color w:val="111111"/>
          <w:sz w:val="26"/>
          <w:szCs w:val="26"/>
          <w:lang w:val="fr-FR"/>
        </w:rPr>
        <w:t>. </w:t>
      </w:r>
      <w:r w:rsidRPr="00FD14AC">
        <w:rPr>
          <w:rFonts w:ascii="Segoe UI Symbol" w:hAnsi="Segoe UI Symbol" w:cs="Segoe UI Symbol"/>
          <w:color w:val="111111"/>
          <w:sz w:val="26"/>
          <w:szCs w:val="26"/>
        </w:rPr>
        <w:t>⸂</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λθόντες</w:t>
      </w:r>
      <w:r w:rsidRPr="00FD14AC">
        <w:rPr>
          <w:rFonts w:ascii="Segoe UI Symbol" w:hAnsi="Segoe UI Symbol" w:cs="Segoe UI Symbol"/>
          <w:color w:val="111111"/>
          <w:sz w:val="26"/>
          <w:szCs w:val="26"/>
        </w:rPr>
        <w:t>⸃</w:t>
      </w:r>
      <w:r w:rsidRPr="00FD14AC">
        <w:rPr>
          <w:rFonts w:ascii="PT Serif" w:hAnsi="PT Serif"/>
          <w:color w:val="111111"/>
          <w:sz w:val="26"/>
          <w:szCs w:val="26"/>
          <w:lang w:val="fr-FR"/>
        </w:rPr>
        <w:t xml:space="preserve"> </w:t>
      </w:r>
      <w:r w:rsidRPr="00FD14AC">
        <w:rPr>
          <w:rFonts w:ascii="Cambria" w:hAnsi="Cambria" w:cs="Cambria"/>
          <w:color w:val="111111"/>
          <w:sz w:val="26"/>
          <w:szCs w:val="26"/>
        </w:rPr>
        <w:t>ο</w:t>
      </w:r>
      <w:r w:rsidRPr="00FD14AC">
        <w:rPr>
          <w:rFonts w:ascii="Times New Roman" w:hAnsi="Times New Roman" w:cs="Times New Roman"/>
          <w:color w:val="111111"/>
          <w:sz w:val="26"/>
          <w:szCs w:val="26"/>
        </w:rPr>
        <w:t>ἱ</w:t>
      </w:r>
      <w:r w:rsidRPr="00FD14AC">
        <w:rPr>
          <w:rFonts w:ascii="PT Serif" w:hAnsi="PT Serif"/>
          <w:color w:val="111111"/>
          <w:sz w:val="26"/>
          <w:szCs w:val="26"/>
          <w:lang w:val="fr-FR"/>
        </w:rPr>
        <w:t xml:space="preserve"> </w:t>
      </w:r>
      <w:r w:rsidRPr="00FD14AC">
        <w:rPr>
          <w:rFonts w:ascii="PT Serif" w:hAnsi="PT Serif"/>
          <w:color w:val="111111"/>
          <w:sz w:val="26"/>
          <w:szCs w:val="26"/>
        </w:rPr>
        <w:t>π</w:t>
      </w:r>
      <w:r w:rsidRPr="00FD14AC">
        <w:rPr>
          <w:rFonts w:ascii="Cambria" w:hAnsi="Cambria" w:cs="Cambria"/>
          <w:color w:val="111111"/>
          <w:sz w:val="26"/>
          <w:szCs w:val="26"/>
        </w:rPr>
        <w:t>ερ</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ὴ</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ἑ</w:t>
      </w:r>
      <w:r w:rsidRPr="00FD14AC">
        <w:rPr>
          <w:rFonts w:ascii="Cambria" w:hAnsi="Cambria" w:cs="Cambria"/>
          <w:color w:val="111111"/>
          <w:sz w:val="26"/>
          <w:szCs w:val="26"/>
        </w:rPr>
        <w:t>νδεκάτην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ὥ</w:t>
      </w:r>
      <w:r w:rsidRPr="00FD14AC">
        <w:rPr>
          <w:rFonts w:ascii="Cambria" w:hAnsi="Cambria" w:cs="Cambria"/>
          <w:color w:val="111111"/>
          <w:sz w:val="26"/>
          <w:szCs w:val="26"/>
        </w:rPr>
        <w:t>ραν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ἔ</w:t>
      </w:r>
      <w:r w:rsidRPr="00FD14AC">
        <w:rPr>
          <w:rFonts w:ascii="Cambria" w:hAnsi="Cambria" w:cs="Cambria"/>
          <w:color w:val="111111"/>
          <w:sz w:val="26"/>
          <w:szCs w:val="26"/>
        </w:rPr>
        <w:t>λαβον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ἀ</w:t>
      </w:r>
      <w:r w:rsidRPr="00FD14AC">
        <w:rPr>
          <w:rFonts w:ascii="Cambria" w:hAnsi="Cambria" w:cs="Cambria"/>
          <w:color w:val="111111"/>
          <w:sz w:val="26"/>
          <w:szCs w:val="26"/>
        </w:rPr>
        <w:t>ν</w:t>
      </w:r>
      <w:r w:rsidRPr="00FD14AC">
        <w:rPr>
          <w:rFonts w:ascii="Times New Roman" w:hAnsi="Times New Roman" w:cs="Times New Roman"/>
          <w:color w:val="111111"/>
          <w:sz w:val="26"/>
          <w:szCs w:val="26"/>
        </w:rPr>
        <w:t>ὰ</w:t>
      </w:r>
      <w:r w:rsidRPr="00FD14AC">
        <w:rPr>
          <w:rFonts w:ascii="PT Serif" w:hAnsi="PT Serif"/>
          <w:color w:val="111111"/>
          <w:sz w:val="26"/>
          <w:szCs w:val="26"/>
          <w:lang w:val="fr-FR"/>
        </w:rPr>
        <w:t xml:space="preserve"> </w:t>
      </w:r>
      <w:r w:rsidRPr="00FD14AC">
        <w:rPr>
          <w:rFonts w:ascii="Cambria" w:hAnsi="Cambria" w:cs="Cambria"/>
          <w:color w:val="111111"/>
          <w:sz w:val="26"/>
          <w:szCs w:val="26"/>
        </w:rPr>
        <w:t>δηνάριον</w:t>
      </w:r>
      <w:r w:rsidRPr="00FD14AC">
        <w:rPr>
          <w:rFonts w:ascii="PT Serif" w:hAnsi="PT Serif"/>
          <w:color w:val="111111"/>
          <w:sz w:val="26"/>
          <w:szCs w:val="26"/>
          <w:lang w:val="fr-FR"/>
        </w:rPr>
        <w:t>. 10</w:t>
      </w:r>
      <w:r w:rsidRPr="00FD14AC">
        <w:rPr>
          <w:rFonts w:ascii="Segoe UI Symbol" w:hAnsi="Segoe UI Symbol" w:cs="Segoe UI Symbol"/>
          <w:color w:val="111111"/>
          <w:sz w:val="26"/>
          <w:szCs w:val="26"/>
        </w:rPr>
        <w:t>⸂</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λθόντες</w:t>
      </w:r>
      <w:r w:rsidRPr="00FD14AC">
        <w:rPr>
          <w:rFonts w:ascii="Segoe UI Symbol" w:hAnsi="Segoe UI Symbol" w:cs="Segoe UI Symbol"/>
          <w:color w:val="111111"/>
          <w:sz w:val="26"/>
          <w:szCs w:val="26"/>
        </w:rPr>
        <w:t>⸃</w:t>
      </w:r>
      <w:r w:rsidRPr="00FD14AC">
        <w:rPr>
          <w:rFonts w:ascii="PT Serif" w:hAnsi="PT Serif"/>
          <w:color w:val="111111"/>
          <w:sz w:val="26"/>
          <w:szCs w:val="26"/>
          <w:lang w:val="fr-FR"/>
        </w:rPr>
        <w:t xml:space="preserve"> </w:t>
      </w:r>
      <w:r w:rsidRPr="00FD14AC">
        <w:rPr>
          <w:rFonts w:ascii="Cambria" w:hAnsi="Cambria" w:cs="Cambria"/>
          <w:color w:val="111111"/>
          <w:sz w:val="26"/>
          <w:szCs w:val="26"/>
        </w:rPr>
        <w:t>ο</w:t>
      </w:r>
      <w:r w:rsidRPr="00FD14AC">
        <w:rPr>
          <w:rFonts w:ascii="Times New Roman" w:hAnsi="Times New Roman" w:cs="Times New Roman"/>
          <w:color w:val="111111"/>
          <w:sz w:val="26"/>
          <w:szCs w:val="26"/>
        </w:rPr>
        <w:t>ἱ</w:t>
      </w:r>
      <w:r w:rsidRPr="00FD14AC">
        <w:rPr>
          <w:rFonts w:ascii="PT Serif" w:hAnsi="PT Serif"/>
          <w:color w:val="111111"/>
          <w:sz w:val="26"/>
          <w:szCs w:val="26"/>
          <w:lang w:val="fr-FR"/>
        </w:rPr>
        <w:t xml:space="preserve"> </w:t>
      </w:r>
      <w:r w:rsidRPr="00FD14AC">
        <w:rPr>
          <w:rFonts w:ascii="PT Serif" w:hAnsi="PT Serif"/>
          <w:color w:val="111111"/>
          <w:sz w:val="26"/>
          <w:szCs w:val="26"/>
        </w:rPr>
        <w:t>π</w:t>
      </w:r>
      <w:r w:rsidRPr="00FD14AC">
        <w:rPr>
          <w:rFonts w:ascii="Cambria" w:hAnsi="Cambria" w:cs="Cambria"/>
          <w:color w:val="111111"/>
          <w:sz w:val="26"/>
          <w:szCs w:val="26"/>
        </w:rPr>
        <w:t>ρ</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τοι</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νό</w:t>
      </w:r>
      <w:r w:rsidRPr="00FD14AC">
        <w:rPr>
          <w:rFonts w:ascii="PT Serif" w:hAnsi="PT Serif" w:cs="PT Serif"/>
          <w:color w:val="111111"/>
          <w:sz w:val="26"/>
          <w:szCs w:val="26"/>
        </w:rPr>
        <w:t>μ</w:t>
      </w:r>
      <w:r w:rsidRPr="00FD14AC">
        <w:rPr>
          <w:rFonts w:ascii="Cambria" w:hAnsi="Cambria" w:cs="Cambria"/>
          <w:color w:val="111111"/>
          <w:sz w:val="26"/>
          <w:szCs w:val="26"/>
        </w:rPr>
        <w:t>ισαν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ὅ</w:t>
      </w:r>
      <w:r w:rsidRPr="00FD14AC">
        <w:rPr>
          <w:rFonts w:ascii="Cambria" w:hAnsi="Cambria" w:cs="Cambria"/>
          <w:color w:val="111111"/>
          <w:sz w:val="26"/>
          <w:szCs w:val="26"/>
        </w:rPr>
        <w:t>τι</w:t>
      </w:r>
      <w:r w:rsidRPr="00FD14AC">
        <w:rPr>
          <w:rFonts w:ascii="PT Serif" w:hAnsi="PT Serif"/>
          <w:color w:val="111111"/>
          <w:sz w:val="26"/>
          <w:szCs w:val="26"/>
          <w:lang w:val="fr-FR"/>
        </w:rPr>
        <w:t xml:space="preserve"> </w:t>
      </w:r>
      <w:r w:rsidRPr="00FD14AC">
        <w:rPr>
          <w:rFonts w:ascii="Segoe UI Symbol" w:hAnsi="Segoe UI Symbol" w:cs="Segoe UI Symbol"/>
          <w:color w:val="111111"/>
          <w:sz w:val="26"/>
          <w:szCs w:val="26"/>
        </w:rPr>
        <w:t>⸀</w:t>
      </w:r>
      <w:r w:rsidRPr="00FD14AC">
        <w:rPr>
          <w:rFonts w:ascii="PT Serif" w:hAnsi="PT Serif"/>
          <w:color w:val="111111"/>
          <w:sz w:val="26"/>
          <w:szCs w:val="26"/>
        </w:rPr>
        <w:t>π</w:t>
      </w:r>
      <w:r w:rsidRPr="00FD14AC">
        <w:rPr>
          <w:rFonts w:ascii="Cambria" w:hAnsi="Cambria" w:cs="Cambria"/>
          <w:color w:val="111111"/>
          <w:sz w:val="26"/>
          <w:szCs w:val="26"/>
        </w:rPr>
        <w:t>λε</w:t>
      </w:r>
      <w:r w:rsidRPr="00FD14AC">
        <w:rPr>
          <w:rFonts w:ascii="Times New Roman" w:hAnsi="Times New Roman" w:cs="Times New Roman"/>
          <w:color w:val="111111"/>
          <w:sz w:val="26"/>
          <w:szCs w:val="26"/>
        </w:rPr>
        <w:t>ῖ</w:t>
      </w:r>
      <w:r w:rsidRPr="00FD14AC">
        <w:rPr>
          <w:rFonts w:ascii="Cambria" w:hAnsi="Cambria" w:cs="Cambria"/>
          <w:color w:val="111111"/>
          <w:sz w:val="26"/>
          <w:szCs w:val="26"/>
        </w:rPr>
        <w:t>ον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λή</w:t>
      </w:r>
      <w:r w:rsidRPr="00FD14AC">
        <w:rPr>
          <w:rFonts w:ascii="PT Serif" w:hAnsi="PT Serif" w:cs="PT Serif"/>
          <w:color w:val="111111"/>
          <w:sz w:val="26"/>
          <w:szCs w:val="26"/>
        </w:rPr>
        <w:t>μ</w:t>
      </w:r>
      <w:r w:rsidRPr="00FD14AC">
        <w:rPr>
          <w:rFonts w:ascii="Cambria" w:hAnsi="Cambria" w:cs="Cambria"/>
          <w:color w:val="111111"/>
          <w:sz w:val="26"/>
          <w:szCs w:val="26"/>
        </w:rPr>
        <w:t>ψονται·</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ἔ</w:t>
      </w:r>
      <w:r w:rsidRPr="00FD14AC">
        <w:rPr>
          <w:rFonts w:ascii="Cambria" w:hAnsi="Cambria" w:cs="Cambria"/>
          <w:color w:val="111111"/>
          <w:sz w:val="26"/>
          <w:szCs w:val="26"/>
        </w:rPr>
        <w:t>λαβον</w:t>
      </w:r>
      <w:r w:rsidRPr="00FD14AC">
        <w:rPr>
          <w:rFonts w:ascii="PT Serif" w:hAnsi="PT Serif"/>
          <w:color w:val="111111"/>
          <w:sz w:val="26"/>
          <w:szCs w:val="26"/>
          <w:lang w:val="fr-FR"/>
        </w:rPr>
        <w:t xml:space="preserve"> </w:t>
      </w:r>
      <w:r w:rsidRPr="00FD14AC">
        <w:rPr>
          <w:rFonts w:ascii="Segoe UI Symbol" w:hAnsi="Segoe UI Symbol" w:cs="Segoe UI Symbol"/>
          <w:color w:val="111111"/>
          <w:sz w:val="26"/>
          <w:szCs w:val="26"/>
        </w:rPr>
        <w:t>⸂</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ὸ</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ἀ</w:t>
      </w:r>
      <w:r w:rsidRPr="00FD14AC">
        <w:rPr>
          <w:rFonts w:ascii="Cambria" w:hAnsi="Cambria" w:cs="Cambria"/>
          <w:color w:val="111111"/>
          <w:sz w:val="26"/>
          <w:szCs w:val="26"/>
        </w:rPr>
        <w:t>ν</w:t>
      </w:r>
      <w:r w:rsidRPr="00FD14AC">
        <w:rPr>
          <w:rFonts w:ascii="Times New Roman" w:hAnsi="Times New Roman" w:cs="Times New Roman"/>
          <w:color w:val="111111"/>
          <w:sz w:val="26"/>
          <w:szCs w:val="26"/>
        </w:rPr>
        <w:t>ὰ</w:t>
      </w:r>
      <w:r w:rsidRPr="00FD14AC">
        <w:rPr>
          <w:rFonts w:ascii="PT Serif" w:hAnsi="PT Serif"/>
          <w:color w:val="111111"/>
          <w:sz w:val="26"/>
          <w:szCs w:val="26"/>
          <w:lang w:val="fr-FR"/>
        </w:rPr>
        <w:t xml:space="preserve"> </w:t>
      </w:r>
      <w:r w:rsidRPr="00FD14AC">
        <w:rPr>
          <w:rFonts w:ascii="Cambria" w:hAnsi="Cambria" w:cs="Cambria"/>
          <w:color w:val="111111"/>
          <w:sz w:val="26"/>
          <w:szCs w:val="26"/>
        </w:rPr>
        <w:t>δηνάριον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τοί</w:t>
      </w:r>
      <w:r w:rsidRPr="00FD14AC">
        <w:rPr>
          <w:rFonts w:ascii="Segoe UI Symbol" w:hAnsi="Segoe UI Symbol" w:cs="Segoe UI Symbol"/>
          <w:color w:val="111111"/>
          <w:sz w:val="26"/>
          <w:szCs w:val="26"/>
        </w:rPr>
        <w:t>⸃</w:t>
      </w:r>
      <w:r w:rsidRPr="00FD14AC">
        <w:rPr>
          <w:rFonts w:ascii="PT Serif" w:hAnsi="PT Serif"/>
          <w:color w:val="111111"/>
          <w:sz w:val="26"/>
          <w:szCs w:val="26"/>
          <w:lang w:val="fr-FR"/>
        </w:rPr>
        <w:t>. </w:t>
      </w:r>
      <w:r w:rsidRPr="00FD14AC">
        <w:rPr>
          <w:rFonts w:ascii="Cambria" w:hAnsi="Cambria" w:cs="Cambria"/>
          <w:color w:val="111111"/>
          <w:sz w:val="26"/>
          <w:szCs w:val="26"/>
        </w:rPr>
        <w:t>λαβόντες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δ</w:t>
      </w:r>
      <w:r w:rsidRPr="00FD14AC">
        <w:rPr>
          <w:rFonts w:ascii="Times New Roman" w:hAnsi="Times New Roman" w:cs="Times New Roman"/>
          <w:color w:val="111111"/>
          <w:sz w:val="26"/>
          <w:szCs w:val="26"/>
        </w:rPr>
        <w:t>ὲ</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γόγγυζον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κατ</w:t>
      </w:r>
      <w:r w:rsidRPr="00FD14AC">
        <w:rPr>
          <w:rFonts w:ascii="Times New Roman" w:hAnsi="Times New Roman" w:cs="Times New Roman"/>
          <w:color w:val="111111"/>
          <w:sz w:val="26"/>
          <w:szCs w:val="26"/>
        </w:rPr>
        <w:t>ὰ</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το</w:t>
      </w:r>
      <w:r w:rsidRPr="00FD14AC">
        <w:rPr>
          <w:rFonts w:ascii="Times New Roman" w:hAnsi="Times New Roman" w:cs="Times New Roman"/>
          <w:color w:val="111111"/>
          <w:sz w:val="26"/>
          <w:szCs w:val="26"/>
        </w:rPr>
        <w:t>ῦ</w:t>
      </w:r>
      <w:r w:rsidRPr="00FD14AC">
        <w:rPr>
          <w:rFonts w:ascii="PT Serif" w:hAnsi="PT Serif"/>
          <w:color w:val="111111"/>
          <w:sz w:val="26"/>
          <w:szCs w:val="26"/>
          <w:lang w:val="fr-FR"/>
        </w:rPr>
        <w:t xml:space="preserve"> </w:t>
      </w:r>
      <w:r w:rsidRPr="00FD14AC">
        <w:rPr>
          <w:rFonts w:ascii="Cambria" w:hAnsi="Cambria" w:cs="Cambria"/>
          <w:color w:val="111111"/>
          <w:sz w:val="26"/>
          <w:szCs w:val="26"/>
        </w:rPr>
        <w:t>ο</w:t>
      </w:r>
      <w:r w:rsidRPr="00FD14AC">
        <w:rPr>
          <w:rFonts w:ascii="Times New Roman" w:hAnsi="Times New Roman" w:cs="Times New Roman"/>
          <w:color w:val="111111"/>
          <w:sz w:val="26"/>
          <w:szCs w:val="26"/>
        </w:rPr>
        <w:t>ἰ</w:t>
      </w:r>
      <w:r w:rsidRPr="00FD14AC">
        <w:rPr>
          <w:rFonts w:ascii="Cambria" w:hAnsi="Cambria" w:cs="Cambria"/>
          <w:color w:val="111111"/>
          <w:sz w:val="26"/>
          <w:szCs w:val="26"/>
        </w:rPr>
        <w:t>κοδεσ</w:t>
      </w:r>
      <w:r w:rsidRPr="00FD14AC">
        <w:rPr>
          <w:rFonts w:ascii="PT Serif" w:hAnsi="PT Serif" w:cs="PT Serif"/>
          <w:color w:val="111111"/>
          <w:sz w:val="26"/>
          <w:szCs w:val="26"/>
        </w:rPr>
        <w:t>π</w:t>
      </w:r>
      <w:r w:rsidRPr="00FD14AC">
        <w:rPr>
          <w:rFonts w:ascii="Cambria" w:hAnsi="Cambria" w:cs="Cambria"/>
          <w:color w:val="111111"/>
          <w:sz w:val="26"/>
          <w:szCs w:val="26"/>
        </w:rPr>
        <w:t>ότου</w:t>
      </w:r>
      <w:r w:rsidRPr="00FD14AC">
        <w:rPr>
          <w:rFonts w:ascii="PT Serif" w:hAnsi="PT Serif"/>
          <w:color w:val="111111"/>
          <w:sz w:val="26"/>
          <w:szCs w:val="26"/>
          <w:lang w:val="fr-FR"/>
        </w:rPr>
        <w:t> </w:t>
      </w:r>
      <w:r w:rsidRPr="00FD14AC">
        <w:rPr>
          <w:rFonts w:ascii="Segoe UI Symbol" w:hAnsi="Segoe UI Symbol" w:cs="Segoe UI Symbol"/>
          <w:color w:val="111111"/>
          <w:sz w:val="26"/>
          <w:szCs w:val="26"/>
        </w:rPr>
        <w:t>⸀</w:t>
      </w:r>
      <w:r w:rsidRPr="00FD14AC">
        <w:rPr>
          <w:rFonts w:ascii="Cambria" w:hAnsi="Cambria" w:cs="Cambria"/>
          <w:color w:val="111111"/>
          <w:sz w:val="26"/>
          <w:szCs w:val="26"/>
        </w:rPr>
        <w:t>λέγοντες·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Ο</w:t>
      </w:r>
      <w:r w:rsidRPr="00FD14AC">
        <w:rPr>
          <w:rFonts w:ascii="Times New Roman" w:hAnsi="Times New Roman" w:cs="Times New Roman"/>
          <w:color w:val="111111"/>
          <w:sz w:val="26"/>
          <w:szCs w:val="26"/>
        </w:rPr>
        <w:t>ὗ</w:t>
      </w:r>
      <w:r w:rsidRPr="00FD14AC">
        <w:rPr>
          <w:rFonts w:ascii="Cambria" w:hAnsi="Cambria" w:cs="Cambria"/>
          <w:color w:val="111111"/>
          <w:sz w:val="26"/>
          <w:szCs w:val="26"/>
        </w:rPr>
        <w:t>τοι</w:t>
      </w:r>
      <w:r w:rsidRPr="00FD14AC">
        <w:rPr>
          <w:rFonts w:ascii="PT Serif" w:hAnsi="PT Serif"/>
          <w:color w:val="111111"/>
          <w:sz w:val="26"/>
          <w:szCs w:val="26"/>
          <w:lang w:val="fr-FR"/>
        </w:rPr>
        <w:t xml:space="preserve"> </w:t>
      </w:r>
      <w:r w:rsidRPr="00FD14AC">
        <w:rPr>
          <w:rFonts w:ascii="Cambria" w:hAnsi="Cambria" w:cs="Cambria"/>
          <w:color w:val="111111"/>
          <w:sz w:val="26"/>
          <w:szCs w:val="26"/>
        </w:rPr>
        <w:t>ο</w:t>
      </w:r>
      <w:r w:rsidRPr="00FD14AC">
        <w:rPr>
          <w:rFonts w:ascii="Times New Roman" w:hAnsi="Times New Roman" w:cs="Times New Roman"/>
          <w:color w:val="111111"/>
          <w:sz w:val="26"/>
          <w:szCs w:val="26"/>
        </w:rPr>
        <w:t>ἱ</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ἔ</w:t>
      </w:r>
      <w:r w:rsidRPr="00FD14AC">
        <w:rPr>
          <w:rFonts w:ascii="Cambria" w:hAnsi="Cambria" w:cs="Cambria"/>
          <w:color w:val="111111"/>
          <w:sz w:val="26"/>
          <w:szCs w:val="26"/>
        </w:rPr>
        <w:t>σχατοι</w:t>
      </w:r>
      <w:r w:rsidRPr="00FD14AC">
        <w:rPr>
          <w:rFonts w:ascii="PT Serif" w:hAnsi="PT Serif"/>
          <w:color w:val="111111"/>
          <w:sz w:val="26"/>
          <w:szCs w:val="26"/>
          <w:lang w:val="fr-FR"/>
        </w:rPr>
        <w:t xml:space="preserve"> </w:t>
      </w:r>
      <w:r w:rsidRPr="00FD14AC">
        <w:rPr>
          <w:rFonts w:ascii="PT Serif" w:hAnsi="PT Serif" w:cs="PT Serif"/>
          <w:color w:val="111111"/>
          <w:sz w:val="26"/>
          <w:szCs w:val="26"/>
        </w:rPr>
        <w:t>μ</w:t>
      </w:r>
      <w:r w:rsidRPr="00FD14AC">
        <w:rPr>
          <w:rFonts w:ascii="Cambria" w:hAnsi="Cambria" w:cs="Cambria"/>
          <w:color w:val="111111"/>
          <w:sz w:val="26"/>
          <w:szCs w:val="26"/>
        </w:rPr>
        <w:t>ίαν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ὥ</w:t>
      </w:r>
      <w:r w:rsidRPr="00FD14AC">
        <w:rPr>
          <w:rFonts w:ascii="Cambria" w:hAnsi="Cambria" w:cs="Cambria"/>
          <w:color w:val="111111"/>
          <w:sz w:val="26"/>
          <w:szCs w:val="26"/>
        </w:rPr>
        <w:t>ραν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PT Serif" w:hAnsi="PT Serif"/>
          <w:color w:val="111111"/>
          <w:sz w:val="26"/>
          <w:szCs w:val="26"/>
        </w:rPr>
        <w:t>π</w:t>
      </w:r>
      <w:r w:rsidRPr="00FD14AC">
        <w:rPr>
          <w:rFonts w:ascii="Cambria" w:hAnsi="Cambria" w:cs="Cambria"/>
          <w:color w:val="111111"/>
          <w:sz w:val="26"/>
          <w:szCs w:val="26"/>
        </w:rPr>
        <w:t>οίησαν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ἴ</w:t>
      </w:r>
      <w:r w:rsidRPr="00FD14AC">
        <w:rPr>
          <w:rFonts w:ascii="Cambria" w:hAnsi="Cambria" w:cs="Cambria"/>
          <w:color w:val="111111"/>
          <w:sz w:val="26"/>
          <w:szCs w:val="26"/>
        </w:rPr>
        <w:t>σους</w:t>
      </w:r>
      <w:r w:rsidRPr="00FD14AC">
        <w:rPr>
          <w:rFonts w:ascii="PT Serif" w:hAnsi="PT Serif"/>
          <w:color w:val="111111"/>
          <w:sz w:val="26"/>
          <w:szCs w:val="26"/>
          <w:lang w:val="fr-FR"/>
        </w:rPr>
        <w:t xml:space="preserve"> </w:t>
      </w:r>
      <w:r w:rsidRPr="00FD14AC">
        <w:rPr>
          <w:rFonts w:ascii="Segoe UI Symbol" w:hAnsi="Segoe UI Symbol" w:cs="Segoe UI Symbol"/>
          <w:color w:val="111111"/>
          <w:sz w:val="26"/>
          <w:szCs w:val="26"/>
        </w:rPr>
        <w:t>⸂</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το</w:t>
      </w:r>
      <w:r w:rsidRPr="00FD14AC">
        <w:rPr>
          <w:rFonts w:ascii="Times New Roman" w:hAnsi="Times New Roman" w:cs="Times New Roman"/>
          <w:color w:val="111111"/>
          <w:sz w:val="26"/>
          <w:szCs w:val="26"/>
        </w:rPr>
        <w:t>ὺ</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ἡ</w:t>
      </w:r>
      <w:r w:rsidRPr="00FD14AC">
        <w:rPr>
          <w:rFonts w:ascii="PT Serif" w:hAnsi="PT Serif"/>
          <w:color w:val="111111"/>
          <w:sz w:val="26"/>
          <w:szCs w:val="26"/>
        </w:rPr>
        <w:t>μ</w:t>
      </w:r>
      <w:r w:rsidRPr="00FD14AC">
        <w:rPr>
          <w:rFonts w:ascii="Times New Roman" w:hAnsi="Times New Roman" w:cs="Times New Roman"/>
          <w:color w:val="111111"/>
          <w:sz w:val="26"/>
          <w:szCs w:val="26"/>
        </w:rPr>
        <w:t>ῖ</w:t>
      </w:r>
      <w:r w:rsidRPr="00FD14AC">
        <w:rPr>
          <w:rFonts w:ascii="Cambria" w:hAnsi="Cambria" w:cs="Cambria"/>
          <w:color w:val="111111"/>
          <w:sz w:val="26"/>
          <w:szCs w:val="26"/>
        </w:rPr>
        <w:t>ν</w:t>
      </w:r>
      <w:r w:rsidRPr="00FD14AC">
        <w:rPr>
          <w:rFonts w:ascii="Segoe UI Symbol" w:hAnsi="Segoe UI Symbol" w:cs="Segoe UI Symbol"/>
          <w:color w:val="111111"/>
          <w:sz w:val="26"/>
          <w:szCs w:val="26"/>
        </w:rPr>
        <w:t>⸃</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PT Serif" w:hAnsi="PT Serif"/>
          <w:color w:val="111111"/>
          <w:sz w:val="26"/>
          <w:szCs w:val="26"/>
        </w:rPr>
        <w:t>π</w:t>
      </w:r>
      <w:r w:rsidRPr="00FD14AC">
        <w:rPr>
          <w:rFonts w:ascii="Cambria" w:hAnsi="Cambria" w:cs="Cambria"/>
          <w:color w:val="111111"/>
          <w:sz w:val="26"/>
          <w:szCs w:val="26"/>
        </w:rPr>
        <w:t>οίησας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το</w:t>
      </w:r>
      <w:r w:rsidRPr="00FD14AC">
        <w:rPr>
          <w:rFonts w:ascii="Times New Roman" w:hAnsi="Times New Roman" w:cs="Times New Roman"/>
          <w:color w:val="111111"/>
          <w:sz w:val="26"/>
          <w:szCs w:val="26"/>
        </w:rPr>
        <w:t>ῖ</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βαστάσασι</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ὸ</w:t>
      </w:r>
      <w:r w:rsidRPr="00FD14AC">
        <w:rPr>
          <w:rFonts w:ascii="PT Serif" w:hAnsi="PT Serif"/>
          <w:color w:val="111111"/>
          <w:sz w:val="26"/>
          <w:szCs w:val="26"/>
          <w:lang w:val="fr-FR"/>
        </w:rPr>
        <w:t xml:space="preserve"> </w:t>
      </w:r>
      <w:r w:rsidRPr="00FD14AC">
        <w:rPr>
          <w:rFonts w:ascii="Cambria" w:hAnsi="Cambria" w:cs="Cambria"/>
          <w:color w:val="111111"/>
          <w:sz w:val="26"/>
          <w:szCs w:val="26"/>
        </w:rPr>
        <w:t>βάρος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ῆ</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ἡ</w:t>
      </w:r>
      <w:r w:rsidRPr="00FD14AC">
        <w:rPr>
          <w:rFonts w:ascii="PT Serif" w:hAnsi="PT Serif"/>
          <w:color w:val="111111"/>
          <w:sz w:val="26"/>
          <w:szCs w:val="26"/>
        </w:rPr>
        <w:t>μ</w:t>
      </w:r>
      <w:r w:rsidRPr="00FD14AC">
        <w:rPr>
          <w:rFonts w:ascii="Cambria" w:hAnsi="Cambria" w:cs="Cambria"/>
          <w:color w:val="111111"/>
          <w:sz w:val="26"/>
          <w:szCs w:val="26"/>
        </w:rPr>
        <w:t>έρας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ὸ</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καύσωνα</w:t>
      </w:r>
      <w:r w:rsidRPr="00FD14AC">
        <w:rPr>
          <w:rFonts w:ascii="PT Serif" w:hAnsi="PT Serif"/>
          <w:color w:val="111111"/>
          <w:sz w:val="26"/>
          <w:szCs w:val="26"/>
          <w:lang w:val="fr-FR"/>
        </w:rPr>
        <w:t>. </w:t>
      </w:r>
      <w:r w:rsidRPr="00FD14AC">
        <w:rPr>
          <w:rFonts w:ascii="Times New Roman" w:hAnsi="Times New Roman" w:cs="Times New Roman"/>
          <w:color w:val="111111"/>
          <w:sz w:val="26"/>
          <w:szCs w:val="26"/>
        </w:rPr>
        <w:t>ὁ</w:t>
      </w:r>
      <w:r w:rsidRPr="00FD14AC">
        <w:rPr>
          <w:rFonts w:ascii="PT Serif" w:hAnsi="PT Serif"/>
          <w:color w:val="111111"/>
          <w:sz w:val="26"/>
          <w:szCs w:val="26"/>
          <w:lang w:val="fr-FR"/>
        </w:rPr>
        <w:t xml:space="preserve"> </w:t>
      </w:r>
      <w:r w:rsidRPr="00FD14AC">
        <w:rPr>
          <w:rFonts w:ascii="Cambria" w:hAnsi="Cambria" w:cs="Cambria"/>
          <w:color w:val="111111"/>
          <w:sz w:val="26"/>
          <w:szCs w:val="26"/>
        </w:rPr>
        <w:t>δ</w:t>
      </w:r>
      <w:r w:rsidRPr="00FD14AC">
        <w:rPr>
          <w:rFonts w:ascii="Times New Roman" w:hAnsi="Times New Roman" w:cs="Times New Roman"/>
          <w:color w:val="111111"/>
          <w:sz w:val="26"/>
          <w:szCs w:val="26"/>
        </w:rPr>
        <w:t>ὲ</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ἀ</w:t>
      </w:r>
      <w:r w:rsidRPr="00FD14AC">
        <w:rPr>
          <w:rFonts w:ascii="PT Serif" w:hAnsi="PT Serif"/>
          <w:color w:val="111111"/>
          <w:sz w:val="26"/>
          <w:szCs w:val="26"/>
        </w:rPr>
        <w:t>π</w:t>
      </w:r>
      <w:r w:rsidRPr="00FD14AC">
        <w:rPr>
          <w:rFonts w:ascii="Cambria" w:hAnsi="Cambria" w:cs="Cambria"/>
          <w:color w:val="111111"/>
          <w:sz w:val="26"/>
          <w:szCs w:val="26"/>
        </w:rPr>
        <w:t>οκριθε</w:t>
      </w:r>
      <w:r w:rsidRPr="00FD14AC">
        <w:rPr>
          <w:rFonts w:ascii="Times New Roman" w:hAnsi="Times New Roman" w:cs="Times New Roman"/>
          <w:color w:val="111111"/>
          <w:sz w:val="26"/>
          <w:szCs w:val="26"/>
        </w:rPr>
        <w:t>ὶ</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Segoe UI Symbol" w:hAnsi="Segoe UI Symbol" w:cs="Segoe UI Symbol"/>
          <w:color w:val="111111"/>
          <w:sz w:val="26"/>
          <w:szCs w:val="26"/>
        </w:rPr>
        <w:t>⸂</w:t>
      </w:r>
      <w:r w:rsidRPr="00FD14AC">
        <w:rPr>
          <w:rFonts w:ascii="Times New Roman" w:hAnsi="Times New Roman" w:cs="Times New Roman"/>
          <w:color w:val="111111"/>
          <w:sz w:val="26"/>
          <w:szCs w:val="26"/>
        </w:rPr>
        <w:t>ἑ</w:t>
      </w:r>
      <w:r w:rsidRPr="00FD14AC">
        <w:rPr>
          <w:rFonts w:ascii="Cambria" w:hAnsi="Cambria" w:cs="Cambria"/>
          <w:color w:val="111111"/>
          <w:sz w:val="26"/>
          <w:szCs w:val="26"/>
        </w:rPr>
        <w:t>ν</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ε</w:t>
      </w:r>
      <w:r w:rsidRPr="00FD14AC">
        <w:rPr>
          <w:rFonts w:ascii="Times New Roman" w:hAnsi="Times New Roman" w:cs="Times New Roman"/>
          <w:color w:val="111111"/>
          <w:sz w:val="26"/>
          <w:szCs w:val="26"/>
        </w:rPr>
        <w:t>ἶ</w:t>
      </w:r>
      <w:r w:rsidRPr="00FD14AC">
        <w:rPr>
          <w:rFonts w:ascii="PT Serif" w:hAnsi="PT Serif"/>
          <w:color w:val="111111"/>
          <w:sz w:val="26"/>
          <w:szCs w:val="26"/>
        </w:rPr>
        <w:t>π</w:t>
      </w:r>
      <w:r w:rsidRPr="00FD14AC">
        <w:rPr>
          <w:rFonts w:ascii="Cambria" w:hAnsi="Cambria" w:cs="Cambria"/>
          <w:color w:val="111111"/>
          <w:sz w:val="26"/>
          <w:szCs w:val="26"/>
        </w:rPr>
        <w:t>εν</w:t>
      </w:r>
      <w:r w:rsidRPr="00FD14AC">
        <w:rPr>
          <w:rFonts w:ascii="Segoe UI Symbol" w:hAnsi="Segoe UI Symbol" w:cs="Segoe UI Symbol"/>
          <w:color w:val="111111"/>
          <w:sz w:val="26"/>
          <w:szCs w:val="26"/>
        </w:rPr>
        <w:t>⸃</w:t>
      </w:r>
      <w:r w:rsidRPr="00FD14AC">
        <w:rPr>
          <w:rFonts w:ascii="Cambria" w:hAnsi="Cambria" w:cs="Cambria"/>
          <w:color w:val="111111"/>
          <w:sz w:val="26"/>
          <w:szCs w:val="26"/>
        </w:rPr>
        <w:t>·</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Ἑ</w:t>
      </w:r>
      <w:r w:rsidRPr="00FD14AC">
        <w:rPr>
          <w:rFonts w:ascii="Cambria" w:hAnsi="Cambria" w:cs="Cambria"/>
          <w:color w:val="111111"/>
          <w:sz w:val="26"/>
          <w:szCs w:val="26"/>
        </w:rPr>
        <w:t>τα</w:t>
      </w:r>
      <w:r w:rsidRPr="00FD14AC">
        <w:rPr>
          <w:rFonts w:ascii="Times New Roman" w:hAnsi="Times New Roman" w:cs="Times New Roman"/>
          <w:color w:val="111111"/>
          <w:sz w:val="26"/>
          <w:szCs w:val="26"/>
        </w:rPr>
        <w:t>ῖ</w:t>
      </w:r>
      <w:r w:rsidRPr="00FD14AC">
        <w:rPr>
          <w:rFonts w:ascii="Cambria" w:hAnsi="Cambria" w:cs="Cambria"/>
          <w:color w:val="111111"/>
          <w:sz w:val="26"/>
          <w:szCs w:val="26"/>
        </w:rPr>
        <w:t>ρε</w:t>
      </w:r>
      <w:r w:rsidRPr="00FD14AC">
        <w:rPr>
          <w:rFonts w:ascii="PT Serif" w:hAnsi="PT Serif"/>
          <w:color w:val="111111"/>
          <w:sz w:val="26"/>
          <w:szCs w:val="26"/>
          <w:lang w:val="fr-FR"/>
        </w:rPr>
        <w:t xml:space="preserve">, </w:t>
      </w:r>
      <w:r w:rsidRPr="00FD14AC">
        <w:rPr>
          <w:rFonts w:ascii="Cambria" w:hAnsi="Cambria" w:cs="Cambria"/>
          <w:color w:val="111111"/>
          <w:sz w:val="26"/>
          <w:szCs w:val="26"/>
        </w:rPr>
        <w:t>ο</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κ</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ἀ</w:t>
      </w:r>
      <w:r w:rsidRPr="00FD14AC">
        <w:rPr>
          <w:rFonts w:ascii="Cambria" w:hAnsi="Cambria" w:cs="Cambria"/>
          <w:color w:val="111111"/>
          <w:sz w:val="26"/>
          <w:szCs w:val="26"/>
        </w:rPr>
        <w:t>δικ</w:t>
      </w:r>
      <w:r w:rsidRPr="00FD14AC">
        <w:rPr>
          <w:rFonts w:ascii="Times New Roman" w:hAnsi="Times New Roman" w:cs="Times New Roman"/>
          <w:color w:val="111111"/>
          <w:sz w:val="26"/>
          <w:szCs w:val="26"/>
        </w:rPr>
        <w:t>ῶ</w:t>
      </w:r>
      <w:r w:rsidRPr="00FD14AC">
        <w:rPr>
          <w:rFonts w:ascii="PT Serif" w:hAnsi="PT Serif"/>
          <w:color w:val="111111"/>
          <w:sz w:val="26"/>
          <w:szCs w:val="26"/>
          <w:lang w:val="fr-FR"/>
        </w:rPr>
        <w:t xml:space="preserve"> </w:t>
      </w:r>
      <w:r w:rsidRPr="00FD14AC">
        <w:rPr>
          <w:rFonts w:ascii="Cambria" w:hAnsi="Cambria" w:cs="Cambria"/>
          <w:color w:val="111111"/>
          <w:sz w:val="26"/>
          <w:szCs w:val="26"/>
        </w:rPr>
        <w:t>σε·</w:t>
      </w:r>
      <w:r w:rsidRPr="00FD14AC">
        <w:rPr>
          <w:rFonts w:ascii="PT Serif" w:hAnsi="PT Serif"/>
          <w:color w:val="111111"/>
          <w:sz w:val="26"/>
          <w:szCs w:val="26"/>
          <w:lang w:val="fr-FR"/>
        </w:rPr>
        <w:t xml:space="preserve"> </w:t>
      </w:r>
      <w:r w:rsidRPr="00FD14AC">
        <w:rPr>
          <w:rFonts w:ascii="Cambria" w:hAnsi="Cambria" w:cs="Cambria"/>
          <w:color w:val="111111"/>
          <w:sz w:val="26"/>
          <w:szCs w:val="26"/>
        </w:rPr>
        <w:t>ο</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χ</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Cambria" w:hAnsi="Cambria" w:cs="Cambria"/>
          <w:color w:val="111111"/>
          <w:sz w:val="26"/>
          <w:szCs w:val="26"/>
        </w:rPr>
        <w:t>δηναρίου</w:t>
      </w:r>
      <w:r w:rsidRPr="00FD14AC">
        <w:rPr>
          <w:rFonts w:ascii="PT Serif" w:hAnsi="PT Serif"/>
          <w:color w:val="111111"/>
          <w:sz w:val="26"/>
          <w:szCs w:val="26"/>
          <w:lang w:val="fr-FR"/>
        </w:rPr>
        <w:t xml:space="preserve"> </w:t>
      </w:r>
      <w:r w:rsidRPr="00FD14AC">
        <w:rPr>
          <w:rFonts w:ascii="Cambria" w:hAnsi="Cambria" w:cs="Cambria"/>
          <w:color w:val="111111"/>
          <w:sz w:val="26"/>
          <w:szCs w:val="26"/>
        </w:rPr>
        <w:t>συνεφώνησάς</w:t>
      </w:r>
      <w:r w:rsidRPr="00FD14AC">
        <w:rPr>
          <w:rFonts w:ascii="PT Serif" w:hAnsi="PT Serif"/>
          <w:color w:val="111111"/>
          <w:sz w:val="26"/>
          <w:szCs w:val="26"/>
          <w:lang w:val="fr-FR"/>
        </w:rPr>
        <w:t xml:space="preserve"> </w:t>
      </w:r>
      <w:r w:rsidRPr="00FD14AC">
        <w:rPr>
          <w:rFonts w:ascii="PT Serif" w:hAnsi="PT Serif" w:cs="PT Serif"/>
          <w:color w:val="111111"/>
          <w:sz w:val="26"/>
          <w:szCs w:val="26"/>
        </w:rPr>
        <w:t>μ</w:t>
      </w:r>
      <w:r w:rsidRPr="00FD14AC">
        <w:rPr>
          <w:rFonts w:ascii="Cambria" w:hAnsi="Cambria" w:cs="Cambria"/>
          <w:color w:val="111111"/>
          <w:sz w:val="26"/>
          <w:szCs w:val="26"/>
        </w:rPr>
        <w:t>οι</w:t>
      </w:r>
      <w:r w:rsidRPr="00FD14AC">
        <w:rPr>
          <w:rFonts w:ascii="PT Serif" w:hAnsi="PT Serif"/>
          <w:color w:val="111111"/>
          <w:sz w:val="26"/>
          <w:szCs w:val="26"/>
          <w:lang w:val="fr-FR"/>
        </w:rPr>
        <w:t>; </w:t>
      </w:r>
      <w:r w:rsidRPr="00FD14AC">
        <w:rPr>
          <w:rFonts w:ascii="Times New Roman" w:hAnsi="Times New Roman" w:cs="Times New Roman"/>
          <w:color w:val="111111"/>
          <w:sz w:val="26"/>
          <w:szCs w:val="26"/>
        </w:rPr>
        <w:t>ἆ</w:t>
      </w:r>
      <w:r w:rsidRPr="00FD14AC">
        <w:rPr>
          <w:rFonts w:ascii="Cambria" w:hAnsi="Cambria" w:cs="Cambria"/>
          <w:color w:val="111111"/>
          <w:sz w:val="26"/>
          <w:szCs w:val="26"/>
        </w:rPr>
        <w:t>ρον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ὸ</w:t>
      </w:r>
      <w:r w:rsidRPr="00FD14AC">
        <w:rPr>
          <w:rFonts w:ascii="PT Serif" w:hAnsi="PT Serif"/>
          <w:color w:val="111111"/>
          <w:sz w:val="26"/>
          <w:szCs w:val="26"/>
          <w:lang w:val="fr-FR"/>
        </w:rPr>
        <w:t xml:space="preserve"> </w:t>
      </w:r>
      <w:r w:rsidRPr="00FD14AC">
        <w:rPr>
          <w:rFonts w:ascii="Cambria" w:hAnsi="Cambria" w:cs="Cambria"/>
          <w:color w:val="111111"/>
          <w:sz w:val="26"/>
          <w:szCs w:val="26"/>
        </w:rPr>
        <w:t>σ</w:t>
      </w:r>
      <w:r w:rsidRPr="00FD14AC">
        <w:rPr>
          <w:rFonts w:ascii="Times New Roman" w:hAnsi="Times New Roman" w:cs="Times New Roman"/>
          <w:color w:val="111111"/>
          <w:sz w:val="26"/>
          <w:szCs w:val="26"/>
        </w:rPr>
        <w:t>ὸ</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ὕ</w:t>
      </w:r>
      <w:r w:rsidRPr="00FD14AC">
        <w:rPr>
          <w:rFonts w:ascii="PT Serif" w:hAnsi="PT Serif"/>
          <w:color w:val="111111"/>
          <w:sz w:val="26"/>
          <w:szCs w:val="26"/>
        </w:rPr>
        <w:t>π</w:t>
      </w:r>
      <w:r w:rsidRPr="00FD14AC">
        <w:rPr>
          <w:rFonts w:ascii="Cambria" w:hAnsi="Cambria" w:cs="Cambria"/>
          <w:color w:val="111111"/>
          <w:sz w:val="26"/>
          <w:szCs w:val="26"/>
        </w:rPr>
        <w:t>αγε·</w:t>
      </w:r>
      <w:r w:rsidRPr="00FD14AC">
        <w:rPr>
          <w:rFonts w:ascii="PT Serif" w:hAnsi="PT Serif"/>
          <w:color w:val="111111"/>
          <w:sz w:val="26"/>
          <w:szCs w:val="26"/>
          <w:lang w:val="fr-FR"/>
        </w:rPr>
        <w:t xml:space="preserve"> </w:t>
      </w:r>
      <w:r w:rsidRPr="00FD14AC">
        <w:rPr>
          <w:rFonts w:ascii="Cambria" w:hAnsi="Cambria" w:cs="Cambria"/>
          <w:color w:val="111111"/>
          <w:sz w:val="26"/>
          <w:szCs w:val="26"/>
        </w:rPr>
        <w:t>θέλω</w:t>
      </w:r>
      <w:r w:rsidRPr="00FD14AC">
        <w:rPr>
          <w:rFonts w:ascii="PT Serif" w:hAnsi="PT Serif"/>
          <w:color w:val="111111"/>
          <w:sz w:val="26"/>
          <w:szCs w:val="26"/>
          <w:lang w:val="fr-FR"/>
        </w:rPr>
        <w:t xml:space="preserve"> </w:t>
      </w:r>
      <w:r w:rsidRPr="00FD14AC">
        <w:rPr>
          <w:rFonts w:ascii="Cambria" w:hAnsi="Cambria" w:cs="Cambria"/>
          <w:color w:val="111111"/>
          <w:sz w:val="26"/>
          <w:szCs w:val="26"/>
        </w:rPr>
        <w:t>δ</w:t>
      </w:r>
      <w:r w:rsidRPr="00FD14AC">
        <w:rPr>
          <w:rFonts w:ascii="Times New Roman" w:hAnsi="Times New Roman" w:cs="Times New Roman"/>
          <w:color w:val="111111"/>
          <w:sz w:val="26"/>
          <w:szCs w:val="26"/>
        </w:rPr>
        <w:t>ὲ</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τούτ</w:t>
      </w:r>
      <w:r w:rsidRPr="00FD14AC">
        <w:rPr>
          <w:rFonts w:ascii="Times New Roman" w:hAnsi="Times New Roman" w:cs="Times New Roman"/>
          <w:color w:val="111111"/>
          <w:sz w:val="26"/>
          <w:szCs w:val="26"/>
        </w:rPr>
        <w:t>ῳ</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ῷ</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σχάτ</w:t>
      </w:r>
      <w:r w:rsidRPr="00FD14AC">
        <w:rPr>
          <w:rFonts w:ascii="Times New Roman" w:hAnsi="Times New Roman" w:cs="Times New Roman"/>
          <w:color w:val="111111"/>
          <w:sz w:val="26"/>
          <w:szCs w:val="26"/>
        </w:rPr>
        <w:t>ῳ</w:t>
      </w:r>
      <w:r w:rsidRPr="00FD14AC">
        <w:rPr>
          <w:rFonts w:ascii="PT Serif" w:hAnsi="PT Serif"/>
          <w:color w:val="111111"/>
          <w:sz w:val="26"/>
          <w:szCs w:val="26"/>
          <w:lang w:val="fr-FR"/>
        </w:rPr>
        <w:t xml:space="preserve"> </w:t>
      </w:r>
      <w:r w:rsidRPr="00FD14AC">
        <w:rPr>
          <w:rFonts w:ascii="Cambria" w:hAnsi="Cambria" w:cs="Cambria"/>
          <w:color w:val="111111"/>
          <w:sz w:val="26"/>
          <w:szCs w:val="26"/>
        </w:rPr>
        <w:t>δο</w:t>
      </w:r>
      <w:r w:rsidRPr="00FD14AC">
        <w:rPr>
          <w:rFonts w:ascii="Times New Roman" w:hAnsi="Times New Roman" w:cs="Times New Roman"/>
          <w:color w:val="111111"/>
          <w:sz w:val="26"/>
          <w:szCs w:val="26"/>
        </w:rPr>
        <w:t>ῦ</w:t>
      </w:r>
      <w:r w:rsidRPr="00FD14AC">
        <w:rPr>
          <w:rFonts w:ascii="Cambria" w:hAnsi="Cambria" w:cs="Cambria"/>
          <w:color w:val="111111"/>
          <w:sz w:val="26"/>
          <w:szCs w:val="26"/>
        </w:rPr>
        <w:t>ναι</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ὡ</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Cambria" w:hAnsi="Cambria" w:cs="Cambria"/>
          <w:color w:val="111111"/>
          <w:sz w:val="26"/>
          <w:szCs w:val="26"/>
        </w:rPr>
        <w:t>σοί·</w:t>
      </w:r>
      <w:r w:rsidRPr="00FD14AC">
        <w:rPr>
          <w:rFonts w:ascii="PT Serif" w:hAnsi="PT Serif"/>
          <w:color w:val="111111"/>
          <w:sz w:val="26"/>
          <w:szCs w:val="26"/>
          <w:lang w:val="fr-FR"/>
        </w:rPr>
        <w:t> </w:t>
      </w:r>
      <w:r w:rsidRPr="00FD14AC">
        <w:rPr>
          <w:rFonts w:ascii="Segoe UI Symbol" w:hAnsi="Segoe UI Symbol" w:cs="Segoe UI Symbol"/>
          <w:color w:val="111111"/>
          <w:sz w:val="26"/>
          <w:szCs w:val="26"/>
        </w:rPr>
        <w:t>⸀</w:t>
      </w:r>
      <w:r w:rsidRPr="00FD14AC">
        <w:rPr>
          <w:rFonts w:ascii="Cambria" w:hAnsi="Cambria" w:cs="Cambria"/>
          <w:color w:val="111111"/>
          <w:sz w:val="26"/>
          <w:szCs w:val="26"/>
        </w:rPr>
        <w:t>ο</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κ</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ἔ</w:t>
      </w:r>
      <w:r w:rsidRPr="00FD14AC">
        <w:rPr>
          <w:rFonts w:ascii="Cambria" w:hAnsi="Cambria" w:cs="Cambria"/>
          <w:color w:val="111111"/>
          <w:sz w:val="26"/>
          <w:szCs w:val="26"/>
        </w:rPr>
        <w:t>ξεστίν</w:t>
      </w:r>
      <w:r w:rsidRPr="00FD14AC">
        <w:rPr>
          <w:rFonts w:ascii="PT Serif" w:hAnsi="PT Serif"/>
          <w:color w:val="111111"/>
          <w:sz w:val="26"/>
          <w:szCs w:val="26"/>
          <w:lang w:val="fr-FR"/>
        </w:rPr>
        <w:t xml:space="preserve"> </w:t>
      </w:r>
      <w:r w:rsidRPr="00FD14AC">
        <w:rPr>
          <w:rFonts w:ascii="PT Serif" w:hAnsi="PT Serif" w:cs="PT Serif"/>
          <w:color w:val="111111"/>
          <w:sz w:val="26"/>
          <w:szCs w:val="26"/>
        </w:rPr>
        <w:t>μ</w:t>
      </w:r>
      <w:r w:rsidRPr="00FD14AC">
        <w:rPr>
          <w:rFonts w:ascii="Cambria" w:hAnsi="Cambria" w:cs="Cambria"/>
          <w:color w:val="111111"/>
          <w:sz w:val="26"/>
          <w:szCs w:val="26"/>
        </w:rPr>
        <w:t>οι</w:t>
      </w:r>
      <w:r w:rsidRPr="00FD14AC">
        <w:rPr>
          <w:rFonts w:ascii="PT Serif" w:hAnsi="PT Serif"/>
          <w:color w:val="111111"/>
          <w:sz w:val="26"/>
          <w:szCs w:val="26"/>
          <w:lang w:val="fr-FR"/>
        </w:rPr>
        <w:t xml:space="preserve"> </w:t>
      </w:r>
      <w:r w:rsidRPr="00FD14AC">
        <w:rPr>
          <w:rFonts w:ascii="Segoe UI Symbol" w:hAnsi="Segoe UI Symbol" w:cs="Segoe UI Symbol"/>
          <w:color w:val="111111"/>
          <w:sz w:val="26"/>
          <w:szCs w:val="26"/>
        </w:rPr>
        <w:t>⸂</w:t>
      </w:r>
      <w:r w:rsidRPr="00FD14AC">
        <w:rPr>
          <w:rFonts w:ascii="Times New Roman" w:hAnsi="Times New Roman" w:cs="Times New Roman"/>
          <w:color w:val="111111"/>
          <w:sz w:val="26"/>
          <w:szCs w:val="26"/>
        </w:rPr>
        <w:t>ὃ</w:t>
      </w:r>
      <w:r w:rsidRPr="00FD14AC">
        <w:rPr>
          <w:rFonts w:ascii="PT Serif" w:hAnsi="PT Serif"/>
          <w:color w:val="111111"/>
          <w:sz w:val="26"/>
          <w:szCs w:val="26"/>
          <w:lang w:val="fr-FR"/>
        </w:rPr>
        <w:t xml:space="preserve"> </w:t>
      </w:r>
      <w:r w:rsidRPr="00FD14AC">
        <w:rPr>
          <w:rFonts w:ascii="Cambria" w:hAnsi="Cambria" w:cs="Cambria"/>
          <w:color w:val="111111"/>
          <w:sz w:val="26"/>
          <w:szCs w:val="26"/>
        </w:rPr>
        <w:t>θέλω</w:t>
      </w:r>
      <w:r w:rsidRPr="00FD14AC">
        <w:rPr>
          <w:rFonts w:ascii="PT Serif" w:hAnsi="PT Serif"/>
          <w:color w:val="111111"/>
          <w:sz w:val="26"/>
          <w:szCs w:val="26"/>
          <w:lang w:val="fr-FR"/>
        </w:rPr>
        <w:t xml:space="preserve"> </w:t>
      </w:r>
      <w:r w:rsidRPr="00FD14AC">
        <w:rPr>
          <w:rFonts w:ascii="PT Serif" w:hAnsi="PT Serif" w:cs="PT Serif"/>
          <w:color w:val="111111"/>
          <w:sz w:val="26"/>
          <w:szCs w:val="26"/>
        </w:rPr>
        <w:t>π</w:t>
      </w:r>
      <w:r w:rsidRPr="00FD14AC">
        <w:rPr>
          <w:rFonts w:ascii="Cambria" w:hAnsi="Cambria" w:cs="Cambria"/>
          <w:color w:val="111111"/>
          <w:sz w:val="26"/>
          <w:szCs w:val="26"/>
        </w:rPr>
        <w:t>οι</w:t>
      </w:r>
      <w:r w:rsidRPr="00FD14AC">
        <w:rPr>
          <w:rFonts w:ascii="Times New Roman" w:hAnsi="Times New Roman" w:cs="Times New Roman"/>
          <w:color w:val="111111"/>
          <w:sz w:val="26"/>
          <w:szCs w:val="26"/>
        </w:rPr>
        <w:t>ῆ</w:t>
      </w:r>
      <w:r w:rsidRPr="00FD14AC">
        <w:rPr>
          <w:rFonts w:ascii="Cambria" w:hAnsi="Cambria" w:cs="Cambria"/>
          <w:color w:val="111111"/>
          <w:sz w:val="26"/>
          <w:szCs w:val="26"/>
        </w:rPr>
        <w:t>σαι</w:t>
      </w:r>
      <w:r w:rsidRPr="00FD14AC">
        <w:rPr>
          <w:rFonts w:ascii="Segoe UI Symbol" w:hAnsi="Segoe UI Symbol" w:cs="Segoe UI Symbol"/>
          <w:color w:val="111111"/>
          <w:sz w:val="26"/>
          <w:szCs w:val="26"/>
        </w:rPr>
        <w:t>⸃</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το</w:t>
      </w:r>
      <w:r w:rsidRPr="00FD14AC">
        <w:rPr>
          <w:rFonts w:ascii="Times New Roman" w:hAnsi="Times New Roman" w:cs="Times New Roman"/>
          <w:color w:val="111111"/>
          <w:sz w:val="26"/>
          <w:szCs w:val="26"/>
        </w:rPr>
        <w:t>ῖ</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PT Serif" w:hAnsi="PT Serif"/>
          <w:color w:val="111111"/>
          <w:sz w:val="26"/>
          <w:szCs w:val="26"/>
        </w:rPr>
        <w:t>μ</w:t>
      </w:r>
      <w:r w:rsidRPr="00FD14AC">
        <w:rPr>
          <w:rFonts w:ascii="Cambria" w:hAnsi="Cambria" w:cs="Cambria"/>
          <w:color w:val="111111"/>
          <w:sz w:val="26"/>
          <w:szCs w:val="26"/>
        </w:rPr>
        <w:t>ο</w:t>
      </w:r>
      <w:r w:rsidRPr="00FD14AC">
        <w:rPr>
          <w:rFonts w:ascii="Times New Roman" w:hAnsi="Times New Roman" w:cs="Times New Roman"/>
          <w:color w:val="111111"/>
          <w:sz w:val="26"/>
          <w:szCs w:val="26"/>
        </w:rPr>
        <w:t>ῖ</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Segoe UI Symbol" w:hAnsi="Segoe UI Symbol" w:cs="Segoe UI Symbol"/>
          <w:color w:val="111111"/>
          <w:sz w:val="26"/>
          <w:szCs w:val="26"/>
        </w:rPr>
        <w:t>⸀</w:t>
      </w:r>
      <w:r w:rsidRPr="00FD14AC">
        <w:rPr>
          <w:rFonts w:ascii="Times New Roman" w:hAnsi="Times New Roman" w:cs="Times New Roman"/>
          <w:color w:val="111111"/>
          <w:sz w:val="26"/>
          <w:szCs w:val="26"/>
        </w:rPr>
        <w:t>ἢ</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ὁ</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ὀ</w:t>
      </w:r>
      <w:r w:rsidRPr="00FD14AC">
        <w:rPr>
          <w:rFonts w:ascii="Cambria" w:hAnsi="Cambria" w:cs="Cambria"/>
          <w:color w:val="111111"/>
          <w:sz w:val="26"/>
          <w:szCs w:val="26"/>
        </w:rPr>
        <w:t>φθαλ</w:t>
      </w:r>
      <w:r w:rsidRPr="00FD14AC">
        <w:rPr>
          <w:rFonts w:ascii="PT Serif" w:hAnsi="PT Serif" w:cs="PT Serif"/>
          <w:color w:val="111111"/>
          <w:sz w:val="26"/>
          <w:szCs w:val="26"/>
        </w:rPr>
        <w:t>μ</w:t>
      </w:r>
      <w:r w:rsidRPr="00FD14AC">
        <w:rPr>
          <w:rFonts w:ascii="Cambria" w:hAnsi="Cambria" w:cs="Cambria"/>
          <w:color w:val="111111"/>
          <w:sz w:val="26"/>
          <w:szCs w:val="26"/>
        </w:rPr>
        <w:t>ός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σου</w:t>
      </w:r>
      <w:r w:rsidRPr="00FD14AC">
        <w:rPr>
          <w:rFonts w:ascii="PT Serif" w:hAnsi="PT Serif"/>
          <w:color w:val="111111"/>
          <w:sz w:val="26"/>
          <w:szCs w:val="26"/>
          <w:lang w:val="fr-FR"/>
        </w:rPr>
        <w:t xml:space="preserve"> </w:t>
      </w:r>
      <w:r w:rsidRPr="00FD14AC">
        <w:rPr>
          <w:rFonts w:ascii="PT Serif" w:hAnsi="PT Serif" w:cs="PT Serif"/>
          <w:color w:val="111111"/>
          <w:sz w:val="26"/>
          <w:szCs w:val="26"/>
        </w:rPr>
        <w:t>π</w:t>
      </w:r>
      <w:r w:rsidRPr="00FD14AC">
        <w:rPr>
          <w:rFonts w:ascii="Cambria" w:hAnsi="Cambria" w:cs="Cambria"/>
          <w:color w:val="111111"/>
          <w:sz w:val="26"/>
          <w:szCs w:val="26"/>
        </w:rPr>
        <w:t>ονηρός</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στιν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ὅ</w:t>
      </w:r>
      <w:r w:rsidRPr="00FD14AC">
        <w:rPr>
          <w:rFonts w:ascii="Cambria" w:hAnsi="Cambria" w:cs="Cambria"/>
          <w:color w:val="111111"/>
          <w:sz w:val="26"/>
          <w:szCs w:val="26"/>
        </w:rPr>
        <w:t>τι</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γ</w:t>
      </w:r>
      <w:r w:rsidRPr="00FD14AC">
        <w:rPr>
          <w:rFonts w:ascii="Times New Roman" w:hAnsi="Times New Roman" w:cs="Times New Roman"/>
          <w:color w:val="111111"/>
          <w:sz w:val="26"/>
          <w:szCs w:val="26"/>
        </w:rPr>
        <w:t>ὼ</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ἀ</w:t>
      </w:r>
      <w:r w:rsidRPr="00FD14AC">
        <w:rPr>
          <w:rFonts w:ascii="Cambria" w:hAnsi="Cambria" w:cs="Cambria"/>
          <w:color w:val="111111"/>
          <w:sz w:val="26"/>
          <w:szCs w:val="26"/>
        </w:rPr>
        <w:t>γαθός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ε</w:t>
      </w:r>
      <w:r w:rsidRPr="00FD14AC">
        <w:rPr>
          <w:rFonts w:ascii="Times New Roman" w:hAnsi="Times New Roman" w:cs="Times New Roman"/>
          <w:color w:val="111111"/>
          <w:sz w:val="26"/>
          <w:szCs w:val="26"/>
        </w:rPr>
        <w:t>ἰ</w:t>
      </w:r>
      <w:r w:rsidRPr="00FD14AC">
        <w:rPr>
          <w:rFonts w:ascii="PT Serif" w:hAnsi="PT Serif"/>
          <w:color w:val="111111"/>
          <w:sz w:val="26"/>
          <w:szCs w:val="26"/>
        </w:rPr>
        <w:t>μ</w:t>
      </w:r>
      <w:r w:rsidRPr="00FD14AC">
        <w:rPr>
          <w:rFonts w:ascii="Cambria" w:hAnsi="Cambria" w:cs="Cambria"/>
          <w:color w:val="111111"/>
          <w:sz w:val="26"/>
          <w:szCs w:val="26"/>
        </w:rPr>
        <w:t>ι</w:t>
      </w:r>
      <w:r w:rsidRPr="00FD14AC">
        <w:rPr>
          <w:rFonts w:ascii="PT Serif" w:hAnsi="PT Serif"/>
          <w:color w:val="111111"/>
          <w:sz w:val="26"/>
          <w:szCs w:val="26"/>
          <w:lang w:val="fr-FR"/>
        </w:rPr>
        <w:t>; </w:t>
      </w:r>
      <w:r w:rsidRPr="00FD14AC">
        <w:rPr>
          <w:rFonts w:ascii="Cambria" w:hAnsi="Cambria" w:cs="Cambria"/>
          <w:color w:val="111111"/>
          <w:sz w:val="26"/>
          <w:szCs w:val="26"/>
        </w:rPr>
        <w:t>ο</w:t>
      </w:r>
      <w:r w:rsidRPr="00FD14AC">
        <w:rPr>
          <w:rFonts w:ascii="Times New Roman" w:hAnsi="Times New Roman" w:cs="Times New Roman"/>
          <w:color w:val="111111"/>
          <w:sz w:val="26"/>
          <w:szCs w:val="26"/>
        </w:rPr>
        <w:t>ὕ</w:t>
      </w:r>
      <w:r w:rsidRPr="00FD14AC">
        <w:rPr>
          <w:rFonts w:ascii="Cambria" w:hAnsi="Cambria" w:cs="Cambria"/>
          <w:color w:val="111111"/>
          <w:sz w:val="26"/>
          <w:szCs w:val="26"/>
        </w:rPr>
        <w:t>τως</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ἔ</w:t>
      </w:r>
      <w:r w:rsidRPr="00FD14AC">
        <w:rPr>
          <w:rFonts w:ascii="Cambria" w:hAnsi="Cambria" w:cs="Cambria"/>
          <w:color w:val="111111"/>
          <w:sz w:val="26"/>
          <w:szCs w:val="26"/>
        </w:rPr>
        <w:t>σονται</w:t>
      </w:r>
      <w:r w:rsidRPr="00FD14AC">
        <w:rPr>
          <w:rFonts w:ascii="PT Serif" w:hAnsi="PT Serif"/>
          <w:color w:val="111111"/>
          <w:sz w:val="26"/>
          <w:szCs w:val="26"/>
          <w:lang w:val="fr-FR"/>
        </w:rPr>
        <w:t xml:space="preserve"> </w:t>
      </w:r>
      <w:r w:rsidRPr="00FD14AC">
        <w:rPr>
          <w:rFonts w:ascii="Cambria" w:hAnsi="Cambria" w:cs="Cambria"/>
          <w:color w:val="111111"/>
          <w:sz w:val="26"/>
          <w:szCs w:val="26"/>
        </w:rPr>
        <w:t>ο</w:t>
      </w:r>
      <w:r w:rsidRPr="00FD14AC">
        <w:rPr>
          <w:rFonts w:ascii="Times New Roman" w:hAnsi="Times New Roman" w:cs="Times New Roman"/>
          <w:color w:val="111111"/>
          <w:sz w:val="26"/>
          <w:szCs w:val="26"/>
        </w:rPr>
        <w:t>ἱ</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ἔ</w:t>
      </w:r>
      <w:r w:rsidRPr="00FD14AC">
        <w:rPr>
          <w:rFonts w:ascii="Cambria" w:hAnsi="Cambria" w:cs="Cambria"/>
          <w:color w:val="111111"/>
          <w:sz w:val="26"/>
          <w:szCs w:val="26"/>
        </w:rPr>
        <w:t>σχατοι</w:t>
      </w:r>
      <w:r w:rsidRPr="00FD14AC">
        <w:rPr>
          <w:rFonts w:ascii="PT Serif" w:hAnsi="PT Serif"/>
          <w:color w:val="111111"/>
          <w:sz w:val="26"/>
          <w:szCs w:val="26"/>
          <w:lang w:val="fr-FR"/>
        </w:rPr>
        <w:t xml:space="preserve"> </w:t>
      </w:r>
      <w:r w:rsidRPr="00FD14AC">
        <w:rPr>
          <w:rFonts w:ascii="PT Serif" w:hAnsi="PT Serif" w:cs="PT Serif"/>
          <w:color w:val="111111"/>
          <w:sz w:val="26"/>
          <w:szCs w:val="26"/>
        </w:rPr>
        <w:t>π</w:t>
      </w:r>
      <w:r w:rsidRPr="00FD14AC">
        <w:rPr>
          <w:rFonts w:ascii="Cambria" w:hAnsi="Cambria" w:cs="Cambria"/>
          <w:color w:val="111111"/>
          <w:sz w:val="26"/>
          <w:szCs w:val="26"/>
        </w:rPr>
        <w:t>ρ</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τοι</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Cambria" w:hAnsi="Cambria" w:cs="Cambria"/>
          <w:color w:val="111111"/>
          <w:sz w:val="26"/>
          <w:szCs w:val="26"/>
        </w:rPr>
        <w:t>ο</w:t>
      </w:r>
      <w:r w:rsidRPr="00FD14AC">
        <w:rPr>
          <w:rFonts w:ascii="Times New Roman" w:hAnsi="Times New Roman" w:cs="Times New Roman"/>
          <w:color w:val="111111"/>
          <w:sz w:val="26"/>
          <w:szCs w:val="26"/>
        </w:rPr>
        <w:t>ἱ</w:t>
      </w:r>
      <w:r w:rsidRPr="00FD14AC">
        <w:rPr>
          <w:rFonts w:ascii="PT Serif" w:hAnsi="PT Serif"/>
          <w:color w:val="111111"/>
          <w:sz w:val="26"/>
          <w:szCs w:val="26"/>
          <w:lang w:val="fr-FR"/>
        </w:rPr>
        <w:t xml:space="preserve"> </w:t>
      </w:r>
      <w:r w:rsidRPr="00FD14AC">
        <w:rPr>
          <w:rFonts w:ascii="PT Serif" w:hAnsi="PT Serif"/>
          <w:color w:val="111111"/>
          <w:sz w:val="26"/>
          <w:szCs w:val="26"/>
        </w:rPr>
        <w:t>π</w:t>
      </w:r>
      <w:r w:rsidRPr="00FD14AC">
        <w:rPr>
          <w:rFonts w:ascii="Cambria" w:hAnsi="Cambria" w:cs="Cambria"/>
          <w:color w:val="111111"/>
          <w:sz w:val="26"/>
          <w:szCs w:val="26"/>
        </w:rPr>
        <w:t>ρ</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τοι</w:t>
      </w:r>
      <w:r w:rsidRPr="00FD14AC">
        <w:rPr>
          <w:rFonts w:ascii="PT Serif" w:hAnsi="PT Serif"/>
          <w:color w:val="111111"/>
          <w:sz w:val="26"/>
          <w:szCs w:val="26"/>
          <w:lang w:val="fr-FR"/>
        </w:rPr>
        <w:t xml:space="preserve"> </w:t>
      </w:r>
      <w:r w:rsidRPr="00FD14AC">
        <w:rPr>
          <w:rFonts w:ascii="Segoe UI Symbol" w:hAnsi="Segoe UI Symbol" w:cs="Segoe UI Symbol"/>
          <w:color w:val="111111"/>
          <w:sz w:val="26"/>
          <w:szCs w:val="26"/>
        </w:rPr>
        <w:t>⸀</w:t>
      </w:r>
      <w:r w:rsidRPr="00FD14AC">
        <w:rPr>
          <w:rFonts w:ascii="Times New Roman" w:hAnsi="Times New Roman" w:cs="Times New Roman"/>
          <w:color w:val="111111"/>
          <w:sz w:val="26"/>
          <w:szCs w:val="26"/>
        </w:rPr>
        <w:t>ἔ</w:t>
      </w:r>
      <w:r w:rsidRPr="00FD14AC">
        <w:rPr>
          <w:rFonts w:ascii="Cambria" w:hAnsi="Cambria" w:cs="Cambria"/>
          <w:color w:val="111111"/>
          <w:sz w:val="26"/>
          <w:szCs w:val="26"/>
        </w:rPr>
        <w:t>σχατοι</w:t>
      </w:r>
      <w:r w:rsidRPr="00FD14AC">
        <w:rPr>
          <w:rFonts w:ascii="PT Serif" w:hAnsi="PT Serif"/>
          <w:color w:val="111111"/>
          <w:sz w:val="26"/>
          <w:szCs w:val="26"/>
          <w:lang w:val="fr-FR"/>
        </w:rPr>
        <w:t>. </w:t>
      </w:r>
    </w:p>
    <w:p w14:paraId="6BE2B7E9" w14:textId="77777777" w:rsidR="00FD14AC" w:rsidRPr="00FD14AC" w:rsidRDefault="00FD14AC" w:rsidP="00FD14AC">
      <w:pPr>
        <w:jc w:val="both"/>
        <w:rPr>
          <w:rFonts w:ascii="PT Serif" w:hAnsi="PT Serif"/>
          <w:color w:val="111111"/>
          <w:sz w:val="26"/>
          <w:szCs w:val="26"/>
          <w:lang w:val="fr-FR"/>
        </w:rPr>
      </w:pPr>
      <w:r w:rsidRPr="00FD14AC">
        <w:rPr>
          <w:rFonts w:ascii="Segoe UI Symbol" w:hAnsi="Segoe UI Symbol" w:cs="Segoe UI Symbol"/>
          <w:color w:val="111111"/>
          <w:sz w:val="26"/>
          <w:szCs w:val="26"/>
        </w:rPr>
        <w:t>⸂</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ἀ</w:t>
      </w:r>
      <w:r w:rsidRPr="00FD14AC">
        <w:rPr>
          <w:rFonts w:ascii="Cambria" w:hAnsi="Cambria" w:cs="Cambria"/>
          <w:color w:val="111111"/>
          <w:sz w:val="26"/>
          <w:szCs w:val="26"/>
        </w:rPr>
        <w:t>ναβαίνων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ὁ</w:t>
      </w:r>
      <w:r w:rsidRPr="00FD14AC">
        <w:rPr>
          <w:rFonts w:ascii="Segoe UI Symbol" w:hAnsi="Segoe UI Symbol" w:cs="Segoe UI Symbol"/>
          <w:color w:val="111111"/>
          <w:sz w:val="26"/>
          <w:szCs w:val="26"/>
        </w:rPr>
        <w:t>⸃</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Ἰ</w:t>
      </w:r>
      <w:r w:rsidRPr="00FD14AC">
        <w:rPr>
          <w:rFonts w:ascii="Cambria" w:hAnsi="Cambria" w:cs="Cambria"/>
          <w:color w:val="111111"/>
          <w:sz w:val="26"/>
          <w:szCs w:val="26"/>
        </w:rPr>
        <w:t>ησο</w:t>
      </w:r>
      <w:r w:rsidRPr="00FD14AC">
        <w:rPr>
          <w:rFonts w:ascii="Times New Roman" w:hAnsi="Times New Roman" w:cs="Times New Roman"/>
          <w:color w:val="111111"/>
          <w:sz w:val="26"/>
          <w:szCs w:val="26"/>
        </w:rPr>
        <w:t>ῦ</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ε</w:t>
      </w:r>
      <w:r w:rsidRPr="00FD14AC">
        <w:rPr>
          <w:rFonts w:ascii="Times New Roman" w:hAnsi="Times New Roman" w:cs="Times New Roman"/>
          <w:color w:val="111111"/>
          <w:sz w:val="26"/>
          <w:szCs w:val="26"/>
        </w:rPr>
        <w:t>ἰ</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Ἱ</w:t>
      </w:r>
      <w:r w:rsidRPr="00FD14AC">
        <w:rPr>
          <w:rFonts w:ascii="Cambria" w:hAnsi="Cambria" w:cs="Cambria"/>
          <w:color w:val="111111"/>
          <w:sz w:val="26"/>
          <w:szCs w:val="26"/>
        </w:rPr>
        <w:t>εροσόλυ</w:t>
      </w:r>
      <w:r w:rsidRPr="00FD14AC">
        <w:rPr>
          <w:rFonts w:ascii="PT Serif" w:hAnsi="PT Serif" w:cs="PT Serif"/>
          <w:color w:val="111111"/>
          <w:sz w:val="26"/>
          <w:szCs w:val="26"/>
        </w:rPr>
        <w:t>μ</w:t>
      </w:r>
      <w:r w:rsidRPr="00FD14AC">
        <w:rPr>
          <w:rFonts w:ascii="Cambria" w:hAnsi="Cambria" w:cs="Cambria"/>
          <w:color w:val="111111"/>
          <w:sz w:val="26"/>
          <w:szCs w:val="26"/>
        </w:rPr>
        <w:t>α</w:t>
      </w:r>
      <w:r w:rsidRPr="00FD14AC">
        <w:rPr>
          <w:rFonts w:ascii="PT Serif" w:hAnsi="PT Serif"/>
          <w:color w:val="111111"/>
          <w:sz w:val="26"/>
          <w:szCs w:val="26"/>
          <w:lang w:val="fr-FR"/>
        </w:rPr>
        <w:t xml:space="preserve"> </w:t>
      </w:r>
      <w:r w:rsidRPr="00FD14AC">
        <w:rPr>
          <w:rFonts w:ascii="PT Serif" w:hAnsi="PT Serif" w:cs="PT Serif"/>
          <w:color w:val="111111"/>
          <w:sz w:val="26"/>
          <w:szCs w:val="26"/>
        </w:rPr>
        <w:t>π</w:t>
      </w:r>
      <w:r w:rsidRPr="00FD14AC">
        <w:rPr>
          <w:rFonts w:ascii="Cambria" w:hAnsi="Cambria" w:cs="Cambria"/>
          <w:color w:val="111111"/>
          <w:sz w:val="26"/>
          <w:szCs w:val="26"/>
        </w:rPr>
        <w:t>αρέλαβεν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το</w:t>
      </w:r>
      <w:r w:rsidRPr="00FD14AC">
        <w:rPr>
          <w:rFonts w:ascii="Times New Roman" w:hAnsi="Times New Roman" w:cs="Times New Roman"/>
          <w:color w:val="111111"/>
          <w:sz w:val="26"/>
          <w:szCs w:val="26"/>
        </w:rPr>
        <w:t>ὺ</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δώδεκα</w:t>
      </w:r>
      <w:r w:rsidRPr="00FD14AC">
        <w:rPr>
          <w:rFonts w:ascii="PT Serif" w:hAnsi="PT Serif"/>
          <w:color w:val="111111"/>
          <w:sz w:val="26"/>
          <w:szCs w:val="26"/>
          <w:lang w:val="fr-FR"/>
        </w:rPr>
        <w:t xml:space="preserve"> </w:t>
      </w:r>
      <w:r w:rsidRPr="00FD14AC">
        <w:rPr>
          <w:rFonts w:ascii="Segoe UI Symbol" w:hAnsi="Segoe UI Symbol" w:cs="Segoe UI Symbol"/>
          <w:color w:val="111111"/>
          <w:sz w:val="26"/>
          <w:szCs w:val="26"/>
        </w:rPr>
        <w:t>⸀</w:t>
      </w:r>
      <w:r w:rsidRPr="00FD14AC">
        <w:rPr>
          <w:rFonts w:ascii="PT Serif" w:hAnsi="PT Serif"/>
          <w:color w:val="111111"/>
          <w:sz w:val="26"/>
          <w:szCs w:val="26"/>
        </w:rPr>
        <w:t>μ</w:t>
      </w:r>
      <w:r w:rsidRPr="00FD14AC">
        <w:rPr>
          <w:rFonts w:ascii="Cambria" w:hAnsi="Cambria" w:cs="Cambria"/>
          <w:color w:val="111111"/>
          <w:sz w:val="26"/>
          <w:szCs w:val="26"/>
        </w:rPr>
        <w:t>αθητ</w:t>
      </w:r>
      <w:r w:rsidRPr="00FD14AC">
        <w:rPr>
          <w:rFonts w:ascii="Times New Roman" w:hAnsi="Times New Roman" w:cs="Times New Roman"/>
          <w:color w:val="111111"/>
          <w:sz w:val="26"/>
          <w:szCs w:val="26"/>
        </w:rPr>
        <w:t>ὰ</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κατ</w:t>
      </w:r>
      <w:r w:rsidRPr="00FD14AC">
        <w:rPr>
          <w:rFonts w:ascii="PT Serif" w:hAnsi="PT Serif" w:cs="PT Serif"/>
          <w:color w:val="111111"/>
          <w:sz w:val="26"/>
          <w:szCs w:val="26"/>
          <w:lang w:val="fr-FR"/>
        </w:rPr>
        <w:t>’</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ἰ</w:t>
      </w:r>
      <w:r w:rsidRPr="00FD14AC">
        <w:rPr>
          <w:rFonts w:ascii="Cambria" w:hAnsi="Cambria" w:cs="Cambria"/>
          <w:color w:val="111111"/>
          <w:sz w:val="26"/>
          <w:szCs w:val="26"/>
        </w:rPr>
        <w:t>δίαν</w:t>
      </w:r>
      <w:r w:rsidRPr="00FD14AC">
        <w:rPr>
          <w:rFonts w:ascii="PT Serif" w:hAnsi="PT Serif"/>
          <w:color w:val="111111"/>
          <w:sz w:val="26"/>
          <w:szCs w:val="26"/>
          <w:lang w:val="fr-FR"/>
        </w:rPr>
        <w:t xml:space="preserve">, </w:t>
      </w:r>
      <w:r w:rsidRPr="00FD14AC">
        <w:rPr>
          <w:rFonts w:ascii="Segoe UI Symbol" w:hAnsi="Segoe UI Symbol" w:cs="Segoe UI Symbol"/>
          <w:color w:val="111111"/>
          <w:sz w:val="26"/>
          <w:szCs w:val="26"/>
        </w:rPr>
        <w:t>⸂</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ῇ</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ὁ</w:t>
      </w:r>
      <w:r w:rsidRPr="00FD14AC">
        <w:rPr>
          <w:rFonts w:ascii="Cambria" w:hAnsi="Cambria" w:cs="Cambria"/>
          <w:color w:val="111111"/>
          <w:sz w:val="26"/>
          <w:szCs w:val="26"/>
        </w:rPr>
        <w:t>δ</w:t>
      </w:r>
      <w:r w:rsidRPr="00FD14AC">
        <w:rPr>
          <w:rFonts w:ascii="Times New Roman" w:hAnsi="Times New Roman" w:cs="Times New Roman"/>
          <w:color w:val="111111"/>
          <w:sz w:val="26"/>
          <w:szCs w:val="26"/>
        </w:rPr>
        <w:t>ῷ</w:t>
      </w:r>
      <w:r w:rsidRPr="00FD14AC">
        <w:rPr>
          <w:rFonts w:ascii="Segoe UI Symbol" w:hAnsi="Segoe UI Symbol" w:cs="Segoe UI Symbol"/>
          <w:color w:val="111111"/>
          <w:sz w:val="26"/>
          <w:szCs w:val="26"/>
        </w:rPr>
        <w:t>⸃</w:t>
      </w:r>
      <w:r w:rsidRPr="00FD14AC">
        <w:rPr>
          <w:rFonts w:ascii="PT Serif" w:hAnsi="PT Serif"/>
          <w:color w:val="111111"/>
          <w:sz w:val="26"/>
          <w:szCs w:val="26"/>
          <w:lang w:val="fr-FR"/>
        </w:rPr>
        <w:t xml:space="preserve"> </w:t>
      </w:r>
      <w:r w:rsidRPr="00FD14AC">
        <w:rPr>
          <w:rFonts w:ascii="Cambria" w:hAnsi="Cambria" w:cs="Cambria"/>
          <w:color w:val="111111"/>
          <w:sz w:val="26"/>
          <w:szCs w:val="26"/>
        </w:rPr>
        <w:t>ε</w:t>
      </w:r>
      <w:r w:rsidRPr="00FD14AC">
        <w:rPr>
          <w:rFonts w:ascii="Times New Roman" w:hAnsi="Times New Roman" w:cs="Times New Roman"/>
          <w:color w:val="111111"/>
          <w:sz w:val="26"/>
          <w:szCs w:val="26"/>
        </w:rPr>
        <w:t>ἶ</w:t>
      </w:r>
      <w:r w:rsidRPr="00FD14AC">
        <w:rPr>
          <w:rFonts w:ascii="PT Serif" w:hAnsi="PT Serif"/>
          <w:color w:val="111111"/>
          <w:sz w:val="26"/>
          <w:szCs w:val="26"/>
        </w:rPr>
        <w:t>π</w:t>
      </w:r>
      <w:r w:rsidRPr="00FD14AC">
        <w:rPr>
          <w:rFonts w:ascii="Cambria" w:hAnsi="Cambria" w:cs="Cambria"/>
          <w:color w:val="111111"/>
          <w:sz w:val="26"/>
          <w:szCs w:val="26"/>
        </w:rPr>
        <w:t>εν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το</w:t>
      </w:r>
      <w:r w:rsidRPr="00FD14AC">
        <w:rPr>
          <w:rFonts w:ascii="Times New Roman" w:hAnsi="Times New Roman" w:cs="Times New Roman"/>
          <w:color w:val="111111"/>
          <w:sz w:val="26"/>
          <w:szCs w:val="26"/>
        </w:rPr>
        <w:t>ῖ</w:t>
      </w:r>
      <w:r w:rsidRPr="00FD14AC">
        <w:rPr>
          <w:rFonts w:ascii="Cambria" w:hAnsi="Cambria" w:cs="Cambria"/>
          <w:color w:val="111111"/>
          <w:sz w:val="26"/>
          <w:szCs w:val="26"/>
        </w:rPr>
        <w:t>ς·</w:t>
      </w:r>
      <w:r w:rsidRPr="00FD14AC">
        <w:rPr>
          <w:rFonts w:ascii="PT Serif" w:hAnsi="PT Serif"/>
          <w:color w:val="111111"/>
          <w:sz w:val="26"/>
          <w:szCs w:val="26"/>
          <w:lang w:val="fr-FR"/>
        </w:rPr>
        <w:t> </w:t>
      </w:r>
      <w:r w:rsidRPr="00FD14AC">
        <w:rPr>
          <w:rFonts w:ascii="Times New Roman" w:hAnsi="Times New Roman" w:cs="Times New Roman"/>
          <w:color w:val="111111"/>
          <w:sz w:val="26"/>
          <w:szCs w:val="26"/>
        </w:rPr>
        <w:t>Ἰ</w:t>
      </w:r>
      <w:r w:rsidRPr="00FD14AC">
        <w:rPr>
          <w:rFonts w:ascii="Cambria" w:hAnsi="Cambria" w:cs="Cambria"/>
          <w:color w:val="111111"/>
          <w:sz w:val="26"/>
          <w:szCs w:val="26"/>
        </w:rPr>
        <w:t>δο</w:t>
      </w:r>
      <w:r w:rsidRPr="00FD14AC">
        <w:rPr>
          <w:rFonts w:ascii="Times New Roman" w:hAnsi="Times New Roman" w:cs="Times New Roman"/>
          <w:color w:val="111111"/>
          <w:sz w:val="26"/>
          <w:szCs w:val="26"/>
        </w:rPr>
        <w:t>ὺ</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ἀ</w:t>
      </w:r>
      <w:r w:rsidRPr="00FD14AC">
        <w:rPr>
          <w:rFonts w:ascii="Cambria" w:hAnsi="Cambria" w:cs="Cambria"/>
          <w:color w:val="111111"/>
          <w:sz w:val="26"/>
          <w:szCs w:val="26"/>
        </w:rPr>
        <w:t>ναβαίνο</w:t>
      </w:r>
      <w:r w:rsidRPr="00FD14AC">
        <w:rPr>
          <w:rFonts w:ascii="PT Serif" w:hAnsi="PT Serif" w:cs="PT Serif"/>
          <w:color w:val="111111"/>
          <w:sz w:val="26"/>
          <w:szCs w:val="26"/>
        </w:rPr>
        <w:t>μ</w:t>
      </w:r>
      <w:r w:rsidRPr="00FD14AC">
        <w:rPr>
          <w:rFonts w:ascii="Cambria" w:hAnsi="Cambria" w:cs="Cambria"/>
          <w:color w:val="111111"/>
          <w:sz w:val="26"/>
          <w:szCs w:val="26"/>
        </w:rPr>
        <w:t>εν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ε</w:t>
      </w:r>
      <w:r w:rsidRPr="00FD14AC">
        <w:rPr>
          <w:rFonts w:ascii="Times New Roman" w:hAnsi="Times New Roman" w:cs="Times New Roman"/>
          <w:color w:val="111111"/>
          <w:sz w:val="26"/>
          <w:szCs w:val="26"/>
        </w:rPr>
        <w:t>ἰ</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Ἱ</w:t>
      </w:r>
      <w:r w:rsidRPr="00FD14AC">
        <w:rPr>
          <w:rFonts w:ascii="Cambria" w:hAnsi="Cambria" w:cs="Cambria"/>
          <w:color w:val="111111"/>
          <w:sz w:val="26"/>
          <w:szCs w:val="26"/>
        </w:rPr>
        <w:t>εροσόλυ</w:t>
      </w:r>
      <w:r w:rsidRPr="00FD14AC">
        <w:rPr>
          <w:rFonts w:ascii="PT Serif" w:hAnsi="PT Serif" w:cs="PT Serif"/>
          <w:color w:val="111111"/>
          <w:sz w:val="26"/>
          <w:szCs w:val="26"/>
        </w:rPr>
        <w:t>μ</w:t>
      </w:r>
      <w:r w:rsidRPr="00FD14AC">
        <w:rPr>
          <w:rFonts w:ascii="Cambria" w:hAnsi="Cambria" w:cs="Cambria"/>
          <w:color w:val="111111"/>
          <w:sz w:val="26"/>
          <w:szCs w:val="26"/>
        </w:rPr>
        <w:t>α</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ὁ</w:t>
      </w:r>
      <w:r w:rsidRPr="00FD14AC">
        <w:rPr>
          <w:rFonts w:ascii="PT Serif" w:hAnsi="PT Serif"/>
          <w:color w:val="111111"/>
          <w:sz w:val="26"/>
          <w:szCs w:val="26"/>
          <w:lang w:val="fr-FR"/>
        </w:rPr>
        <w:t xml:space="preserve"> </w:t>
      </w:r>
      <w:r w:rsidRPr="00FD14AC">
        <w:rPr>
          <w:rFonts w:ascii="Cambria" w:hAnsi="Cambria" w:cs="Cambria"/>
          <w:color w:val="111111"/>
          <w:sz w:val="26"/>
          <w:szCs w:val="26"/>
        </w:rPr>
        <w:t>υ</w:t>
      </w:r>
      <w:r w:rsidRPr="00FD14AC">
        <w:rPr>
          <w:rFonts w:ascii="Times New Roman" w:hAnsi="Times New Roman" w:cs="Times New Roman"/>
          <w:color w:val="111111"/>
          <w:sz w:val="26"/>
          <w:szCs w:val="26"/>
        </w:rPr>
        <w:t>ἱὸ</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το</w:t>
      </w:r>
      <w:r w:rsidRPr="00FD14AC">
        <w:rPr>
          <w:rFonts w:ascii="Times New Roman" w:hAnsi="Times New Roman" w:cs="Times New Roman"/>
          <w:color w:val="111111"/>
          <w:sz w:val="26"/>
          <w:szCs w:val="26"/>
        </w:rPr>
        <w:t>ῦ</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ἀ</w:t>
      </w:r>
      <w:r w:rsidRPr="00FD14AC">
        <w:rPr>
          <w:rFonts w:ascii="Cambria" w:hAnsi="Cambria" w:cs="Cambria"/>
          <w:color w:val="111111"/>
          <w:sz w:val="26"/>
          <w:szCs w:val="26"/>
        </w:rPr>
        <w:t>νθρώ</w:t>
      </w:r>
      <w:r w:rsidRPr="00FD14AC">
        <w:rPr>
          <w:rFonts w:ascii="PT Serif" w:hAnsi="PT Serif" w:cs="PT Serif"/>
          <w:color w:val="111111"/>
          <w:sz w:val="26"/>
          <w:szCs w:val="26"/>
        </w:rPr>
        <w:t>π</w:t>
      </w:r>
      <w:r w:rsidRPr="00FD14AC">
        <w:rPr>
          <w:rFonts w:ascii="Cambria" w:hAnsi="Cambria" w:cs="Cambria"/>
          <w:color w:val="111111"/>
          <w:sz w:val="26"/>
          <w:szCs w:val="26"/>
        </w:rPr>
        <w:t>ου</w:t>
      </w:r>
      <w:r w:rsidRPr="00FD14AC">
        <w:rPr>
          <w:rFonts w:ascii="PT Serif" w:hAnsi="PT Serif"/>
          <w:color w:val="111111"/>
          <w:sz w:val="26"/>
          <w:szCs w:val="26"/>
          <w:lang w:val="fr-FR"/>
        </w:rPr>
        <w:t xml:space="preserve"> </w:t>
      </w:r>
      <w:r w:rsidRPr="00FD14AC">
        <w:rPr>
          <w:rFonts w:ascii="PT Serif" w:hAnsi="PT Serif" w:cs="PT Serif"/>
          <w:color w:val="111111"/>
          <w:sz w:val="26"/>
          <w:szCs w:val="26"/>
        </w:rPr>
        <w:t>π</w:t>
      </w:r>
      <w:r w:rsidRPr="00FD14AC">
        <w:rPr>
          <w:rFonts w:ascii="Cambria" w:hAnsi="Cambria" w:cs="Cambria"/>
          <w:color w:val="111111"/>
          <w:sz w:val="26"/>
          <w:szCs w:val="26"/>
        </w:rPr>
        <w:t>αραδοθήσεται</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το</w:t>
      </w:r>
      <w:r w:rsidRPr="00FD14AC">
        <w:rPr>
          <w:rFonts w:ascii="Times New Roman" w:hAnsi="Times New Roman" w:cs="Times New Roman"/>
          <w:color w:val="111111"/>
          <w:sz w:val="26"/>
          <w:szCs w:val="26"/>
        </w:rPr>
        <w:t>ῖ</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ἀ</w:t>
      </w:r>
      <w:r w:rsidRPr="00FD14AC">
        <w:rPr>
          <w:rFonts w:ascii="Cambria" w:hAnsi="Cambria" w:cs="Cambria"/>
          <w:color w:val="111111"/>
          <w:sz w:val="26"/>
          <w:szCs w:val="26"/>
        </w:rPr>
        <w:t>ρχιερε</w:t>
      </w:r>
      <w:r w:rsidRPr="00FD14AC">
        <w:rPr>
          <w:rFonts w:ascii="Times New Roman" w:hAnsi="Times New Roman" w:cs="Times New Roman"/>
          <w:color w:val="111111"/>
          <w:sz w:val="26"/>
          <w:szCs w:val="26"/>
        </w:rPr>
        <w:t>ῦ</w:t>
      </w:r>
      <w:r w:rsidRPr="00FD14AC">
        <w:rPr>
          <w:rFonts w:ascii="Cambria" w:hAnsi="Cambria" w:cs="Cambria"/>
          <w:color w:val="111111"/>
          <w:sz w:val="26"/>
          <w:szCs w:val="26"/>
        </w:rPr>
        <w:t>σιν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Cambria" w:hAnsi="Cambria" w:cs="Cambria"/>
          <w:color w:val="111111"/>
          <w:sz w:val="26"/>
          <w:szCs w:val="26"/>
        </w:rPr>
        <w:t>γρα</w:t>
      </w:r>
      <w:r w:rsidRPr="00FD14AC">
        <w:rPr>
          <w:rFonts w:ascii="PT Serif" w:hAnsi="PT Serif" w:cs="PT Serif"/>
          <w:color w:val="111111"/>
          <w:sz w:val="26"/>
          <w:szCs w:val="26"/>
        </w:rPr>
        <w:t>μμ</w:t>
      </w:r>
      <w:r w:rsidRPr="00FD14AC">
        <w:rPr>
          <w:rFonts w:ascii="Cambria" w:hAnsi="Cambria" w:cs="Cambria"/>
          <w:color w:val="111111"/>
          <w:sz w:val="26"/>
          <w:szCs w:val="26"/>
        </w:rPr>
        <w:t>ατε</w:t>
      </w:r>
      <w:r w:rsidRPr="00FD14AC">
        <w:rPr>
          <w:rFonts w:ascii="Times New Roman" w:hAnsi="Times New Roman" w:cs="Times New Roman"/>
          <w:color w:val="111111"/>
          <w:sz w:val="26"/>
          <w:szCs w:val="26"/>
        </w:rPr>
        <w:t>ῦ</w:t>
      </w:r>
      <w:r w:rsidRPr="00FD14AC">
        <w:rPr>
          <w:rFonts w:ascii="Cambria" w:hAnsi="Cambria" w:cs="Cambria"/>
          <w:color w:val="111111"/>
          <w:sz w:val="26"/>
          <w:szCs w:val="26"/>
        </w:rPr>
        <w:t>σιν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κατακρινο</w:t>
      </w:r>
      <w:r w:rsidRPr="00FD14AC">
        <w:rPr>
          <w:rFonts w:ascii="Times New Roman" w:hAnsi="Times New Roman" w:cs="Times New Roman"/>
          <w:color w:val="111111"/>
          <w:sz w:val="26"/>
          <w:szCs w:val="26"/>
        </w:rPr>
        <w:t>ῦ</w:t>
      </w:r>
      <w:r w:rsidRPr="00FD14AC">
        <w:rPr>
          <w:rFonts w:ascii="Cambria" w:hAnsi="Cambria" w:cs="Cambria"/>
          <w:color w:val="111111"/>
          <w:sz w:val="26"/>
          <w:szCs w:val="26"/>
        </w:rPr>
        <w:t>σιν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ὸ</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θανάτ</w:t>
      </w:r>
      <w:r w:rsidRPr="00FD14AC">
        <w:rPr>
          <w:rFonts w:ascii="Times New Roman" w:hAnsi="Times New Roman" w:cs="Times New Roman"/>
          <w:color w:val="111111"/>
          <w:sz w:val="26"/>
          <w:szCs w:val="26"/>
        </w:rPr>
        <w:t>ῳ</w:t>
      </w:r>
      <w:r w:rsidRPr="00FD14AC">
        <w:rPr>
          <w:rFonts w:ascii="PT Serif" w:hAnsi="PT Serif"/>
          <w:color w:val="111111"/>
          <w:sz w:val="26"/>
          <w:szCs w:val="26"/>
          <w:lang w:val="fr-FR"/>
        </w:rPr>
        <w:t>, </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PT Serif" w:hAnsi="PT Serif"/>
          <w:color w:val="111111"/>
          <w:sz w:val="26"/>
          <w:szCs w:val="26"/>
        </w:rPr>
        <w:t>π</w:t>
      </w:r>
      <w:r w:rsidRPr="00FD14AC">
        <w:rPr>
          <w:rFonts w:ascii="Cambria" w:hAnsi="Cambria" w:cs="Cambria"/>
          <w:color w:val="111111"/>
          <w:sz w:val="26"/>
          <w:szCs w:val="26"/>
        </w:rPr>
        <w:t>αραδώσουσιν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ὸ</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το</w:t>
      </w:r>
      <w:r w:rsidRPr="00FD14AC">
        <w:rPr>
          <w:rFonts w:ascii="Times New Roman" w:hAnsi="Times New Roman" w:cs="Times New Roman"/>
          <w:color w:val="111111"/>
          <w:sz w:val="26"/>
          <w:szCs w:val="26"/>
        </w:rPr>
        <w:t>ῖ</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ἔ</w:t>
      </w:r>
      <w:r w:rsidRPr="00FD14AC">
        <w:rPr>
          <w:rFonts w:ascii="Cambria" w:hAnsi="Cambria" w:cs="Cambria"/>
          <w:color w:val="111111"/>
          <w:sz w:val="26"/>
          <w:szCs w:val="26"/>
        </w:rPr>
        <w:t>θνεσιν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ε</w:t>
      </w:r>
      <w:r w:rsidRPr="00FD14AC">
        <w:rPr>
          <w:rFonts w:ascii="Times New Roman" w:hAnsi="Times New Roman" w:cs="Times New Roman"/>
          <w:color w:val="111111"/>
          <w:sz w:val="26"/>
          <w:szCs w:val="26"/>
        </w:rPr>
        <w:t>ἰ</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ὸ</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PT Serif" w:hAnsi="PT Serif"/>
          <w:color w:val="111111"/>
          <w:sz w:val="26"/>
          <w:szCs w:val="26"/>
        </w:rPr>
        <w:t>μπ</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ῖ</w:t>
      </w:r>
      <w:r w:rsidRPr="00FD14AC">
        <w:rPr>
          <w:rFonts w:ascii="Cambria" w:hAnsi="Cambria" w:cs="Cambria"/>
          <w:color w:val="111111"/>
          <w:sz w:val="26"/>
          <w:szCs w:val="26"/>
        </w:rPr>
        <w:t>ξαι</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PT Serif" w:hAnsi="PT Serif"/>
          <w:color w:val="111111"/>
          <w:sz w:val="26"/>
          <w:szCs w:val="26"/>
        </w:rPr>
        <w:t>μ</w:t>
      </w:r>
      <w:r w:rsidRPr="00FD14AC">
        <w:rPr>
          <w:rFonts w:ascii="Cambria" w:hAnsi="Cambria" w:cs="Cambria"/>
          <w:color w:val="111111"/>
          <w:sz w:val="26"/>
          <w:szCs w:val="26"/>
        </w:rPr>
        <w:t>αστιγ</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σαι</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Cambria" w:hAnsi="Cambria" w:cs="Cambria"/>
          <w:color w:val="111111"/>
          <w:sz w:val="26"/>
          <w:szCs w:val="26"/>
        </w:rPr>
        <w:t>σταυρ</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σαι</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ῇ</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τρίτ</w:t>
      </w:r>
      <w:r w:rsidRPr="00FD14AC">
        <w:rPr>
          <w:rFonts w:ascii="Times New Roman" w:hAnsi="Times New Roman" w:cs="Times New Roman"/>
          <w:color w:val="111111"/>
          <w:sz w:val="26"/>
          <w:szCs w:val="26"/>
        </w:rPr>
        <w:t>ῃ</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ἡ</w:t>
      </w:r>
      <w:r w:rsidRPr="00FD14AC">
        <w:rPr>
          <w:rFonts w:ascii="PT Serif" w:hAnsi="PT Serif"/>
          <w:color w:val="111111"/>
          <w:sz w:val="26"/>
          <w:szCs w:val="26"/>
        </w:rPr>
        <w:t>μ</w:t>
      </w:r>
      <w:r w:rsidRPr="00FD14AC">
        <w:rPr>
          <w:rFonts w:ascii="Cambria" w:hAnsi="Cambria" w:cs="Cambria"/>
          <w:color w:val="111111"/>
          <w:sz w:val="26"/>
          <w:szCs w:val="26"/>
        </w:rPr>
        <w:t>έρ</w:t>
      </w:r>
      <w:r w:rsidRPr="00FD14AC">
        <w:rPr>
          <w:rFonts w:ascii="Times New Roman" w:hAnsi="Times New Roman" w:cs="Times New Roman"/>
          <w:color w:val="111111"/>
          <w:sz w:val="26"/>
          <w:szCs w:val="26"/>
        </w:rPr>
        <w:t>ᾳ</w:t>
      </w:r>
      <w:r w:rsidRPr="00FD14AC">
        <w:rPr>
          <w:rFonts w:ascii="PT Serif" w:hAnsi="PT Serif"/>
          <w:color w:val="111111"/>
          <w:sz w:val="26"/>
          <w:szCs w:val="26"/>
          <w:lang w:val="fr-FR"/>
        </w:rPr>
        <w:t xml:space="preserve"> </w:t>
      </w:r>
      <w:r w:rsidRPr="00FD14AC">
        <w:rPr>
          <w:rFonts w:ascii="Segoe UI Symbol" w:hAnsi="Segoe UI Symbol" w:cs="Segoe UI Symbol"/>
          <w:color w:val="111111"/>
          <w:sz w:val="26"/>
          <w:szCs w:val="26"/>
        </w:rPr>
        <w:t>⸀</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γερθήσεται</w:t>
      </w:r>
      <w:r w:rsidRPr="00FD14AC">
        <w:rPr>
          <w:rFonts w:ascii="PT Serif" w:hAnsi="PT Serif"/>
          <w:color w:val="111111"/>
          <w:sz w:val="26"/>
          <w:szCs w:val="26"/>
          <w:lang w:val="fr-FR"/>
        </w:rPr>
        <w:t>. </w:t>
      </w:r>
    </w:p>
    <w:p w14:paraId="73B658BB" w14:textId="77777777" w:rsidR="00FD14AC" w:rsidRPr="00FD14AC" w:rsidRDefault="00FD14AC" w:rsidP="00FD14AC">
      <w:pPr>
        <w:jc w:val="both"/>
        <w:rPr>
          <w:rFonts w:ascii="PT Serif" w:hAnsi="PT Serif"/>
          <w:color w:val="111111"/>
          <w:sz w:val="26"/>
          <w:szCs w:val="26"/>
          <w:lang w:val="fr-FR"/>
        </w:rPr>
      </w:pPr>
      <w:r w:rsidRPr="00FD14AC">
        <w:rPr>
          <w:rFonts w:ascii="PT Serif" w:hAnsi="PT Serif"/>
          <w:color w:val="111111"/>
          <w:sz w:val="26"/>
          <w:szCs w:val="26"/>
          <w:lang w:val="fr-FR"/>
        </w:rPr>
        <w:t>0</w:t>
      </w:r>
      <w:r w:rsidRPr="00FD14AC">
        <w:rPr>
          <w:rFonts w:ascii="Cambria" w:hAnsi="Cambria" w:cs="Cambria"/>
          <w:color w:val="111111"/>
          <w:sz w:val="26"/>
          <w:szCs w:val="26"/>
        </w:rPr>
        <w:t>Τότε</w:t>
      </w:r>
      <w:r w:rsidRPr="00FD14AC">
        <w:rPr>
          <w:rFonts w:ascii="PT Serif" w:hAnsi="PT Serif"/>
          <w:color w:val="111111"/>
          <w:sz w:val="26"/>
          <w:szCs w:val="26"/>
          <w:lang w:val="fr-FR"/>
        </w:rPr>
        <w:t xml:space="preserve"> </w:t>
      </w:r>
      <w:r w:rsidRPr="00FD14AC">
        <w:rPr>
          <w:rFonts w:ascii="PT Serif" w:hAnsi="PT Serif" w:cs="PT Serif"/>
          <w:color w:val="111111"/>
          <w:sz w:val="26"/>
          <w:szCs w:val="26"/>
        </w:rPr>
        <w:t>π</w:t>
      </w:r>
      <w:r w:rsidRPr="00FD14AC">
        <w:rPr>
          <w:rFonts w:ascii="Cambria" w:hAnsi="Cambria" w:cs="Cambria"/>
          <w:color w:val="111111"/>
          <w:sz w:val="26"/>
          <w:szCs w:val="26"/>
        </w:rPr>
        <w:t>ροσ</w:t>
      </w:r>
      <w:r w:rsidRPr="00FD14AC">
        <w:rPr>
          <w:rFonts w:ascii="Times New Roman" w:hAnsi="Times New Roman" w:cs="Times New Roman"/>
          <w:color w:val="111111"/>
          <w:sz w:val="26"/>
          <w:szCs w:val="26"/>
        </w:rPr>
        <w:t>ῆ</w:t>
      </w:r>
      <w:r w:rsidRPr="00FD14AC">
        <w:rPr>
          <w:rFonts w:ascii="Cambria" w:hAnsi="Cambria" w:cs="Cambria"/>
          <w:color w:val="111111"/>
          <w:sz w:val="26"/>
          <w:szCs w:val="26"/>
        </w:rPr>
        <w:t>λθεν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ῷ</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ἡ</w:t>
      </w:r>
      <w:r w:rsidRPr="00FD14AC">
        <w:rPr>
          <w:rFonts w:ascii="PT Serif" w:hAnsi="PT Serif"/>
          <w:color w:val="111111"/>
          <w:sz w:val="26"/>
          <w:szCs w:val="26"/>
          <w:lang w:val="fr-FR"/>
        </w:rPr>
        <w:t xml:space="preserve"> </w:t>
      </w:r>
      <w:r w:rsidRPr="00FD14AC">
        <w:rPr>
          <w:rFonts w:ascii="PT Serif" w:hAnsi="PT Serif"/>
          <w:color w:val="111111"/>
          <w:sz w:val="26"/>
          <w:szCs w:val="26"/>
        </w:rPr>
        <w:t>μ</w:t>
      </w:r>
      <w:r w:rsidRPr="00FD14AC">
        <w:rPr>
          <w:rFonts w:ascii="Cambria" w:hAnsi="Cambria" w:cs="Cambria"/>
          <w:color w:val="111111"/>
          <w:sz w:val="26"/>
          <w:szCs w:val="26"/>
        </w:rPr>
        <w:t>ήτηρ</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υ</w:t>
      </w:r>
      <w:r w:rsidRPr="00FD14AC">
        <w:rPr>
          <w:rFonts w:ascii="Times New Roman" w:hAnsi="Times New Roman" w:cs="Times New Roman"/>
          <w:color w:val="111111"/>
          <w:sz w:val="26"/>
          <w:szCs w:val="26"/>
        </w:rPr>
        <w:t>ἱῶ</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Ζεβεδαίου</w:t>
      </w:r>
      <w:r w:rsidRPr="00FD14AC">
        <w:rPr>
          <w:rFonts w:ascii="PT Serif" w:hAnsi="PT Serif"/>
          <w:color w:val="111111"/>
          <w:sz w:val="26"/>
          <w:szCs w:val="26"/>
          <w:lang w:val="fr-FR"/>
        </w:rPr>
        <w:t xml:space="preserve"> </w:t>
      </w:r>
      <w:r w:rsidRPr="00FD14AC">
        <w:rPr>
          <w:rFonts w:ascii="PT Serif" w:hAnsi="PT Serif" w:cs="PT Serif"/>
          <w:color w:val="111111"/>
          <w:sz w:val="26"/>
          <w:szCs w:val="26"/>
        </w:rPr>
        <w:t>μ</w:t>
      </w:r>
      <w:r w:rsidRPr="00FD14AC">
        <w:rPr>
          <w:rFonts w:ascii="Cambria" w:hAnsi="Cambria" w:cs="Cambria"/>
          <w:color w:val="111111"/>
          <w:sz w:val="26"/>
          <w:szCs w:val="26"/>
        </w:rPr>
        <w:t>ετ</w:t>
      </w:r>
      <w:r w:rsidRPr="00FD14AC">
        <w:rPr>
          <w:rFonts w:ascii="Times New Roman" w:hAnsi="Times New Roman" w:cs="Times New Roman"/>
          <w:color w:val="111111"/>
          <w:sz w:val="26"/>
          <w:szCs w:val="26"/>
        </w:rPr>
        <w:t>ὰ</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υ</w:t>
      </w:r>
      <w:r w:rsidRPr="00FD14AC">
        <w:rPr>
          <w:rFonts w:ascii="Times New Roman" w:hAnsi="Times New Roman" w:cs="Times New Roman"/>
          <w:color w:val="111111"/>
          <w:sz w:val="26"/>
          <w:szCs w:val="26"/>
        </w:rPr>
        <w:t>ἱῶ</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ῆ</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PT Serif" w:hAnsi="PT Serif" w:cs="PT Serif"/>
          <w:color w:val="111111"/>
          <w:sz w:val="26"/>
          <w:szCs w:val="26"/>
        </w:rPr>
        <w:t>π</w:t>
      </w:r>
      <w:r w:rsidRPr="00FD14AC">
        <w:rPr>
          <w:rFonts w:ascii="Cambria" w:hAnsi="Cambria" w:cs="Cambria"/>
          <w:color w:val="111111"/>
          <w:sz w:val="26"/>
          <w:szCs w:val="26"/>
        </w:rPr>
        <w:t>ροσκυνο</w:t>
      </w:r>
      <w:r w:rsidRPr="00FD14AC">
        <w:rPr>
          <w:rFonts w:ascii="Times New Roman" w:hAnsi="Times New Roman" w:cs="Times New Roman"/>
          <w:color w:val="111111"/>
          <w:sz w:val="26"/>
          <w:szCs w:val="26"/>
        </w:rPr>
        <w:t>ῦ</w:t>
      </w:r>
      <w:r w:rsidRPr="00FD14AC">
        <w:rPr>
          <w:rFonts w:ascii="Cambria" w:hAnsi="Cambria" w:cs="Cambria"/>
          <w:color w:val="111111"/>
          <w:sz w:val="26"/>
          <w:szCs w:val="26"/>
        </w:rPr>
        <w:t>σα</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ἰ</w:t>
      </w:r>
      <w:r w:rsidRPr="00FD14AC">
        <w:rPr>
          <w:rFonts w:ascii="Cambria" w:hAnsi="Cambria" w:cs="Cambria"/>
          <w:color w:val="111111"/>
          <w:sz w:val="26"/>
          <w:szCs w:val="26"/>
        </w:rPr>
        <w:t>το</w:t>
      </w:r>
      <w:r w:rsidRPr="00FD14AC">
        <w:rPr>
          <w:rFonts w:ascii="Times New Roman" w:hAnsi="Times New Roman" w:cs="Times New Roman"/>
          <w:color w:val="111111"/>
          <w:sz w:val="26"/>
          <w:szCs w:val="26"/>
        </w:rPr>
        <w:t>ῦ</w:t>
      </w:r>
      <w:r w:rsidRPr="00FD14AC">
        <w:rPr>
          <w:rFonts w:ascii="Cambria" w:hAnsi="Cambria" w:cs="Cambria"/>
          <w:color w:val="111111"/>
          <w:sz w:val="26"/>
          <w:szCs w:val="26"/>
        </w:rPr>
        <w:t>σά</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τι</w:t>
      </w:r>
      <w:r w:rsidRPr="00FD14AC">
        <w:rPr>
          <w:rFonts w:ascii="PT Serif" w:hAnsi="PT Serif"/>
          <w:color w:val="111111"/>
          <w:sz w:val="26"/>
          <w:szCs w:val="26"/>
          <w:lang w:val="fr-FR"/>
        </w:rPr>
        <w:t xml:space="preserve"> </w:t>
      </w:r>
      <w:r w:rsidRPr="00FD14AC">
        <w:rPr>
          <w:rFonts w:ascii="Segoe UI Symbol" w:hAnsi="Segoe UI Symbol" w:cs="Segoe UI Symbol"/>
          <w:color w:val="111111"/>
          <w:sz w:val="26"/>
          <w:szCs w:val="26"/>
        </w:rPr>
        <w:t>⸀</w:t>
      </w:r>
      <w:r w:rsidRPr="00FD14AC">
        <w:rPr>
          <w:rFonts w:ascii="PT Serif" w:hAnsi="PT Serif"/>
          <w:color w:val="111111"/>
          <w:sz w:val="26"/>
          <w:szCs w:val="26"/>
        </w:rPr>
        <w:t>π</w:t>
      </w:r>
      <w:r w:rsidRPr="00FD14AC">
        <w:rPr>
          <w:rFonts w:ascii="Cambria" w:hAnsi="Cambria" w:cs="Cambria"/>
          <w:color w:val="111111"/>
          <w:sz w:val="26"/>
          <w:szCs w:val="26"/>
        </w:rPr>
        <w:t>αρ</w:t>
      </w:r>
      <w:r w:rsidRPr="00FD14AC">
        <w:rPr>
          <w:rFonts w:ascii="PT Serif" w:hAnsi="PT Serif" w:cs="PT Serif"/>
          <w:color w:val="111111"/>
          <w:sz w:val="26"/>
          <w:szCs w:val="26"/>
          <w:lang w:val="fr-FR"/>
        </w:rPr>
        <w:t>’</w:t>
      </w:r>
      <w:r w:rsidRPr="00FD14AC">
        <w:rPr>
          <w:rFonts w:ascii="PT Serif" w:hAnsi="PT Serif"/>
          <w:color w:val="111111"/>
          <w:sz w:val="26"/>
          <w:szCs w:val="26"/>
          <w:lang w:val="fr-FR"/>
        </w:rPr>
        <w:t xml:space="preserve"> </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το</w:t>
      </w:r>
      <w:r w:rsidRPr="00FD14AC">
        <w:rPr>
          <w:rFonts w:ascii="Times New Roman" w:hAnsi="Times New Roman" w:cs="Times New Roman"/>
          <w:color w:val="111111"/>
          <w:sz w:val="26"/>
          <w:szCs w:val="26"/>
        </w:rPr>
        <w:t>ῦ</w:t>
      </w:r>
      <w:r w:rsidRPr="00FD14AC">
        <w:rPr>
          <w:rFonts w:ascii="PT Serif" w:hAnsi="PT Serif"/>
          <w:color w:val="111111"/>
          <w:sz w:val="26"/>
          <w:szCs w:val="26"/>
          <w:lang w:val="fr-FR"/>
        </w:rPr>
        <w:t>. </w:t>
      </w:r>
      <w:r w:rsidRPr="00FD14AC">
        <w:rPr>
          <w:rFonts w:ascii="Times New Roman" w:hAnsi="Times New Roman" w:cs="Times New Roman"/>
          <w:color w:val="111111"/>
          <w:sz w:val="26"/>
          <w:szCs w:val="26"/>
        </w:rPr>
        <w:t>ὁ</w:t>
      </w:r>
      <w:r w:rsidRPr="00FD14AC">
        <w:rPr>
          <w:rFonts w:ascii="PT Serif" w:hAnsi="PT Serif"/>
          <w:color w:val="111111"/>
          <w:sz w:val="26"/>
          <w:szCs w:val="26"/>
          <w:lang w:val="fr-FR"/>
        </w:rPr>
        <w:t xml:space="preserve"> </w:t>
      </w:r>
      <w:r w:rsidRPr="00FD14AC">
        <w:rPr>
          <w:rFonts w:ascii="Cambria" w:hAnsi="Cambria" w:cs="Cambria"/>
          <w:color w:val="111111"/>
          <w:sz w:val="26"/>
          <w:szCs w:val="26"/>
        </w:rPr>
        <w:t>δ</w:t>
      </w:r>
      <w:r w:rsidRPr="00FD14AC">
        <w:rPr>
          <w:rFonts w:ascii="Times New Roman" w:hAnsi="Times New Roman" w:cs="Times New Roman"/>
          <w:color w:val="111111"/>
          <w:sz w:val="26"/>
          <w:szCs w:val="26"/>
        </w:rPr>
        <w:t>ὲ</w:t>
      </w:r>
      <w:r w:rsidRPr="00FD14AC">
        <w:rPr>
          <w:rFonts w:ascii="PT Serif" w:hAnsi="PT Serif"/>
          <w:color w:val="111111"/>
          <w:sz w:val="26"/>
          <w:szCs w:val="26"/>
          <w:lang w:val="fr-FR"/>
        </w:rPr>
        <w:t xml:space="preserve"> </w:t>
      </w:r>
      <w:r w:rsidRPr="00FD14AC">
        <w:rPr>
          <w:rFonts w:ascii="Cambria" w:hAnsi="Cambria" w:cs="Cambria"/>
          <w:color w:val="111111"/>
          <w:sz w:val="26"/>
          <w:szCs w:val="26"/>
        </w:rPr>
        <w:t>ε</w:t>
      </w:r>
      <w:r w:rsidRPr="00FD14AC">
        <w:rPr>
          <w:rFonts w:ascii="Times New Roman" w:hAnsi="Times New Roman" w:cs="Times New Roman"/>
          <w:color w:val="111111"/>
          <w:sz w:val="26"/>
          <w:szCs w:val="26"/>
        </w:rPr>
        <w:t>ἶ</w:t>
      </w:r>
      <w:r w:rsidRPr="00FD14AC">
        <w:rPr>
          <w:rFonts w:ascii="PT Serif" w:hAnsi="PT Serif"/>
          <w:color w:val="111111"/>
          <w:sz w:val="26"/>
          <w:szCs w:val="26"/>
        </w:rPr>
        <w:t>π</w:t>
      </w:r>
      <w:r w:rsidRPr="00FD14AC">
        <w:rPr>
          <w:rFonts w:ascii="Cambria" w:hAnsi="Cambria" w:cs="Cambria"/>
          <w:color w:val="111111"/>
          <w:sz w:val="26"/>
          <w:szCs w:val="26"/>
        </w:rPr>
        <w:t>εν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ῇ</w:t>
      </w:r>
      <w:r w:rsidRPr="00FD14AC">
        <w:rPr>
          <w:rFonts w:ascii="Cambria" w:hAnsi="Cambria" w:cs="Cambria"/>
          <w:color w:val="111111"/>
          <w:sz w:val="26"/>
          <w:szCs w:val="26"/>
        </w:rPr>
        <w:t>·</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Τί</w:t>
      </w:r>
      <w:r w:rsidRPr="00FD14AC">
        <w:rPr>
          <w:rFonts w:ascii="PT Serif" w:hAnsi="PT Serif"/>
          <w:color w:val="111111"/>
          <w:sz w:val="26"/>
          <w:szCs w:val="26"/>
          <w:lang w:val="fr-FR"/>
        </w:rPr>
        <w:t xml:space="preserve"> </w:t>
      </w:r>
      <w:r w:rsidRPr="00FD14AC">
        <w:rPr>
          <w:rFonts w:ascii="Cambria" w:hAnsi="Cambria" w:cs="Cambria"/>
          <w:color w:val="111111"/>
          <w:sz w:val="26"/>
          <w:szCs w:val="26"/>
        </w:rPr>
        <w:t>θέλεις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λέγει</w:t>
      </w:r>
      <w:r w:rsidRPr="00FD14AC">
        <w:rPr>
          <w:rFonts w:ascii="PT Serif" w:hAnsi="PT Serif"/>
          <w:color w:val="111111"/>
          <w:sz w:val="26"/>
          <w:szCs w:val="26"/>
          <w:lang w:val="fr-FR"/>
        </w:rPr>
        <w:t xml:space="preserve"> </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ῷ</w:t>
      </w:r>
      <w:r w:rsidRPr="00FD14AC">
        <w:rPr>
          <w:rFonts w:ascii="Cambria" w:hAnsi="Cambria" w:cs="Cambria"/>
          <w:color w:val="111111"/>
          <w:sz w:val="26"/>
          <w:szCs w:val="26"/>
        </w:rPr>
        <w:t>·</w:t>
      </w:r>
      <w:r w:rsidRPr="00FD14AC">
        <w:rPr>
          <w:rFonts w:ascii="PT Serif" w:hAnsi="PT Serif"/>
          <w:color w:val="111111"/>
          <w:sz w:val="26"/>
          <w:szCs w:val="26"/>
          <w:lang w:val="fr-FR"/>
        </w:rPr>
        <w:t xml:space="preserve"> </w:t>
      </w:r>
      <w:r w:rsidRPr="00FD14AC">
        <w:rPr>
          <w:rFonts w:ascii="Cambria" w:hAnsi="Cambria" w:cs="Cambria"/>
          <w:color w:val="111111"/>
          <w:sz w:val="26"/>
          <w:szCs w:val="26"/>
        </w:rPr>
        <w:t>Ε</w:t>
      </w:r>
      <w:r w:rsidRPr="00FD14AC">
        <w:rPr>
          <w:rFonts w:ascii="Times New Roman" w:hAnsi="Times New Roman" w:cs="Times New Roman"/>
          <w:color w:val="111111"/>
          <w:sz w:val="26"/>
          <w:szCs w:val="26"/>
        </w:rPr>
        <w:t>ἰ</w:t>
      </w:r>
      <w:r w:rsidRPr="00FD14AC">
        <w:rPr>
          <w:rFonts w:ascii="PT Serif" w:hAnsi="PT Serif"/>
          <w:color w:val="111111"/>
          <w:sz w:val="26"/>
          <w:szCs w:val="26"/>
        </w:rPr>
        <w:t>π</w:t>
      </w:r>
      <w:r w:rsidRPr="00FD14AC">
        <w:rPr>
          <w:rFonts w:ascii="Times New Roman" w:hAnsi="Times New Roman" w:cs="Times New Roman"/>
          <w:color w:val="111111"/>
          <w:sz w:val="26"/>
          <w:szCs w:val="26"/>
        </w:rPr>
        <w:t>ὲ</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ἵ</w:t>
      </w:r>
      <w:r w:rsidRPr="00FD14AC">
        <w:rPr>
          <w:rFonts w:ascii="Cambria" w:hAnsi="Cambria" w:cs="Cambria"/>
          <w:color w:val="111111"/>
          <w:sz w:val="26"/>
          <w:szCs w:val="26"/>
        </w:rPr>
        <w:t>να</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καθίσωσιν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ο</w:t>
      </w:r>
      <w:r w:rsidRPr="00FD14AC">
        <w:rPr>
          <w:rFonts w:ascii="Times New Roman" w:hAnsi="Times New Roman" w:cs="Times New Roman"/>
          <w:color w:val="111111"/>
          <w:sz w:val="26"/>
          <w:szCs w:val="26"/>
        </w:rPr>
        <w:t>ὗ</w:t>
      </w:r>
      <w:r w:rsidRPr="00FD14AC">
        <w:rPr>
          <w:rFonts w:ascii="Cambria" w:hAnsi="Cambria" w:cs="Cambria"/>
          <w:color w:val="111111"/>
          <w:sz w:val="26"/>
          <w:szCs w:val="26"/>
        </w:rPr>
        <w:t>τοι</w:t>
      </w:r>
      <w:r w:rsidRPr="00FD14AC">
        <w:rPr>
          <w:rFonts w:ascii="PT Serif" w:hAnsi="PT Serif"/>
          <w:color w:val="111111"/>
          <w:sz w:val="26"/>
          <w:szCs w:val="26"/>
          <w:lang w:val="fr-FR"/>
        </w:rPr>
        <w:t xml:space="preserve"> </w:t>
      </w:r>
      <w:r w:rsidRPr="00FD14AC">
        <w:rPr>
          <w:rFonts w:ascii="Cambria" w:hAnsi="Cambria" w:cs="Cambria"/>
          <w:color w:val="111111"/>
          <w:sz w:val="26"/>
          <w:szCs w:val="26"/>
        </w:rPr>
        <w:t>ο</w:t>
      </w:r>
      <w:r w:rsidRPr="00FD14AC">
        <w:rPr>
          <w:rFonts w:ascii="Times New Roman" w:hAnsi="Times New Roman" w:cs="Times New Roman"/>
          <w:color w:val="111111"/>
          <w:sz w:val="26"/>
          <w:szCs w:val="26"/>
        </w:rPr>
        <w:t>ἱ</w:t>
      </w:r>
      <w:r w:rsidRPr="00FD14AC">
        <w:rPr>
          <w:rFonts w:ascii="PT Serif" w:hAnsi="PT Serif"/>
          <w:color w:val="111111"/>
          <w:sz w:val="26"/>
          <w:szCs w:val="26"/>
          <w:lang w:val="fr-FR"/>
        </w:rPr>
        <w:t xml:space="preserve"> </w:t>
      </w:r>
      <w:r w:rsidRPr="00FD14AC">
        <w:rPr>
          <w:rFonts w:ascii="Cambria" w:hAnsi="Cambria" w:cs="Cambria"/>
          <w:color w:val="111111"/>
          <w:sz w:val="26"/>
          <w:szCs w:val="26"/>
        </w:rPr>
        <w:t>δύο</w:t>
      </w:r>
      <w:r w:rsidRPr="00FD14AC">
        <w:rPr>
          <w:rFonts w:ascii="PT Serif" w:hAnsi="PT Serif"/>
          <w:color w:val="111111"/>
          <w:sz w:val="26"/>
          <w:szCs w:val="26"/>
          <w:lang w:val="fr-FR"/>
        </w:rPr>
        <w:t xml:space="preserve"> </w:t>
      </w:r>
      <w:r w:rsidRPr="00FD14AC">
        <w:rPr>
          <w:rFonts w:ascii="Cambria" w:hAnsi="Cambria" w:cs="Cambria"/>
          <w:color w:val="111111"/>
          <w:sz w:val="26"/>
          <w:szCs w:val="26"/>
        </w:rPr>
        <w:t>υ</w:t>
      </w:r>
      <w:r w:rsidRPr="00FD14AC">
        <w:rPr>
          <w:rFonts w:ascii="Times New Roman" w:hAnsi="Times New Roman" w:cs="Times New Roman"/>
          <w:color w:val="111111"/>
          <w:sz w:val="26"/>
          <w:szCs w:val="26"/>
        </w:rPr>
        <w:t>ἱ</w:t>
      </w:r>
      <w:r w:rsidRPr="00FD14AC">
        <w:rPr>
          <w:rFonts w:ascii="Cambria" w:hAnsi="Cambria" w:cs="Cambria"/>
          <w:color w:val="111111"/>
          <w:sz w:val="26"/>
          <w:szCs w:val="26"/>
        </w:rPr>
        <w:t>οί</w:t>
      </w:r>
      <w:r w:rsidRPr="00FD14AC">
        <w:rPr>
          <w:rFonts w:ascii="PT Serif" w:hAnsi="PT Serif"/>
          <w:color w:val="111111"/>
          <w:sz w:val="26"/>
          <w:szCs w:val="26"/>
          <w:lang w:val="fr-FR"/>
        </w:rPr>
        <w:t xml:space="preserve"> </w:t>
      </w:r>
      <w:r w:rsidRPr="00FD14AC">
        <w:rPr>
          <w:rFonts w:ascii="PT Serif" w:hAnsi="PT Serif" w:cs="PT Serif"/>
          <w:color w:val="111111"/>
          <w:sz w:val="26"/>
          <w:szCs w:val="26"/>
        </w:rPr>
        <w:t>μ</w:t>
      </w:r>
      <w:r w:rsidRPr="00FD14AC">
        <w:rPr>
          <w:rFonts w:ascii="Cambria" w:hAnsi="Cambria" w:cs="Cambria"/>
          <w:color w:val="111111"/>
          <w:sz w:val="26"/>
          <w:szCs w:val="26"/>
        </w:rPr>
        <w:t>ου</w:t>
      </w:r>
      <w:r w:rsidRPr="00FD14AC">
        <w:rPr>
          <w:rFonts w:ascii="PT Serif" w:hAnsi="PT Serif"/>
          <w:color w:val="111111"/>
          <w:sz w:val="26"/>
          <w:szCs w:val="26"/>
          <w:lang w:val="fr-FR"/>
        </w:rPr>
        <w:t xml:space="preserve"> </w:t>
      </w:r>
      <w:r w:rsidRPr="00FD14AC">
        <w:rPr>
          <w:rFonts w:ascii="Cambria" w:hAnsi="Cambria" w:cs="Cambria"/>
          <w:color w:val="111111"/>
          <w:sz w:val="26"/>
          <w:szCs w:val="26"/>
        </w:rPr>
        <w:t>ε</w:t>
      </w:r>
      <w:r w:rsidRPr="00FD14AC">
        <w:rPr>
          <w:rFonts w:ascii="Times New Roman" w:hAnsi="Times New Roman" w:cs="Times New Roman"/>
          <w:color w:val="111111"/>
          <w:sz w:val="26"/>
          <w:szCs w:val="26"/>
        </w:rPr>
        <w:t>ἷ</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κ</w:t>
      </w:r>
      <w:r w:rsidRPr="00FD14AC">
        <w:rPr>
          <w:rFonts w:ascii="PT Serif" w:hAnsi="PT Serif"/>
          <w:color w:val="111111"/>
          <w:sz w:val="26"/>
          <w:szCs w:val="26"/>
          <w:lang w:val="fr-FR"/>
        </w:rPr>
        <w:t xml:space="preserve"> </w:t>
      </w:r>
      <w:r w:rsidRPr="00FD14AC">
        <w:rPr>
          <w:rFonts w:ascii="Cambria" w:hAnsi="Cambria" w:cs="Cambria"/>
          <w:color w:val="111111"/>
          <w:sz w:val="26"/>
          <w:szCs w:val="26"/>
        </w:rPr>
        <w:t>δεξι</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Segoe UI Symbol" w:hAnsi="Segoe UI Symbol" w:cs="Segoe UI Symbol"/>
          <w:color w:val="111111"/>
          <w:sz w:val="26"/>
          <w:szCs w:val="26"/>
        </w:rPr>
        <w:t>⸀</w:t>
      </w:r>
      <w:r w:rsidRPr="00FD14AC">
        <w:rPr>
          <w:rFonts w:ascii="Cambria" w:hAnsi="Cambria" w:cs="Cambria"/>
          <w:color w:val="111111"/>
          <w:sz w:val="26"/>
          <w:szCs w:val="26"/>
        </w:rPr>
        <w:t>σου</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Cambria" w:hAnsi="Cambria" w:cs="Cambria"/>
          <w:color w:val="111111"/>
          <w:sz w:val="26"/>
          <w:szCs w:val="26"/>
        </w:rPr>
        <w:t>ε</w:t>
      </w:r>
      <w:r w:rsidRPr="00FD14AC">
        <w:rPr>
          <w:rFonts w:ascii="Times New Roman" w:hAnsi="Times New Roman" w:cs="Times New Roman"/>
          <w:color w:val="111111"/>
          <w:sz w:val="26"/>
          <w:szCs w:val="26"/>
        </w:rPr>
        <w:t>ἷ</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ξ</w:t>
      </w:r>
      <w:r w:rsidRPr="00FD14AC">
        <w:rPr>
          <w:rFonts w:ascii="PT Serif" w:hAnsi="PT Serif"/>
          <w:color w:val="111111"/>
          <w:sz w:val="26"/>
          <w:szCs w:val="26"/>
          <w:lang w:val="fr-FR"/>
        </w:rPr>
        <w:t xml:space="preserve"> </w:t>
      </w:r>
      <w:r w:rsidRPr="00FD14AC">
        <w:rPr>
          <w:rFonts w:ascii="Cambria" w:hAnsi="Cambria" w:cs="Cambria"/>
          <w:color w:val="111111"/>
          <w:sz w:val="26"/>
          <w:szCs w:val="26"/>
        </w:rPr>
        <w:t>ε</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ωνύ</w:t>
      </w:r>
      <w:r w:rsidRPr="00FD14AC">
        <w:rPr>
          <w:rFonts w:ascii="PT Serif" w:hAnsi="PT Serif" w:cs="PT Serif"/>
          <w:color w:val="111111"/>
          <w:sz w:val="26"/>
          <w:szCs w:val="26"/>
        </w:rPr>
        <w:t>μ</w:t>
      </w:r>
      <w:r w:rsidRPr="00FD14AC">
        <w:rPr>
          <w:rFonts w:ascii="Cambria" w:hAnsi="Cambria" w:cs="Cambria"/>
          <w:color w:val="111111"/>
          <w:sz w:val="26"/>
          <w:szCs w:val="26"/>
        </w:rPr>
        <w:t>ων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σου</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ῇ</w:t>
      </w:r>
      <w:r w:rsidRPr="00FD14AC">
        <w:rPr>
          <w:rFonts w:ascii="PT Serif" w:hAnsi="PT Serif"/>
          <w:color w:val="111111"/>
          <w:sz w:val="26"/>
          <w:szCs w:val="26"/>
          <w:lang w:val="fr-FR"/>
        </w:rPr>
        <w:t xml:space="preserve"> </w:t>
      </w:r>
      <w:r w:rsidRPr="00FD14AC">
        <w:rPr>
          <w:rFonts w:ascii="Cambria" w:hAnsi="Cambria" w:cs="Cambria"/>
          <w:color w:val="111111"/>
          <w:sz w:val="26"/>
          <w:szCs w:val="26"/>
        </w:rPr>
        <w:t>βασιλεί</w:t>
      </w:r>
      <w:r w:rsidRPr="00FD14AC">
        <w:rPr>
          <w:rFonts w:ascii="Times New Roman" w:hAnsi="Times New Roman" w:cs="Times New Roman"/>
          <w:color w:val="111111"/>
          <w:sz w:val="26"/>
          <w:szCs w:val="26"/>
        </w:rPr>
        <w:t>ᾳ</w:t>
      </w:r>
      <w:r w:rsidRPr="00FD14AC">
        <w:rPr>
          <w:rFonts w:ascii="PT Serif" w:hAnsi="PT Serif"/>
          <w:color w:val="111111"/>
          <w:sz w:val="26"/>
          <w:szCs w:val="26"/>
          <w:lang w:val="fr-FR"/>
        </w:rPr>
        <w:t xml:space="preserve"> </w:t>
      </w:r>
      <w:r w:rsidRPr="00FD14AC">
        <w:rPr>
          <w:rFonts w:ascii="Cambria" w:hAnsi="Cambria" w:cs="Cambria"/>
          <w:color w:val="111111"/>
          <w:sz w:val="26"/>
          <w:szCs w:val="26"/>
        </w:rPr>
        <w:t>σου</w:t>
      </w:r>
      <w:r w:rsidRPr="00FD14AC">
        <w:rPr>
          <w:rFonts w:ascii="PT Serif" w:hAnsi="PT Serif"/>
          <w:color w:val="111111"/>
          <w:sz w:val="26"/>
          <w:szCs w:val="26"/>
          <w:lang w:val="fr-FR"/>
        </w:rPr>
        <w:t>. </w:t>
      </w:r>
      <w:r w:rsidRPr="00FD14AC">
        <w:rPr>
          <w:rFonts w:ascii="Times New Roman" w:hAnsi="Times New Roman" w:cs="Times New Roman"/>
          <w:color w:val="111111"/>
          <w:sz w:val="26"/>
          <w:szCs w:val="26"/>
        </w:rPr>
        <w:t>ἀ</w:t>
      </w:r>
      <w:r w:rsidRPr="00FD14AC">
        <w:rPr>
          <w:rFonts w:ascii="PT Serif" w:hAnsi="PT Serif"/>
          <w:color w:val="111111"/>
          <w:sz w:val="26"/>
          <w:szCs w:val="26"/>
        </w:rPr>
        <w:t>π</w:t>
      </w:r>
      <w:r w:rsidRPr="00FD14AC">
        <w:rPr>
          <w:rFonts w:ascii="Cambria" w:hAnsi="Cambria" w:cs="Cambria"/>
          <w:color w:val="111111"/>
          <w:sz w:val="26"/>
          <w:szCs w:val="26"/>
        </w:rPr>
        <w:t>οκριθε</w:t>
      </w:r>
      <w:r w:rsidRPr="00FD14AC">
        <w:rPr>
          <w:rFonts w:ascii="Times New Roman" w:hAnsi="Times New Roman" w:cs="Times New Roman"/>
          <w:color w:val="111111"/>
          <w:sz w:val="26"/>
          <w:szCs w:val="26"/>
        </w:rPr>
        <w:t>ὶ</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δ</w:t>
      </w:r>
      <w:r w:rsidRPr="00FD14AC">
        <w:rPr>
          <w:rFonts w:ascii="Times New Roman" w:hAnsi="Times New Roman" w:cs="Times New Roman"/>
          <w:color w:val="111111"/>
          <w:sz w:val="26"/>
          <w:szCs w:val="26"/>
        </w:rPr>
        <w:t>ὲ</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ὁ</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Ἰ</w:t>
      </w:r>
      <w:r w:rsidRPr="00FD14AC">
        <w:rPr>
          <w:rFonts w:ascii="Cambria" w:hAnsi="Cambria" w:cs="Cambria"/>
          <w:color w:val="111111"/>
          <w:sz w:val="26"/>
          <w:szCs w:val="26"/>
        </w:rPr>
        <w:t>ησο</w:t>
      </w:r>
      <w:r w:rsidRPr="00FD14AC">
        <w:rPr>
          <w:rFonts w:ascii="Times New Roman" w:hAnsi="Times New Roman" w:cs="Times New Roman"/>
          <w:color w:val="111111"/>
          <w:sz w:val="26"/>
          <w:szCs w:val="26"/>
        </w:rPr>
        <w:t>ῦ</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ε</w:t>
      </w:r>
      <w:r w:rsidRPr="00FD14AC">
        <w:rPr>
          <w:rFonts w:ascii="Times New Roman" w:hAnsi="Times New Roman" w:cs="Times New Roman"/>
          <w:color w:val="111111"/>
          <w:sz w:val="26"/>
          <w:szCs w:val="26"/>
        </w:rPr>
        <w:t>ἶ</w:t>
      </w:r>
      <w:r w:rsidRPr="00FD14AC">
        <w:rPr>
          <w:rFonts w:ascii="PT Serif" w:hAnsi="PT Serif"/>
          <w:color w:val="111111"/>
          <w:sz w:val="26"/>
          <w:szCs w:val="26"/>
        </w:rPr>
        <w:t>π</w:t>
      </w:r>
      <w:r w:rsidRPr="00FD14AC">
        <w:rPr>
          <w:rFonts w:ascii="Cambria" w:hAnsi="Cambria" w:cs="Cambria"/>
          <w:color w:val="111111"/>
          <w:sz w:val="26"/>
          <w:szCs w:val="26"/>
        </w:rPr>
        <w:t>εν·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Ο</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κ</w:t>
      </w:r>
      <w:r w:rsidRPr="00FD14AC">
        <w:rPr>
          <w:rFonts w:ascii="PT Serif" w:hAnsi="PT Serif"/>
          <w:color w:val="111111"/>
          <w:sz w:val="26"/>
          <w:szCs w:val="26"/>
          <w:lang w:val="fr-FR"/>
        </w:rPr>
        <w:t xml:space="preserve"> </w:t>
      </w:r>
      <w:r w:rsidRPr="00FD14AC">
        <w:rPr>
          <w:rFonts w:ascii="Cambria" w:hAnsi="Cambria" w:cs="Cambria"/>
          <w:color w:val="111111"/>
          <w:sz w:val="26"/>
          <w:szCs w:val="26"/>
        </w:rPr>
        <w:t>ο</w:t>
      </w:r>
      <w:r w:rsidRPr="00FD14AC">
        <w:rPr>
          <w:rFonts w:ascii="Times New Roman" w:hAnsi="Times New Roman" w:cs="Times New Roman"/>
          <w:color w:val="111111"/>
          <w:sz w:val="26"/>
          <w:szCs w:val="26"/>
        </w:rPr>
        <w:t>ἴ</w:t>
      </w:r>
      <w:r w:rsidRPr="00FD14AC">
        <w:rPr>
          <w:rFonts w:ascii="Cambria" w:hAnsi="Cambria" w:cs="Cambria"/>
          <w:color w:val="111111"/>
          <w:sz w:val="26"/>
          <w:szCs w:val="26"/>
        </w:rPr>
        <w:t>δατε</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τί</w:t>
      </w:r>
      <w:r w:rsidRPr="00FD14AC">
        <w:rPr>
          <w:rFonts w:ascii="PT Serif" w:hAnsi="PT Serif"/>
          <w:color w:val="111111"/>
          <w:sz w:val="26"/>
          <w:szCs w:val="26"/>
          <w:lang w:val="fr-FR"/>
        </w:rPr>
        <w:t xml:space="preserve"> </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ἰ</w:t>
      </w:r>
      <w:r w:rsidRPr="00FD14AC">
        <w:rPr>
          <w:rFonts w:ascii="Cambria" w:hAnsi="Cambria" w:cs="Cambria"/>
          <w:color w:val="111111"/>
          <w:sz w:val="26"/>
          <w:szCs w:val="26"/>
        </w:rPr>
        <w:t>τε</w:t>
      </w:r>
      <w:r w:rsidRPr="00FD14AC">
        <w:rPr>
          <w:rFonts w:ascii="Times New Roman" w:hAnsi="Times New Roman" w:cs="Times New Roman"/>
          <w:color w:val="111111"/>
          <w:sz w:val="26"/>
          <w:szCs w:val="26"/>
        </w:rPr>
        <w:t>ῖ</w:t>
      </w:r>
      <w:r w:rsidRPr="00FD14AC">
        <w:rPr>
          <w:rFonts w:ascii="Cambria" w:hAnsi="Cambria" w:cs="Cambria"/>
          <w:color w:val="111111"/>
          <w:sz w:val="26"/>
          <w:szCs w:val="26"/>
        </w:rPr>
        <w:t>σθε·</w:t>
      </w:r>
      <w:r w:rsidRPr="00FD14AC">
        <w:rPr>
          <w:rFonts w:ascii="PT Serif" w:hAnsi="PT Serif"/>
          <w:color w:val="111111"/>
          <w:sz w:val="26"/>
          <w:szCs w:val="26"/>
          <w:lang w:val="fr-FR"/>
        </w:rPr>
        <w:t xml:space="preserve"> </w:t>
      </w:r>
      <w:r w:rsidRPr="00FD14AC">
        <w:rPr>
          <w:rFonts w:ascii="Cambria" w:hAnsi="Cambria" w:cs="Cambria"/>
          <w:color w:val="111111"/>
          <w:sz w:val="26"/>
          <w:szCs w:val="26"/>
        </w:rPr>
        <w:t>δύνασθε</w:t>
      </w:r>
      <w:r w:rsidRPr="00FD14AC">
        <w:rPr>
          <w:rFonts w:ascii="PT Serif" w:hAnsi="PT Serif"/>
          <w:color w:val="111111"/>
          <w:sz w:val="26"/>
          <w:szCs w:val="26"/>
          <w:lang w:val="fr-FR"/>
        </w:rPr>
        <w:t xml:space="preserve"> </w:t>
      </w:r>
      <w:r w:rsidRPr="00FD14AC">
        <w:rPr>
          <w:rFonts w:ascii="PT Serif" w:hAnsi="PT Serif" w:cs="PT Serif"/>
          <w:color w:val="111111"/>
          <w:sz w:val="26"/>
          <w:szCs w:val="26"/>
        </w:rPr>
        <w:t>π</w:t>
      </w:r>
      <w:r w:rsidRPr="00FD14AC">
        <w:rPr>
          <w:rFonts w:ascii="Cambria" w:hAnsi="Cambria" w:cs="Cambria"/>
          <w:color w:val="111111"/>
          <w:sz w:val="26"/>
          <w:szCs w:val="26"/>
        </w:rPr>
        <w:t>ιε</w:t>
      </w:r>
      <w:r w:rsidRPr="00FD14AC">
        <w:rPr>
          <w:rFonts w:ascii="Times New Roman" w:hAnsi="Times New Roman" w:cs="Times New Roman"/>
          <w:color w:val="111111"/>
          <w:sz w:val="26"/>
          <w:szCs w:val="26"/>
        </w:rPr>
        <w:t>ῖ</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ὸ</w:t>
      </w:r>
      <w:r w:rsidRPr="00FD14AC">
        <w:rPr>
          <w:rFonts w:ascii="PT Serif" w:hAnsi="PT Serif"/>
          <w:color w:val="111111"/>
          <w:sz w:val="26"/>
          <w:szCs w:val="26"/>
          <w:lang w:val="fr-FR"/>
        </w:rPr>
        <w:t xml:space="preserve"> </w:t>
      </w:r>
      <w:r w:rsidRPr="00FD14AC">
        <w:rPr>
          <w:rFonts w:ascii="PT Serif" w:hAnsi="PT Serif"/>
          <w:color w:val="111111"/>
          <w:sz w:val="26"/>
          <w:szCs w:val="26"/>
        </w:rPr>
        <w:t>π</w:t>
      </w:r>
      <w:r w:rsidRPr="00FD14AC">
        <w:rPr>
          <w:rFonts w:ascii="Cambria" w:hAnsi="Cambria" w:cs="Cambria"/>
          <w:color w:val="111111"/>
          <w:sz w:val="26"/>
          <w:szCs w:val="26"/>
        </w:rPr>
        <w:t>οτήριον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ὃ</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γ</w:t>
      </w:r>
      <w:r w:rsidRPr="00FD14AC">
        <w:rPr>
          <w:rFonts w:ascii="Times New Roman" w:hAnsi="Times New Roman" w:cs="Times New Roman"/>
          <w:color w:val="111111"/>
          <w:sz w:val="26"/>
          <w:szCs w:val="26"/>
        </w:rPr>
        <w:t>ὼ</w:t>
      </w:r>
      <w:r w:rsidRPr="00FD14AC">
        <w:rPr>
          <w:rFonts w:ascii="PT Serif" w:hAnsi="PT Serif"/>
          <w:color w:val="111111"/>
          <w:sz w:val="26"/>
          <w:szCs w:val="26"/>
          <w:lang w:val="fr-FR"/>
        </w:rPr>
        <w:t xml:space="preserve"> </w:t>
      </w:r>
      <w:r w:rsidRPr="00FD14AC">
        <w:rPr>
          <w:rFonts w:ascii="PT Serif" w:hAnsi="PT Serif"/>
          <w:color w:val="111111"/>
          <w:sz w:val="26"/>
          <w:szCs w:val="26"/>
        </w:rPr>
        <w:t>μ</w:t>
      </w:r>
      <w:r w:rsidRPr="00FD14AC">
        <w:rPr>
          <w:rFonts w:ascii="Cambria" w:hAnsi="Cambria" w:cs="Cambria"/>
          <w:color w:val="111111"/>
          <w:sz w:val="26"/>
          <w:szCs w:val="26"/>
        </w:rPr>
        <w:t>έλλω</w:t>
      </w:r>
      <w:r w:rsidRPr="00FD14AC">
        <w:rPr>
          <w:rFonts w:ascii="PT Serif" w:hAnsi="PT Serif"/>
          <w:color w:val="111111"/>
          <w:sz w:val="26"/>
          <w:szCs w:val="26"/>
          <w:lang w:val="fr-FR"/>
        </w:rPr>
        <w:t xml:space="preserve"> </w:t>
      </w:r>
      <w:r w:rsidRPr="00FD14AC">
        <w:rPr>
          <w:rFonts w:ascii="Segoe UI Symbol" w:hAnsi="Segoe UI Symbol" w:cs="Segoe UI Symbol"/>
          <w:color w:val="111111"/>
          <w:sz w:val="26"/>
          <w:szCs w:val="26"/>
        </w:rPr>
        <w:t>⸀</w:t>
      </w:r>
      <w:r w:rsidRPr="00FD14AC">
        <w:rPr>
          <w:rFonts w:ascii="PT Serif" w:hAnsi="PT Serif"/>
          <w:color w:val="111111"/>
          <w:sz w:val="26"/>
          <w:szCs w:val="26"/>
        </w:rPr>
        <w:t>π</w:t>
      </w:r>
      <w:r w:rsidRPr="00FD14AC">
        <w:rPr>
          <w:rFonts w:ascii="Cambria" w:hAnsi="Cambria" w:cs="Cambria"/>
          <w:color w:val="111111"/>
          <w:sz w:val="26"/>
          <w:szCs w:val="26"/>
        </w:rPr>
        <w:t>ίνειν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λέγουσιν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ῷ</w:t>
      </w:r>
      <w:r w:rsidRPr="00FD14AC">
        <w:rPr>
          <w:rFonts w:ascii="Cambria" w:hAnsi="Cambria" w:cs="Cambria"/>
          <w:color w:val="111111"/>
          <w:sz w:val="26"/>
          <w:szCs w:val="26"/>
        </w:rPr>
        <w:t>·</w:t>
      </w:r>
      <w:r w:rsidRPr="00FD14AC">
        <w:rPr>
          <w:rFonts w:ascii="PT Serif" w:hAnsi="PT Serif"/>
          <w:color w:val="111111"/>
          <w:sz w:val="26"/>
          <w:szCs w:val="26"/>
          <w:lang w:val="fr-FR"/>
        </w:rPr>
        <w:t xml:space="preserve"> </w:t>
      </w:r>
      <w:r w:rsidRPr="00FD14AC">
        <w:rPr>
          <w:rFonts w:ascii="PT Serif" w:hAnsi="PT Serif"/>
          <w:color w:val="111111"/>
          <w:sz w:val="26"/>
          <w:szCs w:val="26"/>
        </w:rPr>
        <w:t>Δ</w:t>
      </w:r>
      <w:r w:rsidRPr="00FD14AC">
        <w:rPr>
          <w:rFonts w:ascii="Cambria" w:hAnsi="Cambria" w:cs="Cambria"/>
          <w:color w:val="111111"/>
          <w:sz w:val="26"/>
          <w:szCs w:val="26"/>
        </w:rPr>
        <w:t>υνά</w:t>
      </w:r>
      <w:r w:rsidRPr="00FD14AC">
        <w:rPr>
          <w:rFonts w:ascii="PT Serif" w:hAnsi="PT Serif" w:cs="PT Serif"/>
          <w:color w:val="111111"/>
          <w:sz w:val="26"/>
          <w:szCs w:val="26"/>
        </w:rPr>
        <w:t>μ</w:t>
      </w:r>
      <w:r w:rsidRPr="00FD14AC">
        <w:rPr>
          <w:rFonts w:ascii="Cambria" w:hAnsi="Cambria" w:cs="Cambria"/>
          <w:color w:val="111111"/>
          <w:sz w:val="26"/>
          <w:szCs w:val="26"/>
        </w:rPr>
        <w:t>εθα</w:t>
      </w:r>
      <w:r w:rsidRPr="00FD14AC">
        <w:rPr>
          <w:rFonts w:ascii="PT Serif" w:hAnsi="PT Serif"/>
          <w:color w:val="111111"/>
          <w:sz w:val="26"/>
          <w:szCs w:val="26"/>
          <w:lang w:val="fr-FR"/>
        </w:rPr>
        <w:t>. </w:t>
      </w:r>
      <w:r w:rsidRPr="00FD14AC">
        <w:rPr>
          <w:rFonts w:ascii="Segoe UI Symbol" w:hAnsi="Segoe UI Symbol" w:cs="Segoe UI Symbol"/>
          <w:color w:val="111111"/>
          <w:sz w:val="26"/>
          <w:szCs w:val="26"/>
        </w:rPr>
        <w:t>⸀</w:t>
      </w:r>
      <w:r w:rsidRPr="00FD14AC">
        <w:rPr>
          <w:rFonts w:ascii="Cambria" w:hAnsi="Cambria" w:cs="Cambria"/>
          <w:color w:val="111111"/>
          <w:sz w:val="26"/>
          <w:szCs w:val="26"/>
        </w:rPr>
        <w:t>λέγει</w:t>
      </w:r>
      <w:r w:rsidRPr="00FD14AC">
        <w:rPr>
          <w:rFonts w:ascii="PT Serif" w:hAnsi="PT Serif"/>
          <w:color w:val="111111"/>
          <w:sz w:val="26"/>
          <w:szCs w:val="26"/>
          <w:lang w:val="fr-FR"/>
        </w:rPr>
        <w:t xml:space="preserve"> </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το</w:t>
      </w:r>
      <w:r w:rsidRPr="00FD14AC">
        <w:rPr>
          <w:rFonts w:ascii="Times New Roman" w:hAnsi="Times New Roman" w:cs="Times New Roman"/>
          <w:color w:val="111111"/>
          <w:sz w:val="26"/>
          <w:szCs w:val="26"/>
        </w:rPr>
        <w:t>ῖ</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ὸ</w:t>
      </w:r>
      <w:r w:rsidRPr="00FD14AC">
        <w:rPr>
          <w:rFonts w:ascii="PT Serif" w:hAnsi="PT Serif"/>
          <w:color w:val="111111"/>
          <w:sz w:val="26"/>
          <w:szCs w:val="26"/>
          <w:lang w:val="fr-FR"/>
        </w:rPr>
        <w:t xml:space="preserve"> </w:t>
      </w:r>
      <w:r w:rsidRPr="00FD14AC">
        <w:rPr>
          <w:rFonts w:ascii="PT Serif" w:hAnsi="PT Serif"/>
          <w:color w:val="111111"/>
          <w:sz w:val="26"/>
          <w:szCs w:val="26"/>
        </w:rPr>
        <w:t>μ</w:t>
      </w:r>
      <w:r w:rsidRPr="00FD14AC">
        <w:rPr>
          <w:rFonts w:ascii="Times New Roman" w:hAnsi="Times New Roman" w:cs="Times New Roman"/>
          <w:color w:val="111111"/>
          <w:sz w:val="26"/>
          <w:szCs w:val="26"/>
        </w:rPr>
        <w:t>ὲ</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PT Serif" w:hAnsi="PT Serif" w:cs="PT Serif"/>
          <w:color w:val="111111"/>
          <w:sz w:val="26"/>
          <w:szCs w:val="26"/>
        </w:rPr>
        <w:t>π</w:t>
      </w:r>
      <w:r w:rsidRPr="00FD14AC">
        <w:rPr>
          <w:rFonts w:ascii="Cambria" w:hAnsi="Cambria" w:cs="Cambria"/>
          <w:color w:val="111111"/>
          <w:sz w:val="26"/>
          <w:szCs w:val="26"/>
        </w:rPr>
        <w:t>οτήριόν</w:t>
      </w:r>
      <w:r w:rsidRPr="00FD14AC">
        <w:rPr>
          <w:rFonts w:ascii="PT Serif" w:hAnsi="PT Serif"/>
          <w:color w:val="111111"/>
          <w:sz w:val="26"/>
          <w:szCs w:val="26"/>
          <w:lang w:val="fr-FR"/>
        </w:rPr>
        <w:t xml:space="preserve"> </w:t>
      </w:r>
      <w:r w:rsidRPr="00FD14AC">
        <w:rPr>
          <w:rFonts w:ascii="PT Serif" w:hAnsi="PT Serif" w:cs="PT Serif"/>
          <w:color w:val="111111"/>
          <w:sz w:val="26"/>
          <w:szCs w:val="26"/>
        </w:rPr>
        <w:t>μ</w:t>
      </w:r>
      <w:r w:rsidRPr="00FD14AC">
        <w:rPr>
          <w:rFonts w:ascii="Cambria" w:hAnsi="Cambria" w:cs="Cambria"/>
          <w:color w:val="111111"/>
          <w:sz w:val="26"/>
          <w:szCs w:val="26"/>
        </w:rPr>
        <w:t>ου</w:t>
      </w:r>
      <w:r w:rsidRPr="00FD14AC">
        <w:rPr>
          <w:rFonts w:ascii="PT Serif" w:hAnsi="PT Serif"/>
          <w:color w:val="111111"/>
          <w:sz w:val="26"/>
          <w:szCs w:val="26"/>
          <w:lang w:val="fr-FR"/>
        </w:rPr>
        <w:t xml:space="preserve"> </w:t>
      </w:r>
      <w:r w:rsidRPr="00FD14AC">
        <w:rPr>
          <w:rFonts w:ascii="Segoe UI Symbol" w:hAnsi="Segoe UI Symbol" w:cs="Segoe UI Symbol"/>
          <w:color w:val="111111"/>
          <w:sz w:val="26"/>
          <w:szCs w:val="26"/>
        </w:rPr>
        <w:t>⸀</w:t>
      </w:r>
      <w:r w:rsidRPr="00FD14AC">
        <w:rPr>
          <w:rFonts w:ascii="PT Serif" w:hAnsi="PT Serif"/>
          <w:color w:val="111111"/>
          <w:sz w:val="26"/>
          <w:szCs w:val="26"/>
        </w:rPr>
        <w:t>π</w:t>
      </w:r>
      <w:r w:rsidRPr="00FD14AC">
        <w:rPr>
          <w:rFonts w:ascii="Cambria" w:hAnsi="Cambria" w:cs="Cambria"/>
          <w:color w:val="111111"/>
          <w:sz w:val="26"/>
          <w:szCs w:val="26"/>
        </w:rPr>
        <w:t>ίεσθε</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ὸ</w:t>
      </w:r>
      <w:r w:rsidRPr="00FD14AC">
        <w:rPr>
          <w:rFonts w:ascii="PT Serif" w:hAnsi="PT Serif"/>
          <w:color w:val="111111"/>
          <w:sz w:val="26"/>
          <w:szCs w:val="26"/>
          <w:lang w:val="fr-FR"/>
        </w:rPr>
        <w:t xml:space="preserve"> </w:t>
      </w:r>
      <w:r w:rsidRPr="00FD14AC">
        <w:rPr>
          <w:rFonts w:ascii="Cambria" w:hAnsi="Cambria" w:cs="Cambria"/>
          <w:color w:val="111111"/>
          <w:sz w:val="26"/>
          <w:szCs w:val="26"/>
        </w:rPr>
        <w:t>δ</w:t>
      </w:r>
      <w:r w:rsidRPr="00FD14AC">
        <w:rPr>
          <w:rFonts w:ascii="Times New Roman" w:hAnsi="Times New Roman" w:cs="Times New Roman"/>
          <w:color w:val="111111"/>
          <w:sz w:val="26"/>
          <w:szCs w:val="26"/>
        </w:rPr>
        <w:t>ὲ</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καθίσαι</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κ</w:t>
      </w:r>
      <w:r w:rsidRPr="00FD14AC">
        <w:rPr>
          <w:rFonts w:ascii="PT Serif" w:hAnsi="PT Serif"/>
          <w:color w:val="111111"/>
          <w:sz w:val="26"/>
          <w:szCs w:val="26"/>
          <w:lang w:val="fr-FR"/>
        </w:rPr>
        <w:t xml:space="preserve"> </w:t>
      </w:r>
      <w:r w:rsidRPr="00FD14AC">
        <w:rPr>
          <w:rFonts w:ascii="Cambria" w:hAnsi="Cambria" w:cs="Cambria"/>
          <w:color w:val="111111"/>
          <w:sz w:val="26"/>
          <w:szCs w:val="26"/>
        </w:rPr>
        <w:t>δεξι</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PT Serif" w:hAnsi="PT Serif" w:cs="PT Serif"/>
          <w:color w:val="111111"/>
          <w:sz w:val="26"/>
          <w:szCs w:val="26"/>
        </w:rPr>
        <w:t>μ</w:t>
      </w:r>
      <w:r w:rsidRPr="00FD14AC">
        <w:rPr>
          <w:rFonts w:ascii="Cambria" w:hAnsi="Cambria" w:cs="Cambria"/>
          <w:color w:val="111111"/>
          <w:sz w:val="26"/>
          <w:szCs w:val="26"/>
        </w:rPr>
        <w:t>ου</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ξ</w:t>
      </w:r>
      <w:r w:rsidRPr="00FD14AC">
        <w:rPr>
          <w:rFonts w:ascii="PT Serif" w:hAnsi="PT Serif"/>
          <w:color w:val="111111"/>
          <w:sz w:val="26"/>
          <w:szCs w:val="26"/>
          <w:lang w:val="fr-FR"/>
        </w:rPr>
        <w:t xml:space="preserve"> </w:t>
      </w:r>
      <w:r w:rsidRPr="00FD14AC">
        <w:rPr>
          <w:rFonts w:ascii="Segoe UI Symbol" w:hAnsi="Segoe UI Symbol" w:cs="Segoe UI Symbol"/>
          <w:color w:val="111111"/>
          <w:sz w:val="26"/>
          <w:szCs w:val="26"/>
        </w:rPr>
        <w:t>⸀</w:t>
      </w:r>
      <w:r w:rsidRPr="00FD14AC">
        <w:rPr>
          <w:rFonts w:ascii="Cambria" w:hAnsi="Cambria" w:cs="Cambria"/>
          <w:color w:val="111111"/>
          <w:sz w:val="26"/>
          <w:szCs w:val="26"/>
        </w:rPr>
        <w:t>ε</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ωνύ</w:t>
      </w:r>
      <w:r w:rsidRPr="00FD14AC">
        <w:rPr>
          <w:rFonts w:ascii="PT Serif" w:hAnsi="PT Serif" w:cs="PT Serif"/>
          <w:color w:val="111111"/>
          <w:sz w:val="26"/>
          <w:szCs w:val="26"/>
        </w:rPr>
        <w:t>μ</w:t>
      </w:r>
      <w:r w:rsidRPr="00FD14AC">
        <w:rPr>
          <w:rFonts w:ascii="Cambria" w:hAnsi="Cambria" w:cs="Cambria"/>
          <w:color w:val="111111"/>
          <w:sz w:val="26"/>
          <w:szCs w:val="26"/>
        </w:rPr>
        <w:t>ων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ο</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κ</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ἔ</w:t>
      </w:r>
      <w:r w:rsidRPr="00FD14AC">
        <w:rPr>
          <w:rFonts w:ascii="Cambria" w:hAnsi="Cambria" w:cs="Cambria"/>
          <w:color w:val="111111"/>
          <w:sz w:val="26"/>
          <w:szCs w:val="26"/>
        </w:rPr>
        <w:t>στιν</w:t>
      </w:r>
      <w:r w:rsidRPr="00FD14AC">
        <w:rPr>
          <w:rFonts w:ascii="PT Serif" w:hAnsi="PT Serif"/>
          <w:color w:val="111111"/>
          <w:sz w:val="26"/>
          <w:szCs w:val="26"/>
          <w:lang w:val="fr-FR"/>
        </w:rPr>
        <w:t xml:space="preserve"> </w:t>
      </w:r>
      <w:r w:rsidRPr="00FD14AC">
        <w:rPr>
          <w:rFonts w:ascii="Segoe UI Symbol" w:hAnsi="Segoe UI Symbol" w:cs="Segoe UI Symbol"/>
          <w:color w:val="111111"/>
          <w:sz w:val="26"/>
          <w:szCs w:val="26"/>
        </w:rPr>
        <w:t>⸀</w:t>
      </w:r>
      <w:r w:rsidRPr="00FD14AC">
        <w:rPr>
          <w:rFonts w:ascii="Times New Roman" w:hAnsi="Times New Roman" w:cs="Times New Roman"/>
          <w:color w:val="111111"/>
          <w:sz w:val="26"/>
          <w:szCs w:val="26"/>
        </w:rPr>
        <w:t>ἐ</w:t>
      </w:r>
      <w:r w:rsidRPr="00FD14AC">
        <w:rPr>
          <w:rFonts w:ascii="PT Serif" w:hAnsi="PT Serif"/>
          <w:color w:val="111111"/>
          <w:sz w:val="26"/>
          <w:szCs w:val="26"/>
        </w:rPr>
        <w:t>μ</w:t>
      </w:r>
      <w:r w:rsidRPr="00FD14AC">
        <w:rPr>
          <w:rFonts w:ascii="Times New Roman" w:hAnsi="Times New Roman" w:cs="Times New Roman"/>
          <w:color w:val="111111"/>
          <w:sz w:val="26"/>
          <w:szCs w:val="26"/>
        </w:rPr>
        <w:t>ὸ</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δο</w:t>
      </w:r>
      <w:r w:rsidRPr="00FD14AC">
        <w:rPr>
          <w:rFonts w:ascii="Times New Roman" w:hAnsi="Times New Roman" w:cs="Times New Roman"/>
          <w:color w:val="111111"/>
          <w:sz w:val="26"/>
          <w:szCs w:val="26"/>
        </w:rPr>
        <w:t>ῦ</w:t>
      </w:r>
      <w:r w:rsidRPr="00FD14AC">
        <w:rPr>
          <w:rFonts w:ascii="Cambria" w:hAnsi="Cambria" w:cs="Cambria"/>
          <w:color w:val="111111"/>
          <w:sz w:val="26"/>
          <w:szCs w:val="26"/>
        </w:rPr>
        <w:t>ναι</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ἀ</w:t>
      </w:r>
      <w:r w:rsidRPr="00FD14AC">
        <w:rPr>
          <w:rFonts w:ascii="Cambria" w:hAnsi="Cambria" w:cs="Cambria"/>
          <w:color w:val="111111"/>
          <w:sz w:val="26"/>
          <w:szCs w:val="26"/>
        </w:rPr>
        <w:t>λλ</w:t>
      </w:r>
      <w:r w:rsidRPr="00FD14AC">
        <w:rPr>
          <w:rFonts w:ascii="PT Serif" w:hAnsi="PT Serif" w:cs="PT Serif"/>
          <w:color w:val="111111"/>
          <w:sz w:val="26"/>
          <w:szCs w:val="26"/>
          <w:lang w:val="fr-FR"/>
        </w:rPr>
        <w:t>’</w:t>
      </w:r>
      <w:r w:rsidRPr="00FD14AC">
        <w:rPr>
          <w:rFonts w:ascii="PT Serif" w:hAnsi="PT Serif"/>
          <w:color w:val="111111"/>
          <w:sz w:val="26"/>
          <w:szCs w:val="26"/>
          <w:lang w:val="fr-FR"/>
        </w:rPr>
        <w:t xml:space="preserve"> </w:t>
      </w:r>
      <w:r w:rsidRPr="00FD14AC">
        <w:rPr>
          <w:rFonts w:ascii="Cambria" w:hAnsi="Cambria" w:cs="Cambria"/>
          <w:color w:val="111111"/>
          <w:sz w:val="26"/>
          <w:szCs w:val="26"/>
        </w:rPr>
        <w:t>ο</w:t>
      </w:r>
      <w:r w:rsidRPr="00FD14AC">
        <w:rPr>
          <w:rFonts w:ascii="Times New Roman" w:hAnsi="Times New Roman" w:cs="Times New Roman"/>
          <w:color w:val="111111"/>
          <w:sz w:val="26"/>
          <w:szCs w:val="26"/>
        </w:rPr>
        <w:t>ἷ</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ἡ</w:t>
      </w:r>
      <w:r w:rsidRPr="00FD14AC">
        <w:rPr>
          <w:rFonts w:ascii="Cambria" w:hAnsi="Cambria" w:cs="Cambria"/>
          <w:color w:val="111111"/>
          <w:sz w:val="26"/>
          <w:szCs w:val="26"/>
        </w:rPr>
        <w:t>τοί</w:t>
      </w:r>
      <w:r w:rsidRPr="00FD14AC">
        <w:rPr>
          <w:rFonts w:ascii="PT Serif" w:hAnsi="PT Serif" w:cs="PT Serif"/>
          <w:color w:val="111111"/>
          <w:sz w:val="26"/>
          <w:szCs w:val="26"/>
        </w:rPr>
        <w:t>μ</w:t>
      </w:r>
      <w:r w:rsidRPr="00FD14AC">
        <w:rPr>
          <w:rFonts w:ascii="Cambria" w:hAnsi="Cambria" w:cs="Cambria"/>
          <w:color w:val="111111"/>
          <w:sz w:val="26"/>
          <w:szCs w:val="26"/>
        </w:rPr>
        <w:t>ασται</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ὑ</w:t>
      </w:r>
      <w:r w:rsidRPr="00FD14AC">
        <w:rPr>
          <w:rFonts w:ascii="PT Serif" w:hAnsi="PT Serif"/>
          <w:color w:val="111111"/>
          <w:sz w:val="26"/>
          <w:szCs w:val="26"/>
        </w:rPr>
        <w:t>π</w:t>
      </w:r>
      <w:r w:rsidRPr="00FD14AC">
        <w:rPr>
          <w:rFonts w:ascii="Times New Roman" w:hAnsi="Times New Roman" w:cs="Times New Roman"/>
          <w:color w:val="111111"/>
          <w:sz w:val="26"/>
          <w:szCs w:val="26"/>
        </w:rPr>
        <w:t>ὸ</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το</w:t>
      </w:r>
      <w:r w:rsidRPr="00FD14AC">
        <w:rPr>
          <w:rFonts w:ascii="Times New Roman" w:hAnsi="Times New Roman" w:cs="Times New Roman"/>
          <w:color w:val="111111"/>
          <w:sz w:val="26"/>
          <w:szCs w:val="26"/>
        </w:rPr>
        <w:t>ῦ</w:t>
      </w:r>
      <w:r w:rsidRPr="00FD14AC">
        <w:rPr>
          <w:rFonts w:ascii="PT Serif" w:hAnsi="PT Serif"/>
          <w:color w:val="111111"/>
          <w:sz w:val="26"/>
          <w:szCs w:val="26"/>
          <w:lang w:val="fr-FR"/>
        </w:rPr>
        <w:t xml:space="preserve"> </w:t>
      </w:r>
      <w:r w:rsidRPr="00FD14AC">
        <w:rPr>
          <w:rFonts w:ascii="PT Serif" w:hAnsi="PT Serif"/>
          <w:color w:val="111111"/>
          <w:sz w:val="26"/>
          <w:szCs w:val="26"/>
        </w:rPr>
        <w:t>π</w:t>
      </w:r>
      <w:r w:rsidRPr="00FD14AC">
        <w:rPr>
          <w:rFonts w:ascii="Cambria" w:hAnsi="Cambria" w:cs="Cambria"/>
          <w:color w:val="111111"/>
          <w:sz w:val="26"/>
          <w:szCs w:val="26"/>
        </w:rPr>
        <w:t>ατρός</w:t>
      </w:r>
      <w:r w:rsidRPr="00FD14AC">
        <w:rPr>
          <w:rFonts w:ascii="PT Serif" w:hAnsi="PT Serif"/>
          <w:color w:val="111111"/>
          <w:sz w:val="26"/>
          <w:szCs w:val="26"/>
          <w:lang w:val="fr-FR"/>
        </w:rPr>
        <w:t xml:space="preserve"> </w:t>
      </w:r>
      <w:r w:rsidRPr="00FD14AC">
        <w:rPr>
          <w:rFonts w:ascii="PT Serif" w:hAnsi="PT Serif" w:cs="PT Serif"/>
          <w:color w:val="111111"/>
          <w:sz w:val="26"/>
          <w:szCs w:val="26"/>
        </w:rPr>
        <w:t>μ</w:t>
      </w:r>
      <w:r w:rsidRPr="00FD14AC">
        <w:rPr>
          <w:rFonts w:ascii="Cambria" w:hAnsi="Cambria" w:cs="Cambria"/>
          <w:color w:val="111111"/>
          <w:sz w:val="26"/>
          <w:szCs w:val="26"/>
        </w:rPr>
        <w:t>ου</w:t>
      </w:r>
      <w:r w:rsidRPr="00FD14AC">
        <w:rPr>
          <w:rFonts w:ascii="PT Serif" w:hAnsi="PT Serif"/>
          <w:color w:val="111111"/>
          <w:sz w:val="26"/>
          <w:szCs w:val="26"/>
          <w:lang w:val="fr-FR"/>
        </w:rPr>
        <w:t>. </w:t>
      </w:r>
    </w:p>
    <w:p w14:paraId="3576FE23" w14:textId="77777777" w:rsidR="00FD14AC" w:rsidRPr="00FD14AC" w:rsidRDefault="00FD14AC" w:rsidP="00FD14AC">
      <w:pPr>
        <w:jc w:val="both"/>
        <w:rPr>
          <w:rFonts w:ascii="PT Serif" w:hAnsi="PT Serif"/>
          <w:color w:val="111111"/>
          <w:sz w:val="26"/>
          <w:szCs w:val="26"/>
          <w:lang w:val="fr-FR"/>
        </w:rPr>
      </w:pPr>
      <w:r w:rsidRPr="00FD14AC">
        <w:rPr>
          <w:rFonts w:ascii="Cambria" w:hAnsi="Cambria" w:cs="Cambria"/>
          <w:color w:val="111111"/>
          <w:sz w:val="26"/>
          <w:szCs w:val="26"/>
          <w:lang w:val="el-GR"/>
        </w:rPr>
        <w:t>Κα</w:t>
      </w:r>
      <w:r w:rsidRPr="00FD14AC">
        <w:rPr>
          <w:rFonts w:ascii="Times New Roman" w:hAnsi="Times New Roman" w:cs="Times New Roman"/>
          <w:color w:val="111111"/>
          <w:sz w:val="26"/>
          <w:szCs w:val="26"/>
          <w:lang w:val="el-GR"/>
        </w:rPr>
        <w:t>ὶ</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lang w:val="el-GR"/>
        </w:rPr>
        <w:t>ἀ</w:t>
      </w:r>
      <w:r w:rsidRPr="00FD14AC">
        <w:rPr>
          <w:rFonts w:ascii="Cambria" w:hAnsi="Cambria" w:cs="Cambria"/>
          <w:color w:val="111111"/>
          <w:sz w:val="26"/>
          <w:szCs w:val="26"/>
          <w:lang w:val="el-GR"/>
        </w:rPr>
        <w:t>κούσαντες</w:t>
      </w:r>
      <w:r w:rsidRPr="00FD14AC">
        <w:rPr>
          <w:rFonts w:ascii="PT Serif" w:hAnsi="PT Serif"/>
          <w:color w:val="111111"/>
          <w:sz w:val="26"/>
          <w:szCs w:val="26"/>
          <w:lang w:val="fr-FR"/>
        </w:rPr>
        <w:t xml:space="preserve"> </w:t>
      </w:r>
      <w:r w:rsidRPr="00FD14AC">
        <w:rPr>
          <w:rFonts w:ascii="Cambria" w:hAnsi="Cambria" w:cs="Cambria"/>
          <w:color w:val="111111"/>
          <w:sz w:val="26"/>
          <w:szCs w:val="26"/>
          <w:lang w:val="el-GR"/>
        </w:rPr>
        <w:t>ο</w:t>
      </w:r>
      <w:r w:rsidRPr="00FD14AC">
        <w:rPr>
          <w:rFonts w:ascii="Times New Roman" w:hAnsi="Times New Roman" w:cs="Times New Roman"/>
          <w:color w:val="111111"/>
          <w:sz w:val="26"/>
          <w:szCs w:val="26"/>
          <w:lang w:val="el-GR"/>
        </w:rPr>
        <w:t>ἱ</w:t>
      </w:r>
      <w:r w:rsidRPr="00FD14AC">
        <w:rPr>
          <w:rFonts w:ascii="PT Serif" w:hAnsi="PT Serif"/>
          <w:color w:val="111111"/>
          <w:sz w:val="26"/>
          <w:szCs w:val="26"/>
          <w:lang w:val="fr-FR"/>
        </w:rPr>
        <w:t xml:space="preserve"> </w:t>
      </w:r>
      <w:r w:rsidRPr="00FD14AC">
        <w:rPr>
          <w:rFonts w:ascii="Cambria" w:hAnsi="Cambria" w:cs="Cambria"/>
          <w:color w:val="111111"/>
          <w:sz w:val="26"/>
          <w:szCs w:val="26"/>
          <w:lang w:val="el-GR"/>
        </w:rPr>
        <w:t>δέκα</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lang w:val="el-GR"/>
        </w:rPr>
        <w:t>ἠ</w:t>
      </w:r>
      <w:r w:rsidRPr="00FD14AC">
        <w:rPr>
          <w:rFonts w:ascii="Cambria" w:hAnsi="Cambria" w:cs="Cambria"/>
          <w:color w:val="111111"/>
          <w:sz w:val="26"/>
          <w:szCs w:val="26"/>
          <w:lang w:val="el-GR"/>
        </w:rPr>
        <w:t>γανάκτησαν</w:t>
      </w:r>
      <w:r w:rsidRPr="00FD14AC">
        <w:rPr>
          <w:rFonts w:ascii="PT Serif" w:hAnsi="PT Serif"/>
          <w:color w:val="111111"/>
          <w:sz w:val="26"/>
          <w:szCs w:val="26"/>
          <w:lang w:val="fr-FR"/>
        </w:rPr>
        <w:t xml:space="preserve"> </w:t>
      </w:r>
      <w:r w:rsidRPr="00FD14AC">
        <w:rPr>
          <w:rFonts w:ascii="PT Serif" w:hAnsi="PT Serif" w:cs="PT Serif"/>
          <w:color w:val="111111"/>
          <w:sz w:val="26"/>
          <w:szCs w:val="26"/>
          <w:lang w:val="el-GR"/>
        </w:rPr>
        <w:t>π</w:t>
      </w:r>
      <w:r w:rsidRPr="00FD14AC">
        <w:rPr>
          <w:rFonts w:ascii="Cambria" w:hAnsi="Cambria" w:cs="Cambria"/>
          <w:color w:val="111111"/>
          <w:sz w:val="26"/>
          <w:szCs w:val="26"/>
          <w:lang w:val="el-GR"/>
        </w:rPr>
        <w:t>ερ</w:t>
      </w:r>
      <w:r w:rsidRPr="00FD14AC">
        <w:rPr>
          <w:rFonts w:ascii="Times New Roman" w:hAnsi="Times New Roman" w:cs="Times New Roman"/>
          <w:color w:val="111111"/>
          <w:sz w:val="26"/>
          <w:szCs w:val="26"/>
          <w:lang w:val="el-GR"/>
        </w:rPr>
        <w:t>ὶ</w:t>
      </w:r>
      <w:r w:rsidRPr="00FD14AC">
        <w:rPr>
          <w:rFonts w:ascii="PT Serif" w:hAnsi="PT Serif"/>
          <w:color w:val="111111"/>
          <w:sz w:val="26"/>
          <w:szCs w:val="26"/>
          <w:lang w:val="fr-FR"/>
        </w:rPr>
        <w:t xml:space="preserve"> </w:t>
      </w:r>
      <w:r w:rsidRPr="00FD14AC">
        <w:rPr>
          <w:rFonts w:ascii="Cambria" w:hAnsi="Cambria" w:cs="Cambria"/>
          <w:color w:val="111111"/>
          <w:sz w:val="26"/>
          <w:szCs w:val="26"/>
          <w:lang w:val="el-GR"/>
        </w:rPr>
        <w:t>τ</w:t>
      </w:r>
      <w:r w:rsidRPr="00FD14AC">
        <w:rPr>
          <w:rFonts w:ascii="Times New Roman" w:hAnsi="Times New Roman" w:cs="Times New Roman"/>
          <w:color w:val="111111"/>
          <w:sz w:val="26"/>
          <w:szCs w:val="26"/>
          <w:lang w:val="el-GR"/>
        </w:rPr>
        <w:t>ῶ</w:t>
      </w:r>
      <w:r w:rsidRPr="00FD14AC">
        <w:rPr>
          <w:rFonts w:ascii="Cambria" w:hAnsi="Cambria" w:cs="Cambria"/>
          <w:color w:val="111111"/>
          <w:sz w:val="26"/>
          <w:szCs w:val="26"/>
          <w:lang w:val="el-GR"/>
        </w:rPr>
        <w:t>ν</w:t>
      </w:r>
      <w:r w:rsidRPr="00FD14AC">
        <w:rPr>
          <w:rFonts w:ascii="PT Serif" w:hAnsi="PT Serif"/>
          <w:color w:val="111111"/>
          <w:sz w:val="26"/>
          <w:szCs w:val="26"/>
          <w:lang w:val="fr-FR"/>
        </w:rPr>
        <w:t xml:space="preserve"> </w:t>
      </w:r>
      <w:r w:rsidRPr="00FD14AC">
        <w:rPr>
          <w:rFonts w:ascii="Cambria" w:hAnsi="Cambria" w:cs="Cambria"/>
          <w:color w:val="111111"/>
          <w:sz w:val="26"/>
          <w:szCs w:val="26"/>
          <w:lang w:val="el-GR"/>
        </w:rPr>
        <w:t>δύο</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lang w:val="el-GR"/>
        </w:rPr>
        <w:t>ἀ</w:t>
      </w:r>
      <w:r w:rsidRPr="00FD14AC">
        <w:rPr>
          <w:rFonts w:ascii="Cambria" w:hAnsi="Cambria" w:cs="Cambria"/>
          <w:color w:val="111111"/>
          <w:sz w:val="26"/>
          <w:szCs w:val="26"/>
          <w:lang w:val="el-GR"/>
        </w:rPr>
        <w:t>δελφ</w:t>
      </w:r>
      <w:r w:rsidRPr="00FD14AC">
        <w:rPr>
          <w:rFonts w:ascii="Times New Roman" w:hAnsi="Times New Roman" w:cs="Times New Roman"/>
          <w:color w:val="111111"/>
          <w:sz w:val="26"/>
          <w:szCs w:val="26"/>
          <w:lang w:val="el-GR"/>
        </w:rPr>
        <w:t>ῶ</w:t>
      </w:r>
      <w:r w:rsidRPr="00FD14AC">
        <w:rPr>
          <w:rFonts w:ascii="Cambria" w:hAnsi="Cambria" w:cs="Cambria"/>
          <w:color w:val="111111"/>
          <w:sz w:val="26"/>
          <w:szCs w:val="26"/>
          <w:lang w:val="el-GR"/>
        </w:rPr>
        <w:t>ν</w:t>
      </w:r>
      <w:r w:rsidRPr="00FD14AC">
        <w:rPr>
          <w:rFonts w:ascii="PT Serif" w:hAnsi="PT Serif"/>
          <w:color w:val="111111"/>
          <w:sz w:val="26"/>
          <w:szCs w:val="26"/>
          <w:lang w:val="fr-FR"/>
        </w:rPr>
        <w:t>. </w:t>
      </w:r>
      <w:r w:rsidRPr="00FD14AC">
        <w:rPr>
          <w:rFonts w:ascii="Times New Roman" w:hAnsi="Times New Roman" w:cs="Times New Roman"/>
          <w:color w:val="111111"/>
          <w:sz w:val="26"/>
          <w:szCs w:val="26"/>
        </w:rPr>
        <w:t>ὁ</w:t>
      </w:r>
      <w:r w:rsidRPr="00FD14AC">
        <w:rPr>
          <w:rFonts w:ascii="PT Serif" w:hAnsi="PT Serif"/>
          <w:color w:val="111111"/>
          <w:sz w:val="26"/>
          <w:szCs w:val="26"/>
          <w:lang w:val="fr-FR"/>
        </w:rPr>
        <w:t xml:space="preserve"> </w:t>
      </w:r>
      <w:r w:rsidRPr="00FD14AC">
        <w:rPr>
          <w:rFonts w:ascii="Cambria" w:hAnsi="Cambria" w:cs="Cambria"/>
          <w:color w:val="111111"/>
          <w:sz w:val="26"/>
          <w:szCs w:val="26"/>
        </w:rPr>
        <w:t>δ</w:t>
      </w:r>
      <w:r w:rsidRPr="00FD14AC">
        <w:rPr>
          <w:rFonts w:ascii="Times New Roman" w:hAnsi="Times New Roman" w:cs="Times New Roman"/>
          <w:color w:val="111111"/>
          <w:sz w:val="26"/>
          <w:szCs w:val="26"/>
        </w:rPr>
        <w:t>ὲ</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Ἰ</w:t>
      </w:r>
      <w:r w:rsidRPr="00FD14AC">
        <w:rPr>
          <w:rFonts w:ascii="Cambria" w:hAnsi="Cambria" w:cs="Cambria"/>
          <w:color w:val="111111"/>
          <w:sz w:val="26"/>
          <w:szCs w:val="26"/>
        </w:rPr>
        <w:t>ησο</w:t>
      </w:r>
      <w:r w:rsidRPr="00FD14AC">
        <w:rPr>
          <w:rFonts w:ascii="Times New Roman" w:hAnsi="Times New Roman" w:cs="Times New Roman"/>
          <w:color w:val="111111"/>
          <w:sz w:val="26"/>
          <w:szCs w:val="26"/>
        </w:rPr>
        <w:t>ῦ</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PT Serif" w:hAnsi="PT Serif" w:cs="PT Serif"/>
          <w:color w:val="111111"/>
          <w:sz w:val="26"/>
          <w:szCs w:val="26"/>
        </w:rPr>
        <w:t>π</w:t>
      </w:r>
      <w:r w:rsidRPr="00FD14AC">
        <w:rPr>
          <w:rFonts w:ascii="Cambria" w:hAnsi="Cambria" w:cs="Cambria"/>
          <w:color w:val="111111"/>
          <w:sz w:val="26"/>
          <w:szCs w:val="26"/>
        </w:rPr>
        <w:t>ροσκαλεσά</w:t>
      </w:r>
      <w:r w:rsidRPr="00FD14AC">
        <w:rPr>
          <w:rFonts w:ascii="PT Serif" w:hAnsi="PT Serif" w:cs="PT Serif"/>
          <w:color w:val="111111"/>
          <w:sz w:val="26"/>
          <w:szCs w:val="26"/>
        </w:rPr>
        <w:t>μ</w:t>
      </w:r>
      <w:r w:rsidRPr="00FD14AC">
        <w:rPr>
          <w:rFonts w:ascii="Cambria" w:hAnsi="Cambria" w:cs="Cambria"/>
          <w:color w:val="111111"/>
          <w:sz w:val="26"/>
          <w:szCs w:val="26"/>
        </w:rPr>
        <w:t>ενος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το</w:t>
      </w:r>
      <w:r w:rsidRPr="00FD14AC">
        <w:rPr>
          <w:rFonts w:ascii="Times New Roman" w:hAnsi="Times New Roman" w:cs="Times New Roman"/>
          <w:color w:val="111111"/>
          <w:sz w:val="26"/>
          <w:szCs w:val="26"/>
        </w:rPr>
        <w:t>ὺ</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ε</w:t>
      </w:r>
      <w:r w:rsidRPr="00FD14AC">
        <w:rPr>
          <w:rFonts w:ascii="Times New Roman" w:hAnsi="Times New Roman" w:cs="Times New Roman"/>
          <w:color w:val="111111"/>
          <w:sz w:val="26"/>
          <w:szCs w:val="26"/>
        </w:rPr>
        <w:t>ἶ</w:t>
      </w:r>
      <w:r w:rsidRPr="00FD14AC">
        <w:rPr>
          <w:rFonts w:ascii="PT Serif" w:hAnsi="PT Serif"/>
          <w:color w:val="111111"/>
          <w:sz w:val="26"/>
          <w:szCs w:val="26"/>
        </w:rPr>
        <w:t>π</w:t>
      </w:r>
      <w:r w:rsidRPr="00FD14AC">
        <w:rPr>
          <w:rFonts w:ascii="Cambria" w:hAnsi="Cambria" w:cs="Cambria"/>
          <w:color w:val="111111"/>
          <w:sz w:val="26"/>
          <w:szCs w:val="26"/>
        </w:rPr>
        <w:t>εν·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Ο</w:t>
      </w:r>
      <w:r w:rsidRPr="00FD14AC">
        <w:rPr>
          <w:rFonts w:ascii="Times New Roman" w:hAnsi="Times New Roman" w:cs="Times New Roman"/>
          <w:color w:val="111111"/>
          <w:sz w:val="26"/>
          <w:szCs w:val="26"/>
        </w:rPr>
        <w:t>ἴ</w:t>
      </w:r>
      <w:r w:rsidRPr="00FD14AC">
        <w:rPr>
          <w:rFonts w:ascii="Cambria" w:hAnsi="Cambria" w:cs="Cambria"/>
          <w:color w:val="111111"/>
          <w:sz w:val="26"/>
          <w:szCs w:val="26"/>
        </w:rPr>
        <w:t>δατε</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ὅ</w:t>
      </w:r>
      <w:r w:rsidRPr="00FD14AC">
        <w:rPr>
          <w:rFonts w:ascii="Cambria" w:hAnsi="Cambria" w:cs="Cambria"/>
          <w:color w:val="111111"/>
          <w:sz w:val="26"/>
          <w:szCs w:val="26"/>
        </w:rPr>
        <w:t>τι</w:t>
      </w:r>
      <w:r w:rsidRPr="00FD14AC">
        <w:rPr>
          <w:rFonts w:ascii="PT Serif" w:hAnsi="PT Serif"/>
          <w:color w:val="111111"/>
          <w:sz w:val="26"/>
          <w:szCs w:val="26"/>
          <w:lang w:val="fr-FR"/>
        </w:rPr>
        <w:t xml:space="preserve"> </w:t>
      </w:r>
      <w:r w:rsidRPr="00FD14AC">
        <w:rPr>
          <w:rFonts w:ascii="Cambria" w:hAnsi="Cambria" w:cs="Cambria"/>
          <w:color w:val="111111"/>
          <w:sz w:val="26"/>
          <w:szCs w:val="26"/>
        </w:rPr>
        <w:t>ο</w:t>
      </w:r>
      <w:r w:rsidRPr="00FD14AC">
        <w:rPr>
          <w:rFonts w:ascii="Times New Roman" w:hAnsi="Times New Roman" w:cs="Times New Roman"/>
          <w:color w:val="111111"/>
          <w:sz w:val="26"/>
          <w:szCs w:val="26"/>
        </w:rPr>
        <w:t>ἱ</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ἄ</w:t>
      </w:r>
      <w:r w:rsidRPr="00FD14AC">
        <w:rPr>
          <w:rFonts w:ascii="Cambria" w:hAnsi="Cambria" w:cs="Cambria"/>
          <w:color w:val="111111"/>
          <w:sz w:val="26"/>
          <w:szCs w:val="26"/>
        </w:rPr>
        <w:t>ρχοντες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θν</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κατακυριεύουσιν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Cambria" w:hAnsi="Cambria" w:cs="Cambria"/>
          <w:color w:val="111111"/>
          <w:sz w:val="26"/>
          <w:szCs w:val="26"/>
        </w:rPr>
        <w:t>ο</w:t>
      </w:r>
      <w:r w:rsidRPr="00FD14AC">
        <w:rPr>
          <w:rFonts w:ascii="Times New Roman" w:hAnsi="Times New Roman" w:cs="Times New Roman"/>
          <w:color w:val="111111"/>
          <w:sz w:val="26"/>
          <w:szCs w:val="26"/>
        </w:rPr>
        <w:t>ἱ</w:t>
      </w:r>
      <w:r w:rsidRPr="00FD14AC">
        <w:rPr>
          <w:rFonts w:ascii="PT Serif" w:hAnsi="PT Serif"/>
          <w:color w:val="111111"/>
          <w:sz w:val="26"/>
          <w:szCs w:val="26"/>
          <w:lang w:val="fr-FR"/>
        </w:rPr>
        <w:t xml:space="preserve"> </w:t>
      </w:r>
      <w:r w:rsidRPr="00FD14AC">
        <w:rPr>
          <w:rFonts w:ascii="PT Serif" w:hAnsi="PT Serif"/>
          <w:color w:val="111111"/>
          <w:sz w:val="26"/>
          <w:szCs w:val="26"/>
        </w:rPr>
        <w:t>μ</w:t>
      </w:r>
      <w:r w:rsidRPr="00FD14AC">
        <w:rPr>
          <w:rFonts w:ascii="Cambria" w:hAnsi="Cambria" w:cs="Cambria"/>
          <w:color w:val="111111"/>
          <w:sz w:val="26"/>
          <w:szCs w:val="26"/>
        </w:rPr>
        <w:t>εγάλοι</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κατεξουσιάζουσιν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ν</w:t>
      </w:r>
      <w:r w:rsidRPr="00FD14AC">
        <w:rPr>
          <w:rFonts w:ascii="PT Serif" w:hAnsi="PT Serif"/>
          <w:color w:val="111111"/>
          <w:sz w:val="26"/>
          <w:szCs w:val="26"/>
          <w:lang w:val="fr-FR"/>
        </w:rPr>
        <w:t>. </w:t>
      </w:r>
      <w:r w:rsidRPr="00FD14AC">
        <w:rPr>
          <w:rFonts w:ascii="Cambria" w:hAnsi="Cambria" w:cs="Cambria"/>
          <w:color w:val="111111"/>
          <w:sz w:val="26"/>
          <w:szCs w:val="26"/>
        </w:rPr>
        <w:t>ο</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χ</w:t>
      </w:r>
      <w:r w:rsidRPr="00FD14AC">
        <w:rPr>
          <w:rFonts w:ascii="PT Serif" w:hAnsi="PT Serif"/>
          <w:color w:val="111111"/>
          <w:sz w:val="26"/>
          <w:szCs w:val="26"/>
          <w:lang w:val="fr-FR"/>
        </w:rPr>
        <w:t xml:space="preserve"> </w:t>
      </w:r>
      <w:r w:rsidRPr="00FD14AC">
        <w:rPr>
          <w:rFonts w:ascii="Cambria" w:hAnsi="Cambria" w:cs="Cambria"/>
          <w:color w:val="111111"/>
          <w:sz w:val="26"/>
          <w:szCs w:val="26"/>
        </w:rPr>
        <w:t>ο</w:t>
      </w:r>
      <w:r w:rsidRPr="00FD14AC">
        <w:rPr>
          <w:rFonts w:ascii="Times New Roman" w:hAnsi="Times New Roman" w:cs="Times New Roman"/>
          <w:color w:val="111111"/>
          <w:sz w:val="26"/>
          <w:szCs w:val="26"/>
        </w:rPr>
        <w:t>ὕ</w:t>
      </w:r>
      <w:r w:rsidRPr="00FD14AC">
        <w:rPr>
          <w:rFonts w:ascii="Cambria" w:hAnsi="Cambria" w:cs="Cambria"/>
          <w:color w:val="111111"/>
          <w:sz w:val="26"/>
          <w:szCs w:val="26"/>
        </w:rPr>
        <w:t>τως</w:t>
      </w:r>
      <w:r w:rsidRPr="00FD14AC">
        <w:rPr>
          <w:rFonts w:ascii="PT Serif" w:hAnsi="PT Serif"/>
          <w:color w:val="111111"/>
          <w:sz w:val="26"/>
          <w:szCs w:val="26"/>
          <w:lang w:val="fr-FR"/>
        </w:rPr>
        <w:t xml:space="preserve"> </w:t>
      </w:r>
      <w:r w:rsidRPr="00FD14AC">
        <w:rPr>
          <w:rFonts w:ascii="Segoe UI Symbol" w:hAnsi="Segoe UI Symbol" w:cs="Segoe UI Symbol"/>
          <w:color w:val="111111"/>
          <w:sz w:val="26"/>
          <w:szCs w:val="26"/>
        </w:rPr>
        <w:t>⸀</w:t>
      </w:r>
      <w:r w:rsidRPr="00FD14AC">
        <w:rPr>
          <w:rFonts w:ascii="Times New Roman" w:hAnsi="Times New Roman" w:cs="Times New Roman"/>
          <w:color w:val="111111"/>
          <w:sz w:val="26"/>
          <w:szCs w:val="26"/>
        </w:rPr>
        <w:t>ἔ</w:t>
      </w:r>
      <w:r w:rsidRPr="00FD14AC">
        <w:rPr>
          <w:rFonts w:ascii="Cambria" w:hAnsi="Cambria" w:cs="Cambria"/>
          <w:color w:val="111111"/>
          <w:sz w:val="26"/>
          <w:szCs w:val="26"/>
        </w:rPr>
        <w:t>σται</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ὑ</w:t>
      </w:r>
      <w:r w:rsidRPr="00FD14AC">
        <w:rPr>
          <w:rFonts w:ascii="PT Serif" w:hAnsi="PT Serif"/>
          <w:color w:val="111111"/>
          <w:sz w:val="26"/>
          <w:szCs w:val="26"/>
        </w:rPr>
        <w:t>μ</w:t>
      </w:r>
      <w:r w:rsidRPr="00FD14AC">
        <w:rPr>
          <w:rFonts w:ascii="Times New Roman" w:hAnsi="Times New Roman" w:cs="Times New Roman"/>
          <w:color w:val="111111"/>
          <w:sz w:val="26"/>
          <w:szCs w:val="26"/>
        </w:rPr>
        <w:t>ῖ</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ἀ</w:t>
      </w:r>
      <w:r w:rsidRPr="00FD14AC">
        <w:rPr>
          <w:rFonts w:ascii="Cambria" w:hAnsi="Cambria" w:cs="Cambria"/>
          <w:color w:val="111111"/>
          <w:sz w:val="26"/>
          <w:szCs w:val="26"/>
        </w:rPr>
        <w:t>λλ</w:t>
      </w:r>
      <w:r w:rsidRPr="00FD14AC">
        <w:rPr>
          <w:rFonts w:ascii="PT Serif" w:hAnsi="PT Serif" w:cs="PT Serif"/>
          <w:color w:val="111111"/>
          <w:sz w:val="26"/>
          <w:szCs w:val="26"/>
          <w:lang w:val="fr-FR"/>
        </w:rPr>
        <w:t>’</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ὃ</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Segoe UI Symbol" w:hAnsi="Segoe UI Symbol" w:cs="Segoe UI Symbol"/>
          <w:color w:val="111111"/>
          <w:sz w:val="26"/>
          <w:szCs w:val="26"/>
        </w:rPr>
        <w:t>⸀</w:t>
      </w:r>
      <w:r w:rsidRPr="00FD14AC">
        <w:rPr>
          <w:rFonts w:ascii="Times New Roman" w:hAnsi="Times New Roman" w:cs="Times New Roman"/>
          <w:color w:val="111111"/>
          <w:sz w:val="26"/>
          <w:szCs w:val="26"/>
        </w:rPr>
        <w:t>ἂ</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θέλ</w:t>
      </w:r>
      <w:r w:rsidRPr="00FD14AC">
        <w:rPr>
          <w:rFonts w:ascii="Times New Roman" w:hAnsi="Times New Roman" w:cs="Times New Roman"/>
          <w:color w:val="111111"/>
          <w:sz w:val="26"/>
          <w:szCs w:val="26"/>
        </w:rPr>
        <w:t>ῃ</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ὑ</w:t>
      </w:r>
      <w:r w:rsidRPr="00FD14AC">
        <w:rPr>
          <w:rFonts w:ascii="PT Serif" w:hAnsi="PT Serif"/>
          <w:color w:val="111111"/>
          <w:sz w:val="26"/>
          <w:szCs w:val="26"/>
        </w:rPr>
        <w:t>μ</w:t>
      </w:r>
      <w:r w:rsidRPr="00FD14AC">
        <w:rPr>
          <w:rFonts w:ascii="Times New Roman" w:hAnsi="Times New Roman" w:cs="Times New Roman"/>
          <w:color w:val="111111"/>
          <w:sz w:val="26"/>
          <w:szCs w:val="26"/>
        </w:rPr>
        <w:t>ῖ</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PT Serif" w:hAnsi="PT Serif" w:cs="PT Serif"/>
          <w:color w:val="111111"/>
          <w:sz w:val="26"/>
          <w:szCs w:val="26"/>
        </w:rPr>
        <w:t>μ</w:t>
      </w:r>
      <w:r w:rsidRPr="00FD14AC">
        <w:rPr>
          <w:rFonts w:ascii="Cambria" w:hAnsi="Cambria" w:cs="Cambria"/>
          <w:color w:val="111111"/>
          <w:sz w:val="26"/>
          <w:szCs w:val="26"/>
        </w:rPr>
        <w:t>έγας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γενέσθαι</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ἔ</w:t>
      </w:r>
      <w:r w:rsidRPr="00FD14AC">
        <w:rPr>
          <w:rFonts w:ascii="Cambria" w:hAnsi="Cambria" w:cs="Cambria"/>
          <w:color w:val="111111"/>
          <w:sz w:val="26"/>
          <w:szCs w:val="26"/>
        </w:rPr>
        <w:t>σται</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ὑ</w:t>
      </w:r>
      <w:r w:rsidRPr="00FD14AC">
        <w:rPr>
          <w:rFonts w:ascii="PT Serif" w:hAnsi="PT Serif"/>
          <w:color w:val="111111"/>
          <w:sz w:val="26"/>
          <w:szCs w:val="26"/>
        </w:rPr>
        <w:t>μ</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διάκονος</w:t>
      </w:r>
      <w:r w:rsidRPr="00FD14AC">
        <w:rPr>
          <w:rFonts w:ascii="PT Serif" w:hAnsi="PT Serif"/>
          <w:color w:val="111111"/>
          <w:sz w:val="26"/>
          <w:szCs w:val="26"/>
          <w:lang w:val="fr-FR"/>
        </w:rPr>
        <w:t>, </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ὃ</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Segoe UI Symbol" w:hAnsi="Segoe UI Symbol" w:cs="Segoe UI Symbol"/>
          <w:color w:val="111111"/>
          <w:sz w:val="26"/>
          <w:szCs w:val="26"/>
        </w:rPr>
        <w:t>⸀</w:t>
      </w:r>
      <w:r w:rsidRPr="00FD14AC">
        <w:rPr>
          <w:rFonts w:ascii="Times New Roman" w:hAnsi="Times New Roman" w:cs="Times New Roman"/>
          <w:color w:val="111111"/>
          <w:sz w:val="26"/>
          <w:szCs w:val="26"/>
        </w:rPr>
        <w:t>ἂ</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θέλ</w:t>
      </w:r>
      <w:r w:rsidRPr="00FD14AC">
        <w:rPr>
          <w:rFonts w:ascii="Times New Roman" w:hAnsi="Times New Roman" w:cs="Times New Roman"/>
          <w:color w:val="111111"/>
          <w:sz w:val="26"/>
          <w:szCs w:val="26"/>
        </w:rPr>
        <w:t>ῃ</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ὑ</w:t>
      </w:r>
      <w:r w:rsidRPr="00FD14AC">
        <w:rPr>
          <w:rFonts w:ascii="PT Serif" w:hAnsi="PT Serif"/>
          <w:color w:val="111111"/>
          <w:sz w:val="26"/>
          <w:szCs w:val="26"/>
        </w:rPr>
        <w:t>μ</w:t>
      </w:r>
      <w:r w:rsidRPr="00FD14AC">
        <w:rPr>
          <w:rFonts w:ascii="Times New Roman" w:hAnsi="Times New Roman" w:cs="Times New Roman"/>
          <w:color w:val="111111"/>
          <w:sz w:val="26"/>
          <w:szCs w:val="26"/>
        </w:rPr>
        <w:t>ῖ</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ε</w:t>
      </w:r>
      <w:r w:rsidRPr="00FD14AC">
        <w:rPr>
          <w:rFonts w:ascii="Times New Roman" w:hAnsi="Times New Roman" w:cs="Times New Roman"/>
          <w:color w:val="111111"/>
          <w:sz w:val="26"/>
          <w:szCs w:val="26"/>
        </w:rPr>
        <w:t>ἶ</w:t>
      </w:r>
      <w:r w:rsidRPr="00FD14AC">
        <w:rPr>
          <w:rFonts w:ascii="Cambria" w:hAnsi="Cambria" w:cs="Cambria"/>
          <w:color w:val="111111"/>
          <w:sz w:val="26"/>
          <w:szCs w:val="26"/>
        </w:rPr>
        <w:t>ναι</w:t>
      </w:r>
      <w:r w:rsidRPr="00FD14AC">
        <w:rPr>
          <w:rFonts w:ascii="PT Serif" w:hAnsi="PT Serif"/>
          <w:color w:val="111111"/>
          <w:sz w:val="26"/>
          <w:szCs w:val="26"/>
          <w:lang w:val="fr-FR"/>
        </w:rPr>
        <w:t xml:space="preserve"> </w:t>
      </w:r>
      <w:r w:rsidRPr="00FD14AC">
        <w:rPr>
          <w:rFonts w:ascii="PT Serif" w:hAnsi="PT Serif" w:cs="PT Serif"/>
          <w:color w:val="111111"/>
          <w:sz w:val="26"/>
          <w:szCs w:val="26"/>
        </w:rPr>
        <w:t>π</w:t>
      </w:r>
      <w:r w:rsidRPr="00FD14AC">
        <w:rPr>
          <w:rFonts w:ascii="Cambria" w:hAnsi="Cambria" w:cs="Cambria"/>
          <w:color w:val="111111"/>
          <w:sz w:val="26"/>
          <w:szCs w:val="26"/>
        </w:rPr>
        <w:t>ρ</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τος</w:t>
      </w:r>
      <w:r w:rsidRPr="00FD14AC">
        <w:rPr>
          <w:rFonts w:ascii="PT Serif" w:hAnsi="PT Serif"/>
          <w:color w:val="111111"/>
          <w:sz w:val="26"/>
          <w:szCs w:val="26"/>
          <w:lang w:val="fr-FR"/>
        </w:rPr>
        <w:t xml:space="preserve"> </w:t>
      </w:r>
      <w:r w:rsidRPr="00FD14AC">
        <w:rPr>
          <w:rFonts w:ascii="Segoe UI Symbol" w:hAnsi="Segoe UI Symbol" w:cs="Segoe UI Symbol"/>
          <w:color w:val="111111"/>
          <w:sz w:val="26"/>
          <w:szCs w:val="26"/>
        </w:rPr>
        <w:t>⸀</w:t>
      </w:r>
      <w:r w:rsidRPr="00FD14AC">
        <w:rPr>
          <w:rFonts w:ascii="Times New Roman" w:hAnsi="Times New Roman" w:cs="Times New Roman"/>
          <w:color w:val="111111"/>
          <w:sz w:val="26"/>
          <w:szCs w:val="26"/>
        </w:rPr>
        <w:t>ἔ</w:t>
      </w:r>
      <w:r w:rsidRPr="00FD14AC">
        <w:rPr>
          <w:rFonts w:ascii="Cambria" w:hAnsi="Cambria" w:cs="Cambria"/>
          <w:color w:val="111111"/>
          <w:sz w:val="26"/>
          <w:szCs w:val="26"/>
        </w:rPr>
        <w:t>σται</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ὑ</w:t>
      </w:r>
      <w:r w:rsidRPr="00FD14AC">
        <w:rPr>
          <w:rFonts w:ascii="PT Serif" w:hAnsi="PT Serif"/>
          <w:color w:val="111111"/>
          <w:sz w:val="26"/>
          <w:szCs w:val="26"/>
        </w:rPr>
        <w:t>μ</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δο</w:t>
      </w:r>
      <w:r w:rsidRPr="00FD14AC">
        <w:rPr>
          <w:rFonts w:ascii="Times New Roman" w:hAnsi="Times New Roman" w:cs="Times New Roman"/>
          <w:color w:val="111111"/>
          <w:sz w:val="26"/>
          <w:szCs w:val="26"/>
        </w:rPr>
        <w:t>ῦ</w:t>
      </w:r>
      <w:r w:rsidRPr="00FD14AC">
        <w:rPr>
          <w:rFonts w:ascii="Cambria" w:hAnsi="Cambria" w:cs="Cambria"/>
          <w:color w:val="111111"/>
          <w:sz w:val="26"/>
          <w:szCs w:val="26"/>
        </w:rPr>
        <w:t>λος·</w:t>
      </w:r>
      <w:r w:rsidRPr="00FD14AC">
        <w:rPr>
          <w:rFonts w:ascii="PT Serif" w:hAnsi="PT Serif"/>
          <w:color w:val="111111"/>
          <w:sz w:val="26"/>
          <w:szCs w:val="26"/>
          <w:lang w:val="fr-FR"/>
        </w:rPr>
        <w:t> </w:t>
      </w:r>
      <w:r w:rsidRPr="00FD14AC">
        <w:rPr>
          <w:rFonts w:ascii="Times New Roman" w:hAnsi="Times New Roman" w:cs="Times New Roman"/>
          <w:color w:val="111111"/>
          <w:sz w:val="26"/>
          <w:szCs w:val="26"/>
        </w:rPr>
        <w:t>ὥ</w:t>
      </w:r>
      <w:r w:rsidRPr="00FD14AC">
        <w:rPr>
          <w:rFonts w:ascii="Cambria" w:hAnsi="Cambria" w:cs="Cambria"/>
          <w:color w:val="111111"/>
          <w:sz w:val="26"/>
          <w:szCs w:val="26"/>
        </w:rPr>
        <w:t>σ</w:t>
      </w:r>
      <w:r w:rsidRPr="00FD14AC">
        <w:rPr>
          <w:rFonts w:ascii="PT Serif" w:hAnsi="PT Serif" w:cs="PT Serif"/>
          <w:color w:val="111111"/>
          <w:sz w:val="26"/>
          <w:szCs w:val="26"/>
        </w:rPr>
        <w:t>π</w:t>
      </w:r>
      <w:r w:rsidRPr="00FD14AC">
        <w:rPr>
          <w:rFonts w:ascii="Cambria" w:hAnsi="Cambria" w:cs="Cambria"/>
          <w:color w:val="111111"/>
          <w:sz w:val="26"/>
          <w:szCs w:val="26"/>
        </w:rPr>
        <w:t>ερ</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ὁ</w:t>
      </w:r>
      <w:r w:rsidRPr="00FD14AC">
        <w:rPr>
          <w:rFonts w:ascii="PT Serif" w:hAnsi="PT Serif"/>
          <w:color w:val="111111"/>
          <w:sz w:val="26"/>
          <w:szCs w:val="26"/>
          <w:lang w:val="fr-FR"/>
        </w:rPr>
        <w:t xml:space="preserve"> </w:t>
      </w:r>
      <w:r w:rsidRPr="00FD14AC">
        <w:rPr>
          <w:rFonts w:ascii="Cambria" w:hAnsi="Cambria" w:cs="Cambria"/>
          <w:color w:val="111111"/>
          <w:sz w:val="26"/>
          <w:szCs w:val="26"/>
        </w:rPr>
        <w:t>υ</w:t>
      </w:r>
      <w:r w:rsidRPr="00FD14AC">
        <w:rPr>
          <w:rFonts w:ascii="Times New Roman" w:hAnsi="Times New Roman" w:cs="Times New Roman"/>
          <w:color w:val="111111"/>
          <w:sz w:val="26"/>
          <w:szCs w:val="26"/>
        </w:rPr>
        <w:t>ἱὸ</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το</w:t>
      </w:r>
      <w:r w:rsidRPr="00FD14AC">
        <w:rPr>
          <w:rFonts w:ascii="Times New Roman" w:hAnsi="Times New Roman" w:cs="Times New Roman"/>
          <w:color w:val="111111"/>
          <w:sz w:val="26"/>
          <w:szCs w:val="26"/>
        </w:rPr>
        <w:t>ῦ</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ἀ</w:t>
      </w:r>
      <w:r w:rsidRPr="00FD14AC">
        <w:rPr>
          <w:rFonts w:ascii="Cambria" w:hAnsi="Cambria" w:cs="Cambria"/>
          <w:color w:val="111111"/>
          <w:sz w:val="26"/>
          <w:szCs w:val="26"/>
        </w:rPr>
        <w:t>νθρώ</w:t>
      </w:r>
      <w:r w:rsidRPr="00FD14AC">
        <w:rPr>
          <w:rFonts w:ascii="PT Serif" w:hAnsi="PT Serif" w:cs="PT Serif"/>
          <w:color w:val="111111"/>
          <w:sz w:val="26"/>
          <w:szCs w:val="26"/>
        </w:rPr>
        <w:t>π</w:t>
      </w:r>
      <w:r w:rsidRPr="00FD14AC">
        <w:rPr>
          <w:rFonts w:ascii="Cambria" w:hAnsi="Cambria" w:cs="Cambria"/>
          <w:color w:val="111111"/>
          <w:sz w:val="26"/>
          <w:szCs w:val="26"/>
        </w:rPr>
        <w:t>ου</w:t>
      </w:r>
      <w:r w:rsidRPr="00FD14AC">
        <w:rPr>
          <w:rFonts w:ascii="PT Serif" w:hAnsi="PT Serif"/>
          <w:color w:val="111111"/>
          <w:sz w:val="26"/>
          <w:szCs w:val="26"/>
          <w:lang w:val="fr-FR"/>
        </w:rPr>
        <w:t xml:space="preserve"> </w:t>
      </w:r>
      <w:r w:rsidRPr="00FD14AC">
        <w:rPr>
          <w:rFonts w:ascii="Cambria" w:hAnsi="Cambria" w:cs="Cambria"/>
          <w:color w:val="111111"/>
          <w:sz w:val="26"/>
          <w:szCs w:val="26"/>
        </w:rPr>
        <w:t>ο</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κ</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ἦ</w:t>
      </w:r>
      <w:r w:rsidRPr="00FD14AC">
        <w:rPr>
          <w:rFonts w:ascii="Cambria" w:hAnsi="Cambria" w:cs="Cambria"/>
          <w:color w:val="111111"/>
          <w:sz w:val="26"/>
          <w:szCs w:val="26"/>
        </w:rPr>
        <w:t>λθεν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διακονηθ</w:t>
      </w:r>
      <w:r w:rsidRPr="00FD14AC">
        <w:rPr>
          <w:rFonts w:ascii="Times New Roman" w:hAnsi="Times New Roman" w:cs="Times New Roman"/>
          <w:color w:val="111111"/>
          <w:sz w:val="26"/>
          <w:szCs w:val="26"/>
        </w:rPr>
        <w:t>ῆ</w:t>
      </w:r>
      <w:r w:rsidRPr="00FD14AC">
        <w:rPr>
          <w:rFonts w:ascii="Cambria" w:hAnsi="Cambria" w:cs="Cambria"/>
          <w:color w:val="111111"/>
          <w:sz w:val="26"/>
          <w:szCs w:val="26"/>
        </w:rPr>
        <w:t>ναι</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ἀ</w:t>
      </w:r>
      <w:r w:rsidRPr="00FD14AC">
        <w:rPr>
          <w:rFonts w:ascii="Cambria" w:hAnsi="Cambria" w:cs="Cambria"/>
          <w:color w:val="111111"/>
          <w:sz w:val="26"/>
          <w:szCs w:val="26"/>
        </w:rPr>
        <w:t>λλ</w:t>
      </w:r>
      <w:r w:rsidRPr="00FD14AC">
        <w:rPr>
          <w:rFonts w:ascii="Times New Roman" w:hAnsi="Times New Roman" w:cs="Times New Roman"/>
          <w:color w:val="111111"/>
          <w:sz w:val="26"/>
          <w:szCs w:val="26"/>
        </w:rPr>
        <w:t>ὰ</w:t>
      </w:r>
      <w:r w:rsidRPr="00FD14AC">
        <w:rPr>
          <w:rFonts w:ascii="PT Serif" w:hAnsi="PT Serif"/>
          <w:color w:val="111111"/>
          <w:sz w:val="26"/>
          <w:szCs w:val="26"/>
          <w:lang w:val="fr-FR"/>
        </w:rPr>
        <w:t xml:space="preserve"> </w:t>
      </w:r>
      <w:r w:rsidRPr="00FD14AC">
        <w:rPr>
          <w:rFonts w:ascii="Cambria" w:hAnsi="Cambria" w:cs="Cambria"/>
          <w:color w:val="111111"/>
          <w:sz w:val="26"/>
          <w:szCs w:val="26"/>
        </w:rPr>
        <w:t>διακον</w:t>
      </w:r>
      <w:r w:rsidRPr="00FD14AC">
        <w:rPr>
          <w:rFonts w:ascii="Times New Roman" w:hAnsi="Times New Roman" w:cs="Times New Roman"/>
          <w:color w:val="111111"/>
          <w:sz w:val="26"/>
          <w:szCs w:val="26"/>
        </w:rPr>
        <w:t>ῆ</w:t>
      </w:r>
      <w:r w:rsidRPr="00FD14AC">
        <w:rPr>
          <w:rFonts w:ascii="Cambria" w:hAnsi="Cambria" w:cs="Cambria"/>
          <w:color w:val="111111"/>
          <w:sz w:val="26"/>
          <w:szCs w:val="26"/>
        </w:rPr>
        <w:t>σαι</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Cambria" w:hAnsi="Cambria" w:cs="Cambria"/>
          <w:color w:val="111111"/>
          <w:sz w:val="26"/>
          <w:szCs w:val="26"/>
        </w:rPr>
        <w:t>δο</w:t>
      </w:r>
      <w:r w:rsidRPr="00FD14AC">
        <w:rPr>
          <w:rFonts w:ascii="Times New Roman" w:hAnsi="Times New Roman" w:cs="Times New Roman"/>
          <w:color w:val="111111"/>
          <w:sz w:val="26"/>
          <w:szCs w:val="26"/>
        </w:rPr>
        <w:t>ῦ</w:t>
      </w:r>
      <w:r w:rsidRPr="00FD14AC">
        <w:rPr>
          <w:rFonts w:ascii="Cambria" w:hAnsi="Cambria" w:cs="Cambria"/>
          <w:color w:val="111111"/>
          <w:sz w:val="26"/>
          <w:szCs w:val="26"/>
        </w:rPr>
        <w:t>ναι</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ὴ</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ψυχ</w:t>
      </w:r>
      <w:r w:rsidRPr="00FD14AC">
        <w:rPr>
          <w:rFonts w:ascii="Times New Roman" w:hAnsi="Times New Roman" w:cs="Times New Roman"/>
          <w:color w:val="111111"/>
          <w:sz w:val="26"/>
          <w:szCs w:val="26"/>
        </w:rPr>
        <w:t>ὴ</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το</w:t>
      </w:r>
      <w:r w:rsidRPr="00FD14AC">
        <w:rPr>
          <w:rFonts w:ascii="Times New Roman" w:hAnsi="Times New Roman" w:cs="Times New Roman"/>
          <w:color w:val="111111"/>
          <w:sz w:val="26"/>
          <w:szCs w:val="26"/>
        </w:rPr>
        <w:t>ῦ</w:t>
      </w:r>
      <w:r w:rsidRPr="00FD14AC">
        <w:rPr>
          <w:rFonts w:ascii="PT Serif" w:hAnsi="PT Serif"/>
          <w:color w:val="111111"/>
          <w:sz w:val="26"/>
          <w:szCs w:val="26"/>
          <w:lang w:val="fr-FR"/>
        </w:rPr>
        <w:t xml:space="preserve"> </w:t>
      </w:r>
      <w:r w:rsidRPr="00FD14AC">
        <w:rPr>
          <w:rFonts w:ascii="Cambria" w:hAnsi="Cambria" w:cs="Cambria"/>
          <w:color w:val="111111"/>
          <w:sz w:val="26"/>
          <w:szCs w:val="26"/>
        </w:rPr>
        <w:t>λύτρον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ἀ</w:t>
      </w:r>
      <w:r w:rsidRPr="00FD14AC">
        <w:rPr>
          <w:rFonts w:ascii="Cambria" w:hAnsi="Cambria" w:cs="Cambria"/>
          <w:color w:val="111111"/>
          <w:sz w:val="26"/>
          <w:szCs w:val="26"/>
        </w:rPr>
        <w:t>ντ</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PT Serif" w:hAnsi="PT Serif"/>
          <w:color w:val="111111"/>
          <w:sz w:val="26"/>
          <w:szCs w:val="26"/>
        </w:rPr>
        <w:t>π</w:t>
      </w:r>
      <w:r w:rsidRPr="00FD14AC">
        <w:rPr>
          <w:rFonts w:ascii="Cambria" w:hAnsi="Cambria" w:cs="Cambria"/>
          <w:color w:val="111111"/>
          <w:sz w:val="26"/>
          <w:szCs w:val="26"/>
        </w:rPr>
        <w:t>ολλ</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ν</w:t>
      </w:r>
      <w:r w:rsidRPr="00FD14AC">
        <w:rPr>
          <w:rFonts w:ascii="PT Serif" w:hAnsi="PT Serif"/>
          <w:color w:val="111111"/>
          <w:sz w:val="26"/>
          <w:szCs w:val="26"/>
          <w:lang w:val="fr-FR"/>
        </w:rPr>
        <w:t>. </w:t>
      </w:r>
    </w:p>
    <w:p w14:paraId="31005676" w14:textId="77777777" w:rsidR="00FD14AC" w:rsidRDefault="00FD14AC" w:rsidP="00FD14AC">
      <w:pPr>
        <w:jc w:val="both"/>
        <w:rPr>
          <w:rFonts w:ascii="Arial" w:hAnsi="Arial" w:cs="Arial"/>
          <w:sz w:val="24"/>
          <w:szCs w:val="24"/>
        </w:rPr>
      </w:pP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κ</w:t>
      </w:r>
      <w:r w:rsidRPr="00FD14AC">
        <w:rPr>
          <w:rFonts w:ascii="PT Serif" w:hAnsi="PT Serif" w:cs="PT Serif"/>
          <w:color w:val="111111"/>
          <w:sz w:val="26"/>
          <w:szCs w:val="26"/>
        </w:rPr>
        <w:t>π</w:t>
      </w:r>
      <w:r w:rsidRPr="00FD14AC">
        <w:rPr>
          <w:rFonts w:ascii="Cambria" w:hAnsi="Cambria" w:cs="Cambria"/>
          <w:color w:val="111111"/>
          <w:sz w:val="26"/>
          <w:szCs w:val="26"/>
        </w:rPr>
        <w:t>ορευο</w:t>
      </w:r>
      <w:r w:rsidRPr="00FD14AC">
        <w:rPr>
          <w:rFonts w:ascii="PT Serif" w:hAnsi="PT Serif" w:cs="PT Serif"/>
          <w:color w:val="111111"/>
          <w:sz w:val="26"/>
          <w:szCs w:val="26"/>
        </w:rPr>
        <w:t>μ</w:t>
      </w:r>
      <w:r w:rsidRPr="00FD14AC">
        <w:rPr>
          <w:rFonts w:ascii="Cambria" w:hAnsi="Cambria" w:cs="Cambria"/>
          <w:color w:val="111111"/>
          <w:sz w:val="26"/>
          <w:szCs w:val="26"/>
        </w:rPr>
        <w:t>ένων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ἀ</w:t>
      </w:r>
      <w:r w:rsidRPr="00FD14AC">
        <w:rPr>
          <w:rFonts w:ascii="PT Serif" w:hAnsi="PT Serif"/>
          <w:color w:val="111111"/>
          <w:sz w:val="26"/>
          <w:szCs w:val="26"/>
        </w:rPr>
        <w:t>π</w:t>
      </w:r>
      <w:r w:rsidRPr="00FD14AC">
        <w:rPr>
          <w:rFonts w:ascii="Times New Roman" w:hAnsi="Times New Roman" w:cs="Times New Roman"/>
          <w:color w:val="111111"/>
          <w:sz w:val="26"/>
          <w:szCs w:val="26"/>
        </w:rPr>
        <w:t>ὸ</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Ἰ</w:t>
      </w:r>
      <w:r w:rsidRPr="00FD14AC">
        <w:rPr>
          <w:rFonts w:ascii="Cambria" w:hAnsi="Cambria" w:cs="Cambria"/>
          <w:color w:val="111111"/>
          <w:sz w:val="26"/>
          <w:szCs w:val="26"/>
        </w:rPr>
        <w:t>εριχ</w:t>
      </w:r>
      <w:r w:rsidRPr="00FD14AC">
        <w:rPr>
          <w:rFonts w:ascii="Times New Roman" w:hAnsi="Times New Roman" w:cs="Times New Roman"/>
          <w:color w:val="111111"/>
          <w:sz w:val="26"/>
          <w:szCs w:val="26"/>
        </w:rPr>
        <w:t>ὼ</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ἠ</w:t>
      </w:r>
      <w:r w:rsidRPr="00FD14AC">
        <w:rPr>
          <w:rFonts w:ascii="Cambria" w:hAnsi="Cambria" w:cs="Cambria"/>
          <w:color w:val="111111"/>
          <w:sz w:val="26"/>
          <w:szCs w:val="26"/>
        </w:rPr>
        <w:t>κολούθησεν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ῷ</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ὄ</w:t>
      </w:r>
      <w:r w:rsidRPr="00FD14AC">
        <w:rPr>
          <w:rFonts w:ascii="Cambria" w:hAnsi="Cambria" w:cs="Cambria"/>
          <w:color w:val="111111"/>
          <w:sz w:val="26"/>
          <w:szCs w:val="26"/>
        </w:rPr>
        <w:t>χλος</w:t>
      </w:r>
      <w:r w:rsidRPr="00FD14AC">
        <w:rPr>
          <w:rFonts w:ascii="PT Serif" w:hAnsi="PT Serif"/>
          <w:color w:val="111111"/>
          <w:sz w:val="26"/>
          <w:szCs w:val="26"/>
          <w:lang w:val="fr-FR"/>
        </w:rPr>
        <w:t xml:space="preserve"> </w:t>
      </w:r>
      <w:r w:rsidRPr="00FD14AC">
        <w:rPr>
          <w:rFonts w:ascii="PT Serif" w:hAnsi="PT Serif" w:cs="PT Serif"/>
          <w:color w:val="111111"/>
          <w:sz w:val="26"/>
          <w:szCs w:val="26"/>
        </w:rPr>
        <w:t>π</w:t>
      </w:r>
      <w:r w:rsidRPr="00FD14AC">
        <w:rPr>
          <w:rFonts w:ascii="Cambria" w:hAnsi="Cambria" w:cs="Cambria"/>
          <w:color w:val="111111"/>
          <w:sz w:val="26"/>
          <w:szCs w:val="26"/>
        </w:rPr>
        <w:t>ολύς</w:t>
      </w:r>
      <w:r w:rsidRPr="00FD14AC">
        <w:rPr>
          <w:rFonts w:ascii="PT Serif" w:hAnsi="PT Serif"/>
          <w:color w:val="111111"/>
          <w:sz w:val="26"/>
          <w:szCs w:val="26"/>
          <w:lang w:val="fr-FR"/>
        </w:rPr>
        <w:t>. </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ἰ</w:t>
      </w:r>
      <w:r w:rsidRPr="00FD14AC">
        <w:rPr>
          <w:rFonts w:ascii="Cambria" w:hAnsi="Cambria" w:cs="Cambria"/>
          <w:color w:val="111111"/>
          <w:sz w:val="26"/>
          <w:szCs w:val="26"/>
        </w:rPr>
        <w:t>δο</w:t>
      </w:r>
      <w:r w:rsidRPr="00FD14AC">
        <w:rPr>
          <w:rFonts w:ascii="Times New Roman" w:hAnsi="Times New Roman" w:cs="Times New Roman"/>
          <w:color w:val="111111"/>
          <w:sz w:val="26"/>
          <w:szCs w:val="26"/>
        </w:rPr>
        <w:t>ὺ</w:t>
      </w:r>
      <w:r w:rsidRPr="00FD14AC">
        <w:rPr>
          <w:rFonts w:ascii="PT Serif" w:hAnsi="PT Serif"/>
          <w:color w:val="111111"/>
          <w:sz w:val="26"/>
          <w:szCs w:val="26"/>
          <w:lang w:val="fr-FR"/>
        </w:rPr>
        <w:t xml:space="preserve"> </w:t>
      </w:r>
      <w:r w:rsidRPr="00FD14AC">
        <w:rPr>
          <w:rFonts w:ascii="Cambria" w:hAnsi="Cambria" w:cs="Cambria"/>
          <w:color w:val="111111"/>
          <w:sz w:val="26"/>
          <w:szCs w:val="26"/>
        </w:rPr>
        <w:t>δύο</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τυφλο</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καθή</w:t>
      </w:r>
      <w:r w:rsidRPr="00FD14AC">
        <w:rPr>
          <w:rFonts w:ascii="PT Serif" w:hAnsi="PT Serif" w:cs="PT Serif"/>
          <w:color w:val="111111"/>
          <w:sz w:val="26"/>
          <w:szCs w:val="26"/>
        </w:rPr>
        <w:t>μ</w:t>
      </w:r>
      <w:r w:rsidRPr="00FD14AC">
        <w:rPr>
          <w:rFonts w:ascii="Cambria" w:hAnsi="Cambria" w:cs="Cambria"/>
          <w:color w:val="111111"/>
          <w:sz w:val="26"/>
          <w:szCs w:val="26"/>
        </w:rPr>
        <w:t>ενοι</w:t>
      </w:r>
      <w:r w:rsidRPr="00FD14AC">
        <w:rPr>
          <w:rFonts w:ascii="PT Serif" w:hAnsi="PT Serif"/>
          <w:color w:val="111111"/>
          <w:sz w:val="26"/>
          <w:szCs w:val="26"/>
          <w:lang w:val="fr-FR"/>
        </w:rPr>
        <w:t xml:space="preserve"> </w:t>
      </w:r>
      <w:r w:rsidRPr="00FD14AC">
        <w:rPr>
          <w:rFonts w:ascii="PT Serif" w:hAnsi="PT Serif" w:cs="PT Serif"/>
          <w:color w:val="111111"/>
          <w:sz w:val="26"/>
          <w:szCs w:val="26"/>
        </w:rPr>
        <w:t>π</w:t>
      </w:r>
      <w:r w:rsidRPr="00FD14AC">
        <w:rPr>
          <w:rFonts w:ascii="Cambria" w:hAnsi="Cambria" w:cs="Cambria"/>
          <w:color w:val="111111"/>
          <w:sz w:val="26"/>
          <w:szCs w:val="26"/>
        </w:rPr>
        <w:t>αρ</w:t>
      </w:r>
      <w:r w:rsidRPr="00FD14AC">
        <w:rPr>
          <w:rFonts w:ascii="Times New Roman" w:hAnsi="Times New Roman" w:cs="Times New Roman"/>
          <w:color w:val="111111"/>
          <w:sz w:val="26"/>
          <w:szCs w:val="26"/>
        </w:rPr>
        <w:t>ὰ</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ὴ</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ὁ</w:t>
      </w:r>
      <w:r w:rsidRPr="00FD14AC">
        <w:rPr>
          <w:rFonts w:ascii="Cambria" w:hAnsi="Cambria" w:cs="Cambria"/>
          <w:color w:val="111111"/>
          <w:sz w:val="26"/>
          <w:szCs w:val="26"/>
        </w:rPr>
        <w:t>δόν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ἀ</w:t>
      </w:r>
      <w:r w:rsidRPr="00FD14AC">
        <w:rPr>
          <w:rFonts w:ascii="Cambria" w:hAnsi="Cambria" w:cs="Cambria"/>
          <w:color w:val="111111"/>
          <w:sz w:val="26"/>
          <w:szCs w:val="26"/>
        </w:rPr>
        <w:t>κούσαντες</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ὅ</w:t>
      </w:r>
      <w:r w:rsidRPr="00FD14AC">
        <w:rPr>
          <w:rFonts w:ascii="Cambria" w:hAnsi="Cambria" w:cs="Cambria"/>
          <w:color w:val="111111"/>
          <w:sz w:val="26"/>
          <w:szCs w:val="26"/>
        </w:rPr>
        <w:t>τι</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Ἰ</w:t>
      </w:r>
      <w:r w:rsidRPr="00FD14AC">
        <w:rPr>
          <w:rFonts w:ascii="Cambria" w:hAnsi="Cambria" w:cs="Cambria"/>
          <w:color w:val="111111"/>
          <w:sz w:val="26"/>
          <w:szCs w:val="26"/>
        </w:rPr>
        <w:t>ησο</w:t>
      </w:r>
      <w:r w:rsidRPr="00FD14AC">
        <w:rPr>
          <w:rFonts w:ascii="Times New Roman" w:hAnsi="Times New Roman" w:cs="Times New Roman"/>
          <w:color w:val="111111"/>
          <w:sz w:val="26"/>
          <w:szCs w:val="26"/>
        </w:rPr>
        <w:t>ῦ</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PT Serif" w:hAnsi="PT Serif" w:cs="PT Serif"/>
          <w:color w:val="111111"/>
          <w:sz w:val="26"/>
          <w:szCs w:val="26"/>
        </w:rPr>
        <w:t>π</w:t>
      </w:r>
      <w:r w:rsidRPr="00FD14AC">
        <w:rPr>
          <w:rFonts w:ascii="Cambria" w:hAnsi="Cambria" w:cs="Cambria"/>
          <w:color w:val="111111"/>
          <w:sz w:val="26"/>
          <w:szCs w:val="26"/>
        </w:rPr>
        <w:t>αράγει</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ἔ</w:t>
      </w:r>
      <w:r w:rsidRPr="00FD14AC">
        <w:rPr>
          <w:rFonts w:ascii="Cambria" w:hAnsi="Cambria" w:cs="Cambria"/>
          <w:color w:val="111111"/>
          <w:sz w:val="26"/>
          <w:szCs w:val="26"/>
        </w:rPr>
        <w:t>κραξαν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λέγοντες·</w:t>
      </w:r>
      <w:r w:rsidRPr="00FD14AC">
        <w:rPr>
          <w:rFonts w:ascii="PT Serif" w:hAnsi="PT Serif"/>
          <w:color w:val="111111"/>
          <w:sz w:val="26"/>
          <w:szCs w:val="26"/>
          <w:lang w:val="fr-FR"/>
        </w:rPr>
        <w:t xml:space="preserve"> </w:t>
      </w:r>
      <w:r w:rsidRPr="00FD14AC">
        <w:rPr>
          <w:rFonts w:ascii="Segoe UI Symbol" w:hAnsi="Segoe UI Symbol" w:cs="Segoe UI Symbol"/>
          <w:color w:val="111111"/>
          <w:sz w:val="26"/>
          <w:szCs w:val="26"/>
        </w:rPr>
        <w:t>⸂</w:t>
      </w:r>
      <w:r w:rsidRPr="00FD14AC">
        <w:rPr>
          <w:rFonts w:ascii="Cambria" w:hAnsi="Cambria" w:cs="Cambria"/>
          <w:color w:val="111111"/>
          <w:sz w:val="26"/>
          <w:szCs w:val="26"/>
        </w:rPr>
        <w:t>Κύριε</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λέησον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ἡ</w:t>
      </w:r>
      <w:r w:rsidRPr="00FD14AC">
        <w:rPr>
          <w:rFonts w:ascii="PT Serif" w:hAnsi="PT Serif"/>
          <w:color w:val="111111"/>
          <w:sz w:val="26"/>
          <w:szCs w:val="26"/>
        </w:rPr>
        <w:t>μ</w:t>
      </w:r>
      <w:r w:rsidRPr="00FD14AC">
        <w:rPr>
          <w:rFonts w:ascii="Times New Roman" w:hAnsi="Times New Roman" w:cs="Times New Roman"/>
          <w:color w:val="111111"/>
          <w:sz w:val="26"/>
          <w:szCs w:val="26"/>
        </w:rPr>
        <w:t>ᾶ</w:t>
      </w:r>
      <w:r w:rsidRPr="00FD14AC">
        <w:rPr>
          <w:rFonts w:ascii="Cambria" w:hAnsi="Cambria" w:cs="Cambria"/>
          <w:color w:val="111111"/>
          <w:sz w:val="26"/>
          <w:szCs w:val="26"/>
        </w:rPr>
        <w:t>ς</w:t>
      </w:r>
      <w:r w:rsidRPr="00FD14AC">
        <w:rPr>
          <w:rFonts w:ascii="Segoe UI Symbol" w:hAnsi="Segoe UI Symbol" w:cs="Segoe UI Symbol"/>
          <w:color w:val="111111"/>
          <w:sz w:val="26"/>
          <w:szCs w:val="26"/>
        </w:rPr>
        <w:t>⸃</w:t>
      </w:r>
      <w:r w:rsidRPr="00FD14AC">
        <w:rPr>
          <w:rFonts w:ascii="PT Serif" w:hAnsi="PT Serif"/>
          <w:color w:val="111111"/>
          <w:sz w:val="26"/>
          <w:szCs w:val="26"/>
          <w:lang w:val="fr-FR"/>
        </w:rPr>
        <w:t xml:space="preserve">, </w:t>
      </w:r>
      <w:r w:rsidRPr="00FD14AC">
        <w:rPr>
          <w:rFonts w:ascii="Segoe UI Symbol" w:hAnsi="Segoe UI Symbol" w:cs="Segoe UI Symbol"/>
          <w:color w:val="111111"/>
          <w:sz w:val="26"/>
          <w:szCs w:val="26"/>
        </w:rPr>
        <w:t>⸀</w:t>
      </w:r>
      <w:r w:rsidRPr="00FD14AC">
        <w:rPr>
          <w:rFonts w:ascii="Cambria" w:hAnsi="Cambria" w:cs="Cambria"/>
          <w:color w:val="111111"/>
          <w:sz w:val="26"/>
          <w:szCs w:val="26"/>
        </w:rPr>
        <w:t>υ</w:t>
      </w:r>
      <w:r w:rsidRPr="00FD14AC">
        <w:rPr>
          <w:rFonts w:ascii="Times New Roman" w:hAnsi="Times New Roman" w:cs="Times New Roman"/>
          <w:color w:val="111111"/>
          <w:sz w:val="26"/>
          <w:szCs w:val="26"/>
        </w:rPr>
        <w:t>ἱὸ</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PT Serif" w:hAnsi="PT Serif" w:cs="PT Serif"/>
          <w:color w:val="111111"/>
          <w:sz w:val="26"/>
          <w:szCs w:val="26"/>
        </w:rPr>
        <w:t>Δ</w:t>
      </w:r>
      <w:r w:rsidRPr="00FD14AC">
        <w:rPr>
          <w:rFonts w:ascii="Cambria" w:hAnsi="Cambria" w:cs="Cambria"/>
          <w:color w:val="111111"/>
          <w:sz w:val="26"/>
          <w:szCs w:val="26"/>
        </w:rPr>
        <w:t>αυίδ</w:t>
      </w:r>
      <w:r w:rsidRPr="00FD14AC">
        <w:rPr>
          <w:rFonts w:ascii="PT Serif" w:hAnsi="PT Serif"/>
          <w:color w:val="111111"/>
          <w:sz w:val="26"/>
          <w:szCs w:val="26"/>
          <w:lang w:val="fr-FR"/>
        </w:rPr>
        <w:t>. </w:t>
      </w:r>
      <w:r w:rsidRPr="00FD14AC">
        <w:rPr>
          <w:rFonts w:ascii="Times New Roman" w:hAnsi="Times New Roman" w:cs="Times New Roman"/>
          <w:color w:val="111111"/>
          <w:sz w:val="26"/>
          <w:szCs w:val="26"/>
        </w:rPr>
        <w:t>ὁ</w:t>
      </w:r>
      <w:r w:rsidRPr="00FD14AC">
        <w:rPr>
          <w:rFonts w:ascii="PT Serif" w:hAnsi="PT Serif"/>
          <w:color w:val="111111"/>
          <w:sz w:val="26"/>
          <w:szCs w:val="26"/>
          <w:lang w:val="fr-FR"/>
        </w:rPr>
        <w:t xml:space="preserve"> </w:t>
      </w:r>
      <w:r w:rsidRPr="00FD14AC">
        <w:rPr>
          <w:rFonts w:ascii="Cambria" w:hAnsi="Cambria" w:cs="Cambria"/>
          <w:color w:val="111111"/>
          <w:sz w:val="26"/>
          <w:szCs w:val="26"/>
        </w:rPr>
        <w:t>δ</w:t>
      </w:r>
      <w:r w:rsidRPr="00FD14AC">
        <w:rPr>
          <w:rFonts w:ascii="Times New Roman" w:hAnsi="Times New Roman" w:cs="Times New Roman"/>
          <w:color w:val="111111"/>
          <w:sz w:val="26"/>
          <w:szCs w:val="26"/>
        </w:rPr>
        <w:t>ὲ</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ὄ</w:t>
      </w:r>
      <w:r w:rsidRPr="00FD14AC">
        <w:rPr>
          <w:rFonts w:ascii="Cambria" w:hAnsi="Cambria" w:cs="Cambria"/>
          <w:color w:val="111111"/>
          <w:sz w:val="26"/>
          <w:szCs w:val="26"/>
        </w:rPr>
        <w:t>χλος</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PT Serif" w:hAnsi="PT Serif"/>
          <w:color w:val="111111"/>
          <w:sz w:val="26"/>
          <w:szCs w:val="26"/>
        </w:rPr>
        <w:t>π</w:t>
      </w:r>
      <w:r w:rsidRPr="00FD14AC">
        <w:rPr>
          <w:rFonts w:ascii="Cambria" w:hAnsi="Cambria" w:cs="Cambria"/>
          <w:color w:val="111111"/>
          <w:sz w:val="26"/>
          <w:szCs w:val="26"/>
        </w:rPr>
        <w:t>ετί</w:t>
      </w:r>
      <w:r w:rsidRPr="00FD14AC">
        <w:rPr>
          <w:rFonts w:ascii="PT Serif" w:hAnsi="PT Serif" w:cs="PT Serif"/>
          <w:color w:val="111111"/>
          <w:sz w:val="26"/>
          <w:szCs w:val="26"/>
        </w:rPr>
        <w:t>μ</w:t>
      </w:r>
      <w:r w:rsidRPr="00FD14AC">
        <w:rPr>
          <w:rFonts w:ascii="Cambria" w:hAnsi="Cambria" w:cs="Cambria"/>
          <w:color w:val="111111"/>
          <w:sz w:val="26"/>
          <w:szCs w:val="26"/>
        </w:rPr>
        <w:t>ησεν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το</w:t>
      </w:r>
      <w:r w:rsidRPr="00FD14AC">
        <w:rPr>
          <w:rFonts w:ascii="Times New Roman" w:hAnsi="Times New Roman" w:cs="Times New Roman"/>
          <w:color w:val="111111"/>
          <w:sz w:val="26"/>
          <w:szCs w:val="26"/>
        </w:rPr>
        <w:t>ῖ</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ἵ</w:t>
      </w:r>
      <w:r w:rsidRPr="00FD14AC">
        <w:rPr>
          <w:rFonts w:ascii="Cambria" w:hAnsi="Cambria" w:cs="Cambria"/>
          <w:color w:val="111111"/>
          <w:sz w:val="26"/>
          <w:szCs w:val="26"/>
        </w:rPr>
        <w:t>να</w:t>
      </w:r>
      <w:r w:rsidRPr="00FD14AC">
        <w:rPr>
          <w:rFonts w:ascii="PT Serif" w:hAnsi="PT Serif"/>
          <w:color w:val="111111"/>
          <w:sz w:val="26"/>
          <w:szCs w:val="26"/>
          <w:lang w:val="fr-FR"/>
        </w:rPr>
        <w:t xml:space="preserve"> </w:t>
      </w:r>
      <w:r w:rsidRPr="00FD14AC">
        <w:rPr>
          <w:rFonts w:ascii="Cambria" w:hAnsi="Cambria" w:cs="Cambria"/>
          <w:color w:val="111111"/>
          <w:sz w:val="26"/>
          <w:szCs w:val="26"/>
        </w:rPr>
        <w:t>σιω</w:t>
      </w:r>
      <w:r w:rsidRPr="00FD14AC">
        <w:rPr>
          <w:rFonts w:ascii="PT Serif" w:hAnsi="PT Serif" w:cs="PT Serif"/>
          <w:color w:val="111111"/>
          <w:sz w:val="26"/>
          <w:szCs w:val="26"/>
        </w:rPr>
        <w:t>π</w:t>
      </w:r>
      <w:r w:rsidRPr="00FD14AC">
        <w:rPr>
          <w:rFonts w:ascii="Cambria" w:hAnsi="Cambria" w:cs="Cambria"/>
          <w:color w:val="111111"/>
          <w:sz w:val="26"/>
          <w:szCs w:val="26"/>
        </w:rPr>
        <w:t>ήσωσιν·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ο</w:t>
      </w:r>
      <w:r w:rsidRPr="00FD14AC">
        <w:rPr>
          <w:rFonts w:ascii="Times New Roman" w:hAnsi="Times New Roman" w:cs="Times New Roman"/>
          <w:color w:val="111111"/>
          <w:sz w:val="26"/>
          <w:szCs w:val="26"/>
        </w:rPr>
        <w:t>ἱ</w:t>
      </w:r>
      <w:r w:rsidRPr="00FD14AC">
        <w:rPr>
          <w:rFonts w:ascii="PT Serif" w:hAnsi="PT Serif"/>
          <w:color w:val="111111"/>
          <w:sz w:val="26"/>
          <w:szCs w:val="26"/>
          <w:lang w:val="fr-FR"/>
        </w:rPr>
        <w:t xml:space="preserve"> </w:t>
      </w:r>
      <w:r w:rsidRPr="00FD14AC">
        <w:rPr>
          <w:rFonts w:ascii="Cambria" w:hAnsi="Cambria" w:cs="Cambria"/>
          <w:color w:val="111111"/>
          <w:sz w:val="26"/>
          <w:szCs w:val="26"/>
        </w:rPr>
        <w:t>δ</w:t>
      </w:r>
      <w:r w:rsidRPr="00FD14AC">
        <w:rPr>
          <w:rFonts w:ascii="Times New Roman" w:hAnsi="Times New Roman" w:cs="Times New Roman"/>
          <w:color w:val="111111"/>
          <w:sz w:val="26"/>
          <w:szCs w:val="26"/>
        </w:rPr>
        <w:t>ὲ</w:t>
      </w:r>
      <w:r w:rsidRPr="00FD14AC">
        <w:rPr>
          <w:rFonts w:ascii="PT Serif" w:hAnsi="PT Serif"/>
          <w:color w:val="111111"/>
          <w:sz w:val="26"/>
          <w:szCs w:val="26"/>
          <w:lang w:val="fr-FR"/>
        </w:rPr>
        <w:t xml:space="preserve"> </w:t>
      </w:r>
      <w:r w:rsidRPr="00FD14AC">
        <w:rPr>
          <w:rFonts w:ascii="PT Serif" w:hAnsi="PT Serif"/>
          <w:color w:val="111111"/>
          <w:sz w:val="26"/>
          <w:szCs w:val="26"/>
        </w:rPr>
        <w:t>μ</w:t>
      </w:r>
      <w:r w:rsidRPr="00FD14AC">
        <w:rPr>
          <w:rFonts w:ascii="Cambria" w:hAnsi="Cambria" w:cs="Cambria"/>
          <w:color w:val="111111"/>
          <w:sz w:val="26"/>
          <w:szCs w:val="26"/>
        </w:rPr>
        <w:t>ε</w:t>
      </w:r>
      <w:r w:rsidRPr="00FD14AC">
        <w:rPr>
          <w:rFonts w:ascii="Times New Roman" w:hAnsi="Times New Roman" w:cs="Times New Roman"/>
          <w:color w:val="111111"/>
          <w:sz w:val="26"/>
          <w:szCs w:val="26"/>
        </w:rPr>
        <w:t>ῖ</w:t>
      </w:r>
      <w:r w:rsidRPr="00FD14AC">
        <w:rPr>
          <w:rFonts w:ascii="Cambria" w:hAnsi="Cambria" w:cs="Cambria"/>
          <w:color w:val="111111"/>
          <w:sz w:val="26"/>
          <w:szCs w:val="26"/>
        </w:rPr>
        <w:t>ζον</w:t>
      </w:r>
      <w:r w:rsidRPr="00FD14AC">
        <w:rPr>
          <w:rFonts w:ascii="PT Serif" w:hAnsi="PT Serif"/>
          <w:color w:val="111111"/>
          <w:sz w:val="26"/>
          <w:szCs w:val="26"/>
          <w:lang w:val="fr-FR"/>
        </w:rPr>
        <w:t xml:space="preserve"> </w:t>
      </w:r>
      <w:r w:rsidRPr="00FD14AC">
        <w:rPr>
          <w:rFonts w:ascii="Segoe UI Symbol" w:hAnsi="Segoe UI Symbol" w:cs="Segoe UI Symbol"/>
          <w:color w:val="111111"/>
          <w:sz w:val="26"/>
          <w:szCs w:val="26"/>
        </w:rPr>
        <w:t>⸀</w:t>
      </w:r>
      <w:r w:rsidRPr="00FD14AC">
        <w:rPr>
          <w:rFonts w:ascii="Times New Roman" w:hAnsi="Times New Roman" w:cs="Times New Roman"/>
          <w:color w:val="111111"/>
          <w:sz w:val="26"/>
          <w:szCs w:val="26"/>
        </w:rPr>
        <w:t>ἔ</w:t>
      </w:r>
      <w:r w:rsidRPr="00FD14AC">
        <w:rPr>
          <w:rFonts w:ascii="Cambria" w:hAnsi="Cambria" w:cs="Cambria"/>
          <w:color w:val="111111"/>
          <w:sz w:val="26"/>
          <w:szCs w:val="26"/>
        </w:rPr>
        <w:t>κραξαν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λέγοντες·</w:t>
      </w:r>
      <w:r w:rsidRPr="00FD14AC">
        <w:rPr>
          <w:rFonts w:ascii="PT Serif" w:hAnsi="PT Serif"/>
          <w:color w:val="111111"/>
          <w:sz w:val="26"/>
          <w:szCs w:val="26"/>
          <w:lang w:val="fr-FR"/>
        </w:rPr>
        <w:t xml:space="preserve"> </w:t>
      </w:r>
      <w:r w:rsidRPr="00FD14AC">
        <w:rPr>
          <w:rFonts w:ascii="Segoe UI Symbol" w:hAnsi="Segoe UI Symbol" w:cs="Segoe UI Symbol"/>
          <w:color w:val="111111"/>
          <w:sz w:val="26"/>
          <w:szCs w:val="26"/>
        </w:rPr>
        <w:t>⸂</w:t>
      </w:r>
      <w:r w:rsidRPr="00FD14AC">
        <w:rPr>
          <w:rFonts w:ascii="Cambria" w:hAnsi="Cambria" w:cs="Cambria"/>
          <w:color w:val="111111"/>
          <w:sz w:val="26"/>
          <w:szCs w:val="26"/>
        </w:rPr>
        <w:t>Κύριε</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λέησον</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ἡ</w:t>
      </w:r>
      <w:r w:rsidRPr="00FD14AC">
        <w:rPr>
          <w:rFonts w:ascii="PT Serif" w:hAnsi="PT Serif"/>
          <w:color w:val="111111"/>
          <w:sz w:val="26"/>
          <w:szCs w:val="26"/>
        </w:rPr>
        <w:t>μ</w:t>
      </w:r>
      <w:r w:rsidRPr="00FD14AC">
        <w:rPr>
          <w:rFonts w:ascii="Times New Roman" w:hAnsi="Times New Roman" w:cs="Times New Roman"/>
          <w:color w:val="111111"/>
          <w:sz w:val="26"/>
          <w:szCs w:val="26"/>
        </w:rPr>
        <w:t>ᾶ</w:t>
      </w:r>
      <w:r w:rsidRPr="00FD14AC">
        <w:rPr>
          <w:rFonts w:ascii="Cambria" w:hAnsi="Cambria" w:cs="Cambria"/>
          <w:color w:val="111111"/>
          <w:sz w:val="26"/>
          <w:szCs w:val="26"/>
        </w:rPr>
        <w:t>ς</w:t>
      </w:r>
      <w:r w:rsidRPr="00FD14AC">
        <w:rPr>
          <w:rFonts w:ascii="Segoe UI Symbol" w:hAnsi="Segoe UI Symbol" w:cs="Segoe UI Symbol"/>
          <w:color w:val="111111"/>
          <w:sz w:val="26"/>
          <w:szCs w:val="26"/>
        </w:rPr>
        <w:t>⸃</w:t>
      </w:r>
      <w:r w:rsidRPr="00FD14AC">
        <w:rPr>
          <w:rFonts w:ascii="PT Serif" w:hAnsi="PT Serif"/>
          <w:color w:val="111111"/>
          <w:sz w:val="26"/>
          <w:szCs w:val="26"/>
          <w:lang w:val="fr-FR"/>
        </w:rPr>
        <w:t xml:space="preserve">, </w:t>
      </w:r>
      <w:r w:rsidRPr="00FD14AC">
        <w:rPr>
          <w:rFonts w:ascii="Segoe UI Symbol" w:hAnsi="Segoe UI Symbol" w:cs="Segoe UI Symbol"/>
          <w:color w:val="111111"/>
          <w:sz w:val="26"/>
          <w:szCs w:val="26"/>
        </w:rPr>
        <w:t>⸀</w:t>
      </w:r>
      <w:r w:rsidRPr="00FD14AC">
        <w:rPr>
          <w:rFonts w:ascii="Cambria" w:hAnsi="Cambria" w:cs="Cambria"/>
          <w:color w:val="111111"/>
          <w:sz w:val="26"/>
          <w:szCs w:val="26"/>
        </w:rPr>
        <w:t>υ</w:t>
      </w:r>
      <w:r w:rsidRPr="00FD14AC">
        <w:rPr>
          <w:rFonts w:ascii="Times New Roman" w:hAnsi="Times New Roman" w:cs="Times New Roman"/>
          <w:color w:val="111111"/>
          <w:sz w:val="26"/>
          <w:szCs w:val="26"/>
        </w:rPr>
        <w:t>ἱὸ</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PT Serif" w:hAnsi="PT Serif" w:cs="PT Serif"/>
          <w:color w:val="111111"/>
          <w:sz w:val="26"/>
          <w:szCs w:val="26"/>
        </w:rPr>
        <w:t>Δ</w:t>
      </w:r>
      <w:r w:rsidRPr="00FD14AC">
        <w:rPr>
          <w:rFonts w:ascii="Cambria" w:hAnsi="Cambria" w:cs="Cambria"/>
          <w:color w:val="111111"/>
          <w:sz w:val="26"/>
          <w:szCs w:val="26"/>
        </w:rPr>
        <w:t>αυίδ</w:t>
      </w:r>
      <w:r w:rsidRPr="00FD14AC">
        <w:rPr>
          <w:rFonts w:ascii="PT Serif" w:hAnsi="PT Serif"/>
          <w:color w:val="111111"/>
          <w:sz w:val="26"/>
          <w:szCs w:val="26"/>
          <w:lang w:val="fr-FR"/>
        </w:rPr>
        <w:t>. </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Cambria" w:hAnsi="Cambria" w:cs="Cambria"/>
          <w:color w:val="111111"/>
          <w:sz w:val="26"/>
          <w:szCs w:val="26"/>
        </w:rPr>
        <w:t>στ</w:t>
      </w:r>
      <w:r w:rsidRPr="00FD14AC">
        <w:rPr>
          <w:rFonts w:ascii="Times New Roman" w:hAnsi="Times New Roman" w:cs="Times New Roman"/>
          <w:color w:val="111111"/>
          <w:sz w:val="26"/>
          <w:szCs w:val="26"/>
        </w:rPr>
        <w:t>ὰ</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ὁ</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Ἰ</w:t>
      </w:r>
      <w:r w:rsidRPr="00FD14AC">
        <w:rPr>
          <w:rFonts w:ascii="Cambria" w:hAnsi="Cambria" w:cs="Cambria"/>
          <w:color w:val="111111"/>
          <w:sz w:val="26"/>
          <w:szCs w:val="26"/>
        </w:rPr>
        <w:t>ησο</w:t>
      </w:r>
      <w:r w:rsidRPr="00FD14AC">
        <w:rPr>
          <w:rFonts w:ascii="Times New Roman" w:hAnsi="Times New Roman" w:cs="Times New Roman"/>
          <w:color w:val="111111"/>
          <w:sz w:val="26"/>
          <w:szCs w:val="26"/>
        </w:rPr>
        <w:t>ῦ</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ἐ</w:t>
      </w:r>
      <w:r w:rsidRPr="00FD14AC">
        <w:rPr>
          <w:rFonts w:ascii="Cambria" w:hAnsi="Cambria" w:cs="Cambria"/>
          <w:color w:val="111111"/>
          <w:sz w:val="26"/>
          <w:szCs w:val="26"/>
        </w:rPr>
        <w:t>φώνησεν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το</w:t>
      </w:r>
      <w:r w:rsidRPr="00FD14AC">
        <w:rPr>
          <w:rFonts w:ascii="Times New Roman" w:hAnsi="Times New Roman" w:cs="Times New Roman"/>
          <w:color w:val="111111"/>
          <w:sz w:val="26"/>
          <w:szCs w:val="26"/>
        </w:rPr>
        <w:t>ὺ</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Cambria" w:hAnsi="Cambria" w:cs="Cambria"/>
          <w:color w:val="111111"/>
          <w:sz w:val="26"/>
          <w:szCs w:val="26"/>
        </w:rPr>
        <w:t>ε</w:t>
      </w:r>
      <w:r w:rsidRPr="00FD14AC">
        <w:rPr>
          <w:rFonts w:ascii="Times New Roman" w:hAnsi="Times New Roman" w:cs="Times New Roman"/>
          <w:color w:val="111111"/>
          <w:sz w:val="26"/>
          <w:szCs w:val="26"/>
        </w:rPr>
        <w:t>ἶ</w:t>
      </w:r>
      <w:r w:rsidRPr="00FD14AC">
        <w:rPr>
          <w:rFonts w:ascii="PT Serif" w:hAnsi="PT Serif"/>
          <w:color w:val="111111"/>
          <w:sz w:val="26"/>
          <w:szCs w:val="26"/>
        </w:rPr>
        <w:t>π</w:t>
      </w:r>
      <w:r w:rsidRPr="00FD14AC">
        <w:rPr>
          <w:rFonts w:ascii="Cambria" w:hAnsi="Cambria" w:cs="Cambria"/>
          <w:color w:val="111111"/>
          <w:sz w:val="26"/>
          <w:szCs w:val="26"/>
        </w:rPr>
        <w:t>εν·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Τί</w:t>
      </w:r>
      <w:r w:rsidRPr="00FD14AC">
        <w:rPr>
          <w:rFonts w:ascii="PT Serif" w:hAnsi="PT Serif"/>
          <w:color w:val="111111"/>
          <w:sz w:val="26"/>
          <w:szCs w:val="26"/>
          <w:lang w:val="fr-FR"/>
        </w:rPr>
        <w:t xml:space="preserve"> </w:t>
      </w:r>
      <w:r w:rsidRPr="00FD14AC">
        <w:rPr>
          <w:rFonts w:ascii="Cambria" w:hAnsi="Cambria" w:cs="Cambria"/>
          <w:color w:val="111111"/>
          <w:sz w:val="26"/>
          <w:szCs w:val="26"/>
        </w:rPr>
        <w:t>θέλετε</w:t>
      </w:r>
      <w:r w:rsidRPr="00FD14AC">
        <w:rPr>
          <w:rFonts w:ascii="PT Serif" w:hAnsi="PT Serif"/>
          <w:color w:val="111111"/>
          <w:sz w:val="26"/>
          <w:szCs w:val="26"/>
          <w:lang w:val="fr-FR"/>
        </w:rPr>
        <w:t xml:space="preserve"> </w:t>
      </w:r>
      <w:r w:rsidRPr="00FD14AC">
        <w:rPr>
          <w:rFonts w:ascii="PT Serif" w:hAnsi="PT Serif" w:cs="PT Serif"/>
          <w:color w:val="111111"/>
          <w:sz w:val="26"/>
          <w:szCs w:val="26"/>
        </w:rPr>
        <w:t>π</w:t>
      </w:r>
      <w:r w:rsidRPr="00FD14AC">
        <w:rPr>
          <w:rFonts w:ascii="Cambria" w:hAnsi="Cambria" w:cs="Cambria"/>
          <w:color w:val="111111"/>
          <w:sz w:val="26"/>
          <w:szCs w:val="26"/>
        </w:rPr>
        <w:t>οιήσω</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ὑ</w:t>
      </w:r>
      <w:r w:rsidRPr="00FD14AC">
        <w:rPr>
          <w:rFonts w:ascii="PT Serif" w:hAnsi="PT Serif"/>
          <w:color w:val="111111"/>
          <w:sz w:val="26"/>
          <w:szCs w:val="26"/>
        </w:rPr>
        <w:t>μ</w:t>
      </w:r>
      <w:r w:rsidRPr="00FD14AC">
        <w:rPr>
          <w:rFonts w:ascii="Times New Roman" w:hAnsi="Times New Roman" w:cs="Times New Roman"/>
          <w:color w:val="111111"/>
          <w:sz w:val="26"/>
          <w:szCs w:val="26"/>
        </w:rPr>
        <w:t>ῖ</w:t>
      </w:r>
      <w:r w:rsidRPr="00FD14AC">
        <w:rPr>
          <w:rFonts w:ascii="Cambria" w:hAnsi="Cambria" w:cs="Cambria"/>
          <w:color w:val="111111"/>
          <w:sz w:val="26"/>
          <w:szCs w:val="26"/>
        </w:rPr>
        <w:t>ν</w:t>
      </w:r>
      <w:r w:rsidRPr="00FD14AC">
        <w:rPr>
          <w:rFonts w:ascii="PT Serif" w:hAnsi="PT Serif"/>
          <w:color w:val="111111"/>
          <w:sz w:val="26"/>
          <w:szCs w:val="26"/>
          <w:lang w:val="fr-FR"/>
        </w:rPr>
        <w:t>; </w:t>
      </w:r>
      <w:r w:rsidRPr="00FD14AC">
        <w:rPr>
          <w:rFonts w:ascii="Cambria" w:hAnsi="Cambria" w:cs="Cambria"/>
          <w:color w:val="111111"/>
          <w:sz w:val="26"/>
          <w:szCs w:val="26"/>
        </w:rPr>
        <w:t>λέγουσιν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ῷ</w:t>
      </w:r>
      <w:r w:rsidRPr="00FD14AC">
        <w:rPr>
          <w:rFonts w:ascii="Cambria" w:hAnsi="Cambria" w:cs="Cambria"/>
          <w:color w:val="111111"/>
          <w:sz w:val="26"/>
          <w:szCs w:val="26"/>
        </w:rPr>
        <w:t>·</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Κύριε</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ἵ</w:t>
      </w:r>
      <w:r w:rsidRPr="00FD14AC">
        <w:rPr>
          <w:rFonts w:ascii="Cambria" w:hAnsi="Cambria" w:cs="Cambria"/>
          <w:color w:val="111111"/>
          <w:sz w:val="26"/>
          <w:szCs w:val="26"/>
        </w:rPr>
        <w:t>να</w:t>
      </w:r>
      <w:r w:rsidRPr="00FD14AC">
        <w:rPr>
          <w:rFonts w:ascii="PT Serif" w:hAnsi="PT Serif"/>
          <w:color w:val="111111"/>
          <w:sz w:val="26"/>
          <w:szCs w:val="26"/>
          <w:lang w:val="fr-FR"/>
        </w:rPr>
        <w:t xml:space="preserve"> </w:t>
      </w:r>
      <w:r w:rsidRPr="00FD14AC">
        <w:rPr>
          <w:rFonts w:ascii="Segoe UI Symbol" w:hAnsi="Segoe UI Symbol" w:cs="Segoe UI Symbol"/>
          <w:color w:val="111111"/>
          <w:sz w:val="26"/>
          <w:szCs w:val="26"/>
        </w:rPr>
        <w:t>⸂</w:t>
      </w:r>
      <w:r w:rsidRPr="00FD14AC">
        <w:rPr>
          <w:rFonts w:ascii="Times New Roman" w:hAnsi="Times New Roman" w:cs="Times New Roman"/>
          <w:color w:val="111111"/>
          <w:sz w:val="26"/>
          <w:szCs w:val="26"/>
        </w:rPr>
        <w:t>ἀ</w:t>
      </w:r>
      <w:r w:rsidRPr="00FD14AC">
        <w:rPr>
          <w:rFonts w:ascii="Cambria" w:hAnsi="Cambria" w:cs="Cambria"/>
          <w:color w:val="111111"/>
          <w:sz w:val="26"/>
          <w:szCs w:val="26"/>
        </w:rPr>
        <w:t>νοιγ</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σιν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ο</w:t>
      </w:r>
      <w:r w:rsidRPr="00FD14AC">
        <w:rPr>
          <w:rFonts w:ascii="Times New Roman" w:hAnsi="Times New Roman" w:cs="Times New Roman"/>
          <w:color w:val="111111"/>
          <w:sz w:val="26"/>
          <w:szCs w:val="26"/>
        </w:rPr>
        <w:t>ἱ</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ὀ</w:t>
      </w:r>
      <w:r w:rsidRPr="00FD14AC">
        <w:rPr>
          <w:rFonts w:ascii="Cambria" w:hAnsi="Cambria" w:cs="Cambria"/>
          <w:color w:val="111111"/>
          <w:sz w:val="26"/>
          <w:szCs w:val="26"/>
        </w:rPr>
        <w:t>φθαλ</w:t>
      </w:r>
      <w:r w:rsidRPr="00FD14AC">
        <w:rPr>
          <w:rFonts w:ascii="PT Serif" w:hAnsi="PT Serif" w:cs="PT Serif"/>
          <w:color w:val="111111"/>
          <w:sz w:val="26"/>
          <w:szCs w:val="26"/>
        </w:rPr>
        <w:t>μ</w:t>
      </w:r>
      <w:r w:rsidRPr="00FD14AC">
        <w:rPr>
          <w:rFonts w:ascii="Cambria" w:hAnsi="Cambria" w:cs="Cambria"/>
          <w:color w:val="111111"/>
          <w:sz w:val="26"/>
          <w:szCs w:val="26"/>
        </w:rPr>
        <w:t>ο</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ἡ</w:t>
      </w:r>
      <w:r w:rsidRPr="00FD14AC">
        <w:rPr>
          <w:rFonts w:ascii="PT Serif" w:hAnsi="PT Serif"/>
          <w:color w:val="111111"/>
          <w:sz w:val="26"/>
          <w:szCs w:val="26"/>
        </w:rPr>
        <w:t>μ</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ν</w:t>
      </w:r>
      <w:r w:rsidRPr="00FD14AC">
        <w:rPr>
          <w:rFonts w:ascii="Segoe UI Symbol" w:hAnsi="Segoe UI Symbol" w:cs="Segoe UI Symbol"/>
          <w:color w:val="111111"/>
          <w:sz w:val="26"/>
          <w:szCs w:val="26"/>
        </w:rPr>
        <w:t>⸃</w:t>
      </w:r>
      <w:r w:rsidRPr="00FD14AC">
        <w:rPr>
          <w:rFonts w:ascii="PT Serif" w:hAnsi="PT Serif"/>
          <w:color w:val="111111"/>
          <w:sz w:val="26"/>
          <w:szCs w:val="26"/>
          <w:lang w:val="fr-FR"/>
        </w:rPr>
        <w:t>. </w:t>
      </w:r>
      <w:r w:rsidRPr="00FD14AC">
        <w:rPr>
          <w:rFonts w:ascii="Cambria" w:hAnsi="Cambria" w:cs="Cambria"/>
          <w:color w:val="111111"/>
          <w:sz w:val="26"/>
          <w:szCs w:val="26"/>
        </w:rPr>
        <w:t>σ</w:t>
      </w:r>
      <w:r w:rsidRPr="00FD14AC">
        <w:rPr>
          <w:rFonts w:ascii="PT Serif" w:hAnsi="PT Serif" w:cs="PT Serif"/>
          <w:color w:val="111111"/>
          <w:sz w:val="26"/>
          <w:szCs w:val="26"/>
        </w:rPr>
        <w:t>π</w:t>
      </w:r>
      <w:r w:rsidRPr="00FD14AC">
        <w:rPr>
          <w:rFonts w:ascii="Cambria" w:hAnsi="Cambria" w:cs="Cambria"/>
          <w:color w:val="111111"/>
          <w:sz w:val="26"/>
          <w:szCs w:val="26"/>
        </w:rPr>
        <w:t>λαγχνισθε</w:t>
      </w:r>
      <w:r w:rsidRPr="00FD14AC">
        <w:rPr>
          <w:rFonts w:ascii="Times New Roman" w:hAnsi="Times New Roman" w:cs="Times New Roman"/>
          <w:color w:val="111111"/>
          <w:sz w:val="26"/>
          <w:szCs w:val="26"/>
        </w:rPr>
        <w:t>ὶ</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Cambria" w:hAnsi="Cambria" w:cs="Cambria"/>
          <w:color w:val="111111"/>
          <w:sz w:val="26"/>
          <w:szCs w:val="26"/>
        </w:rPr>
        <w:t>δ</w:t>
      </w:r>
      <w:r w:rsidRPr="00FD14AC">
        <w:rPr>
          <w:rFonts w:ascii="Times New Roman" w:hAnsi="Times New Roman" w:cs="Times New Roman"/>
          <w:color w:val="111111"/>
          <w:sz w:val="26"/>
          <w:szCs w:val="26"/>
        </w:rPr>
        <w:t>ὲ</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ὁ</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Ἰ</w:t>
      </w:r>
      <w:r w:rsidRPr="00FD14AC">
        <w:rPr>
          <w:rFonts w:ascii="Cambria" w:hAnsi="Cambria" w:cs="Cambria"/>
          <w:color w:val="111111"/>
          <w:sz w:val="26"/>
          <w:szCs w:val="26"/>
        </w:rPr>
        <w:t>ησο</w:t>
      </w:r>
      <w:r w:rsidRPr="00FD14AC">
        <w:rPr>
          <w:rFonts w:ascii="Times New Roman" w:hAnsi="Times New Roman" w:cs="Times New Roman"/>
          <w:color w:val="111111"/>
          <w:sz w:val="26"/>
          <w:szCs w:val="26"/>
        </w:rPr>
        <w:t>ῦ</w:t>
      </w:r>
      <w:r w:rsidRPr="00FD14AC">
        <w:rPr>
          <w:rFonts w:ascii="Cambria" w:hAnsi="Cambria" w:cs="Cambria"/>
          <w:color w:val="111111"/>
          <w:sz w:val="26"/>
          <w:szCs w:val="26"/>
        </w:rPr>
        <w:t>ς</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ἥ</w:t>
      </w:r>
      <w:r w:rsidRPr="00FD14AC">
        <w:rPr>
          <w:rFonts w:ascii="Cambria" w:hAnsi="Cambria" w:cs="Cambria"/>
          <w:color w:val="111111"/>
          <w:sz w:val="26"/>
          <w:szCs w:val="26"/>
        </w:rPr>
        <w:t>ψατο</w:t>
      </w:r>
      <w:r w:rsidRPr="00FD14AC">
        <w:rPr>
          <w:rFonts w:ascii="PT Serif" w:hAnsi="PT Serif"/>
          <w:color w:val="111111"/>
          <w:sz w:val="26"/>
          <w:szCs w:val="26"/>
          <w:lang w:val="fr-FR"/>
        </w:rPr>
        <w:t xml:space="preserve"> </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Segoe UI Symbol" w:hAnsi="Segoe UI Symbol" w:cs="Segoe UI Symbol"/>
          <w:color w:val="111111"/>
          <w:sz w:val="26"/>
          <w:szCs w:val="26"/>
        </w:rPr>
        <w:t>⸀</w:t>
      </w:r>
      <w:r w:rsidRPr="00FD14AC">
        <w:rPr>
          <w:rFonts w:ascii="Times New Roman" w:hAnsi="Times New Roman" w:cs="Times New Roman"/>
          <w:color w:val="111111"/>
          <w:sz w:val="26"/>
          <w:szCs w:val="26"/>
        </w:rPr>
        <w:t>ὀ</w:t>
      </w:r>
      <w:r w:rsidRPr="00FD14AC">
        <w:rPr>
          <w:rFonts w:ascii="PT Serif" w:hAnsi="PT Serif"/>
          <w:color w:val="111111"/>
          <w:sz w:val="26"/>
          <w:szCs w:val="26"/>
        </w:rPr>
        <w:t>μμ</w:t>
      </w:r>
      <w:r w:rsidRPr="00FD14AC">
        <w:rPr>
          <w:rFonts w:ascii="Cambria" w:hAnsi="Cambria" w:cs="Cambria"/>
          <w:color w:val="111111"/>
          <w:sz w:val="26"/>
          <w:szCs w:val="26"/>
        </w:rPr>
        <w:t>άτων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ῶ</w:t>
      </w:r>
      <w:r w:rsidRPr="00FD14AC">
        <w:rPr>
          <w:rFonts w:ascii="Cambria" w:hAnsi="Cambria" w:cs="Cambria"/>
          <w:color w:val="111111"/>
          <w:sz w:val="26"/>
          <w:szCs w:val="26"/>
        </w:rPr>
        <w:t>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Cambria" w:hAnsi="Cambria" w:cs="Cambria"/>
          <w:color w:val="111111"/>
          <w:sz w:val="26"/>
          <w:szCs w:val="26"/>
        </w:rPr>
        <w:t>ε</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θέως</w:t>
      </w:r>
      <w:r w:rsidRPr="00FD14AC">
        <w:rPr>
          <w:rFonts w:ascii="PT Serif" w:hAnsi="PT Serif"/>
          <w:color w:val="111111"/>
          <w:sz w:val="26"/>
          <w:szCs w:val="26"/>
          <w:lang w:val="fr-FR"/>
        </w:rPr>
        <w:t xml:space="preserve"> </w:t>
      </w:r>
      <w:r w:rsidRPr="00FD14AC">
        <w:rPr>
          <w:rFonts w:ascii="Segoe UI Symbol" w:hAnsi="Segoe UI Symbol" w:cs="Segoe UI Symbol"/>
          <w:color w:val="111111"/>
          <w:sz w:val="26"/>
          <w:szCs w:val="26"/>
        </w:rPr>
        <w:t>⸀</w:t>
      </w:r>
      <w:r w:rsidRPr="00FD14AC">
        <w:rPr>
          <w:rFonts w:ascii="Times New Roman" w:hAnsi="Times New Roman" w:cs="Times New Roman"/>
          <w:color w:val="111111"/>
          <w:sz w:val="26"/>
          <w:szCs w:val="26"/>
        </w:rPr>
        <w:t>ἀ</w:t>
      </w:r>
      <w:r w:rsidRPr="00FD14AC">
        <w:rPr>
          <w:rFonts w:ascii="Cambria" w:hAnsi="Cambria" w:cs="Cambria"/>
          <w:color w:val="111111"/>
          <w:sz w:val="26"/>
          <w:szCs w:val="26"/>
        </w:rPr>
        <w:t>νέβλεψαν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κα</w:t>
      </w:r>
      <w:r w:rsidRPr="00FD14AC">
        <w:rPr>
          <w:rFonts w:ascii="Times New Roman" w:hAnsi="Times New Roman" w:cs="Times New Roman"/>
          <w:color w:val="111111"/>
          <w:sz w:val="26"/>
          <w:szCs w:val="26"/>
        </w:rPr>
        <w:t>ὶ</w:t>
      </w:r>
      <w:r w:rsidRPr="00FD14AC">
        <w:rPr>
          <w:rFonts w:ascii="PT Serif" w:hAnsi="PT Serif"/>
          <w:color w:val="111111"/>
          <w:sz w:val="26"/>
          <w:szCs w:val="26"/>
          <w:lang w:val="fr-FR"/>
        </w:rPr>
        <w:t xml:space="preserve"> </w:t>
      </w:r>
      <w:r w:rsidRPr="00FD14AC">
        <w:rPr>
          <w:rFonts w:ascii="Times New Roman" w:hAnsi="Times New Roman" w:cs="Times New Roman"/>
          <w:color w:val="111111"/>
          <w:sz w:val="26"/>
          <w:szCs w:val="26"/>
        </w:rPr>
        <w:t>ἠ</w:t>
      </w:r>
      <w:r w:rsidRPr="00FD14AC">
        <w:rPr>
          <w:rFonts w:ascii="Cambria" w:hAnsi="Cambria" w:cs="Cambria"/>
          <w:color w:val="111111"/>
          <w:sz w:val="26"/>
          <w:szCs w:val="26"/>
        </w:rPr>
        <w:t>κολούθησαν</w:t>
      </w:r>
      <w:r w:rsidRPr="00FD14AC">
        <w:rPr>
          <w:rFonts w:ascii="PT Serif" w:hAnsi="PT Serif"/>
          <w:color w:val="111111"/>
          <w:sz w:val="26"/>
          <w:szCs w:val="26"/>
          <w:lang w:val="fr-FR"/>
        </w:rPr>
        <w:t xml:space="preserve"> </w:t>
      </w:r>
      <w:r w:rsidRPr="00FD14AC">
        <w:rPr>
          <w:rFonts w:ascii="Cambria" w:hAnsi="Cambria" w:cs="Cambria"/>
          <w:color w:val="111111"/>
          <w:sz w:val="26"/>
          <w:szCs w:val="26"/>
        </w:rPr>
        <w:t>α</w:t>
      </w:r>
      <w:r w:rsidRPr="00FD14AC">
        <w:rPr>
          <w:rFonts w:ascii="Times New Roman" w:hAnsi="Times New Roman" w:cs="Times New Roman"/>
          <w:color w:val="111111"/>
          <w:sz w:val="26"/>
          <w:szCs w:val="26"/>
        </w:rPr>
        <w:t>ὐ</w:t>
      </w:r>
      <w:r w:rsidRPr="00FD14AC">
        <w:rPr>
          <w:rFonts w:ascii="Cambria" w:hAnsi="Cambria" w:cs="Cambria"/>
          <w:color w:val="111111"/>
          <w:sz w:val="26"/>
          <w:szCs w:val="26"/>
        </w:rPr>
        <w:t>τ</w:t>
      </w:r>
      <w:r w:rsidRPr="00FD14AC">
        <w:rPr>
          <w:rFonts w:ascii="Times New Roman" w:hAnsi="Times New Roman" w:cs="Times New Roman"/>
          <w:color w:val="111111"/>
          <w:sz w:val="26"/>
          <w:szCs w:val="26"/>
        </w:rPr>
        <w:t>ῷ</w:t>
      </w:r>
      <w:r w:rsidRPr="00FD14AC">
        <w:rPr>
          <w:rFonts w:ascii="PT Serif" w:hAnsi="PT Serif"/>
          <w:color w:val="111111"/>
          <w:sz w:val="26"/>
          <w:szCs w:val="26"/>
          <w:lang w:val="fr-FR"/>
        </w:rPr>
        <w:t xml:space="preserve">. </w:t>
      </w:r>
      <w:r w:rsidRPr="00FD14AC">
        <w:rPr>
          <w:rFonts w:ascii="Arial" w:hAnsi="Arial" w:cs="Arial"/>
          <w:sz w:val="24"/>
          <w:szCs w:val="24"/>
        </w:rPr>
        <w:t>(Mt 20.1-34).</w:t>
      </w:r>
    </w:p>
    <w:p w14:paraId="54996A3A" w14:textId="77777777" w:rsidR="00FD14AC" w:rsidRDefault="00FD14AC" w:rsidP="00FD14AC">
      <w:pPr>
        <w:jc w:val="both"/>
        <w:rPr>
          <w:rFonts w:ascii="Arial" w:hAnsi="Arial" w:cs="Arial"/>
          <w:sz w:val="24"/>
          <w:szCs w:val="24"/>
        </w:rPr>
      </w:pPr>
    </w:p>
    <w:p w14:paraId="6B5A4B1F" w14:textId="77777777" w:rsidR="00FD14AC" w:rsidRPr="00FD14AC" w:rsidRDefault="00FD14AC" w:rsidP="00FD14AC">
      <w:pPr>
        <w:jc w:val="both"/>
        <w:rPr>
          <w:rFonts w:ascii="Arial" w:hAnsi="Arial" w:cs="Arial"/>
          <w:sz w:val="24"/>
          <w:szCs w:val="24"/>
        </w:rPr>
      </w:pPr>
    </w:p>
    <w:p w14:paraId="7501CD39" w14:textId="77777777" w:rsidR="00FD14AC" w:rsidRPr="00FD14AC" w:rsidRDefault="00FD14AC" w:rsidP="00FD14AC">
      <w:pPr>
        <w:pStyle w:val="Titolo2"/>
      </w:pPr>
      <w:bookmarkStart w:id="527" w:name="_Toc212359999"/>
      <w:bookmarkStart w:id="528" w:name="_Toc212557357"/>
      <w:r w:rsidRPr="00FD14AC">
        <w:t>Oppure tu sei invidioso perché io sono buono?</w:t>
      </w:r>
      <w:bookmarkEnd w:id="527"/>
      <w:bookmarkEnd w:id="528"/>
    </w:p>
    <w:p w14:paraId="612AF42C" w14:textId="77777777" w:rsidR="00FD14AC" w:rsidRPr="00FD14AC" w:rsidRDefault="00FD14AC" w:rsidP="00FD14AC">
      <w:pPr>
        <w:jc w:val="both"/>
        <w:rPr>
          <w:rFonts w:ascii="Arial" w:hAnsi="Arial" w:cs="Arial"/>
          <w:b/>
          <w:bCs/>
          <w:sz w:val="24"/>
          <w:szCs w:val="24"/>
        </w:rPr>
      </w:pPr>
    </w:p>
    <w:p w14:paraId="47E62E8D" w14:textId="77777777" w:rsidR="00FD14AC" w:rsidRPr="00FD14AC" w:rsidRDefault="00FD14AC" w:rsidP="00FD14AC">
      <w:pPr>
        <w:jc w:val="both"/>
        <w:rPr>
          <w:rFonts w:ascii="Arial" w:hAnsi="Arial" w:cs="Arial"/>
          <w:b/>
          <w:bCs/>
          <w:sz w:val="24"/>
          <w:szCs w:val="24"/>
        </w:rPr>
      </w:pPr>
      <w:r w:rsidRPr="00FD14AC">
        <w:rPr>
          <w:rFonts w:ascii="Arial" w:hAnsi="Arial" w:cs="Arial"/>
          <w:b/>
          <w:bCs/>
          <w:sz w:val="24"/>
          <w:szCs w:val="24"/>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w:t>
      </w:r>
    </w:p>
    <w:p w14:paraId="6494A6A5" w14:textId="77777777" w:rsidR="00FD14AC" w:rsidRPr="00FD14AC" w:rsidRDefault="00FD14AC" w:rsidP="00FD14AC">
      <w:pPr>
        <w:jc w:val="both"/>
        <w:rPr>
          <w:rFonts w:ascii="Arial" w:hAnsi="Arial" w:cs="Arial"/>
          <w:b/>
          <w:bCs/>
          <w:sz w:val="24"/>
          <w:szCs w:val="24"/>
        </w:rPr>
      </w:pPr>
      <w:r w:rsidRPr="00FD14AC">
        <w:rPr>
          <w:rFonts w:ascii="Arial" w:hAnsi="Arial" w:cs="Arial"/>
          <w:b/>
          <w:bCs/>
          <w:sz w:val="24"/>
          <w:szCs w:val="24"/>
        </w:rPr>
        <w:t xml:space="preserve">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w:t>
      </w:r>
      <w:bookmarkStart w:id="529" w:name="_Hlk208499428"/>
      <w:r w:rsidRPr="00FD14AC">
        <w:rPr>
          <w:rFonts w:ascii="Arial" w:hAnsi="Arial" w:cs="Arial"/>
          <w:b/>
          <w:bCs/>
          <w:sz w:val="24"/>
          <w:szCs w:val="24"/>
        </w:rPr>
        <w:t>Oppure tu sei invidioso perché io sono buono?</w:t>
      </w:r>
      <w:bookmarkEnd w:id="529"/>
      <w:r w:rsidRPr="00FD14AC">
        <w:rPr>
          <w:rFonts w:ascii="Arial" w:hAnsi="Arial" w:cs="Arial"/>
          <w:b/>
          <w:bCs/>
          <w:sz w:val="24"/>
          <w:szCs w:val="24"/>
        </w:rPr>
        <w:t>”. Così gli ultimi saranno primi e i primi, ultimi».</w:t>
      </w:r>
    </w:p>
    <w:p w14:paraId="35C9F676" w14:textId="77777777" w:rsidR="00FD14AC" w:rsidRPr="00FD14AC" w:rsidRDefault="00FD14AC" w:rsidP="00FD14AC">
      <w:pPr>
        <w:jc w:val="both"/>
        <w:rPr>
          <w:rFonts w:ascii="Arial" w:hAnsi="Arial" w:cs="Arial"/>
          <w:b/>
          <w:bCs/>
          <w:sz w:val="24"/>
          <w:szCs w:val="24"/>
        </w:rPr>
      </w:pPr>
    </w:p>
    <w:p w14:paraId="2000E3A3" w14:textId="77777777" w:rsidR="00FD14AC" w:rsidRPr="00FD14AC" w:rsidRDefault="00FD14AC" w:rsidP="00FD14AC">
      <w:pPr>
        <w:jc w:val="both"/>
        <w:rPr>
          <w:rFonts w:ascii="Arial" w:hAnsi="Arial" w:cs="Arial"/>
          <w:b/>
          <w:bCs/>
          <w:sz w:val="24"/>
          <w:szCs w:val="24"/>
        </w:rPr>
      </w:pPr>
      <w:bookmarkStart w:id="530" w:name="_Hlk212222696"/>
      <w:r w:rsidRPr="00FD14AC">
        <w:rPr>
          <w:rFonts w:ascii="Arial" w:hAnsi="Arial" w:cs="Arial"/>
          <w:b/>
          <w:bCs/>
          <w:sz w:val="24"/>
          <w:szCs w:val="24"/>
        </w:rPr>
        <w:t>Il regno dei cieli è simile a un padrone di casa che uscì all’alba per prendere a giornata lavoratori per la sua vigna. Si accordò con loro per un denaro al giorno e li mandò nella sua vigna.</w:t>
      </w:r>
    </w:p>
    <w:bookmarkEnd w:id="530"/>
    <w:p w14:paraId="5D29A4BA"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 xml:space="preserve">La vigna del Signore è il mondo ed è la Chiesa. Oppure possiamo paragonare la il mondo a una grande miniera di preziosissimi diamanti grezzi e la Chiesa a una grande officina nella quale il diamante grezzo viene lavorato per fare preziosissimi gioielli per Padre nostro che è nei cieli, in Cristo Gesù, per opera dello Spirito Santo. L’uomo è insieme estrattore, diamante, operaio specializzato. Prima è diamante grezzo, viene estratto dalla miniera, viene lavorato, diviene prezioso gioiello per adornare Cristo Signore. Da diamante lavorato in Cristo, per Cristo, con Cristo diviene sia estrattore di altri diamanti grezzi e anche operaio specializzato per trasformare i diamanti grezzi in splendide corone per Cristo Gesù. </w:t>
      </w:r>
    </w:p>
    <w:p w14:paraId="21A15C79"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 xml:space="preserve"> Ecco come l’Antico e il Nuovo Testamento parlano di questo prezioso ornamento: </w:t>
      </w:r>
    </w:p>
    <w:p w14:paraId="46654CD2"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Tolse dalla testa di Milcom la corona, che pesava un talento d'oro e conteneva una pietra preziosa; essa fu posta sulla testa di Davide. Asportò dalla città un bottino molto grande (2Sam 12, 30). Quelle popolazioni con tutto il paese circostante lo accolsero con corone e danze e suono di timpani (Gdt 3, 7). Insieme con esse si incoronò di fronde di ulivo: precedette tutto il popolo, guidando la danza di tutte le donne, mentre ogni Israelita seguiva in armi portando corone; risuonavano inni sulle loro labbra (Gdt 15, 13). Che conducessero davanti a lui la regina Vasti con la corona reale, per mostrare al popolo e ai capi la sua bellezza; essa infatti era di aspetto avvenente (Est 1, 11). Il re amò Ester più di tutte le altre donne ed essa trovò grazia e favore agli occhi di lui più di tutte le altre vergini. Egli le pose in testa la corona regale e la fece regina al posto di Vasti (Est 2, 17). Si prenda la veste reale che suole indossare il re e il cavallo che suole cavalcare il re e sulla sua testa sia posta una corona reale (Est 6, 8). Mardocheo si allontanò dal re con una veste reale di porpora viola e di lino bianco, con una grande corona d'oro e un manto di bisso e di porpora rossa; la città di Susa gridava di gioia ed era in festa (Est 8, 15). </w:t>
      </w:r>
    </w:p>
    <w:p w14:paraId="3740FD57"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E la tavola dell'offerta e i vasi per le libazioni, le coppe e gli incensieri d'oro, il velo, le corone e i fregi d'oro della facciata del tempio e lo sguarnì tutto (1Mac 1, 22). Poi ornarono la facciata del tempio con corone d'oro e piccoli scudi. Rifecero i portoni e le camere e vi misero le porte (1Mac 4, 57). Noi dunque ti nominiamo oggi sommo sacerdote del tuo popolo e amico del re - gli aveva inviato anche la porpora e la corona d'oro - perché tu favorisca la nostra causa e mantenga amicizia con noi" (1Mac 10, 20). Fin da ora dispenso voi ed esonero tutti i Giudei dal tributo e dalla tassa del sale e dalle corone (1Mac 10, 29). Tolomeo entrò in Antiochia e cinse la corona dell'Asia; si pose in capo due corone, quella dell'Egitto e quella dell'Asia (1Mac 11, 13). Da qui innanzi tutte le altre nostre competenze delle decime e delle tasse a noi dovute e le saline e le corone a noi spettanti, tutto condoniamo loro (1Mac 11, 35). Dopo questi fatti, Trifone ritornò con Antioco ancora adolescente, il quale cominciò a regnare e cinse la corona (1Mac 11, 54). </w:t>
      </w:r>
    </w:p>
    <w:p w14:paraId="5343BF68"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Intanto Trifone cercava di diventare re dell'Asia, cingere la corona e stendere la mano contro il re Antioco (1Mac 12, 39). E si fece re al suo posto, si mise in capo la corona dell'Asia e procurò grandi rovine al paese (1Mac 13, 32). Abbiamo ricevuto la corona d'oro e la palma che ci avete inviata e siamo pronti a concludere con voi una pace solenne e a scrivere ai sovrintendenti agli affari di concedervi le esenzioni (1Mac 13, 37). Vi condoniamo le mancanze e le colpe fino ad oggi e la corona che ci dovete; se altro si riscuoteva in Gerusalemme, non sia più riscosso (1Mac 13, 39). Si era trascinati con aspra violenza ogni mese nel giorno natalizio del re ad assistere al sacrificio; quando ricorrevano le feste dionisiache, si era costretti a sfilare coronati di edera in onore di Dioniso (2Mac 6, 7). Andò dal re Demetrio verso l'anno centocinquantuno offrendogli una corona d'oro e una palma oltre ai tradizionali ramoscelli di ulivo del tempio e per quel giorno stette quieto (2Mac 14, 4). Mi ha spogliato della mia gloria e mi ha tolto dal capo la corona (Gb 19, 9). Eppure l'hai fatto poco meno degli angeli, di gloria e di onore lo hai coronato (Sal 8, 6). </w:t>
      </w:r>
    </w:p>
    <w:p w14:paraId="6912D996"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Gli vieni incontro con larghe benedizioni; gli poni sul capo una corona di oro fino (Sal 20, 4). Chi è uguale a te, Signore, Dio degli eserciti? Sei potente, Signore, e la tua fedeltà ti fa corona (Sal 88, 9). Hai rotto l'alleanza con il tuo servo, hai profanato nel fango la sua corona (Sal 88, 40). Salva dalla fossa la tua vita, ti corona di grazia e di misericordia (Sal 102, 4). Coprirò di vergogna i suoi nemici, ma su di lui splenderà la corona" (Sal 131, 18). Strappa dal carcere la mia vita, perché io renda grazie al tuo nome: i giusti mi faranno corona quando mi concederai la tua grazia (Sal 141, 8). Perché saranno una corona graziosa sul tuo capo e monili per il tuo collo (Pr 1, 9). Una corona di grazia porrà sul tuo capo, con un diadema di gloria ti cingerà" (Pr 4, 9). La donna perfetta è la corona del marito, ma quella che lo disonora è come carie nelle sue ossa (Pr 12, 4). Gli inesperti erediteranno la stoltezza, i prudenti si coroneranno di scienza (Pr 14, 18). Corona dei saggi è la loro accortezza, corona degli stolti la loro stoltezza (Pr 14, 24). </w:t>
      </w:r>
    </w:p>
    <w:p w14:paraId="13324369"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Uscite figlie di Sion, guardate il re Salomone con la corona che gli pose sua madre, nel giorno delle sue nozze, nel giorno della gioia del suo cuore (Ct 3, 11). Presente è imitata; assente è desiderata; nell'eternità trionfa, cinta di corona, per aver vinto nella gara di combattimenti senza macchia (Sap 4, 2). Per questo riceveranno una magnifica corona regale, un bel diadema dalla mano del Signore, perché li proteggerà con la destra, con il braccio farà loro da scudo (Sap 5, 16). Sulla sua veste lunga fino ai piedi vi era tutto il mondo, i nomi gloriosi dei padri intagliati sui quattro ordini di pietre preziose e la tua maestà sulla corona della sua testa (Sap 18, 24). Il timore del Signore è gloria e vanto, gioia e corona di esultanza (Sir 1, 9). Te ne rivestirai come di una veste di gloria, te ne cingerai come di una corona magnifica (Sir 6, 31). Egli troverà contentezza e una corona di gioia e otterrà fama perenne (Sir 15, 6). Quando avrai assolto il tuo compito, accomodati per ricrearti con loro e ricevere la corona per la tua cortesia (Sir 32, 2). Da chi indossa porpora e corona fino a chi è ricoperto di panno grossolano, non c'è che sdegno, invidia, spavento, agitazione, paura della morte, contese e liti (Sir 40, 4). Sopra il turbante gli pose una corona d'oro con incisa l'iscrizione sacra, insegna d'onore, lavoro stupendo, ornamento delizioso per gli occhi (Sir 45, 12). </w:t>
      </w:r>
    </w:p>
    <w:p w14:paraId="0A50C68D"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Quando riceveva le parti delle vittime dalle mani dei sacerdoti, mentre stava presso il braciere dell'altare, circondato dalla corona dei fratelli come fronde di cedri nel Libano, e lo circondavano come fusti di palme (Sir 50, 12). Guai alla corona superba degli ubriachi di Efraim, al fiore caduco, suo splendido ornamento, che domina la fertile valle, o storditi dal vino! (Is 28, 1). Dai piedi verrà calpestata la corona degli ubriachi di Efraim (Is 28, 3). In quel giorno sarà il Signore degli eserciti una corona di gloria, uno splendido diadema per il resto del suo popolo (Is 28, 5). Per allietare gli afflitti di Sion, per dare loro una corona invece della cenere, olio di letizia invece dell'abito da lutto, canto di lode invece di un cuore mesto. Essi si chiameranno querce di giustizia, piantagione del Signore per manifestare la sua gloria (Is 61, 3). Sarai una magnifica corona nella mano del Signore, un diadema regale nella palma del tuo Dio (Is 62, 3). Dite al re e alla regina madre: "Sedete giù in basso, poiché vi è caduta dalla testa la vostra preziosa corona" (Ger 13, 18). È caduta la corona dalla nostra testa; guai a noi, perché abbiamo peccato! (Lam 5, 16). Come si fa con una ragazza vanitosa, prendono oro e acconciano corone sulla testa dei loro dei (Bar 6, 8). Misi al tuo naso un anello, orecchini agli orecchi e una splendida corona sul tuo capo (Ez 16, 12). Così dice il Signore Dio: Deponi il turbante e togliti la corona: tutto sarà cambiato: ciò che è basso sarà elevato e ciò che è alto sarà abbassato (Ez 21, 31). Si udiva lo strepito di una moltitudine festante di uomini venuti dal deserto, i quali avevano messo braccialetti ai polsi e una corona di gloria sul loro capo (Ez 23, 42) I figli di Arvad e il loro esercito erano intorno alle tue mura vigilando sui tuoi bastioni, tutti appendevano intorno alle tue mura gli scudi, coronando la tua bellezza (Ez 27, 11). Prendi quell'argento e quell'oro e ne farai una corona che porrai sul capo di Giosuè figlio di Iozedak, sommo sacerdote (Zc 6, 11). </w:t>
      </w:r>
    </w:p>
    <w:p w14:paraId="57DDB390"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La corona per Cheldai, Tobia, Iedaia e Giosia, figlio di Sofonìa, resterà di ricordo nel tempio del Signore (Zc 6, 14). E, intrecciata una corona di spine, gliela posero sul capo, con una canna nella destra; poi mentre gli si inginocchiavano davanti, lo schernivano: "Salve, re dei Giudei!" (Mt 27, 29). Lo rivestirono di porpora e, dopo aver intrecciato una corona di spine, gliela misero sul capo (Mc 15, 17). E i soldati, intrecciata una corona di spine, gliela posero sul capo e gli misero addosso un mantello di porpora; quindi gli venivano davanti e gli dicevano (Gv 19, 2). Allora Gesù uscì, portando la corona di spine e il mantello di porpora. E Pilato disse loro: "Ecco l'uomo!" (Gv 19, 5). Intanto il sacerdote di Zeus, il cui tempio era all'ingresso della città, recando alle porte tori e corone, voleva offrire un sacrificio insieme alla folla (At 14, 13). Però ogni atleta è temperante in tutto; essi lo fanno per ottenere una corona corruttibile, noi invece una incorruttibile (1Cor 9, 25). </w:t>
      </w:r>
    </w:p>
    <w:p w14:paraId="6F3E78D2"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Perciò, fratelli miei carissimi e tanto desiderati, mia gioia e mia corona, rimanete saldi nel Signore così come avete imparato, carissimi! (Fil 4, 1). Chi infatti, se non proprio voi, potrebbe essere la nostra speranza, la nostra gioia e la corona di cui ci possiamo vantare, davanti al Signore nostro Gesù, nel momento della sua venuta? (1Ts 2, 19). Anche nelle gare atletiche, non riceve la corona se non chi ha lottato secondo le regole (2Tm 2, 5). Ora mi resta solo la corona di giustizia che il Signore, giusto giudice, mi consegnerà in quel giorno; e non solo a me, ma anche a tutti coloro che attendono con amore la sua manifestazione (2Tm 4, 8). Di poco l'hai fatto inferiore agli angeli, di gloria e di onore l'hai coronato (Eb 2, 7). Però quel Gesù, che fu fatto di poco inferiore agli angeli, lo vediamo ora coronato di gloria e di onore a causa della morte che ha sofferto, perché per la grazia di Dio egli sperimentasse la morte a vantaggio di tutti (Eb 2, 9). Beato l'uomo che sopporta la tentazione, perché una volta superata la prova riceverà la corona della vita che il Signore ha promesso a quelli che lo amano (Gc 1, 12). E quando apparirà il pastore supremo, riceverete la corona della gloria che non appassisce (1Pt 5, 4). </w:t>
      </w:r>
    </w:p>
    <w:p w14:paraId="4AAE0481"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Non temere ciò che stai per soffrire: ecco, il diavolo sta per gettare alcuni di voi in carcere, per mettervi alla prova e avrete una tribolazione per dieci giorni. Sii fedele fino alla morte e ti darò la corona della vita (Ap 2, 10). Verrò presto. Tieni saldo quello che hai, perché nessuno ti tolga la corona (Ap 3, 11). Attorno al trono, poi, c'erano ventiquattro seggi e sui seggi stavano seduti ventiquattro vegliardi avvolti in candide vesti con corone d'oro sul capo (Ap 4, 4). I ventiquattro vegliardi si prostravano davanti a Colui che siede sul trono e adoravano Colui che vive nei secoli dei secoli e gettavano le loro corone davanti al trono, dicendo (Ap 4, 10). Ed ecco mi apparve un cavallo bianco e colui che lo cavalcava aveva un arco, gli fu data una corona e poi egli uscì vittorioso per vincere ancora (Ap 6, 2). Queste cavallette avevano l'aspetto di cavalli pronti per la guerra. Sulla testa avevano corone che sembravano d'oro e il loro aspetto era come quello degli uomini (Ap 9, 7). Nel cielo apparve poi un segno grandioso: una donna vestita di sole, con la luna sotto i suoi piedi e sul suo capo una corona di dodici stelle (Ap 12, 1). Io guardai ancora ed ecco una nube bianca e sulla nube uno stava seduto, simile a un Figlio d'uomo; aveva sul capo una corona d'oro e in mano una falce affilata (Ap 14, 14). </w:t>
      </w:r>
    </w:p>
    <w:p w14:paraId="10EF9837"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Chi cerca operai è il padrone della vigna, è il padrone della miniera, è  il padrone del laboratorio specializzato per trasformare i diamanti in splendide corono per il nostro Dio, in Cristo per opera dello Spirito Santo: “</w:t>
      </w:r>
      <w:r w:rsidRPr="00FD14AC">
        <w:rPr>
          <w:rFonts w:ascii="Arial" w:hAnsi="Arial" w:cs="Arial"/>
          <w:i/>
          <w:iCs/>
          <w:sz w:val="24"/>
          <w:szCs w:val="24"/>
        </w:rPr>
        <w:t xml:space="preserve">Il regno dei cieli è simile a un padrone di casa che uscì all’alba per prendere a giornata lavoratori per la sua vigna. Si accordò con loro per un denaro al giorno e li mandò nella sua vigna”. </w:t>
      </w:r>
      <w:r w:rsidRPr="00FD14AC">
        <w:rPr>
          <w:rFonts w:ascii="Arial" w:hAnsi="Arial" w:cs="Arial"/>
          <w:sz w:val="24"/>
          <w:szCs w:val="24"/>
        </w:rPr>
        <w:t>La vigna è vasta quanto vasto è il mondo. La miniera è vasta quanto è vasto il mondo. Anche il lavoratorio specializzato è vasto quanto è vasto il mondo. La vigna è grande, la miniera è grande, il lavoratorio specializzato è grande e gli operai sono pochi. Il padrone va a cercare opera di buon mattino. Si accorda con essi per un denaro al giorno e li manda a lavorare nella sua vigna. Allora il denaro era la paga per una giornata di lavoro. Il padrone è giusto perché dona agli operai quanto è loro dovuto.</w:t>
      </w:r>
    </w:p>
    <w:p w14:paraId="52AF372B" w14:textId="77777777" w:rsidR="00FD14AC" w:rsidRPr="00FD14AC" w:rsidRDefault="00FD14AC" w:rsidP="00FD14AC">
      <w:pPr>
        <w:jc w:val="both"/>
        <w:rPr>
          <w:rFonts w:ascii="Arial" w:hAnsi="Arial" w:cs="Arial"/>
          <w:sz w:val="24"/>
          <w:szCs w:val="24"/>
        </w:rPr>
      </w:pPr>
    </w:p>
    <w:p w14:paraId="26E44783" w14:textId="77777777" w:rsidR="00FD14AC" w:rsidRPr="00FD14AC" w:rsidRDefault="00FD14AC" w:rsidP="00FD14AC">
      <w:pPr>
        <w:jc w:val="both"/>
        <w:rPr>
          <w:rFonts w:ascii="Arial" w:hAnsi="Arial" w:cs="Arial"/>
          <w:b/>
          <w:bCs/>
          <w:sz w:val="24"/>
          <w:szCs w:val="24"/>
        </w:rPr>
      </w:pPr>
      <w:r w:rsidRPr="00FD14AC">
        <w:rPr>
          <w:rFonts w:ascii="Arial" w:hAnsi="Arial" w:cs="Arial"/>
          <w:b/>
          <w:bCs/>
          <w:sz w:val="24"/>
          <w:szCs w:val="24"/>
        </w:rPr>
        <w:t xml:space="preserve">Uscito poi verso le nove del mattino, ne vide altri che stavano in piazza, disoccupati, e disse loro: “Andate anche voi nella vigna; quello che è giusto ve lo darò”. </w:t>
      </w:r>
    </w:p>
    <w:p w14:paraId="1E982CBB"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Poiché gli operai non bastano mai, a causa della vastità e della vigna, e della miniera e del laboratorio, il padrone va sempre in cerca di operai, in ogni ora della giornata: “</w:t>
      </w:r>
      <w:r w:rsidRPr="00FD14AC">
        <w:rPr>
          <w:rFonts w:ascii="Arial" w:hAnsi="Arial" w:cs="Arial"/>
          <w:i/>
          <w:iCs/>
          <w:sz w:val="24"/>
          <w:szCs w:val="24"/>
        </w:rPr>
        <w:t xml:space="preserve">Uscito poi verso le nove del mattino, ne vide altri che stavano in piazza, disoccupati, e disse loro: “Andate anche voi nella vigna; quello che è giusto ve lo darò. Ed essi andarono”. </w:t>
      </w:r>
      <w:r w:rsidRPr="00FD14AC">
        <w:rPr>
          <w:rFonts w:ascii="Arial" w:hAnsi="Arial" w:cs="Arial"/>
          <w:sz w:val="24"/>
          <w:szCs w:val="24"/>
        </w:rPr>
        <w:t>Alle ore sei del mattino, concorda con gli operai un denaro al giorno. Gli operai delle ore nove vengono rassicurati che a loro il padrone darà ciò che è giusto. Quando si tratta di giustizia di Dio, sempre dobbiamo sapere che vi è infinita, eterna differenza con la giustizia degli uomini. Noi diamo a Lui del il tempo e Lui ci dona l’eternità. Noi gli diamo un corpo di carne e Lui ci dona un corpo di spirito, di luce, di gloria rivestito di immortalità. Noi gli diamo la sofferenza di un attimo e Lui ci darà la gioia eterna. Noi crediamo in Lui e Lui compie quanto dice. Con il Signore nostro Dio sempre riceveremo il suo giusto, secondo la misura celeste, mai il nostro giusto secondo la misura della terra o del nostro cuore. La sua misura è sempre senza misura. Sulla terra non ci sono misure per misurare le misure del cielo. Noi siamo nel finito e il nostro Dio è nell’infinito. Noi siamo nel tempo, Lui è nell’eternità.</w:t>
      </w:r>
    </w:p>
    <w:p w14:paraId="4EF8C7FE" w14:textId="77777777" w:rsidR="00FD14AC" w:rsidRPr="00FD14AC" w:rsidRDefault="00FD14AC" w:rsidP="00FD14AC">
      <w:pPr>
        <w:jc w:val="both"/>
        <w:rPr>
          <w:rFonts w:ascii="Arial" w:hAnsi="Arial" w:cs="Arial"/>
          <w:sz w:val="24"/>
          <w:szCs w:val="24"/>
        </w:rPr>
      </w:pPr>
    </w:p>
    <w:p w14:paraId="391D2EBF" w14:textId="77777777" w:rsidR="00FD14AC" w:rsidRPr="00FD14AC" w:rsidRDefault="00FD14AC" w:rsidP="00FD14AC">
      <w:pPr>
        <w:jc w:val="both"/>
        <w:rPr>
          <w:rFonts w:ascii="Arial" w:hAnsi="Arial" w:cs="Arial"/>
          <w:b/>
          <w:bCs/>
          <w:sz w:val="24"/>
          <w:szCs w:val="24"/>
        </w:rPr>
      </w:pPr>
      <w:r w:rsidRPr="00FD14AC">
        <w:rPr>
          <w:rFonts w:ascii="Arial" w:hAnsi="Arial" w:cs="Arial"/>
          <w:b/>
          <w:bCs/>
          <w:sz w:val="24"/>
          <w:szCs w:val="24"/>
        </w:rPr>
        <w:t xml:space="preserve">Ed essi andarono. Uscì di nuovo verso mezzogiorno, e verso le tre, e fece altrettanto. </w:t>
      </w:r>
    </w:p>
    <w:p w14:paraId="2F971633"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Vedendo il padrone che il lavoro è sempre molto e gli operai sempre pochi, esce di nuovo sia verso mezzogiorno e sia verso le tre del pomeriggio. Chiama e manda nelle sua vigna: “</w:t>
      </w:r>
      <w:r w:rsidRPr="00FD14AC">
        <w:rPr>
          <w:rFonts w:ascii="Arial" w:hAnsi="Arial" w:cs="Arial"/>
          <w:i/>
          <w:iCs/>
          <w:sz w:val="24"/>
          <w:szCs w:val="24"/>
        </w:rPr>
        <w:t xml:space="preserve">Uscì di nuovo verso mezzogiorno, e verso le tre, e fece altrettanto”. </w:t>
      </w:r>
      <w:r w:rsidRPr="00FD14AC">
        <w:rPr>
          <w:rFonts w:ascii="Arial" w:hAnsi="Arial" w:cs="Arial"/>
          <w:sz w:val="24"/>
          <w:szCs w:val="24"/>
        </w:rPr>
        <w:t xml:space="preserve">Il loro lavoro sarà soddisfatto secondo quel che è giusto. Ora una annotazione si impone. Essendo oggi il discepolo di Gesù l’inviato del Signore a cercare operai per la sua vigna, cosa hanno fatto questi inviati? Hanno sottratto la vigna a Cristo Gesù, hanno sottratto la verità al Dio che è il Padre del Signore nostro Gesù Cristo, hanno sottratto la verità a Cristo Gesù, il Figlio Unigenito del Padre da Lui generato nell’oggi dell’eternità, hanno sottratto la verità allo Spirito Santo, hanno sottratto la verità alla Chiesa, hanno sottratto la verità alla loro missione e ad essi stessi, hanno elevato ogni uomo  fonte e via di salvezza, ogni religione fonte e via di salvezza, rendendo così inutile chiamare altri operai ad andare nella vigna, e anche nel laboratorio dove vengono lavorati i diamanti grezzi per fare delle magnifiche corone per il nostro Dio e Padre. Come se questo non bastasse, molti operai, vedendo che il Signore chiamava direttamente Lui operai per la sua messe, hanno calunniato la stessa opera dello Spirito Santo, accusandolo di plagio. Ora se lo Spirito Santo che chiama è accusato di plagio, c’è una sola vocazione che non sia un plagio del cuore e della mente? Urge però porre molta attenzione che anche Satana sa plagiare i cuori e può mandare nella vigna del Signore suoi operai per distruggere la stessa vigna, allagare la miniera, incendiare il laboratorio. Se lo Spirito Santo plagia, anche Satana può plagiare. Lo Spirito Santo plagia per la vita. Satana plagia per la morte. Perché questa accusa di plagio verso i frutti dello Spirito Santo? Prima di tutto per dichiarare falsi i frutti dello Spirito Santo e in secondo luogo per dare l’attestato di verità ai frutti di Satana, a tutti quegli operai fraudolenti che Satana oggi pone nella Chiesa del Dio vivente con il solo fine di distruggerla dall’interno. Noi sempre lo abbiamo gridato. Un tempo la Chiesa si separava da quanti insegnavano la falsità e la menzogna. Oggi non solo non si separa più. Essa accoglie nel suo seno tutti i maestri della falsità e della menzogna. La stessa Chiesa da questi operato di falsità e di menzogna è stata trasformata da Chiesa di Dio che discende dall’alto, in chiesa della terra che sale dal cuore degli uomini e anche dal cuore di Satana. Questo che stiamo vivendo è un secolo buio per la nostra Chiesa, più buio di ogni secolo oscuro vissuto in queste due mila anni di esistenza. Noi però crediamo nella Parola di Gesù e sappiamo che mai le potenze dell’inferno trionferanno sulla Chiesa che Cristo Gesù ha edificato su Pietro. Potranno le potenze degli inferi trionfare su Pietro e condurlo nelle tenebre eterne, mai però sulla Chiesa fondata su di Lui. Satana  potrà trionfare su tutti i Vescovi sui quali la Chiesa è stata fondata, mai però potrà trionfare sulla Chiesa  fondata su di essi. È verità che va ben custodita nel cuore. </w:t>
      </w:r>
    </w:p>
    <w:p w14:paraId="523B80F0" w14:textId="77777777" w:rsidR="00FD14AC" w:rsidRPr="00FD14AC" w:rsidRDefault="00FD14AC" w:rsidP="00FD14AC">
      <w:pPr>
        <w:jc w:val="both"/>
        <w:rPr>
          <w:rFonts w:ascii="Arial" w:hAnsi="Arial" w:cs="Arial"/>
          <w:b/>
          <w:bCs/>
          <w:sz w:val="24"/>
          <w:szCs w:val="24"/>
        </w:rPr>
      </w:pPr>
    </w:p>
    <w:p w14:paraId="4FCE4BEE" w14:textId="77777777" w:rsidR="00FD14AC" w:rsidRPr="00FD14AC" w:rsidRDefault="00FD14AC" w:rsidP="00FD14AC">
      <w:pPr>
        <w:jc w:val="both"/>
        <w:rPr>
          <w:rFonts w:ascii="Arial" w:hAnsi="Arial" w:cs="Arial"/>
          <w:b/>
          <w:bCs/>
          <w:sz w:val="24"/>
          <w:szCs w:val="24"/>
        </w:rPr>
      </w:pPr>
      <w:bookmarkStart w:id="531" w:name="_Hlk212222763"/>
      <w:r w:rsidRPr="00FD14AC">
        <w:rPr>
          <w:rFonts w:ascii="Arial" w:hAnsi="Arial" w:cs="Arial"/>
          <w:b/>
          <w:bCs/>
          <w:sz w:val="24"/>
          <w:szCs w:val="24"/>
        </w:rPr>
        <w:t>Uscito ancora verso le cinque, ne vide altri che se ne stavano lì e disse loro: “Perché ve ne state qui tutto il giorno senza far niente?”. Gli risposero: “Perché nessuno ci ha presi a giornata”. Ed egli disse loro: “Andate anche voi nella vigna”.</w:t>
      </w:r>
    </w:p>
    <w:bookmarkEnd w:id="531"/>
    <w:p w14:paraId="3843D402"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Il padrone vede che ancora il lavoro è molto e che gli operai non bastano. Esce ancora una volta verso le cinque. Resta una sola ora di lavoro. Vede tanti operai sulla piazza e chiede loro perché stessero lì a oziare. La risposta è immediata. Nessuno li ha chiamati. Hanno atteso tutto un giorno ma invano. Anche costoro vengono mandati dal padrone nella sua vigna: “</w:t>
      </w:r>
      <w:r w:rsidRPr="00FD14AC">
        <w:rPr>
          <w:rFonts w:ascii="Arial" w:hAnsi="Arial" w:cs="Arial"/>
          <w:i/>
          <w:iCs/>
          <w:sz w:val="24"/>
          <w:szCs w:val="24"/>
        </w:rPr>
        <w:t xml:space="preserve">Uscito ancora verso le cinque, ne vide altri che se ne stavano lì e disse loro: “Perché ve ne state qui tutto il giorno senza far niente?”. Gli risposero: “Perché nessuno ci ha presi a giornata”. Ed egli disse loro: “Andate anche voi nella vigna”. </w:t>
      </w:r>
      <w:r w:rsidRPr="00FD14AC">
        <w:rPr>
          <w:rFonts w:ascii="Arial" w:hAnsi="Arial" w:cs="Arial"/>
          <w:sz w:val="24"/>
          <w:szCs w:val="24"/>
        </w:rPr>
        <w:t>Neanche in questo invio si parla di mercede. Non se ne parla perché sappiamo che il padrone è giusto e di certo anche a costoro darà quanto à giusto. Ci sono padroni ingiusti che fruttano gli operai. Padrone ingiusto è Satana e tutti i suoi figli che fanno morire di fame gli operai che lavorano per loro: fame sia nel tempo e fame anche nell’eternità. Ne sa qualcosa il figlio prodigo al quale non era concesso neanche rubare una carruba per sfamarsi. Lui torna dal Padre per essere accolto come un suo operaio, perché sa che il Padre è giusto e dona sempre la giusta mercede ai suoi operai. Ecco di cosa si dovrebbe convincere ogni discepolo di Gesù: Il suo Dio non solo è sommamente giusto. È anche carità, misericordia, pietà, compassione eterna. Lui per amore ha dato il suo Unigenito Figlio per noi. Questo dono è nostro se noi entriamo nella sua giustizia. In cosa consiste la sua giustizia? Nel rispetto della nostra volontà. Se noi per la fede e nella fede accogliamo il dono che Lui ci ha fatto, il dono sarà eternamente nostro. Se noi invece non accogliamo il dono di Dio che è salvezza eterna per noi, moriremo nel nostro peccato e la nostra dimora eterna sarà lo stagno di fuoco e zolfo. Ma oggi anche questa verità abbiamo ridotto a menzogna, a favola, a misero genere letterario. Dio non giudica nessuno. Dio accoglie tutti nella sua casa di luce, Lo stagno di fuoco e di zolfo non esiste.  Nulla di ciò che è rivelato nelle Divine Scritture è verità. Oggi questa è la miserevole fede di moltissimi discepoli di Gesù. Noi vogliamo rimanere fedeli a ogni Parola della Divina Parola del Signore. Tra la parola degli uomini e la Parola di un Crocifisso per amore, scegliamo la Parola del Crocifisso, che non è solo il Crocifisso. È anche il Crocifisso che è il Risorto eterno.</w:t>
      </w:r>
    </w:p>
    <w:p w14:paraId="1D2935CF" w14:textId="77777777" w:rsidR="00FD14AC" w:rsidRPr="00FD14AC" w:rsidRDefault="00FD14AC" w:rsidP="00FD14AC">
      <w:pPr>
        <w:jc w:val="both"/>
        <w:rPr>
          <w:rFonts w:ascii="Arial" w:hAnsi="Arial" w:cs="Arial"/>
          <w:b/>
          <w:bCs/>
          <w:sz w:val="24"/>
          <w:szCs w:val="24"/>
        </w:rPr>
      </w:pPr>
    </w:p>
    <w:p w14:paraId="5101FAF3" w14:textId="77777777" w:rsidR="00FD14AC" w:rsidRPr="00FD14AC" w:rsidRDefault="00FD14AC" w:rsidP="00FD14AC">
      <w:pPr>
        <w:jc w:val="both"/>
        <w:rPr>
          <w:rFonts w:ascii="Arial" w:hAnsi="Arial" w:cs="Arial"/>
          <w:b/>
          <w:bCs/>
          <w:sz w:val="24"/>
          <w:szCs w:val="24"/>
        </w:rPr>
      </w:pPr>
      <w:r w:rsidRPr="00FD14AC">
        <w:rPr>
          <w:rFonts w:ascii="Arial" w:hAnsi="Arial" w:cs="Arial"/>
          <w:b/>
          <w:bCs/>
          <w:sz w:val="24"/>
          <w:szCs w:val="24"/>
        </w:rPr>
        <w:t xml:space="preserve">Quando fu sera, il padrone della vigna disse al suo fattore: “Chiama i lavoratori e da’ loro la paga, incominciando dagli ultimi fino ai primi”. </w:t>
      </w:r>
    </w:p>
    <w:p w14:paraId="54051152"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 xml:space="preserve">Il padrone non è solamente giusto, è anche misericordioso, compassionevole, ricco di pietà. All’infinita giustizia aggiunge anche l’infinita carità. Ecco l’ordine del padrone al suo fattore: </w:t>
      </w:r>
      <w:r w:rsidRPr="00FD14AC">
        <w:rPr>
          <w:rFonts w:ascii="Arial" w:hAnsi="Arial" w:cs="Arial"/>
          <w:i/>
          <w:iCs/>
          <w:sz w:val="24"/>
          <w:szCs w:val="24"/>
        </w:rPr>
        <w:t xml:space="preserve">“Quando fu sera, il padrone della vigna disse al suo fattore: “Chiama i lavoratori e da’ loro la paga, incominciando dagli ultimi fino ai primi”. </w:t>
      </w:r>
      <w:r w:rsidRPr="00FD14AC">
        <w:rPr>
          <w:rFonts w:ascii="Arial" w:hAnsi="Arial" w:cs="Arial"/>
          <w:sz w:val="24"/>
          <w:szCs w:val="24"/>
        </w:rPr>
        <w:t>Si deve dare la paga iniziando da quelli delle cinque del pomeriggio, seguono quelli venuti alle tre, poi quelli di mezzogiorno, poi quelli delle nove e infine quelli delle sei di mattina. Poiché l’ordine è dato dal padrone, le ragioni sono nella mente e nel cuore del padrone, non sono nel cuore e nella mente del fattore. Al fattore è chiesto solo di obbedire. L’obbedienza è del servo. Le ragioni dell’obbedienza sono del padrone. Quando il padrone riterrà giusto comunicare anche le ragioni, le ragioni saranno comunicate. L’obbedienza dialogata che oggi si vuole non è sufficiente per essere buoni fattori del nostro Dio. All’obbedienza dialogata sempre deve seguire l’obbedienza comandata. Ecco ora un esempio di obbedienza dialogata e comandata. Lo troviamo nel Libro di Ester.</w:t>
      </w:r>
    </w:p>
    <w:p w14:paraId="617656D8"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Quella notte il Signore tolse il sonno al re, che perciò disse al suo precettore di portargli il libro delle memorie, le cronache, e di dargliene lettura. Egli vi trovò scritto, riguardo a Mardocheo, che egli aveva riferito al re che due eunuchi del re, nel fare la guardia, avevano cercato di aggredire Artaserse. Disse allora il re: «Quale onore o favore abbiamo fatto a Mardocheo?». I servi del re risposero: «Non hai fatto nulla per lui». Mentre il re veniva informato circa la benevolenza di Mardocheo, ecco Aman nel cortile della reggia. Allora il re disse: «Chi c’è nel cortile?». Aman era venuto per dire al re di fare impiccare Mardocheo al palo che egli aveva preparato per lui. I servi del re dissero: «Ecco, Aman è nel cortile della reggia». E il re replicò: «Chiamatelo!». Allora il re disse ad Aman: «Che cosa dovrò fare per l’uomo che io voglio onorare?». Aman disse in cuor suo: «Chi il re vuole onorare se non me?». E rispose al re: «Per l’uomo che il re vuole onorare, i servi del re portino una veste di lino che viene indossata dal re e un cavallo che il re suole cavalcare: siano dati a uno degli amici del re, fra i nobili, e questi ne rivesta l’uomo che il re ama; poi lo faccia salire sul cavallo e si annunci nella piazza della città: “Così sarà per ogni uomo che il re intende onorare”». Il re disse ad Aman: «Come hai detto, così fai a Mardocheo, il Giudeo, che si trova nel cortile della reggia, e non trascurare nulla di quello che hai detto». Aman prese la veste e il cavallo, rivestì Mardocheo e lo fece salire sul cavallo, passò per la piazza della città annunciando: «Così sarà per ogni uomo che il re intende onorare». Mardocheo ritornò nel cortile della reggia, e Aman tornò a casa sua afflitto e con il capo coperto.  Poi Aman raccontò a Zosara, sua moglie, e ai suoi amici quello che era accaduto. Allora gli amici e la moglie si rivolsero a lui con queste parole: «Se Mardocheo è della stirpe dei Giudei, comincia ad abbassarti davanti a lui, cadendo ai suoi piedi: tu non potrai resistergli, perché il Dio vivente è con lui». Essi stavano ancora parlando, quando giunsero gli eunuchi e in fretta portarono Aman al banchetto che Ester aveva preparato (Est 6,1-15). </w:t>
      </w:r>
    </w:p>
    <w:p w14:paraId="13EE976E"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Chi è preposta a chiedere l’obbedienza sempre deve essere colmato di Spirito Santo. Costui  dovrà sempre sapere se comunicare le ragioni dell’obbedienza chiesta o se non comunicarle. Anche dopo aver comunicate le ragioni, sempre deve aggiungere il comando. Senza comando non c’è obbedienza e senza obbedienza non c’è alcun merito presso Dio. Tutto ciò che il cristiano opera, lo deve operare per obbedienza alla fede, obbedienza al comando ricevuto, obbedienza alla divina volontà.  Nel Nuovo Testamento così si parla dell’obbedienza:</w:t>
      </w:r>
    </w:p>
    <w:p w14:paraId="43340D36"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I presenti furono presi da stupore e dicevano: "Chi è mai costui al quale i venti e il mare obbediscono?" (Mt 8, 27). Tutti furono presi da timore, tanto che si chiedevano a vicenda: "Che è mai questo? Una dottrina nuova insegnata con autorità. Comanda persino agli spiriti immondi e gli obbediscono!" (Mc 1, 27). E furono presi da grande timore e si dicevano l'un l'altro: "Chi è dunque costui, al quale anche il vento e il mare obbediscono?" (Mc 4, 41). Allora disse loro: "Dov'è la vostra fede?". Essi intimoriti e meravigliati si dicevano l'un l'altro: "Chi è dunque costui che dà ordini ai venti e all'acqua e gli obbediscono?" (Lc 8, 25)- Chi crede nel Figlio ha la vita eterna; chi non obbedisce al Figlio non vedrà la vita, ma l'ira di Dio incombe su di lui" (Gv 3, 36). </w:t>
      </w:r>
    </w:p>
    <w:p w14:paraId="3EEB9793"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Ma Pietro e Giovanni replicarono: "Se sia giusto innanzi a Dio obbedire a voi più che a lui, giudicatelo voi stessi (At 4, 19). Rispose allora Pietro insieme agli apostoli: "Bisogna obbedire a Dio piuttosto che agli uomini (At 5, 29). Pertanto, o re Agrippa, io non ho disobbedito alla visione celeste (At 26, 19). Per mezzo di lui abbiamo ricevuto la grazia dell'apostolato per ottenere l'obbedienza alla fede da parte di tutte le genti, a gloria del suo nome (Rm 1, 5). Sdegno ed ira contro coloro che per ribellione resistono alla verità e obbediscono all'ingiustizia (Rm 2, 8). Similmente, come per la disobbedienza di uno solo tutti sono stati costituiti peccatori, così anche per l'obbedienza di uno solo tutti saranno costituiti giusti (Rm 5, 19). Non sapete voi che, se vi mettete a servizio di qualcuno come schiavi per obbedirgli, siete schiavi di colui al quale servite: sia del peccato che porta alla morte, sia dell'obbedienza che conduce alla giustizia? (Rm 6, 16). </w:t>
      </w:r>
    </w:p>
    <w:p w14:paraId="6F22BCC3"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Rendiamo grazie a Dio, perché voi eravate schiavi del peccato, ma avete obbedito di cuore a quell'insegnamento che vi è stato trasmesso (Rm 6, 17). Ma non tutti hanno obbedito al vangelo. Lo dice Isaia: Signore, chi ha creduto alla nostra predicazione? (Rm 10, 16). Mentre di Israele dice: Tutto il giorno ho steso le mani verso un popolo disobbediente e ribelle! (Rm 10, 21). Come voi un tempo siete stati disobbedienti a Dio e ora avete ottenuto misericordia per la loro disobbedienza (Rm 11, 30). Così anch'essi ora sono diventati disobbedienti in vista della misericordia usata verso di voi, perché anch'essi ottengano misericordia (Rm 11, 31). Dio infatti ha rinchiuso tutti nella disobbedienza, per usare a tutti misericordia! (Rm 11, 32). Non oserei infatti parlare di ciò che Cristo non avesse operato per mezzo mio per condurre i pagani all'obbedienza, con parole e opere (Rm 15, 18). La fama della vostra obbedienza è giunta dovunque; mentre quindi mi rallegro di voi, voglio che siate saggi nel bene e immuni dal male (Rm 16, 19). Ma rivelato ora e annunziato mediante le scritture profetiche, per ordine dell'eterno Dio, a tutte le genti perché obbediscano alla fede (Rm 16, 26). </w:t>
      </w:r>
    </w:p>
    <w:p w14:paraId="22B0874B"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E anche per questo vi ho scritto, per vedere alla prova se siete effettivamente obbedienti in tutto (2Cor 2, 9). E il suo affetto per voi è cresciuto, ricordando come tutti gli avete obbedito e come lo avete accolto con timore e trepidazione (2Cor 7, 15). A causa della bella prova di questo servizio essi ringrazieranno Dio per la vostra obbedienza e accettazione del vangelo di Cristo, e per la generosità della vostra comunione con loro e con tutti (2Cor 9, 13). Distruggendo i ragionamenti e ogni baluardo che si leva contro la conoscenza di Dio, e rendendo ogni intelligenza soggetta all'obbedienza al Cristo (2Cor 10, 5). Perciò siamo pronti a punire qualsiasi disobbedienza, non appena la vostra obbedienza sarà perfetta (2Cor 10, 6). Correvate così bene; chi vi ha tagliato la strada che non obbedite più alla verità? (Gal 5, 7). Figli, obbedite ai vostri genitori nel Signore, perché questo è giusto (Ef 6, 1). Schiavi, obbedite ai vostri padroni secondo la carne con timore e tremore, con semplicità di spirito, come a Cristo (Ef 6, 5). </w:t>
      </w:r>
    </w:p>
    <w:p w14:paraId="694304DC"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Umiliò se stesso facendosi obbediente fino alla morte e alla morte di croce (Fil 2, 8). Cose tutte che attirano l'ira di Dio su coloro che disobbediscono (Col 3, 6). Voi, figli, obbedite ai genitori in tutto; ciò è gradito al Signore (Col 3, 20). In fuoco ardente, a far vendetta di quanti che non conoscono Dio e non obbediscono al vangelo del Signore nostro Gesù (2Ts 1, 8). Se qualcuno non obbedisce a quanto diciamo per lettera, prendete nota di lui e interrompete i rapporti, perché si vergogni (2Ts 3, 14). Ricorda loro di esser sottomessi ai magistrati e alle autorità, di obbedire, di essere pronti per ogni opera buona (Tt 3, 1). Anche noi un tempo eravamo insensati, disobbedienti, traviati, schiavi di ogni sorta di passioni e di piaceri, vivendo nella malvagità e nell'invidia, degni di odio e odiandoci a vicenda (Tt 3, 3). </w:t>
      </w:r>
    </w:p>
    <w:p w14:paraId="4B1E6A1A"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Se, infatti, la parola trasmessa per mezzo degli angeli si è dimostrata salda, e ogni trasgressione e disobbedienza ha ricevuto una giusta punizione (Eb 2, 2). Poiché dunque risulta che alcuni debbono ancora entrare in quel riposo e quelli che per primi ricevettero la buona novella non entrarono a causa della loro disobbedienza (Eb 4, 6).  Affrettiamoci dunque ad entrare in quel riposo, perché nessuno cada nello stesso tipo di disobbedienza (Eb 4, 11). Pur essendo Figlio, imparò l'obbedienza dalle cose che patì (Eb 5, 8). E, reso perfetto, divenne causa di salvezza eterna per tutti coloro che gli obbediscono (Eb 5, 9). Obbedite ai vostri capi e state loro sottomessi, perché essi vegliano per vostre anime, come chi ha da renderne conto; Obbedite, perché facciano questo con gioia e non gemendo: ciò non sarebbe vantaggioso per voi (Eb 13, 17). Quando mettiamo il morso in bocca ai cavalli perché ci obbediscano, possiamo dirigere anche tutto il loro corpo (Gc 3, 3). </w:t>
      </w:r>
    </w:p>
    <w:p w14:paraId="68D93CC9"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Secondo la prescienza di Dio Padre, mediante la santificazione dello Spirito, per obbedire a Gesù Cristo e per essere aspersi del suo sangue: grazia e pace a voi in abbondanza (1Pt 1, 2). Come figli obbedienti, non conformatevi ai desideri d'un tempo, quando eravate nell'ignoranza (1Pt 1, 14). Dopo aver santificato le vostre anime con l'obbedienza alla verità, per amarvi sinceramente come fratelli, amatevi intensamente, di vero cuore, gli uni gli altri (1Pt 1, 22). Come Sara che obbediva ad Abramo, chiamandolo signore. Di essa siete diventate figlie, se operate il bene e non vi lasciate sgomentare da alcuna minaccia (1Pt 3, 6). </w:t>
      </w:r>
    </w:p>
    <w:p w14:paraId="70FDE6F3"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Chiedere l’obbedienza è ottenere ogni benedizione e ogni grazia da parte del Signore per colui che obbedisce con gioia. Anche chi obbedisce deve chiedere l’obbedienza a colui che è proposto a chiederla perché si producano frutti di vita eterna. La fede cristiana è obbedienza sempre alla volontà di Dio. Chi comanda deve comandare nel nome del Signore, Chi obbedisce deve obbedire nel nome del Signore. In una chiesa che oggi si vuole di pensieri di terra, chi obbedisce deve obbedire sempre nel nome del Signore per fare la volontà del Signore, così come esse è contenuta nella sua Parola. Si obbedisce a chi comanda ma non secondo il pensiero di chi comanda, ma sempre secondo il pensiero di Cristo Gesù. Comando  dell’uomo e comando di Dio sempre devono essere in chi obbedienza un solo comando. Né a Dio senza anche all’uomo. Né all’uomo senza anche a Dio.</w:t>
      </w:r>
    </w:p>
    <w:p w14:paraId="5791E2C0" w14:textId="77777777" w:rsidR="00FD14AC" w:rsidRPr="00FD14AC" w:rsidRDefault="00FD14AC" w:rsidP="00FD14AC">
      <w:pPr>
        <w:jc w:val="both"/>
        <w:rPr>
          <w:rFonts w:ascii="Arial" w:hAnsi="Arial" w:cs="Arial"/>
          <w:b/>
          <w:bCs/>
          <w:sz w:val="24"/>
          <w:szCs w:val="24"/>
        </w:rPr>
      </w:pPr>
    </w:p>
    <w:p w14:paraId="12B4BDF0" w14:textId="77777777" w:rsidR="00FD14AC" w:rsidRPr="00FD14AC" w:rsidRDefault="00FD14AC" w:rsidP="00FD14AC">
      <w:pPr>
        <w:jc w:val="both"/>
        <w:rPr>
          <w:rFonts w:ascii="Arial" w:hAnsi="Arial" w:cs="Arial"/>
          <w:b/>
          <w:bCs/>
          <w:sz w:val="24"/>
          <w:szCs w:val="24"/>
        </w:rPr>
      </w:pPr>
      <w:bookmarkStart w:id="532" w:name="_Hlk212222808"/>
      <w:r w:rsidRPr="00FD14AC">
        <w:rPr>
          <w:rFonts w:ascii="Arial" w:hAnsi="Arial" w:cs="Arial"/>
          <w:b/>
          <w:bCs/>
          <w:sz w:val="24"/>
          <w:szCs w:val="24"/>
        </w:rPr>
        <w:t xml:space="preserve">Venuti quelli delle cinque del pomeriggio, ricevettero ciascuno un denaro. </w:t>
      </w:r>
    </w:p>
    <w:bookmarkEnd w:id="532"/>
    <w:p w14:paraId="3AE76007"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 xml:space="preserve">Sul comando del padrone, il fattore dona a quelli del pomeriggio un denaro a ciascun operaio: </w:t>
      </w:r>
      <w:r w:rsidRPr="00FD14AC">
        <w:rPr>
          <w:rFonts w:ascii="Arial" w:hAnsi="Arial" w:cs="Arial"/>
          <w:i/>
          <w:iCs/>
          <w:sz w:val="24"/>
          <w:szCs w:val="24"/>
        </w:rPr>
        <w:t xml:space="preserve">“Venuti quelli delle cinque del pomeriggio, ricevettero ciascuno un denaro”. </w:t>
      </w:r>
      <w:r w:rsidRPr="00FD14AC">
        <w:rPr>
          <w:rFonts w:ascii="Arial" w:hAnsi="Arial" w:cs="Arial"/>
          <w:sz w:val="24"/>
          <w:szCs w:val="24"/>
        </w:rPr>
        <w:t>Così</w:t>
      </w:r>
      <w:r w:rsidRPr="00FD14AC">
        <w:rPr>
          <w:rFonts w:ascii="Arial" w:hAnsi="Arial" w:cs="Arial"/>
          <w:i/>
          <w:iCs/>
          <w:sz w:val="24"/>
          <w:szCs w:val="24"/>
        </w:rPr>
        <w:t xml:space="preserve"> </w:t>
      </w:r>
      <w:r w:rsidRPr="00FD14AC">
        <w:rPr>
          <w:rFonts w:ascii="Arial" w:hAnsi="Arial" w:cs="Arial"/>
          <w:sz w:val="24"/>
          <w:szCs w:val="24"/>
        </w:rPr>
        <w:t>ricevettero un denaro gli operai delle tre, di mezzogiorno, delle nove. La carità del padrone va ben oltre la giustizia. Apparentemente, ma solo apparentemente, potrebbe sembrare ingiustizia. Ingiustizia è quando non si dona il dovuto. È carità, è amore quando invece a tutti si dona più del dovuto. Togliere dal dovuto è ingiustizia. Aggiungere è carità. Dare il dovuto è giustizia. La carità è nell’invitare a lavorare nella vigna. Ma sempre quando si invita qualcuno a lavorare, sempre lo si dovrebbe invitare per carità. Anche creare posti di lavoro dovrebbe essere grande mozione di carità, di misericordia, di pietà. Sempre alla giustizia e alla carità si deve rispondere con la giustizia e la carità. Creare posti di lavoro anche questa è opera di misericordia: ero nudo e hai permesso che mi vestissi; ero assetato e mi ha permesso di dissetarmi;  ero affamato e mi ha permesso di sfamarmi. Come? Offrendomi un posto di lavoro, nel quale sempre la carità veniva aggiunta alla giustizia. È questa visione altamente evangelica della misericordia.</w:t>
      </w:r>
    </w:p>
    <w:p w14:paraId="595BBD17" w14:textId="77777777" w:rsidR="00FD14AC" w:rsidRPr="00FD14AC" w:rsidRDefault="00FD14AC" w:rsidP="00FD14AC">
      <w:pPr>
        <w:jc w:val="both"/>
        <w:rPr>
          <w:rFonts w:ascii="Arial" w:hAnsi="Arial" w:cs="Arial"/>
          <w:b/>
          <w:bCs/>
          <w:sz w:val="24"/>
          <w:szCs w:val="24"/>
        </w:rPr>
      </w:pPr>
    </w:p>
    <w:p w14:paraId="2F71FF50" w14:textId="77777777" w:rsidR="00FD14AC" w:rsidRPr="00FD14AC" w:rsidRDefault="00FD14AC" w:rsidP="00FD14AC">
      <w:pPr>
        <w:jc w:val="both"/>
        <w:rPr>
          <w:rFonts w:ascii="Arial" w:hAnsi="Arial" w:cs="Arial"/>
          <w:b/>
          <w:bCs/>
          <w:sz w:val="24"/>
          <w:szCs w:val="24"/>
        </w:rPr>
      </w:pPr>
      <w:r w:rsidRPr="00FD14AC">
        <w:rPr>
          <w:rFonts w:ascii="Arial" w:hAnsi="Arial" w:cs="Arial"/>
          <w:b/>
          <w:bCs/>
          <w:sz w:val="24"/>
          <w:szCs w:val="24"/>
        </w:rPr>
        <w:t xml:space="preserve">Quando arrivarono i primi, pensarono che avrebbero ricevuto di più. Ma anch’essi ricevettero ciascuno un denaro. </w:t>
      </w:r>
    </w:p>
    <w:p w14:paraId="435C5F61"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 xml:space="preserve">Anche ai primi viene dato un denaro, secondo quanto pattuito con il padrone, quando li ha chiamati a lavorare nella sua vigna: </w:t>
      </w:r>
      <w:r w:rsidRPr="00FD14AC">
        <w:rPr>
          <w:rFonts w:ascii="Arial" w:hAnsi="Arial" w:cs="Arial"/>
          <w:i/>
          <w:iCs/>
          <w:sz w:val="24"/>
          <w:szCs w:val="24"/>
        </w:rPr>
        <w:t xml:space="preserve">“Quando arrivarono i primi, pensarono che avrebbero ricevuto di più. Ma anch’essi ricevettero ciascuno un denaro”. </w:t>
      </w:r>
      <w:r w:rsidRPr="00FD14AC">
        <w:rPr>
          <w:rFonts w:ascii="Arial" w:hAnsi="Arial" w:cs="Arial"/>
          <w:sz w:val="24"/>
          <w:szCs w:val="24"/>
        </w:rPr>
        <w:t xml:space="preserve">Perché il padrone non aggiunge qualcosa al denaro pattuito? Perché mentre per gli altri il salario non era sufficiente per vivere, per costoro un denaro è sufficiente. Quando il denaro è sufficiente, aggiungere la carità è ingiustizia. La carità è giustizia quando essa è necessaria per vivere. Quando essa non è necessaria, allora la carità è ingiustizia. Essa va fatta a chi non ha nulla o ha anche poco per vivere. Su questa ingiustizia operata nel fare la carità nessuno oggi parla. L’Apostolo Paolo invece è sempre attento perché non si pecchi di ingiustizia sia nel fare la carità e sia nel chiuderla. È ingiustizia dare da mangiare a chi non vuole lavorare. È ingiustizia dar da mangiare a chi si rifiuta di crearsi un lavoro. Ognuno per comando divino deve procurarsi il pane con il sudore della sua fronte. Sono tutti pensieri non santi e non giusti pretendere che gli altri creino posti di lavoro per noi. Così parla l’Apostolo Paolo sia nella Seconda Lettera ai Tessalonicesi e sia nella Prima Lettera a Timoteo: </w:t>
      </w:r>
    </w:p>
    <w:p w14:paraId="49C3D25F"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Dalla Seconda Lettera ai Tessalonicesi</w:t>
      </w:r>
    </w:p>
    <w:p w14:paraId="786A60F2"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Fratelli, nel nome del Signore nostro Gesù Cristo, vi raccomandiamo di tenervi lontani da ogni fratello che conduce una vita disordinata, non secondo l’insegnamento che vi è stato trasmesso da noi. Sapete in che modo dovete prenderci a modello: noi infatti non siamo rimasti oziosi in mezzo a voi, né abbiamo mangiato gratuitamente il pane di alcuno, ma abbiamo lavorato duramente, notte e giorno, per non essere di peso ad alcuno di voi. Non che non ne avessimo diritto, ma per darci a voi come modello da imitare. E infatti quando eravamo presso di voi, vi abbiamo sempre dato questa regola: chi non vuole lavorare, neppure mangi. Sentiamo infatti che alcuni fra voi vivono una vita disordinata, senza fare nulla e sempre in agitazione. A questi tali, esortandoli nel Signore Gesù Cristo, ordiniamo di guadagnarsi il pane lavorando con tranquillità. Ma voi, fratelli, non stancatevi di fare il bene. Se qualcuno non obbedisce a quanto diciamo in questa lettera, prendete nota di lui e interrompete i rapporti, perché si vergogni; non trattatelo però come un nemico, ma ammonitelo come un fratello (2Ts 3,6-15).</w:t>
      </w:r>
    </w:p>
    <w:p w14:paraId="24162D56"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Dalla Prima Lettera a Timoteo</w:t>
      </w:r>
    </w:p>
    <w:p w14:paraId="01D5F4D1"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081DAEBA"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w:t>
      </w:r>
    </w:p>
    <w:p w14:paraId="75C4BCE8"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Se qualche donna credente ha con sé delle vedove, provveda lei a loro, e il peso non ricada sulla Chiesa, perché questa possa venire incontro a quelle che sono veramente vedove (1Tm 5,3-16). </w:t>
      </w:r>
    </w:p>
    <w:p w14:paraId="17900EFA"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 xml:space="preserve">Molti sono oggi sia i peccati contro la giustizia, ma anche molti sono i peccati contro la carità. Prima vanno assolti tutti i doveri della giustizia e poi si può ricorrere alla carità. Una carità fondata sull’ingiustizia è peccato. Trattando le virtù teologali e cardinali questa verità è stata sufficientemente posta in luce. Come esiste la giustizia ingiusta, sia giustizia commutativa e sia giustizia retributiva, così anche ci sono la prudenza ingiusta, la fortezza ingiusta, la temperanza ingiusta, la fede in giusta, la speranza ingiusta, la carità ingiusta. È questa la missione del cristiano: portare ogni virtù nella verità più alta e più santa. Ognuno deve sapere che il trono di Dio ha come sua solida base il diritto e la giustizia. </w:t>
      </w:r>
    </w:p>
    <w:p w14:paraId="0C9B5D5F" w14:textId="77777777" w:rsidR="00FD14AC" w:rsidRPr="00FD14AC" w:rsidRDefault="00FD14AC" w:rsidP="00FD14AC">
      <w:pPr>
        <w:autoSpaceDE w:val="0"/>
        <w:autoSpaceDN w:val="0"/>
        <w:adjustRightInd w:val="0"/>
        <w:spacing w:after="120" w:line="240" w:lineRule="auto"/>
        <w:jc w:val="both"/>
        <w:rPr>
          <w:rFonts w:ascii="Arial" w:hAnsi="Arial" w:cs="Arial"/>
          <w:kern w:val="0"/>
          <w:sz w:val="24"/>
          <w:szCs w:val="24"/>
        </w:rPr>
      </w:pPr>
      <w:r w:rsidRPr="00FD14AC">
        <w:rPr>
          <w:rFonts w:ascii="Arial" w:hAnsi="Arial" w:cs="Arial"/>
          <w:kern w:val="0"/>
          <w:sz w:val="24"/>
          <w:szCs w:val="24"/>
        </w:rPr>
        <w:t>Salmo 89 (88)</w:t>
      </w:r>
    </w:p>
    <w:p w14:paraId="3F59C31A" w14:textId="77777777" w:rsidR="00FD14AC" w:rsidRPr="00FD14AC" w:rsidRDefault="00FD14AC" w:rsidP="00FD14AC">
      <w:pPr>
        <w:autoSpaceDE w:val="0"/>
        <w:autoSpaceDN w:val="0"/>
        <w:adjustRightInd w:val="0"/>
        <w:spacing w:after="120" w:line="240" w:lineRule="auto"/>
        <w:jc w:val="both"/>
        <w:rPr>
          <w:rFonts w:ascii="Arial" w:hAnsi="Arial" w:cs="Arial"/>
          <w:i/>
          <w:iCs/>
          <w:kern w:val="0"/>
          <w:sz w:val="24"/>
          <w:szCs w:val="24"/>
        </w:rPr>
      </w:pPr>
      <w:r w:rsidRPr="00FD14AC">
        <w:rPr>
          <w:rFonts w:ascii="Arial" w:hAnsi="Arial" w:cs="Arial"/>
          <w:i/>
          <w:iCs/>
          <w:kern w:val="0"/>
          <w:sz w:val="24"/>
          <w:szCs w:val="24"/>
        </w:rPr>
        <w:t>Maskil. Di Etan, l’Ezraita. Canterò in eterno l’amore del Signore, di generazione in generazione farò conoscere con la mia bocca la tua fedeltà, perché ho detto: «È un amore edificato per sempre;  nel cielo rendi stabile la tua fedeltà». «Ho stretto un’alleanza con il mio eletto, ho giurato a Davide, mio servo. Stabilirò per sempre la tua discendenza, di generazione in generazione edificherò il tuo trono».</w:t>
      </w:r>
    </w:p>
    <w:p w14:paraId="719EA21F" w14:textId="77777777" w:rsidR="00FD14AC" w:rsidRPr="00FD14AC" w:rsidRDefault="00FD14AC" w:rsidP="00FD14AC">
      <w:pPr>
        <w:autoSpaceDE w:val="0"/>
        <w:autoSpaceDN w:val="0"/>
        <w:adjustRightInd w:val="0"/>
        <w:spacing w:after="120" w:line="240" w:lineRule="auto"/>
        <w:jc w:val="both"/>
        <w:rPr>
          <w:rFonts w:ascii="Arial" w:hAnsi="Arial" w:cs="Arial"/>
          <w:i/>
          <w:iCs/>
          <w:kern w:val="0"/>
          <w:sz w:val="24"/>
          <w:szCs w:val="24"/>
        </w:rPr>
      </w:pPr>
      <w:r w:rsidRPr="00FD14AC">
        <w:rPr>
          <w:rFonts w:ascii="Arial" w:hAnsi="Arial" w:cs="Arial"/>
          <w:i/>
          <w:iCs/>
          <w:kern w:val="0"/>
          <w:sz w:val="24"/>
          <w:szCs w:val="24"/>
        </w:rPr>
        <w:t xml:space="preserve">I cieli cantano le tue meraviglie, Signore, la tua fedeltà nell’assemblea dei santi. Chi sulle nubi è uguale al Signore, chi è simile al Signore tra i figli degli dèi? Dio è tremendo nel consiglio dei santi, grande e terribile tra quanti lo circondano. Chi è come te, Signore, Dio degli eserciti? Potente Signore, la tua fedeltà ti circonda. Tu domini l’orgoglio del mare, tu plachi le sue onde tempestose. Tu hai ferito e calpestato Raab, con braccio potente hai disperso i tuoi nemici. Tuoi sono i cieli, tua è la terra, tu hai fondato il mondo e quanto contiene; il settentrione e il mezzogiorno tu li hai creati, il Tabor e l’Ermon cantano il tuo nome. Tu hai un braccio potente, forte è la tua mano, alta la tua destra. </w:t>
      </w:r>
    </w:p>
    <w:p w14:paraId="6DBE6BC1" w14:textId="77777777" w:rsidR="00FD14AC" w:rsidRPr="00FD14AC" w:rsidRDefault="00FD14AC" w:rsidP="00FD14AC">
      <w:pPr>
        <w:autoSpaceDE w:val="0"/>
        <w:autoSpaceDN w:val="0"/>
        <w:adjustRightInd w:val="0"/>
        <w:spacing w:after="120" w:line="240" w:lineRule="auto"/>
        <w:jc w:val="both"/>
        <w:rPr>
          <w:rFonts w:ascii="Arial" w:hAnsi="Arial" w:cs="Arial"/>
          <w:i/>
          <w:iCs/>
          <w:kern w:val="0"/>
          <w:sz w:val="24"/>
          <w:szCs w:val="24"/>
        </w:rPr>
      </w:pPr>
      <w:r w:rsidRPr="00FD14AC">
        <w:rPr>
          <w:rFonts w:ascii="Arial" w:hAnsi="Arial" w:cs="Arial"/>
          <w:i/>
          <w:iCs/>
          <w:kern w:val="0"/>
          <w:sz w:val="24"/>
          <w:szCs w:val="24"/>
        </w:rPr>
        <w:t xml:space="preserve">Giustizia e diritto sono la base del tuo trono, amore e fedeltà precedono il tuo volto. Beato il popolo che ti sa acclamare: camminerà, Signore, alla luce del tuo volto; esulta tutto il giorno nel tuo nome, si esalta nella tua giustizia. Perché tu sei lo splendore della sua forza  e con il tuo favore innalzi la nostra fronte. Perché del Signore è il nostro scudo, il nostro re, del Santo d’Israele. </w:t>
      </w:r>
    </w:p>
    <w:p w14:paraId="3D38CBEA" w14:textId="77777777" w:rsidR="00FD14AC" w:rsidRPr="00FD14AC" w:rsidRDefault="00FD14AC" w:rsidP="00FD14AC">
      <w:pPr>
        <w:autoSpaceDE w:val="0"/>
        <w:autoSpaceDN w:val="0"/>
        <w:adjustRightInd w:val="0"/>
        <w:spacing w:after="120" w:line="240" w:lineRule="auto"/>
        <w:jc w:val="both"/>
        <w:rPr>
          <w:rFonts w:ascii="Arial" w:hAnsi="Arial" w:cs="Arial"/>
          <w:i/>
          <w:iCs/>
          <w:kern w:val="0"/>
          <w:sz w:val="24"/>
          <w:szCs w:val="24"/>
        </w:rPr>
      </w:pPr>
      <w:r w:rsidRPr="00FD14AC">
        <w:rPr>
          <w:rFonts w:ascii="Arial" w:hAnsi="Arial" w:cs="Arial"/>
          <w:i/>
          <w:iCs/>
          <w:kern w:val="0"/>
          <w:sz w:val="24"/>
          <w:szCs w:val="24"/>
        </w:rPr>
        <w:t>Un tempo parlasti in visione ai tuoi fedeli, dicendo: «Ho portato aiuto a un prode, ho esaltato un eletto tra il mio popolo. Ho trovato Davide, mio servo, con il mio santo olio l’ho consacrato; la mia mano è il suo sostegno, il mio braccio è la sua forza. Su di lui non trionferà il nemico né l’opprimerà l’uomo perverso. Annienterò davanti a lui i suoi nemici e colpirò quelli che lo odiano. La mia fedeltà e il mio amore saranno con lui e nel mio nome s’innalzerà la sua fronte. Farò estendere sul mare la sua mano e sui fiumi la sua destra. Egli mi invocherà: “Tu sei mio padre, mio Dio e roccia della mia salvezza”. Io farò di lui il mio primogenito, il più alto fra i re della terra. Gli conserverò sempre il mio amore, la mia alleanza gli sarà fedele. Stabilirò per sempre la sua discendenza, il suo trono come i giorni del cielo.</w:t>
      </w:r>
    </w:p>
    <w:p w14:paraId="46F3B323" w14:textId="77777777" w:rsidR="00FD14AC" w:rsidRPr="00FD14AC" w:rsidRDefault="00FD14AC" w:rsidP="00FD14AC">
      <w:pPr>
        <w:autoSpaceDE w:val="0"/>
        <w:autoSpaceDN w:val="0"/>
        <w:adjustRightInd w:val="0"/>
        <w:spacing w:after="120" w:line="240" w:lineRule="auto"/>
        <w:jc w:val="both"/>
        <w:rPr>
          <w:rFonts w:ascii="Arial" w:hAnsi="Arial" w:cs="Arial"/>
          <w:i/>
          <w:iCs/>
          <w:kern w:val="0"/>
          <w:sz w:val="24"/>
          <w:szCs w:val="24"/>
        </w:rPr>
      </w:pPr>
      <w:r w:rsidRPr="00FD14AC">
        <w:rPr>
          <w:rFonts w:ascii="Arial" w:hAnsi="Arial" w:cs="Arial"/>
          <w:i/>
          <w:iCs/>
          <w:kern w:val="0"/>
          <w:sz w:val="24"/>
          <w:szCs w:val="24"/>
        </w:rPr>
        <w:t>Se i suoi figli abbandoneranno la mia legge e non seguiranno i miei decreti, se violeranno i miei statuti e non osserveranno i miei comandi, punirò con la verga la loro ribellione e con flagelli la loro colpa. Ma non annullerò il mio amore e alla mia fedeltà non verrò mai meno. Non profanerò la mia alleanza, non muterò la mia promessa. Sulla mia santità ho giurato una volta per sempre: certo non mentirò a Davide. In eterno durerà la sua discendenza, il suo trono davanti a me quanto il sole, sempre saldo come la luna, testimone fedele nel cielo».</w:t>
      </w:r>
    </w:p>
    <w:p w14:paraId="0E2C2B79" w14:textId="77777777" w:rsidR="00FD14AC" w:rsidRPr="00FD14AC" w:rsidRDefault="00FD14AC" w:rsidP="00FD14AC">
      <w:pPr>
        <w:autoSpaceDE w:val="0"/>
        <w:autoSpaceDN w:val="0"/>
        <w:adjustRightInd w:val="0"/>
        <w:spacing w:after="120" w:line="240" w:lineRule="auto"/>
        <w:jc w:val="both"/>
        <w:rPr>
          <w:rFonts w:ascii="Arial" w:hAnsi="Arial" w:cs="Arial"/>
          <w:i/>
          <w:iCs/>
          <w:kern w:val="0"/>
          <w:sz w:val="24"/>
          <w:szCs w:val="24"/>
        </w:rPr>
      </w:pPr>
      <w:r w:rsidRPr="00FD14AC">
        <w:rPr>
          <w:rFonts w:ascii="Arial" w:hAnsi="Arial" w:cs="Arial"/>
          <w:i/>
          <w:iCs/>
          <w:kern w:val="0"/>
          <w:sz w:val="24"/>
          <w:szCs w:val="24"/>
        </w:rPr>
        <w:t>Ma tu lo hai respinto e disonorato, ti sei adirato contro il tuo consacrato; hai infranto l’alleanza con il tuo servo, hai profanato nel fango la sua corona. Hai aperto brecce in tutte le sue mura e ridotto in rovine le sue fortezze; tutti i passanti lo hanno depredato, è divenuto lo scherno dei suoi vicini. Hai esaltato la destra dei suoi rivali, hai fatto esultare tutti i suoi nemici. Hai smussato il filo della sua spada e non l’hai sostenuto nella battaglia. Hai posto fine al suo splendore, hai rovesciato a terra il suo trono. Hai abbreviato i giorni della sua giovinezza e lo hai coperto di vergogna.</w:t>
      </w:r>
    </w:p>
    <w:p w14:paraId="4F8C67B2" w14:textId="77777777" w:rsidR="00FD14AC" w:rsidRPr="00FD14AC" w:rsidRDefault="00FD14AC" w:rsidP="00FD14AC">
      <w:pPr>
        <w:autoSpaceDE w:val="0"/>
        <w:autoSpaceDN w:val="0"/>
        <w:adjustRightInd w:val="0"/>
        <w:spacing w:after="120" w:line="240" w:lineRule="auto"/>
        <w:jc w:val="both"/>
        <w:rPr>
          <w:rFonts w:ascii="Arial" w:hAnsi="Arial" w:cs="Arial"/>
          <w:i/>
          <w:iCs/>
          <w:kern w:val="0"/>
          <w:sz w:val="24"/>
          <w:szCs w:val="24"/>
        </w:rPr>
      </w:pPr>
      <w:r w:rsidRPr="00FD14AC">
        <w:rPr>
          <w:rFonts w:ascii="Arial" w:hAnsi="Arial" w:cs="Arial"/>
          <w:i/>
          <w:iCs/>
          <w:kern w:val="0"/>
          <w:sz w:val="24"/>
          <w:szCs w:val="24"/>
        </w:rPr>
        <w:t xml:space="preserve">Fino a quando, Signore, ti terrai nascosto: per sempre? Arderà come fuoco la tua collera? Ricorda quanto è breve la mia vita: invano forse hai creato ogni uomo? Chi è l’uomo che vive e non vede la morte? Chi potrà sfuggire alla mano degli inferi? Dov’è, Signore, il tuo amore di un tempo, che per la tua fedeltà hai giurato a Davide? Ricorda, Signore, l’oltraggio fatto ai tuoi servi: porto nel cuore le ingiurie di molti popoli, con le quali, Signore, i tuoi nemici insultano, insultano i passi del tuo consacrato. Benedetto il Signore in eterno. Amen, amen (Sal 89,1-53). </w:t>
      </w:r>
    </w:p>
    <w:p w14:paraId="5872EDFB" w14:textId="77777777" w:rsidR="00FD14AC" w:rsidRPr="00FD14AC" w:rsidRDefault="00FD14AC" w:rsidP="00FD14AC">
      <w:pPr>
        <w:autoSpaceDE w:val="0"/>
        <w:autoSpaceDN w:val="0"/>
        <w:adjustRightInd w:val="0"/>
        <w:spacing w:after="120" w:line="240" w:lineRule="auto"/>
        <w:jc w:val="both"/>
        <w:rPr>
          <w:rFonts w:ascii="Arial" w:hAnsi="Arial" w:cs="Arial"/>
          <w:i/>
          <w:iCs/>
          <w:kern w:val="0"/>
          <w:sz w:val="24"/>
          <w:szCs w:val="24"/>
        </w:rPr>
      </w:pPr>
      <w:r w:rsidRPr="00FD14AC">
        <w:rPr>
          <w:rFonts w:ascii="Arial" w:hAnsi="Arial" w:cs="Arial"/>
          <w:i/>
          <w:iCs/>
          <w:kern w:val="0"/>
          <w:sz w:val="24"/>
          <w:szCs w:val="24"/>
        </w:rPr>
        <w:t>Salmo 97 (96)</w:t>
      </w:r>
    </w:p>
    <w:p w14:paraId="4C20999D" w14:textId="77777777" w:rsidR="00FD14AC" w:rsidRPr="00FD14AC" w:rsidRDefault="00FD14AC" w:rsidP="00FD14AC">
      <w:pPr>
        <w:autoSpaceDE w:val="0"/>
        <w:autoSpaceDN w:val="0"/>
        <w:adjustRightInd w:val="0"/>
        <w:spacing w:after="120" w:line="240" w:lineRule="auto"/>
        <w:jc w:val="both"/>
        <w:rPr>
          <w:rFonts w:ascii="Arial" w:hAnsi="Arial" w:cs="Arial"/>
          <w:i/>
          <w:iCs/>
          <w:kern w:val="0"/>
          <w:sz w:val="24"/>
          <w:szCs w:val="24"/>
        </w:rPr>
      </w:pPr>
      <w:r w:rsidRPr="00FD14AC">
        <w:rPr>
          <w:rFonts w:ascii="Arial" w:hAnsi="Arial" w:cs="Arial"/>
          <w:i/>
          <w:iCs/>
          <w:kern w:val="0"/>
          <w:sz w:val="24"/>
          <w:szCs w:val="24"/>
        </w:rPr>
        <w:t>Il Signore regna: esulti la terra, gioiscano le isole tutte. Nubi e tenebre lo avvolgono, giustizia e diritto sostengono il suo trono.</w:t>
      </w:r>
    </w:p>
    <w:p w14:paraId="19B1F74D" w14:textId="77777777" w:rsidR="00FD14AC" w:rsidRPr="00FD14AC" w:rsidRDefault="00FD14AC" w:rsidP="00FD14AC">
      <w:pPr>
        <w:autoSpaceDE w:val="0"/>
        <w:autoSpaceDN w:val="0"/>
        <w:adjustRightInd w:val="0"/>
        <w:spacing w:after="120" w:line="240" w:lineRule="auto"/>
        <w:jc w:val="both"/>
        <w:rPr>
          <w:rFonts w:ascii="Arial" w:hAnsi="Arial" w:cs="Arial"/>
          <w:i/>
          <w:iCs/>
          <w:kern w:val="0"/>
          <w:sz w:val="24"/>
          <w:szCs w:val="24"/>
        </w:rPr>
      </w:pPr>
      <w:r w:rsidRPr="00FD14AC">
        <w:rPr>
          <w:rFonts w:ascii="Arial" w:hAnsi="Arial" w:cs="Arial"/>
          <w:i/>
          <w:iCs/>
          <w:kern w:val="0"/>
          <w:sz w:val="24"/>
          <w:szCs w:val="24"/>
        </w:rPr>
        <w:t>Un fuoco cammina davanti a lui e brucia tutt’intorno i suoi nemici. Le sue folgori rischiarano il mondo: vede e trema la terra. I monti fondono come cera davanti al Signore, davanti al Signore di tutta la terra. Annunciano i cieli la sua giustizia, e tutti i popoli vedono la sua gloria. Si vergognino tutti gli adoratori di statue e chi si vanta del nulla degli idoli. A lui si prostrino tutti gli dèi!</w:t>
      </w:r>
    </w:p>
    <w:p w14:paraId="5B690197" w14:textId="77777777" w:rsidR="00FD14AC" w:rsidRPr="00FD14AC" w:rsidRDefault="00FD14AC" w:rsidP="00FD14AC">
      <w:pPr>
        <w:autoSpaceDE w:val="0"/>
        <w:autoSpaceDN w:val="0"/>
        <w:adjustRightInd w:val="0"/>
        <w:spacing w:after="120" w:line="240" w:lineRule="auto"/>
        <w:jc w:val="both"/>
        <w:rPr>
          <w:rFonts w:ascii="Arial" w:hAnsi="Arial" w:cs="Arial"/>
          <w:i/>
          <w:iCs/>
          <w:kern w:val="0"/>
          <w:sz w:val="24"/>
          <w:szCs w:val="24"/>
        </w:rPr>
      </w:pPr>
      <w:r w:rsidRPr="00FD14AC">
        <w:rPr>
          <w:rFonts w:ascii="Arial" w:hAnsi="Arial" w:cs="Arial"/>
          <w:i/>
          <w:iCs/>
          <w:kern w:val="0"/>
          <w:sz w:val="24"/>
          <w:szCs w:val="24"/>
        </w:rPr>
        <w:t xml:space="preserve">Ascolti Sion e ne gioisca, esultino i villaggi di Giuda a causa dei tuoi giudizi, Signore. Perché tu, Signore, sei l’Altissimo su tutta la terra, eccelso su tutti gli dèi. Odiate il male, voi che amate il Signore: egli custodisce la vita dei suoi fedeli, li libererà dalle mani dei malvagi. Una luce è spuntata per il giusto, una gioia per i retti di cuore. Gioite, giusti, nel Signore, della sua santità celebrate il ricordo (Sal 97,1-12). </w:t>
      </w:r>
    </w:p>
    <w:p w14:paraId="666ED5AB" w14:textId="77777777" w:rsidR="00FD14AC" w:rsidRPr="00FD14AC" w:rsidRDefault="00FD14AC" w:rsidP="00FD14AC">
      <w:pPr>
        <w:spacing w:after="120" w:line="240" w:lineRule="auto"/>
        <w:jc w:val="both"/>
        <w:rPr>
          <w:rFonts w:ascii="Arial" w:hAnsi="Arial" w:cs="Arial"/>
          <w:sz w:val="24"/>
          <w:szCs w:val="24"/>
        </w:rPr>
      </w:pPr>
      <w:r w:rsidRPr="00FD14AC">
        <w:rPr>
          <w:rFonts w:ascii="Arial" w:hAnsi="Arial" w:cs="Arial"/>
          <w:sz w:val="24"/>
          <w:szCs w:val="24"/>
        </w:rPr>
        <w:t xml:space="preserve">Per il Signore nostro Dio è giustizia giusta dare un denaro a quanti sono venuti dopo nella vigna. È carità ingiusta dare ai primi più di un denaro. Come è peccato la giustizia ingiusta, così è anche peccato la carità ingiusta. Un tempo si insegnava che in tutte le virtù si può peccare o per eccesso o per difetto. Poi si aggiungeva che nella carità si può peccare per difetto. Mai per eccesso.  Questa affermazione è vera se si tratta di carità giusta. Se è carità ingiusta, si può peccare anche per eccesso. Sempre nella carità ingiusta si pecca per eccesso. Sulla carità ingiusta quasi mai si parla. Aiutare un povero perché resti sempre povero è carità ingiusta. Aiutare un povero perché lavori e si guadagni il pane con il sudore della fronte è carità giusta. </w:t>
      </w:r>
    </w:p>
    <w:p w14:paraId="4507FCD4" w14:textId="77777777" w:rsidR="00FD14AC" w:rsidRPr="00FD14AC" w:rsidRDefault="00FD14AC" w:rsidP="00FD14AC">
      <w:pPr>
        <w:spacing w:after="120" w:line="240" w:lineRule="auto"/>
        <w:jc w:val="both"/>
        <w:rPr>
          <w:rFonts w:ascii="Arial" w:hAnsi="Arial" w:cs="Arial"/>
          <w:sz w:val="24"/>
          <w:szCs w:val="24"/>
        </w:rPr>
      </w:pPr>
    </w:p>
    <w:p w14:paraId="5E7B2695" w14:textId="77777777" w:rsidR="00FD14AC" w:rsidRPr="00FD14AC" w:rsidRDefault="00FD14AC" w:rsidP="00FD14AC">
      <w:pPr>
        <w:jc w:val="both"/>
        <w:rPr>
          <w:rFonts w:ascii="Arial" w:hAnsi="Arial" w:cs="Arial"/>
          <w:b/>
          <w:bCs/>
          <w:sz w:val="24"/>
          <w:szCs w:val="24"/>
        </w:rPr>
      </w:pPr>
      <w:r w:rsidRPr="00FD14AC">
        <w:rPr>
          <w:rFonts w:ascii="Arial" w:hAnsi="Arial" w:cs="Arial"/>
          <w:b/>
          <w:bCs/>
          <w:sz w:val="24"/>
          <w:szCs w:val="24"/>
        </w:rPr>
        <w:t xml:space="preserve">Nel ritirarlo, però, mormoravano contro il padrone dicendo: “Questi ultimi hanno lavorato un’ora soltanto e li hai trattati come noi, che abbiamo sopportato il peso della giornata e il caldo”. </w:t>
      </w:r>
    </w:p>
    <w:p w14:paraId="35840C9A"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 xml:space="preserve">Ecco cosa ora accade. Gli opera della prima ora si sentono delusi nelle loro false attese o false speranza e mormorano contro il padrone. Per loro è giustizia ingiusta  dare a tutti la stessa mercede. Loro hanno sopportato il peso della giornata e il caldo. La mormorazione è porre il proprio pensiero come unico metro di misura. Con questo metro il padrone viene giudicato ingiusto: </w:t>
      </w:r>
      <w:r w:rsidRPr="00FD14AC">
        <w:rPr>
          <w:rFonts w:ascii="Arial" w:hAnsi="Arial" w:cs="Arial"/>
          <w:i/>
          <w:iCs/>
          <w:sz w:val="24"/>
          <w:szCs w:val="24"/>
        </w:rPr>
        <w:t xml:space="preserve">“Nel ritirarlo, però, mormoravano contro il padrone dicendo: “Questi ultimi hanno lavorato un’ora soltanto e li hai trattati come noi, che abbiamo sopportato il peso della giornata e il caldo”. </w:t>
      </w:r>
      <w:r w:rsidRPr="00FD14AC">
        <w:rPr>
          <w:rFonts w:ascii="Arial" w:hAnsi="Arial" w:cs="Arial"/>
          <w:sz w:val="24"/>
          <w:szCs w:val="24"/>
        </w:rPr>
        <w:t>Questo è pensiero falso. Anche non conoscendo noi i motivi che hanno spinto il padrone a comportarsi come si à comportato, lui è giusto perché non ha tolto nulla ad essi. Non ha decurtato la loro mercede pattuita per farne dono agli altri operai. Un denaro pattuito, un denaro dato. Il padrone è stato giusto. Se poi il padrone ha pattuito altro con gli altri operai, essi non lo sanno, né sono obbligati a saperlo. Chi non vuole peccare di mormorazione, peccato gravissimo agli occhi del Signore, deve evitare pensieri che allontanano dalla verità della giustizia e della carità. Deve vivere con ogni altro solo una relazione fondata sul patto, sul contratto, sull’alleanza, e fermarsi solo a questa relazione. Esempio di relazione fondata sull’alleanza. Dio parla e l’uomo ascolta. Ogni momento della vita dell’uomo deve rimanere in questa relazione. Dio comanda e l’uomo obbedisce. Dio chiede e l’uomo dona. Dio dice e l’uomo fa. Quando questa relazione si infrange, allora anche il patto si infrange. Quando Dio parla e l’uomo mormora, anche in questo caso il patto viene infranto. Chi parla è sempre Dio, l’uomo ascolta e obbedisce. Oggi invece il patto si è capovolto: l’uomo parla e Dio obbedisce. Viviamo un’alleanza capovolta. Un’alleanza capovolta è una alleanza di morte, non di vita. Si trasforma in alleanza con il mondo o con Satana. Muore l’alleanza con Dio. In ogni alleanza, in ogni contratto, in ogni patto, i termini sui quali l’alleanza, il contratto, il patto si fondano, vanno sempre rispettati. Se i patti sono rispettati si è nella perfetta giustizia. Vissuta la perfetta giustizia, ogni mormorazione, ogni parola vana è peccato. Se nel patto di lavoro l’operaio va ben oltre, molto oltre di quanto pattuito, allora è giustizia giusta aggiungere qualcosa in relazione agli utili maturati. Un esempio viene a noi dal Libro di Tobia. L’utile è stato altissimo. La giustizia giusta la si vive anche altissima.</w:t>
      </w:r>
    </w:p>
    <w:p w14:paraId="25E44E0F"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w:t>
      </w:r>
    </w:p>
    <w:p w14:paraId="42934E52"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w:t>
      </w:r>
    </w:p>
    <w:p w14:paraId="28307476"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Allora furono presi da grande timore tutti e due; si prostrarono con la faccia a terra ed ebbero una grande paura. Ma l’angelo disse loro: «Non temete: la pace sia con voi. Benedite Dio per tutti i secoli. Quando ero con voi, io stavo con voi non per bontà mia, ma per la volontà di Dio: lui dovete benedire sempre, a lui cantate inni. Quando voi mi vedevate mangiare, io non mangiavo affatto: ciò che vedevate era solo apparenza. Ora benedite il Signore sulla terra e rendete grazie a Dio. Ecco, io ritorno a colui che mi ha mandato. Scrivete tutte queste cose che vi sono accadute». E salì in alto. Essi si rialzarono, ma non poterono più vederlo. Allora andavano benedicendo e celebrando Dio e lo ringraziavano per queste grandi opere, perché era loro apparso l’angelo di Dio (Tb 12,1-22). </w:t>
      </w:r>
    </w:p>
    <w:p w14:paraId="65F09015"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Ecco ora una carità di menzogna e di inganno vissuta negli atti degli Apostoli</w:t>
      </w:r>
    </w:p>
    <w:p w14:paraId="58D45ED4"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Un uomo di nome Anania, con sua moglie Saffìra, vendette un terreno e, tenuta per sé, d’accordo con la moglie, una parte del ricavato, consegnò l’altra parte deponendola ai piedi degli apostoli. Ma Pietro disse: «Anania, perché Satana ti ha riempito il cuore, cosicché hai mentito allo Spirito Santo e hai trattenuto una parte del ricavato del campo? Prima di venderlo, non era forse tua proprietà e l’importo della vendita non era forse a tua disposizione? Perché hai pensato in cuor tuo a quest’azione? Non hai mentito agli uomini, ma a Dio». All’udire queste parole, Anania cadde a terra e spirò. Un grande timore si diffuse in tutti quelli che ascoltavano. Si alzarono allora i giovani, lo avvolsero, lo portarono fuori e lo seppellirono.</w:t>
      </w:r>
    </w:p>
    <w:p w14:paraId="6646C5C0"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Avvenne poi che, circa tre ore più tardi, entrò sua moglie, ignara dell’accaduto. Pietro le chiese: «Dimmi: è a questo prezzo che avete venduto il campo?». Ed ella rispose: «Sì, a questo prezzo». Allora Pietro le disse: «Perché vi siete accordati per mettere alla prova lo Spirito del Signore? Ecco qui alla porta quelli che hanno seppellito tuo marito: porteranno via anche te». Ella all’istante cadde ai piedi di Pietro e spirò. Quando i giovani entrarono, la trovarono morta, la portarono fuori e la seppellirono accanto a suo marito. Un grande timore si diffuse in tutta la Chiesa e in tutti quelli che venivano a sapere queste cose (At 5,1-11). </w:t>
      </w:r>
    </w:p>
    <w:p w14:paraId="441D55AE"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Dobbiamo prestare moltissima attenzione se vogliamo che il nostro trono religioso sul quale siamo assisi, abbia anch’esso come solo fondamento la vera giustizia e il vero diritto, scivolare nella falsa giustizia, nel falso diritto, nella carità ingiusta è assai facile. È sufficiente spostare anche un granello di polvere dal piatto del dare e si è già ingiusti. Anche pretendere quanto non ci spetta per giustizia giusta ci fa precipitare nell’ingiustizia. Oggi nella Chiesa regna una ingiustizia universale. Non solo non si rispettano i termini di ogni nostro patto stipulato con Dio, in Cristo, per opera dello Spirito Santo. Abbiamo elevato noi a padroni della volontà di Dio e Dio lo abbiamo dichiarato nostro servo a porsi sempre a nostro servizio. Qual è l’opera che l’operaio-Dio dovrà svolgere per noi nella nostra vigna di superbia e di arroganza spirituale? Dichiarare vero tutte le nostra parole e proclamare false tutte le sue Parole. Rendere  giusta ogni nostra ingiustizia e dire ingiusta ogni sua giustizia. Deve distruggere la Chiesa fonata sul sangue di Cristo e dare certificato di verità alla nostra chiesa fondata sul nostro peccato e su ogni nostra falsità. I termini del contratto non sono rispettati. È la morte della nostra alleanza con Lui. In questa nostra Chiesa si ingrossa il fiume della tenebre. Muore il fiume della grazia. Diviene navigabile il fiume del peccato. Si estingue l’obbedienza. Si naviga negli oceani della disobbedienza. Muore l’adorazione del vero Dio. Prospera l’adorazione degli idoli.</w:t>
      </w:r>
    </w:p>
    <w:p w14:paraId="346CC283" w14:textId="77777777" w:rsidR="00FD14AC" w:rsidRPr="00FD14AC" w:rsidRDefault="00FD14AC" w:rsidP="00FD14AC">
      <w:pPr>
        <w:jc w:val="both"/>
        <w:rPr>
          <w:rFonts w:ascii="Arial" w:hAnsi="Arial" w:cs="Arial"/>
          <w:sz w:val="24"/>
          <w:szCs w:val="24"/>
        </w:rPr>
      </w:pPr>
    </w:p>
    <w:p w14:paraId="4B6EEE4F" w14:textId="77777777" w:rsidR="00FD14AC" w:rsidRPr="00FD14AC" w:rsidRDefault="00FD14AC" w:rsidP="00FD14AC">
      <w:pPr>
        <w:jc w:val="both"/>
        <w:rPr>
          <w:rFonts w:ascii="Arial" w:hAnsi="Arial" w:cs="Arial"/>
          <w:b/>
          <w:bCs/>
          <w:sz w:val="24"/>
          <w:szCs w:val="24"/>
        </w:rPr>
      </w:pPr>
      <w:bookmarkStart w:id="533" w:name="_Hlk212222888"/>
      <w:r w:rsidRPr="00FD14AC">
        <w:rPr>
          <w:rFonts w:ascii="Arial" w:hAnsi="Arial" w:cs="Arial"/>
          <w:b/>
          <w:bCs/>
          <w:sz w:val="24"/>
          <w:szCs w:val="24"/>
        </w:rPr>
        <w:t xml:space="preserve">Ma il padrone, rispondendo a uno di loro, disse: “Amico, io non ti faccio torto. Non hai forse concordato con me per un denaro? Prendi il tuo e vattene. </w:t>
      </w:r>
    </w:p>
    <w:bookmarkEnd w:id="533"/>
    <w:p w14:paraId="79B93AEA"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 xml:space="preserve">La risposta del padrone alle parole di mormorazione si fonda sul rispetto del contratto. Un denaro è stato promesso. Un denaro è stato donato. La giustizia è perfetta. Un patto, un contratto, un’alleanza vanno sempre rispettati: </w:t>
      </w:r>
      <w:r w:rsidRPr="00FD14AC">
        <w:rPr>
          <w:rFonts w:ascii="Arial" w:hAnsi="Arial" w:cs="Arial"/>
          <w:i/>
          <w:iCs/>
          <w:sz w:val="24"/>
          <w:szCs w:val="24"/>
        </w:rPr>
        <w:t xml:space="preserve">“Ma il padrone, rispondendo a uno di loro, disse: “Amico, io non ti faccio torto. Non hai forse concordato con me per un denaro? Prendi il tuo e vattene”. </w:t>
      </w:r>
      <w:r w:rsidRPr="00FD14AC">
        <w:rPr>
          <w:rFonts w:ascii="Arial" w:hAnsi="Arial" w:cs="Arial"/>
          <w:sz w:val="24"/>
          <w:szCs w:val="24"/>
        </w:rPr>
        <w:t>Poiché ha rispettato il patto, nulla deve dare loro. Sono invitati ad andarsene. Il rispetto del patto mette fine a ogni parola vana, parola di vuota e inutile discussione. Il padrone può essere fermo nella risposta, perché è stato fermo nel rispetto del patto.  Questa verità vale anche per noi. Possiamo essere fermi nella risposta, quando siamo fermi nel rispetto del patto. Quando non si è fermi nel patto, sempre si scade in parole vane oppure si cede a ogni ingiustizia. Cedere alle ingiustizie è cedere al proprio ministero. Ecco due esempi di fermezza: una da parte di Gesù e l’atra da parte dell’Apostolo Paolo.</w:t>
      </w:r>
    </w:p>
    <w:p w14:paraId="52162AA1"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Dal Vangelo secondo Giovanni</w:t>
      </w:r>
    </w:p>
    <w:p w14:paraId="376E33A3"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Il sommo sacerdote, dunque, interrogò Gesù riguardo ai suoi discepoli e al suo insegnamento. Gesù gli rispose: «Io ho parlato al mondo apertamente; ho sempre insegnato nella sinagoga e nel tempio, dove tutti i Giudei si riuniscono, e non ho mai detto nulla di nascosto. Perché interroghi me? Interroga quelli che hanno udito ciò che ho detto loro; ecco, essi sanno che cosa ho detto». Appena detto questo, una delle guardie presenti diede uno schiaffo a Gesù, dicendo: «Così rispondi al sommo sacerdote?». Gli rispose Gesù: «Se ho parlato male, dimostrami dov’è il male. Ma se ho parlato bene, perché mi percuoti?». Allora Anna lo mandò, con le mani legate, a Caifa, il sommo sacerdote (Gv 18,19-24).</w:t>
      </w:r>
    </w:p>
    <w:p w14:paraId="19BFC331"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Dagli Atti degli Apostoli</w:t>
      </w:r>
    </w:p>
    <w:p w14:paraId="6CAFF382"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la Legge e contro la Legge comandi di percuotermi?». E i presenti dissero: «Osi insultare il sommo sacerdote di Dio?». Rispose Paolo: «Non sapevo, fratelli, che fosse il sommo sacerdote; sta scritto infatti: Non insulterai il capo del tuo popolo» (At 23,1-5).</w:t>
      </w:r>
    </w:p>
    <w:p w14:paraId="351DB1B9"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Quando si è nel rispetto del patto, sempre si è nel rispetto dell’altro. Il rispetto del patto infatti esige e richiede che l’altro venga trattato secondo i temini del patto. Nessuno potrà essere giusto, se non rispetta tutto il patto. Ecco ora un atto di altissima elemosina comandata da Booz ai mietitori nei riguardi di Rut, che era andata a spigolare nel suo campo per dare sollievo a Noemi, sua suocera:</w:t>
      </w:r>
    </w:p>
    <w:p w14:paraId="4F37C479"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Noemi aveva un parente da parte del marito, un uomo altolocato della famiglia di Elimèlec, che si chiamava Booz. Rut, la moabita, disse a Noemi: «Lasciami andare in campagna a spigolare dietro qualcuno nelle cui grazie riuscirò a entrare». Le rispose: «Va’ pure, figlia mia». Rut andò e si mise a spigolare nella campagna dietro ai mietitori. Per caso si trovò nella parte di campagna appartenente a Booz, che era della famiglia di Elimèlec.</w:t>
      </w:r>
    </w:p>
    <w:p w14:paraId="29792DA0"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Proprio in quel mentre Booz arrivava da Betlemme. Egli disse ai mietitori: «Il Signore sia con voi!». Ed essi gli risposero: «Ti benedica il Signore!». Booz disse al sovrintendente dei mietitori: «Di chi è questa giovane?». Il sovrintendente dei mietitori rispose: «È una giovane moabita, quella tornata con Noemi dai campi di Moab. Ha detto di voler spigolare e raccogliere tra i covoni dietro ai mietitori. È venuta ed è rimasta in piedi da stamattina fino ad ora. Solo adesso si è un poco seduta in casa». Allora Booz disse a Rut: «Ascolta, figlia mia, non andare a spigolare in un altro campo. Non allontanarti di qui e sta’ insieme alle mie serve. Tieni d’occhio il campo dove mietono e cammina dietro a loro. Ho lasciato detto ai servi di non molestarti. Quando avrai sete, va’ a bere dagli orci ciò che i servi hanno attinto». Allora Rut si prostrò con la faccia a terra e gli disse: «Io sono una straniera: perché sono entrata nelle tue grazie e tu ti interessi di me?». Booz le rispose: «Mi è stato riferito quanto hai fatto per tua suocera dopo la morte di tuo marito, e come hai abbandonato tuo padre, tua madre e la tua patria per venire presso gente che prima non conoscevi. Il Signore ti ripaghi questa tua buona azione e sia davvero piena per te la ricompensa da parte del Signore, Dio d’Israele, sotto le cui ali sei venuta a rifugiarti».</w:t>
      </w:r>
    </w:p>
    <w:p w14:paraId="28D81A89"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Ella soggiunse: «Possa rimanere nelle tue grazie, mio signore! Poiché tu mi hai consolato e hai parlato al cuore della tua serva, benché io non sia neppure come una delle tue schiave».</w:t>
      </w:r>
    </w:p>
    <w:p w14:paraId="057EB138"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Poi, al momento del pasto, Booz le disse: «Avvicìnati, mangia un po’ di pane e intingi il boccone nell’aceto». Ella si mise a sedere accanto ai mietitori. Booz le offrì del grano abbrustolito; lei ne mangiò a sazietà e ne avanzò. Poi si alzò per tornare a spigolare e Booz diede quest’ordine ai suoi servi: «Lasciatela spigolare anche fra i covoni e non fatele del male. Anzi fate cadere apposta per lei spighe dai mannelli; lasciatele lì, perché le raccolga, e non sgridatela». Così Rut spigolò in quel campo fino alla sera. Batté quello che aveva raccolto e ne venne fuori quasi un’efa di orzo. Se lo caricò addosso e rientrò in città. Sua suocera vide ciò che aveva spigolato. Rut tirò fuori quanto le era rimasto del pasto e glielo diede.</w:t>
      </w:r>
    </w:p>
    <w:p w14:paraId="686174B4"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La suocera le chiese: «Dove hai spigolato oggi? Dove hai lavorato? Benedetto colui che si è interessato di te!». Rut raccontò alla suocera con chi aveva lavorato e disse: «L’uomo con cui ho lavorato oggi si chiama Booz». Noemi disse alla nuora: «Sia benedetto dal Signore, che non ha rinunciato alla sua bontà verso i vivi e verso i morti!». E aggiunse: «Quest’uomo è un nostro parente stretto, uno di quelli che hanno su di noi il diritto di riscatto». Rut, la moabita, disse: «Mi ha anche detto di rimanere insieme ai suoi servi, finché abbiano finito tutta la mietitura». Noemi disse a Rut, sua nuora: «Figlia mia, è bene che tu vada con le sue serve e non ti molestino in un altro campo».</w:t>
      </w:r>
    </w:p>
    <w:p w14:paraId="7DC7028A"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Ella rimase dunque con le serve di Booz a spigolare, sino alla fine della mietitura dell’orzo e del frumento, e abitava con la suocera (Rt 2,1-23). </w:t>
      </w:r>
    </w:p>
    <w:p w14:paraId="56B97094"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 xml:space="preserve">A chi sa ascoltare lo Spirito Santo sempre verranno a lui suggerite infinite forme  di squisita carità  o di elemosina che non mortifica, ma che eleva ogni persona. </w:t>
      </w:r>
    </w:p>
    <w:p w14:paraId="2320AEC4" w14:textId="77777777" w:rsidR="00FD14AC" w:rsidRPr="00FD14AC" w:rsidRDefault="00FD14AC" w:rsidP="00FD14AC">
      <w:pPr>
        <w:jc w:val="both"/>
        <w:rPr>
          <w:rFonts w:ascii="Arial" w:hAnsi="Arial" w:cs="Arial"/>
          <w:b/>
          <w:bCs/>
          <w:sz w:val="24"/>
          <w:szCs w:val="24"/>
        </w:rPr>
      </w:pPr>
    </w:p>
    <w:p w14:paraId="37DD563E" w14:textId="77777777" w:rsidR="00FD14AC" w:rsidRPr="00FD14AC" w:rsidRDefault="00FD14AC" w:rsidP="00FD14AC">
      <w:pPr>
        <w:jc w:val="both"/>
        <w:rPr>
          <w:rFonts w:ascii="Arial" w:hAnsi="Arial" w:cs="Arial"/>
          <w:b/>
          <w:bCs/>
          <w:sz w:val="24"/>
          <w:szCs w:val="24"/>
        </w:rPr>
      </w:pPr>
      <w:bookmarkStart w:id="534" w:name="_Hlk212222906"/>
      <w:r w:rsidRPr="00FD14AC">
        <w:rPr>
          <w:rFonts w:ascii="Arial" w:hAnsi="Arial" w:cs="Arial"/>
          <w:b/>
          <w:bCs/>
          <w:sz w:val="24"/>
          <w:szCs w:val="24"/>
        </w:rPr>
        <w:t>Ma io voglio dare anche a quest’ultimo quanto a te: non posso fare delle mie cose quello che voglio? Oppure tu sei invidioso perché io sono buono?”.</w:t>
      </w:r>
    </w:p>
    <w:bookmarkEnd w:id="534"/>
    <w:p w14:paraId="4142557A"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 xml:space="preserve">Messo bene in luce che il patto è stato rispettato, il padrone dona anche le ragioni della sua azione. Ciò che è suo non entra nel patto. È  suo. Se è suo, del suo può fare quello che vuole. Dare al lavoratore qualcosa in più del suo salario è opera eccellente di elemosina. È squisita carità che non umilia. Questa carità è altamente gradita al Signore: </w:t>
      </w:r>
      <w:r w:rsidRPr="00FD14AC">
        <w:rPr>
          <w:rFonts w:ascii="Arial" w:hAnsi="Arial" w:cs="Arial"/>
          <w:i/>
          <w:iCs/>
          <w:sz w:val="24"/>
          <w:szCs w:val="24"/>
        </w:rPr>
        <w:t xml:space="preserve">“Ma io voglio dare anche a quest’ultimo quanto a te: non posso fare delle mie cose quello che voglio? Oppure tu sei invidioso perché io sono buono?”. </w:t>
      </w:r>
      <w:r w:rsidRPr="00FD14AC">
        <w:rPr>
          <w:rFonts w:ascii="Arial" w:hAnsi="Arial" w:cs="Arial"/>
          <w:sz w:val="24"/>
          <w:szCs w:val="24"/>
        </w:rPr>
        <w:t xml:space="preserve">È somma giustizia da parte nostra lasciare che il nostro datore di lavoro eserciti la carità e l’elemosina secondo le forme che gli suggerisce lo Spirito Santo. Il padrone nella sua risposta aggiunge un particolare che merita di essere da noi bene compreso: </w:t>
      </w:r>
      <w:r w:rsidRPr="00FD14AC">
        <w:rPr>
          <w:rFonts w:ascii="Arial" w:hAnsi="Arial" w:cs="Arial"/>
          <w:i/>
          <w:iCs/>
          <w:sz w:val="24"/>
          <w:szCs w:val="24"/>
        </w:rPr>
        <w:t>“Oppure tu sei invidioso perché io sono buono”.</w:t>
      </w:r>
      <w:r w:rsidRPr="00FD14AC">
        <w:rPr>
          <w:rFonts w:ascii="Arial" w:hAnsi="Arial" w:cs="Arial"/>
          <w:sz w:val="24"/>
          <w:szCs w:val="24"/>
        </w:rPr>
        <w:t xml:space="preserve"> Cosa ci vuole dire il padrone con queste parole? L’invidia non vuole che l’altro sia ciò che è chiamato a essere. Alla bontà del cuore ogni uomo è chiamato. In questo particolare contesto, quale è il significato dell’invidia? Si vorrebbe che il padrone non fosse buono per gli altri, perché da questa sua bontà, secondo i loro pensieri malvagi, ad essi ne è venuto un danno. L’invidioso sempre vuole per sé ciò che dona lustro, gloria, potere, abbondanza agli altri, sia nel campo della matria che in quello dello spirito. L’invidia è il frutto di un cuore vuoto, un cuore nel quale Dio non abita. Un cuore senza grazia e senza verità non sa che il cuore lo riempie solo il Signore e il Signore lo riempie quanto la nostra vita è tutta obbedienza. Obbedire al denaro pattuito e portare la vita in questo denaro è obbedienza e ogni obbedienza riempie il cuore. Noi sappiamo che l’invidia della grazia altrui, è peccato contro lo Spirito Santo. Sappiamo altresì che per invidia Gesù fu consegnato a Pilato perché fosse condannato alla crocifissione. Per invidia si può commettere qualsiasi peccato. Vince l’invidia solo chi sa che il cuore non lo riempiono le cose. Le cose non riempiono il cuore. Lo svuotano sempre di Dio e lo rendono sempre più vuoto. Vince l’invia solo chi obbedisce al Signore ed è obbedienza anche accogliere un denaro come grandissimo atto del suo amore e della sua misericordia.</w:t>
      </w:r>
    </w:p>
    <w:p w14:paraId="28D5F1B4" w14:textId="77777777" w:rsidR="00FD14AC" w:rsidRPr="00FD14AC" w:rsidRDefault="00FD14AC" w:rsidP="00FD14AC">
      <w:pPr>
        <w:jc w:val="both"/>
        <w:rPr>
          <w:rFonts w:ascii="Arial" w:hAnsi="Arial" w:cs="Arial"/>
          <w:b/>
          <w:bCs/>
          <w:sz w:val="24"/>
          <w:szCs w:val="24"/>
        </w:rPr>
      </w:pPr>
    </w:p>
    <w:p w14:paraId="32A64BB3" w14:textId="77777777" w:rsidR="00FD14AC" w:rsidRPr="00FD14AC" w:rsidRDefault="00FD14AC" w:rsidP="00FD14AC">
      <w:pPr>
        <w:jc w:val="both"/>
        <w:rPr>
          <w:rFonts w:ascii="Arial" w:hAnsi="Arial" w:cs="Arial"/>
          <w:b/>
          <w:bCs/>
          <w:sz w:val="24"/>
          <w:szCs w:val="24"/>
        </w:rPr>
      </w:pPr>
      <w:bookmarkStart w:id="535" w:name="_Hlk212222916"/>
      <w:r w:rsidRPr="00FD14AC">
        <w:rPr>
          <w:rFonts w:ascii="Arial" w:hAnsi="Arial" w:cs="Arial"/>
          <w:b/>
          <w:bCs/>
          <w:sz w:val="24"/>
          <w:szCs w:val="24"/>
        </w:rPr>
        <w:t>Così gli ultimi saranno primi e i primi, ultimi».</w:t>
      </w:r>
    </w:p>
    <w:bookmarkEnd w:id="535"/>
    <w:p w14:paraId="30B2EC8B"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Cosa ci vuole insegnare Gesù con queste parole:</w:t>
      </w:r>
      <w:r w:rsidRPr="00FD14AC">
        <w:rPr>
          <w:rFonts w:ascii="Arial" w:hAnsi="Arial" w:cs="Arial"/>
          <w:i/>
          <w:iCs/>
          <w:sz w:val="24"/>
          <w:szCs w:val="24"/>
        </w:rPr>
        <w:t xml:space="preserve"> “Così gli ultimi saranno primi e i primi, ultimi»”,</w:t>
      </w:r>
      <w:r w:rsidRPr="00FD14AC">
        <w:rPr>
          <w:rFonts w:ascii="Arial" w:hAnsi="Arial" w:cs="Arial"/>
          <w:sz w:val="24"/>
          <w:szCs w:val="24"/>
        </w:rPr>
        <w:t xml:space="preserve"> poste a chiusura di questa questa parabola?  Prima di ogni cosa diciamo che questa espressione si trova pochissime volte nel Vangelo.</w:t>
      </w:r>
    </w:p>
    <w:p w14:paraId="5B295428"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Molti dei primi saranno ultimi e gli ultimi i primi" (Mt 19, 30). Quando fu sera, il padrone della vigna disse al suo fattore: Chiama gli operai e dà loro la paga, incominciando dagli ultimi fino ai primi (Mt 20, 8). Così gli ultimi saranno i primi, e i primi ultimi" (Mt 20, 16). E molti dei primi saranno ultimi e gli ultimi i primi" (Mc 10, ). 31). Ed ecco, ci sono alcuni tra gli ultimi che saranno primi e alcuni tra i primi che saranno ultimi" (Lc 13, 30). </w:t>
      </w:r>
    </w:p>
    <w:p w14:paraId="5B8E5D31"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 xml:space="preserve">Il primo è colui che avanza meriti presso Dio. L’ultimo è colui che invece sa che tutto è per grazia di Dio. Anche il salario pattuito è grazia di Dio. La chiamata a lavorare nella vigna è grazia Dio. Il lavoro compiuto è grazia di Dio. Anche poter sudare è grazia di Dio. Il respiro è grande di Dio. Portare a casa un denaro per dare con esso da mangiare alla propria famiglia è grazia di Dio. Ora, se tutto è grazia di Dio, posso io mormorare contro Dio se ad altri dona la grazia come l’ha data e me? La mormorazione pone questi </w:t>
      </w:r>
      <w:r w:rsidRPr="00FD14AC">
        <w:rPr>
          <w:rFonts w:ascii="Arial" w:hAnsi="Arial" w:cs="Arial"/>
          <w:i/>
          <w:iCs/>
          <w:sz w:val="24"/>
          <w:szCs w:val="24"/>
        </w:rPr>
        <w:t>“primi”</w:t>
      </w:r>
      <w:r w:rsidRPr="00FD14AC">
        <w:rPr>
          <w:rFonts w:ascii="Arial" w:hAnsi="Arial" w:cs="Arial"/>
          <w:sz w:val="24"/>
          <w:szCs w:val="24"/>
        </w:rPr>
        <w:t xml:space="preserve"> all’ultimo posto nella fede. Mentre questi </w:t>
      </w:r>
      <w:r w:rsidRPr="00FD14AC">
        <w:rPr>
          <w:rFonts w:ascii="Arial" w:hAnsi="Arial" w:cs="Arial"/>
          <w:i/>
          <w:iCs/>
          <w:sz w:val="24"/>
          <w:szCs w:val="24"/>
        </w:rPr>
        <w:t>“ultimi”</w:t>
      </w:r>
      <w:r w:rsidRPr="00FD14AC">
        <w:rPr>
          <w:rFonts w:ascii="Arial" w:hAnsi="Arial" w:cs="Arial"/>
          <w:sz w:val="24"/>
          <w:szCs w:val="24"/>
        </w:rPr>
        <w:t xml:space="preserve">  per la loro fede divengono </w:t>
      </w:r>
      <w:r w:rsidRPr="00FD14AC">
        <w:rPr>
          <w:rFonts w:ascii="Arial" w:hAnsi="Arial" w:cs="Arial"/>
          <w:i/>
          <w:iCs/>
          <w:sz w:val="24"/>
          <w:szCs w:val="24"/>
        </w:rPr>
        <w:t>“primi”</w:t>
      </w:r>
      <w:r w:rsidRPr="00FD14AC">
        <w:rPr>
          <w:rFonts w:ascii="Arial" w:hAnsi="Arial" w:cs="Arial"/>
          <w:sz w:val="24"/>
          <w:szCs w:val="24"/>
        </w:rPr>
        <w:t>. Essi di nulla si possono vantare. Tutto in loro è grazia ed è per grazia di Dio. Questa fede che diviene benedizione, ringraziamento, lode è assai gradita al Signore nostro Dio. Per questa fede Dio è confessato nella sua purissima verità ed è rivestito di ogni onore e gloria. La fede vera ci fa sempre primi. La perdita della fede ci fa sempre ultimi. La Lettera Prima ai Corinti dell’Apostolo Paolo mette bene in luce i frutti che produce una fede errata o anche la caduta dalla vera fede. Non c’è disastro più grande di quello prodotto da una falsa o errata fede.</w:t>
      </w:r>
    </w:p>
    <w:p w14:paraId="7F9A18C2"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Dalla prima Lettera dell’Apostolo Paolo ai Corinti</w:t>
      </w:r>
    </w:p>
    <w:p w14:paraId="55B4C343"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w:t>
      </w:r>
    </w:p>
    <w:p w14:paraId="12B3B3B0"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p>
    <w:p w14:paraId="13013252"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2FF41CED"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43067F39"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La parola della croce infatti è stoltezza per quelli che si perdono, ma per quelli che si salvano, ossia per noi, è potenza di Dio. Sta scritto infatti: Distruggerò la sapienza dei sapienti e annullerò l’intelligenza degli intelligenti.</w:t>
      </w:r>
    </w:p>
    <w:p w14:paraId="6B4B805A"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4A87E3F2"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1,1.31). </w:t>
      </w:r>
    </w:p>
    <w:p w14:paraId="5A40A071"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7C57ED9B"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54435C5A"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373ACB14"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658D84B2"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012896FB"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0D34C765"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p>
    <w:p w14:paraId="3CD2279D"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Quindi nessuno ponga il suo vanto negli uomini, perché tutto è vostro: Paolo, Apollo, Cefa, il mondo, la vita, la morte, il presente, il futuro: tutto è vostro! Ma voi siete di Cristo e Cristo è di Dio (1Cor 3,1-23). </w:t>
      </w:r>
    </w:p>
    <w:p w14:paraId="654680AC"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w:t>
      </w:r>
    </w:p>
    <w:p w14:paraId="5CC32558"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p>
    <w:p w14:paraId="457C7929"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w:t>
      </w:r>
    </w:p>
    <w:p w14:paraId="5340EBB7"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w:t>
      </w:r>
    </w:p>
    <w:p w14:paraId="7C9FB2CE" w14:textId="77777777" w:rsidR="00FD14AC" w:rsidRPr="00FD14AC" w:rsidRDefault="00FD14AC" w:rsidP="00FD14AC">
      <w:pPr>
        <w:jc w:val="both"/>
        <w:rPr>
          <w:rFonts w:ascii="Arial" w:hAnsi="Arial" w:cs="Arial"/>
          <w:sz w:val="24"/>
          <w:szCs w:val="24"/>
        </w:rPr>
      </w:pPr>
      <w:r w:rsidRPr="00FD14AC">
        <w:rPr>
          <w:rFonts w:ascii="Arial" w:hAnsi="Arial" w:cs="Arial"/>
          <w:i/>
          <w:iCs/>
          <w:sz w:val="24"/>
          <w:szCs w:val="24"/>
        </w:rPr>
        <w:t xml:space="preserve">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 (1Cor 4,1-21). </w:t>
      </w:r>
    </w:p>
    <w:p w14:paraId="159B752F"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 xml:space="preserve">Quando si mormora contro Dio, si attesta che la nostra fede è morta. Si è ultimi e si potrebbe compiere per noi l’altra parola di Gesù: </w:t>
      </w:r>
      <w:r w:rsidRPr="00FD14AC">
        <w:rPr>
          <w:rFonts w:ascii="Arial" w:hAnsi="Arial" w:cs="Arial"/>
          <w:i/>
          <w:iCs/>
          <w:sz w:val="24"/>
          <w:szCs w:val="24"/>
        </w:rPr>
        <w:t xml:space="preserve">“Molti sono i chiamati, pochi gli eletti”. </w:t>
      </w:r>
      <w:r w:rsidRPr="00FD14AC">
        <w:rPr>
          <w:rFonts w:ascii="Arial" w:hAnsi="Arial" w:cs="Arial"/>
          <w:sz w:val="24"/>
          <w:szCs w:val="24"/>
        </w:rPr>
        <w:t>Si è dal Signore nostro Dio se si rimane fedeli sino alla fine.</w:t>
      </w:r>
    </w:p>
    <w:p w14:paraId="07EB58BB" w14:textId="77777777" w:rsidR="00FD14AC" w:rsidRPr="00FD14AC" w:rsidRDefault="00FD14AC" w:rsidP="00FD14AC">
      <w:pPr>
        <w:jc w:val="both"/>
        <w:rPr>
          <w:rFonts w:ascii="Arial" w:hAnsi="Arial" w:cs="Arial"/>
          <w:b/>
          <w:bCs/>
          <w:sz w:val="24"/>
          <w:szCs w:val="24"/>
        </w:rPr>
      </w:pPr>
    </w:p>
    <w:p w14:paraId="6AB7AA70" w14:textId="77777777" w:rsidR="00FD14AC" w:rsidRPr="00FD14AC" w:rsidRDefault="00FD14AC" w:rsidP="00FD14AC">
      <w:pPr>
        <w:pStyle w:val="Titolo2"/>
      </w:pPr>
      <w:bookmarkStart w:id="536" w:name="_Toc212360000"/>
      <w:bookmarkStart w:id="537" w:name="_Toc212557358"/>
      <w:r w:rsidRPr="00FD14AC">
        <w:t>E il terzo giorno risorgerà</w:t>
      </w:r>
      <w:bookmarkEnd w:id="536"/>
      <w:bookmarkEnd w:id="537"/>
    </w:p>
    <w:p w14:paraId="231286D9" w14:textId="77777777" w:rsidR="00FD14AC" w:rsidRPr="00FD14AC" w:rsidRDefault="00FD14AC" w:rsidP="00FD14AC">
      <w:pPr>
        <w:jc w:val="both"/>
        <w:rPr>
          <w:rFonts w:ascii="Arial" w:hAnsi="Arial" w:cs="Arial"/>
          <w:b/>
          <w:bCs/>
          <w:sz w:val="24"/>
          <w:szCs w:val="24"/>
        </w:rPr>
      </w:pPr>
    </w:p>
    <w:p w14:paraId="18CBE57C" w14:textId="77777777" w:rsidR="00FD14AC" w:rsidRPr="00FD14AC" w:rsidRDefault="00FD14AC" w:rsidP="00FD14AC">
      <w:pPr>
        <w:jc w:val="both"/>
        <w:rPr>
          <w:rFonts w:ascii="Arial" w:hAnsi="Arial" w:cs="Arial"/>
          <w:b/>
          <w:bCs/>
          <w:sz w:val="24"/>
          <w:szCs w:val="24"/>
        </w:rPr>
      </w:pPr>
      <w:r w:rsidRPr="00FD14AC">
        <w:rPr>
          <w:rFonts w:ascii="Arial" w:hAnsi="Arial" w:cs="Arial"/>
          <w:b/>
          <w:bCs/>
          <w:sz w:val="24"/>
          <w:szCs w:val="24"/>
        </w:rPr>
        <w:t xml:space="preserve">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w:t>
      </w:r>
      <w:bookmarkStart w:id="538" w:name="_Hlk208499508"/>
      <w:r w:rsidRPr="00FD14AC">
        <w:rPr>
          <w:rFonts w:ascii="Arial" w:hAnsi="Arial" w:cs="Arial"/>
          <w:b/>
          <w:bCs/>
          <w:sz w:val="24"/>
          <w:szCs w:val="24"/>
        </w:rPr>
        <w:t>e il terzo giorno risorgerà</w:t>
      </w:r>
      <w:bookmarkEnd w:id="538"/>
      <w:r w:rsidRPr="00FD14AC">
        <w:rPr>
          <w:rFonts w:ascii="Arial" w:hAnsi="Arial" w:cs="Arial"/>
          <w:b/>
          <w:bCs/>
          <w:sz w:val="24"/>
          <w:szCs w:val="24"/>
        </w:rPr>
        <w:t>».</w:t>
      </w:r>
    </w:p>
    <w:p w14:paraId="612F97CB" w14:textId="77777777" w:rsidR="00FD14AC" w:rsidRPr="00FD14AC" w:rsidRDefault="00FD14AC" w:rsidP="00FD14AC">
      <w:pPr>
        <w:jc w:val="both"/>
        <w:rPr>
          <w:rFonts w:ascii="Arial" w:hAnsi="Arial" w:cs="Arial"/>
          <w:sz w:val="24"/>
          <w:szCs w:val="24"/>
        </w:rPr>
      </w:pPr>
      <w:bookmarkStart w:id="539" w:name="_Hlk212351732"/>
      <w:r w:rsidRPr="00FD14AC">
        <w:rPr>
          <w:rFonts w:ascii="Arial" w:hAnsi="Arial" w:cs="Arial"/>
          <w:sz w:val="24"/>
          <w:szCs w:val="24"/>
        </w:rPr>
        <w:t xml:space="preserve">Ora Gesù per la terra volta, prima ancora di entrare in Gerusalemme, rivela ai suoi discepoli cosa gli verrà fatto nella Città santa: </w:t>
      </w:r>
      <w:r w:rsidRPr="00FD14AC">
        <w:rPr>
          <w:rFonts w:ascii="Arial" w:hAnsi="Arial" w:cs="Arial"/>
          <w:i/>
          <w:iCs/>
          <w:sz w:val="24"/>
          <w:szCs w:val="24"/>
        </w:rPr>
        <w:t xml:space="preserve">“Mentre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 </w:t>
      </w:r>
      <w:r w:rsidRPr="00FD14AC">
        <w:rPr>
          <w:rFonts w:ascii="Arial" w:hAnsi="Arial" w:cs="Arial"/>
          <w:sz w:val="24"/>
          <w:szCs w:val="24"/>
        </w:rPr>
        <w:t>Gesù non entra in Gerusalemme per conquistarla, per operare una rivolta contro coloro che la governo o peggio ancora iniziare un feroce combattimento contro i Romani oppressori alla maniera dei Maccabei. Ormai i discepoli avrebbero già dovuto acquisire la verità primaria di Gesù: Lui non è venuto per mettere l’uomo contro l’uomo, un re contro un altro re,  una nazione contro un’altra nazione, un impero contro un altro impero.  Questa verità primaria è essenza del Discorso della Montagna. La ricordiamo:</w:t>
      </w:r>
    </w:p>
    <w:p w14:paraId="79DF271A"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00EC00EB"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Se dunque tu presenti la tua offerta all’altare e lì ti ricordi che tuo fratello ha qualche cosa contro di te, lascia lì il tuo dono davanti all’altare, va’ prima a riconciliarti con il tuo fratello e poi torna a offrire il tuo dono.</w:t>
      </w:r>
    </w:p>
    <w:p w14:paraId="78EBDD35"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Mettiti presto d’accordo con il tuo avversario mentre sei in cammino con lui, perché l’avversario non ti consegni al giudice e il giudice alla guardia, e tu venga gettato in prigione. In verità io ti dico: non uscirai di là finché non avrai pagato fino all’ultimo spicciolo! (Mt 5,21-26).</w:t>
      </w:r>
    </w:p>
    <w:p w14:paraId="0B92300C"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0249E9B2"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5,28-48). </w:t>
      </w:r>
    </w:p>
    <w:p w14:paraId="68970104"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Questa Legge è essenza del Vangelo di Gesù. Se è essenza, Gesù sempre lavorerà per la riconciliazione degli uomini, mai a favore del conflitto, della lite, della contrapposizione, della guerra. Gesù va in Gerusalemme per consegnarsi nelle mani dei capi del suo popolo, da assi accusato di bestemmia, giudicato reo di morte, consegnato ai pagani per essere flagellato e crocifisso. Sarà posto nel sepolcro e il terzo giorno risusciterà. Gesù sta salendo a Gerusalemme, sapendo cosa sarebbe avvenuto. Va liberamente, senza alcuna costrizione. Quanto per Lui è scritto nella Legge, nei Profeti, nei Salmi, Lui l’ha fatto sua volontà, Legge del suo cuore. Nessuno ha potere su Gesù, né il mondo e né Satana. La passione e morte per crocifissione e ogni altra sofferenza subita, tutto è da Lui liberamente amato, desiderato, voluto, scelto con volontà fermamente decisa con ogni fortezza di Spirito Santo. Nulla finisce con la morte. Con la gloriosa risurrezione tutti inizia. In Cristo tutto è per libera volontà. Nulla contro la sua volontà. Nulla per costrizione. Da Gesù questo deve imparare ogni suo discepolo: essere strumento di comunione e non di divisione, di pace e non di guerra, di unione e non di separazione, di amore e non di odio, di giustizia e mai di ingiustizia, di bene e mai di male, di luce e non di tenebra. Come il suo Maestro, anche lui dovrà lasciarsi crocifiggere, senza mai crocifiggere, facendosi sempre via per la vita e mai via per la morte. Questa modalità di essere è Legge fondamentale per lui, perché è la Legge sulla quale la Nuova ed Eterna Alleanza viene stipulata nel sangue d Cristo Gesù. Ecco perché sono tutti in grande errore sia coloro che dicono che il Vangelo non è un libro di morale e sia quanti hanno abolito le norme puntuali nelle quali la Legge si specifica e si definisce in nome di una opzione fondamentale, nella quale spariscono le norme concrete in nome di un desiderio vago di bene. Il nostro Dio non ha messe nel cuore dei suoi figli solo un desiderio di bene. Gli ha date norme specifiche, particolari nelle quale si stabilisce cosa è bene e cosa è male anche nei minimi dettagli. La vita di Gesù è fatti di piccolissimi dettagli nei quali si manifesta il suo sommo bene per noi. Chi abolisce i  dettagli del bene, abolisce il bene e chi abolisce i dettagli del male, abolisce il male. Oggi non solo abbiamo noi abolito i dettagli del bene e del male, neanche più sappiamo cosa è il bene e cosa è il male. Ogni Parola del Signore è un dettaglio che ci rivela o un dettaglio di purissimo bene o un dettaglio sottilissimo del male. È un dettaglio che conduce al paradiso e un dettaglio che porta nell’inferno.</w:t>
      </w:r>
    </w:p>
    <w:bookmarkEnd w:id="539"/>
    <w:p w14:paraId="040EEEDF" w14:textId="77777777" w:rsidR="00FD14AC" w:rsidRPr="00FD14AC" w:rsidRDefault="00FD14AC" w:rsidP="00FD14AC">
      <w:pPr>
        <w:jc w:val="both"/>
        <w:rPr>
          <w:rFonts w:ascii="Arial" w:hAnsi="Arial" w:cs="Arial"/>
          <w:b/>
          <w:bCs/>
          <w:sz w:val="24"/>
          <w:szCs w:val="24"/>
        </w:rPr>
      </w:pPr>
    </w:p>
    <w:p w14:paraId="4BEE8128" w14:textId="77777777" w:rsidR="00FD14AC" w:rsidRPr="00FD14AC" w:rsidRDefault="00FD14AC" w:rsidP="00FD14AC">
      <w:pPr>
        <w:pStyle w:val="Titolo2"/>
      </w:pPr>
      <w:bookmarkStart w:id="540" w:name="_Toc212360001"/>
      <w:bookmarkStart w:id="541" w:name="_Toc212557359"/>
      <w:r w:rsidRPr="00FD14AC">
        <w:t>Però sedere alla mia destra e alla mia sinistra non sta a me concederlo</w:t>
      </w:r>
      <w:bookmarkEnd w:id="540"/>
      <w:bookmarkEnd w:id="541"/>
    </w:p>
    <w:p w14:paraId="17DDB273" w14:textId="77777777" w:rsidR="00FD14AC" w:rsidRPr="00FD14AC" w:rsidRDefault="00FD14AC" w:rsidP="00FD14AC">
      <w:pPr>
        <w:jc w:val="both"/>
        <w:rPr>
          <w:rFonts w:ascii="Arial" w:hAnsi="Arial" w:cs="Arial"/>
          <w:b/>
          <w:bCs/>
          <w:sz w:val="24"/>
          <w:szCs w:val="24"/>
        </w:rPr>
      </w:pPr>
    </w:p>
    <w:p w14:paraId="2F13B43B" w14:textId="77777777" w:rsidR="00FD14AC" w:rsidRPr="00FD14AC" w:rsidRDefault="00FD14AC" w:rsidP="00FD14AC">
      <w:pPr>
        <w:jc w:val="both"/>
        <w:rPr>
          <w:rFonts w:ascii="Arial" w:hAnsi="Arial" w:cs="Arial"/>
          <w:b/>
          <w:bCs/>
          <w:sz w:val="24"/>
          <w:szCs w:val="24"/>
        </w:rPr>
      </w:pPr>
      <w:r w:rsidRPr="00FD14AC">
        <w:rPr>
          <w:rFonts w:ascii="Arial" w:hAnsi="Arial" w:cs="Arial"/>
          <w:b/>
          <w:bCs/>
          <w:sz w:val="24"/>
          <w:szCs w:val="24"/>
        </w:rPr>
        <w:t xml:space="preserve">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w:t>
      </w:r>
      <w:bookmarkStart w:id="542" w:name="_Hlk208499547"/>
      <w:r w:rsidRPr="00FD14AC">
        <w:rPr>
          <w:rFonts w:ascii="Arial" w:hAnsi="Arial" w:cs="Arial"/>
          <w:b/>
          <w:bCs/>
          <w:sz w:val="24"/>
          <w:szCs w:val="24"/>
        </w:rPr>
        <w:t>però sedere alla mia destra e alla mia sinistra non sta a me concederlo</w:t>
      </w:r>
      <w:bookmarkEnd w:id="542"/>
      <w:r w:rsidRPr="00FD14AC">
        <w:rPr>
          <w:rFonts w:ascii="Arial" w:hAnsi="Arial" w:cs="Arial"/>
          <w:b/>
          <w:bCs/>
          <w:sz w:val="24"/>
          <w:szCs w:val="24"/>
        </w:rPr>
        <w:t>: è per coloro per i quali il Padre mio lo ha preparato».</w:t>
      </w:r>
    </w:p>
    <w:p w14:paraId="21F5F5BB" w14:textId="77777777" w:rsidR="00FD14AC" w:rsidRPr="00FD14AC" w:rsidRDefault="00FD14AC" w:rsidP="00FD14AC">
      <w:pPr>
        <w:jc w:val="both"/>
        <w:rPr>
          <w:rFonts w:ascii="Arial" w:hAnsi="Arial" w:cs="Arial"/>
          <w:b/>
          <w:bCs/>
          <w:sz w:val="24"/>
          <w:szCs w:val="24"/>
        </w:rPr>
      </w:pPr>
    </w:p>
    <w:p w14:paraId="73E0C68B" w14:textId="77777777" w:rsidR="00FD14AC" w:rsidRPr="00FD14AC" w:rsidRDefault="00FD14AC" w:rsidP="00FD14AC">
      <w:pPr>
        <w:jc w:val="both"/>
        <w:rPr>
          <w:rFonts w:ascii="Arial" w:hAnsi="Arial" w:cs="Arial"/>
          <w:b/>
          <w:bCs/>
          <w:sz w:val="24"/>
          <w:szCs w:val="24"/>
        </w:rPr>
      </w:pPr>
      <w:r w:rsidRPr="00FD14AC">
        <w:rPr>
          <w:rFonts w:ascii="Arial" w:hAnsi="Arial" w:cs="Arial"/>
          <w:b/>
          <w:bCs/>
          <w:sz w:val="24"/>
          <w:szCs w:val="24"/>
        </w:rPr>
        <w:t xml:space="preserve">Allora gli si avvicinò la madre dei figli di Zebedeo con i suoi figli e si prostrò per chiedergli qualcosa. Egli le disse: «Che cosa vuoi?». </w:t>
      </w:r>
    </w:p>
    <w:p w14:paraId="112DCADE"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In ogni  pericope del Vangelo si rivela l’infinita distanza che vi è tra i pensieri della carne e i pensieri di Dio, tra i desideri di Cristo Gesù e ii desideri dei suoi discepoli. Questa distanza era già stata denunciata dal profeta Isaia:</w:t>
      </w:r>
    </w:p>
    <w:p w14:paraId="24CC709B"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w:t>
      </w:r>
      <w:r w:rsidRPr="00FD14AC">
        <w:rPr>
          <w:rFonts w:ascii="Arial" w:hAnsi="Arial" w:cs="Arial"/>
          <w:sz w:val="24"/>
          <w:szCs w:val="24"/>
        </w:rPr>
        <w:t>(Is 55</w:t>
      </w:r>
      <w:r w:rsidRPr="00FD14AC">
        <w:rPr>
          <w:rFonts w:ascii="Arial" w:hAnsi="Arial" w:cs="Arial"/>
          <w:i/>
          <w:iCs/>
          <w:sz w:val="24"/>
          <w:szCs w:val="24"/>
        </w:rPr>
        <w:t xml:space="preserve">,6-9). </w:t>
      </w:r>
    </w:p>
    <w:p w14:paraId="5208A880"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È questa infinita distanza che fa gridare all’Apostolo Paolo il suo pressante invito rivolto ai Filippesi chiedendo loro di conformarsi ai pensieri di Cristo Gesù:</w:t>
      </w:r>
    </w:p>
    <w:p w14:paraId="31350733"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5A61FB0E"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7BE92585"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Gesù è il perennemente governato dai pensieri del Padre. Lui vive di perenne ascolto della voce del Padre. Anche i discepoli di Gesù dovranno vivere di perenne ascolto della voce del Padre, che per loro è la voce di Gesù. Non solo dovranno ascoltare la voce di Gesù, dovranno anche osservare, da buoni e bravi discepoli, tutti i dettagli nei quali Gesù incarna nella storia la volontà del Padre. Non solo il Figlio di Dio si è fatto carne, ha anche incarnato in ogni suo più piccolo dettaglio la volontà del Padre. Ecco il perfetto mistero di Gesù: incarnazione del Verbo della vita, incarnazione nella carne di Cristo di ogni dettaglio della volontà del Padre, sempre sotto mozione e ispirazione e conduzione dello Spirito Santo. Se ai discepoli un solo dettaglio della vita sfuggirà loro a causa della continua loro distrazione nei pensieri della terra, domani non potranno essere maestri perfetti nel condurre l’umanità a Cristo Signore per opera dello Spirito Santo e per Cristo al Padre.</w:t>
      </w:r>
    </w:p>
    <w:p w14:paraId="3A514C90"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 xml:space="preserve">La madre dei figli di Zebedeo con i suoi figli si avvicina a Gesù, si prostra dinanzi a Lui con un desiderio nel cuore da manifestargli. Gesù conosce ciò che c’è nel cuore di questa madre. Vuole però che sia lei a manifestarglielo: </w:t>
      </w:r>
      <w:r w:rsidRPr="00FD14AC">
        <w:rPr>
          <w:rFonts w:ascii="Arial" w:hAnsi="Arial" w:cs="Arial"/>
          <w:i/>
          <w:iCs/>
          <w:sz w:val="24"/>
          <w:szCs w:val="24"/>
        </w:rPr>
        <w:t xml:space="preserve">“Allora gli si avvicinò la madre dei figli di Zebedeo con i suoi figli e si prostrò per chiedergli qualcosa. Egli le disse: «Che cosa vuoi?». </w:t>
      </w:r>
      <w:r w:rsidRPr="00FD14AC">
        <w:rPr>
          <w:rFonts w:ascii="Arial" w:hAnsi="Arial" w:cs="Arial"/>
          <w:sz w:val="24"/>
          <w:szCs w:val="24"/>
        </w:rPr>
        <w:t>Anche questo è dettaglio nelle relazioni tra Dio e l’uomo. Prima Dio rivela all’uomo la sua volontà e poi gli chiede di obbedire a essa., se vuole la vita. Prima l’uomo conosce e poi sceglie e decide. Prendiamo un esempio dall’Antico Testamento. Il popolo vuole che Samuele costituisca un re sopra di loro. Va dal Signore. Questi rivela al suo profeta cosa farà loro il re, perché lui riferisca tutto il popolo. Il popolo ascolta e sceglie di avere un re. D’ora in poi nessuno potrà accusare di Dio di non aver fatto conoscere anche nei più piccoli dettagli gli amarissimi frutti che il popolo domani mangerà a causa di questa scelta.</w:t>
      </w:r>
    </w:p>
    <w:p w14:paraId="5BF303DB"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Dal Primo Libro di Samuele</w:t>
      </w:r>
    </w:p>
    <w:p w14:paraId="14E7D6B5"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Quando Samuele fu vecchio, stabilì giudici d’Israele i suoi figli. Il primogenito si chiamava Gioele, il secondogenito Abia; erano giudici a Bersabea. I figli di lui però non camminavano sulle sue orme, perché deviavano dietro il guadagno, accettavano regali e stravolgevano il diritto. Si radunarono allora tutti gli anziani d’Israele e vennero da Samuele a Rama. Gli dissero: «Tu ormai sei vecchio e i tuoi figli non camminano sulle tue orme. Stabilisci quindi per noi un re che sia nostro giudice, come avviene per tutti i popoli».</w:t>
      </w:r>
    </w:p>
    <w:p w14:paraId="1D2491AF"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Agli occhi di Samuele la proposta dispiacque, perché avevano detto: «Dacci un re che sia nostro giudice». Perciò Samuele pregò il Signore. Il Signore disse a Samuele: «Ascolta la voce del popolo, qualunque cosa ti dicano, perché non hanno rigettato te, ma hanno rigettato me, perché io non regni più su di loro. Come hanno fatto dal giorno in cui li ho fatti salire dall’Egitto fino ad oggi, abbandonando me per seguire altri dèi, così stanno facendo anche a te. Ascolta pure la loro richiesta, però ammoniscili chiaramente e annuncia loro il diritto del re che regnerà su di loro».</w:t>
      </w:r>
    </w:p>
    <w:p w14:paraId="1EF59555" w14:textId="77777777" w:rsidR="00FD14AC" w:rsidRPr="00FD14AC" w:rsidRDefault="00FD14AC" w:rsidP="00FD14AC">
      <w:pPr>
        <w:jc w:val="both"/>
        <w:rPr>
          <w:rFonts w:ascii="Arial" w:hAnsi="Arial" w:cs="Arial"/>
          <w:b/>
          <w:bCs/>
          <w:sz w:val="24"/>
          <w:szCs w:val="24"/>
        </w:rPr>
      </w:pPr>
      <w:r w:rsidRPr="00FD14AC">
        <w:rPr>
          <w:rFonts w:ascii="Arial" w:hAnsi="Arial" w:cs="Arial"/>
          <w:i/>
          <w:iCs/>
          <w:sz w:val="24"/>
          <w:szCs w:val="24"/>
        </w:rPr>
        <w:t xml:space="preserve">Samuele riferì tutte le parole del Signore al popolo che gli aveva chiesto un re. Disse: «Questo sarà il diritto del re che regnerà su di voi: prenderà i vostri figli per destinarli ai suoi carri e ai suoi cavalli, li farà correre davanti al suo cocchio, li farà capi di migliaia e capi di cinquantine, li costringerà ad arare i suoi campi, mietere le sue messi e apprestargli armi per le sue battaglie e attrezzature per i suoi carri. Prenderà anche le vostre figlie per farle sue profumiere e cuoche e fornaie. Prenderà pure i vostri campi, le vostre vigne, i vostri oliveti più belli e li darà ai suoi ministri. Sulle vostre sementi e sulle vostre vigne prenderà le decime e le darà ai suoi cortigiani e ai suoi ministri. Vi prenderà i servi e le serve, i vostri armenti migliori e i vostri asini e li adopererà nei suoi lavori. Metterà la decima sulle vostre greggi e voi stessi diventerete suoi servi. Allora griderete a causa del re che avrete voluto eleggere, ma il Signore non vi ascolterà». 19 Il popolo rifiutò di ascoltare la voce di Samuele e disse: «No! Ci sia un re su di noi. Saremo anche noi come tutti i popoli; il nostro re ci farà da giudice, uscirà alla nostra testa e combatterà le nostre battaglie». Samuele ascoltò tutti i discorsi del popolo e li riferì all’orecchio del Signore. Il Signore disse a Samuele: «Ascoltali: lascia regnare un re su di loro». Samuele disse agli Israeliti: «Ciascuno torni alla sua città!» (1Sam 8,1-22). </w:t>
      </w:r>
    </w:p>
    <w:p w14:paraId="4E6E9E8B" w14:textId="77777777" w:rsidR="00FD14AC" w:rsidRPr="00FD14AC" w:rsidRDefault="00FD14AC" w:rsidP="00FD14AC">
      <w:pPr>
        <w:jc w:val="both"/>
        <w:rPr>
          <w:rFonts w:ascii="Arial" w:hAnsi="Arial" w:cs="Arial"/>
          <w:b/>
          <w:bCs/>
          <w:sz w:val="24"/>
          <w:szCs w:val="24"/>
        </w:rPr>
      </w:pPr>
    </w:p>
    <w:p w14:paraId="04C50AF9" w14:textId="77777777" w:rsidR="00FD14AC" w:rsidRPr="00FD14AC" w:rsidRDefault="00FD14AC" w:rsidP="00FD14AC">
      <w:pPr>
        <w:jc w:val="both"/>
        <w:rPr>
          <w:rFonts w:ascii="Arial" w:hAnsi="Arial" w:cs="Arial"/>
          <w:b/>
          <w:bCs/>
          <w:sz w:val="24"/>
          <w:szCs w:val="24"/>
        </w:rPr>
      </w:pPr>
      <w:bookmarkStart w:id="543" w:name="_Hlk212223027"/>
      <w:r w:rsidRPr="00FD14AC">
        <w:rPr>
          <w:rFonts w:ascii="Arial" w:hAnsi="Arial" w:cs="Arial"/>
          <w:b/>
          <w:bCs/>
          <w:sz w:val="24"/>
          <w:szCs w:val="24"/>
        </w:rPr>
        <w:t xml:space="preserve">Gli rispose: «Di’ che questi miei due figli siedano uno alla tua destra e uno alla tua sinistra nel tuo regno». </w:t>
      </w:r>
    </w:p>
    <w:bookmarkEnd w:id="543"/>
    <w:p w14:paraId="1642A915"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 xml:space="preserve">Senza alcun indugio la donna manifesta la sua richiesta. Lei chiede che i suoi due figli, quando Gesù, come Davide, avrà conquistato Gerusalemme e siederà sul suo trono messianico, uno sieda a destra e l’altro a sinistra. Uno sia il primo dopo Gesù e l’altro sia il secondo: Gesù, Giovanni e Giacomo. Questo l’assetto principale del futuro governo. Poi verranno tutti gli altri: </w:t>
      </w:r>
      <w:r w:rsidRPr="00FD14AC">
        <w:rPr>
          <w:rFonts w:ascii="Arial" w:hAnsi="Arial" w:cs="Arial"/>
          <w:i/>
          <w:iCs/>
          <w:sz w:val="24"/>
          <w:szCs w:val="24"/>
        </w:rPr>
        <w:t xml:space="preserve">“Gli rispose: «Di’ che questi miei due figli siedano uno alla tua destra e uno alla tua sinistra nel tuo regno». </w:t>
      </w:r>
      <w:r w:rsidRPr="00FD14AC">
        <w:rPr>
          <w:rFonts w:ascii="Arial" w:hAnsi="Arial" w:cs="Arial"/>
          <w:sz w:val="24"/>
          <w:szCs w:val="24"/>
        </w:rPr>
        <w:t>È evidente che questa donna è ancora assai distante dal regno di Dio. Si è regno di Dio quando si è governati dai pensieri di Dio e più i pensieri di Dio ci governano e più noi siamo regno di Dio. A volte anche un solo dettaglio della Parola del Signore che non governa la nostra vita, ci attesta la nostra non ancora pienezza di appartenenza al regno del nostro Dio. Si è vero regno se si è anche nei più piccoli dettagli della Parola. Questa verità è così rivelata da Gesù nel Vangelo secondo Matteo:</w:t>
      </w:r>
    </w:p>
    <w:p w14:paraId="165D4E11" w14:textId="77777777" w:rsidR="00FD14AC" w:rsidRPr="00FD14AC" w:rsidRDefault="00FD14AC" w:rsidP="00FD14AC">
      <w:pPr>
        <w:jc w:val="both"/>
        <w:rPr>
          <w:rFonts w:ascii="Arial" w:hAnsi="Arial" w:cs="Arial"/>
          <w:b/>
          <w:bCs/>
          <w:sz w:val="24"/>
          <w:szCs w:val="24"/>
        </w:rPr>
      </w:pPr>
      <w:r w:rsidRPr="00FD14AC">
        <w:rPr>
          <w:rFonts w:ascii="Arial" w:hAnsi="Arial" w:cs="Arial"/>
          <w:i/>
          <w:iCs/>
          <w:sz w:val="24"/>
          <w:szCs w:val="24"/>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w:t>
      </w:r>
    </w:p>
    <w:p w14:paraId="1488A7F0" w14:textId="77777777" w:rsidR="00FD14AC" w:rsidRPr="00FD14AC" w:rsidRDefault="00FD14AC" w:rsidP="00FD14AC">
      <w:pPr>
        <w:jc w:val="both"/>
        <w:rPr>
          <w:rFonts w:ascii="Arial" w:hAnsi="Arial" w:cs="Arial"/>
          <w:b/>
          <w:bCs/>
          <w:sz w:val="24"/>
          <w:szCs w:val="24"/>
        </w:rPr>
      </w:pPr>
    </w:p>
    <w:p w14:paraId="599F59C8" w14:textId="77777777" w:rsidR="00FD14AC" w:rsidRPr="00FD14AC" w:rsidRDefault="00FD14AC" w:rsidP="00FD14AC">
      <w:pPr>
        <w:jc w:val="both"/>
        <w:rPr>
          <w:rFonts w:ascii="Arial" w:hAnsi="Arial" w:cs="Arial"/>
          <w:b/>
          <w:bCs/>
          <w:sz w:val="24"/>
          <w:szCs w:val="24"/>
        </w:rPr>
      </w:pPr>
      <w:r w:rsidRPr="00FD14AC">
        <w:rPr>
          <w:rFonts w:ascii="Arial" w:hAnsi="Arial" w:cs="Arial"/>
          <w:b/>
          <w:bCs/>
          <w:sz w:val="24"/>
          <w:szCs w:val="24"/>
        </w:rPr>
        <w:t xml:space="preserve">Rispose Gesù: «Voi non sapete quello che chiedete. Potete bere il calice che io sto per bere?». </w:t>
      </w:r>
    </w:p>
    <w:p w14:paraId="51444551"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 xml:space="preserve">Gesù risponde manifestando la loro non scienza e non conoscenza della verità sia della sua Persona e sia del regno che Lui viene a instaurare e a fondare solla nostra terra. Ecco la loro non scienza e la loro non conoscenza. Poiché Lui il regno di Dio lo fonda sulla croce e la croce è il suo trono: essi dovrebbero essere crocifissi uno a destra e uno a sinistra. Questo è il frutto che producono le nostre parole di non scienza e di non conoscenza. Se oggi chiedessimo al cristiano quante Parole conosce di Dio e quante ne conosce di Cristo Gesù e quante ne conosce di tutto il Nuovo Testamento, si rimarrebbe estremamente delusi. Se poi si dovesse chiedere la purissima verità posta nello Spirito Santo in esse, la delusione sarebbe ancora pi grande. Soffrono di grande non scienza e di non conoscenza anche moltissimi maestri in Israele. La non scienza e la non conoscenza producono non regno di Dio: </w:t>
      </w:r>
      <w:r w:rsidRPr="00FD14AC">
        <w:rPr>
          <w:rFonts w:ascii="Arial" w:hAnsi="Arial" w:cs="Arial"/>
          <w:i/>
          <w:iCs/>
          <w:sz w:val="24"/>
          <w:szCs w:val="24"/>
        </w:rPr>
        <w:t xml:space="preserve">“Rispose Gesù: «Voi non sapete quello che chiedete. Potete bere il calice che io sto per bere?»”. </w:t>
      </w:r>
      <w:r w:rsidRPr="00FD14AC">
        <w:rPr>
          <w:rFonts w:ascii="Arial" w:hAnsi="Arial" w:cs="Arial"/>
          <w:sz w:val="24"/>
          <w:szCs w:val="24"/>
        </w:rPr>
        <w:t>Dopo aver manifestato la loro non scienza e la loro non conoscenza, Gesù rivolge loro una domanda</w:t>
      </w:r>
      <w:r w:rsidRPr="00FD14AC">
        <w:rPr>
          <w:rFonts w:ascii="Arial" w:hAnsi="Arial" w:cs="Arial"/>
          <w:i/>
          <w:iCs/>
          <w:sz w:val="24"/>
          <w:szCs w:val="24"/>
        </w:rPr>
        <w:t>: “Potete voi bene il calice che io sto per bere?”</w:t>
      </w:r>
      <w:r w:rsidRPr="00FD14AC">
        <w:rPr>
          <w:rFonts w:ascii="Arial" w:hAnsi="Arial" w:cs="Arial"/>
          <w:sz w:val="24"/>
          <w:szCs w:val="24"/>
        </w:rPr>
        <w:t>. Attualmente la risposta è un no. Non però per ragioni di volontà. Per volontà sono disposti. Per natura ancora non lo possono. Non sono ancora pronti per passare per questa via. Il Padre suo ancora non ha loro elargito questa grazia. Tutto è possibile per grazia di Dio. La grazia è il Signore che la concede. Quando noi vediamo che la nostra natura non è capace di bere tutto il calice del Vangelo, il calice dell’ascolto della Parola, il calice dell’obbedienza alla voce del Signore, il calice di seguire la mozione dello Spirito Santo, allora dobbiamo intensificare la preghiera perché il Signore ci conceda la grazia di piegare la nostra natura a prendere questo giogo sopra si essa. Senza la grazia di Dio nessun giogo si può portare e nessun calice si potrà mai bere. Tutto si porta e tutto si beve per grazia del nostro Dio e Signore.</w:t>
      </w:r>
    </w:p>
    <w:p w14:paraId="43241156" w14:textId="77777777" w:rsidR="00FD14AC" w:rsidRPr="00FD14AC" w:rsidRDefault="00FD14AC" w:rsidP="00FD14AC">
      <w:pPr>
        <w:jc w:val="both"/>
        <w:rPr>
          <w:rFonts w:ascii="Arial" w:hAnsi="Arial" w:cs="Arial"/>
          <w:b/>
          <w:bCs/>
          <w:sz w:val="24"/>
          <w:szCs w:val="24"/>
        </w:rPr>
      </w:pPr>
    </w:p>
    <w:p w14:paraId="59B9F312" w14:textId="77777777" w:rsidR="00FD14AC" w:rsidRPr="00FD14AC" w:rsidRDefault="00FD14AC" w:rsidP="00FD14AC">
      <w:pPr>
        <w:jc w:val="both"/>
        <w:rPr>
          <w:rFonts w:ascii="Arial" w:hAnsi="Arial" w:cs="Arial"/>
          <w:b/>
          <w:bCs/>
          <w:sz w:val="24"/>
          <w:szCs w:val="24"/>
        </w:rPr>
      </w:pPr>
      <w:r w:rsidRPr="00FD14AC">
        <w:rPr>
          <w:rFonts w:ascii="Arial" w:hAnsi="Arial" w:cs="Arial"/>
          <w:b/>
          <w:bCs/>
          <w:sz w:val="24"/>
          <w:szCs w:val="24"/>
        </w:rPr>
        <w:t>Gli dicono: «Lo possiamo». Ed egli disse loro: «Il mio calice, lo berrete; però sedere alla mia destra e alla mia sinistra non sta a me concederlo: è per coloro per i quali il Padre mio lo ha preparato».</w:t>
      </w:r>
    </w:p>
    <w:p w14:paraId="4DAEE9C8"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 xml:space="preserve">Sia la domanda e sia questa risposta: </w:t>
      </w:r>
      <w:r w:rsidRPr="00FD14AC">
        <w:rPr>
          <w:rFonts w:ascii="Arial" w:hAnsi="Arial" w:cs="Arial"/>
          <w:i/>
          <w:iCs/>
          <w:sz w:val="24"/>
          <w:szCs w:val="24"/>
        </w:rPr>
        <w:t>lo possiamo</w:t>
      </w:r>
      <w:r w:rsidRPr="00FD14AC">
        <w:rPr>
          <w:rFonts w:ascii="Arial" w:hAnsi="Arial" w:cs="Arial"/>
          <w:sz w:val="24"/>
          <w:szCs w:val="24"/>
        </w:rPr>
        <w:t xml:space="preserve">, è frutto ancora di non scienza e di non conoscenza. Loro possono solo per grazia di Dio. Noi vogliamo bere il calice, ma possiamo? Dio ci ha dato questa grazia? Essi il calice di Cristo lo berranno, ma dopo, quando il Signore Dio lo deciderà dal suo trono di luce, di verità, di grazia. Questo Gesù può promettere e questo promette loro. Altro non può promettere, perché ogni altra cosa è il Padre che la decide: </w:t>
      </w:r>
      <w:r w:rsidRPr="00FD14AC">
        <w:rPr>
          <w:rFonts w:ascii="Arial" w:hAnsi="Arial" w:cs="Arial"/>
          <w:i/>
          <w:iCs/>
          <w:sz w:val="24"/>
          <w:szCs w:val="24"/>
        </w:rPr>
        <w:t>“Gli dicono: «Lo possiamo». Ed egli disse loro: «Il mio calice, lo berrete; però sedere alla mia destra e alla mia sinistra non sta a me concederlo: è per coloro per i quali il Padre mio lo ha preparato»”.</w:t>
      </w:r>
      <w:r w:rsidRPr="00FD14AC">
        <w:rPr>
          <w:rFonts w:ascii="Arial" w:hAnsi="Arial" w:cs="Arial"/>
          <w:sz w:val="24"/>
          <w:szCs w:val="24"/>
        </w:rPr>
        <w:t xml:space="preserve"> Osserviamo la grande onestà di Gesù Signore. Lui sa cosa il Padre suo ha posto nelle sue mani e sa anche cosa il Padre non ha posto nelle sue mani. Questa scienza sempre dovrà essere del papa, del vescovo, del presbitero, del diacono, del cresimato, del battezzato, del profeta, del maestro, del pastore, di ogni membro del corpo di Cristo. La prima cosa che ogni discepolo di Gesù deve sapere è questa: a lui non è stata data alcuna potestà, alcun potere contro la verità, contro la Parola, contro il Vangelo. Potestà, autorità, potere è per la Parola, a servizio della Parola, sempre a servizio del corpo di Cristo, mai contro il corpo di Cristo, mai contro Cristo. I posti nel regno Dio e anche fuori del regno di Dio, nella Chiesa e in ogni altro ambito è il Padre che li assegna. Come Cristo Gesù anche in questo si è sottomesso e si sottomette alla volontà del Padre, così anche i suoi Apostoli si devono sottomettere alla volontà del Padre. Quando questa sottomissione non avviene, non si è più nel Vangelo. Ma anche quando la volontà del Padre non si rispetta, neanche allora si è più nel Vangelo. Lo abbiamo detto più volte: si è papa, ma non discepolo del Signore; si è vescovo, ma non discepolo del Signore; si è presbitero, ma non discepolo del Signore; si è diacono, ma non discepolo del Signore. Si è cresimati e battezzati, ma non discepoli del Signore. Questo dettaglio della volontà del Padre, ci dice che non siamo nella volontà del Padre. La fede è conseguenza. Non esiste una fede senza conseguenza. La fede è fondata su ogni Parola e su ogni dettaglio contenuto in ogni Parola. Se un dettaglio viene disobbedito, tutta la Parola viene disobbedita. Il Vangelo è tutto il Vangelo. La Parola è tutta la Parola.</w:t>
      </w:r>
    </w:p>
    <w:p w14:paraId="4A4B7B3E" w14:textId="77777777" w:rsidR="00FD14AC" w:rsidRPr="00FD14AC" w:rsidRDefault="00FD14AC" w:rsidP="00FD14AC">
      <w:pPr>
        <w:jc w:val="both"/>
        <w:rPr>
          <w:rFonts w:ascii="Arial" w:hAnsi="Arial" w:cs="Arial"/>
          <w:b/>
          <w:bCs/>
          <w:sz w:val="24"/>
          <w:szCs w:val="24"/>
        </w:rPr>
      </w:pPr>
    </w:p>
    <w:p w14:paraId="4CC3CE58" w14:textId="77777777" w:rsidR="00FD14AC" w:rsidRPr="00FD14AC" w:rsidRDefault="00FD14AC" w:rsidP="00FD14AC">
      <w:pPr>
        <w:pStyle w:val="Titolo2"/>
      </w:pPr>
      <w:bookmarkStart w:id="544" w:name="_Toc212360002"/>
      <w:bookmarkStart w:id="545" w:name="_Toc212557360"/>
      <w:r w:rsidRPr="00FD14AC">
        <w:t>Ma per servire e dare la propria vita in riscatto per molti</w:t>
      </w:r>
      <w:bookmarkEnd w:id="544"/>
      <w:bookmarkEnd w:id="545"/>
    </w:p>
    <w:p w14:paraId="0ECFD120" w14:textId="77777777" w:rsidR="00FD14AC" w:rsidRPr="00FD14AC" w:rsidRDefault="00FD14AC" w:rsidP="00FD14AC">
      <w:pPr>
        <w:jc w:val="both"/>
        <w:rPr>
          <w:rFonts w:ascii="Arial" w:hAnsi="Arial" w:cs="Arial"/>
          <w:b/>
          <w:bCs/>
          <w:sz w:val="24"/>
          <w:szCs w:val="24"/>
        </w:rPr>
      </w:pPr>
    </w:p>
    <w:p w14:paraId="55967338" w14:textId="77777777" w:rsidR="00FD14AC" w:rsidRPr="00FD14AC" w:rsidRDefault="00FD14AC" w:rsidP="00FD14AC">
      <w:pPr>
        <w:jc w:val="both"/>
        <w:rPr>
          <w:rFonts w:ascii="Arial" w:hAnsi="Arial" w:cs="Arial"/>
          <w:b/>
          <w:bCs/>
          <w:sz w:val="24"/>
          <w:szCs w:val="24"/>
        </w:rPr>
      </w:pPr>
      <w:bookmarkStart w:id="546" w:name="_Hlk212223085"/>
      <w:r w:rsidRPr="00FD14AC">
        <w:rPr>
          <w:rFonts w:ascii="Arial" w:hAnsi="Arial" w:cs="Arial"/>
          <w:b/>
          <w:bCs/>
          <w:sz w:val="24"/>
          <w:szCs w:val="24"/>
        </w:rPr>
        <w:t xml:space="preserve">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w:t>
      </w:r>
      <w:bookmarkStart w:id="547" w:name="_Hlk208499582"/>
      <w:r w:rsidRPr="00FD14AC">
        <w:rPr>
          <w:rFonts w:ascii="Arial" w:hAnsi="Arial" w:cs="Arial"/>
          <w:b/>
          <w:bCs/>
          <w:sz w:val="24"/>
          <w:szCs w:val="24"/>
        </w:rPr>
        <w:t>ma per servire e dare la propria vita in riscatto per molti</w:t>
      </w:r>
      <w:bookmarkEnd w:id="547"/>
      <w:r w:rsidRPr="00FD14AC">
        <w:rPr>
          <w:rFonts w:ascii="Arial" w:hAnsi="Arial" w:cs="Arial"/>
          <w:b/>
          <w:bCs/>
          <w:sz w:val="24"/>
          <w:szCs w:val="24"/>
        </w:rPr>
        <w:t>».</w:t>
      </w:r>
    </w:p>
    <w:bookmarkEnd w:id="546"/>
    <w:p w14:paraId="07CF06D6" w14:textId="77777777" w:rsidR="00FD14AC" w:rsidRPr="00FD14AC" w:rsidRDefault="00FD14AC" w:rsidP="00FD14AC">
      <w:pPr>
        <w:jc w:val="both"/>
        <w:rPr>
          <w:rFonts w:ascii="Arial" w:hAnsi="Arial" w:cs="Arial"/>
          <w:b/>
          <w:bCs/>
          <w:sz w:val="24"/>
          <w:szCs w:val="24"/>
        </w:rPr>
      </w:pPr>
    </w:p>
    <w:p w14:paraId="2C45EAE7" w14:textId="77777777" w:rsidR="00FD14AC" w:rsidRPr="00FD14AC" w:rsidRDefault="00FD14AC" w:rsidP="00FD14AC">
      <w:pPr>
        <w:jc w:val="both"/>
        <w:rPr>
          <w:rFonts w:ascii="Arial" w:hAnsi="Arial" w:cs="Arial"/>
          <w:b/>
          <w:bCs/>
          <w:sz w:val="24"/>
          <w:szCs w:val="24"/>
        </w:rPr>
      </w:pPr>
      <w:r w:rsidRPr="00FD14AC">
        <w:rPr>
          <w:rFonts w:ascii="Arial" w:hAnsi="Arial" w:cs="Arial"/>
          <w:b/>
          <w:bCs/>
          <w:sz w:val="24"/>
          <w:szCs w:val="24"/>
        </w:rPr>
        <w:t xml:space="preserve">Gli altri dieci, avendo sentito, si sdegnarono con i due fratelli. </w:t>
      </w:r>
    </w:p>
    <w:p w14:paraId="11516B60"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 xml:space="preserve">Non solo Giacomo e Giovanni ancora parlano senza scienza e senza conoscenza del mistero del regno di Dio. Anche gli altri dieci parlano della non scienza e dalla non conoscenza. Essi ancora nulla conoscono del mistero del regno che Gesù è venuto a portare sulla terra: </w:t>
      </w:r>
      <w:r w:rsidRPr="00FD14AC">
        <w:rPr>
          <w:rFonts w:ascii="Arial" w:hAnsi="Arial" w:cs="Arial"/>
          <w:i/>
          <w:iCs/>
          <w:sz w:val="24"/>
          <w:szCs w:val="24"/>
        </w:rPr>
        <w:t xml:space="preserve">“Gli altri dieci, avendo sentito, si sdegnarono con i due fratelli”. </w:t>
      </w:r>
      <w:r w:rsidRPr="00FD14AC">
        <w:rPr>
          <w:rFonts w:ascii="Arial" w:hAnsi="Arial" w:cs="Arial"/>
          <w:sz w:val="24"/>
          <w:szCs w:val="24"/>
        </w:rPr>
        <w:t xml:space="preserve">Se un papa, un vescovo, un presbitero, un diacono, un cresimato, un battezzato, </w:t>
      </w:r>
      <w:r w:rsidRPr="00FD14AC">
        <w:rPr>
          <w:rFonts w:ascii="Arial" w:hAnsi="Arial" w:cs="Arial"/>
          <w:i/>
          <w:iCs/>
          <w:sz w:val="24"/>
          <w:szCs w:val="24"/>
        </w:rPr>
        <w:t xml:space="preserve"> </w:t>
      </w:r>
      <w:r w:rsidRPr="00FD14AC">
        <w:rPr>
          <w:rFonts w:ascii="Arial" w:hAnsi="Arial" w:cs="Arial"/>
          <w:sz w:val="24"/>
          <w:szCs w:val="24"/>
        </w:rPr>
        <w:t xml:space="preserve">desidera parlare con ogni scienza e dottrina del regno di Dio, deve conoscere le Scritture. Il suo cuore deve essere nella Scrittura e la Scrittura nel suo cuore. Lui deve mangiare le Sacre Pagine e le Sacre Pagine devono mangiare lui. Si deve compire nel discepolo di Gesù la Parola che si è compiuta in Cristo: </w:t>
      </w:r>
      <w:r w:rsidRPr="00FD14AC">
        <w:rPr>
          <w:rFonts w:ascii="Arial" w:hAnsi="Arial" w:cs="Arial"/>
          <w:i/>
          <w:iCs/>
          <w:sz w:val="24"/>
          <w:szCs w:val="24"/>
        </w:rPr>
        <w:t>“Lo zelo per la tua casa mi divora”</w:t>
      </w:r>
      <w:r w:rsidRPr="00FD14AC">
        <w:rPr>
          <w:rFonts w:ascii="Arial" w:hAnsi="Arial" w:cs="Arial"/>
          <w:sz w:val="24"/>
          <w:szCs w:val="24"/>
        </w:rPr>
        <w:t xml:space="preserve">. </w:t>
      </w:r>
      <w:r w:rsidRPr="00FD14AC">
        <w:rPr>
          <w:rFonts w:ascii="Arial" w:hAnsi="Arial" w:cs="Arial"/>
          <w:i/>
          <w:iCs/>
          <w:sz w:val="24"/>
          <w:szCs w:val="24"/>
        </w:rPr>
        <w:t xml:space="preserve">“Lo zelo per la tua Parola mi divora”. Lo zelo per la tua verità mi spinge”. </w:t>
      </w:r>
      <w:r w:rsidRPr="00FD14AC">
        <w:rPr>
          <w:rFonts w:ascii="Arial" w:hAnsi="Arial" w:cs="Arial"/>
          <w:sz w:val="24"/>
          <w:szCs w:val="24"/>
        </w:rPr>
        <w:t>Questo però ancora non basta. Occorre anche che si parli con ogni sapienza, scienza, intelligenza, conoscenza e per questo occorre che noi ogni giorno ci nutriamo di Spirito Santo, mangiano lo Spirito Santo, mangiando il corpo di Cristo. Ma anche che lo Spirito Santo mangi noi al fine di divenire una cosa con Lui. Ma neanche questo è ancora sufficiente. È necessario che tutto l’amore per il Padre ci consumi e che noi consumiamo in noi tutto l’amore del Padre. Anche il Padre con il suo amore dobbiamo noi mangiare nell’Eucaristia e il Padre mangiare noi. La nostra parola dovrà sempre sgorgare dal cuore di Cristo, dalla verità dello Spirito Santo, dall’amore del Padre e dal cuore purissimo della Madre nostra celeste.</w:t>
      </w:r>
    </w:p>
    <w:p w14:paraId="7B90F1FA" w14:textId="77777777" w:rsidR="00FD14AC" w:rsidRPr="00FD14AC" w:rsidRDefault="00FD14AC" w:rsidP="00FD14AC">
      <w:pPr>
        <w:jc w:val="both"/>
        <w:rPr>
          <w:rFonts w:ascii="Arial" w:hAnsi="Arial" w:cs="Arial"/>
          <w:b/>
          <w:bCs/>
          <w:sz w:val="24"/>
          <w:szCs w:val="24"/>
        </w:rPr>
      </w:pPr>
    </w:p>
    <w:p w14:paraId="029FF531" w14:textId="77777777" w:rsidR="00FD14AC" w:rsidRPr="00FD14AC" w:rsidRDefault="00FD14AC" w:rsidP="00FD14AC">
      <w:pPr>
        <w:jc w:val="both"/>
        <w:rPr>
          <w:rFonts w:ascii="Arial" w:hAnsi="Arial" w:cs="Arial"/>
          <w:b/>
          <w:bCs/>
          <w:sz w:val="24"/>
          <w:szCs w:val="24"/>
        </w:rPr>
      </w:pPr>
      <w:r w:rsidRPr="00FD14AC">
        <w:rPr>
          <w:rFonts w:ascii="Arial" w:hAnsi="Arial" w:cs="Arial"/>
          <w:b/>
          <w:bCs/>
          <w:sz w:val="24"/>
          <w:szCs w:val="24"/>
        </w:rPr>
        <w:t xml:space="preserve">Ma Gesù li chiamò a sé e disse: «Voi sapete che i governanti delle nazioni dóminano su di esse e i capi le opprimono. </w:t>
      </w:r>
    </w:p>
    <w:p w14:paraId="4D8E0588"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 xml:space="preserve">Quando i pensieri della terra turbano l’armonia dei pensieri del cielo, Gesù sempre interviene e corregge i suoi Apostoli. Questi hanno una visione assai terrena del regno di Dio. Nei loro pensieri vero re è stato Davide. Essendo il Messia figlio di Davide, anche il regno del Messia sarà in tutto simile al regno di Davide. Gesù interviene e con una sola Parola demolisce ogni cogitazione del loro cuore e della loro mente. Tra il suo regno e il regno di Davide e tutti i regno della terra non vi è alcun punto di contatto: </w:t>
      </w:r>
      <w:r w:rsidRPr="00FD14AC">
        <w:rPr>
          <w:rFonts w:ascii="Arial" w:hAnsi="Arial" w:cs="Arial"/>
          <w:i/>
          <w:iCs/>
          <w:sz w:val="24"/>
          <w:szCs w:val="24"/>
        </w:rPr>
        <w:t xml:space="preserve">“Ma Gesù li chiamò a sé e disse: «Voi sapete che i governanti delle nazioni dóminano su di esse e i capi le opprimono”. </w:t>
      </w:r>
      <w:r w:rsidRPr="00FD14AC">
        <w:rPr>
          <w:rFonts w:ascii="Arial" w:hAnsi="Arial" w:cs="Arial"/>
          <w:sz w:val="24"/>
          <w:szCs w:val="24"/>
        </w:rPr>
        <w:t xml:space="preserve">Tutto ciò che appartiene alla terra è governato dalla leggi della terra. Tutto ciò che appartiene alla carne sarà governato dalla legge della carne. Tutto ciò che appartiene al peccato è governato dalla legge del peccato. Ma anche tutto cil che appartiene al cielo sarà governato dalla Legge del cielo. Ecco la legge della terra, della carne, del peccato: </w:t>
      </w:r>
      <w:r w:rsidRPr="00FD14AC">
        <w:rPr>
          <w:rFonts w:ascii="Arial" w:hAnsi="Arial" w:cs="Arial"/>
          <w:i/>
          <w:iCs/>
          <w:sz w:val="24"/>
          <w:szCs w:val="24"/>
        </w:rPr>
        <w:t>“I governanti delle nazioni dominano su di esse  e i capi le opprimono”</w:t>
      </w:r>
      <w:r w:rsidRPr="00FD14AC">
        <w:rPr>
          <w:rFonts w:ascii="Arial" w:hAnsi="Arial" w:cs="Arial"/>
          <w:sz w:val="24"/>
          <w:szCs w:val="24"/>
        </w:rPr>
        <w:t xml:space="preserve"> . Ecco i verbi di questa legge: dominare e opprimere. Era anche questa la legge che governava il regno di Israele: la legge del sopruso e dello sfruttamento. </w:t>
      </w:r>
    </w:p>
    <w:p w14:paraId="5C771D1B"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Samuele riferì tutte le parole del Signore al popolo che gli aveva chiesto un re. Disse: «Questo sarà il diritto del re che regnerà su di voi: prenderà i vostri figli per destinarli ai suoi carri e ai suoi cavalli, li farà correre davanti al suo cocchio, li farà capi di migliaia e capi di cinquantine, li costringerà ad arare i suoi campi, mietere le sue messi e apprestargli armi per le sue battaglie e attrezzature per i suoi carri. Prenderà anche le vostre figlie per farle sue profumiere e cuoche e fornaie. Prenderà pure i vostri campi, le vostre vigne, i vostri oliveti più belli e li darà ai suoi ministri. Sulle vostre sementi e sulle vostre vigne prenderà le decime e le darà ai suoi cortigiani e ai suoi ministri. Vi prenderà i servi e le serve, i vostri armenti migliori e i vostri asini e li adopererà nei suoi lavori. Metterà la decima sulle vostre greggi e voi stessi diventerete suoi servi. Allora griderete a causa del re che avrete voluto eleggere, ma il Signore non vi ascolterà». Il popolo rifiutò di ascoltare la voce di Samuele e disse: «No! Ci sia un re su di noi. Saremo anche noi come tutti i popoli; il nostro re ci farà da giudice, uscirà alla nostra testa e combatterà le nostre battaglie». Samuele ascoltò tutti i discorsi del popolo e li riferì all’orecchio del Signore. Il Signore disse a Samuele: «Ascoltali: lascia regnare un re su di loro». Samuele disse agli Israeliti: «Ciascuno torni alla sua città!». (1Sam 8,10-22). </w:t>
      </w:r>
    </w:p>
    <w:p w14:paraId="60A47876" w14:textId="77777777" w:rsidR="00FD14AC" w:rsidRPr="00FD14AC" w:rsidRDefault="00FD14AC" w:rsidP="00FD14AC">
      <w:pPr>
        <w:jc w:val="both"/>
        <w:rPr>
          <w:rFonts w:ascii="Arial" w:hAnsi="Arial" w:cs="Arial"/>
          <w:b/>
          <w:bCs/>
          <w:sz w:val="24"/>
          <w:szCs w:val="24"/>
        </w:rPr>
      </w:pPr>
    </w:p>
    <w:p w14:paraId="20AE3709" w14:textId="77777777" w:rsidR="00FD14AC" w:rsidRPr="00FD14AC" w:rsidRDefault="00FD14AC" w:rsidP="00FD14AC">
      <w:pPr>
        <w:jc w:val="both"/>
        <w:rPr>
          <w:rFonts w:ascii="Arial" w:hAnsi="Arial" w:cs="Arial"/>
          <w:b/>
          <w:bCs/>
          <w:sz w:val="24"/>
          <w:szCs w:val="24"/>
        </w:rPr>
      </w:pPr>
      <w:r w:rsidRPr="00FD14AC">
        <w:rPr>
          <w:rFonts w:ascii="Arial" w:hAnsi="Arial" w:cs="Arial"/>
          <w:b/>
          <w:bCs/>
          <w:sz w:val="24"/>
          <w:szCs w:val="24"/>
        </w:rPr>
        <w:t>Tra voi non sarà così; ma chi vuole diventare grande tra voi, sarà vostro servitore e chi vuole essere il primo tra voi, sarà vostro schiavo.</w:t>
      </w:r>
    </w:p>
    <w:p w14:paraId="56822AE3"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 xml:space="preserve">Ecco invece la Legge del cielo che dovrà governare il regno di Dio o regno dei cieli: servire e farsi schiavi degli altri. Sono due verbi contrari alla terra, alla carne, al peccato, la cui legge è fondata sulla superbia, avarizia, ira, lussuria, gola, invidia, accidia o come rivela l’apostolo Giovanni nella sua Prina Lettera: sulla concupiscenza della carne, sulla concupiscenza degli occhi e sulla superbia della vita. Tra dominare e opprimere e tra servire e farsi schiavi degli altri vi lo stesso abisso che separa il paradiso dall’inferno: </w:t>
      </w:r>
      <w:r w:rsidRPr="00FD14AC">
        <w:rPr>
          <w:rFonts w:ascii="Arial" w:hAnsi="Arial" w:cs="Arial"/>
          <w:i/>
          <w:iCs/>
          <w:sz w:val="24"/>
          <w:szCs w:val="24"/>
        </w:rPr>
        <w:t xml:space="preserve">“Tra voi non sarà così; ma chi vuole diventare grande tra voi, sarà vostro servitore e chi vuole essere il primo tra voi, sarà vostro schiavo”. </w:t>
      </w:r>
      <w:r w:rsidRPr="00FD14AC">
        <w:rPr>
          <w:rFonts w:ascii="Arial" w:hAnsi="Arial" w:cs="Arial"/>
          <w:sz w:val="24"/>
          <w:szCs w:val="24"/>
        </w:rPr>
        <w:t>Per essere regno di Dio occorre lasciare il corpo del peccato, della terra, il corpo della falsità ed essere trasformati in corpo di Cristo, in mente di Cristo, in pensiero di Cristo, in anima di Cristo, in desiderio di Cristo e questo può avvenire solo per opera dello Spirito Santo e la mediazione apostolica. Si diviene regno di Dio nascendo da acqua e da Spirito Santo. Ecco la via per entrare nel regno dei cieli:</w:t>
      </w:r>
    </w:p>
    <w:p w14:paraId="5AB41F67"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4B25A38F"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7E00896D"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75A50AB0"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5797F7F3" w14:textId="77777777" w:rsidR="00FD14AC" w:rsidRPr="00FD14AC" w:rsidRDefault="00FD14AC" w:rsidP="00FD14AC">
      <w:pPr>
        <w:jc w:val="both"/>
        <w:rPr>
          <w:rFonts w:ascii="Arial" w:hAnsi="Arial" w:cs="Arial"/>
          <w:b/>
          <w:bCs/>
          <w:sz w:val="24"/>
          <w:szCs w:val="24"/>
        </w:rPr>
      </w:pPr>
      <w:r w:rsidRPr="00FD14AC">
        <w:rPr>
          <w:rFonts w:ascii="Arial" w:hAnsi="Arial" w:cs="Arial"/>
          <w:i/>
          <w:iCs/>
          <w:sz w:val="24"/>
          <w:szCs w:val="24"/>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3,1-21).</w:t>
      </w:r>
    </w:p>
    <w:p w14:paraId="7C100269"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Nascere da acqua e da Spirito Santo è necessità di fine, non è necessità di mezzo. Senza battesimo non si entra nel regno di Dio. È sufficiente questa sola Parola di Gesù per distruggere in un istante gli ultimi secoli del moderno pensiero di moltissimi discepoli di Gesù. Ma ogni Parola di Gesù riduce in menzogna e in falsità tutte le teorie di salvezza a iniziare dalla teoria del Dio unico.</w:t>
      </w:r>
    </w:p>
    <w:p w14:paraId="0D396DE2" w14:textId="77777777" w:rsidR="00FD14AC" w:rsidRPr="00FD14AC" w:rsidRDefault="00FD14AC" w:rsidP="00FD14AC">
      <w:pPr>
        <w:jc w:val="both"/>
        <w:rPr>
          <w:rFonts w:ascii="Arial" w:hAnsi="Arial" w:cs="Arial"/>
          <w:b/>
          <w:bCs/>
          <w:sz w:val="24"/>
          <w:szCs w:val="24"/>
        </w:rPr>
      </w:pPr>
    </w:p>
    <w:p w14:paraId="6F3934C4" w14:textId="77777777" w:rsidR="00FD14AC" w:rsidRPr="00FD14AC" w:rsidRDefault="00FD14AC" w:rsidP="00FD14AC">
      <w:pPr>
        <w:jc w:val="both"/>
        <w:rPr>
          <w:rFonts w:ascii="Arial" w:hAnsi="Arial" w:cs="Arial"/>
          <w:b/>
          <w:bCs/>
          <w:sz w:val="24"/>
          <w:szCs w:val="24"/>
        </w:rPr>
      </w:pPr>
      <w:bookmarkStart w:id="548" w:name="_Hlk212223190"/>
      <w:r w:rsidRPr="00FD14AC">
        <w:rPr>
          <w:rFonts w:ascii="Arial" w:hAnsi="Arial" w:cs="Arial"/>
          <w:b/>
          <w:bCs/>
          <w:sz w:val="24"/>
          <w:szCs w:val="24"/>
        </w:rPr>
        <w:t>Come il Figlio dell’uomo, che non è venuto per farsi servire, ma per servire e dare la propria vita in riscatto per molti».</w:t>
      </w:r>
    </w:p>
    <w:bookmarkEnd w:id="548"/>
    <w:p w14:paraId="00AA2FDA"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 xml:space="preserve">Ora Gesù mostra se stesso come unico e solo modello da seguire per chi vuole essere regno di Dio. chi è Gesù? Non è il Re che è venuto per farsi servire. È invece il Re che è venuto per servire. Non solo. È il Re che dona la propria vita per riscattare il mondo dal pesante debito di peccato presso il Padre suo: </w:t>
      </w:r>
      <w:r w:rsidRPr="00FD14AC">
        <w:rPr>
          <w:rFonts w:ascii="Arial" w:hAnsi="Arial" w:cs="Arial"/>
          <w:i/>
          <w:iCs/>
          <w:sz w:val="24"/>
          <w:szCs w:val="24"/>
        </w:rPr>
        <w:t xml:space="preserve">“Come il Figlio dell’uomo, che non è venuto per farsi servire, ma per servire e dare la propria vita in riscatto per molti». </w:t>
      </w:r>
      <w:r w:rsidRPr="00FD14AC">
        <w:rPr>
          <w:rFonts w:ascii="Arial" w:hAnsi="Arial" w:cs="Arial"/>
          <w:sz w:val="24"/>
          <w:szCs w:val="24"/>
        </w:rPr>
        <w:t>Per imitare Cristo Gesù dato a noi come unico e solo modello da imitare,  non basta nascere da acqua e da Spirito Santo. Cristo si imita divenendo con un Lui una cosa sola e anche questa opera appartiene allo Spirito Santo e agli Apostoli. Gli Apostoli dovranno servire e dare la vita a Cristo perché ne faccia un sacramento in Lui di salvezza e di redenzione. Gli Apostoli dovranno portare sulla terra la grazia e lo Spirito senza misura. Gli Spostoli dovranno attingere la purissima Parola di Cristo Gesù sempre dal cuore di Cristo e anche queste tre opere le possono compiere solo se essi abiteranno nello Spirito  Santo e lo Spirito Santo abiterà in essi. A imitazione degli Apostoli, la missione Apostolica è anche partecipata ai Presbiteri, anche se non in modo pieno. Anche loro dovranno servire e dare la vita a Cristo, anche loro dovranno portare sulla terra la grazia e lo Spirito Santo senza misura, anche loro dovranno portare la purissima Parola di Cristo Gesù. Sul modello degli Apostoli e in relazione ai sacramenti ricevuti devono dare la vita a Cristo diaconi, cresimati e battezzati. Tutti dovranno essere fedeli testimoni di Gesù Signore con le Parole e con le opere, fedeli testimoni di come si vive la vita di Cristo in Cristo. È semplicemente celeste la Legge che governa il regno di Dio.</w:t>
      </w:r>
    </w:p>
    <w:p w14:paraId="1BFA805C" w14:textId="77777777" w:rsidR="00FD14AC" w:rsidRPr="00FD14AC" w:rsidRDefault="00FD14AC" w:rsidP="00FD14AC">
      <w:pPr>
        <w:pStyle w:val="Titolo2"/>
      </w:pPr>
      <w:bookmarkStart w:id="549" w:name="_Toc212360004"/>
      <w:bookmarkStart w:id="550" w:name="_Toc212557361"/>
      <w:r w:rsidRPr="00FD14AC">
        <w:t>Che cosa volete che io faccia per voi?</w:t>
      </w:r>
      <w:bookmarkEnd w:id="549"/>
      <w:bookmarkEnd w:id="550"/>
    </w:p>
    <w:p w14:paraId="741B0BCF" w14:textId="77777777" w:rsidR="00FD14AC" w:rsidRPr="00FD14AC" w:rsidRDefault="00FD14AC" w:rsidP="00FD14AC">
      <w:pPr>
        <w:jc w:val="both"/>
        <w:rPr>
          <w:rFonts w:ascii="Arial" w:hAnsi="Arial" w:cs="Arial"/>
          <w:b/>
          <w:bCs/>
          <w:sz w:val="24"/>
          <w:szCs w:val="24"/>
        </w:rPr>
      </w:pPr>
    </w:p>
    <w:p w14:paraId="4CA0E6FE" w14:textId="77777777" w:rsidR="00FD14AC" w:rsidRPr="00FD14AC" w:rsidRDefault="00FD14AC" w:rsidP="00FD14AC">
      <w:pPr>
        <w:jc w:val="both"/>
        <w:rPr>
          <w:rFonts w:ascii="Arial" w:hAnsi="Arial" w:cs="Arial"/>
          <w:b/>
          <w:bCs/>
          <w:sz w:val="24"/>
          <w:szCs w:val="24"/>
        </w:rPr>
      </w:pPr>
      <w:bookmarkStart w:id="551" w:name="_Hlk212223210"/>
      <w:r w:rsidRPr="00FD14AC">
        <w:rPr>
          <w:rFonts w:ascii="Arial" w:hAnsi="Arial" w:cs="Arial"/>
          <w:b/>
          <w:bCs/>
          <w:sz w:val="24"/>
          <w:szCs w:val="24"/>
        </w:rPr>
        <w:t xml:space="preserve">Mentre uscivano da Gerico, una grande folla lo seguì. Ed ecco, due ciechi, seduti lungo la strada, sentendo che passava Gesù, gridarono dicendo: «Signore, figlio di Davide, abbi pietà di noi!». La folla li rimproverava perché tacessero; ma essi gridavano ancora più forte: «Signore, figlio di Davide, abbi pietà di noi!». Gesù si fermò, li chiamò e disse: «Che cosa volete che io faccia per voi?». Gli risposero: «Signore, che i nostri occhi si aprano!». Gesù ebbe compassione, toccò loro gli occhi ed essi all’istante ricuperarono la vista e lo seguirono (Mt 20,1-34). </w:t>
      </w:r>
    </w:p>
    <w:bookmarkEnd w:id="551"/>
    <w:p w14:paraId="53CA77F6" w14:textId="77777777" w:rsidR="00FD14AC" w:rsidRPr="00FD14AC" w:rsidRDefault="00FD14AC" w:rsidP="00FD14AC">
      <w:pPr>
        <w:jc w:val="both"/>
        <w:rPr>
          <w:rFonts w:ascii="Arial" w:hAnsi="Arial" w:cs="Arial"/>
          <w:sz w:val="24"/>
          <w:szCs w:val="24"/>
        </w:rPr>
      </w:pPr>
    </w:p>
    <w:p w14:paraId="19690278" w14:textId="77777777" w:rsidR="00FD14AC" w:rsidRPr="00FD14AC" w:rsidRDefault="00FD14AC" w:rsidP="00FD14AC">
      <w:pPr>
        <w:jc w:val="both"/>
        <w:rPr>
          <w:rFonts w:ascii="Arial" w:hAnsi="Arial" w:cs="Arial"/>
          <w:b/>
          <w:bCs/>
          <w:sz w:val="24"/>
          <w:szCs w:val="24"/>
        </w:rPr>
      </w:pPr>
      <w:r w:rsidRPr="00FD14AC">
        <w:rPr>
          <w:rFonts w:ascii="Arial" w:hAnsi="Arial" w:cs="Arial"/>
          <w:b/>
          <w:bCs/>
          <w:sz w:val="24"/>
          <w:szCs w:val="24"/>
        </w:rPr>
        <w:t>Mentre uscivano da Gerico, una grande folla lo seguì.</w:t>
      </w:r>
    </w:p>
    <w:p w14:paraId="6C9070DC"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 xml:space="preserve">Siamo giunti all’ultimo tratto di strada. Gesù esce da Gerico e sale verso Gerusalemme. Non è solo. Molta gente lo segue: </w:t>
      </w:r>
      <w:r w:rsidRPr="00FD14AC">
        <w:rPr>
          <w:rFonts w:ascii="Arial" w:hAnsi="Arial" w:cs="Arial"/>
          <w:i/>
          <w:iCs/>
          <w:sz w:val="24"/>
          <w:szCs w:val="24"/>
        </w:rPr>
        <w:t xml:space="preserve">“Mentre uscivano da Gerico, una grande folla lo seguì”. </w:t>
      </w:r>
      <w:r w:rsidRPr="00FD14AC">
        <w:rPr>
          <w:rFonts w:ascii="Arial" w:hAnsi="Arial" w:cs="Arial"/>
          <w:sz w:val="24"/>
          <w:szCs w:val="24"/>
        </w:rPr>
        <w:t>Per alcuni è solo un andare in carovana dietro di Lui, per altri si tratta di vera sequela, anche se ancora manca loro la scienza perfetta della sequela. La sequela è perfetta sempre quando si aggiunge la scienza e la sapienza della croce. La sequela non è fino a Gerusalemme. È oltre la città santa. La sequela è fino al Golgota, è fin nel sepolcro, poi è anche nella gloriosa risurrezione. Fermarsi a Gerusalemme non è sequela. La scienza e la sapienza della croce fa la sequela perfetta. Scienza e sapienza della croce per ieri, per oggi, per sempre. Sulla scienza e sapienza delle croce, non solo da credere, ma anche da vivere ecco cosa rivela l’Apostolo Paolo sia nella Prima Lettera ai Corinzi e sia nella Lettera ai Galati.</w:t>
      </w:r>
    </w:p>
    <w:p w14:paraId="7C469BC2"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Dalla Prima Lettera ai Corinti</w:t>
      </w:r>
    </w:p>
    <w:p w14:paraId="3BD25AC9"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La parola della croce infatti è stoltezza per quelli che si perdono, ma per quelli che si salvano, ossia per noi, è potenza di Dio. Sta scritto infatti: Distruggerò la sapienza dei sapienti e annullerò l’intelligenza degli intelligenti.</w:t>
      </w:r>
    </w:p>
    <w:p w14:paraId="0FF1ADDC"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45A7866C"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1,18-31). </w:t>
      </w:r>
    </w:p>
    <w:p w14:paraId="46DCAB3C"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1AA1FA03"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5300F711"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671326EF"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 xml:space="preserve">Dalla Lettera ai Galati </w:t>
      </w:r>
    </w:p>
    <w:p w14:paraId="64C97DE8"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2,17-21). </w:t>
      </w:r>
    </w:p>
    <w:p w14:paraId="20F01A61"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O stolti Gàlati, chi vi ha incantati? Proprio voi, agli occhi dei quali fu rappresentato al vivo Gesù Cristo crocifisso! (Gal 2,1).</w:t>
      </w:r>
    </w:p>
    <w:p w14:paraId="3630C0B3"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6,11-18). </w:t>
      </w:r>
    </w:p>
    <w:p w14:paraId="075D551E"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 xml:space="preserve">Ecco come si segue Gesù: camminando dietro di Lui. Ecco il fine della sequela: divenire in tutto simile a Lui nel martirio e nella gloria. Ecco la modalità giusta di parlare di Gesù Crocifisso: mostrandolo al vino con la nostra vita. </w:t>
      </w:r>
    </w:p>
    <w:p w14:paraId="22971B52" w14:textId="77777777" w:rsidR="00FD14AC" w:rsidRPr="00FD14AC" w:rsidRDefault="00FD14AC" w:rsidP="00FD14AC">
      <w:pPr>
        <w:jc w:val="both"/>
        <w:rPr>
          <w:rFonts w:ascii="Arial" w:hAnsi="Arial" w:cs="Arial"/>
          <w:sz w:val="24"/>
          <w:szCs w:val="24"/>
        </w:rPr>
      </w:pPr>
    </w:p>
    <w:p w14:paraId="19FFCDD7" w14:textId="77777777" w:rsidR="00FD14AC" w:rsidRPr="00FD14AC" w:rsidRDefault="00FD14AC" w:rsidP="00FD14AC">
      <w:pPr>
        <w:jc w:val="both"/>
        <w:rPr>
          <w:rFonts w:ascii="Arial" w:hAnsi="Arial" w:cs="Arial"/>
          <w:b/>
          <w:bCs/>
          <w:sz w:val="24"/>
          <w:szCs w:val="24"/>
        </w:rPr>
      </w:pPr>
      <w:bookmarkStart w:id="552" w:name="_Hlk212223245"/>
      <w:r w:rsidRPr="00FD14AC">
        <w:rPr>
          <w:rFonts w:ascii="Arial" w:hAnsi="Arial" w:cs="Arial"/>
          <w:b/>
          <w:bCs/>
          <w:sz w:val="24"/>
          <w:szCs w:val="24"/>
        </w:rPr>
        <w:t>Ed ecco, due ciechi, seduti lungo la strada, sentendo che passava Gesù, gridarono dicendo: «Signore, figlio di Davide, abbi pietà di noi!».</w:t>
      </w:r>
    </w:p>
    <w:bookmarkEnd w:id="552"/>
    <w:p w14:paraId="05887BAA"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Come si fa a seguire Cristo Gesù se non lo si vede? Ma ogni uomo è cieco fin dalla nascita. La cecità l’abbiamo ereditata da Adamo. Cosa si deve fare per divenire vedenti? Si deve chiedere a Gesù che ci dia la vista. Come facciamo a sapere che Cristo Gesù ci può dare la vista? Se quanti hanno ricevuto la vista da Gesù, narrano ad ogni cieco di questo mondo il grande miracolo che essi hanno ricevuto. Dai Vangeli Sinottici sappiamo che erano i ciechi a gridare a Gesù che desse loro il dono della vista. Sappiamo anche che ogni miracolato da Gesù, subito narrava al mondo intero quanto il Signore gli aveva fatto. Si compiva con costoro la Parola del Salmo:</w:t>
      </w:r>
    </w:p>
    <w:p w14:paraId="5FFCD1F7"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Al maestro del coro. Canto. Salmo. Acclamate Dio, voi tutti della terra, cantate la gloria del suo nome, dategli gloria con la lode. Dite a Dio: «Terribili sono le tue opere! Per la grandezza della tua potenza ti lusingano i tuoi nemici. A te si prostri tutta la terra, a te canti inni, canti al tuo nome». Venite e vedete le opere di Dio, terribile nel suo agire sugli uomini. Egli cambiò il mare in terraferma; passarono a piedi il fiume: per questo in lui esultiamo di gioia. Con la sua forza domina in eterno, il suo occhio scruta le genti; contro di lui non si sollevino i ribelli.</w:t>
      </w:r>
    </w:p>
    <w:p w14:paraId="010FED31"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Popoli, benedite il nostro Dio, fate risuonare la voce della sua lode; è lui che ci mantiene fra i viventi e non ha lasciato vacillare i nostri piedi.</w:t>
      </w:r>
    </w:p>
    <w:p w14:paraId="5B0B18F6"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O Dio, tu ci hai messi alla prova; ci hai purificati come si purifica l’argento. Ci hai fatto cadere in un agguato, hai stretto i nostri fianchi in una morsa. Hai fatto cavalcare uomini sopra le nostre teste; siamo passati per il fuoco e per l’acqua, poi ci hai fatto uscire verso l’abbondanza.</w:t>
      </w:r>
    </w:p>
    <w:p w14:paraId="53C97CFE"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Entrerò nella tua casa con olocausti, a te scioglierò i miei voti, pronunciati dalle mie labbra, promessi dalla mia bocca nel momento dell’angoscia. Ti offrirò grassi animali in olocausto con il fumo odoroso di arieti, ti immolerò tori e capri.</w:t>
      </w:r>
    </w:p>
    <w:p w14:paraId="73CD0997" w14:textId="77777777" w:rsidR="00FD14AC" w:rsidRPr="00FD14AC" w:rsidRDefault="00FD14AC" w:rsidP="00FD14AC">
      <w:pPr>
        <w:jc w:val="both"/>
        <w:rPr>
          <w:rFonts w:ascii="Arial" w:hAnsi="Arial" w:cs="Arial"/>
          <w:i/>
          <w:iCs/>
          <w:sz w:val="24"/>
          <w:szCs w:val="24"/>
        </w:rPr>
      </w:pPr>
      <w:bookmarkStart w:id="553" w:name="_Hlk212409072"/>
      <w:r w:rsidRPr="00FD14AC">
        <w:rPr>
          <w:rFonts w:ascii="Arial" w:hAnsi="Arial" w:cs="Arial"/>
          <w:i/>
          <w:iCs/>
          <w:sz w:val="24"/>
          <w:szCs w:val="24"/>
        </w:rPr>
        <w:t>Venite, ascoltate, voi tutti che temete Dio, e narrerò quanto per me ha fatto. A lui gridai con la mia bocca, lo esaltai con la mia lingua. Se nel mio cuore avessi cercato il male, il Signore non mi avrebbe ascoltato. Ma Dio ha ascoltato, si è fatto attento alla voce della mia preghiera. Sia benedetto Dio, che non ha respinto la mia preghiera, non mi ha negato la sua misericordia (Sal 66,1-20).</w:t>
      </w:r>
    </w:p>
    <w:bookmarkEnd w:id="553"/>
    <w:p w14:paraId="1BF5E696"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Nel Vangelo secondo Giovanni è invece Gesù che vede un uomo nato cieco e lo guarisce in un modo assai particolare: chiedendogli di obbedire a un suo comando.</w:t>
      </w:r>
    </w:p>
    <w:p w14:paraId="439BBE5E"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Dal Vangelo secondo Giovani</w:t>
      </w:r>
    </w:p>
    <w:p w14:paraId="48E2E6A0"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p>
    <w:p w14:paraId="43B67718"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Sìloe e làvati!”. Io sono andato, mi sono lavato e ho acquistato la vista». Gli dissero: «Dov’è costui?». Rispose: «Non lo so».</w:t>
      </w:r>
    </w:p>
    <w:p w14:paraId="4A03ADEF"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14:paraId="0A3477FA"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w:t>
      </w:r>
    </w:p>
    <w:p w14:paraId="19EB769B"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p>
    <w:p w14:paraId="7931E867"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Gesù seppe che l’avevano cacciato fuori; quando lo trovò, gli disse: «Tu, credi nel Figlio dell’uomo?». Egli rispose: «E chi è, Signore, perché io creda in lui?». Gli disse Gesù: «Lo hai visto: è colui che parla con te». Ed egli disse: «Credo, Signore!». E si prostrò dinanzi a lui.</w:t>
      </w:r>
    </w:p>
    <w:p w14:paraId="0AADBE4B"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 (Gv 5,1-41).</w:t>
      </w:r>
    </w:p>
    <w:p w14:paraId="4669F4EC"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Nel Vangelo secondo Giovanni è Gesù che offre il dono della vista, ma prima ancora offre il dono dell’acqua della vita e in seguito il dono della guarigione e anche la carne e il sangue necessari per far vivere per Lui ogni credente in Lui. Nel Vangelo secondo Giovanni tutto è dono che discende dal Padre per Cristo nello Spirito Santo.</w:t>
      </w:r>
    </w:p>
    <w:p w14:paraId="69E5EBFB"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 xml:space="preserve">Ecco perché è tanto necessario annunciare non solo la Parola di Cristo, ma anche narrare non quanto Cristo ha fatto ieri, bensì quanto Cristo ha fatto per me, oggi. </w:t>
      </w:r>
    </w:p>
    <w:p w14:paraId="349AEBC1"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Venite, ascoltate, voi tutti che temete Dio, e narrerò quanto per me ha fatto. A lui gridai con la mia bocca, lo esaltai con la mia lingua. Se nel mio cuore avessi cercato il male, il Signore non mi avrebbe ascoltato. Ma Dio ha ascoltato, si è fatto attento alla voce della mia preghiera. Sia benedetto Dio, che non ha respinto la mia preghiera, non mi ha negato la sua misericordia (cfr. Sal 66,1-20).</w:t>
      </w:r>
    </w:p>
    <w:p w14:paraId="36531059"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 xml:space="preserve">I ciechi narravano non le meraviglie compiute da Dio per Mosè prima in Egitto e poi nel deserto, narravano invece quanto il Signore aveva fatto per loro per mezzo del suo Servo Gesù, del Figlio di Davide, cioè per mezzo del loro Messia. Ecco la sorgente dalla quale scaturisce oggi il grido di questi due ciechi: </w:t>
      </w:r>
      <w:r w:rsidRPr="00FD14AC">
        <w:rPr>
          <w:rFonts w:ascii="Arial" w:hAnsi="Arial" w:cs="Arial"/>
          <w:i/>
          <w:iCs/>
          <w:sz w:val="24"/>
          <w:szCs w:val="24"/>
        </w:rPr>
        <w:t>“Ed ecco, due ciechi, seduti lungo la strada, sentendo che passava Gesù, gridarono dicendo: «Signore, figlio di Davide, abbi pietà di noi!».</w:t>
      </w:r>
      <w:r w:rsidRPr="00FD14AC">
        <w:rPr>
          <w:rFonts w:ascii="Arial" w:hAnsi="Arial" w:cs="Arial"/>
          <w:sz w:val="24"/>
          <w:szCs w:val="24"/>
        </w:rPr>
        <w:t xml:space="preserve"> Sarebbe giusto che ognuno di noi si chiedesse: per me, per la vista che il Signore mi ha dato, ha gridato qualcuno al Signore affinché anche lui ricevesse il dono della vista? È questa la potenza del narrare quanto il Signore ha fatto per noi. Parlare dicendo che Gesù ha fatto, che Gesù fa, senza narrare ciò che Gesù ha fatto per me, non si è testimoni. La fede nasce da una fede narrata, da una fede che è la nostra storia. Personalmente noi abbiamo sempre testimoniato che un tempo eravamo ciechi. Eravamo Presbiteri, ma ciechi. Eravamo Dottori in Teologia, ma ciechi. Eravamo Professori, ma ciechi. Un giorno però il Signore ci ha aperto gli occhi con un miracolo più grande di quello compiuto sul cieco di Gerusalemme e noi abbiamo sempre testimoniato che vedevamo e tuttora vediamo gli uomini camminare a testa in Gesù. Tanto potente fu la vista che il Signore aveva sostituito con la nostra altrettanto grande cecità. Da allora abbiamo sempre lavorato affinché molti altri e mote altre si lasciassero guarire da Gesù e anche sempre abbiamo pregato e preghiamo affinché il Signore conceda lo stesso miracolo ad ogni uomo che vive sulla nostra terra. Solo Gesù è il datore della vista. Solo a Lui dobbiamo portare ogni cieco. Solo Lui dobbiamo pregare perché dia la vista a ogni cieco. Oggi l’umanità è immersa in una fittissima tenebra teologica che è divenuta necessariamente cecità morale e di conseguenza cecità antropologica. La piaga delle tenebre d’Egitto è quasi niente dinanzi  alla piaga delle tenebre dei nostri giorni. Oggi l’uomo ormai pensa di conoscere tutto, ma non conosce se stesso. Non conosce se stesso perché non conosce Dio. Ha capovolto lo stesso principio di creazione. Ieri: Dio ha creato l’uomo a sua immagine e somiglianza. Oggi: L’uomo ha creato Dio, crea ogni giorno il suo Dio a sua immagine e somiglianza, a immagine e a somiglianza del suo peccato, della sua malizia, della sua cattiveria, della sua malvagità.  Sulle tenebre e sull’oscurità ecco alcuni brani della Divina Rivelazione:</w:t>
      </w:r>
    </w:p>
    <w:p w14:paraId="2BA6F9E1"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Dal Libro dell’Esodo</w:t>
      </w:r>
    </w:p>
    <w:p w14:paraId="3FCCF485"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Allora il Signore disse a Mosè: «Stendi la mano verso il cielo: vengano sulla terra d’Egitto tenebre, tali da potersi palpare!». Mosè stese la mano verso il cielo: vennero dense tenebre su tutta la terra d’Egitto, per tre giorni. Non si vedevano più l’un l’altro e per tre giorni nessuno si poté muovere dal suo posto. Ma per tutti gli Israeliti c’era luce là dove abitavano (Es 10,21-23). </w:t>
      </w:r>
    </w:p>
    <w:p w14:paraId="34CD6C9B"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Dal Libro della sapienza</w:t>
      </w:r>
    </w:p>
    <w:p w14:paraId="47CC4B6D"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I tuoi giudizi sono grandi e difficili da spiegare; per questo le anime senza istruzione si sono ingannate. Infatti gli ingiusti, avendo preteso di dominare il popolo santo, prigionieri delle tenebre e incatenati a una lunga notte, chiusi sotto i loro tetti, giacevano esclusi dalla provvidenza eterna. Credendo di restare nascosti con i loro peccati segreti, sotto il velo oscuro dell’oblio, furono dispersi, terribilmente spaventati  e sconvolti da visioni. Neppure il nascondiglio in cui si trovavano li preservò dal timore, ma suoni spaventosi rimbombavano intorno a loro e apparivano lugubri spettri dai volti tristi.</w:t>
      </w:r>
    </w:p>
    <w:p w14:paraId="03767BA1"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Nessun fuoco, per quanto intenso, riusciva a far luce, neppure le luci più splendenti degli astri riuscivano a rischiarare dall’alto quella notte cupa. Appariva loro solo una massa di fuoco, improvvisa, tremenda; atterriti da quella fugace visione, credevano ancora peggiori le cose che vedevano. Fallivano i ritrovati della magia, e il vanto della loro saggezza era svergognato. Infatti quelli che promettevano di cacciare timori e inquietudini dall’anima malata, languivano essi stessi in un ridicolo timore.</w:t>
      </w:r>
    </w:p>
    <w:p w14:paraId="73717998"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Anche se nulla di spaventoso li atterriva, messi in agitazione al passare delle bestie e ai sibili dei rettili, morivano di tremore,  rifiutando persino di guardare l’aria che in nessun modo si può evitare. La malvagità condannata dalla propria testimonianza è qualcosa di vile e, oppressa dalla coscienza, aumenta sempre le difficoltà. La paura infatti altro non è che l’abbandono degli aiuti della ragione; quanto meno ci si affida nell’intimo a tali aiuti, tanto più grave è l’ignoranza della causa che provoca il tormento.</w:t>
      </w:r>
    </w:p>
    <w:p w14:paraId="6352BF91"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Ma essi, durante tale notte davvero impotente, uscita dagli antri del regno dei morti anch’esso impotente, mentre dormivano il medesimo sonno, ora erano tormentati da fantasmi mostruosi, ora erano paralizzati, traditi dal coraggio, perché una paura improvvisa e inaspettata si era riversata su di loro.</w:t>
      </w:r>
    </w:p>
    <w:p w14:paraId="788C078C"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Così chiunque, come caduto là dove si trovava, era custodito chiuso in un carcere senza sbarre: agricoltore o pastore o lavoratore che fatica nel deserto, sorpreso, subiva l’ineluttabile destino, perché tutti erano legati dalla stessa catena di tenebre. Il vento che sibila o canto melodioso di uccelli tra folti rami o suono cadenzato dell’acqua che scorre con forza o cupo fragore di rocce che precipitano o corsa invisibile di animali imbizzarriti o urla di crudelissime belve ruggenti o eco rimbalzante dalle cavità dei monti, tutto li paralizzava riempiendoli di terrore.</w:t>
      </w:r>
    </w:p>
    <w:p w14:paraId="2F0A78F3"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Il mondo intero splendeva di luce smagliante e attendeva alle sue opere senza impedimento. Soltanto su di loro si stendeva una notte profonda, immagine della tenebra che li avrebbe avvolti; ma essi erano a se stessi più gravosi delle tenebre (Sap 17,1-20). </w:t>
      </w:r>
    </w:p>
    <w:p w14:paraId="3FCEDC1E"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Per i tuoi santi invece c’era una luce grandissima; quegli altri, sentendone le voci, senza vederne l’aspetto, li proclamavano beati, perché non avevano sofferto come loro e li ringraziavano perché non nuocevano loro, pur avendo subìto un torto,  e imploravano perdono delle passate inimicizie.</w:t>
      </w:r>
    </w:p>
    <w:p w14:paraId="7DDF3C91"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Invece desti loro una colonna di fuoco, come guida di un viaggio sconosciuto e sole inoffensivo per un glorioso migrare in terra straniera. Meritavano di essere privati della luce e imprigionati nelle tenebre quelli che avevano tenuto chiusi in carcere i tuoi figli, per mezzo dei quali la luce incorruttibile della legge doveva essere concessa al mondo. Poiché essi avevano deliberato di uccidere i neonati dei santi – e un solo bambino fu esposto e salvato –, tu per castigo hai tolto di mezzo la moltitudine dei loro figli, facendoli perire tutti insieme nell’acqua impetuosa.</w:t>
      </w:r>
    </w:p>
    <w:p w14:paraId="7823866D"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Quella notte fu preannunciata ai nostri padri, perché avessero coraggio, sapendo bene a quali giuramenti avevano prestato fedeltà. Il tuo popolo infatti era in attesa della salvezza dei giusti, della rovina dei nemici. Difatti come punisti gli avversari, così glorificasti noi, chiamandoci a te. I figli santi dei giusti offrivano sacrifici in segreto e si imposero, concordi, questa legge divina: di condividere allo stesso modo successi e pericoli, intonando subito le sacre lodi dei padri.</w:t>
      </w:r>
    </w:p>
    <w:p w14:paraId="05E8F844"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Faceva eco il grido discorde dei nemici e si diffondeva il lamento di quanti piangevano i figli. Con la stessa pena il servo era punito assieme al padrone, l’uomo comune soffriva le stesse pene del re. Tutti insieme, nello stesso modo,  ebbero innumerevoli morti, e i vivi non bastavano a seppellirli, perché in un istante fu sterminata la loro prole più nobile. Quanti erano rimasti increduli a tutto per via delle loro magie, allo sterminio dei primogeniti confessarono che questo popolo era figlio di Dio.</w:t>
      </w:r>
    </w:p>
    <w:p w14:paraId="5588F522"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Mentre un profondo silenzio avvolgeva tutte le cose, e la notte era a metà del suo rapido corso, la tua parola onnipotente dal cielo, dal tuo trono regale,  guerriero implacabile, si lanciò in mezzo a quella terra di sterminio, portando, come spada affilata, il tuo decreto irrevocabile e, fermatasi, riempì tutto di morte; toccava il cielo e aveva i piedi sulla terra. Allora improvvisi fantasmi di sogni terribili li atterrivano e timori inattesi piombarono su di loro. Cadendo mezzi morti qua e là, mostravano quale fosse la causa della loro morte. </w:t>
      </w:r>
    </w:p>
    <w:p w14:paraId="02310E8B"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Infatti i loro sogni terrificanti li avevano preavvisati, perché non morissero ignorando il motivo delle loro sofferenze. L’esperienza della morte colpì anche i giusti e nel deserto ci fu il massacro di una moltitudine, ma l’ira non durò a lungo, perché un uomo irreprensibile si affrettò a difenderli, avendo portato le armi del suo ministero, la preghiera e l’incenso espiatorio; si oppose alla collera e mise fine alla sciagura, mostrando di essere il tuo servitore. Egli vinse la collera divina non con la forza del corpo né con la potenza delle armi, ma con la parola placò colui che castigava, ricordando i giuramenti e le alleanze dei padri.</w:t>
      </w:r>
    </w:p>
    <w:p w14:paraId="2F07A145"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Quando ormai i morti erano caduti a mucchi gli uni sugli altri, egli, ergendosi là in mezzo, arrestò l’ira e le tagliò la strada che conduceva verso i viventi. Sulla sua veste lunga fino ai piedi portava tutto il mondo, le glorie dei padri scolpite su quattro file di pietre preziose e la tua maestà sopra il diadema della sua testa. Di fronte a queste insegne lo sterminatore indietreggiò, ebbe paura, perché bastava questa sola prova dell’ira divina (Sap 18,1-25).  </w:t>
      </w:r>
    </w:p>
    <w:p w14:paraId="52C2A571"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Sugli empi sovrastò sino alla fine una collera senza pietà, perché Dio prevedeva anche ciò che avrebbero fatto, cioè che, dopo aver loro permesso di andarsene e averli fatti partire in fretta, cambiato proposito, li avrebbero inseguiti. Mentre infatti erano ancora occupati nei lutti e piangevano sulle tombe dei morti, presero un’altra decisione insensata e inseguirono come fuggitivi quelli che già avevano pregato di partire. </w:t>
      </w:r>
    </w:p>
    <w:p w14:paraId="1051B493"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A questo estremo li spingeva un meritato destino, che li gettò nell’oblio delle cose passate, perché colmassero la punizione che ancora mancava ai loro tormenti, e mentre il tuo popolo intraprendeva un viaggio straordinario, essi incappassero in una morte singolare. Tutto il creato fu modellato di nuovo nella propria natura come prima, obbedendo ai tuoi comandi, perché i tuoi figli fossero preservati sani e salvi.</w:t>
      </w:r>
    </w:p>
    <w:p w14:paraId="29891AAF"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Si vide la nube coprire d’ombra l’accampamento, terra asciutta emergere dove prima c’era acqua: il Mar Rosso divenne una strada senza ostacoli e flutti violenti una pianura piena d’erba; coloro che la tua mano proteggeva passarono con tutto il popolo, contemplando meravigliosi prodigi. Furono condotti al pascolo come cavalli e saltellarono come agnelli esultanti, celebrando te, Signore, che li avevi liberati.</w:t>
      </w:r>
    </w:p>
    <w:p w14:paraId="0BD176A8"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Ricordavano ancora le cose avvenute nel loro esilio: come la terra, invece di bestiame, produsse zanzare, come il fiume, invece di pesci, riversò una massa di rane. Più tardi videro anche una nuova generazione di uccelli, quando, spinti dall’appetito, chiesero cibi delicati; poiché, per appagarli, dal mare salirono quaglie. Sui peccatori invece piombarono i castighi non senza segni premonitori di fulmini fragorosi; essi soffrirono giustamente per le loro malvagità, perché avevano mostrato un odio tanto profondo verso lo straniero.</w:t>
      </w:r>
    </w:p>
    <w:p w14:paraId="7DC1BEA7"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Già altri infatti non avevano accolto gli sconosciuti che arrivavano, ma costoro ridussero in schiavitù gli ospiti che li avevano beneficati. Non solo: per i primi ci sarà un giudizio, perché accolsero ostilmente i forestieri; costoro invece, dopo averli festosamente accolti, quando già partecipavano ai loro diritti, li oppressero con lavori durissimi.</w:t>
      </w:r>
    </w:p>
    <w:p w14:paraId="0CBC12A5"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Furono perciò colpiti da cecità, come quelli alla porta del giusto, quando, avvolti fra tenebre fitte, ognuno cercava l’ingresso della propria porta. Difatti gli elementi erano accordati diversamente, come nella cetra in cui le note variano la specie del ritmo, pur conservando sempre lo stesso tono, come è possibile dedurre da un’attenta considerazione degli avvenimenti.</w:t>
      </w:r>
    </w:p>
    <w:p w14:paraId="2623EEBA"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In tutti i modi, o Signore, hai reso grande e glorioso il tuo popolo e non hai dimenticato di assisterlo in ogni momento e in ogni luogo(Sap 19,1-22).</w:t>
      </w:r>
    </w:p>
    <w:p w14:paraId="4B8A248B"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Dal Libro del profeta Isaia</w:t>
      </w:r>
    </w:p>
    <w:p w14:paraId="0DA8D392"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Il popolo che camminava nelle tenebre  ha visto una grande luce; su coloro che abitavano in terra tenebrosa una luce rifulse.</w:t>
      </w:r>
    </w:p>
    <w:p w14:paraId="20C9512C"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Hai moltiplicato la gioia, hai aumentato la letizia. Gioiscono davanti a te come si gioisce quando si miete e come si esulta quando si divide la preda. </w:t>
      </w:r>
    </w:p>
    <w:p w14:paraId="663BC33F"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Perché tu hai spezzato il giogo che l’opprimeva, la sbarra sulle sue spalle, e il bastone del suo aguzzino, come nel giorno di Madian. Perché ogni calzatura di soldato che marciava rimbombando e ogni mantello intriso di sangue saranno bruciati, dati in pasto al fuoco.</w:t>
      </w:r>
    </w:p>
    <w:p w14:paraId="1DBE45EB"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(Is 9,1-6).</w:t>
      </w:r>
    </w:p>
    <w:p w14:paraId="278D0FC8"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Àlzati, rivestiti di luce, perché viene la tua luce, la gloria del Signore brilla sopra di te. Poiché, ecco, la tenebra ricopre la terra, nebbia fitta avvolge i popoli; ma su di te risplende il Signore, la sua gloria appare su di te.</w:t>
      </w:r>
    </w:p>
    <w:p w14:paraId="69A3231A"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Cammineranno le genti alla tua luce, i re allo splendore del tuo sorgere. 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w:t>
      </w:r>
    </w:p>
    <w:p w14:paraId="3286862C"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Uno stuolo di cammelli ti invaderà, dromedari di Madian e di Efa, tutti verranno da Saba, portando oro e incenso e proclamando le glorie del Signore. Tutte le greggi di Kedar si raduneranno presso di te, i montoni di Nebaiòt saranno al tuo servizio, saliranno come offerta gradita sul mio altare; renderò splendido il tempio della mia gloria. Chi sono quelle che volano come nubi e come colombe verso le loro colombaie? Sono le isole che sperano in me, le navi di Tarsis sono in prima fila, per portare i tuoi figli da lontano, con argento e oro, per il nome del Signore, tuo Dio, per il Santo d’Israele, che ti onora. </w:t>
      </w:r>
    </w:p>
    <w:p w14:paraId="6DD604C6"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Stranieri ricostruiranno le tue mura, i loro re saranno al tuo servizio, perché nella mia ira ti ho colpito, ma nella mia benevolenza ho avuto pietà di te. Le tue porte saranno sempre aperte, non si chiuderanno né di giorno né di notte, per lasciare entrare in te la ricchezza delle genti e i loro re che faranno da guida. Perché la nazione e il regno che non vorranno servirti periranno, e le nazioni saranno tutte sterminate. </w:t>
      </w:r>
    </w:p>
    <w:p w14:paraId="46820203"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La gloria del Libano verrà a te, con cipressi, olmi e abeti, per abbellire il luogo del mio santuario, per glorificare il luogo dove poggio i miei piedi. Verranno a te in atteggiamento umile i figli dei tuoi oppressori; ti si getteranno proni alle piante dei piedi quanti ti disprezzavano. Ti chiameranno «Città del Signore», «Sion del Santo d’Israele».</w:t>
      </w:r>
    </w:p>
    <w:p w14:paraId="0493FE17"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 Farò venire oro anziché bronzo, farò venire argento anziché ferro, bronzo anziché legno, ferro anziché pietre. Costituirò tuo sovrano la pace, tuo governatore la giustizia.</w:t>
      </w:r>
    </w:p>
    <w:p w14:paraId="3C877965"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Non si sentirà più parlare di prepotenza nella tua terra, di devastazione e di distruzione entro i tuoi confini. Tu chiamerai salvezza le tue mura e gloria le tue porte. Il sole non sarà più la tua luce di giorno, né ti illuminerà più lo splendore della luna. Ma il Signore sarà per te luce eterna, il tuo Dio sarà il tuo splendore.</w:t>
      </w:r>
    </w:p>
    <w:p w14:paraId="3448E4A5"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Il tuo sole non tramonterà più né la tua luna si dileguerà, perché il Signore sarà per te luce eterna; saranno finiti i giorni del tuo lutto. Il tuo popolo sarà tutto di giusti, per sempre avranno in eredità la terra, germogli delle piantagioni del Signore, lavoro delle sue mani per mostrare la sua gloria.</w:t>
      </w:r>
    </w:p>
    <w:p w14:paraId="6B785652"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Il più piccolo diventerà un migliaio, il più insignificante un’immensa nazione; io sono il Signore: a suo tempo, lo farò rapidamente (Is 60,1-22).</w:t>
      </w:r>
    </w:p>
    <w:p w14:paraId="02947377" w14:textId="1DD53693" w:rsidR="00FD14AC" w:rsidRPr="00FD14AC" w:rsidRDefault="00FD14AC" w:rsidP="00FD14AC">
      <w:pPr>
        <w:jc w:val="both"/>
        <w:rPr>
          <w:rFonts w:ascii="Arial" w:hAnsi="Arial" w:cs="Arial"/>
          <w:sz w:val="24"/>
          <w:szCs w:val="24"/>
        </w:rPr>
      </w:pPr>
      <w:r w:rsidRPr="00FD14AC">
        <w:rPr>
          <w:rFonts w:ascii="Arial" w:hAnsi="Arial" w:cs="Arial"/>
          <w:sz w:val="24"/>
          <w:szCs w:val="24"/>
        </w:rPr>
        <w:t xml:space="preserve">Oggi chi deve portare la luce sulla terra è il discepolo di Gesù. Chi deve dare agli uomini il sapore del vero Dio è il discepolo di Gesù. Se lui si separa da Cristo Signore, all’istante di spegne la sua luce e il suo sale diviene insipido. Un cristiano spento è sempre un cristiano insipido e un cristiano insipido è sempre un cristiano spento. Chi deve riaccendere il cristiano e chi deve farlo ritornare a essere vero sale della terra è il cristiano che è vera luce e vero sale. Solo però il cristiano è vera luce, darà vera luce al cristiano e al mondo e darà vero sale al cristiano e al mondo. Se invece e tenebra e insipienza, con la sua tenebra annebbierà la Chiesa e il mondo e la sua insipienza e stoltezza la riverserà sulla Chiesa e sul mondo. Se oggi la Chiesa e il mondo sono avvolti da ogni tenebra e da ogni insipienza. la responsabilità è d tutti quei discepoli che si sono separati da Cristo Gesù e all’istante si sono trasformati in tenebra e sale insipido. Quando però il mondo perde la sua luce e la sua sapienza, parliamo della luce e della sapienza di natura, di creazione, è segno che i discepoli di Gesù hanno perso la luce e la sapienza soprannaturali. Quando questo accade, è il Signore che deve scendere sulla terra e chiamare uomini e donne perché si lascino accende da Lui così da poter iniziare ad accendere di luce vera e la Chiesa e il mondo. Noi sappiamo che sempre è disceso il Signore sulla nostra terra per </w:t>
      </w:r>
      <w:r w:rsidR="00AB5685" w:rsidRPr="00FD14AC">
        <w:rPr>
          <w:rFonts w:ascii="Arial" w:hAnsi="Arial" w:cs="Arial"/>
          <w:sz w:val="24"/>
          <w:szCs w:val="24"/>
        </w:rPr>
        <w:t>accendere</w:t>
      </w:r>
      <w:r w:rsidRPr="00FD14AC">
        <w:rPr>
          <w:rFonts w:ascii="Arial" w:hAnsi="Arial" w:cs="Arial"/>
          <w:sz w:val="24"/>
          <w:szCs w:val="24"/>
        </w:rPr>
        <w:t xml:space="preserve"> la luce e sempre discenderà. Noi stessi che scriviamo, siamo il frutto di questa discesa del Signore sulla nostra terra e in modo particolare nella nostra vita. Se Lui non fosse disceso, noi sano saremmo.</w:t>
      </w:r>
    </w:p>
    <w:p w14:paraId="141E5075" w14:textId="77777777" w:rsidR="00FD14AC" w:rsidRPr="00FD14AC" w:rsidRDefault="00FD14AC" w:rsidP="00FD14AC">
      <w:pPr>
        <w:jc w:val="both"/>
        <w:rPr>
          <w:rFonts w:ascii="Arial" w:hAnsi="Arial" w:cs="Arial"/>
          <w:sz w:val="24"/>
          <w:szCs w:val="24"/>
        </w:rPr>
      </w:pPr>
    </w:p>
    <w:p w14:paraId="6A016322" w14:textId="77777777" w:rsidR="00FD14AC" w:rsidRPr="00FD14AC" w:rsidRDefault="00FD14AC" w:rsidP="00FD14AC">
      <w:pPr>
        <w:jc w:val="both"/>
        <w:rPr>
          <w:rFonts w:ascii="Arial" w:hAnsi="Arial" w:cs="Arial"/>
          <w:b/>
          <w:bCs/>
          <w:sz w:val="24"/>
          <w:szCs w:val="24"/>
        </w:rPr>
      </w:pPr>
      <w:bookmarkStart w:id="554" w:name="_Hlk212223273"/>
      <w:r w:rsidRPr="00FD14AC">
        <w:rPr>
          <w:rFonts w:ascii="Arial" w:hAnsi="Arial" w:cs="Arial"/>
          <w:b/>
          <w:bCs/>
          <w:sz w:val="24"/>
          <w:szCs w:val="24"/>
        </w:rPr>
        <w:t xml:space="preserve"> La folla li rimproverava perché tacessero; ma essi gridavano ancora più forte: </w:t>
      </w:r>
      <w:bookmarkStart w:id="555" w:name="_Hlk212456939"/>
      <w:r w:rsidRPr="00FD14AC">
        <w:rPr>
          <w:rFonts w:ascii="Arial" w:hAnsi="Arial" w:cs="Arial"/>
          <w:b/>
          <w:bCs/>
          <w:sz w:val="24"/>
          <w:szCs w:val="24"/>
        </w:rPr>
        <w:t xml:space="preserve">«Signore, figlio di Davide, abbi pietà di noi!». </w:t>
      </w:r>
    </w:p>
    <w:bookmarkEnd w:id="554"/>
    <w:bookmarkEnd w:id="555"/>
    <w:p w14:paraId="5244FCE5"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 xml:space="preserve">I due ciechi gridano. Il loro grido infastidisce la folla e da questa essi sono rimproverati e invitati a tacere. Ma essi non si curano del rimprovero e dell’invito a non gridare: </w:t>
      </w:r>
      <w:r w:rsidRPr="00FD14AC">
        <w:rPr>
          <w:rFonts w:ascii="Arial" w:hAnsi="Arial" w:cs="Arial"/>
          <w:i/>
          <w:iCs/>
          <w:sz w:val="24"/>
          <w:szCs w:val="24"/>
        </w:rPr>
        <w:t>“La folla li rimproverava perché tacessero; ma essi gridavano ancora più forte: «Signore, figlio di Davide, abbi pietà di noi!».</w:t>
      </w:r>
      <w:r w:rsidRPr="00FD14AC">
        <w:rPr>
          <w:rFonts w:ascii="Arial" w:hAnsi="Arial" w:cs="Arial"/>
          <w:sz w:val="24"/>
          <w:szCs w:val="24"/>
        </w:rPr>
        <w:t xml:space="preserve"> Ora chiediamoci: può un uomo rimprovera un suo fratello e impedirgli che non gridi al suo Signore, al suo Messia, al suo Dio? Non può e mai potrà perché ognuno ha il diritto a gridare al suo Creatore, al suo Signore, al suo Dio. È questo grido che spinge il Creatore dell’uomo a scendere sulla nostra terra perché riaccenda la luce e crei la vera speranza nei cuori. Impedire questo grido è vero atto dell’idolatria, della cecità, delle tenebre teologiche,  morali e antropologiche che governano la sua vita. I due ciechi sanno che possono guarire e vedono oggi passare dinanzi ai suoi occhi la guarigione. Se non gridano sono stolti, insipienti. Sono luce speranza e sale insipido. Essendo il grido della creatura al suo Creatore un diritto di natura e non una concessione dell’uomo, non c’è uomo sulla terra e nessuna legge che possono impedire questo grido. Dal grido è la salvezza. Oggi l’idolatria della mente e del cuore ha deciso, ha stabilito, impone al cristiano di non gridare più la sua verità e questo sia nella Chiesa che nel mondo. Oggi ci si deve allineare non con la luce più grande, ma con le tenebre più fitte, con il peccato più forte, con la superbia più potente. Oggi la </w:t>
      </w:r>
      <w:r w:rsidRPr="00FD14AC">
        <w:rPr>
          <w:rFonts w:ascii="Arial" w:hAnsi="Arial" w:cs="Arial"/>
          <w:i/>
          <w:iCs/>
          <w:sz w:val="24"/>
          <w:szCs w:val="24"/>
        </w:rPr>
        <w:t>“debolezza</w:t>
      </w:r>
      <w:r w:rsidRPr="00FD14AC">
        <w:rPr>
          <w:rFonts w:ascii="Arial" w:hAnsi="Arial" w:cs="Arial"/>
          <w:sz w:val="24"/>
          <w:szCs w:val="24"/>
        </w:rPr>
        <w:t>” di Dio Padre, di Cristo Gesù, dello Spirito Santo, della Vergine Maria,</w:t>
      </w:r>
      <w:r w:rsidRPr="00FD14AC">
        <w:rPr>
          <w:rFonts w:ascii="Arial" w:hAnsi="Arial" w:cs="Arial"/>
          <w:i/>
          <w:iCs/>
          <w:sz w:val="24"/>
          <w:szCs w:val="24"/>
        </w:rPr>
        <w:t xml:space="preserve"> </w:t>
      </w:r>
      <w:r w:rsidRPr="00FD14AC">
        <w:rPr>
          <w:rFonts w:ascii="Arial" w:hAnsi="Arial" w:cs="Arial"/>
          <w:sz w:val="24"/>
          <w:szCs w:val="24"/>
        </w:rPr>
        <w:t>è il discepolo di Gesù. Non solo è il discepolo che ha perso la sua luce, molto di più è il discepolo di Gesù che combatte come soldato di Satana con un solo intento: spegnere quelle luci che ancora brillano. Impedire che si riaccendono le luce spente. Porre ogni ostacolo affinché non divengano luce di Cristo quanti prima mai sono stati luce. Oggi questi ultimi ostacoli sono creati da sofisticate congetture teologiche che generano una falsa antropologia e una falsissima soteriologia. Tanto grande è la potenza di falsità e di menzogna teologica vomitata da Satana e dai suoi soldati sulla Chiesa e per la Chiesa sul mondo. Oggi sembra che tutte le tenebre dell’inferno si siamo riversate sulla Chiesa e dalla Chiesa travasate sul mondo. Sul vomito di satana, del peccato, del mondo ecco cosa dicono i Testi Sacri:</w:t>
      </w:r>
    </w:p>
    <w:p w14:paraId="3BA6CC76"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Salmo 59 (58)</w:t>
      </w:r>
    </w:p>
    <w:p w14:paraId="08FE9A98"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Al maestro del coro. Su «Non distruggere». Di Davide. Miktam. Quando Saul mandò uomini a sorvegliare la casa e a ucciderlo.</w:t>
      </w:r>
    </w:p>
    <w:p w14:paraId="2A7D76E3"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Liberami dai nemici, mio Dio, difendimi dai miei aggressori. Liberami da chi fa il male, salvami da chi sparge sangue. Ecco, insidiano la mia vita, contro di me congiurano i potenti. Non c’è delitto in me, non c’è peccato, Signore; senza mia colpa accorrono e si schierano. Svégliati, vienimi incontro e guarda. Tu, Signore, Dio degli eserciti, Dio d’Israele, àlzati a punire tutte le genti; non avere pietà dei perfidi traditori. Ritornano a sera e ringhiano come cani, si aggirano per la città. </w:t>
      </w:r>
    </w:p>
    <w:p w14:paraId="2A46A8C0"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Eccoli, la bava alla bocca; le loro labbra sono spade. Dicono: «Chi ci ascolta?». Ma tu, Signore, ridi di loro, ti fai beffe di tutte le genti. Io veglio per te, mia forza, perché Dio è la mia difesa. Il mio Dio mi preceda con il suo amore; Dio mi farà guardare dall’alto i miei nemici. Non ucciderli, perché il mio popolo non dimentichi; disperdili con la tua potenza e abbattili, Signore, nostro scudo.</w:t>
      </w:r>
    </w:p>
    <w:p w14:paraId="73C48FC2"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Peccato della loro bocca è la parola delle loro labbra; essi cadono nel laccio del loro orgoglio, per le bestemmie e le menzogne che pronunciano. Annientali con furore, annientali e più non esistano, e sappiano che Dio governa in Giacobbe, sino ai confini della terra. Ritornano a sera e ringhiano come cani, si aggirano per la città; ecco, vagano in cerca di cibo, ringhiano se non possono saziarsi.</w:t>
      </w:r>
    </w:p>
    <w:p w14:paraId="56CC06A7"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Ma io canterò la tua forza, esalterò la tua fedeltà al mattino, perché sei stato mia difesa, mio rifugio nel giorno della mia angoscia. O mia forza, a te voglio cantare, poiché tu sei, o Dio, la mia difesa, Dio della mia fedeltà (Sal 59,1-18).</w:t>
      </w:r>
    </w:p>
    <w:p w14:paraId="6C281433"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Dal Libro dell’Apocalisse di san Giovanni Apostolo</w:t>
      </w:r>
    </w:p>
    <w:p w14:paraId="589BD912"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w:t>
      </w:r>
    </w:p>
    <w:p w14:paraId="6DE35AC8"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w:t>
      </w:r>
    </w:p>
    <w:p w14:paraId="461EA34A"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206B38CF"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w:t>
      </w:r>
    </w:p>
    <w:p w14:paraId="4C6F1864"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Allora il drago si infuriò contro la donna e se ne andò a fare guerra contro il resto della sua discendenza, contro quelli che custodiscono i comandamenti di Dio e sono in possesso della testimonianza di Gesù. E si appostò sulla spiaggia del mare (Ap 12,1-18).</w:t>
      </w:r>
    </w:p>
    <w:p w14:paraId="5D07A133"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Questo vomito di tenebra, di falsità, di menzogna che Satana e i suoi diacono stanno riversando sulla Chiesa solo il Signore lo può inghiottire. Lui lo inghiottisce attraverso quei discepoli di Gesù che sono in Lui luce del mondo e sale della terra e che ogni giorno lo invocano perché per mezzo di essi molte altre luci si accendano e molto altro sale da insipido divenga sapido e da stoltezza si faccia sapienza per opera dello Spirito Santo. Se il discepolo di Gesù non inghiottisce tutto questo vomito di lava infernale, la Chiesa perderà moltissima della sua forza e moltissima della sua luce. Ecco quanto è grande la responsabilità di ogni discepolo di Gesù. Non solo lui deve essere vera luce e vero sale. Ogni giorno per la sua preghiera, per la sua Parola, per il suo esempio, per la sua più perfetta conformazione a Cristo Gesù deve far sì che molte altri luci si accendano nella Chiesa e nel mondo.</w:t>
      </w:r>
    </w:p>
    <w:p w14:paraId="08BFF873" w14:textId="77777777" w:rsidR="00FD14AC" w:rsidRPr="00FD14AC" w:rsidRDefault="00FD14AC" w:rsidP="00FD14AC">
      <w:pPr>
        <w:jc w:val="both"/>
        <w:rPr>
          <w:rFonts w:ascii="Arial" w:hAnsi="Arial" w:cs="Arial"/>
          <w:sz w:val="24"/>
          <w:szCs w:val="24"/>
        </w:rPr>
      </w:pPr>
    </w:p>
    <w:p w14:paraId="47AAFBDD" w14:textId="77777777" w:rsidR="00FD14AC" w:rsidRPr="00FD14AC" w:rsidRDefault="00FD14AC" w:rsidP="00FD14AC">
      <w:pPr>
        <w:jc w:val="both"/>
        <w:rPr>
          <w:rFonts w:ascii="Arial" w:hAnsi="Arial" w:cs="Arial"/>
          <w:b/>
          <w:bCs/>
          <w:sz w:val="24"/>
          <w:szCs w:val="24"/>
        </w:rPr>
      </w:pPr>
      <w:bookmarkStart w:id="556" w:name="_Hlk212223293"/>
      <w:r w:rsidRPr="00FD14AC">
        <w:rPr>
          <w:rFonts w:ascii="Arial" w:hAnsi="Arial" w:cs="Arial"/>
          <w:b/>
          <w:bCs/>
          <w:sz w:val="24"/>
          <w:szCs w:val="24"/>
        </w:rPr>
        <w:t>Gesù si fermò, li chiamò e disse: «Che cosa volete che io faccia per voi?».</w:t>
      </w:r>
    </w:p>
    <w:bookmarkEnd w:id="556"/>
    <w:p w14:paraId="058D2DF2"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 xml:space="preserve">Quando il grido giunge al cuore di Cristo Gesù – Gesù ascolta con il cuore e non con l’orecchio e questo implica che anche il grido dovrà essere fatto con il cuore e non con la bocca – Lui sempre si ferma e chiede: </w:t>
      </w:r>
      <w:r w:rsidRPr="00FD14AC">
        <w:rPr>
          <w:rFonts w:ascii="Arial" w:hAnsi="Arial" w:cs="Arial"/>
          <w:i/>
          <w:iCs/>
          <w:sz w:val="24"/>
          <w:szCs w:val="24"/>
        </w:rPr>
        <w:t>“Gesù si fermò, li chiamò e disse: «Che cosa volete che io faccia per voi?».</w:t>
      </w:r>
      <w:r w:rsidRPr="00FD14AC">
        <w:rPr>
          <w:rFonts w:ascii="Arial" w:hAnsi="Arial" w:cs="Arial"/>
          <w:sz w:val="24"/>
          <w:szCs w:val="24"/>
        </w:rPr>
        <w:t xml:space="preserve"> Ecco perché è importante pregare con il cuore. I due ciechi hanno chiesto pietà:</w:t>
      </w:r>
      <w:r w:rsidRPr="00FD14AC">
        <w:rPr>
          <w:rFonts w:ascii="Arial" w:hAnsi="Arial" w:cs="Arial"/>
          <w:i/>
          <w:iCs/>
          <w:sz w:val="24"/>
          <w:szCs w:val="24"/>
        </w:rPr>
        <w:t xml:space="preserve"> «Signore, figlio di Davide, abbi pietà di noi!». </w:t>
      </w:r>
      <w:r w:rsidRPr="00FD14AC">
        <w:rPr>
          <w:rFonts w:ascii="Arial" w:hAnsi="Arial" w:cs="Arial"/>
          <w:sz w:val="24"/>
          <w:szCs w:val="24"/>
        </w:rPr>
        <w:t xml:space="preserve">Chiedere pietà è preghiera universale, abbraccia tutto l’uomo, tutta l’umanità, tutto il tempo e anche l’eternità. Dall’universale ora si deve entrare nel particolare. Ecco il significato della domanda di Gesù: </w:t>
      </w:r>
      <w:r w:rsidRPr="00FD14AC">
        <w:rPr>
          <w:rFonts w:ascii="Arial" w:hAnsi="Arial" w:cs="Arial"/>
          <w:i/>
          <w:iCs/>
          <w:sz w:val="24"/>
          <w:szCs w:val="24"/>
        </w:rPr>
        <w:t>“Che cosa volete che io faccia per voi”.</w:t>
      </w:r>
      <w:r w:rsidRPr="00FD14AC">
        <w:rPr>
          <w:rFonts w:ascii="Arial" w:hAnsi="Arial" w:cs="Arial"/>
          <w:sz w:val="24"/>
          <w:szCs w:val="24"/>
        </w:rPr>
        <w:t xml:space="preserve">  Prima che Gesù intervenga deve conoscere su cosa deve lui intervenire. Questo aspetto della nostra preghiera va sempre messo in luce. La preghiera è un dialogo tra noi e Gesù e tra Gesù e noi. Noi esponiamo l’oggetto della nostra richiesta e il Signore risponde, a volte chiedendoci la fede in Lui, altre volte con immediato esaudimento, senza più nulla aggiungere. È cosa santa vedere la preghiera come un dialogo tra due cuori. Noi sappiamo che il Signore ama e chiede questo dialogo da cuore e cuore. Anche la fede va confessata con il cuore e con tutta la nostra anima e ogni singolo atomo del nostro corpo. Tutto l’uomo deve essere nella preghiera e nella professione del nostra fede.  Ecco alcuni insegnamenti tratti dai Testi Sacri:</w:t>
      </w:r>
    </w:p>
    <w:p w14:paraId="14285C88"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Dal libro del Profeta Isaia</w:t>
      </w:r>
    </w:p>
    <w:p w14:paraId="6B72890C"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w:t>
      </w:r>
    </w:p>
    <w:p w14:paraId="240081AE"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Guai a quanti vogliono sottrarsi alla vista del Signore per dissimulare i loro piani, a coloro che agiscono nelle tenebre, dicendo: «Chi ci vede? Chi ci conosce?». Che perversità! Forse che il vasaio è stimato pari alla creta? Un oggetto può dire del suo autore: «Non mi ha fatto lui»? E un vaso può dire del vasaio: «Non capisce»?</w:t>
      </w:r>
    </w:p>
    <w:p w14:paraId="427BAE7A"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Certo, ancora un po’ e il Libano si cambierà in un frutteto e il frutteto sarà considerato una selva. Udranno in quel giorno i sordi le parole del libro; liberati dall’oscurità e dalle tenebre, gli occhi dei ciechi vedranno. Gli umili si rallegreranno di nuovo nel Signore, i più poveri gioiranno nel Santo d’Israele.</w:t>
      </w:r>
    </w:p>
    <w:p w14:paraId="1DE155FD"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Perché il tiranno non sarà più, sparirà l’arrogante, saranno eliminati quanti tramano iniquità, quanti con la parola rendono colpevoli gli altri, quanti alla porta tendono tranelli al giudice e rovinano il giusto per un nulla. Pertanto, dice alla casa di Giacobbe il Signore, che riscattò Abramo: «D’ora in poi Giacobbe non dovrà più arrossire, il suo viso non impallidirà più, poiché vedendo i suoi figli l’opera delle mie mani tra loro, santificheranno il mio nome, santificheranno il Santo di Giacobbe e temeranno il Dio d’Israele. Gli spiriti traviati apprenderanno la sapienza, quelli che mormorano impareranno la lezione» (Is 29,11-24). </w:t>
      </w:r>
    </w:p>
    <w:p w14:paraId="68AC9251"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Dalla Lettera ai Romani</w:t>
      </w:r>
    </w:p>
    <w:p w14:paraId="3F760B3D"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2E99E686"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612D6178"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Ma non tutti hanno obbedito al Vangelo. Lo dice Isaia: Signore, chi ha creduto dopo averci ascoltato? Dunque, la fede viene dall’ascolto e l’ascolto riguarda la parola di Cristo (Rm 10.5-17). </w:t>
      </w:r>
    </w:p>
    <w:p w14:paraId="25011AAD"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Dal Libro dei Salmi</w:t>
      </w:r>
    </w:p>
    <w:p w14:paraId="36692FC5"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Di Davide. Quando si finse pazzo in presenza di Abimèlec, tanto che questi lo scacciò ed egli se ne andò.</w:t>
      </w:r>
    </w:p>
    <w:p w14:paraId="7C5A78FF"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Benedirò il Signore in ogni tempo, sulla mia bocca sempre la sua lode. Io mi glorio nel Signore: i poveri ascoltino e si rallegrino. Magnificate con me il Signore, esaltiamo insieme il suo nome. Ho cercato il Signore: mi ha risposto e da ogni mia paura mi ha liberato. Guardate a lui e sarete raggianti, i vostri volti non dovranno arrossire.</w:t>
      </w:r>
    </w:p>
    <w:p w14:paraId="35E0C613"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Questo povero grida e il Signore lo ascolta, lo salva da tutte le sue angosce. L’angelo del Signore si accampa attorno a quelli che lo temono, e li libera. Gustate e vedete com’è buono il Signore; beato l’uomo che in lui si rifugia. Temete il Signore, suoi santi: nulla manca a coloro che lo temono. I leoni sono miseri e affamati, ma a chi cerca il Signore non manca alcun bene.</w:t>
      </w:r>
    </w:p>
    <w:p w14:paraId="0B1B8F10"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Venite, figli, ascoltatemi: vi insegnerò il timore del Signore. Chi è l’uomo che desidera la vita e ama i giorni in cui vedere il bene? Custodisci la lingua dal male, le labbra da parole di menzogna. Sta’ lontano dal male e fa’ il bene, cerca e persegui la pace. Gli occhi del Signore sui giusti, i suoi orecchi al loro grido di aiuto. Il volto del Signore contro i malfattori, per eliminarne dalla terra il ricordo. Gridano e il Signore li ascolta, li libera da tutte le loro angosce. Il Signore è vicino a chi ha il cuore spezzato, egli salva gli spiriti affranti. Molti sono i mali del giusto, ma da tutti lo libera il Signore. Custodisce tutte le sue ossa: neppure uno sarà spezzato. Il male fa morire il malvagio e chi odia il giusto sarà condannato. Il Signore riscatta la vita dei suoi servi;  non sarà condannato chi in lui si rifugia (Sal 34,1-23). </w:t>
      </w:r>
    </w:p>
    <w:p w14:paraId="3B4C0937"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I due ciechi hanno gridato con il cuore. Ora con il cuore dovranno manifestare al Signore l’oggetto della loro invocazione. Questa manifestazione serve al Padre celeste per rivelare a ogni uomo la purissima verità di Cristo Gesù. C’è tutta una folla che sta seguendo Gesù. Chi è quest’uomo che essi stanno seguendo. Ecco allora che la preghiera dei due ciechi e il suo esaudimento da parte di Gesù divine vera via della purissima fede nella Persona di Gesù. I due ciechi pregano il Figlio di Davide e il Figlio di Davide è il Messia. Il Figlio di Davide esaudisce la loro preghiera. Donando loro la vista attesta di essere veramente il Figlio di Davide. La preghiera non è via della fede solo per i due ciechi. È la via della fede per tutta la folla che sta seguendo Gesù. Se prima qualcuna aveva qualche dubbio, ora quel dubbio non dovrà più esistere, a meno che la sua coscienza non sia stata resa dura come pietra e il suo cuore resistente come un masso di granito. Ecco perché noi diciamo che sempre la nostra preghiera deve essere via della fede, fede purissima per noi e fede purissima per i nostri fratelli. Non sola via della fede, ma anche via della speranza e della carità. Tutto questo avviene se chi prega, eleva a Dio il suo cuore nel rispetto delle regole e delle norme che sono necessarie perché un grido a Dio sia preghiera.</w:t>
      </w:r>
    </w:p>
    <w:p w14:paraId="6F0A69DB" w14:textId="77777777" w:rsidR="00FD14AC" w:rsidRPr="00FD14AC" w:rsidRDefault="00FD14AC" w:rsidP="00FD14AC">
      <w:pPr>
        <w:jc w:val="both"/>
        <w:rPr>
          <w:rFonts w:ascii="Arial" w:hAnsi="Arial" w:cs="Arial"/>
          <w:b/>
          <w:bCs/>
          <w:sz w:val="24"/>
          <w:szCs w:val="24"/>
        </w:rPr>
      </w:pPr>
    </w:p>
    <w:p w14:paraId="7D8BDF74" w14:textId="77777777" w:rsidR="00FD14AC" w:rsidRPr="00FD14AC" w:rsidRDefault="00FD14AC" w:rsidP="00FD14AC">
      <w:pPr>
        <w:jc w:val="both"/>
        <w:rPr>
          <w:rFonts w:ascii="Arial" w:hAnsi="Arial" w:cs="Arial"/>
          <w:b/>
          <w:bCs/>
          <w:sz w:val="24"/>
          <w:szCs w:val="24"/>
        </w:rPr>
      </w:pPr>
      <w:r w:rsidRPr="00FD14AC">
        <w:rPr>
          <w:rFonts w:ascii="Arial" w:hAnsi="Arial" w:cs="Arial"/>
          <w:b/>
          <w:bCs/>
          <w:sz w:val="24"/>
          <w:szCs w:val="24"/>
        </w:rPr>
        <w:t xml:space="preserve"> Gli risposero: «Signore, che i nostri occhi si aprano!». </w:t>
      </w:r>
    </w:p>
    <w:p w14:paraId="7A0870BB" w14:textId="576E7847" w:rsidR="00FD14AC" w:rsidRPr="00FD14AC" w:rsidRDefault="00FD14AC" w:rsidP="00FD14AC">
      <w:pPr>
        <w:jc w:val="both"/>
        <w:rPr>
          <w:rFonts w:ascii="Arial" w:hAnsi="Arial" w:cs="Arial"/>
          <w:sz w:val="24"/>
          <w:szCs w:val="24"/>
        </w:rPr>
      </w:pPr>
      <w:r w:rsidRPr="00FD14AC">
        <w:rPr>
          <w:rFonts w:ascii="Arial" w:hAnsi="Arial" w:cs="Arial"/>
          <w:sz w:val="24"/>
          <w:szCs w:val="24"/>
        </w:rPr>
        <w:t>Ecco cosa chiedono la Figlio di Davide: il dono della vita: “</w:t>
      </w:r>
      <w:r w:rsidRPr="00FD14AC">
        <w:rPr>
          <w:rFonts w:ascii="Arial" w:hAnsi="Arial" w:cs="Arial"/>
          <w:i/>
          <w:iCs/>
          <w:sz w:val="24"/>
          <w:szCs w:val="24"/>
        </w:rPr>
        <w:t xml:space="preserve">Gli risposero: «Signore, che i nostri occhi si aprano!»”. </w:t>
      </w:r>
      <w:r w:rsidRPr="00FD14AC">
        <w:rPr>
          <w:rFonts w:ascii="Arial" w:hAnsi="Arial" w:cs="Arial"/>
          <w:sz w:val="24"/>
          <w:szCs w:val="24"/>
        </w:rPr>
        <w:t xml:space="preserve"> Diciamo subito che nell’Antico Testamento nessuno ha mai aperto gli occhi a un cieco. Ci sono state guarigioni dalla lebbra, tre risurrezione di corpo morti, altri miracoli di ogni genere. Mai però un solo uomo ha aperto gli occhi ai ciechi. Aprire gli occhi ai ciechi è opera promessa dal Signore Dio al suo Messia. Aprendo gli occhi a questi due ciechi, Gesù si manifesta come vero Messa del suo popolo. Messia però secondo il cuore di Dio, non però secondo il pensiero degli uomini. Messia creatore </w:t>
      </w:r>
      <w:r w:rsidR="00AB5685" w:rsidRPr="00FD14AC">
        <w:rPr>
          <w:rFonts w:ascii="Arial" w:hAnsi="Arial" w:cs="Arial"/>
          <w:sz w:val="24"/>
          <w:szCs w:val="24"/>
        </w:rPr>
        <w:t>del</w:t>
      </w:r>
      <w:r w:rsidRPr="00FD14AC">
        <w:rPr>
          <w:rFonts w:ascii="Arial" w:hAnsi="Arial" w:cs="Arial"/>
          <w:sz w:val="24"/>
          <w:szCs w:val="24"/>
        </w:rPr>
        <w:t xml:space="preserve"> regno di Dio secondo il pensiero di Dio e non Messia creatore di un regno di Dio secondo la volontà degli uomini. È questo oggi il peccato anche di moltissimi figli della Chiesa. Essi vogliono edificare la Chiesa di Cristo Gesù secondo il pensero degli uomini e non secondo la Parola del loro Signore e Dio. Ma anche vogliono portare a Cristo Signore discepoli secondo l’immaginazione degli uomini e non secondo la volontà del Padre. Ma anche l’uomo oggi lo si vuole secondo il pensiero di Satana e non più secondo il pensiero di Dio. Questo avviene perché moltissimi discepoli di Gesù hanno abbandonato lo Spirito Santo e la verità posta da Lui in ogni Parola della Divina Rivelazione e al posto dello Spirito Santo hanno scelto Satana e la falsità con la quale lui ha inquinato tutta la Divina Parola del Signore nostro Dio. </w:t>
      </w:r>
    </w:p>
    <w:p w14:paraId="30D99F0F"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Due riflessioni potranno aiutarci a entrare nelle viscere di questo mistero di iniquità.</w:t>
      </w:r>
    </w:p>
    <w:p w14:paraId="27B7D64C"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Prima riflessione</w:t>
      </w:r>
    </w:p>
    <w:p w14:paraId="52A4DEE6" w14:textId="77777777" w:rsidR="00FD14AC" w:rsidRPr="00FD14AC" w:rsidRDefault="00FD14AC" w:rsidP="00FD14AC">
      <w:pPr>
        <w:spacing w:after="120" w:line="240" w:lineRule="auto"/>
        <w:jc w:val="both"/>
        <w:rPr>
          <w:rFonts w:ascii="Arial" w:eastAsia="Times New Roman" w:hAnsi="Arial" w:cs="Times New Roman"/>
          <w:kern w:val="0"/>
          <w:sz w:val="24"/>
          <w:szCs w:val="20"/>
          <w:lang w:eastAsia="it-IT"/>
          <w14:ligatures w14:val="none"/>
        </w:rPr>
      </w:pPr>
      <w:r w:rsidRPr="00FD14AC">
        <w:rPr>
          <w:rFonts w:ascii="Arial" w:eastAsia="Times New Roman" w:hAnsi="Arial" w:cs="Times New Roman"/>
          <w:kern w:val="0"/>
          <w:sz w:val="24"/>
          <w:szCs w:val="20"/>
          <w:lang w:eastAsia="it-IT"/>
          <w14:ligatures w14:val="none"/>
        </w:rPr>
        <w:t xml:space="preserve">Cosa chiede l’Apostolo Paolo ai Tessalonicesi con le Parole: </w:t>
      </w:r>
      <w:r w:rsidRPr="00FD14AC">
        <w:rPr>
          <w:rFonts w:ascii="Arial" w:eastAsia="Times New Roman" w:hAnsi="Arial" w:cs="Times New Roman"/>
          <w:i/>
          <w:iCs/>
          <w:kern w:val="0"/>
          <w:sz w:val="24"/>
          <w:szCs w:val="20"/>
          <w:lang w:eastAsia="it-IT"/>
          <w14:ligatures w14:val="none"/>
        </w:rPr>
        <w:t xml:space="preserve">“E lo stesso Signore  nostro Gesù Cristo e Dio, Padre nostro, che ci ha amati e ci ha dato, per sua grazia, una consolazione eterna e una buona speranza, conforti i vostri cuori e li confermi in ogni opera e parola di bene”? </w:t>
      </w:r>
      <w:r w:rsidRPr="00FD14AC">
        <w:rPr>
          <w:rFonts w:ascii="Arial" w:eastAsia="Times New Roman" w:hAnsi="Arial" w:cs="Times New Roman"/>
          <w:kern w:val="0"/>
          <w:sz w:val="24"/>
          <w:szCs w:val="20"/>
          <w:lang w:eastAsia="it-IT"/>
          <w14:ligatures w14:val="none"/>
        </w:rPr>
        <w:t xml:space="preserve">Chiede che conforti i cuori dei Tessalonicesi e li confermi in ogni opera e parola di bene. Oggi neanche questo è più possibile. </w:t>
      </w:r>
    </w:p>
    <w:p w14:paraId="1A080DBA" w14:textId="77777777" w:rsidR="00FD14AC" w:rsidRPr="00FD14AC" w:rsidRDefault="00FD14AC" w:rsidP="00FD14AC">
      <w:pPr>
        <w:spacing w:after="120" w:line="240" w:lineRule="auto"/>
        <w:jc w:val="both"/>
        <w:rPr>
          <w:rFonts w:ascii="Arial" w:eastAsia="Times New Roman" w:hAnsi="Arial" w:cs="Times New Roman"/>
          <w:kern w:val="0"/>
          <w:sz w:val="24"/>
          <w:szCs w:val="20"/>
          <w:lang w:eastAsia="it-IT"/>
          <w14:ligatures w14:val="none"/>
        </w:rPr>
      </w:pPr>
      <w:r w:rsidRPr="00FD14AC">
        <w:rPr>
          <w:rFonts w:ascii="Arial" w:eastAsia="Times New Roman" w:hAnsi="Arial" w:cs="Times New Roman"/>
          <w:kern w:val="0"/>
          <w:sz w:val="24"/>
          <w:szCs w:val="20"/>
          <w:lang w:eastAsia="it-IT"/>
          <w14:ligatures w14:val="none"/>
        </w:rPr>
        <w:t xml:space="preserve">Chi ci deve confermare sarebbe Dio, Padre nostro, e il Signore nostro Gesù Cristo. Oggi Dio, Padre nostro, e il Signore nostro Gesù Cristo, non esistono più. Se loro non esistono più neanche la loro Parola, il loro Vangelo, la loro grazia, la loro Volontà, la loro opera di salvezza esistono più. Esiste invece quel Dio unico del quale non si conosce nessuna Parola, nessun Vangelo, nessuna grazia e nessuna volontà. Opera e parola di bene sono quelle comandate nella Parola di Dio Padre nostro e di Gesù Cristo Signore nostro. Essi non esistono. Tutto ciò che è loro redenzione, salvezza, giustificazione, verità e luce non esiste più. Ecco perché oggi parlare dalla Scrittura Santa nella cattolicità non si può più. Si può parlare dalla Scrittura ad una condizione: Che vi sia un traduttore simultaneo che trasformi quanto si legge in essa in pensiero dell’uomo. </w:t>
      </w:r>
    </w:p>
    <w:p w14:paraId="420348D3" w14:textId="77777777" w:rsidR="00FD14AC" w:rsidRPr="00FD14AC" w:rsidRDefault="00FD14AC" w:rsidP="00FD14AC">
      <w:pPr>
        <w:spacing w:after="120" w:line="240" w:lineRule="auto"/>
        <w:jc w:val="both"/>
        <w:rPr>
          <w:rFonts w:ascii="Arial" w:eastAsia="Times New Roman" w:hAnsi="Arial" w:cs="Times New Roman"/>
          <w:kern w:val="0"/>
          <w:sz w:val="24"/>
          <w:szCs w:val="20"/>
          <w:lang w:eastAsia="it-IT"/>
          <w14:ligatures w14:val="none"/>
        </w:rPr>
      </w:pPr>
      <w:r w:rsidRPr="00FD14AC">
        <w:rPr>
          <w:rFonts w:ascii="Arial" w:eastAsia="Times New Roman" w:hAnsi="Arial" w:cs="Times New Roman"/>
          <w:kern w:val="0"/>
          <w:sz w:val="24"/>
          <w:szCs w:val="20"/>
          <w:lang w:eastAsia="it-IT"/>
          <w14:ligatures w14:val="none"/>
        </w:rPr>
        <w:t xml:space="preserve">È quanto sta accadendo ai nostri giorni. Ogni figlio della Chiesa una, santa, cattolica, apostolica si sta munendo di questo traduttore simultaneo. Sono ormai circa il 90% che l’hanno installato nel loro cervello. Non appena si legge una parola della Scrittura Santa, subito da verità e trasformata in falsità e da pensiero del cielo in pensiero della terra, con una disinvoltura tale da neanche più accorgersene di questa istantanea traduzione. Questa operazione è divenuta così connaturale da ormai ritenere una vera bestemmia il solo ricordo della Lettera della Scrittura. Per ritornare alla purissima verità del mistero contenuto nella Scrittura Santa, ognuno dovrebbe disinstallare questo traduttore simultaneo. Ma ormai questo traduttore non può essere più disinstallato. È divenuto natura del nostro cervello e del nostro cuore. Dovremmo togliere del tutto sia il nostro cervello che il nostro cuore. Operazione non più possibile a nessun uomo. Qui solo lo Spirito Santo può operare e dovrebbe operare allo stesso modo che Cristo Gesù ha operato con l’Apostolo Paolo sulla via di Damasco. Solo lo Spirito Santo può e nessun altro. Noi possiamo solo pregare che di queste operazioni lo Spirito Santo ne faccia molte. </w:t>
      </w:r>
    </w:p>
    <w:p w14:paraId="130D9F98" w14:textId="77777777" w:rsidR="00FD14AC" w:rsidRPr="00FD14AC" w:rsidRDefault="00FD14AC" w:rsidP="00FD14AC">
      <w:pPr>
        <w:spacing w:after="120" w:line="240" w:lineRule="auto"/>
        <w:jc w:val="both"/>
        <w:rPr>
          <w:rFonts w:ascii="Arial" w:eastAsia="Times New Roman" w:hAnsi="Arial" w:cs="Times New Roman"/>
          <w:kern w:val="0"/>
          <w:sz w:val="24"/>
          <w:szCs w:val="20"/>
          <w:lang w:eastAsia="it-IT"/>
          <w14:ligatures w14:val="none"/>
        </w:rPr>
      </w:pPr>
      <w:r w:rsidRPr="00FD14AC">
        <w:rPr>
          <w:rFonts w:ascii="Arial" w:eastAsia="Times New Roman" w:hAnsi="Arial" w:cs="Times New Roman"/>
          <w:kern w:val="0"/>
          <w:sz w:val="24"/>
          <w:szCs w:val="20"/>
          <w:lang w:eastAsia="it-IT"/>
          <w14:ligatures w14:val="none"/>
        </w:rPr>
        <w:t>Sulla conferma e sul conforto ecco cosa rivela il Nuovo Testamento.</w:t>
      </w:r>
    </w:p>
    <w:p w14:paraId="0CB05500" w14:textId="77777777" w:rsidR="00FD14AC" w:rsidRPr="00FD14AC" w:rsidRDefault="00FD14AC" w:rsidP="00FD14AC">
      <w:pPr>
        <w:spacing w:after="120" w:line="240" w:lineRule="auto"/>
        <w:jc w:val="both"/>
        <w:rPr>
          <w:rFonts w:ascii="Arial" w:eastAsia="Times New Roman" w:hAnsi="Arial" w:cs="Times New Roman"/>
          <w:i/>
          <w:iCs/>
          <w:kern w:val="0"/>
          <w:sz w:val="24"/>
          <w:szCs w:val="24"/>
          <w:lang w:eastAsia="it-IT"/>
          <w14:ligatures w14:val="none"/>
        </w:rPr>
      </w:pPr>
      <w:r w:rsidRPr="00FD14AC">
        <w:rPr>
          <w:rFonts w:ascii="Arial" w:eastAsia="Times New Roman" w:hAnsi="Arial" w:cs="Times New Roman"/>
          <w:i/>
          <w:iCs/>
          <w:kern w:val="0"/>
          <w:sz w:val="24"/>
          <w:szCs w:val="24"/>
          <w:lang w:eastAsia="it-IT"/>
          <w14:ligatures w14:val="none"/>
        </w:rPr>
        <w:t xml:space="preserve">Allora essi partirono e predicarono dappertutto, mentre il Signore operava insieme con loro e confermava la parola con i prodigi che l'accompagnavano (Mc 16, 20). Ma io ho pregato per te, che non venga meno la tua fede; e tu, una volta ravveduto, conferma i tuoi fratelli" (Lc 22, 32). Trascorso colà un po’ di tempo, partì di nuovo percorrendo di seguito le regioni della Galazia e della Frigia, confermando nella fede tutti i discepoli (At 18, 23). Togliamo dunque ogni valore alla legge mediante la fede? Nient'affatto, anzi confermiamo la legge (Rm 3, 31). A colui che ha il potere di confermarvi secondo il vangelo che io annunzio e il messaggio di Gesù Cristo, secondo la rivelazione del mistero taciuto per secoli eterni (Rm 16, 25). Egli vi confermerà sino alla fine, irreprensibili nel giorno del Signore nostro Gesù Cristo (1Cor 1, 8). E' Dio stesso che ci conferma, insieme a voi, in Cristo, e ci ha conferito l'unzione (2Cor 1, 21). </w:t>
      </w:r>
    </w:p>
    <w:p w14:paraId="63B99F1D" w14:textId="77777777" w:rsidR="00FD14AC" w:rsidRPr="00FD14AC" w:rsidRDefault="00FD14AC" w:rsidP="00FD14AC">
      <w:pPr>
        <w:spacing w:after="120" w:line="240" w:lineRule="auto"/>
        <w:jc w:val="both"/>
        <w:rPr>
          <w:rFonts w:ascii="Arial" w:eastAsia="Times New Roman" w:hAnsi="Arial" w:cs="Times New Roman"/>
          <w:i/>
          <w:iCs/>
          <w:kern w:val="0"/>
          <w:sz w:val="24"/>
          <w:szCs w:val="24"/>
          <w:lang w:eastAsia="it-IT"/>
          <w14:ligatures w14:val="none"/>
        </w:rPr>
      </w:pPr>
      <w:r w:rsidRPr="00FD14AC">
        <w:rPr>
          <w:rFonts w:ascii="Arial" w:eastAsia="Times New Roman" w:hAnsi="Arial" w:cs="Times New Roman"/>
          <w:i/>
          <w:iCs/>
          <w:kern w:val="0"/>
          <w:sz w:val="24"/>
          <w:szCs w:val="24"/>
          <w:lang w:eastAsia="it-IT"/>
          <w14:ligatures w14:val="none"/>
        </w:rPr>
        <w:t xml:space="preserve">E abbiamo inviato Timòteo, nostro fratello e collaboratore di Dio nel vangelo di Cristo, per confermarvi ed esortarvi nella vostra fede (1Ts 3, 2). Conforti i vostri cuori e li confermi in ogni opera e parola di bene (2Ts 2, 17). Ma il Signore è fedele; egli vi confermerà e vi custodirà dal maligno (2Ts 3, 3). Come potremo sottrarci al castigo se trascuriamo una salvezza così grande? Questa infatti, dopo essere stata promulgata all'inizio dal Signore, è stata confermata in mezzo a noi da quelli che l'avevano udita (Eb 2, 3). E il Dio di ogni grazia, il quale vi ha chiamati alla sua gloria eterna in Cristo, egli stesso vi ristabilirà, dopo una breve sofferenza vi confermerà e vi renderà forti e saldi (1Pt 5, 10). E così abbiamo conferma migliore della parola dei profeti, alla quale fate bene a volgere l'attenzione, come a lampada che brilla in un luogo oscuro, finché non spunti il giorno e la stella del mattino si levi nei vostri cuori (2Pt 1, 19). </w:t>
      </w:r>
    </w:p>
    <w:p w14:paraId="631A0BA0" w14:textId="77777777" w:rsidR="00FD14AC" w:rsidRPr="00FD14AC" w:rsidRDefault="00FD14AC" w:rsidP="00FD14AC">
      <w:pPr>
        <w:spacing w:after="120" w:line="240" w:lineRule="auto"/>
        <w:jc w:val="both"/>
        <w:rPr>
          <w:rFonts w:ascii="Arial" w:eastAsia="Times New Roman" w:hAnsi="Arial" w:cs="Times New Roman"/>
          <w:i/>
          <w:iCs/>
          <w:kern w:val="0"/>
          <w:sz w:val="24"/>
          <w:szCs w:val="24"/>
          <w:lang w:eastAsia="it-IT"/>
          <w14:ligatures w14:val="none"/>
        </w:rPr>
      </w:pPr>
      <w:r w:rsidRPr="00FD14AC">
        <w:rPr>
          <w:rFonts w:ascii="Arial" w:eastAsia="Times New Roman" w:hAnsi="Arial" w:cs="Times New Roman"/>
          <w:i/>
          <w:iCs/>
          <w:kern w:val="0"/>
          <w:sz w:val="24"/>
          <w:szCs w:val="24"/>
          <w:lang w:eastAsia="it-IT"/>
          <w14:ligatures w14:val="none"/>
        </w:rPr>
        <w:t xml:space="preserve">Ora a Gerusalemme c'era un uomo di nome Simeone, uomo giusto e timorato di Dio, che aspettava il conforto d'Israele (Lc 2, 25). Gli apparve allora un angelo dal cielo a confortarlo (Lc 22, 43). La Chiesa era dunque in pace per tutta la Giudea, la Galilea e la Samaria; essa cresceva e camminava nel timore del Signore, colma del conforto dello Spirito Santo (At 9, 31). Calunniati, confortiamo; siamo diventati come la spazzatura del mondo, il rifiuto di tutti, fino ad oggi (1Cor 4, 13). Chi profetizza, invece, parla agli uomini per loro edificazione, esortazione e conforto (1Cor 14, 3). Quando siamo tribolati, è per la vostra consolazione e salvezza; quando siamo confortati, è per la vostra consolazione, la quale si dimostra nel sopportare con forza le medesime sofferenze che anche noi sopportiamo (2Cor 1, 6). </w:t>
      </w:r>
    </w:p>
    <w:p w14:paraId="793CEF22" w14:textId="77777777" w:rsidR="00FD14AC" w:rsidRPr="00FD14AC" w:rsidRDefault="00FD14AC" w:rsidP="00FD14AC">
      <w:pPr>
        <w:spacing w:after="120" w:line="240" w:lineRule="auto"/>
        <w:jc w:val="both"/>
        <w:rPr>
          <w:rFonts w:ascii="Arial" w:eastAsia="Times New Roman" w:hAnsi="Arial" w:cs="Times New Roman"/>
          <w:i/>
          <w:iCs/>
          <w:kern w:val="0"/>
          <w:sz w:val="24"/>
          <w:szCs w:val="24"/>
          <w:lang w:eastAsia="it-IT"/>
          <w14:ligatures w14:val="none"/>
        </w:rPr>
      </w:pPr>
      <w:r w:rsidRPr="00FD14AC">
        <w:rPr>
          <w:rFonts w:ascii="Arial" w:eastAsia="Times New Roman" w:hAnsi="Arial" w:cs="Times New Roman"/>
          <w:i/>
          <w:iCs/>
          <w:kern w:val="0"/>
          <w:sz w:val="24"/>
          <w:szCs w:val="24"/>
          <w:lang w:eastAsia="it-IT"/>
          <w14:ligatures w14:val="none"/>
        </w:rPr>
        <w:t xml:space="preserve">Cosicché voi dovreste piuttosto usargli benevolenza e confortarlo, perché egli non soccomba sotto un dolore troppo forte (2Cor 2, 7). Ve lo mando proprio allo scopo di farvi conoscere mie notizie e per confortare i vostri cuori (Ef 6, 22). Se c'è pertanto qualche consolazione in Cristo, se c'è conforto derivante dalla carità, se c'è qualche comunanza di spirito, se ci sono sentimenti di amore e di compassione (Fil 2, 1). Ho speranza nel Signore Gesù di potervi presto inviare Timòteo, per essere anch'io confortato nel ricevere vostre notizie (Fil 2, 19). Che io mando a voi, perché conosciate le nostre condizioni e perché rechi conforto ai vostri cuori (Col 4, 8). Confortatevi dunque a vicenda con queste parole (1Ts 4, 18). </w:t>
      </w:r>
    </w:p>
    <w:p w14:paraId="31AEEEC7" w14:textId="77777777" w:rsidR="00FD14AC" w:rsidRPr="00FD14AC" w:rsidRDefault="00FD14AC" w:rsidP="00FD14AC">
      <w:pPr>
        <w:spacing w:after="120" w:line="240" w:lineRule="auto"/>
        <w:jc w:val="both"/>
        <w:rPr>
          <w:rFonts w:ascii="Arial" w:eastAsia="Times New Roman" w:hAnsi="Arial" w:cs="Times New Roman"/>
          <w:i/>
          <w:iCs/>
          <w:kern w:val="0"/>
          <w:sz w:val="24"/>
          <w:szCs w:val="24"/>
          <w:lang w:eastAsia="it-IT"/>
          <w14:ligatures w14:val="none"/>
        </w:rPr>
      </w:pPr>
      <w:r w:rsidRPr="00FD14AC">
        <w:rPr>
          <w:rFonts w:ascii="Arial" w:eastAsia="Times New Roman" w:hAnsi="Arial" w:cs="Times New Roman"/>
          <w:i/>
          <w:iCs/>
          <w:kern w:val="0"/>
          <w:sz w:val="24"/>
          <w:szCs w:val="24"/>
          <w:lang w:eastAsia="it-IT"/>
          <w14:ligatures w14:val="none"/>
        </w:rPr>
        <w:t xml:space="preserve">Perciò confortatevi a vicenda edificandovi gli uni gli altri, come già fate (1Ts 5, 11). Vi esortiamo, fratelli: correggete gli indisciplinati, confortate i pusillanimi, sostenete i deboli, siate pazienti con tutti (1Ts 5, 14). Conforti i vostri cuori e li confermi in ogni opera e parola di bene (2Ts 2, 17). Il Signore conceda misericordia alla famiglia di Onesìforo, perché egli mi ha più volte confortato e non s'è vergognato delle mie catene (2Tm 1, 16). La tua carità è stata per me motivo di grande gioia e consolazione, fratello, poiché il cuore dei credenti è stato confortato per opera tua (Fm 1, 7). </w:t>
      </w:r>
    </w:p>
    <w:p w14:paraId="1F0B12D9" w14:textId="77777777" w:rsidR="00FD14AC" w:rsidRPr="00FD14AC" w:rsidRDefault="00FD14AC" w:rsidP="00FD14AC">
      <w:pPr>
        <w:spacing w:after="120" w:line="240" w:lineRule="auto"/>
        <w:jc w:val="both"/>
        <w:rPr>
          <w:rFonts w:ascii="Arial" w:eastAsia="Times New Roman" w:hAnsi="Arial" w:cs="Times New Roman"/>
          <w:kern w:val="0"/>
          <w:sz w:val="24"/>
          <w:szCs w:val="20"/>
          <w:lang w:eastAsia="it-IT"/>
          <w14:ligatures w14:val="none"/>
        </w:rPr>
      </w:pPr>
      <w:r w:rsidRPr="00FD14AC">
        <w:rPr>
          <w:rFonts w:ascii="Arial" w:eastAsia="Times New Roman" w:hAnsi="Arial" w:cs="Times New Roman"/>
          <w:kern w:val="0"/>
          <w:sz w:val="24"/>
          <w:szCs w:val="20"/>
          <w:lang w:eastAsia="it-IT"/>
          <w14:ligatures w14:val="none"/>
        </w:rPr>
        <w:t xml:space="preserve">Possiamo affermare che ai nostri giorni stiamo vivendo la stessa condizione religiosa nella quale si trovò Gesù nei giorni della sua missione sulla nostra terra. Ognuno camminava con i suoi pensieri. La Parola del Signore era stata sostituita per intero dalla tradizione degli uomini. Anche i farisei, gli scribi, i sadducei, gli erodiani, i capi dei sacerdoti e gli anziani del popolo avevano tutti installato nella loro mente e nel loro cuore questo traduttore simultaneo. Tutta la Scrittura Antica da essi letta veniva trasformata, alterata, contraffatta. Fu a causa di questo traduttore simultaneo che Cristo Gesù fu crocifisso con volontà di eliminarlo per sempre dalla faccia della terra. </w:t>
      </w:r>
    </w:p>
    <w:p w14:paraId="06DEDE69" w14:textId="77777777" w:rsidR="00FD14AC" w:rsidRPr="00FD14AC" w:rsidRDefault="00FD14AC" w:rsidP="00FD14AC">
      <w:pPr>
        <w:spacing w:after="120" w:line="240" w:lineRule="auto"/>
        <w:jc w:val="both"/>
        <w:rPr>
          <w:rFonts w:ascii="Arial" w:eastAsia="Times New Roman" w:hAnsi="Arial" w:cs="Times New Roman"/>
          <w:kern w:val="0"/>
          <w:sz w:val="24"/>
          <w:szCs w:val="20"/>
          <w:lang w:eastAsia="it-IT"/>
          <w14:ligatures w14:val="none"/>
        </w:rPr>
      </w:pPr>
      <w:r w:rsidRPr="00FD14AC">
        <w:rPr>
          <w:rFonts w:ascii="Arial" w:eastAsia="Times New Roman" w:hAnsi="Arial" w:cs="Times New Roman"/>
          <w:kern w:val="0"/>
          <w:sz w:val="24"/>
          <w:szCs w:val="20"/>
          <w:lang w:eastAsia="it-IT"/>
          <w14:ligatures w14:val="none"/>
        </w:rPr>
        <w:t>Gesù invece aveva nella sua mente e nel suo cuore lo Spirito Santo. Lo Spirito Santo era per Lui più che traduttore simultaneo. Con lo Spirito Santo, Gesù opera al contrario. Leggeva ogni condizione umana e ad essa all’istante subito rispondeva con la manifestazione della volontà del Padre suo. Volontà non presunta, non immaginata, non pensata dal suo cuore o dalla sua mente. Volontà purissima invece a Lui manifestata e rivelata dallo Spirito Santo. Gesù in un istante vedeva la storia dell’uomo e in ogni storia portava l’attualissima Volontà del Padre suo e questo avveniva per opera dello Spirito del Signore. Questo miracolo lo può operare anche in noi lo Spirito Santo, a condizione che anche noi come Cristo Gesù cresciamo ogni giorno in grazia, in luce, in verità, in sapienza, in fortezza. In una Parola: cresciamo in Lui, nello Spirito di Dio.</w:t>
      </w:r>
    </w:p>
    <w:p w14:paraId="2F0711E0" w14:textId="77777777" w:rsidR="00FD14AC" w:rsidRPr="00FD14AC" w:rsidRDefault="00FD14AC" w:rsidP="00FD14AC">
      <w:pPr>
        <w:spacing w:after="120" w:line="240" w:lineRule="auto"/>
        <w:jc w:val="both"/>
        <w:rPr>
          <w:rFonts w:ascii="Arial" w:eastAsia="Times New Roman" w:hAnsi="Arial" w:cs="Times New Roman"/>
          <w:kern w:val="0"/>
          <w:sz w:val="24"/>
          <w:szCs w:val="20"/>
          <w:lang w:eastAsia="it-IT"/>
          <w14:ligatures w14:val="none"/>
        </w:rPr>
      </w:pPr>
      <w:r w:rsidRPr="00FD14AC">
        <w:rPr>
          <w:rFonts w:ascii="Arial" w:eastAsia="Times New Roman" w:hAnsi="Arial" w:cs="Times New Roman"/>
          <w:kern w:val="0"/>
          <w:sz w:val="24"/>
          <w:szCs w:val="20"/>
          <w:lang w:eastAsia="it-IT"/>
          <w14:ligatures w14:val="none"/>
        </w:rPr>
        <w:t>Dinanzi alla Parola di Dio, dinanzi al Vangelo, non ci sono posizioni neutrali. O usiamo il traduttore simultaneo della carne o ci serviamo di quello dello Spirito Santo. Se cresciamo e abbondiamo nei frutti dello Spirito Santo è segno che stiamo usando il traduttore simultaneo celeste. Se invece abbondano in noi le opere della carne è segno che stiamo usando il traduttore simultaneo infernale. Oggi è chiesto ad ogni discepolo di Gesù che si rechi sulla via di Damasco, chieda a Cristo Gesù che tolga dalla mente e dal cuore il traduttore simultaneo infernale e al suo posto installi il traduttore simultaneo del cielo. Senza questa operazione ogni giorno di più aumentano quanti installano il traduttore simultaneo infernale e quanti invece vivono con il traduttore simultaneo celeste saranno veramente pochi. Anche oggi si compie per noi la profezia di Isaia:</w:t>
      </w:r>
    </w:p>
    <w:p w14:paraId="3D458CE6" w14:textId="77777777" w:rsidR="00FD14AC" w:rsidRPr="00FD14AC" w:rsidRDefault="00FD14AC" w:rsidP="00FD14AC">
      <w:pPr>
        <w:spacing w:after="120" w:line="240" w:lineRule="auto"/>
        <w:jc w:val="both"/>
        <w:rPr>
          <w:rFonts w:ascii="Arial" w:eastAsia="Times New Roman" w:hAnsi="Arial" w:cs="Times New Roman"/>
          <w:kern w:val="0"/>
          <w:sz w:val="24"/>
          <w:szCs w:val="20"/>
          <w:lang w:eastAsia="it-IT"/>
          <w14:ligatures w14:val="none"/>
        </w:rPr>
      </w:pPr>
      <w:r w:rsidRPr="00FD14AC">
        <w:rPr>
          <w:rFonts w:ascii="Arial" w:eastAsia="Times New Roman" w:hAnsi="Arial" w:cs="Times New Roman"/>
          <w:i/>
          <w:iCs/>
          <w:kern w:val="0"/>
          <w:sz w:val="24"/>
          <w:szCs w:val="24"/>
          <w:lang w:eastAsia="it-IT"/>
          <w14:ligatures w14:val="none"/>
        </w:rPr>
        <w:t xml:space="preserve">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 (Is 1,2-8). </w:t>
      </w:r>
      <w:r w:rsidRPr="00FD14AC">
        <w:rPr>
          <w:rFonts w:ascii="Arial" w:eastAsia="Times New Roman" w:hAnsi="Arial" w:cs="Times New Roman"/>
          <w:kern w:val="0"/>
          <w:sz w:val="24"/>
          <w:szCs w:val="20"/>
          <w:lang w:eastAsia="it-IT"/>
          <w14:ligatures w14:val="none"/>
        </w:rPr>
        <w:t xml:space="preserve">Il Signore venga compia il suo miracolo più potente della storia dell’umanità </w:t>
      </w:r>
    </w:p>
    <w:p w14:paraId="303B3B2F" w14:textId="77777777" w:rsidR="00FD14AC" w:rsidRPr="00FD14AC" w:rsidRDefault="00FD14AC" w:rsidP="00FD14AC">
      <w:pPr>
        <w:spacing w:after="120" w:line="240" w:lineRule="auto"/>
        <w:jc w:val="both"/>
        <w:rPr>
          <w:rFonts w:ascii="Arial" w:eastAsia="Times New Roman" w:hAnsi="Arial" w:cs="Times New Roman"/>
          <w:kern w:val="0"/>
          <w:sz w:val="24"/>
          <w:szCs w:val="20"/>
          <w:lang w:eastAsia="it-IT"/>
          <w14:ligatures w14:val="none"/>
        </w:rPr>
      </w:pPr>
    </w:p>
    <w:p w14:paraId="6B5A3591" w14:textId="77777777" w:rsidR="00FD14AC" w:rsidRPr="00FD14AC" w:rsidRDefault="00FD14AC" w:rsidP="00FD14AC">
      <w:pPr>
        <w:spacing w:after="120" w:line="240" w:lineRule="auto"/>
        <w:jc w:val="both"/>
        <w:rPr>
          <w:rFonts w:ascii="Arial" w:eastAsia="Times New Roman" w:hAnsi="Arial" w:cs="Times New Roman"/>
          <w:kern w:val="0"/>
          <w:sz w:val="24"/>
          <w:szCs w:val="20"/>
          <w:lang w:eastAsia="it-IT"/>
          <w14:ligatures w14:val="none"/>
        </w:rPr>
      </w:pPr>
      <w:r w:rsidRPr="00FD14AC">
        <w:rPr>
          <w:rFonts w:ascii="Arial" w:eastAsia="Times New Roman" w:hAnsi="Arial" w:cs="Times New Roman"/>
          <w:kern w:val="0"/>
          <w:sz w:val="24"/>
          <w:szCs w:val="20"/>
          <w:lang w:eastAsia="it-IT"/>
          <w14:ligatures w14:val="none"/>
        </w:rPr>
        <w:t xml:space="preserve">Seconda riflessione o anche aggiornamento e completamento della prima riflessione </w:t>
      </w:r>
    </w:p>
    <w:p w14:paraId="7EC5DE0E" w14:textId="77777777" w:rsidR="00FD14AC" w:rsidRPr="00FD14AC" w:rsidRDefault="00FD14AC" w:rsidP="00FD14AC">
      <w:pPr>
        <w:spacing w:after="120" w:line="240" w:lineRule="auto"/>
        <w:jc w:val="both"/>
        <w:rPr>
          <w:rFonts w:ascii="Arial" w:eastAsia="Times New Roman" w:hAnsi="Arial" w:cs="Times New Roman"/>
          <w:kern w:val="0"/>
          <w:sz w:val="24"/>
          <w:szCs w:val="20"/>
          <w:lang w:eastAsia="it-IT"/>
          <w14:ligatures w14:val="none"/>
        </w:rPr>
      </w:pPr>
      <w:r w:rsidRPr="00FD14AC">
        <w:rPr>
          <w:rFonts w:ascii="Arial" w:eastAsia="Times New Roman" w:hAnsi="Arial" w:cs="Times New Roman"/>
          <w:kern w:val="0"/>
          <w:sz w:val="24"/>
          <w:szCs w:val="20"/>
          <w:lang w:eastAsia="it-IT"/>
          <w14:ligatures w14:val="none"/>
        </w:rPr>
        <w:t xml:space="preserve">L’Apostolo Paolo è Maestro nella fede. La fede è fede solo nella Parola di Dio, nella Parola di Cristo Gesù, nella verità dello Spirito Santo. Anche la verità è la verità del Padre, la verità di Cristo Gesù, la verità dello Spirito Santo, la verità del corpo di Cristo. Non si tratta però di una fede e di una verità immaginata, così come avviene oggi. Si tratta invece del Vangelo rivelato, della verità rivelata, compresi nello Spirito Santo e nello Spirito Santo vissuti. </w:t>
      </w:r>
    </w:p>
    <w:p w14:paraId="07E4ABF6" w14:textId="77777777" w:rsidR="00FD14AC" w:rsidRPr="00FD14AC" w:rsidRDefault="00FD14AC" w:rsidP="00FD14AC">
      <w:pPr>
        <w:spacing w:after="120" w:line="240" w:lineRule="auto"/>
        <w:jc w:val="both"/>
        <w:rPr>
          <w:rFonts w:ascii="Arial" w:eastAsia="Times New Roman" w:hAnsi="Arial" w:cs="Times New Roman"/>
          <w:kern w:val="0"/>
          <w:sz w:val="24"/>
          <w:szCs w:val="20"/>
          <w:lang w:eastAsia="it-IT"/>
          <w14:ligatures w14:val="none"/>
        </w:rPr>
      </w:pPr>
      <w:r w:rsidRPr="00FD14AC">
        <w:rPr>
          <w:rFonts w:ascii="Arial" w:eastAsia="Times New Roman" w:hAnsi="Arial" w:cs="Times New Roman"/>
          <w:kern w:val="0"/>
          <w:sz w:val="24"/>
          <w:szCs w:val="20"/>
          <w:lang w:eastAsia="it-IT"/>
          <w14:ligatures w14:val="none"/>
        </w:rPr>
        <w:t>Oggi il male della nostra Chiesa una, santa, cattolica, apostolica, proprio in questo consiste: nel totale abbandono della Parola rivelata, della verità rivelata, della giustizia rivelata, della volontà rivelata, della Legge a noi data, degli ordini a noi impartiti da Dio Padre, da Cristo Gesù, dallo Spirito Santo, per consegnarci ognuno alla nostra fantasia, alla nostra immaginazione, ai nostri pensieri, ai nostri desideri, alla nostra volontà, al nostro sentimento. Abbandonati a noi stessi, siamo divenuti stravaganti. Facciamo dire a Dio, a Cristo, allo Spirito Santo, i nostri pensieri e i nostri desideri. Non siamo divenuti stravaganti per volontà, siamo stravaganti per natura. È ormai la nostra natura che si è separata dalla luce divina e soprannaturale dello Spirito Santo. È ormai la nostra natura che è ritornata nelle tenebre e dalle tenebre pensa. Quanto scritto nella Seconda Lettera ai Tessalonicesi sul traduttore simultaneo va ripreso e in qualche modo anche aggiornato. Urge mettere bene in luce che non si tratta più neanche di traduzione simultanea. Quanto piuttosto di narcisismo ateologico. Si riflette nelle Scrittura il nostro cuore e il nostro cuore si legge, allo stesso modo che Narciso rifletteva la sua immagine in uno specchio d’acqua. La Scrittura oggi è per il cristiano uno specchio d’acqua nel quale ognuno riflette il suo proprio cuore, il suo proprio cuore vede e il suo proprio cuore descrive quando parla o quando scrive. È questa oggi la nostra a-teologia fatta passare per purissima teologia. Quando ci si sveglierà da queste tenebre, ormai il mondo sarà conquistato dalla falsità e dalla menzogna.</w:t>
      </w:r>
    </w:p>
    <w:p w14:paraId="6AA5ACFE" w14:textId="77777777" w:rsidR="00FD14AC" w:rsidRPr="00FD14AC" w:rsidRDefault="00FD14AC" w:rsidP="00FD14AC">
      <w:pPr>
        <w:jc w:val="both"/>
        <w:rPr>
          <w:rFonts w:ascii="Arial" w:eastAsia="Times New Roman" w:hAnsi="Arial" w:cs="Times New Roman"/>
          <w:kern w:val="0"/>
          <w:sz w:val="24"/>
          <w:szCs w:val="20"/>
          <w:lang w:eastAsia="it-IT"/>
          <w14:ligatures w14:val="none"/>
        </w:rPr>
      </w:pPr>
      <w:bookmarkStart w:id="557" w:name="_Toc99629670"/>
      <w:r w:rsidRPr="00FD14AC">
        <w:rPr>
          <w:rFonts w:ascii="Arial" w:hAnsi="Arial" w:cs="Arial"/>
          <w:sz w:val="24"/>
          <w:szCs w:val="24"/>
          <w:lang w:eastAsia="it-IT"/>
        </w:rPr>
        <w:t>A-teologia narcisistica</w:t>
      </w:r>
      <w:bookmarkEnd w:id="557"/>
      <w:r w:rsidRPr="00FD14AC">
        <w:rPr>
          <w:rFonts w:ascii="Arial" w:hAnsi="Arial" w:cs="Arial"/>
          <w:sz w:val="24"/>
          <w:szCs w:val="24"/>
          <w:lang w:eastAsia="it-IT"/>
        </w:rPr>
        <w:t xml:space="preserve">. </w:t>
      </w:r>
      <w:r w:rsidRPr="00FD14AC">
        <w:rPr>
          <w:rFonts w:ascii="Arial" w:eastAsia="Times New Roman" w:hAnsi="Arial" w:cs="Times New Roman"/>
          <w:kern w:val="0"/>
          <w:sz w:val="24"/>
          <w:szCs w:val="20"/>
          <w:lang w:eastAsia="it-IT"/>
          <w14:ligatures w14:val="none"/>
        </w:rPr>
        <w:t>È stato scritto nel commento alla Seconda Lettera ai Tessalonicesi:</w:t>
      </w:r>
      <w:r w:rsidRPr="00FD14AC">
        <w:rPr>
          <w:rFonts w:ascii="Arial" w:eastAsia="Times New Roman" w:hAnsi="Arial" w:cs="Times New Roman"/>
          <w:i/>
          <w:iCs/>
          <w:kern w:val="0"/>
          <w:sz w:val="24"/>
          <w:szCs w:val="20"/>
          <w:lang w:eastAsia="it-IT"/>
          <w14:ligatures w14:val="none"/>
        </w:rPr>
        <w:t xml:space="preserve"> “Cosa chiede l’Apostolo Paolo allo stesso Signore nostro Gesù Cristo e Dio, Padre nostro, che ci ha amati e ci ha dato, per sua grazia, una consolazione eterna e una buona speranza?</w:t>
      </w:r>
      <w:r w:rsidRPr="00FD14AC">
        <w:rPr>
          <w:rFonts w:ascii="Arial" w:eastAsia="Times New Roman" w:hAnsi="Arial" w:cs="Times New Roman"/>
          <w:kern w:val="0"/>
          <w:sz w:val="24"/>
          <w:szCs w:val="20"/>
          <w:lang w:eastAsia="it-IT"/>
          <w14:ligatures w14:val="none"/>
        </w:rPr>
        <w:t xml:space="preserve"> Chiede che conforti i cuori dei Tessalonicesi e li confermi in ogni opera e parola di bene. Oggi neanche questo è più possibile. Chi ci deve confermare sarebbe Dio, Padre nostro, e il Signore nostro Gesù Cristo. Oggi Dio, Padre nostro, e il Signore nostro Gesù Cristo, non esistono più. Se loro non esistono più neanche la loro Parola, il loro Vangelo, la loro grazia, la loro Volontà, la loro opera di salvezza esistono più. Esiste invece quel Dio unico del quale non si conosce nessuna Parola, nessun Vangelo, nessuna grazia e nessuna volontà. Opera e parola di bene sono quelle comandate nella Parola di Dio Padre nostro e di Gesù Cristo Signore nostro. Essi non esistono. Tutto ciò che è loro redenzione, salvezza, giustificazione, verità e luce non esiste più. Ecco perché oggi parlare dalla Scrittura Santa nella cattolicità non si può più. Si può parlare dalla Scrittura ad una condizione: Che vi sia un traduttore simultaneo che trasformi quanto si legge in essa in pensiero dell’uomo. </w:t>
      </w:r>
    </w:p>
    <w:p w14:paraId="70EA880D" w14:textId="77777777" w:rsidR="00FD14AC" w:rsidRPr="00FD14AC" w:rsidRDefault="00FD14AC" w:rsidP="00FD14AC">
      <w:pPr>
        <w:spacing w:after="120" w:line="240" w:lineRule="auto"/>
        <w:jc w:val="both"/>
        <w:rPr>
          <w:rFonts w:ascii="Arial" w:eastAsia="Times New Roman" w:hAnsi="Arial" w:cs="Times New Roman"/>
          <w:kern w:val="0"/>
          <w:sz w:val="24"/>
          <w:szCs w:val="20"/>
          <w:lang w:eastAsia="it-IT"/>
          <w14:ligatures w14:val="none"/>
        </w:rPr>
      </w:pPr>
      <w:r w:rsidRPr="00FD14AC">
        <w:rPr>
          <w:rFonts w:ascii="Arial" w:eastAsia="Times New Roman" w:hAnsi="Arial" w:cs="Times New Roman"/>
          <w:kern w:val="0"/>
          <w:sz w:val="24"/>
          <w:szCs w:val="20"/>
          <w:lang w:eastAsia="it-IT"/>
          <w14:ligatures w14:val="none"/>
        </w:rPr>
        <w:t>È quanto sta accadendo ai nostri giorni. Ogni figlio della Chiesa una, santa, cattolica, apostolica si sta munendo di questo traduttore simultaneo. Sono ormai circa il 90% che l’hanno installato nel loro cervello. Non appena si legge una parola della Scrittura Santa, subito da verità e trasformata in falsità e da pensiero del cielo in pensiero della terra, con una disinvoltura tale da neanche più accorgersene di questa istantanea traduzione. Questa operazione è divenuta così connaturale da ormai ritenere una vera bestemmia il solo ricordo della Lettera della Scrittura. Per ritornare alla purissima verità del mistero contenuto nella Scrittura Santa, ognuno dovrebbe disinstallare questo traduttore simultaneo. Ma ormai questo traduttore non può essere più disinstallato. È divenuto natura del nostro cervello e del nostro cuore. Dovremmo togliere del tutto sia il nostro cervello che il nostro cuore. Operazione non più possibile a nessun uomo. Qui solo lo Spirito Santo può operare e dovrebbe operare allo stesso modo che Cristo Gesù ha operato con l’Apostolo Paolo sulla via di Damasco. Solo lo Spirito Santo può e nessun altro. Noi possiamo solo pregare che di queste operazioni lo Spirito Santo ne faccia molte.</w:t>
      </w:r>
    </w:p>
    <w:p w14:paraId="70725D9F" w14:textId="77777777" w:rsidR="00FD14AC" w:rsidRPr="00FD14AC" w:rsidRDefault="00FD14AC" w:rsidP="00FD14AC">
      <w:pPr>
        <w:spacing w:after="120" w:line="240" w:lineRule="auto"/>
        <w:jc w:val="both"/>
        <w:rPr>
          <w:rFonts w:ascii="Arial" w:eastAsia="Times New Roman" w:hAnsi="Arial" w:cs="Times New Roman"/>
          <w:kern w:val="0"/>
          <w:sz w:val="24"/>
          <w:szCs w:val="20"/>
          <w:lang w:eastAsia="it-IT"/>
          <w14:ligatures w14:val="none"/>
        </w:rPr>
      </w:pPr>
      <w:r w:rsidRPr="00FD14AC">
        <w:rPr>
          <w:rFonts w:ascii="Arial" w:eastAsia="Times New Roman" w:hAnsi="Arial" w:cs="Times New Roman"/>
          <w:kern w:val="0"/>
          <w:sz w:val="24"/>
          <w:szCs w:val="20"/>
          <w:lang w:eastAsia="it-IT"/>
          <w14:ligatures w14:val="none"/>
        </w:rPr>
        <w:t xml:space="preserve">Possiamo affermare che ai nostri giorni stiamo vivendo la stessa condizione religiosa nella quale si trovò Gesù nei giorni della sua missione sulla nostra terra. Ognuno camminava con i suoi pensieri. La Parola del Signore era stata sostituita per intero dalla tradizione degli uomini. Anche i farisei, gli scribi, i sadducei, gli erodiani, i capi dei sacerdoti e gli anziani del popolo avevano tutti installato nella loro mente e nel loro cuore questo traduttore simultaneo. Tutta la Scrittura Antica da essi letta veniva trasformata, alterata, contraffatta. Fu a causa di questo traduttore simultaneo che Cristo Gesù fu crocifisso con volontà di eliminarlo per sempre dalla faccia della terra. </w:t>
      </w:r>
    </w:p>
    <w:p w14:paraId="6E7E8330" w14:textId="77777777" w:rsidR="00FD14AC" w:rsidRPr="00FD14AC" w:rsidRDefault="00FD14AC" w:rsidP="00FD14AC">
      <w:pPr>
        <w:spacing w:after="120" w:line="240" w:lineRule="auto"/>
        <w:jc w:val="both"/>
        <w:rPr>
          <w:rFonts w:ascii="Arial" w:eastAsia="Times New Roman" w:hAnsi="Arial" w:cs="Times New Roman"/>
          <w:kern w:val="0"/>
          <w:sz w:val="24"/>
          <w:szCs w:val="20"/>
          <w:lang w:eastAsia="it-IT"/>
          <w14:ligatures w14:val="none"/>
        </w:rPr>
      </w:pPr>
      <w:r w:rsidRPr="00FD14AC">
        <w:rPr>
          <w:rFonts w:ascii="Arial" w:eastAsia="Times New Roman" w:hAnsi="Arial" w:cs="Times New Roman"/>
          <w:kern w:val="0"/>
          <w:sz w:val="24"/>
          <w:szCs w:val="20"/>
          <w:lang w:eastAsia="it-IT"/>
          <w14:ligatures w14:val="none"/>
        </w:rPr>
        <w:t>Gesù invece aveva nella sua mente e nel suo cuore lo Spirito Santo. Lo Spirito Santo era per Lui più che traduttore simultaneo. Con lo Spirito Santo, Gesù opera al contrario. Leggeva ogni condizione umana e ad essa all’istante subito rispondeva con la manifestazione della volontà del Padre suo. Volontà non presunta, non immaginata, non pensata dal suo cuore o dalla sua mente. Volontà purissima invece a Lui manifestata e rivelata dallo Spirito Santo. Gesù in un istante vedeva la storia dell’uomo e in ogni storia portava l’attualissima Volontà del Padre suo e questo avveniva per opera dello Spirito del Signore. Questo miracolo lo può operare anche in noi lo Spirito Santo, a condizione che anche noi come Cristo Gesù cresciamo ogni giorno in grazia, in luce, in verità, in sapienza, in fortezza. In una Parola: cresciamo in Lui, nello Spirito di Dio.</w:t>
      </w:r>
    </w:p>
    <w:p w14:paraId="067BADF8" w14:textId="77777777" w:rsidR="00FD14AC" w:rsidRPr="00FD14AC" w:rsidRDefault="00FD14AC" w:rsidP="00FD14AC">
      <w:pPr>
        <w:spacing w:after="120" w:line="240" w:lineRule="auto"/>
        <w:jc w:val="both"/>
        <w:rPr>
          <w:rFonts w:ascii="Arial" w:eastAsia="Times New Roman" w:hAnsi="Arial" w:cs="Times New Roman"/>
          <w:kern w:val="0"/>
          <w:sz w:val="24"/>
          <w:szCs w:val="20"/>
          <w:lang w:eastAsia="it-IT"/>
          <w14:ligatures w14:val="none"/>
        </w:rPr>
      </w:pPr>
      <w:r w:rsidRPr="00FD14AC">
        <w:rPr>
          <w:rFonts w:ascii="Arial" w:eastAsia="Times New Roman" w:hAnsi="Arial" w:cs="Times New Roman"/>
          <w:kern w:val="0"/>
          <w:sz w:val="24"/>
          <w:szCs w:val="20"/>
          <w:lang w:eastAsia="it-IT"/>
          <w14:ligatures w14:val="none"/>
        </w:rPr>
        <w:t xml:space="preserve">Dinanzi alla Parola di Dio, dinanzi al Vangelo, non ci sono posizioni neutrali. O usiamo il traduttore simultaneo della carne o ci serviamo di quello dello Spirito Santo. Se cresciamo e abbondiamo nei frutti dello Spirito Santo è segno che stiamo usando il traduttore simultaneo celeste. Se invece abbondano in noi le opere della carne è segno che stiamo usando il traduttore simultaneo infernale. Oggi è chiesto ad ogni discepolo di Gesù che si rechi sulla via di Damasco, chieda a Cristo Gesù che tolga dalla mente e dal cuore il traduttore simultaneo infernale e al suo posto installi il traduttore simultaneo del cielo. Senza questa operazione ogni giorno di più aumentano quanti installano il traduttore simultaneo infernale e quanti invece vivono con il traduttore simultaneo celeste saranno veramente pochi. </w:t>
      </w:r>
    </w:p>
    <w:p w14:paraId="51CDBB5D" w14:textId="77777777" w:rsidR="00FD14AC" w:rsidRPr="00FD14AC" w:rsidRDefault="00FD14AC" w:rsidP="00FD14AC">
      <w:pPr>
        <w:spacing w:after="120" w:line="240" w:lineRule="auto"/>
        <w:jc w:val="both"/>
        <w:rPr>
          <w:rFonts w:ascii="Arial" w:eastAsia="Times New Roman" w:hAnsi="Arial" w:cs="Times New Roman"/>
          <w:kern w:val="0"/>
          <w:sz w:val="24"/>
          <w:szCs w:val="20"/>
          <w:lang w:eastAsia="it-IT"/>
          <w14:ligatures w14:val="none"/>
        </w:rPr>
      </w:pPr>
      <w:r w:rsidRPr="00FD14AC">
        <w:rPr>
          <w:rFonts w:ascii="Arial" w:eastAsia="Times New Roman" w:hAnsi="Arial" w:cs="Times New Roman"/>
          <w:kern w:val="0"/>
          <w:sz w:val="24"/>
          <w:szCs w:val="20"/>
          <w:lang w:eastAsia="it-IT"/>
          <w14:ligatures w14:val="none"/>
        </w:rPr>
        <w:t xml:space="preserve">Quando si esce dal regno di Dio, quando non si vuole entrare in esso, si precipita o si rimane nel regno di Satana. Ecco la duplice azione di Satana: impedire ad ogni costo che qualcuno di quanti sono suoi schiavi entri nel regno di Dio; lavorare senza darsi neanche un attimo di riposo per trascinare nuovamente nel suo regno quanti sono usciti da esso, abbracciando il Vangelo di Cristo Gesù, il Vangelo della vita, il Vangelo della grazia. Queste due azioni sono poste in atto con ogni potenza, ogni inganno, ogni calunnia, ogni menzogna, ogni falsità, ogni diceria, ogni accusa anche la più infamante. Lui è il Maestro di tenebra nelle tenebre, il Maestro del male nel male. Nessun male risparmia a quanti sono nel regno del Vangelo perché così scoraggiandosi ritornino nel suo regno. Le astuzie e le macchinazioni di Satana sono note solo a quanti dimorano nello Spirito Santo. </w:t>
      </w:r>
    </w:p>
    <w:p w14:paraId="5C99C86F" w14:textId="77777777" w:rsidR="00FD14AC" w:rsidRPr="00FD14AC" w:rsidRDefault="00FD14AC" w:rsidP="00FD14AC">
      <w:pPr>
        <w:spacing w:after="120" w:line="240" w:lineRule="auto"/>
        <w:jc w:val="both"/>
        <w:rPr>
          <w:rFonts w:ascii="Arial" w:eastAsia="Times New Roman" w:hAnsi="Arial" w:cs="Times New Roman"/>
          <w:kern w:val="0"/>
          <w:sz w:val="24"/>
          <w:szCs w:val="20"/>
          <w:lang w:eastAsia="it-IT"/>
          <w14:ligatures w14:val="none"/>
        </w:rPr>
      </w:pPr>
      <w:r w:rsidRPr="00FD14AC">
        <w:rPr>
          <w:rFonts w:ascii="Arial" w:eastAsia="Times New Roman" w:hAnsi="Arial" w:cs="Times New Roman"/>
          <w:kern w:val="0"/>
          <w:sz w:val="24"/>
          <w:szCs w:val="20"/>
          <w:lang w:eastAsia="it-IT"/>
          <w14:ligatures w14:val="none"/>
        </w:rPr>
        <w:t>Quanti sono senza lo Spirito Santo sono miopi e ciechi e nulla vedono. Si lasciano cullare da Satana e neanche lo sanno. Anzi credono che Satana neanche esiste, tanto grande è la loro cecità. Ma è proprio questa l’astuzia di Satana: convincere gli uomini della sua non esistenza, così lui li potrà “lavorare”, come si conviene. Lui in questo è vero maestro. Anzi è il Maestro. È il Maestro della mimetizzazione e dell’inganno. Oggi non si è trasformato in Maestro di misericordia e di vera umanità? Da cosa ce ne accorgiamo? Semplice: la sua misericordia e la sua umanità prescindono totalmente dall’obbedienza alla Parola di Dio, alla Parola del Vangelo. Anzi la Parola di Dio è totalmente negata e calunniata, bistrattata e maltrattata.</w:t>
      </w:r>
    </w:p>
    <w:p w14:paraId="12AB2883" w14:textId="77777777" w:rsidR="00FD14AC" w:rsidRPr="00FD14AC" w:rsidRDefault="00FD14AC" w:rsidP="00FD14AC">
      <w:pPr>
        <w:spacing w:after="120" w:line="240" w:lineRule="auto"/>
        <w:jc w:val="both"/>
        <w:rPr>
          <w:rFonts w:ascii="Arial" w:eastAsia="Times New Roman" w:hAnsi="Arial" w:cs="Times New Roman"/>
          <w:kern w:val="0"/>
          <w:sz w:val="24"/>
          <w:szCs w:val="20"/>
          <w:lang w:eastAsia="it-IT"/>
          <w14:ligatures w14:val="none"/>
        </w:rPr>
      </w:pPr>
      <w:r w:rsidRPr="00FD14AC">
        <w:rPr>
          <w:rFonts w:ascii="Arial" w:eastAsia="Times New Roman" w:hAnsi="Arial" w:cs="Times New Roman"/>
          <w:kern w:val="0"/>
          <w:sz w:val="24"/>
          <w:szCs w:val="20"/>
          <w:lang w:eastAsia="it-IT"/>
          <w14:ligatures w14:val="none"/>
        </w:rPr>
        <w:t xml:space="preserve">Quanti sono sotto il governo dello Spirito Santo non vengono risparmiati dagli strali del Maligno. Dove c’è una piccola fessura, che noi gli lasciamo aperta, lui sempre si insinua e dona la sua immediata traduzione. Anche l’uomo di Dio, il più santo della terra, deve prestare somma attenzione a che nessuno spiraglio rimanga aperto, nessuna fessura vi sia nella sua armatura. Un solo suo colpo bene assestato e potrebbe farci commettere gravi errori. Ecco perché chi sta in piedi, dice l’Apostolo Paolo, stia attento a non cadere. Un solo colpo potrebbe produrre gravi danni. Per questo è anche necessario che il corpo di Cristo custodisca tutto il corpo di Cristo. Lo Spirito Santo ha posto il corpo di Cristo a sentinella del corpo di Cristo. Tutti sono chiamati a vigilare. Per la vigilanza di uno si salverà tutto il corpo di Cristo”. </w:t>
      </w:r>
    </w:p>
    <w:p w14:paraId="4B3DE96E" w14:textId="77777777" w:rsidR="00FD14AC" w:rsidRPr="00FD14AC" w:rsidRDefault="00FD14AC" w:rsidP="00FD14AC">
      <w:pPr>
        <w:jc w:val="both"/>
        <w:rPr>
          <w:rFonts w:ascii="Arial" w:eastAsia="Times New Roman" w:hAnsi="Arial" w:cs="Times New Roman"/>
          <w:bCs/>
          <w:kern w:val="0"/>
          <w:sz w:val="24"/>
          <w:szCs w:val="20"/>
          <w:lang w:eastAsia="it-IT"/>
          <w14:ligatures w14:val="none"/>
        </w:rPr>
      </w:pPr>
      <w:bookmarkStart w:id="558" w:name="_Toc99629671"/>
      <w:r w:rsidRPr="00FD14AC">
        <w:rPr>
          <w:rFonts w:ascii="Arial" w:hAnsi="Arial" w:cs="Arial"/>
          <w:sz w:val="24"/>
          <w:szCs w:val="24"/>
          <w:lang w:eastAsia="it-IT"/>
        </w:rPr>
        <w:t>Necessaria aggiunta</w:t>
      </w:r>
      <w:bookmarkEnd w:id="558"/>
      <w:r w:rsidRPr="00FD14AC">
        <w:rPr>
          <w:rFonts w:ascii="Arial" w:hAnsi="Arial" w:cs="Arial"/>
          <w:sz w:val="24"/>
          <w:szCs w:val="24"/>
          <w:lang w:eastAsia="it-IT"/>
        </w:rPr>
        <w:t xml:space="preserve">. </w:t>
      </w:r>
      <w:r w:rsidRPr="00FD14AC">
        <w:rPr>
          <w:rFonts w:ascii="Arial" w:eastAsia="Times New Roman" w:hAnsi="Arial" w:cs="Times New Roman"/>
          <w:bCs/>
          <w:kern w:val="0"/>
          <w:sz w:val="24"/>
          <w:szCs w:val="20"/>
          <w:lang w:eastAsia="it-IT"/>
          <w14:ligatures w14:val="none"/>
        </w:rPr>
        <w:t>Ecco ora la necessaria aggiunta. Si è detto che il cristiano legge la Scrittura con il traduttore simultaneo fornitogli dal peccato, dalle tenebre, da Satana. Questo è vero. Ma non è tutta la verità. A questa prima verità ne dobbiamo aggiungere una seconda. Il cristiano è in tutto come Narciso. Riflette il suo cuore nell’acqua della Scrittura. Non vede l’acqua, vede solo il suo cuore e secondo questa visione parla. La Scrittura gli serve solo come uno specchio. Apparentemente parla dalla Scrittura. Ma i suoi occhi non vedono la Scrittura. Vedono solo il suo cuore. Ecco perché diviene impossibile anche ragionare con il moderno cristiano. Lui non vede la Parola. Vede il suo cuore. Lui non parla dalla Parola. Parla dal suo cuore. Nello specchio della Scrittura vede solo il suo cuore e pensa che lui parli dalla Scrittura. È questa oggi la nostra teologia a-teologica. Questo narcisismo a-teologico non è solo per riguardo alla Scrittura, è anche nei confronti di ogni altro testo. È addirittura nei riguardi della stessa storia. Non si vede la realtà. La realtà è solo uno specchio nel quale riflettere il nostro cuore. Si riflette il cuore nella realtà, non si vede la realtà. Si vede il proprio cuore, si scrive il proprio cuore, si trasforma in parola e in giudizio il proprio cuore.</w:t>
      </w:r>
    </w:p>
    <w:p w14:paraId="2130F183" w14:textId="77777777" w:rsidR="00FD14AC" w:rsidRPr="00FD14AC" w:rsidRDefault="00FD14AC" w:rsidP="00FD14AC">
      <w:pPr>
        <w:spacing w:after="120" w:line="240" w:lineRule="auto"/>
        <w:jc w:val="both"/>
        <w:rPr>
          <w:rFonts w:ascii="Arial" w:eastAsia="Times New Roman" w:hAnsi="Arial" w:cs="Times New Roman"/>
          <w:bCs/>
          <w:kern w:val="0"/>
          <w:sz w:val="24"/>
          <w:szCs w:val="20"/>
          <w:lang w:eastAsia="it-IT"/>
          <w14:ligatures w14:val="none"/>
        </w:rPr>
      </w:pPr>
      <w:r w:rsidRPr="00FD14AC">
        <w:rPr>
          <w:rFonts w:ascii="Arial" w:eastAsia="Times New Roman" w:hAnsi="Arial" w:cs="Times New Roman"/>
          <w:bCs/>
          <w:kern w:val="0"/>
          <w:sz w:val="24"/>
          <w:szCs w:val="20"/>
          <w:lang w:eastAsia="it-IT"/>
          <w14:ligatures w14:val="none"/>
        </w:rPr>
        <w:t xml:space="preserve">Si può superare questo narcisismo a-teologico, ma anche a-reale, a-storico, a-scientifico, a-naturale, ad una condizione: che colmiamo di Spirito Santo il nostro cuore. Così nella Scrittura, nella realtà, nella storia, nella scienza, nella natura, vediamo lo Spirito Santo e dallo Spirito Santo parliamo. Più ci colmiamo di Spirito Santo e più vediamo ogni cosa con la sua visione soprannaturale. Se invece colmiamo il nostro cuore di tenebre, falsità, menzogne, inganni, se lo colmiamo di Satana, Satana vediamo nella Scrittura, nella realtà, nella storia, nella scienza, nella natura e dal suo cuore parliamo. </w:t>
      </w:r>
    </w:p>
    <w:p w14:paraId="6DADEC2E" w14:textId="77777777" w:rsidR="00FD14AC" w:rsidRPr="00FD14AC" w:rsidRDefault="00FD14AC" w:rsidP="00FD14AC">
      <w:pPr>
        <w:spacing w:after="120" w:line="240" w:lineRule="auto"/>
        <w:jc w:val="both"/>
        <w:rPr>
          <w:rFonts w:ascii="Arial" w:eastAsia="Times New Roman" w:hAnsi="Arial" w:cs="Times New Roman"/>
          <w:bCs/>
          <w:kern w:val="0"/>
          <w:sz w:val="24"/>
          <w:szCs w:val="20"/>
          <w:lang w:eastAsia="it-IT"/>
          <w14:ligatures w14:val="none"/>
        </w:rPr>
      </w:pPr>
      <w:r w:rsidRPr="00FD14AC">
        <w:rPr>
          <w:rFonts w:ascii="Arial" w:eastAsia="Times New Roman" w:hAnsi="Arial" w:cs="Times New Roman"/>
          <w:bCs/>
          <w:kern w:val="0"/>
          <w:sz w:val="24"/>
          <w:szCs w:val="20"/>
          <w:lang w:eastAsia="it-IT"/>
          <w14:ligatures w14:val="none"/>
        </w:rPr>
        <w:t>Come sappiamo riconoscere chi è colmo di Spirito Santo e chi invece è colmo di Satana e delle sue tenebre? Basta osservare la storia. Ogni travisamento piccolo o grande che mettiamo nella storia vissuta e operata da altri, attesta che nel nostro cuore abita Satana e le sue tenebre. Chi travisa le cose che vede e che ascolta a proprio vantaggio di peccato e di tenebra, attesta che il suo cuore non è abitato dallo Spirito Santo. Il cuore abitato dallo Spirito Santo chiama verità la verità e dice falsità la falsità. Scrive ciò che l’altro dice, non scrive ciò che l’altro mai ha pensato e mai ha detto. Cuore colmo di Satana, volontà colma di Satana, parola di Satana, scrittura di Satana. Ecco ora la profezia di Isaia sulle opere del Messia del Signore</w:t>
      </w:r>
    </w:p>
    <w:p w14:paraId="444A8664" w14:textId="77777777" w:rsidR="00FD14AC" w:rsidRPr="00FD14AC" w:rsidRDefault="00FD14AC" w:rsidP="00FD14AC">
      <w:pPr>
        <w:spacing w:after="120" w:line="240" w:lineRule="auto"/>
        <w:jc w:val="both"/>
        <w:rPr>
          <w:rFonts w:ascii="Arial" w:eastAsia="Times New Roman" w:hAnsi="Arial" w:cs="Times New Roman"/>
          <w:bCs/>
          <w:kern w:val="0"/>
          <w:sz w:val="24"/>
          <w:szCs w:val="20"/>
          <w:lang w:eastAsia="it-IT"/>
          <w14:ligatures w14:val="none"/>
        </w:rPr>
      </w:pPr>
      <w:r w:rsidRPr="00FD14AC">
        <w:rPr>
          <w:rFonts w:ascii="Arial" w:eastAsia="Times New Roman" w:hAnsi="Arial" w:cs="Times New Roman"/>
          <w:bCs/>
          <w:kern w:val="0"/>
          <w:sz w:val="24"/>
          <w:szCs w:val="20"/>
          <w:lang w:eastAsia="it-IT"/>
          <w14:ligatures w14:val="none"/>
        </w:rPr>
        <w:t>Dal Libro del Profeta Isaia</w:t>
      </w:r>
    </w:p>
    <w:p w14:paraId="7A127088" w14:textId="77777777" w:rsidR="00FD14AC" w:rsidRPr="00FD14AC" w:rsidRDefault="00FD14AC" w:rsidP="00FD14AC">
      <w:pPr>
        <w:spacing w:after="120" w:line="240" w:lineRule="auto"/>
        <w:jc w:val="both"/>
        <w:rPr>
          <w:rFonts w:ascii="Arial" w:eastAsia="Times New Roman" w:hAnsi="Arial" w:cs="Times New Roman"/>
          <w:bCs/>
          <w:i/>
          <w:iCs/>
          <w:kern w:val="0"/>
          <w:sz w:val="24"/>
          <w:szCs w:val="20"/>
          <w:lang w:eastAsia="it-IT"/>
          <w14:ligatures w14:val="none"/>
        </w:rPr>
      </w:pPr>
      <w:r w:rsidRPr="00FD14AC">
        <w:rPr>
          <w:rFonts w:ascii="Arial" w:eastAsia="Times New Roman" w:hAnsi="Arial" w:cs="Times New Roman"/>
          <w:bCs/>
          <w:i/>
          <w:iCs/>
          <w:kern w:val="0"/>
          <w:sz w:val="24"/>
          <w:szCs w:val="20"/>
          <w:lang w:eastAsia="it-IT"/>
          <w14:ligatures w14:val="none"/>
        </w:rPr>
        <w:t>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w:t>
      </w:r>
    </w:p>
    <w:p w14:paraId="3074192D" w14:textId="77777777" w:rsidR="00FD14AC" w:rsidRPr="00FD14AC" w:rsidRDefault="00FD14AC" w:rsidP="00FD14AC">
      <w:pPr>
        <w:spacing w:after="120" w:line="240" w:lineRule="auto"/>
        <w:jc w:val="both"/>
        <w:rPr>
          <w:rFonts w:ascii="Arial" w:eastAsia="Times New Roman" w:hAnsi="Arial" w:cs="Times New Roman"/>
          <w:bCs/>
          <w:i/>
          <w:iCs/>
          <w:kern w:val="0"/>
          <w:sz w:val="24"/>
          <w:szCs w:val="20"/>
          <w:lang w:eastAsia="it-IT"/>
          <w14:ligatures w14:val="none"/>
        </w:rPr>
      </w:pPr>
      <w:r w:rsidRPr="00FD14AC">
        <w:rPr>
          <w:rFonts w:ascii="Arial" w:eastAsia="Times New Roman" w:hAnsi="Arial" w:cs="Times New Roman"/>
          <w:bCs/>
          <w:i/>
          <w:iCs/>
          <w:kern w:val="0"/>
          <w:sz w:val="24"/>
          <w:szCs w:val="20"/>
          <w:lang w:eastAsia="it-IT"/>
          <w14:ligatures w14:val="none"/>
        </w:rPr>
        <w:t>Dite agli smarriti di cuore: «Coraggio, non temete! Ecco il vostro Dio, giunge la vendetta, la ricompensa divina. Egli viene a salvarvi».</w:t>
      </w:r>
    </w:p>
    <w:p w14:paraId="70F6B247" w14:textId="77777777" w:rsidR="00FD14AC" w:rsidRPr="00FD14AC" w:rsidRDefault="00FD14AC" w:rsidP="00FD14AC">
      <w:pPr>
        <w:spacing w:after="120" w:line="240" w:lineRule="auto"/>
        <w:jc w:val="both"/>
        <w:rPr>
          <w:rFonts w:ascii="Arial" w:eastAsia="Times New Roman" w:hAnsi="Arial" w:cs="Times New Roman"/>
          <w:bCs/>
          <w:i/>
          <w:iCs/>
          <w:kern w:val="0"/>
          <w:sz w:val="24"/>
          <w:szCs w:val="20"/>
          <w:lang w:eastAsia="it-IT"/>
          <w14:ligatures w14:val="none"/>
        </w:rPr>
      </w:pPr>
      <w:r w:rsidRPr="00FD14AC">
        <w:rPr>
          <w:rFonts w:ascii="Arial" w:eastAsia="Times New Roman" w:hAnsi="Arial" w:cs="Times New Roman"/>
          <w:bCs/>
          <w:i/>
          <w:iCs/>
          <w:kern w:val="0"/>
          <w:sz w:val="24"/>
          <w:szCs w:val="20"/>
          <w:lang w:eastAsia="it-IT"/>
          <w14:ligatures w14:val="none"/>
        </w:rPr>
        <w:t>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w:t>
      </w:r>
    </w:p>
    <w:p w14:paraId="43225351" w14:textId="77777777" w:rsidR="00FD14AC" w:rsidRPr="00FD14AC" w:rsidRDefault="00FD14AC" w:rsidP="00FD14AC">
      <w:pPr>
        <w:spacing w:after="120" w:line="240" w:lineRule="auto"/>
        <w:jc w:val="both"/>
        <w:rPr>
          <w:rFonts w:ascii="Arial" w:eastAsia="Times New Roman" w:hAnsi="Arial" w:cs="Times New Roman"/>
          <w:bCs/>
          <w:i/>
          <w:iCs/>
          <w:kern w:val="0"/>
          <w:sz w:val="24"/>
          <w:szCs w:val="20"/>
          <w:lang w:eastAsia="it-IT"/>
          <w14:ligatures w14:val="none"/>
        </w:rPr>
      </w:pPr>
      <w:r w:rsidRPr="00FD14AC">
        <w:rPr>
          <w:rFonts w:ascii="Arial" w:eastAsia="Times New Roman" w:hAnsi="Arial" w:cs="Times New Roman"/>
          <w:bCs/>
          <w:i/>
          <w:iCs/>
          <w:kern w:val="0"/>
          <w:sz w:val="24"/>
          <w:szCs w:val="20"/>
          <w:lang w:eastAsia="it-IT"/>
          <w14:ligatures w14:val="none"/>
        </w:rPr>
        <w:t xml:space="preserve">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 (IS 35,1-10). </w:t>
      </w:r>
    </w:p>
    <w:p w14:paraId="16E31847" w14:textId="77777777" w:rsidR="00FD14AC" w:rsidRPr="00FD14AC" w:rsidRDefault="00FD14AC" w:rsidP="00FD14AC">
      <w:pPr>
        <w:spacing w:after="120" w:line="240" w:lineRule="auto"/>
        <w:jc w:val="both"/>
        <w:rPr>
          <w:rFonts w:ascii="Arial" w:eastAsia="Times New Roman" w:hAnsi="Arial" w:cs="Times New Roman"/>
          <w:bCs/>
          <w:kern w:val="0"/>
          <w:sz w:val="24"/>
          <w:szCs w:val="20"/>
          <w:lang w:eastAsia="it-IT"/>
          <w14:ligatures w14:val="none"/>
        </w:rPr>
      </w:pPr>
      <w:r w:rsidRPr="00FD14AC">
        <w:rPr>
          <w:rFonts w:ascii="Arial" w:eastAsia="Times New Roman" w:hAnsi="Arial" w:cs="Times New Roman"/>
          <w:bCs/>
          <w:kern w:val="0"/>
          <w:sz w:val="24"/>
          <w:szCs w:val="20"/>
          <w:lang w:eastAsia="it-IT"/>
          <w14:ligatures w14:val="none"/>
        </w:rPr>
        <w:t>Ecco la risposta che Gesù diede ai messi di Giovanni il Battista:</w:t>
      </w:r>
    </w:p>
    <w:p w14:paraId="21272B12" w14:textId="77777777" w:rsidR="00FD14AC" w:rsidRPr="00FD14AC" w:rsidRDefault="00FD14AC" w:rsidP="00FD14AC">
      <w:pPr>
        <w:jc w:val="both"/>
        <w:rPr>
          <w:rFonts w:ascii="Arial" w:eastAsia="Times New Roman" w:hAnsi="Arial" w:cs="Times New Roman"/>
          <w:bCs/>
          <w:i/>
          <w:iCs/>
          <w:kern w:val="0"/>
          <w:sz w:val="24"/>
          <w:szCs w:val="20"/>
          <w:lang w:eastAsia="it-IT"/>
          <w14:ligatures w14:val="none"/>
        </w:rPr>
      </w:pPr>
      <w:bookmarkStart w:id="559" w:name="_Hlk212469619"/>
      <w:r w:rsidRPr="00FD14AC">
        <w:rPr>
          <w:rFonts w:ascii="Arial" w:eastAsia="Times New Roman" w:hAnsi="Arial" w:cs="Times New Roman"/>
          <w:bCs/>
          <w:i/>
          <w:iCs/>
          <w:kern w:val="0"/>
          <w:sz w:val="24"/>
          <w:szCs w:val="20"/>
          <w:lang w:eastAsia="it-IT"/>
          <w14:ligatures w14:val="none"/>
        </w:rPr>
        <w:t xml:space="preserve">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(Mt 11,2-6). </w:t>
      </w:r>
    </w:p>
    <w:p w14:paraId="76AC0BC1" w14:textId="77777777" w:rsidR="00FD14AC" w:rsidRPr="00FD14AC" w:rsidRDefault="00FD14AC" w:rsidP="00FD14AC">
      <w:pPr>
        <w:jc w:val="both"/>
        <w:rPr>
          <w:rFonts w:ascii="Arial" w:eastAsia="Times New Roman" w:hAnsi="Arial" w:cs="Times New Roman"/>
          <w:bCs/>
          <w:kern w:val="0"/>
          <w:sz w:val="24"/>
          <w:szCs w:val="20"/>
          <w:lang w:eastAsia="it-IT"/>
          <w14:ligatures w14:val="none"/>
        </w:rPr>
      </w:pPr>
      <w:r w:rsidRPr="00FD14AC">
        <w:rPr>
          <w:rFonts w:ascii="Arial" w:eastAsia="Times New Roman" w:hAnsi="Arial" w:cs="Times New Roman"/>
          <w:bCs/>
          <w:kern w:val="0"/>
          <w:sz w:val="24"/>
          <w:szCs w:val="20"/>
          <w:lang w:eastAsia="it-IT"/>
          <w14:ligatures w14:val="none"/>
        </w:rPr>
        <w:t>Dopo il grido di questi due ciechi, per tutta la folla inizia una storia nuova. Può essere storia di purissima fede sulla Persona di Cristo Gesù. Ma può essere storia di non fede e di chiusura dell’uomo negli angusti limiti del suo cuore.</w:t>
      </w:r>
    </w:p>
    <w:p w14:paraId="414BF07C" w14:textId="77777777" w:rsidR="00FD14AC" w:rsidRPr="00FD14AC" w:rsidRDefault="00FD14AC" w:rsidP="00FD14AC">
      <w:pPr>
        <w:jc w:val="both"/>
        <w:rPr>
          <w:rFonts w:ascii="Arial" w:eastAsia="Times New Roman" w:hAnsi="Arial" w:cs="Times New Roman"/>
          <w:bCs/>
          <w:kern w:val="0"/>
          <w:sz w:val="24"/>
          <w:szCs w:val="20"/>
          <w:lang w:eastAsia="it-IT"/>
          <w14:ligatures w14:val="none"/>
        </w:rPr>
      </w:pPr>
    </w:p>
    <w:bookmarkEnd w:id="559"/>
    <w:p w14:paraId="1955AB2D" w14:textId="77777777" w:rsidR="00FD14AC" w:rsidRPr="00FD14AC" w:rsidRDefault="00FD14AC" w:rsidP="00FD14AC">
      <w:pPr>
        <w:jc w:val="both"/>
        <w:rPr>
          <w:rFonts w:ascii="Arial" w:hAnsi="Arial" w:cs="Arial"/>
          <w:b/>
          <w:bCs/>
          <w:sz w:val="24"/>
          <w:szCs w:val="24"/>
        </w:rPr>
      </w:pPr>
      <w:r w:rsidRPr="00FD14AC">
        <w:rPr>
          <w:rFonts w:ascii="Arial" w:hAnsi="Arial" w:cs="Arial"/>
          <w:b/>
          <w:bCs/>
          <w:sz w:val="24"/>
          <w:szCs w:val="24"/>
        </w:rPr>
        <w:t xml:space="preserve">Gesù ebbe compassione, toccò loro gli occhi ed essi all’istante ricuperarono la vista e lo seguirono (Mt 20,1-34). </w:t>
      </w:r>
    </w:p>
    <w:p w14:paraId="0694A6EE"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 xml:space="preserve">Gesù ha compassione di questi due ciechi. Tocca i loro occhi. All’istante recuperano la vista. Seguono Gesù. Lasciano il posto di elemosinanti e inizia per essi una nuova storia e una nuova vita: </w:t>
      </w:r>
      <w:r w:rsidRPr="00FD14AC">
        <w:rPr>
          <w:rFonts w:ascii="Arial" w:hAnsi="Arial" w:cs="Arial"/>
          <w:i/>
          <w:iCs/>
          <w:sz w:val="24"/>
          <w:szCs w:val="24"/>
        </w:rPr>
        <w:t xml:space="preserve">“Gesù ebbe compassione, toccò loro gli occhi ed essi all’istante ricuperarono la vista e lo seguirono” (Mt 20,1-34). </w:t>
      </w:r>
      <w:r w:rsidRPr="00FD14AC">
        <w:rPr>
          <w:rFonts w:ascii="Arial" w:hAnsi="Arial" w:cs="Arial"/>
          <w:sz w:val="24"/>
          <w:szCs w:val="24"/>
        </w:rPr>
        <w:t>Quando si incontra Cristo Gesù la vita non è più la stessa. Quando si ascolta il Vangelo di Cristo la vita non è più la stessa. Quando si predica il Vangelo la vita non è più la stessa. Quando il Signore manda un suo profeta sulla terra, la vita non è più la stessa. Per sapere che la vita non è la stessa è sufficiente che ricordiamo la Parola che il Vecchio Simeone disse su Gesù a Maria e a Giuseppe:</w:t>
      </w:r>
    </w:p>
    <w:p w14:paraId="0FD4BA2D"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p>
    <w:p w14:paraId="6EF70F49"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«Ora puoi lasciare, o Signore, che il tuo servo vada in pace, secondo la tua parola, perché i miei occhi hanno visto la tua salvezza, preparata da te davanti a tutti i popoli: luce per rivelarti alle genti e gloria del tuo popolo, Israele».</w:t>
      </w:r>
    </w:p>
    <w:p w14:paraId="1712538A"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2,25-35). </w:t>
      </w:r>
    </w:p>
    <w:p w14:paraId="351B9DE4"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La stessa verità è rivelata da Gesù sia nel Vangelo secondo Marco e sia nel Vangelo secondo Giovanni.</w:t>
      </w:r>
    </w:p>
    <w:p w14:paraId="7F84F59D"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Dal Vangelo secondo Marco</w:t>
      </w:r>
    </w:p>
    <w:p w14:paraId="2ACF744F"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16,14-20). </w:t>
      </w:r>
    </w:p>
    <w:p w14:paraId="73ADC04E"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Dal Vangelo secondo Giovanni</w:t>
      </w:r>
    </w:p>
    <w:p w14:paraId="6BB766B8"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Nessuno è mai salito al cielo, se non colui che è disceso dal cielo, il Figlio dell’uomo. E come Mosè innalzò il serpente nel deserto, così bisogna che sia innalzato il Figlio dell’uomo, perché chiunque crede in lui abbia la vita eterna.</w:t>
      </w:r>
    </w:p>
    <w:p w14:paraId="75ECA0BE"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11DF9BA0" w14:textId="77777777" w:rsidR="00FD14AC" w:rsidRPr="00FD14AC" w:rsidRDefault="00FD14AC" w:rsidP="00FD14AC">
      <w:pPr>
        <w:jc w:val="both"/>
        <w:rPr>
          <w:rFonts w:ascii="Arial" w:hAnsi="Arial" w:cs="Arial"/>
          <w:i/>
          <w:iCs/>
          <w:sz w:val="24"/>
          <w:szCs w:val="24"/>
        </w:rPr>
      </w:pPr>
      <w:r w:rsidRPr="00FD14AC">
        <w:rPr>
          <w:rFonts w:ascii="Arial" w:hAnsi="Arial" w:cs="Arial"/>
          <w:i/>
          <w:iCs/>
          <w:sz w:val="24"/>
          <w:szCs w:val="24"/>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14:paraId="4A6213AE"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 xml:space="preserve">Ora chi segue Cristo Gesù, lo potrà seguire come suo Messia e sarà salvato se persevera sino alla fine in questa fede e lo potrà seguire come un uomo famoso, e allora sarà condannato perché non ha accolto la salvezza che Dio gli ha preparato. </w:t>
      </w:r>
    </w:p>
    <w:p w14:paraId="2F99C9C9" w14:textId="77777777" w:rsidR="00FD14AC" w:rsidRPr="00FD14AC" w:rsidRDefault="00FD14AC" w:rsidP="00FD14AC">
      <w:pPr>
        <w:jc w:val="both"/>
        <w:rPr>
          <w:rFonts w:ascii="Arial" w:hAnsi="Arial" w:cs="Arial"/>
          <w:sz w:val="24"/>
          <w:szCs w:val="24"/>
        </w:rPr>
      </w:pPr>
    </w:p>
    <w:p w14:paraId="39DEFA1D" w14:textId="77777777" w:rsidR="00FD14AC" w:rsidRPr="00FD14AC" w:rsidRDefault="00FD14AC" w:rsidP="00FD14AC">
      <w:pPr>
        <w:jc w:val="both"/>
        <w:rPr>
          <w:rFonts w:ascii="Arial" w:hAnsi="Arial" w:cs="Arial"/>
          <w:b/>
          <w:bCs/>
          <w:sz w:val="24"/>
          <w:szCs w:val="24"/>
        </w:rPr>
      </w:pPr>
      <w:r w:rsidRPr="00FD14AC">
        <w:rPr>
          <w:rFonts w:ascii="Arial" w:hAnsi="Arial" w:cs="Arial"/>
          <w:b/>
          <w:bCs/>
          <w:sz w:val="24"/>
          <w:szCs w:val="24"/>
        </w:rPr>
        <w:t xml:space="preserve">ULTERIORI DOMANDE PER L’APPROFONDIMENTO PERSONALE </w:t>
      </w:r>
    </w:p>
    <w:p w14:paraId="3A2DF910"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Conosco la sostanziale differenza tra mercede e dono?</w:t>
      </w:r>
    </w:p>
    <w:p w14:paraId="10B89C14"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So che come esiste una giustizia ingiusta esiste anche un carità ingiusta?</w:t>
      </w:r>
    </w:p>
    <w:p w14:paraId="154866C3"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So coniugare sempre nella mia vita giustizia, carità, rispetto, compassione, pietà?</w:t>
      </w:r>
    </w:p>
    <w:p w14:paraId="159B02DC"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Ho ben compreso la parabola degli operai mandati a lavorare nella vigna?</w:t>
      </w:r>
    </w:p>
    <w:p w14:paraId="76C9785A"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Ho ben notato che l’uomo non ha amore per l’uomo, suo fratello?</w:t>
      </w:r>
    </w:p>
    <w:p w14:paraId="2A1B0B02"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So che passione e risurrezione sono un solo mistero in Cristo Gesù?</w:t>
      </w:r>
    </w:p>
    <w:p w14:paraId="6A821E5F"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So che c’è una preghiera fatta di pensieri della terra e una preghiera fatta con i pensieri del cielo?</w:t>
      </w:r>
    </w:p>
    <w:p w14:paraId="1CD409C4"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 xml:space="preserve">La mia preghiera è sempre fatta di pensieri del cielo oppure è innalzata al Signore sempre dai pensieri della terra. </w:t>
      </w:r>
    </w:p>
    <w:p w14:paraId="0D876339"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So qual è la differenza tra i regni della terra e il regno dei cieli?</w:t>
      </w:r>
    </w:p>
    <w:p w14:paraId="1DF62BF8" w14:textId="77777777" w:rsidR="00FD14AC" w:rsidRPr="00FD14AC" w:rsidRDefault="00FD14AC" w:rsidP="00FD14AC">
      <w:pPr>
        <w:jc w:val="both"/>
        <w:rPr>
          <w:rFonts w:ascii="Arial" w:hAnsi="Arial" w:cs="Arial"/>
          <w:sz w:val="24"/>
          <w:szCs w:val="24"/>
        </w:rPr>
      </w:pPr>
      <w:r w:rsidRPr="00FD14AC">
        <w:rPr>
          <w:rFonts w:ascii="Arial" w:hAnsi="Arial" w:cs="Arial"/>
          <w:sz w:val="24"/>
          <w:szCs w:val="24"/>
        </w:rPr>
        <w:t>So che a nulla serve seguire Gesù senza la purissima fede nella sua Persona?</w:t>
      </w:r>
    </w:p>
    <w:p w14:paraId="08018DA8" w14:textId="77777777" w:rsidR="00FD14AC" w:rsidRPr="00FD14AC" w:rsidRDefault="00FD14AC" w:rsidP="00FD14AC">
      <w:pPr>
        <w:jc w:val="both"/>
        <w:rPr>
          <w:rFonts w:ascii="Arial" w:hAnsi="Arial" w:cs="Arial"/>
          <w:sz w:val="24"/>
          <w:szCs w:val="24"/>
        </w:rPr>
      </w:pPr>
    </w:p>
    <w:p w14:paraId="3EA4213A" w14:textId="77777777" w:rsidR="00FD14AC" w:rsidRPr="00FD14AC" w:rsidRDefault="00FD14AC" w:rsidP="00FD14AC">
      <w:pPr>
        <w:jc w:val="both"/>
        <w:rPr>
          <w:rFonts w:ascii="Arial" w:hAnsi="Arial" w:cs="Arial"/>
          <w:sz w:val="24"/>
          <w:szCs w:val="24"/>
        </w:rPr>
      </w:pPr>
    </w:p>
    <w:p w14:paraId="399B7494" w14:textId="77777777" w:rsidR="00FD14AC" w:rsidRPr="00FD14AC" w:rsidRDefault="00FD14AC" w:rsidP="00FD14AC">
      <w:pPr>
        <w:jc w:val="both"/>
        <w:rPr>
          <w:rFonts w:ascii="Arial" w:hAnsi="Arial" w:cs="Arial"/>
          <w:sz w:val="24"/>
          <w:szCs w:val="24"/>
        </w:rPr>
      </w:pPr>
    </w:p>
    <w:p w14:paraId="1BD428AF" w14:textId="77777777" w:rsidR="00FD14AC" w:rsidRPr="00FD14AC" w:rsidRDefault="00FD14AC" w:rsidP="00FD14AC">
      <w:pPr>
        <w:jc w:val="both"/>
        <w:rPr>
          <w:rFonts w:ascii="Arial" w:hAnsi="Arial" w:cs="Arial"/>
          <w:i/>
          <w:iCs/>
          <w:sz w:val="24"/>
          <w:szCs w:val="24"/>
        </w:rPr>
      </w:pPr>
    </w:p>
    <w:p w14:paraId="35299006" w14:textId="77777777" w:rsidR="00FD14AC" w:rsidRPr="00FD14AC" w:rsidRDefault="00FD14AC" w:rsidP="00FD14AC">
      <w:pPr>
        <w:jc w:val="both"/>
        <w:rPr>
          <w:rFonts w:ascii="Arial" w:hAnsi="Arial" w:cs="Arial"/>
          <w:i/>
          <w:iCs/>
          <w:sz w:val="24"/>
          <w:szCs w:val="24"/>
        </w:rPr>
      </w:pPr>
    </w:p>
    <w:p w14:paraId="168716D7" w14:textId="77777777" w:rsidR="00FD14AC" w:rsidRPr="00FD14AC" w:rsidRDefault="00FD14AC" w:rsidP="00FD14AC">
      <w:pPr>
        <w:jc w:val="both"/>
        <w:rPr>
          <w:rFonts w:ascii="Arial" w:hAnsi="Arial" w:cs="Arial"/>
          <w:sz w:val="24"/>
          <w:szCs w:val="24"/>
        </w:rPr>
      </w:pPr>
    </w:p>
    <w:p w14:paraId="1F73C3F2" w14:textId="49B3C5BA" w:rsidR="00A550A0" w:rsidRDefault="00A550A0" w:rsidP="00A550A0">
      <w:pPr>
        <w:pStyle w:val="Titolo1"/>
      </w:pPr>
      <w:bookmarkStart w:id="560" w:name="_Toc212557362"/>
      <w:r>
        <w:t>CONCLUSIONE</w:t>
      </w:r>
      <w:bookmarkEnd w:id="560"/>
    </w:p>
    <w:p w14:paraId="556FF547" w14:textId="77777777" w:rsidR="00F86967" w:rsidRDefault="00F86967" w:rsidP="00585727">
      <w:pPr>
        <w:rPr>
          <w:rFonts w:ascii="Arial" w:hAnsi="Arial" w:cs="Arial"/>
          <w:sz w:val="24"/>
          <w:szCs w:val="24"/>
        </w:rPr>
      </w:pPr>
    </w:p>
    <w:p w14:paraId="4919B56B" w14:textId="0348F11D" w:rsidR="007B7817" w:rsidRDefault="00F86967" w:rsidP="00F86967">
      <w:pPr>
        <w:jc w:val="both"/>
        <w:rPr>
          <w:rFonts w:ascii="Arial" w:hAnsi="Arial" w:cs="Arial"/>
          <w:sz w:val="24"/>
          <w:szCs w:val="24"/>
        </w:rPr>
      </w:pPr>
      <w:r>
        <w:rPr>
          <w:rFonts w:ascii="Arial" w:hAnsi="Arial" w:cs="Arial"/>
          <w:sz w:val="24"/>
          <w:szCs w:val="24"/>
        </w:rPr>
        <w:t>Come conclusione a questo Secondo Volume sul Vangelo secondo Matteo, che comprende i Capitoli X-XX incluso, offriamo un</w:t>
      </w:r>
      <w:r w:rsidR="00A6520C">
        <w:rPr>
          <w:rFonts w:ascii="Arial" w:hAnsi="Arial" w:cs="Arial"/>
          <w:sz w:val="24"/>
          <w:szCs w:val="24"/>
        </w:rPr>
        <w:t>a</w:t>
      </w:r>
      <w:r>
        <w:rPr>
          <w:rFonts w:ascii="Arial" w:hAnsi="Arial" w:cs="Arial"/>
          <w:sz w:val="24"/>
          <w:szCs w:val="24"/>
        </w:rPr>
        <w:t xml:space="preserve"> </w:t>
      </w:r>
      <w:r w:rsidR="00A6520C">
        <w:rPr>
          <w:rFonts w:ascii="Arial" w:hAnsi="Arial" w:cs="Arial"/>
          <w:sz w:val="24"/>
          <w:szCs w:val="24"/>
        </w:rPr>
        <w:t xml:space="preserve">verità </w:t>
      </w:r>
      <w:r>
        <w:rPr>
          <w:rFonts w:ascii="Arial" w:hAnsi="Arial" w:cs="Arial"/>
          <w:sz w:val="24"/>
          <w:szCs w:val="24"/>
        </w:rPr>
        <w:t xml:space="preserve">che è tratto da una riflessione contenuta nel Capitolo corrispondente. Riteniamo sia cosa assai utile avere delle verità sicure, forti, fondate sulla sicurezza e fortezza che la Parola di Dio contiene in sé. </w:t>
      </w:r>
      <w:r w:rsidR="00A60672">
        <w:rPr>
          <w:rFonts w:ascii="Arial" w:hAnsi="Arial" w:cs="Arial"/>
          <w:sz w:val="24"/>
          <w:szCs w:val="24"/>
        </w:rPr>
        <w:t>Questa undici verità dovranno essere incise nel nostro cuore con il dito di fuoco Dello Spirito Santo, in modo che in esso rimangano indelebil</w:t>
      </w:r>
      <w:r w:rsidR="00A6520C">
        <w:rPr>
          <w:rFonts w:ascii="Arial" w:hAnsi="Arial" w:cs="Arial"/>
          <w:sz w:val="24"/>
          <w:szCs w:val="24"/>
        </w:rPr>
        <w:t>i</w:t>
      </w:r>
      <w:r w:rsidR="00A60672">
        <w:rPr>
          <w:rFonts w:ascii="Arial" w:hAnsi="Arial" w:cs="Arial"/>
          <w:sz w:val="24"/>
          <w:szCs w:val="24"/>
        </w:rPr>
        <w:t>. La nostra vita per essere cristiana necessariamente dovrà fondarsi sulla verità di Cristo Gesù</w:t>
      </w:r>
      <w:r w:rsidR="00A6520C">
        <w:rPr>
          <w:rFonts w:ascii="Arial" w:hAnsi="Arial" w:cs="Arial"/>
          <w:sz w:val="24"/>
          <w:szCs w:val="24"/>
        </w:rPr>
        <w:t xml:space="preserve">, </w:t>
      </w:r>
      <w:r w:rsidR="00A60672">
        <w:rPr>
          <w:rFonts w:ascii="Arial" w:hAnsi="Arial" w:cs="Arial"/>
          <w:sz w:val="24"/>
          <w:szCs w:val="24"/>
        </w:rPr>
        <w:t xml:space="preserve">verità che è molteplice, ma sempre in </w:t>
      </w:r>
      <w:r w:rsidR="00A6520C">
        <w:rPr>
          <w:rFonts w:ascii="Arial" w:hAnsi="Arial" w:cs="Arial"/>
          <w:sz w:val="24"/>
          <w:szCs w:val="24"/>
        </w:rPr>
        <w:t xml:space="preserve">una </w:t>
      </w:r>
      <w:r w:rsidR="00A60672">
        <w:rPr>
          <w:rFonts w:ascii="Arial" w:hAnsi="Arial" w:cs="Arial"/>
          <w:sz w:val="24"/>
          <w:szCs w:val="24"/>
        </w:rPr>
        <w:t xml:space="preserve">parte della sua verità noi dobbiamo vedere la pienezza di essa. Essendo poi la nostra Verità Cristo Gesù, come la sua Persona è indivisibile, così anche la sua Verità è indivisibile. Se noi dividiamo la Verità, dividiamo Cristo. Come il Cristo diviso non più il Cristo di Dio, così la sua Verità divina non è la sua Verità. Ma se non è la sua </w:t>
      </w:r>
      <w:r w:rsidR="00A6520C">
        <w:rPr>
          <w:rFonts w:ascii="Arial" w:hAnsi="Arial" w:cs="Arial"/>
          <w:sz w:val="24"/>
          <w:szCs w:val="24"/>
        </w:rPr>
        <w:t>Verità</w:t>
      </w:r>
      <w:r w:rsidR="00A60672">
        <w:rPr>
          <w:rFonts w:ascii="Arial" w:hAnsi="Arial" w:cs="Arial"/>
          <w:sz w:val="24"/>
          <w:szCs w:val="24"/>
        </w:rPr>
        <w:t>, non è neanche la nostra. Ecco ora un esempio che ci rivela come l’unica Verità è molteplice. Ma ogni aspetto della Verità è sempre dell’unica e sola nostra Verità che è Cristo Gesù. Ci aiut</w:t>
      </w:r>
      <w:r w:rsidR="00A6520C">
        <w:rPr>
          <w:rFonts w:ascii="Arial" w:hAnsi="Arial" w:cs="Arial"/>
          <w:sz w:val="24"/>
          <w:szCs w:val="24"/>
        </w:rPr>
        <w:t>e</w:t>
      </w:r>
      <w:r w:rsidR="00A60672">
        <w:rPr>
          <w:rFonts w:ascii="Arial" w:hAnsi="Arial" w:cs="Arial"/>
          <w:sz w:val="24"/>
          <w:szCs w:val="24"/>
        </w:rPr>
        <w:t>r</w:t>
      </w:r>
      <w:r w:rsidR="00A6520C">
        <w:rPr>
          <w:rFonts w:ascii="Arial" w:hAnsi="Arial" w:cs="Arial"/>
          <w:sz w:val="24"/>
          <w:szCs w:val="24"/>
        </w:rPr>
        <w:t>à</w:t>
      </w:r>
      <w:r w:rsidR="00A60672">
        <w:rPr>
          <w:rFonts w:ascii="Arial" w:hAnsi="Arial" w:cs="Arial"/>
          <w:sz w:val="24"/>
          <w:szCs w:val="24"/>
        </w:rPr>
        <w:t xml:space="preserve"> in questo una </w:t>
      </w:r>
      <w:r w:rsidR="00A6520C">
        <w:rPr>
          <w:rFonts w:ascii="Arial" w:hAnsi="Arial" w:cs="Arial"/>
          <w:sz w:val="24"/>
          <w:szCs w:val="24"/>
        </w:rPr>
        <w:t xml:space="preserve">nostra </w:t>
      </w:r>
      <w:r w:rsidR="00A60672">
        <w:rPr>
          <w:rFonts w:ascii="Arial" w:hAnsi="Arial" w:cs="Arial"/>
          <w:sz w:val="24"/>
          <w:szCs w:val="24"/>
        </w:rPr>
        <w:t>parafrasi che traiamo dal Libro della sua Sapienza:</w:t>
      </w:r>
    </w:p>
    <w:p w14:paraId="1DA0B6F5" w14:textId="598216C4" w:rsidR="00EA0D4B" w:rsidRPr="00EA0D4B" w:rsidRDefault="00EA0D4B" w:rsidP="00EA0D4B">
      <w:pPr>
        <w:jc w:val="both"/>
        <w:rPr>
          <w:rFonts w:ascii="Arial" w:hAnsi="Arial" w:cs="Arial"/>
          <w:i/>
          <w:iCs/>
          <w:sz w:val="24"/>
          <w:szCs w:val="24"/>
        </w:rPr>
      </w:pPr>
      <w:r w:rsidRPr="00EA0D4B">
        <w:rPr>
          <w:rFonts w:ascii="Arial" w:hAnsi="Arial" w:cs="Arial"/>
          <w:i/>
          <w:iCs/>
          <w:sz w:val="24"/>
          <w:szCs w:val="24"/>
        </w:rPr>
        <w:t>Nella Verità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p>
    <w:p w14:paraId="0FDED693" w14:textId="3CA6F944" w:rsidR="00EA0D4B" w:rsidRPr="00A6520C" w:rsidRDefault="00EA0D4B" w:rsidP="00EA0D4B">
      <w:pPr>
        <w:jc w:val="both"/>
        <w:rPr>
          <w:rFonts w:ascii="Arial" w:hAnsi="Arial" w:cs="Arial"/>
          <w:i/>
          <w:iCs/>
          <w:sz w:val="24"/>
          <w:szCs w:val="24"/>
        </w:rPr>
      </w:pPr>
      <w:r w:rsidRPr="00A6520C">
        <w:rPr>
          <w:rFonts w:ascii="Arial" w:hAnsi="Arial" w:cs="Arial"/>
          <w:i/>
          <w:iCs/>
          <w:sz w:val="24"/>
          <w:szCs w:val="24"/>
        </w:rPr>
        <w:t>La Verità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w:t>
      </w:r>
    </w:p>
    <w:p w14:paraId="33CEAA0F" w14:textId="77777777" w:rsidR="00A6520C" w:rsidRDefault="00EA0D4B" w:rsidP="00EA0D4B">
      <w:pPr>
        <w:jc w:val="both"/>
        <w:rPr>
          <w:rFonts w:ascii="Arial" w:hAnsi="Arial" w:cs="Arial"/>
          <w:sz w:val="24"/>
          <w:szCs w:val="24"/>
        </w:rPr>
      </w:pPr>
      <w:r w:rsidRPr="00A6520C">
        <w:rPr>
          <w:rFonts w:ascii="Arial" w:hAnsi="Arial" w:cs="Arial"/>
          <w:i/>
          <w:iCs/>
          <w:sz w:val="24"/>
          <w:szCs w:val="24"/>
        </w:rPr>
        <w:t>Dio infatti non ama se non chi vive con la Verità, nella Verità, per la Verità. Ella in realtà è più radiosa del sole e supera ogni costellazione, paragonata alla luce risulta più luminosa; a questa, infatti, succede la notte, ma la malvagità non prevale sulla Verità (Sap 7, 22-30).</w:t>
      </w:r>
      <w:r w:rsidRPr="00A6520C">
        <w:rPr>
          <w:rFonts w:ascii="Arial" w:hAnsi="Arial" w:cs="Arial"/>
          <w:sz w:val="24"/>
          <w:szCs w:val="24"/>
        </w:rPr>
        <w:t xml:space="preserve"> </w:t>
      </w:r>
    </w:p>
    <w:p w14:paraId="5B33D58E" w14:textId="71D51C5B" w:rsidR="00EA0D4B" w:rsidRDefault="00EA0D4B" w:rsidP="00EA0D4B">
      <w:pPr>
        <w:jc w:val="both"/>
        <w:rPr>
          <w:rFonts w:ascii="Arial" w:hAnsi="Arial" w:cs="Arial"/>
          <w:sz w:val="24"/>
          <w:szCs w:val="24"/>
        </w:rPr>
      </w:pPr>
      <w:r>
        <w:rPr>
          <w:rFonts w:ascii="Arial" w:hAnsi="Arial" w:cs="Arial"/>
          <w:sz w:val="24"/>
          <w:szCs w:val="24"/>
        </w:rPr>
        <w:t xml:space="preserve">La Verità del Cielo e della terra, del tempo e dell’eternità è Cristo Signore. Ma sempre nella parte c’è il tutto e nel tutto c’è ogni parte. Oggi dobbiamo confessare </w:t>
      </w:r>
      <w:r w:rsidR="00A6520C">
        <w:rPr>
          <w:rFonts w:ascii="Arial" w:hAnsi="Arial" w:cs="Arial"/>
          <w:sz w:val="24"/>
          <w:szCs w:val="24"/>
        </w:rPr>
        <w:t xml:space="preserve">che </w:t>
      </w:r>
      <w:r>
        <w:rPr>
          <w:rFonts w:ascii="Arial" w:hAnsi="Arial" w:cs="Arial"/>
          <w:sz w:val="24"/>
          <w:szCs w:val="24"/>
        </w:rPr>
        <w:t>non abbiamo il tutto perché non abbiamo le parti e non abbiamo le parti perché non abbiamo il tutto. Ecco allora l’importanza della catechesi: dare al cuore ogni volta una parte del tutto affinché a poco a poco il tutto si ricomponga in tutte le sue parti. Ecco ora le undici Verità che è necessario mettere nel cuore, chiedendo allo Spirito Santo che le incida in esso con il suo dito di fuoco.</w:t>
      </w:r>
    </w:p>
    <w:p w14:paraId="4A6894A1" w14:textId="77777777" w:rsidR="00EA0D4B" w:rsidRDefault="00EA0D4B" w:rsidP="00EA0D4B">
      <w:pPr>
        <w:jc w:val="both"/>
        <w:rPr>
          <w:rFonts w:ascii="Arial" w:hAnsi="Arial" w:cs="Arial"/>
          <w:sz w:val="24"/>
          <w:szCs w:val="24"/>
        </w:rPr>
      </w:pPr>
    </w:p>
    <w:p w14:paraId="1443F1F1" w14:textId="0F7D4608" w:rsidR="00585727" w:rsidRPr="001A6AF1" w:rsidRDefault="00EA0D4B" w:rsidP="00585727">
      <w:pPr>
        <w:rPr>
          <w:rFonts w:ascii="Arial" w:hAnsi="Arial" w:cs="Arial"/>
          <w:b/>
          <w:bCs/>
          <w:sz w:val="24"/>
          <w:szCs w:val="24"/>
        </w:rPr>
      </w:pPr>
      <w:r>
        <w:rPr>
          <w:rFonts w:ascii="Arial" w:hAnsi="Arial" w:cs="Arial"/>
          <w:b/>
          <w:bCs/>
          <w:sz w:val="24"/>
          <w:szCs w:val="24"/>
        </w:rPr>
        <w:t xml:space="preserve">Capitolo X: Prima Verità </w:t>
      </w:r>
    </w:p>
    <w:p w14:paraId="06153B57" w14:textId="323DAD27" w:rsidR="00656D0B" w:rsidRPr="00600D25" w:rsidRDefault="00656D0B" w:rsidP="00656D0B">
      <w:pPr>
        <w:jc w:val="both"/>
        <w:rPr>
          <w:rFonts w:ascii="Arial" w:hAnsi="Arial" w:cs="Arial"/>
          <w:sz w:val="24"/>
          <w:szCs w:val="24"/>
        </w:rPr>
      </w:pPr>
      <w:r w:rsidRPr="00600D25">
        <w:rPr>
          <w:rFonts w:ascii="Arial" w:hAnsi="Arial" w:cs="Arial"/>
          <w:sz w:val="24"/>
          <w:szCs w:val="24"/>
        </w:rPr>
        <w:t>Gesù don</w:t>
      </w:r>
      <w:r w:rsidR="00C66568">
        <w:rPr>
          <w:rFonts w:ascii="Arial" w:hAnsi="Arial" w:cs="Arial"/>
          <w:sz w:val="24"/>
          <w:szCs w:val="24"/>
        </w:rPr>
        <w:t>a</w:t>
      </w:r>
      <w:r w:rsidRPr="00600D25">
        <w:rPr>
          <w:rFonts w:ascii="Arial" w:hAnsi="Arial" w:cs="Arial"/>
          <w:sz w:val="24"/>
          <w:szCs w:val="24"/>
        </w:rPr>
        <w:t xml:space="preserve"> il potere ai suoi discepoli. L’esercizio del potere è sottoposto sempre alla preghiera che chiede </w:t>
      </w:r>
      <w:r w:rsidR="00C66568">
        <w:rPr>
          <w:rFonts w:ascii="Arial" w:hAnsi="Arial" w:cs="Arial"/>
          <w:sz w:val="24"/>
          <w:szCs w:val="24"/>
        </w:rPr>
        <w:t xml:space="preserve">a al Padre, per Cristo Signore, </w:t>
      </w:r>
      <w:r w:rsidRPr="00600D25">
        <w:rPr>
          <w:rFonts w:ascii="Arial" w:hAnsi="Arial" w:cs="Arial"/>
          <w:sz w:val="24"/>
          <w:szCs w:val="24"/>
        </w:rPr>
        <w:t>ogni grazia e ogni potenza e fortezza, sapienza e intelligenza dello Spirito Santo perché il potere esercitato produca un frutto di redenzione, di salvezza, di vita eterna. Noi abbiamo sempre messo in grande luce l’altissima differenza che vi è tra l’ex opere operato e l’ex opere operantis. Anche nella Santa Messa, tranne che le parole della consacrazione, tutto è ex opere operantis. La preghiera è ex opere operantis. L’omelia è ex opere operantis. La liturgia della Parola è tutta ex opere operantis. La benedizione finale è ex opere operantis. Se colui che compie l’opera non è pieno di grazia e di Spirito Santo, quanto esce dalla sua bocca non genera un passaggio di Spirito Santo così come è avvenuto con la Vergine</w:t>
      </w:r>
      <w:r w:rsidR="00C66568">
        <w:rPr>
          <w:rFonts w:ascii="Arial" w:hAnsi="Arial" w:cs="Arial"/>
          <w:sz w:val="24"/>
          <w:szCs w:val="24"/>
        </w:rPr>
        <w:t xml:space="preserve"> Maria</w:t>
      </w:r>
      <w:r w:rsidRPr="00600D25">
        <w:rPr>
          <w:rFonts w:ascii="Arial" w:hAnsi="Arial" w:cs="Arial"/>
          <w:sz w:val="24"/>
          <w:szCs w:val="24"/>
        </w:rPr>
        <w:t xml:space="preserve"> nella casa di Zaccaria o come è avvenuto il giorno di Pentecoste con l’Apostolo Pietro.  </w:t>
      </w:r>
    </w:p>
    <w:p w14:paraId="779229E8" w14:textId="173AB85B" w:rsidR="00656D0B" w:rsidRDefault="00656D0B" w:rsidP="00656D0B">
      <w:pPr>
        <w:jc w:val="both"/>
        <w:rPr>
          <w:rFonts w:ascii="Arial" w:hAnsi="Arial" w:cs="Arial"/>
          <w:sz w:val="24"/>
          <w:szCs w:val="24"/>
        </w:rPr>
      </w:pPr>
      <w:r w:rsidRPr="00600D25">
        <w:rPr>
          <w:rFonts w:ascii="Arial" w:hAnsi="Arial" w:cs="Arial"/>
          <w:sz w:val="24"/>
          <w:szCs w:val="24"/>
        </w:rPr>
        <w:t xml:space="preserve">È vero. Per sacramento ogni battezzato è uguale a ogni altra battezzato, così ogni cresimato, ogni diacono, ogni presbitero, ogni vescovo. Per ministero ogni papa e uguale a ogni altro papa. Ma cosa è </w:t>
      </w:r>
      <w:r w:rsidR="00C66568">
        <w:rPr>
          <w:rFonts w:ascii="Arial" w:hAnsi="Arial" w:cs="Arial"/>
          <w:sz w:val="24"/>
          <w:szCs w:val="24"/>
        </w:rPr>
        <w:t xml:space="preserve">che </w:t>
      </w:r>
      <w:r w:rsidRPr="00600D25">
        <w:rPr>
          <w:rFonts w:ascii="Arial" w:hAnsi="Arial" w:cs="Arial"/>
          <w:sz w:val="24"/>
          <w:szCs w:val="24"/>
        </w:rPr>
        <w:t xml:space="preserve">fa sì che nessuno sia uguale a un altro? La differenza è data dal carisma. dalla vocazione, dalla missione, ma anche dalla differente pienezza di grazia e di Spirito Santo, dalla differente obbedienza alla Parola di Dio e di Cristo Gesù, dalla differente obbedienza alla verità dello Spirito Santo e a ogni sua mozione. Oggi però si vuole la totale uguaglianza, finanche l’uguaglianza di natura o di genere e qualcuno anche l’uguaglianza di specie. Così è volere distruggere l’ordine e soprannaturale e naturale che è a fondamento del mistero della creazione e anche del mistero della salvezza. Ecco perché è necessario sempre ricordare e mai dimenticare che ogni potere va esercitato sia nella pienezza di grazia, di verità, di luce, di scienza, di fortezza e sia nella pienezza di Spirito Santo. In questa pienezza dobbiamo sempre crescere e mai diminuire. </w:t>
      </w:r>
    </w:p>
    <w:p w14:paraId="71620B28" w14:textId="77777777" w:rsidR="00C66568" w:rsidRPr="00600D25" w:rsidRDefault="00C66568" w:rsidP="00656D0B">
      <w:pPr>
        <w:jc w:val="both"/>
      </w:pPr>
    </w:p>
    <w:p w14:paraId="71F3045D" w14:textId="205453F8" w:rsidR="007B7817" w:rsidRPr="001A6AF1" w:rsidRDefault="00EA0D4B" w:rsidP="00585727">
      <w:pPr>
        <w:rPr>
          <w:rFonts w:ascii="Arial" w:hAnsi="Arial" w:cs="Arial"/>
          <w:b/>
          <w:bCs/>
          <w:sz w:val="24"/>
          <w:szCs w:val="24"/>
        </w:rPr>
      </w:pPr>
      <w:r>
        <w:rPr>
          <w:rFonts w:ascii="Arial" w:hAnsi="Arial" w:cs="Arial"/>
          <w:b/>
          <w:bCs/>
          <w:sz w:val="24"/>
          <w:szCs w:val="24"/>
        </w:rPr>
        <w:t>Capitolo XI: Seconda Verità</w:t>
      </w:r>
    </w:p>
    <w:p w14:paraId="52A92122" w14:textId="51363A17" w:rsidR="00656D0B" w:rsidRDefault="00656D0B" w:rsidP="00656D0B">
      <w:pPr>
        <w:jc w:val="both"/>
        <w:rPr>
          <w:rFonts w:ascii="Arial" w:hAnsi="Arial" w:cs="Arial"/>
          <w:sz w:val="24"/>
          <w:szCs w:val="24"/>
        </w:rPr>
      </w:pPr>
      <w:r w:rsidRPr="00C16EEF">
        <w:rPr>
          <w:rFonts w:ascii="Arial" w:hAnsi="Arial" w:cs="Arial"/>
          <w:sz w:val="24"/>
          <w:szCs w:val="24"/>
        </w:rPr>
        <w:t>La missione che ogni uomo – Gesù è vero Dio e vero uomo – deve compiere</w:t>
      </w:r>
      <w:r w:rsidR="00C66568">
        <w:rPr>
          <w:rFonts w:ascii="Arial" w:hAnsi="Arial" w:cs="Arial"/>
          <w:sz w:val="24"/>
          <w:szCs w:val="24"/>
        </w:rPr>
        <w:t>,</w:t>
      </w:r>
      <w:r w:rsidRPr="00C16EEF">
        <w:rPr>
          <w:rFonts w:ascii="Arial" w:hAnsi="Arial" w:cs="Arial"/>
          <w:sz w:val="24"/>
          <w:szCs w:val="24"/>
        </w:rPr>
        <w:t xml:space="preserve"> la conosce nello Spirito Santo solo colui al quale la missione è stata affidata e la conosce man mano che essa viene vissuta sempre nello Spirito Santo.  Gli altri la conoscono nella misura in lui essa viene vissuta, viene portata a compimento. Giovanni conosce qualcosa di Gesù, ma non conosce tutto di Gesù, Conosce alcune verità che lo riguardano. Ma non conosce tutte le verità che lo riguardano e alle quali deve dare compimento.  Noi sappiamo che al tempo di Gesù, il messianismo era stato fortemente politicizzato. Si attendeva un Messia alla maniera di Davide e alla maniera dei fratelli Maccabei, con la spada in mano per scacciare dalla terra di Canaan i Romani invasori. Gesù invece non prende nessuna spada e non forma nessun esercito. Gesù si limita a svolgere solo la missione di Maestro e di Profeta delle cose del Padre suo. Noi non conosciamo cosa Giovanni si attendeva da Gesù. Né conosciamo i suoi pensieri dopo la risposta di Gesù. Conosciamo però una verità teologica: lo svolgimento di una missione, i suoi tempi, le sue modalità, sono riservat</w:t>
      </w:r>
      <w:r w:rsidR="00C66568">
        <w:rPr>
          <w:rFonts w:ascii="Arial" w:hAnsi="Arial" w:cs="Arial"/>
          <w:sz w:val="24"/>
          <w:szCs w:val="24"/>
        </w:rPr>
        <w:t>i</w:t>
      </w:r>
      <w:r w:rsidRPr="00C16EEF">
        <w:rPr>
          <w:rFonts w:ascii="Arial" w:hAnsi="Arial" w:cs="Arial"/>
          <w:sz w:val="24"/>
          <w:szCs w:val="24"/>
        </w:rPr>
        <w:t xml:space="preserve"> alla sapienza e all’intelligenza dello Spirito Santo. Come lo Spirito Santo ha rivelato a Giovani il Battista cosa fare e come farlo, cosa dire e come dirlo, così lo Spirito Santo sta guidando e muovendo Gesù perché obbedisca a ogni Parola che il Padre ha scritto per Lui secondo non la comprensione degli uomini di quelle Parole, ma secondo la verità dello Spirito Santo poste in quelle Parole. Ecco perché conosce la verità e la completezza della missione, colui che la missione ha ricevuto e la conosce solo se obbedisce a ogni mozione e conduzione dello Spirito Santo. Anche la vocazione di ogni singolo uomo è mistero che il Padre conserva con divina gelosia nel suo cuore. </w:t>
      </w:r>
      <w:r w:rsidR="00C66568">
        <w:rPr>
          <w:rFonts w:ascii="Arial" w:hAnsi="Arial" w:cs="Arial"/>
          <w:sz w:val="24"/>
          <w:szCs w:val="24"/>
        </w:rPr>
        <w:t xml:space="preserve">Il rispetto di una missione e di una vocazione è rispetto di Dio. </w:t>
      </w:r>
    </w:p>
    <w:p w14:paraId="5D368590" w14:textId="77777777" w:rsidR="00C66568" w:rsidRPr="00C16EEF" w:rsidRDefault="00C66568" w:rsidP="00656D0B">
      <w:pPr>
        <w:jc w:val="both"/>
        <w:rPr>
          <w:rFonts w:ascii="Arial" w:hAnsi="Arial" w:cs="Arial"/>
          <w:sz w:val="24"/>
          <w:szCs w:val="24"/>
        </w:rPr>
      </w:pPr>
    </w:p>
    <w:p w14:paraId="0DA57722" w14:textId="3D53A212" w:rsidR="00585727" w:rsidRPr="001A6AF1" w:rsidRDefault="00EA0D4B" w:rsidP="00585727">
      <w:pPr>
        <w:rPr>
          <w:rFonts w:ascii="Arial" w:hAnsi="Arial" w:cs="Arial"/>
          <w:b/>
          <w:bCs/>
          <w:sz w:val="24"/>
          <w:szCs w:val="24"/>
        </w:rPr>
      </w:pPr>
      <w:r>
        <w:rPr>
          <w:rFonts w:ascii="Arial" w:hAnsi="Arial" w:cs="Arial"/>
          <w:b/>
          <w:bCs/>
          <w:sz w:val="24"/>
          <w:szCs w:val="24"/>
        </w:rPr>
        <w:t>Capitolo XII: Terza Verità</w:t>
      </w:r>
    </w:p>
    <w:p w14:paraId="3C8A4039" w14:textId="7CFF1EDE" w:rsidR="00656D0B" w:rsidRDefault="00656D0B" w:rsidP="00656D0B">
      <w:pPr>
        <w:spacing w:after="120" w:line="240" w:lineRule="auto"/>
        <w:jc w:val="both"/>
        <w:rPr>
          <w:rFonts w:ascii="Arial" w:hAnsi="Arial" w:cs="Arial"/>
          <w:sz w:val="24"/>
          <w:szCs w:val="24"/>
        </w:rPr>
      </w:pPr>
      <w:r w:rsidRPr="00442161">
        <w:rPr>
          <w:rFonts w:ascii="Arial" w:hAnsi="Arial" w:cs="Arial"/>
          <w:sz w:val="24"/>
          <w:szCs w:val="24"/>
        </w:rPr>
        <w:t>Né farisei e né scribi, né di ieri, né di oggi, né di domani, né di mai, tollerano che qualcuno possa avere un pensiero, una verità, una parola, una idea, una logica, un ragionamento, un discernimento, un’argomentazione superiore alla loro e neanche tollerano che qualcuno possa fare del bene dove loro vogliano che tutto rimanga nel male perché lo insegnano le loro dottrine false e menzognere, di tenebre e non di luce, di ingiustizia e non di giustizia, di falsità e non di verità, contro l’uomo e non per l’uomo, allora tutti costoro altro non pensano se non come togliere di mezzo quanti non pensano secondo il loro pensiero e con l</w:t>
      </w:r>
      <w:r w:rsidR="00444E60">
        <w:rPr>
          <w:rFonts w:ascii="Arial" w:hAnsi="Arial" w:cs="Arial"/>
          <w:sz w:val="24"/>
          <w:szCs w:val="24"/>
        </w:rPr>
        <w:t>e</w:t>
      </w:r>
      <w:r w:rsidRPr="00442161">
        <w:rPr>
          <w:rFonts w:ascii="Arial" w:hAnsi="Arial" w:cs="Arial"/>
          <w:sz w:val="24"/>
          <w:szCs w:val="24"/>
        </w:rPr>
        <w:t xml:space="preserve"> loro parole e le loro opere lo contrastano apertamente. Ecco allora cosa fanno i farisei dopo che Gesù ha detto all’uomo dalla mano paralizzata, di stenderla: </w:t>
      </w:r>
      <w:r w:rsidRPr="00442161">
        <w:rPr>
          <w:rFonts w:ascii="Arial" w:hAnsi="Arial" w:cs="Arial"/>
          <w:i/>
          <w:iCs/>
          <w:sz w:val="24"/>
          <w:szCs w:val="24"/>
        </w:rPr>
        <w:t>“Allora i farisei uscirono e tennero consiglio contro di lui per farlo morire”.</w:t>
      </w:r>
      <w:r w:rsidRPr="00442161">
        <w:rPr>
          <w:rFonts w:ascii="Arial" w:hAnsi="Arial" w:cs="Arial"/>
          <w:sz w:val="24"/>
          <w:szCs w:val="24"/>
        </w:rPr>
        <w:t xml:space="preserve"> Si noti bene. Gesù ha detto solamente di stendere la mano. Non ha proferito alcun’altra parola. La mano è guarita nello stesso istante in cui quell’uomo l’ha stesa. Ora dove è il peccato di Gesù? Dov’è la trasgressione della Legge del Signore? Scribi e farisei però non sono armati di fionda o di spada per uccidere Gesù come ha fatto Davide con Golia. Né sono abili sicari sempre pronti a uccidere Cristo </w:t>
      </w:r>
      <w:r w:rsidR="00444E60">
        <w:rPr>
          <w:rFonts w:ascii="Arial" w:hAnsi="Arial" w:cs="Arial"/>
          <w:sz w:val="24"/>
          <w:szCs w:val="24"/>
        </w:rPr>
        <w:t xml:space="preserve">Signore </w:t>
      </w:r>
      <w:r w:rsidRPr="00442161">
        <w:rPr>
          <w:rFonts w:ascii="Arial" w:hAnsi="Arial" w:cs="Arial"/>
          <w:sz w:val="24"/>
          <w:szCs w:val="24"/>
        </w:rPr>
        <w:t>di nascosto. Neanche sono abili Sniper o cecchini che colpiscono da lontano senza che nessuno se ne accorga. La loro astuzia perversa va oltre queste vie per eliminare le persone che creano disturbo alla loro religione. Esse cercano una via legale. E per questo tengono consiglio contro Gesù per farlo morire. Essi si consultano, studiano, elaborano piani per fare cadere Gesù in qual</w:t>
      </w:r>
      <w:r w:rsidR="00444E60">
        <w:rPr>
          <w:rFonts w:ascii="Arial" w:hAnsi="Arial" w:cs="Arial"/>
          <w:sz w:val="24"/>
          <w:szCs w:val="24"/>
        </w:rPr>
        <w:t>ch</w:t>
      </w:r>
      <w:r w:rsidRPr="00442161">
        <w:rPr>
          <w:rFonts w:ascii="Arial" w:hAnsi="Arial" w:cs="Arial"/>
          <w:sz w:val="24"/>
          <w:szCs w:val="24"/>
        </w:rPr>
        <w:t xml:space="preserve">e loro diabolica trappola così che lo possano condannare a morte senza che alcuno li possa accusare di ingiustizia o di violenza o anche del peccato di omicidio. Essi uccidono Gesù, ma con mani pulite. Neanche sono essi a ucciderlo. Lo consegneranno a Pilato perché sia lui a emettere la sentenza di morte per crocifissione.  </w:t>
      </w:r>
      <w:r w:rsidR="00444E60">
        <w:rPr>
          <w:rFonts w:ascii="Arial" w:hAnsi="Arial" w:cs="Arial"/>
          <w:sz w:val="24"/>
          <w:szCs w:val="24"/>
        </w:rPr>
        <w:t>L</w:t>
      </w:r>
      <w:r w:rsidRPr="00442161">
        <w:rPr>
          <w:rFonts w:ascii="Arial" w:hAnsi="Arial" w:cs="Arial"/>
          <w:sz w:val="24"/>
          <w:szCs w:val="24"/>
        </w:rPr>
        <w:t xml:space="preserve">oro devono apparire giusti e santi dinanzi al mondo intero. Tanto grande è la loro sapienza diabolica e infernale. Essi hanno come loro consigliere Satana e tutto operano sotto il suo consiglio e tutto faranno per suo comando. Gesù sa questo e Lui, forte nello Spirito Santo, sa come rispondere a ogni parola che esce dalla loro bocca. Nessuno può vincere Satana se è privo dello Spirito Santo. </w:t>
      </w:r>
    </w:p>
    <w:p w14:paraId="5D436178" w14:textId="77777777" w:rsidR="00444E60" w:rsidRPr="00442161" w:rsidRDefault="00444E60" w:rsidP="00656D0B">
      <w:pPr>
        <w:spacing w:after="120" w:line="240" w:lineRule="auto"/>
        <w:jc w:val="both"/>
        <w:rPr>
          <w:rFonts w:ascii="Arial" w:hAnsi="Arial" w:cs="Arial"/>
          <w:sz w:val="24"/>
          <w:szCs w:val="24"/>
        </w:rPr>
      </w:pPr>
    </w:p>
    <w:p w14:paraId="5B13E455" w14:textId="58652CD0" w:rsidR="00656D0B" w:rsidRPr="001A6AF1" w:rsidRDefault="00EA0D4B" w:rsidP="00585727">
      <w:pPr>
        <w:rPr>
          <w:rFonts w:ascii="Arial" w:hAnsi="Arial" w:cs="Arial"/>
          <w:b/>
          <w:bCs/>
          <w:sz w:val="24"/>
          <w:szCs w:val="24"/>
        </w:rPr>
      </w:pPr>
      <w:r>
        <w:rPr>
          <w:rFonts w:ascii="Arial" w:hAnsi="Arial" w:cs="Arial"/>
          <w:b/>
          <w:bCs/>
          <w:sz w:val="24"/>
          <w:szCs w:val="24"/>
        </w:rPr>
        <w:t>Capitolo XIII: Quarta Verità</w:t>
      </w:r>
    </w:p>
    <w:p w14:paraId="579A1CEB" w14:textId="0F434A51" w:rsidR="00C07B6C" w:rsidRDefault="00C07B6C" w:rsidP="00C07B6C">
      <w:pPr>
        <w:spacing w:after="120" w:line="240" w:lineRule="auto"/>
        <w:jc w:val="both"/>
        <w:rPr>
          <w:rFonts w:ascii="Arial" w:hAnsi="Arial" w:cs="Arial"/>
          <w:sz w:val="24"/>
          <w:szCs w:val="24"/>
        </w:rPr>
      </w:pPr>
      <w:r w:rsidRPr="00C93A66">
        <w:rPr>
          <w:rFonts w:ascii="Arial" w:hAnsi="Arial" w:cs="Arial"/>
          <w:sz w:val="24"/>
          <w:szCs w:val="24"/>
        </w:rPr>
        <w:t>Gesù termina il suo insegnamento con una verità che gli Apostoli dovranno sempre ricordare. La Parola di Gesù è il tesoro che lui consegna ai suoi Apostoli. È una Parola che contiene una verità infinita, eterna, divina</w:t>
      </w:r>
      <w:r w:rsidR="00444E60">
        <w:rPr>
          <w:rFonts w:ascii="Arial" w:hAnsi="Arial" w:cs="Arial"/>
          <w:sz w:val="24"/>
          <w:szCs w:val="24"/>
        </w:rPr>
        <w:t>,</w:t>
      </w:r>
      <w:r w:rsidRPr="00C93A66">
        <w:rPr>
          <w:rFonts w:ascii="Arial" w:hAnsi="Arial" w:cs="Arial"/>
          <w:sz w:val="24"/>
          <w:szCs w:val="24"/>
        </w:rPr>
        <w:t xml:space="preserve"> soprannaturale che abbraccia l’eternità e il tempo, il cielo e la terra, il Creatore e la creatura, il Redentore e il redento, il Salvatore e il salvato, l’infinito e il finito, il sommamente grande e il sommamente piccolo. Ecco le parole di Gesù: </w:t>
      </w:r>
      <w:r w:rsidRPr="00C93A66">
        <w:rPr>
          <w:rFonts w:ascii="Arial" w:hAnsi="Arial" w:cs="Arial"/>
          <w:i/>
          <w:iCs/>
          <w:sz w:val="24"/>
          <w:szCs w:val="24"/>
        </w:rPr>
        <w:t>“Ed egli disse loro: «Per questo ogni scriba, divenuto discepolo del regno dei cieli, è simile a un padrone di casa che estrae dal suo tesoro cose nuove e cose antiche»”.</w:t>
      </w:r>
      <w:r w:rsidRPr="00C93A66">
        <w:rPr>
          <w:rFonts w:ascii="Arial" w:hAnsi="Arial" w:cs="Arial"/>
          <w:sz w:val="24"/>
          <w:szCs w:val="24"/>
        </w:rPr>
        <w:t xml:space="preserve"> Dal tesoro della Parola ogni scriba divenuto discepolo del regno dovrà trarre cose antiche e cose nuove. Si comprende questa Parola di Gesù se si pensa ai quattro Vangeli, agli Atti degli Apostoli, alle tredici Lettere dell’Apostolo Paolo, alla Lettera agli Ebrei, alla Lettera di Giacomo, alle due lettere di Simon Pietro, alle tre Lette e all’Apocalisse di Giovanni, alla lettera di Giuda. Se si pensa ai Padri Apologeti, ai Padri e ai Dottori della Chiesa. Ognuno ha tratto dalla Parola del Signore sempre cose nuove. Si badi bene: dalla Parola del Signore. Quando si trae una cosa veramente nuova e non una cosa veramente falsa? Quando la cosa nuova non nega o non contraddice nessuna cosa vera tratta ieri. Ecco oggi una cosa nuova che è falsa, perché nega una cosa che è contraria alla Parola </w:t>
      </w:r>
      <w:r w:rsidR="00444E60">
        <w:rPr>
          <w:rFonts w:ascii="Arial" w:hAnsi="Arial" w:cs="Arial"/>
          <w:sz w:val="24"/>
          <w:szCs w:val="24"/>
        </w:rPr>
        <w:t xml:space="preserve">di Dio </w:t>
      </w:r>
      <w:r w:rsidRPr="00C93A66">
        <w:rPr>
          <w:rFonts w:ascii="Arial" w:hAnsi="Arial" w:cs="Arial"/>
          <w:sz w:val="24"/>
          <w:szCs w:val="24"/>
        </w:rPr>
        <w:t xml:space="preserve">di </w:t>
      </w:r>
      <w:r w:rsidR="00444E60">
        <w:rPr>
          <w:rFonts w:ascii="Arial" w:hAnsi="Arial" w:cs="Arial"/>
          <w:sz w:val="24"/>
          <w:szCs w:val="24"/>
        </w:rPr>
        <w:t xml:space="preserve">Dio e alla Parola di </w:t>
      </w:r>
      <w:r w:rsidRPr="00C93A66">
        <w:rPr>
          <w:rFonts w:ascii="Arial" w:hAnsi="Arial" w:cs="Arial"/>
          <w:sz w:val="24"/>
          <w:szCs w:val="24"/>
        </w:rPr>
        <w:t xml:space="preserve">Gesù: </w:t>
      </w:r>
      <w:r w:rsidRPr="00444E60">
        <w:rPr>
          <w:rFonts w:ascii="Arial" w:hAnsi="Arial" w:cs="Arial"/>
          <w:i/>
          <w:iCs/>
          <w:sz w:val="24"/>
          <w:szCs w:val="24"/>
        </w:rPr>
        <w:t>la salvezza è per tutti, indipendentemente dalle opere</w:t>
      </w:r>
      <w:r w:rsidRPr="00C93A66">
        <w:rPr>
          <w:rFonts w:ascii="Arial" w:hAnsi="Arial" w:cs="Arial"/>
          <w:sz w:val="24"/>
          <w:szCs w:val="24"/>
        </w:rPr>
        <w:t xml:space="preserve">. </w:t>
      </w:r>
      <w:r w:rsidRPr="00444E60">
        <w:rPr>
          <w:rFonts w:ascii="Arial" w:hAnsi="Arial" w:cs="Arial"/>
          <w:i/>
          <w:iCs/>
          <w:sz w:val="24"/>
          <w:szCs w:val="24"/>
        </w:rPr>
        <w:t>La proclamazione delle religioni come via di salvezza senza Cristo.</w:t>
      </w:r>
      <w:r w:rsidRPr="00C93A66">
        <w:rPr>
          <w:rFonts w:ascii="Arial" w:hAnsi="Arial" w:cs="Arial"/>
          <w:sz w:val="24"/>
          <w:szCs w:val="24"/>
        </w:rPr>
        <w:t xml:space="preserve"> Le cose che oggi si dicono non sono tratte né dalla Parola di Gesù, né dalla Parola degli Apostoli, né dalla Parola dei Padri e dei di Dottori della Chiesa. Ognuno queste verità le trae dal suo cuore, non dal Tesoro della Parola di Gesù. Un esempio basta perché noi comprendiamo. La Parola di Cristo Gesù è in tutto simile al seme di una quercia. Il seme o la ghianda è piccolissima. Dopo qualche anno comincia a essere un arbusto che inizia a innalzarsi verso il cielo, nel giro di qualche decennio diventa un albero maestoso. La quercia si sviluppa, cresce, mette sempre rami nuovi. Rimane però sempre quercia, non cambia la natura. Oggi dobbiamo denunciare che abbiamo cambiato la natura della Parola di Cristo Signore. L’abbiamo ridotta a favola. Al suo posto abbiamo intronizzato la nostra parola, che è parola di morte e non di vita. Non solo abbiamo trasformato la Parola di Gesù in favola, predichiamo la nostra parola come parola di Dio. Peccato gravissimo questo, perché è peccato contro lo Spirito Santo.</w:t>
      </w:r>
    </w:p>
    <w:p w14:paraId="045331DE" w14:textId="77777777" w:rsidR="00444E60" w:rsidRDefault="00444E60" w:rsidP="00C07B6C">
      <w:pPr>
        <w:spacing w:after="120" w:line="240" w:lineRule="auto"/>
        <w:jc w:val="both"/>
        <w:rPr>
          <w:rFonts w:ascii="Arial" w:hAnsi="Arial" w:cs="Arial"/>
          <w:sz w:val="24"/>
          <w:szCs w:val="24"/>
        </w:rPr>
      </w:pPr>
    </w:p>
    <w:p w14:paraId="35F312CE" w14:textId="205B224C" w:rsidR="006C01EA" w:rsidRPr="001A6AF1" w:rsidRDefault="00EA0D4B" w:rsidP="00C07B6C">
      <w:pPr>
        <w:spacing w:after="120" w:line="240" w:lineRule="auto"/>
        <w:jc w:val="both"/>
        <w:rPr>
          <w:rFonts w:ascii="Arial" w:hAnsi="Arial" w:cs="Arial"/>
          <w:b/>
          <w:bCs/>
          <w:sz w:val="24"/>
          <w:szCs w:val="24"/>
        </w:rPr>
      </w:pPr>
      <w:r>
        <w:rPr>
          <w:rFonts w:ascii="Arial" w:hAnsi="Arial" w:cs="Arial"/>
          <w:b/>
          <w:bCs/>
          <w:sz w:val="24"/>
          <w:szCs w:val="24"/>
        </w:rPr>
        <w:t xml:space="preserve">Capitolo XIV: Quinta Verità </w:t>
      </w:r>
    </w:p>
    <w:p w14:paraId="74C55A6E" w14:textId="77777777" w:rsidR="00414223" w:rsidRDefault="006C01EA" w:rsidP="006C01EA">
      <w:pPr>
        <w:jc w:val="both"/>
        <w:rPr>
          <w:rFonts w:ascii="Arial" w:hAnsi="Arial" w:cs="Arial"/>
          <w:sz w:val="24"/>
          <w:szCs w:val="24"/>
        </w:rPr>
      </w:pPr>
      <w:r w:rsidRPr="00B25A3C">
        <w:rPr>
          <w:rFonts w:ascii="Arial" w:hAnsi="Arial" w:cs="Arial"/>
          <w:sz w:val="24"/>
          <w:szCs w:val="24"/>
        </w:rPr>
        <w:t xml:space="preserve">Lo si è detto già, la paura della folla non è sufficiente a impedire il peccato. Il peccato ha tanta forza da spezzare ogni catena di timore, di rispetto umano, di vergogna. Erode ora ha il timore di mancare di parola dinanzi ai commensali: </w:t>
      </w:r>
      <w:r w:rsidRPr="00B25A3C">
        <w:rPr>
          <w:rFonts w:ascii="Arial" w:hAnsi="Arial" w:cs="Arial"/>
          <w:i/>
          <w:iCs/>
          <w:sz w:val="24"/>
          <w:szCs w:val="24"/>
        </w:rPr>
        <w:t xml:space="preserve">“Il re si rattristò, ma a motivo del giuramento e dei commensali ordinò che le venisse data e mandò a decapitare Giovanni nella prigione”. </w:t>
      </w:r>
      <w:r w:rsidRPr="00B25A3C">
        <w:rPr>
          <w:rFonts w:ascii="Arial" w:hAnsi="Arial" w:cs="Arial"/>
          <w:sz w:val="24"/>
          <w:szCs w:val="24"/>
        </w:rPr>
        <w:t>Prima il timore della folla lo tratteneva da</w:t>
      </w:r>
      <w:r w:rsidR="00414223">
        <w:rPr>
          <w:rFonts w:ascii="Arial" w:hAnsi="Arial" w:cs="Arial"/>
          <w:sz w:val="24"/>
          <w:szCs w:val="24"/>
        </w:rPr>
        <w:t>l</w:t>
      </w:r>
      <w:r w:rsidRPr="00B25A3C">
        <w:rPr>
          <w:rFonts w:ascii="Arial" w:hAnsi="Arial" w:cs="Arial"/>
          <w:sz w:val="24"/>
          <w:szCs w:val="24"/>
        </w:rPr>
        <w:t xml:space="preserve">l’uccidere Giovanni, ora il timore dei commensali lo spinge a tagliare la testa a Giovanni. Tutto invece per un uomo è il santo timore di Dio. </w:t>
      </w:r>
      <w:r w:rsidR="001A6AF1">
        <w:rPr>
          <w:rFonts w:ascii="Arial" w:hAnsi="Arial" w:cs="Arial"/>
          <w:sz w:val="24"/>
          <w:szCs w:val="24"/>
        </w:rPr>
        <w:t xml:space="preserve"> </w:t>
      </w:r>
      <w:r w:rsidRPr="00B25A3C">
        <w:rPr>
          <w:rFonts w:ascii="Arial" w:hAnsi="Arial" w:cs="Arial"/>
          <w:sz w:val="24"/>
          <w:szCs w:val="24"/>
        </w:rPr>
        <w:t xml:space="preserve">Ecco cosa ci rivela il Libro dei Proverbi: </w:t>
      </w:r>
      <w:r w:rsidRPr="00B25A3C">
        <w:rPr>
          <w:rFonts w:ascii="Arial" w:hAnsi="Arial" w:cs="Arial"/>
          <w:i/>
          <w:iCs/>
          <w:sz w:val="24"/>
          <w:szCs w:val="24"/>
        </w:rPr>
        <w:t xml:space="preserve">Chi teme gli uomini si mette in una trappola, ma chi confida nel Signore è al sicuro (Pr 29,25). </w:t>
      </w:r>
      <w:r w:rsidRPr="00B25A3C">
        <w:rPr>
          <w:rFonts w:ascii="Arial" w:hAnsi="Arial" w:cs="Arial"/>
          <w:sz w:val="24"/>
          <w:szCs w:val="24"/>
        </w:rPr>
        <w:t xml:space="preserve">Veramente Erode è intrappolato nella trappola del timore degli uomini. Dinanzi alla forza del peccato non c’è timore degli uomini che possa reggere e neanche alcuna legge umana può impedirci di aggiungere peccato a peccato. Il peccato si vince con la fortezza dello Spirito Santo e lo si vince quando esso viene dal di fuori di noi, mai quando esso è in noi, perché siamo privi della grazia di Dio e dello Spirito del Signore. Questa verità va gridata oggi a tutti i legislatori della terra. Questi pensano che il timore di una legge possa essere di impedimento al peccato. Il peccato non si elimina con la legge deli uomini e neanche con la Legge di Dio. Il peccato si vince con la grazia di Cristo Gesù e con lo Spirito del Signore che governa la nostra vita con la pienezza della sua sapienza, del suo intelletto, del suo consiglio, della sua fortezza, della sua scienza, del dono della pietà e del timore del Signore.  Erode può comandare ai soldati di tagliare la testa a Giovanni il Battista, ma non può comandare alla sua volontà di tagliare la testa alla sua lussuria, alla sua stoltezza, alla sua insipienza, a ogni suo desiderio impuro e alla sua bava di lascivia e di libidine che scola dai suoi occhi e dalla sua bocca. </w:t>
      </w:r>
    </w:p>
    <w:p w14:paraId="3499E6C9" w14:textId="68650E9E" w:rsidR="006C01EA" w:rsidRDefault="006C01EA" w:rsidP="006C01EA">
      <w:pPr>
        <w:jc w:val="both"/>
        <w:rPr>
          <w:rFonts w:ascii="Arial" w:hAnsi="Arial" w:cs="Arial"/>
          <w:sz w:val="24"/>
          <w:szCs w:val="24"/>
        </w:rPr>
      </w:pPr>
      <w:r w:rsidRPr="00B25A3C">
        <w:rPr>
          <w:rFonts w:ascii="Arial" w:hAnsi="Arial" w:cs="Arial"/>
          <w:sz w:val="24"/>
          <w:szCs w:val="24"/>
        </w:rPr>
        <w:t>Ecco perché Cristo Signore è il Necessario eterno per ogni uomo. Solo dal suo cuore squarciato sgorgano la grazia e lo Spirito Santo senza misura. Ecco perché è parola di Satana quella che dice che tutte le religioni sono via di salvezza. Ed è anche parola di Satana quella che dice che Cristo non va annunciato alle altre religioni. Oggi però è nella Chiesa cattolica ch</w:t>
      </w:r>
      <w:r w:rsidR="00414223">
        <w:rPr>
          <w:rFonts w:ascii="Arial" w:hAnsi="Arial" w:cs="Arial"/>
          <w:sz w:val="24"/>
          <w:szCs w:val="24"/>
        </w:rPr>
        <w:t>e</w:t>
      </w:r>
      <w:r w:rsidRPr="00B25A3C">
        <w:rPr>
          <w:rFonts w:ascii="Arial" w:hAnsi="Arial" w:cs="Arial"/>
          <w:sz w:val="24"/>
          <w:szCs w:val="24"/>
        </w:rPr>
        <w:t xml:space="preserve"> la parole di Satana sono ben coltivate e il loro veleno di morte sta uccidendo sia gli stessi discepoli di Gesù e sia anche chi discepolo di Gesù non è. Molte teste oggi vengono tagliate con il veleno prodotto dalle parole di Satana che viene offerto da bere come purissima acqua. E mentre molte teste vengono decapitate, noi continuiamo a gustare il nostro macabro banchetto di morte.</w:t>
      </w:r>
      <w:r w:rsidR="00414223">
        <w:rPr>
          <w:rFonts w:ascii="Arial" w:hAnsi="Arial" w:cs="Arial"/>
          <w:sz w:val="24"/>
          <w:szCs w:val="24"/>
        </w:rPr>
        <w:t xml:space="preserve"> Anche questa stoltezza è frutto del peccato. Il peccato genera stolte e insipienza. Stoltezza e insipienza generano il peccato. </w:t>
      </w:r>
    </w:p>
    <w:p w14:paraId="6792B4E1" w14:textId="77777777" w:rsidR="00E64CEF" w:rsidRDefault="00E64CEF" w:rsidP="00C07B6C">
      <w:pPr>
        <w:spacing w:after="120" w:line="240" w:lineRule="auto"/>
        <w:jc w:val="both"/>
        <w:rPr>
          <w:rFonts w:ascii="Arial" w:hAnsi="Arial" w:cs="Arial"/>
          <w:b/>
          <w:bCs/>
          <w:sz w:val="24"/>
          <w:szCs w:val="24"/>
        </w:rPr>
      </w:pPr>
    </w:p>
    <w:p w14:paraId="4517DCA0" w14:textId="5137C71A" w:rsidR="006C01EA" w:rsidRPr="001A6AF1" w:rsidRDefault="00EA0D4B" w:rsidP="00C07B6C">
      <w:pPr>
        <w:spacing w:after="120" w:line="240" w:lineRule="auto"/>
        <w:jc w:val="both"/>
        <w:rPr>
          <w:rFonts w:ascii="Arial" w:hAnsi="Arial" w:cs="Arial"/>
          <w:b/>
          <w:bCs/>
          <w:sz w:val="24"/>
          <w:szCs w:val="24"/>
        </w:rPr>
      </w:pPr>
      <w:r>
        <w:rPr>
          <w:rFonts w:ascii="Arial" w:hAnsi="Arial" w:cs="Arial"/>
          <w:b/>
          <w:bCs/>
          <w:sz w:val="24"/>
          <w:szCs w:val="24"/>
        </w:rPr>
        <w:t xml:space="preserve">Capitolo XV: Sesta Verità </w:t>
      </w:r>
    </w:p>
    <w:p w14:paraId="45C0BFDE" w14:textId="075E13E9" w:rsidR="006C01EA" w:rsidRDefault="006C01EA" w:rsidP="006C01EA">
      <w:pPr>
        <w:jc w:val="both"/>
        <w:rPr>
          <w:rFonts w:ascii="Arial" w:hAnsi="Arial" w:cs="Arial"/>
          <w:sz w:val="24"/>
          <w:szCs w:val="24"/>
          <w:lang w:val="la-Latn"/>
        </w:rPr>
      </w:pPr>
      <w:r w:rsidRPr="00CE231D">
        <w:rPr>
          <w:rFonts w:ascii="Arial" w:hAnsi="Arial" w:cs="Arial"/>
          <w:sz w:val="24"/>
          <w:szCs w:val="24"/>
        </w:rPr>
        <w:t>Chi si scandalizza della verità</w:t>
      </w:r>
      <w:r w:rsidR="00E64CEF">
        <w:rPr>
          <w:rFonts w:ascii="Arial" w:hAnsi="Arial" w:cs="Arial"/>
          <w:sz w:val="24"/>
          <w:szCs w:val="24"/>
        </w:rPr>
        <w:t>,</w:t>
      </w:r>
      <w:r w:rsidRPr="00CE231D">
        <w:rPr>
          <w:rFonts w:ascii="Arial" w:hAnsi="Arial" w:cs="Arial"/>
          <w:sz w:val="24"/>
          <w:szCs w:val="24"/>
        </w:rPr>
        <w:t xml:space="preserve"> attesta di essere governato dalla falsità, poiché per natura, l’uomo, che è stato creato dalla verità eterna del suo Dio e Signore, ha come fine quello di vivere nella verità eterna e di camminare di verità eterna in verità eterna. Dio è la verità eterna nella quale l’uomo è chiamato per natura a camminare. Ora, come </w:t>
      </w:r>
      <w:r w:rsidR="00E64CEF">
        <w:rPr>
          <w:rFonts w:ascii="Arial" w:hAnsi="Arial" w:cs="Arial"/>
          <w:sz w:val="24"/>
          <w:szCs w:val="24"/>
        </w:rPr>
        <w:t xml:space="preserve">può. </w:t>
      </w:r>
      <w:r w:rsidRPr="00CE231D">
        <w:rPr>
          <w:rFonts w:ascii="Arial" w:hAnsi="Arial" w:cs="Arial"/>
          <w:sz w:val="24"/>
          <w:szCs w:val="24"/>
        </w:rPr>
        <w:t xml:space="preserve">una natura creata dalla verità eterna per camminare nella verità eterna e per vivere di verità eterna, scandalizzarsi della verità? Se è nella verità mai si scandalizzerà della verità. Quando invece ci si scandalizza della verità e per di più della verità insegnata dalla stessa Verità eterna per mezzo dalla quale l’uomo è stato creato, allora è segno che il peccato ci tieni prigionieri nella sua menzogna, nelle sue tenebre, nei suoi inganni, in quella falsità capace di oscurare ogni verità. </w:t>
      </w:r>
      <w:r w:rsidR="001A6AF1">
        <w:rPr>
          <w:rFonts w:ascii="Arial" w:hAnsi="Arial" w:cs="Arial"/>
          <w:sz w:val="24"/>
          <w:szCs w:val="24"/>
        </w:rPr>
        <w:t xml:space="preserve"> </w:t>
      </w:r>
      <w:r w:rsidRPr="00CE231D">
        <w:rPr>
          <w:rFonts w:ascii="Arial" w:hAnsi="Arial" w:cs="Arial"/>
          <w:sz w:val="24"/>
          <w:szCs w:val="24"/>
        </w:rPr>
        <w:t>Dinanzi alla purissima vertà di Cristo Gesù, scribi e farisei si liberavano dall’obbligo di natura di accogliere la verità, accusando Cristo Gesù si essere un pazzo, uno a servizio di Satana o di Beelzebùl o un grande peccatore. Essi, dichiarando e accusando Gesù, che è la verità eterna e la fonte nella creazione, per decreto eterno del Padre, di ogni verità, o un pazzo, o persona a servizio di Satana o di Belzebù, o un peccatore e un bestemmiatore, si liberavano dall’obbligo di natura e di ascoltare la verità e di camminare di verità in verità. Oggi la malizia di Satana ha inventato la formula:</w:t>
      </w:r>
      <w:r w:rsidRPr="00E64CEF">
        <w:rPr>
          <w:rFonts w:ascii="Arial" w:hAnsi="Arial" w:cs="Arial"/>
          <w:i/>
          <w:iCs/>
          <w:sz w:val="24"/>
          <w:szCs w:val="24"/>
        </w:rPr>
        <w:t xml:space="preserve"> “</w:t>
      </w:r>
      <w:r w:rsidRPr="00E64CEF">
        <w:rPr>
          <w:rFonts w:ascii="Arial" w:hAnsi="Arial" w:cs="Arial"/>
          <w:i/>
          <w:iCs/>
          <w:sz w:val="24"/>
          <w:szCs w:val="24"/>
          <w:lang w:val="la-Latn"/>
        </w:rPr>
        <w:t>Non constat de supernaturalitate”.</w:t>
      </w:r>
      <w:r w:rsidRPr="00CE231D">
        <w:rPr>
          <w:rFonts w:ascii="Arial" w:hAnsi="Arial" w:cs="Arial"/>
          <w:sz w:val="24"/>
          <w:szCs w:val="24"/>
          <w:lang w:val="la-Latn"/>
        </w:rPr>
        <w:t xml:space="preserve"> Si pronuncia questa sentenza, ma chi la pronuncia? Se la pronuncia un adoratore di un falso cristo, di un falso sprito santo, di un falso dio, questo giudizio è sicuramente falso. Se la pronuncia un uomo che è conquistato e devastato dal pccato, anche questo giudizioè falso. Se la pronuncia una persona che deve rendere un favore di falsità a un suo amico di tenebra e di menzogna, anche questo giudizio è falso. Chi ha crocifisso Cristo Gesù? Chi ha sempre affernato che lui era semplicemente un uomo e un nemico della verità, della giustizia, della vera fede nel Dio di Abramo, di Isacco, di Giacobbe. Questa afffernazione era però il frutto di chi si ostinava nel non accogliere la voce di Dio che parlava per bocca di Gesù Signore. Quando non si discene e non si separa la voce di Dio dalla voce dell’uomo o dalla voce di Satana, allora è segno che si è devastati nella natura e da natura di verità in Cristo si è divenuti natura di falsità in Satana. Ogni vero discernimento è sempre dalla natura di verità. Ogni falso discernimento è dalla natura di peccato e di morte. </w:t>
      </w:r>
      <w:r w:rsidR="001A6AF1">
        <w:rPr>
          <w:rFonts w:ascii="Arial" w:hAnsi="Arial" w:cs="Arial"/>
          <w:sz w:val="24"/>
          <w:szCs w:val="24"/>
          <w:lang w:val="la-Latn"/>
        </w:rPr>
        <w:t xml:space="preserve"> </w:t>
      </w:r>
      <w:r w:rsidRPr="00CE231D">
        <w:rPr>
          <w:rFonts w:ascii="Arial" w:hAnsi="Arial" w:cs="Arial"/>
          <w:sz w:val="24"/>
          <w:szCs w:val="24"/>
          <w:lang w:val="la-Latn"/>
        </w:rPr>
        <w:t>Noi abbiamo creduto, confortati dal giudizio di verità di moltissimi vescovi della Chiesa di Dio, che il soprannaturale si è manifestato nella nostra vita e ancora lo crediano con profonda convincizione nello Spirito Santo. Siamo stati trascinati in un tribunale degli uomini e cosa è avvenuto? Noi siamo stati dichiarati impostori, idioti, falsi testimoni, incapaci di alcun discernimento e così anche i molti vescovi che ci avevano sostenuti con il loro santo discernimento. Questo tribunale, negando ogni diritto alla giustizia, contro ogni diritto umano e cristiano, e negando anche una storia di verità e di luce che aveva attratto molte anime e che aveva operato una vera conversione al vero Vangelo di Cristo Gesù, ha dichiaato fatto umano un evento soprannaturale e tutto ha distrutto, decretando falsi tutti i giudizi di verità dei molti vescovi della Chiesa del Do vivente. Per dare valore di verità alla loro sentenza</w:t>
      </w:r>
      <w:r w:rsidR="00E64CEF">
        <w:rPr>
          <w:rFonts w:ascii="Arial" w:hAnsi="Arial" w:cs="Arial"/>
          <w:sz w:val="24"/>
          <w:szCs w:val="24"/>
          <w:lang w:val="la-Latn"/>
        </w:rPr>
        <w:t>,</w:t>
      </w:r>
      <w:r w:rsidRPr="00CE231D">
        <w:rPr>
          <w:rFonts w:ascii="Arial" w:hAnsi="Arial" w:cs="Arial"/>
          <w:sz w:val="24"/>
          <w:szCs w:val="24"/>
          <w:lang w:val="la-Latn"/>
        </w:rPr>
        <w:t xml:space="preserve"> hanno dichiarato superficiale la nostra teologia, elevando a purissima verità il loro giudizio. In più hanno dato credito di vero discernimento a tutti i nemici del Vangelo di Cristo Signore, chiamati a presentatisi a testimoni della falsità e della menzogna. Chi vive di tenebre odia la luce. Le tene</w:t>
      </w:r>
      <w:r w:rsidR="00E64CEF">
        <w:rPr>
          <w:rFonts w:ascii="Arial" w:hAnsi="Arial" w:cs="Arial"/>
          <w:sz w:val="24"/>
          <w:szCs w:val="24"/>
          <w:lang w:val="la-Latn"/>
        </w:rPr>
        <w:t>b</w:t>
      </w:r>
      <w:r w:rsidRPr="00CE231D">
        <w:rPr>
          <w:rFonts w:ascii="Arial" w:hAnsi="Arial" w:cs="Arial"/>
          <w:sz w:val="24"/>
          <w:szCs w:val="24"/>
          <w:lang w:val="la-Latn"/>
        </w:rPr>
        <w:t xml:space="preserve">re però mai potranno oscurare la luce. Noi infatti anche dopo la sentenza di morte del nostro Vangelo, della nostra fede, della nostra verità, del soprannaturale che ci ha conquistato e ci ha reso parte di esso, stiamo perverando nella luce e nella divina verità. La nostra verità nella quale camminiamo attesta la falsità del loro giudizio. Accogliere con obbedienza evanglica ed ecclsiale una sentenza non significa né mai deve signifcare rinnegamento della verità che ha attratto la nostra persona e ci ha chiesto di consacrare ad essa la vita. Contro la verità non esiste alcun potere né divino, né ecclesiale, né relgioso e né umano. La verità è l’essenza stessa di Dio e di ogni uomo. La vita à verità. Il Vangelo è verità. La Chiesa è verità. Chi sopprime la verità sopprime l’uomo. Questa sentenza ha ucciso la verità, ha ucciso il Vangelo, ha ucciso la Chiesa. Ha ucciso l’uomo, ha ucciso l’umanità. Noi obbediamo alla Chiesa rimenanendo nel Vangelo e obbediamo al Vangelo rimanendo nella Chiesa. La Chiesa è nostra Madre. Il Vangelo è nostra vita. La Chiesa è Madre della Vangelo. Il </w:t>
      </w:r>
      <w:r w:rsidR="00E64CEF" w:rsidRPr="00CE231D">
        <w:rPr>
          <w:rFonts w:ascii="Arial" w:hAnsi="Arial" w:cs="Arial"/>
          <w:sz w:val="24"/>
          <w:szCs w:val="24"/>
          <w:lang w:val="la-Latn"/>
        </w:rPr>
        <w:t xml:space="preserve">Vangelo </w:t>
      </w:r>
      <w:r w:rsidRPr="00CE231D">
        <w:rPr>
          <w:rFonts w:ascii="Arial" w:hAnsi="Arial" w:cs="Arial"/>
          <w:sz w:val="24"/>
          <w:szCs w:val="24"/>
          <w:lang w:val="la-Latn"/>
        </w:rPr>
        <w:t>è la fonte della vita.</w:t>
      </w:r>
      <w:r w:rsidR="00E64CEF">
        <w:rPr>
          <w:rFonts w:ascii="Arial" w:hAnsi="Arial" w:cs="Arial"/>
          <w:sz w:val="24"/>
          <w:szCs w:val="24"/>
          <w:lang w:val="la-Latn"/>
        </w:rPr>
        <w:t xml:space="preserve"> Nessuno ci potrà mai separare dalla verità. Ci potranno togliere le strutture di ieri. La verità crea le forme di oggi, Le strutture unvecchiano, La verità invece non invecchia, diviene sempre più lumonoss.</w:t>
      </w:r>
    </w:p>
    <w:p w14:paraId="74882105" w14:textId="77777777" w:rsidR="00E64CEF" w:rsidRDefault="00E64CEF" w:rsidP="006C01EA">
      <w:pPr>
        <w:jc w:val="both"/>
        <w:rPr>
          <w:rFonts w:ascii="Arial" w:hAnsi="Arial" w:cs="Arial"/>
          <w:sz w:val="24"/>
          <w:szCs w:val="24"/>
          <w:lang w:val="la-Latn"/>
        </w:rPr>
      </w:pPr>
    </w:p>
    <w:p w14:paraId="6B2873D4" w14:textId="69831F96" w:rsidR="006C01EA" w:rsidRPr="001A6AF1" w:rsidRDefault="00EA0D4B" w:rsidP="00C07B6C">
      <w:pPr>
        <w:spacing w:after="120" w:line="240" w:lineRule="auto"/>
        <w:jc w:val="both"/>
        <w:rPr>
          <w:rFonts w:ascii="Arial" w:hAnsi="Arial" w:cs="Arial"/>
          <w:b/>
          <w:bCs/>
          <w:sz w:val="24"/>
          <w:szCs w:val="24"/>
        </w:rPr>
      </w:pPr>
      <w:r>
        <w:rPr>
          <w:rFonts w:ascii="Arial" w:hAnsi="Arial" w:cs="Arial"/>
          <w:b/>
          <w:bCs/>
          <w:sz w:val="24"/>
          <w:szCs w:val="24"/>
        </w:rPr>
        <w:t xml:space="preserve">Capitolo XVI: Settima Verità </w:t>
      </w:r>
    </w:p>
    <w:p w14:paraId="277ED64B" w14:textId="3CD4B69A" w:rsidR="006C01EA" w:rsidRDefault="00780CE8" w:rsidP="001A6AF1">
      <w:pPr>
        <w:spacing w:after="200"/>
        <w:jc w:val="both"/>
        <w:rPr>
          <w:rFonts w:ascii="Arial" w:hAnsi="Arial" w:cs="Arial"/>
          <w:sz w:val="24"/>
          <w:szCs w:val="24"/>
        </w:rPr>
      </w:pPr>
      <w:r w:rsidRPr="004E13AA">
        <w:rPr>
          <w:rFonts w:ascii="Arial" w:hAnsi="Arial" w:cs="Arial"/>
          <w:sz w:val="24"/>
          <w:szCs w:val="24"/>
        </w:rPr>
        <w:t xml:space="preserve">Ecco ora per scelta del Padre, cosa dice Gesù a Simone nello Spirito Santo: </w:t>
      </w:r>
      <w:r w:rsidRPr="004E13AA">
        <w:rPr>
          <w:rFonts w:ascii="Arial" w:hAnsi="Arial" w:cs="Arial"/>
          <w:i/>
          <w:iCs/>
          <w:sz w:val="24"/>
          <w:szCs w:val="24"/>
        </w:rPr>
        <w:t xml:space="preserve">“E io a te dico: tu sei Pietro e su questa pietra edificherò la mia Chiesa e le potenze degli inferi non prevarranno su di essa”. </w:t>
      </w:r>
      <w:r w:rsidRPr="004E13AA">
        <w:rPr>
          <w:rFonts w:ascii="Arial" w:hAnsi="Arial" w:cs="Arial"/>
          <w:sz w:val="24"/>
          <w:szCs w:val="24"/>
        </w:rPr>
        <w:t xml:space="preserve">Queste parole di Gesù vanno ben comprese. Su Pietro Gesù edifica la sua Chiesa. Questo significa che dove non c’è Pietro non c’è la Chiesa di Cristo Gesù. Domani, nella storia, </w:t>
      </w:r>
      <w:r w:rsidR="00724848">
        <w:rPr>
          <w:rFonts w:ascii="Arial" w:hAnsi="Arial" w:cs="Arial"/>
          <w:sz w:val="24"/>
          <w:szCs w:val="24"/>
        </w:rPr>
        <w:t xml:space="preserve">si </w:t>
      </w:r>
      <w:r w:rsidRPr="004E13AA">
        <w:rPr>
          <w:rFonts w:ascii="Arial" w:hAnsi="Arial" w:cs="Arial"/>
          <w:sz w:val="24"/>
          <w:szCs w:val="24"/>
        </w:rPr>
        <w:t>potranno edificare molte altre chiese. Una sola è però la Chiesa di Cristo Gesù. Chi si separa da Pietro si separa dalla Chiesa di Cristo. Poiché lo Spirito di Cristo aleggia solo su questa Chiesa, lo Spirito sempre soffierà con il suo forte vento e non permetterà che essa affondi nella falsità su Cristo e nella menzogna su di Lui. Dove non soffia lo Spirito di Cristo Gesù si è privi dello Spirito di Santità, dello Spirito della vera profezia, dello Spirito della purissima verità, dello Spirito del rinnovamento. Gesù edifica su Pietro la sua Chiesa, poi spetta a ciascun battezzato lasciarsi edificare come vera Chiesa di Cristo in questa Chiesa. Se il singolo cristiano non si lascia edificare, può anche vivere nella Chiesa, ma come tralcio secco o come pietra morta e non più come pietra viva. L’Apostolo Paolo aggiunge che la Chiesa di Cristo Gesù è edificata sul fondamento degli apostoli e dei profeti. Essa è un solo corpo e come solo corpo è animato dallo Spirito Santo. Il fondamento invisibile è Cristo Gesù. Il cuore della sua Chiesa è lo Spirito Santo. Sopra Cristo Gesù che è la Pietra angolare sono edificati Simon Pietro e in Comunione Gerarchica con Lui gli Apostoli e i Profeti. Sugli Apostoli Apostoli e i Profeti ogni altro membro del corpo di Cristo Gesù. Di questa Chiesa la Parola ultima spetta a Simon Pietro da solo e agli Apostoli sempre in comunione gerarchica con Pietro. Nessun Apostolo del Signore da solo è Parola ultima. Neanche Parola ultima sono tutti i vescovi del mondo, senza Pietro. Ma anche Pietro è membro della Chiesa e non Padrone di essa. Anche Lui necessit</w:t>
      </w:r>
      <w:r w:rsidR="00B66F71">
        <w:rPr>
          <w:rFonts w:ascii="Arial" w:hAnsi="Arial" w:cs="Arial"/>
          <w:sz w:val="24"/>
          <w:szCs w:val="24"/>
        </w:rPr>
        <w:t xml:space="preserve">a </w:t>
      </w:r>
      <w:r w:rsidRPr="004E13AA">
        <w:rPr>
          <w:rFonts w:ascii="Arial" w:hAnsi="Arial" w:cs="Arial"/>
          <w:sz w:val="24"/>
          <w:szCs w:val="24"/>
        </w:rPr>
        <w:t xml:space="preserve">della grazia di tutto il corpo per crescere in verità, sapienza e grazia. Anche lui ha bisogno di tutto il corpo per essere ricondotto nella verità. L’infallibilità, essendo un carisma dello Spirito Santo, è carisma per gli altri, mai per se stesso. Il carisma vale anche per Lui, ma Lui non è sopra il carisma. Molte sono le verità che vanno bene armonizzate e ben comprese. </w:t>
      </w:r>
    </w:p>
    <w:p w14:paraId="60C49259" w14:textId="77777777" w:rsidR="00B66F71" w:rsidRDefault="00B66F71" w:rsidP="001A6AF1">
      <w:pPr>
        <w:spacing w:after="200"/>
        <w:jc w:val="both"/>
        <w:rPr>
          <w:rFonts w:ascii="Arial" w:hAnsi="Arial" w:cs="Arial"/>
          <w:sz w:val="24"/>
          <w:szCs w:val="24"/>
        </w:rPr>
      </w:pPr>
    </w:p>
    <w:p w14:paraId="0DD1EF18" w14:textId="70D6EB9A" w:rsidR="006C01EA" w:rsidRPr="001A6AF1" w:rsidRDefault="00EA0D4B" w:rsidP="00C07B6C">
      <w:pPr>
        <w:spacing w:after="120" w:line="240" w:lineRule="auto"/>
        <w:jc w:val="both"/>
        <w:rPr>
          <w:rFonts w:ascii="Arial" w:hAnsi="Arial" w:cs="Arial"/>
          <w:b/>
          <w:bCs/>
          <w:sz w:val="24"/>
          <w:szCs w:val="24"/>
        </w:rPr>
      </w:pPr>
      <w:r>
        <w:rPr>
          <w:rFonts w:ascii="Arial" w:hAnsi="Arial" w:cs="Arial"/>
          <w:b/>
          <w:bCs/>
          <w:sz w:val="24"/>
          <w:szCs w:val="24"/>
        </w:rPr>
        <w:t xml:space="preserve">Capitolo XVII: Ottava Verità </w:t>
      </w:r>
    </w:p>
    <w:p w14:paraId="5116768F" w14:textId="40E2BC9A" w:rsidR="00780CE8" w:rsidRPr="00BF72BD" w:rsidRDefault="00B66F71" w:rsidP="00780CE8">
      <w:pPr>
        <w:jc w:val="both"/>
        <w:rPr>
          <w:rFonts w:ascii="Arial" w:hAnsi="Arial" w:cs="Arial"/>
          <w:sz w:val="24"/>
          <w:szCs w:val="24"/>
        </w:rPr>
      </w:pPr>
      <w:r>
        <w:rPr>
          <w:rFonts w:ascii="Arial" w:hAnsi="Arial" w:cs="Arial"/>
          <w:sz w:val="24"/>
          <w:szCs w:val="24"/>
        </w:rPr>
        <w:t>Sul Monte i</w:t>
      </w:r>
      <w:r w:rsidR="00780CE8" w:rsidRPr="00BF72BD">
        <w:rPr>
          <w:rFonts w:ascii="Arial" w:hAnsi="Arial" w:cs="Arial"/>
          <w:sz w:val="24"/>
          <w:szCs w:val="24"/>
        </w:rPr>
        <w:t xml:space="preserve"> tre Apostoli hanno visto ciò che era necessario vedere e hanno ascoltato ciò che era necessario ascoltare. Ora sono soli con Gesù: </w:t>
      </w:r>
      <w:r w:rsidR="00780CE8" w:rsidRPr="00BF72BD">
        <w:rPr>
          <w:rFonts w:ascii="Arial" w:hAnsi="Arial" w:cs="Arial"/>
          <w:i/>
          <w:iCs/>
          <w:sz w:val="24"/>
          <w:szCs w:val="24"/>
        </w:rPr>
        <w:t xml:space="preserve">“Alzando gli occhi non videro nessuno, se non Gesù solo”. </w:t>
      </w:r>
      <w:r w:rsidR="00780CE8" w:rsidRPr="00BF72BD">
        <w:rPr>
          <w:rFonts w:ascii="Arial" w:hAnsi="Arial" w:cs="Arial"/>
          <w:sz w:val="24"/>
          <w:szCs w:val="24"/>
        </w:rPr>
        <w:t>La scienza di Gesù che essi avevano quando sono saliti sul monte non più la stessa scienza con la quale discendono. Ora la loro scienza si è arricchita della visione della gloria di Gesù, della visione di Mosè e di Elia, della visione della nube e dell’ascolto della voce del Padre. Ora la loro fede ha un fondamento infinitamente più solido, perché infinitamente più completo e più vero. Ogni miracolo, ogni dialogo, ogni parola di Gesù, ogni suo gesto, ogni suo sguardo, ogni sua correzione, ogni sua parabola, deve dare alla loro fede un fondamento sempre più stabile e perfetto, più solido e incrollabile. Ma anche dopo che Gesù  sarà asceso al cielo, ogni giorno, sotto la guida dello Spirito Santo, la loro fede dovrà arricchirsi di più verità e di conseguenza di più solidità e stabilità.</w:t>
      </w:r>
      <w:r w:rsidR="001A6AF1">
        <w:rPr>
          <w:rFonts w:ascii="Arial" w:hAnsi="Arial" w:cs="Arial"/>
          <w:sz w:val="24"/>
          <w:szCs w:val="24"/>
        </w:rPr>
        <w:t xml:space="preserve"> </w:t>
      </w:r>
      <w:r w:rsidR="00780CE8" w:rsidRPr="00BF72BD">
        <w:rPr>
          <w:rFonts w:ascii="Arial" w:hAnsi="Arial" w:cs="Arial"/>
          <w:sz w:val="24"/>
          <w:szCs w:val="24"/>
        </w:rPr>
        <w:t xml:space="preserve">Tutta la Scrittura è questo cammino da fede a fede, da verità a verità, da solido fondamento e solido fondamento. Sempre noi abbiamo scritto e insegnato che ad Abramo va aggiunto Isacco, a Isacco Giacobbe, a Giacobbe Giuseppe, a Giuseppe Mosè, a Mosè Giosuè, a Giosuè  Giudici, ai Giudici Samuele, a Samuele Davide, a Davide tutti i Profeti e i Sapienti che hanno portato la storia fino a Cristo Gesù. La verità di Cristo Gesù ha bisogno della verità dello Spirito Santo. Lo Spirito Santo aggiunge a Marco Matteo, a Matteo Luca, a Luca Paolo, a Paolo </w:t>
      </w:r>
      <w:r>
        <w:rPr>
          <w:rFonts w:ascii="Arial" w:hAnsi="Arial" w:cs="Arial"/>
          <w:sz w:val="24"/>
          <w:szCs w:val="24"/>
        </w:rPr>
        <w:t>l</w:t>
      </w:r>
      <w:r w:rsidR="00780CE8" w:rsidRPr="00BF72BD">
        <w:rPr>
          <w:rFonts w:ascii="Arial" w:hAnsi="Arial" w:cs="Arial"/>
          <w:sz w:val="24"/>
          <w:szCs w:val="24"/>
        </w:rPr>
        <w:t>’Agiografo della Lettera agli Ebrei, all’Agiografo della Lettera agli Ebrei Giacomo, a Giacomo Pietro, a Pietro Giuda, a Giuda Giovanni. Dopo la morte degli Apostoli è l’era dei grandi Apologeti, dei grandi Padri e Dottori della Chiesa, dei grandi Martiri e Confessori della fede. Tutti illuminano con la loro luce attinta nello Spirito Santo la Luce infinita di Cristo Signore. Potremmo dire che ogni luce attinta nello Spirito Santo è come un sole più grande o più piccolo che aggiunto agli altri soli ci mostra la pienezza e la bellezza del Sole eterno di giustizia, di verità, di amore che è Cristo Gesù.</w:t>
      </w:r>
    </w:p>
    <w:p w14:paraId="56962BCE" w14:textId="6952FCFD" w:rsidR="00780CE8" w:rsidRDefault="00780CE8" w:rsidP="00780CE8">
      <w:pPr>
        <w:jc w:val="both"/>
        <w:rPr>
          <w:rFonts w:ascii="Arial" w:hAnsi="Arial" w:cs="Arial"/>
          <w:sz w:val="24"/>
          <w:szCs w:val="24"/>
        </w:rPr>
      </w:pPr>
      <w:r w:rsidRPr="00BF72BD">
        <w:rPr>
          <w:rFonts w:ascii="Arial" w:hAnsi="Arial" w:cs="Arial"/>
          <w:sz w:val="24"/>
          <w:szCs w:val="24"/>
        </w:rPr>
        <w:t>Questa legge della fede vale anche per noi, vale per ogni discepolo di Gesù. Quando   si ascolta una omelia, quando si partecipa a una catechesi, quando si frequenta qualsiasi scuola nella quale si approfondiscono le verità della nostra fede, sempre quando si esce da questi luogo o di annuncio o di approfondimento o di formazione sistematica, mai la fede di quando si entra dovrà essere la fede di quando si esce. Mai la fede di quando si entra nell’orto del Getsemani dovrà essere la fede di quando si esce e mai la fede di quando si sale sulla croce dovrà esser la fede di quando si esce dal sepolcro. Ecco perché l’Apostolo Paolo cammina e inviata a camminare da fede a fede e d</w:t>
      </w:r>
      <w:r w:rsidR="00B66F71">
        <w:rPr>
          <w:rFonts w:ascii="Arial" w:hAnsi="Arial" w:cs="Arial"/>
          <w:sz w:val="24"/>
          <w:szCs w:val="24"/>
        </w:rPr>
        <w:t>a</w:t>
      </w:r>
      <w:r w:rsidRPr="00BF72BD">
        <w:rPr>
          <w:rFonts w:ascii="Arial" w:hAnsi="Arial" w:cs="Arial"/>
          <w:sz w:val="24"/>
          <w:szCs w:val="24"/>
        </w:rPr>
        <w:t xml:space="preserve"> verità a verità. Ogni discepolo di Gesù. incontrandosi con un altro discepolo di Gesù, dopo l’incontro dovrà essere di fede più forte perché più forte è la verità che è entrata nel suo cuore e la sua mente e che ora li governa. Così è anche di ogni pagano che incontra un cristiano: dalla non fede deve passare alla fede. La fede del cristiano deve essere così forte da generare la fede nel non cristiano. Una fede che non genera altra fede è una fede morta. Ora il cristiano mai dovrà vivere di fede morta.</w:t>
      </w:r>
      <w:r w:rsidR="001A6AF1">
        <w:rPr>
          <w:rFonts w:ascii="Arial" w:hAnsi="Arial" w:cs="Arial"/>
          <w:sz w:val="24"/>
          <w:szCs w:val="24"/>
        </w:rPr>
        <w:t xml:space="preserve"> </w:t>
      </w:r>
      <w:r w:rsidRPr="00BF72BD">
        <w:rPr>
          <w:rFonts w:ascii="Arial" w:hAnsi="Arial" w:cs="Arial"/>
          <w:sz w:val="24"/>
          <w:szCs w:val="24"/>
        </w:rPr>
        <w:t xml:space="preserve">Oggi sta accadendo il processo inverso. Anziché camminare da fede a fede, si cammina da non fede a non fede e invece che progredire da verità a verità, si sta regredendo da non verità a non verità. Dai giorni delle prime eresie fino ai nostri giorni, con una accelerazione degli ultimi anni spaventosa, sono molti coloro che sono impiegati a distruggere il perfetto edificio della verità sulla quale la nostra fede si fonda. Possiamo paragonare la fede al corpo purissimo e santissimo di Gesù Signore. Ecco cosa fanno i demolitori: prima gli tolgono la pelle, poi a poco a poco ne divorano la carne, poi prendono le ossa e le mettono sotto una potente macchina di triturazione. Poi infine prendono la polvere delle ossa triturate e la spargono per terra così che nessuna traccia più resti di </w:t>
      </w:r>
      <w:r w:rsidR="00A26C58" w:rsidRPr="00BF72BD">
        <w:rPr>
          <w:rFonts w:ascii="Arial" w:hAnsi="Arial" w:cs="Arial"/>
          <w:sz w:val="24"/>
          <w:szCs w:val="24"/>
        </w:rPr>
        <w:t>Lui</w:t>
      </w:r>
      <w:r w:rsidRPr="00BF72BD">
        <w:rPr>
          <w:rFonts w:ascii="Arial" w:hAnsi="Arial" w:cs="Arial"/>
          <w:sz w:val="24"/>
          <w:szCs w:val="24"/>
        </w:rPr>
        <w:t>. Chi tritura Cristo Gesù, verità e grazia per ogni uomo, non solo tritura se stesso e diviene polvere di fuoco per alimentare per l’eternità fuoco dell’inferno, ma tutta l’umanità è la lui triturata. I più grandi nemici e distruttori dell’umanità sono quei cristiani che oggi stanno lavorando per triturare quello che ancora rimane di Cristo così che nessuna traccia resti di lui.</w:t>
      </w:r>
      <w:r w:rsidR="00A26C58">
        <w:rPr>
          <w:rFonts w:ascii="Arial" w:hAnsi="Arial" w:cs="Arial"/>
          <w:sz w:val="24"/>
          <w:szCs w:val="24"/>
        </w:rPr>
        <w:t xml:space="preserve"> </w:t>
      </w:r>
    </w:p>
    <w:p w14:paraId="02DC869A" w14:textId="77777777" w:rsidR="00A26C58" w:rsidRDefault="00A26C58" w:rsidP="00780CE8">
      <w:pPr>
        <w:jc w:val="both"/>
        <w:rPr>
          <w:rFonts w:ascii="Arial" w:hAnsi="Arial" w:cs="Arial"/>
          <w:sz w:val="24"/>
          <w:szCs w:val="24"/>
        </w:rPr>
      </w:pPr>
    </w:p>
    <w:p w14:paraId="6697B2AA" w14:textId="79FC8E75" w:rsidR="00780CE8" w:rsidRPr="001A6AF1" w:rsidRDefault="00EA0D4B" w:rsidP="00780CE8">
      <w:pPr>
        <w:jc w:val="both"/>
        <w:rPr>
          <w:rFonts w:ascii="Arial" w:hAnsi="Arial" w:cs="Arial"/>
          <w:b/>
          <w:bCs/>
          <w:sz w:val="24"/>
          <w:szCs w:val="24"/>
        </w:rPr>
      </w:pPr>
      <w:r>
        <w:rPr>
          <w:rFonts w:ascii="Arial" w:hAnsi="Arial" w:cs="Arial"/>
          <w:b/>
          <w:bCs/>
          <w:sz w:val="24"/>
          <w:szCs w:val="24"/>
        </w:rPr>
        <w:t xml:space="preserve">Capitolo </w:t>
      </w:r>
      <w:r w:rsidR="00B365F1">
        <w:rPr>
          <w:rFonts w:ascii="Arial" w:hAnsi="Arial" w:cs="Arial"/>
          <w:b/>
          <w:bCs/>
          <w:sz w:val="24"/>
          <w:szCs w:val="24"/>
        </w:rPr>
        <w:t>XVIII: Nona Verità</w:t>
      </w:r>
    </w:p>
    <w:p w14:paraId="5A7B11D6" w14:textId="1B3668F9" w:rsidR="001A6AF1" w:rsidRDefault="001A6AF1" w:rsidP="001A6AF1">
      <w:pPr>
        <w:jc w:val="both"/>
        <w:rPr>
          <w:rFonts w:ascii="Arial" w:hAnsi="Arial" w:cs="Arial"/>
          <w:sz w:val="24"/>
          <w:szCs w:val="24"/>
        </w:rPr>
      </w:pPr>
      <w:r w:rsidRPr="006C4779">
        <w:rPr>
          <w:rFonts w:ascii="Arial" w:hAnsi="Arial" w:cs="Arial"/>
          <w:sz w:val="24"/>
          <w:szCs w:val="24"/>
        </w:rPr>
        <w:t>Disprezzando Cristo Gesù con ogni parola di falsità e di menzogna, accusando Cristo con ogni accusa infamante, scribi e farisei disprezzano i discepoli e pongono ostacoli sul loro sentiero. Ogni scriba e ogni fariseo aveva un solo fine, separare Gesù dai discepoli e isolare Gesù dalla folla. Nessuno doveva credere in Lui. Lui doveva rimanere solo. Rimanendo solo</w:t>
      </w:r>
      <w:r w:rsidR="00A26C58">
        <w:rPr>
          <w:rFonts w:ascii="Arial" w:hAnsi="Arial" w:cs="Arial"/>
          <w:sz w:val="24"/>
          <w:szCs w:val="24"/>
        </w:rPr>
        <w:t>,</w:t>
      </w:r>
      <w:r w:rsidRPr="006C4779">
        <w:rPr>
          <w:rFonts w:ascii="Arial" w:hAnsi="Arial" w:cs="Arial"/>
          <w:sz w:val="24"/>
          <w:szCs w:val="24"/>
        </w:rPr>
        <w:t xml:space="preserve"> avrebbe predicato in un deserto umano. Scribi e farisei avevano dimenticato che se anche Cristo Gesù avesse predicato in un deserto umano, tutti coloro ai quali giungeva la sua voce divenivano responsabili della non accoglienza di essa. Personalmente noi abbiamo assistito a un’opera contro la Vergine Maria, portata avanti, ininterrottamente per circa quarant’anni, da parte dei moderni scribi e farisei. Costoro, con parole martellanti, senza alcuna sosta né di notte e né di giorno, hanno urlato ogni falsità e menzogna contro un vero messaggero della Madre di Dio. Qual era il fine di queste urla? Allontanare dal messaggero della Madre del Signore tutti coloro che avevano già creduto e non fare avvicinare quanti avrebbero potuto credere. Ecco il loro duplice fine: allontanare e isolare. Questi scribi e farisei dei tempi nuovi hanno dimenticato che il loro peccato è duplice, essi non hanno creduto e a chi avrebbe potuto credere gli hanno chiuso le porte. Essi hanno stancato anche coloro che un tempo credevano e costoro per essere accreditati dal mondo si sono trasformati in mondo. Il Signore Dio non ha tollerato questa trasformazione, ha mandato i moderni Nabucodònosor con i loro eserciti ed è stata la distruzione. Saranno ricostruite le rovine di questa piccola nuova Gerusalemme? Solo quando avverrà la vera conversione al vero Vangelo di Gesù Signore. Senza questa vera conversione al vero Vangelo di Cristo Gesù, le rovine resteranno sempre rovine. Il Signore Dio una cosa sola vuole: ricostruire il vero Vangelo in ogni cuore. Ricostruire strutture senza il vero Vangelo del Figlio suo nei cuore, non è e mai sarà sua opera.</w:t>
      </w:r>
      <w:r w:rsidR="00A26C58">
        <w:rPr>
          <w:rFonts w:ascii="Arial" w:hAnsi="Arial" w:cs="Arial"/>
          <w:sz w:val="24"/>
          <w:szCs w:val="24"/>
        </w:rPr>
        <w:t xml:space="preserve"> Quando poi c’è la conversione al Vangelo, è </w:t>
      </w:r>
      <w:r w:rsidR="003329F9">
        <w:rPr>
          <w:rFonts w:ascii="Arial" w:hAnsi="Arial" w:cs="Arial"/>
          <w:sz w:val="24"/>
          <w:szCs w:val="24"/>
        </w:rPr>
        <w:t xml:space="preserve">vivere </w:t>
      </w:r>
      <w:r w:rsidR="00A26C58">
        <w:rPr>
          <w:rFonts w:ascii="Arial" w:hAnsi="Arial" w:cs="Arial"/>
          <w:sz w:val="24"/>
          <w:szCs w:val="24"/>
        </w:rPr>
        <w:t xml:space="preserve">il Vangelo l’opera del discepolo di Gesù. </w:t>
      </w:r>
      <w:r w:rsidR="003329F9">
        <w:rPr>
          <w:rFonts w:ascii="Arial" w:hAnsi="Arial" w:cs="Arial"/>
          <w:sz w:val="24"/>
          <w:szCs w:val="24"/>
        </w:rPr>
        <w:t>Il Vangelo poi è Cristo, Sapienza Eterna, che ci mostra come il Vangelo potrà essere incarnato  e vissuto  da ogni persona che si converte e crede in Cristo, Vangelo e Pensiero Eterno del Padre.</w:t>
      </w:r>
    </w:p>
    <w:p w14:paraId="0AF4D94B" w14:textId="77777777" w:rsidR="003329F9" w:rsidRDefault="003329F9" w:rsidP="001A6AF1">
      <w:pPr>
        <w:jc w:val="both"/>
        <w:rPr>
          <w:rFonts w:ascii="Arial" w:hAnsi="Arial" w:cs="Arial"/>
          <w:sz w:val="24"/>
          <w:szCs w:val="24"/>
        </w:rPr>
      </w:pPr>
    </w:p>
    <w:p w14:paraId="707F7DA9" w14:textId="55223579" w:rsidR="00585727" w:rsidRPr="001A6AF1" w:rsidRDefault="00B365F1" w:rsidP="00585727">
      <w:pPr>
        <w:rPr>
          <w:rFonts w:ascii="Arial" w:hAnsi="Arial" w:cs="Arial"/>
          <w:b/>
          <w:bCs/>
          <w:sz w:val="24"/>
          <w:szCs w:val="24"/>
        </w:rPr>
      </w:pPr>
      <w:r>
        <w:rPr>
          <w:rFonts w:ascii="Arial" w:hAnsi="Arial" w:cs="Arial"/>
          <w:b/>
          <w:bCs/>
          <w:sz w:val="24"/>
          <w:szCs w:val="24"/>
        </w:rPr>
        <w:t xml:space="preserve">Capitolo XIX: Decima Verità </w:t>
      </w:r>
    </w:p>
    <w:p w14:paraId="38FEE556" w14:textId="77777777" w:rsidR="003329F9" w:rsidRDefault="003329F9" w:rsidP="00656D0B">
      <w:pPr>
        <w:jc w:val="both"/>
        <w:rPr>
          <w:rFonts w:ascii="Arial" w:hAnsi="Arial" w:cs="Arial"/>
          <w:sz w:val="24"/>
          <w:szCs w:val="24"/>
        </w:rPr>
      </w:pPr>
      <w:r>
        <w:rPr>
          <w:rFonts w:ascii="Arial" w:hAnsi="Arial" w:cs="Arial"/>
          <w:sz w:val="24"/>
          <w:szCs w:val="24"/>
        </w:rPr>
        <w:t xml:space="preserve">È cosa </w:t>
      </w:r>
      <w:r w:rsidR="00656D0B">
        <w:rPr>
          <w:rFonts w:ascii="Arial" w:hAnsi="Arial" w:cs="Arial"/>
          <w:sz w:val="24"/>
          <w:szCs w:val="24"/>
        </w:rPr>
        <w:t>giust</w:t>
      </w:r>
      <w:r>
        <w:rPr>
          <w:rFonts w:ascii="Arial" w:hAnsi="Arial" w:cs="Arial"/>
          <w:sz w:val="24"/>
          <w:szCs w:val="24"/>
        </w:rPr>
        <w:t>a</w:t>
      </w:r>
      <w:r w:rsidR="00656D0B">
        <w:rPr>
          <w:rFonts w:ascii="Arial" w:hAnsi="Arial" w:cs="Arial"/>
          <w:sz w:val="24"/>
          <w:szCs w:val="24"/>
        </w:rPr>
        <w:t xml:space="preserve"> chiedersi: quale onore, quale gloria, qual giustizia, quale verità riceve Cristo Gesù dal cristiano? Quale superiorità e quale differenza gli attesta dinanzi ai fondatori di religione sulla nostra terra? Quale purissima luce riceve Gesù dalle parole di falsità e di menzogna di quanti oggi si dicono suoi discepoli? Osservando la vita di quanti si professano cristiani</w:t>
      </w:r>
      <w:r>
        <w:rPr>
          <w:rFonts w:ascii="Arial" w:hAnsi="Arial" w:cs="Arial"/>
          <w:sz w:val="24"/>
          <w:szCs w:val="24"/>
        </w:rPr>
        <w:t>,</w:t>
      </w:r>
      <w:r w:rsidR="00656D0B">
        <w:rPr>
          <w:rFonts w:ascii="Arial" w:hAnsi="Arial" w:cs="Arial"/>
          <w:sz w:val="24"/>
          <w:szCs w:val="24"/>
        </w:rPr>
        <w:t xml:space="preserve"> quali ragioni noi possiamo offrire alla mente e al cuore di quanti non credono in Cristo Gesù perché si convertano a Lui? Non siamo stati forse noi a eliminare dal mistero della fede e il Padre e il Figlio e lo Spirito Santo? Non siamo stati noi a bandire il Vangelo come sorgente della verità della nostra vita? Non siamo stati noi a dichiarare la Divina Rivelazione una favola? Non siamo stati noi a ridurre la Chiesa a una struttura semplicemente umana? Non siamo noi che oggi proclamiamo inutile la nostra fede così come essa ci è stata tramandata dai Martiri e dai Santi, dai Padri e dai Dottore della Chiesa?  A causa di questo disastro teologico, cristologico, soteriologico, pneumatologico, ecclesiologico, antropologico, escatologico e anche missionologico, quale ragione possiamo noi offrire a chi non crede in Cristo perché si converta e creda nel Vangelo, se nel Vangelo non crediamo più neanche noi? E ancora: quali ragioni possiamo noi offrire a tutti quei cristiani di fede malata, fede assopita, fede incrinata, fede spenta, fede morta, perché si rialzino e riprendano il cammino da fede a fede e da verità e verità, se la fede è solo nella Parola di Cristo e in Cristo Parola del Padre, se non abbiamo  né Cristo è né la sua Parola? Come facciamo noi a rendere ragione della speranza che è in noi, se per noi non c’è alcuna speranza dal momento che il regno dei cieli è per tutti e la perdizione eterna è solo un misero genere letterario dei tempi che furono o una favola come favola è il mistero della Beata Trinità, favola il mistero dell</w:t>
      </w:r>
      <w:r>
        <w:rPr>
          <w:rFonts w:ascii="Arial" w:hAnsi="Arial" w:cs="Arial"/>
          <w:sz w:val="24"/>
          <w:szCs w:val="24"/>
        </w:rPr>
        <w:t>’I</w:t>
      </w:r>
      <w:r w:rsidR="00656D0B">
        <w:rPr>
          <w:rFonts w:ascii="Arial" w:hAnsi="Arial" w:cs="Arial"/>
          <w:sz w:val="24"/>
          <w:szCs w:val="24"/>
        </w:rPr>
        <w:t>ncarnazione, favola è il concepimento per opera dello Spirito Santo della Vergine Maria? Per rendere ragione di qualcosa, dobbiamo possedere la verità delle cose per le quali dobbiamo rendere ragione.</w:t>
      </w:r>
    </w:p>
    <w:p w14:paraId="6A6EC89E" w14:textId="768A76DD" w:rsidR="00656D0B" w:rsidRDefault="00656D0B" w:rsidP="00656D0B">
      <w:pPr>
        <w:jc w:val="both"/>
        <w:rPr>
          <w:rFonts w:ascii="Arial" w:hAnsi="Arial" w:cs="Arial"/>
          <w:sz w:val="24"/>
          <w:szCs w:val="24"/>
        </w:rPr>
      </w:pPr>
      <w:r>
        <w:rPr>
          <w:rFonts w:ascii="Arial" w:hAnsi="Arial" w:cs="Arial"/>
          <w:sz w:val="24"/>
          <w:szCs w:val="24"/>
        </w:rPr>
        <w:t xml:space="preserve"> </w:t>
      </w:r>
    </w:p>
    <w:p w14:paraId="7BD6BE61" w14:textId="5E383CA0" w:rsidR="001A6AF1" w:rsidRPr="001A6AF1" w:rsidRDefault="00B365F1" w:rsidP="00656D0B">
      <w:pPr>
        <w:jc w:val="both"/>
        <w:rPr>
          <w:rFonts w:ascii="Arial" w:hAnsi="Arial" w:cs="Arial"/>
          <w:b/>
          <w:bCs/>
          <w:sz w:val="24"/>
          <w:szCs w:val="24"/>
        </w:rPr>
      </w:pPr>
      <w:r>
        <w:rPr>
          <w:rFonts w:ascii="Arial" w:hAnsi="Arial" w:cs="Arial"/>
          <w:b/>
          <w:bCs/>
          <w:sz w:val="24"/>
          <w:szCs w:val="24"/>
        </w:rPr>
        <w:t>Capitolo XX: Undicesima Verità</w:t>
      </w:r>
    </w:p>
    <w:p w14:paraId="04079DF6" w14:textId="4C47FA7B" w:rsidR="00AA1A2F" w:rsidRDefault="00AA1A2F" w:rsidP="00AA1A2F">
      <w:pPr>
        <w:jc w:val="both"/>
        <w:rPr>
          <w:rFonts w:ascii="Arial" w:hAnsi="Arial" w:cs="Arial"/>
          <w:sz w:val="24"/>
          <w:szCs w:val="24"/>
        </w:rPr>
      </w:pPr>
      <w:r>
        <w:rPr>
          <w:rFonts w:ascii="Arial" w:hAnsi="Arial" w:cs="Arial"/>
          <w:sz w:val="24"/>
          <w:szCs w:val="24"/>
        </w:rPr>
        <w:t>Ora Gesù per la ter</w:t>
      </w:r>
      <w:r w:rsidR="003329F9">
        <w:rPr>
          <w:rFonts w:ascii="Arial" w:hAnsi="Arial" w:cs="Arial"/>
          <w:sz w:val="24"/>
          <w:szCs w:val="24"/>
        </w:rPr>
        <w:t>z</w:t>
      </w:r>
      <w:r>
        <w:rPr>
          <w:rFonts w:ascii="Arial" w:hAnsi="Arial" w:cs="Arial"/>
          <w:sz w:val="24"/>
          <w:szCs w:val="24"/>
        </w:rPr>
        <w:t xml:space="preserve">a volta, prima ancora di entrare in Gerusalemme, rivela ai suoi discepoli cosa gli verrà fatto nella Città santa: </w:t>
      </w:r>
      <w:r w:rsidRPr="008F68FE">
        <w:rPr>
          <w:rFonts w:ascii="Arial" w:hAnsi="Arial" w:cs="Arial"/>
          <w:i/>
          <w:iCs/>
          <w:sz w:val="24"/>
          <w:szCs w:val="24"/>
        </w:rPr>
        <w:t>“</w:t>
      </w:r>
      <w:r w:rsidRPr="00D50A35">
        <w:rPr>
          <w:rFonts w:ascii="Arial" w:hAnsi="Arial" w:cs="Arial"/>
          <w:i/>
          <w:iCs/>
          <w:sz w:val="24"/>
          <w:szCs w:val="24"/>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w:t>
      </w:r>
      <w:r>
        <w:rPr>
          <w:rFonts w:ascii="Arial" w:hAnsi="Arial" w:cs="Arial"/>
          <w:i/>
          <w:iCs/>
          <w:sz w:val="24"/>
          <w:szCs w:val="24"/>
        </w:rPr>
        <w:t>”</w:t>
      </w:r>
      <w:r w:rsidRPr="00D50A35">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Gesù non entra in Gerusalemme per conquistarla, per operare una rivolta contro coloro che la governo o</w:t>
      </w:r>
      <w:r w:rsidR="003329F9">
        <w:rPr>
          <w:rFonts w:ascii="Arial" w:hAnsi="Arial" w:cs="Arial"/>
          <w:sz w:val="24"/>
          <w:szCs w:val="24"/>
        </w:rPr>
        <w:t>,</w:t>
      </w:r>
      <w:r>
        <w:rPr>
          <w:rFonts w:ascii="Arial" w:hAnsi="Arial" w:cs="Arial"/>
          <w:sz w:val="24"/>
          <w:szCs w:val="24"/>
        </w:rPr>
        <w:t xml:space="preserve"> peggio ancora</w:t>
      </w:r>
      <w:r w:rsidR="003329F9">
        <w:rPr>
          <w:rFonts w:ascii="Arial" w:hAnsi="Arial" w:cs="Arial"/>
          <w:sz w:val="24"/>
          <w:szCs w:val="24"/>
        </w:rPr>
        <w:t>,</w:t>
      </w:r>
      <w:r>
        <w:rPr>
          <w:rFonts w:ascii="Arial" w:hAnsi="Arial" w:cs="Arial"/>
          <w:sz w:val="24"/>
          <w:szCs w:val="24"/>
        </w:rPr>
        <w:t xml:space="preserve"> iniziare un feroce combattimento contro i Romani oppressori alla maniera dei Maccabei. Ormai i discepoli avrebbe</w:t>
      </w:r>
      <w:r w:rsidR="003329F9">
        <w:rPr>
          <w:rFonts w:ascii="Arial" w:hAnsi="Arial" w:cs="Arial"/>
          <w:sz w:val="24"/>
          <w:szCs w:val="24"/>
        </w:rPr>
        <w:t>ro</w:t>
      </w:r>
      <w:r>
        <w:rPr>
          <w:rFonts w:ascii="Arial" w:hAnsi="Arial" w:cs="Arial"/>
          <w:sz w:val="24"/>
          <w:szCs w:val="24"/>
        </w:rPr>
        <w:t xml:space="preserve"> già dovuto acquisire la verità primaria di Gesù: Lui non è venuto per mettere l’uomo contro l’uomo, un re contro un altro re,  una nazione contro un’altra nazione, un impero contro un altro impero.  Questa verità primaria è essenza del Discorso della Montagna. </w:t>
      </w:r>
      <w:r w:rsidRPr="00A37366">
        <w:rPr>
          <w:rFonts w:ascii="Arial" w:hAnsi="Arial" w:cs="Arial"/>
          <w:sz w:val="24"/>
          <w:szCs w:val="24"/>
        </w:rPr>
        <w:t xml:space="preserve">Questa </w:t>
      </w:r>
      <w:r>
        <w:rPr>
          <w:rFonts w:ascii="Arial" w:hAnsi="Arial" w:cs="Arial"/>
          <w:sz w:val="24"/>
          <w:szCs w:val="24"/>
        </w:rPr>
        <w:t>L</w:t>
      </w:r>
      <w:r w:rsidRPr="00A37366">
        <w:rPr>
          <w:rFonts w:ascii="Arial" w:hAnsi="Arial" w:cs="Arial"/>
          <w:sz w:val="24"/>
          <w:szCs w:val="24"/>
        </w:rPr>
        <w:t xml:space="preserve">egge </w:t>
      </w:r>
      <w:r>
        <w:rPr>
          <w:rFonts w:ascii="Arial" w:hAnsi="Arial" w:cs="Arial"/>
          <w:sz w:val="24"/>
          <w:szCs w:val="24"/>
        </w:rPr>
        <w:t xml:space="preserve">è essenza del Vangelo di Gesù. Se è essenza, Gesù sempre lavorerà per la riconciliazione degli uomini, mai a favore del conflitto, della lite, della contrapposizione, della guerra. Gesù va in Gerusalemme per </w:t>
      </w:r>
      <w:r w:rsidR="003F5DB5">
        <w:rPr>
          <w:rFonts w:ascii="Arial" w:hAnsi="Arial" w:cs="Arial"/>
          <w:sz w:val="24"/>
          <w:szCs w:val="24"/>
        </w:rPr>
        <w:t xml:space="preserve">mettersi </w:t>
      </w:r>
      <w:r>
        <w:rPr>
          <w:rFonts w:ascii="Arial" w:hAnsi="Arial" w:cs="Arial"/>
          <w:sz w:val="24"/>
          <w:szCs w:val="24"/>
        </w:rPr>
        <w:t>nelle mani dei capi del suo popolo, da assi accusato di bestemmia, giudicato reo di morte, consegnato ai pagani per essere flagellato e crocifisso. Sarà posto nel sepolcro e il terzo giorno risusciterà. Gesù sta salendo a Gerusalemme, sapendo cosa sarebbe avvenuto. Va liberamente, senza alcuna costrizione. Quanto per Lui è scritto nella Legge, nei Profeti, nei Salmi, Lui l’ha fatto sua volontà, legge del suo cuore. Nessuno ha potere su Gesù, né il mondo e né Satana. La passione e morte per crocifissione e ogni altra sofferenza subita, tutto è da Lui liberamente amato, desiderato, voluto, scelto con volontà fermamente decisa con ogni fortezza di Spirito Santo. Nulla finisce con la morte. Con la gloriosa risurrezione tutti inizia. In Cristo tutto è per libera volontà</w:t>
      </w:r>
      <w:r w:rsidR="003F5DB5">
        <w:rPr>
          <w:rFonts w:ascii="Arial" w:hAnsi="Arial" w:cs="Arial"/>
          <w:sz w:val="24"/>
          <w:szCs w:val="24"/>
        </w:rPr>
        <w:t>, per volontà non costretta. Il suo corpo è crocifisso. La sua volontà non può essere crocifissa. Come non potrà essere crocifissa né la sua fede e né La sua verità.</w:t>
      </w:r>
      <w:r>
        <w:rPr>
          <w:rFonts w:ascii="Arial" w:hAnsi="Arial" w:cs="Arial"/>
          <w:sz w:val="24"/>
          <w:szCs w:val="24"/>
        </w:rPr>
        <w:t xml:space="preserve"> Nulla contro la sua volontà. Nulla per costrizione. Da Gesù questo deve imparare ogni suo discepolo: essere strumento di comunione e non di divisione, di pace e non di guerra, di unione e non di separazione, di amore e non di odio, di giustizia e mai di ingiustizia, di bene e mai di male, di luce e non di tenebra. Come il suo Maestro, anche lui dovrà lasciarsi crocifiggere, senza mai crocifiggere, facendosi sempre via per la vita e mai via per la morte. Questa modalità di essere è Legge fondamentale per lui, perché è la Legge sulla quale la Nuova ed Eterna Alleanza viene stipulat</w:t>
      </w:r>
      <w:r w:rsidR="003F5DB5">
        <w:rPr>
          <w:rFonts w:ascii="Arial" w:hAnsi="Arial" w:cs="Arial"/>
          <w:sz w:val="24"/>
          <w:szCs w:val="24"/>
        </w:rPr>
        <w:t>a</w:t>
      </w:r>
      <w:r>
        <w:rPr>
          <w:rFonts w:ascii="Arial" w:hAnsi="Arial" w:cs="Arial"/>
          <w:sz w:val="24"/>
          <w:szCs w:val="24"/>
        </w:rPr>
        <w:t xml:space="preserve"> nel sangue d Cristo Gesù. Ecco perché sono tutti in grande errore sia coloro che dicono che il Vangelo non è un libro di morale e sia quanti hanno abolito le norme puntuali nelle quale la Legge si specifica e si definisce</w:t>
      </w:r>
      <w:r w:rsidR="003F5DB5">
        <w:rPr>
          <w:rFonts w:ascii="Arial" w:hAnsi="Arial" w:cs="Arial"/>
          <w:sz w:val="24"/>
          <w:szCs w:val="24"/>
        </w:rPr>
        <w:t>,</w:t>
      </w:r>
      <w:r>
        <w:rPr>
          <w:rFonts w:ascii="Arial" w:hAnsi="Arial" w:cs="Arial"/>
          <w:sz w:val="24"/>
          <w:szCs w:val="24"/>
        </w:rPr>
        <w:t xml:space="preserve"> in nome di una opzione fondamentale, nella quale spariscono le norme concrete in nome di un desiderio vago di bene. Il nostro Dio non ha messe nel cuore dei suoi figli solo un desiderio di bene. Gli ha date norme specifiche, particola nelle quale si stabilisce cosa è bene e cosa è male anche nei minimi dettagli. La vita di Gesù è fatti di piccolissimi dettagli nei quali si manifesta il suo sommo bene per noi. Chi abolisce i  dettagli del bene, abolisce il bene e chi abolisce i dettagli del male, abolisce il male. Oggi non solo abbiamo noi abolito i dettagli del bene e del male, neanche più sappiamo cosa è il bene e cosa è il male. Ogni Parola del Signore è un dettaglio che ci rivela o un dettaglio di purissimo bene o un dettaglio sottilissimo del male. È un dettaglio che conduce al paradiso e un dettaglio che porta nell’inferno.</w:t>
      </w:r>
    </w:p>
    <w:p w14:paraId="00D59C06" w14:textId="5366D4F0" w:rsidR="00A6520C" w:rsidRPr="00A6520C" w:rsidRDefault="00A6520C" w:rsidP="00AA1A2F">
      <w:pPr>
        <w:jc w:val="both"/>
        <w:rPr>
          <w:rFonts w:ascii="Arial" w:hAnsi="Arial" w:cs="Arial"/>
          <w:b/>
          <w:bCs/>
          <w:sz w:val="24"/>
          <w:szCs w:val="24"/>
        </w:rPr>
      </w:pPr>
      <w:r w:rsidRPr="00A6520C">
        <w:rPr>
          <w:rFonts w:ascii="Arial" w:hAnsi="Arial" w:cs="Arial"/>
          <w:b/>
          <w:bCs/>
          <w:sz w:val="24"/>
          <w:szCs w:val="24"/>
        </w:rPr>
        <w:t>Il fine della Catechesi</w:t>
      </w:r>
    </w:p>
    <w:p w14:paraId="0AF87C6F" w14:textId="7B8617DE" w:rsidR="001A6AF1" w:rsidRDefault="00B365F1" w:rsidP="00656D0B">
      <w:pPr>
        <w:jc w:val="both"/>
        <w:rPr>
          <w:rFonts w:ascii="Arial" w:hAnsi="Arial" w:cs="Arial"/>
          <w:sz w:val="24"/>
          <w:szCs w:val="24"/>
        </w:rPr>
      </w:pPr>
      <w:r>
        <w:rPr>
          <w:rFonts w:ascii="Arial" w:hAnsi="Arial" w:cs="Arial"/>
          <w:sz w:val="24"/>
          <w:szCs w:val="24"/>
        </w:rPr>
        <w:t>Ecco il fine della Catechesi: aiutare ogni partecipante a ricompere Catechesi dopo Catechesi la Verità di Cristo Gesù e Cristo Gesù nostra verità, in ogni sua parte. Naturalmente nessuno pretenda di ricomporre la Verità di Cristo e Cristo nostra Verità in un solo incontro. Ricomporre Cristo Verità e la Verità di Cristo comporta impegno: impegno di chi amministra la Catechesi e impegno di chi la frequenta. Chi l’amministra si deve impegnare a dare ogni volta un dettaglio o una tessera della Verità di Cristo e di Cristo nostra Verità. Chi la frequenta si deve impegnare a ricomporre tessera dopo tessera o dettaglio dopo dettaglio tutta l’immagine della Verità di Cristo e Cristo nostra carità. È un lavoro che si può realizza solo se Amministratori</w:t>
      </w:r>
      <w:r w:rsidR="0067726A">
        <w:rPr>
          <w:rFonts w:ascii="Arial" w:hAnsi="Arial" w:cs="Arial"/>
          <w:sz w:val="24"/>
          <w:szCs w:val="24"/>
        </w:rPr>
        <w:t xml:space="preserve"> Principali </w:t>
      </w:r>
      <w:r>
        <w:rPr>
          <w:rFonts w:ascii="Arial" w:hAnsi="Arial" w:cs="Arial"/>
          <w:sz w:val="24"/>
          <w:szCs w:val="24"/>
        </w:rPr>
        <w:t xml:space="preserve">della nostra catechesi sono lo Spirito Santo e la Vergine Maria e se l‘oggetto della Catechesi è solo Cristo secondo la sua Parola e Cristo Parola di redenzione e di salvezza per noi. </w:t>
      </w:r>
    </w:p>
    <w:p w14:paraId="5553D640" w14:textId="02CB6BDB" w:rsidR="00B365F1" w:rsidRDefault="00B365F1" w:rsidP="00656D0B">
      <w:pPr>
        <w:jc w:val="both"/>
        <w:rPr>
          <w:rFonts w:ascii="Arial" w:hAnsi="Arial" w:cs="Arial"/>
          <w:sz w:val="24"/>
          <w:szCs w:val="24"/>
        </w:rPr>
      </w:pPr>
      <w:r>
        <w:rPr>
          <w:rFonts w:ascii="Arial" w:hAnsi="Arial" w:cs="Arial"/>
          <w:sz w:val="24"/>
          <w:szCs w:val="24"/>
        </w:rPr>
        <w:t>La Verità di Cristo è la nostra Verità. Se è vera la Verità di Cristo Gesù è anche vera la nostra Verità. Se la Verità di Cristo è falsa, falsa è an</w:t>
      </w:r>
      <w:r w:rsidR="009E7366">
        <w:rPr>
          <w:rFonts w:ascii="Arial" w:hAnsi="Arial" w:cs="Arial"/>
          <w:sz w:val="24"/>
          <w:szCs w:val="24"/>
        </w:rPr>
        <w:t>c</w:t>
      </w:r>
      <w:r>
        <w:rPr>
          <w:rFonts w:ascii="Arial" w:hAnsi="Arial" w:cs="Arial"/>
          <w:sz w:val="24"/>
          <w:szCs w:val="24"/>
        </w:rPr>
        <w:t xml:space="preserve">he </w:t>
      </w:r>
      <w:r w:rsidR="009E7366">
        <w:rPr>
          <w:rFonts w:ascii="Arial" w:hAnsi="Arial" w:cs="Arial"/>
          <w:sz w:val="24"/>
          <w:szCs w:val="24"/>
        </w:rPr>
        <w:t>la nostra verità. Nella Catechesi, facendo vera la Verità di Cristo, facciamo vera la nostra Verità. La Vergine Maria interceda presso il Figlio perché faccia scendere sia sull’amministratore della Catechesi e sia sui partecipanti lo Spirito senza misura, secondo la sua promessa.</w:t>
      </w:r>
    </w:p>
    <w:p w14:paraId="7310E7AA" w14:textId="1289E114" w:rsidR="009E7366" w:rsidRDefault="009E7366" w:rsidP="009E7366">
      <w:pPr>
        <w:jc w:val="right"/>
        <w:rPr>
          <w:rFonts w:ascii="Arial" w:hAnsi="Arial" w:cs="Arial"/>
          <w:sz w:val="24"/>
          <w:szCs w:val="24"/>
        </w:rPr>
      </w:pPr>
      <w:r>
        <w:rPr>
          <w:rFonts w:ascii="Arial" w:hAnsi="Arial" w:cs="Arial"/>
          <w:sz w:val="24"/>
          <w:szCs w:val="24"/>
        </w:rPr>
        <w:t>Anno Domini 2025</w:t>
      </w:r>
    </w:p>
    <w:p w14:paraId="3BE7F9E3" w14:textId="77777777" w:rsidR="009E7366" w:rsidRDefault="009E7366" w:rsidP="00656D0B">
      <w:pPr>
        <w:jc w:val="both"/>
        <w:rPr>
          <w:rFonts w:ascii="Arial" w:hAnsi="Arial" w:cs="Arial"/>
          <w:sz w:val="24"/>
          <w:szCs w:val="24"/>
        </w:rPr>
      </w:pPr>
    </w:p>
    <w:p w14:paraId="5E895CBC" w14:textId="77777777" w:rsidR="00B365F1" w:rsidRDefault="00B365F1" w:rsidP="00656D0B">
      <w:pPr>
        <w:jc w:val="both"/>
        <w:rPr>
          <w:rFonts w:ascii="Arial" w:hAnsi="Arial" w:cs="Arial"/>
          <w:sz w:val="24"/>
          <w:szCs w:val="24"/>
        </w:rPr>
      </w:pPr>
    </w:p>
    <w:p w14:paraId="66C2E85D" w14:textId="77777777" w:rsidR="001A6AF1" w:rsidRDefault="001A6AF1" w:rsidP="00656D0B">
      <w:pPr>
        <w:jc w:val="both"/>
        <w:rPr>
          <w:rFonts w:ascii="Arial" w:hAnsi="Arial" w:cs="Arial"/>
          <w:sz w:val="24"/>
          <w:szCs w:val="24"/>
        </w:rPr>
      </w:pPr>
    </w:p>
    <w:p w14:paraId="1C72DCDD" w14:textId="77777777" w:rsidR="001A6AF1" w:rsidRDefault="001A6AF1" w:rsidP="00656D0B">
      <w:pPr>
        <w:jc w:val="both"/>
        <w:rPr>
          <w:rFonts w:ascii="Arial" w:hAnsi="Arial" w:cs="Arial"/>
          <w:sz w:val="24"/>
          <w:szCs w:val="24"/>
        </w:rPr>
      </w:pPr>
    </w:p>
    <w:p w14:paraId="12F33F87" w14:textId="77777777" w:rsidR="001A6AF1" w:rsidRDefault="001A6AF1" w:rsidP="00656D0B">
      <w:pPr>
        <w:jc w:val="both"/>
        <w:rPr>
          <w:rFonts w:ascii="Arial" w:hAnsi="Arial" w:cs="Arial"/>
          <w:sz w:val="24"/>
          <w:szCs w:val="24"/>
        </w:rPr>
      </w:pPr>
    </w:p>
    <w:p w14:paraId="4FCB39EC" w14:textId="77777777" w:rsidR="001A6AF1" w:rsidRDefault="001A6AF1" w:rsidP="00656D0B">
      <w:pPr>
        <w:jc w:val="both"/>
        <w:rPr>
          <w:rFonts w:ascii="Arial" w:hAnsi="Arial" w:cs="Arial"/>
          <w:sz w:val="24"/>
          <w:szCs w:val="24"/>
        </w:rPr>
      </w:pPr>
    </w:p>
    <w:p w14:paraId="58E8E6EC" w14:textId="77777777" w:rsidR="001A6AF1" w:rsidRDefault="001A6AF1" w:rsidP="00656D0B">
      <w:pPr>
        <w:jc w:val="both"/>
        <w:rPr>
          <w:rFonts w:ascii="Arial" w:hAnsi="Arial" w:cs="Arial"/>
          <w:sz w:val="24"/>
          <w:szCs w:val="24"/>
        </w:rPr>
      </w:pPr>
    </w:p>
    <w:p w14:paraId="6604B806" w14:textId="6701503E" w:rsidR="00CC5A46" w:rsidRDefault="00CC5A46">
      <w:pPr>
        <w:rPr>
          <w:rFonts w:ascii="Arial" w:hAnsi="Arial" w:cs="Arial"/>
          <w:sz w:val="24"/>
          <w:szCs w:val="24"/>
        </w:rPr>
      </w:pPr>
      <w:r>
        <w:rPr>
          <w:rFonts w:ascii="Arial" w:hAnsi="Arial" w:cs="Arial"/>
          <w:sz w:val="24"/>
          <w:szCs w:val="24"/>
        </w:rPr>
        <w:br w:type="page"/>
      </w:r>
    </w:p>
    <w:p w14:paraId="3510C984" w14:textId="77777777" w:rsidR="00CC5A46" w:rsidRPr="00CC5A46" w:rsidRDefault="00CC5A46" w:rsidP="00117729">
      <w:pPr>
        <w:pStyle w:val="Titolo1"/>
        <w:rPr>
          <w:rFonts w:eastAsia="Times New Roman"/>
          <w:lang w:eastAsia="it-IT"/>
        </w:rPr>
      </w:pPr>
      <w:bookmarkStart w:id="561" w:name="_Toc212557363"/>
      <w:bookmarkStart w:id="562" w:name="_Hlk209965513"/>
      <w:r w:rsidRPr="00CC5A46">
        <w:rPr>
          <w:rFonts w:eastAsia="Times New Roman"/>
          <w:lang w:eastAsia="it-IT"/>
        </w:rPr>
        <w:t>INDICE</w:t>
      </w:r>
      <w:bookmarkEnd w:id="561"/>
    </w:p>
    <w:p w14:paraId="600F8D2A" w14:textId="77777777" w:rsidR="00CC5A46" w:rsidRPr="00CC5A46" w:rsidRDefault="00CC5A46" w:rsidP="00CC5A46">
      <w:pPr>
        <w:spacing w:after="0" w:line="240" w:lineRule="auto"/>
        <w:rPr>
          <w:rFonts w:ascii="Times New Roman" w:eastAsia="Times New Roman" w:hAnsi="Times New Roman" w:cs="Times New Roman"/>
          <w:kern w:val="0"/>
          <w:sz w:val="20"/>
          <w:szCs w:val="20"/>
          <w:lang w:eastAsia="it-IT"/>
          <w14:ligatures w14:val="none"/>
        </w:rPr>
      </w:pPr>
    </w:p>
    <w:p w14:paraId="57BF7372" w14:textId="0C799DD0" w:rsidR="0067726A" w:rsidRDefault="00CC5A46">
      <w:pPr>
        <w:pStyle w:val="Sommario1"/>
        <w:tabs>
          <w:tab w:val="right" w:leader="dot" w:pos="8830"/>
        </w:tabs>
        <w:rPr>
          <w:rFonts w:eastAsiaTheme="minorEastAsia"/>
          <w:noProof/>
          <w:sz w:val="24"/>
          <w:szCs w:val="24"/>
          <w:lang w:eastAsia="it-IT"/>
        </w:rPr>
      </w:pPr>
      <w:r w:rsidRPr="00CC5A46">
        <w:rPr>
          <w:rFonts w:ascii="Times New Roman" w:eastAsia="Times New Roman" w:hAnsi="Times New Roman" w:cs="Times New Roman"/>
          <w:b/>
          <w:caps/>
          <w:kern w:val="0"/>
          <w:sz w:val="20"/>
          <w:szCs w:val="20"/>
          <w:lang w:eastAsia="it-IT"/>
          <w14:ligatures w14:val="none"/>
        </w:rPr>
        <w:fldChar w:fldCharType="begin"/>
      </w:r>
      <w:r w:rsidRPr="00CC5A46">
        <w:rPr>
          <w:rFonts w:ascii="Times New Roman" w:eastAsia="Times New Roman" w:hAnsi="Times New Roman" w:cs="Times New Roman"/>
          <w:b/>
          <w:caps/>
          <w:kern w:val="0"/>
          <w:sz w:val="20"/>
          <w:szCs w:val="20"/>
          <w:lang w:eastAsia="it-IT"/>
          <w14:ligatures w14:val="none"/>
        </w:rPr>
        <w:instrText xml:space="preserve"> TOC \o "1-3" </w:instrText>
      </w:r>
      <w:r w:rsidRPr="00CC5A46">
        <w:rPr>
          <w:rFonts w:ascii="Times New Roman" w:eastAsia="Times New Roman" w:hAnsi="Times New Roman" w:cs="Times New Roman"/>
          <w:b/>
          <w:caps/>
          <w:kern w:val="0"/>
          <w:sz w:val="20"/>
          <w:szCs w:val="20"/>
          <w:lang w:eastAsia="it-IT"/>
          <w14:ligatures w14:val="none"/>
        </w:rPr>
        <w:fldChar w:fldCharType="separate"/>
      </w:r>
      <w:r w:rsidR="0067726A">
        <w:rPr>
          <w:noProof/>
        </w:rPr>
        <w:t>SERVIZIO PASTORALE</w:t>
      </w:r>
      <w:r w:rsidR="0067726A">
        <w:rPr>
          <w:noProof/>
        </w:rPr>
        <w:tab/>
      </w:r>
      <w:r w:rsidR="0067726A">
        <w:rPr>
          <w:noProof/>
        </w:rPr>
        <w:fldChar w:fldCharType="begin"/>
      </w:r>
      <w:r w:rsidR="0067726A">
        <w:rPr>
          <w:noProof/>
        </w:rPr>
        <w:instrText xml:space="preserve"> PAGEREF _Toc212557272 \h </w:instrText>
      </w:r>
      <w:r w:rsidR="0067726A">
        <w:rPr>
          <w:noProof/>
        </w:rPr>
      </w:r>
      <w:r w:rsidR="0067726A">
        <w:rPr>
          <w:noProof/>
        </w:rPr>
        <w:fldChar w:fldCharType="separate"/>
      </w:r>
      <w:r w:rsidR="0067726A">
        <w:rPr>
          <w:noProof/>
        </w:rPr>
        <w:t>1</w:t>
      </w:r>
      <w:r w:rsidR="0067726A">
        <w:rPr>
          <w:noProof/>
        </w:rPr>
        <w:fldChar w:fldCharType="end"/>
      </w:r>
    </w:p>
    <w:p w14:paraId="66BCCF21" w14:textId="32BE9D6A" w:rsidR="0067726A" w:rsidRDefault="0067726A">
      <w:pPr>
        <w:pStyle w:val="Sommario1"/>
        <w:tabs>
          <w:tab w:val="right" w:leader="dot" w:pos="8830"/>
        </w:tabs>
        <w:rPr>
          <w:rFonts w:eastAsiaTheme="minorEastAsia"/>
          <w:noProof/>
          <w:sz w:val="24"/>
          <w:szCs w:val="24"/>
          <w:lang w:eastAsia="it-IT"/>
        </w:rPr>
      </w:pPr>
      <w:r>
        <w:rPr>
          <w:noProof/>
        </w:rPr>
        <w:t>VANGELO SECONDO MATTEO</w:t>
      </w:r>
      <w:r>
        <w:rPr>
          <w:noProof/>
        </w:rPr>
        <w:tab/>
      </w:r>
      <w:r>
        <w:rPr>
          <w:noProof/>
        </w:rPr>
        <w:fldChar w:fldCharType="begin"/>
      </w:r>
      <w:r>
        <w:rPr>
          <w:noProof/>
        </w:rPr>
        <w:instrText xml:space="preserve"> PAGEREF _Toc212557273 \h </w:instrText>
      </w:r>
      <w:r>
        <w:rPr>
          <w:noProof/>
        </w:rPr>
      </w:r>
      <w:r>
        <w:rPr>
          <w:noProof/>
        </w:rPr>
        <w:fldChar w:fldCharType="separate"/>
      </w:r>
      <w:r>
        <w:rPr>
          <w:noProof/>
        </w:rPr>
        <w:t>1</w:t>
      </w:r>
      <w:r>
        <w:rPr>
          <w:noProof/>
        </w:rPr>
        <w:fldChar w:fldCharType="end"/>
      </w:r>
    </w:p>
    <w:p w14:paraId="74630259" w14:textId="6E1FDC43" w:rsidR="0067726A" w:rsidRDefault="0067726A">
      <w:pPr>
        <w:pStyle w:val="Sommario2"/>
        <w:tabs>
          <w:tab w:val="right" w:leader="dot" w:pos="8830"/>
        </w:tabs>
        <w:rPr>
          <w:rFonts w:eastAsiaTheme="minorEastAsia"/>
          <w:noProof/>
          <w:sz w:val="24"/>
          <w:szCs w:val="24"/>
          <w:lang w:eastAsia="it-IT"/>
        </w:rPr>
      </w:pPr>
      <w:r>
        <w:rPr>
          <w:noProof/>
        </w:rPr>
        <w:t>(SECONDO VOLUME GESÙ IN CAMMINO VERSO GERUSALEMME CAPITOLI X-XX)</w:t>
      </w:r>
      <w:r>
        <w:rPr>
          <w:noProof/>
        </w:rPr>
        <w:tab/>
      </w:r>
      <w:r>
        <w:rPr>
          <w:noProof/>
        </w:rPr>
        <w:fldChar w:fldCharType="begin"/>
      </w:r>
      <w:r>
        <w:rPr>
          <w:noProof/>
        </w:rPr>
        <w:instrText xml:space="preserve"> PAGEREF _Toc212557274 \h </w:instrText>
      </w:r>
      <w:r>
        <w:rPr>
          <w:noProof/>
        </w:rPr>
      </w:r>
      <w:r>
        <w:rPr>
          <w:noProof/>
        </w:rPr>
        <w:fldChar w:fldCharType="separate"/>
      </w:r>
      <w:r>
        <w:rPr>
          <w:noProof/>
        </w:rPr>
        <w:t>1</w:t>
      </w:r>
      <w:r>
        <w:rPr>
          <w:noProof/>
        </w:rPr>
        <w:fldChar w:fldCharType="end"/>
      </w:r>
    </w:p>
    <w:p w14:paraId="155DF69D" w14:textId="7DE4EA3E" w:rsidR="0067726A" w:rsidRDefault="0067726A">
      <w:pPr>
        <w:pStyle w:val="Sommario1"/>
        <w:tabs>
          <w:tab w:val="right" w:leader="dot" w:pos="8830"/>
        </w:tabs>
        <w:rPr>
          <w:rFonts w:eastAsiaTheme="minorEastAsia"/>
          <w:noProof/>
          <w:sz w:val="24"/>
          <w:szCs w:val="24"/>
          <w:lang w:eastAsia="it-IT"/>
        </w:rPr>
      </w:pPr>
      <w:r>
        <w:rPr>
          <w:noProof/>
        </w:rPr>
        <w:t>ANNO DOMINI 2025</w:t>
      </w:r>
      <w:r>
        <w:rPr>
          <w:noProof/>
        </w:rPr>
        <w:tab/>
      </w:r>
      <w:r>
        <w:rPr>
          <w:noProof/>
        </w:rPr>
        <w:fldChar w:fldCharType="begin"/>
      </w:r>
      <w:r>
        <w:rPr>
          <w:noProof/>
        </w:rPr>
        <w:instrText xml:space="preserve"> PAGEREF _Toc212557275 \h </w:instrText>
      </w:r>
      <w:r>
        <w:rPr>
          <w:noProof/>
        </w:rPr>
      </w:r>
      <w:r>
        <w:rPr>
          <w:noProof/>
        </w:rPr>
        <w:fldChar w:fldCharType="separate"/>
      </w:r>
      <w:r>
        <w:rPr>
          <w:noProof/>
        </w:rPr>
        <w:t>1</w:t>
      </w:r>
      <w:r>
        <w:rPr>
          <w:noProof/>
        </w:rPr>
        <w:fldChar w:fldCharType="end"/>
      </w:r>
    </w:p>
    <w:p w14:paraId="50CA9643" w14:textId="30F1EAF0" w:rsidR="0067726A" w:rsidRDefault="0067726A">
      <w:pPr>
        <w:pStyle w:val="Sommario1"/>
        <w:tabs>
          <w:tab w:val="right" w:leader="dot" w:pos="8830"/>
        </w:tabs>
        <w:rPr>
          <w:rFonts w:eastAsiaTheme="minorEastAsia"/>
          <w:noProof/>
          <w:sz w:val="24"/>
          <w:szCs w:val="24"/>
          <w:lang w:eastAsia="it-IT"/>
        </w:rPr>
      </w:pPr>
      <w:r>
        <w:rPr>
          <w:noProof/>
        </w:rPr>
        <w:t>INTRODUZIONE</w:t>
      </w:r>
      <w:r>
        <w:rPr>
          <w:noProof/>
        </w:rPr>
        <w:tab/>
      </w:r>
      <w:r>
        <w:rPr>
          <w:noProof/>
        </w:rPr>
        <w:fldChar w:fldCharType="begin"/>
      </w:r>
      <w:r>
        <w:rPr>
          <w:noProof/>
        </w:rPr>
        <w:instrText xml:space="preserve"> PAGEREF _Toc212557276 \h </w:instrText>
      </w:r>
      <w:r>
        <w:rPr>
          <w:noProof/>
        </w:rPr>
      </w:r>
      <w:r>
        <w:rPr>
          <w:noProof/>
        </w:rPr>
        <w:fldChar w:fldCharType="separate"/>
      </w:r>
      <w:r>
        <w:rPr>
          <w:noProof/>
        </w:rPr>
        <w:t>3</w:t>
      </w:r>
      <w:r>
        <w:rPr>
          <w:noProof/>
        </w:rPr>
        <w:fldChar w:fldCharType="end"/>
      </w:r>
    </w:p>
    <w:p w14:paraId="06F36F25" w14:textId="548BD2DE" w:rsidR="0067726A" w:rsidRDefault="0067726A">
      <w:pPr>
        <w:pStyle w:val="Sommario2"/>
        <w:tabs>
          <w:tab w:val="right" w:leader="dot" w:pos="8830"/>
        </w:tabs>
        <w:rPr>
          <w:rFonts w:eastAsiaTheme="minorEastAsia"/>
          <w:noProof/>
          <w:sz w:val="24"/>
          <w:szCs w:val="24"/>
          <w:lang w:eastAsia="it-IT"/>
        </w:rPr>
      </w:pPr>
      <w:r>
        <w:rPr>
          <w:noProof/>
        </w:rPr>
        <w:t>Struttura e contenuto dei Capitolo X-XX</w:t>
      </w:r>
      <w:r>
        <w:rPr>
          <w:noProof/>
        </w:rPr>
        <w:tab/>
      </w:r>
      <w:r>
        <w:rPr>
          <w:noProof/>
        </w:rPr>
        <w:fldChar w:fldCharType="begin"/>
      </w:r>
      <w:r>
        <w:rPr>
          <w:noProof/>
        </w:rPr>
        <w:instrText xml:space="preserve"> PAGEREF _Toc212557277 \h </w:instrText>
      </w:r>
      <w:r>
        <w:rPr>
          <w:noProof/>
        </w:rPr>
      </w:r>
      <w:r>
        <w:rPr>
          <w:noProof/>
        </w:rPr>
        <w:fldChar w:fldCharType="separate"/>
      </w:r>
      <w:r>
        <w:rPr>
          <w:noProof/>
        </w:rPr>
        <w:t>5</w:t>
      </w:r>
      <w:r>
        <w:rPr>
          <w:noProof/>
        </w:rPr>
        <w:fldChar w:fldCharType="end"/>
      </w:r>
    </w:p>
    <w:p w14:paraId="43FB9A02" w14:textId="1C9F3B2A" w:rsidR="0067726A" w:rsidRDefault="0067726A">
      <w:pPr>
        <w:pStyle w:val="Sommario2"/>
        <w:tabs>
          <w:tab w:val="right" w:leader="dot" w:pos="8830"/>
        </w:tabs>
        <w:rPr>
          <w:rFonts w:eastAsiaTheme="minorEastAsia"/>
          <w:noProof/>
          <w:sz w:val="24"/>
          <w:szCs w:val="24"/>
          <w:lang w:eastAsia="it-IT"/>
        </w:rPr>
      </w:pPr>
      <w:r>
        <w:rPr>
          <w:noProof/>
        </w:rPr>
        <w:t>Tutto dallo Spirito Santo, tutto per lo Spirito Santo</w:t>
      </w:r>
      <w:r>
        <w:rPr>
          <w:noProof/>
        </w:rPr>
        <w:tab/>
      </w:r>
      <w:r>
        <w:rPr>
          <w:noProof/>
        </w:rPr>
        <w:fldChar w:fldCharType="begin"/>
      </w:r>
      <w:r>
        <w:rPr>
          <w:noProof/>
        </w:rPr>
        <w:instrText xml:space="preserve"> PAGEREF _Toc212557278 \h </w:instrText>
      </w:r>
      <w:r>
        <w:rPr>
          <w:noProof/>
        </w:rPr>
      </w:r>
      <w:r>
        <w:rPr>
          <w:noProof/>
        </w:rPr>
        <w:fldChar w:fldCharType="separate"/>
      </w:r>
      <w:r>
        <w:rPr>
          <w:noProof/>
        </w:rPr>
        <w:t>8</w:t>
      </w:r>
      <w:r>
        <w:rPr>
          <w:noProof/>
        </w:rPr>
        <w:fldChar w:fldCharType="end"/>
      </w:r>
    </w:p>
    <w:p w14:paraId="26502814" w14:textId="4F8E3483" w:rsidR="0067726A" w:rsidRDefault="0067726A">
      <w:pPr>
        <w:pStyle w:val="Sommario1"/>
        <w:tabs>
          <w:tab w:val="right" w:leader="dot" w:pos="8830"/>
        </w:tabs>
        <w:rPr>
          <w:rFonts w:eastAsiaTheme="minorEastAsia"/>
          <w:noProof/>
          <w:sz w:val="24"/>
          <w:szCs w:val="24"/>
          <w:lang w:eastAsia="it-IT"/>
        </w:rPr>
      </w:pPr>
      <w:r>
        <w:rPr>
          <w:noProof/>
        </w:rPr>
        <w:t>CAPITOLO X</w:t>
      </w:r>
      <w:r>
        <w:rPr>
          <w:noProof/>
        </w:rPr>
        <w:tab/>
      </w:r>
      <w:r>
        <w:rPr>
          <w:noProof/>
        </w:rPr>
        <w:fldChar w:fldCharType="begin"/>
      </w:r>
      <w:r>
        <w:rPr>
          <w:noProof/>
        </w:rPr>
        <w:instrText xml:space="preserve"> PAGEREF _Toc212557279 \h </w:instrText>
      </w:r>
      <w:r>
        <w:rPr>
          <w:noProof/>
        </w:rPr>
      </w:r>
      <w:r>
        <w:rPr>
          <w:noProof/>
        </w:rPr>
        <w:fldChar w:fldCharType="separate"/>
      </w:r>
      <w:r>
        <w:rPr>
          <w:noProof/>
        </w:rPr>
        <w:t>13</w:t>
      </w:r>
      <w:r>
        <w:rPr>
          <w:noProof/>
        </w:rPr>
        <w:fldChar w:fldCharType="end"/>
      </w:r>
    </w:p>
    <w:p w14:paraId="6C1E4993" w14:textId="06E93421" w:rsidR="0067726A" w:rsidRDefault="0067726A">
      <w:pPr>
        <w:pStyle w:val="Sommario2"/>
        <w:tabs>
          <w:tab w:val="right" w:leader="dot" w:pos="8830"/>
        </w:tabs>
        <w:rPr>
          <w:rFonts w:eastAsiaTheme="minorEastAsia"/>
          <w:noProof/>
          <w:sz w:val="24"/>
          <w:szCs w:val="24"/>
          <w:lang w:eastAsia="it-IT"/>
        </w:rPr>
      </w:pPr>
      <w:r>
        <w:rPr>
          <w:noProof/>
        </w:rPr>
        <w:t>Diede loro potere sugli spiriti impuri per scacciarli e guarire ogni malattia e ogni infermità</w:t>
      </w:r>
      <w:r>
        <w:rPr>
          <w:noProof/>
        </w:rPr>
        <w:tab/>
      </w:r>
      <w:r>
        <w:rPr>
          <w:noProof/>
        </w:rPr>
        <w:fldChar w:fldCharType="begin"/>
      </w:r>
      <w:r>
        <w:rPr>
          <w:noProof/>
        </w:rPr>
        <w:instrText xml:space="preserve"> PAGEREF _Toc212557280 \h </w:instrText>
      </w:r>
      <w:r>
        <w:rPr>
          <w:noProof/>
        </w:rPr>
      </w:r>
      <w:r>
        <w:rPr>
          <w:noProof/>
        </w:rPr>
        <w:fldChar w:fldCharType="separate"/>
      </w:r>
      <w:r>
        <w:rPr>
          <w:noProof/>
        </w:rPr>
        <w:t>18</w:t>
      </w:r>
      <w:r>
        <w:rPr>
          <w:noProof/>
        </w:rPr>
        <w:fldChar w:fldCharType="end"/>
      </w:r>
    </w:p>
    <w:p w14:paraId="60F98316" w14:textId="72DF9345" w:rsidR="0067726A" w:rsidRDefault="0067726A">
      <w:pPr>
        <w:pStyle w:val="Sommario2"/>
        <w:tabs>
          <w:tab w:val="right" w:leader="dot" w:pos="8830"/>
        </w:tabs>
        <w:rPr>
          <w:rFonts w:eastAsiaTheme="minorEastAsia"/>
          <w:noProof/>
          <w:sz w:val="24"/>
          <w:szCs w:val="24"/>
          <w:lang w:eastAsia="it-IT"/>
        </w:rPr>
      </w:pPr>
      <w:r>
        <w:rPr>
          <w:noProof/>
        </w:rPr>
        <w:t>Ecco: io vi mando come pecore in mezzo a lupi</w:t>
      </w:r>
      <w:r>
        <w:rPr>
          <w:noProof/>
        </w:rPr>
        <w:tab/>
      </w:r>
      <w:r>
        <w:rPr>
          <w:noProof/>
        </w:rPr>
        <w:fldChar w:fldCharType="begin"/>
      </w:r>
      <w:r>
        <w:rPr>
          <w:noProof/>
        </w:rPr>
        <w:instrText xml:space="preserve"> PAGEREF _Toc212557281 \h </w:instrText>
      </w:r>
      <w:r>
        <w:rPr>
          <w:noProof/>
        </w:rPr>
      </w:r>
      <w:r>
        <w:rPr>
          <w:noProof/>
        </w:rPr>
        <w:fldChar w:fldCharType="separate"/>
      </w:r>
      <w:r>
        <w:rPr>
          <w:noProof/>
        </w:rPr>
        <w:t>37</w:t>
      </w:r>
      <w:r>
        <w:rPr>
          <w:noProof/>
        </w:rPr>
        <w:fldChar w:fldCharType="end"/>
      </w:r>
    </w:p>
    <w:p w14:paraId="5F26D867" w14:textId="5831075E" w:rsidR="0067726A" w:rsidRDefault="0067726A">
      <w:pPr>
        <w:pStyle w:val="Sommario2"/>
        <w:tabs>
          <w:tab w:val="right" w:leader="dot" w:pos="8830"/>
        </w:tabs>
        <w:rPr>
          <w:rFonts w:eastAsiaTheme="minorEastAsia"/>
          <w:noProof/>
          <w:sz w:val="24"/>
          <w:szCs w:val="24"/>
          <w:lang w:eastAsia="it-IT"/>
        </w:rPr>
      </w:pPr>
      <w:r>
        <w:rPr>
          <w:noProof/>
        </w:rPr>
        <w:t>Quello che io vi dico nelle tenebre voi ditelo nella luce</w:t>
      </w:r>
      <w:r>
        <w:rPr>
          <w:noProof/>
        </w:rPr>
        <w:tab/>
      </w:r>
      <w:r>
        <w:rPr>
          <w:noProof/>
        </w:rPr>
        <w:fldChar w:fldCharType="begin"/>
      </w:r>
      <w:r>
        <w:rPr>
          <w:noProof/>
        </w:rPr>
        <w:instrText xml:space="preserve"> PAGEREF _Toc212557282 \h </w:instrText>
      </w:r>
      <w:r>
        <w:rPr>
          <w:noProof/>
        </w:rPr>
      </w:r>
      <w:r>
        <w:rPr>
          <w:noProof/>
        </w:rPr>
        <w:fldChar w:fldCharType="separate"/>
      </w:r>
      <w:r>
        <w:rPr>
          <w:noProof/>
        </w:rPr>
        <w:t>51</w:t>
      </w:r>
      <w:r>
        <w:rPr>
          <w:noProof/>
        </w:rPr>
        <w:fldChar w:fldCharType="end"/>
      </w:r>
    </w:p>
    <w:p w14:paraId="7048D975" w14:textId="1C58B682" w:rsidR="0067726A" w:rsidRDefault="0067726A">
      <w:pPr>
        <w:pStyle w:val="Sommario2"/>
        <w:tabs>
          <w:tab w:val="right" w:leader="dot" w:pos="8830"/>
        </w:tabs>
        <w:rPr>
          <w:rFonts w:eastAsiaTheme="minorEastAsia"/>
          <w:noProof/>
          <w:sz w:val="24"/>
          <w:szCs w:val="24"/>
          <w:lang w:eastAsia="it-IT"/>
        </w:rPr>
      </w:pPr>
      <w:r>
        <w:rPr>
          <w:noProof/>
        </w:rPr>
        <w:t>Anch’io lo rinnegherò davanti al Padre mio che è nei cieli</w:t>
      </w:r>
      <w:r>
        <w:rPr>
          <w:noProof/>
        </w:rPr>
        <w:tab/>
      </w:r>
      <w:r>
        <w:rPr>
          <w:noProof/>
        </w:rPr>
        <w:fldChar w:fldCharType="begin"/>
      </w:r>
      <w:r>
        <w:rPr>
          <w:noProof/>
        </w:rPr>
        <w:instrText xml:space="preserve"> PAGEREF _Toc212557283 \h </w:instrText>
      </w:r>
      <w:r>
        <w:rPr>
          <w:noProof/>
        </w:rPr>
      </w:r>
      <w:r>
        <w:rPr>
          <w:noProof/>
        </w:rPr>
        <w:fldChar w:fldCharType="separate"/>
      </w:r>
      <w:r>
        <w:rPr>
          <w:noProof/>
        </w:rPr>
        <w:t>54</w:t>
      </w:r>
      <w:r>
        <w:rPr>
          <w:noProof/>
        </w:rPr>
        <w:fldChar w:fldCharType="end"/>
      </w:r>
    </w:p>
    <w:p w14:paraId="35CB48E1" w14:textId="49018C6C" w:rsidR="0067726A" w:rsidRDefault="0067726A">
      <w:pPr>
        <w:pStyle w:val="Sommario2"/>
        <w:tabs>
          <w:tab w:val="right" w:leader="dot" w:pos="8830"/>
        </w:tabs>
        <w:rPr>
          <w:rFonts w:eastAsiaTheme="minorEastAsia"/>
          <w:noProof/>
          <w:sz w:val="24"/>
          <w:szCs w:val="24"/>
          <w:lang w:eastAsia="it-IT"/>
        </w:rPr>
      </w:pPr>
      <w:r>
        <w:rPr>
          <w:noProof/>
        </w:rPr>
        <w:t>Sono venuto a portare non pace, ma spada</w:t>
      </w:r>
      <w:r>
        <w:rPr>
          <w:noProof/>
        </w:rPr>
        <w:tab/>
      </w:r>
      <w:r>
        <w:rPr>
          <w:noProof/>
        </w:rPr>
        <w:fldChar w:fldCharType="begin"/>
      </w:r>
      <w:r>
        <w:rPr>
          <w:noProof/>
        </w:rPr>
        <w:instrText xml:space="preserve"> PAGEREF _Toc212557284 \h </w:instrText>
      </w:r>
      <w:r>
        <w:rPr>
          <w:noProof/>
        </w:rPr>
      </w:r>
      <w:r>
        <w:rPr>
          <w:noProof/>
        </w:rPr>
        <w:fldChar w:fldCharType="separate"/>
      </w:r>
      <w:r>
        <w:rPr>
          <w:noProof/>
        </w:rPr>
        <w:t>56</w:t>
      </w:r>
      <w:r>
        <w:rPr>
          <w:noProof/>
        </w:rPr>
        <w:fldChar w:fldCharType="end"/>
      </w:r>
    </w:p>
    <w:p w14:paraId="52B79E74" w14:textId="2DB5E4E3" w:rsidR="0067726A" w:rsidRDefault="0067726A">
      <w:pPr>
        <w:pStyle w:val="Sommario2"/>
        <w:tabs>
          <w:tab w:val="right" w:leader="dot" w:pos="8830"/>
        </w:tabs>
        <w:rPr>
          <w:rFonts w:eastAsiaTheme="minorEastAsia"/>
          <w:noProof/>
          <w:sz w:val="24"/>
          <w:szCs w:val="24"/>
          <w:lang w:eastAsia="it-IT"/>
        </w:rPr>
      </w:pPr>
      <w:r>
        <w:rPr>
          <w:noProof/>
        </w:rPr>
        <w:t>Chi accoglie voi accoglie me, e chi accoglie me accoglie colui che mi ha mandato.</w:t>
      </w:r>
      <w:r>
        <w:rPr>
          <w:noProof/>
        </w:rPr>
        <w:tab/>
      </w:r>
      <w:r>
        <w:rPr>
          <w:noProof/>
        </w:rPr>
        <w:fldChar w:fldCharType="begin"/>
      </w:r>
      <w:r>
        <w:rPr>
          <w:noProof/>
        </w:rPr>
        <w:instrText xml:space="preserve"> PAGEREF _Toc212557285 \h </w:instrText>
      </w:r>
      <w:r>
        <w:rPr>
          <w:noProof/>
        </w:rPr>
      </w:r>
      <w:r>
        <w:rPr>
          <w:noProof/>
        </w:rPr>
        <w:fldChar w:fldCharType="separate"/>
      </w:r>
      <w:r>
        <w:rPr>
          <w:noProof/>
        </w:rPr>
        <w:t>64</w:t>
      </w:r>
      <w:r>
        <w:rPr>
          <w:noProof/>
        </w:rPr>
        <w:fldChar w:fldCharType="end"/>
      </w:r>
    </w:p>
    <w:p w14:paraId="6946A340" w14:textId="379EFE5F" w:rsidR="0067726A" w:rsidRDefault="0067726A">
      <w:pPr>
        <w:pStyle w:val="Sommario1"/>
        <w:tabs>
          <w:tab w:val="right" w:leader="dot" w:pos="8830"/>
        </w:tabs>
        <w:rPr>
          <w:rFonts w:eastAsiaTheme="minorEastAsia"/>
          <w:noProof/>
          <w:sz w:val="24"/>
          <w:szCs w:val="24"/>
          <w:lang w:eastAsia="it-IT"/>
        </w:rPr>
      </w:pPr>
      <w:r>
        <w:rPr>
          <w:noProof/>
        </w:rPr>
        <w:t>CAPITOLO XI</w:t>
      </w:r>
      <w:r>
        <w:rPr>
          <w:noProof/>
        </w:rPr>
        <w:tab/>
      </w:r>
      <w:r>
        <w:rPr>
          <w:noProof/>
        </w:rPr>
        <w:fldChar w:fldCharType="begin"/>
      </w:r>
      <w:r>
        <w:rPr>
          <w:noProof/>
        </w:rPr>
        <w:instrText xml:space="preserve"> PAGEREF _Toc212557286 \h </w:instrText>
      </w:r>
      <w:r>
        <w:rPr>
          <w:noProof/>
        </w:rPr>
      </w:r>
      <w:r>
        <w:rPr>
          <w:noProof/>
        </w:rPr>
        <w:fldChar w:fldCharType="separate"/>
      </w:r>
      <w:r>
        <w:rPr>
          <w:noProof/>
        </w:rPr>
        <w:t>73</w:t>
      </w:r>
      <w:r>
        <w:rPr>
          <w:noProof/>
        </w:rPr>
        <w:fldChar w:fldCharType="end"/>
      </w:r>
    </w:p>
    <w:p w14:paraId="55F1C9A8" w14:textId="09F52A56" w:rsidR="0067726A" w:rsidRDefault="0067726A">
      <w:pPr>
        <w:pStyle w:val="Sommario2"/>
        <w:tabs>
          <w:tab w:val="right" w:leader="dot" w:pos="8830"/>
        </w:tabs>
        <w:rPr>
          <w:rFonts w:eastAsiaTheme="minorEastAsia"/>
          <w:noProof/>
          <w:sz w:val="24"/>
          <w:szCs w:val="24"/>
          <w:lang w:eastAsia="it-IT"/>
        </w:rPr>
      </w:pPr>
      <w:r>
        <w:rPr>
          <w:noProof/>
        </w:rPr>
        <w:t>Sei tu colui che deve venire o dobbiamo aspettare un altro?</w:t>
      </w:r>
      <w:r>
        <w:rPr>
          <w:noProof/>
        </w:rPr>
        <w:tab/>
      </w:r>
      <w:r>
        <w:rPr>
          <w:noProof/>
        </w:rPr>
        <w:fldChar w:fldCharType="begin"/>
      </w:r>
      <w:r>
        <w:rPr>
          <w:noProof/>
        </w:rPr>
        <w:instrText xml:space="preserve"> PAGEREF _Toc212557287 \h </w:instrText>
      </w:r>
      <w:r>
        <w:rPr>
          <w:noProof/>
        </w:rPr>
      </w:r>
      <w:r>
        <w:rPr>
          <w:noProof/>
        </w:rPr>
        <w:fldChar w:fldCharType="separate"/>
      </w:r>
      <w:r>
        <w:rPr>
          <w:noProof/>
        </w:rPr>
        <w:t>76</w:t>
      </w:r>
      <w:r>
        <w:rPr>
          <w:noProof/>
        </w:rPr>
        <w:fldChar w:fldCharType="end"/>
      </w:r>
    </w:p>
    <w:p w14:paraId="37D21217" w14:textId="654F3280" w:rsidR="0067726A" w:rsidRDefault="0067726A">
      <w:pPr>
        <w:pStyle w:val="Sommario2"/>
        <w:tabs>
          <w:tab w:val="right" w:leader="dot" w:pos="8830"/>
        </w:tabs>
        <w:rPr>
          <w:rFonts w:eastAsiaTheme="minorEastAsia"/>
          <w:noProof/>
          <w:sz w:val="24"/>
          <w:szCs w:val="24"/>
          <w:lang w:eastAsia="it-IT"/>
        </w:rPr>
      </w:pPr>
      <w:r>
        <w:rPr>
          <w:noProof/>
        </w:rPr>
        <w:t>Ecco, dinanzi a te io mando il mio messaggero, davanti a te egli preparerà la tua via.</w:t>
      </w:r>
      <w:r>
        <w:rPr>
          <w:noProof/>
        </w:rPr>
        <w:tab/>
      </w:r>
      <w:r>
        <w:rPr>
          <w:noProof/>
        </w:rPr>
        <w:fldChar w:fldCharType="begin"/>
      </w:r>
      <w:r>
        <w:rPr>
          <w:noProof/>
        </w:rPr>
        <w:instrText xml:space="preserve"> PAGEREF _Toc212557288 \h </w:instrText>
      </w:r>
      <w:r>
        <w:rPr>
          <w:noProof/>
        </w:rPr>
      </w:r>
      <w:r>
        <w:rPr>
          <w:noProof/>
        </w:rPr>
        <w:fldChar w:fldCharType="separate"/>
      </w:r>
      <w:r>
        <w:rPr>
          <w:noProof/>
        </w:rPr>
        <w:t>86</w:t>
      </w:r>
      <w:r>
        <w:rPr>
          <w:noProof/>
        </w:rPr>
        <w:fldChar w:fldCharType="end"/>
      </w:r>
    </w:p>
    <w:p w14:paraId="110CD0F4" w14:textId="0974F4BA" w:rsidR="0067726A" w:rsidRDefault="0067726A">
      <w:pPr>
        <w:pStyle w:val="Sommario2"/>
        <w:tabs>
          <w:tab w:val="right" w:leader="dot" w:pos="8830"/>
        </w:tabs>
        <w:rPr>
          <w:rFonts w:eastAsiaTheme="minorEastAsia"/>
          <w:noProof/>
          <w:sz w:val="24"/>
          <w:szCs w:val="24"/>
          <w:lang w:eastAsia="it-IT"/>
        </w:rPr>
      </w:pPr>
      <w:r>
        <w:rPr>
          <w:noProof/>
        </w:rPr>
        <w:t>Ma la sapienza è stata riconosciuta giusta per le opere che essa compie</w:t>
      </w:r>
      <w:r>
        <w:rPr>
          <w:noProof/>
        </w:rPr>
        <w:tab/>
      </w:r>
      <w:r>
        <w:rPr>
          <w:noProof/>
        </w:rPr>
        <w:fldChar w:fldCharType="begin"/>
      </w:r>
      <w:r>
        <w:rPr>
          <w:noProof/>
        </w:rPr>
        <w:instrText xml:space="preserve"> PAGEREF _Toc212557289 \h </w:instrText>
      </w:r>
      <w:r>
        <w:rPr>
          <w:noProof/>
        </w:rPr>
      </w:r>
      <w:r>
        <w:rPr>
          <w:noProof/>
        </w:rPr>
        <w:fldChar w:fldCharType="separate"/>
      </w:r>
      <w:r>
        <w:rPr>
          <w:noProof/>
        </w:rPr>
        <w:t>99</w:t>
      </w:r>
      <w:r>
        <w:rPr>
          <w:noProof/>
        </w:rPr>
        <w:fldChar w:fldCharType="end"/>
      </w:r>
    </w:p>
    <w:p w14:paraId="33B8D6E4" w14:textId="50F44941" w:rsidR="0067726A" w:rsidRDefault="0067726A">
      <w:pPr>
        <w:pStyle w:val="Sommario2"/>
        <w:tabs>
          <w:tab w:val="right" w:leader="dot" w:pos="8830"/>
        </w:tabs>
        <w:rPr>
          <w:rFonts w:eastAsiaTheme="minorEastAsia"/>
          <w:noProof/>
          <w:sz w:val="24"/>
          <w:szCs w:val="24"/>
          <w:lang w:eastAsia="it-IT"/>
        </w:rPr>
      </w:pPr>
      <w:r>
        <w:rPr>
          <w:noProof/>
        </w:rPr>
        <w:t>Guai a te, Corazìn! Guai a te, Betsàida!</w:t>
      </w:r>
      <w:r>
        <w:rPr>
          <w:noProof/>
        </w:rPr>
        <w:tab/>
      </w:r>
      <w:r>
        <w:rPr>
          <w:noProof/>
        </w:rPr>
        <w:fldChar w:fldCharType="begin"/>
      </w:r>
      <w:r>
        <w:rPr>
          <w:noProof/>
        </w:rPr>
        <w:instrText xml:space="preserve"> PAGEREF _Toc212557290 \h </w:instrText>
      </w:r>
      <w:r>
        <w:rPr>
          <w:noProof/>
        </w:rPr>
      </w:r>
      <w:r>
        <w:rPr>
          <w:noProof/>
        </w:rPr>
        <w:fldChar w:fldCharType="separate"/>
      </w:r>
      <w:r>
        <w:rPr>
          <w:noProof/>
        </w:rPr>
        <w:t>108</w:t>
      </w:r>
      <w:r>
        <w:rPr>
          <w:noProof/>
        </w:rPr>
        <w:fldChar w:fldCharType="end"/>
      </w:r>
    </w:p>
    <w:p w14:paraId="5518AFC9" w14:textId="2CC2E793" w:rsidR="0067726A" w:rsidRDefault="0067726A">
      <w:pPr>
        <w:pStyle w:val="Sommario2"/>
        <w:tabs>
          <w:tab w:val="right" w:leader="dot" w:pos="8830"/>
        </w:tabs>
        <w:rPr>
          <w:rFonts w:eastAsiaTheme="minorEastAsia"/>
          <w:noProof/>
          <w:sz w:val="24"/>
          <w:szCs w:val="24"/>
          <w:lang w:eastAsia="it-IT"/>
        </w:rPr>
      </w:pPr>
      <w:r>
        <w:rPr>
          <w:noProof/>
        </w:rPr>
        <w:t>Tutto è stato dato a me dal Padre mio</w:t>
      </w:r>
      <w:r>
        <w:rPr>
          <w:noProof/>
        </w:rPr>
        <w:tab/>
      </w:r>
      <w:r>
        <w:rPr>
          <w:noProof/>
        </w:rPr>
        <w:fldChar w:fldCharType="begin"/>
      </w:r>
      <w:r>
        <w:rPr>
          <w:noProof/>
        </w:rPr>
        <w:instrText xml:space="preserve"> PAGEREF _Toc212557291 \h </w:instrText>
      </w:r>
      <w:r>
        <w:rPr>
          <w:noProof/>
        </w:rPr>
      </w:r>
      <w:r>
        <w:rPr>
          <w:noProof/>
        </w:rPr>
        <w:fldChar w:fldCharType="separate"/>
      </w:r>
      <w:r>
        <w:rPr>
          <w:noProof/>
        </w:rPr>
        <w:t>120</w:t>
      </w:r>
      <w:r>
        <w:rPr>
          <w:noProof/>
        </w:rPr>
        <w:fldChar w:fldCharType="end"/>
      </w:r>
    </w:p>
    <w:p w14:paraId="2F1C8C62" w14:textId="03789DB4" w:rsidR="0067726A" w:rsidRDefault="0067726A">
      <w:pPr>
        <w:pStyle w:val="Sommario1"/>
        <w:tabs>
          <w:tab w:val="right" w:leader="dot" w:pos="8830"/>
        </w:tabs>
        <w:rPr>
          <w:rFonts w:eastAsiaTheme="minorEastAsia"/>
          <w:noProof/>
          <w:sz w:val="24"/>
          <w:szCs w:val="24"/>
          <w:lang w:eastAsia="it-IT"/>
        </w:rPr>
      </w:pPr>
      <w:r>
        <w:rPr>
          <w:noProof/>
        </w:rPr>
        <w:t>CAPITOLO XII</w:t>
      </w:r>
      <w:r>
        <w:rPr>
          <w:noProof/>
        </w:rPr>
        <w:tab/>
      </w:r>
      <w:r>
        <w:rPr>
          <w:noProof/>
        </w:rPr>
        <w:fldChar w:fldCharType="begin"/>
      </w:r>
      <w:r>
        <w:rPr>
          <w:noProof/>
        </w:rPr>
        <w:instrText xml:space="preserve"> PAGEREF _Toc212557292 \h </w:instrText>
      </w:r>
      <w:r>
        <w:rPr>
          <w:noProof/>
        </w:rPr>
      </w:r>
      <w:r>
        <w:rPr>
          <w:noProof/>
        </w:rPr>
        <w:fldChar w:fldCharType="separate"/>
      </w:r>
      <w:r>
        <w:rPr>
          <w:noProof/>
        </w:rPr>
        <w:t>129</w:t>
      </w:r>
      <w:r>
        <w:rPr>
          <w:noProof/>
        </w:rPr>
        <w:fldChar w:fldCharType="end"/>
      </w:r>
    </w:p>
    <w:p w14:paraId="754267AF" w14:textId="458ACE02" w:rsidR="0067726A" w:rsidRDefault="0067726A">
      <w:pPr>
        <w:pStyle w:val="Sommario2"/>
        <w:tabs>
          <w:tab w:val="right" w:leader="dot" w:pos="8830"/>
        </w:tabs>
        <w:rPr>
          <w:rFonts w:eastAsiaTheme="minorEastAsia"/>
          <w:noProof/>
          <w:sz w:val="24"/>
          <w:szCs w:val="24"/>
          <w:lang w:eastAsia="it-IT"/>
        </w:rPr>
      </w:pPr>
      <w:r>
        <w:rPr>
          <w:noProof/>
        </w:rPr>
        <w:t>Ecco, i tuoi discepoli stanno facendo quello che non è lecito fare di sabato</w:t>
      </w:r>
      <w:r>
        <w:rPr>
          <w:noProof/>
        </w:rPr>
        <w:tab/>
      </w:r>
      <w:r>
        <w:rPr>
          <w:noProof/>
        </w:rPr>
        <w:fldChar w:fldCharType="begin"/>
      </w:r>
      <w:r>
        <w:rPr>
          <w:noProof/>
        </w:rPr>
        <w:instrText xml:space="preserve"> PAGEREF _Toc212557293 \h </w:instrText>
      </w:r>
      <w:r>
        <w:rPr>
          <w:noProof/>
        </w:rPr>
      </w:r>
      <w:r>
        <w:rPr>
          <w:noProof/>
        </w:rPr>
        <w:fldChar w:fldCharType="separate"/>
      </w:r>
      <w:r>
        <w:rPr>
          <w:noProof/>
        </w:rPr>
        <w:t>134</w:t>
      </w:r>
      <w:r>
        <w:rPr>
          <w:noProof/>
        </w:rPr>
        <w:fldChar w:fldCharType="end"/>
      </w:r>
    </w:p>
    <w:p w14:paraId="0F90ADD9" w14:textId="2A14C789" w:rsidR="0067726A" w:rsidRDefault="0067726A">
      <w:pPr>
        <w:pStyle w:val="Sommario2"/>
        <w:tabs>
          <w:tab w:val="right" w:leader="dot" w:pos="8830"/>
        </w:tabs>
        <w:rPr>
          <w:rFonts w:eastAsiaTheme="minorEastAsia"/>
          <w:noProof/>
          <w:sz w:val="24"/>
          <w:szCs w:val="24"/>
          <w:lang w:eastAsia="it-IT"/>
        </w:rPr>
      </w:pPr>
      <w:r>
        <w:rPr>
          <w:noProof/>
        </w:rPr>
        <w:t>Per accusarlo, domandarono a Gesù: «È lecito guarire in giorno di sabato?»</w:t>
      </w:r>
      <w:r>
        <w:rPr>
          <w:noProof/>
        </w:rPr>
        <w:tab/>
      </w:r>
      <w:r>
        <w:rPr>
          <w:noProof/>
        </w:rPr>
        <w:fldChar w:fldCharType="begin"/>
      </w:r>
      <w:r>
        <w:rPr>
          <w:noProof/>
        </w:rPr>
        <w:instrText xml:space="preserve"> PAGEREF _Toc212557294 \h </w:instrText>
      </w:r>
      <w:r>
        <w:rPr>
          <w:noProof/>
        </w:rPr>
      </w:r>
      <w:r>
        <w:rPr>
          <w:noProof/>
        </w:rPr>
        <w:fldChar w:fldCharType="separate"/>
      </w:r>
      <w:r>
        <w:rPr>
          <w:noProof/>
        </w:rPr>
        <w:t>146</w:t>
      </w:r>
      <w:r>
        <w:rPr>
          <w:noProof/>
        </w:rPr>
        <w:fldChar w:fldCharType="end"/>
      </w:r>
    </w:p>
    <w:p w14:paraId="3C6A0851" w14:textId="45082CCB" w:rsidR="0067726A" w:rsidRDefault="0067726A">
      <w:pPr>
        <w:pStyle w:val="Sommario2"/>
        <w:tabs>
          <w:tab w:val="right" w:leader="dot" w:pos="8830"/>
        </w:tabs>
        <w:rPr>
          <w:rFonts w:eastAsiaTheme="minorEastAsia"/>
          <w:noProof/>
          <w:sz w:val="24"/>
          <w:szCs w:val="24"/>
          <w:lang w:eastAsia="it-IT"/>
        </w:rPr>
      </w:pPr>
      <w:r>
        <w:rPr>
          <w:noProof/>
        </w:rPr>
        <w:t>Perché si compisse ciò che era stato detto per mezzo del profeta Isaia</w:t>
      </w:r>
      <w:r>
        <w:rPr>
          <w:noProof/>
        </w:rPr>
        <w:tab/>
      </w:r>
      <w:r>
        <w:rPr>
          <w:noProof/>
        </w:rPr>
        <w:fldChar w:fldCharType="begin"/>
      </w:r>
      <w:r>
        <w:rPr>
          <w:noProof/>
        </w:rPr>
        <w:instrText xml:space="preserve"> PAGEREF _Toc212557295 \h </w:instrText>
      </w:r>
      <w:r>
        <w:rPr>
          <w:noProof/>
        </w:rPr>
      </w:r>
      <w:r>
        <w:rPr>
          <w:noProof/>
        </w:rPr>
        <w:fldChar w:fldCharType="separate"/>
      </w:r>
      <w:r>
        <w:rPr>
          <w:noProof/>
        </w:rPr>
        <w:t>149</w:t>
      </w:r>
      <w:r>
        <w:rPr>
          <w:noProof/>
        </w:rPr>
        <w:fldChar w:fldCharType="end"/>
      </w:r>
    </w:p>
    <w:p w14:paraId="4ACDE4E4" w14:textId="744AFCD2" w:rsidR="0067726A" w:rsidRDefault="0067726A">
      <w:pPr>
        <w:pStyle w:val="Sommario2"/>
        <w:tabs>
          <w:tab w:val="right" w:leader="dot" w:pos="8830"/>
        </w:tabs>
        <w:rPr>
          <w:rFonts w:eastAsiaTheme="minorEastAsia"/>
          <w:noProof/>
          <w:sz w:val="24"/>
          <w:szCs w:val="24"/>
          <w:lang w:eastAsia="it-IT"/>
        </w:rPr>
      </w:pPr>
      <w:r>
        <w:rPr>
          <w:noProof/>
        </w:rPr>
        <w:t>Costui non scaccia i demòni se non per mezzo di Beelzebùl, capo dei demòni</w:t>
      </w:r>
      <w:r>
        <w:rPr>
          <w:noProof/>
        </w:rPr>
        <w:tab/>
      </w:r>
      <w:r>
        <w:rPr>
          <w:noProof/>
        </w:rPr>
        <w:fldChar w:fldCharType="begin"/>
      </w:r>
      <w:r>
        <w:rPr>
          <w:noProof/>
        </w:rPr>
        <w:instrText xml:space="preserve"> PAGEREF _Toc212557296 \h </w:instrText>
      </w:r>
      <w:r>
        <w:rPr>
          <w:noProof/>
        </w:rPr>
      </w:r>
      <w:r>
        <w:rPr>
          <w:noProof/>
        </w:rPr>
        <w:fldChar w:fldCharType="separate"/>
      </w:r>
      <w:r>
        <w:rPr>
          <w:noProof/>
        </w:rPr>
        <w:t>155</w:t>
      </w:r>
      <w:r>
        <w:rPr>
          <w:noProof/>
        </w:rPr>
        <w:fldChar w:fldCharType="end"/>
      </w:r>
    </w:p>
    <w:p w14:paraId="57D2D405" w14:textId="3F1514C9" w:rsidR="0067726A" w:rsidRDefault="0067726A">
      <w:pPr>
        <w:pStyle w:val="Sommario2"/>
        <w:tabs>
          <w:tab w:val="right" w:leader="dot" w:pos="8830"/>
        </w:tabs>
        <w:rPr>
          <w:rFonts w:eastAsiaTheme="minorEastAsia"/>
          <w:noProof/>
          <w:sz w:val="24"/>
          <w:szCs w:val="24"/>
          <w:lang w:eastAsia="it-IT"/>
        </w:rPr>
      </w:pPr>
      <w:r>
        <w:rPr>
          <w:noProof/>
        </w:rPr>
        <w:t>Ma, se io scaccio i demòni per mezzo dello Spirito di Dio, allora è giunto a voi il regno di Dio</w:t>
      </w:r>
      <w:r>
        <w:rPr>
          <w:noProof/>
        </w:rPr>
        <w:tab/>
      </w:r>
      <w:r>
        <w:rPr>
          <w:noProof/>
        </w:rPr>
        <w:fldChar w:fldCharType="begin"/>
      </w:r>
      <w:r>
        <w:rPr>
          <w:noProof/>
        </w:rPr>
        <w:instrText xml:space="preserve"> PAGEREF _Toc212557297 \h </w:instrText>
      </w:r>
      <w:r>
        <w:rPr>
          <w:noProof/>
        </w:rPr>
      </w:r>
      <w:r>
        <w:rPr>
          <w:noProof/>
        </w:rPr>
        <w:fldChar w:fldCharType="separate"/>
      </w:r>
      <w:r>
        <w:rPr>
          <w:noProof/>
        </w:rPr>
        <w:t>156</w:t>
      </w:r>
      <w:r>
        <w:rPr>
          <w:noProof/>
        </w:rPr>
        <w:fldChar w:fldCharType="end"/>
      </w:r>
    </w:p>
    <w:p w14:paraId="4E1CB1D0" w14:textId="5C9764DA" w:rsidR="0067726A" w:rsidRDefault="0067726A">
      <w:pPr>
        <w:pStyle w:val="Sommario2"/>
        <w:tabs>
          <w:tab w:val="right" w:leader="dot" w:pos="8830"/>
        </w:tabs>
        <w:rPr>
          <w:rFonts w:eastAsiaTheme="minorEastAsia"/>
          <w:noProof/>
          <w:sz w:val="24"/>
          <w:szCs w:val="24"/>
          <w:lang w:eastAsia="it-IT"/>
        </w:rPr>
      </w:pPr>
      <w:r>
        <w:rPr>
          <w:noProof/>
        </w:rPr>
        <w:t>La bestemmia contro lo Spirito non verrà perdonata</w:t>
      </w:r>
      <w:r>
        <w:rPr>
          <w:noProof/>
        </w:rPr>
        <w:tab/>
      </w:r>
      <w:r>
        <w:rPr>
          <w:noProof/>
        </w:rPr>
        <w:fldChar w:fldCharType="begin"/>
      </w:r>
      <w:r>
        <w:rPr>
          <w:noProof/>
        </w:rPr>
        <w:instrText xml:space="preserve"> PAGEREF _Toc212557298 \h </w:instrText>
      </w:r>
      <w:r>
        <w:rPr>
          <w:noProof/>
        </w:rPr>
      </w:r>
      <w:r>
        <w:rPr>
          <w:noProof/>
        </w:rPr>
        <w:fldChar w:fldCharType="separate"/>
      </w:r>
      <w:r>
        <w:rPr>
          <w:noProof/>
        </w:rPr>
        <w:t>161</w:t>
      </w:r>
      <w:r>
        <w:rPr>
          <w:noProof/>
        </w:rPr>
        <w:fldChar w:fldCharType="end"/>
      </w:r>
    </w:p>
    <w:p w14:paraId="3DDE44EA" w14:textId="53D853F8" w:rsidR="0067726A" w:rsidRDefault="0067726A">
      <w:pPr>
        <w:pStyle w:val="Sommario2"/>
        <w:tabs>
          <w:tab w:val="right" w:leader="dot" w:pos="8830"/>
        </w:tabs>
        <w:rPr>
          <w:rFonts w:eastAsiaTheme="minorEastAsia"/>
          <w:noProof/>
          <w:sz w:val="24"/>
          <w:szCs w:val="24"/>
          <w:lang w:eastAsia="it-IT"/>
        </w:rPr>
      </w:pPr>
      <w:r>
        <w:rPr>
          <w:noProof/>
        </w:rPr>
        <w:t>Infatti in base alle tue parole sarai giustificato e in base alle tue parole sarai condannato</w:t>
      </w:r>
      <w:r>
        <w:rPr>
          <w:noProof/>
        </w:rPr>
        <w:tab/>
      </w:r>
      <w:r>
        <w:rPr>
          <w:noProof/>
        </w:rPr>
        <w:fldChar w:fldCharType="begin"/>
      </w:r>
      <w:r>
        <w:rPr>
          <w:noProof/>
        </w:rPr>
        <w:instrText xml:space="preserve"> PAGEREF _Toc212557299 \h </w:instrText>
      </w:r>
      <w:r>
        <w:rPr>
          <w:noProof/>
        </w:rPr>
      </w:r>
      <w:r>
        <w:rPr>
          <w:noProof/>
        </w:rPr>
        <w:fldChar w:fldCharType="separate"/>
      </w:r>
      <w:r>
        <w:rPr>
          <w:noProof/>
        </w:rPr>
        <w:t>165</w:t>
      </w:r>
      <w:r>
        <w:rPr>
          <w:noProof/>
        </w:rPr>
        <w:fldChar w:fldCharType="end"/>
      </w:r>
    </w:p>
    <w:p w14:paraId="1306A25F" w14:textId="629A05B7" w:rsidR="0067726A" w:rsidRDefault="0067726A">
      <w:pPr>
        <w:pStyle w:val="Sommario2"/>
        <w:tabs>
          <w:tab w:val="right" w:leader="dot" w:pos="8830"/>
        </w:tabs>
        <w:rPr>
          <w:rFonts w:eastAsiaTheme="minorEastAsia"/>
          <w:noProof/>
          <w:sz w:val="24"/>
          <w:szCs w:val="24"/>
          <w:lang w:eastAsia="it-IT"/>
        </w:rPr>
      </w:pPr>
      <w:r>
        <w:rPr>
          <w:noProof/>
        </w:rPr>
        <w:t>Ma non le sarà dato alcun segno, se non il segno di Giona il profeta</w:t>
      </w:r>
      <w:r>
        <w:rPr>
          <w:noProof/>
        </w:rPr>
        <w:tab/>
      </w:r>
      <w:r>
        <w:rPr>
          <w:noProof/>
        </w:rPr>
        <w:fldChar w:fldCharType="begin"/>
      </w:r>
      <w:r>
        <w:rPr>
          <w:noProof/>
        </w:rPr>
        <w:instrText xml:space="preserve"> PAGEREF _Toc212557300 \h </w:instrText>
      </w:r>
      <w:r>
        <w:rPr>
          <w:noProof/>
        </w:rPr>
      </w:r>
      <w:r>
        <w:rPr>
          <w:noProof/>
        </w:rPr>
        <w:fldChar w:fldCharType="separate"/>
      </w:r>
      <w:r>
        <w:rPr>
          <w:noProof/>
        </w:rPr>
        <w:t>169</w:t>
      </w:r>
      <w:r>
        <w:rPr>
          <w:noProof/>
        </w:rPr>
        <w:fldChar w:fldCharType="end"/>
      </w:r>
    </w:p>
    <w:p w14:paraId="008FD66E" w14:textId="512A5A87" w:rsidR="0067726A" w:rsidRDefault="0067726A">
      <w:pPr>
        <w:pStyle w:val="Sommario2"/>
        <w:tabs>
          <w:tab w:val="right" w:leader="dot" w:pos="8830"/>
        </w:tabs>
        <w:rPr>
          <w:rFonts w:eastAsiaTheme="minorEastAsia"/>
          <w:noProof/>
          <w:sz w:val="24"/>
          <w:szCs w:val="24"/>
          <w:lang w:eastAsia="it-IT"/>
        </w:rPr>
      </w:pPr>
      <w:r>
        <w:rPr>
          <w:noProof/>
        </w:rPr>
        <w:t>Ritornerò nella mia casa, da cui sono uscito</w:t>
      </w:r>
      <w:r>
        <w:rPr>
          <w:noProof/>
        </w:rPr>
        <w:tab/>
      </w:r>
      <w:r>
        <w:rPr>
          <w:noProof/>
        </w:rPr>
        <w:fldChar w:fldCharType="begin"/>
      </w:r>
      <w:r>
        <w:rPr>
          <w:noProof/>
        </w:rPr>
        <w:instrText xml:space="preserve"> PAGEREF _Toc212557301 \h </w:instrText>
      </w:r>
      <w:r>
        <w:rPr>
          <w:noProof/>
        </w:rPr>
      </w:r>
      <w:r>
        <w:rPr>
          <w:noProof/>
        </w:rPr>
        <w:fldChar w:fldCharType="separate"/>
      </w:r>
      <w:r>
        <w:rPr>
          <w:noProof/>
        </w:rPr>
        <w:t>177</w:t>
      </w:r>
      <w:r>
        <w:rPr>
          <w:noProof/>
        </w:rPr>
        <w:fldChar w:fldCharType="end"/>
      </w:r>
    </w:p>
    <w:p w14:paraId="2921EB1E" w14:textId="02A16C01" w:rsidR="0067726A" w:rsidRDefault="0067726A">
      <w:pPr>
        <w:pStyle w:val="Sommario2"/>
        <w:tabs>
          <w:tab w:val="right" w:leader="dot" w:pos="8830"/>
        </w:tabs>
        <w:rPr>
          <w:rFonts w:eastAsiaTheme="minorEastAsia"/>
          <w:noProof/>
          <w:sz w:val="24"/>
          <w:szCs w:val="24"/>
          <w:lang w:eastAsia="it-IT"/>
        </w:rPr>
      </w:pPr>
      <w:r>
        <w:rPr>
          <w:noProof/>
        </w:rPr>
        <w:t>Chi è mia madre e chi sono i miei fratelli?</w:t>
      </w:r>
      <w:r>
        <w:rPr>
          <w:noProof/>
        </w:rPr>
        <w:tab/>
      </w:r>
      <w:r>
        <w:rPr>
          <w:noProof/>
        </w:rPr>
        <w:fldChar w:fldCharType="begin"/>
      </w:r>
      <w:r>
        <w:rPr>
          <w:noProof/>
        </w:rPr>
        <w:instrText xml:space="preserve"> PAGEREF _Toc212557302 \h </w:instrText>
      </w:r>
      <w:r>
        <w:rPr>
          <w:noProof/>
        </w:rPr>
      </w:r>
      <w:r>
        <w:rPr>
          <w:noProof/>
        </w:rPr>
        <w:fldChar w:fldCharType="separate"/>
      </w:r>
      <w:r>
        <w:rPr>
          <w:noProof/>
        </w:rPr>
        <w:t>183</w:t>
      </w:r>
      <w:r>
        <w:rPr>
          <w:noProof/>
        </w:rPr>
        <w:fldChar w:fldCharType="end"/>
      </w:r>
    </w:p>
    <w:p w14:paraId="1545975F" w14:textId="276837B7" w:rsidR="0067726A" w:rsidRDefault="0067726A">
      <w:pPr>
        <w:pStyle w:val="Sommario1"/>
        <w:tabs>
          <w:tab w:val="right" w:leader="dot" w:pos="8830"/>
        </w:tabs>
        <w:rPr>
          <w:rFonts w:eastAsiaTheme="minorEastAsia"/>
          <w:noProof/>
          <w:sz w:val="24"/>
          <w:szCs w:val="24"/>
          <w:lang w:eastAsia="it-IT"/>
        </w:rPr>
      </w:pPr>
      <w:r>
        <w:rPr>
          <w:noProof/>
        </w:rPr>
        <w:t>CAPITOLO XIII</w:t>
      </w:r>
      <w:r>
        <w:rPr>
          <w:noProof/>
        </w:rPr>
        <w:tab/>
      </w:r>
      <w:r>
        <w:rPr>
          <w:noProof/>
        </w:rPr>
        <w:fldChar w:fldCharType="begin"/>
      </w:r>
      <w:r>
        <w:rPr>
          <w:noProof/>
        </w:rPr>
        <w:instrText xml:space="preserve"> PAGEREF _Toc212557303 \h </w:instrText>
      </w:r>
      <w:r>
        <w:rPr>
          <w:noProof/>
        </w:rPr>
      </w:r>
      <w:r>
        <w:rPr>
          <w:noProof/>
        </w:rPr>
        <w:fldChar w:fldCharType="separate"/>
      </w:r>
      <w:r>
        <w:rPr>
          <w:noProof/>
        </w:rPr>
        <w:t>195</w:t>
      </w:r>
      <w:r>
        <w:rPr>
          <w:noProof/>
        </w:rPr>
        <w:fldChar w:fldCharType="end"/>
      </w:r>
    </w:p>
    <w:p w14:paraId="29CCE2B4" w14:textId="59B268D8" w:rsidR="0067726A" w:rsidRDefault="0067726A">
      <w:pPr>
        <w:pStyle w:val="Sommario2"/>
        <w:tabs>
          <w:tab w:val="right" w:leader="dot" w:pos="8830"/>
        </w:tabs>
        <w:rPr>
          <w:rFonts w:eastAsiaTheme="minorEastAsia"/>
          <w:noProof/>
          <w:sz w:val="24"/>
          <w:szCs w:val="24"/>
          <w:lang w:eastAsia="it-IT"/>
        </w:rPr>
      </w:pPr>
      <w:r>
        <w:rPr>
          <w:noProof/>
        </w:rPr>
        <w:t>Ecco, il seminatore uscì a seminare</w:t>
      </w:r>
      <w:r>
        <w:rPr>
          <w:noProof/>
        </w:rPr>
        <w:tab/>
      </w:r>
      <w:r>
        <w:rPr>
          <w:noProof/>
        </w:rPr>
        <w:fldChar w:fldCharType="begin"/>
      </w:r>
      <w:r>
        <w:rPr>
          <w:noProof/>
        </w:rPr>
        <w:instrText xml:space="preserve"> PAGEREF _Toc212557304 \h </w:instrText>
      </w:r>
      <w:r>
        <w:rPr>
          <w:noProof/>
        </w:rPr>
      </w:r>
      <w:r>
        <w:rPr>
          <w:noProof/>
        </w:rPr>
        <w:fldChar w:fldCharType="separate"/>
      </w:r>
      <w:r>
        <w:rPr>
          <w:noProof/>
        </w:rPr>
        <w:t>201</w:t>
      </w:r>
      <w:r>
        <w:rPr>
          <w:noProof/>
        </w:rPr>
        <w:fldChar w:fldCharType="end"/>
      </w:r>
    </w:p>
    <w:p w14:paraId="3421E4A7" w14:textId="6ED0EFED" w:rsidR="0067726A" w:rsidRDefault="0067726A">
      <w:pPr>
        <w:pStyle w:val="Sommario2"/>
        <w:tabs>
          <w:tab w:val="right" w:leader="dot" w:pos="8830"/>
        </w:tabs>
        <w:rPr>
          <w:rFonts w:eastAsiaTheme="minorEastAsia"/>
          <w:noProof/>
          <w:sz w:val="24"/>
          <w:szCs w:val="24"/>
          <w:lang w:eastAsia="it-IT"/>
        </w:rPr>
      </w:pPr>
      <w:r>
        <w:rPr>
          <w:noProof/>
        </w:rPr>
        <w:t>Perché a voi è dato conoscere i misteri del regno dei cieli, ma a loro non è dato</w:t>
      </w:r>
      <w:r>
        <w:rPr>
          <w:noProof/>
        </w:rPr>
        <w:tab/>
      </w:r>
      <w:r>
        <w:rPr>
          <w:noProof/>
        </w:rPr>
        <w:fldChar w:fldCharType="begin"/>
      </w:r>
      <w:r>
        <w:rPr>
          <w:noProof/>
        </w:rPr>
        <w:instrText xml:space="preserve"> PAGEREF _Toc212557305 \h </w:instrText>
      </w:r>
      <w:r>
        <w:rPr>
          <w:noProof/>
        </w:rPr>
      </w:r>
      <w:r>
        <w:rPr>
          <w:noProof/>
        </w:rPr>
        <w:fldChar w:fldCharType="separate"/>
      </w:r>
      <w:r>
        <w:rPr>
          <w:noProof/>
        </w:rPr>
        <w:t>217</w:t>
      </w:r>
      <w:r>
        <w:rPr>
          <w:noProof/>
        </w:rPr>
        <w:fldChar w:fldCharType="end"/>
      </w:r>
    </w:p>
    <w:p w14:paraId="134DA0EB" w14:textId="41002B9E" w:rsidR="0067726A" w:rsidRDefault="0067726A">
      <w:pPr>
        <w:pStyle w:val="Sommario2"/>
        <w:tabs>
          <w:tab w:val="right" w:leader="dot" w:pos="8830"/>
        </w:tabs>
        <w:rPr>
          <w:rFonts w:eastAsiaTheme="minorEastAsia"/>
          <w:noProof/>
          <w:sz w:val="24"/>
          <w:szCs w:val="24"/>
          <w:lang w:eastAsia="it-IT"/>
        </w:rPr>
      </w:pPr>
      <w:r>
        <w:rPr>
          <w:noProof/>
        </w:rPr>
        <w:t>Voi dunque ascoltate la parabola del seminatore</w:t>
      </w:r>
      <w:r>
        <w:rPr>
          <w:noProof/>
        </w:rPr>
        <w:tab/>
      </w:r>
      <w:r>
        <w:rPr>
          <w:noProof/>
        </w:rPr>
        <w:fldChar w:fldCharType="begin"/>
      </w:r>
      <w:r>
        <w:rPr>
          <w:noProof/>
        </w:rPr>
        <w:instrText xml:space="preserve"> PAGEREF _Toc212557306 \h </w:instrText>
      </w:r>
      <w:r>
        <w:rPr>
          <w:noProof/>
        </w:rPr>
      </w:r>
      <w:r>
        <w:rPr>
          <w:noProof/>
        </w:rPr>
        <w:fldChar w:fldCharType="separate"/>
      </w:r>
      <w:r>
        <w:rPr>
          <w:noProof/>
        </w:rPr>
        <w:t>226</w:t>
      </w:r>
      <w:r>
        <w:rPr>
          <w:noProof/>
        </w:rPr>
        <w:fldChar w:fldCharType="end"/>
      </w:r>
    </w:p>
    <w:p w14:paraId="242302B8" w14:textId="1F3D7B3E" w:rsidR="0067726A" w:rsidRDefault="0067726A">
      <w:pPr>
        <w:pStyle w:val="Sommario2"/>
        <w:tabs>
          <w:tab w:val="right" w:leader="dot" w:pos="8830"/>
        </w:tabs>
        <w:rPr>
          <w:rFonts w:eastAsiaTheme="minorEastAsia"/>
          <w:noProof/>
          <w:sz w:val="24"/>
          <w:szCs w:val="24"/>
          <w:lang w:eastAsia="it-IT"/>
        </w:rPr>
      </w:pPr>
      <w:r>
        <w:rPr>
          <w:noProof/>
        </w:rPr>
        <w:t>Mentre tutti dormivano, venne il suo nemico, seminò della zizzania in mezzo al grano e se ne andò.</w:t>
      </w:r>
      <w:r>
        <w:rPr>
          <w:noProof/>
        </w:rPr>
        <w:tab/>
      </w:r>
      <w:r>
        <w:rPr>
          <w:noProof/>
        </w:rPr>
        <w:fldChar w:fldCharType="begin"/>
      </w:r>
      <w:r>
        <w:rPr>
          <w:noProof/>
        </w:rPr>
        <w:instrText xml:space="preserve"> PAGEREF _Toc212557307 \h </w:instrText>
      </w:r>
      <w:r>
        <w:rPr>
          <w:noProof/>
        </w:rPr>
      </w:r>
      <w:r>
        <w:rPr>
          <w:noProof/>
        </w:rPr>
        <w:fldChar w:fldCharType="separate"/>
      </w:r>
      <w:r>
        <w:rPr>
          <w:noProof/>
        </w:rPr>
        <w:t>233</w:t>
      </w:r>
      <w:r>
        <w:rPr>
          <w:noProof/>
        </w:rPr>
        <w:fldChar w:fldCharType="end"/>
      </w:r>
    </w:p>
    <w:p w14:paraId="6E2C1689" w14:textId="684DEE17" w:rsidR="0067726A" w:rsidRDefault="0067726A">
      <w:pPr>
        <w:pStyle w:val="Sommario2"/>
        <w:tabs>
          <w:tab w:val="right" w:leader="dot" w:pos="8830"/>
        </w:tabs>
        <w:rPr>
          <w:rFonts w:eastAsiaTheme="minorEastAsia"/>
          <w:noProof/>
          <w:sz w:val="24"/>
          <w:szCs w:val="24"/>
          <w:lang w:eastAsia="it-IT"/>
        </w:rPr>
      </w:pPr>
      <w:r>
        <w:rPr>
          <w:noProof/>
        </w:rPr>
        <w:t>Il regno dei cieli è simile a un granello di senape</w:t>
      </w:r>
      <w:r>
        <w:rPr>
          <w:noProof/>
        </w:rPr>
        <w:tab/>
      </w:r>
      <w:r>
        <w:rPr>
          <w:noProof/>
        </w:rPr>
        <w:fldChar w:fldCharType="begin"/>
      </w:r>
      <w:r>
        <w:rPr>
          <w:noProof/>
        </w:rPr>
        <w:instrText xml:space="preserve"> PAGEREF _Toc212557308 \h </w:instrText>
      </w:r>
      <w:r>
        <w:rPr>
          <w:noProof/>
        </w:rPr>
      </w:r>
      <w:r>
        <w:rPr>
          <w:noProof/>
        </w:rPr>
        <w:fldChar w:fldCharType="separate"/>
      </w:r>
      <w:r>
        <w:rPr>
          <w:noProof/>
        </w:rPr>
        <w:t>238</w:t>
      </w:r>
      <w:r>
        <w:rPr>
          <w:noProof/>
        </w:rPr>
        <w:fldChar w:fldCharType="end"/>
      </w:r>
    </w:p>
    <w:p w14:paraId="2C69651E" w14:textId="5C9AD969" w:rsidR="0067726A" w:rsidRDefault="0067726A">
      <w:pPr>
        <w:pStyle w:val="Sommario2"/>
        <w:tabs>
          <w:tab w:val="right" w:leader="dot" w:pos="8830"/>
        </w:tabs>
        <w:rPr>
          <w:rFonts w:eastAsiaTheme="minorEastAsia"/>
          <w:noProof/>
          <w:sz w:val="24"/>
          <w:szCs w:val="24"/>
          <w:lang w:eastAsia="it-IT"/>
        </w:rPr>
      </w:pPr>
      <w:r>
        <w:rPr>
          <w:noProof/>
        </w:rPr>
        <w:t>Il regno dei cieli è simile al lievito</w:t>
      </w:r>
      <w:r>
        <w:rPr>
          <w:noProof/>
        </w:rPr>
        <w:tab/>
      </w:r>
      <w:r>
        <w:rPr>
          <w:noProof/>
        </w:rPr>
        <w:fldChar w:fldCharType="begin"/>
      </w:r>
      <w:r>
        <w:rPr>
          <w:noProof/>
        </w:rPr>
        <w:instrText xml:space="preserve"> PAGEREF _Toc212557309 \h </w:instrText>
      </w:r>
      <w:r>
        <w:rPr>
          <w:noProof/>
        </w:rPr>
      </w:r>
      <w:r>
        <w:rPr>
          <w:noProof/>
        </w:rPr>
        <w:fldChar w:fldCharType="separate"/>
      </w:r>
      <w:r>
        <w:rPr>
          <w:noProof/>
        </w:rPr>
        <w:t>239</w:t>
      </w:r>
      <w:r>
        <w:rPr>
          <w:noProof/>
        </w:rPr>
        <w:fldChar w:fldCharType="end"/>
      </w:r>
    </w:p>
    <w:p w14:paraId="6258FBF3" w14:textId="2378E055" w:rsidR="0067726A" w:rsidRDefault="0067726A">
      <w:pPr>
        <w:pStyle w:val="Sommario2"/>
        <w:tabs>
          <w:tab w:val="right" w:leader="dot" w:pos="8830"/>
        </w:tabs>
        <w:rPr>
          <w:rFonts w:eastAsiaTheme="minorEastAsia"/>
          <w:noProof/>
          <w:sz w:val="24"/>
          <w:szCs w:val="24"/>
          <w:lang w:eastAsia="it-IT"/>
        </w:rPr>
      </w:pPr>
      <w:r>
        <w:rPr>
          <w:noProof/>
        </w:rPr>
        <w:t>Non parlava ad esse se non con parabole</w:t>
      </w:r>
      <w:r>
        <w:rPr>
          <w:noProof/>
        </w:rPr>
        <w:tab/>
      </w:r>
      <w:r>
        <w:rPr>
          <w:noProof/>
        </w:rPr>
        <w:fldChar w:fldCharType="begin"/>
      </w:r>
      <w:r>
        <w:rPr>
          <w:noProof/>
        </w:rPr>
        <w:instrText xml:space="preserve"> PAGEREF _Toc212557310 \h </w:instrText>
      </w:r>
      <w:r>
        <w:rPr>
          <w:noProof/>
        </w:rPr>
      </w:r>
      <w:r>
        <w:rPr>
          <w:noProof/>
        </w:rPr>
        <w:fldChar w:fldCharType="separate"/>
      </w:r>
      <w:r>
        <w:rPr>
          <w:noProof/>
        </w:rPr>
        <w:t>240</w:t>
      </w:r>
      <w:r>
        <w:rPr>
          <w:noProof/>
        </w:rPr>
        <w:fldChar w:fldCharType="end"/>
      </w:r>
    </w:p>
    <w:p w14:paraId="0AC68122" w14:textId="711AA669" w:rsidR="0067726A" w:rsidRDefault="0067726A">
      <w:pPr>
        <w:pStyle w:val="Sommario2"/>
        <w:tabs>
          <w:tab w:val="right" w:leader="dot" w:pos="8830"/>
        </w:tabs>
        <w:rPr>
          <w:rFonts w:eastAsiaTheme="minorEastAsia"/>
          <w:noProof/>
          <w:sz w:val="24"/>
          <w:szCs w:val="24"/>
          <w:lang w:eastAsia="it-IT"/>
        </w:rPr>
      </w:pPr>
      <w:r>
        <w:rPr>
          <w:noProof/>
        </w:rPr>
        <w:t>Spiegaci la parabola della zizzania nel campo</w:t>
      </w:r>
      <w:r>
        <w:rPr>
          <w:noProof/>
        </w:rPr>
        <w:tab/>
      </w:r>
      <w:r>
        <w:rPr>
          <w:noProof/>
        </w:rPr>
        <w:fldChar w:fldCharType="begin"/>
      </w:r>
      <w:r>
        <w:rPr>
          <w:noProof/>
        </w:rPr>
        <w:instrText xml:space="preserve"> PAGEREF _Toc212557311 \h </w:instrText>
      </w:r>
      <w:r>
        <w:rPr>
          <w:noProof/>
        </w:rPr>
      </w:r>
      <w:r>
        <w:rPr>
          <w:noProof/>
        </w:rPr>
        <w:fldChar w:fldCharType="separate"/>
      </w:r>
      <w:r>
        <w:rPr>
          <w:noProof/>
        </w:rPr>
        <w:t>241</w:t>
      </w:r>
      <w:r>
        <w:rPr>
          <w:noProof/>
        </w:rPr>
        <w:fldChar w:fldCharType="end"/>
      </w:r>
    </w:p>
    <w:p w14:paraId="7C549F62" w14:textId="096632B1" w:rsidR="0067726A" w:rsidRDefault="0067726A">
      <w:pPr>
        <w:pStyle w:val="Sommario2"/>
        <w:tabs>
          <w:tab w:val="right" w:leader="dot" w:pos="8830"/>
        </w:tabs>
        <w:rPr>
          <w:rFonts w:eastAsiaTheme="minorEastAsia"/>
          <w:noProof/>
          <w:sz w:val="24"/>
          <w:szCs w:val="24"/>
          <w:lang w:eastAsia="it-IT"/>
        </w:rPr>
      </w:pPr>
      <w:r>
        <w:rPr>
          <w:noProof/>
        </w:rPr>
        <w:t>Il regno dei cieli è simile a un tesoro nascosto nel campo</w:t>
      </w:r>
      <w:r>
        <w:rPr>
          <w:noProof/>
        </w:rPr>
        <w:tab/>
      </w:r>
      <w:r>
        <w:rPr>
          <w:noProof/>
        </w:rPr>
        <w:fldChar w:fldCharType="begin"/>
      </w:r>
      <w:r>
        <w:rPr>
          <w:noProof/>
        </w:rPr>
        <w:instrText xml:space="preserve"> PAGEREF _Toc212557312 \h </w:instrText>
      </w:r>
      <w:r>
        <w:rPr>
          <w:noProof/>
        </w:rPr>
      </w:r>
      <w:r>
        <w:rPr>
          <w:noProof/>
        </w:rPr>
        <w:fldChar w:fldCharType="separate"/>
      </w:r>
      <w:r>
        <w:rPr>
          <w:noProof/>
        </w:rPr>
        <w:t>253</w:t>
      </w:r>
      <w:r>
        <w:rPr>
          <w:noProof/>
        </w:rPr>
        <w:fldChar w:fldCharType="end"/>
      </w:r>
    </w:p>
    <w:p w14:paraId="55736EFB" w14:textId="6C75018F" w:rsidR="0067726A" w:rsidRDefault="0067726A">
      <w:pPr>
        <w:pStyle w:val="Sommario2"/>
        <w:tabs>
          <w:tab w:val="right" w:leader="dot" w:pos="8830"/>
        </w:tabs>
        <w:rPr>
          <w:rFonts w:eastAsiaTheme="minorEastAsia"/>
          <w:noProof/>
          <w:sz w:val="24"/>
          <w:szCs w:val="24"/>
          <w:lang w:eastAsia="it-IT"/>
        </w:rPr>
      </w:pPr>
      <w:r>
        <w:rPr>
          <w:noProof/>
        </w:rPr>
        <w:t>Il regno dei cieli è simile anche a un mercante che va in cerca di perle preziose</w:t>
      </w:r>
      <w:r>
        <w:rPr>
          <w:noProof/>
        </w:rPr>
        <w:tab/>
      </w:r>
      <w:r>
        <w:rPr>
          <w:noProof/>
        </w:rPr>
        <w:fldChar w:fldCharType="begin"/>
      </w:r>
      <w:r>
        <w:rPr>
          <w:noProof/>
        </w:rPr>
        <w:instrText xml:space="preserve"> PAGEREF _Toc212557313 \h </w:instrText>
      </w:r>
      <w:r>
        <w:rPr>
          <w:noProof/>
        </w:rPr>
      </w:r>
      <w:r>
        <w:rPr>
          <w:noProof/>
        </w:rPr>
        <w:fldChar w:fldCharType="separate"/>
      </w:r>
      <w:r>
        <w:rPr>
          <w:noProof/>
        </w:rPr>
        <w:t>254</w:t>
      </w:r>
      <w:r>
        <w:rPr>
          <w:noProof/>
        </w:rPr>
        <w:fldChar w:fldCharType="end"/>
      </w:r>
    </w:p>
    <w:p w14:paraId="4875811A" w14:textId="5872AC4B" w:rsidR="0067726A" w:rsidRDefault="0067726A">
      <w:pPr>
        <w:pStyle w:val="Sommario2"/>
        <w:tabs>
          <w:tab w:val="right" w:leader="dot" w:pos="8830"/>
        </w:tabs>
        <w:rPr>
          <w:rFonts w:eastAsiaTheme="minorEastAsia"/>
          <w:noProof/>
          <w:sz w:val="24"/>
          <w:szCs w:val="24"/>
          <w:lang w:eastAsia="it-IT"/>
        </w:rPr>
      </w:pPr>
      <w:r>
        <w:rPr>
          <w:noProof/>
        </w:rPr>
        <w:t>il regno dei cieli è simile a una rete gettata nel mare</w:t>
      </w:r>
      <w:r>
        <w:rPr>
          <w:noProof/>
        </w:rPr>
        <w:tab/>
      </w:r>
      <w:r>
        <w:rPr>
          <w:noProof/>
        </w:rPr>
        <w:fldChar w:fldCharType="begin"/>
      </w:r>
      <w:r>
        <w:rPr>
          <w:noProof/>
        </w:rPr>
        <w:instrText xml:space="preserve"> PAGEREF _Toc212557314 \h </w:instrText>
      </w:r>
      <w:r>
        <w:rPr>
          <w:noProof/>
        </w:rPr>
      </w:r>
      <w:r>
        <w:rPr>
          <w:noProof/>
        </w:rPr>
        <w:fldChar w:fldCharType="separate"/>
      </w:r>
      <w:r>
        <w:rPr>
          <w:noProof/>
        </w:rPr>
        <w:t>260</w:t>
      </w:r>
      <w:r>
        <w:rPr>
          <w:noProof/>
        </w:rPr>
        <w:fldChar w:fldCharType="end"/>
      </w:r>
    </w:p>
    <w:p w14:paraId="5EE6AE31" w14:textId="7924F7C9" w:rsidR="0067726A" w:rsidRDefault="0067726A">
      <w:pPr>
        <w:pStyle w:val="Sommario2"/>
        <w:tabs>
          <w:tab w:val="right" w:leader="dot" w:pos="8830"/>
        </w:tabs>
        <w:rPr>
          <w:rFonts w:eastAsiaTheme="minorEastAsia"/>
          <w:noProof/>
          <w:sz w:val="24"/>
          <w:szCs w:val="24"/>
          <w:lang w:eastAsia="it-IT"/>
        </w:rPr>
      </w:pPr>
      <w:r>
        <w:rPr>
          <w:noProof/>
        </w:rPr>
        <w:t>È simile a un padrone di casa che estrae dal suo tesoro cose nuove e cose antiche</w:t>
      </w:r>
      <w:r>
        <w:rPr>
          <w:noProof/>
        </w:rPr>
        <w:tab/>
      </w:r>
      <w:r>
        <w:rPr>
          <w:noProof/>
        </w:rPr>
        <w:fldChar w:fldCharType="begin"/>
      </w:r>
      <w:r>
        <w:rPr>
          <w:noProof/>
        </w:rPr>
        <w:instrText xml:space="preserve"> PAGEREF _Toc212557315 \h </w:instrText>
      </w:r>
      <w:r>
        <w:rPr>
          <w:noProof/>
        </w:rPr>
      </w:r>
      <w:r>
        <w:rPr>
          <w:noProof/>
        </w:rPr>
        <w:fldChar w:fldCharType="separate"/>
      </w:r>
      <w:r>
        <w:rPr>
          <w:noProof/>
        </w:rPr>
        <w:t>263</w:t>
      </w:r>
      <w:r>
        <w:rPr>
          <w:noProof/>
        </w:rPr>
        <w:fldChar w:fldCharType="end"/>
      </w:r>
    </w:p>
    <w:p w14:paraId="52B56F48" w14:textId="10140165" w:rsidR="0067726A" w:rsidRDefault="0067726A">
      <w:pPr>
        <w:pStyle w:val="Sommario2"/>
        <w:tabs>
          <w:tab w:val="right" w:leader="dot" w:pos="8830"/>
        </w:tabs>
        <w:rPr>
          <w:rFonts w:eastAsiaTheme="minorEastAsia"/>
          <w:noProof/>
          <w:sz w:val="24"/>
          <w:szCs w:val="24"/>
          <w:lang w:eastAsia="it-IT"/>
        </w:rPr>
      </w:pPr>
      <w:r>
        <w:rPr>
          <w:noProof/>
        </w:rPr>
        <w:t>Da dove gli vengono allora tutte queste cose?</w:t>
      </w:r>
      <w:r>
        <w:rPr>
          <w:noProof/>
        </w:rPr>
        <w:tab/>
      </w:r>
      <w:r>
        <w:rPr>
          <w:noProof/>
        </w:rPr>
        <w:fldChar w:fldCharType="begin"/>
      </w:r>
      <w:r>
        <w:rPr>
          <w:noProof/>
        </w:rPr>
        <w:instrText xml:space="preserve"> PAGEREF _Toc212557316 \h </w:instrText>
      </w:r>
      <w:r>
        <w:rPr>
          <w:noProof/>
        </w:rPr>
      </w:r>
      <w:r>
        <w:rPr>
          <w:noProof/>
        </w:rPr>
        <w:fldChar w:fldCharType="separate"/>
      </w:r>
      <w:r>
        <w:rPr>
          <w:noProof/>
        </w:rPr>
        <w:t>264</w:t>
      </w:r>
      <w:r>
        <w:rPr>
          <w:noProof/>
        </w:rPr>
        <w:fldChar w:fldCharType="end"/>
      </w:r>
    </w:p>
    <w:p w14:paraId="157B0310" w14:textId="3820F8E8" w:rsidR="0067726A" w:rsidRDefault="0067726A">
      <w:pPr>
        <w:pStyle w:val="Sommario1"/>
        <w:tabs>
          <w:tab w:val="right" w:leader="dot" w:pos="8830"/>
        </w:tabs>
        <w:rPr>
          <w:rFonts w:eastAsiaTheme="minorEastAsia"/>
          <w:noProof/>
          <w:sz w:val="24"/>
          <w:szCs w:val="24"/>
          <w:lang w:eastAsia="it-IT"/>
        </w:rPr>
      </w:pPr>
      <w:r>
        <w:rPr>
          <w:noProof/>
        </w:rPr>
        <w:t>CAPITOLO XIV</w:t>
      </w:r>
      <w:r>
        <w:rPr>
          <w:noProof/>
        </w:rPr>
        <w:tab/>
      </w:r>
      <w:r>
        <w:rPr>
          <w:noProof/>
        </w:rPr>
        <w:fldChar w:fldCharType="begin"/>
      </w:r>
      <w:r>
        <w:rPr>
          <w:noProof/>
        </w:rPr>
        <w:instrText xml:space="preserve"> PAGEREF _Toc212557317 \h </w:instrText>
      </w:r>
      <w:r>
        <w:rPr>
          <w:noProof/>
        </w:rPr>
      </w:r>
      <w:r>
        <w:rPr>
          <w:noProof/>
        </w:rPr>
        <w:fldChar w:fldCharType="separate"/>
      </w:r>
      <w:r>
        <w:rPr>
          <w:noProof/>
        </w:rPr>
        <w:t>269</w:t>
      </w:r>
      <w:r>
        <w:rPr>
          <w:noProof/>
        </w:rPr>
        <w:fldChar w:fldCharType="end"/>
      </w:r>
    </w:p>
    <w:p w14:paraId="2B31317D" w14:textId="7E876C86" w:rsidR="0067726A" w:rsidRDefault="0067726A">
      <w:pPr>
        <w:pStyle w:val="Sommario2"/>
        <w:tabs>
          <w:tab w:val="right" w:leader="dot" w:pos="8830"/>
        </w:tabs>
        <w:rPr>
          <w:rFonts w:eastAsiaTheme="minorEastAsia"/>
          <w:noProof/>
          <w:sz w:val="24"/>
          <w:szCs w:val="24"/>
          <w:lang w:eastAsia="it-IT"/>
        </w:rPr>
      </w:pPr>
      <w:r>
        <w:rPr>
          <w:noProof/>
        </w:rPr>
        <w:t>Dammi qui, su un vassoio, la testa di Giovanni il Battista</w:t>
      </w:r>
      <w:r>
        <w:rPr>
          <w:noProof/>
        </w:rPr>
        <w:tab/>
      </w:r>
      <w:r>
        <w:rPr>
          <w:noProof/>
        </w:rPr>
        <w:fldChar w:fldCharType="begin"/>
      </w:r>
      <w:r>
        <w:rPr>
          <w:noProof/>
        </w:rPr>
        <w:instrText xml:space="preserve"> PAGEREF _Toc212557318 \h </w:instrText>
      </w:r>
      <w:r>
        <w:rPr>
          <w:noProof/>
        </w:rPr>
      </w:r>
      <w:r>
        <w:rPr>
          <w:noProof/>
        </w:rPr>
        <w:fldChar w:fldCharType="separate"/>
      </w:r>
      <w:r>
        <w:rPr>
          <w:noProof/>
        </w:rPr>
        <w:t>273</w:t>
      </w:r>
      <w:r>
        <w:rPr>
          <w:noProof/>
        </w:rPr>
        <w:fldChar w:fldCharType="end"/>
      </w:r>
    </w:p>
    <w:p w14:paraId="1944567D" w14:textId="46435F89" w:rsidR="0067726A" w:rsidRDefault="0067726A">
      <w:pPr>
        <w:pStyle w:val="Sommario2"/>
        <w:tabs>
          <w:tab w:val="right" w:leader="dot" w:pos="8830"/>
        </w:tabs>
        <w:rPr>
          <w:rFonts w:eastAsiaTheme="minorEastAsia"/>
          <w:noProof/>
          <w:sz w:val="24"/>
          <w:szCs w:val="24"/>
          <w:lang w:eastAsia="it-IT"/>
        </w:rPr>
      </w:pPr>
      <w:r>
        <w:rPr>
          <w:noProof/>
        </w:rPr>
        <w:t>Non occorre che vadano; voi stessi date loro da mangiare</w:t>
      </w:r>
      <w:r>
        <w:rPr>
          <w:noProof/>
        </w:rPr>
        <w:tab/>
      </w:r>
      <w:r>
        <w:rPr>
          <w:noProof/>
        </w:rPr>
        <w:fldChar w:fldCharType="begin"/>
      </w:r>
      <w:r>
        <w:rPr>
          <w:noProof/>
        </w:rPr>
        <w:instrText xml:space="preserve"> PAGEREF _Toc212557319 \h </w:instrText>
      </w:r>
      <w:r>
        <w:rPr>
          <w:noProof/>
        </w:rPr>
      </w:r>
      <w:r>
        <w:rPr>
          <w:noProof/>
        </w:rPr>
        <w:fldChar w:fldCharType="separate"/>
      </w:r>
      <w:r>
        <w:rPr>
          <w:noProof/>
        </w:rPr>
        <w:t>286</w:t>
      </w:r>
      <w:r>
        <w:rPr>
          <w:noProof/>
        </w:rPr>
        <w:fldChar w:fldCharType="end"/>
      </w:r>
    </w:p>
    <w:p w14:paraId="6DB6B739" w14:textId="33DE2468" w:rsidR="0067726A" w:rsidRDefault="0067726A">
      <w:pPr>
        <w:pStyle w:val="Sommario2"/>
        <w:tabs>
          <w:tab w:val="right" w:leader="dot" w:pos="8830"/>
        </w:tabs>
        <w:rPr>
          <w:rFonts w:eastAsiaTheme="minorEastAsia"/>
          <w:noProof/>
          <w:sz w:val="24"/>
          <w:szCs w:val="24"/>
          <w:lang w:eastAsia="it-IT"/>
        </w:rPr>
      </w:pPr>
      <w:r>
        <w:rPr>
          <w:noProof/>
        </w:rPr>
        <w:t>«Davvero tu sei Figlio di Dio!».</w:t>
      </w:r>
      <w:r>
        <w:rPr>
          <w:noProof/>
        </w:rPr>
        <w:tab/>
      </w:r>
      <w:r>
        <w:rPr>
          <w:noProof/>
        </w:rPr>
        <w:fldChar w:fldCharType="begin"/>
      </w:r>
      <w:r>
        <w:rPr>
          <w:noProof/>
        </w:rPr>
        <w:instrText xml:space="preserve"> PAGEREF _Toc212557320 \h </w:instrText>
      </w:r>
      <w:r>
        <w:rPr>
          <w:noProof/>
        </w:rPr>
      </w:r>
      <w:r>
        <w:rPr>
          <w:noProof/>
        </w:rPr>
        <w:fldChar w:fldCharType="separate"/>
      </w:r>
      <w:r>
        <w:rPr>
          <w:noProof/>
        </w:rPr>
        <w:t>298</w:t>
      </w:r>
      <w:r>
        <w:rPr>
          <w:noProof/>
        </w:rPr>
        <w:fldChar w:fldCharType="end"/>
      </w:r>
    </w:p>
    <w:p w14:paraId="15A0004B" w14:textId="3F5C45B0" w:rsidR="0067726A" w:rsidRDefault="0067726A">
      <w:pPr>
        <w:pStyle w:val="Sommario2"/>
        <w:tabs>
          <w:tab w:val="right" w:leader="dot" w:pos="8830"/>
        </w:tabs>
        <w:rPr>
          <w:rFonts w:eastAsiaTheme="minorEastAsia"/>
          <w:noProof/>
          <w:sz w:val="24"/>
          <w:szCs w:val="24"/>
          <w:lang w:eastAsia="it-IT"/>
        </w:rPr>
      </w:pPr>
      <w:r>
        <w:rPr>
          <w:noProof/>
        </w:rPr>
        <w:t>E quanti lo toccarono furono guariti</w:t>
      </w:r>
      <w:r>
        <w:rPr>
          <w:noProof/>
        </w:rPr>
        <w:tab/>
      </w:r>
      <w:r>
        <w:rPr>
          <w:noProof/>
        </w:rPr>
        <w:fldChar w:fldCharType="begin"/>
      </w:r>
      <w:r>
        <w:rPr>
          <w:noProof/>
        </w:rPr>
        <w:instrText xml:space="preserve"> PAGEREF _Toc212557321 \h </w:instrText>
      </w:r>
      <w:r>
        <w:rPr>
          <w:noProof/>
        </w:rPr>
      </w:r>
      <w:r>
        <w:rPr>
          <w:noProof/>
        </w:rPr>
        <w:fldChar w:fldCharType="separate"/>
      </w:r>
      <w:r>
        <w:rPr>
          <w:noProof/>
        </w:rPr>
        <w:t>307</w:t>
      </w:r>
      <w:r>
        <w:rPr>
          <w:noProof/>
        </w:rPr>
        <w:fldChar w:fldCharType="end"/>
      </w:r>
    </w:p>
    <w:p w14:paraId="3637F704" w14:textId="25BEF4E5" w:rsidR="0067726A" w:rsidRDefault="0067726A">
      <w:pPr>
        <w:pStyle w:val="Sommario1"/>
        <w:tabs>
          <w:tab w:val="right" w:leader="dot" w:pos="8830"/>
        </w:tabs>
        <w:rPr>
          <w:rFonts w:eastAsiaTheme="minorEastAsia"/>
          <w:noProof/>
          <w:sz w:val="24"/>
          <w:szCs w:val="24"/>
          <w:lang w:eastAsia="it-IT"/>
        </w:rPr>
      </w:pPr>
      <w:r>
        <w:rPr>
          <w:noProof/>
        </w:rPr>
        <w:t>CAPITOLO XV</w:t>
      </w:r>
      <w:r>
        <w:rPr>
          <w:noProof/>
        </w:rPr>
        <w:tab/>
      </w:r>
      <w:r>
        <w:rPr>
          <w:noProof/>
        </w:rPr>
        <w:fldChar w:fldCharType="begin"/>
      </w:r>
      <w:r>
        <w:rPr>
          <w:noProof/>
        </w:rPr>
        <w:instrText xml:space="preserve"> PAGEREF _Toc212557322 \h </w:instrText>
      </w:r>
      <w:r>
        <w:rPr>
          <w:noProof/>
        </w:rPr>
      </w:r>
      <w:r>
        <w:rPr>
          <w:noProof/>
        </w:rPr>
        <w:fldChar w:fldCharType="separate"/>
      </w:r>
      <w:r>
        <w:rPr>
          <w:noProof/>
        </w:rPr>
        <w:t>311</w:t>
      </w:r>
      <w:r>
        <w:rPr>
          <w:noProof/>
        </w:rPr>
        <w:fldChar w:fldCharType="end"/>
      </w:r>
    </w:p>
    <w:p w14:paraId="1C0C3005" w14:textId="238A8441" w:rsidR="0067726A" w:rsidRDefault="0067726A">
      <w:pPr>
        <w:pStyle w:val="Sommario2"/>
        <w:tabs>
          <w:tab w:val="right" w:leader="dot" w:pos="8830"/>
        </w:tabs>
        <w:rPr>
          <w:rFonts w:eastAsiaTheme="minorEastAsia"/>
          <w:noProof/>
          <w:sz w:val="24"/>
          <w:szCs w:val="24"/>
          <w:lang w:eastAsia="it-IT"/>
        </w:rPr>
      </w:pPr>
      <w:r>
        <w:rPr>
          <w:noProof/>
        </w:rPr>
        <w:t>E voi, perché trasgredite il comandamento di Dio in nome della vostra tradizione?</w:t>
      </w:r>
      <w:r>
        <w:rPr>
          <w:noProof/>
        </w:rPr>
        <w:tab/>
      </w:r>
      <w:r>
        <w:rPr>
          <w:noProof/>
        </w:rPr>
        <w:fldChar w:fldCharType="begin"/>
      </w:r>
      <w:r>
        <w:rPr>
          <w:noProof/>
        </w:rPr>
        <w:instrText xml:space="preserve"> PAGEREF _Toc212557323 \h </w:instrText>
      </w:r>
      <w:r>
        <w:rPr>
          <w:noProof/>
        </w:rPr>
      </w:r>
      <w:r>
        <w:rPr>
          <w:noProof/>
        </w:rPr>
        <w:fldChar w:fldCharType="separate"/>
      </w:r>
      <w:r>
        <w:rPr>
          <w:noProof/>
        </w:rPr>
        <w:t>315</w:t>
      </w:r>
      <w:r>
        <w:rPr>
          <w:noProof/>
        </w:rPr>
        <w:fldChar w:fldCharType="end"/>
      </w:r>
    </w:p>
    <w:p w14:paraId="1A9AE1F2" w14:textId="7129D2E2" w:rsidR="0067726A" w:rsidRDefault="0067726A">
      <w:pPr>
        <w:pStyle w:val="Sommario2"/>
        <w:tabs>
          <w:tab w:val="right" w:leader="dot" w:pos="8830"/>
        </w:tabs>
        <w:rPr>
          <w:rFonts w:eastAsiaTheme="minorEastAsia"/>
          <w:noProof/>
          <w:sz w:val="24"/>
          <w:szCs w:val="24"/>
          <w:lang w:eastAsia="it-IT"/>
        </w:rPr>
      </w:pPr>
      <w:r>
        <w:rPr>
          <w:noProof/>
        </w:rPr>
        <w:t>Ciò che esce dalla bocca, questo rende impuro l’uomo!</w:t>
      </w:r>
      <w:r>
        <w:rPr>
          <w:noProof/>
        </w:rPr>
        <w:tab/>
      </w:r>
      <w:r>
        <w:rPr>
          <w:noProof/>
        </w:rPr>
        <w:fldChar w:fldCharType="begin"/>
      </w:r>
      <w:r>
        <w:rPr>
          <w:noProof/>
        </w:rPr>
        <w:instrText xml:space="preserve"> PAGEREF _Toc212557324 \h </w:instrText>
      </w:r>
      <w:r>
        <w:rPr>
          <w:noProof/>
        </w:rPr>
      </w:r>
      <w:r>
        <w:rPr>
          <w:noProof/>
        </w:rPr>
        <w:fldChar w:fldCharType="separate"/>
      </w:r>
      <w:r>
        <w:rPr>
          <w:noProof/>
        </w:rPr>
        <w:t>331</w:t>
      </w:r>
      <w:r>
        <w:rPr>
          <w:noProof/>
        </w:rPr>
        <w:fldChar w:fldCharType="end"/>
      </w:r>
    </w:p>
    <w:p w14:paraId="42DAC83F" w14:textId="55D0E2A7" w:rsidR="0067726A" w:rsidRDefault="0067726A">
      <w:pPr>
        <w:pStyle w:val="Sommario2"/>
        <w:tabs>
          <w:tab w:val="right" w:leader="dot" w:pos="8830"/>
        </w:tabs>
        <w:rPr>
          <w:rFonts w:eastAsiaTheme="minorEastAsia"/>
          <w:noProof/>
          <w:sz w:val="24"/>
          <w:szCs w:val="24"/>
          <w:lang w:eastAsia="it-IT"/>
        </w:rPr>
      </w:pPr>
      <w:r>
        <w:rPr>
          <w:noProof/>
        </w:rPr>
        <w:t>«Donna, grande è la tua fede! Avvenga per te come desideri»</w:t>
      </w:r>
      <w:r>
        <w:rPr>
          <w:noProof/>
        </w:rPr>
        <w:tab/>
      </w:r>
      <w:r>
        <w:rPr>
          <w:noProof/>
        </w:rPr>
        <w:fldChar w:fldCharType="begin"/>
      </w:r>
      <w:r>
        <w:rPr>
          <w:noProof/>
        </w:rPr>
        <w:instrText xml:space="preserve"> PAGEREF _Toc212557325 \h </w:instrText>
      </w:r>
      <w:r>
        <w:rPr>
          <w:noProof/>
        </w:rPr>
      </w:r>
      <w:r>
        <w:rPr>
          <w:noProof/>
        </w:rPr>
        <w:fldChar w:fldCharType="separate"/>
      </w:r>
      <w:r>
        <w:rPr>
          <w:noProof/>
        </w:rPr>
        <w:t>343</w:t>
      </w:r>
      <w:r>
        <w:rPr>
          <w:noProof/>
        </w:rPr>
        <w:fldChar w:fldCharType="end"/>
      </w:r>
    </w:p>
    <w:p w14:paraId="5E40EFBA" w14:textId="5056B85C" w:rsidR="0067726A" w:rsidRDefault="0067726A">
      <w:pPr>
        <w:pStyle w:val="Sommario2"/>
        <w:tabs>
          <w:tab w:val="right" w:leader="dot" w:pos="8830"/>
        </w:tabs>
        <w:rPr>
          <w:rFonts w:eastAsiaTheme="minorEastAsia"/>
          <w:noProof/>
          <w:sz w:val="24"/>
          <w:szCs w:val="24"/>
          <w:lang w:eastAsia="it-IT"/>
        </w:rPr>
      </w:pPr>
      <w:r>
        <w:rPr>
          <w:noProof/>
        </w:rPr>
        <w:t>E lodava il Dio d’Israele</w:t>
      </w:r>
      <w:r>
        <w:rPr>
          <w:noProof/>
        </w:rPr>
        <w:tab/>
      </w:r>
      <w:r>
        <w:rPr>
          <w:noProof/>
        </w:rPr>
        <w:fldChar w:fldCharType="begin"/>
      </w:r>
      <w:r>
        <w:rPr>
          <w:noProof/>
        </w:rPr>
        <w:instrText xml:space="preserve"> PAGEREF _Toc212557326 \h </w:instrText>
      </w:r>
      <w:r>
        <w:rPr>
          <w:noProof/>
        </w:rPr>
      </w:r>
      <w:r>
        <w:rPr>
          <w:noProof/>
        </w:rPr>
        <w:fldChar w:fldCharType="separate"/>
      </w:r>
      <w:r>
        <w:rPr>
          <w:noProof/>
        </w:rPr>
        <w:t>349</w:t>
      </w:r>
      <w:r>
        <w:rPr>
          <w:noProof/>
        </w:rPr>
        <w:fldChar w:fldCharType="end"/>
      </w:r>
    </w:p>
    <w:p w14:paraId="7C39A069" w14:textId="49C20C90" w:rsidR="0067726A" w:rsidRDefault="0067726A">
      <w:pPr>
        <w:pStyle w:val="Sommario2"/>
        <w:tabs>
          <w:tab w:val="right" w:leader="dot" w:pos="8830"/>
        </w:tabs>
        <w:rPr>
          <w:rFonts w:eastAsiaTheme="minorEastAsia"/>
          <w:noProof/>
          <w:sz w:val="24"/>
          <w:szCs w:val="24"/>
          <w:lang w:eastAsia="it-IT"/>
        </w:rPr>
      </w:pPr>
      <w:r>
        <w:rPr>
          <w:noProof/>
        </w:rPr>
        <w:t>Sento compassione per la folla</w:t>
      </w:r>
      <w:r>
        <w:rPr>
          <w:noProof/>
        </w:rPr>
        <w:tab/>
      </w:r>
      <w:r>
        <w:rPr>
          <w:noProof/>
        </w:rPr>
        <w:fldChar w:fldCharType="begin"/>
      </w:r>
      <w:r>
        <w:rPr>
          <w:noProof/>
        </w:rPr>
        <w:instrText xml:space="preserve"> PAGEREF _Toc212557327 \h </w:instrText>
      </w:r>
      <w:r>
        <w:rPr>
          <w:noProof/>
        </w:rPr>
      </w:r>
      <w:r>
        <w:rPr>
          <w:noProof/>
        </w:rPr>
        <w:fldChar w:fldCharType="separate"/>
      </w:r>
      <w:r>
        <w:rPr>
          <w:noProof/>
        </w:rPr>
        <w:t>351</w:t>
      </w:r>
      <w:r>
        <w:rPr>
          <w:noProof/>
        </w:rPr>
        <w:fldChar w:fldCharType="end"/>
      </w:r>
    </w:p>
    <w:p w14:paraId="49CBE749" w14:textId="34B8397A" w:rsidR="0067726A" w:rsidRDefault="0067726A">
      <w:pPr>
        <w:pStyle w:val="Sommario1"/>
        <w:tabs>
          <w:tab w:val="right" w:leader="dot" w:pos="8830"/>
        </w:tabs>
        <w:rPr>
          <w:rFonts w:eastAsiaTheme="minorEastAsia"/>
          <w:noProof/>
          <w:sz w:val="24"/>
          <w:szCs w:val="24"/>
          <w:lang w:eastAsia="it-IT"/>
        </w:rPr>
      </w:pPr>
      <w:r>
        <w:rPr>
          <w:noProof/>
        </w:rPr>
        <w:t>CAPITOLO XVI</w:t>
      </w:r>
      <w:r>
        <w:rPr>
          <w:noProof/>
        </w:rPr>
        <w:tab/>
      </w:r>
      <w:r>
        <w:rPr>
          <w:noProof/>
        </w:rPr>
        <w:fldChar w:fldCharType="begin"/>
      </w:r>
      <w:r>
        <w:rPr>
          <w:noProof/>
        </w:rPr>
        <w:instrText xml:space="preserve"> PAGEREF _Toc212557328 \h </w:instrText>
      </w:r>
      <w:r>
        <w:rPr>
          <w:noProof/>
        </w:rPr>
      </w:r>
      <w:r>
        <w:rPr>
          <w:noProof/>
        </w:rPr>
        <w:fldChar w:fldCharType="separate"/>
      </w:r>
      <w:r>
        <w:rPr>
          <w:noProof/>
        </w:rPr>
        <w:t>357</w:t>
      </w:r>
      <w:r>
        <w:rPr>
          <w:noProof/>
        </w:rPr>
        <w:fldChar w:fldCharType="end"/>
      </w:r>
    </w:p>
    <w:p w14:paraId="2E74C133" w14:textId="00A12329" w:rsidR="0067726A" w:rsidRDefault="0067726A">
      <w:pPr>
        <w:pStyle w:val="Sommario2"/>
        <w:tabs>
          <w:tab w:val="right" w:leader="dot" w:pos="8830"/>
        </w:tabs>
        <w:rPr>
          <w:rFonts w:eastAsiaTheme="minorEastAsia"/>
          <w:noProof/>
          <w:sz w:val="24"/>
          <w:szCs w:val="24"/>
          <w:lang w:eastAsia="it-IT"/>
        </w:rPr>
      </w:pPr>
      <w:r w:rsidRPr="00E84A00">
        <w:rPr>
          <w:rFonts w:eastAsia="Times New Roman"/>
          <w:noProof/>
          <w:lang w:eastAsia="it-IT"/>
        </w:rPr>
        <w:t>Una generazione malvagia e adultera pretende un segno!</w:t>
      </w:r>
      <w:r>
        <w:rPr>
          <w:noProof/>
        </w:rPr>
        <w:tab/>
      </w:r>
      <w:r>
        <w:rPr>
          <w:noProof/>
        </w:rPr>
        <w:fldChar w:fldCharType="begin"/>
      </w:r>
      <w:r>
        <w:rPr>
          <w:noProof/>
        </w:rPr>
        <w:instrText xml:space="preserve"> PAGEREF _Toc212557329 \h </w:instrText>
      </w:r>
      <w:r>
        <w:rPr>
          <w:noProof/>
        </w:rPr>
      </w:r>
      <w:r>
        <w:rPr>
          <w:noProof/>
        </w:rPr>
        <w:fldChar w:fldCharType="separate"/>
      </w:r>
      <w:r>
        <w:rPr>
          <w:noProof/>
        </w:rPr>
        <w:t>360</w:t>
      </w:r>
      <w:r>
        <w:rPr>
          <w:noProof/>
        </w:rPr>
        <w:fldChar w:fldCharType="end"/>
      </w:r>
    </w:p>
    <w:p w14:paraId="502487A9" w14:textId="4D0EDBD3" w:rsidR="0067726A" w:rsidRDefault="0067726A">
      <w:pPr>
        <w:pStyle w:val="Sommario2"/>
        <w:tabs>
          <w:tab w:val="right" w:leader="dot" w:pos="8830"/>
        </w:tabs>
        <w:rPr>
          <w:rFonts w:eastAsiaTheme="minorEastAsia"/>
          <w:noProof/>
          <w:sz w:val="24"/>
          <w:szCs w:val="24"/>
          <w:lang w:eastAsia="it-IT"/>
        </w:rPr>
      </w:pPr>
      <w:r w:rsidRPr="00E84A00">
        <w:rPr>
          <w:rFonts w:eastAsia="Times New Roman"/>
          <w:noProof/>
          <w:lang w:eastAsia="it-IT"/>
        </w:rPr>
        <w:t>Fate attenzione e guardatevi dal lievito dei farisei e dei sadducei</w:t>
      </w:r>
      <w:r>
        <w:rPr>
          <w:noProof/>
        </w:rPr>
        <w:tab/>
      </w:r>
      <w:r>
        <w:rPr>
          <w:noProof/>
        </w:rPr>
        <w:fldChar w:fldCharType="begin"/>
      </w:r>
      <w:r>
        <w:rPr>
          <w:noProof/>
        </w:rPr>
        <w:instrText xml:space="preserve"> PAGEREF _Toc212557330 \h </w:instrText>
      </w:r>
      <w:r>
        <w:rPr>
          <w:noProof/>
        </w:rPr>
      </w:r>
      <w:r>
        <w:rPr>
          <w:noProof/>
        </w:rPr>
        <w:fldChar w:fldCharType="separate"/>
      </w:r>
      <w:r>
        <w:rPr>
          <w:noProof/>
        </w:rPr>
        <w:t>369</w:t>
      </w:r>
      <w:r>
        <w:rPr>
          <w:noProof/>
        </w:rPr>
        <w:fldChar w:fldCharType="end"/>
      </w:r>
    </w:p>
    <w:p w14:paraId="247538D6" w14:textId="73D482E5" w:rsidR="0067726A" w:rsidRDefault="0067726A">
      <w:pPr>
        <w:pStyle w:val="Sommario2"/>
        <w:tabs>
          <w:tab w:val="right" w:leader="dot" w:pos="8830"/>
        </w:tabs>
        <w:rPr>
          <w:rFonts w:eastAsiaTheme="minorEastAsia"/>
          <w:noProof/>
          <w:sz w:val="24"/>
          <w:szCs w:val="24"/>
          <w:lang w:eastAsia="it-IT"/>
        </w:rPr>
      </w:pPr>
      <w:r w:rsidRPr="00E84A00">
        <w:rPr>
          <w:rFonts w:eastAsia="Times New Roman"/>
          <w:noProof/>
          <w:lang w:eastAsia="it-IT"/>
        </w:rPr>
        <w:t>Tu sei Pietro e su questa pietra edificherò la mia Chiesa</w:t>
      </w:r>
      <w:r>
        <w:rPr>
          <w:noProof/>
        </w:rPr>
        <w:tab/>
      </w:r>
      <w:r>
        <w:rPr>
          <w:noProof/>
        </w:rPr>
        <w:fldChar w:fldCharType="begin"/>
      </w:r>
      <w:r>
        <w:rPr>
          <w:noProof/>
        </w:rPr>
        <w:instrText xml:space="preserve"> PAGEREF _Toc212557331 \h </w:instrText>
      </w:r>
      <w:r>
        <w:rPr>
          <w:noProof/>
        </w:rPr>
      </w:r>
      <w:r>
        <w:rPr>
          <w:noProof/>
        </w:rPr>
        <w:fldChar w:fldCharType="separate"/>
      </w:r>
      <w:r>
        <w:rPr>
          <w:noProof/>
        </w:rPr>
        <w:t>377</w:t>
      </w:r>
      <w:r>
        <w:rPr>
          <w:noProof/>
        </w:rPr>
        <w:fldChar w:fldCharType="end"/>
      </w:r>
    </w:p>
    <w:p w14:paraId="4012266F" w14:textId="55C48C66" w:rsidR="0067726A" w:rsidRDefault="0067726A">
      <w:pPr>
        <w:pStyle w:val="Sommario2"/>
        <w:tabs>
          <w:tab w:val="right" w:leader="dot" w:pos="8830"/>
        </w:tabs>
        <w:rPr>
          <w:rFonts w:eastAsiaTheme="minorEastAsia"/>
          <w:noProof/>
          <w:sz w:val="24"/>
          <w:szCs w:val="24"/>
          <w:lang w:eastAsia="it-IT"/>
        </w:rPr>
      </w:pPr>
      <w:r w:rsidRPr="00E84A00">
        <w:rPr>
          <w:rFonts w:eastAsia="Times New Roman"/>
          <w:noProof/>
          <w:lang w:eastAsia="it-IT"/>
        </w:rPr>
        <w:t>Tu mi sei di scandalo, perché non pensi secondo Dio, ma secondo gli uomini!</w:t>
      </w:r>
      <w:r>
        <w:rPr>
          <w:noProof/>
        </w:rPr>
        <w:tab/>
      </w:r>
      <w:r>
        <w:rPr>
          <w:noProof/>
        </w:rPr>
        <w:fldChar w:fldCharType="begin"/>
      </w:r>
      <w:r>
        <w:rPr>
          <w:noProof/>
        </w:rPr>
        <w:instrText xml:space="preserve"> PAGEREF _Toc212557332 \h </w:instrText>
      </w:r>
      <w:r>
        <w:rPr>
          <w:noProof/>
        </w:rPr>
      </w:r>
      <w:r>
        <w:rPr>
          <w:noProof/>
        </w:rPr>
        <w:fldChar w:fldCharType="separate"/>
      </w:r>
      <w:r>
        <w:rPr>
          <w:noProof/>
        </w:rPr>
        <w:t>391</w:t>
      </w:r>
      <w:r>
        <w:rPr>
          <w:noProof/>
        </w:rPr>
        <w:fldChar w:fldCharType="end"/>
      </w:r>
    </w:p>
    <w:p w14:paraId="13594F1D" w14:textId="0AADEB83" w:rsidR="0067726A" w:rsidRDefault="0067726A">
      <w:pPr>
        <w:pStyle w:val="Sommario2"/>
        <w:tabs>
          <w:tab w:val="right" w:leader="dot" w:pos="8830"/>
        </w:tabs>
        <w:rPr>
          <w:rFonts w:eastAsiaTheme="minorEastAsia"/>
          <w:noProof/>
          <w:sz w:val="24"/>
          <w:szCs w:val="24"/>
          <w:lang w:eastAsia="it-IT"/>
        </w:rPr>
      </w:pPr>
      <w:r w:rsidRPr="00E84A00">
        <w:rPr>
          <w:rFonts w:eastAsia="Times New Roman"/>
          <w:noProof/>
          <w:lang w:eastAsia="it-IT"/>
        </w:rPr>
        <w:t>Se qualcuno vuole venire dietro a me, rinneghi se stesso, prenda la sua croce e mi segua</w:t>
      </w:r>
      <w:r>
        <w:rPr>
          <w:noProof/>
        </w:rPr>
        <w:tab/>
      </w:r>
      <w:r>
        <w:rPr>
          <w:noProof/>
        </w:rPr>
        <w:fldChar w:fldCharType="begin"/>
      </w:r>
      <w:r>
        <w:rPr>
          <w:noProof/>
        </w:rPr>
        <w:instrText xml:space="preserve"> PAGEREF _Toc212557333 \h </w:instrText>
      </w:r>
      <w:r>
        <w:rPr>
          <w:noProof/>
        </w:rPr>
      </w:r>
      <w:r>
        <w:rPr>
          <w:noProof/>
        </w:rPr>
        <w:fldChar w:fldCharType="separate"/>
      </w:r>
      <w:r>
        <w:rPr>
          <w:noProof/>
        </w:rPr>
        <w:t>394</w:t>
      </w:r>
      <w:r>
        <w:rPr>
          <w:noProof/>
        </w:rPr>
        <w:fldChar w:fldCharType="end"/>
      </w:r>
    </w:p>
    <w:p w14:paraId="643CB664" w14:textId="5E341BF8" w:rsidR="0067726A" w:rsidRDefault="0067726A">
      <w:pPr>
        <w:pStyle w:val="Sommario1"/>
        <w:tabs>
          <w:tab w:val="right" w:leader="dot" w:pos="8830"/>
        </w:tabs>
        <w:rPr>
          <w:rFonts w:eastAsiaTheme="minorEastAsia"/>
          <w:noProof/>
          <w:sz w:val="24"/>
          <w:szCs w:val="24"/>
          <w:lang w:eastAsia="it-IT"/>
        </w:rPr>
      </w:pPr>
      <w:r>
        <w:rPr>
          <w:noProof/>
        </w:rPr>
        <w:t>CAPITOLO XVII</w:t>
      </w:r>
      <w:r>
        <w:rPr>
          <w:noProof/>
        </w:rPr>
        <w:tab/>
      </w:r>
      <w:r>
        <w:rPr>
          <w:noProof/>
        </w:rPr>
        <w:fldChar w:fldCharType="begin"/>
      </w:r>
      <w:r>
        <w:rPr>
          <w:noProof/>
        </w:rPr>
        <w:instrText xml:space="preserve"> PAGEREF _Toc212557334 \h </w:instrText>
      </w:r>
      <w:r>
        <w:rPr>
          <w:noProof/>
        </w:rPr>
      </w:r>
      <w:r>
        <w:rPr>
          <w:noProof/>
        </w:rPr>
        <w:fldChar w:fldCharType="separate"/>
      </w:r>
      <w:r>
        <w:rPr>
          <w:noProof/>
        </w:rPr>
        <w:t>403</w:t>
      </w:r>
      <w:r>
        <w:rPr>
          <w:noProof/>
        </w:rPr>
        <w:fldChar w:fldCharType="end"/>
      </w:r>
    </w:p>
    <w:p w14:paraId="082E16A3" w14:textId="0099BEFA" w:rsidR="0067726A" w:rsidRDefault="0067726A">
      <w:pPr>
        <w:pStyle w:val="Sommario2"/>
        <w:tabs>
          <w:tab w:val="right" w:leader="dot" w:pos="8830"/>
        </w:tabs>
        <w:rPr>
          <w:rFonts w:eastAsiaTheme="minorEastAsia"/>
          <w:noProof/>
          <w:sz w:val="24"/>
          <w:szCs w:val="24"/>
          <w:lang w:eastAsia="it-IT"/>
        </w:rPr>
      </w:pPr>
      <w:r>
        <w:rPr>
          <w:noProof/>
        </w:rPr>
        <w:t>Questi è il Figlio mio, l’amato: in lui ho posto il mio compiacimento. Ascoltatelo</w:t>
      </w:r>
      <w:r>
        <w:rPr>
          <w:noProof/>
        </w:rPr>
        <w:tab/>
      </w:r>
      <w:r>
        <w:rPr>
          <w:noProof/>
        </w:rPr>
        <w:fldChar w:fldCharType="begin"/>
      </w:r>
      <w:r>
        <w:rPr>
          <w:noProof/>
        </w:rPr>
        <w:instrText xml:space="preserve"> PAGEREF _Toc212557335 \h </w:instrText>
      </w:r>
      <w:r>
        <w:rPr>
          <w:noProof/>
        </w:rPr>
      </w:r>
      <w:r>
        <w:rPr>
          <w:noProof/>
        </w:rPr>
        <w:fldChar w:fldCharType="separate"/>
      </w:r>
      <w:r>
        <w:rPr>
          <w:noProof/>
        </w:rPr>
        <w:t>406</w:t>
      </w:r>
      <w:r>
        <w:rPr>
          <w:noProof/>
        </w:rPr>
        <w:fldChar w:fldCharType="end"/>
      </w:r>
    </w:p>
    <w:p w14:paraId="6B272BCD" w14:textId="2B8C59A5" w:rsidR="0067726A" w:rsidRDefault="0067726A">
      <w:pPr>
        <w:pStyle w:val="Sommario2"/>
        <w:tabs>
          <w:tab w:val="right" w:leader="dot" w:pos="8830"/>
        </w:tabs>
        <w:rPr>
          <w:rFonts w:eastAsiaTheme="minorEastAsia"/>
          <w:noProof/>
          <w:sz w:val="24"/>
          <w:szCs w:val="24"/>
          <w:lang w:eastAsia="it-IT"/>
        </w:rPr>
      </w:pPr>
      <w:r>
        <w:rPr>
          <w:noProof/>
        </w:rPr>
        <w:t>Così anche il Figlio dell’uomo dovrà soffrire per opera loro</w:t>
      </w:r>
      <w:r>
        <w:rPr>
          <w:noProof/>
        </w:rPr>
        <w:tab/>
      </w:r>
      <w:r>
        <w:rPr>
          <w:noProof/>
        </w:rPr>
        <w:fldChar w:fldCharType="begin"/>
      </w:r>
      <w:r>
        <w:rPr>
          <w:noProof/>
        </w:rPr>
        <w:instrText xml:space="preserve"> PAGEREF _Toc212557336 \h </w:instrText>
      </w:r>
      <w:r>
        <w:rPr>
          <w:noProof/>
        </w:rPr>
      </w:r>
      <w:r>
        <w:rPr>
          <w:noProof/>
        </w:rPr>
        <w:fldChar w:fldCharType="separate"/>
      </w:r>
      <w:r>
        <w:rPr>
          <w:noProof/>
        </w:rPr>
        <w:t>419</w:t>
      </w:r>
      <w:r>
        <w:rPr>
          <w:noProof/>
        </w:rPr>
        <w:fldChar w:fldCharType="end"/>
      </w:r>
    </w:p>
    <w:p w14:paraId="58C84757" w14:textId="3F5AFB7B" w:rsidR="0067726A" w:rsidRDefault="0067726A">
      <w:pPr>
        <w:pStyle w:val="Sommario2"/>
        <w:tabs>
          <w:tab w:val="right" w:leader="dot" w:pos="8830"/>
        </w:tabs>
        <w:rPr>
          <w:rFonts w:eastAsiaTheme="minorEastAsia"/>
          <w:noProof/>
          <w:sz w:val="24"/>
          <w:szCs w:val="24"/>
          <w:lang w:eastAsia="it-IT"/>
        </w:rPr>
      </w:pPr>
      <w:r>
        <w:rPr>
          <w:noProof/>
        </w:rPr>
        <w:t>L’ho portato dai tuoi discepoli, ma non sono riusciti a guarirlo</w:t>
      </w:r>
      <w:r>
        <w:rPr>
          <w:noProof/>
        </w:rPr>
        <w:tab/>
      </w:r>
      <w:r>
        <w:rPr>
          <w:noProof/>
        </w:rPr>
        <w:fldChar w:fldCharType="begin"/>
      </w:r>
      <w:r>
        <w:rPr>
          <w:noProof/>
        </w:rPr>
        <w:instrText xml:space="preserve"> PAGEREF _Toc212557337 \h </w:instrText>
      </w:r>
      <w:r>
        <w:rPr>
          <w:noProof/>
        </w:rPr>
      </w:r>
      <w:r>
        <w:rPr>
          <w:noProof/>
        </w:rPr>
        <w:fldChar w:fldCharType="separate"/>
      </w:r>
      <w:r>
        <w:rPr>
          <w:noProof/>
        </w:rPr>
        <w:t>428</w:t>
      </w:r>
      <w:r>
        <w:rPr>
          <w:noProof/>
        </w:rPr>
        <w:fldChar w:fldCharType="end"/>
      </w:r>
    </w:p>
    <w:p w14:paraId="1665B5CA" w14:textId="4B1CA822" w:rsidR="0067726A" w:rsidRDefault="0067726A">
      <w:pPr>
        <w:pStyle w:val="Sommario2"/>
        <w:tabs>
          <w:tab w:val="right" w:leader="dot" w:pos="8830"/>
        </w:tabs>
        <w:rPr>
          <w:rFonts w:eastAsiaTheme="minorEastAsia"/>
          <w:noProof/>
          <w:sz w:val="24"/>
          <w:szCs w:val="24"/>
          <w:lang w:eastAsia="it-IT"/>
        </w:rPr>
      </w:pPr>
      <w:r>
        <w:rPr>
          <w:noProof/>
        </w:rPr>
        <w:t>Perché noi non siamo riusciti a scacciarlo?</w:t>
      </w:r>
      <w:r>
        <w:rPr>
          <w:noProof/>
        </w:rPr>
        <w:tab/>
      </w:r>
      <w:r>
        <w:rPr>
          <w:noProof/>
        </w:rPr>
        <w:fldChar w:fldCharType="begin"/>
      </w:r>
      <w:r>
        <w:rPr>
          <w:noProof/>
        </w:rPr>
        <w:instrText xml:space="preserve"> PAGEREF _Toc212557338 \h </w:instrText>
      </w:r>
      <w:r>
        <w:rPr>
          <w:noProof/>
        </w:rPr>
      </w:r>
      <w:r>
        <w:rPr>
          <w:noProof/>
        </w:rPr>
        <w:fldChar w:fldCharType="separate"/>
      </w:r>
      <w:r>
        <w:rPr>
          <w:noProof/>
        </w:rPr>
        <w:t>431</w:t>
      </w:r>
      <w:r>
        <w:rPr>
          <w:noProof/>
        </w:rPr>
        <w:fldChar w:fldCharType="end"/>
      </w:r>
    </w:p>
    <w:p w14:paraId="56FBD069" w14:textId="144958C3" w:rsidR="0067726A" w:rsidRDefault="0067726A">
      <w:pPr>
        <w:pStyle w:val="Sommario2"/>
        <w:tabs>
          <w:tab w:val="right" w:leader="dot" w:pos="8830"/>
        </w:tabs>
        <w:rPr>
          <w:rFonts w:eastAsiaTheme="minorEastAsia"/>
          <w:noProof/>
          <w:sz w:val="24"/>
          <w:szCs w:val="24"/>
          <w:lang w:eastAsia="it-IT"/>
        </w:rPr>
      </w:pPr>
      <w:r>
        <w:rPr>
          <w:noProof/>
        </w:rPr>
        <w:t>Il Figlio dell’uomo sta per essere consegnato nelle mani degli uomini e lo uccideranno</w:t>
      </w:r>
      <w:r>
        <w:rPr>
          <w:noProof/>
        </w:rPr>
        <w:tab/>
      </w:r>
      <w:r>
        <w:rPr>
          <w:noProof/>
        </w:rPr>
        <w:fldChar w:fldCharType="begin"/>
      </w:r>
      <w:r>
        <w:rPr>
          <w:noProof/>
        </w:rPr>
        <w:instrText xml:space="preserve"> PAGEREF _Toc212557339 \h </w:instrText>
      </w:r>
      <w:r>
        <w:rPr>
          <w:noProof/>
        </w:rPr>
      </w:r>
      <w:r>
        <w:rPr>
          <w:noProof/>
        </w:rPr>
        <w:fldChar w:fldCharType="separate"/>
      </w:r>
      <w:r>
        <w:rPr>
          <w:noProof/>
        </w:rPr>
        <w:t>432</w:t>
      </w:r>
      <w:r>
        <w:rPr>
          <w:noProof/>
        </w:rPr>
        <w:fldChar w:fldCharType="end"/>
      </w:r>
    </w:p>
    <w:p w14:paraId="157737AB" w14:textId="6C5FFAD0" w:rsidR="0067726A" w:rsidRDefault="0067726A">
      <w:pPr>
        <w:pStyle w:val="Sommario2"/>
        <w:tabs>
          <w:tab w:val="right" w:leader="dot" w:pos="8830"/>
        </w:tabs>
        <w:rPr>
          <w:rFonts w:eastAsiaTheme="minorEastAsia"/>
          <w:noProof/>
          <w:sz w:val="24"/>
          <w:szCs w:val="24"/>
          <w:lang w:eastAsia="it-IT"/>
        </w:rPr>
      </w:pPr>
      <w:r>
        <w:rPr>
          <w:noProof/>
        </w:rPr>
        <w:t>Ma, per evitare di scandalizzarli</w:t>
      </w:r>
      <w:r>
        <w:rPr>
          <w:noProof/>
        </w:rPr>
        <w:tab/>
      </w:r>
      <w:r>
        <w:rPr>
          <w:noProof/>
        </w:rPr>
        <w:fldChar w:fldCharType="begin"/>
      </w:r>
      <w:r>
        <w:rPr>
          <w:noProof/>
        </w:rPr>
        <w:instrText xml:space="preserve"> PAGEREF _Toc212557340 \h </w:instrText>
      </w:r>
      <w:r>
        <w:rPr>
          <w:noProof/>
        </w:rPr>
      </w:r>
      <w:r>
        <w:rPr>
          <w:noProof/>
        </w:rPr>
        <w:fldChar w:fldCharType="separate"/>
      </w:r>
      <w:r>
        <w:rPr>
          <w:noProof/>
        </w:rPr>
        <w:t>433</w:t>
      </w:r>
      <w:r>
        <w:rPr>
          <w:noProof/>
        </w:rPr>
        <w:fldChar w:fldCharType="end"/>
      </w:r>
    </w:p>
    <w:p w14:paraId="199F67B3" w14:textId="7FD30D66" w:rsidR="0067726A" w:rsidRDefault="0067726A">
      <w:pPr>
        <w:pStyle w:val="Sommario1"/>
        <w:tabs>
          <w:tab w:val="right" w:leader="dot" w:pos="8830"/>
        </w:tabs>
        <w:rPr>
          <w:rFonts w:eastAsiaTheme="minorEastAsia"/>
          <w:noProof/>
          <w:sz w:val="24"/>
          <w:szCs w:val="24"/>
          <w:lang w:eastAsia="it-IT"/>
        </w:rPr>
      </w:pPr>
      <w:r w:rsidRPr="00E84A00">
        <w:rPr>
          <w:rFonts w:eastAsia="Times New Roman"/>
          <w:noProof/>
          <w:lang w:eastAsia="it-IT"/>
        </w:rPr>
        <w:t>CAPITOLO XVIII</w:t>
      </w:r>
      <w:r>
        <w:rPr>
          <w:noProof/>
        </w:rPr>
        <w:tab/>
      </w:r>
      <w:r>
        <w:rPr>
          <w:noProof/>
        </w:rPr>
        <w:fldChar w:fldCharType="begin"/>
      </w:r>
      <w:r>
        <w:rPr>
          <w:noProof/>
        </w:rPr>
        <w:instrText xml:space="preserve"> PAGEREF _Toc212557341 \h </w:instrText>
      </w:r>
      <w:r>
        <w:rPr>
          <w:noProof/>
        </w:rPr>
      </w:r>
      <w:r>
        <w:rPr>
          <w:noProof/>
        </w:rPr>
        <w:fldChar w:fldCharType="separate"/>
      </w:r>
      <w:r>
        <w:rPr>
          <w:noProof/>
        </w:rPr>
        <w:t>437</w:t>
      </w:r>
      <w:r>
        <w:rPr>
          <w:noProof/>
        </w:rPr>
        <w:fldChar w:fldCharType="end"/>
      </w:r>
    </w:p>
    <w:p w14:paraId="135A09EF" w14:textId="08B501F7" w:rsidR="0067726A" w:rsidRDefault="0067726A">
      <w:pPr>
        <w:pStyle w:val="Sommario2"/>
        <w:tabs>
          <w:tab w:val="right" w:leader="dot" w:pos="8830"/>
        </w:tabs>
        <w:rPr>
          <w:rFonts w:eastAsiaTheme="minorEastAsia"/>
          <w:noProof/>
          <w:sz w:val="24"/>
          <w:szCs w:val="24"/>
          <w:lang w:eastAsia="it-IT"/>
        </w:rPr>
      </w:pPr>
      <w:r>
        <w:rPr>
          <w:noProof/>
        </w:rPr>
        <w:t>Chi dunque è più grande nel regno dei cieli?</w:t>
      </w:r>
      <w:r>
        <w:rPr>
          <w:noProof/>
        </w:rPr>
        <w:tab/>
      </w:r>
      <w:r>
        <w:rPr>
          <w:noProof/>
        </w:rPr>
        <w:fldChar w:fldCharType="begin"/>
      </w:r>
      <w:r>
        <w:rPr>
          <w:noProof/>
        </w:rPr>
        <w:instrText xml:space="preserve"> PAGEREF _Toc212557342 \h </w:instrText>
      </w:r>
      <w:r>
        <w:rPr>
          <w:noProof/>
        </w:rPr>
      </w:r>
      <w:r>
        <w:rPr>
          <w:noProof/>
        </w:rPr>
        <w:fldChar w:fldCharType="separate"/>
      </w:r>
      <w:r>
        <w:rPr>
          <w:noProof/>
        </w:rPr>
        <w:t>442</w:t>
      </w:r>
      <w:r>
        <w:rPr>
          <w:noProof/>
        </w:rPr>
        <w:fldChar w:fldCharType="end"/>
      </w:r>
    </w:p>
    <w:p w14:paraId="003BC961" w14:textId="1357305F" w:rsidR="0067726A" w:rsidRDefault="0067726A">
      <w:pPr>
        <w:pStyle w:val="Sommario2"/>
        <w:tabs>
          <w:tab w:val="right" w:leader="dot" w:pos="8830"/>
        </w:tabs>
        <w:rPr>
          <w:rFonts w:eastAsiaTheme="minorEastAsia"/>
          <w:noProof/>
          <w:sz w:val="24"/>
          <w:szCs w:val="24"/>
          <w:lang w:eastAsia="it-IT"/>
        </w:rPr>
      </w:pPr>
      <w:r>
        <w:rPr>
          <w:noProof/>
        </w:rPr>
        <w:t>È inevitabile che vengano scandali, ma guai all’uomo a causa del quale viene lo scandalo!</w:t>
      </w:r>
      <w:r>
        <w:rPr>
          <w:noProof/>
        </w:rPr>
        <w:tab/>
      </w:r>
      <w:r>
        <w:rPr>
          <w:noProof/>
        </w:rPr>
        <w:fldChar w:fldCharType="begin"/>
      </w:r>
      <w:r>
        <w:rPr>
          <w:noProof/>
        </w:rPr>
        <w:instrText xml:space="preserve"> PAGEREF _Toc212557343 \h </w:instrText>
      </w:r>
      <w:r>
        <w:rPr>
          <w:noProof/>
        </w:rPr>
      </w:r>
      <w:r>
        <w:rPr>
          <w:noProof/>
        </w:rPr>
        <w:fldChar w:fldCharType="separate"/>
      </w:r>
      <w:r>
        <w:rPr>
          <w:noProof/>
        </w:rPr>
        <w:t>447</w:t>
      </w:r>
      <w:r>
        <w:rPr>
          <w:noProof/>
        </w:rPr>
        <w:fldChar w:fldCharType="end"/>
      </w:r>
    </w:p>
    <w:p w14:paraId="10A94085" w14:textId="506029D5" w:rsidR="0067726A" w:rsidRDefault="0067726A">
      <w:pPr>
        <w:pStyle w:val="Sommario2"/>
        <w:tabs>
          <w:tab w:val="right" w:leader="dot" w:pos="8830"/>
        </w:tabs>
        <w:rPr>
          <w:rFonts w:eastAsiaTheme="minorEastAsia"/>
          <w:noProof/>
          <w:sz w:val="24"/>
          <w:szCs w:val="24"/>
          <w:lang w:eastAsia="it-IT"/>
        </w:rPr>
      </w:pPr>
      <w:r>
        <w:rPr>
          <w:noProof/>
        </w:rPr>
        <w:t>In verità io vi dico: se riesce a trovarla</w:t>
      </w:r>
      <w:r>
        <w:rPr>
          <w:noProof/>
        </w:rPr>
        <w:tab/>
      </w:r>
      <w:r>
        <w:rPr>
          <w:noProof/>
        </w:rPr>
        <w:fldChar w:fldCharType="begin"/>
      </w:r>
      <w:r>
        <w:rPr>
          <w:noProof/>
        </w:rPr>
        <w:instrText xml:space="preserve"> PAGEREF _Toc212557344 \h </w:instrText>
      </w:r>
      <w:r>
        <w:rPr>
          <w:noProof/>
        </w:rPr>
      </w:r>
      <w:r>
        <w:rPr>
          <w:noProof/>
        </w:rPr>
        <w:fldChar w:fldCharType="separate"/>
      </w:r>
      <w:r>
        <w:rPr>
          <w:noProof/>
        </w:rPr>
        <w:t>459</w:t>
      </w:r>
      <w:r>
        <w:rPr>
          <w:noProof/>
        </w:rPr>
        <w:fldChar w:fldCharType="end"/>
      </w:r>
    </w:p>
    <w:p w14:paraId="481CDD39" w14:textId="524781E6" w:rsidR="0067726A" w:rsidRDefault="0067726A">
      <w:pPr>
        <w:pStyle w:val="Sommario2"/>
        <w:tabs>
          <w:tab w:val="right" w:leader="dot" w:pos="8830"/>
        </w:tabs>
        <w:rPr>
          <w:rFonts w:eastAsiaTheme="minorEastAsia"/>
          <w:noProof/>
          <w:sz w:val="24"/>
          <w:szCs w:val="24"/>
          <w:lang w:eastAsia="it-IT"/>
        </w:rPr>
      </w:pPr>
      <w:r>
        <w:rPr>
          <w:noProof/>
        </w:rPr>
        <w:t>Sia per te come il pagano e il pubblicano</w:t>
      </w:r>
      <w:r>
        <w:rPr>
          <w:noProof/>
        </w:rPr>
        <w:tab/>
      </w:r>
      <w:r>
        <w:rPr>
          <w:noProof/>
        </w:rPr>
        <w:fldChar w:fldCharType="begin"/>
      </w:r>
      <w:r>
        <w:rPr>
          <w:noProof/>
        </w:rPr>
        <w:instrText xml:space="preserve"> PAGEREF _Toc212557345 \h </w:instrText>
      </w:r>
      <w:r>
        <w:rPr>
          <w:noProof/>
        </w:rPr>
      </w:r>
      <w:r>
        <w:rPr>
          <w:noProof/>
        </w:rPr>
        <w:fldChar w:fldCharType="separate"/>
      </w:r>
      <w:r>
        <w:rPr>
          <w:noProof/>
        </w:rPr>
        <w:t>464</w:t>
      </w:r>
      <w:r>
        <w:rPr>
          <w:noProof/>
        </w:rPr>
        <w:fldChar w:fldCharType="end"/>
      </w:r>
    </w:p>
    <w:p w14:paraId="165FB0AD" w14:textId="2842E15E" w:rsidR="0067726A" w:rsidRDefault="0067726A">
      <w:pPr>
        <w:pStyle w:val="Sommario2"/>
        <w:tabs>
          <w:tab w:val="right" w:leader="dot" w:pos="8830"/>
        </w:tabs>
        <w:rPr>
          <w:rFonts w:eastAsiaTheme="minorEastAsia"/>
          <w:noProof/>
          <w:sz w:val="24"/>
          <w:szCs w:val="24"/>
          <w:lang w:eastAsia="it-IT"/>
        </w:rPr>
      </w:pPr>
      <w:r>
        <w:rPr>
          <w:noProof/>
        </w:rPr>
        <w:t>Perché dove sono due o tre riuniti nel mio nome, lì sono io in mezzo a loro</w:t>
      </w:r>
      <w:r>
        <w:rPr>
          <w:noProof/>
        </w:rPr>
        <w:tab/>
      </w:r>
      <w:r>
        <w:rPr>
          <w:noProof/>
        </w:rPr>
        <w:fldChar w:fldCharType="begin"/>
      </w:r>
      <w:r>
        <w:rPr>
          <w:noProof/>
        </w:rPr>
        <w:instrText xml:space="preserve"> PAGEREF _Toc212557346 \h </w:instrText>
      </w:r>
      <w:r>
        <w:rPr>
          <w:noProof/>
        </w:rPr>
      </w:r>
      <w:r>
        <w:rPr>
          <w:noProof/>
        </w:rPr>
        <w:fldChar w:fldCharType="separate"/>
      </w:r>
      <w:r>
        <w:rPr>
          <w:noProof/>
        </w:rPr>
        <w:t>476</w:t>
      </w:r>
      <w:r>
        <w:rPr>
          <w:noProof/>
        </w:rPr>
        <w:fldChar w:fldCharType="end"/>
      </w:r>
    </w:p>
    <w:p w14:paraId="7009A826" w14:textId="4EB65BD9" w:rsidR="0067726A" w:rsidRDefault="0067726A">
      <w:pPr>
        <w:pStyle w:val="Sommario2"/>
        <w:tabs>
          <w:tab w:val="right" w:leader="dot" w:pos="8830"/>
        </w:tabs>
        <w:rPr>
          <w:rFonts w:eastAsiaTheme="minorEastAsia"/>
          <w:noProof/>
          <w:sz w:val="24"/>
          <w:szCs w:val="24"/>
          <w:lang w:eastAsia="it-IT"/>
        </w:rPr>
      </w:pPr>
      <w:r>
        <w:rPr>
          <w:noProof/>
        </w:rPr>
        <w:t>Non ti dico fino a sette volte, ma fino a settanta volte sette</w:t>
      </w:r>
      <w:r>
        <w:rPr>
          <w:noProof/>
        </w:rPr>
        <w:tab/>
      </w:r>
      <w:r>
        <w:rPr>
          <w:noProof/>
        </w:rPr>
        <w:fldChar w:fldCharType="begin"/>
      </w:r>
      <w:r>
        <w:rPr>
          <w:noProof/>
        </w:rPr>
        <w:instrText xml:space="preserve"> PAGEREF _Toc212557347 \h </w:instrText>
      </w:r>
      <w:r>
        <w:rPr>
          <w:noProof/>
        </w:rPr>
      </w:r>
      <w:r>
        <w:rPr>
          <w:noProof/>
        </w:rPr>
        <w:fldChar w:fldCharType="separate"/>
      </w:r>
      <w:r>
        <w:rPr>
          <w:noProof/>
        </w:rPr>
        <w:t>483</w:t>
      </w:r>
      <w:r>
        <w:rPr>
          <w:noProof/>
        </w:rPr>
        <w:fldChar w:fldCharType="end"/>
      </w:r>
    </w:p>
    <w:p w14:paraId="3D84A8B3" w14:textId="0D02EDDB" w:rsidR="0067726A" w:rsidRDefault="0067726A">
      <w:pPr>
        <w:pStyle w:val="Sommario2"/>
        <w:tabs>
          <w:tab w:val="right" w:leader="dot" w:pos="8830"/>
        </w:tabs>
        <w:rPr>
          <w:rFonts w:eastAsiaTheme="minorEastAsia"/>
          <w:noProof/>
          <w:sz w:val="24"/>
          <w:szCs w:val="24"/>
          <w:lang w:eastAsia="it-IT"/>
        </w:rPr>
      </w:pPr>
      <w:r>
        <w:rPr>
          <w:noProof/>
        </w:rPr>
        <w:t>Non dovevi anche tu aver pietà del tuo compagno, così come io ho avuto pietà di te?</w:t>
      </w:r>
      <w:r>
        <w:rPr>
          <w:noProof/>
        </w:rPr>
        <w:tab/>
      </w:r>
      <w:r>
        <w:rPr>
          <w:noProof/>
        </w:rPr>
        <w:fldChar w:fldCharType="begin"/>
      </w:r>
      <w:r>
        <w:rPr>
          <w:noProof/>
        </w:rPr>
        <w:instrText xml:space="preserve"> PAGEREF _Toc212557348 \h </w:instrText>
      </w:r>
      <w:r>
        <w:rPr>
          <w:noProof/>
        </w:rPr>
      </w:r>
      <w:r>
        <w:rPr>
          <w:noProof/>
        </w:rPr>
        <w:fldChar w:fldCharType="separate"/>
      </w:r>
      <w:r>
        <w:rPr>
          <w:noProof/>
        </w:rPr>
        <w:t>491</w:t>
      </w:r>
      <w:r>
        <w:rPr>
          <w:noProof/>
        </w:rPr>
        <w:fldChar w:fldCharType="end"/>
      </w:r>
    </w:p>
    <w:p w14:paraId="2548AE46" w14:textId="6DA94750" w:rsidR="0067726A" w:rsidRDefault="0067726A">
      <w:pPr>
        <w:pStyle w:val="Sommario1"/>
        <w:tabs>
          <w:tab w:val="right" w:leader="dot" w:pos="8830"/>
        </w:tabs>
        <w:rPr>
          <w:rFonts w:eastAsiaTheme="minorEastAsia"/>
          <w:noProof/>
          <w:sz w:val="24"/>
          <w:szCs w:val="24"/>
          <w:lang w:eastAsia="it-IT"/>
        </w:rPr>
      </w:pPr>
      <w:r>
        <w:rPr>
          <w:noProof/>
        </w:rPr>
        <w:t>CAPITOLO XIX</w:t>
      </w:r>
      <w:r>
        <w:rPr>
          <w:noProof/>
        </w:rPr>
        <w:tab/>
      </w:r>
      <w:r>
        <w:rPr>
          <w:noProof/>
        </w:rPr>
        <w:fldChar w:fldCharType="begin"/>
      </w:r>
      <w:r>
        <w:rPr>
          <w:noProof/>
        </w:rPr>
        <w:instrText xml:space="preserve"> PAGEREF _Toc212557349 \h </w:instrText>
      </w:r>
      <w:r>
        <w:rPr>
          <w:noProof/>
        </w:rPr>
      </w:r>
      <w:r>
        <w:rPr>
          <w:noProof/>
        </w:rPr>
        <w:fldChar w:fldCharType="separate"/>
      </w:r>
      <w:r>
        <w:rPr>
          <w:noProof/>
        </w:rPr>
        <w:t>503</w:t>
      </w:r>
      <w:r>
        <w:rPr>
          <w:noProof/>
        </w:rPr>
        <w:fldChar w:fldCharType="end"/>
      </w:r>
    </w:p>
    <w:p w14:paraId="705285B3" w14:textId="329726B3" w:rsidR="0067726A" w:rsidRDefault="0067726A">
      <w:pPr>
        <w:pStyle w:val="Sommario2"/>
        <w:tabs>
          <w:tab w:val="right" w:leader="dot" w:pos="8830"/>
        </w:tabs>
        <w:rPr>
          <w:rFonts w:eastAsiaTheme="minorEastAsia"/>
          <w:noProof/>
          <w:sz w:val="24"/>
          <w:szCs w:val="24"/>
          <w:lang w:eastAsia="it-IT"/>
        </w:rPr>
      </w:pPr>
      <w:r>
        <w:rPr>
          <w:noProof/>
        </w:rPr>
        <w:t>È lecito a un uomo ripudiare la propria moglie per qualsiasi motivo?</w:t>
      </w:r>
      <w:r>
        <w:rPr>
          <w:noProof/>
        </w:rPr>
        <w:tab/>
      </w:r>
      <w:r>
        <w:rPr>
          <w:noProof/>
        </w:rPr>
        <w:fldChar w:fldCharType="begin"/>
      </w:r>
      <w:r>
        <w:rPr>
          <w:noProof/>
        </w:rPr>
        <w:instrText xml:space="preserve"> PAGEREF _Toc212557350 \h </w:instrText>
      </w:r>
      <w:r>
        <w:rPr>
          <w:noProof/>
        </w:rPr>
      </w:r>
      <w:r>
        <w:rPr>
          <w:noProof/>
        </w:rPr>
        <w:fldChar w:fldCharType="separate"/>
      </w:r>
      <w:r>
        <w:rPr>
          <w:noProof/>
        </w:rPr>
        <w:t>507</w:t>
      </w:r>
      <w:r>
        <w:rPr>
          <w:noProof/>
        </w:rPr>
        <w:fldChar w:fldCharType="end"/>
      </w:r>
    </w:p>
    <w:p w14:paraId="28E00ECD" w14:textId="030EA887" w:rsidR="0067726A" w:rsidRDefault="0067726A">
      <w:pPr>
        <w:pStyle w:val="Sommario2"/>
        <w:tabs>
          <w:tab w:val="right" w:leader="dot" w:pos="8830"/>
        </w:tabs>
        <w:rPr>
          <w:rFonts w:eastAsiaTheme="minorEastAsia"/>
          <w:noProof/>
          <w:sz w:val="24"/>
          <w:szCs w:val="24"/>
          <w:lang w:eastAsia="it-IT"/>
        </w:rPr>
      </w:pPr>
      <w:r>
        <w:rPr>
          <w:noProof/>
        </w:rPr>
        <w:t>Non tutti capiscono questa parola, ma solo coloro ai quali è stato concesso</w:t>
      </w:r>
      <w:r>
        <w:rPr>
          <w:noProof/>
        </w:rPr>
        <w:tab/>
      </w:r>
      <w:r>
        <w:rPr>
          <w:noProof/>
        </w:rPr>
        <w:fldChar w:fldCharType="begin"/>
      </w:r>
      <w:r>
        <w:rPr>
          <w:noProof/>
        </w:rPr>
        <w:instrText xml:space="preserve"> PAGEREF _Toc212557351 \h </w:instrText>
      </w:r>
      <w:r>
        <w:rPr>
          <w:noProof/>
        </w:rPr>
      </w:r>
      <w:r>
        <w:rPr>
          <w:noProof/>
        </w:rPr>
        <w:fldChar w:fldCharType="separate"/>
      </w:r>
      <w:r>
        <w:rPr>
          <w:noProof/>
        </w:rPr>
        <w:t>528</w:t>
      </w:r>
      <w:r>
        <w:rPr>
          <w:noProof/>
        </w:rPr>
        <w:fldChar w:fldCharType="end"/>
      </w:r>
    </w:p>
    <w:p w14:paraId="36A4A22B" w14:textId="6873EF51" w:rsidR="0067726A" w:rsidRDefault="0067726A">
      <w:pPr>
        <w:pStyle w:val="Sommario2"/>
        <w:tabs>
          <w:tab w:val="right" w:leader="dot" w:pos="8830"/>
        </w:tabs>
        <w:rPr>
          <w:rFonts w:eastAsiaTheme="minorEastAsia"/>
          <w:noProof/>
          <w:sz w:val="24"/>
          <w:szCs w:val="24"/>
          <w:lang w:eastAsia="it-IT"/>
        </w:rPr>
      </w:pPr>
      <w:r>
        <w:rPr>
          <w:noProof/>
        </w:rPr>
        <w:t>A chi è come loro, infatti, appartiene il regno dei cieli</w:t>
      </w:r>
      <w:r>
        <w:rPr>
          <w:noProof/>
        </w:rPr>
        <w:tab/>
      </w:r>
      <w:r>
        <w:rPr>
          <w:noProof/>
        </w:rPr>
        <w:fldChar w:fldCharType="begin"/>
      </w:r>
      <w:r>
        <w:rPr>
          <w:noProof/>
        </w:rPr>
        <w:instrText xml:space="preserve"> PAGEREF _Toc212557352 \h </w:instrText>
      </w:r>
      <w:r>
        <w:rPr>
          <w:noProof/>
        </w:rPr>
      </w:r>
      <w:r>
        <w:rPr>
          <w:noProof/>
        </w:rPr>
        <w:fldChar w:fldCharType="separate"/>
      </w:r>
      <w:r>
        <w:rPr>
          <w:noProof/>
        </w:rPr>
        <w:t>533</w:t>
      </w:r>
      <w:r>
        <w:rPr>
          <w:noProof/>
        </w:rPr>
        <w:fldChar w:fldCharType="end"/>
      </w:r>
    </w:p>
    <w:p w14:paraId="64EE2156" w14:textId="19D87154" w:rsidR="0067726A" w:rsidRDefault="0067726A">
      <w:pPr>
        <w:pStyle w:val="Sommario2"/>
        <w:tabs>
          <w:tab w:val="right" w:leader="dot" w:pos="8830"/>
        </w:tabs>
        <w:rPr>
          <w:rFonts w:eastAsiaTheme="minorEastAsia"/>
          <w:noProof/>
          <w:sz w:val="24"/>
          <w:szCs w:val="24"/>
          <w:lang w:eastAsia="it-IT"/>
        </w:rPr>
      </w:pPr>
      <w:r>
        <w:rPr>
          <w:noProof/>
        </w:rPr>
        <w:t>Udita questa parola, il giovane se ne andò, triste; possedeva infatti molte ricchezze</w:t>
      </w:r>
      <w:r>
        <w:rPr>
          <w:noProof/>
        </w:rPr>
        <w:tab/>
      </w:r>
      <w:r>
        <w:rPr>
          <w:noProof/>
        </w:rPr>
        <w:fldChar w:fldCharType="begin"/>
      </w:r>
      <w:r>
        <w:rPr>
          <w:noProof/>
        </w:rPr>
        <w:instrText xml:space="preserve"> PAGEREF _Toc212557353 \h </w:instrText>
      </w:r>
      <w:r>
        <w:rPr>
          <w:noProof/>
        </w:rPr>
      </w:r>
      <w:r>
        <w:rPr>
          <w:noProof/>
        </w:rPr>
        <w:fldChar w:fldCharType="separate"/>
      </w:r>
      <w:r>
        <w:rPr>
          <w:noProof/>
        </w:rPr>
        <w:t>537</w:t>
      </w:r>
      <w:r>
        <w:rPr>
          <w:noProof/>
        </w:rPr>
        <w:fldChar w:fldCharType="end"/>
      </w:r>
    </w:p>
    <w:p w14:paraId="1E81D8A8" w14:textId="195402EC" w:rsidR="0067726A" w:rsidRDefault="0067726A">
      <w:pPr>
        <w:pStyle w:val="Sommario2"/>
        <w:tabs>
          <w:tab w:val="right" w:leader="dot" w:pos="8830"/>
        </w:tabs>
        <w:rPr>
          <w:rFonts w:eastAsiaTheme="minorEastAsia"/>
          <w:noProof/>
          <w:sz w:val="24"/>
          <w:szCs w:val="24"/>
          <w:lang w:eastAsia="it-IT"/>
        </w:rPr>
      </w:pPr>
      <w:r>
        <w:rPr>
          <w:noProof/>
        </w:rPr>
        <w:t>In verità io vi dico: difficilmente un ricco entrerà nel regno dei cieli</w:t>
      </w:r>
      <w:r>
        <w:rPr>
          <w:noProof/>
        </w:rPr>
        <w:tab/>
      </w:r>
      <w:r>
        <w:rPr>
          <w:noProof/>
        </w:rPr>
        <w:fldChar w:fldCharType="begin"/>
      </w:r>
      <w:r>
        <w:rPr>
          <w:noProof/>
        </w:rPr>
        <w:instrText xml:space="preserve"> PAGEREF _Toc212557354 \h </w:instrText>
      </w:r>
      <w:r>
        <w:rPr>
          <w:noProof/>
        </w:rPr>
      </w:r>
      <w:r>
        <w:rPr>
          <w:noProof/>
        </w:rPr>
        <w:fldChar w:fldCharType="separate"/>
      </w:r>
      <w:r>
        <w:rPr>
          <w:noProof/>
        </w:rPr>
        <w:t>546</w:t>
      </w:r>
      <w:r>
        <w:rPr>
          <w:noProof/>
        </w:rPr>
        <w:fldChar w:fldCharType="end"/>
      </w:r>
    </w:p>
    <w:p w14:paraId="76615488" w14:textId="072429E7" w:rsidR="0067726A" w:rsidRDefault="0067726A">
      <w:pPr>
        <w:pStyle w:val="Sommario2"/>
        <w:tabs>
          <w:tab w:val="right" w:leader="dot" w:pos="8830"/>
        </w:tabs>
        <w:rPr>
          <w:rFonts w:eastAsiaTheme="minorEastAsia"/>
          <w:noProof/>
          <w:sz w:val="24"/>
          <w:szCs w:val="24"/>
          <w:lang w:eastAsia="it-IT"/>
        </w:rPr>
      </w:pPr>
      <w:r>
        <w:rPr>
          <w:noProof/>
        </w:rPr>
        <w:t>Ecco, noi abbiamo lasciato tutto e ti abbiamo seguito; che cosa dunque ne avremo?</w:t>
      </w:r>
      <w:r>
        <w:rPr>
          <w:noProof/>
        </w:rPr>
        <w:tab/>
      </w:r>
      <w:r>
        <w:rPr>
          <w:noProof/>
        </w:rPr>
        <w:fldChar w:fldCharType="begin"/>
      </w:r>
      <w:r>
        <w:rPr>
          <w:noProof/>
        </w:rPr>
        <w:instrText xml:space="preserve"> PAGEREF _Toc212557355 \h </w:instrText>
      </w:r>
      <w:r>
        <w:rPr>
          <w:noProof/>
        </w:rPr>
      </w:r>
      <w:r>
        <w:rPr>
          <w:noProof/>
        </w:rPr>
        <w:fldChar w:fldCharType="separate"/>
      </w:r>
      <w:r>
        <w:rPr>
          <w:noProof/>
        </w:rPr>
        <w:t>549</w:t>
      </w:r>
      <w:r>
        <w:rPr>
          <w:noProof/>
        </w:rPr>
        <w:fldChar w:fldCharType="end"/>
      </w:r>
    </w:p>
    <w:p w14:paraId="0EF4EBC2" w14:textId="6483034E" w:rsidR="0067726A" w:rsidRDefault="0067726A">
      <w:pPr>
        <w:pStyle w:val="Sommario1"/>
        <w:tabs>
          <w:tab w:val="right" w:leader="dot" w:pos="8830"/>
        </w:tabs>
        <w:rPr>
          <w:rFonts w:eastAsiaTheme="minorEastAsia"/>
          <w:noProof/>
          <w:sz w:val="24"/>
          <w:szCs w:val="24"/>
          <w:lang w:eastAsia="it-IT"/>
        </w:rPr>
      </w:pPr>
      <w:r>
        <w:rPr>
          <w:noProof/>
        </w:rPr>
        <w:t>CAPITOLO XX</w:t>
      </w:r>
      <w:r>
        <w:rPr>
          <w:noProof/>
        </w:rPr>
        <w:tab/>
      </w:r>
      <w:r>
        <w:rPr>
          <w:noProof/>
        </w:rPr>
        <w:fldChar w:fldCharType="begin"/>
      </w:r>
      <w:r>
        <w:rPr>
          <w:noProof/>
        </w:rPr>
        <w:instrText xml:space="preserve"> PAGEREF _Toc212557356 \h </w:instrText>
      </w:r>
      <w:r>
        <w:rPr>
          <w:noProof/>
        </w:rPr>
      </w:r>
      <w:r>
        <w:rPr>
          <w:noProof/>
        </w:rPr>
        <w:fldChar w:fldCharType="separate"/>
      </w:r>
      <w:r>
        <w:rPr>
          <w:noProof/>
        </w:rPr>
        <w:t>565</w:t>
      </w:r>
      <w:r>
        <w:rPr>
          <w:noProof/>
        </w:rPr>
        <w:fldChar w:fldCharType="end"/>
      </w:r>
    </w:p>
    <w:p w14:paraId="650518D0" w14:textId="78E72902" w:rsidR="0067726A" w:rsidRDefault="0067726A">
      <w:pPr>
        <w:pStyle w:val="Sommario2"/>
        <w:tabs>
          <w:tab w:val="right" w:leader="dot" w:pos="8830"/>
        </w:tabs>
        <w:rPr>
          <w:rFonts w:eastAsiaTheme="minorEastAsia"/>
          <w:noProof/>
          <w:sz w:val="24"/>
          <w:szCs w:val="24"/>
          <w:lang w:eastAsia="it-IT"/>
        </w:rPr>
      </w:pPr>
      <w:r>
        <w:rPr>
          <w:noProof/>
        </w:rPr>
        <w:t>Oppure tu sei invidioso perché io sono buono?</w:t>
      </w:r>
      <w:r>
        <w:rPr>
          <w:noProof/>
        </w:rPr>
        <w:tab/>
      </w:r>
      <w:r>
        <w:rPr>
          <w:noProof/>
        </w:rPr>
        <w:fldChar w:fldCharType="begin"/>
      </w:r>
      <w:r>
        <w:rPr>
          <w:noProof/>
        </w:rPr>
        <w:instrText xml:space="preserve"> PAGEREF _Toc212557357 \h </w:instrText>
      </w:r>
      <w:r>
        <w:rPr>
          <w:noProof/>
        </w:rPr>
      </w:r>
      <w:r>
        <w:rPr>
          <w:noProof/>
        </w:rPr>
        <w:fldChar w:fldCharType="separate"/>
      </w:r>
      <w:r>
        <w:rPr>
          <w:noProof/>
        </w:rPr>
        <w:t>569</w:t>
      </w:r>
      <w:r>
        <w:rPr>
          <w:noProof/>
        </w:rPr>
        <w:fldChar w:fldCharType="end"/>
      </w:r>
    </w:p>
    <w:p w14:paraId="0F95CB44" w14:textId="141A3FC5" w:rsidR="0067726A" w:rsidRDefault="0067726A">
      <w:pPr>
        <w:pStyle w:val="Sommario2"/>
        <w:tabs>
          <w:tab w:val="right" w:leader="dot" w:pos="8830"/>
        </w:tabs>
        <w:rPr>
          <w:rFonts w:eastAsiaTheme="minorEastAsia"/>
          <w:noProof/>
          <w:sz w:val="24"/>
          <w:szCs w:val="24"/>
          <w:lang w:eastAsia="it-IT"/>
        </w:rPr>
      </w:pPr>
      <w:r>
        <w:rPr>
          <w:noProof/>
        </w:rPr>
        <w:t>E il terzo giorno risorgerà</w:t>
      </w:r>
      <w:r>
        <w:rPr>
          <w:noProof/>
        </w:rPr>
        <w:tab/>
      </w:r>
      <w:r>
        <w:rPr>
          <w:noProof/>
        </w:rPr>
        <w:fldChar w:fldCharType="begin"/>
      </w:r>
      <w:r>
        <w:rPr>
          <w:noProof/>
        </w:rPr>
        <w:instrText xml:space="preserve"> PAGEREF _Toc212557358 \h </w:instrText>
      </w:r>
      <w:r>
        <w:rPr>
          <w:noProof/>
        </w:rPr>
      </w:r>
      <w:r>
        <w:rPr>
          <w:noProof/>
        </w:rPr>
        <w:fldChar w:fldCharType="separate"/>
      </w:r>
      <w:r>
        <w:rPr>
          <w:noProof/>
        </w:rPr>
        <w:t>593</w:t>
      </w:r>
      <w:r>
        <w:rPr>
          <w:noProof/>
        </w:rPr>
        <w:fldChar w:fldCharType="end"/>
      </w:r>
    </w:p>
    <w:p w14:paraId="00A3B22B" w14:textId="66C051C3" w:rsidR="0067726A" w:rsidRDefault="0067726A">
      <w:pPr>
        <w:pStyle w:val="Sommario2"/>
        <w:tabs>
          <w:tab w:val="right" w:leader="dot" w:pos="8830"/>
        </w:tabs>
        <w:rPr>
          <w:rFonts w:eastAsiaTheme="minorEastAsia"/>
          <w:noProof/>
          <w:sz w:val="24"/>
          <w:szCs w:val="24"/>
          <w:lang w:eastAsia="it-IT"/>
        </w:rPr>
      </w:pPr>
      <w:r>
        <w:rPr>
          <w:noProof/>
        </w:rPr>
        <w:t>Però sedere alla mia destra e alla mia sinistra non sta a me concederlo</w:t>
      </w:r>
      <w:r>
        <w:rPr>
          <w:noProof/>
        </w:rPr>
        <w:tab/>
      </w:r>
      <w:r>
        <w:rPr>
          <w:noProof/>
        </w:rPr>
        <w:fldChar w:fldCharType="begin"/>
      </w:r>
      <w:r>
        <w:rPr>
          <w:noProof/>
        </w:rPr>
        <w:instrText xml:space="preserve"> PAGEREF _Toc212557359 \h </w:instrText>
      </w:r>
      <w:r>
        <w:rPr>
          <w:noProof/>
        </w:rPr>
      </w:r>
      <w:r>
        <w:rPr>
          <w:noProof/>
        </w:rPr>
        <w:fldChar w:fldCharType="separate"/>
      </w:r>
      <w:r>
        <w:rPr>
          <w:noProof/>
        </w:rPr>
        <w:t>595</w:t>
      </w:r>
      <w:r>
        <w:rPr>
          <w:noProof/>
        </w:rPr>
        <w:fldChar w:fldCharType="end"/>
      </w:r>
    </w:p>
    <w:p w14:paraId="22F6D385" w14:textId="53EA39B6" w:rsidR="0067726A" w:rsidRDefault="0067726A">
      <w:pPr>
        <w:pStyle w:val="Sommario2"/>
        <w:tabs>
          <w:tab w:val="right" w:leader="dot" w:pos="8830"/>
        </w:tabs>
        <w:rPr>
          <w:rFonts w:eastAsiaTheme="minorEastAsia"/>
          <w:noProof/>
          <w:sz w:val="24"/>
          <w:szCs w:val="24"/>
          <w:lang w:eastAsia="it-IT"/>
        </w:rPr>
      </w:pPr>
      <w:r>
        <w:rPr>
          <w:noProof/>
        </w:rPr>
        <w:t>Ma per servire e dare la propria vita in riscatto per molti</w:t>
      </w:r>
      <w:r>
        <w:rPr>
          <w:noProof/>
        </w:rPr>
        <w:tab/>
      </w:r>
      <w:r>
        <w:rPr>
          <w:noProof/>
        </w:rPr>
        <w:fldChar w:fldCharType="begin"/>
      </w:r>
      <w:r>
        <w:rPr>
          <w:noProof/>
        </w:rPr>
        <w:instrText xml:space="preserve"> PAGEREF _Toc212557360 \h </w:instrText>
      </w:r>
      <w:r>
        <w:rPr>
          <w:noProof/>
        </w:rPr>
      </w:r>
      <w:r>
        <w:rPr>
          <w:noProof/>
        </w:rPr>
        <w:fldChar w:fldCharType="separate"/>
      </w:r>
      <w:r>
        <w:rPr>
          <w:noProof/>
        </w:rPr>
        <w:t>600</w:t>
      </w:r>
      <w:r>
        <w:rPr>
          <w:noProof/>
        </w:rPr>
        <w:fldChar w:fldCharType="end"/>
      </w:r>
    </w:p>
    <w:p w14:paraId="721D5C1F" w14:textId="47096242" w:rsidR="0067726A" w:rsidRDefault="0067726A">
      <w:pPr>
        <w:pStyle w:val="Sommario2"/>
        <w:tabs>
          <w:tab w:val="right" w:leader="dot" w:pos="8830"/>
        </w:tabs>
        <w:rPr>
          <w:rFonts w:eastAsiaTheme="minorEastAsia"/>
          <w:noProof/>
          <w:sz w:val="24"/>
          <w:szCs w:val="24"/>
          <w:lang w:eastAsia="it-IT"/>
        </w:rPr>
      </w:pPr>
      <w:r>
        <w:rPr>
          <w:noProof/>
        </w:rPr>
        <w:t>Che cosa volete che io faccia per voi?</w:t>
      </w:r>
      <w:r>
        <w:rPr>
          <w:noProof/>
        </w:rPr>
        <w:tab/>
      </w:r>
      <w:r>
        <w:rPr>
          <w:noProof/>
        </w:rPr>
        <w:fldChar w:fldCharType="begin"/>
      </w:r>
      <w:r>
        <w:rPr>
          <w:noProof/>
        </w:rPr>
        <w:instrText xml:space="preserve"> PAGEREF _Toc212557361 \h </w:instrText>
      </w:r>
      <w:r>
        <w:rPr>
          <w:noProof/>
        </w:rPr>
      </w:r>
      <w:r>
        <w:rPr>
          <w:noProof/>
        </w:rPr>
        <w:fldChar w:fldCharType="separate"/>
      </w:r>
      <w:r>
        <w:rPr>
          <w:noProof/>
        </w:rPr>
        <w:t>604</w:t>
      </w:r>
      <w:r>
        <w:rPr>
          <w:noProof/>
        </w:rPr>
        <w:fldChar w:fldCharType="end"/>
      </w:r>
    </w:p>
    <w:p w14:paraId="6B640F8D" w14:textId="22CA8EE5" w:rsidR="0067726A" w:rsidRDefault="0067726A">
      <w:pPr>
        <w:pStyle w:val="Sommario1"/>
        <w:tabs>
          <w:tab w:val="right" w:leader="dot" w:pos="8830"/>
        </w:tabs>
        <w:rPr>
          <w:rFonts w:eastAsiaTheme="minorEastAsia"/>
          <w:noProof/>
          <w:sz w:val="24"/>
          <w:szCs w:val="24"/>
          <w:lang w:eastAsia="it-IT"/>
        </w:rPr>
      </w:pPr>
      <w:r>
        <w:rPr>
          <w:noProof/>
        </w:rPr>
        <w:t>CONCLUSIONE</w:t>
      </w:r>
      <w:r>
        <w:rPr>
          <w:noProof/>
        </w:rPr>
        <w:tab/>
      </w:r>
      <w:r>
        <w:rPr>
          <w:noProof/>
        </w:rPr>
        <w:fldChar w:fldCharType="begin"/>
      </w:r>
      <w:r>
        <w:rPr>
          <w:noProof/>
        </w:rPr>
        <w:instrText xml:space="preserve"> PAGEREF _Toc212557362 \h </w:instrText>
      </w:r>
      <w:r>
        <w:rPr>
          <w:noProof/>
        </w:rPr>
      </w:r>
      <w:r>
        <w:rPr>
          <w:noProof/>
        </w:rPr>
        <w:fldChar w:fldCharType="separate"/>
      </w:r>
      <w:r>
        <w:rPr>
          <w:noProof/>
        </w:rPr>
        <w:t>631</w:t>
      </w:r>
      <w:r>
        <w:rPr>
          <w:noProof/>
        </w:rPr>
        <w:fldChar w:fldCharType="end"/>
      </w:r>
    </w:p>
    <w:p w14:paraId="78B5873C" w14:textId="46B4C122" w:rsidR="0067726A" w:rsidRDefault="0067726A">
      <w:pPr>
        <w:pStyle w:val="Sommario1"/>
        <w:tabs>
          <w:tab w:val="right" w:leader="dot" w:pos="8830"/>
        </w:tabs>
        <w:rPr>
          <w:rFonts w:eastAsiaTheme="minorEastAsia"/>
          <w:noProof/>
          <w:sz w:val="24"/>
          <w:szCs w:val="24"/>
          <w:lang w:eastAsia="it-IT"/>
        </w:rPr>
      </w:pPr>
      <w:r w:rsidRPr="00E84A00">
        <w:rPr>
          <w:rFonts w:eastAsia="Times New Roman"/>
          <w:noProof/>
          <w:lang w:eastAsia="it-IT"/>
        </w:rPr>
        <w:t>INDICE</w:t>
      </w:r>
      <w:r>
        <w:rPr>
          <w:noProof/>
        </w:rPr>
        <w:tab/>
      </w:r>
      <w:r>
        <w:rPr>
          <w:noProof/>
        </w:rPr>
        <w:fldChar w:fldCharType="begin"/>
      </w:r>
      <w:r>
        <w:rPr>
          <w:noProof/>
        </w:rPr>
        <w:instrText xml:space="preserve"> PAGEREF _Toc212557363 \h </w:instrText>
      </w:r>
      <w:r>
        <w:rPr>
          <w:noProof/>
        </w:rPr>
      </w:r>
      <w:r>
        <w:rPr>
          <w:noProof/>
        </w:rPr>
        <w:fldChar w:fldCharType="separate"/>
      </w:r>
      <w:r>
        <w:rPr>
          <w:noProof/>
        </w:rPr>
        <w:t>643</w:t>
      </w:r>
      <w:r>
        <w:rPr>
          <w:noProof/>
        </w:rPr>
        <w:fldChar w:fldCharType="end"/>
      </w:r>
    </w:p>
    <w:p w14:paraId="38705AA7" w14:textId="6712021B" w:rsidR="00585727" w:rsidRPr="00585727" w:rsidRDefault="00CC5A46" w:rsidP="00354A36">
      <w:pPr>
        <w:pStyle w:val="Sommario1"/>
        <w:tabs>
          <w:tab w:val="right" w:leader="dot" w:pos="8830"/>
        </w:tabs>
        <w:rPr>
          <w:rFonts w:ascii="Arial" w:hAnsi="Arial" w:cs="Arial"/>
          <w:sz w:val="24"/>
          <w:szCs w:val="24"/>
        </w:rPr>
      </w:pPr>
      <w:r w:rsidRPr="00CC5A46">
        <w:rPr>
          <w:rFonts w:ascii="Times New Roman" w:eastAsia="Times New Roman" w:hAnsi="Times New Roman" w:cs="Times New Roman"/>
          <w:kern w:val="0"/>
          <w:sz w:val="20"/>
          <w:szCs w:val="20"/>
          <w:lang w:eastAsia="it-IT"/>
          <w14:ligatures w14:val="none"/>
        </w:rPr>
        <w:fldChar w:fldCharType="end"/>
      </w:r>
      <w:bookmarkEnd w:id="562"/>
    </w:p>
    <w:sectPr w:rsidR="00585727" w:rsidRPr="00585727" w:rsidSect="00DF430C">
      <w:footerReference w:type="default" r:id="rId7"/>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D3EF2" w14:textId="77777777" w:rsidR="00251774" w:rsidRDefault="00251774" w:rsidP="00A550A0">
      <w:pPr>
        <w:spacing w:after="0" w:line="240" w:lineRule="auto"/>
      </w:pPr>
      <w:r>
        <w:separator/>
      </w:r>
    </w:p>
  </w:endnote>
  <w:endnote w:type="continuationSeparator" w:id="0">
    <w:p w14:paraId="669BE323" w14:textId="77777777" w:rsidR="00251774" w:rsidRDefault="00251774" w:rsidP="00A55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998507"/>
      <w:docPartObj>
        <w:docPartGallery w:val="Page Numbers (Bottom of Page)"/>
        <w:docPartUnique/>
      </w:docPartObj>
    </w:sdtPr>
    <w:sdtContent>
      <w:p w14:paraId="595E206F" w14:textId="5CCC9388" w:rsidR="00A550A0" w:rsidRDefault="00A550A0">
        <w:pPr>
          <w:pStyle w:val="Pidipagina"/>
          <w:jc w:val="right"/>
        </w:pPr>
        <w:r>
          <w:fldChar w:fldCharType="begin"/>
        </w:r>
        <w:r>
          <w:instrText>PAGE   \* MERGEFORMAT</w:instrText>
        </w:r>
        <w:r>
          <w:fldChar w:fldCharType="separate"/>
        </w:r>
        <w:r>
          <w:t>2</w:t>
        </w:r>
        <w:r>
          <w:fldChar w:fldCharType="end"/>
        </w:r>
      </w:p>
    </w:sdtContent>
  </w:sdt>
  <w:p w14:paraId="1279A118" w14:textId="77777777" w:rsidR="00A550A0" w:rsidRDefault="00A550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274DB" w14:textId="77777777" w:rsidR="00251774" w:rsidRDefault="00251774" w:rsidP="00A550A0">
      <w:pPr>
        <w:spacing w:after="0" w:line="240" w:lineRule="auto"/>
      </w:pPr>
      <w:r>
        <w:separator/>
      </w:r>
    </w:p>
  </w:footnote>
  <w:footnote w:type="continuationSeparator" w:id="0">
    <w:p w14:paraId="1E4512D5" w14:textId="77777777" w:rsidR="00251774" w:rsidRDefault="00251774" w:rsidP="00A550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761BE2"/>
    <w:multiLevelType w:val="hybridMultilevel"/>
    <w:tmpl w:val="F7D8A64C"/>
    <w:lvl w:ilvl="0" w:tplc="2FFC2E9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800448"/>
    <w:multiLevelType w:val="hybridMultilevel"/>
    <w:tmpl w:val="B1B635F0"/>
    <w:lvl w:ilvl="0" w:tplc="C0E22510">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4"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5327DA2"/>
    <w:multiLevelType w:val="hybridMultilevel"/>
    <w:tmpl w:val="3E967C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11" w15:restartNumberingAfterBreak="0">
    <w:nsid w:val="3BB67C52"/>
    <w:multiLevelType w:val="hybridMultilevel"/>
    <w:tmpl w:val="342CD7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13"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2D351C0"/>
    <w:multiLevelType w:val="hybridMultilevel"/>
    <w:tmpl w:val="121E891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7E13755"/>
    <w:multiLevelType w:val="hybridMultilevel"/>
    <w:tmpl w:val="77B01356"/>
    <w:lvl w:ilvl="0" w:tplc="6F52FB3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7D1132E"/>
    <w:multiLevelType w:val="hybridMultilevel"/>
    <w:tmpl w:val="EBB06456"/>
    <w:lvl w:ilvl="0" w:tplc="B134881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num w:numId="1" w16cid:durableId="643583972">
    <w:abstractNumId w:val="8"/>
  </w:num>
  <w:num w:numId="2" w16cid:durableId="1782727565">
    <w:abstractNumId w:val="16"/>
  </w:num>
  <w:num w:numId="3" w16cid:durableId="1326124805">
    <w:abstractNumId w:val="19"/>
  </w:num>
  <w:num w:numId="4" w16cid:durableId="1582447736">
    <w:abstractNumId w:val="1"/>
  </w:num>
  <w:num w:numId="5" w16cid:durableId="774790506">
    <w:abstractNumId w:val="7"/>
  </w:num>
  <w:num w:numId="6" w16cid:durableId="815877415">
    <w:abstractNumId w:val="5"/>
  </w:num>
  <w:num w:numId="7" w16cid:durableId="2129427980">
    <w:abstractNumId w:val="20"/>
  </w:num>
  <w:num w:numId="8" w16cid:durableId="1384600458">
    <w:abstractNumId w:val="0"/>
  </w:num>
  <w:num w:numId="9" w16cid:durableId="1977831920">
    <w:abstractNumId w:val="15"/>
  </w:num>
  <w:num w:numId="10" w16cid:durableId="1383404006">
    <w:abstractNumId w:val="9"/>
  </w:num>
  <w:num w:numId="11" w16cid:durableId="584655620">
    <w:abstractNumId w:val="13"/>
  </w:num>
  <w:num w:numId="12" w16cid:durableId="1999848218">
    <w:abstractNumId w:val="17"/>
  </w:num>
  <w:num w:numId="13" w16cid:durableId="237791744">
    <w:abstractNumId w:val="14"/>
  </w:num>
  <w:num w:numId="14" w16cid:durableId="1093434780">
    <w:abstractNumId w:val="11"/>
  </w:num>
  <w:num w:numId="15" w16cid:durableId="2003704096">
    <w:abstractNumId w:val="2"/>
  </w:num>
  <w:num w:numId="16" w16cid:durableId="1495146888">
    <w:abstractNumId w:val="6"/>
  </w:num>
  <w:num w:numId="17" w16cid:durableId="1396202507">
    <w:abstractNumId w:val="10"/>
  </w:num>
  <w:num w:numId="18" w16cid:durableId="1730492910">
    <w:abstractNumId w:val="3"/>
  </w:num>
  <w:num w:numId="19" w16cid:durableId="593365651">
    <w:abstractNumId w:val="21"/>
  </w:num>
  <w:num w:numId="20" w16cid:durableId="1554656391">
    <w:abstractNumId w:val="12"/>
  </w:num>
  <w:num w:numId="21" w16cid:durableId="4007559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7105999">
    <w:abstractNumId w:val="4"/>
  </w:num>
  <w:num w:numId="23" w16cid:durableId="9703583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7"/>
    <w:rsid w:val="00010C8C"/>
    <w:rsid w:val="00013925"/>
    <w:rsid w:val="000146EB"/>
    <w:rsid w:val="00022639"/>
    <w:rsid w:val="00024718"/>
    <w:rsid w:val="00037D3B"/>
    <w:rsid w:val="000540F6"/>
    <w:rsid w:val="00064F1F"/>
    <w:rsid w:val="000713D4"/>
    <w:rsid w:val="00081EA1"/>
    <w:rsid w:val="00081EE1"/>
    <w:rsid w:val="00083636"/>
    <w:rsid w:val="000A2B33"/>
    <w:rsid w:val="000A73AD"/>
    <w:rsid w:val="000B4FD9"/>
    <w:rsid w:val="000C5588"/>
    <w:rsid w:val="000C6400"/>
    <w:rsid w:val="000E4932"/>
    <w:rsid w:val="000E6599"/>
    <w:rsid w:val="000F0687"/>
    <w:rsid w:val="000F3360"/>
    <w:rsid w:val="000F49E8"/>
    <w:rsid w:val="001128D3"/>
    <w:rsid w:val="00115889"/>
    <w:rsid w:val="00117729"/>
    <w:rsid w:val="00141AEB"/>
    <w:rsid w:val="001854C1"/>
    <w:rsid w:val="001A2316"/>
    <w:rsid w:val="001A6AF1"/>
    <w:rsid w:val="001C1D60"/>
    <w:rsid w:val="001C5C87"/>
    <w:rsid w:val="001C5DF4"/>
    <w:rsid w:val="001E0C47"/>
    <w:rsid w:val="001E5386"/>
    <w:rsid w:val="0021056F"/>
    <w:rsid w:val="00210AFE"/>
    <w:rsid w:val="00211276"/>
    <w:rsid w:val="00230322"/>
    <w:rsid w:val="00247FFE"/>
    <w:rsid w:val="00251774"/>
    <w:rsid w:val="0026169C"/>
    <w:rsid w:val="00275756"/>
    <w:rsid w:val="00284881"/>
    <w:rsid w:val="00297A4F"/>
    <w:rsid w:val="002A6250"/>
    <w:rsid w:val="002A75C7"/>
    <w:rsid w:val="002B13E8"/>
    <w:rsid w:val="002C6F24"/>
    <w:rsid w:val="002E145B"/>
    <w:rsid w:val="002E3180"/>
    <w:rsid w:val="002E3E10"/>
    <w:rsid w:val="002F78A9"/>
    <w:rsid w:val="003130BF"/>
    <w:rsid w:val="0031351B"/>
    <w:rsid w:val="00317000"/>
    <w:rsid w:val="0033102F"/>
    <w:rsid w:val="003329F9"/>
    <w:rsid w:val="0034208E"/>
    <w:rsid w:val="00350FE9"/>
    <w:rsid w:val="00354A36"/>
    <w:rsid w:val="0037493C"/>
    <w:rsid w:val="00377C07"/>
    <w:rsid w:val="003844E6"/>
    <w:rsid w:val="00385493"/>
    <w:rsid w:val="00386AFE"/>
    <w:rsid w:val="003964FC"/>
    <w:rsid w:val="003C43F0"/>
    <w:rsid w:val="003D295E"/>
    <w:rsid w:val="003E1BF2"/>
    <w:rsid w:val="003F1B90"/>
    <w:rsid w:val="003F5DB5"/>
    <w:rsid w:val="003F7399"/>
    <w:rsid w:val="003F7F23"/>
    <w:rsid w:val="00414223"/>
    <w:rsid w:val="00442161"/>
    <w:rsid w:val="00444E60"/>
    <w:rsid w:val="00453559"/>
    <w:rsid w:val="004C502B"/>
    <w:rsid w:val="004C5856"/>
    <w:rsid w:val="004D05AF"/>
    <w:rsid w:val="004E13AA"/>
    <w:rsid w:val="004F05D6"/>
    <w:rsid w:val="004F2D5D"/>
    <w:rsid w:val="004F3672"/>
    <w:rsid w:val="005056B1"/>
    <w:rsid w:val="00520EED"/>
    <w:rsid w:val="00526B34"/>
    <w:rsid w:val="0053015E"/>
    <w:rsid w:val="00536B01"/>
    <w:rsid w:val="005468BC"/>
    <w:rsid w:val="0055742B"/>
    <w:rsid w:val="00570E27"/>
    <w:rsid w:val="00582B65"/>
    <w:rsid w:val="00585727"/>
    <w:rsid w:val="005963B6"/>
    <w:rsid w:val="005A0C8F"/>
    <w:rsid w:val="005A78A2"/>
    <w:rsid w:val="005C1EE8"/>
    <w:rsid w:val="005D1F29"/>
    <w:rsid w:val="005E2F2E"/>
    <w:rsid w:val="00600D25"/>
    <w:rsid w:val="00607CE4"/>
    <w:rsid w:val="00612EB4"/>
    <w:rsid w:val="00617CD7"/>
    <w:rsid w:val="00626D6C"/>
    <w:rsid w:val="00637664"/>
    <w:rsid w:val="00645AD4"/>
    <w:rsid w:val="006470A6"/>
    <w:rsid w:val="006500D9"/>
    <w:rsid w:val="00656D0B"/>
    <w:rsid w:val="00673BEF"/>
    <w:rsid w:val="0067726A"/>
    <w:rsid w:val="006878F0"/>
    <w:rsid w:val="00692FC5"/>
    <w:rsid w:val="00693FBA"/>
    <w:rsid w:val="006A135C"/>
    <w:rsid w:val="006A5D39"/>
    <w:rsid w:val="006B0364"/>
    <w:rsid w:val="006C01EA"/>
    <w:rsid w:val="006C3541"/>
    <w:rsid w:val="006C4779"/>
    <w:rsid w:val="006E13D4"/>
    <w:rsid w:val="006E542D"/>
    <w:rsid w:val="006E7EEE"/>
    <w:rsid w:val="00714F33"/>
    <w:rsid w:val="00723713"/>
    <w:rsid w:val="00723D1B"/>
    <w:rsid w:val="00724848"/>
    <w:rsid w:val="00725D30"/>
    <w:rsid w:val="00736B18"/>
    <w:rsid w:val="00737195"/>
    <w:rsid w:val="0075270C"/>
    <w:rsid w:val="00760982"/>
    <w:rsid w:val="00772EBF"/>
    <w:rsid w:val="0077577F"/>
    <w:rsid w:val="00780CE8"/>
    <w:rsid w:val="007901A3"/>
    <w:rsid w:val="0079387A"/>
    <w:rsid w:val="007A1B19"/>
    <w:rsid w:val="007A1CD5"/>
    <w:rsid w:val="007B24CF"/>
    <w:rsid w:val="007B4577"/>
    <w:rsid w:val="007B511B"/>
    <w:rsid w:val="007B7817"/>
    <w:rsid w:val="007B78AD"/>
    <w:rsid w:val="007D0B8A"/>
    <w:rsid w:val="007E7646"/>
    <w:rsid w:val="007F1D7A"/>
    <w:rsid w:val="007F6685"/>
    <w:rsid w:val="008225FB"/>
    <w:rsid w:val="00825DE6"/>
    <w:rsid w:val="008601F5"/>
    <w:rsid w:val="008615C7"/>
    <w:rsid w:val="00861788"/>
    <w:rsid w:val="00862FC9"/>
    <w:rsid w:val="008803D3"/>
    <w:rsid w:val="00884D62"/>
    <w:rsid w:val="008A6F40"/>
    <w:rsid w:val="008E0180"/>
    <w:rsid w:val="008E2FC2"/>
    <w:rsid w:val="008F257B"/>
    <w:rsid w:val="0092222B"/>
    <w:rsid w:val="00931F4E"/>
    <w:rsid w:val="00931F9F"/>
    <w:rsid w:val="00944191"/>
    <w:rsid w:val="00946A3D"/>
    <w:rsid w:val="009704AE"/>
    <w:rsid w:val="0097430F"/>
    <w:rsid w:val="00981C0C"/>
    <w:rsid w:val="009929DB"/>
    <w:rsid w:val="009972BE"/>
    <w:rsid w:val="009A6145"/>
    <w:rsid w:val="009B7CD4"/>
    <w:rsid w:val="009C56B3"/>
    <w:rsid w:val="009E6B86"/>
    <w:rsid w:val="009E7366"/>
    <w:rsid w:val="009F5F5C"/>
    <w:rsid w:val="009F63D5"/>
    <w:rsid w:val="00A00722"/>
    <w:rsid w:val="00A1206E"/>
    <w:rsid w:val="00A151A7"/>
    <w:rsid w:val="00A26C58"/>
    <w:rsid w:val="00A36E28"/>
    <w:rsid w:val="00A501A2"/>
    <w:rsid w:val="00A550A0"/>
    <w:rsid w:val="00A60672"/>
    <w:rsid w:val="00A63795"/>
    <w:rsid w:val="00A6520C"/>
    <w:rsid w:val="00A71ED7"/>
    <w:rsid w:val="00A800F2"/>
    <w:rsid w:val="00A904C6"/>
    <w:rsid w:val="00A91405"/>
    <w:rsid w:val="00AA00D3"/>
    <w:rsid w:val="00AA1A2F"/>
    <w:rsid w:val="00AA3E35"/>
    <w:rsid w:val="00AB22BD"/>
    <w:rsid w:val="00AB5685"/>
    <w:rsid w:val="00AF2A64"/>
    <w:rsid w:val="00AF379A"/>
    <w:rsid w:val="00B11ACC"/>
    <w:rsid w:val="00B15FA2"/>
    <w:rsid w:val="00B25A3C"/>
    <w:rsid w:val="00B31B35"/>
    <w:rsid w:val="00B3336B"/>
    <w:rsid w:val="00B365F1"/>
    <w:rsid w:val="00B54202"/>
    <w:rsid w:val="00B66F71"/>
    <w:rsid w:val="00B77ECE"/>
    <w:rsid w:val="00B81897"/>
    <w:rsid w:val="00B9078D"/>
    <w:rsid w:val="00B94CD5"/>
    <w:rsid w:val="00BA080C"/>
    <w:rsid w:val="00BB12E2"/>
    <w:rsid w:val="00BB4B17"/>
    <w:rsid w:val="00BB501D"/>
    <w:rsid w:val="00BC025F"/>
    <w:rsid w:val="00BC1DC5"/>
    <w:rsid w:val="00BC3427"/>
    <w:rsid w:val="00BE611B"/>
    <w:rsid w:val="00BF72BD"/>
    <w:rsid w:val="00C0410D"/>
    <w:rsid w:val="00C05EEB"/>
    <w:rsid w:val="00C07B6C"/>
    <w:rsid w:val="00C16EEF"/>
    <w:rsid w:val="00C26264"/>
    <w:rsid w:val="00C26E0C"/>
    <w:rsid w:val="00C30FE4"/>
    <w:rsid w:val="00C575F6"/>
    <w:rsid w:val="00C6580E"/>
    <w:rsid w:val="00C66568"/>
    <w:rsid w:val="00C73967"/>
    <w:rsid w:val="00C77C3A"/>
    <w:rsid w:val="00C815AF"/>
    <w:rsid w:val="00C867CC"/>
    <w:rsid w:val="00C93A66"/>
    <w:rsid w:val="00C95DA4"/>
    <w:rsid w:val="00CA4431"/>
    <w:rsid w:val="00CB73FF"/>
    <w:rsid w:val="00CC0D16"/>
    <w:rsid w:val="00CC0D6F"/>
    <w:rsid w:val="00CC0DFE"/>
    <w:rsid w:val="00CC5A46"/>
    <w:rsid w:val="00CC5E80"/>
    <w:rsid w:val="00CC62FB"/>
    <w:rsid w:val="00CE231D"/>
    <w:rsid w:val="00CF2F1A"/>
    <w:rsid w:val="00CF5E3E"/>
    <w:rsid w:val="00D044C5"/>
    <w:rsid w:val="00D05CC4"/>
    <w:rsid w:val="00D255ED"/>
    <w:rsid w:val="00D306E0"/>
    <w:rsid w:val="00D30AA9"/>
    <w:rsid w:val="00D62B37"/>
    <w:rsid w:val="00D64BC4"/>
    <w:rsid w:val="00D65953"/>
    <w:rsid w:val="00D905B3"/>
    <w:rsid w:val="00D97DC6"/>
    <w:rsid w:val="00DC2F8F"/>
    <w:rsid w:val="00DC3EF4"/>
    <w:rsid w:val="00DC6228"/>
    <w:rsid w:val="00DD42AC"/>
    <w:rsid w:val="00DD50DF"/>
    <w:rsid w:val="00DD7893"/>
    <w:rsid w:val="00DF430C"/>
    <w:rsid w:val="00DF6CA8"/>
    <w:rsid w:val="00E01135"/>
    <w:rsid w:val="00E04BB5"/>
    <w:rsid w:val="00E05E1F"/>
    <w:rsid w:val="00E0642A"/>
    <w:rsid w:val="00E10AF9"/>
    <w:rsid w:val="00E22DFD"/>
    <w:rsid w:val="00E26B03"/>
    <w:rsid w:val="00E36728"/>
    <w:rsid w:val="00E37351"/>
    <w:rsid w:val="00E64CEF"/>
    <w:rsid w:val="00E7319A"/>
    <w:rsid w:val="00E732C3"/>
    <w:rsid w:val="00E942D0"/>
    <w:rsid w:val="00EA0D4B"/>
    <w:rsid w:val="00EA1704"/>
    <w:rsid w:val="00EB3CA9"/>
    <w:rsid w:val="00EC60F3"/>
    <w:rsid w:val="00ED3B8B"/>
    <w:rsid w:val="00ED3CF4"/>
    <w:rsid w:val="00ED7E5C"/>
    <w:rsid w:val="00EE1DC0"/>
    <w:rsid w:val="00EF04C1"/>
    <w:rsid w:val="00EF3121"/>
    <w:rsid w:val="00F00D05"/>
    <w:rsid w:val="00F03380"/>
    <w:rsid w:val="00F06D4C"/>
    <w:rsid w:val="00F110C8"/>
    <w:rsid w:val="00F121AC"/>
    <w:rsid w:val="00F204C4"/>
    <w:rsid w:val="00F210EA"/>
    <w:rsid w:val="00F2191B"/>
    <w:rsid w:val="00F22B76"/>
    <w:rsid w:val="00F2392D"/>
    <w:rsid w:val="00F5123C"/>
    <w:rsid w:val="00F737B5"/>
    <w:rsid w:val="00F86967"/>
    <w:rsid w:val="00F96C5D"/>
    <w:rsid w:val="00F97436"/>
    <w:rsid w:val="00FA34A5"/>
    <w:rsid w:val="00FC13B5"/>
    <w:rsid w:val="00FC7AC5"/>
    <w:rsid w:val="00FD14AC"/>
    <w:rsid w:val="00FD4C06"/>
    <w:rsid w:val="00FD5708"/>
    <w:rsid w:val="00FE1CAA"/>
    <w:rsid w:val="00FE412E"/>
    <w:rsid w:val="00FF34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26E8"/>
  <w15:chartTrackingRefBased/>
  <w15:docId w15:val="{156C37C8-C4F2-4EF3-BC3A-A9FE73E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1EA"/>
  </w:style>
  <w:style w:type="paragraph" w:styleId="Titolo1">
    <w:name w:val="heading 1"/>
    <w:basedOn w:val="Normale"/>
    <w:next w:val="Normale"/>
    <w:link w:val="Titolo1Carattere"/>
    <w:autoRedefine/>
    <w:qFormat/>
    <w:rsid w:val="00FD14AC"/>
    <w:pPr>
      <w:keepNext/>
      <w:keepLines/>
      <w:spacing w:before="360" w:after="80"/>
      <w:jc w:val="center"/>
      <w:outlineLvl w:val="0"/>
    </w:pPr>
    <w:rPr>
      <w:rFonts w:ascii="Arial" w:eastAsiaTheme="majorEastAsia" w:hAnsi="Arial" w:cstheme="majorBidi"/>
      <w:b/>
      <w:bCs/>
      <w:color w:val="000000" w:themeColor="text1"/>
      <w:sz w:val="44"/>
      <w:szCs w:val="44"/>
    </w:rPr>
  </w:style>
  <w:style w:type="paragraph" w:styleId="Titolo2">
    <w:name w:val="heading 2"/>
    <w:basedOn w:val="Normale"/>
    <w:next w:val="Normale"/>
    <w:link w:val="Titolo2Carattere"/>
    <w:uiPriority w:val="9"/>
    <w:unhideWhenUsed/>
    <w:qFormat/>
    <w:rsid w:val="00A550A0"/>
    <w:pPr>
      <w:keepNext/>
      <w:keepLines/>
      <w:spacing w:before="160" w:after="80"/>
      <w:jc w:val="center"/>
      <w:outlineLvl w:val="1"/>
    </w:pPr>
    <w:rPr>
      <w:rFonts w:ascii="Arial" w:eastAsiaTheme="majorEastAsia" w:hAnsi="Arial" w:cstheme="majorBidi"/>
      <w:b/>
      <w:color w:val="000000" w:themeColor="text1"/>
      <w:sz w:val="32"/>
      <w:szCs w:val="32"/>
    </w:rPr>
  </w:style>
  <w:style w:type="paragraph" w:styleId="Titolo3">
    <w:name w:val="heading 3"/>
    <w:basedOn w:val="Normale"/>
    <w:next w:val="Normale"/>
    <w:link w:val="Titolo3Carattere"/>
    <w:uiPriority w:val="9"/>
    <w:unhideWhenUsed/>
    <w:qFormat/>
    <w:rsid w:val="00037D3B"/>
    <w:pPr>
      <w:keepNext/>
      <w:keepLines/>
      <w:spacing w:before="160" w:after="80"/>
      <w:outlineLvl w:val="2"/>
    </w:pPr>
    <w:rPr>
      <w:rFonts w:ascii="Arial" w:eastAsiaTheme="majorEastAsia" w:hAnsi="Arial" w:cstheme="majorBidi"/>
      <w:b/>
      <w:color w:val="000000" w:themeColor="text1"/>
      <w:sz w:val="28"/>
      <w:szCs w:val="28"/>
    </w:rPr>
  </w:style>
  <w:style w:type="paragraph" w:styleId="Titolo4">
    <w:name w:val="heading 4"/>
    <w:basedOn w:val="Normale"/>
    <w:next w:val="Normale"/>
    <w:link w:val="Titolo4Carattere"/>
    <w:uiPriority w:val="9"/>
    <w:unhideWhenUsed/>
    <w:qFormat/>
    <w:rsid w:val="005857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unhideWhenUsed/>
    <w:qFormat/>
    <w:rsid w:val="005857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unhideWhenUsed/>
    <w:qFormat/>
    <w:rsid w:val="00585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unhideWhenUsed/>
    <w:qFormat/>
    <w:rsid w:val="00585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unhideWhenUsed/>
    <w:qFormat/>
    <w:rsid w:val="00585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5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D14AC"/>
    <w:rPr>
      <w:rFonts w:ascii="Arial" w:eastAsiaTheme="majorEastAsia" w:hAnsi="Arial" w:cstheme="majorBidi"/>
      <w:b/>
      <w:bCs/>
      <w:color w:val="000000" w:themeColor="text1"/>
      <w:sz w:val="44"/>
      <w:szCs w:val="44"/>
    </w:rPr>
  </w:style>
  <w:style w:type="character" w:customStyle="1" w:styleId="Titolo2Carattere">
    <w:name w:val="Titolo 2 Carattere"/>
    <w:basedOn w:val="Carpredefinitoparagrafo"/>
    <w:link w:val="Titolo2"/>
    <w:uiPriority w:val="9"/>
    <w:rsid w:val="00A550A0"/>
    <w:rPr>
      <w:rFonts w:ascii="Arial" w:eastAsiaTheme="majorEastAsia" w:hAnsi="Arial" w:cstheme="majorBidi"/>
      <w:b/>
      <w:color w:val="000000" w:themeColor="text1"/>
      <w:sz w:val="32"/>
      <w:szCs w:val="32"/>
    </w:rPr>
  </w:style>
  <w:style w:type="character" w:customStyle="1" w:styleId="Titolo3Carattere">
    <w:name w:val="Titolo 3 Carattere"/>
    <w:basedOn w:val="Carpredefinitoparagrafo"/>
    <w:link w:val="Titolo3"/>
    <w:uiPriority w:val="9"/>
    <w:rsid w:val="00037D3B"/>
    <w:rPr>
      <w:rFonts w:ascii="Arial" w:eastAsiaTheme="majorEastAsia" w:hAnsi="Arial" w:cstheme="majorBidi"/>
      <w:b/>
      <w:color w:val="000000" w:themeColor="text1"/>
      <w:sz w:val="28"/>
      <w:szCs w:val="28"/>
    </w:rPr>
  </w:style>
  <w:style w:type="character" w:customStyle="1" w:styleId="Titolo4Carattere">
    <w:name w:val="Titolo 4 Carattere"/>
    <w:basedOn w:val="Carpredefinitoparagrafo"/>
    <w:link w:val="Titolo4"/>
    <w:uiPriority w:val="9"/>
    <w:rsid w:val="005857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rsid w:val="005857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rsid w:val="005857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rsid w:val="005857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rsid w:val="00585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57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5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57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5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57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5727"/>
    <w:rPr>
      <w:i/>
      <w:iCs/>
      <w:color w:val="404040" w:themeColor="text1" w:themeTint="BF"/>
    </w:rPr>
  </w:style>
  <w:style w:type="paragraph" w:styleId="Paragrafoelenco">
    <w:name w:val="List Paragraph"/>
    <w:basedOn w:val="Normale"/>
    <w:uiPriority w:val="34"/>
    <w:qFormat/>
    <w:rsid w:val="00585727"/>
    <w:pPr>
      <w:ind w:left="720"/>
      <w:contextualSpacing/>
    </w:pPr>
  </w:style>
  <w:style w:type="character" w:styleId="Enfasiintensa">
    <w:name w:val="Intense Emphasis"/>
    <w:basedOn w:val="Carpredefinitoparagrafo"/>
    <w:uiPriority w:val="21"/>
    <w:qFormat/>
    <w:rsid w:val="00585727"/>
    <w:rPr>
      <w:i/>
      <w:iCs/>
      <w:color w:val="2F5496" w:themeColor="accent1" w:themeShade="BF"/>
    </w:rPr>
  </w:style>
  <w:style w:type="paragraph" w:styleId="Citazioneintensa">
    <w:name w:val="Intense Quote"/>
    <w:basedOn w:val="Normale"/>
    <w:next w:val="Normale"/>
    <w:link w:val="CitazioneintensaCarattere"/>
    <w:uiPriority w:val="30"/>
    <w:qFormat/>
    <w:rsid w:val="0058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5727"/>
    <w:rPr>
      <w:i/>
      <w:iCs/>
      <w:color w:val="2F5496" w:themeColor="accent1" w:themeShade="BF"/>
    </w:rPr>
  </w:style>
  <w:style w:type="character" w:styleId="Riferimentointenso">
    <w:name w:val="Intense Reference"/>
    <w:basedOn w:val="Carpredefinitoparagrafo"/>
    <w:uiPriority w:val="32"/>
    <w:qFormat/>
    <w:rsid w:val="00585727"/>
    <w:rPr>
      <w:b/>
      <w:bCs/>
      <w:smallCaps/>
      <w:color w:val="2F5496" w:themeColor="accent1" w:themeShade="BF"/>
      <w:spacing w:val="5"/>
    </w:rPr>
  </w:style>
  <w:style w:type="paragraph" w:styleId="Intestazione">
    <w:name w:val="header"/>
    <w:basedOn w:val="Normale"/>
    <w:link w:val="IntestazioneCarattere"/>
    <w:uiPriority w:val="99"/>
    <w:unhideWhenUsed/>
    <w:rsid w:val="00A550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50A0"/>
  </w:style>
  <w:style w:type="paragraph" w:styleId="Pidipagina">
    <w:name w:val="footer"/>
    <w:basedOn w:val="Normale"/>
    <w:link w:val="PidipaginaCarattere"/>
    <w:uiPriority w:val="99"/>
    <w:unhideWhenUsed/>
    <w:rsid w:val="00A550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50A0"/>
  </w:style>
  <w:style w:type="character" w:customStyle="1" w:styleId="text-to-speech">
    <w:name w:val="text-to-speech"/>
    <w:basedOn w:val="Carpredefinitoparagrafo"/>
    <w:rsid w:val="00BB501D"/>
  </w:style>
  <w:style w:type="character" w:customStyle="1" w:styleId="versenumber">
    <w:name w:val="verse_number"/>
    <w:basedOn w:val="Carpredefinitoparagrafo"/>
    <w:rsid w:val="00BB501D"/>
  </w:style>
  <w:style w:type="paragraph" w:styleId="Testonotaapidipagina">
    <w:name w:val="footnote text"/>
    <w:basedOn w:val="Normale"/>
    <w:link w:val="TestonotaapidipaginaCarattere"/>
    <w:unhideWhenUsed/>
    <w:rsid w:val="00EC60F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EC60F3"/>
    <w:rPr>
      <w:sz w:val="20"/>
      <w:szCs w:val="20"/>
    </w:rPr>
  </w:style>
  <w:style w:type="character" w:styleId="Rimandonotaapidipagina">
    <w:name w:val="footnote reference"/>
    <w:basedOn w:val="Carpredefinitoparagrafo"/>
    <w:unhideWhenUsed/>
    <w:rsid w:val="00EC60F3"/>
    <w:rPr>
      <w:vertAlign w:val="superscript"/>
    </w:rPr>
  </w:style>
  <w:style w:type="paragraph" w:styleId="Sommario1">
    <w:name w:val="toc 1"/>
    <w:basedOn w:val="Normale"/>
    <w:next w:val="Normale"/>
    <w:autoRedefine/>
    <w:uiPriority w:val="39"/>
    <w:unhideWhenUsed/>
    <w:rsid w:val="00CC5A46"/>
    <w:pPr>
      <w:spacing w:after="100"/>
    </w:pPr>
  </w:style>
  <w:style w:type="paragraph" w:styleId="Sommario2">
    <w:name w:val="toc 2"/>
    <w:basedOn w:val="Normale"/>
    <w:next w:val="Normale"/>
    <w:autoRedefine/>
    <w:uiPriority w:val="39"/>
    <w:unhideWhenUsed/>
    <w:rsid w:val="00CC5A46"/>
    <w:pPr>
      <w:spacing w:after="100"/>
      <w:ind w:left="220"/>
    </w:pPr>
  </w:style>
  <w:style w:type="paragraph" w:styleId="Sommario3">
    <w:name w:val="toc 3"/>
    <w:basedOn w:val="Normale"/>
    <w:next w:val="Normale"/>
    <w:autoRedefine/>
    <w:uiPriority w:val="39"/>
    <w:unhideWhenUsed/>
    <w:rsid w:val="00CC5A46"/>
    <w:pPr>
      <w:spacing w:after="100"/>
      <w:ind w:left="440"/>
    </w:pPr>
  </w:style>
  <w:style w:type="character" w:customStyle="1" w:styleId="verse">
    <w:name w:val="verse"/>
    <w:basedOn w:val="Carpredefinitoparagrafo"/>
    <w:rsid w:val="00C16EEF"/>
  </w:style>
  <w:style w:type="numbering" w:customStyle="1" w:styleId="Nessunelenco1">
    <w:name w:val="Nessun elenco1"/>
    <w:next w:val="Nessunelenco"/>
    <w:uiPriority w:val="99"/>
    <w:semiHidden/>
    <w:unhideWhenUsed/>
    <w:rsid w:val="00FE1CAA"/>
  </w:style>
  <w:style w:type="character" w:styleId="Numeropagina">
    <w:name w:val="page number"/>
    <w:basedOn w:val="Carpredefinitoparagrafo"/>
    <w:rsid w:val="00FE1CAA"/>
  </w:style>
  <w:style w:type="character" w:styleId="Collegamentoipertestuale">
    <w:name w:val="Hyperlink"/>
    <w:uiPriority w:val="99"/>
    <w:rsid w:val="00FE1CAA"/>
    <w:rPr>
      <w:color w:val="0000FF"/>
      <w:u w:val="single"/>
    </w:rPr>
  </w:style>
  <w:style w:type="paragraph" w:styleId="Corpotesto">
    <w:name w:val="Body Text"/>
    <w:basedOn w:val="Normale"/>
    <w:link w:val="CorpotestoCarattere"/>
    <w:rsid w:val="00FE1CAA"/>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FE1CAA"/>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FE1CAA"/>
    <w:pPr>
      <w:spacing w:after="0" w:line="240" w:lineRule="auto"/>
      <w:ind w:left="600"/>
    </w:pPr>
    <w:rPr>
      <w:rFonts w:ascii="Times New Roman" w:eastAsia="Times New Roman" w:hAnsi="Times New Roman" w:cs="Times New Roman"/>
      <w:kern w:val="0"/>
      <w:sz w:val="20"/>
      <w:szCs w:val="20"/>
      <w:lang w:eastAsia="it-IT"/>
      <w14:ligatures w14:val="none"/>
    </w:rPr>
  </w:style>
  <w:style w:type="paragraph" w:styleId="Corpodeltesto2">
    <w:name w:val="Body Text 2"/>
    <w:basedOn w:val="Normale"/>
    <w:link w:val="Corpodeltesto2Carattere"/>
    <w:uiPriority w:val="99"/>
    <w:rsid w:val="00FE1CAA"/>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uiPriority w:val="99"/>
    <w:rsid w:val="00FE1CAA"/>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FE1CAA"/>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FE1CAA"/>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FE1CAA"/>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FE1CAA"/>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FE1CAA"/>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FE1CAA"/>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FE1CAA"/>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FE1CAA"/>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FE1CAA"/>
    <w:pPr>
      <w:spacing w:after="100" w:line="276" w:lineRule="auto"/>
      <w:ind w:left="880"/>
    </w:pPr>
    <w:rPr>
      <w:rFonts w:ascii="Calibri" w:eastAsia="Times New Roman" w:hAnsi="Calibri" w:cs="Times New Roman"/>
      <w:kern w:val="0"/>
      <w:lang w:eastAsia="it-IT"/>
      <w14:ligatures w14:val="none"/>
    </w:rPr>
  </w:style>
  <w:style w:type="paragraph" w:styleId="Sommario6">
    <w:name w:val="toc 6"/>
    <w:basedOn w:val="Normale"/>
    <w:next w:val="Normale"/>
    <w:autoRedefine/>
    <w:uiPriority w:val="39"/>
    <w:unhideWhenUsed/>
    <w:rsid w:val="00FE1CAA"/>
    <w:pPr>
      <w:spacing w:after="100" w:line="276" w:lineRule="auto"/>
      <w:ind w:left="1100"/>
    </w:pPr>
    <w:rPr>
      <w:rFonts w:ascii="Calibri" w:eastAsia="Times New Roman" w:hAnsi="Calibri" w:cs="Times New Roman"/>
      <w:kern w:val="0"/>
      <w:lang w:eastAsia="it-IT"/>
      <w14:ligatures w14:val="none"/>
    </w:rPr>
  </w:style>
  <w:style w:type="paragraph" w:styleId="Sommario7">
    <w:name w:val="toc 7"/>
    <w:basedOn w:val="Normale"/>
    <w:next w:val="Normale"/>
    <w:autoRedefine/>
    <w:uiPriority w:val="39"/>
    <w:unhideWhenUsed/>
    <w:rsid w:val="00FE1CAA"/>
    <w:pPr>
      <w:spacing w:after="100" w:line="276" w:lineRule="auto"/>
      <w:ind w:left="1320"/>
    </w:pPr>
    <w:rPr>
      <w:rFonts w:ascii="Calibri" w:eastAsia="Times New Roman" w:hAnsi="Calibri" w:cs="Times New Roman"/>
      <w:kern w:val="0"/>
      <w:lang w:eastAsia="it-IT"/>
      <w14:ligatures w14:val="none"/>
    </w:rPr>
  </w:style>
  <w:style w:type="paragraph" w:styleId="Sommario8">
    <w:name w:val="toc 8"/>
    <w:basedOn w:val="Normale"/>
    <w:next w:val="Normale"/>
    <w:autoRedefine/>
    <w:uiPriority w:val="39"/>
    <w:unhideWhenUsed/>
    <w:rsid w:val="00FE1CAA"/>
    <w:pPr>
      <w:spacing w:after="100" w:line="276" w:lineRule="auto"/>
      <w:ind w:left="1540"/>
    </w:pPr>
    <w:rPr>
      <w:rFonts w:ascii="Calibri" w:eastAsia="Times New Roman" w:hAnsi="Calibri" w:cs="Times New Roman"/>
      <w:kern w:val="0"/>
      <w:lang w:eastAsia="it-IT"/>
      <w14:ligatures w14:val="none"/>
    </w:rPr>
  </w:style>
  <w:style w:type="paragraph" w:styleId="Sommario9">
    <w:name w:val="toc 9"/>
    <w:basedOn w:val="Normale"/>
    <w:next w:val="Normale"/>
    <w:autoRedefine/>
    <w:uiPriority w:val="39"/>
    <w:unhideWhenUsed/>
    <w:rsid w:val="00FE1CAA"/>
    <w:pPr>
      <w:spacing w:after="100" w:line="276" w:lineRule="auto"/>
      <w:ind w:left="1760"/>
    </w:pPr>
    <w:rPr>
      <w:rFonts w:ascii="Calibri" w:eastAsia="Times New Roman" w:hAnsi="Calibri" w:cs="Times New Roman"/>
      <w:kern w:val="0"/>
      <w:lang w:eastAsia="it-IT"/>
      <w14:ligatures w14:val="none"/>
    </w:rPr>
  </w:style>
  <w:style w:type="paragraph" w:styleId="Corpodeltesto3">
    <w:name w:val="Body Text 3"/>
    <w:basedOn w:val="Normale"/>
    <w:link w:val="Corpodeltesto3Carattere"/>
    <w:autoRedefine/>
    <w:rsid w:val="00FE1CAA"/>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FE1CAA"/>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FE1CAA"/>
    <w:rPr>
      <w:rFonts w:ascii="Arial" w:hAnsi="Arial"/>
      <w:noProof w:val="0"/>
      <w:sz w:val="24"/>
      <w:lang w:val="it-IT" w:eastAsia="it-IT" w:bidi="ar-SA"/>
    </w:rPr>
  </w:style>
  <w:style w:type="paragraph" w:styleId="Indirizzodestinatario">
    <w:name w:val="envelope address"/>
    <w:basedOn w:val="Normale"/>
    <w:rsid w:val="00FE1CAA"/>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FE1CAA"/>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FE1CAA"/>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FE1CAA"/>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FE1CAA"/>
    <w:rPr>
      <w:b w:val="0"/>
      <w:bCs w:val="0"/>
      <w:sz w:val="20"/>
      <w:szCs w:val="20"/>
    </w:rPr>
  </w:style>
  <w:style w:type="character" w:customStyle="1" w:styleId="mw-headline">
    <w:name w:val="mw-headline"/>
    <w:rsid w:val="00FE1CAA"/>
  </w:style>
  <w:style w:type="character" w:customStyle="1" w:styleId="CarattereCarattere">
    <w:name w:val="Carattere Carattere"/>
    <w:rsid w:val="00FE1CAA"/>
    <w:rPr>
      <w:rFonts w:ascii="Arial" w:hAnsi="Arial"/>
      <w:sz w:val="24"/>
      <w:lang w:val="it-IT" w:eastAsia="it-IT" w:bidi="ar-SA"/>
    </w:rPr>
  </w:style>
  <w:style w:type="paragraph" w:styleId="Testofumetto">
    <w:name w:val="Balloon Text"/>
    <w:basedOn w:val="Normale"/>
    <w:link w:val="TestofumettoCarattere"/>
    <w:rsid w:val="00FE1CAA"/>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FE1CAA"/>
    <w:rPr>
      <w:rFonts w:ascii="Tahoma" w:eastAsia="Times New Roman" w:hAnsi="Tahoma" w:cs="Tahoma"/>
      <w:kern w:val="0"/>
      <w:sz w:val="16"/>
      <w:szCs w:val="16"/>
      <w:lang w:eastAsia="it-IT"/>
      <w14:ligatures w14:val="none"/>
    </w:rPr>
  </w:style>
  <w:style w:type="numbering" w:customStyle="1" w:styleId="Nessunelenco2">
    <w:name w:val="Nessun elenco2"/>
    <w:next w:val="Nessunelenco"/>
    <w:uiPriority w:val="99"/>
    <w:semiHidden/>
    <w:unhideWhenUsed/>
    <w:rsid w:val="00FE1CAA"/>
  </w:style>
  <w:style w:type="character" w:customStyle="1" w:styleId="compare-chapter">
    <w:name w:val="compare-chapter"/>
    <w:basedOn w:val="Carpredefinitoparagrafo"/>
    <w:rsid w:val="00FE1CAA"/>
  </w:style>
  <w:style w:type="character" w:customStyle="1" w:styleId="compare-dots">
    <w:name w:val="compare-dots"/>
    <w:basedOn w:val="Carpredefinitoparagrafo"/>
    <w:rsid w:val="00FE1CAA"/>
  </w:style>
  <w:style w:type="numbering" w:customStyle="1" w:styleId="Nessunelenco3">
    <w:name w:val="Nessun elenco3"/>
    <w:next w:val="Nessunelenco"/>
    <w:uiPriority w:val="99"/>
    <w:semiHidden/>
    <w:unhideWhenUsed/>
    <w:rsid w:val="00FE1CAA"/>
  </w:style>
  <w:style w:type="character" w:styleId="Enfasicorsivo">
    <w:name w:val="Emphasis"/>
    <w:basedOn w:val="Carpredefinitoparagrafo"/>
    <w:uiPriority w:val="20"/>
    <w:qFormat/>
    <w:rsid w:val="00FE1CAA"/>
    <w:rPr>
      <w:i/>
      <w:iCs/>
    </w:rPr>
  </w:style>
  <w:style w:type="numbering" w:customStyle="1" w:styleId="Nessunelenco4">
    <w:name w:val="Nessun elenco4"/>
    <w:next w:val="Nessunelenco"/>
    <w:uiPriority w:val="99"/>
    <w:semiHidden/>
    <w:unhideWhenUsed/>
    <w:rsid w:val="00FE1CAA"/>
  </w:style>
  <w:style w:type="numbering" w:customStyle="1" w:styleId="Nessunelenco5">
    <w:name w:val="Nessun elenco5"/>
    <w:next w:val="Nessunelenco"/>
    <w:uiPriority w:val="99"/>
    <w:semiHidden/>
    <w:unhideWhenUsed/>
    <w:rsid w:val="00FE1CAA"/>
  </w:style>
  <w:style w:type="numbering" w:customStyle="1" w:styleId="Nessunelenco6">
    <w:name w:val="Nessun elenco6"/>
    <w:next w:val="Nessunelenco"/>
    <w:uiPriority w:val="99"/>
    <w:semiHidden/>
    <w:unhideWhenUsed/>
    <w:rsid w:val="00FE1CAA"/>
  </w:style>
  <w:style w:type="numbering" w:customStyle="1" w:styleId="Nessunelenco7">
    <w:name w:val="Nessun elenco7"/>
    <w:next w:val="Nessunelenco"/>
    <w:uiPriority w:val="99"/>
    <w:semiHidden/>
    <w:unhideWhenUsed/>
    <w:rsid w:val="00FE1CAA"/>
  </w:style>
  <w:style w:type="numbering" w:customStyle="1" w:styleId="Nessunelenco8">
    <w:name w:val="Nessun elenco8"/>
    <w:next w:val="Nessunelenco"/>
    <w:uiPriority w:val="99"/>
    <w:semiHidden/>
    <w:unhideWhenUsed/>
    <w:rsid w:val="00FE1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315</Pages>
  <Words>278950</Words>
  <Characters>1590018</Characters>
  <Application>Microsoft Office Word</Application>
  <DocSecurity>0</DocSecurity>
  <Lines>13250</Lines>
  <Paragraphs>3730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27</cp:revision>
  <dcterms:created xsi:type="dcterms:W3CDTF">2025-10-22T12:02:00Z</dcterms:created>
  <dcterms:modified xsi:type="dcterms:W3CDTF">2025-10-28T14:36:00Z</dcterms:modified>
</cp:coreProperties>
</file>